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08556" w14:textId="160718B6" w:rsidR="00630B85" w:rsidRDefault="002A6C7A" w:rsidP="002A6C7A">
      <w:pPr>
        <w:jc w:val="center"/>
        <w:rPr>
          <w:color w:val="EE0000"/>
          <w:sz w:val="48"/>
          <w:szCs w:val="48"/>
          <w:u w:val="single"/>
        </w:rPr>
      </w:pPr>
      <w:r w:rsidRPr="002A6C7A">
        <w:rPr>
          <w:color w:val="EE0000"/>
          <w:sz w:val="48"/>
          <w:szCs w:val="48"/>
          <w:u w:val="single"/>
        </w:rPr>
        <w:t>Rendu 3</w:t>
      </w:r>
    </w:p>
    <w:p w14:paraId="0420716B" w14:textId="77777777" w:rsidR="002A6C7A" w:rsidRPr="00B001EF" w:rsidRDefault="002A6C7A" w:rsidP="002A6C7A">
      <w:pPr>
        <w:rPr>
          <w:color w:val="000000" w:themeColor="text1"/>
          <w:sz w:val="32"/>
          <w:szCs w:val="32"/>
        </w:rPr>
      </w:pPr>
    </w:p>
    <w:p w14:paraId="48AA0DCA" w14:textId="77777777" w:rsidR="002A6C7A" w:rsidRPr="00B001EF" w:rsidRDefault="002A6C7A" w:rsidP="002A6C7A">
      <w:pPr>
        <w:rPr>
          <w:b/>
          <w:bCs/>
          <w:color w:val="000000" w:themeColor="text1"/>
          <w:sz w:val="32"/>
          <w:szCs w:val="32"/>
        </w:rPr>
      </w:pPr>
      <w:r w:rsidRPr="00B001EF">
        <w:rPr>
          <w:b/>
          <w:bCs/>
          <w:color w:val="000000" w:themeColor="text1"/>
          <w:sz w:val="32"/>
          <w:szCs w:val="32"/>
        </w:rPr>
        <w:t>Partie 1 : Chiffrement d'une variable sensible avec Vault</w:t>
      </w:r>
    </w:p>
    <w:p w14:paraId="38BFA859" w14:textId="792CD9BD" w:rsidR="002A6C7A" w:rsidRPr="00B001EF" w:rsidRDefault="002A6C7A" w:rsidP="002A6C7A">
      <w:pPr>
        <w:rPr>
          <w:b/>
          <w:bCs/>
          <w:color w:val="000000" w:themeColor="text1"/>
          <w:sz w:val="32"/>
          <w:szCs w:val="32"/>
        </w:rPr>
      </w:pPr>
      <w:r w:rsidRPr="00B001EF">
        <w:rPr>
          <w:b/>
          <w:bCs/>
          <w:color w:val="000000" w:themeColor="text1"/>
          <w:sz w:val="32"/>
          <w:szCs w:val="32"/>
        </w:rPr>
        <w:t xml:space="preserve"> Etape 1 - Création de playbook</w:t>
      </w:r>
    </w:p>
    <w:p w14:paraId="2A09F051" w14:textId="2E38DBC3" w:rsidR="002A6C7A" w:rsidRPr="00B001EF" w:rsidRDefault="002A6C7A" w:rsidP="002A6C7A">
      <w:pPr>
        <w:rPr>
          <w:b/>
          <w:bCs/>
          <w:color w:val="000000" w:themeColor="text1"/>
          <w:sz w:val="32"/>
          <w:szCs w:val="32"/>
        </w:rPr>
      </w:pPr>
      <w:r w:rsidRPr="00B001EF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56538BF3" wp14:editId="23CC593B">
            <wp:extent cx="5760720" cy="2717800"/>
            <wp:effectExtent l="0" t="0" r="0" b="6350"/>
            <wp:docPr id="1002574219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74219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7ED6" w14:textId="77777777" w:rsidR="002A6C7A" w:rsidRPr="002A6C7A" w:rsidRDefault="002A6C7A" w:rsidP="002A6C7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2"/>
          <w:szCs w:val="32"/>
          <w:lang w:eastAsia="fr-FR"/>
          <w14:ligatures w14:val="none"/>
        </w:rPr>
      </w:pPr>
      <w:r w:rsidRPr="002A6C7A">
        <w:rPr>
          <w:rFonts w:ascii="Segoe UI" w:eastAsia="Times New Roman" w:hAnsi="Segoe UI" w:cs="Segoe UI"/>
          <w:b/>
          <w:bCs/>
          <w:color w:val="000000" w:themeColor="text1"/>
          <w:kern w:val="0"/>
          <w:sz w:val="32"/>
          <w:szCs w:val="32"/>
          <w:lang w:eastAsia="fr-FR"/>
          <w14:ligatures w14:val="none"/>
        </w:rPr>
        <w:t>Étape 2 – Création d'un fichier de variables secrètes</w:t>
      </w:r>
    </w:p>
    <w:p w14:paraId="0491A03A" w14:textId="2708CAE8" w:rsidR="002A6C7A" w:rsidRPr="00B001EF" w:rsidRDefault="002F163A" w:rsidP="002A6C7A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drawing>
          <wp:inline distT="0" distB="0" distL="0" distR="0" wp14:anchorId="0BA94C1B" wp14:editId="38BF8506">
            <wp:extent cx="5760720" cy="1233170"/>
            <wp:effectExtent l="0" t="0" r="0" b="5080"/>
            <wp:docPr id="1663087025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87025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653B" w14:textId="17154382" w:rsidR="002F163A" w:rsidRPr="00B001EF" w:rsidRDefault="002F163A" w:rsidP="002A6C7A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25CB9C8F" wp14:editId="31D8AFD3">
            <wp:extent cx="5760720" cy="2616835"/>
            <wp:effectExtent l="0" t="0" r="0" b="0"/>
            <wp:docPr id="40086054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6054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5A56" w14:textId="425D9E64" w:rsidR="002F163A" w:rsidRPr="00B001EF" w:rsidRDefault="002F163A" w:rsidP="002A6C7A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drawing>
          <wp:inline distT="0" distB="0" distL="0" distR="0" wp14:anchorId="1C922FCE" wp14:editId="5B3E1D40">
            <wp:extent cx="5760720" cy="659130"/>
            <wp:effectExtent l="0" t="0" r="0" b="7620"/>
            <wp:docPr id="19262471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47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9E82" w14:textId="77777777" w:rsidR="002F163A" w:rsidRPr="002F163A" w:rsidRDefault="002F163A" w:rsidP="002F163A">
      <w:pPr>
        <w:rPr>
          <w:b/>
          <w:bCs/>
          <w:color w:val="000000" w:themeColor="text1"/>
          <w:sz w:val="32"/>
          <w:szCs w:val="32"/>
        </w:rPr>
      </w:pPr>
      <w:r w:rsidRPr="002F163A">
        <w:rPr>
          <w:b/>
          <w:bCs/>
          <w:color w:val="000000" w:themeColor="text1"/>
          <w:sz w:val="32"/>
          <w:szCs w:val="32"/>
        </w:rPr>
        <w:t>Étape 3 – Chiffrement du fichier avec Ansible Vault</w:t>
      </w:r>
    </w:p>
    <w:p w14:paraId="69E5ED9E" w14:textId="29A22BCB" w:rsidR="002F163A" w:rsidRPr="00B001EF" w:rsidRDefault="00F1276D" w:rsidP="002A6C7A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drawing>
          <wp:inline distT="0" distB="0" distL="0" distR="0" wp14:anchorId="4D76E123" wp14:editId="025CB3CB">
            <wp:extent cx="5760720" cy="989965"/>
            <wp:effectExtent l="0" t="0" r="0" b="635"/>
            <wp:docPr id="89033897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3897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7C45" w14:textId="44DE707B" w:rsidR="00F1276D" w:rsidRPr="00B001EF" w:rsidRDefault="00F1276D" w:rsidP="00F1276D">
      <w:pPr>
        <w:rPr>
          <w:color w:val="000000" w:themeColor="text1"/>
          <w:sz w:val="32"/>
          <w:szCs w:val="32"/>
        </w:rPr>
      </w:pPr>
      <w:r w:rsidRPr="00B001EF">
        <w:rPr>
          <w:b/>
          <w:bCs/>
          <w:color w:val="000000" w:themeColor="text1"/>
          <w:sz w:val="32"/>
          <w:szCs w:val="32"/>
        </w:rPr>
        <w:t>Vérifiez que le fichier est bien chiffré</w:t>
      </w:r>
      <w:r w:rsidRPr="00B001EF">
        <w:rPr>
          <w:color w:val="000000" w:themeColor="text1"/>
          <w:sz w:val="32"/>
          <w:szCs w:val="32"/>
        </w:rPr>
        <w:t> :</w:t>
      </w:r>
    </w:p>
    <w:p w14:paraId="3823CC10" w14:textId="5ABDFC3B" w:rsidR="00F1276D" w:rsidRPr="00B001EF" w:rsidRDefault="00F1276D" w:rsidP="002A6C7A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drawing>
          <wp:inline distT="0" distB="0" distL="0" distR="0" wp14:anchorId="57D25E37" wp14:editId="0E853FF1">
            <wp:extent cx="5760720" cy="1333500"/>
            <wp:effectExtent l="0" t="0" r="0" b="0"/>
            <wp:docPr id="1689695667" name="Image 1" descr="Une image contenant texte, capture d’écran, Police, inform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95667" name="Image 1" descr="Une image contenant texte, capture d’écran, Police, informatio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6166" w14:textId="3386FB01" w:rsidR="00F1276D" w:rsidRPr="00B001EF" w:rsidRDefault="00F1276D" w:rsidP="00F1276D">
      <w:pPr>
        <w:rPr>
          <w:color w:val="000000" w:themeColor="text1"/>
          <w:sz w:val="32"/>
          <w:szCs w:val="32"/>
        </w:rPr>
      </w:pPr>
      <w:r w:rsidRPr="00B001EF">
        <w:rPr>
          <w:b/>
          <w:bCs/>
          <w:color w:val="000000" w:themeColor="text1"/>
          <w:sz w:val="32"/>
          <w:szCs w:val="32"/>
        </w:rPr>
        <w:t>Visualisez le contenu déchiffré</w:t>
      </w:r>
    </w:p>
    <w:p w14:paraId="33970A27" w14:textId="46938365" w:rsidR="00F1276D" w:rsidRPr="00B001EF" w:rsidRDefault="00F1276D" w:rsidP="002A6C7A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drawing>
          <wp:inline distT="0" distB="0" distL="0" distR="0" wp14:anchorId="242490D6" wp14:editId="2200EAF8">
            <wp:extent cx="5760720" cy="1003935"/>
            <wp:effectExtent l="0" t="0" r="0" b="5715"/>
            <wp:docPr id="44765039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5039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1B3F" w14:textId="3C13DBE4" w:rsidR="00F1276D" w:rsidRPr="00B001EF" w:rsidRDefault="00F1276D" w:rsidP="002A6C7A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t>Etape 4 - Intégration du fichier chiffré dans le playbook</w:t>
      </w:r>
    </w:p>
    <w:p w14:paraId="2F5DD5B1" w14:textId="07132296" w:rsidR="00F1276D" w:rsidRPr="00B001EF" w:rsidRDefault="00F1276D" w:rsidP="002A6C7A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04228520" wp14:editId="7CFC1D5F">
            <wp:extent cx="5760720" cy="1640205"/>
            <wp:effectExtent l="0" t="0" r="0" b="0"/>
            <wp:docPr id="175638822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8822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19D0" w14:textId="68CE177A" w:rsidR="00F1276D" w:rsidRPr="00B001EF" w:rsidRDefault="00F1276D" w:rsidP="00F1276D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t>Etape 5 - Exécution du Playbook</w:t>
      </w:r>
    </w:p>
    <w:p w14:paraId="6BBCC0EA" w14:textId="6834F9C9" w:rsidR="00F1276D" w:rsidRPr="00B001EF" w:rsidRDefault="00F1276D" w:rsidP="00F1276D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drawing>
          <wp:inline distT="0" distB="0" distL="0" distR="0" wp14:anchorId="535F95B8" wp14:editId="03D2D4E8">
            <wp:extent cx="5760720" cy="3690620"/>
            <wp:effectExtent l="0" t="0" r="0" b="5080"/>
            <wp:docPr id="218704378" name="Image 1" descr="Une image contenant texte, capture d’écran, Police, violet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04378" name="Image 1" descr="Une image contenant texte, capture d’écran, Police, violett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083A" w14:textId="07FEC0EA" w:rsidR="00F1276D" w:rsidRPr="00B001EF" w:rsidRDefault="00F1276D" w:rsidP="00F1276D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t>Cas2</w:t>
      </w:r>
    </w:p>
    <w:p w14:paraId="4E0FB4B0" w14:textId="14CDD85F" w:rsidR="00F1276D" w:rsidRPr="00B001EF" w:rsidRDefault="00F1276D" w:rsidP="00F1276D">
      <w:pPr>
        <w:rPr>
          <w:color w:val="000000" w:themeColor="text1"/>
          <w:sz w:val="32"/>
          <w:szCs w:val="32"/>
        </w:rPr>
      </w:pPr>
      <w:r w:rsidRPr="00B001EF">
        <w:rPr>
          <w:b/>
          <w:bCs/>
          <w:color w:val="000000" w:themeColor="text1"/>
          <w:sz w:val="32"/>
          <w:szCs w:val="32"/>
        </w:rPr>
        <w:t>Créez un fichier contenant le mot de passe Vault</w:t>
      </w:r>
      <w:r w:rsidRPr="00B001EF">
        <w:rPr>
          <w:color w:val="000000" w:themeColor="text1"/>
          <w:sz w:val="32"/>
          <w:szCs w:val="32"/>
        </w:rPr>
        <w:t> </w:t>
      </w:r>
    </w:p>
    <w:p w14:paraId="5D3F6994" w14:textId="77777777" w:rsidR="00BE5F3E" w:rsidRPr="00B001EF" w:rsidRDefault="00BE5F3E" w:rsidP="00F1276D">
      <w:pPr>
        <w:rPr>
          <w:color w:val="000000" w:themeColor="text1"/>
          <w:sz w:val="32"/>
          <w:szCs w:val="32"/>
        </w:rPr>
      </w:pPr>
    </w:p>
    <w:p w14:paraId="2DC675AD" w14:textId="5A35CAC7" w:rsidR="00F1276D" w:rsidRPr="00B001EF" w:rsidRDefault="00F1276D" w:rsidP="00F1276D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drawing>
          <wp:inline distT="0" distB="0" distL="0" distR="0" wp14:anchorId="5CB121FD" wp14:editId="629E44B0">
            <wp:extent cx="5760720" cy="576580"/>
            <wp:effectExtent l="0" t="0" r="0" b="0"/>
            <wp:docPr id="2471519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51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3AD9" w14:textId="385F2930" w:rsidR="00BE5F3E" w:rsidRPr="00B001EF" w:rsidRDefault="00BE5F3E" w:rsidP="00F1276D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35BBE5B6" wp14:editId="3CDC5967">
            <wp:extent cx="5760720" cy="3474085"/>
            <wp:effectExtent l="0" t="0" r="0" b="0"/>
            <wp:docPr id="158333824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3824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C716" w14:textId="77777777" w:rsidR="00BE5F3E" w:rsidRPr="00B001EF" w:rsidRDefault="00BE5F3E" w:rsidP="00BE5F3E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t>Partie 2 : Utilisation de plusieurs fichiers secrets dans un playbook</w:t>
      </w:r>
    </w:p>
    <w:p w14:paraId="027D3796" w14:textId="5A9A8936" w:rsidR="00BE5F3E" w:rsidRPr="00B001EF" w:rsidRDefault="00BE5F3E" w:rsidP="00BE5F3E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t xml:space="preserve"> Cas 1 : Single Vault Password</w:t>
      </w:r>
    </w:p>
    <w:p w14:paraId="0AF10378" w14:textId="500D8C22" w:rsidR="00BE5F3E" w:rsidRPr="00B001EF" w:rsidRDefault="00BE5F3E" w:rsidP="00BE5F3E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drawing>
          <wp:inline distT="0" distB="0" distL="0" distR="0" wp14:anchorId="32C5C5E0" wp14:editId="2621A9E3">
            <wp:extent cx="5760720" cy="922020"/>
            <wp:effectExtent l="0" t="0" r="0" b="0"/>
            <wp:docPr id="1517047900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47900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25AE" w14:textId="1EE454FC" w:rsidR="00BE5F3E" w:rsidRPr="00B001EF" w:rsidRDefault="00BE5F3E" w:rsidP="00BE5F3E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drawing>
          <wp:inline distT="0" distB="0" distL="0" distR="0" wp14:anchorId="389D1C71" wp14:editId="438BBBBA">
            <wp:extent cx="5760720" cy="443230"/>
            <wp:effectExtent l="0" t="0" r="0" b="0"/>
            <wp:docPr id="8390624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62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8ED9" w14:textId="0C51C01F" w:rsidR="00BE5F3E" w:rsidRPr="00B001EF" w:rsidRDefault="00BE5F3E" w:rsidP="00BE5F3E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t xml:space="preserve">Encrypt : </w:t>
      </w:r>
    </w:p>
    <w:p w14:paraId="38A9F8CD" w14:textId="5DE1EE0C" w:rsidR="00BE5F3E" w:rsidRPr="00B001EF" w:rsidRDefault="00BE5F3E" w:rsidP="00BE5F3E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drawing>
          <wp:inline distT="0" distB="0" distL="0" distR="0" wp14:anchorId="3F7624F7" wp14:editId="60400B4C">
            <wp:extent cx="5760720" cy="890905"/>
            <wp:effectExtent l="0" t="0" r="0" b="4445"/>
            <wp:docPr id="122249430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9430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0D18" w14:textId="00D48538" w:rsidR="00BE5F3E" w:rsidRPr="00B001EF" w:rsidRDefault="00BE5F3E" w:rsidP="00BE5F3E">
      <w:pPr>
        <w:rPr>
          <w:color w:val="000000" w:themeColor="text1"/>
          <w:sz w:val="32"/>
          <w:szCs w:val="32"/>
        </w:rPr>
      </w:pPr>
      <w:r w:rsidRPr="00B001EF">
        <w:rPr>
          <w:b/>
          <w:bCs/>
          <w:color w:val="000000" w:themeColor="text1"/>
          <w:sz w:val="32"/>
          <w:szCs w:val="32"/>
        </w:rPr>
        <w:t>Modifiez le playbook</w:t>
      </w:r>
      <w:r w:rsidRPr="00B001EF">
        <w:rPr>
          <w:color w:val="000000" w:themeColor="text1"/>
          <w:sz w:val="32"/>
          <w:szCs w:val="32"/>
        </w:rPr>
        <w:t> </w:t>
      </w:r>
    </w:p>
    <w:p w14:paraId="4B7890B1" w14:textId="780009A2" w:rsidR="00BE5F3E" w:rsidRPr="00B001EF" w:rsidRDefault="00BE5F3E" w:rsidP="00BE5F3E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347E8217" wp14:editId="1D26B10D">
            <wp:extent cx="5760720" cy="2463800"/>
            <wp:effectExtent l="0" t="0" r="0" b="0"/>
            <wp:docPr id="803639444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39444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960B" w14:textId="024855BC" w:rsidR="00BE5F3E" w:rsidRPr="00B001EF" w:rsidRDefault="00BE5F3E" w:rsidP="00BE5F3E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t>Exécutez ensuite le playbook</w:t>
      </w:r>
      <w:r w:rsidRPr="00B001EF">
        <w:rPr>
          <w:color w:val="000000" w:themeColor="text1"/>
          <w:sz w:val="32"/>
          <w:szCs w:val="32"/>
        </w:rPr>
        <w:t> :</w:t>
      </w:r>
    </w:p>
    <w:p w14:paraId="50093BF8" w14:textId="4110BAD2" w:rsidR="009077C6" w:rsidRPr="00B001EF" w:rsidRDefault="009077C6" w:rsidP="009077C6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t>un seul mot de passe</w:t>
      </w:r>
    </w:p>
    <w:p w14:paraId="268C7EE6" w14:textId="4EC11D34" w:rsidR="00BE5F3E" w:rsidRPr="00B001EF" w:rsidRDefault="00B001EF" w:rsidP="00BE5F3E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drawing>
          <wp:inline distT="0" distB="0" distL="0" distR="0" wp14:anchorId="618A3EBD" wp14:editId="66A7D2C2">
            <wp:extent cx="5760720" cy="4644390"/>
            <wp:effectExtent l="0" t="0" r="0" b="3810"/>
            <wp:docPr id="463455786" name="Image 1" descr="Une image contenant texte, capture d’écran, violet, violet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55786" name="Image 1" descr="Une image contenant texte, capture d’écran, violet, violett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8696" w14:textId="0C30F91D" w:rsidR="009077C6" w:rsidRPr="00B001EF" w:rsidRDefault="009077C6" w:rsidP="009077C6">
      <w:pPr>
        <w:rPr>
          <w:color w:val="000000" w:themeColor="text1"/>
          <w:sz w:val="32"/>
          <w:szCs w:val="32"/>
        </w:rPr>
      </w:pPr>
      <w:r w:rsidRPr="00B001EF">
        <w:rPr>
          <w:b/>
          <w:bCs/>
          <w:color w:val="000000" w:themeColor="text1"/>
          <w:sz w:val="32"/>
          <w:szCs w:val="32"/>
        </w:rPr>
        <w:t> avec le fichier de mot de passe</w:t>
      </w:r>
    </w:p>
    <w:p w14:paraId="3E63DC34" w14:textId="4F4D3C76" w:rsidR="00BE5F3E" w:rsidRPr="00B001EF" w:rsidRDefault="00B001EF" w:rsidP="00BE5F3E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6AE61DE5" wp14:editId="0E4D7144">
            <wp:extent cx="5760720" cy="4382135"/>
            <wp:effectExtent l="0" t="0" r="0" b="0"/>
            <wp:docPr id="124167202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7202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BF9E" w14:textId="77777777" w:rsidR="009077C6" w:rsidRPr="009077C6" w:rsidRDefault="009077C6" w:rsidP="009077C6">
      <w:pPr>
        <w:rPr>
          <w:b/>
          <w:bCs/>
          <w:color w:val="000000" w:themeColor="text1"/>
          <w:sz w:val="32"/>
          <w:szCs w:val="32"/>
        </w:rPr>
      </w:pPr>
      <w:r w:rsidRPr="009077C6">
        <w:rPr>
          <w:b/>
          <w:bCs/>
          <w:color w:val="000000" w:themeColor="text1"/>
          <w:sz w:val="32"/>
          <w:szCs w:val="32"/>
        </w:rPr>
        <w:t>Cas 2 : Multiple Vault Passwords</w:t>
      </w:r>
    </w:p>
    <w:p w14:paraId="29DAF0A7" w14:textId="41E95D60" w:rsidR="009077C6" w:rsidRPr="00B001EF" w:rsidRDefault="009077C6" w:rsidP="009077C6">
      <w:pPr>
        <w:rPr>
          <w:b/>
          <w:bCs/>
          <w:color w:val="000000" w:themeColor="text1"/>
          <w:sz w:val="32"/>
          <w:szCs w:val="32"/>
        </w:rPr>
      </w:pPr>
      <w:r w:rsidRPr="00B001EF">
        <w:rPr>
          <w:b/>
          <w:bCs/>
          <w:color w:val="000000" w:themeColor="text1"/>
          <w:sz w:val="32"/>
          <w:szCs w:val="32"/>
        </w:rPr>
        <w:t>Déchiffrez les deux fichiers</w:t>
      </w:r>
    </w:p>
    <w:p w14:paraId="282D7067" w14:textId="4D45A978" w:rsidR="009077C6" w:rsidRPr="00B001EF" w:rsidRDefault="009077C6" w:rsidP="009077C6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drawing>
          <wp:inline distT="0" distB="0" distL="0" distR="0" wp14:anchorId="048331E5" wp14:editId="19182F43">
            <wp:extent cx="5760720" cy="1651000"/>
            <wp:effectExtent l="0" t="0" r="0" b="6350"/>
            <wp:docPr id="134161271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1271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AD45" w14:textId="2EA558B8" w:rsidR="009077C6" w:rsidRPr="00B001EF" w:rsidRDefault="009077C6" w:rsidP="009077C6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t xml:space="preserve">Verif </w:t>
      </w:r>
    </w:p>
    <w:p w14:paraId="735A8604" w14:textId="11E703DD" w:rsidR="009077C6" w:rsidRPr="00B001EF" w:rsidRDefault="009077C6" w:rsidP="009077C6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drawing>
          <wp:inline distT="0" distB="0" distL="0" distR="0" wp14:anchorId="668BEF5A" wp14:editId="7D0C40E1">
            <wp:extent cx="5760720" cy="879475"/>
            <wp:effectExtent l="0" t="0" r="0" b="0"/>
            <wp:docPr id="165493836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3836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9F10" w14:textId="756C7DFA" w:rsidR="009077C6" w:rsidRPr="00B001EF" w:rsidRDefault="009077C6" w:rsidP="009077C6">
      <w:pPr>
        <w:rPr>
          <w:b/>
          <w:bCs/>
          <w:color w:val="000000" w:themeColor="text1"/>
          <w:sz w:val="32"/>
          <w:szCs w:val="32"/>
        </w:rPr>
      </w:pPr>
      <w:r w:rsidRPr="00B001EF">
        <w:rPr>
          <w:b/>
          <w:bCs/>
          <w:color w:val="000000" w:themeColor="text1"/>
          <w:sz w:val="32"/>
          <w:szCs w:val="32"/>
        </w:rPr>
        <w:t>Rechiffrez les fichiers avec des ID différents</w:t>
      </w:r>
    </w:p>
    <w:p w14:paraId="7760889A" w14:textId="7CEE292B" w:rsidR="009077C6" w:rsidRPr="00B001EF" w:rsidRDefault="009077C6" w:rsidP="009077C6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57AE4118" wp14:editId="7CE888F6">
            <wp:extent cx="5760720" cy="1706880"/>
            <wp:effectExtent l="0" t="0" r="0" b="7620"/>
            <wp:docPr id="204094168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4168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C2C1" w14:textId="73151579" w:rsidR="009077C6" w:rsidRPr="00B001EF" w:rsidRDefault="009077C6" w:rsidP="009077C6">
      <w:pPr>
        <w:rPr>
          <w:b/>
          <w:bCs/>
          <w:color w:val="000000" w:themeColor="text1"/>
          <w:sz w:val="32"/>
          <w:szCs w:val="32"/>
        </w:rPr>
      </w:pPr>
      <w:r w:rsidRPr="00B001EF">
        <w:rPr>
          <w:b/>
          <w:bCs/>
          <w:color w:val="000000" w:themeColor="text1"/>
          <w:sz w:val="32"/>
          <w:szCs w:val="32"/>
        </w:rPr>
        <w:t>Examinez la structure des fichiers chiffrés</w:t>
      </w:r>
    </w:p>
    <w:p w14:paraId="7CE5593A" w14:textId="5B572384" w:rsidR="009077C6" w:rsidRPr="00B001EF" w:rsidRDefault="009077C6" w:rsidP="009077C6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drawing>
          <wp:inline distT="0" distB="0" distL="0" distR="0" wp14:anchorId="38FA7890" wp14:editId="678C35C3">
            <wp:extent cx="5760720" cy="1246505"/>
            <wp:effectExtent l="0" t="0" r="0" b="0"/>
            <wp:docPr id="2052763014" name="Image 1" descr="Une image contenant texte, capture d’écran, Police, inform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63014" name="Image 1" descr="Une image contenant texte, capture d’écran, Police, information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C148" w14:textId="1E4C85DB" w:rsidR="009077C6" w:rsidRPr="00B001EF" w:rsidRDefault="009077C6" w:rsidP="009077C6">
      <w:pPr>
        <w:rPr>
          <w:color w:val="000000" w:themeColor="text1"/>
          <w:sz w:val="32"/>
          <w:szCs w:val="32"/>
        </w:rPr>
      </w:pPr>
      <w:r w:rsidRPr="00B001EF">
        <w:rPr>
          <w:b/>
          <w:bCs/>
          <w:color w:val="000000" w:themeColor="text1"/>
          <w:sz w:val="32"/>
          <w:szCs w:val="32"/>
        </w:rPr>
        <w:t>Exécutez le playbook avec les deux ID</w:t>
      </w:r>
      <w:r w:rsidRPr="00B001EF">
        <w:rPr>
          <w:color w:val="000000" w:themeColor="text1"/>
          <w:sz w:val="32"/>
          <w:szCs w:val="32"/>
        </w:rPr>
        <w:t> :</w:t>
      </w:r>
    </w:p>
    <w:p w14:paraId="6DA68B9F" w14:textId="44EB1448" w:rsidR="00B974E0" w:rsidRPr="00B001EF" w:rsidRDefault="00B974E0" w:rsidP="009077C6">
      <w:pPr>
        <w:rPr>
          <w:color w:val="000000" w:themeColor="text1"/>
          <w:sz w:val="32"/>
          <w:szCs w:val="32"/>
        </w:rPr>
      </w:pPr>
      <w:r w:rsidRPr="00B001EF">
        <w:rPr>
          <w:color w:val="000000" w:themeColor="text1"/>
          <w:sz w:val="32"/>
          <w:szCs w:val="32"/>
        </w:rPr>
        <w:drawing>
          <wp:inline distT="0" distB="0" distL="0" distR="0" wp14:anchorId="0975EF31" wp14:editId="4818EEFA">
            <wp:extent cx="5760720" cy="4628515"/>
            <wp:effectExtent l="0" t="0" r="0" b="635"/>
            <wp:docPr id="205771846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1846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0064" w14:textId="79313CC1" w:rsidR="00B974E0" w:rsidRPr="00B001EF" w:rsidRDefault="00B974E0" w:rsidP="00B974E0">
      <w:pPr>
        <w:rPr>
          <w:color w:val="000000" w:themeColor="text1"/>
          <w:sz w:val="32"/>
          <w:szCs w:val="32"/>
        </w:rPr>
      </w:pPr>
    </w:p>
    <w:p w14:paraId="28811875" w14:textId="77777777" w:rsidR="00B974E0" w:rsidRPr="00B001EF" w:rsidRDefault="00B974E0" w:rsidP="00B974E0">
      <w:pPr>
        <w:rPr>
          <w:color w:val="000000" w:themeColor="text1"/>
          <w:sz w:val="32"/>
          <w:szCs w:val="32"/>
        </w:rPr>
      </w:pPr>
    </w:p>
    <w:p w14:paraId="76374458" w14:textId="77777777" w:rsidR="009077C6" w:rsidRPr="00B001EF" w:rsidRDefault="009077C6" w:rsidP="009077C6">
      <w:pPr>
        <w:rPr>
          <w:color w:val="000000" w:themeColor="text1"/>
          <w:sz w:val="32"/>
          <w:szCs w:val="32"/>
        </w:rPr>
      </w:pPr>
    </w:p>
    <w:p w14:paraId="51B6EA1C" w14:textId="77777777" w:rsidR="009077C6" w:rsidRPr="00B001EF" w:rsidRDefault="009077C6" w:rsidP="009077C6">
      <w:pPr>
        <w:rPr>
          <w:color w:val="000000" w:themeColor="text1"/>
          <w:sz w:val="32"/>
          <w:szCs w:val="32"/>
        </w:rPr>
      </w:pPr>
    </w:p>
    <w:p w14:paraId="1F2F843B" w14:textId="5E511940" w:rsidR="00BE5F3E" w:rsidRPr="00B001EF" w:rsidRDefault="00BE5F3E" w:rsidP="00BE5F3E">
      <w:pPr>
        <w:rPr>
          <w:color w:val="000000" w:themeColor="text1"/>
          <w:sz w:val="32"/>
          <w:szCs w:val="32"/>
        </w:rPr>
      </w:pPr>
    </w:p>
    <w:sectPr w:rsidR="00BE5F3E" w:rsidRPr="00B001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7A"/>
    <w:rsid w:val="000D34E8"/>
    <w:rsid w:val="002A6C7A"/>
    <w:rsid w:val="002F163A"/>
    <w:rsid w:val="00630B85"/>
    <w:rsid w:val="009077C6"/>
    <w:rsid w:val="00A57A4F"/>
    <w:rsid w:val="00B001EF"/>
    <w:rsid w:val="00B974E0"/>
    <w:rsid w:val="00BE5F3E"/>
    <w:rsid w:val="00C84C62"/>
    <w:rsid w:val="00E64569"/>
    <w:rsid w:val="00F1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BD9CA"/>
  <w15:chartTrackingRefBased/>
  <w15:docId w15:val="{D5938779-6A57-4C83-92FE-6F4E026F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6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6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6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6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6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6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6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6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6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6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6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6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6C7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6C7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6C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6C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6C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6C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6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6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6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6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6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6C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6C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6C7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6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6C7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6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137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Oumaima Bouhani</dc:creator>
  <cp:keywords/>
  <dc:description/>
  <cp:lastModifiedBy>Oumaima Bouhani</cp:lastModifiedBy>
  <cp:revision>1</cp:revision>
  <dcterms:created xsi:type="dcterms:W3CDTF">2026-02-25T14:06:00Z</dcterms:created>
  <dcterms:modified xsi:type="dcterms:W3CDTF">2026-02-25T15:13:00Z</dcterms:modified>
</cp:coreProperties>
</file>