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4E8A" w14:textId="77777777" w:rsidR="00496DD4" w:rsidRPr="00496DD4" w:rsidRDefault="00496DD4" w:rsidP="00496DD4">
      <w:pPr>
        <w:shd w:val="clear" w:color="auto" w:fill="FFFFFF"/>
        <w:spacing w:after="0" w:line="240" w:lineRule="auto"/>
        <w:jc w:val="right"/>
        <w:textAlignment w:val="baseline"/>
        <w:rPr>
          <w:rFonts w:ascii="Times New Roman" w:eastAsia="Times New Roman" w:hAnsi="Times New Roman" w:cs="Times New Roman"/>
          <w:bCs/>
          <w:color w:val="000000"/>
          <w:sz w:val="28"/>
          <w:szCs w:val="28"/>
          <w:bdr w:val="none" w:sz="0" w:space="0" w:color="auto" w:frame="1"/>
          <w:lang w:eastAsia="ru-RU"/>
        </w:rPr>
      </w:pPr>
      <w:r w:rsidRPr="00496DD4">
        <w:rPr>
          <w:rFonts w:ascii="Times New Roman" w:eastAsia="Times New Roman" w:hAnsi="Times New Roman" w:cs="Times New Roman"/>
          <w:bCs/>
          <w:color w:val="000000"/>
          <w:sz w:val="28"/>
          <w:szCs w:val="28"/>
          <w:bdr w:val="none" w:sz="0" w:space="0" w:color="auto" w:frame="1"/>
          <w:lang w:eastAsia="ru-RU"/>
        </w:rPr>
        <w:t>Приложение 1</w:t>
      </w:r>
    </w:p>
    <w:p w14:paraId="799FB103" w14:textId="77777777" w:rsidR="00496DD4" w:rsidRPr="00496DD4" w:rsidRDefault="00496DD4" w:rsidP="00496DD4">
      <w:pPr>
        <w:shd w:val="clear" w:color="auto" w:fill="FFFFFF"/>
        <w:spacing w:after="0" w:line="276" w:lineRule="auto"/>
        <w:jc w:val="right"/>
        <w:textAlignment w:val="baseline"/>
        <w:rPr>
          <w:rFonts w:ascii="Times New Roman" w:eastAsia="Times New Roman" w:hAnsi="Times New Roman" w:cs="Times New Roman"/>
          <w:bCs/>
          <w:color w:val="000000"/>
          <w:sz w:val="28"/>
          <w:szCs w:val="28"/>
          <w:bdr w:val="none" w:sz="0" w:space="0" w:color="auto" w:frame="1"/>
          <w:lang w:eastAsia="ru-RU"/>
        </w:rPr>
      </w:pPr>
      <w:r w:rsidRPr="00496DD4">
        <w:rPr>
          <w:rFonts w:ascii="Times New Roman" w:eastAsia="Times New Roman" w:hAnsi="Times New Roman" w:cs="Times New Roman"/>
          <w:bCs/>
          <w:color w:val="000000"/>
          <w:sz w:val="28"/>
          <w:szCs w:val="28"/>
          <w:bdr w:val="none" w:sz="0" w:space="0" w:color="auto" w:frame="1"/>
          <w:lang w:eastAsia="ru-RU"/>
        </w:rPr>
        <w:t>к приказу директора МБУК «ДК «Звёздный»</w:t>
      </w:r>
    </w:p>
    <w:p w14:paraId="7E56B8B9" w14:textId="657CB0D2" w:rsidR="00496DD4" w:rsidRPr="00496DD4" w:rsidRDefault="00496DD4" w:rsidP="00496DD4">
      <w:pPr>
        <w:shd w:val="clear" w:color="auto" w:fill="FFFFFF"/>
        <w:spacing w:after="0" w:line="276" w:lineRule="auto"/>
        <w:jc w:val="right"/>
        <w:textAlignment w:val="baseline"/>
        <w:rPr>
          <w:rFonts w:ascii="Times New Roman" w:eastAsia="Times New Roman" w:hAnsi="Times New Roman" w:cs="Times New Roman"/>
          <w:bCs/>
          <w:color w:val="000000"/>
          <w:sz w:val="28"/>
          <w:szCs w:val="28"/>
          <w:bdr w:val="none" w:sz="0" w:space="0" w:color="auto" w:frame="1"/>
          <w:lang w:eastAsia="ru-RU"/>
        </w:rPr>
      </w:pPr>
      <w:r w:rsidRPr="00496DD4">
        <w:rPr>
          <w:rFonts w:ascii="Times New Roman" w:eastAsia="Times New Roman" w:hAnsi="Times New Roman" w:cs="Times New Roman"/>
          <w:bCs/>
          <w:color w:val="000000"/>
          <w:sz w:val="28"/>
          <w:szCs w:val="28"/>
          <w:bdr w:val="none" w:sz="0" w:space="0" w:color="auto" w:frame="1"/>
          <w:lang w:eastAsia="ru-RU"/>
        </w:rPr>
        <w:t>от 23.09.2022 г. № 61</w:t>
      </w:r>
      <w:r>
        <w:rPr>
          <w:rFonts w:ascii="Times New Roman" w:eastAsia="Times New Roman" w:hAnsi="Times New Roman" w:cs="Times New Roman"/>
          <w:bCs/>
          <w:color w:val="000000"/>
          <w:sz w:val="28"/>
          <w:szCs w:val="28"/>
          <w:bdr w:val="none" w:sz="0" w:space="0" w:color="auto" w:frame="1"/>
          <w:lang w:eastAsia="ru-RU"/>
        </w:rPr>
        <w:t>/2</w:t>
      </w:r>
      <w:r w:rsidRPr="00496DD4">
        <w:rPr>
          <w:rFonts w:ascii="Times New Roman" w:eastAsia="Times New Roman" w:hAnsi="Times New Roman" w:cs="Times New Roman"/>
          <w:bCs/>
          <w:color w:val="000000"/>
          <w:sz w:val="28"/>
          <w:szCs w:val="28"/>
          <w:bdr w:val="none" w:sz="0" w:space="0" w:color="auto" w:frame="1"/>
          <w:lang w:eastAsia="ru-RU"/>
        </w:rPr>
        <w:t>-ОД</w:t>
      </w:r>
    </w:p>
    <w:p w14:paraId="5FF97C21" w14:textId="77777777" w:rsidR="00496DD4" w:rsidRPr="00496DD4" w:rsidRDefault="00496DD4" w:rsidP="00496DD4">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eastAsia="ru-RU"/>
        </w:rPr>
      </w:pPr>
    </w:p>
    <w:p w14:paraId="011BDFA0" w14:textId="77777777" w:rsidR="00496DD4" w:rsidRPr="00496DD4" w:rsidRDefault="00496DD4" w:rsidP="00496DD4">
      <w:pPr>
        <w:shd w:val="clear" w:color="auto" w:fill="FFFFFF"/>
        <w:spacing w:after="0" w:line="240" w:lineRule="auto"/>
        <w:jc w:val="center"/>
        <w:textAlignment w:val="baseline"/>
        <w:rPr>
          <w:rFonts w:ascii="Times New Roman" w:eastAsia="Times New Roman" w:hAnsi="Times New Roman" w:cs="Times New Roman"/>
          <w:b/>
          <w:bCs/>
          <w:color w:val="000000"/>
          <w:sz w:val="24"/>
          <w:szCs w:val="24"/>
          <w:bdr w:val="none" w:sz="0" w:space="0" w:color="auto" w:frame="1"/>
          <w:lang w:eastAsia="ru-RU"/>
        </w:rPr>
      </w:pPr>
    </w:p>
    <w:p w14:paraId="255EA43D" w14:textId="2B846A25" w:rsidR="00496DD4" w:rsidRPr="00496DD4" w:rsidRDefault="00496DD4" w:rsidP="00496DD4">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lang w:eastAsia="ru-RU"/>
        </w:rPr>
      </w:pPr>
      <w:r>
        <w:rPr>
          <w:rFonts w:ascii="Times New Roman" w:eastAsia="Times New Roman" w:hAnsi="Times New Roman" w:cs="Times New Roman"/>
          <w:b/>
          <w:bCs/>
          <w:color w:val="000000"/>
          <w:sz w:val="28"/>
          <w:szCs w:val="28"/>
          <w:bdr w:val="none" w:sz="0" w:space="0" w:color="auto" w:frame="1"/>
          <w:lang w:eastAsia="ru-RU"/>
        </w:rPr>
        <w:t>ПОЛОЖЕНИЕ ОБ ОБРАБОТКИ ПЕРСОНАЛЬНЫХ ДАННЫХ</w:t>
      </w:r>
    </w:p>
    <w:p w14:paraId="3ACF8AF5" w14:textId="77777777" w:rsidR="00496DD4" w:rsidRPr="00496DD4" w:rsidRDefault="00496DD4" w:rsidP="00496DD4">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lang w:eastAsia="ru-RU"/>
        </w:rPr>
      </w:pPr>
      <w:r w:rsidRPr="00496DD4">
        <w:rPr>
          <w:rFonts w:ascii="Times New Roman" w:eastAsia="Times New Roman" w:hAnsi="Times New Roman" w:cs="Times New Roman"/>
          <w:b/>
          <w:bCs/>
          <w:color w:val="000000"/>
          <w:sz w:val="28"/>
          <w:szCs w:val="28"/>
          <w:bdr w:val="none" w:sz="0" w:space="0" w:color="auto" w:frame="1"/>
          <w:lang w:eastAsia="ru-RU"/>
        </w:rPr>
        <w:t xml:space="preserve">работников Муниципального бюджетного учреждения культуры </w:t>
      </w:r>
    </w:p>
    <w:p w14:paraId="4712B354" w14:textId="77777777" w:rsidR="00496DD4" w:rsidRPr="00496DD4" w:rsidRDefault="00496DD4" w:rsidP="00496DD4">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lang w:eastAsia="ru-RU"/>
        </w:rPr>
      </w:pPr>
      <w:r w:rsidRPr="00496DD4">
        <w:rPr>
          <w:rFonts w:ascii="Times New Roman" w:eastAsia="Times New Roman" w:hAnsi="Times New Roman" w:cs="Times New Roman"/>
          <w:b/>
          <w:bCs/>
          <w:color w:val="000000"/>
          <w:sz w:val="28"/>
          <w:szCs w:val="28"/>
          <w:bdr w:val="none" w:sz="0" w:space="0" w:color="auto" w:frame="1"/>
          <w:lang w:eastAsia="ru-RU"/>
        </w:rPr>
        <w:t>«Дом культуры «Звёздный»</w:t>
      </w:r>
    </w:p>
    <w:p w14:paraId="2AB141F2" w14:textId="77777777" w:rsidR="00496DD4" w:rsidRDefault="00496DD4"/>
    <w:tbl>
      <w:tblPr>
        <w:tblW w:w="10071" w:type="dxa"/>
        <w:tblCellSpacing w:w="0" w:type="dxa"/>
        <w:tblCellMar>
          <w:left w:w="0" w:type="dxa"/>
          <w:right w:w="0" w:type="dxa"/>
        </w:tblCellMar>
        <w:tblLook w:val="04A0" w:firstRow="1" w:lastRow="0" w:firstColumn="1" w:lastColumn="0" w:noHBand="0" w:noVBand="1"/>
      </w:tblPr>
      <w:tblGrid>
        <w:gridCol w:w="5424"/>
        <w:gridCol w:w="4641"/>
        <w:gridCol w:w="6"/>
      </w:tblGrid>
      <w:tr w:rsidR="00496DD4" w:rsidRPr="00496DD4" w14:paraId="753D67B1" w14:textId="77777777" w:rsidTr="00496DD4">
        <w:trPr>
          <w:gridAfter w:val="1"/>
          <w:wAfter w:w="3" w:type="pct"/>
          <w:tblCellSpacing w:w="0" w:type="dxa"/>
        </w:trPr>
        <w:tc>
          <w:tcPr>
            <w:tcW w:w="4997" w:type="pct"/>
            <w:gridSpan w:val="2"/>
            <w:hideMark/>
          </w:tcPr>
          <w:p w14:paraId="01D23026" w14:textId="77777777" w:rsidR="00496DD4" w:rsidRPr="00496DD4" w:rsidRDefault="00496DD4" w:rsidP="00496DD4">
            <w:pPr>
              <w:spacing w:before="150" w:after="150" w:line="240" w:lineRule="auto"/>
              <w:jc w:val="both"/>
              <w:rPr>
                <w:rFonts w:ascii="Times New Roman" w:eastAsia="Times New Roman" w:hAnsi="Times New Roman" w:cs="Times New Roman"/>
                <w:b/>
                <w:bCs/>
                <w:color w:val="000000"/>
                <w:sz w:val="24"/>
                <w:szCs w:val="24"/>
                <w:lang w:eastAsia="ru-RU"/>
              </w:rPr>
            </w:pPr>
            <w:r w:rsidRPr="00496DD4">
              <w:rPr>
                <w:rFonts w:ascii="Times New Roman" w:eastAsia="Times New Roman" w:hAnsi="Times New Roman" w:cs="Times New Roman"/>
                <w:b/>
                <w:bCs/>
                <w:color w:val="000000"/>
                <w:sz w:val="24"/>
                <w:szCs w:val="24"/>
                <w:lang w:eastAsia="ru-RU"/>
              </w:rPr>
              <w:t>I. Общие положения</w:t>
            </w:r>
          </w:p>
          <w:p w14:paraId="778DE563" w14:textId="56AE4E78"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1.1. Настоящее Положение по обработке персональных данных (далее - Положение) </w:t>
            </w:r>
            <w:r>
              <w:rPr>
                <w:rFonts w:ascii="Times New Roman" w:eastAsia="Times New Roman" w:hAnsi="Times New Roman" w:cs="Times New Roman"/>
                <w:color w:val="000000"/>
                <w:sz w:val="24"/>
                <w:szCs w:val="24"/>
                <w:lang w:eastAsia="ru-RU"/>
              </w:rPr>
              <w:t>муниципального бюджетного учреждения культуры «Дом культуры «Звёздный»</w:t>
            </w:r>
            <w:r w:rsidRPr="00496DD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далее – МБУК «ДК «Звёздный»</w:t>
            </w:r>
            <w:r w:rsidRPr="00496DD4">
              <w:rPr>
                <w:rFonts w:ascii="Times New Roman" w:eastAsia="Times New Roman" w:hAnsi="Times New Roman" w:cs="Times New Roman"/>
                <w:color w:val="000000"/>
                <w:sz w:val="24"/>
                <w:szCs w:val="24"/>
                <w:lang w:eastAsia="ru-RU"/>
              </w:rPr>
              <w:t xml:space="preserve">) разработано в соответствии с Трудовым кодексом Российской Федерации, Конституцией Российской Федерации, Гражданским кодексом Российской Федерации, Федеральным законом «Об информации, информационных технологиях и о защите информации», Федеральным законом «О персональных данных», Правилами внутреннего трудового распорядка </w:t>
            </w:r>
            <w:r>
              <w:rPr>
                <w:rFonts w:ascii="Times New Roman" w:eastAsia="Times New Roman" w:hAnsi="Times New Roman" w:cs="Times New Roman"/>
                <w:color w:val="000000"/>
                <w:sz w:val="24"/>
                <w:szCs w:val="24"/>
                <w:lang w:eastAsia="ru-RU"/>
              </w:rPr>
              <w:t>МБУК «ДК «Звёздный»</w:t>
            </w:r>
            <w:r w:rsidRPr="00496DD4">
              <w:rPr>
                <w:rFonts w:ascii="Times New Roman" w:eastAsia="Times New Roman" w:hAnsi="Times New Roman" w:cs="Times New Roman"/>
                <w:color w:val="000000"/>
                <w:sz w:val="24"/>
                <w:szCs w:val="24"/>
                <w:lang w:eastAsia="ru-RU"/>
              </w:rPr>
              <w:t>.</w:t>
            </w:r>
          </w:p>
          <w:p w14:paraId="19A60107" w14:textId="4CA45491"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1.2. Цель разработки Положения - определение порядка обработки персональных данных работников </w:t>
            </w:r>
            <w:r>
              <w:rPr>
                <w:rFonts w:ascii="Times New Roman" w:eastAsia="Times New Roman" w:hAnsi="Times New Roman" w:cs="Times New Roman"/>
                <w:color w:val="000000"/>
                <w:sz w:val="24"/>
                <w:szCs w:val="24"/>
                <w:lang w:eastAsia="ru-RU"/>
              </w:rPr>
              <w:t>МБУК «ДК «Звёздный»</w:t>
            </w:r>
            <w:r w:rsidRPr="00496DD4">
              <w:rPr>
                <w:rFonts w:ascii="Times New Roman" w:eastAsia="Times New Roman" w:hAnsi="Times New Roman" w:cs="Times New Roman"/>
                <w:color w:val="000000"/>
                <w:sz w:val="24"/>
                <w:szCs w:val="24"/>
                <w:lang w:eastAsia="ru-RU"/>
              </w:rPr>
              <w:t xml:space="preserve"> и иных субъектов персональных данных, персональные данные которых подлежат обработке, на основании полномочий оператора; обеспечение защиты прав и свобод человека и гражданина, в т.ч. работника </w:t>
            </w:r>
            <w:r>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при обработке его персональных данных, в том числе защиты пр</w:t>
            </w:r>
            <w:r>
              <w:rPr>
                <w:rFonts w:ascii="Times New Roman" w:eastAsia="Times New Roman" w:hAnsi="Times New Roman" w:cs="Times New Roman"/>
                <w:color w:val="000000"/>
                <w:sz w:val="24"/>
                <w:szCs w:val="24"/>
                <w:lang w:eastAsia="ru-RU"/>
              </w:rPr>
              <w:t>а</w:t>
            </w:r>
            <w:r w:rsidRPr="00496DD4">
              <w:rPr>
                <w:rFonts w:ascii="Times New Roman" w:eastAsia="Times New Roman" w:hAnsi="Times New Roman" w:cs="Times New Roman"/>
                <w:color w:val="000000"/>
                <w:sz w:val="24"/>
                <w:szCs w:val="24"/>
                <w:lang w:eastAsia="ru-RU"/>
              </w:rPr>
              <w:t>в на неприкосновенность частной жизни, личную и семейную тайну, а также установление ответственности должностных лиц, имеющих доступ к персональным данным, за невыполнение требований норм, регулирующих обработку и защиту персональных данных.</w:t>
            </w:r>
          </w:p>
          <w:p w14:paraId="10822FE7"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1.3. Порядок ввода в действие и изменения Положения.</w:t>
            </w:r>
          </w:p>
          <w:p w14:paraId="6D7479E5" w14:textId="3F25C0FB"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1.3.1. Настоящее Положение вступает в силу с момента его утверждения директором </w:t>
            </w:r>
            <w:r>
              <w:rPr>
                <w:rFonts w:ascii="Times New Roman" w:eastAsia="Times New Roman" w:hAnsi="Times New Roman" w:cs="Times New Roman"/>
                <w:color w:val="000000"/>
                <w:sz w:val="24"/>
                <w:szCs w:val="24"/>
                <w:lang w:eastAsia="ru-RU"/>
              </w:rPr>
              <w:t xml:space="preserve">МБУК «ДК «Звёздный» </w:t>
            </w:r>
            <w:r w:rsidRPr="00496DD4">
              <w:rPr>
                <w:rFonts w:ascii="Times New Roman" w:eastAsia="Times New Roman" w:hAnsi="Times New Roman" w:cs="Times New Roman"/>
                <w:color w:val="000000"/>
                <w:sz w:val="24"/>
                <w:szCs w:val="24"/>
                <w:lang w:eastAsia="ru-RU"/>
              </w:rPr>
              <w:t>и действует бессрочно, до замены его новым Положением.</w:t>
            </w:r>
          </w:p>
          <w:p w14:paraId="28754340"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1.3.2. Все изменения в Положение вносятся приказом.</w:t>
            </w:r>
          </w:p>
          <w:p w14:paraId="35A1A7DF" w14:textId="11AFCC43"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1.4. Все работники </w:t>
            </w:r>
            <w:r>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должны быть ознакомлены с настоящим Положением под роспись.</w:t>
            </w:r>
          </w:p>
          <w:p w14:paraId="6476C4F2" w14:textId="05C2618A" w:rsid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1.5. Режим конфиденциальности персональных данных снимается в случаях их обезличивания и по истечении 75 лет срока их хранения, или продлевается на основании заключения экспертной комиссии </w:t>
            </w:r>
            <w:r>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если иное не определено законом.</w:t>
            </w:r>
          </w:p>
          <w:p w14:paraId="0D249FBC"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p>
          <w:p w14:paraId="3B6E64DC" w14:textId="77777777" w:rsidR="00496DD4" w:rsidRPr="00496DD4" w:rsidRDefault="00496DD4" w:rsidP="00496DD4">
            <w:pPr>
              <w:spacing w:before="150" w:after="150" w:line="240" w:lineRule="auto"/>
              <w:rPr>
                <w:rFonts w:ascii="Times New Roman" w:eastAsia="Times New Roman" w:hAnsi="Times New Roman" w:cs="Times New Roman"/>
                <w:b/>
                <w:bCs/>
                <w:color w:val="000000"/>
                <w:sz w:val="24"/>
                <w:szCs w:val="24"/>
                <w:lang w:eastAsia="ru-RU"/>
              </w:rPr>
            </w:pPr>
            <w:r w:rsidRPr="00496DD4">
              <w:rPr>
                <w:rFonts w:ascii="Times New Roman" w:eastAsia="Times New Roman" w:hAnsi="Times New Roman" w:cs="Times New Roman"/>
                <w:b/>
                <w:bCs/>
                <w:color w:val="000000"/>
                <w:sz w:val="24"/>
                <w:szCs w:val="24"/>
                <w:lang w:eastAsia="ru-RU"/>
              </w:rPr>
              <w:t>II. Основные понятия и состав персональных данных работников</w:t>
            </w:r>
          </w:p>
          <w:p w14:paraId="152029CF" w14:textId="77777777" w:rsidR="00496DD4" w:rsidRPr="00496DD4" w:rsidRDefault="00496DD4" w:rsidP="00496DD4">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2.1. Для целей настоящего Положения используются следующие основные </w:t>
            </w:r>
            <w:proofErr w:type="gramStart"/>
            <w:r w:rsidRPr="00496DD4">
              <w:rPr>
                <w:rFonts w:ascii="Times New Roman" w:eastAsia="Times New Roman" w:hAnsi="Times New Roman" w:cs="Times New Roman"/>
                <w:color w:val="000000"/>
                <w:sz w:val="24"/>
                <w:szCs w:val="24"/>
                <w:lang w:eastAsia="ru-RU"/>
              </w:rPr>
              <w:t>понятия</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1]</w:t>
            </w:r>
            <w:r w:rsidRPr="00496DD4">
              <w:rPr>
                <w:rFonts w:ascii="Times New Roman" w:eastAsia="Times New Roman" w:hAnsi="Times New Roman" w:cs="Times New Roman"/>
                <w:color w:val="000000"/>
                <w:sz w:val="24"/>
                <w:szCs w:val="24"/>
                <w:lang w:eastAsia="ru-RU"/>
              </w:rPr>
              <w:t>:</w:t>
            </w:r>
          </w:p>
          <w:p w14:paraId="0DF0B488"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персональные данные работника - любая информация, относящаяся к определенному или определяемому на основании такой информации работнику,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 необходимая работодателю в связи с трудовыми отношениями;</w:t>
            </w:r>
          </w:p>
          <w:p w14:paraId="664A8013" w14:textId="4A10B066"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lastRenderedPageBreak/>
              <w:t xml:space="preserve">- обработка персональных данных - сбор, систематизация, накопление, хранение, уточнение (обновление, изменение), использование, распространение (в том числе передача), обезличивание, блокирование, уничтожение персональных данных работников </w:t>
            </w:r>
            <w:r>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w:t>
            </w:r>
          </w:p>
          <w:p w14:paraId="53203B5B"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конфиденциальность персональных данных - обязательное для соблюдения назначенного ответственного лица, получившего доступ к персональным данным работников, требование не допускать их </w:t>
            </w:r>
            <w:proofErr w:type="gramStart"/>
            <w:r w:rsidRPr="00496DD4">
              <w:rPr>
                <w:rFonts w:ascii="Times New Roman" w:eastAsia="Times New Roman" w:hAnsi="Times New Roman" w:cs="Times New Roman"/>
                <w:color w:val="000000"/>
                <w:sz w:val="24"/>
                <w:szCs w:val="24"/>
                <w:lang w:eastAsia="ru-RU"/>
              </w:rPr>
              <w:t>распространения  без</w:t>
            </w:r>
            <w:proofErr w:type="gramEnd"/>
            <w:r w:rsidRPr="00496DD4">
              <w:rPr>
                <w:rFonts w:ascii="Times New Roman" w:eastAsia="Times New Roman" w:hAnsi="Times New Roman" w:cs="Times New Roman"/>
                <w:color w:val="000000"/>
                <w:sz w:val="24"/>
                <w:szCs w:val="24"/>
                <w:lang w:eastAsia="ru-RU"/>
              </w:rPr>
              <w:t xml:space="preserve"> согласия работника или иного законного основания;</w:t>
            </w:r>
          </w:p>
          <w:p w14:paraId="169205D3"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распространение персональных данных - действия, направленные на передачу персональных данных работников 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работников в средствах массовой информации, размещение в информационно-телекоммуникационных сетях или предоставление доступа к персональным данным работников каким-либо иным способом;</w:t>
            </w:r>
          </w:p>
          <w:p w14:paraId="7AF63B7A" w14:textId="6E87B998"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использование персональных данных - действия (операции) с персональными данными, совершаемые должностным лицом </w:t>
            </w:r>
            <w:r>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в целях принятия решений или совершения иных действий, порождающих юридические последствия в отношении работников либо иным образом затрагивающих их права и свободы или права и свободы других лиц;</w:t>
            </w:r>
          </w:p>
          <w:p w14:paraId="5354B0A1"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блокирование персональных данных - временное прекращение сбора, систематизации, накопления, использования, распространения персональных данных работников, в том числе их передачи;</w:t>
            </w:r>
          </w:p>
          <w:p w14:paraId="7308ED52"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уничтожение персональных данных - действия, в результате которых невозможно восстановить содержание персональных данных в информационной системе персональных данных работников или в результате которых уничтожаются материальные носители персональных данных работников;</w:t>
            </w:r>
          </w:p>
          <w:p w14:paraId="38856504"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обезличивание персональных данных - действия, в результате которых невозможно определить принадлежность персональных данных конкретному работнику;</w:t>
            </w:r>
          </w:p>
          <w:p w14:paraId="7081189A"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общедоступные персональные данные - персональные данные, доступ неограниченного круга лиц к которым предоставлен с согласия работника или на которые в соответствии с федеральными законами не распространяется требование соблюдения конфиденциальности.</w:t>
            </w:r>
          </w:p>
          <w:p w14:paraId="2399B718" w14:textId="77777777" w:rsidR="00496DD4" w:rsidRPr="00496DD4" w:rsidRDefault="00496DD4" w:rsidP="00496DD4">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информация - сведения (сообщения, данные) независимо от формы их </w:t>
            </w:r>
            <w:proofErr w:type="gramStart"/>
            <w:r w:rsidRPr="00496DD4">
              <w:rPr>
                <w:rFonts w:ascii="Times New Roman" w:eastAsia="Times New Roman" w:hAnsi="Times New Roman" w:cs="Times New Roman"/>
                <w:color w:val="000000"/>
                <w:sz w:val="24"/>
                <w:szCs w:val="24"/>
                <w:lang w:eastAsia="ru-RU"/>
              </w:rPr>
              <w:t>представления</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2]</w:t>
            </w:r>
            <w:r w:rsidRPr="00496DD4">
              <w:rPr>
                <w:rFonts w:ascii="Times New Roman" w:eastAsia="Times New Roman" w:hAnsi="Times New Roman" w:cs="Times New Roman"/>
                <w:color w:val="000000"/>
                <w:sz w:val="24"/>
                <w:szCs w:val="24"/>
                <w:lang w:eastAsia="ru-RU"/>
              </w:rPr>
              <w:t>.</w:t>
            </w:r>
          </w:p>
          <w:p w14:paraId="5B11E3F7"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документированная информация - зафиксированная на материальном носителе путем документирования информация с реквизитами, позволяющими определить такую информацию или ее материальный носитель.</w:t>
            </w:r>
          </w:p>
          <w:p w14:paraId="5863692C" w14:textId="5F7555F2"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2.2. В состав персональных данных работников </w:t>
            </w:r>
            <w:r>
              <w:rPr>
                <w:rFonts w:ascii="Times New Roman" w:eastAsia="Times New Roman" w:hAnsi="Times New Roman" w:cs="Times New Roman"/>
                <w:color w:val="000000"/>
                <w:sz w:val="24"/>
                <w:szCs w:val="24"/>
                <w:lang w:eastAsia="ru-RU"/>
              </w:rPr>
              <w:t xml:space="preserve">учреждения </w:t>
            </w:r>
            <w:r w:rsidRPr="00496DD4">
              <w:rPr>
                <w:rFonts w:ascii="Times New Roman" w:eastAsia="Times New Roman" w:hAnsi="Times New Roman" w:cs="Times New Roman"/>
                <w:color w:val="000000"/>
                <w:sz w:val="24"/>
                <w:szCs w:val="24"/>
                <w:lang w:eastAsia="ru-RU"/>
              </w:rPr>
              <w:t>входят документы, содержащие информацию о паспортных данных, образовании, отношении к воинской обязанности, семейном положении, месте жительства, состоянии здоровья, а также о предыдущих местах их работы.</w:t>
            </w:r>
          </w:p>
          <w:p w14:paraId="78C6B325" w14:textId="402E2D7C"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2.3. Комплекс документов, сопровождающий процесс оформления трудовых отношений работника в </w:t>
            </w:r>
            <w:r>
              <w:rPr>
                <w:rFonts w:ascii="Times New Roman" w:eastAsia="Times New Roman" w:hAnsi="Times New Roman" w:cs="Times New Roman"/>
                <w:color w:val="000000"/>
                <w:sz w:val="24"/>
                <w:szCs w:val="24"/>
                <w:lang w:eastAsia="ru-RU"/>
              </w:rPr>
              <w:t>учреждении</w:t>
            </w:r>
            <w:r w:rsidRPr="00496DD4">
              <w:rPr>
                <w:rFonts w:ascii="Times New Roman" w:eastAsia="Times New Roman" w:hAnsi="Times New Roman" w:cs="Times New Roman"/>
                <w:color w:val="000000"/>
                <w:sz w:val="24"/>
                <w:szCs w:val="24"/>
                <w:lang w:eastAsia="ru-RU"/>
              </w:rPr>
              <w:t xml:space="preserve"> при его приеме, переводе и увольнении.</w:t>
            </w:r>
          </w:p>
          <w:p w14:paraId="79D37D70" w14:textId="26B81459"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2.3.1. Информация, представляемая работником при поступлении на работу в </w:t>
            </w:r>
            <w:r>
              <w:rPr>
                <w:rFonts w:ascii="Times New Roman" w:eastAsia="Times New Roman" w:hAnsi="Times New Roman" w:cs="Times New Roman"/>
                <w:color w:val="000000"/>
                <w:sz w:val="24"/>
                <w:szCs w:val="24"/>
                <w:lang w:eastAsia="ru-RU"/>
              </w:rPr>
              <w:t>МБУК «ДК «Звёздный»</w:t>
            </w:r>
            <w:r w:rsidRPr="00496DD4">
              <w:rPr>
                <w:rFonts w:ascii="Times New Roman" w:eastAsia="Times New Roman" w:hAnsi="Times New Roman" w:cs="Times New Roman"/>
                <w:color w:val="000000"/>
                <w:sz w:val="24"/>
                <w:szCs w:val="24"/>
                <w:lang w:eastAsia="ru-RU"/>
              </w:rPr>
              <w:t>, должна иметь документальную форму. При заключении трудового договора в соответствии со ст. 65 Трудового кодекса Российской Федерации лицо, поступающее на работу, предъявляет работодателю:</w:t>
            </w:r>
          </w:p>
          <w:p w14:paraId="41801A36"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паспорт или иной документ, удостоверяющий личность;</w:t>
            </w:r>
          </w:p>
          <w:p w14:paraId="6A7A7271" w14:textId="3562C50F"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трудовую книжку, за исключением случаев, когда трудовой договор заключается впервые или работник поступает на работу на условиях совместительства, либо трудовая книжка у работника </w:t>
            </w:r>
            <w:r w:rsidRPr="00496DD4">
              <w:rPr>
                <w:rFonts w:ascii="Times New Roman" w:eastAsia="Times New Roman" w:hAnsi="Times New Roman" w:cs="Times New Roman"/>
                <w:color w:val="000000"/>
                <w:sz w:val="24"/>
                <w:szCs w:val="24"/>
                <w:lang w:eastAsia="ru-RU"/>
              </w:rPr>
              <w:lastRenderedPageBreak/>
              <w:t>отсутствует в связи с ее утратой или по другим причинам</w:t>
            </w:r>
            <w:r>
              <w:rPr>
                <w:rFonts w:ascii="Times New Roman" w:eastAsia="Times New Roman" w:hAnsi="Times New Roman" w:cs="Times New Roman"/>
                <w:color w:val="000000"/>
                <w:sz w:val="24"/>
                <w:szCs w:val="24"/>
                <w:lang w:eastAsia="ru-RU"/>
              </w:rPr>
              <w:t xml:space="preserve">. </w:t>
            </w:r>
            <w:r w:rsidRPr="00496DD4">
              <w:rPr>
                <w:rFonts w:ascii="Times New Roman" w:eastAsia="Times New Roman" w:hAnsi="Times New Roman" w:cs="Times New Roman"/>
                <w:color w:val="000000"/>
                <w:sz w:val="24"/>
                <w:szCs w:val="24"/>
                <w:lang w:eastAsia="ru-RU"/>
              </w:rPr>
              <w:t xml:space="preserve">В случае ведения трудовой книжки </w:t>
            </w:r>
            <w:proofErr w:type="spellStart"/>
            <w:r w:rsidRPr="00496DD4">
              <w:rPr>
                <w:rFonts w:ascii="Times New Roman" w:eastAsia="Times New Roman" w:hAnsi="Times New Roman" w:cs="Times New Roman"/>
                <w:color w:val="000000"/>
                <w:sz w:val="24"/>
                <w:szCs w:val="24"/>
                <w:lang w:eastAsia="ru-RU"/>
              </w:rPr>
              <w:t>электронно</w:t>
            </w:r>
            <w:proofErr w:type="spellEnd"/>
            <w:r w:rsidRPr="00496DD4">
              <w:rPr>
                <w:rFonts w:ascii="Times New Roman" w:eastAsia="Times New Roman" w:hAnsi="Times New Roman" w:cs="Times New Roman"/>
                <w:color w:val="000000"/>
                <w:sz w:val="24"/>
                <w:szCs w:val="24"/>
                <w:lang w:eastAsia="ru-RU"/>
              </w:rPr>
              <w:t xml:space="preserve">, необходимо предоставить выписку из своего лицевого счета из ПФР или </w:t>
            </w:r>
            <w:proofErr w:type="spellStart"/>
            <w:proofErr w:type="gramStart"/>
            <w:r w:rsidRPr="00496DD4">
              <w:rPr>
                <w:rFonts w:ascii="Times New Roman" w:eastAsia="Times New Roman" w:hAnsi="Times New Roman" w:cs="Times New Roman"/>
                <w:color w:val="000000"/>
                <w:sz w:val="24"/>
                <w:szCs w:val="24"/>
                <w:lang w:eastAsia="ru-RU"/>
              </w:rPr>
              <w:t>гос.услуг</w:t>
            </w:r>
            <w:proofErr w:type="spellEnd"/>
            <w:proofErr w:type="gramEnd"/>
            <w:r w:rsidRPr="00496DD4">
              <w:rPr>
                <w:rFonts w:ascii="Times New Roman" w:eastAsia="Times New Roman" w:hAnsi="Times New Roman" w:cs="Times New Roman"/>
                <w:color w:val="000000"/>
                <w:sz w:val="24"/>
                <w:szCs w:val="24"/>
                <w:lang w:eastAsia="ru-RU"/>
              </w:rPr>
              <w:t>;</w:t>
            </w:r>
          </w:p>
          <w:p w14:paraId="7685374F"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страховое свидетельство государственного пенсионного страхования;</w:t>
            </w:r>
          </w:p>
          <w:p w14:paraId="6FA7BEDE"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документы воинского учета - для военнообязанных и лиц, подлежащих воинскому учету;</w:t>
            </w:r>
          </w:p>
          <w:p w14:paraId="11523D84"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документ об образовании, о квалификации или наличии специальных знаний - при поступлении на работу, требующую специальных знаний или специальной подготовки;</w:t>
            </w:r>
          </w:p>
          <w:p w14:paraId="1B0EB5F7" w14:textId="1B109F77" w:rsidR="00496DD4" w:rsidRDefault="00496DD4" w:rsidP="00496DD4">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свидетельство о присвоении ИНН (при его наличии у </w:t>
            </w:r>
            <w:proofErr w:type="gramStart"/>
            <w:r w:rsidRPr="00496DD4">
              <w:rPr>
                <w:rFonts w:ascii="Times New Roman" w:eastAsia="Times New Roman" w:hAnsi="Times New Roman" w:cs="Times New Roman"/>
                <w:color w:val="000000"/>
                <w:sz w:val="24"/>
                <w:szCs w:val="24"/>
                <w:lang w:eastAsia="ru-RU"/>
              </w:rPr>
              <w:t>работника)</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3]</w:t>
            </w:r>
            <w:r w:rsidR="00BF07F6">
              <w:rPr>
                <w:rFonts w:ascii="Times New Roman" w:eastAsia="Times New Roman" w:hAnsi="Times New Roman" w:cs="Times New Roman"/>
                <w:color w:val="000000"/>
                <w:sz w:val="24"/>
                <w:szCs w:val="24"/>
                <w:lang w:eastAsia="ru-RU"/>
              </w:rPr>
              <w:t>;</w:t>
            </w:r>
          </w:p>
          <w:p w14:paraId="67C267E1" w14:textId="77777777" w:rsidR="00BF07F6" w:rsidRDefault="00BF07F6" w:rsidP="00496DD4">
            <w:pPr>
              <w:spacing w:after="0" w:line="240" w:lineRule="auto"/>
              <w:jc w:val="both"/>
              <w:rPr>
                <w:rFonts w:ascii="Times New Roman" w:eastAsia="Times New Roman" w:hAnsi="Times New Roman" w:cs="Times New Roman"/>
                <w:color w:val="000000"/>
                <w:sz w:val="24"/>
                <w:szCs w:val="24"/>
                <w:lang w:eastAsia="ru-RU"/>
              </w:rPr>
            </w:pPr>
          </w:p>
          <w:p w14:paraId="580D3860" w14:textId="07C64337" w:rsidR="00BF07F6" w:rsidRDefault="00BF07F6" w:rsidP="00496DD4">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д</w:t>
            </w:r>
            <w:r w:rsidRPr="00BF07F6">
              <w:rPr>
                <w:rFonts w:ascii="Times New Roman" w:eastAsia="Times New Roman" w:hAnsi="Times New Roman" w:cs="Times New Roman"/>
                <w:color w:val="000000"/>
                <w:sz w:val="24"/>
                <w:szCs w:val="24"/>
                <w:lang w:eastAsia="ru-RU"/>
              </w:rPr>
              <w:t>иплом или иной документ о полученном образовании (полном или неполном) и (или) о квалификации или наличии специальных знаний</w:t>
            </w:r>
            <w:r>
              <w:rPr>
                <w:rFonts w:ascii="Times New Roman" w:eastAsia="Times New Roman" w:hAnsi="Times New Roman" w:cs="Times New Roman"/>
                <w:color w:val="000000"/>
                <w:sz w:val="24"/>
                <w:szCs w:val="24"/>
                <w:lang w:eastAsia="ru-RU"/>
              </w:rPr>
              <w:t>;</w:t>
            </w:r>
          </w:p>
          <w:p w14:paraId="5C0D3C64" w14:textId="247B9D3F" w:rsidR="00BF07F6" w:rsidRDefault="00BF07F6" w:rsidP="00496DD4">
            <w:pPr>
              <w:spacing w:after="0" w:line="240" w:lineRule="auto"/>
              <w:jc w:val="both"/>
              <w:rPr>
                <w:rFonts w:ascii="Times New Roman" w:eastAsia="Times New Roman" w:hAnsi="Times New Roman" w:cs="Times New Roman"/>
                <w:color w:val="000000"/>
                <w:sz w:val="24"/>
                <w:szCs w:val="24"/>
                <w:lang w:eastAsia="ru-RU"/>
              </w:rPr>
            </w:pPr>
          </w:p>
          <w:p w14:paraId="4B3982FD" w14:textId="4D6E73E5" w:rsidR="00BF07F6" w:rsidRPr="00496DD4" w:rsidRDefault="00BF07F6" w:rsidP="00496DD4">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с</w:t>
            </w:r>
            <w:r w:rsidRPr="00BF07F6">
              <w:rPr>
                <w:rFonts w:ascii="Times New Roman" w:eastAsia="Times New Roman" w:hAnsi="Times New Roman" w:cs="Times New Roman"/>
                <w:color w:val="000000"/>
                <w:sz w:val="24"/>
                <w:szCs w:val="24"/>
                <w:lang w:eastAsia="ru-RU"/>
              </w:rPr>
              <w:t>правку о наличии (отсутствии) судимости</w:t>
            </w:r>
            <w:r>
              <w:rPr>
                <w:rFonts w:ascii="Times New Roman" w:eastAsia="Times New Roman" w:hAnsi="Times New Roman" w:cs="Times New Roman"/>
                <w:color w:val="000000"/>
                <w:sz w:val="24"/>
                <w:szCs w:val="24"/>
                <w:lang w:eastAsia="ru-RU"/>
              </w:rPr>
              <w:t>;</w:t>
            </w:r>
          </w:p>
          <w:p w14:paraId="1E67835F" w14:textId="57388B6F"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2.3.2. При оформлении работника в </w:t>
            </w:r>
            <w:r w:rsidR="00BF07F6">
              <w:rPr>
                <w:rFonts w:ascii="Times New Roman" w:eastAsia="Times New Roman" w:hAnsi="Times New Roman" w:cs="Times New Roman"/>
                <w:color w:val="000000"/>
                <w:sz w:val="24"/>
                <w:szCs w:val="24"/>
                <w:lang w:eastAsia="ru-RU"/>
              </w:rPr>
              <w:t>учреждение</w:t>
            </w:r>
            <w:r w:rsidRPr="00496DD4">
              <w:rPr>
                <w:rFonts w:ascii="Times New Roman" w:eastAsia="Times New Roman" w:hAnsi="Times New Roman" w:cs="Times New Roman"/>
                <w:color w:val="000000"/>
                <w:sz w:val="24"/>
                <w:szCs w:val="24"/>
                <w:lang w:eastAsia="ru-RU"/>
              </w:rPr>
              <w:t xml:space="preserve"> работником отдела кадров заполняется унифицированная форма Т-2 «Личная карточка работника», в которой отражаются следующие анкетные и биографические данные работника:</w:t>
            </w:r>
          </w:p>
          <w:p w14:paraId="0427A7A9"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общие сведения (Ф.И.О. работника, дата рождения, место рождения, гражданство, образование, профессия, стаж работы, состояние в браке, паспортные данные);</w:t>
            </w:r>
          </w:p>
          <w:p w14:paraId="0057B133"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воинском учете;</w:t>
            </w:r>
          </w:p>
          <w:p w14:paraId="3F35AAD9"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данные о приеме на работу;</w:t>
            </w:r>
          </w:p>
          <w:p w14:paraId="08E81EF4"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В дальнейшем в личную карточку вносятся:</w:t>
            </w:r>
          </w:p>
          <w:p w14:paraId="4BF82984"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переводах на другую работу;</w:t>
            </w:r>
          </w:p>
          <w:p w14:paraId="0A5D939C"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об аттестации;</w:t>
            </w:r>
          </w:p>
          <w:p w14:paraId="42F4754E"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повышении квалификации;</w:t>
            </w:r>
          </w:p>
          <w:p w14:paraId="3744FC91"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профессиональной переподготовке;</w:t>
            </w:r>
          </w:p>
          <w:p w14:paraId="6C9A083C"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наградах (поощрениях), почетных званиях;</w:t>
            </w:r>
          </w:p>
          <w:p w14:paraId="6C3AE386"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об отпусках;</w:t>
            </w:r>
          </w:p>
          <w:p w14:paraId="2A378417"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социальных гарантиях;</w:t>
            </w:r>
          </w:p>
          <w:p w14:paraId="2ED33C4D" w14:textId="77777777"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месте жительства и контактных телефонах.</w:t>
            </w:r>
          </w:p>
          <w:p w14:paraId="78BD168F" w14:textId="6CC08696"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2.3.3. В отделе кадров </w:t>
            </w:r>
            <w:r w:rsid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создаются и хранятся следующие группы документов, содержащие данные о работниках в единичном или сводном виде:</w:t>
            </w:r>
          </w:p>
          <w:p w14:paraId="09175BD2" w14:textId="38E5D172" w:rsidR="00496DD4" w:rsidRPr="00496DD4" w:rsidRDefault="00496DD4" w:rsidP="00496DD4">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2.3.3.1. Документы, содержащие персональные данные работников (комплексы документов, сопровождающие процесс оформления трудовых отношений при приеме на работу, переводе, увольнении; комплекс материалов по анкетированию, тестированию; проведению собеседований с кандидатом на должность; подлинники и копии приказов по личному составу; личные дела и трудовые книжки работников; дела, содержащие основания к приказу по личному составу; дела, содержащие материалы аттестации работников; служебных расследований; справочно-информационный банк данных по персоналу (картотеки, журналы); подлинники и копии отчетных, аналитических и справочных материалов, передаваемых руководству </w:t>
            </w:r>
            <w:r w:rsid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руководителям структурных подразделений; копии отчетов, направляемых в государственные органы статистики, налоговые инспекции, вышестоящие органы управления и другие учреждения).</w:t>
            </w:r>
          </w:p>
          <w:p w14:paraId="5036F633" w14:textId="51C15DBF"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lastRenderedPageBreak/>
              <w:t xml:space="preserve">2.3.3.2. Документация по организации работы структурных подразделений (положения о структурных подразделениях, должностные инструкции работников, приказы, распоряжения, указания руководства </w:t>
            </w:r>
            <w:r w:rsid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документы по планированию, учету, анализу и отчетности в части работы с персоналом </w:t>
            </w:r>
            <w:r w:rsid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w:t>
            </w:r>
          </w:p>
          <w:p w14:paraId="678FEE0C" w14:textId="77777777" w:rsidR="00496DD4" w:rsidRPr="00496DD4" w:rsidRDefault="00496DD4" w:rsidP="00496DD4">
            <w:pPr>
              <w:spacing w:before="150" w:after="150" w:line="240" w:lineRule="auto"/>
              <w:rPr>
                <w:rFonts w:ascii="Times New Roman" w:eastAsia="Times New Roman" w:hAnsi="Times New Roman" w:cs="Times New Roman"/>
                <w:b/>
                <w:bCs/>
                <w:color w:val="000000"/>
                <w:sz w:val="24"/>
                <w:szCs w:val="24"/>
                <w:lang w:eastAsia="ru-RU"/>
              </w:rPr>
            </w:pPr>
            <w:r w:rsidRPr="00496DD4">
              <w:rPr>
                <w:rFonts w:ascii="Times New Roman" w:eastAsia="Times New Roman" w:hAnsi="Times New Roman" w:cs="Times New Roman"/>
                <w:b/>
                <w:bCs/>
                <w:color w:val="000000"/>
                <w:sz w:val="24"/>
                <w:szCs w:val="24"/>
                <w:lang w:eastAsia="ru-RU"/>
              </w:rPr>
              <w:t>III. Сбор, обработка и защита персональных данных</w:t>
            </w:r>
          </w:p>
          <w:p w14:paraId="17AC354D"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3.1. Порядок получения персональных данных.</w:t>
            </w:r>
          </w:p>
          <w:p w14:paraId="448596E0" w14:textId="02FB7F4B"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3.1.1. Все персональные данные работника </w:t>
            </w:r>
            <w:r w:rsid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Должностное лицо работодателя должно сообщить работнику </w:t>
            </w:r>
            <w:r w:rsid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w:t>
            </w:r>
            <w:proofErr w:type="gramStart"/>
            <w:r w:rsidRPr="00496DD4">
              <w:rPr>
                <w:rFonts w:ascii="Times New Roman" w:eastAsia="Times New Roman" w:hAnsi="Times New Roman" w:cs="Times New Roman"/>
                <w:color w:val="000000"/>
                <w:sz w:val="24"/>
                <w:szCs w:val="24"/>
                <w:lang w:eastAsia="ru-RU"/>
              </w:rPr>
              <w:t>получение</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4]</w:t>
            </w:r>
            <w:r w:rsidRPr="00496DD4">
              <w:rPr>
                <w:rFonts w:ascii="Times New Roman" w:eastAsia="Times New Roman" w:hAnsi="Times New Roman" w:cs="Times New Roman"/>
                <w:color w:val="000000"/>
                <w:sz w:val="24"/>
                <w:szCs w:val="24"/>
                <w:lang w:eastAsia="ru-RU"/>
              </w:rPr>
              <w:t>.</w:t>
            </w:r>
          </w:p>
          <w:p w14:paraId="53F9E94A" w14:textId="0EF944EE"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3.1.2. Работодатель не имеет права получать и обрабатывать персональные данные работника </w:t>
            </w:r>
            <w:r w:rsidR="00BF07F6" w:rsidRP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о его расовой, национальной принадлежности, политических взглядах, религиозных или философских убеждениях, состоянии здоровья, интимной жизни. В случаях, непосредственно связанных с вопросами трудовых отношений, в соответствии со ст. 24 Конституции Российской Федерации работодатель вправе получать и обрабатывать данные о частной жизни работника только с его письменного </w:t>
            </w:r>
            <w:proofErr w:type="gramStart"/>
            <w:r w:rsidRPr="00496DD4">
              <w:rPr>
                <w:rFonts w:ascii="Times New Roman" w:eastAsia="Times New Roman" w:hAnsi="Times New Roman" w:cs="Times New Roman"/>
                <w:color w:val="000000"/>
                <w:sz w:val="24"/>
                <w:szCs w:val="24"/>
                <w:lang w:eastAsia="ru-RU"/>
              </w:rPr>
              <w:t>согласия</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5]</w:t>
            </w:r>
            <w:r w:rsidRPr="00496DD4">
              <w:rPr>
                <w:rFonts w:ascii="Times New Roman" w:eastAsia="Times New Roman" w:hAnsi="Times New Roman" w:cs="Times New Roman"/>
                <w:color w:val="000000"/>
                <w:sz w:val="24"/>
                <w:szCs w:val="24"/>
                <w:lang w:eastAsia="ru-RU"/>
              </w:rPr>
              <w:t>.</w:t>
            </w:r>
          </w:p>
          <w:p w14:paraId="35779486"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Обработка указанных персональных данных работников работодателем возможна только с их согласия либо без их согласия в следующих случаях:</w:t>
            </w:r>
          </w:p>
          <w:p w14:paraId="4789ADF3"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персональные данные являются общедоступными;</w:t>
            </w:r>
          </w:p>
          <w:p w14:paraId="07E311E2"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персональные данные относятся к состоянию здоровья работника и их обработка необходима для защиты его жизни, здоровья или иных жизненно важных интересов либо жизни, здоровья или иных жизненно важных интересов других лиц и получение согласия работника невозможно;</w:t>
            </w:r>
          </w:p>
          <w:p w14:paraId="2D31ACF8"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по требованию полномочных государственных органов в случаях, предусмотренных федеральным </w:t>
            </w:r>
            <w:proofErr w:type="gramStart"/>
            <w:r w:rsidRPr="00496DD4">
              <w:rPr>
                <w:rFonts w:ascii="Times New Roman" w:eastAsia="Times New Roman" w:hAnsi="Times New Roman" w:cs="Times New Roman"/>
                <w:color w:val="000000"/>
                <w:sz w:val="24"/>
                <w:szCs w:val="24"/>
                <w:lang w:eastAsia="ru-RU"/>
              </w:rPr>
              <w:t>законом</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6]</w:t>
            </w:r>
            <w:r w:rsidRPr="00496DD4">
              <w:rPr>
                <w:rFonts w:ascii="Times New Roman" w:eastAsia="Times New Roman" w:hAnsi="Times New Roman" w:cs="Times New Roman"/>
                <w:color w:val="000000"/>
                <w:sz w:val="24"/>
                <w:szCs w:val="24"/>
                <w:lang w:eastAsia="ru-RU"/>
              </w:rPr>
              <w:t>.</w:t>
            </w:r>
          </w:p>
          <w:p w14:paraId="65C583D4"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3.1.3. Работодатель вправе обрабатывать персональные данные работников только с их письменного согласия.</w:t>
            </w:r>
          </w:p>
          <w:p w14:paraId="655F3EC5"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3.1.4. Письменное согласие работника на обработку своих персональных данных должно включать в себя:</w:t>
            </w:r>
          </w:p>
          <w:p w14:paraId="11F7F4D8"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фамилию, имя, отчество, адрес субъекта персональных данных, номер основного документа, удостоверяющего его личность, сведения о дате выдачи указанного документа и выдавшем его органе;</w:t>
            </w:r>
          </w:p>
          <w:p w14:paraId="7078BDCF"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наименование (фамилию, имя, отчество) и адрес оператора, получающего согласие субъекта персональных данных;</w:t>
            </w:r>
          </w:p>
          <w:p w14:paraId="6316A901"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цель обработки персональных данных;</w:t>
            </w:r>
          </w:p>
          <w:p w14:paraId="775E8079"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перечень персональных данных, на обработку которых дается согласие субъекта персональных данных;</w:t>
            </w:r>
          </w:p>
          <w:p w14:paraId="7F739E7C"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перечень действий с персональными данными, на совершение которых дается согласие, общее описание используемых оператором способов обработки персональных данных;</w:t>
            </w:r>
          </w:p>
          <w:p w14:paraId="1193F70E"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срок, в течение которого действует согласие, а также порядок его отзыва.</w:t>
            </w:r>
          </w:p>
          <w:p w14:paraId="74799F3C" w14:textId="77777777" w:rsidR="00496DD4" w:rsidRPr="00496DD4" w:rsidRDefault="00496DD4" w:rsidP="00496DD4">
            <w:pPr>
              <w:spacing w:before="150" w:after="15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lastRenderedPageBreak/>
              <w:t>Форма заявления о согласии работника на обработку персональных данных см. в приложении 1 к настоящему Положению.</w:t>
            </w:r>
          </w:p>
          <w:p w14:paraId="78DEC81D"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3.1.5. Согласие работника не требуется в следующих случаях:</w:t>
            </w:r>
          </w:p>
          <w:p w14:paraId="15B0028A"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1) обработка персональных данных осуществляется на основании Трудового кодекса РФ или иного федерального закона, устанавливающего ее цель, условия получения персональных данных и круг субъектов, персональные данные которых подлежат обработке, а также определяющего полномочия работодателя;</w:t>
            </w:r>
          </w:p>
          <w:p w14:paraId="1C5E214E"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2) обработка персональных данных осуществляется в целях исполнения трудового договора;</w:t>
            </w:r>
          </w:p>
          <w:p w14:paraId="62307783"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3) обработка персональных данных осуществляется для статистических или иных научных целей при условии обязательного обезличивания персональных данных;</w:t>
            </w:r>
          </w:p>
          <w:p w14:paraId="7865D60C"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 обработка персональных данных необходима для защиты жизни, здоровья или иных жизненно важных интересов работника, если получение его согласия невозможно.</w:t>
            </w:r>
          </w:p>
          <w:p w14:paraId="75D1750E"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3.2. Порядок обработки, передачи и хранения персональных данных.</w:t>
            </w:r>
          </w:p>
          <w:p w14:paraId="7F848D19" w14:textId="229AAFF0"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3.2.1. Работник </w:t>
            </w:r>
            <w:r w:rsidR="00BF07F6">
              <w:rPr>
                <w:rFonts w:ascii="Times New Roman" w:eastAsia="Times New Roman" w:hAnsi="Times New Roman" w:cs="Times New Roman"/>
                <w:color w:val="000000"/>
                <w:sz w:val="24"/>
                <w:szCs w:val="24"/>
                <w:lang w:eastAsia="ru-RU"/>
              </w:rPr>
              <w:t>учреждения</w:t>
            </w:r>
            <w:r w:rsidR="00BF07F6" w:rsidRPr="00496DD4">
              <w:rPr>
                <w:rFonts w:ascii="Times New Roman" w:eastAsia="Times New Roman" w:hAnsi="Times New Roman" w:cs="Times New Roman"/>
                <w:color w:val="000000"/>
                <w:sz w:val="24"/>
                <w:szCs w:val="24"/>
                <w:lang w:eastAsia="ru-RU"/>
              </w:rPr>
              <w:t xml:space="preserve"> </w:t>
            </w:r>
            <w:r w:rsidRPr="00496DD4">
              <w:rPr>
                <w:rFonts w:ascii="Times New Roman" w:eastAsia="Times New Roman" w:hAnsi="Times New Roman" w:cs="Times New Roman"/>
                <w:color w:val="000000"/>
                <w:sz w:val="24"/>
                <w:szCs w:val="24"/>
                <w:lang w:eastAsia="ru-RU"/>
              </w:rPr>
              <w:t xml:space="preserve">предоставляет работнику отдела кадров </w:t>
            </w:r>
            <w:r w:rsidR="00BF07F6">
              <w:rPr>
                <w:rFonts w:ascii="Times New Roman" w:eastAsia="Times New Roman" w:hAnsi="Times New Roman" w:cs="Times New Roman"/>
                <w:color w:val="000000"/>
                <w:sz w:val="24"/>
                <w:szCs w:val="24"/>
                <w:lang w:eastAsia="ru-RU"/>
              </w:rPr>
              <w:t>учреждения</w:t>
            </w:r>
            <w:r w:rsidR="00BF07F6" w:rsidRPr="00496DD4">
              <w:rPr>
                <w:rFonts w:ascii="Times New Roman" w:eastAsia="Times New Roman" w:hAnsi="Times New Roman" w:cs="Times New Roman"/>
                <w:color w:val="000000"/>
                <w:sz w:val="24"/>
                <w:szCs w:val="24"/>
                <w:lang w:eastAsia="ru-RU"/>
              </w:rPr>
              <w:t xml:space="preserve"> </w:t>
            </w:r>
            <w:r w:rsidRPr="00496DD4">
              <w:rPr>
                <w:rFonts w:ascii="Times New Roman" w:eastAsia="Times New Roman" w:hAnsi="Times New Roman" w:cs="Times New Roman"/>
                <w:color w:val="000000"/>
                <w:sz w:val="24"/>
                <w:szCs w:val="24"/>
                <w:lang w:eastAsia="ru-RU"/>
              </w:rPr>
              <w:t xml:space="preserve">достоверные сведения о себе. Работник отдела кадров </w:t>
            </w:r>
            <w:r w:rsidR="00BF07F6">
              <w:rPr>
                <w:rFonts w:ascii="Times New Roman" w:eastAsia="Times New Roman" w:hAnsi="Times New Roman" w:cs="Times New Roman"/>
                <w:color w:val="000000"/>
                <w:sz w:val="24"/>
                <w:szCs w:val="24"/>
                <w:lang w:eastAsia="ru-RU"/>
              </w:rPr>
              <w:t>учреждения</w:t>
            </w:r>
            <w:r w:rsidR="00BF07F6" w:rsidRPr="00496DD4">
              <w:rPr>
                <w:rFonts w:ascii="Times New Roman" w:eastAsia="Times New Roman" w:hAnsi="Times New Roman" w:cs="Times New Roman"/>
                <w:color w:val="000000"/>
                <w:sz w:val="24"/>
                <w:szCs w:val="24"/>
                <w:lang w:eastAsia="ru-RU"/>
              </w:rPr>
              <w:t xml:space="preserve"> </w:t>
            </w:r>
            <w:r w:rsidRPr="00496DD4">
              <w:rPr>
                <w:rFonts w:ascii="Times New Roman" w:eastAsia="Times New Roman" w:hAnsi="Times New Roman" w:cs="Times New Roman"/>
                <w:color w:val="000000"/>
                <w:sz w:val="24"/>
                <w:szCs w:val="24"/>
                <w:lang w:eastAsia="ru-RU"/>
              </w:rPr>
              <w:t>проверяет достоверность сведений, сверяя данные, предоставленные работником, с имеющимися у работника документами.</w:t>
            </w:r>
          </w:p>
          <w:p w14:paraId="1B25F165" w14:textId="53811723"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 В соответствии со ст. 86, гл. 14 ТК РФ в целях обеспечения прав и свобод человека и гражданина директор </w:t>
            </w:r>
            <w:r w:rsidR="00BF07F6" w:rsidRPr="00BF07F6">
              <w:rPr>
                <w:rFonts w:ascii="Times New Roman" w:eastAsia="Times New Roman" w:hAnsi="Times New Roman" w:cs="Times New Roman"/>
                <w:color w:val="000000"/>
                <w:sz w:val="24"/>
                <w:szCs w:val="24"/>
                <w:lang w:eastAsia="ru-RU"/>
              </w:rPr>
              <w:t xml:space="preserve">учреждения </w:t>
            </w:r>
            <w:r w:rsidRPr="00496DD4">
              <w:rPr>
                <w:rFonts w:ascii="Times New Roman" w:eastAsia="Times New Roman" w:hAnsi="Times New Roman" w:cs="Times New Roman"/>
                <w:color w:val="000000"/>
                <w:sz w:val="24"/>
                <w:szCs w:val="24"/>
                <w:lang w:eastAsia="ru-RU"/>
              </w:rPr>
              <w:t>(Работодатель) и его представители при обработке персональных данных работника должны соблюдать следующие общие требования:</w:t>
            </w:r>
          </w:p>
          <w:p w14:paraId="19AA662B"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3.2.2.1. Обработка персональных данных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обучении и продвижении по службе, обеспечения личной безопасности работников, контроля количества и качества выполняемой работы и обеспечения сохранности </w:t>
            </w:r>
            <w:proofErr w:type="gramStart"/>
            <w:r w:rsidRPr="00496DD4">
              <w:rPr>
                <w:rFonts w:ascii="Times New Roman" w:eastAsia="Times New Roman" w:hAnsi="Times New Roman" w:cs="Times New Roman"/>
                <w:color w:val="000000"/>
                <w:sz w:val="24"/>
                <w:szCs w:val="24"/>
                <w:lang w:eastAsia="ru-RU"/>
              </w:rPr>
              <w:t>имущества</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7]</w:t>
            </w:r>
            <w:r w:rsidRPr="00496DD4">
              <w:rPr>
                <w:rFonts w:ascii="Times New Roman" w:eastAsia="Times New Roman" w:hAnsi="Times New Roman" w:cs="Times New Roman"/>
                <w:color w:val="000000"/>
                <w:sz w:val="24"/>
                <w:szCs w:val="24"/>
                <w:lang w:eastAsia="ru-RU"/>
              </w:rPr>
              <w:t>.</w:t>
            </w:r>
          </w:p>
          <w:p w14:paraId="391E351F"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3.2.2.2. При определении объема и содержания, обрабатываемых персональных данных Работодатель должен руководствоваться Конституцией Российской Федерации, Трудовым кодексом Российской Федерации и иными федеральными </w:t>
            </w:r>
            <w:proofErr w:type="gramStart"/>
            <w:r w:rsidRPr="00496DD4">
              <w:rPr>
                <w:rFonts w:ascii="Times New Roman" w:eastAsia="Times New Roman" w:hAnsi="Times New Roman" w:cs="Times New Roman"/>
                <w:color w:val="000000"/>
                <w:sz w:val="24"/>
                <w:szCs w:val="24"/>
                <w:lang w:eastAsia="ru-RU"/>
              </w:rPr>
              <w:t>законами</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8]</w:t>
            </w:r>
            <w:r w:rsidRPr="00496DD4">
              <w:rPr>
                <w:rFonts w:ascii="Times New Roman" w:eastAsia="Times New Roman" w:hAnsi="Times New Roman" w:cs="Times New Roman"/>
                <w:color w:val="000000"/>
                <w:sz w:val="24"/>
                <w:szCs w:val="24"/>
                <w:lang w:eastAsia="ru-RU"/>
              </w:rPr>
              <w:t>.</w:t>
            </w:r>
          </w:p>
          <w:p w14:paraId="56E8B443"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3.2.2.3.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w:t>
            </w:r>
            <w:proofErr w:type="gramStart"/>
            <w:r w:rsidRPr="00496DD4">
              <w:rPr>
                <w:rFonts w:ascii="Times New Roman" w:eastAsia="Times New Roman" w:hAnsi="Times New Roman" w:cs="Times New Roman"/>
                <w:color w:val="000000"/>
                <w:sz w:val="24"/>
                <w:szCs w:val="24"/>
                <w:lang w:eastAsia="ru-RU"/>
              </w:rPr>
              <w:t>получения</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9]</w:t>
            </w:r>
            <w:r w:rsidRPr="00496DD4">
              <w:rPr>
                <w:rFonts w:ascii="Times New Roman" w:eastAsia="Times New Roman" w:hAnsi="Times New Roman" w:cs="Times New Roman"/>
                <w:color w:val="000000"/>
                <w:sz w:val="24"/>
                <w:szCs w:val="24"/>
                <w:lang w:eastAsia="ru-RU"/>
              </w:rPr>
              <w:t>.</w:t>
            </w:r>
          </w:p>
          <w:p w14:paraId="38584B8D"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3.2.2.4. Защита персональных данных работника от неправомерного их использования или утраты обеспечивается Работодателем за счет его средств в порядке, установленном федеральным </w:t>
            </w:r>
            <w:proofErr w:type="gramStart"/>
            <w:r w:rsidRPr="00496DD4">
              <w:rPr>
                <w:rFonts w:ascii="Times New Roman" w:eastAsia="Times New Roman" w:hAnsi="Times New Roman" w:cs="Times New Roman"/>
                <w:color w:val="000000"/>
                <w:sz w:val="24"/>
                <w:szCs w:val="24"/>
                <w:lang w:eastAsia="ru-RU"/>
              </w:rPr>
              <w:t>законом</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10]</w:t>
            </w:r>
            <w:r w:rsidRPr="00496DD4">
              <w:rPr>
                <w:rFonts w:ascii="Times New Roman" w:eastAsia="Times New Roman" w:hAnsi="Times New Roman" w:cs="Times New Roman"/>
                <w:color w:val="000000"/>
                <w:sz w:val="24"/>
                <w:szCs w:val="24"/>
                <w:lang w:eastAsia="ru-RU"/>
              </w:rPr>
              <w:t>.</w:t>
            </w:r>
          </w:p>
          <w:p w14:paraId="2E573891" w14:textId="5A68316D"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3.2.2.5. Работники и их представители должны быть ознакомлены под расписку с документами </w:t>
            </w:r>
            <w:r w:rsidR="00BF07F6" w:rsidRP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xml:space="preserve">, устанавливающими порядок обработки персональных данных работников, а также об их правах и обязанностях в этой </w:t>
            </w:r>
            <w:proofErr w:type="gramStart"/>
            <w:r w:rsidRPr="00496DD4">
              <w:rPr>
                <w:rFonts w:ascii="Times New Roman" w:eastAsia="Times New Roman" w:hAnsi="Times New Roman" w:cs="Times New Roman"/>
                <w:color w:val="000000"/>
                <w:sz w:val="24"/>
                <w:szCs w:val="24"/>
                <w:lang w:eastAsia="ru-RU"/>
              </w:rPr>
              <w:t>области</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11]</w:t>
            </w:r>
            <w:r w:rsidRPr="00496DD4">
              <w:rPr>
                <w:rFonts w:ascii="Times New Roman" w:eastAsia="Times New Roman" w:hAnsi="Times New Roman" w:cs="Times New Roman"/>
                <w:color w:val="000000"/>
                <w:sz w:val="24"/>
                <w:szCs w:val="24"/>
                <w:lang w:eastAsia="ru-RU"/>
              </w:rPr>
              <w:t>.</w:t>
            </w:r>
          </w:p>
          <w:p w14:paraId="229EADA0" w14:textId="26A2B2D1" w:rsidR="00496DD4" w:rsidRDefault="00496DD4" w:rsidP="00BF07F6">
            <w:pPr>
              <w:spacing w:after="0" w:line="240" w:lineRule="auto"/>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3.2.2.6. Во всех случаях отказ работника от своих прав на сохранение и защиту тайны </w:t>
            </w:r>
            <w:proofErr w:type="gramStart"/>
            <w:r w:rsidRPr="00496DD4">
              <w:rPr>
                <w:rFonts w:ascii="Times New Roman" w:eastAsia="Times New Roman" w:hAnsi="Times New Roman" w:cs="Times New Roman"/>
                <w:color w:val="000000"/>
                <w:sz w:val="24"/>
                <w:szCs w:val="24"/>
                <w:lang w:eastAsia="ru-RU"/>
              </w:rPr>
              <w:t>недействителен</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12]</w:t>
            </w:r>
            <w:r w:rsidRPr="00496DD4">
              <w:rPr>
                <w:rFonts w:ascii="Times New Roman" w:eastAsia="Times New Roman" w:hAnsi="Times New Roman" w:cs="Times New Roman"/>
                <w:color w:val="000000"/>
                <w:sz w:val="24"/>
                <w:szCs w:val="24"/>
                <w:lang w:eastAsia="ru-RU"/>
              </w:rPr>
              <w:t>.</w:t>
            </w:r>
          </w:p>
          <w:p w14:paraId="4AB2B89E" w14:textId="77777777" w:rsidR="00BF07F6" w:rsidRPr="00496DD4" w:rsidRDefault="00BF07F6" w:rsidP="00BF07F6">
            <w:pPr>
              <w:spacing w:after="0" w:line="240" w:lineRule="auto"/>
              <w:rPr>
                <w:rFonts w:ascii="Times New Roman" w:eastAsia="Times New Roman" w:hAnsi="Times New Roman" w:cs="Times New Roman"/>
                <w:color w:val="000000"/>
                <w:sz w:val="24"/>
                <w:szCs w:val="24"/>
                <w:lang w:eastAsia="ru-RU"/>
              </w:rPr>
            </w:pPr>
          </w:p>
          <w:p w14:paraId="3C7799DC" w14:textId="77777777" w:rsidR="00496DD4" w:rsidRPr="00496DD4" w:rsidRDefault="00496DD4" w:rsidP="00496DD4">
            <w:pPr>
              <w:spacing w:before="150" w:after="150" w:line="240" w:lineRule="auto"/>
              <w:rPr>
                <w:rFonts w:ascii="Times New Roman" w:eastAsia="Times New Roman" w:hAnsi="Times New Roman" w:cs="Times New Roman"/>
                <w:b/>
                <w:bCs/>
                <w:color w:val="000000"/>
                <w:sz w:val="24"/>
                <w:szCs w:val="24"/>
                <w:lang w:eastAsia="ru-RU"/>
              </w:rPr>
            </w:pPr>
            <w:r w:rsidRPr="00496DD4">
              <w:rPr>
                <w:rFonts w:ascii="Times New Roman" w:eastAsia="Times New Roman" w:hAnsi="Times New Roman" w:cs="Times New Roman"/>
                <w:b/>
                <w:bCs/>
                <w:color w:val="000000"/>
                <w:sz w:val="24"/>
                <w:szCs w:val="24"/>
                <w:lang w:eastAsia="ru-RU"/>
              </w:rPr>
              <w:t>IV. Передача и хранение персональных данных</w:t>
            </w:r>
          </w:p>
          <w:p w14:paraId="53565261"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4.1. При передаче персональных данных работника Работодатель должен соблюдать следующие </w:t>
            </w:r>
            <w:proofErr w:type="gramStart"/>
            <w:r w:rsidRPr="00496DD4">
              <w:rPr>
                <w:rFonts w:ascii="Times New Roman" w:eastAsia="Times New Roman" w:hAnsi="Times New Roman" w:cs="Times New Roman"/>
                <w:color w:val="000000"/>
                <w:sz w:val="24"/>
                <w:szCs w:val="24"/>
                <w:lang w:eastAsia="ru-RU"/>
              </w:rPr>
              <w:t>требования</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13]</w:t>
            </w:r>
            <w:r w:rsidRPr="00496DD4">
              <w:rPr>
                <w:rFonts w:ascii="Times New Roman" w:eastAsia="Times New Roman" w:hAnsi="Times New Roman" w:cs="Times New Roman"/>
                <w:color w:val="000000"/>
                <w:sz w:val="24"/>
                <w:szCs w:val="24"/>
                <w:lang w:eastAsia="ru-RU"/>
              </w:rPr>
              <w:t>:</w:t>
            </w:r>
          </w:p>
          <w:p w14:paraId="31A33BB1"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4.1.1. 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случаях, установленных федеральным законом.</w:t>
            </w:r>
          </w:p>
          <w:p w14:paraId="5E35B0B8"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lastRenderedPageBreak/>
              <w:t>4.1.2. Не сообщать персональные данные работника в коммерческих целях без его письменного согласия. Обработка персональных данных работников в целях продвижения товаров, работ,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w:t>
            </w:r>
          </w:p>
          <w:p w14:paraId="4CC95E41"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4.1.3. Предупредить лиц, получивших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получившие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федеральными законами.</w:t>
            </w:r>
          </w:p>
          <w:p w14:paraId="6431D487" w14:textId="1F9E262C"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4.1.4. Осуществлять передачу персональных данных работников в пределах </w:t>
            </w:r>
            <w:r w:rsidR="00BF07F6" w:rsidRPr="00BF07F6">
              <w:rPr>
                <w:rFonts w:ascii="Times New Roman" w:eastAsia="Times New Roman" w:hAnsi="Times New Roman" w:cs="Times New Roman"/>
                <w:color w:val="000000"/>
                <w:sz w:val="24"/>
                <w:szCs w:val="24"/>
                <w:lang w:eastAsia="ru-RU"/>
              </w:rPr>
              <w:t xml:space="preserve">учреждения </w:t>
            </w:r>
            <w:r w:rsidRPr="00496DD4">
              <w:rPr>
                <w:rFonts w:ascii="Times New Roman" w:eastAsia="Times New Roman" w:hAnsi="Times New Roman" w:cs="Times New Roman"/>
                <w:color w:val="000000"/>
                <w:sz w:val="24"/>
                <w:szCs w:val="24"/>
                <w:lang w:eastAsia="ru-RU"/>
              </w:rPr>
              <w:t>в соответствии с настоящим Положением.</w:t>
            </w:r>
          </w:p>
          <w:p w14:paraId="66B334FA"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4.1.5. 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конкретной функции.</w:t>
            </w:r>
          </w:p>
          <w:p w14:paraId="04045748"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4.1.6. 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14:paraId="35950D52"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4.1.7. Передавать персональные данные работника представителям работников в порядке, установленном Трудовым кодексом Российской Федерации, и ограничивать эту информацию только теми персональными данными работника, которые необходимы для выполнения указанными представителями их функции.</w:t>
            </w:r>
          </w:p>
          <w:p w14:paraId="322CC40E" w14:textId="77777777" w:rsidR="00496DD4" w:rsidRPr="00496DD4" w:rsidRDefault="00496DD4" w:rsidP="00BF07F6">
            <w:pPr>
              <w:spacing w:after="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4.2. Хранение и использование персональных данных </w:t>
            </w:r>
            <w:proofErr w:type="gramStart"/>
            <w:r w:rsidRPr="00496DD4">
              <w:rPr>
                <w:rFonts w:ascii="Times New Roman" w:eastAsia="Times New Roman" w:hAnsi="Times New Roman" w:cs="Times New Roman"/>
                <w:color w:val="000000"/>
                <w:sz w:val="24"/>
                <w:szCs w:val="24"/>
                <w:lang w:eastAsia="ru-RU"/>
              </w:rPr>
              <w:t>работников</w:t>
            </w:r>
            <w:r w:rsidRPr="00496DD4">
              <w:rPr>
                <w:rFonts w:ascii="Times New Roman" w:eastAsia="Times New Roman" w:hAnsi="Times New Roman" w:cs="Times New Roman"/>
                <w:color w:val="000000"/>
                <w:sz w:val="24"/>
                <w:szCs w:val="24"/>
                <w:u w:val="single"/>
                <w:vertAlign w:val="superscript"/>
                <w:lang w:eastAsia="ru-RU"/>
              </w:rPr>
              <w:t>[</w:t>
            </w:r>
            <w:proofErr w:type="gramEnd"/>
            <w:r w:rsidRPr="00496DD4">
              <w:rPr>
                <w:rFonts w:ascii="Times New Roman" w:eastAsia="Times New Roman" w:hAnsi="Times New Roman" w:cs="Times New Roman"/>
                <w:color w:val="000000"/>
                <w:sz w:val="24"/>
                <w:szCs w:val="24"/>
                <w:u w:val="single"/>
                <w:vertAlign w:val="superscript"/>
                <w:lang w:eastAsia="ru-RU"/>
              </w:rPr>
              <w:t>14]</w:t>
            </w:r>
            <w:r w:rsidRPr="00496DD4">
              <w:rPr>
                <w:rFonts w:ascii="Times New Roman" w:eastAsia="Times New Roman" w:hAnsi="Times New Roman" w:cs="Times New Roman"/>
                <w:color w:val="000000"/>
                <w:sz w:val="24"/>
                <w:szCs w:val="24"/>
                <w:lang w:eastAsia="ru-RU"/>
              </w:rPr>
              <w:t>:</w:t>
            </w:r>
          </w:p>
          <w:p w14:paraId="7A6A0893"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4.2.1. Персональные данные работников обрабатываются и хранятся в отделе кадров.</w:t>
            </w:r>
          </w:p>
          <w:p w14:paraId="50D7F825"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4.2.2. Персональные данные работников могут быть получены, проходить дальнейшую обработку и передаваться на хранение как на бумажных носителях, так и в электронном виде - локальной компьютерной сети и компьютерной программе «1С: Зарплата и кадры».</w:t>
            </w:r>
          </w:p>
          <w:p w14:paraId="08579051"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4.3. При получении персональных данных не от работника (за исключением случаев, если персональные данные были предоставлены работодателю на основании федерального закона или если персональные данные являются общедоступными) работодатель до начала обработки таких персональных данных обязан предоставить работнику следующую информацию:</w:t>
            </w:r>
          </w:p>
          <w:p w14:paraId="224823FB"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наименование (фамилия, имя, отчество) и адрес оператора или его представителя;</w:t>
            </w:r>
          </w:p>
          <w:p w14:paraId="449922A2"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цель обработки персональных данных и ее правовое основание;</w:t>
            </w:r>
          </w:p>
          <w:p w14:paraId="41D28182"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предполагаемые пользователи персональных данных;</w:t>
            </w:r>
          </w:p>
          <w:p w14:paraId="43BF3E34"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установленные настоящим Федеральным законом права субъекта персональных данных.</w:t>
            </w:r>
          </w:p>
          <w:p w14:paraId="1AC232E6" w14:textId="77777777"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t> </w:t>
            </w:r>
          </w:p>
          <w:p w14:paraId="27276B83" w14:textId="77777777" w:rsidR="00496DD4" w:rsidRPr="00496DD4" w:rsidRDefault="00496DD4" w:rsidP="00496DD4">
            <w:pPr>
              <w:spacing w:before="150" w:after="150" w:line="240" w:lineRule="auto"/>
              <w:rPr>
                <w:rFonts w:ascii="Times New Roman" w:eastAsia="Times New Roman" w:hAnsi="Times New Roman" w:cs="Times New Roman"/>
                <w:b/>
                <w:bCs/>
                <w:color w:val="000000"/>
                <w:sz w:val="24"/>
                <w:szCs w:val="24"/>
                <w:lang w:eastAsia="ru-RU"/>
              </w:rPr>
            </w:pPr>
            <w:r w:rsidRPr="00496DD4">
              <w:rPr>
                <w:rFonts w:ascii="Times New Roman" w:eastAsia="Times New Roman" w:hAnsi="Times New Roman" w:cs="Times New Roman"/>
                <w:b/>
                <w:bCs/>
                <w:color w:val="000000"/>
                <w:sz w:val="24"/>
                <w:szCs w:val="24"/>
                <w:lang w:eastAsia="ru-RU"/>
              </w:rPr>
              <w:t>V. Доступ к персональным данным работников</w:t>
            </w:r>
          </w:p>
          <w:p w14:paraId="2E543EC8"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5.1. Право доступа к персональным данным работников имеют:</w:t>
            </w:r>
          </w:p>
          <w:p w14:paraId="70F94F5A" w14:textId="2E4D0B69"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директор </w:t>
            </w:r>
            <w:r w:rsidR="00BF07F6" w:rsidRPr="00BF07F6">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w:t>
            </w:r>
          </w:p>
          <w:p w14:paraId="27662197"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сотрудники отдела кадров;</w:t>
            </w:r>
          </w:p>
          <w:p w14:paraId="142354EE" w14:textId="77777777"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сотрудники бухгалтерии;</w:t>
            </w:r>
          </w:p>
          <w:p w14:paraId="2A7DF558" w14:textId="19719632"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lastRenderedPageBreak/>
              <w:t xml:space="preserve">- </w:t>
            </w:r>
            <w:r w:rsidR="00BF07F6">
              <w:rPr>
                <w:rFonts w:ascii="Times New Roman" w:eastAsia="Times New Roman" w:hAnsi="Times New Roman" w:cs="Times New Roman"/>
                <w:color w:val="000000"/>
                <w:sz w:val="24"/>
                <w:szCs w:val="24"/>
                <w:lang w:eastAsia="ru-RU"/>
              </w:rPr>
              <w:t>заместитель директора по культурно-досуговой деятельности</w:t>
            </w:r>
            <w:r w:rsidRPr="00496DD4">
              <w:rPr>
                <w:rFonts w:ascii="Times New Roman" w:eastAsia="Times New Roman" w:hAnsi="Times New Roman" w:cs="Times New Roman"/>
                <w:color w:val="000000"/>
                <w:sz w:val="24"/>
                <w:szCs w:val="24"/>
                <w:lang w:eastAsia="ru-RU"/>
              </w:rPr>
              <w:t>;</w:t>
            </w:r>
          </w:p>
          <w:p w14:paraId="3D3A045D" w14:textId="0CB732AF" w:rsidR="00496DD4"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w:t>
            </w:r>
            <w:r w:rsidR="00BF07F6">
              <w:rPr>
                <w:rFonts w:ascii="Times New Roman" w:eastAsia="Times New Roman" w:hAnsi="Times New Roman" w:cs="Times New Roman"/>
                <w:color w:val="000000"/>
                <w:sz w:val="24"/>
                <w:szCs w:val="24"/>
                <w:lang w:eastAsia="ru-RU"/>
              </w:rPr>
              <w:t>заместитель директора</w:t>
            </w:r>
            <w:r w:rsidRPr="00496DD4">
              <w:rPr>
                <w:rFonts w:ascii="Times New Roman" w:eastAsia="Times New Roman" w:hAnsi="Times New Roman" w:cs="Times New Roman"/>
                <w:color w:val="000000"/>
                <w:sz w:val="24"/>
                <w:szCs w:val="24"/>
                <w:lang w:eastAsia="ru-RU"/>
              </w:rPr>
              <w:t>;</w:t>
            </w:r>
          </w:p>
          <w:p w14:paraId="75C643FD" w14:textId="25E12978" w:rsid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 </w:t>
            </w:r>
            <w:r w:rsidR="00BF07F6">
              <w:rPr>
                <w:rFonts w:ascii="Times New Roman" w:eastAsia="Times New Roman" w:hAnsi="Times New Roman" w:cs="Times New Roman"/>
                <w:color w:val="000000"/>
                <w:sz w:val="24"/>
                <w:szCs w:val="24"/>
                <w:lang w:eastAsia="ru-RU"/>
              </w:rPr>
              <w:t>заведующая отдела по работе клубных формирований</w:t>
            </w:r>
            <w:r w:rsidRPr="00496DD4">
              <w:rPr>
                <w:rFonts w:ascii="Times New Roman" w:eastAsia="Times New Roman" w:hAnsi="Times New Roman" w:cs="Times New Roman"/>
                <w:color w:val="000000"/>
                <w:sz w:val="24"/>
                <w:szCs w:val="24"/>
                <w:lang w:eastAsia="ru-RU"/>
              </w:rPr>
              <w:t>;</w:t>
            </w:r>
          </w:p>
          <w:p w14:paraId="28723DE5" w14:textId="41BD4C9D" w:rsidR="00D81F01" w:rsidRPr="00496DD4" w:rsidRDefault="00496DD4" w:rsidP="00BF07F6">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руководители структурных подразделений по направлению деятельности (доступ к персональным данным только работников своего подразделения).</w:t>
            </w:r>
          </w:p>
          <w:p w14:paraId="61BB3847" w14:textId="521D397A"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5.2. Работник </w:t>
            </w:r>
            <w:r w:rsidR="00D81F01" w:rsidRPr="00D81F01">
              <w:rPr>
                <w:rFonts w:ascii="Times New Roman" w:eastAsia="Times New Roman" w:hAnsi="Times New Roman" w:cs="Times New Roman"/>
                <w:color w:val="000000"/>
                <w:sz w:val="24"/>
                <w:szCs w:val="24"/>
                <w:lang w:eastAsia="ru-RU"/>
              </w:rPr>
              <w:t xml:space="preserve">учреждения </w:t>
            </w:r>
            <w:r w:rsidRPr="00496DD4">
              <w:rPr>
                <w:rFonts w:ascii="Times New Roman" w:eastAsia="Times New Roman" w:hAnsi="Times New Roman" w:cs="Times New Roman"/>
                <w:color w:val="000000"/>
                <w:sz w:val="24"/>
                <w:szCs w:val="24"/>
                <w:lang w:eastAsia="ru-RU"/>
              </w:rPr>
              <w:t>имеет право:</w:t>
            </w:r>
          </w:p>
          <w:p w14:paraId="666AF0D4"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5.2.1. Получать доступ к своим персональным данным и ознакомление с ними, включая право на безвозмездное получение копий любой записи, содержащей персональные данные работника.</w:t>
            </w:r>
          </w:p>
          <w:p w14:paraId="2FA5EA94"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5.2.2. Требовать от Работодателя уточнения, исключения или исправления неполных, неверных, устаревших, недостоверных, незаконно полученных или не являющих необходимыми для Работодателя персональных данных.</w:t>
            </w:r>
          </w:p>
          <w:p w14:paraId="0B250962"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5.2.3. Получать от Работодателя</w:t>
            </w:r>
          </w:p>
          <w:p w14:paraId="26E5B15F"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лицах, которые имеют доступ к персональным данным или которым может быть предоставлен такой доступ;</w:t>
            </w:r>
          </w:p>
          <w:p w14:paraId="54D248E6"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перечень обрабатываемых персональных данных и источник их получения;</w:t>
            </w:r>
          </w:p>
          <w:p w14:paraId="22439305"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сроки обработки персональных данных, в том числе сроки их хранения;</w:t>
            </w:r>
          </w:p>
          <w:p w14:paraId="156BFD23"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сведения о том, какие юридические последствия для субъекта персональных данных может повлечь за собой обработка его персональных данных.</w:t>
            </w:r>
          </w:p>
          <w:p w14:paraId="6ADAE4C7"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5.2.3.   Требовать извещения Работодателем всех лиц, которым ранее были сообщены неверные или неполные персональные данные, обо всех произведенных в них исключениях, исправлениях или дополнениях.</w:t>
            </w:r>
          </w:p>
          <w:p w14:paraId="6A87A7EB"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Обжаловать в уполномоченный орган по защите прав субъектов персональных данных или в судебном порядке неправомерные действия или бездействия Работодателя при обработке и защите его персональных данных.</w:t>
            </w:r>
          </w:p>
          <w:p w14:paraId="7141C580"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5.3. Копировать и делать выписки персональных данных работника разрешается исключительно в служебных целях с письменного разрешения начальника отдела кадров.</w:t>
            </w:r>
          </w:p>
          <w:p w14:paraId="2ECA7BDE" w14:textId="63CD2989"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Times New Roman" w:eastAsia="Times New Roman" w:hAnsi="Times New Roman" w:cs="Times New Roman"/>
                <w:color w:val="000000"/>
                <w:sz w:val="24"/>
                <w:szCs w:val="24"/>
                <w:lang w:eastAsia="ru-RU"/>
              </w:rPr>
              <w:t>5.4. Передача информации третьей стороне возможна только при письменном согласии работников</w:t>
            </w:r>
            <w:r w:rsidRPr="00496DD4">
              <w:rPr>
                <w:rFonts w:ascii="Open Sans" w:eastAsia="Times New Roman" w:hAnsi="Open Sans" w:cs="Open Sans"/>
                <w:color w:val="000000"/>
                <w:sz w:val="20"/>
                <w:szCs w:val="20"/>
                <w:lang w:eastAsia="ru-RU"/>
              </w:rPr>
              <w:t>.</w:t>
            </w:r>
          </w:p>
          <w:p w14:paraId="28FEB18B" w14:textId="77777777" w:rsidR="00496DD4" w:rsidRPr="00496DD4" w:rsidRDefault="00496DD4" w:rsidP="00496DD4">
            <w:pPr>
              <w:spacing w:before="150" w:after="150" w:line="240" w:lineRule="auto"/>
              <w:rPr>
                <w:rFonts w:ascii="Times New Roman" w:eastAsia="Times New Roman" w:hAnsi="Times New Roman" w:cs="Times New Roman"/>
                <w:b/>
                <w:bCs/>
                <w:color w:val="000000"/>
                <w:sz w:val="24"/>
                <w:szCs w:val="24"/>
                <w:lang w:eastAsia="ru-RU"/>
              </w:rPr>
            </w:pPr>
            <w:r w:rsidRPr="00496DD4">
              <w:rPr>
                <w:rFonts w:ascii="Times New Roman" w:eastAsia="Times New Roman" w:hAnsi="Times New Roman" w:cs="Times New Roman"/>
                <w:b/>
                <w:bCs/>
                <w:color w:val="000000"/>
                <w:sz w:val="24"/>
                <w:szCs w:val="24"/>
                <w:lang w:eastAsia="ru-RU"/>
              </w:rPr>
              <w:t>VI. Ответственность за нарушение норм, регулирующих обработку и защиту персональных данных</w:t>
            </w:r>
          </w:p>
          <w:p w14:paraId="4DEDED53" w14:textId="6614F6CC"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6.1. Работники </w:t>
            </w:r>
            <w:r w:rsidR="00D81F01" w:rsidRPr="00D81F01">
              <w:rPr>
                <w:rFonts w:ascii="Times New Roman" w:eastAsia="Times New Roman" w:hAnsi="Times New Roman" w:cs="Times New Roman"/>
                <w:color w:val="000000"/>
                <w:sz w:val="24"/>
                <w:szCs w:val="24"/>
                <w:lang w:eastAsia="ru-RU"/>
              </w:rPr>
              <w:t>учреждения</w:t>
            </w:r>
            <w:r w:rsidRPr="00496DD4">
              <w:rPr>
                <w:rFonts w:ascii="Times New Roman" w:eastAsia="Times New Roman" w:hAnsi="Times New Roman" w:cs="Times New Roman"/>
                <w:color w:val="000000"/>
                <w:sz w:val="24"/>
                <w:szCs w:val="24"/>
                <w:lang w:eastAsia="ru-RU"/>
              </w:rPr>
              <w:t>, виновные в нарушении норм, регулирующих получение, обработку и защиту персональных данных работника, несут дисциплинарную административную, гражданско-правовую или уголовную ответственность в соответствии с федеральными законами.</w:t>
            </w:r>
          </w:p>
          <w:p w14:paraId="3BB65C19" w14:textId="1FE983AD"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xml:space="preserve">6.2. </w:t>
            </w:r>
            <w:r w:rsidR="00D81F01">
              <w:rPr>
                <w:rFonts w:ascii="Times New Roman" w:eastAsia="Times New Roman" w:hAnsi="Times New Roman" w:cs="Times New Roman"/>
                <w:color w:val="000000"/>
                <w:sz w:val="24"/>
                <w:szCs w:val="24"/>
                <w:lang w:eastAsia="ru-RU"/>
              </w:rPr>
              <w:t>Д</w:t>
            </w:r>
            <w:r w:rsidRPr="00496DD4">
              <w:rPr>
                <w:rFonts w:ascii="Times New Roman" w:eastAsia="Times New Roman" w:hAnsi="Times New Roman" w:cs="Times New Roman"/>
                <w:color w:val="000000"/>
                <w:sz w:val="24"/>
                <w:szCs w:val="24"/>
                <w:lang w:eastAsia="ru-RU"/>
              </w:rPr>
              <w:t xml:space="preserve">иректор </w:t>
            </w:r>
            <w:r w:rsidR="00D81F01" w:rsidRPr="00D81F01">
              <w:rPr>
                <w:rFonts w:ascii="Times New Roman" w:eastAsia="Times New Roman" w:hAnsi="Times New Roman" w:cs="Times New Roman"/>
                <w:color w:val="000000"/>
                <w:sz w:val="24"/>
                <w:szCs w:val="24"/>
                <w:lang w:eastAsia="ru-RU"/>
              </w:rPr>
              <w:t xml:space="preserve">учреждения </w:t>
            </w:r>
            <w:r w:rsidRPr="00496DD4">
              <w:rPr>
                <w:rFonts w:ascii="Times New Roman" w:eastAsia="Times New Roman" w:hAnsi="Times New Roman" w:cs="Times New Roman"/>
                <w:color w:val="000000"/>
                <w:sz w:val="24"/>
                <w:szCs w:val="24"/>
                <w:lang w:eastAsia="ru-RU"/>
              </w:rPr>
              <w:t>за нарушение норм, регулирующих получение, обработку и защиту персональных данных работника, несет административную ответственность согласно ст. 5.27 и 5.39 Кодекса об административных правонарушениях Российской Федерации, а также возмещает работнику ущерб, причиненный неправомерным использованием информации, содержащей персональные данные работника.</w:t>
            </w:r>
          </w:p>
          <w:p w14:paraId="5DF807D7" w14:textId="77777777" w:rsidR="00496DD4" w:rsidRPr="00496DD4" w:rsidRDefault="00496DD4" w:rsidP="00D81F01">
            <w:pPr>
              <w:spacing w:before="150" w:after="150" w:line="240" w:lineRule="auto"/>
              <w:jc w:val="both"/>
              <w:rPr>
                <w:rFonts w:ascii="Times New Roman" w:eastAsia="Times New Roman" w:hAnsi="Times New Roman" w:cs="Times New Roman"/>
                <w:color w:val="000000"/>
                <w:sz w:val="24"/>
                <w:szCs w:val="24"/>
                <w:lang w:eastAsia="ru-RU"/>
              </w:rPr>
            </w:pPr>
            <w:r w:rsidRPr="00496DD4">
              <w:rPr>
                <w:rFonts w:ascii="Times New Roman" w:eastAsia="Times New Roman" w:hAnsi="Times New Roman" w:cs="Times New Roman"/>
                <w:color w:val="000000"/>
                <w:sz w:val="24"/>
                <w:szCs w:val="24"/>
                <w:lang w:eastAsia="ru-RU"/>
              </w:rPr>
              <w:t> </w:t>
            </w:r>
          </w:p>
          <w:p w14:paraId="0F51BE5E" w14:textId="77777777"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t> </w:t>
            </w:r>
          </w:p>
          <w:p w14:paraId="4E00C7E8" w14:textId="77777777"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lastRenderedPageBreak/>
              <w:t>                                                                                                                                               Приложение 1</w:t>
            </w:r>
          </w:p>
          <w:p w14:paraId="0F01EC1F"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b/>
                <w:bCs/>
                <w:i/>
                <w:iCs/>
                <w:color w:val="000000"/>
                <w:sz w:val="20"/>
                <w:szCs w:val="20"/>
                <w:lang w:eastAsia="ru-RU"/>
              </w:rPr>
              <w:t>Форма заявления</w:t>
            </w:r>
            <w:r w:rsidRPr="00496DD4">
              <w:rPr>
                <w:rFonts w:ascii="Open Sans" w:eastAsia="Times New Roman" w:hAnsi="Open Sans" w:cs="Open Sans"/>
                <w:b/>
                <w:bCs/>
                <w:i/>
                <w:iCs/>
                <w:color w:val="000000"/>
                <w:sz w:val="20"/>
                <w:szCs w:val="20"/>
                <w:lang w:eastAsia="ru-RU"/>
              </w:rPr>
              <w:br/>
              <w:t>о согласии работника</w:t>
            </w:r>
            <w:r w:rsidRPr="00496DD4">
              <w:rPr>
                <w:rFonts w:ascii="Open Sans" w:eastAsia="Times New Roman" w:hAnsi="Open Sans" w:cs="Open Sans"/>
                <w:b/>
                <w:bCs/>
                <w:i/>
                <w:iCs/>
                <w:color w:val="000000"/>
                <w:sz w:val="20"/>
                <w:szCs w:val="20"/>
                <w:lang w:eastAsia="ru-RU"/>
              </w:rPr>
              <w:br/>
              <w:t>на обработку персональных данных</w:t>
            </w:r>
          </w:p>
          <w:p w14:paraId="57CC16C2"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b/>
                <w:bCs/>
                <w:i/>
                <w:iCs/>
                <w:color w:val="000000"/>
                <w:sz w:val="20"/>
                <w:szCs w:val="20"/>
                <w:lang w:eastAsia="ru-RU"/>
              </w:rPr>
              <w:t> </w:t>
            </w:r>
          </w:p>
          <w:p w14:paraId="706EC9AE" w14:textId="77777777" w:rsidR="00D81F01" w:rsidRPr="00D81F01" w:rsidRDefault="00496DD4" w:rsidP="00D81F01">
            <w:pPr>
              <w:spacing w:after="0" w:line="240" w:lineRule="auto"/>
              <w:jc w:val="right"/>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r w:rsidR="00D81F01" w:rsidRPr="00D81F01">
              <w:rPr>
                <w:rFonts w:ascii="Open Sans" w:eastAsia="Times New Roman" w:hAnsi="Open Sans" w:cs="Open Sans"/>
                <w:i/>
                <w:iCs/>
                <w:color w:val="000000"/>
                <w:sz w:val="20"/>
                <w:szCs w:val="20"/>
                <w:lang w:eastAsia="ru-RU"/>
              </w:rPr>
              <w:t>Директору</w:t>
            </w:r>
          </w:p>
          <w:p w14:paraId="653C1D5B"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МБУК «ДК «Звёздный»</w:t>
            </w:r>
          </w:p>
          <w:p w14:paraId="674A26C1"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p>
          <w:p w14:paraId="22BD9CF2"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p>
          <w:p w14:paraId="5F3AB9CB"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(фамилия, имя, отчество)</w:t>
            </w:r>
          </w:p>
          <w:p w14:paraId="6AF67E54"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p>
          <w:p w14:paraId="0D5957B3"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(почтовый адрес субъекта</w:t>
            </w:r>
          </w:p>
          <w:p w14:paraId="3786392E"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p>
          <w:p w14:paraId="334C7AAB"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персональных данных)</w:t>
            </w:r>
          </w:p>
          <w:p w14:paraId="180ACD9C"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p>
          <w:p w14:paraId="717EAB31" w14:textId="77777777" w:rsidR="00D81F01" w:rsidRPr="00D81F01" w:rsidRDefault="00D81F01" w:rsidP="00D81F01">
            <w:pPr>
              <w:spacing w:after="0" w:line="240" w:lineRule="auto"/>
              <w:jc w:val="right"/>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(номер телефона)</w:t>
            </w:r>
          </w:p>
          <w:p w14:paraId="237A689E"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2A0C4BF1" w14:textId="77777777" w:rsidR="00D81F01" w:rsidRPr="00D81F01" w:rsidRDefault="00D81F01" w:rsidP="00D81F01">
            <w:pPr>
              <w:spacing w:after="0" w:line="240" w:lineRule="auto"/>
              <w:jc w:val="center"/>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Согласие</w:t>
            </w:r>
          </w:p>
          <w:p w14:paraId="34CA2E86" w14:textId="77777777" w:rsidR="00D81F01" w:rsidRPr="00D81F01" w:rsidRDefault="00D81F01" w:rsidP="00D81F01">
            <w:pPr>
              <w:spacing w:after="0" w:line="240" w:lineRule="auto"/>
              <w:jc w:val="center"/>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на обработку персональных данных,</w:t>
            </w:r>
          </w:p>
          <w:p w14:paraId="4B679994" w14:textId="77777777" w:rsidR="00D81F01" w:rsidRPr="00D81F01" w:rsidRDefault="00D81F01" w:rsidP="00D81F01">
            <w:pPr>
              <w:spacing w:after="0" w:line="240" w:lineRule="auto"/>
              <w:jc w:val="center"/>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разрешенных субъектом персональных данных</w:t>
            </w:r>
          </w:p>
          <w:p w14:paraId="607BA6DE" w14:textId="77777777" w:rsidR="00D81F01" w:rsidRPr="00D81F01" w:rsidRDefault="00D81F01" w:rsidP="00D81F01">
            <w:pPr>
              <w:spacing w:after="0" w:line="240" w:lineRule="auto"/>
              <w:jc w:val="center"/>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для распространения</w:t>
            </w:r>
          </w:p>
          <w:p w14:paraId="02BD8644"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3BD49C98"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Я,</w:t>
            </w:r>
            <w:r w:rsidRPr="00D81F01">
              <w:rPr>
                <w:rFonts w:ascii="Open Sans" w:eastAsia="Times New Roman" w:hAnsi="Open Sans" w:cs="Open Sans"/>
                <w:i/>
                <w:iCs/>
                <w:color w:val="000000"/>
                <w:sz w:val="20"/>
                <w:szCs w:val="20"/>
                <w:lang w:eastAsia="ru-RU"/>
              </w:rPr>
              <w:tab/>
            </w:r>
            <w:r w:rsidRPr="00D81F01">
              <w:rPr>
                <w:rFonts w:ascii="Open Sans" w:eastAsia="Times New Roman" w:hAnsi="Open Sans" w:cs="Open Sans"/>
                <w:i/>
                <w:iCs/>
                <w:color w:val="000000"/>
                <w:sz w:val="20"/>
                <w:szCs w:val="20"/>
                <w:lang w:eastAsia="ru-RU"/>
              </w:rPr>
              <w:tab/>
              <w:t>,</w:t>
            </w:r>
          </w:p>
          <w:p w14:paraId="66884E68"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(фамилия, имя, отчество полностью)</w:t>
            </w:r>
          </w:p>
          <w:p w14:paraId="1634DECD"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05540AFC"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в соответствии со ст. 10.1 Федерального закона от 27.07.2006 N 152-ФЗ "О персональных данных", в целях:</w:t>
            </w:r>
          </w:p>
          <w:p w14:paraId="043614FB"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повышения профессиональной репутации работников МБУК «ДК «Звёздный»;</w:t>
            </w:r>
          </w:p>
          <w:p w14:paraId="29CF93D6"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поощрения лучших работников МБУК «ДК «Звёздный» путем размещения информации о них на сайте Дома культуры</w:t>
            </w:r>
          </w:p>
          <w:p w14:paraId="1B674A7E"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даю согласие</w:t>
            </w:r>
          </w:p>
          <w:p w14:paraId="64A17DC4"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xml:space="preserve">Муниципальному бюджетному учреждению культуры «Дом культуры «Звёздный» (МБУК «ДК «Звёздный»), расположенному по адресу: 108828, </w:t>
            </w:r>
            <w:proofErr w:type="spellStart"/>
            <w:r w:rsidRPr="00D81F01">
              <w:rPr>
                <w:rFonts w:ascii="Open Sans" w:eastAsia="Times New Roman" w:hAnsi="Open Sans" w:cs="Open Sans"/>
                <w:i/>
                <w:iCs/>
                <w:color w:val="000000"/>
                <w:sz w:val="20"/>
                <w:szCs w:val="20"/>
                <w:lang w:eastAsia="ru-RU"/>
              </w:rPr>
              <w:t>г.Москва</w:t>
            </w:r>
            <w:proofErr w:type="spellEnd"/>
            <w:r w:rsidRPr="00D81F01">
              <w:rPr>
                <w:rFonts w:ascii="Open Sans" w:eastAsia="Times New Roman" w:hAnsi="Open Sans" w:cs="Open Sans"/>
                <w:i/>
                <w:iCs/>
                <w:color w:val="000000"/>
                <w:sz w:val="20"/>
                <w:szCs w:val="20"/>
                <w:lang w:eastAsia="ru-RU"/>
              </w:rPr>
              <w:t xml:space="preserve">, поселение Краснопахорское, село Красная Пахра, </w:t>
            </w:r>
            <w:proofErr w:type="spellStart"/>
            <w:r w:rsidRPr="00D81F01">
              <w:rPr>
                <w:rFonts w:ascii="Open Sans" w:eastAsia="Times New Roman" w:hAnsi="Open Sans" w:cs="Open Sans"/>
                <w:i/>
                <w:iCs/>
                <w:color w:val="000000"/>
                <w:sz w:val="20"/>
                <w:szCs w:val="20"/>
                <w:lang w:eastAsia="ru-RU"/>
              </w:rPr>
              <w:t>ул.Заводская</w:t>
            </w:r>
            <w:proofErr w:type="spellEnd"/>
            <w:r w:rsidRPr="00D81F01">
              <w:rPr>
                <w:rFonts w:ascii="Open Sans" w:eastAsia="Times New Roman" w:hAnsi="Open Sans" w:cs="Open Sans"/>
                <w:i/>
                <w:iCs/>
                <w:color w:val="000000"/>
                <w:sz w:val="20"/>
                <w:szCs w:val="20"/>
                <w:lang w:eastAsia="ru-RU"/>
              </w:rPr>
              <w:t>, д.20,  (ИНН 5074030440, ОГРН 1055014742848, сведения об информационных ресурсах оператора: http://www.дк-звёздный.рф), на обработку в форме распространения моих персональных данных.</w:t>
            </w:r>
          </w:p>
          <w:p w14:paraId="2262B8AC"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Категории и перечень моих персональных данных, на обработку в форме распространения которых я даю согласие:</w:t>
            </w:r>
          </w:p>
          <w:p w14:paraId="40536A9D"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5B2DD17D"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Персональные данные:</w:t>
            </w:r>
          </w:p>
          <w:p w14:paraId="07CA9B0E"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фамилия, имя, отчество;</w:t>
            </w:r>
          </w:p>
          <w:p w14:paraId="02AB181E"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данные документов об образовании, квалификации, профессиональной подготовке, сведения о повышении квалификации;</w:t>
            </w:r>
          </w:p>
          <w:p w14:paraId="78C8FAEE"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сведения о должности, занимаемой в МБУК «ДК «Звёздный»;</w:t>
            </w:r>
          </w:p>
          <w:p w14:paraId="514F79F8"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сведения о деловых и иных личных качествах, носящих оценочный характер.</w:t>
            </w:r>
          </w:p>
          <w:p w14:paraId="7106F316"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Биометрические персональные данные:</w:t>
            </w:r>
          </w:p>
          <w:p w14:paraId="32A88496"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 фотографическое изображение.</w:t>
            </w:r>
          </w:p>
          <w:p w14:paraId="05F3300F"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5D876073"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Условия и запреты на обработку вышеуказанных персональных данных (ч. 9 ст. 10.1 Федерального закона от 27.07.2006 N 152-ФЗ "О персональных данных") (нужное отметить):</w:t>
            </w:r>
          </w:p>
          <w:p w14:paraId="2D8C140A"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Arial" w:eastAsia="Times New Roman" w:hAnsi="Arial" w:cs="Arial"/>
                <w:i/>
                <w:iCs/>
                <w:color w:val="000000"/>
                <w:sz w:val="20"/>
                <w:szCs w:val="20"/>
                <w:lang w:eastAsia="ru-RU"/>
              </w:rPr>
              <w:t>□</w:t>
            </w:r>
            <w:r w:rsidRPr="00D81F01">
              <w:rPr>
                <w:rFonts w:ascii="Open Sans" w:eastAsia="Times New Roman" w:hAnsi="Open Sans" w:cs="Open Sans"/>
                <w:i/>
                <w:iCs/>
                <w:color w:val="000000"/>
                <w:sz w:val="20"/>
                <w:szCs w:val="20"/>
                <w:lang w:eastAsia="ru-RU"/>
              </w:rPr>
              <w:t xml:space="preserve">   не устанавливаю</w:t>
            </w:r>
          </w:p>
          <w:p w14:paraId="71E98B90"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lastRenderedPageBreak/>
              <w:t></w:t>
            </w:r>
            <w:r w:rsidRPr="00D81F01">
              <w:rPr>
                <w:rFonts w:ascii="Open Sans" w:eastAsia="Times New Roman" w:hAnsi="Open Sans" w:cs="Open Sans"/>
                <w:i/>
                <w:iCs/>
                <w:color w:val="000000"/>
                <w:sz w:val="20"/>
                <w:szCs w:val="20"/>
                <w:lang w:eastAsia="ru-RU"/>
              </w:rPr>
              <w:tab/>
              <w:t>устанавливаю запрет на передачу (кроме предоставления доступа) этих данных оператором неограниченному кругу лиц</w:t>
            </w:r>
          </w:p>
          <w:p w14:paraId="279BFB8A"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w:t>
            </w:r>
            <w:r w:rsidRPr="00D81F01">
              <w:rPr>
                <w:rFonts w:ascii="Open Sans" w:eastAsia="Times New Roman" w:hAnsi="Open Sans" w:cs="Open Sans"/>
                <w:i/>
                <w:iCs/>
                <w:color w:val="000000"/>
                <w:sz w:val="20"/>
                <w:szCs w:val="20"/>
                <w:lang w:eastAsia="ru-RU"/>
              </w:rPr>
              <w:tab/>
              <w:t>устанавливаю запрет на обработку (кроме получения доступа) этих данных неограниченным кругом лиц</w:t>
            </w:r>
          </w:p>
          <w:p w14:paraId="260DAA16"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w:t>
            </w:r>
            <w:r w:rsidRPr="00D81F01">
              <w:rPr>
                <w:rFonts w:ascii="Open Sans" w:eastAsia="Times New Roman" w:hAnsi="Open Sans" w:cs="Open Sans"/>
                <w:i/>
                <w:iCs/>
                <w:color w:val="000000"/>
                <w:sz w:val="20"/>
                <w:szCs w:val="20"/>
                <w:lang w:eastAsia="ru-RU"/>
              </w:rPr>
              <w:tab/>
              <w:t>устанавливаю условия обработки (кроме получения доступа) этих данных неограниченным кругом лиц: ________________________________________________________________________ ___________________________________________________________________________________.</w:t>
            </w:r>
          </w:p>
          <w:p w14:paraId="7542D65F"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2026E630"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Условия, при которых полученные персональные данные могут передаваться оператором только по его внутренней сети, обеспечивающей доступ к информации лишь для строго определенных сотрудников, либо с использованием информационно-телекоммуникационных сетей, либо без передачи полученных персональных данных:</w:t>
            </w:r>
          </w:p>
          <w:p w14:paraId="0F5973AA"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не устанавливаю __________________________________________________________________________</w:t>
            </w:r>
          </w:p>
          <w:p w14:paraId="75B70B62"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_________________________________________________________________________________________.</w:t>
            </w:r>
          </w:p>
          <w:p w14:paraId="0A3CAB83"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548C6C46"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Настоящее согласие действует со дня его подписания до дня отзыва в письменной форме.</w:t>
            </w:r>
          </w:p>
          <w:p w14:paraId="2A228F4D"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0AE03699"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ab/>
            </w:r>
            <w:r w:rsidRPr="00D81F01">
              <w:rPr>
                <w:rFonts w:ascii="Open Sans" w:eastAsia="Times New Roman" w:hAnsi="Open Sans" w:cs="Open Sans"/>
                <w:i/>
                <w:iCs/>
                <w:color w:val="000000"/>
                <w:sz w:val="20"/>
                <w:szCs w:val="20"/>
                <w:lang w:eastAsia="ru-RU"/>
              </w:rPr>
              <w:tab/>
            </w:r>
          </w:p>
          <w:p w14:paraId="569B32D8"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(подпись)</w:t>
            </w:r>
            <w:r w:rsidRPr="00D81F01">
              <w:rPr>
                <w:rFonts w:ascii="Open Sans" w:eastAsia="Times New Roman" w:hAnsi="Open Sans" w:cs="Open Sans"/>
                <w:i/>
                <w:iCs/>
                <w:color w:val="000000"/>
                <w:sz w:val="20"/>
                <w:szCs w:val="20"/>
                <w:lang w:eastAsia="ru-RU"/>
              </w:rPr>
              <w:tab/>
            </w:r>
            <w:r w:rsidRPr="00D81F01">
              <w:rPr>
                <w:rFonts w:ascii="Open Sans" w:eastAsia="Times New Roman" w:hAnsi="Open Sans" w:cs="Open Sans"/>
                <w:i/>
                <w:iCs/>
                <w:color w:val="000000"/>
                <w:sz w:val="20"/>
                <w:szCs w:val="20"/>
                <w:lang w:eastAsia="ru-RU"/>
              </w:rPr>
              <w:tab/>
              <w:t>(расшифровка подписи)</w:t>
            </w:r>
          </w:p>
          <w:p w14:paraId="1AFA6934"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ab/>
            </w:r>
            <w:r w:rsidRPr="00D81F01">
              <w:rPr>
                <w:rFonts w:ascii="Open Sans" w:eastAsia="Times New Roman" w:hAnsi="Open Sans" w:cs="Open Sans"/>
                <w:i/>
                <w:iCs/>
                <w:color w:val="000000"/>
                <w:sz w:val="20"/>
                <w:szCs w:val="20"/>
                <w:lang w:eastAsia="ru-RU"/>
              </w:rPr>
              <w:tab/>
            </w:r>
          </w:p>
          <w:p w14:paraId="13A2B67A"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p>
          <w:p w14:paraId="643F1DD7" w14:textId="77777777" w:rsidR="00D81F01" w:rsidRPr="00D81F01" w:rsidRDefault="00D81F01" w:rsidP="00D81F01">
            <w:pPr>
              <w:spacing w:after="0" w:line="240" w:lineRule="auto"/>
              <w:rPr>
                <w:rFonts w:ascii="Open Sans" w:eastAsia="Times New Roman" w:hAnsi="Open Sans" w:cs="Open Sans"/>
                <w:i/>
                <w:iCs/>
                <w:color w:val="000000"/>
                <w:sz w:val="20"/>
                <w:szCs w:val="20"/>
                <w:lang w:eastAsia="ru-RU"/>
              </w:rPr>
            </w:pPr>
            <w:r w:rsidRPr="00D81F01">
              <w:rPr>
                <w:rFonts w:ascii="Open Sans" w:eastAsia="Times New Roman" w:hAnsi="Open Sans" w:cs="Open Sans"/>
                <w:i/>
                <w:iCs/>
                <w:color w:val="000000"/>
                <w:sz w:val="20"/>
                <w:szCs w:val="20"/>
                <w:lang w:eastAsia="ru-RU"/>
              </w:rPr>
              <w:tab/>
            </w:r>
            <w:r w:rsidRPr="00D81F01">
              <w:rPr>
                <w:rFonts w:ascii="Open Sans" w:eastAsia="Times New Roman" w:hAnsi="Open Sans" w:cs="Open Sans"/>
                <w:i/>
                <w:iCs/>
                <w:color w:val="000000"/>
                <w:sz w:val="20"/>
                <w:szCs w:val="20"/>
                <w:lang w:eastAsia="ru-RU"/>
              </w:rPr>
              <w:tab/>
              <w:t>(дата)</w:t>
            </w:r>
          </w:p>
          <w:p w14:paraId="4B9204D7" w14:textId="6468B1CC" w:rsidR="00496DD4" w:rsidRPr="00496DD4" w:rsidRDefault="00496DD4" w:rsidP="00496DD4">
            <w:pPr>
              <w:spacing w:after="0" w:line="240" w:lineRule="auto"/>
              <w:rPr>
                <w:rFonts w:ascii="Open Sans" w:eastAsia="Times New Roman" w:hAnsi="Open Sans" w:cs="Open Sans"/>
                <w:i/>
                <w:iCs/>
                <w:color w:val="000000"/>
                <w:sz w:val="20"/>
                <w:szCs w:val="20"/>
                <w:lang w:eastAsia="ru-RU"/>
              </w:rPr>
            </w:pPr>
          </w:p>
          <w:p w14:paraId="7A819228" w14:textId="501E9055" w:rsid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3F93F362" w14:textId="29ECD3AA" w:rsidR="00D81F01" w:rsidRDefault="00D81F01" w:rsidP="00496DD4">
            <w:pPr>
              <w:spacing w:after="0" w:line="240" w:lineRule="auto"/>
              <w:rPr>
                <w:rFonts w:ascii="Open Sans" w:eastAsia="Times New Roman" w:hAnsi="Open Sans" w:cs="Open Sans"/>
                <w:i/>
                <w:iCs/>
                <w:color w:val="000000"/>
                <w:sz w:val="20"/>
                <w:szCs w:val="20"/>
                <w:lang w:eastAsia="ru-RU"/>
              </w:rPr>
            </w:pPr>
          </w:p>
          <w:p w14:paraId="7D80EB28" w14:textId="55CA6BE5" w:rsidR="00D81F01" w:rsidRDefault="00D81F01" w:rsidP="00496DD4">
            <w:pPr>
              <w:spacing w:after="0" w:line="240" w:lineRule="auto"/>
              <w:rPr>
                <w:rFonts w:ascii="Open Sans" w:eastAsia="Times New Roman" w:hAnsi="Open Sans" w:cs="Open Sans"/>
                <w:i/>
                <w:iCs/>
                <w:color w:val="000000"/>
                <w:sz w:val="20"/>
                <w:szCs w:val="20"/>
                <w:lang w:eastAsia="ru-RU"/>
              </w:rPr>
            </w:pPr>
          </w:p>
          <w:p w14:paraId="519A0E86" w14:textId="1E2C1ED2" w:rsidR="00D81F01" w:rsidRDefault="00D81F01" w:rsidP="00496DD4">
            <w:pPr>
              <w:spacing w:after="0" w:line="240" w:lineRule="auto"/>
              <w:rPr>
                <w:rFonts w:ascii="Open Sans" w:eastAsia="Times New Roman" w:hAnsi="Open Sans" w:cs="Open Sans"/>
                <w:i/>
                <w:iCs/>
                <w:color w:val="000000"/>
                <w:sz w:val="20"/>
                <w:szCs w:val="20"/>
                <w:lang w:eastAsia="ru-RU"/>
              </w:rPr>
            </w:pPr>
          </w:p>
          <w:p w14:paraId="1DA72699" w14:textId="308079EC" w:rsidR="00D81F01" w:rsidRDefault="00D81F01" w:rsidP="00496DD4">
            <w:pPr>
              <w:spacing w:after="0" w:line="240" w:lineRule="auto"/>
              <w:rPr>
                <w:rFonts w:ascii="Open Sans" w:eastAsia="Times New Roman" w:hAnsi="Open Sans" w:cs="Open Sans"/>
                <w:i/>
                <w:iCs/>
                <w:color w:val="000000"/>
                <w:sz w:val="20"/>
                <w:szCs w:val="20"/>
                <w:lang w:eastAsia="ru-RU"/>
              </w:rPr>
            </w:pPr>
          </w:p>
          <w:p w14:paraId="4BD2315E" w14:textId="59BCCCCC" w:rsidR="00D81F01" w:rsidRDefault="00D81F01" w:rsidP="00496DD4">
            <w:pPr>
              <w:spacing w:after="0" w:line="240" w:lineRule="auto"/>
              <w:rPr>
                <w:rFonts w:ascii="Open Sans" w:eastAsia="Times New Roman" w:hAnsi="Open Sans" w:cs="Open Sans"/>
                <w:i/>
                <w:iCs/>
                <w:color w:val="000000"/>
                <w:sz w:val="20"/>
                <w:szCs w:val="20"/>
                <w:lang w:eastAsia="ru-RU"/>
              </w:rPr>
            </w:pPr>
          </w:p>
          <w:p w14:paraId="3B098C4B" w14:textId="7857FF72" w:rsidR="00D81F01" w:rsidRDefault="00D81F01" w:rsidP="00496DD4">
            <w:pPr>
              <w:spacing w:after="0" w:line="240" w:lineRule="auto"/>
              <w:rPr>
                <w:rFonts w:ascii="Open Sans" w:eastAsia="Times New Roman" w:hAnsi="Open Sans" w:cs="Open Sans"/>
                <w:i/>
                <w:iCs/>
                <w:color w:val="000000"/>
                <w:sz w:val="20"/>
                <w:szCs w:val="20"/>
                <w:lang w:eastAsia="ru-RU"/>
              </w:rPr>
            </w:pPr>
          </w:p>
          <w:p w14:paraId="62EFAF53" w14:textId="77777777" w:rsidR="00D81F01" w:rsidRPr="00496DD4" w:rsidRDefault="00D81F01" w:rsidP="00496DD4">
            <w:pPr>
              <w:spacing w:after="0" w:line="240" w:lineRule="auto"/>
              <w:rPr>
                <w:rFonts w:ascii="Open Sans" w:eastAsia="Times New Roman" w:hAnsi="Open Sans" w:cs="Open Sans"/>
                <w:i/>
                <w:iCs/>
                <w:color w:val="000000"/>
                <w:sz w:val="20"/>
                <w:szCs w:val="20"/>
                <w:lang w:eastAsia="ru-RU"/>
              </w:rPr>
            </w:pPr>
          </w:p>
          <w:p w14:paraId="57D10BCE"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09BEC0AC"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b/>
                <w:bCs/>
                <w:i/>
                <w:iCs/>
                <w:color w:val="000000"/>
                <w:sz w:val="20"/>
                <w:szCs w:val="20"/>
                <w:lang w:eastAsia="ru-RU"/>
              </w:rPr>
              <w:t>Пример согласия работника</w:t>
            </w:r>
            <w:r w:rsidRPr="00496DD4">
              <w:rPr>
                <w:rFonts w:ascii="Open Sans" w:eastAsia="Times New Roman" w:hAnsi="Open Sans" w:cs="Open Sans"/>
                <w:b/>
                <w:bCs/>
                <w:i/>
                <w:iCs/>
                <w:color w:val="000000"/>
                <w:sz w:val="20"/>
                <w:szCs w:val="20"/>
                <w:lang w:eastAsia="ru-RU"/>
              </w:rPr>
              <w:br/>
              <w:t>на получение персональных данных</w:t>
            </w:r>
            <w:r w:rsidRPr="00496DD4">
              <w:rPr>
                <w:rFonts w:ascii="Open Sans" w:eastAsia="Times New Roman" w:hAnsi="Open Sans" w:cs="Open Sans"/>
                <w:b/>
                <w:bCs/>
                <w:i/>
                <w:iCs/>
                <w:color w:val="000000"/>
                <w:sz w:val="20"/>
                <w:szCs w:val="20"/>
                <w:lang w:eastAsia="ru-RU"/>
              </w:rPr>
              <w:br/>
              <w:t>от третьих лиц</w:t>
            </w:r>
          </w:p>
          <w:p w14:paraId="75F229FF"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b/>
                <w:bCs/>
                <w:i/>
                <w:iCs/>
                <w:color w:val="000000"/>
                <w:sz w:val="20"/>
                <w:szCs w:val="20"/>
                <w:lang w:eastAsia="ru-RU"/>
              </w:rPr>
              <w:t> </w:t>
            </w:r>
          </w:p>
          <w:p w14:paraId="66421F95"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tbl>
            <w:tblPr>
              <w:tblW w:w="0" w:type="auto"/>
              <w:tblCellSpacing w:w="0" w:type="dxa"/>
              <w:tblCellMar>
                <w:left w:w="0" w:type="dxa"/>
                <w:right w:w="0" w:type="dxa"/>
              </w:tblCellMar>
              <w:tblLook w:val="04A0" w:firstRow="1" w:lastRow="0" w:firstColumn="1" w:lastColumn="0" w:noHBand="0" w:noVBand="1"/>
            </w:tblPr>
            <w:tblGrid>
              <w:gridCol w:w="1317"/>
              <w:gridCol w:w="450"/>
              <w:gridCol w:w="854"/>
              <w:gridCol w:w="285"/>
              <w:gridCol w:w="719"/>
              <w:gridCol w:w="144"/>
              <w:gridCol w:w="144"/>
              <w:gridCol w:w="4922"/>
              <w:gridCol w:w="1230"/>
            </w:tblGrid>
            <w:tr w:rsidR="00496DD4" w:rsidRPr="00496DD4" w14:paraId="1296EAF5" w14:textId="77777777" w:rsidTr="00D81F01">
              <w:trPr>
                <w:tblCellSpacing w:w="0" w:type="dxa"/>
              </w:trPr>
              <w:tc>
                <w:tcPr>
                  <w:tcW w:w="2908" w:type="dxa"/>
                  <w:gridSpan w:val="4"/>
                  <w:vMerge w:val="restart"/>
                  <w:hideMark/>
                </w:tcPr>
                <w:p w14:paraId="11C2926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ЗАЯВЛЕНИЕ</w:t>
                  </w:r>
                </w:p>
              </w:tc>
              <w:tc>
                <w:tcPr>
                  <w:tcW w:w="720" w:type="dxa"/>
                  <w:vMerge w:val="restart"/>
                  <w:hideMark/>
                </w:tcPr>
                <w:p w14:paraId="7076B215"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6153" w:type="dxa"/>
                  <w:gridSpan w:val="4"/>
                  <w:hideMark/>
                </w:tcPr>
                <w:p w14:paraId="149AD2D5" w14:textId="3A0399F2" w:rsidR="00496DD4" w:rsidRPr="00496DD4" w:rsidRDefault="00D81F01" w:rsidP="00D81F01">
                  <w:pPr>
                    <w:spacing w:after="0" w:line="240" w:lineRule="auto"/>
                    <w:jc w:val="right"/>
                    <w:rPr>
                      <w:rFonts w:ascii="Open Sans" w:eastAsia="Times New Roman" w:hAnsi="Open Sans" w:cs="Open Sans"/>
                      <w:i/>
                      <w:iCs/>
                      <w:sz w:val="20"/>
                      <w:szCs w:val="20"/>
                      <w:lang w:eastAsia="ru-RU"/>
                    </w:rPr>
                  </w:pPr>
                  <w:r>
                    <w:rPr>
                      <w:rFonts w:ascii="Open Sans" w:eastAsia="Times New Roman" w:hAnsi="Open Sans" w:cs="Open Sans"/>
                      <w:i/>
                      <w:iCs/>
                      <w:sz w:val="20"/>
                      <w:szCs w:val="20"/>
                      <w:lang w:eastAsia="ru-RU"/>
                    </w:rPr>
                    <w:t>Директору МБУК «ДК «Звёздный»</w:t>
                  </w:r>
                </w:p>
              </w:tc>
            </w:tr>
            <w:tr w:rsidR="00496DD4" w:rsidRPr="00496DD4" w14:paraId="4FB014D2" w14:textId="77777777" w:rsidTr="00D81F01">
              <w:trPr>
                <w:tblCellSpacing w:w="0" w:type="dxa"/>
              </w:trPr>
              <w:tc>
                <w:tcPr>
                  <w:tcW w:w="0" w:type="auto"/>
                  <w:gridSpan w:val="4"/>
                  <w:vMerge/>
                  <w:vAlign w:val="center"/>
                  <w:hideMark/>
                </w:tcPr>
                <w:p w14:paraId="42C0679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6A53A4C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153" w:type="dxa"/>
                  <w:gridSpan w:val="4"/>
                  <w:hideMark/>
                </w:tcPr>
                <w:p w14:paraId="25E4A58F" w14:textId="3735BB4C"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16B8207F" w14:textId="77777777" w:rsidTr="00D81F01">
              <w:trPr>
                <w:tblCellSpacing w:w="0" w:type="dxa"/>
              </w:trPr>
              <w:tc>
                <w:tcPr>
                  <w:tcW w:w="0" w:type="auto"/>
                  <w:gridSpan w:val="4"/>
                  <w:vMerge/>
                  <w:vAlign w:val="center"/>
                  <w:hideMark/>
                </w:tcPr>
                <w:p w14:paraId="311BAD2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0DCDB9F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153" w:type="dxa"/>
                  <w:gridSpan w:val="4"/>
                </w:tcPr>
                <w:p w14:paraId="2863C638" w14:textId="6B36B481"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41D40C81" w14:textId="77777777" w:rsidTr="00D81F01">
              <w:trPr>
                <w:tblCellSpacing w:w="0" w:type="dxa"/>
              </w:trPr>
              <w:tc>
                <w:tcPr>
                  <w:tcW w:w="0" w:type="auto"/>
                  <w:gridSpan w:val="4"/>
                  <w:vMerge/>
                  <w:vAlign w:val="center"/>
                  <w:hideMark/>
                </w:tcPr>
                <w:p w14:paraId="30C36CE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543669D5"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153" w:type="dxa"/>
                  <w:gridSpan w:val="4"/>
                </w:tcPr>
                <w:p w14:paraId="4686F0E3" w14:textId="12508AF3"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447AC71D" w14:textId="77777777" w:rsidTr="00D81F01">
              <w:trPr>
                <w:gridAfter w:val="1"/>
                <w:wAfter w:w="1187" w:type="dxa"/>
                <w:tblCellSpacing w:w="0" w:type="dxa"/>
              </w:trPr>
              <w:tc>
                <w:tcPr>
                  <w:tcW w:w="1318" w:type="dxa"/>
                </w:tcPr>
                <w:p w14:paraId="7EF09B1C" w14:textId="02C8101B"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450" w:type="dxa"/>
                </w:tcPr>
                <w:p w14:paraId="6F7B70BD" w14:textId="330C87F2"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855" w:type="dxa"/>
                </w:tcPr>
                <w:p w14:paraId="6DA0EE54" w14:textId="3B9DE2A4"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85" w:type="dxa"/>
                  <w:hideMark/>
                </w:tcPr>
                <w:p w14:paraId="51E40D7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0" w:type="auto"/>
                  <w:gridSpan w:val="2"/>
                  <w:vMerge/>
                  <w:vAlign w:val="center"/>
                  <w:hideMark/>
                </w:tcPr>
                <w:p w14:paraId="34E57F4C"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c>
                <w:tcPr>
                  <w:tcW w:w="4748" w:type="dxa"/>
                  <w:gridSpan w:val="2"/>
                </w:tcPr>
                <w:p w14:paraId="6351641E" w14:textId="36EF387C"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2F4381E3" w14:textId="77777777" w:rsidTr="00D81F01">
              <w:trPr>
                <w:tblCellSpacing w:w="0" w:type="dxa"/>
              </w:trPr>
              <w:tc>
                <w:tcPr>
                  <w:tcW w:w="2908" w:type="dxa"/>
                  <w:gridSpan w:val="4"/>
                  <w:vMerge w:val="restart"/>
                  <w:hideMark/>
                </w:tcPr>
                <w:p w14:paraId="353572C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0" w:type="auto"/>
                  <w:vMerge/>
                  <w:vAlign w:val="center"/>
                  <w:hideMark/>
                </w:tcPr>
                <w:p w14:paraId="5E824FC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153" w:type="dxa"/>
                  <w:gridSpan w:val="4"/>
                </w:tcPr>
                <w:p w14:paraId="483B8AAA" w14:textId="1256CD55"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7161D81F" w14:textId="77777777" w:rsidTr="00D81F01">
              <w:trPr>
                <w:tblCellSpacing w:w="0" w:type="dxa"/>
              </w:trPr>
              <w:tc>
                <w:tcPr>
                  <w:tcW w:w="0" w:type="auto"/>
                  <w:gridSpan w:val="4"/>
                  <w:vMerge/>
                  <w:vAlign w:val="center"/>
                  <w:hideMark/>
                </w:tcPr>
                <w:p w14:paraId="4BDAAB0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1EE0AD1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153" w:type="dxa"/>
                  <w:gridSpan w:val="4"/>
                  <w:hideMark/>
                </w:tcPr>
                <w:p w14:paraId="2C5C70D8" w14:textId="1AE2855D" w:rsidR="00496DD4" w:rsidRPr="00496DD4" w:rsidRDefault="00D81F01" w:rsidP="00D81F01">
                  <w:pPr>
                    <w:tabs>
                      <w:tab w:val="left" w:pos="801"/>
                      <w:tab w:val="right" w:pos="6440"/>
                    </w:tabs>
                    <w:spacing w:after="0" w:line="240" w:lineRule="auto"/>
                    <w:rPr>
                      <w:rFonts w:ascii="Open Sans" w:eastAsia="Times New Roman" w:hAnsi="Open Sans" w:cs="Open Sans"/>
                      <w:i/>
                      <w:iCs/>
                      <w:sz w:val="20"/>
                      <w:szCs w:val="20"/>
                      <w:lang w:eastAsia="ru-RU"/>
                    </w:rPr>
                  </w:pPr>
                  <w:r>
                    <w:rPr>
                      <w:rFonts w:ascii="Open Sans" w:eastAsia="Times New Roman" w:hAnsi="Open Sans" w:cs="Open Sans"/>
                      <w:i/>
                      <w:iCs/>
                      <w:sz w:val="20"/>
                      <w:szCs w:val="20"/>
                      <w:lang w:eastAsia="ru-RU"/>
                    </w:rPr>
                    <w:tab/>
                  </w:r>
                  <w:r>
                    <w:rPr>
                      <w:rFonts w:ascii="Open Sans" w:eastAsia="Times New Roman" w:hAnsi="Open Sans" w:cs="Open Sans"/>
                      <w:i/>
                      <w:iCs/>
                      <w:sz w:val="20"/>
                      <w:szCs w:val="20"/>
                      <w:lang w:eastAsia="ru-RU"/>
                    </w:rPr>
                    <w:tab/>
                  </w:r>
                  <w:r w:rsidR="00496DD4" w:rsidRPr="00496DD4">
                    <w:rPr>
                      <w:rFonts w:ascii="Open Sans" w:eastAsia="Times New Roman" w:hAnsi="Open Sans" w:cs="Open Sans"/>
                      <w:i/>
                      <w:iCs/>
                      <w:sz w:val="20"/>
                      <w:szCs w:val="20"/>
                      <w:lang w:eastAsia="ru-RU"/>
                    </w:rPr>
                    <w:t> </w:t>
                  </w:r>
                </w:p>
              </w:tc>
            </w:tr>
            <w:tr w:rsidR="00496DD4" w:rsidRPr="00496DD4" w14:paraId="20A1F693" w14:textId="77777777" w:rsidTr="00D81F01">
              <w:trPr>
                <w:tblCellSpacing w:w="0" w:type="dxa"/>
              </w:trPr>
              <w:tc>
                <w:tcPr>
                  <w:tcW w:w="0" w:type="auto"/>
                  <w:gridSpan w:val="4"/>
                  <w:vMerge/>
                  <w:vAlign w:val="center"/>
                  <w:hideMark/>
                </w:tcPr>
                <w:p w14:paraId="51AD0C4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76BDEDA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436" w:type="dxa"/>
                  <w:gridSpan w:val="2"/>
                  <w:hideMark/>
                </w:tcPr>
                <w:p w14:paraId="6F539116"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от</w:t>
                  </w:r>
                </w:p>
              </w:tc>
              <w:tc>
                <w:tcPr>
                  <w:tcW w:w="5717" w:type="dxa"/>
                  <w:gridSpan w:val="2"/>
                  <w:hideMark/>
                </w:tcPr>
                <w:p w14:paraId="73F1DC6B" w14:textId="6922BC5B"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w:t>
                  </w:r>
                </w:p>
              </w:tc>
            </w:tr>
            <w:tr w:rsidR="00496DD4" w:rsidRPr="00496DD4" w14:paraId="1985A94F" w14:textId="77777777" w:rsidTr="00D81F01">
              <w:trPr>
                <w:tblCellSpacing w:w="0" w:type="dxa"/>
              </w:trPr>
              <w:tc>
                <w:tcPr>
                  <w:tcW w:w="0" w:type="auto"/>
                  <w:gridSpan w:val="4"/>
                  <w:vMerge/>
                  <w:vAlign w:val="center"/>
                  <w:hideMark/>
                </w:tcPr>
                <w:p w14:paraId="007D291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5C9D257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436" w:type="dxa"/>
                  <w:gridSpan w:val="2"/>
                  <w:hideMark/>
                </w:tcPr>
                <w:p w14:paraId="13B38AEC"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5717" w:type="dxa"/>
                  <w:gridSpan w:val="2"/>
                  <w:hideMark/>
                </w:tcPr>
                <w:p w14:paraId="69E53741"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фамилия, инициалы заявителя</w:t>
                  </w:r>
                </w:p>
              </w:tc>
            </w:tr>
            <w:tr w:rsidR="00496DD4" w:rsidRPr="00496DD4" w14:paraId="026E22F3" w14:textId="77777777" w:rsidTr="00D81F01">
              <w:trPr>
                <w:gridAfter w:val="1"/>
                <w:wAfter w:w="1187" w:type="dxa"/>
                <w:tblCellSpacing w:w="0" w:type="dxa"/>
              </w:trPr>
              <w:tc>
                <w:tcPr>
                  <w:tcW w:w="2908" w:type="dxa"/>
                  <w:gridSpan w:val="4"/>
                  <w:vMerge w:val="restart"/>
                  <w:hideMark/>
                </w:tcPr>
                <w:p w14:paraId="37BCF65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О согласии на обработку персональных данных</w:t>
                  </w:r>
                </w:p>
              </w:tc>
              <w:tc>
                <w:tcPr>
                  <w:tcW w:w="0" w:type="auto"/>
                  <w:gridSpan w:val="2"/>
                  <w:vMerge/>
                  <w:vAlign w:val="center"/>
                  <w:hideMark/>
                </w:tcPr>
                <w:p w14:paraId="6744569A"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c>
                <w:tcPr>
                  <w:tcW w:w="4748" w:type="dxa"/>
                  <w:gridSpan w:val="2"/>
                  <w:hideMark/>
                </w:tcPr>
                <w:p w14:paraId="17AB9F6F" w14:textId="77777777" w:rsidR="00496DD4" w:rsidRDefault="00496DD4" w:rsidP="00D81F01">
                  <w:pPr>
                    <w:spacing w:after="0" w:line="240" w:lineRule="auto"/>
                    <w:jc w:val="right"/>
                    <w:rPr>
                      <w:rFonts w:ascii="Open Sans" w:eastAsia="Times New Roman" w:hAnsi="Open Sans" w:cs="Open Sans"/>
                      <w:i/>
                      <w:iCs/>
                      <w:sz w:val="20"/>
                      <w:szCs w:val="20"/>
                      <w:lang w:eastAsia="ru-RU"/>
                    </w:rPr>
                  </w:pPr>
                </w:p>
                <w:p w14:paraId="43BB45B6" w14:textId="0F5A5640" w:rsidR="00D81F01" w:rsidRPr="00496DD4" w:rsidRDefault="00D81F01" w:rsidP="00D81F01">
                  <w:pPr>
                    <w:spacing w:after="0" w:line="240" w:lineRule="auto"/>
                    <w:jc w:val="right"/>
                    <w:rPr>
                      <w:rFonts w:ascii="Open Sans" w:eastAsia="Times New Roman" w:hAnsi="Open Sans" w:cs="Open Sans"/>
                      <w:i/>
                      <w:iCs/>
                      <w:sz w:val="20"/>
                      <w:szCs w:val="20"/>
                      <w:lang w:eastAsia="ru-RU"/>
                    </w:rPr>
                  </w:pPr>
                </w:p>
              </w:tc>
            </w:tr>
            <w:tr w:rsidR="00496DD4" w:rsidRPr="00496DD4" w14:paraId="2F120003" w14:textId="77777777" w:rsidTr="00D81F01">
              <w:trPr>
                <w:gridAfter w:val="1"/>
                <w:wAfter w:w="1187" w:type="dxa"/>
                <w:tblCellSpacing w:w="0" w:type="dxa"/>
              </w:trPr>
              <w:tc>
                <w:tcPr>
                  <w:tcW w:w="0" w:type="auto"/>
                  <w:gridSpan w:val="4"/>
                  <w:vMerge/>
                  <w:vAlign w:val="center"/>
                  <w:hideMark/>
                </w:tcPr>
                <w:p w14:paraId="563F70D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gridSpan w:val="2"/>
                  <w:vMerge/>
                  <w:vAlign w:val="center"/>
                  <w:hideMark/>
                </w:tcPr>
                <w:p w14:paraId="5AD984AF"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c>
                <w:tcPr>
                  <w:tcW w:w="4748" w:type="dxa"/>
                  <w:gridSpan w:val="2"/>
                  <w:hideMark/>
                </w:tcPr>
                <w:p w14:paraId="65C41978"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должность работника</w:t>
                  </w:r>
                </w:p>
              </w:tc>
            </w:tr>
            <w:tr w:rsidR="00496DD4" w:rsidRPr="00496DD4" w14:paraId="2599A697" w14:textId="77777777" w:rsidTr="00D81F01">
              <w:trPr>
                <w:gridAfter w:val="1"/>
                <w:wAfter w:w="1187" w:type="dxa"/>
                <w:tblCellSpacing w:w="0" w:type="dxa"/>
              </w:trPr>
              <w:tc>
                <w:tcPr>
                  <w:tcW w:w="0" w:type="auto"/>
                  <w:gridSpan w:val="4"/>
                  <w:vMerge/>
                  <w:vAlign w:val="center"/>
                  <w:hideMark/>
                </w:tcPr>
                <w:p w14:paraId="609750C0"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gridSpan w:val="2"/>
                  <w:vMerge/>
                  <w:vAlign w:val="center"/>
                  <w:hideMark/>
                </w:tcPr>
                <w:p w14:paraId="2801B18A"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c>
                <w:tcPr>
                  <w:tcW w:w="4748" w:type="dxa"/>
                  <w:gridSpan w:val="2"/>
                  <w:hideMark/>
                </w:tcPr>
                <w:p w14:paraId="1FF924AC" w14:textId="77777777" w:rsidR="00496DD4" w:rsidRDefault="00496DD4" w:rsidP="00D81F01">
                  <w:pPr>
                    <w:spacing w:after="0" w:line="240" w:lineRule="auto"/>
                    <w:jc w:val="right"/>
                    <w:rPr>
                      <w:rFonts w:ascii="Open Sans" w:eastAsia="Times New Roman" w:hAnsi="Open Sans" w:cs="Open Sans"/>
                      <w:i/>
                      <w:iCs/>
                      <w:sz w:val="20"/>
                      <w:szCs w:val="20"/>
                      <w:lang w:eastAsia="ru-RU"/>
                    </w:rPr>
                  </w:pPr>
                </w:p>
                <w:p w14:paraId="6404C22A" w14:textId="39918DC9" w:rsidR="00D81F01" w:rsidRPr="00496DD4" w:rsidRDefault="00D81F01" w:rsidP="00D81F01">
                  <w:pPr>
                    <w:spacing w:after="0" w:line="240" w:lineRule="auto"/>
                    <w:jc w:val="right"/>
                    <w:rPr>
                      <w:rFonts w:ascii="Open Sans" w:eastAsia="Times New Roman" w:hAnsi="Open Sans" w:cs="Open Sans"/>
                      <w:i/>
                      <w:iCs/>
                      <w:sz w:val="20"/>
                      <w:szCs w:val="20"/>
                      <w:lang w:eastAsia="ru-RU"/>
                    </w:rPr>
                  </w:pPr>
                </w:p>
              </w:tc>
            </w:tr>
            <w:tr w:rsidR="00496DD4" w:rsidRPr="00496DD4" w14:paraId="00366203" w14:textId="77777777" w:rsidTr="00D81F01">
              <w:trPr>
                <w:tblCellSpacing w:w="0" w:type="dxa"/>
              </w:trPr>
              <w:tc>
                <w:tcPr>
                  <w:tcW w:w="0" w:type="auto"/>
                  <w:gridSpan w:val="4"/>
                  <w:vMerge/>
                  <w:vAlign w:val="center"/>
                  <w:hideMark/>
                </w:tcPr>
                <w:p w14:paraId="1298C6D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0" w:type="auto"/>
                  <w:vMerge/>
                  <w:vAlign w:val="center"/>
                  <w:hideMark/>
                </w:tcPr>
                <w:p w14:paraId="0A10499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153" w:type="dxa"/>
                  <w:gridSpan w:val="4"/>
                  <w:hideMark/>
                </w:tcPr>
                <w:p w14:paraId="2DE3335E"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наименование структурного подразделения</w:t>
                  </w:r>
                </w:p>
              </w:tc>
            </w:tr>
            <w:tr w:rsidR="00496DD4" w:rsidRPr="00496DD4" w14:paraId="2CBCE82F" w14:textId="77777777" w:rsidTr="00D81F01">
              <w:trPr>
                <w:tblCellSpacing w:w="0" w:type="dxa"/>
              </w:trPr>
              <w:tc>
                <w:tcPr>
                  <w:tcW w:w="1318" w:type="dxa"/>
                  <w:hideMark/>
                </w:tcPr>
                <w:p w14:paraId="415ABDC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450" w:type="dxa"/>
                  <w:hideMark/>
                </w:tcPr>
                <w:p w14:paraId="512FF12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55" w:type="dxa"/>
                  <w:hideMark/>
                </w:tcPr>
                <w:p w14:paraId="37428C2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285" w:type="dxa"/>
                  <w:hideMark/>
                </w:tcPr>
                <w:p w14:paraId="0F07961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720" w:type="dxa"/>
                  <w:hideMark/>
                </w:tcPr>
                <w:p w14:paraId="3116266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436" w:type="dxa"/>
                  <w:gridSpan w:val="2"/>
                  <w:hideMark/>
                </w:tcPr>
                <w:p w14:paraId="39CD32A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5717" w:type="dxa"/>
                  <w:gridSpan w:val="2"/>
                  <w:hideMark/>
                </w:tcPr>
                <w:p w14:paraId="101C678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bl>
          <w:p w14:paraId="66241EC0"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12BC9720"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tbl>
            <w:tblPr>
              <w:tblW w:w="0" w:type="auto"/>
              <w:tblCellSpacing w:w="0" w:type="dxa"/>
              <w:tblCellMar>
                <w:left w:w="0" w:type="dxa"/>
                <w:right w:w="0" w:type="dxa"/>
              </w:tblCellMar>
              <w:tblLook w:val="04A0" w:firstRow="1" w:lastRow="0" w:firstColumn="1" w:lastColumn="0" w:noHBand="0" w:noVBand="1"/>
            </w:tblPr>
            <w:tblGrid>
              <w:gridCol w:w="360"/>
              <w:gridCol w:w="604"/>
              <w:gridCol w:w="184"/>
              <w:gridCol w:w="1440"/>
              <w:gridCol w:w="1792"/>
              <w:gridCol w:w="720"/>
              <w:gridCol w:w="4539"/>
            </w:tblGrid>
            <w:tr w:rsidR="00496DD4" w:rsidRPr="00496DD4" w14:paraId="7B61FC51" w14:textId="77777777" w:rsidTr="00D81F01">
              <w:trPr>
                <w:tblCellSpacing w:w="0" w:type="dxa"/>
              </w:trPr>
              <w:tc>
                <w:tcPr>
                  <w:tcW w:w="2588" w:type="dxa"/>
                  <w:gridSpan w:val="4"/>
                  <w:hideMark/>
                </w:tcPr>
                <w:p w14:paraId="67FE654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Не возражаю против</w:t>
                  </w:r>
                </w:p>
              </w:tc>
              <w:tc>
                <w:tcPr>
                  <w:tcW w:w="2512" w:type="dxa"/>
                  <w:gridSpan w:val="2"/>
                  <w:hideMark/>
                </w:tcPr>
                <w:p w14:paraId="257FB5D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получения</w:t>
                  </w:r>
                </w:p>
              </w:tc>
              <w:tc>
                <w:tcPr>
                  <w:tcW w:w="4539" w:type="dxa"/>
                  <w:hideMark/>
                </w:tcPr>
                <w:p w14:paraId="2F701EF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Вами сведений обо мне, содержащих</w:t>
                  </w:r>
                </w:p>
              </w:tc>
            </w:tr>
            <w:tr w:rsidR="00496DD4" w:rsidRPr="00496DD4" w14:paraId="46BE1CF4" w14:textId="77777777" w:rsidTr="00D81F01">
              <w:trPr>
                <w:tblCellSpacing w:w="0" w:type="dxa"/>
              </w:trPr>
              <w:tc>
                <w:tcPr>
                  <w:tcW w:w="2588" w:type="dxa"/>
                  <w:gridSpan w:val="4"/>
                  <w:hideMark/>
                </w:tcPr>
                <w:p w14:paraId="7919ADE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lastRenderedPageBreak/>
                    <w:t> </w:t>
                  </w:r>
                </w:p>
              </w:tc>
              <w:tc>
                <w:tcPr>
                  <w:tcW w:w="2512" w:type="dxa"/>
                  <w:gridSpan w:val="2"/>
                  <w:hideMark/>
                </w:tcPr>
                <w:p w14:paraId="6931682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получения/сообщения</w:t>
                  </w:r>
                </w:p>
              </w:tc>
              <w:tc>
                <w:tcPr>
                  <w:tcW w:w="4539" w:type="dxa"/>
                  <w:hideMark/>
                </w:tcPr>
                <w:p w14:paraId="2774CBE0"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r w:rsidR="00496DD4" w:rsidRPr="00496DD4" w14:paraId="607092C8" w14:textId="77777777" w:rsidTr="00D81F01">
              <w:trPr>
                <w:tblCellSpacing w:w="0" w:type="dxa"/>
              </w:trPr>
              <w:tc>
                <w:tcPr>
                  <w:tcW w:w="964" w:type="dxa"/>
                  <w:gridSpan w:val="2"/>
                  <w:hideMark/>
                </w:tcPr>
                <w:p w14:paraId="0669888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данные о</w:t>
                  </w:r>
                </w:p>
              </w:tc>
              <w:tc>
                <w:tcPr>
                  <w:tcW w:w="8675" w:type="dxa"/>
                  <w:gridSpan w:val="5"/>
                  <w:hideMark/>
                </w:tcPr>
                <w:p w14:paraId="19A8166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состоянии моего здоровья</w:t>
                  </w:r>
                </w:p>
              </w:tc>
            </w:tr>
            <w:tr w:rsidR="00496DD4" w:rsidRPr="00496DD4" w14:paraId="3FEBFC47" w14:textId="77777777" w:rsidTr="00D81F01">
              <w:trPr>
                <w:tblCellSpacing w:w="0" w:type="dxa"/>
              </w:trPr>
              <w:tc>
                <w:tcPr>
                  <w:tcW w:w="964" w:type="dxa"/>
                  <w:gridSpan w:val="2"/>
                  <w:hideMark/>
                </w:tcPr>
                <w:p w14:paraId="59BBFE4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675" w:type="dxa"/>
                  <w:gridSpan w:val="5"/>
                  <w:hideMark/>
                </w:tcPr>
                <w:p w14:paraId="1C172B7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перечень персональных данных</w:t>
                  </w:r>
                </w:p>
              </w:tc>
            </w:tr>
            <w:tr w:rsidR="00496DD4" w:rsidRPr="00496DD4" w14:paraId="5D25D6CC" w14:textId="77777777" w:rsidTr="00D81F01">
              <w:trPr>
                <w:tblCellSpacing w:w="0" w:type="dxa"/>
              </w:trPr>
              <w:tc>
                <w:tcPr>
                  <w:tcW w:w="9639" w:type="dxa"/>
                  <w:gridSpan w:val="7"/>
                  <w:hideMark/>
                </w:tcPr>
                <w:p w14:paraId="5B3A0D8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из поликлиники № 110 г. Москвы</w:t>
                  </w:r>
                </w:p>
              </w:tc>
            </w:tr>
            <w:tr w:rsidR="00496DD4" w:rsidRPr="00496DD4" w14:paraId="29DC464F" w14:textId="77777777" w:rsidTr="00D81F01">
              <w:trPr>
                <w:tblCellSpacing w:w="0" w:type="dxa"/>
              </w:trPr>
              <w:tc>
                <w:tcPr>
                  <w:tcW w:w="9639" w:type="dxa"/>
                  <w:gridSpan w:val="7"/>
                  <w:hideMark/>
                </w:tcPr>
                <w:p w14:paraId="0FAE396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указать, откуда могут быть получены или куда переданы персональные данные</w:t>
                  </w:r>
                </w:p>
              </w:tc>
            </w:tr>
            <w:tr w:rsidR="00496DD4" w:rsidRPr="00496DD4" w14:paraId="55B2A119" w14:textId="77777777" w:rsidTr="00D81F01">
              <w:trPr>
                <w:tblCellSpacing w:w="0" w:type="dxa"/>
              </w:trPr>
              <w:tc>
                <w:tcPr>
                  <w:tcW w:w="964" w:type="dxa"/>
                  <w:gridSpan w:val="2"/>
                  <w:hideMark/>
                </w:tcPr>
                <w:p w14:paraId="0282192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с целью</w:t>
                  </w:r>
                </w:p>
              </w:tc>
              <w:tc>
                <w:tcPr>
                  <w:tcW w:w="8675" w:type="dxa"/>
                  <w:gridSpan w:val="5"/>
                  <w:hideMark/>
                </w:tcPr>
                <w:p w14:paraId="540B6F1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решения вопроса о подборе мне работы, не противопоказанной по состоянию</w:t>
                  </w:r>
                </w:p>
              </w:tc>
            </w:tr>
            <w:tr w:rsidR="00496DD4" w:rsidRPr="00496DD4" w14:paraId="6BB9BDEE" w14:textId="77777777" w:rsidTr="00D81F01">
              <w:trPr>
                <w:tblCellSpacing w:w="0" w:type="dxa"/>
              </w:trPr>
              <w:tc>
                <w:tcPr>
                  <w:tcW w:w="964" w:type="dxa"/>
                  <w:gridSpan w:val="2"/>
                  <w:hideMark/>
                </w:tcPr>
                <w:p w14:paraId="40DB2CB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675" w:type="dxa"/>
                  <w:gridSpan w:val="5"/>
                  <w:hideMark/>
                </w:tcPr>
                <w:p w14:paraId="334EA91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указать цель обработки персональных данных</w:t>
                  </w:r>
                </w:p>
              </w:tc>
            </w:tr>
            <w:tr w:rsidR="00496DD4" w:rsidRPr="00496DD4" w14:paraId="6B82E88B" w14:textId="77777777" w:rsidTr="00D81F01">
              <w:trPr>
                <w:tblCellSpacing w:w="0" w:type="dxa"/>
              </w:trPr>
              <w:tc>
                <w:tcPr>
                  <w:tcW w:w="9639" w:type="dxa"/>
                  <w:gridSpan w:val="7"/>
                  <w:hideMark/>
                </w:tcPr>
                <w:p w14:paraId="4FB846D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здоровья</w:t>
                  </w:r>
                </w:p>
              </w:tc>
            </w:tr>
            <w:tr w:rsidR="00496DD4" w:rsidRPr="00496DD4" w14:paraId="103C642C" w14:textId="77777777" w:rsidTr="00D81F01">
              <w:trPr>
                <w:tblCellSpacing w:w="0" w:type="dxa"/>
              </w:trPr>
              <w:tc>
                <w:tcPr>
                  <w:tcW w:w="360" w:type="dxa"/>
                  <w:hideMark/>
                </w:tcPr>
                <w:p w14:paraId="1820040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в</w:t>
                  </w:r>
                </w:p>
              </w:tc>
              <w:tc>
                <w:tcPr>
                  <w:tcW w:w="4020" w:type="dxa"/>
                  <w:gridSpan w:val="4"/>
                  <w:hideMark/>
                </w:tcPr>
                <w:p w14:paraId="1F481B6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документальной</w:t>
                  </w:r>
                </w:p>
              </w:tc>
              <w:tc>
                <w:tcPr>
                  <w:tcW w:w="5259" w:type="dxa"/>
                  <w:gridSpan w:val="2"/>
                  <w:hideMark/>
                </w:tcPr>
                <w:p w14:paraId="2C4FE62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форме</w:t>
                  </w:r>
                </w:p>
              </w:tc>
            </w:tr>
            <w:tr w:rsidR="00496DD4" w:rsidRPr="00496DD4" w14:paraId="40F4E991" w14:textId="77777777" w:rsidTr="00D81F01">
              <w:trPr>
                <w:tblCellSpacing w:w="0" w:type="dxa"/>
              </w:trPr>
              <w:tc>
                <w:tcPr>
                  <w:tcW w:w="360" w:type="dxa"/>
                  <w:hideMark/>
                </w:tcPr>
                <w:p w14:paraId="77DB99D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4020" w:type="dxa"/>
                  <w:gridSpan w:val="4"/>
                  <w:hideMark/>
                </w:tcPr>
                <w:p w14:paraId="3EA9AD3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документальной/электронной/устной (по телефону)</w:t>
                  </w:r>
                </w:p>
              </w:tc>
              <w:tc>
                <w:tcPr>
                  <w:tcW w:w="5259" w:type="dxa"/>
                  <w:gridSpan w:val="2"/>
                  <w:hideMark/>
                </w:tcPr>
                <w:p w14:paraId="0E67D8C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r w:rsidR="00496DD4" w:rsidRPr="00496DD4" w14:paraId="29B0068E" w14:textId="77777777" w:rsidTr="00D81F01">
              <w:trPr>
                <w:tblCellSpacing w:w="0" w:type="dxa"/>
              </w:trPr>
              <w:tc>
                <w:tcPr>
                  <w:tcW w:w="1148" w:type="dxa"/>
                  <w:gridSpan w:val="3"/>
                  <w:hideMark/>
                </w:tcPr>
                <w:p w14:paraId="0EB1494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в течение</w:t>
                  </w:r>
                </w:p>
              </w:tc>
              <w:tc>
                <w:tcPr>
                  <w:tcW w:w="8491" w:type="dxa"/>
                  <w:gridSpan w:val="4"/>
                  <w:hideMark/>
                </w:tcPr>
                <w:p w14:paraId="4253F37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двух месяцев</w:t>
                  </w:r>
                </w:p>
              </w:tc>
            </w:tr>
            <w:tr w:rsidR="00496DD4" w:rsidRPr="00496DD4" w14:paraId="1D460690" w14:textId="77777777" w:rsidTr="00D81F01">
              <w:trPr>
                <w:tblCellSpacing w:w="0" w:type="dxa"/>
              </w:trPr>
              <w:tc>
                <w:tcPr>
                  <w:tcW w:w="1148" w:type="dxa"/>
                  <w:gridSpan w:val="3"/>
                  <w:hideMark/>
                </w:tcPr>
                <w:p w14:paraId="60F845C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491" w:type="dxa"/>
                  <w:gridSpan w:val="4"/>
                  <w:hideMark/>
                </w:tcPr>
                <w:p w14:paraId="2F990AF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указать срок действия согласия</w:t>
                  </w:r>
                </w:p>
              </w:tc>
            </w:tr>
            <w:tr w:rsidR="00496DD4" w:rsidRPr="00496DD4" w14:paraId="38157B16" w14:textId="77777777" w:rsidTr="00D81F01">
              <w:trPr>
                <w:tblCellSpacing w:w="0" w:type="dxa"/>
              </w:trPr>
              <w:tc>
                <w:tcPr>
                  <w:tcW w:w="9639" w:type="dxa"/>
                  <w:gridSpan w:val="7"/>
                  <w:hideMark/>
                </w:tcPr>
                <w:p w14:paraId="2276869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Настоящее заявление может быть отозвано мной в письменной форме.</w:t>
                  </w:r>
                </w:p>
              </w:tc>
            </w:tr>
            <w:tr w:rsidR="00496DD4" w:rsidRPr="00496DD4" w14:paraId="7C945DF3" w14:textId="77777777" w:rsidTr="00D81F01">
              <w:trPr>
                <w:tblCellSpacing w:w="0" w:type="dxa"/>
              </w:trPr>
              <w:tc>
                <w:tcPr>
                  <w:tcW w:w="360" w:type="dxa"/>
                  <w:hideMark/>
                </w:tcPr>
                <w:p w14:paraId="2B1FD1F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604" w:type="dxa"/>
                  <w:hideMark/>
                </w:tcPr>
                <w:p w14:paraId="7EC785F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84" w:type="dxa"/>
                  <w:hideMark/>
                </w:tcPr>
                <w:p w14:paraId="476B314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440" w:type="dxa"/>
                  <w:hideMark/>
                </w:tcPr>
                <w:p w14:paraId="764DE42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792" w:type="dxa"/>
                  <w:hideMark/>
                </w:tcPr>
                <w:p w14:paraId="2535AB7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720" w:type="dxa"/>
                  <w:hideMark/>
                </w:tcPr>
                <w:p w14:paraId="16FEE5C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4539" w:type="dxa"/>
                  <w:hideMark/>
                </w:tcPr>
                <w:p w14:paraId="4BC26B1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bl>
          <w:p w14:paraId="62E51D60"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0AA4CD83"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tbl>
            <w:tblPr>
              <w:tblW w:w="0" w:type="auto"/>
              <w:tblCellSpacing w:w="0" w:type="dxa"/>
              <w:tblCellMar>
                <w:left w:w="0" w:type="dxa"/>
                <w:right w:w="0" w:type="dxa"/>
              </w:tblCellMar>
              <w:tblLook w:val="04A0" w:firstRow="1" w:lastRow="0" w:firstColumn="1" w:lastColumn="0" w:noHBand="0" w:noVBand="1"/>
            </w:tblPr>
            <w:tblGrid>
              <w:gridCol w:w="2385"/>
            </w:tblGrid>
            <w:tr w:rsidR="00496DD4" w:rsidRPr="00496DD4" w14:paraId="3A4FE930" w14:textId="77777777">
              <w:trPr>
                <w:tblCellSpacing w:w="0" w:type="dxa"/>
              </w:trPr>
              <w:tc>
                <w:tcPr>
                  <w:tcW w:w="2385" w:type="dxa"/>
                  <w:hideMark/>
                </w:tcPr>
                <w:p w14:paraId="6F6CC1B3" w14:textId="70E6AE24" w:rsidR="00D81F01" w:rsidRPr="00496DD4" w:rsidRDefault="00D81F01" w:rsidP="00496DD4">
                  <w:pPr>
                    <w:spacing w:after="0" w:line="240" w:lineRule="auto"/>
                    <w:rPr>
                      <w:rFonts w:ascii="Open Sans" w:eastAsia="Times New Roman" w:hAnsi="Open Sans" w:cs="Open Sans"/>
                      <w:i/>
                      <w:iCs/>
                      <w:sz w:val="20"/>
                      <w:szCs w:val="20"/>
                      <w:lang w:eastAsia="ru-RU"/>
                    </w:rPr>
                  </w:pPr>
                </w:p>
              </w:tc>
            </w:tr>
            <w:tr w:rsidR="00496DD4" w:rsidRPr="00496DD4" w14:paraId="0820B85A" w14:textId="77777777">
              <w:trPr>
                <w:tblCellSpacing w:w="0" w:type="dxa"/>
              </w:trPr>
              <w:tc>
                <w:tcPr>
                  <w:tcW w:w="2385" w:type="dxa"/>
                  <w:hideMark/>
                </w:tcPr>
                <w:p w14:paraId="26B1A55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подпись заявителя</w:t>
                  </w:r>
                </w:p>
              </w:tc>
            </w:tr>
          </w:tbl>
          <w:p w14:paraId="6A4CFB95"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265C6763"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41F6F5CA" w14:textId="5CB38B8B" w:rsid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6EFD460F" w14:textId="0575A33E" w:rsidR="00D81F01" w:rsidRDefault="00D81F01" w:rsidP="00496DD4">
            <w:pPr>
              <w:spacing w:after="0" w:line="240" w:lineRule="auto"/>
              <w:rPr>
                <w:rFonts w:ascii="Open Sans" w:eastAsia="Times New Roman" w:hAnsi="Open Sans" w:cs="Open Sans"/>
                <w:i/>
                <w:iCs/>
                <w:color w:val="000000"/>
                <w:sz w:val="20"/>
                <w:szCs w:val="20"/>
                <w:lang w:eastAsia="ru-RU"/>
              </w:rPr>
            </w:pPr>
          </w:p>
          <w:p w14:paraId="0D042352" w14:textId="72CBB131" w:rsidR="00D81F01" w:rsidRDefault="00D81F01" w:rsidP="00496DD4">
            <w:pPr>
              <w:spacing w:after="0" w:line="240" w:lineRule="auto"/>
              <w:rPr>
                <w:rFonts w:ascii="Open Sans" w:eastAsia="Times New Roman" w:hAnsi="Open Sans" w:cs="Open Sans"/>
                <w:i/>
                <w:iCs/>
                <w:color w:val="000000"/>
                <w:sz w:val="20"/>
                <w:szCs w:val="20"/>
                <w:lang w:eastAsia="ru-RU"/>
              </w:rPr>
            </w:pPr>
          </w:p>
          <w:p w14:paraId="0B598BAE" w14:textId="77777777" w:rsidR="00D81F01" w:rsidRPr="00496DD4" w:rsidRDefault="00D81F01" w:rsidP="00496DD4">
            <w:pPr>
              <w:spacing w:after="0" w:line="240" w:lineRule="auto"/>
              <w:rPr>
                <w:rFonts w:ascii="Open Sans" w:eastAsia="Times New Roman" w:hAnsi="Open Sans" w:cs="Open Sans"/>
                <w:i/>
                <w:iCs/>
                <w:color w:val="000000"/>
                <w:sz w:val="20"/>
                <w:szCs w:val="20"/>
                <w:lang w:eastAsia="ru-RU"/>
              </w:rPr>
            </w:pPr>
          </w:p>
          <w:p w14:paraId="3A402265"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b/>
                <w:bCs/>
                <w:i/>
                <w:iCs/>
                <w:color w:val="000000"/>
                <w:sz w:val="20"/>
                <w:szCs w:val="20"/>
                <w:lang w:eastAsia="ru-RU"/>
              </w:rPr>
              <w:t>Пример согласия работника</w:t>
            </w:r>
            <w:r w:rsidRPr="00496DD4">
              <w:rPr>
                <w:rFonts w:ascii="Open Sans" w:eastAsia="Times New Roman" w:hAnsi="Open Sans" w:cs="Open Sans"/>
                <w:b/>
                <w:bCs/>
                <w:i/>
                <w:iCs/>
                <w:color w:val="000000"/>
                <w:sz w:val="20"/>
                <w:szCs w:val="20"/>
                <w:lang w:eastAsia="ru-RU"/>
              </w:rPr>
              <w:br/>
              <w:t>на передачу персональных данных</w:t>
            </w:r>
            <w:r w:rsidRPr="00496DD4">
              <w:rPr>
                <w:rFonts w:ascii="Open Sans" w:eastAsia="Times New Roman" w:hAnsi="Open Sans" w:cs="Open Sans"/>
                <w:b/>
                <w:bCs/>
                <w:i/>
                <w:iCs/>
                <w:color w:val="000000"/>
                <w:sz w:val="20"/>
                <w:szCs w:val="20"/>
                <w:lang w:eastAsia="ru-RU"/>
              </w:rPr>
              <w:br/>
              <w:t>третьим лицам</w:t>
            </w:r>
          </w:p>
          <w:p w14:paraId="497458A1"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0F78ED76"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tbl>
            <w:tblPr>
              <w:tblW w:w="0" w:type="auto"/>
              <w:tblCellSpacing w:w="0" w:type="dxa"/>
              <w:tblCellMar>
                <w:left w:w="0" w:type="dxa"/>
                <w:right w:w="0" w:type="dxa"/>
              </w:tblCellMar>
              <w:tblLook w:val="04A0" w:firstRow="1" w:lastRow="0" w:firstColumn="1" w:lastColumn="0" w:noHBand="0" w:noVBand="1"/>
            </w:tblPr>
            <w:tblGrid>
              <w:gridCol w:w="1230"/>
              <w:gridCol w:w="450"/>
              <w:gridCol w:w="855"/>
              <w:gridCol w:w="285"/>
              <w:gridCol w:w="441"/>
              <w:gridCol w:w="279"/>
              <w:gridCol w:w="435"/>
              <w:gridCol w:w="3690"/>
              <w:gridCol w:w="2116"/>
            </w:tblGrid>
            <w:tr w:rsidR="00496DD4" w:rsidRPr="00496DD4" w14:paraId="113B424B" w14:textId="77777777" w:rsidTr="00D81F01">
              <w:trPr>
                <w:tblCellSpacing w:w="0" w:type="dxa"/>
              </w:trPr>
              <w:tc>
                <w:tcPr>
                  <w:tcW w:w="3261" w:type="dxa"/>
                  <w:gridSpan w:val="5"/>
                  <w:vMerge w:val="restart"/>
                  <w:hideMark/>
                </w:tcPr>
                <w:p w14:paraId="2D3A7A9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ЗАЯВЛЕНИЕ</w:t>
                  </w:r>
                </w:p>
              </w:tc>
              <w:tc>
                <w:tcPr>
                  <w:tcW w:w="279" w:type="dxa"/>
                  <w:vMerge w:val="restart"/>
                  <w:hideMark/>
                </w:tcPr>
                <w:p w14:paraId="377DF1E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6241" w:type="dxa"/>
                  <w:gridSpan w:val="3"/>
                  <w:hideMark/>
                </w:tcPr>
                <w:p w14:paraId="75B73A0F" w14:textId="4BA8A6A3" w:rsidR="00D81F01" w:rsidRPr="00496DD4" w:rsidRDefault="00D81F01" w:rsidP="00D81F01">
                  <w:pPr>
                    <w:spacing w:after="0" w:line="240" w:lineRule="auto"/>
                    <w:jc w:val="right"/>
                    <w:rPr>
                      <w:rFonts w:ascii="Open Sans" w:eastAsia="Times New Roman" w:hAnsi="Open Sans" w:cs="Open Sans"/>
                      <w:i/>
                      <w:iCs/>
                      <w:sz w:val="20"/>
                      <w:szCs w:val="20"/>
                      <w:lang w:eastAsia="ru-RU"/>
                    </w:rPr>
                  </w:pPr>
                  <w:r>
                    <w:rPr>
                      <w:rFonts w:ascii="Open Sans" w:eastAsia="Times New Roman" w:hAnsi="Open Sans" w:cs="Open Sans"/>
                      <w:i/>
                      <w:iCs/>
                      <w:sz w:val="20"/>
                      <w:szCs w:val="20"/>
                      <w:lang w:eastAsia="ru-RU"/>
                    </w:rPr>
                    <w:t>Директору МБУК «ДК «Звёздный»</w:t>
                  </w:r>
                </w:p>
              </w:tc>
            </w:tr>
            <w:tr w:rsidR="00496DD4" w:rsidRPr="00496DD4" w14:paraId="77C852CC" w14:textId="77777777" w:rsidTr="00D81F01">
              <w:trPr>
                <w:tblCellSpacing w:w="0" w:type="dxa"/>
              </w:trPr>
              <w:tc>
                <w:tcPr>
                  <w:tcW w:w="3261" w:type="dxa"/>
                  <w:gridSpan w:val="5"/>
                  <w:vMerge/>
                  <w:vAlign w:val="center"/>
                  <w:hideMark/>
                </w:tcPr>
                <w:p w14:paraId="296B000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08EBE82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tcPr>
                <w:p w14:paraId="5D35E613" w14:textId="200D88EB"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6F4EC5A2" w14:textId="77777777" w:rsidTr="00D81F01">
              <w:trPr>
                <w:tblCellSpacing w:w="0" w:type="dxa"/>
              </w:trPr>
              <w:tc>
                <w:tcPr>
                  <w:tcW w:w="3261" w:type="dxa"/>
                  <w:gridSpan w:val="5"/>
                  <w:vMerge/>
                  <w:vAlign w:val="center"/>
                  <w:hideMark/>
                </w:tcPr>
                <w:p w14:paraId="5B1D4B8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0DE757C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tcPr>
                <w:p w14:paraId="7F1F500C" w14:textId="424A60B5"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19C59B72" w14:textId="77777777" w:rsidTr="00D81F01">
              <w:trPr>
                <w:tblCellSpacing w:w="0" w:type="dxa"/>
              </w:trPr>
              <w:tc>
                <w:tcPr>
                  <w:tcW w:w="3261" w:type="dxa"/>
                  <w:gridSpan w:val="5"/>
                  <w:vMerge/>
                  <w:vAlign w:val="center"/>
                  <w:hideMark/>
                </w:tcPr>
                <w:p w14:paraId="3C00B9A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02DE575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tcPr>
                <w:p w14:paraId="26C97621" w14:textId="3A6CE894"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7F3D19C2" w14:textId="77777777" w:rsidTr="00D81F01">
              <w:trPr>
                <w:tblCellSpacing w:w="0" w:type="dxa"/>
              </w:trPr>
              <w:tc>
                <w:tcPr>
                  <w:tcW w:w="1230" w:type="dxa"/>
                </w:tcPr>
                <w:p w14:paraId="4CE92B85" w14:textId="4FDC118F"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450" w:type="dxa"/>
                </w:tcPr>
                <w:p w14:paraId="2837759E" w14:textId="1C3C497D"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855" w:type="dxa"/>
                </w:tcPr>
                <w:p w14:paraId="72A8023E" w14:textId="6F5EA066"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726" w:type="dxa"/>
                  <w:gridSpan w:val="2"/>
                  <w:hideMark/>
                </w:tcPr>
                <w:p w14:paraId="326AE82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279" w:type="dxa"/>
                  <w:vMerge/>
                  <w:vAlign w:val="center"/>
                  <w:hideMark/>
                </w:tcPr>
                <w:p w14:paraId="4A59F6A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tcPr>
                <w:p w14:paraId="7858BC4F" w14:textId="33F55626"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5B94D55D" w14:textId="77777777" w:rsidTr="00D81F01">
              <w:trPr>
                <w:tblCellSpacing w:w="0" w:type="dxa"/>
              </w:trPr>
              <w:tc>
                <w:tcPr>
                  <w:tcW w:w="3261" w:type="dxa"/>
                  <w:gridSpan w:val="5"/>
                  <w:vMerge w:val="restart"/>
                  <w:hideMark/>
                </w:tcPr>
                <w:p w14:paraId="6612197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279" w:type="dxa"/>
                  <w:vMerge/>
                  <w:vAlign w:val="center"/>
                  <w:hideMark/>
                </w:tcPr>
                <w:p w14:paraId="5F66E88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hideMark/>
                </w:tcPr>
                <w:p w14:paraId="09F37324"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инициалы и фамилия руководителя</w:t>
                  </w:r>
                </w:p>
              </w:tc>
            </w:tr>
            <w:tr w:rsidR="00496DD4" w:rsidRPr="00496DD4" w14:paraId="4E216950" w14:textId="77777777" w:rsidTr="00D81F01">
              <w:trPr>
                <w:tblCellSpacing w:w="0" w:type="dxa"/>
              </w:trPr>
              <w:tc>
                <w:tcPr>
                  <w:tcW w:w="3261" w:type="dxa"/>
                  <w:gridSpan w:val="5"/>
                  <w:vMerge/>
                  <w:vAlign w:val="center"/>
                  <w:hideMark/>
                </w:tcPr>
                <w:p w14:paraId="77CA2DD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224DA83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hideMark/>
                </w:tcPr>
                <w:p w14:paraId="183BEDE0"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r w:rsidR="00496DD4" w:rsidRPr="00496DD4" w14:paraId="7902CE13" w14:textId="77777777" w:rsidTr="00D81F01">
              <w:trPr>
                <w:tblCellSpacing w:w="0" w:type="dxa"/>
              </w:trPr>
              <w:tc>
                <w:tcPr>
                  <w:tcW w:w="3261" w:type="dxa"/>
                  <w:gridSpan w:val="5"/>
                  <w:vMerge/>
                  <w:vAlign w:val="center"/>
                  <w:hideMark/>
                </w:tcPr>
                <w:p w14:paraId="72D2121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000C7850"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435" w:type="dxa"/>
                  <w:hideMark/>
                </w:tcPr>
                <w:p w14:paraId="7970500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от</w:t>
                  </w:r>
                </w:p>
              </w:tc>
              <w:tc>
                <w:tcPr>
                  <w:tcW w:w="5806" w:type="dxa"/>
                  <w:gridSpan w:val="2"/>
                </w:tcPr>
                <w:p w14:paraId="64BB1ADF" w14:textId="65F6BD47"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1F6EC3B7" w14:textId="77777777" w:rsidTr="00D81F01">
              <w:trPr>
                <w:tblCellSpacing w:w="0" w:type="dxa"/>
              </w:trPr>
              <w:tc>
                <w:tcPr>
                  <w:tcW w:w="3261" w:type="dxa"/>
                  <w:gridSpan w:val="5"/>
                  <w:vMerge/>
                  <w:vAlign w:val="center"/>
                  <w:hideMark/>
                </w:tcPr>
                <w:p w14:paraId="7BA8B2C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11DF4A2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435" w:type="dxa"/>
                  <w:hideMark/>
                </w:tcPr>
                <w:p w14:paraId="3E2C3CC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5806" w:type="dxa"/>
                  <w:gridSpan w:val="2"/>
                  <w:hideMark/>
                </w:tcPr>
                <w:p w14:paraId="4224F8EF"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фамилия, инициалы заявителя</w:t>
                  </w:r>
                </w:p>
              </w:tc>
            </w:tr>
            <w:tr w:rsidR="00496DD4" w:rsidRPr="00496DD4" w14:paraId="51224886" w14:textId="77777777" w:rsidTr="00D81F01">
              <w:trPr>
                <w:tblCellSpacing w:w="0" w:type="dxa"/>
              </w:trPr>
              <w:tc>
                <w:tcPr>
                  <w:tcW w:w="3261" w:type="dxa"/>
                  <w:gridSpan w:val="5"/>
                  <w:vMerge w:val="restart"/>
                  <w:hideMark/>
                </w:tcPr>
                <w:p w14:paraId="7757039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О согласии на обработку персональных данных</w:t>
                  </w:r>
                </w:p>
              </w:tc>
              <w:tc>
                <w:tcPr>
                  <w:tcW w:w="279" w:type="dxa"/>
                  <w:vMerge/>
                  <w:vAlign w:val="center"/>
                  <w:hideMark/>
                </w:tcPr>
                <w:p w14:paraId="6032B0D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tcPr>
                <w:p w14:paraId="13B63BD6" w14:textId="45C845F4"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0787756B" w14:textId="77777777" w:rsidTr="00D81F01">
              <w:trPr>
                <w:tblCellSpacing w:w="0" w:type="dxa"/>
              </w:trPr>
              <w:tc>
                <w:tcPr>
                  <w:tcW w:w="3261" w:type="dxa"/>
                  <w:gridSpan w:val="5"/>
                  <w:vMerge/>
                  <w:vAlign w:val="center"/>
                  <w:hideMark/>
                </w:tcPr>
                <w:p w14:paraId="2B4516F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148EFD3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hideMark/>
                </w:tcPr>
                <w:p w14:paraId="4C94E7A5"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должность работника</w:t>
                  </w:r>
                </w:p>
              </w:tc>
            </w:tr>
            <w:tr w:rsidR="00496DD4" w:rsidRPr="00496DD4" w14:paraId="0A6C1EEF" w14:textId="77777777" w:rsidTr="00D81F01">
              <w:trPr>
                <w:tblCellSpacing w:w="0" w:type="dxa"/>
              </w:trPr>
              <w:tc>
                <w:tcPr>
                  <w:tcW w:w="3261" w:type="dxa"/>
                  <w:gridSpan w:val="5"/>
                  <w:vMerge/>
                  <w:vAlign w:val="center"/>
                  <w:hideMark/>
                </w:tcPr>
                <w:p w14:paraId="72B0407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6EA70B92"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tcPr>
                <w:p w14:paraId="1973CC2A" w14:textId="2F307077" w:rsidR="00496DD4" w:rsidRPr="00496DD4" w:rsidRDefault="00496DD4" w:rsidP="00D81F01">
                  <w:pPr>
                    <w:spacing w:after="0" w:line="240" w:lineRule="auto"/>
                    <w:jc w:val="right"/>
                    <w:rPr>
                      <w:rFonts w:ascii="Open Sans" w:eastAsia="Times New Roman" w:hAnsi="Open Sans" w:cs="Open Sans"/>
                      <w:i/>
                      <w:iCs/>
                      <w:sz w:val="20"/>
                      <w:szCs w:val="20"/>
                      <w:lang w:eastAsia="ru-RU"/>
                    </w:rPr>
                  </w:pPr>
                </w:p>
              </w:tc>
            </w:tr>
            <w:tr w:rsidR="00496DD4" w:rsidRPr="00496DD4" w14:paraId="6A09C2B7" w14:textId="77777777" w:rsidTr="00D81F01">
              <w:trPr>
                <w:tblCellSpacing w:w="0" w:type="dxa"/>
              </w:trPr>
              <w:tc>
                <w:tcPr>
                  <w:tcW w:w="3261" w:type="dxa"/>
                  <w:gridSpan w:val="5"/>
                  <w:vMerge/>
                  <w:vAlign w:val="center"/>
                  <w:hideMark/>
                </w:tcPr>
                <w:p w14:paraId="70EB68B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279" w:type="dxa"/>
                  <w:vMerge/>
                  <w:vAlign w:val="center"/>
                  <w:hideMark/>
                </w:tcPr>
                <w:p w14:paraId="121D805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p>
              </w:tc>
              <w:tc>
                <w:tcPr>
                  <w:tcW w:w="6241" w:type="dxa"/>
                  <w:gridSpan w:val="3"/>
                  <w:hideMark/>
                </w:tcPr>
                <w:p w14:paraId="10D22CB4" w14:textId="77777777" w:rsidR="00496DD4" w:rsidRPr="00496DD4" w:rsidRDefault="00496DD4" w:rsidP="00D81F01">
                  <w:pPr>
                    <w:spacing w:after="0" w:line="240" w:lineRule="auto"/>
                    <w:jc w:val="right"/>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наименование структурного подразделения</w:t>
                  </w:r>
                </w:p>
              </w:tc>
            </w:tr>
            <w:tr w:rsidR="00496DD4" w:rsidRPr="00496DD4" w14:paraId="30F8F84B" w14:textId="77777777" w:rsidTr="00D81F01">
              <w:trPr>
                <w:gridAfter w:val="1"/>
                <w:wAfter w:w="2116" w:type="dxa"/>
                <w:tblCellSpacing w:w="0" w:type="dxa"/>
              </w:trPr>
              <w:tc>
                <w:tcPr>
                  <w:tcW w:w="1230" w:type="dxa"/>
                  <w:hideMark/>
                </w:tcPr>
                <w:p w14:paraId="137FD1B5"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450" w:type="dxa"/>
                  <w:hideMark/>
                </w:tcPr>
                <w:p w14:paraId="299CBD7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55" w:type="dxa"/>
                  <w:hideMark/>
                </w:tcPr>
                <w:p w14:paraId="7D1D0DE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285" w:type="dxa"/>
                  <w:hideMark/>
                </w:tcPr>
                <w:p w14:paraId="5EAABC3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720" w:type="dxa"/>
                  <w:gridSpan w:val="2"/>
                  <w:hideMark/>
                </w:tcPr>
                <w:p w14:paraId="57047D40"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435" w:type="dxa"/>
                  <w:hideMark/>
                </w:tcPr>
                <w:p w14:paraId="6245DB36"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3690" w:type="dxa"/>
                  <w:hideMark/>
                </w:tcPr>
                <w:p w14:paraId="2CF7941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bl>
          <w:p w14:paraId="5A5A2917"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4FE73B02"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tbl>
            <w:tblPr>
              <w:tblW w:w="0" w:type="auto"/>
              <w:tblCellSpacing w:w="0" w:type="dxa"/>
              <w:tblCellMar>
                <w:left w:w="0" w:type="dxa"/>
                <w:right w:w="0" w:type="dxa"/>
              </w:tblCellMar>
              <w:tblLook w:val="04A0" w:firstRow="1" w:lastRow="0" w:firstColumn="1" w:lastColumn="0" w:noHBand="0" w:noVBand="1"/>
            </w:tblPr>
            <w:tblGrid>
              <w:gridCol w:w="360"/>
              <w:gridCol w:w="649"/>
              <w:gridCol w:w="197"/>
              <w:gridCol w:w="1440"/>
              <w:gridCol w:w="1649"/>
              <w:gridCol w:w="150"/>
              <w:gridCol w:w="5336"/>
            </w:tblGrid>
            <w:tr w:rsidR="00496DD4" w:rsidRPr="00496DD4" w14:paraId="346CCBDC" w14:textId="77777777" w:rsidTr="00D81F01">
              <w:trPr>
                <w:tblCellSpacing w:w="0" w:type="dxa"/>
              </w:trPr>
              <w:tc>
                <w:tcPr>
                  <w:tcW w:w="2646" w:type="dxa"/>
                  <w:gridSpan w:val="4"/>
                  <w:hideMark/>
                </w:tcPr>
                <w:p w14:paraId="74CFABE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Не возражаю против</w:t>
                  </w:r>
                </w:p>
              </w:tc>
              <w:tc>
                <w:tcPr>
                  <w:tcW w:w="1799" w:type="dxa"/>
                  <w:gridSpan w:val="2"/>
                  <w:hideMark/>
                </w:tcPr>
                <w:p w14:paraId="5E0246C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сообщения</w:t>
                  </w:r>
                </w:p>
              </w:tc>
              <w:tc>
                <w:tcPr>
                  <w:tcW w:w="5336" w:type="dxa"/>
                  <w:hideMark/>
                </w:tcPr>
                <w:p w14:paraId="18634C2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Вами сведений обо мне, содержащих</w:t>
                  </w:r>
                </w:p>
              </w:tc>
            </w:tr>
            <w:tr w:rsidR="00496DD4" w:rsidRPr="00496DD4" w14:paraId="5FDE7C62" w14:textId="77777777" w:rsidTr="00D81F01">
              <w:trPr>
                <w:tblCellSpacing w:w="0" w:type="dxa"/>
              </w:trPr>
              <w:tc>
                <w:tcPr>
                  <w:tcW w:w="2646" w:type="dxa"/>
                  <w:gridSpan w:val="4"/>
                  <w:hideMark/>
                </w:tcPr>
                <w:p w14:paraId="4CD5750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799" w:type="dxa"/>
                  <w:gridSpan w:val="2"/>
                  <w:hideMark/>
                </w:tcPr>
                <w:p w14:paraId="33F7CA5D"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получения / сообщения</w:t>
                  </w:r>
                </w:p>
              </w:tc>
              <w:tc>
                <w:tcPr>
                  <w:tcW w:w="5336" w:type="dxa"/>
                  <w:hideMark/>
                </w:tcPr>
                <w:p w14:paraId="441B216F"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r w:rsidR="00496DD4" w:rsidRPr="00496DD4" w14:paraId="679DE223" w14:textId="77777777" w:rsidTr="00D81F01">
              <w:trPr>
                <w:tblCellSpacing w:w="0" w:type="dxa"/>
              </w:trPr>
              <w:tc>
                <w:tcPr>
                  <w:tcW w:w="1009" w:type="dxa"/>
                  <w:gridSpan w:val="2"/>
                  <w:hideMark/>
                </w:tcPr>
                <w:p w14:paraId="7556AC5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данные о</w:t>
                  </w:r>
                </w:p>
              </w:tc>
              <w:tc>
                <w:tcPr>
                  <w:tcW w:w="8772" w:type="dxa"/>
                  <w:gridSpan w:val="5"/>
                  <w:hideMark/>
                </w:tcPr>
                <w:p w14:paraId="191F7A2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моей работе в ООО «</w:t>
                  </w:r>
                  <w:proofErr w:type="spellStart"/>
                  <w:r w:rsidRPr="00496DD4">
                    <w:rPr>
                      <w:rFonts w:ascii="Open Sans" w:eastAsia="Times New Roman" w:hAnsi="Open Sans" w:cs="Open Sans"/>
                      <w:i/>
                      <w:iCs/>
                      <w:sz w:val="20"/>
                      <w:szCs w:val="20"/>
                      <w:lang w:eastAsia="ru-RU"/>
                    </w:rPr>
                    <w:t>Купрум</w:t>
                  </w:r>
                  <w:proofErr w:type="spellEnd"/>
                  <w:r w:rsidRPr="00496DD4">
                    <w:rPr>
                      <w:rFonts w:ascii="Open Sans" w:eastAsia="Times New Roman" w:hAnsi="Open Sans" w:cs="Open Sans"/>
                      <w:i/>
                      <w:iCs/>
                      <w:sz w:val="20"/>
                      <w:szCs w:val="20"/>
                      <w:lang w:eastAsia="ru-RU"/>
                    </w:rPr>
                    <w:t>» и размере моей заработной платы</w:t>
                  </w:r>
                </w:p>
              </w:tc>
            </w:tr>
            <w:tr w:rsidR="00496DD4" w:rsidRPr="00496DD4" w14:paraId="624D43FD" w14:textId="77777777" w:rsidTr="00D81F01">
              <w:trPr>
                <w:tblCellSpacing w:w="0" w:type="dxa"/>
              </w:trPr>
              <w:tc>
                <w:tcPr>
                  <w:tcW w:w="1009" w:type="dxa"/>
                  <w:gridSpan w:val="2"/>
                  <w:hideMark/>
                </w:tcPr>
                <w:p w14:paraId="2EF94CD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772" w:type="dxa"/>
                  <w:gridSpan w:val="5"/>
                  <w:hideMark/>
                </w:tcPr>
                <w:p w14:paraId="2D0635DE"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перечень персональных данных</w:t>
                  </w:r>
                </w:p>
              </w:tc>
            </w:tr>
            <w:tr w:rsidR="00496DD4" w:rsidRPr="00496DD4" w14:paraId="3C650125" w14:textId="77777777" w:rsidTr="00D81F01">
              <w:trPr>
                <w:tblCellSpacing w:w="0" w:type="dxa"/>
              </w:trPr>
              <w:tc>
                <w:tcPr>
                  <w:tcW w:w="9781" w:type="dxa"/>
                  <w:gridSpan w:val="7"/>
                  <w:hideMark/>
                </w:tcPr>
                <w:p w14:paraId="49361F8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 телефонному запросу банка</w:t>
                  </w:r>
                </w:p>
              </w:tc>
            </w:tr>
            <w:tr w:rsidR="00496DD4" w:rsidRPr="00496DD4" w14:paraId="6875CE53" w14:textId="77777777" w:rsidTr="00D81F01">
              <w:trPr>
                <w:tblCellSpacing w:w="0" w:type="dxa"/>
              </w:trPr>
              <w:tc>
                <w:tcPr>
                  <w:tcW w:w="9781" w:type="dxa"/>
                  <w:gridSpan w:val="7"/>
                  <w:hideMark/>
                </w:tcPr>
                <w:p w14:paraId="09E9C6A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указать, откуда могут быть получены или куда переданы персональные данные</w:t>
                  </w:r>
                </w:p>
              </w:tc>
            </w:tr>
            <w:tr w:rsidR="00496DD4" w:rsidRPr="00496DD4" w14:paraId="72C7AEE1" w14:textId="77777777" w:rsidTr="00D81F01">
              <w:trPr>
                <w:tblCellSpacing w:w="0" w:type="dxa"/>
              </w:trPr>
              <w:tc>
                <w:tcPr>
                  <w:tcW w:w="1009" w:type="dxa"/>
                  <w:gridSpan w:val="2"/>
                  <w:hideMark/>
                </w:tcPr>
                <w:p w14:paraId="0A793D11"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с целью</w:t>
                  </w:r>
                </w:p>
              </w:tc>
              <w:tc>
                <w:tcPr>
                  <w:tcW w:w="8772" w:type="dxa"/>
                  <w:gridSpan w:val="5"/>
                  <w:hideMark/>
                </w:tcPr>
                <w:p w14:paraId="682872C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получения мной кредита</w:t>
                  </w:r>
                </w:p>
              </w:tc>
            </w:tr>
            <w:tr w:rsidR="00496DD4" w:rsidRPr="00496DD4" w14:paraId="7A9E82EC" w14:textId="77777777" w:rsidTr="00D81F01">
              <w:trPr>
                <w:tblCellSpacing w:w="0" w:type="dxa"/>
              </w:trPr>
              <w:tc>
                <w:tcPr>
                  <w:tcW w:w="1009" w:type="dxa"/>
                  <w:gridSpan w:val="2"/>
                  <w:hideMark/>
                </w:tcPr>
                <w:p w14:paraId="718CDA3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lastRenderedPageBreak/>
                    <w:t> </w:t>
                  </w:r>
                </w:p>
              </w:tc>
              <w:tc>
                <w:tcPr>
                  <w:tcW w:w="8772" w:type="dxa"/>
                  <w:gridSpan w:val="5"/>
                  <w:hideMark/>
                </w:tcPr>
                <w:p w14:paraId="439D0A3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указать цель обработки персональных данных</w:t>
                  </w:r>
                </w:p>
              </w:tc>
            </w:tr>
            <w:tr w:rsidR="00496DD4" w:rsidRPr="00496DD4" w14:paraId="75C7AF72" w14:textId="77777777" w:rsidTr="00D81F01">
              <w:trPr>
                <w:tblCellSpacing w:w="0" w:type="dxa"/>
              </w:trPr>
              <w:tc>
                <w:tcPr>
                  <w:tcW w:w="9781" w:type="dxa"/>
                  <w:gridSpan w:val="7"/>
                  <w:hideMark/>
                </w:tcPr>
                <w:p w14:paraId="2E11A3D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r w:rsidR="00496DD4" w:rsidRPr="00496DD4" w14:paraId="05ABEED7" w14:textId="77777777" w:rsidTr="00D81F01">
              <w:trPr>
                <w:tblCellSpacing w:w="0" w:type="dxa"/>
              </w:trPr>
              <w:tc>
                <w:tcPr>
                  <w:tcW w:w="360" w:type="dxa"/>
                  <w:hideMark/>
                </w:tcPr>
                <w:p w14:paraId="08A28CA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в</w:t>
                  </w:r>
                </w:p>
              </w:tc>
              <w:tc>
                <w:tcPr>
                  <w:tcW w:w="3935" w:type="dxa"/>
                  <w:gridSpan w:val="4"/>
                  <w:hideMark/>
                </w:tcPr>
                <w:p w14:paraId="5EFB5775"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устной (по телефону)</w:t>
                  </w:r>
                </w:p>
              </w:tc>
              <w:tc>
                <w:tcPr>
                  <w:tcW w:w="5486" w:type="dxa"/>
                  <w:gridSpan w:val="2"/>
                  <w:hideMark/>
                </w:tcPr>
                <w:p w14:paraId="6B570D7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форме</w:t>
                  </w:r>
                </w:p>
              </w:tc>
            </w:tr>
            <w:tr w:rsidR="00496DD4" w:rsidRPr="00496DD4" w14:paraId="79EFA08F" w14:textId="77777777" w:rsidTr="00D81F01">
              <w:trPr>
                <w:tblCellSpacing w:w="0" w:type="dxa"/>
              </w:trPr>
              <w:tc>
                <w:tcPr>
                  <w:tcW w:w="360" w:type="dxa"/>
                  <w:hideMark/>
                </w:tcPr>
                <w:p w14:paraId="2FF65D8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3935" w:type="dxa"/>
                  <w:gridSpan w:val="4"/>
                  <w:hideMark/>
                </w:tcPr>
                <w:p w14:paraId="196F29C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документальной/электронной/устной (в т. ч. по телефону)</w:t>
                  </w:r>
                </w:p>
              </w:tc>
              <w:tc>
                <w:tcPr>
                  <w:tcW w:w="5486" w:type="dxa"/>
                  <w:gridSpan w:val="2"/>
                  <w:hideMark/>
                </w:tcPr>
                <w:p w14:paraId="58A2D5C4"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r w:rsidR="00496DD4" w:rsidRPr="00496DD4" w14:paraId="0236F768" w14:textId="77777777" w:rsidTr="00D81F01">
              <w:trPr>
                <w:tblCellSpacing w:w="0" w:type="dxa"/>
              </w:trPr>
              <w:tc>
                <w:tcPr>
                  <w:tcW w:w="1206" w:type="dxa"/>
                  <w:gridSpan w:val="3"/>
                  <w:hideMark/>
                </w:tcPr>
                <w:p w14:paraId="78EF7E6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в течение</w:t>
                  </w:r>
                </w:p>
              </w:tc>
              <w:tc>
                <w:tcPr>
                  <w:tcW w:w="8575" w:type="dxa"/>
                  <w:gridSpan w:val="4"/>
                  <w:hideMark/>
                </w:tcPr>
                <w:p w14:paraId="16D19B13"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одного месяца</w:t>
                  </w:r>
                </w:p>
              </w:tc>
            </w:tr>
            <w:tr w:rsidR="00496DD4" w:rsidRPr="00496DD4" w14:paraId="6B138F54" w14:textId="77777777" w:rsidTr="00D81F01">
              <w:trPr>
                <w:tblCellSpacing w:w="0" w:type="dxa"/>
              </w:trPr>
              <w:tc>
                <w:tcPr>
                  <w:tcW w:w="1206" w:type="dxa"/>
                  <w:gridSpan w:val="3"/>
                  <w:hideMark/>
                </w:tcPr>
                <w:p w14:paraId="11BDF98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8575" w:type="dxa"/>
                  <w:gridSpan w:val="4"/>
                  <w:hideMark/>
                </w:tcPr>
                <w:p w14:paraId="401B1C25"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указать срок действия согласия</w:t>
                  </w:r>
                </w:p>
              </w:tc>
            </w:tr>
            <w:tr w:rsidR="00496DD4" w:rsidRPr="00496DD4" w14:paraId="7405053F" w14:textId="77777777" w:rsidTr="00D81F01">
              <w:trPr>
                <w:tblCellSpacing w:w="0" w:type="dxa"/>
              </w:trPr>
              <w:tc>
                <w:tcPr>
                  <w:tcW w:w="9781" w:type="dxa"/>
                  <w:gridSpan w:val="7"/>
                  <w:hideMark/>
                </w:tcPr>
                <w:p w14:paraId="686E8C30"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Настоящее заявление может быть отозвано мной в письменной форме.</w:t>
                  </w:r>
                </w:p>
              </w:tc>
            </w:tr>
            <w:tr w:rsidR="00496DD4" w:rsidRPr="00496DD4" w14:paraId="58A9F26C" w14:textId="77777777" w:rsidTr="00D81F01">
              <w:trPr>
                <w:tblCellSpacing w:w="0" w:type="dxa"/>
              </w:trPr>
              <w:tc>
                <w:tcPr>
                  <w:tcW w:w="360" w:type="dxa"/>
                  <w:hideMark/>
                </w:tcPr>
                <w:p w14:paraId="7FA72CBB"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649" w:type="dxa"/>
                  <w:hideMark/>
                </w:tcPr>
                <w:p w14:paraId="4B6C0309"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97" w:type="dxa"/>
                  <w:hideMark/>
                </w:tcPr>
                <w:p w14:paraId="09BD48E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440" w:type="dxa"/>
                  <w:hideMark/>
                </w:tcPr>
                <w:p w14:paraId="3DA2E7E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649" w:type="dxa"/>
                  <w:hideMark/>
                </w:tcPr>
                <w:p w14:paraId="2DA7CA9C"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150" w:type="dxa"/>
                  <w:hideMark/>
                </w:tcPr>
                <w:p w14:paraId="19148AE8"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c>
                <w:tcPr>
                  <w:tcW w:w="5336" w:type="dxa"/>
                  <w:hideMark/>
                </w:tcPr>
                <w:p w14:paraId="44219DA7"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 </w:t>
                  </w:r>
                </w:p>
              </w:tc>
            </w:tr>
          </w:tbl>
          <w:p w14:paraId="0AC60283"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p w14:paraId="695B16EE" w14:textId="77777777" w:rsidR="00496DD4" w:rsidRPr="00496DD4" w:rsidRDefault="00496DD4" w:rsidP="00496DD4">
            <w:pPr>
              <w:spacing w:after="0" w:line="240" w:lineRule="auto"/>
              <w:rPr>
                <w:rFonts w:ascii="Open Sans" w:eastAsia="Times New Roman" w:hAnsi="Open Sans" w:cs="Open Sans"/>
                <w:i/>
                <w:iCs/>
                <w:color w:val="000000"/>
                <w:sz w:val="20"/>
                <w:szCs w:val="20"/>
                <w:lang w:eastAsia="ru-RU"/>
              </w:rPr>
            </w:pPr>
            <w:r w:rsidRPr="00496DD4">
              <w:rPr>
                <w:rFonts w:ascii="Open Sans" w:eastAsia="Times New Roman" w:hAnsi="Open Sans" w:cs="Open Sans"/>
                <w:i/>
                <w:iCs/>
                <w:color w:val="000000"/>
                <w:sz w:val="20"/>
                <w:szCs w:val="20"/>
                <w:lang w:eastAsia="ru-RU"/>
              </w:rPr>
              <w:t> </w:t>
            </w:r>
          </w:p>
          <w:tbl>
            <w:tblPr>
              <w:tblW w:w="0" w:type="auto"/>
              <w:tblCellSpacing w:w="0" w:type="dxa"/>
              <w:tblCellMar>
                <w:left w:w="0" w:type="dxa"/>
                <w:right w:w="0" w:type="dxa"/>
              </w:tblCellMar>
              <w:tblLook w:val="04A0" w:firstRow="1" w:lastRow="0" w:firstColumn="1" w:lastColumn="0" w:noHBand="0" w:noVBand="1"/>
            </w:tblPr>
            <w:tblGrid>
              <w:gridCol w:w="2385"/>
            </w:tblGrid>
            <w:tr w:rsidR="00496DD4" w:rsidRPr="00496DD4" w14:paraId="16035CBE" w14:textId="77777777">
              <w:trPr>
                <w:tblCellSpacing w:w="0" w:type="dxa"/>
              </w:trPr>
              <w:tc>
                <w:tcPr>
                  <w:tcW w:w="2385" w:type="dxa"/>
                  <w:hideMark/>
                </w:tcPr>
                <w:p w14:paraId="668BA344" w14:textId="62156E56" w:rsidR="00496DD4" w:rsidRPr="00496DD4" w:rsidRDefault="00496DD4" w:rsidP="00496DD4">
                  <w:pPr>
                    <w:spacing w:after="0" w:line="240" w:lineRule="auto"/>
                    <w:rPr>
                      <w:rFonts w:ascii="Open Sans" w:eastAsia="Times New Roman" w:hAnsi="Open Sans" w:cs="Open Sans"/>
                      <w:i/>
                      <w:iCs/>
                      <w:sz w:val="20"/>
                      <w:szCs w:val="20"/>
                      <w:lang w:eastAsia="ru-RU"/>
                    </w:rPr>
                  </w:pPr>
                </w:p>
              </w:tc>
            </w:tr>
            <w:tr w:rsidR="00496DD4" w:rsidRPr="00496DD4" w14:paraId="0153C853" w14:textId="77777777">
              <w:trPr>
                <w:tblCellSpacing w:w="0" w:type="dxa"/>
              </w:trPr>
              <w:tc>
                <w:tcPr>
                  <w:tcW w:w="2385" w:type="dxa"/>
                  <w:hideMark/>
                </w:tcPr>
                <w:p w14:paraId="1A09B43A" w14:textId="77777777" w:rsidR="00496DD4" w:rsidRPr="00496DD4" w:rsidRDefault="00496DD4" w:rsidP="00496DD4">
                  <w:pPr>
                    <w:spacing w:after="0" w:line="240" w:lineRule="auto"/>
                    <w:rPr>
                      <w:rFonts w:ascii="Open Sans" w:eastAsia="Times New Roman" w:hAnsi="Open Sans" w:cs="Open Sans"/>
                      <w:i/>
                      <w:iCs/>
                      <w:sz w:val="20"/>
                      <w:szCs w:val="20"/>
                      <w:lang w:eastAsia="ru-RU"/>
                    </w:rPr>
                  </w:pPr>
                  <w:r w:rsidRPr="00496DD4">
                    <w:rPr>
                      <w:rFonts w:ascii="Open Sans" w:eastAsia="Times New Roman" w:hAnsi="Open Sans" w:cs="Open Sans"/>
                      <w:i/>
                      <w:iCs/>
                      <w:sz w:val="20"/>
                      <w:szCs w:val="20"/>
                      <w:lang w:eastAsia="ru-RU"/>
                    </w:rPr>
                    <w:t>подпись заявителя</w:t>
                  </w:r>
                </w:p>
              </w:tc>
            </w:tr>
          </w:tbl>
          <w:p w14:paraId="0638D4EC" w14:textId="77777777"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t> </w:t>
            </w:r>
          </w:p>
          <w:p w14:paraId="4D4D2120" w14:textId="77777777"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t> </w:t>
            </w:r>
          </w:p>
          <w:p w14:paraId="22FCA13A" w14:textId="77777777" w:rsidR="00496DD4" w:rsidRPr="00496DD4" w:rsidRDefault="00496DD4" w:rsidP="00496DD4">
            <w:pPr>
              <w:spacing w:before="150" w:after="15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t> </w:t>
            </w:r>
          </w:p>
          <w:p w14:paraId="50C1E511"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pict w14:anchorId="5BFFDD1B">
                <v:rect id="_x0000_i1305" style="width:159.85pt;height:.75pt" o:hrpct="330" o:hralign="center" o:hrstd="t" o:hr="t" fillcolor="#a0a0a0" stroked="f"/>
              </w:pict>
            </w:r>
          </w:p>
          <w:p w14:paraId="397DA374"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w:t>
            </w:r>
            <w:r w:rsidRPr="00496DD4">
              <w:rPr>
                <w:rFonts w:ascii="Open Sans" w:eastAsia="Times New Roman" w:hAnsi="Open Sans" w:cs="Open Sans"/>
                <w:color w:val="000000"/>
                <w:sz w:val="20"/>
                <w:szCs w:val="20"/>
                <w:lang w:eastAsia="ru-RU"/>
              </w:rPr>
              <w:t> Федеральный закон от 27 июля 2006 г. № 152-</w:t>
            </w:r>
            <w:proofErr w:type="gramStart"/>
            <w:r w:rsidRPr="00496DD4">
              <w:rPr>
                <w:rFonts w:ascii="Open Sans" w:eastAsia="Times New Roman" w:hAnsi="Open Sans" w:cs="Open Sans"/>
                <w:color w:val="000000"/>
                <w:sz w:val="20"/>
                <w:szCs w:val="20"/>
                <w:lang w:eastAsia="ru-RU"/>
              </w:rPr>
              <w:t>ФЗ  «</w:t>
            </w:r>
            <w:proofErr w:type="gramEnd"/>
            <w:r w:rsidRPr="00496DD4">
              <w:rPr>
                <w:rFonts w:ascii="Open Sans" w:eastAsia="Times New Roman" w:hAnsi="Open Sans" w:cs="Open Sans"/>
                <w:color w:val="000000"/>
                <w:sz w:val="20"/>
                <w:szCs w:val="20"/>
                <w:lang w:eastAsia="ru-RU"/>
              </w:rPr>
              <w:t>О персональных данных»: глава 1, ст. 3.</w:t>
            </w:r>
          </w:p>
          <w:p w14:paraId="23F470A9"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[2]</w:t>
            </w:r>
            <w:r w:rsidRPr="00496DD4">
              <w:rPr>
                <w:rFonts w:ascii="Open Sans" w:eastAsia="Times New Roman" w:hAnsi="Open Sans" w:cs="Open Sans"/>
                <w:color w:val="000000"/>
                <w:sz w:val="20"/>
                <w:szCs w:val="20"/>
                <w:lang w:eastAsia="ru-RU"/>
              </w:rPr>
              <w:t> Федеральный закон от 27.07.2006 №149-ФЗ «Об информации, информационных технологиях и о защите информации», ст. 2.</w:t>
            </w:r>
          </w:p>
          <w:p w14:paraId="7392BCDD"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[3]</w:t>
            </w:r>
            <w:r w:rsidRPr="00496DD4">
              <w:rPr>
                <w:rFonts w:ascii="Open Sans" w:eastAsia="Times New Roman" w:hAnsi="Open Sans" w:cs="Open Sans"/>
                <w:color w:val="000000"/>
                <w:sz w:val="20"/>
                <w:szCs w:val="20"/>
                <w:lang w:eastAsia="ru-RU"/>
              </w:rPr>
              <w:t> В законодательно определенных случаях может предусматриваться необходимость предъявления при заключении трудового договора дополнительных документов.</w:t>
            </w:r>
          </w:p>
          <w:p w14:paraId="5F645056"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[4]</w:t>
            </w:r>
            <w:r w:rsidRPr="00496DD4">
              <w:rPr>
                <w:rFonts w:ascii="Open Sans" w:eastAsia="Times New Roman" w:hAnsi="Open Sans" w:cs="Open Sans"/>
                <w:color w:val="000000"/>
                <w:sz w:val="20"/>
                <w:szCs w:val="20"/>
                <w:lang w:eastAsia="ru-RU"/>
              </w:rPr>
              <w:t> ТК РФ, гл. 14, ст. 86, п. 3.</w:t>
            </w:r>
          </w:p>
          <w:p w14:paraId="266ADC5E"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[5]</w:t>
            </w:r>
            <w:r w:rsidRPr="00496DD4">
              <w:rPr>
                <w:rFonts w:ascii="Open Sans" w:eastAsia="Times New Roman" w:hAnsi="Open Sans" w:cs="Open Sans"/>
                <w:color w:val="000000"/>
                <w:sz w:val="20"/>
                <w:szCs w:val="20"/>
                <w:lang w:eastAsia="ru-RU"/>
              </w:rPr>
              <w:t> ТК РФ, гл. 14, ст. 86, п. 4.</w:t>
            </w:r>
          </w:p>
          <w:p w14:paraId="6C94D5EA"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[6]</w:t>
            </w:r>
            <w:r w:rsidRPr="00496DD4">
              <w:rPr>
                <w:rFonts w:ascii="Open Sans" w:eastAsia="Times New Roman" w:hAnsi="Open Sans" w:cs="Open Sans"/>
                <w:color w:val="000000"/>
                <w:sz w:val="20"/>
                <w:szCs w:val="20"/>
                <w:lang w:eastAsia="ru-RU"/>
              </w:rPr>
              <w:t> ТК РФ, гл. 14, ст. 86, п. 5.</w:t>
            </w:r>
          </w:p>
          <w:p w14:paraId="24DF750F"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[7]</w:t>
            </w:r>
            <w:r w:rsidRPr="00496DD4">
              <w:rPr>
                <w:rFonts w:ascii="Open Sans" w:eastAsia="Times New Roman" w:hAnsi="Open Sans" w:cs="Open Sans"/>
                <w:color w:val="000000"/>
                <w:sz w:val="20"/>
                <w:szCs w:val="20"/>
                <w:lang w:eastAsia="ru-RU"/>
              </w:rPr>
              <w:t> ТК РФ, гл. 14, ст. 86, п. 1.</w:t>
            </w:r>
          </w:p>
          <w:p w14:paraId="2B9A8E73"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[8]</w:t>
            </w:r>
            <w:r w:rsidRPr="00496DD4">
              <w:rPr>
                <w:rFonts w:ascii="Open Sans" w:eastAsia="Times New Roman" w:hAnsi="Open Sans" w:cs="Open Sans"/>
                <w:color w:val="000000"/>
                <w:sz w:val="20"/>
                <w:szCs w:val="20"/>
                <w:lang w:eastAsia="ru-RU"/>
              </w:rPr>
              <w:t> ТК РФ, гл. 14, ст. 86, п. 2.</w:t>
            </w:r>
          </w:p>
          <w:p w14:paraId="6357AEFC"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[9]</w:t>
            </w:r>
            <w:r w:rsidRPr="00496DD4">
              <w:rPr>
                <w:rFonts w:ascii="Open Sans" w:eastAsia="Times New Roman" w:hAnsi="Open Sans" w:cs="Open Sans"/>
                <w:color w:val="000000"/>
                <w:sz w:val="20"/>
                <w:szCs w:val="20"/>
                <w:lang w:eastAsia="ru-RU"/>
              </w:rPr>
              <w:t> ТК РФ, гл. 14, ст. 86, п. 6.</w:t>
            </w:r>
          </w:p>
          <w:p w14:paraId="35E0F840"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[10]</w:t>
            </w:r>
            <w:r w:rsidRPr="00496DD4">
              <w:rPr>
                <w:rFonts w:ascii="Open Sans" w:eastAsia="Times New Roman" w:hAnsi="Open Sans" w:cs="Open Sans"/>
                <w:color w:val="000000"/>
                <w:sz w:val="20"/>
                <w:szCs w:val="20"/>
                <w:lang w:eastAsia="ru-RU"/>
              </w:rPr>
              <w:t> ТК РФ, гл. 14, ст. 86, п. 7.</w:t>
            </w:r>
          </w:p>
          <w:p w14:paraId="12A08F03"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[11]</w:t>
            </w:r>
            <w:r w:rsidRPr="00496DD4">
              <w:rPr>
                <w:rFonts w:ascii="Open Sans" w:eastAsia="Times New Roman" w:hAnsi="Open Sans" w:cs="Open Sans"/>
                <w:color w:val="000000"/>
                <w:sz w:val="20"/>
                <w:szCs w:val="20"/>
                <w:lang w:eastAsia="ru-RU"/>
              </w:rPr>
              <w:t> ТК РФ, гл. 14, ст. 86, п. 8.</w:t>
            </w:r>
          </w:p>
          <w:p w14:paraId="349B1ED0"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[12]</w:t>
            </w:r>
            <w:r w:rsidRPr="00496DD4">
              <w:rPr>
                <w:rFonts w:ascii="Open Sans" w:eastAsia="Times New Roman" w:hAnsi="Open Sans" w:cs="Open Sans"/>
                <w:color w:val="000000"/>
                <w:sz w:val="20"/>
                <w:szCs w:val="20"/>
                <w:lang w:eastAsia="ru-RU"/>
              </w:rPr>
              <w:t> ТК РФ, гл. 14, ст. 86, п. 9.</w:t>
            </w:r>
          </w:p>
          <w:p w14:paraId="3DF9D84C"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[13]</w:t>
            </w:r>
            <w:r w:rsidRPr="00496DD4">
              <w:rPr>
                <w:rFonts w:ascii="Open Sans" w:eastAsia="Times New Roman" w:hAnsi="Open Sans" w:cs="Open Sans"/>
                <w:color w:val="000000"/>
                <w:sz w:val="20"/>
                <w:szCs w:val="20"/>
                <w:lang w:eastAsia="ru-RU"/>
              </w:rPr>
              <w:t> ТК РФ, гл. 14, ст. 88.</w:t>
            </w:r>
          </w:p>
          <w:p w14:paraId="34EBA112"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[14]</w:t>
            </w:r>
            <w:r w:rsidRPr="00496DD4">
              <w:rPr>
                <w:rFonts w:ascii="Open Sans" w:eastAsia="Times New Roman" w:hAnsi="Open Sans" w:cs="Open Sans"/>
                <w:color w:val="000000"/>
                <w:sz w:val="20"/>
                <w:szCs w:val="20"/>
                <w:lang w:eastAsia="ru-RU"/>
              </w:rPr>
              <w:t> ТК РФ, гл. 14, ст. 87.</w:t>
            </w:r>
          </w:p>
          <w:p w14:paraId="4E8EF1A0"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[15]</w:t>
            </w:r>
            <w:r w:rsidRPr="00496DD4">
              <w:rPr>
                <w:rFonts w:ascii="Open Sans" w:eastAsia="Times New Roman" w:hAnsi="Open Sans" w:cs="Open Sans"/>
                <w:color w:val="000000"/>
                <w:sz w:val="20"/>
                <w:szCs w:val="20"/>
                <w:lang w:eastAsia="ru-RU"/>
              </w:rPr>
              <w:t> Дата проставляется работником собственноручно.</w:t>
            </w:r>
          </w:p>
          <w:p w14:paraId="5CD868E8"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u w:val="single"/>
                <w:lang w:eastAsia="ru-RU"/>
              </w:rPr>
              <w:t>[16]</w:t>
            </w:r>
            <w:r w:rsidRPr="00496DD4">
              <w:rPr>
                <w:rFonts w:ascii="Open Sans" w:eastAsia="Times New Roman" w:hAnsi="Open Sans" w:cs="Open Sans"/>
                <w:color w:val="000000"/>
                <w:sz w:val="20"/>
                <w:szCs w:val="20"/>
                <w:lang w:eastAsia="ru-RU"/>
              </w:rPr>
              <w:t> Регистрационный номер заявления проставляется сотрудником организации после регистрации документа.</w:t>
            </w:r>
          </w:p>
        </w:tc>
      </w:tr>
      <w:tr w:rsidR="00496DD4" w:rsidRPr="00496DD4" w14:paraId="40633BA5" w14:textId="77777777" w:rsidTr="00496DD4">
        <w:trPr>
          <w:tblCellSpacing w:w="0" w:type="dxa"/>
        </w:trPr>
        <w:tc>
          <w:tcPr>
            <w:tcW w:w="2693" w:type="pct"/>
            <w:vAlign w:val="center"/>
            <w:hideMark/>
          </w:tcPr>
          <w:p w14:paraId="4FBFE238"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lastRenderedPageBreak/>
              <w:t> </w:t>
            </w:r>
          </w:p>
        </w:tc>
        <w:tc>
          <w:tcPr>
            <w:tcW w:w="2304" w:type="pct"/>
            <w:vAlign w:val="center"/>
            <w:hideMark/>
          </w:tcPr>
          <w:p w14:paraId="0F564DFF" w14:textId="77777777" w:rsidR="00496DD4" w:rsidRPr="00496DD4" w:rsidRDefault="00496DD4" w:rsidP="00496DD4">
            <w:pPr>
              <w:spacing w:after="0" w:line="240" w:lineRule="auto"/>
              <w:rPr>
                <w:rFonts w:ascii="Open Sans" w:eastAsia="Times New Roman" w:hAnsi="Open Sans" w:cs="Open Sans"/>
                <w:color w:val="000000"/>
                <w:sz w:val="20"/>
                <w:szCs w:val="20"/>
                <w:lang w:eastAsia="ru-RU"/>
              </w:rPr>
            </w:pPr>
            <w:r w:rsidRPr="00496DD4">
              <w:rPr>
                <w:rFonts w:ascii="Open Sans" w:eastAsia="Times New Roman" w:hAnsi="Open Sans" w:cs="Open Sans"/>
                <w:color w:val="000000"/>
                <w:sz w:val="20"/>
                <w:szCs w:val="20"/>
                <w:lang w:eastAsia="ru-RU"/>
              </w:rPr>
              <w:t> </w:t>
            </w:r>
          </w:p>
        </w:tc>
        <w:tc>
          <w:tcPr>
            <w:tcW w:w="3" w:type="pct"/>
            <w:vAlign w:val="center"/>
            <w:hideMark/>
          </w:tcPr>
          <w:p w14:paraId="7CFAE655" w14:textId="77777777" w:rsidR="00496DD4" w:rsidRPr="00496DD4" w:rsidRDefault="00496DD4" w:rsidP="00496DD4">
            <w:pPr>
              <w:spacing w:after="0" w:line="240" w:lineRule="auto"/>
              <w:rPr>
                <w:rFonts w:ascii="Times New Roman" w:eastAsia="Times New Roman" w:hAnsi="Times New Roman" w:cs="Times New Roman"/>
                <w:sz w:val="20"/>
                <w:szCs w:val="20"/>
                <w:lang w:eastAsia="ru-RU"/>
              </w:rPr>
            </w:pPr>
          </w:p>
        </w:tc>
      </w:tr>
    </w:tbl>
    <w:p w14:paraId="192DAD00" w14:textId="77777777" w:rsidR="00F81276" w:rsidRDefault="00F81276"/>
    <w:sectPr w:rsidR="00F81276" w:rsidSect="00496DD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Calibri">
    <w:altName w:val="Century Gothic"/>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65697"/>
    <w:multiLevelType w:val="hybridMultilevel"/>
    <w:tmpl w:val="531EF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D4"/>
    <w:rsid w:val="00496DD4"/>
    <w:rsid w:val="00BF07F6"/>
    <w:rsid w:val="00D81F01"/>
    <w:rsid w:val="00F17361"/>
    <w:rsid w:val="00F81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CB84"/>
  <w15:chartTrackingRefBased/>
  <w15:docId w15:val="{8FED2DD8-9EA8-4B60-A5FD-1AE3889F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3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3807</Words>
  <Characters>21704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cp:lastPrinted>2022-09-26T15:52:00Z</cp:lastPrinted>
  <dcterms:created xsi:type="dcterms:W3CDTF">2022-09-26T15:23:00Z</dcterms:created>
  <dcterms:modified xsi:type="dcterms:W3CDTF">2022-09-26T15:53:00Z</dcterms:modified>
</cp:coreProperties>
</file>