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23CSE111 OBJECT ORIENTED PROGRAMMING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S2 B.Tech CSE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Department of Computer Science and Engineering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Amrita School of Computing, Amritapuri Campus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CASE STUDY 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70C0"/>
          <w:sz w:val="24"/>
          <w:szCs w:val="24"/>
        </w:rPr>
        <w:t>PHASE – 2 (Design)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70C0"/>
          <w:sz w:val="24"/>
          <w:szCs w:val="24"/>
        </w:rPr>
        <w:t>Architectural Modelling (CO2)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Group No :D4</w:t>
        <w:tab/>
      </w:r>
    </w:p>
    <w:p>
      <w:pPr>
        <w:pStyle w:val="Normal"/>
        <w:spacing w:before="0" w:after="0"/>
        <w:jc w:val="both"/>
        <w:rPr/>
      </w:pPr>
      <w:r>
        <w:rPr/>
        <w:t>Team Members</w:t>
        <w:tab/>
        <w:t>:</w:t>
      </w:r>
    </w:p>
    <w:tbl>
      <w:tblPr>
        <w:tblW w:w="5494" w:type="dxa"/>
        <w:jc w:val="start"/>
        <w:tblInd w:w="18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1" w:val="0600"/>
      </w:tblPr>
      <w:tblGrid>
        <w:gridCol w:w="2527"/>
        <w:gridCol w:w="2967"/>
      </w:tblGrid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Student Name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/>
              </w:rPr>
              <w:t>AM.SC.U4CSE25329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K NITHIN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/>
              </w:rPr>
              <w:t>AM.SC.U4CSE25328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K ROHIT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/>
              </w:rPr>
              <w:t>AM.SC.U4CSE25335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RAM LOKESH</w:t>
            </w:r>
          </w:p>
        </w:tc>
      </w:tr>
      <w:tr>
        <w:trPr>
          <w:trHeight w:val="284" w:hRule="exact"/>
        </w:trPr>
        <w:tc>
          <w:tcPr>
            <w:tcW w:w="2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/>
              </w:rPr>
              <w:t>AM.SC.U4CSE25319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G HARSHA VARDHAN</w:t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/>
      </w:pPr>
      <w:r>
        <w:rPr/>
        <w:t>Problem Title</w:t>
        <w:tab/>
        <w:t>:HOSPITAL MANAGEMENT SYSTEM(HMS)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STRUCTURAL DESIGN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68570" cy="43910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570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BEHAVIUORAL DESIGN</w:t>
      </w:r>
    </w:p>
    <w:p>
      <w:pPr>
        <w:pStyle w:val="ListParagraph"/>
        <w:numPr>
          <w:ilvl w:val="0"/>
          <w:numId w:val="2"/>
        </w:numPr>
        <w:rPr/>
      </w:pPr>
      <w:r>
        <w:rPr/>
        <w:t>Use-case diagram</w:t>
      </w:r>
    </w:p>
    <w:p>
      <w:pPr>
        <w:pStyle w:val="ListParagraph"/>
        <w:numPr>
          <w:ilvl w:val="0"/>
          <w:numId w:val="1"/>
        </w:numPr>
        <w:rPr/>
      </w:pPr>
      <w:r>
        <w:rPr/>
        <w:t>List of actors</w:t>
      </w:r>
    </w:p>
    <w:p>
      <w:pPr>
        <w:pStyle w:val="ListParagraph"/>
        <w:ind w:start="1080"/>
        <w:rPr/>
      </w:pPr>
      <w:r>
        <w:rPr/>
        <w:t>1.DOCTOR</w:t>
      </w:r>
    </w:p>
    <w:p>
      <w:pPr>
        <w:pStyle w:val="ListParagraph"/>
        <w:ind w:start="1080"/>
        <w:rPr/>
      </w:pPr>
      <w:r>
        <w:rPr/>
        <w:t>2.PATIENT</w:t>
      </w:r>
    </w:p>
    <w:p>
      <w:pPr>
        <w:pStyle w:val="ListParagraph"/>
        <w:ind w:start="1080"/>
        <w:rPr/>
      </w:pPr>
      <w:r>
        <w:rPr/>
        <w:t>3.ADMINISTRATOR</w:t>
      </w:r>
    </w:p>
    <w:p>
      <w:pPr>
        <w:pStyle w:val="ListParagraph"/>
        <w:ind w:start="1080"/>
        <w:rPr/>
      </w:pPr>
      <w:r>
        <w:rPr/>
        <w:t>4.STAFF</w:t>
      </w:r>
    </w:p>
    <w:p>
      <w:pPr>
        <w:pStyle w:val="ListParagraph"/>
        <w:ind w:start="1800"/>
        <w:rPr/>
      </w:pPr>
      <w:r>
        <w:rPr/>
      </w:r>
    </w:p>
    <w:p>
      <w:pPr>
        <w:pStyle w:val="ListParagraph"/>
        <w:ind w:start="180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List of use-cases</w:t>
      </w:r>
    </w:p>
    <w:p>
      <w:pPr>
        <w:pStyle w:val="ListParagraph"/>
        <w:numPr>
          <w:ilvl w:val="0"/>
          <w:numId w:val="3"/>
        </w:numPr>
        <w:rPr/>
      </w:pPr>
      <w:r>
        <w:rPr/>
        <w:t>Register patient</w:t>
      </w:r>
    </w:p>
    <w:p>
      <w:pPr>
        <w:pStyle w:val="ListParagraph"/>
        <w:numPr>
          <w:ilvl w:val="0"/>
          <w:numId w:val="3"/>
        </w:numPr>
        <w:rPr/>
      </w:pPr>
      <w:r>
        <w:rPr/>
        <w:t>Book appointment</w:t>
      </w:r>
    </w:p>
    <w:p>
      <w:pPr>
        <w:pStyle w:val="ListParagraph"/>
        <w:numPr>
          <w:ilvl w:val="0"/>
          <w:numId w:val="3"/>
        </w:numPr>
        <w:rPr/>
      </w:pPr>
      <w:r>
        <w:rPr/>
        <w:t>View patient details</w:t>
      </w:r>
    </w:p>
    <w:p>
      <w:pPr>
        <w:pStyle w:val="ListParagraph"/>
        <w:numPr>
          <w:ilvl w:val="0"/>
          <w:numId w:val="3"/>
        </w:numPr>
        <w:rPr/>
      </w:pPr>
      <w:r>
        <w:rPr/>
        <w:t>Write prescription</w:t>
      </w:r>
    </w:p>
    <w:p>
      <w:pPr>
        <w:pStyle w:val="ListParagraph"/>
        <w:numPr>
          <w:ilvl w:val="0"/>
          <w:numId w:val="3"/>
        </w:numPr>
        <w:rPr/>
      </w:pPr>
      <w:r>
        <w:rPr/>
        <w:t>Display prescription</w:t>
      </w:r>
    </w:p>
    <w:p>
      <w:pPr>
        <w:pStyle w:val="ListParagraph"/>
        <w:numPr>
          <w:ilvl w:val="0"/>
          <w:numId w:val="3"/>
        </w:numPr>
        <w:rPr/>
      </w:pPr>
      <w:r>
        <w:rPr/>
        <w:t>Generate bill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 </w:t>
      </w:r>
      <w:r>
        <w:rPr/>
        <w:t>Manage Department</w:t>
      </w:r>
    </w:p>
    <w:p>
      <w:pPr>
        <w:pStyle w:val="ListParagraph"/>
        <w:numPr>
          <w:ilvl w:val="0"/>
          <w:numId w:val="3"/>
        </w:numPr>
        <w:rPr/>
      </w:pPr>
      <w:r>
        <w:rPr/>
        <w:t>View report</w:t>
      </w:r>
    </w:p>
    <w:p>
      <w:pPr>
        <w:pStyle w:val="ListParagraph"/>
        <w:numPr>
          <w:ilvl w:val="0"/>
          <w:numId w:val="1"/>
        </w:numPr>
        <w:rPr/>
      </w:pPr>
      <w:r>
        <w:rPr/>
        <w:t>Use case diagram   (use UML notations)</w:t>
      </w:r>
    </w:p>
    <w:p>
      <w:pPr>
        <w:pStyle w:val="ListParagraph"/>
        <w:numPr>
          <w:ilvl w:val="0"/>
          <w:numId w:val="1"/>
        </w:numPr>
        <w:rPr/>
      </w:pPr>
      <w:r>
        <w:rPr/>
        <w:drawing>
          <wp:inline distT="0" distB="0" distL="0" distR="0">
            <wp:extent cx="4615180" cy="521779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521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Sequence diagram (use UML notations)</w:t>
      </w:r>
    </w:p>
    <w:p>
      <w:pPr>
        <w:pStyle w:val="ListParagraph"/>
        <w:numPr>
          <w:ilvl w:val="1"/>
          <w:numId w:val="1"/>
        </w:numPr>
        <w:ind w:hanging="283" w:start="709"/>
        <w:rPr/>
      </w:pPr>
      <w:r>
        <w:rPr/>
        <w:t>Choose key use cases and draw their sequence diagram. First describe the scenario in few sentences. Then draw the sequence diagram.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82079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80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5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24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96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68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40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1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84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56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6fa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25b1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25b1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25b1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25b17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25b17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25b1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25b1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25b1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25b1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25b1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25b1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25b1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25b1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25b1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Application>LibreOffice/26.2.2.2$Windows_X86_64 LibreOffice_project/1f77d10d6938fd34972958f64b2bcfa54f8b1ba5</Application>
  <AppVersion>15.0000</AppVersion>
  <Pages>3</Pages>
  <Words>136</Words>
  <Characters>799</Characters>
  <CharactersWithSpaces>886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2026-03-11T08:45:00Z</dcterms:created>
  <dc:creator>Dr. Sunitha E V</dc:creator>
  <dc:description/>
  <dc:language>en-IN</dc:language>
  <cp:lastModifiedBy/>
  <dcterms:modified xsi:type="dcterms:W3CDTF">2026-05-06T09:31:08Z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