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И МАССОВЫХ КОММУНИКАЦИЙ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Знамения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 учреждение высшего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Информатики»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технологии»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«Создание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студент</w:t>
      </w: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БВТ2203</w:t>
      </w: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AE2005" w:rsidRPr="00AE2005" w:rsidRDefault="00AE2005" w:rsidP="00AE20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005">
        <w:rPr>
          <w:rFonts w:ascii="Times New Roman" w:hAnsi="Times New Roman" w:cs="Times New Roman"/>
          <w:sz w:val="28"/>
          <w:szCs w:val="28"/>
        </w:rPr>
        <w:lastRenderedPageBreak/>
        <w:t>ЗАДАНИЯ.</w:t>
      </w:r>
    </w:p>
    <w:p w:rsidR="00AE2005" w:rsidRDefault="00AE2005" w:rsidP="00AE2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2005" w:rsidRDefault="00AE2005" w:rsidP="00AE2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данных, которая будет содержать:</w:t>
      </w:r>
    </w:p>
    <w:p w:rsidR="00AE2005" w:rsidRDefault="00AE2005" w:rsidP="00AE2005">
      <w:pPr>
        <w:pStyle w:val="a3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E200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аблицу с информацией о кафедре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20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название, деканат).</w:t>
      </w:r>
    </w:p>
    <w:p w:rsidR="00AE2005" w:rsidRDefault="00AE2005" w:rsidP="00AE2005">
      <w:pPr>
        <w:pStyle w:val="a3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с информацией о студенческой группе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20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название, кафедра).</w:t>
      </w:r>
    </w:p>
    <w:p w:rsidR="00AE2005" w:rsidRDefault="00AE2005" w:rsidP="00AE2005">
      <w:pPr>
        <w:pStyle w:val="a3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Таблицу с информацией о студентах </w:t>
      </w:r>
      <w:r w:rsidRPr="00AE20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20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имя, паспортные данные, группа).</w:t>
      </w:r>
    </w:p>
    <w:p w:rsidR="00AE2005" w:rsidRDefault="00AE2005" w:rsidP="00AE2005">
      <w:pPr>
        <w:pStyle w:val="a3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всеми таблицами должны быть связи. Заполнить таблицу кафедра 2 записями, таблицу групп 4 записями (по 2группы на кафедру) и в таблицу студенты по 5 студентов на группу.</w:t>
      </w:r>
    </w:p>
    <w:p w:rsidR="00AE2005" w:rsidRDefault="00AE2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5943197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E2005" w:rsidRPr="00002395" w:rsidRDefault="00002395" w:rsidP="00002395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0239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002395" w:rsidRPr="00002395" w:rsidRDefault="00AE2005" w:rsidP="00002395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0239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0239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0239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3004876" w:history="1">
            <w:r w:rsidR="00002395" w:rsidRPr="0000239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ХОД РАБОТЫ.</w:t>
            </w:r>
            <w:r w:rsidR="00002395"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02395"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02395"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_Toc133004876 \h </w:instrText>
            </w:r>
            <w:r w:rsidR="00002395"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02395"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02395"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002395"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02395" w:rsidRPr="00002395" w:rsidRDefault="00002395" w:rsidP="00002395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3004877" w:history="1">
            <w:r w:rsidRPr="0000239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ЗАКЛЮЧЕНИЕ.</w:t>
            </w:r>
            <w:r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_Toc133004877 \h </w:instrText>
            </w:r>
            <w:r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00239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E2005" w:rsidRDefault="00AE2005" w:rsidP="00002395">
          <w:pPr>
            <w:spacing w:line="360" w:lineRule="auto"/>
            <w:jc w:val="center"/>
          </w:pPr>
          <w:r w:rsidRPr="0000239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E2005" w:rsidRPr="00AE2005" w:rsidRDefault="00AE2005" w:rsidP="00AE2005">
      <w:pPr>
        <w:rPr>
          <w:rFonts w:ascii="Times New Roman" w:hAnsi="Times New Roman" w:cs="Times New Roman"/>
          <w:sz w:val="28"/>
          <w:szCs w:val="28"/>
        </w:rPr>
      </w:pPr>
      <w:r w:rsidRPr="00AE2005">
        <w:rPr>
          <w:rFonts w:ascii="Times New Roman" w:hAnsi="Times New Roman" w:cs="Times New Roman"/>
          <w:sz w:val="28"/>
          <w:szCs w:val="28"/>
        </w:rPr>
        <w:br w:type="page"/>
      </w:r>
    </w:p>
    <w:p w:rsidR="00AE2005" w:rsidRDefault="00AE2005" w:rsidP="00AE2005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3004876"/>
      <w:r w:rsidRPr="00AE20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РАБОТЫ.</w:t>
      </w:r>
      <w:bookmarkEnd w:id="1"/>
    </w:p>
    <w:p w:rsidR="00AE2005" w:rsidRDefault="00AE2005" w:rsidP="00AE20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5BAA" w:rsidRDefault="00D15BAA" w:rsidP="00D15BAA">
      <w:pPr>
        <w:spacing w:line="360" w:lineRule="auto"/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Так как этот скрипт для отладки создаётся несколько раз, в начале скрипта прописываю каскадное удаление таблиц, чтобы стереть записи, рисунок 1.</w:t>
      </w:r>
    </w:p>
    <w:p w:rsidR="003C4289" w:rsidRDefault="0045564E" w:rsidP="00D15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64E">
        <w:rPr>
          <w:noProof/>
          <w:lang w:eastAsia="ru-RU"/>
        </w:rPr>
        <w:drawing>
          <wp:inline distT="0" distB="0" distL="0" distR="0" wp14:anchorId="1AF80F65" wp14:editId="39735F46">
            <wp:extent cx="547687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254"/>
                    <a:stretch/>
                  </pic:blipFill>
                  <pic:spPr bwMode="auto">
                    <a:xfrm>
                      <a:off x="0" y="0"/>
                      <a:ext cx="5477650" cy="109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BAA">
        <w:rPr>
          <w:lang w:val="en-US"/>
        </w:rPr>
        <w:br/>
      </w:r>
      <w:r w:rsidR="00D15BAA">
        <w:rPr>
          <w:rFonts w:ascii="Times New Roman" w:hAnsi="Times New Roman" w:cs="Times New Roman"/>
          <w:sz w:val="28"/>
          <w:szCs w:val="28"/>
        </w:rPr>
        <w:t>Рисунок 1 – каскадное удаление таблиц.</w:t>
      </w:r>
    </w:p>
    <w:p w:rsidR="00D15BAA" w:rsidRDefault="00D15BAA" w:rsidP="00D15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5BAA" w:rsidRPr="00D15BAA" w:rsidRDefault="00D15BAA" w:rsidP="00D15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создаю таблицу с кафедрой,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которой будет не нулевым, иметь целочисленный тип, название будет иметь текстовой тип и также не равняться нулю. Название деканата будет иметь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D15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состоять максимально из пять символов. Создание этой таблицы представлено на рисунке 2.</w:t>
      </w:r>
    </w:p>
    <w:p w:rsidR="0045564E" w:rsidRDefault="0045564E" w:rsidP="00D15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64E">
        <w:rPr>
          <w:noProof/>
          <w:lang w:eastAsia="ru-RU"/>
        </w:rPr>
        <w:drawing>
          <wp:inline distT="0" distB="0" distL="0" distR="0" wp14:anchorId="1A1AC225" wp14:editId="0F96C462">
            <wp:extent cx="54768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598" cy="219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BAA" w:rsidRPr="00D15BAA">
        <w:br/>
      </w:r>
      <w:r w:rsidR="00D15BAA">
        <w:rPr>
          <w:rFonts w:ascii="Times New Roman" w:hAnsi="Times New Roman" w:cs="Times New Roman"/>
          <w:sz w:val="28"/>
          <w:szCs w:val="28"/>
        </w:rPr>
        <w:t>Рисунок 2- создание таблицы кафедры.</w:t>
      </w:r>
    </w:p>
    <w:p w:rsidR="00D15BAA" w:rsidRDefault="00D15BAA" w:rsidP="00D15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5BAA" w:rsidRPr="00D15BAA" w:rsidRDefault="00D15BAA" w:rsidP="00D15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создаю таблицу с группами.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Атрибуд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будет являться первичным ключом, не являться нулём и иметь целочисленный тип данных. Название группы будет иметь ненулевое значение и тип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 xml:space="preserve">, максимальное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символов в названии – 7. Номер кафедры – внешний ключ, который 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кафедры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cafedra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Создание таблицы приведено на рисунке 3.</w:t>
      </w:r>
    </w:p>
    <w:p w:rsidR="0045564E" w:rsidRDefault="0045564E" w:rsidP="00D15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64E">
        <w:rPr>
          <w:noProof/>
          <w:lang w:eastAsia="ru-RU"/>
        </w:rPr>
        <w:drawing>
          <wp:inline distT="0" distB="0" distL="0" distR="0" wp14:anchorId="25F8AD42" wp14:editId="501B85A8">
            <wp:extent cx="5476875" cy="215115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632"/>
                    <a:stretch/>
                  </pic:blipFill>
                  <pic:spPr bwMode="auto">
                    <a:xfrm>
                      <a:off x="0" y="0"/>
                      <a:ext cx="5495146" cy="215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BAA">
        <w:rPr>
          <w:lang w:val="en-US"/>
        </w:rPr>
        <w:br/>
      </w:r>
      <w:r w:rsidR="00D15BAA">
        <w:rPr>
          <w:rFonts w:ascii="Times New Roman" w:hAnsi="Times New Roman" w:cs="Times New Roman"/>
          <w:sz w:val="28"/>
          <w:szCs w:val="28"/>
        </w:rPr>
        <w:t>Рисунок 3 – создание таблицы групп.</w:t>
      </w:r>
    </w:p>
    <w:p w:rsidR="00D15BAA" w:rsidRDefault="00D15BAA" w:rsidP="00D15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5BAA" w:rsidRPr="00002395" w:rsidRDefault="00D15BAA" w:rsidP="00002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последнюю таблицу – таблицу со студентами.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5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являться первичным ключом, также будет иметь целочисленный тип данных и не являться нулем. Имя студентом будет иметь текстовой тип данных и не являться нулем. Паспорт будет иметь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, не являться нулем</w:t>
      </w:r>
      <w:r w:rsidR="00002395">
        <w:rPr>
          <w:rFonts w:ascii="Times New Roman" w:hAnsi="Times New Roman" w:cs="Times New Roman"/>
          <w:sz w:val="28"/>
          <w:szCs w:val="28"/>
        </w:rPr>
        <w:t xml:space="preserve"> и фиксироваться 11 символами. Атрибут группы будет являться внешним ключом, ссылающимся на </w:t>
      </w:r>
      <w:r w:rsidR="0000239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02395" w:rsidRPr="00002395">
        <w:rPr>
          <w:rFonts w:ascii="Times New Roman" w:hAnsi="Times New Roman" w:cs="Times New Roman"/>
          <w:sz w:val="28"/>
          <w:szCs w:val="28"/>
        </w:rPr>
        <w:t xml:space="preserve"> </w:t>
      </w:r>
      <w:r w:rsidR="00002395">
        <w:rPr>
          <w:rFonts w:ascii="Times New Roman" w:hAnsi="Times New Roman" w:cs="Times New Roman"/>
          <w:sz w:val="28"/>
          <w:szCs w:val="28"/>
        </w:rPr>
        <w:t xml:space="preserve">группы таблицы </w:t>
      </w:r>
      <w:proofErr w:type="spellStart"/>
      <w:r w:rsidR="0000239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002395" w:rsidRPr="00002395">
        <w:rPr>
          <w:rFonts w:ascii="Times New Roman" w:hAnsi="Times New Roman" w:cs="Times New Roman"/>
          <w:sz w:val="28"/>
          <w:szCs w:val="28"/>
        </w:rPr>
        <w:t>_</w:t>
      </w:r>
      <w:r w:rsidR="0000239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002395">
        <w:rPr>
          <w:rFonts w:ascii="Times New Roman" w:hAnsi="Times New Roman" w:cs="Times New Roman"/>
          <w:sz w:val="28"/>
          <w:szCs w:val="28"/>
        </w:rPr>
        <w:t>. Группа в этой таблице будет иметь целочисленный тип данных и не являться нулем. Создание этой таблицы представлено на рисунке 4.</w:t>
      </w:r>
    </w:p>
    <w:p w:rsidR="00D15BAA" w:rsidRDefault="00D15BAA" w:rsidP="00AE2005">
      <w:pPr>
        <w:spacing w:line="360" w:lineRule="auto"/>
        <w:jc w:val="both"/>
        <w:rPr>
          <w:noProof/>
          <w:lang w:eastAsia="ru-RU"/>
        </w:rPr>
      </w:pPr>
    </w:p>
    <w:p w:rsidR="0045564E" w:rsidRDefault="0045564E" w:rsidP="000023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64E">
        <w:rPr>
          <w:noProof/>
          <w:lang w:eastAsia="ru-RU"/>
        </w:rPr>
        <w:drawing>
          <wp:inline distT="0" distB="0" distL="0" distR="0" wp14:anchorId="4AE35F37" wp14:editId="0FC88B03">
            <wp:extent cx="5524500" cy="195659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696"/>
                    <a:stretch/>
                  </pic:blipFill>
                  <pic:spPr bwMode="auto">
                    <a:xfrm>
                      <a:off x="0" y="0"/>
                      <a:ext cx="5535177" cy="19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2395">
        <w:br/>
      </w:r>
      <w:r w:rsidR="00002395">
        <w:rPr>
          <w:rFonts w:ascii="Times New Roman" w:hAnsi="Times New Roman" w:cs="Times New Roman"/>
          <w:sz w:val="28"/>
          <w:szCs w:val="28"/>
        </w:rPr>
        <w:t>Рисунок 4 – создание таблицы студентов.</w:t>
      </w:r>
    </w:p>
    <w:p w:rsidR="00002395" w:rsidRPr="00002395" w:rsidRDefault="00002395" w:rsidP="00002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Теперь заполню такие таблицы данными. Заполнение таблицы кафедры представлено на рисунке 5.</w:t>
      </w:r>
    </w:p>
    <w:p w:rsidR="0045564E" w:rsidRDefault="0045564E" w:rsidP="000023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64E">
        <w:rPr>
          <w:noProof/>
          <w:lang w:eastAsia="ru-RU"/>
        </w:rPr>
        <w:drawing>
          <wp:inline distT="0" distB="0" distL="0" distR="0" wp14:anchorId="1B89B740" wp14:editId="0D47DED5">
            <wp:extent cx="5940425" cy="483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395">
        <w:br/>
      </w:r>
      <w:r w:rsidR="00002395">
        <w:rPr>
          <w:rFonts w:ascii="Times New Roman" w:hAnsi="Times New Roman" w:cs="Times New Roman"/>
          <w:sz w:val="28"/>
          <w:szCs w:val="28"/>
        </w:rPr>
        <w:t>Рисунок 5 – заполнение таблицы кафедры.</w:t>
      </w:r>
    </w:p>
    <w:p w:rsidR="00002395" w:rsidRDefault="00002395" w:rsidP="000023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2395" w:rsidRPr="00002395" w:rsidRDefault="00002395" w:rsidP="00002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Заполнение таблицы групп представлено на рисунке 6.</w:t>
      </w:r>
    </w:p>
    <w:p w:rsidR="0045564E" w:rsidRPr="00D15BAA" w:rsidRDefault="0045564E" w:rsidP="00AE2005">
      <w:pPr>
        <w:spacing w:line="360" w:lineRule="auto"/>
        <w:jc w:val="both"/>
      </w:pPr>
    </w:p>
    <w:p w:rsidR="0045564E" w:rsidRDefault="0045564E" w:rsidP="000023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64E">
        <w:rPr>
          <w:noProof/>
          <w:lang w:eastAsia="ru-RU"/>
        </w:rPr>
        <w:drawing>
          <wp:inline distT="0" distB="0" distL="0" distR="0" wp14:anchorId="193C36EC" wp14:editId="3613AF49">
            <wp:extent cx="54006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454"/>
                    <a:stretch/>
                  </pic:blipFill>
                  <pic:spPr bwMode="auto">
                    <a:xfrm>
                      <a:off x="0" y="0"/>
                      <a:ext cx="5406120" cy="120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2395">
        <w:br/>
      </w:r>
      <w:r w:rsidR="00002395">
        <w:rPr>
          <w:rFonts w:ascii="Times New Roman" w:hAnsi="Times New Roman" w:cs="Times New Roman"/>
          <w:sz w:val="28"/>
          <w:szCs w:val="28"/>
        </w:rPr>
        <w:t>Рисунок 6 – заполнение таблицы групп.</w:t>
      </w:r>
    </w:p>
    <w:p w:rsidR="00002395" w:rsidRDefault="00002395" w:rsidP="000023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2395" w:rsidRPr="00002395" w:rsidRDefault="00002395" w:rsidP="00002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И, наконец, заполню таблицу со студентами, рисунок 7.</w:t>
      </w:r>
    </w:p>
    <w:p w:rsidR="00002395" w:rsidRDefault="0045564E" w:rsidP="000023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64E">
        <w:rPr>
          <w:noProof/>
          <w:lang w:eastAsia="ru-RU"/>
        </w:rPr>
        <w:lastRenderedPageBreak/>
        <w:drawing>
          <wp:inline distT="0" distB="0" distL="0" distR="0" wp14:anchorId="2C385C29" wp14:editId="0934662B">
            <wp:extent cx="5791200" cy="420694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001"/>
                    <a:stretch/>
                  </pic:blipFill>
                  <pic:spPr bwMode="auto">
                    <a:xfrm>
                      <a:off x="0" y="0"/>
                      <a:ext cx="5796683" cy="421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2395">
        <w:br/>
      </w:r>
      <w:r w:rsidR="00002395">
        <w:rPr>
          <w:rFonts w:ascii="Times New Roman" w:hAnsi="Times New Roman" w:cs="Times New Roman"/>
          <w:sz w:val="28"/>
          <w:szCs w:val="28"/>
        </w:rPr>
        <w:t>Рисунок 7 – заполнение таблицы со студентами.</w:t>
      </w:r>
    </w:p>
    <w:p w:rsidR="00002395" w:rsidRDefault="00002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564E" w:rsidRDefault="00002395" w:rsidP="0000239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3004877"/>
      <w:r w:rsidRPr="000023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ЗАКЛЮЧЕНИЕ.</w:t>
      </w:r>
      <w:bookmarkEnd w:id="2"/>
    </w:p>
    <w:p w:rsidR="00002395" w:rsidRDefault="00002395" w:rsidP="00002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395" w:rsidRPr="00002395" w:rsidRDefault="00002395" w:rsidP="00002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создана база данных, содержащая три таблицы: таблицу с информацией о кафедре</w:t>
      </w:r>
      <w:r w:rsidRPr="0000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023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название, деканат), таблицу с информацией о студенческой группе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название, кафедра), таблицу с информацией о студентах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, имя, паспортные данные, группа). Между всеми таблицами были выстроены взгляды. Таблица кафедры была заполнена двумя записями, таблица групп 4 записями (по две записи на кафедру), таблица студентов 20 студентами (по пять студентов на группу).</w:t>
      </w:r>
    </w:p>
    <w:sectPr w:rsidR="00002395" w:rsidRPr="0000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01152"/>
    <w:multiLevelType w:val="hybridMultilevel"/>
    <w:tmpl w:val="72CC6692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8F03A70"/>
    <w:multiLevelType w:val="hybridMultilevel"/>
    <w:tmpl w:val="59E4F904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34F4CA3"/>
    <w:multiLevelType w:val="hybridMultilevel"/>
    <w:tmpl w:val="B5CE2356"/>
    <w:lvl w:ilvl="0" w:tplc="04190017">
      <w:start w:val="1"/>
      <w:numFmt w:val="lowerLetter"/>
      <w:lvlText w:val="%1)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66F477B7"/>
    <w:multiLevelType w:val="hybridMultilevel"/>
    <w:tmpl w:val="65A4AB8E"/>
    <w:lvl w:ilvl="0" w:tplc="1C589E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A53EF"/>
    <w:multiLevelType w:val="hybridMultilevel"/>
    <w:tmpl w:val="53B828B6"/>
    <w:lvl w:ilvl="0" w:tplc="9508C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0B"/>
    <w:rsid w:val="00002395"/>
    <w:rsid w:val="003C4289"/>
    <w:rsid w:val="0045564E"/>
    <w:rsid w:val="00AE2005"/>
    <w:rsid w:val="00C96361"/>
    <w:rsid w:val="00CF568F"/>
    <w:rsid w:val="00D15BAA"/>
    <w:rsid w:val="00F2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65D4"/>
  <w15:chartTrackingRefBased/>
  <w15:docId w15:val="{06F3EA9F-1D28-4563-BC84-196E3980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2005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AE20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20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E20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2395"/>
    <w:pPr>
      <w:spacing w:after="100"/>
    </w:pPr>
  </w:style>
  <w:style w:type="character" w:styleId="a5">
    <w:name w:val="Hyperlink"/>
    <w:basedOn w:val="a0"/>
    <w:uiPriority w:val="99"/>
    <w:unhideWhenUsed/>
    <w:rsid w:val="00002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D448-335A-44E1-A92F-F710E5CCF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2023-02-13T07:13:00Z</dcterms:created>
  <dcterms:modified xsi:type="dcterms:W3CDTF">2023-04-21T18:28:00Z</dcterms:modified>
</cp:coreProperties>
</file>