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D3" w:rsidRPr="00193207" w:rsidRDefault="008377A3" w:rsidP="001932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CF8E4"/>
          <w:lang w:eastAsia="ru-RU"/>
        </w:rPr>
      </w:pPr>
      <w:r w:rsidRPr="00193207">
        <w:rPr>
          <w:rFonts w:ascii="Times New Roman" w:eastAsia="Times New Roman" w:hAnsi="Times New Roman" w:cs="Times New Roman"/>
          <w:b/>
          <w:bCs/>
          <w:color w:val="000000"/>
          <w:shd w:val="clear" w:color="auto" w:fill="FCF8E4"/>
          <w:lang w:eastAsia="ru-RU"/>
        </w:rPr>
        <w:t>Лабораторная работа №16</w:t>
      </w:r>
    </w:p>
    <w:p w:rsidR="00AA60D3" w:rsidRDefault="008269A0" w:rsidP="001932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hd w:val="clear" w:color="auto" w:fill="FCF8E4"/>
          <w:lang w:eastAsia="ru-RU"/>
        </w:rPr>
      </w:pPr>
      <w:r w:rsidRPr="00193207">
        <w:rPr>
          <w:rFonts w:ascii="Times New Roman" w:eastAsia="Times New Roman" w:hAnsi="Times New Roman" w:cs="Times New Roman"/>
          <w:b/>
          <w:bCs/>
          <w:color w:val="000000"/>
          <w:kern w:val="36"/>
          <w:shd w:val="clear" w:color="auto" w:fill="FCF8E4"/>
          <w:lang w:eastAsia="ru-RU"/>
        </w:rPr>
        <w:t>Тема</w:t>
      </w:r>
      <w:r w:rsidRPr="00193207">
        <w:rPr>
          <w:rFonts w:ascii="Times New Roman" w:eastAsia="Times New Roman" w:hAnsi="Times New Roman" w:cs="Times New Roman"/>
          <w:bCs/>
          <w:color w:val="000000"/>
          <w:kern w:val="36"/>
          <w:shd w:val="clear" w:color="auto" w:fill="FCF8E4"/>
          <w:lang w:eastAsia="ru-RU"/>
        </w:rPr>
        <w:t xml:space="preserve">: </w:t>
      </w:r>
      <w:r w:rsidR="00AA60D3" w:rsidRPr="00193207">
        <w:rPr>
          <w:rFonts w:ascii="Times New Roman" w:eastAsia="Times New Roman" w:hAnsi="Times New Roman" w:cs="Times New Roman"/>
          <w:bCs/>
          <w:color w:val="000000"/>
          <w:kern w:val="36"/>
          <w:shd w:val="clear" w:color="auto" w:fill="FCF8E4"/>
          <w:lang w:eastAsia="ru-RU"/>
        </w:rPr>
        <w:t>Справочники</w:t>
      </w:r>
    </w:p>
    <w:p w:rsidR="00193207" w:rsidRPr="00193207" w:rsidRDefault="00193207" w:rsidP="001932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hd w:val="clear" w:color="auto" w:fill="FCF8E4"/>
          <w:lang w:eastAsia="ru-RU"/>
        </w:rPr>
      </w:pPr>
    </w:p>
    <w:p w:rsidR="008269A0" w:rsidRPr="00193207" w:rsidRDefault="008269A0" w:rsidP="00AA60D3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  <w:r w:rsidRPr="00193207">
        <w:rPr>
          <w:rFonts w:ascii="Times New Roman" w:eastAsia="Times New Roman" w:hAnsi="Times New Roman" w:cs="Times New Roman"/>
          <w:b/>
          <w:bCs/>
          <w:color w:val="000000"/>
          <w:kern w:val="36"/>
          <w:shd w:val="clear" w:color="auto" w:fill="FCF8E4"/>
          <w:lang w:eastAsia="ru-RU"/>
        </w:rPr>
        <w:t xml:space="preserve">Цель работы: </w:t>
      </w:r>
      <w:r w:rsidRPr="00193207">
        <w:rPr>
          <w:rFonts w:ascii="Times New Roman" w:eastAsia="Times New Roman" w:hAnsi="Times New Roman" w:cs="Times New Roman"/>
          <w:bCs/>
          <w:color w:val="000000"/>
          <w:kern w:val="36"/>
          <w:shd w:val="clear" w:color="auto" w:fill="FCF8E4"/>
          <w:lang w:eastAsia="ru-RU"/>
        </w:rPr>
        <w:t>Исследовать работу со справочниками конфигурации и рассмотреть некоторые программные механизмы работы с ними</w:t>
      </w:r>
    </w:p>
    <w:p w:rsidR="008269A0" w:rsidRPr="00193207" w:rsidRDefault="008269A0" w:rsidP="00AA60D3">
      <w:pPr>
        <w:pStyle w:val="3"/>
        <w:shd w:val="clear" w:color="auto" w:fill="FFFFFF"/>
        <w:spacing w:before="75" w:after="75"/>
        <w:rPr>
          <w:rFonts w:ascii="Times New Roman" w:hAnsi="Times New Roman" w:cs="Times New Roman"/>
          <w:color w:val="000000"/>
        </w:rPr>
      </w:pPr>
    </w:p>
    <w:p w:rsidR="008269A0" w:rsidRPr="00193207" w:rsidRDefault="008269A0" w:rsidP="008269A0">
      <w:pPr>
        <w:rPr>
          <w:rFonts w:ascii="Times New Roman" w:hAnsi="Times New Roman" w:cs="Times New Roman"/>
          <w:b/>
        </w:rPr>
      </w:pPr>
      <w:r w:rsidRPr="00193207">
        <w:rPr>
          <w:rFonts w:ascii="Times New Roman" w:hAnsi="Times New Roman" w:cs="Times New Roman"/>
          <w:b/>
        </w:rPr>
        <w:t>Теоретические сведения</w:t>
      </w:r>
    </w:p>
    <w:p w:rsidR="00AA60D3" w:rsidRPr="00193207" w:rsidRDefault="00AA60D3" w:rsidP="00AA60D3">
      <w:pPr>
        <w:pStyle w:val="3"/>
        <w:shd w:val="clear" w:color="auto" w:fill="FFFFFF"/>
        <w:spacing w:before="75" w:after="75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color w:val="000000"/>
        </w:rPr>
        <w:t>О различных видах справочников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 xml:space="preserve">В этой </w:t>
      </w:r>
      <w:r w:rsidR="008269A0" w:rsidRPr="00193207">
        <w:rPr>
          <w:color w:val="000000"/>
          <w:sz w:val="22"/>
          <w:szCs w:val="22"/>
        </w:rPr>
        <w:t>лабораторной работе</w:t>
      </w:r>
      <w:r w:rsidRPr="00193207">
        <w:rPr>
          <w:color w:val="000000"/>
          <w:sz w:val="22"/>
          <w:szCs w:val="22"/>
        </w:rPr>
        <w:t xml:space="preserve"> мы продолжим работу над справочниками нашей конфигурации, попутно рассмотрим некоторые программные </w:t>
      </w:r>
      <w:bookmarkStart w:id="0" w:name="keyword1"/>
      <w:bookmarkEnd w:id="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механизмы</w:t>
      </w:r>
      <w:r w:rsidR="008269A0"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 xml:space="preserve"> </w:t>
      </w:r>
      <w:r w:rsidRPr="00193207">
        <w:rPr>
          <w:color w:val="000000"/>
          <w:sz w:val="22"/>
          <w:szCs w:val="22"/>
        </w:rPr>
        <w:t>работы с ними.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 xml:space="preserve">В частности, в предыдущей </w:t>
      </w:r>
      <w:r w:rsidR="008269A0" w:rsidRPr="00193207">
        <w:rPr>
          <w:color w:val="000000"/>
          <w:sz w:val="22"/>
          <w:szCs w:val="22"/>
        </w:rPr>
        <w:t>работе</w:t>
      </w:r>
      <w:r w:rsidRPr="00193207">
        <w:rPr>
          <w:color w:val="000000"/>
          <w:sz w:val="22"/>
          <w:szCs w:val="22"/>
        </w:rPr>
        <w:t xml:space="preserve"> мы создавали обычные справочники – такие справочники содержат простые списки элементов. Однако, справочники в 1</w:t>
      </w:r>
      <w:proofErr w:type="gramStart"/>
      <w:r w:rsidRPr="00193207">
        <w:rPr>
          <w:color w:val="000000"/>
          <w:sz w:val="22"/>
          <w:szCs w:val="22"/>
        </w:rPr>
        <w:t>С:Предприятие</w:t>
      </w:r>
      <w:proofErr w:type="gramEnd"/>
      <w:r w:rsidRPr="00193207">
        <w:rPr>
          <w:color w:val="000000"/>
          <w:sz w:val="22"/>
          <w:szCs w:val="22"/>
        </w:rPr>
        <w:t xml:space="preserve"> 8 могут иметь более сложную структуру.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Многие справочники, используемые на практике, являются иерархическими. Это означает, что каждому из элементов справочника может быть сопоставлен другой элемент, который называется родителем.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Возможна </w:t>
      </w:r>
      <w:bookmarkStart w:id="1" w:name="keyword2"/>
      <w:bookmarkEnd w:id="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иерархия</w:t>
      </w:r>
      <w:r w:rsidRPr="00193207">
        <w:rPr>
          <w:color w:val="000000"/>
          <w:sz w:val="22"/>
          <w:szCs w:val="22"/>
        </w:rPr>
        <w:t> различных видов, в частности, при иерархии групп и элементов в справочник, помимо обычных элементов можно включать группы, которые, в свою </w:t>
      </w:r>
      <w:bookmarkStart w:id="2" w:name="keyword3"/>
      <w:bookmarkEnd w:id="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очередь</w:t>
      </w:r>
      <w:r w:rsidRPr="00193207">
        <w:rPr>
          <w:color w:val="000000"/>
          <w:sz w:val="22"/>
          <w:szCs w:val="22"/>
        </w:rPr>
        <w:t>, могут включать в себя другие группы и элементы.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Примером такого справочника является справочник, хранящий списки товаров, материалов, услуг. Обычно такой справочник носит название Номенклатура. Как правило, подобный справочник имеет множество групп – например – Товары – для хранения записей о товарно-материальных ценностях, и Услуги – для хранения списков услуг.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Второй вид иерархии – это </w:t>
      </w:r>
      <w:bookmarkStart w:id="3" w:name="keyword4"/>
      <w:bookmarkEnd w:id="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иерархия</w:t>
      </w:r>
      <w:r w:rsidRPr="00193207">
        <w:rPr>
          <w:color w:val="000000"/>
          <w:sz w:val="22"/>
          <w:szCs w:val="22"/>
        </w:rPr>
        <w:t> элементов. Хорошим примером справочника, для которого естественна </w:t>
      </w:r>
      <w:bookmarkStart w:id="4" w:name="keyword5"/>
      <w:bookmarkEnd w:id="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иерархия</w:t>
      </w:r>
      <w:r w:rsidRPr="00193207">
        <w:rPr>
          <w:color w:val="000000"/>
          <w:sz w:val="22"/>
          <w:szCs w:val="22"/>
        </w:rPr>
        <w:t> элементов, является справочник для хранения сведений о подразделениях организаций. Такой справочник обычно так и называется – </w:t>
      </w:r>
      <w:bookmarkStart w:id="5" w:name="keyword6"/>
      <w:bookmarkEnd w:id="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Подразделения</w:t>
      </w:r>
      <w:r w:rsidRPr="00193207">
        <w:rPr>
          <w:color w:val="000000"/>
          <w:sz w:val="22"/>
          <w:szCs w:val="22"/>
        </w:rPr>
        <w:t>. Логика иерархии элементов заключается в том, что отдельные элементы справочника, описывающие отдельные </w:t>
      </w:r>
      <w:bookmarkStart w:id="6" w:name="keyword7"/>
      <w:bookmarkEnd w:id="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подразделения</w:t>
      </w:r>
      <w:r w:rsidRPr="00193207">
        <w:rPr>
          <w:color w:val="000000"/>
          <w:sz w:val="22"/>
          <w:szCs w:val="22"/>
        </w:rPr>
        <w:t> организации, могут являться родителями для других элементов – так же подразделений. Например, подразделение Администрация вполне может включать в себя </w:t>
      </w:r>
      <w:bookmarkStart w:id="7" w:name="keyword8"/>
      <w:bookmarkEnd w:id="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подразделения</w:t>
      </w:r>
      <w:r w:rsidRPr="00193207">
        <w:rPr>
          <w:color w:val="000000"/>
          <w:sz w:val="22"/>
          <w:szCs w:val="22"/>
        </w:rPr>
        <w:t> Бухгалтерия, Отдел кадров и так далее.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Справочники, в сущности, являются хранилищами аналитических признаков учета. Например, в случае со справочником Номенклатура можно организовать учет таким образом, чтобы иметь сведения об остатках каких-либо номенклатурных позиций на складе, об их стоимости. В случае со справочником, поддерживающим иерархию элементов, любой элемент справочника можно использовать как аналитический "разделитель" учета (то есть, например, выбирать данные элементы при заполнении табличных частей других объектов, например, документов). А вот при иерархии групп и элементов использовать в качестве аналитического разделителя группу не получится.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Если родительские отношения существуют внутри справочника, такие справочники называются иерархическими. Существует еще один вид взаимоотношений между справочниками, который называется подчинением. Предположим, у нас имеется справочник Контрагенты, содержащий </w:t>
      </w:r>
      <w:bookmarkStart w:id="8" w:name="keyword9"/>
      <w:bookmarkEnd w:id="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список</w:t>
      </w:r>
      <w:r w:rsidRPr="00193207">
        <w:rPr>
          <w:color w:val="000000"/>
          <w:sz w:val="22"/>
          <w:szCs w:val="22"/>
        </w:rPr>
        <w:t> организаций, с которыми наша организация имеет какие-то взаимоотношения. Каждый из контрагентов, описанных в этом справочнике, имеет некоторое количество контактных лиц – представителей контрагента. Можно сказать, что каждый представитель контрагента "принадлежит" определенному контрагенту. Такие взаимоотношения между справочниками реализуются при помощи механизма указания владельцев справочника и настройки подчинения.</w:t>
      </w:r>
    </w:p>
    <w:p w:rsidR="008269A0" w:rsidRPr="00193207" w:rsidRDefault="008269A0" w:rsidP="00AA60D3">
      <w:pPr>
        <w:pStyle w:val="a3"/>
        <w:shd w:val="clear" w:color="auto" w:fill="FFFFFF"/>
        <w:spacing w:line="240" w:lineRule="atLeast"/>
        <w:rPr>
          <w:b/>
          <w:color w:val="000000"/>
          <w:sz w:val="22"/>
          <w:szCs w:val="22"/>
        </w:rPr>
      </w:pPr>
      <w:r w:rsidRPr="00193207">
        <w:rPr>
          <w:b/>
          <w:color w:val="000000"/>
          <w:sz w:val="22"/>
          <w:szCs w:val="22"/>
        </w:rPr>
        <w:t>Ход работы: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Рассмотрим работу с </w:t>
      </w:r>
      <w:bookmarkStart w:id="9" w:name="keyword10"/>
      <w:bookmarkEnd w:id="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иерархическими справочниками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8269A0">
      <w:pPr>
        <w:pStyle w:val="3"/>
        <w:numPr>
          <w:ilvl w:val="0"/>
          <w:numId w:val="1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u w:val="single"/>
        </w:rPr>
      </w:pPr>
      <w:bookmarkStart w:id="10" w:name="sect2"/>
      <w:bookmarkEnd w:id="10"/>
      <w:r w:rsidRPr="00193207">
        <w:rPr>
          <w:rFonts w:ascii="Times New Roman" w:hAnsi="Times New Roman" w:cs="Times New Roman"/>
          <w:color w:val="000000"/>
          <w:u w:val="single"/>
        </w:rPr>
        <w:t>Иерархические справочники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Создадим новый справочник </w:t>
      </w:r>
      <w:r w:rsidRPr="00193207">
        <w:rPr>
          <w:b/>
          <w:bCs/>
          <w:color w:val="000000"/>
          <w:sz w:val="22"/>
          <w:szCs w:val="22"/>
        </w:rPr>
        <w:t>Единицы измерения</w:t>
      </w:r>
      <w:r w:rsidRPr="00193207">
        <w:rPr>
          <w:color w:val="000000"/>
          <w:sz w:val="22"/>
          <w:szCs w:val="22"/>
        </w:rPr>
        <w:t>, зададим следующие его параметры: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Имя</w:t>
      </w:r>
      <w:r w:rsidRPr="00193207">
        <w:rPr>
          <w:color w:val="000000"/>
          <w:sz w:val="22"/>
          <w:szCs w:val="22"/>
        </w:rPr>
        <w:t xml:space="preserve">: </w:t>
      </w:r>
      <w:proofErr w:type="spellStart"/>
      <w:r w:rsidRPr="00193207">
        <w:rPr>
          <w:color w:val="000000"/>
          <w:sz w:val="22"/>
          <w:szCs w:val="22"/>
        </w:rPr>
        <w:t>ЕдиницыИзмерения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Длина наименования</w:t>
      </w:r>
      <w:r w:rsidRPr="00193207">
        <w:rPr>
          <w:color w:val="000000"/>
          <w:sz w:val="22"/>
          <w:szCs w:val="22"/>
        </w:rPr>
        <w:t>: 100 символов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Подсистемы</w:t>
      </w:r>
      <w:r w:rsidRPr="00193207">
        <w:rPr>
          <w:color w:val="000000"/>
          <w:sz w:val="22"/>
          <w:szCs w:val="22"/>
        </w:rPr>
        <w:t xml:space="preserve">: </w:t>
      </w:r>
      <w:proofErr w:type="spellStart"/>
      <w:r w:rsidRPr="00193207">
        <w:rPr>
          <w:color w:val="000000"/>
          <w:sz w:val="22"/>
          <w:szCs w:val="22"/>
        </w:rPr>
        <w:t>БухгалтерскийУчет</w:t>
      </w:r>
      <w:proofErr w:type="spellEnd"/>
      <w:r w:rsidRPr="00193207">
        <w:rPr>
          <w:color w:val="000000"/>
          <w:sz w:val="22"/>
          <w:szCs w:val="22"/>
        </w:rPr>
        <w:t xml:space="preserve">, </w:t>
      </w:r>
      <w:proofErr w:type="spellStart"/>
      <w:r w:rsidRPr="00193207">
        <w:rPr>
          <w:color w:val="000000"/>
          <w:sz w:val="22"/>
          <w:szCs w:val="22"/>
        </w:rPr>
        <w:t>ОперативныйУчетМатериалов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Это будет очень простой справочник, стандартный </w:t>
      </w:r>
      <w:bookmarkStart w:id="11" w:name="keyword11"/>
      <w:bookmarkEnd w:id="1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которого </w:t>
      </w:r>
      <w:r w:rsidRPr="00193207">
        <w:rPr>
          <w:b/>
          <w:bCs/>
          <w:color w:val="000000"/>
          <w:sz w:val="22"/>
          <w:szCs w:val="22"/>
        </w:rPr>
        <w:t>Наименование</w:t>
      </w:r>
      <w:r w:rsidRPr="00193207">
        <w:rPr>
          <w:color w:val="000000"/>
          <w:sz w:val="22"/>
          <w:szCs w:val="22"/>
        </w:rPr>
        <w:t> будет использоваться для хранения информации о наименовании единицы измерения.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lastRenderedPageBreak/>
        <w:t>Теперь создадим очередной справочник – </w:t>
      </w:r>
      <w:r w:rsidRPr="00193207">
        <w:rPr>
          <w:b/>
          <w:bCs/>
          <w:color w:val="000000"/>
          <w:sz w:val="22"/>
          <w:szCs w:val="22"/>
        </w:rPr>
        <w:t>Номенклатура</w:t>
      </w:r>
      <w:r w:rsidRPr="00193207">
        <w:rPr>
          <w:color w:val="000000"/>
          <w:sz w:val="22"/>
          <w:szCs w:val="22"/>
        </w:rPr>
        <w:t>. Зададим следующие параметры: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Имя</w:t>
      </w:r>
      <w:r w:rsidRPr="00193207">
        <w:rPr>
          <w:color w:val="000000"/>
          <w:sz w:val="22"/>
          <w:szCs w:val="22"/>
        </w:rPr>
        <w:t>: Номенклатура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Подсистемы</w:t>
      </w:r>
      <w:r w:rsidRPr="00193207">
        <w:rPr>
          <w:color w:val="000000"/>
          <w:sz w:val="22"/>
          <w:szCs w:val="22"/>
        </w:rPr>
        <w:t xml:space="preserve">: </w:t>
      </w:r>
      <w:proofErr w:type="spellStart"/>
      <w:r w:rsidRPr="00193207">
        <w:rPr>
          <w:color w:val="000000"/>
          <w:sz w:val="22"/>
          <w:szCs w:val="22"/>
        </w:rPr>
        <w:t>БухгалтерскийУчет</w:t>
      </w:r>
      <w:proofErr w:type="spellEnd"/>
      <w:r w:rsidRPr="00193207">
        <w:rPr>
          <w:color w:val="000000"/>
          <w:sz w:val="22"/>
          <w:szCs w:val="22"/>
        </w:rPr>
        <w:t xml:space="preserve">, </w:t>
      </w:r>
      <w:proofErr w:type="spellStart"/>
      <w:r w:rsidRPr="00193207">
        <w:rPr>
          <w:color w:val="000000"/>
          <w:sz w:val="22"/>
          <w:szCs w:val="22"/>
        </w:rPr>
        <w:t>ОперативныйУчетМатериалов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На вкладке окна редактирования объекта </w:t>
      </w:r>
      <w:r w:rsidRPr="00193207">
        <w:rPr>
          <w:b/>
          <w:bCs/>
          <w:color w:val="000000"/>
          <w:sz w:val="22"/>
          <w:szCs w:val="22"/>
        </w:rPr>
        <w:t>Иерархия</w:t>
      </w:r>
      <w:r w:rsidRPr="00193207">
        <w:rPr>
          <w:color w:val="000000"/>
          <w:sz w:val="22"/>
          <w:szCs w:val="22"/>
        </w:rPr>
        <w:t>, </w:t>
      </w:r>
      <w:hyperlink r:id="rId5" w:anchor="image.4.1" w:history="1">
        <w:r w:rsidRPr="00193207">
          <w:rPr>
            <w:rStyle w:val="a4"/>
            <w:color w:val="0071A6"/>
            <w:sz w:val="22"/>
            <w:szCs w:val="22"/>
          </w:rPr>
          <w:t>рис. 4.1</w:t>
        </w:r>
      </w:hyperlink>
      <w:r w:rsidRPr="00193207">
        <w:rPr>
          <w:color w:val="000000"/>
          <w:sz w:val="22"/>
          <w:szCs w:val="22"/>
        </w:rPr>
        <w:t>., установим следующие параметры:</w:t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12" w:name="image.4.1"/>
      <w:bookmarkEnd w:id="12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544793" cy="2467678"/>
            <wp:effectExtent l="0" t="0" r="8255" b="8890"/>
            <wp:docPr id="1" name="Рисунок 1" descr="Настройка иерархического справ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тройка иерархического справочни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88" cy="247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4.1.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>Настройка иерархического справочника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Иерархический справочник</w:t>
      </w:r>
      <w:r w:rsidRPr="00193207">
        <w:rPr>
          <w:color w:val="000000"/>
          <w:sz w:val="22"/>
          <w:szCs w:val="22"/>
        </w:rPr>
        <w:t>: Установлено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Вид иерархии</w:t>
      </w:r>
      <w:r w:rsidRPr="00193207">
        <w:rPr>
          <w:color w:val="000000"/>
          <w:sz w:val="22"/>
          <w:szCs w:val="22"/>
        </w:rPr>
        <w:t>: </w:t>
      </w:r>
      <w:bookmarkStart w:id="13" w:name="keyword12"/>
      <w:bookmarkEnd w:id="1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Иерархия</w:t>
      </w:r>
      <w:r w:rsidRPr="00193207">
        <w:rPr>
          <w:color w:val="000000"/>
          <w:sz w:val="22"/>
          <w:szCs w:val="22"/>
        </w:rPr>
        <w:t> групп и элементов.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Этот </w:t>
      </w:r>
      <w:bookmarkStart w:id="14" w:name="keyword13"/>
      <w:bookmarkEnd w:id="1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параметр</w:t>
      </w:r>
      <w:r w:rsidRPr="00193207">
        <w:rPr>
          <w:color w:val="000000"/>
          <w:sz w:val="22"/>
          <w:szCs w:val="22"/>
        </w:rPr>
        <w:t> может принимать </w:t>
      </w:r>
      <w:bookmarkStart w:id="15" w:name="keyword14"/>
      <w:bookmarkEnd w:id="1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Иерархия элементов</w:t>
      </w:r>
      <w:r w:rsidRPr="00193207">
        <w:rPr>
          <w:color w:val="000000"/>
          <w:sz w:val="22"/>
          <w:szCs w:val="22"/>
        </w:rPr>
        <w:t>. В нашем случае справочник сможет содержать отдельные элементы, собранные, в зависимости от их вида, в группы. Эту структуру можно сравнить с папками и файлами в файловой системе компьютера. Группы – это папки, отдельные элементы – это файлы.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На вкладке </w:t>
      </w:r>
      <w:r w:rsidRPr="00193207">
        <w:rPr>
          <w:b/>
          <w:bCs/>
          <w:color w:val="000000"/>
          <w:sz w:val="22"/>
          <w:szCs w:val="22"/>
        </w:rPr>
        <w:t>Данные</w:t>
      </w:r>
      <w:r w:rsidRPr="00193207">
        <w:rPr>
          <w:color w:val="000000"/>
          <w:sz w:val="22"/>
          <w:szCs w:val="22"/>
        </w:rPr>
        <w:t>, </w:t>
      </w:r>
      <w:hyperlink r:id="rId7" w:anchor="image.4.2" w:history="1">
        <w:r w:rsidRPr="00193207">
          <w:rPr>
            <w:rStyle w:val="a4"/>
            <w:color w:val="0071A6"/>
            <w:sz w:val="22"/>
            <w:szCs w:val="22"/>
          </w:rPr>
          <w:t>рис. 4.2</w:t>
        </w:r>
      </w:hyperlink>
      <w:r w:rsidRPr="00193207">
        <w:rPr>
          <w:color w:val="000000"/>
          <w:sz w:val="22"/>
          <w:szCs w:val="22"/>
        </w:rPr>
        <w:t>., добавим следующие реквизиты: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proofErr w:type="spellStart"/>
      <w:r w:rsidRPr="00193207">
        <w:rPr>
          <w:b/>
          <w:bCs/>
          <w:color w:val="000000"/>
          <w:sz w:val="22"/>
          <w:szCs w:val="22"/>
        </w:rPr>
        <w:t>ЕдиницаИзмерения</w:t>
      </w:r>
      <w:proofErr w:type="spellEnd"/>
      <w:r w:rsidRPr="00193207">
        <w:rPr>
          <w:color w:val="000000"/>
          <w:sz w:val="22"/>
          <w:szCs w:val="22"/>
        </w:rPr>
        <w:t xml:space="preserve">: Тип </w:t>
      </w:r>
      <w:proofErr w:type="spellStart"/>
      <w:r w:rsidRPr="00193207">
        <w:rPr>
          <w:color w:val="000000"/>
          <w:sz w:val="22"/>
          <w:szCs w:val="22"/>
        </w:rPr>
        <w:t>СправочникСсылка.ЕдиницыИзмерения</w:t>
      </w:r>
      <w:proofErr w:type="spellEnd"/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: </w:t>
      </w:r>
      <w:r w:rsidRPr="00193207">
        <w:rPr>
          <w:b/>
          <w:bCs/>
          <w:color w:val="000000"/>
          <w:sz w:val="22"/>
          <w:szCs w:val="22"/>
        </w:rPr>
        <w:t>Тип</w:t>
      </w:r>
      <w:r w:rsidRPr="00193207">
        <w:rPr>
          <w:color w:val="000000"/>
          <w:sz w:val="22"/>
          <w:szCs w:val="22"/>
        </w:rPr>
        <w:t> Булево, </w:t>
      </w:r>
      <w:r w:rsidRPr="00193207">
        <w:rPr>
          <w:b/>
          <w:bCs/>
          <w:color w:val="000000"/>
          <w:sz w:val="22"/>
          <w:szCs w:val="22"/>
        </w:rPr>
        <w:t>Использование</w:t>
      </w:r>
      <w:r w:rsidRPr="00193207">
        <w:rPr>
          <w:color w:val="000000"/>
          <w:sz w:val="22"/>
          <w:szCs w:val="22"/>
        </w:rPr>
        <w:t>: Для группы и элемента. Эта установка позволит задавать данный </w:t>
      </w:r>
      <w:bookmarkStart w:id="16" w:name="keyword15"/>
      <w:bookmarkEnd w:id="1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 xml:space="preserve"> и </w:t>
      </w:r>
      <w:proofErr w:type="gramStart"/>
      <w:r w:rsidRPr="00193207">
        <w:rPr>
          <w:color w:val="000000"/>
          <w:sz w:val="22"/>
          <w:szCs w:val="22"/>
        </w:rPr>
        <w:t>для элементов</w:t>
      </w:r>
      <w:proofErr w:type="gramEnd"/>
      <w:r w:rsidRPr="00193207">
        <w:rPr>
          <w:color w:val="000000"/>
          <w:sz w:val="22"/>
          <w:szCs w:val="22"/>
        </w:rPr>
        <w:t xml:space="preserve"> и для групп.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Заполнять из данных заполнения</w:t>
      </w:r>
      <w:r w:rsidRPr="00193207">
        <w:rPr>
          <w:color w:val="000000"/>
          <w:sz w:val="22"/>
          <w:szCs w:val="22"/>
        </w:rPr>
        <w:t>: </w:t>
      </w:r>
      <w:bookmarkStart w:id="17" w:name="keyword16"/>
      <w:bookmarkEnd w:id="1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Истина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Отдельные группы нашего справочника планируется использовать для хранения исключительно услуг, и подобная установка (в частности, истинность параметра </w:t>
      </w:r>
      <w:proofErr w:type="gramStart"/>
      <w:r w:rsidRPr="00193207">
        <w:rPr>
          <w:b/>
          <w:bCs/>
          <w:color w:val="000000"/>
          <w:sz w:val="22"/>
          <w:szCs w:val="22"/>
        </w:rPr>
        <w:t>Заполнять</w:t>
      </w:r>
      <w:proofErr w:type="gramEnd"/>
      <w:r w:rsidRPr="00193207">
        <w:rPr>
          <w:b/>
          <w:bCs/>
          <w:color w:val="000000"/>
          <w:sz w:val="22"/>
          <w:szCs w:val="22"/>
        </w:rPr>
        <w:t xml:space="preserve"> из данных заполнения</w:t>
      </w:r>
      <w:r w:rsidRPr="00193207">
        <w:rPr>
          <w:color w:val="000000"/>
          <w:sz w:val="22"/>
          <w:szCs w:val="22"/>
        </w:rPr>
        <w:t>) позволит нам реализовать автоматический механизм заполнения данного реквизита для элементов, входящих в группы.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Длина наименования</w:t>
      </w:r>
      <w:r w:rsidRPr="00193207">
        <w:rPr>
          <w:color w:val="000000"/>
          <w:sz w:val="22"/>
          <w:szCs w:val="22"/>
        </w:rPr>
        <w:t>: 100</w:t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18" w:name="image.4.2"/>
      <w:bookmarkEnd w:id="18"/>
      <w:r w:rsidRPr="00193207">
        <w:rPr>
          <w:rFonts w:ascii="Times New Roman" w:hAnsi="Times New Roman" w:cs="Times New Roman"/>
          <w:noProof/>
          <w:color w:val="0071A6"/>
          <w:lang w:eastAsia="ru-RU"/>
        </w:rPr>
        <w:drawing>
          <wp:inline distT="0" distB="0" distL="0" distR="0">
            <wp:extent cx="4451230" cy="2376383"/>
            <wp:effectExtent l="0" t="0" r="6985" b="5080"/>
            <wp:docPr id="2" name="Рисунок 2" descr="Состав реквизитов справочника Номенклатур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став реквизитов справочника Номенклатур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36" cy="239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4.2. </w:t>
      </w:r>
      <w:r w:rsidRPr="00193207">
        <w:rPr>
          <w:rFonts w:ascii="Times New Roman" w:hAnsi="Times New Roman" w:cs="Times New Roman"/>
          <w:color w:val="000000"/>
        </w:rPr>
        <w:t>Состав реквизитов справочника Номенклатура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lastRenderedPageBreak/>
        <w:t>Таким образом, при создании элемента справочника мы будем задавать название элемента в стандартном </w:t>
      </w:r>
      <w:bookmarkStart w:id="19" w:name="keyword17"/>
      <w:bookmarkEnd w:id="1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реквизите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Наименование</w:t>
      </w:r>
      <w:r w:rsidRPr="00193207">
        <w:rPr>
          <w:color w:val="000000"/>
          <w:sz w:val="22"/>
          <w:szCs w:val="22"/>
        </w:rPr>
        <w:t xml:space="preserve">, указывать единицу измерения, а </w:t>
      </w:r>
      <w:proofErr w:type="gramStart"/>
      <w:r w:rsidRPr="00193207">
        <w:rPr>
          <w:color w:val="000000"/>
          <w:sz w:val="22"/>
          <w:szCs w:val="22"/>
        </w:rPr>
        <w:t>так же</w:t>
      </w:r>
      <w:proofErr w:type="gramEnd"/>
      <w:r w:rsidRPr="00193207">
        <w:rPr>
          <w:color w:val="000000"/>
          <w:sz w:val="22"/>
          <w:szCs w:val="22"/>
        </w:rPr>
        <w:t>, для услуг, устанавливать флаг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, причем, установка этого флага для группы будет означать, что в ней хранятся списки услуг, а для элемента – то, что он является услугой.</w:t>
      </w:r>
    </w:p>
    <w:p w:rsidR="00AA60D3" w:rsidRPr="00193207" w:rsidRDefault="00AA60D3" w:rsidP="008269A0">
      <w:pPr>
        <w:pStyle w:val="3"/>
        <w:numPr>
          <w:ilvl w:val="0"/>
          <w:numId w:val="1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u w:val="single"/>
        </w:rPr>
      </w:pPr>
      <w:proofErr w:type="spellStart"/>
      <w:r w:rsidRPr="00193207">
        <w:rPr>
          <w:rFonts w:ascii="Times New Roman" w:hAnsi="Times New Roman" w:cs="Times New Roman"/>
          <w:color w:val="000000"/>
          <w:u w:val="single"/>
        </w:rPr>
        <w:t>Автозаполнение</w:t>
      </w:r>
      <w:proofErr w:type="spellEnd"/>
      <w:r w:rsidRPr="00193207">
        <w:rPr>
          <w:rFonts w:ascii="Times New Roman" w:hAnsi="Times New Roman" w:cs="Times New Roman"/>
          <w:color w:val="000000"/>
          <w:u w:val="single"/>
        </w:rPr>
        <w:t xml:space="preserve"> реквизитов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Реализуем функцию автоматического заполнения реквизита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 для элементов, входящих в группы. Нам нужно, чтобы элемент, создаваемый в группе с установленным флагом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, при его создании, автоматически бы получал установленный флаг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, соответственно, если данный флаг у группы не установлен, у элемента он так же не должен быть установлен. При этом нам нужно предусмотреть ситуацию, когда элемент создается вне группы – на верхнем уровне справочника </w:t>
      </w:r>
      <w:r w:rsidRPr="00193207">
        <w:rPr>
          <w:b/>
          <w:bCs/>
          <w:color w:val="000000"/>
          <w:sz w:val="22"/>
          <w:szCs w:val="22"/>
        </w:rPr>
        <w:t>Номенклатура</w:t>
      </w:r>
      <w:r w:rsidRPr="00193207">
        <w:rPr>
          <w:color w:val="000000"/>
          <w:sz w:val="22"/>
          <w:szCs w:val="22"/>
        </w:rPr>
        <w:t>. Для решения этой задачи мы можем воспользоваться обработчиком события </w:t>
      </w:r>
      <w:proofErr w:type="spellStart"/>
      <w:r w:rsidRPr="00193207">
        <w:rPr>
          <w:b/>
          <w:bCs/>
          <w:color w:val="000000"/>
          <w:sz w:val="22"/>
          <w:szCs w:val="22"/>
        </w:rPr>
        <w:t>ОбработкаЗаполнения</w:t>
      </w:r>
      <w:proofErr w:type="spellEnd"/>
      <w:r w:rsidRPr="00193207">
        <w:rPr>
          <w:color w:val="000000"/>
          <w:sz w:val="22"/>
          <w:szCs w:val="22"/>
        </w:rPr>
        <w:t>, его процедура располагается в модуле объекта.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Перейдем в </w:t>
      </w:r>
      <w:bookmarkStart w:id="20" w:name="keyword18"/>
      <w:bookmarkEnd w:id="2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модуль</w:t>
      </w:r>
      <w:r w:rsidRPr="00193207">
        <w:rPr>
          <w:color w:val="000000"/>
          <w:sz w:val="22"/>
          <w:szCs w:val="22"/>
        </w:rPr>
        <w:t> объекта (кнопка </w:t>
      </w:r>
      <w:r w:rsidRPr="00193207">
        <w:rPr>
          <w:b/>
          <w:bCs/>
          <w:color w:val="000000"/>
          <w:sz w:val="22"/>
          <w:szCs w:val="22"/>
        </w:rPr>
        <w:t>Модуль объекта</w:t>
      </w:r>
      <w:r w:rsidRPr="00193207">
        <w:rPr>
          <w:color w:val="000000"/>
          <w:sz w:val="22"/>
          <w:szCs w:val="22"/>
        </w:rPr>
        <w:t> на закладке </w:t>
      </w:r>
      <w:r w:rsidRPr="00193207">
        <w:rPr>
          <w:b/>
          <w:bCs/>
          <w:color w:val="000000"/>
          <w:sz w:val="22"/>
          <w:szCs w:val="22"/>
        </w:rPr>
        <w:t>Прочие</w:t>
      </w:r>
      <w:r w:rsidRPr="00193207">
        <w:rPr>
          <w:color w:val="000000"/>
          <w:sz w:val="22"/>
          <w:szCs w:val="22"/>
        </w:rPr>
        <w:t> окна редактирования объекта), из списка процедур и выберем </w:t>
      </w:r>
      <w:proofErr w:type="spellStart"/>
      <w:r w:rsidRPr="00193207">
        <w:rPr>
          <w:b/>
          <w:bCs/>
          <w:color w:val="000000"/>
          <w:sz w:val="22"/>
          <w:szCs w:val="22"/>
        </w:rPr>
        <w:t>ОбработкаЗаполнения</w:t>
      </w:r>
      <w:proofErr w:type="spellEnd"/>
      <w:r w:rsidRPr="00193207">
        <w:rPr>
          <w:color w:val="000000"/>
          <w:sz w:val="22"/>
          <w:szCs w:val="22"/>
        </w:rPr>
        <w:t>, </w:t>
      </w:r>
      <w:hyperlink r:id="rId10" w:anchor="image.4.3" w:history="1">
        <w:r w:rsidRPr="00193207">
          <w:rPr>
            <w:rStyle w:val="a4"/>
            <w:color w:val="0071A6"/>
            <w:sz w:val="22"/>
            <w:szCs w:val="22"/>
          </w:rPr>
          <w:t>рис. 4.3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21" w:name="image.4.3"/>
      <w:bookmarkEnd w:id="21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411941" cy="1502354"/>
            <wp:effectExtent l="0" t="0" r="0" b="3175"/>
            <wp:docPr id="5" name="Рисунок 5" descr="Процедура обработки заполнения справ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цедура обработки заполнения справочник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54" cy="154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4.3.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>Процедура обработки заполнения справочника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Процедура будет исполняться на стороне сервера, причем, вызываться она будет при различных способах создания элемента справочника – например, при интерактивном создании пользователем, при копировании, при программном создании. </w:t>
      </w:r>
      <w:bookmarkStart w:id="22" w:name="keyword19"/>
      <w:bookmarkEnd w:id="2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Параметр</w:t>
      </w:r>
      <w:r w:rsid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 xml:space="preserve"> </w:t>
      </w:r>
      <w:r w:rsidRPr="00193207">
        <w:rPr>
          <w:color w:val="000000"/>
          <w:sz w:val="22"/>
          <w:szCs w:val="22"/>
        </w:rPr>
        <w:t>процедуры </w:t>
      </w:r>
      <w:proofErr w:type="spellStart"/>
      <w:r w:rsidRPr="00193207">
        <w:rPr>
          <w:b/>
          <w:bCs/>
          <w:color w:val="000000"/>
          <w:sz w:val="22"/>
          <w:szCs w:val="22"/>
        </w:rPr>
        <w:t>СтандартнаяОбработка</w:t>
      </w:r>
      <w:proofErr w:type="spellEnd"/>
      <w:r w:rsidRPr="00193207">
        <w:rPr>
          <w:color w:val="000000"/>
          <w:sz w:val="22"/>
          <w:szCs w:val="22"/>
        </w:rPr>
        <w:t> позволяет включать или отключать стандартную обработку процесса заполнения реквизитов, </w:t>
      </w:r>
      <w:bookmarkStart w:id="23" w:name="keyword20"/>
      <w:bookmarkEnd w:id="2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параметр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> содержит данные, которые система использует для заполнения элемента.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режиме 1С:Предприятие откроем справочник </w:t>
      </w:r>
      <w:r w:rsidRPr="00193207">
        <w:rPr>
          <w:b/>
          <w:bCs/>
          <w:color w:val="000000"/>
          <w:sz w:val="22"/>
          <w:szCs w:val="22"/>
        </w:rPr>
        <w:t>Номенклатура</w:t>
      </w:r>
      <w:r w:rsidRPr="00193207">
        <w:rPr>
          <w:color w:val="000000"/>
          <w:sz w:val="22"/>
          <w:szCs w:val="22"/>
        </w:rPr>
        <w:t>, создадим две группы – </w:t>
      </w:r>
      <w:r w:rsidRPr="00193207">
        <w:rPr>
          <w:b/>
          <w:bCs/>
          <w:color w:val="000000"/>
          <w:sz w:val="22"/>
          <w:szCs w:val="22"/>
        </w:rPr>
        <w:t>Товары</w:t>
      </w:r>
      <w:r w:rsidRPr="00193207">
        <w:rPr>
          <w:color w:val="000000"/>
          <w:sz w:val="22"/>
          <w:szCs w:val="22"/>
        </w:rPr>
        <w:t> – флаг </w:t>
      </w:r>
      <w:r w:rsidRPr="00193207">
        <w:rPr>
          <w:b/>
          <w:bCs/>
          <w:color w:val="000000"/>
          <w:sz w:val="22"/>
          <w:szCs w:val="22"/>
        </w:rPr>
        <w:t>Услуги</w:t>
      </w:r>
      <w:r w:rsidRPr="00193207">
        <w:rPr>
          <w:color w:val="000000"/>
          <w:sz w:val="22"/>
          <w:szCs w:val="22"/>
        </w:rPr>
        <w:t> в этой группе не устанавливаем, и </w:t>
      </w:r>
      <w:r w:rsidRPr="00193207">
        <w:rPr>
          <w:b/>
          <w:bCs/>
          <w:color w:val="000000"/>
          <w:sz w:val="22"/>
          <w:szCs w:val="22"/>
        </w:rPr>
        <w:t>Услуги</w:t>
      </w:r>
      <w:r w:rsidRPr="00193207">
        <w:rPr>
          <w:color w:val="000000"/>
          <w:sz w:val="22"/>
          <w:szCs w:val="22"/>
        </w:rPr>
        <w:t> – флаг установлен, </w:t>
      </w:r>
      <w:hyperlink r:id="rId12" w:anchor="image.4.4" w:history="1">
        <w:r w:rsidRPr="00193207">
          <w:rPr>
            <w:rStyle w:val="a4"/>
            <w:color w:val="0071A6"/>
            <w:sz w:val="22"/>
            <w:szCs w:val="22"/>
          </w:rPr>
          <w:t>рис. 4.4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26E7A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24" w:name="image.4.4"/>
      <w:bookmarkEnd w:id="24"/>
      <w:r>
        <w:rPr>
          <w:noProof/>
          <w:lang w:eastAsia="ru-RU"/>
        </w:rPr>
        <w:drawing>
          <wp:inline distT="0" distB="0" distL="0" distR="0" wp14:anchorId="19ABBED1" wp14:editId="141676BA">
            <wp:extent cx="5452281" cy="28775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841" cy="28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4.4.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>Две группы в справочнике Номенклатура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lastRenderedPageBreak/>
        <w:t xml:space="preserve">Исследуем процедуру обработки заполнения, прежде чем продолжать работу над ней. Для этого вставим в нее какую-нибудь команду, </w:t>
      </w:r>
      <w:proofErr w:type="gramStart"/>
      <w:r w:rsidRPr="00193207">
        <w:rPr>
          <w:color w:val="000000"/>
          <w:sz w:val="22"/>
          <w:szCs w:val="22"/>
        </w:rPr>
        <w:t>например</w:t>
      </w:r>
      <w:proofErr w:type="gramEnd"/>
      <w:r w:rsidRPr="00193207">
        <w:rPr>
          <w:color w:val="000000"/>
          <w:sz w:val="22"/>
          <w:szCs w:val="22"/>
        </w:rPr>
        <w:t>: </w:t>
      </w:r>
      <w:proofErr w:type="spellStart"/>
      <w:r w:rsidRPr="00193207">
        <w:rPr>
          <w:b/>
          <w:bCs/>
          <w:color w:val="000000"/>
          <w:sz w:val="22"/>
          <w:szCs w:val="22"/>
        </w:rPr>
        <w:t>ТестоваяПеременная</w:t>
      </w:r>
      <w:proofErr w:type="spellEnd"/>
      <w:r w:rsidRPr="00193207">
        <w:rPr>
          <w:b/>
          <w:bCs/>
          <w:color w:val="000000"/>
          <w:sz w:val="22"/>
          <w:szCs w:val="22"/>
        </w:rPr>
        <w:t xml:space="preserve"> = 0;</w:t>
      </w:r>
      <w:r w:rsidRPr="00193207">
        <w:rPr>
          <w:color w:val="000000"/>
          <w:sz w:val="22"/>
          <w:szCs w:val="22"/>
        </w:rPr>
        <w:t> и установим на строку с данной командой точку останова. Для этого либо выполним </w:t>
      </w:r>
      <w:bookmarkStart w:id="25" w:name="keyword21"/>
      <w:bookmarkEnd w:id="2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двойной щелчок</w:t>
      </w:r>
      <w:r w:rsidRPr="00193207">
        <w:rPr>
          <w:color w:val="000000"/>
          <w:sz w:val="22"/>
          <w:szCs w:val="22"/>
        </w:rPr>
        <w:t> левой кнопкой мыши на сером </w:t>
      </w:r>
      <w:bookmarkStart w:id="26" w:name="keyword22"/>
      <w:bookmarkEnd w:id="2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слева от команды, либо, установив </w:t>
      </w:r>
      <w:bookmarkStart w:id="27" w:name="keyword23"/>
      <w:bookmarkEnd w:id="2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курсор</w:t>
      </w:r>
      <w:r w:rsidRPr="00193207">
        <w:rPr>
          <w:color w:val="000000"/>
          <w:sz w:val="22"/>
          <w:szCs w:val="22"/>
        </w:rPr>
        <w:t> в строку с командой, выполним команду </w:t>
      </w:r>
      <w:proofErr w:type="gramStart"/>
      <w:r w:rsidRPr="00193207">
        <w:rPr>
          <w:b/>
          <w:bCs/>
          <w:color w:val="000000"/>
          <w:sz w:val="22"/>
          <w:szCs w:val="22"/>
        </w:rPr>
        <w:t>Отладка &gt;</w:t>
      </w:r>
      <w:proofErr w:type="gramEnd"/>
      <w:r w:rsidRPr="00193207">
        <w:rPr>
          <w:b/>
          <w:bCs/>
          <w:color w:val="000000"/>
          <w:sz w:val="22"/>
          <w:szCs w:val="22"/>
        </w:rPr>
        <w:t xml:space="preserve"> Точка останова</w:t>
      </w:r>
      <w:r w:rsidRPr="00193207">
        <w:rPr>
          <w:color w:val="000000"/>
          <w:sz w:val="22"/>
          <w:szCs w:val="22"/>
        </w:rPr>
        <w:t>, либо – установив </w:t>
      </w:r>
      <w:bookmarkStart w:id="28" w:name="keyword24"/>
      <w:bookmarkEnd w:id="2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курсор</w:t>
      </w:r>
      <w:r w:rsidRPr="00193207">
        <w:rPr>
          <w:color w:val="000000"/>
          <w:sz w:val="22"/>
          <w:szCs w:val="22"/>
        </w:rPr>
        <w:t> в нужную строку, нажмем </w:t>
      </w:r>
      <w:r w:rsidRPr="00193207">
        <w:rPr>
          <w:b/>
          <w:bCs/>
          <w:color w:val="000000"/>
          <w:sz w:val="22"/>
          <w:szCs w:val="22"/>
        </w:rPr>
        <w:t>F9</w:t>
      </w:r>
      <w:r w:rsidRPr="00193207">
        <w:rPr>
          <w:color w:val="000000"/>
          <w:sz w:val="22"/>
          <w:szCs w:val="22"/>
        </w:rPr>
        <w:t>. Для установки точки останова нужно, чтобы строка, на которую мы пытаемся ее установить, присутствовала в </w:t>
      </w:r>
      <w:bookmarkStart w:id="29" w:name="keyword25"/>
      <w:bookmarkEnd w:id="2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конфигурации базы данных</w:t>
      </w:r>
      <w:r w:rsidRPr="00193207">
        <w:rPr>
          <w:color w:val="000000"/>
          <w:sz w:val="22"/>
          <w:szCs w:val="22"/>
        </w:rPr>
        <w:t>, то есть – написав код, нужно нажать на кнопку </w:t>
      </w:r>
      <w:proofErr w:type="gramStart"/>
      <w:r w:rsidRPr="00193207">
        <w:rPr>
          <w:b/>
          <w:bCs/>
          <w:color w:val="000000"/>
          <w:sz w:val="22"/>
          <w:szCs w:val="22"/>
        </w:rPr>
        <w:t>Обновить</w:t>
      </w:r>
      <w:proofErr w:type="gramEnd"/>
      <w:r w:rsidRPr="00193207">
        <w:rPr>
          <w:b/>
          <w:bCs/>
          <w:color w:val="000000"/>
          <w:sz w:val="22"/>
          <w:szCs w:val="22"/>
        </w:rPr>
        <w:t xml:space="preserve"> конфигурацию</w:t>
      </w:r>
      <w:r w:rsidRPr="00193207">
        <w:rPr>
          <w:color w:val="000000"/>
          <w:sz w:val="22"/>
          <w:szCs w:val="22"/>
        </w:rPr>
        <w:t> </w:t>
      </w:r>
      <w:bookmarkStart w:id="30" w:name="keyword26"/>
      <w:bookmarkEnd w:id="3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базы данных</w:t>
      </w:r>
      <w:r w:rsidRPr="00193207">
        <w:rPr>
          <w:color w:val="000000"/>
          <w:sz w:val="22"/>
          <w:szCs w:val="22"/>
        </w:rPr>
        <w:t>. В итоге у нас должно получиться следующее, </w:t>
      </w:r>
      <w:hyperlink r:id="rId14" w:anchor="image.4.5" w:history="1">
        <w:r w:rsidRPr="00193207">
          <w:rPr>
            <w:rStyle w:val="a4"/>
            <w:color w:val="0071A6"/>
            <w:sz w:val="22"/>
            <w:szCs w:val="22"/>
          </w:rPr>
          <w:t>рис. 4.5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31" w:name="image.4.5"/>
      <w:bookmarkEnd w:id="31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141344" cy="1816055"/>
            <wp:effectExtent l="0" t="0" r="2540" b="0"/>
            <wp:docPr id="7" name="Рисунок 7" descr="Точка останова в процед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очка останова в процедуре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3" cy="183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4.5. </w:t>
      </w:r>
      <w:r w:rsidRPr="00193207">
        <w:rPr>
          <w:rFonts w:ascii="Times New Roman" w:hAnsi="Times New Roman" w:cs="Times New Roman"/>
          <w:color w:val="000000"/>
        </w:rPr>
        <w:t>Точка останова в процедуре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Запустим конфигурацию в режиме отладки (кнопка </w:t>
      </w:r>
      <w:r w:rsidRPr="00193207">
        <w:rPr>
          <w:b/>
          <w:bCs/>
          <w:color w:val="000000"/>
          <w:sz w:val="22"/>
          <w:szCs w:val="22"/>
        </w:rPr>
        <w:t>Начать отладку</w:t>
      </w:r>
      <w:r w:rsidRPr="00193207">
        <w:rPr>
          <w:color w:val="000000"/>
          <w:sz w:val="22"/>
          <w:szCs w:val="22"/>
        </w:rPr>
        <w:t>, </w:t>
      </w:r>
      <w:bookmarkStart w:id="32" w:name="keyword27"/>
      <w:bookmarkEnd w:id="3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команда</w:t>
      </w:r>
      <w:r w:rsidRPr="00193207">
        <w:rPr>
          <w:color w:val="000000"/>
          <w:sz w:val="22"/>
          <w:szCs w:val="22"/>
        </w:rPr>
        <w:t> </w:t>
      </w:r>
      <w:bookmarkStart w:id="33" w:name="keyword28"/>
      <w:bookmarkEnd w:id="3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меню</w:t>
      </w:r>
      <w:r w:rsidRPr="00193207">
        <w:rPr>
          <w:color w:val="000000"/>
          <w:sz w:val="22"/>
          <w:szCs w:val="22"/>
        </w:rPr>
        <w:t> </w:t>
      </w:r>
      <w:proofErr w:type="gramStart"/>
      <w:r w:rsidRPr="00193207">
        <w:rPr>
          <w:b/>
          <w:bCs/>
          <w:color w:val="000000"/>
          <w:sz w:val="22"/>
          <w:szCs w:val="22"/>
        </w:rPr>
        <w:t>Отладка &gt;</w:t>
      </w:r>
      <w:proofErr w:type="gramEnd"/>
      <w:r w:rsidRPr="00193207">
        <w:rPr>
          <w:b/>
          <w:bCs/>
          <w:color w:val="000000"/>
          <w:sz w:val="22"/>
          <w:szCs w:val="22"/>
        </w:rPr>
        <w:t xml:space="preserve"> Начать отладку</w:t>
      </w:r>
      <w:r w:rsidRPr="00193207">
        <w:rPr>
          <w:color w:val="000000"/>
          <w:sz w:val="22"/>
          <w:szCs w:val="22"/>
        </w:rPr>
        <w:t>, или клавиша </w:t>
      </w:r>
      <w:r w:rsidRPr="00193207">
        <w:rPr>
          <w:b/>
          <w:bCs/>
          <w:color w:val="000000"/>
          <w:sz w:val="22"/>
          <w:szCs w:val="22"/>
        </w:rPr>
        <w:t>F5</w:t>
      </w:r>
      <w:r w:rsidRPr="00193207">
        <w:rPr>
          <w:color w:val="000000"/>
          <w:sz w:val="22"/>
          <w:szCs w:val="22"/>
        </w:rPr>
        <w:t> на клавиатуре). Перейдем в группу </w:t>
      </w:r>
      <w:r w:rsidRPr="00193207">
        <w:rPr>
          <w:b/>
          <w:bCs/>
          <w:color w:val="000000"/>
          <w:sz w:val="22"/>
          <w:szCs w:val="22"/>
        </w:rPr>
        <w:t>Услуги</w:t>
      </w:r>
      <w:r w:rsidRPr="00193207">
        <w:rPr>
          <w:color w:val="000000"/>
          <w:sz w:val="22"/>
          <w:szCs w:val="22"/>
        </w:rPr>
        <w:t> и создадим в ней новый элемент. Когда управление будет передано в </w:t>
      </w:r>
      <w:r w:rsidRPr="00193207">
        <w:rPr>
          <w:b/>
          <w:bCs/>
          <w:color w:val="000000"/>
          <w:sz w:val="22"/>
          <w:szCs w:val="22"/>
        </w:rPr>
        <w:t>Конфигуратор</w:t>
      </w:r>
      <w:r w:rsidRPr="00193207">
        <w:rPr>
          <w:color w:val="000000"/>
          <w:sz w:val="22"/>
          <w:szCs w:val="22"/>
        </w:rPr>
        <w:t>, установим </w:t>
      </w:r>
      <w:bookmarkStart w:id="34" w:name="keyword29"/>
      <w:bookmarkEnd w:id="3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курсор</w:t>
      </w:r>
      <w:r w:rsidRPr="00193207">
        <w:rPr>
          <w:color w:val="000000"/>
          <w:sz w:val="22"/>
          <w:szCs w:val="22"/>
        </w:rPr>
        <w:t> на имя параметра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>, вызовем контекстное </w:t>
      </w:r>
      <w:bookmarkStart w:id="35" w:name="keyword30"/>
      <w:bookmarkEnd w:id="3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меню</w:t>
      </w:r>
      <w:r w:rsidRPr="00193207">
        <w:rPr>
          <w:color w:val="000000"/>
          <w:sz w:val="22"/>
          <w:szCs w:val="22"/>
        </w:rPr>
        <w:t> и выберем команду </w:t>
      </w:r>
      <w:proofErr w:type="gramStart"/>
      <w:r w:rsidRPr="00193207">
        <w:rPr>
          <w:b/>
          <w:bCs/>
          <w:color w:val="000000"/>
          <w:sz w:val="22"/>
          <w:szCs w:val="22"/>
        </w:rPr>
        <w:t>Вычислить</w:t>
      </w:r>
      <w:proofErr w:type="gramEnd"/>
      <w:r w:rsidRPr="00193207">
        <w:rPr>
          <w:b/>
          <w:bCs/>
          <w:color w:val="000000"/>
          <w:sz w:val="22"/>
          <w:szCs w:val="22"/>
        </w:rPr>
        <w:t xml:space="preserve"> выражение</w:t>
      </w:r>
      <w:r w:rsidRPr="00193207">
        <w:rPr>
          <w:color w:val="000000"/>
          <w:sz w:val="22"/>
          <w:szCs w:val="22"/>
        </w:rPr>
        <w:t>. Появится окно </w:t>
      </w:r>
      <w:bookmarkStart w:id="36" w:name="keyword31"/>
      <w:bookmarkEnd w:id="3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Выражение</w:t>
      </w:r>
      <w:r w:rsidRPr="00193207">
        <w:rPr>
          <w:color w:val="000000"/>
          <w:sz w:val="22"/>
          <w:szCs w:val="22"/>
        </w:rPr>
        <w:t>, из которого можно понять, что </w:t>
      </w:r>
      <w:bookmarkStart w:id="37" w:name="keyword32"/>
      <w:bookmarkEnd w:id="3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переменная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> – это структура, в которой присутствуют сведения о родителе создаваемого элемента – то есть – о группе </w:t>
      </w:r>
      <w:r w:rsidRPr="00193207">
        <w:rPr>
          <w:b/>
          <w:bCs/>
          <w:color w:val="000000"/>
          <w:sz w:val="22"/>
          <w:szCs w:val="22"/>
        </w:rPr>
        <w:t>Услуги</w:t>
      </w:r>
      <w:r w:rsidRPr="00193207">
        <w:rPr>
          <w:color w:val="000000"/>
          <w:sz w:val="22"/>
          <w:szCs w:val="22"/>
        </w:rPr>
        <w:t>, </w:t>
      </w:r>
      <w:hyperlink r:id="rId16" w:anchor="image.4.6" w:history="1">
        <w:r w:rsidRPr="00193207">
          <w:rPr>
            <w:rStyle w:val="a4"/>
            <w:color w:val="0071A6"/>
            <w:sz w:val="22"/>
            <w:szCs w:val="22"/>
          </w:rPr>
          <w:t>рис. 4.6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38" w:name="image.4.6"/>
      <w:bookmarkEnd w:id="38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908430" cy="3285481"/>
            <wp:effectExtent l="0" t="0" r="6985" b="0"/>
            <wp:docPr id="8" name="Рисунок 8" descr="Структура ДанныеЗа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труктура ДанныеЗаполнен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29" cy="329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4.6. </w:t>
      </w:r>
      <w:r w:rsidRPr="00193207">
        <w:rPr>
          <w:rFonts w:ascii="Times New Roman" w:hAnsi="Times New Roman" w:cs="Times New Roman"/>
          <w:color w:val="000000"/>
        </w:rPr>
        <w:t xml:space="preserve">Структура </w:t>
      </w:r>
      <w:proofErr w:type="spellStart"/>
      <w:r w:rsidRPr="00193207">
        <w:rPr>
          <w:rFonts w:ascii="Times New Roman" w:hAnsi="Times New Roman" w:cs="Times New Roman"/>
          <w:color w:val="000000"/>
        </w:rPr>
        <w:t>ДанныеЗаполнения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Структура – это </w:t>
      </w:r>
      <w:bookmarkStart w:id="39" w:name="keyword33"/>
      <w:bookmarkEnd w:id="3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таблица</w:t>
      </w:r>
      <w:r w:rsidRPr="00193207">
        <w:rPr>
          <w:color w:val="000000"/>
          <w:sz w:val="22"/>
          <w:szCs w:val="22"/>
        </w:rPr>
        <w:t>, которая содержит пары вида </w:t>
      </w:r>
      <w:bookmarkStart w:id="40" w:name="keyword34"/>
      <w:bookmarkEnd w:id="4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Ключ</w:t>
      </w:r>
      <w:r w:rsidRPr="00193207">
        <w:rPr>
          <w:color w:val="000000"/>
          <w:sz w:val="22"/>
          <w:szCs w:val="22"/>
        </w:rPr>
        <w:t> – </w:t>
      </w:r>
      <w:bookmarkStart w:id="41" w:name="keyword35"/>
      <w:bookmarkEnd w:id="4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нашем случае, если процедура </w:t>
      </w:r>
      <w:proofErr w:type="spellStart"/>
      <w:r w:rsidRPr="00193207">
        <w:rPr>
          <w:b/>
          <w:bCs/>
          <w:color w:val="000000"/>
          <w:sz w:val="22"/>
          <w:szCs w:val="22"/>
        </w:rPr>
        <w:t>ОбработкаЗаполнения</w:t>
      </w:r>
      <w:proofErr w:type="spellEnd"/>
      <w:r w:rsidRPr="00193207">
        <w:rPr>
          <w:color w:val="000000"/>
          <w:sz w:val="22"/>
          <w:szCs w:val="22"/>
        </w:rPr>
        <w:t> отработает – она заполнит лишь </w:t>
      </w:r>
      <w:bookmarkStart w:id="42" w:name="keyword36"/>
      <w:bookmarkEnd w:id="4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Родитель</w:t>
      </w:r>
      <w:r w:rsidRPr="00193207">
        <w:rPr>
          <w:color w:val="000000"/>
          <w:sz w:val="22"/>
          <w:szCs w:val="22"/>
        </w:rPr>
        <w:t> для создаваемого элемента. А нам хотелось бы установить и флаг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 в соответствии с данными родителя.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lastRenderedPageBreak/>
        <w:t>Рассмотрим некоторые составляющие данных, к которым мы можем получить </w:t>
      </w:r>
      <w:bookmarkStart w:id="43" w:name="keyword37"/>
      <w:bookmarkEnd w:id="4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доступ</w:t>
      </w:r>
      <w:r w:rsidRPr="00193207">
        <w:rPr>
          <w:color w:val="000000"/>
          <w:sz w:val="22"/>
          <w:szCs w:val="22"/>
        </w:rPr>
        <w:t> посредством структуры.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Родитель</w:t>
      </w:r>
      <w:r w:rsidRPr="00193207">
        <w:rPr>
          <w:color w:val="000000"/>
          <w:sz w:val="22"/>
          <w:szCs w:val="22"/>
        </w:rPr>
        <w:t> – здесь хранится родитель элемента – в нашем случае – </w:t>
      </w:r>
      <w:bookmarkStart w:id="44" w:name="keyword38"/>
      <w:bookmarkEnd w:id="4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группа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Услуги</w:t>
      </w:r>
      <w:r w:rsidRPr="00193207">
        <w:rPr>
          <w:color w:val="000000"/>
          <w:sz w:val="22"/>
          <w:szCs w:val="22"/>
        </w:rPr>
        <w:t> типа </w:t>
      </w:r>
      <w:proofErr w:type="spellStart"/>
      <w:r w:rsidRPr="00193207">
        <w:rPr>
          <w:b/>
          <w:bCs/>
          <w:color w:val="000000"/>
          <w:sz w:val="22"/>
          <w:szCs w:val="22"/>
        </w:rPr>
        <w:t>СправочникСсылка.Номенклатура</w:t>
      </w:r>
      <w:proofErr w:type="spellEnd"/>
      <w:r w:rsidRPr="00193207">
        <w:rPr>
          <w:color w:val="000000"/>
          <w:sz w:val="22"/>
          <w:szCs w:val="22"/>
        </w:rPr>
        <w:t xml:space="preserve">. То есть, </w:t>
      </w:r>
      <w:proofErr w:type="gramStart"/>
      <w:r w:rsidRPr="00193207">
        <w:rPr>
          <w:color w:val="000000"/>
          <w:sz w:val="22"/>
          <w:szCs w:val="22"/>
        </w:rPr>
        <w:t>при заполнения</w:t>
      </w:r>
      <w:proofErr w:type="gramEnd"/>
      <w:r w:rsidRPr="00193207">
        <w:rPr>
          <w:color w:val="000000"/>
          <w:sz w:val="22"/>
          <w:szCs w:val="22"/>
        </w:rPr>
        <w:t xml:space="preserve"> поля </w:t>
      </w:r>
      <w:r w:rsidRPr="00193207">
        <w:rPr>
          <w:b/>
          <w:bCs/>
          <w:color w:val="000000"/>
          <w:sz w:val="22"/>
          <w:szCs w:val="22"/>
        </w:rPr>
        <w:t>Родитель</w:t>
      </w:r>
      <w:r w:rsidRPr="00193207">
        <w:rPr>
          <w:color w:val="000000"/>
          <w:sz w:val="22"/>
          <w:szCs w:val="22"/>
        </w:rPr>
        <w:t> создаваемого элемента, окажется, что он будет хранить ссылку на другой элемент (в нашем случае – группу), входящий в справочник </w:t>
      </w:r>
      <w:r w:rsidRPr="00193207">
        <w:rPr>
          <w:b/>
          <w:bCs/>
          <w:color w:val="000000"/>
          <w:sz w:val="22"/>
          <w:szCs w:val="22"/>
        </w:rPr>
        <w:t>Номенклатура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Владелец</w:t>
      </w:r>
      <w:r w:rsidRPr="00193207">
        <w:rPr>
          <w:color w:val="000000"/>
          <w:sz w:val="22"/>
          <w:szCs w:val="22"/>
        </w:rPr>
        <w:t> – данное </w:t>
      </w:r>
      <w:bookmarkStart w:id="45" w:name="keyword39"/>
      <w:bookmarkEnd w:id="4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у нашей группы, находящейся в справочнике, имеет </w:t>
      </w:r>
      <w:bookmarkStart w:id="46" w:name="keyword40"/>
      <w:bookmarkEnd w:id="4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Неопределено</w:t>
      </w:r>
      <w:proofErr w:type="spellEnd"/>
      <w:r w:rsidRPr="00193207">
        <w:rPr>
          <w:color w:val="000000"/>
          <w:sz w:val="22"/>
          <w:szCs w:val="22"/>
        </w:rPr>
        <w:t>. Такое </w:t>
      </w:r>
      <w:bookmarkStart w:id="47" w:name="keyword41"/>
      <w:bookmarkEnd w:id="4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="00A26E7A">
        <w:rPr>
          <w:rStyle w:val="keyword"/>
          <w:rFonts w:eastAsiaTheme="majorEastAsia"/>
          <w:i/>
          <w:iCs/>
          <w:color w:val="000000"/>
          <w:sz w:val="22"/>
          <w:szCs w:val="22"/>
        </w:rPr>
        <w:t xml:space="preserve"> </w:t>
      </w:r>
      <w:r w:rsidRPr="00193207">
        <w:rPr>
          <w:color w:val="000000"/>
          <w:sz w:val="22"/>
          <w:szCs w:val="22"/>
        </w:rPr>
        <w:t>присваивается тем свойствам, которые, в принципе, могут быть установлены, но в данном случае значения не имеют.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proofErr w:type="spellStart"/>
      <w:r w:rsidRPr="00193207">
        <w:rPr>
          <w:b/>
          <w:bCs/>
          <w:color w:val="000000"/>
          <w:sz w:val="22"/>
          <w:szCs w:val="22"/>
        </w:rPr>
        <w:t>ЕдиницаИзмерения</w:t>
      </w:r>
      <w:proofErr w:type="spellEnd"/>
      <w:r w:rsidRPr="00193207">
        <w:rPr>
          <w:color w:val="000000"/>
          <w:sz w:val="22"/>
          <w:szCs w:val="22"/>
        </w:rPr>
        <w:t> имеет </w:t>
      </w:r>
      <w:bookmarkStart w:id="48" w:name="keyword42"/>
      <w:bookmarkEnd w:id="4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Null</w:t>
      </w:r>
      <w:proofErr w:type="spellEnd"/>
      <w:r w:rsidRPr="00193207">
        <w:rPr>
          <w:color w:val="000000"/>
          <w:sz w:val="22"/>
          <w:szCs w:val="22"/>
        </w:rPr>
        <w:t>. При настройке состава реквизитов справочника </w:t>
      </w:r>
      <w:r w:rsidRPr="00193207">
        <w:rPr>
          <w:b/>
          <w:bCs/>
          <w:color w:val="000000"/>
          <w:sz w:val="22"/>
          <w:szCs w:val="22"/>
        </w:rPr>
        <w:t>Номенклатура</w:t>
      </w:r>
      <w:r w:rsidRPr="00193207">
        <w:rPr>
          <w:color w:val="000000"/>
          <w:sz w:val="22"/>
          <w:szCs w:val="22"/>
        </w:rPr>
        <w:t>, мы указали, что </w:t>
      </w:r>
      <w:proofErr w:type="spellStart"/>
      <w:r w:rsidRPr="00193207">
        <w:rPr>
          <w:b/>
          <w:bCs/>
          <w:color w:val="000000"/>
          <w:sz w:val="22"/>
          <w:szCs w:val="22"/>
        </w:rPr>
        <w:t>ЕдиницаИзмерения</w:t>
      </w:r>
      <w:proofErr w:type="spellEnd"/>
      <w:r w:rsidRPr="00193207">
        <w:rPr>
          <w:color w:val="000000"/>
          <w:sz w:val="22"/>
          <w:szCs w:val="22"/>
        </w:rPr>
        <w:t> может задаваться только для элемента. Но в структуре справочника в </w:t>
      </w:r>
      <w:bookmarkStart w:id="49" w:name="keyword43"/>
      <w:bookmarkEnd w:id="4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информационной базе</w:t>
      </w:r>
      <w:r w:rsidRPr="00193207">
        <w:rPr>
          <w:color w:val="000000"/>
          <w:sz w:val="22"/>
          <w:szCs w:val="22"/>
        </w:rPr>
        <w:t> подобное </w:t>
      </w:r>
      <w:bookmarkStart w:id="50" w:name="keyword44"/>
      <w:bookmarkEnd w:id="50"/>
      <w:proofErr w:type="spellStart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присутствует</w:t>
      </w:r>
      <w:proofErr w:type="spellEnd"/>
      <w:r w:rsidRPr="00193207">
        <w:rPr>
          <w:color w:val="000000"/>
          <w:sz w:val="22"/>
          <w:szCs w:val="22"/>
        </w:rPr>
        <w:t xml:space="preserve"> и у группы. Однако значения оно содержать не может – поэтому в качестве типа значения мы видим </w:t>
      </w:r>
      <w:proofErr w:type="spellStart"/>
      <w:r w:rsidRPr="00193207">
        <w:rPr>
          <w:b/>
          <w:bCs/>
          <w:color w:val="000000"/>
          <w:sz w:val="22"/>
          <w:szCs w:val="22"/>
        </w:rPr>
        <w:t>Null</w:t>
      </w:r>
      <w:proofErr w:type="spellEnd"/>
      <w:r w:rsidRPr="00193207">
        <w:rPr>
          <w:color w:val="000000"/>
          <w:sz w:val="22"/>
          <w:szCs w:val="22"/>
        </w:rPr>
        <w:t>. Типы значений </w:t>
      </w:r>
      <w:proofErr w:type="spellStart"/>
      <w:r w:rsidRPr="00193207">
        <w:rPr>
          <w:b/>
          <w:bCs/>
          <w:color w:val="000000"/>
          <w:sz w:val="22"/>
          <w:szCs w:val="22"/>
        </w:rPr>
        <w:t>Неопределено</w:t>
      </w:r>
      <w:proofErr w:type="spellEnd"/>
      <w:r w:rsidRPr="00193207">
        <w:rPr>
          <w:color w:val="000000"/>
          <w:sz w:val="22"/>
          <w:szCs w:val="22"/>
        </w:rPr>
        <w:t> и </w:t>
      </w:r>
      <w:proofErr w:type="spellStart"/>
      <w:r w:rsidRPr="00193207">
        <w:rPr>
          <w:b/>
          <w:bCs/>
          <w:color w:val="000000"/>
          <w:sz w:val="22"/>
          <w:szCs w:val="22"/>
        </w:rPr>
        <w:t>Null</w:t>
      </w:r>
      <w:proofErr w:type="spellEnd"/>
      <w:r w:rsidRPr="00193207">
        <w:rPr>
          <w:color w:val="000000"/>
          <w:sz w:val="22"/>
          <w:szCs w:val="22"/>
        </w:rPr>
        <w:t> кажутся похожими, но это – разные вещи. </w:t>
      </w:r>
      <w:bookmarkStart w:id="51" w:name="keyword45"/>
      <w:bookmarkEnd w:id="5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с типом </w:t>
      </w:r>
      <w:proofErr w:type="spellStart"/>
      <w:r w:rsidRPr="00193207">
        <w:rPr>
          <w:b/>
          <w:bCs/>
          <w:color w:val="000000"/>
          <w:sz w:val="22"/>
          <w:szCs w:val="22"/>
        </w:rPr>
        <w:t>Неопределено</w:t>
      </w:r>
      <w:proofErr w:type="spellEnd"/>
      <w:r w:rsidRPr="00193207">
        <w:rPr>
          <w:color w:val="000000"/>
          <w:sz w:val="22"/>
          <w:szCs w:val="22"/>
        </w:rPr>
        <w:t> может быть задано, а </w:t>
      </w:r>
      <w:bookmarkStart w:id="52" w:name="keyword46"/>
      <w:bookmarkEnd w:id="52"/>
      <w:proofErr w:type="spellStart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b/>
          <w:bCs/>
          <w:color w:val="000000"/>
          <w:sz w:val="22"/>
          <w:szCs w:val="22"/>
        </w:rPr>
        <w:t>Null</w:t>
      </w:r>
      <w:proofErr w:type="spellEnd"/>
      <w:r w:rsidRPr="00193207">
        <w:rPr>
          <w:color w:val="000000"/>
          <w:sz w:val="22"/>
          <w:szCs w:val="22"/>
        </w:rPr>
        <w:t> не может быть задано в принципе.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Свойство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 установлено в </w:t>
      </w:r>
      <w:bookmarkStart w:id="53" w:name="keyword47"/>
      <w:bookmarkEnd w:id="5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Истина</w:t>
      </w:r>
      <w:r w:rsidRPr="00193207">
        <w:rPr>
          <w:color w:val="000000"/>
          <w:sz w:val="22"/>
          <w:szCs w:val="22"/>
        </w:rPr>
        <w:t> – этот флаг мы устанавливали при создании группы </w:t>
      </w:r>
      <w:r w:rsidRPr="00193207">
        <w:rPr>
          <w:b/>
          <w:bCs/>
          <w:color w:val="000000"/>
          <w:sz w:val="22"/>
          <w:szCs w:val="22"/>
        </w:rPr>
        <w:t>Услуги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Свойство </w:t>
      </w:r>
      <w:proofErr w:type="spellStart"/>
      <w:r w:rsidRPr="00193207">
        <w:rPr>
          <w:b/>
          <w:bCs/>
          <w:color w:val="000000"/>
          <w:sz w:val="22"/>
          <w:szCs w:val="22"/>
        </w:rPr>
        <w:t>ЭтоГруппа</w:t>
      </w:r>
      <w:proofErr w:type="spellEnd"/>
      <w:r w:rsidRPr="00193207">
        <w:rPr>
          <w:color w:val="000000"/>
          <w:sz w:val="22"/>
          <w:szCs w:val="22"/>
        </w:rPr>
        <w:t> так же истинно – оно устанавливается в истинность для групп.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Для того чтобы установить свойство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 у создаваемого элемента, мы могли бы напрямую обратиться к свойству элемента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="00A26E7A">
        <w:rPr>
          <w:b/>
          <w:bCs/>
          <w:color w:val="000000"/>
          <w:sz w:val="22"/>
          <w:szCs w:val="22"/>
        </w:rPr>
        <w:t xml:space="preserve"> </w:t>
      </w:r>
      <w:r w:rsidRPr="00193207">
        <w:rPr>
          <w:color w:val="000000"/>
          <w:sz w:val="22"/>
          <w:szCs w:val="22"/>
        </w:rPr>
        <w:t>и установить его в </w:t>
      </w:r>
      <w:bookmarkStart w:id="54" w:name="keyword48"/>
      <w:bookmarkEnd w:id="5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флага Услуга у его родителя. Выглядеть это может, например, так: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Услуга =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ДанныеЗаполнения.Родитель.Услуга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 xml:space="preserve">Однако процедура </w:t>
      </w:r>
      <w:proofErr w:type="spellStart"/>
      <w:r w:rsidRPr="00193207">
        <w:rPr>
          <w:color w:val="000000"/>
          <w:sz w:val="22"/>
          <w:szCs w:val="22"/>
        </w:rPr>
        <w:t>ОбработкаЗаполнения</w:t>
      </w:r>
      <w:proofErr w:type="spellEnd"/>
      <w:r w:rsidRPr="00193207">
        <w:rPr>
          <w:color w:val="000000"/>
          <w:sz w:val="22"/>
          <w:szCs w:val="22"/>
        </w:rPr>
        <w:t xml:space="preserve"> предусматривает автоматический механизм заполнения реквизитов на основе переданной структуры. Так как стандартный механизм нас вполне устраивает, мы можем поступить </w:t>
      </w:r>
      <w:bookmarkStart w:id="55" w:name="keyword49"/>
      <w:bookmarkEnd w:id="5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-другому. А именно, для установки свойства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 нам нужно лишь дополнить структуру необходимой записью. Сделать это можно с помощью стандартных операций </w:t>
      </w:r>
      <w:bookmarkStart w:id="56" w:name="keyword50"/>
      <w:bookmarkEnd w:id="5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 работе со структурой. А именно, следующим образом: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ДанныеЗаполнения.Вставить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("Услуга",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ДанныеЗаполнения.Родитель.Услуга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);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итоге у нас получается такой код, </w:t>
      </w:r>
      <w:hyperlink r:id="rId18" w:anchor="image.4.7" w:history="1">
        <w:r w:rsidRPr="00193207">
          <w:rPr>
            <w:rStyle w:val="a4"/>
            <w:color w:val="0071A6"/>
            <w:sz w:val="22"/>
            <w:szCs w:val="22"/>
          </w:rPr>
          <w:t>рис. 4.7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57" w:name="image.4.7"/>
      <w:bookmarkEnd w:id="57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905500" cy="1362075"/>
            <wp:effectExtent l="19050" t="0" r="0" b="0"/>
            <wp:docPr id="9" name="Рисунок 9" descr="Заполнение реквизита Услуга на основании параметров элемента род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полнение реквизита Услуга на основании параметров элемента родителя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4.7. </w:t>
      </w:r>
      <w:r w:rsidRPr="00193207">
        <w:rPr>
          <w:rFonts w:ascii="Times New Roman" w:hAnsi="Times New Roman" w:cs="Times New Roman"/>
          <w:color w:val="000000"/>
        </w:rPr>
        <w:t>Заполнение реквизита Услуга на основании параметров элемента родителя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Здесь мы установили точку останова для того, чтобы посмотреть, как изменится структура при выполнении данной процедуры. Опробуем решение в пользовательском режиме, можно заметить, что, во-первых, структура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> действительно теперь содержит </w:t>
      </w:r>
      <w:bookmarkStart w:id="58" w:name="keyword51"/>
      <w:bookmarkEnd w:id="5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ключ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 со значением </w:t>
      </w:r>
      <w:r w:rsidRPr="00193207">
        <w:rPr>
          <w:b/>
          <w:bCs/>
          <w:color w:val="000000"/>
          <w:sz w:val="22"/>
          <w:szCs w:val="22"/>
        </w:rPr>
        <w:t>Истина</w:t>
      </w:r>
      <w:r w:rsidRPr="00193207">
        <w:rPr>
          <w:color w:val="000000"/>
          <w:sz w:val="22"/>
          <w:szCs w:val="22"/>
        </w:rPr>
        <w:t>, а так же то, что элементы, создаваемые в группе с установленным флагом </w:t>
      </w:r>
      <w:r w:rsidRPr="00193207">
        <w:rPr>
          <w:b/>
          <w:bCs/>
          <w:color w:val="000000"/>
          <w:sz w:val="22"/>
          <w:szCs w:val="22"/>
        </w:rPr>
        <w:t>Услуга</w:t>
      </w:r>
      <w:r w:rsidRPr="00193207">
        <w:rPr>
          <w:color w:val="000000"/>
          <w:sz w:val="22"/>
          <w:szCs w:val="22"/>
        </w:rPr>
        <w:t>, имеют данный </w:t>
      </w:r>
      <w:bookmarkStart w:id="59" w:name="keyword52"/>
      <w:bookmarkEnd w:id="5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в установленном положении, </w:t>
      </w:r>
      <w:hyperlink r:id="rId20" w:anchor="image.4.8" w:history="1">
        <w:r w:rsidRPr="00193207">
          <w:rPr>
            <w:rStyle w:val="a4"/>
            <w:color w:val="0071A6"/>
            <w:sz w:val="22"/>
            <w:szCs w:val="22"/>
          </w:rPr>
          <w:t>рис. 4.8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5A7794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60" w:name="image.4.8"/>
      <w:bookmarkEnd w:id="60"/>
      <w:r>
        <w:rPr>
          <w:noProof/>
          <w:lang w:eastAsia="ru-RU"/>
        </w:rPr>
        <w:lastRenderedPageBreak/>
        <w:drawing>
          <wp:inline distT="0" distB="0" distL="0" distR="0" wp14:anchorId="4B2DE8C4" wp14:editId="5481B9FC">
            <wp:extent cx="2995684" cy="19829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1471" cy="20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4.8. </w:t>
      </w:r>
      <w:r w:rsidRPr="00193207">
        <w:rPr>
          <w:rFonts w:ascii="Times New Roman" w:hAnsi="Times New Roman" w:cs="Times New Roman"/>
          <w:color w:val="000000"/>
        </w:rPr>
        <w:t>Результат заполнения реквизита Услуга на основании параметров элемента родителя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Подойдет ли </w:t>
      </w:r>
      <w:bookmarkStart w:id="61" w:name="keyword53"/>
      <w:bookmarkEnd w:id="6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созданная процедура</w:t>
      </w:r>
      <w:r w:rsidRPr="00193207">
        <w:rPr>
          <w:color w:val="000000"/>
          <w:sz w:val="22"/>
          <w:szCs w:val="22"/>
        </w:rPr>
        <w:t> для практического использования? На этот вопрос может ответить ее тестирование. А именно, попробуем создать еще одну группу в корневой части справочника. Очевидно, что у такой группы родителя не будет. То же самое касается создания элемента. Попытка приводит к появлению ошибки, </w:t>
      </w:r>
      <w:hyperlink r:id="rId22" w:anchor="image.4.8" w:history="1">
        <w:r w:rsidRPr="00193207">
          <w:rPr>
            <w:rStyle w:val="a4"/>
            <w:color w:val="0071A6"/>
            <w:sz w:val="22"/>
            <w:szCs w:val="22"/>
          </w:rPr>
          <w:t>рис. 4.8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62" w:name="image.4.9"/>
      <w:bookmarkEnd w:id="62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743325" cy="1200150"/>
            <wp:effectExtent l="19050" t="0" r="9525" b="0"/>
            <wp:docPr id="11" name="Рисунок 11" descr="Ошибка при попытке создать элемент, у которого нет род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шибка при попытке создать элемент, у которого нет родителя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4.9. </w:t>
      </w:r>
      <w:r w:rsidRPr="00193207">
        <w:rPr>
          <w:rFonts w:ascii="Times New Roman" w:hAnsi="Times New Roman" w:cs="Times New Roman"/>
          <w:color w:val="000000"/>
        </w:rPr>
        <w:t>Ошибка при попытке создать элемент, у которого нет родителя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Нажав на кнопку </w:t>
      </w:r>
      <w:r w:rsidRPr="00193207">
        <w:rPr>
          <w:b/>
          <w:bCs/>
          <w:color w:val="000000"/>
          <w:sz w:val="22"/>
          <w:szCs w:val="22"/>
        </w:rPr>
        <w:t>Подробно</w:t>
      </w:r>
      <w:r w:rsidRPr="00193207">
        <w:rPr>
          <w:color w:val="000000"/>
          <w:sz w:val="22"/>
          <w:szCs w:val="22"/>
        </w:rPr>
        <w:t>, видим, что ошибка произошла при попытке добавить в структуру новую </w:t>
      </w:r>
      <w:bookmarkStart w:id="63" w:name="keyword54"/>
      <w:bookmarkEnd w:id="6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запись</w:t>
      </w:r>
      <w:r w:rsidRPr="00193207">
        <w:rPr>
          <w:color w:val="000000"/>
          <w:sz w:val="22"/>
          <w:szCs w:val="22"/>
        </w:rPr>
        <w:t>, </w:t>
      </w:r>
      <w:hyperlink r:id="rId24" w:anchor="image.4.10" w:history="1">
        <w:r w:rsidRPr="00193207">
          <w:rPr>
            <w:rStyle w:val="a4"/>
            <w:color w:val="0071A6"/>
            <w:sz w:val="22"/>
            <w:szCs w:val="22"/>
          </w:rPr>
          <w:t>рис. 4.10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64" w:name="image.4.10"/>
      <w:bookmarkEnd w:id="64"/>
      <w:r w:rsidRPr="00193207">
        <w:rPr>
          <w:rFonts w:ascii="Times New Roman" w:hAnsi="Times New Roman" w:cs="Times New Roman"/>
          <w:noProof/>
          <w:color w:val="0071A6"/>
          <w:lang w:eastAsia="ru-RU"/>
        </w:rPr>
        <w:drawing>
          <wp:inline distT="0" distB="0" distL="0" distR="0">
            <wp:extent cx="5905500" cy="1581150"/>
            <wp:effectExtent l="19050" t="0" r="0" b="0"/>
            <wp:docPr id="12" name="Рисунок 12" descr="Более подробное описание ошибки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Более подробное описание ошибки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4.10. </w:t>
      </w:r>
      <w:r w:rsidRPr="00193207">
        <w:rPr>
          <w:rFonts w:ascii="Times New Roman" w:hAnsi="Times New Roman" w:cs="Times New Roman"/>
          <w:color w:val="000000"/>
        </w:rPr>
        <w:t>Более подробное описание ошибки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Нажав на кнопку </w:t>
      </w:r>
      <w:r w:rsidRPr="00193207">
        <w:rPr>
          <w:b/>
          <w:bCs/>
          <w:color w:val="000000"/>
          <w:sz w:val="22"/>
          <w:szCs w:val="22"/>
        </w:rPr>
        <w:t>Конфигуратор</w:t>
      </w:r>
      <w:r w:rsidRPr="00193207">
        <w:rPr>
          <w:color w:val="000000"/>
          <w:sz w:val="22"/>
          <w:szCs w:val="22"/>
        </w:rPr>
        <w:t>, мы попадаем в </w:t>
      </w:r>
      <w:bookmarkStart w:id="65" w:name="keyword55"/>
      <w:bookmarkEnd w:id="6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Конфигуратор</w:t>
      </w:r>
      <w:r w:rsidRPr="00193207">
        <w:rPr>
          <w:color w:val="000000"/>
          <w:sz w:val="22"/>
          <w:szCs w:val="22"/>
        </w:rPr>
        <w:t>. Прежде чем обращаться к элементу структуры Родитель, нужно убедиться в том, что </w:t>
      </w:r>
      <w:r w:rsidRPr="00193207">
        <w:rPr>
          <w:b/>
          <w:bCs/>
          <w:color w:val="000000"/>
          <w:sz w:val="22"/>
          <w:szCs w:val="22"/>
        </w:rPr>
        <w:t>Родитель</w:t>
      </w:r>
      <w:r w:rsidRPr="00193207">
        <w:rPr>
          <w:color w:val="000000"/>
          <w:sz w:val="22"/>
          <w:szCs w:val="22"/>
        </w:rPr>
        <w:t> в структуре присутствует. Если </w:t>
      </w:r>
      <w:r w:rsidRPr="00193207">
        <w:rPr>
          <w:b/>
          <w:bCs/>
          <w:color w:val="000000"/>
          <w:sz w:val="22"/>
          <w:szCs w:val="22"/>
        </w:rPr>
        <w:t>Родителя</w:t>
      </w:r>
      <w:r w:rsidRPr="00193207">
        <w:rPr>
          <w:color w:val="000000"/>
          <w:sz w:val="22"/>
          <w:szCs w:val="22"/>
        </w:rPr>
        <w:t> нет – в структуру не нужно ничего добавлять, если есть – можно добавить. Попробуем такой код: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 Если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ДанныеЗаполнения.Свойство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("Родитель") Тогда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 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ДанныеЗаполнения.Вставить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("Услуга",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ДанныеЗаполнения.Родитель.Услуга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);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КонецЕсли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;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Как кажется, все должно работать правильно – если в структуре обнаружилось </w:t>
      </w:r>
      <w:bookmarkStart w:id="66" w:name="keyword56"/>
      <w:bookmarkEnd w:id="6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Родитель – мы можем обращаться к свойству Услуга. Но попытка выполнить эту процедуру снова приводит к ошибке</w:t>
      </w:r>
      <w:r w:rsidR="005A7794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Эта ошибка возникает при проверке условия на наличие в структуре свойства Родитель. Здесь у нас возникает вопрос о том, чем является передаваемый </w:t>
      </w:r>
      <w:bookmarkStart w:id="67" w:name="keyword57"/>
      <w:bookmarkEnd w:id="6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параметр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 xml:space="preserve"> при создании </w:t>
      </w:r>
      <w:r w:rsidRPr="00193207">
        <w:rPr>
          <w:color w:val="000000"/>
          <w:sz w:val="22"/>
          <w:szCs w:val="22"/>
        </w:rPr>
        <w:lastRenderedPageBreak/>
        <w:t>элемента или группы на верхнем уровне справочника. Для ответа на этот вопрос мы можем снова прибегнуть к отладке. Как видно, </w:t>
      </w:r>
      <w:bookmarkStart w:id="68" w:name="keyword58"/>
      <w:bookmarkEnd w:id="6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параметра не</w:t>
      </w:r>
      <w:r w:rsidR="00193207">
        <w:rPr>
          <w:color w:val="000000"/>
          <w:sz w:val="22"/>
          <w:szCs w:val="22"/>
        </w:rPr>
        <w:t xml:space="preserve"> </w:t>
      </w:r>
      <w:r w:rsidRPr="00193207">
        <w:rPr>
          <w:color w:val="000000"/>
          <w:sz w:val="22"/>
          <w:szCs w:val="22"/>
        </w:rPr>
        <w:t>определено, </w:t>
      </w:r>
      <w:hyperlink r:id="rId27" w:anchor="image.4.11" w:history="1">
        <w:r w:rsidRPr="00193207">
          <w:rPr>
            <w:rStyle w:val="a4"/>
            <w:color w:val="0071A6"/>
            <w:sz w:val="22"/>
            <w:szCs w:val="22"/>
          </w:rPr>
          <w:t>рис. 4.11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69" w:name="image.4.11"/>
      <w:bookmarkEnd w:id="69"/>
      <w:r w:rsidRPr="00193207">
        <w:rPr>
          <w:rFonts w:ascii="Times New Roman" w:hAnsi="Times New Roman" w:cs="Times New Roman"/>
          <w:noProof/>
          <w:color w:val="0071A6"/>
          <w:lang w:eastAsia="ru-RU"/>
        </w:rPr>
        <w:drawing>
          <wp:inline distT="0" distB="0" distL="0" distR="0">
            <wp:extent cx="5905500" cy="1819275"/>
            <wp:effectExtent l="19050" t="0" r="0" b="0"/>
            <wp:docPr id="13" name="Рисунок 13" descr="Параметр ДанныеЗаполнения при создании элемента или группы на верхнем уровне справочника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араметр ДанныеЗаполнения при создании элемента или группы на верхнем уровне справочника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4.11. </w:t>
      </w:r>
      <w:r w:rsidRPr="00193207">
        <w:rPr>
          <w:rFonts w:ascii="Times New Roman" w:hAnsi="Times New Roman" w:cs="Times New Roman"/>
          <w:color w:val="000000"/>
        </w:rPr>
        <w:t xml:space="preserve">Параметр </w:t>
      </w:r>
      <w:proofErr w:type="spellStart"/>
      <w:r w:rsidRPr="00193207">
        <w:rPr>
          <w:rFonts w:ascii="Times New Roman" w:hAnsi="Times New Roman" w:cs="Times New Roman"/>
          <w:color w:val="000000"/>
        </w:rPr>
        <w:t>ДанныеЗаполнения</w:t>
      </w:r>
      <w:proofErr w:type="spellEnd"/>
      <w:r w:rsidRPr="00193207">
        <w:rPr>
          <w:rFonts w:ascii="Times New Roman" w:hAnsi="Times New Roman" w:cs="Times New Roman"/>
          <w:color w:val="000000"/>
        </w:rPr>
        <w:t xml:space="preserve"> при создании элемента или группы на верхнем уровне справочника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Тип </w:t>
      </w:r>
      <w:proofErr w:type="spellStart"/>
      <w:r w:rsidRPr="00193207">
        <w:rPr>
          <w:b/>
          <w:bCs/>
          <w:color w:val="000000"/>
          <w:sz w:val="22"/>
          <w:szCs w:val="22"/>
        </w:rPr>
        <w:t>Неопределено</w:t>
      </w:r>
      <w:proofErr w:type="spellEnd"/>
      <w:r w:rsidRPr="00193207">
        <w:rPr>
          <w:color w:val="000000"/>
          <w:sz w:val="22"/>
          <w:szCs w:val="22"/>
        </w:rPr>
        <w:t> говорит нам о том, что перед нами лишь </w:t>
      </w:r>
      <w:bookmarkStart w:id="70" w:name="keyword59"/>
      <w:bookmarkEnd w:id="7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переменная</w:t>
      </w:r>
      <w:r w:rsidRPr="00193207">
        <w:rPr>
          <w:color w:val="000000"/>
          <w:sz w:val="22"/>
          <w:szCs w:val="22"/>
        </w:rPr>
        <w:t>, тип которой программе не известен. Мы не можем обращаться к ней как к структуре, поэтому, прежде чем проверять, есть ли в структуре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> свойство </w:t>
      </w:r>
      <w:r w:rsidRPr="00193207">
        <w:rPr>
          <w:b/>
          <w:bCs/>
          <w:color w:val="000000"/>
          <w:sz w:val="22"/>
          <w:szCs w:val="22"/>
        </w:rPr>
        <w:t>Родитель</w:t>
      </w:r>
      <w:r w:rsidRPr="00193207">
        <w:rPr>
          <w:color w:val="000000"/>
          <w:sz w:val="22"/>
          <w:szCs w:val="22"/>
        </w:rPr>
        <w:t>, нам нужно проверить, является ли передаваемый </w:t>
      </w:r>
      <w:bookmarkStart w:id="71" w:name="keyword60"/>
      <w:bookmarkEnd w:id="7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параметр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> структурой. Мы знаем, что этот </w:t>
      </w:r>
      <w:bookmarkStart w:id="72" w:name="keyword61"/>
      <w:bookmarkEnd w:id="7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параметр</w:t>
      </w:r>
      <w:r w:rsidRPr="00193207">
        <w:rPr>
          <w:color w:val="000000"/>
          <w:sz w:val="22"/>
          <w:szCs w:val="22"/>
        </w:rPr>
        <w:t>, когда он заполнен данными, имеет тип </w:t>
      </w:r>
      <w:r w:rsidRPr="00193207">
        <w:rPr>
          <w:b/>
          <w:bCs/>
          <w:color w:val="000000"/>
          <w:sz w:val="22"/>
          <w:szCs w:val="22"/>
        </w:rPr>
        <w:t>Структура</w:t>
      </w:r>
      <w:r w:rsidRPr="00193207">
        <w:rPr>
          <w:color w:val="000000"/>
          <w:sz w:val="22"/>
          <w:szCs w:val="22"/>
        </w:rPr>
        <w:t>, следовательно, нам нужно исключить вариант, когда его тип равняется </w:t>
      </w:r>
      <w:proofErr w:type="spellStart"/>
      <w:r w:rsidRPr="00193207">
        <w:rPr>
          <w:b/>
          <w:bCs/>
          <w:color w:val="000000"/>
          <w:sz w:val="22"/>
          <w:szCs w:val="22"/>
        </w:rPr>
        <w:t>Неопределено</w:t>
      </w:r>
      <w:proofErr w:type="spellEnd"/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Вышеприведенные рассуждения приводят нас к следующему коду:</w:t>
      </w:r>
    </w:p>
    <w:p w:rsidR="00AA60D3" w:rsidRPr="00FB6DD4" w:rsidRDefault="00AA60D3" w:rsidP="00AA60D3">
      <w:pPr>
        <w:pStyle w:val="HTML"/>
        <w:shd w:val="clear" w:color="auto" w:fill="FFFFFF"/>
        <w:rPr>
          <w:color w:val="8B0000"/>
          <w:sz w:val="22"/>
          <w:szCs w:val="22"/>
        </w:rPr>
      </w:pPr>
      <w:r w:rsidRPr="00FB6DD4">
        <w:rPr>
          <w:color w:val="8B0000"/>
          <w:sz w:val="22"/>
          <w:szCs w:val="22"/>
        </w:rPr>
        <w:t xml:space="preserve">Процедура </w:t>
      </w:r>
      <w:proofErr w:type="spellStart"/>
      <w:proofErr w:type="gramStart"/>
      <w:r w:rsidRPr="00FB6DD4">
        <w:rPr>
          <w:color w:val="8B0000"/>
          <w:sz w:val="22"/>
          <w:szCs w:val="22"/>
        </w:rPr>
        <w:t>ОбработкаЗаполнения</w:t>
      </w:r>
      <w:proofErr w:type="spellEnd"/>
      <w:r w:rsidRPr="00FB6DD4">
        <w:rPr>
          <w:color w:val="8B0000"/>
          <w:sz w:val="22"/>
          <w:szCs w:val="22"/>
        </w:rPr>
        <w:t>(</w:t>
      </w:r>
      <w:proofErr w:type="spellStart"/>
      <w:proofErr w:type="gramEnd"/>
      <w:r w:rsidRPr="00FB6DD4">
        <w:rPr>
          <w:color w:val="8B0000"/>
          <w:sz w:val="22"/>
          <w:szCs w:val="22"/>
        </w:rPr>
        <w:t>ДанныеЗаполнения</w:t>
      </w:r>
      <w:proofErr w:type="spellEnd"/>
      <w:r w:rsidRPr="00FB6DD4">
        <w:rPr>
          <w:color w:val="8B0000"/>
          <w:sz w:val="22"/>
          <w:szCs w:val="22"/>
        </w:rPr>
        <w:t xml:space="preserve">, </w:t>
      </w:r>
      <w:proofErr w:type="spellStart"/>
      <w:r w:rsidRPr="00FB6DD4">
        <w:rPr>
          <w:color w:val="8B0000"/>
          <w:sz w:val="22"/>
          <w:szCs w:val="22"/>
        </w:rPr>
        <w:t>СтандартнаяОбработка</w:t>
      </w:r>
      <w:proofErr w:type="spellEnd"/>
      <w:r w:rsidRPr="00FB6DD4">
        <w:rPr>
          <w:color w:val="8B0000"/>
          <w:sz w:val="22"/>
          <w:szCs w:val="22"/>
        </w:rPr>
        <w:t>)</w:t>
      </w:r>
    </w:p>
    <w:p w:rsidR="00AA60D3" w:rsidRPr="00FB6DD4" w:rsidRDefault="00AA60D3" w:rsidP="00AA60D3">
      <w:pPr>
        <w:pStyle w:val="HTML"/>
        <w:shd w:val="clear" w:color="auto" w:fill="FFFFFF"/>
        <w:rPr>
          <w:color w:val="8B0000"/>
          <w:sz w:val="22"/>
          <w:szCs w:val="22"/>
        </w:rPr>
      </w:pPr>
      <w:r w:rsidRPr="00FB6DD4">
        <w:rPr>
          <w:color w:val="8B0000"/>
          <w:sz w:val="22"/>
          <w:szCs w:val="22"/>
        </w:rPr>
        <w:t xml:space="preserve">Если </w:t>
      </w:r>
      <w:proofErr w:type="spellStart"/>
      <w:proofErr w:type="gramStart"/>
      <w:r w:rsidRPr="00FB6DD4">
        <w:rPr>
          <w:color w:val="8B0000"/>
          <w:sz w:val="22"/>
          <w:szCs w:val="22"/>
        </w:rPr>
        <w:t>ДанныеЗаполнения</w:t>
      </w:r>
      <w:proofErr w:type="spellEnd"/>
      <w:r w:rsidRPr="00FB6DD4">
        <w:rPr>
          <w:color w:val="8B0000"/>
          <w:sz w:val="22"/>
          <w:szCs w:val="22"/>
        </w:rPr>
        <w:t>&lt;</w:t>
      </w:r>
      <w:proofErr w:type="gramEnd"/>
      <w:r w:rsidRPr="00FB6DD4">
        <w:rPr>
          <w:color w:val="8B0000"/>
          <w:sz w:val="22"/>
          <w:szCs w:val="22"/>
        </w:rPr>
        <w:t>&gt;</w:t>
      </w:r>
      <w:proofErr w:type="spellStart"/>
      <w:r w:rsidRPr="00FB6DD4">
        <w:rPr>
          <w:color w:val="8B0000"/>
          <w:sz w:val="22"/>
          <w:szCs w:val="22"/>
        </w:rPr>
        <w:t>Неопределено</w:t>
      </w:r>
      <w:proofErr w:type="spellEnd"/>
      <w:r w:rsidRPr="00FB6DD4">
        <w:rPr>
          <w:color w:val="8B0000"/>
          <w:sz w:val="22"/>
          <w:szCs w:val="22"/>
        </w:rPr>
        <w:t xml:space="preserve"> Тогда  </w:t>
      </w:r>
    </w:p>
    <w:p w:rsidR="00AA60D3" w:rsidRPr="00FB6DD4" w:rsidRDefault="00AA60D3" w:rsidP="00AA60D3">
      <w:pPr>
        <w:pStyle w:val="HTML"/>
        <w:shd w:val="clear" w:color="auto" w:fill="FFFFFF"/>
        <w:rPr>
          <w:color w:val="8B0000"/>
          <w:sz w:val="22"/>
          <w:szCs w:val="22"/>
        </w:rPr>
      </w:pPr>
      <w:r w:rsidRPr="00FB6DD4">
        <w:rPr>
          <w:color w:val="8B0000"/>
          <w:sz w:val="22"/>
          <w:szCs w:val="22"/>
        </w:rPr>
        <w:t xml:space="preserve"> Если </w:t>
      </w:r>
      <w:proofErr w:type="spellStart"/>
      <w:r w:rsidRPr="00FB6DD4">
        <w:rPr>
          <w:color w:val="8B0000"/>
          <w:sz w:val="22"/>
          <w:szCs w:val="22"/>
        </w:rPr>
        <w:t>ДанныеЗаполнения.Свойство</w:t>
      </w:r>
      <w:proofErr w:type="spellEnd"/>
      <w:r w:rsidRPr="00FB6DD4">
        <w:rPr>
          <w:color w:val="8B0000"/>
          <w:sz w:val="22"/>
          <w:szCs w:val="22"/>
        </w:rPr>
        <w:t>("Родитель") Тогда</w:t>
      </w:r>
    </w:p>
    <w:p w:rsidR="00AA60D3" w:rsidRPr="00FB6DD4" w:rsidRDefault="00AA60D3" w:rsidP="00AA60D3">
      <w:pPr>
        <w:pStyle w:val="HTML"/>
        <w:shd w:val="clear" w:color="auto" w:fill="FFFFFF"/>
        <w:rPr>
          <w:color w:val="8B0000"/>
          <w:sz w:val="22"/>
          <w:szCs w:val="22"/>
        </w:rPr>
      </w:pPr>
      <w:r w:rsidRPr="00FB6DD4">
        <w:rPr>
          <w:color w:val="8B0000"/>
          <w:sz w:val="22"/>
          <w:szCs w:val="22"/>
        </w:rPr>
        <w:t xml:space="preserve">   </w:t>
      </w:r>
      <w:proofErr w:type="spellStart"/>
      <w:r w:rsidRPr="00FB6DD4">
        <w:rPr>
          <w:color w:val="8B0000"/>
          <w:sz w:val="22"/>
          <w:szCs w:val="22"/>
        </w:rPr>
        <w:t>ДанныеЗаполнения.Вставить</w:t>
      </w:r>
      <w:proofErr w:type="spellEnd"/>
      <w:r w:rsidRPr="00FB6DD4">
        <w:rPr>
          <w:color w:val="8B0000"/>
          <w:sz w:val="22"/>
          <w:szCs w:val="22"/>
        </w:rPr>
        <w:t xml:space="preserve">("Услуга", </w:t>
      </w:r>
      <w:proofErr w:type="spellStart"/>
      <w:r w:rsidRPr="00FB6DD4">
        <w:rPr>
          <w:color w:val="8B0000"/>
          <w:sz w:val="22"/>
          <w:szCs w:val="22"/>
        </w:rPr>
        <w:t>ДанныеЗаполнения.Родитель.Услуга</w:t>
      </w:r>
      <w:proofErr w:type="spellEnd"/>
      <w:r w:rsidRPr="00FB6DD4">
        <w:rPr>
          <w:color w:val="8B0000"/>
          <w:sz w:val="22"/>
          <w:szCs w:val="22"/>
        </w:rPr>
        <w:t>);</w:t>
      </w:r>
    </w:p>
    <w:p w:rsidR="00AA60D3" w:rsidRPr="00FB6DD4" w:rsidRDefault="00AA60D3" w:rsidP="00AA60D3">
      <w:pPr>
        <w:pStyle w:val="HTML"/>
        <w:shd w:val="clear" w:color="auto" w:fill="FFFFFF"/>
        <w:rPr>
          <w:color w:val="8B0000"/>
          <w:sz w:val="22"/>
          <w:szCs w:val="22"/>
        </w:rPr>
      </w:pPr>
      <w:r w:rsidRPr="00FB6DD4">
        <w:rPr>
          <w:color w:val="8B0000"/>
          <w:sz w:val="22"/>
          <w:szCs w:val="22"/>
        </w:rPr>
        <w:t xml:space="preserve"> </w:t>
      </w:r>
      <w:proofErr w:type="spellStart"/>
      <w:r w:rsidRPr="00FB6DD4">
        <w:rPr>
          <w:color w:val="8B0000"/>
          <w:sz w:val="22"/>
          <w:szCs w:val="22"/>
        </w:rPr>
        <w:t>КонецЕсли</w:t>
      </w:r>
      <w:proofErr w:type="spellEnd"/>
      <w:r w:rsidRPr="00FB6DD4">
        <w:rPr>
          <w:color w:val="8B0000"/>
          <w:sz w:val="22"/>
          <w:szCs w:val="22"/>
        </w:rPr>
        <w:t>;</w:t>
      </w:r>
    </w:p>
    <w:p w:rsidR="00AA60D3" w:rsidRPr="00FB6DD4" w:rsidRDefault="00AA60D3" w:rsidP="00AA60D3">
      <w:pPr>
        <w:pStyle w:val="HTML"/>
        <w:shd w:val="clear" w:color="auto" w:fill="FFFFFF"/>
        <w:rPr>
          <w:color w:val="8B0000"/>
          <w:sz w:val="22"/>
          <w:szCs w:val="22"/>
        </w:rPr>
      </w:pPr>
      <w:proofErr w:type="spellStart"/>
      <w:r w:rsidRPr="00FB6DD4">
        <w:rPr>
          <w:color w:val="8B0000"/>
          <w:sz w:val="22"/>
          <w:szCs w:val="22"/>
        </w:rPr>
        <w:t>КонецЕсли</w:t>
      </w:r>
      <w:proofErr w:type="spellEnd"/>
      <w:r w:rsidRPr="00FB6DD4">
        <w:rPr>
          <w:color w:val="8B0000"/>
          <w:sz w:val="22"/>
          <w:szCs w:val="22"/>
        </w:rPr>
        <w:t>;</w:t>
      </w:r>
    </w:p>
    <w:p w:rsidR="00AA60D3" w:rsidRPr="00FB6DD4" w:rsidRDefault="00AA60D3" w:rsidP="00AA60D3">
      <w:pPr>
        <w:pStyle w:val="HTML"/>
        <w:shd w:val="clear" w:color="auto" w:fill="FFFFFF"/>
        <w:rPr>
          <w:color w:val="8B0000"/>
          <w:sz w:val="22"/>
          <w:szCs w:val="22"/>
        </w:rPr>
      </w:pPr>
      <w:proofErr w:type="spellStart"/>
      <w:r w:rsidRPr="00FB6DD4">
        <w:rPr>
          <w:color w:val="8B0000"/>
          <w:sz w:val="22"/>
          <w:szCs w:val="22"/>
        </w:rPr>
        <w:t>КонецПроцедуры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данной редакции обработчика события </w:t>
      </w:r>
      <w:proofErr w:type="spellStart"/>
      <w:r w:rsidRPr="00193207">
        <w:rPr>
          <w:b/>
          <w:bCs/>
          <w:color w:val="000000"/>
          <w:sz w:val="22"/>
          <w:szCs w:val="22"/>
        </w:rPr>
        <w:t>ОбработкаЗаполнения</w:t>
      </w:r>
      <w:proofErr w:type="spellEnd"/>
      <w:r w:rsidRPr="00193207">
        <w:rPr>
          <w:color w:val="000000"/>
          <w:sz w:val="22"/>
          <w:szCs w:val="22"/>
        </w:rPr>
        <w:t> все работает верно.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Чисто теоретически (предположим, при изменении кем-либо нашего кода) возможна ситуация, когда </w:t>
      </w:r>
      <w:proofErr w:type="spellStart"/>
      <w:r w:rsidRPr="00193207">
        <w:rPr>
          <w:b/>
          <w:bCs/>
          <w:color w:val="000000"/>
          <w:sz w:val="22"/>
          <w:szCs w:val="22"/>
        </w:rPr>
        <w:t>ДанныеЗаполнения</w:t>
      </w:r>
      <w:proofErr w:type="spellEnd"/>
      <w:r w:rsidRPr="00193207">
        <w:rPr>
          <w:color w:val="000000"/>
          <w:sz w:val="22"/>
          <w:szCs w:val="22"/>
        </w:rPr>
        <w:t> будут являться структурой и в этой структуре, в то же время, не будет свойства </w:t>
      </w:r>
      <w:r w:rsidRPr="00193207">
        <w:rPr>
          <w:b/>
          <w:bCs/>
          <w:color w:val="000000"/>
          <w:sz w:val="22"/>
          <w:szCs w:val="22"/>
        </w:rPr>
        <w:t>Родитель</w:t>
      </w:r>
      <w:r w:rsidRPr="00193207">
        <w:rPr>
          <w:color w:val="000000"/>
          <w:sz w:val="22"/>
          <w:szCs w:val="22"/>
        </w:rPr>
        <w:t>. Поэтому наряду с проверкой на неопределенность значения мы оставляем и проверку на наличие свойства </w:t>
      </w:r>
      <w:r w:rsidRPr="00193207">
        <w:rPr>
          <w:b/>
          <w:bCs/>
          <w:color w:val="000000"/>
          <w:sz w:val="22"/>
          <w:szCs w:val="22"/>
        </w:rPr>
        <w:t>Родитель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Мы обсудили и проиллюстрировали родительские отношения в справочнике, рассмотрим теперь пример работы с </w:t>
      </w:r>
      <w:bookmarkStart w:id="73" w:name="keyword62"/>
      <w:bookmarkEnd w:id="7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подчиненными справочниками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8269A0">
      <w:pPr>
        <w:pStyle w:val="3"/>
        <w:numPr>
          <w:ilvl w:val="0"/>
          <w:numId w:val="1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color w:val="000000"/>
        </w:rPr>
        <w:t>Подчиненные справочники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Создадим новый справочник, назовем его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Добавим его в подсистемы </w:t>
      </w:r>
      <w:proofErr w:type="spellStart"/>
      <w:r w:rsidRPr="00193207">
        <w:rPr>
          <w:b/>
          <w:bCs/>
          <w:color w:val="000000"/>
          <w:sz w:val="22"/>
          <w:szCs w:val="22"/>
        </w:rPr>
        <w:t>БухгалтерскийУчет</w:t>
      </w:r>
      <w:proofErr w:type="spellEnd"/>
      <w:r w:rsidRPr="00193207">
        <w:rPr>
          <w:color w:val="000000"/>
          <w:sz w:val="22"/>
          <w:szCs w:val="22"/>
        </w:rPr>
        <w:t> и </w:t>
      </w:r>
      <w:proofErr w:type="spellStart"/>
      <w:r w:rsidRPr="00193207">
        <w:rPr>
          <w:b/>
          <w:bCs/>
          <w:color w:val="000000"/>
          <w:sz w:val="22"/>
          <w:szCs w:val="22"/>
        </w:rPr>
        <w:t>ОперативныйУчетМатериалов</w:t>
      </w:r>
      <w:proofErr w:type="spellEnd"/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Справочник будет иерархическим, с иерархией групп и элементов.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состав реквизитов справочника добавим следующие (</w:t>
      </w:r>
      <w:hyperlink r:id="rId30" w:anchor="image.4.12" w:history="1">
        <w:r w:rsidRPr="00193207">
          <w:rPr>
            <w:rStyle w:val="a4"/>
            <w:rFonts w:eastAsiaTheme="majorEastAsia"/>
            <w:color w:val="0071A6"/>
            <w:sz w:val="22"/>
            <w:szCs w:val="22"/>
          </w:rPr>
          <w:t> рис. 4.12</w:t>
        </w:r>
      </w:hyperlink>
      <w:r w:rsidRPr="00193207">
        <w:rPr>
          <w:color w:val="000000"/>
          <w:sz w:val="22"/>
          <w:szCs w:val="22"/>
        </w:rPr>
        <w:t>.):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Имя</w:t>
      </w:r>
      <w:r w:rsidRPr="00193207">
        <w:rPr>
          <w:color w:val="000000"/>
          <w:sz w:val="22"/>
          <w:szCs w:val="22"/>
        </w:rPr>
        <w:t xml:space="preserve">: </w:t>
      </w:r>
      <w:proofErr w:type="spellStart"/>
      <w:r w:rsidRPr="00193207">
        <w:rPr>
          <w:color w:val="000000"/>
          <w:sz w:val="22"/>
          <w:szCs w:val="22"/>
        </w:rPr>
        <w:t>ПолноеНаименование</w:t>
      </w:r>
      <w:proofErr w:type="spellEnd"/>
      <w:r w:rsidRPr="00193207">
        <w:rPr>
          <w:color w:val="000000"/>
          <w:sz w:val="22"/>
          <w:szCs w:val="22"/>
        </w:rPr>
        <w:t>, тип – Строка, </w:t>
      </w:r>
      <w:bookmarkStart w:id="74" w:name="keyword63"/>
      <w:bookmarkEnd w:id="74"/>
      <w:r w:rsidRPr="00193207">
        <w:rPr>
          <w:rStyle w:val="keyword"/>
          <w:i/>
          <w:iCs/>
          <w:color w:val="000000"/>
          <w:sz w:val="22"/>
          <w:szCs w:val="22"/>
        </w:rPr>
        <w:t>длина</w:t>
      </w:r>
      <w:r w:rsidRPr="00193207">
        <w:rPr>
          <w:color w:val="000000"/>
          <w:sz w:val="22"/>
          <w:szCs w:val="22"/>
        </w:rPr>
        <w:t> 100.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Имя</w:t>
      </w:r>
      <w:r w:rsidRPr="00193207">
        <w:rPr>
          <w:color w:val="000000"/>
          <w:sz w:val="22"/>
          <w:szCs w:val="22"/>
        </w:rPr>
        <w:t xml:space="preserve">: </w:t>
      </w:r>
      <w:proofErr w:type="spellStart"/>
      <w:r w:rsidRPr="00193207">
        <w:rPr>
          <w:color w:val="000000"/>
          <w:sz w:val="22"/>
          <w:szCs w:val="22"/>
        </w:rPr>
        <w:t>КонтактныеСведения</w:t>
      </w:r>
      <w:proofErr w:type="spellEnd"/>
      <w:r w:rsidRPr="00193207">
        <w:rPr>
          <w:color w:val="000000"/>
          <w:sz w:val="22"/>
          <w:szCs w:val="22"/>
        </w:rPr>
        <w:t>, тип – Строка, </w:t>
      </w:r>
      <w:bookmarkStart w:id="75" w:name="keyword64"/>
      <w:bookmarkEnd w:id="75"/>
      <w:r w:rsidRPr="00193207">
        <w:rPr>
          <w:rStyle w:val="keyword"/>
          <w:i/>
          <w:iCs/>
          <w:color w:val="000000"/>
          <w:sz w:val="22"/>
          <w:szCs w:val="22"/>
        </w:rPr>
        <w:t>длина</w:t>
      </w:r>
      <w:r w:rsidRPr="00193207">
        <w:rPr>
          <w:color w:val="000000"/>
          <w:sz w:val="22"/>
          <w:szCs w:val="22"/>
        </w:rPr>
        <w:t> 100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</w:p>
    <w:p w:rsidR="00AA60D3" w:rsidRPr="00193207" w:rsidRDefault="00AA60D3" w:rsidP="00193207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</w:rPr>
      </w:pPr>
      <w:bookmarkStart w:id="76" w:name="image.4.12"/>
      <w:bookmarkEnd w:id="76"/>
      <w:r w:rsidRPr="00193207"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2762591" cy="2734573"/>
            <wp:effectExtent l="0" t="0" r="0" b="8890"/>
            <wp:docPr id="23" name="Рисунок 23" descr="Справочник Контраг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правочник Контрагенты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66" cy="274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color w:val="000000"/>
        </w:rPr>
        <w:br/>
      </w:r>
      <w:r w:rsidRPr="00193207">
        <w:rPr>
          <w:rFonts w:ascii="Times New Roman" w:hAnsi="Times New Roman" w:cs="Times New Roman"/>
          <w:b/>
          <w:bCs/>
          <w:color w:val="000000"/>
        </w:rPr>
        <w:t>Рис. 4.12. </w:t>
      </w:r>
      <w:r w:rsidRPr="00193207">
        <w:rPr>
          <w:rFonts w:ascii="Times New Roman" w:hAnsi="Times New Roman" w:cs="Times New Roman"/>
          <w:color w:val="000000"/>
        </w:rPr>
        <w:t>Справочник Контрагенты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Создадим еще один справочник. Назовем его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. Главная черта этого справочника – то, что он подчинен справочнику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. Для настройки подчинения используется вкладка окна настройки объекта конфигурации </w:t>
      </w:r>
      <w:r w:rsidRPr="00193207">
        <w:rPr>
          <w:b/>
          <w:bCs/>
          <w:color w:val="000000"/>
          <w:sz w:val="22"/>
          <w:szCs w:val="22"/>
        </w:rPr>
        <w:t>Владельцы</w:t>
      </w:r>
      <w:r w:rsidRPr="00193207">
        <w:rPr>
          <w:color w:val="000000"/>
          <w:sz w:val="22"/>
          <w:szCs w:val="22"/>
        </w:rPr>
        <w:t>. Здесь мы должны добавить в </w:t>
      </w:r>
      <w:r w:rsidRPr="00193207">
        <w:rPr>
          <w:b/>
          <w:bCs/>
          <w:color w:val="000000"/>
          <w:sz w:val="22"/>
          <w:szCs w:val="22"/>
        </w:rPr>
        <w:t>Список владельцев справочника</w:t>
      </w:r>
      <w:r w:rsidRPr="00193207">
        <w:rPr>
          <w:color w:val="000000"/>
          <w:sz w:val="22"/>
          <w:szCs w:val="22"/>
        </w:rPr>
        <w:t> справочники-владельцы, в нашем случае – справочник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. После того, как владелец добавлен в этот </w:t>
      </w:r>
      <w:bookmarkStart w:id="77" w:name="keyword65"/>
      <w:bookmarkEnd w:id="77"/>
      <w:r w:rsidRPr="00193207">
        <w:rPr>
          <w:rStyle w:val="keyword"/>
          <w:i/>
          <w:iCs/>
          <w:color w:val="000000"/>
          <w:sz w:val="22"/>
          <w:szCs w:val="22"/>
        </w:rPr>
        <w:t>список</w:t>
      </w:r>
      <w:r w:rsidRPr="00193207">
        <w:rPr>
          <w:color w:val="000000"/>
          <w:sz w:val="22"/>
          <w:szCs w:val="22"/>
        </w:rPr>
        <w:t>, мы можем настроить для него </w:t>
      </w:r>
      <w:bookmarkStart w:id="78" w:name="keyword66"/>
      <w:bookmarkEnd w:id="78"/>
      <w:r w:rsidRPr="00193207">
        <w:rPr>
          <w:rStyle w:val="keyword"/>
          <w:i/>
          <w:iCs/>
          <w:color w:val="000000"/>
          <w:sz w:val="22"/>
          <w:szCs w:val="22"/>
        </w:rPr>
        <w:t>параметр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Использование подчинения</w:t>
      </w:r>
      <w:r w:rsidRPr="00193207">
        <w:rPr>
          <w:color w:val="000000"/>
          <w:sz w:val="22"/>
          <w:szCs w:val="22"/>
        </w:rPr>
        <w:t>. Здесь возможны три варианта: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Элементам</w:t>
      </w:r>
      <w:r w:rsidRPr="00193207">
        <w:rPr>
          <w:color w:val="000000"/>
          <w:sz w:val="22"/>
          <w:szCs w:val="22"/>
        </w:rPr>
        <w:t> – элементы </w:t>
      </w:r>
      <w:bookmarkStart w:id="79" w:name="keyword67"/>
      <w:bookmarkEnd w:id="79"/>
      <w:r w:rsidRPr="00193207">
        <w:rPr>
          <w:rStyle w:val="keyword"/>
          <w:i/>
          <w:iCs/>
          <w:color w:val="000000"/>
          <w:sz w:val="22"/>
          <w:szCs w:val="22"/>
        </w:rPr>
        <w:t>подчиненного справочника</w:t>
      </w:r>
      <w:r w:rsidRPr="00193207">
        <w:rPr>
          <w:color w:val="000000"/>
          <w:sz w:val="22"/>
          <w:szCs w:val="22"/>
        </w:rPr>
        <w:t> подчинены элементам справочника-владельца. В нашем случае выбор этого параметра означает, что в качестве "владельца" представителя контрагента выступает сам </w:t>
      </w:r>
      <w:bookmarkStart w:id="80" w:name="keyword68"/>
      <w:bookmarkEnd w:id="80"/>
      <w:r w:rsidRPr="00193207">
        <w:rPr>
          <w:rStyle w:val="keyword"/>
          <w:i/>
          <w:iCs/>
          <w:color w:val="000000"/>
          <w:sz w:val="22"/>
          <w:szCs w:val="22"/>
        </w:rPr>
        <w:t>контрагент</w:t>
      </w:r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Группам</w:t>
      </w:r>
      <w:r w:rsidRPr="00193207">
        <w:rPr>
          <w:color w:val="000000"/>
          <w:sz w:val="22"/>
          <w:szCs w:val="22"/>
        </w:rPr>
        <w:t> – подчинение группам справочника-владельца. Нас это не устроит – так как группы справочника будут содержать контрагентов, сгруппированных </w:t>
      </w:r>
      <w:bookmarkStart w:id="81" w:name="keyword69"/>
      <w:bookmarkEnd w:id="81"/>
      <w:r w:rsidRPr="00193207">
        <w:rPr>
          <w:rStyle w:val="keyword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 достаточно общим показателям (Покупатели, Заказчики и т.д.), и сопоставление одного контактного лица нескольким разным, например, покупателям, смысла не имеет. В другой ситуации эта установка могла бы быть вполне оправданной.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Группам и элементам</w:t>
      </w:r>
      <w:r w:rsidRPr="00193207">
        <w:rPr>
          <w:color w:val="000000"/>
          <w:sz w:val="22"/>
          <w:szCs w:val="22"/>
        </w:rPr>
        <w:t> – подчинение как группам, так и элементам справочника-владельца.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Мы укажем в параметре </w:t>
      </w:r>
      <w:r w:rsidRPr="00193207">
        <w:rPr>
          <w:b/>
          <w:bCs/>
          <w:color w:val="000000"/>
          <w:sz w:val="22"/>
          <w:szCs w:val="22"/>
        </w:rPr>
        <w:t>Использование подчинения</w:t>
      </w:r>
      <w:r w:rsidRPr="00193207">
        <w:rPr>
          <w:color w:val="000000"/>
          <w:sz w:val="22"/>
          <w:szCs w:val="22"/>
        </w:rPr>
        <w:t> вариант </w:t>
      </w:r>
      <w:r w:rsidRPr="00193207">
        <w:rPr>
          <w:b/>
          <w:bCs/>
          <w:color w:val="000000"/>
          <w:sz w:val="22"/>
          <w:szCs w:val="22"/>
        </w:rPr>
        <w:t>Элементам</w:t>
      </w:r>
      <w:r w:rsidRPr="00193207">
        <w:rPr>
          <w:color w:val="000000"/>
          <w:sz w:val="22"/>
          <w:szCs w:val="22"/>
        </w:rPr>
        <w:t>, </w:t>
      </w:r>
      <w:hyperlink r:id="rId32" w:anchor="image.4.13" w:history="1">
        <w:r w:rsidRPr="00193207">
          <w:rPr>
            <w:rStyle w:val="a4"/>
            <w:rFonts w:eastAsiaTheme="majorEastAsia"/>
            <w:color w:val="0071A6"/>
            <w:sz w:val="22"/>
            <w:szCs w:val="22"/>
          </w:rPr>
          <w:t>рис. 4.13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82" w:name="image.4.13"/>
      <w:bookmarkEnd w:id="82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924355" cy="2835379"/>
            <wp:effectExtent l="0" t="0" r="9525" b="3175"/>
            <wp:docPr id="24" name="Рисунок 24" descr="Настройка подч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Настройка подчинения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77" cy="284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4.13.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>Настройка подчинения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lastRenderedPageBreak/>
        <w:t>Добавим справочник в состав подсистем </w:t>
      </w:r>
      <w:proofErr w:type="spellStart"/>
      <w:r w:rsidRPr="00193207">
        <w:rPr>
          <w:b/>
          <w:bCs/>
          <w:color w:val="000000"/>
          <w:sz w:val="22"/>
          <w:szCs w:val="22"/>
        </w:rPr>
        <w:t>БухгалтерскийУчет</w:t>
      </w:r>
      <w:proofErr w:type="spellEnd"/>
      <w:r w:rsidRPr="00193207">
        <w:rPr>
          <w:color w:val="000000"/>
          <w:sz w:val="22"/>
          <w:szCs w:val="22"/>
        </w:rPr>
        <w:t> и </w:t>
      </w:r>
      <w:proofErr w:type="spellStart"/>
      <w:r w:rsidRPr="00193207">
        <w:rPr>
          <w:b/>
          <w:bCs/>
          <w:color w:val="000000"/>
          <w:sz w:val="22"/>
          <w:szCs w:val="22"/>
        </w:rPr>
        <w:t>ОперативныйУчетМатериалов</w:t>
      </w:r>
      <w:proofErr w:type="spellEnd"/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состав реквизитов справочника добавим следующие: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Имя</w:t>
      </w:r>
      <w:r w:rsidRPr="00193207">
        <w:rPr>
          <w:color w:val="000000"/>
          <w:sz w:val="22"/>
          <w:szCs w:val="22"/>
        </w:rPr>
        <w:t>: ФИО, тип – Строка, </w:t>
      </w:r>
      <w:bookmarkStart w:id="83" w:name="keyword70"/>
      <w:bookmarkEnd w:id="83"/>
      <w:r w:rsidRPr="00193207">
        <w:rPr>
          <w:rStyle w:val="keyword"/>
          <w:i/>
          <w:iCs/>
          <w:color w:val="000000"/>
          <w:sz w:val="22"/>
          <w:szCs w:val="22"/>
        </w:rPr>
        <w:t>длина</w:t>
      </w:r>
      <w:r w:rsidRPr="00193207">
        <w:rPr>
          <w:color w:val="000000"/>
          <w:sz w:val="22"/>
          <w:szCs w:val="22"/>
        </w:rPr>
        <w:t> 100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Имя</w:t>
      </w:r>
      <w:r w:rsidRPr="00193207">
        <w:rPr>
          <w:color w:val="000000"/>
          <w:sz w:val="22"/>
          <w:szCs w:val="22"/>
        </w:rPr>
        <w:t xml:space="preserve">: </w:t>
      </w:r>
      <w:proofErr w:type="spellStart"/>
      <w:r w:rsidRPr="00193207">
        <w:rPr>
          <w:color w:val="000000"/>
          <w:sz w:val="22"/>
          <w:szCs w:val="22"/>
        </w:rPr>
        <w:t>КонтактныеСведения</w:t>
      </w:r>
      <w:proofErr w:type="spellEnd"/>
      <w:r w:rsidRPr="00193207">
        <w:rPr>
          <w:color w:val="000000"/>
          <w:sz w:val="22"/>
          <w:szCs w:val="22"/>
        </w:rPr>
        <w:t>, тип – Строка, </w:t>
      </w:r>
      <w:bookmarkStart w:id="84" w:name="keyword71"/>
      <w:bookmarkEnd w:id="84"/>
      <w:r w:rsidRPr="00193207">
        <w:rPr>
          <w:rStyle w:val="keyword"/>
          <w:i/>
          <w:iCs/>
          <w:color w:val="000000"/>
          <w:sz w:val="22"/>
          <w:szCs w:val="22"/>
        </w:rPr>
        <w:t>длина</w:t>
      </w:r>
      <w:r w:rsidRPr="00193207">
        <w:rPr>
          <w:color w:val="000000"/>
          <w:sz w:val="22"/>
          <w:szCs w:val="22"/>
        </w:rPr>
        <w:t> 100.</w:t>
      </w:r>
    </w:p>
    <w:p w:rsidR="00AA60D3" w:rsidRPr="00193207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b/>
          <w:bCs/>
          <w:color w:val="000000"/>
          <w:sz w:val="22"/>
          <w:szCs w:val="22"/>
        </w:rPr>
        <w:t>Имя</w:t>
      </w:r>
      <w:r w:rsidRPr="00193207">
        <w:rPr>
          <w:color w:val="000000"/>
          <w:sz w:val="22"/>
          <w:szCs w:val="22"/>
        </w:rPr>
        <w:t xml:space="preserve">: </w:t>
      </w:r>
      <w:proofErr w:type="spellStart"/>
      <w:r w:rsidRPr="00193207">
        <w:rPr>
          <w:color w:val="000000"/>
          <w:sz w:val="22"/>
          <w:szCs w:val="22"/>
        </w:rPr>
        <w:t>ПредставительРаботает</w:t>
      </w:r>
      <w:proofErr w:type="spellEnd"/>
      <w:r w:rsidRPr="00193207">
        <w:rPr>
          <w:color w:val="000000"/>
          <w:sz w:val="22"/>
          <w:szCs w:val="22"/>
        </w:rPr>
        <w:t>, тип – Булево.</w:t>
      </w:r>
    </w:p>
    <w:p w:rsidR="00AA60D3" w:rsidRDefault="00AA60D3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Посмотрим теперь, как выглядит работа с созданными справочниками в режиме </w:t>
      </w:r>
      <w:r w:rsidRPr="00193207">
        <w:rPr>
          <w:b/>
          <w:bCs/>
          <w:color w:val="000000"/>
          <w:sz w:val="22"/>
          <w:szCs w:val="22"/>
        </w:rPr>
        <w:t>1</w:t>
      </w:r>
      <w:proofErr w:type="gramStart"/>
      <w:r w:rsidRPr="00193207">
        <w:rPr>
          <w:b/>
          <w:bCs/>
          <w:color w:val="000000"/>
          <w:sz w:val="22"/>
          <w:szCs w:val="22"/>
        </w:rPr>
        <w:t>С:Предприятие</w:t>
      </w:r>
      <w:proofErr w:type="gramEnd"/>
      <w:r w:rsidRPr="00193207">
        <w:rPr>
          <w:color w:val="000000"/>
          <w:sz w:val="22"/>
          <w:szCs w:val="22"/>
        </w:rPr>
        <w:t>. Особенность здесь заключается в том, что, открывая карточку контрагента, можно найти ссылку для перехода в справочник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, </w:t>
      </w:r>
      <w:hyperlink r:id="rId34" w:anchor="image.4.14" w:history="1">
        <w:r w:rsidRPr="00193207">
          <w:rPr>
            <w:rStyle w:val="a4"/>
            <w:rFonts w:eastAsiaTheme="majorEastAsia"/>
            <w:color w:val="0071A6"/>
            <w:sz w:val="22"/>
            <w:szCs w:val="22"/>
          </w:rPr>
          <w:t>рис. 4.14</w:t>
        </w:r>
      </w:hyperlink>
      <w:r w:rsidRPr="00193207">
        <w:rPr>
          <w:color w:val="000000"/>
          <w:sz w:val="22"/>
          <w:szCs w:val="22"/>
        </w:rPr>
        <w:t>.</w:t>
      </w:r>
    </w:p>
    <w:p w:rsidR="0049546E" w:rsidRDefault="0049546E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</w:p>
    <w:p w:rsidR="004A4677" w:rsidRPr="00193207" w:rsidRDefault="0049546E" w:rsidP="00AA60D3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FA728C0" wp14:editId="6CEEE163">
            <wp:extent cx="4722125" cy="2670776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653" cy="26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85" w:name="image.4.14"/>
      <w:bookmarkEnd w:id="85"/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4.14.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>Форма элемента справочника Контрагенты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При переходе в этот справочник мы будем видеть в открывшемся окне лишь тех представителей, которые относятся к контрагенту, с которым мы в данный момент работаем. При создании новой записи о представителе он автоматически будет "привязываться" к тому контрагенту (</w:t>
      </w:r>
      <w:bookmarkStart w:id="86" w:name="keyword72"/>
      <w:bookmarkEnd w:id="86"/>
      <w:r w:rsidRPr="00193207">
        <w:rPr>
          <w:rStyle w:val="keyword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владелец будет заполнено должным образом), из формы элемента которого мы перешли в справочник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. В форме списка справочника будет отображаться </w:t>
      </w:r>
      <w:bookmarkStart w:id="87" w:name="keyword73"/>
      <w:bookmarkEnd w:id="87"/>
      <w:r w:rsidRPr="00193207">
        <w:rPr>
          <w:rStyle w:val="keyword"/>
          <w:i/>
          <w:iCs/>
          <w:color w:val="000000"/>
          <w:sz w:val="22"/>
          <w:szCs w:val="22"/>
        </w:rPr>
        <w:t>ссылка</w:t>
      </w:r>
      <w:r w:rsidRPr="00193207">
        <w:rPr>
          <w:color w:val="000000"/>
          <w:sz w:val="22"/>
          <w:szCs w:val="22"/>
        </w:rPr>
        <w:t> для перехода к форме элемента справочника-владельца, </w:t>
      </w:r>
      <w:hyperlink r:id="rId36" w:anchor="image.4.15" w:history="1">
        <w:r w:rsidRPr="00193207">
          <w:rPr>
            <w:rStyle w:val="a4"/>
            <w:rFonts w:eastAsiaTheme="majorEastAsia"/>
            <w:color w:val="0071A6"/>
            <w:sz w:val="22"/>
            <w:szCs w:val="22"/>
          </w:rPr>
          <w:t>рис. 4.15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49546E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88" w:name="image.4.15"/>
      <w:bookmarkEnd w:id="88"/>
      <w:r>
        <w:rPr>
          <w:noProof/>
          <w:lang w:eastAsia="ru-RU"/>
        </w:rPr>
        <w:drawing>
          <wp:inline distT="0" distB="0" distL="0" distR="0" wp14:anchorId="4FFE96F0" wp14:editId="40003E90">
            <wp:extent cx="4831308" cy="273252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714" cy="27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4.15.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 xml:space="preserve">Формы списка и элемента справочника </w:t>
      </w:r>
      <w:proofErr w:type="spellStart"/>
      <w:r w:rsidRPr="00193207">
        <w:rPr>
          <w:rFonts w:ascii="Times New Roman" w:hAnsi="Times New Roman" w:cs="Times New Roman"/>
          <w:color w:val="000000"/>
          <w:sz w:val="20"/>
          <w:szCs w:val="20"/>
        </w:rPr>
        <w:t>ПредставителиКонтрагентов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Мы можем создавать элементы справочника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 и непосредственно перейдя в него, тогда нам придется самостоятельно указывать его владельца – элемент справочника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 xml:space="preserve">. </w:t>
      </w:r>
      <w:r w:rsidRPr="00193207">
        <w:rPr>
          <w:color w:val="000000"/>
          <w:sz w:val="22"/>
          <w:szCs w:val="22"/>
        </w:rPr>
        <w:lastRenderedPageBreak/>
        <w:t>При переходе в </w:t>
      </w:r>
      <w:bookmarkStart w:id="89" w:name="keyword74"/>
      <w:bookmarkEnd w:id="89"/>
      <w:r w:rsidRPr="00193207">
        <w:rPr>
          <w:rStyle w:val="keyword"/>
          <w:i/>
          <w:iCs/>
          <w:color w:val="000000"/>
          <w:sz w:val="22"/>
          <w:szCs w:val="22"/>
        </w:rPr>
        <w:t>подчиненный справочник</w:t>
      </w:r>
      <w:r w:rsidRPr="00193207">
        <w:rPr>
          <w:color w:val="000000"/>
          <w:sz w:val="22"/>
          <w:szCs w:val="22"/>
        </w:rPr>
        <w:t> не из формы элемента справочника-владельца, мы можем просматривать все его элементы, </w:t>
      </w:r>
      <w:hyperlink r:id="rId38" w:anchor="image.4.16" w:history="1">
        <w:r w:rsidRPr="00193207">
          <w:rPr>
            <w:rStyle w:val="a4"/>
            <w:rFonts w:eastAsiaTheme="majorEastAsia"/>
            <w:color w:val="0071A6"/>
            <w:sz w:val="22"/>
            <w:szCs w:val="22"/>
          </w:rPr>
          <w:t>рис. 4.16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FB6DD4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90" w:name="image.4.16"/>
      <w:bookmarkEnd w:id="90"/>
      <w:r>
        <w:rPr>
          <w:noProof/>
          <w:lang w:eastAsia="ru-RU"/>
        </w:rPr>
        <w:drawing>
          <wp:inline distT="0" distB="0" distL="0" distR="0" wp14:anchorId="2CA0FEE3" wp14:editId="31BEC5E8">
            <wp:extent cx="6390005" cy="33724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4.16. </w:t>
      </w:r>
      <w:r w:rsidRPr="00193207">
        <w:rPr>
          <w:rFonts w:ascii="Times New Roman" w:hAnsi="Times New Roman" w:cs="Times New Roman"/>
          <w:color w:val="000000"/>
        </w:rPr>
        <w:t xml:space="preserve">Просмотр формы списка справочника </w:t>
      </w:r>
      <w:proofErr w:type="spellStart"/>
      <w:r w:rsidRPr="00193207">
        <w:rPr>
          <w:rFonts w:ascii="Times New Roman" w:hAnsi="Times New Roman" w:cs="Times New Roman"/>
          <w:color w:val="000000"/>
        </w:rPr>
        <w:t>ПредставителиКонтрагентов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Перейдем в окно редактирования объекта конфигурации справочника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, перейдем на его закладку </w:t>
      </w:r>
      <w:r w:rsidRPr="00193207">
        <w:rPr>
          <w:b/>
          <w:bCs/>
          <w:color w:val="000000"/>
          <w:sz w:val="22"/>
          <w:szCs w:val="22"/>
        </w:rPr>
        <w:t>Формы</w:t>
      </w:r>
      <w:r w:rsidRPr="00193207">
        <w:rPr>
          <w:color w:val="000000"/>
          <w:sz w:val="22"/>
          <w:szCs w:val="22"/>
        </w:rPr>
        <w:t>, создадим новую форму списка. При работе с конструктором форм можно заметить, что на закладке управления реквизитами присутствуют два элемента – </w:t>
      </w:r>
      <w:r w:rsidRPr="00193207">
        <w:rPr>
          <w:b/>
          <w:bCs/>
          <w:color w:val="000000"/>
          <w:sz w:val="22"/>
          <w:szCs w:val="22"/>
        </w:rPr>
        <w:t>Дерево</w:t>
      </w:r>
      <w:r w:rsidRPr="00193207">
        <w:rPr>
          <w:color w:val="000000"/>
          <w:sz w:val="22"/>
          <w:szCs w:val="22"/>
        </w:rPr>
        <w:t> и </w:t>
      </w:r>
      <w:r w:rsidRPr="00193207">
        <w:rPr>
          <w:b/>
          <w:bCs/>
          <w:color w:val="000000"/>
          <w:sz w:val="22"/>
          <w:szCs w:val="22"/>
        </w:rPr>
        <w:t>Список</w:t>
      </w:r>
      <w:r w:rsidRPr="00193207">
        <w:rPr>
          <w:color w:val="000000"/>
          <w:sz w:val="22"/>
          <w:szCs w:val="22"/>
        </w:rPr>
        <w:t>. </w:t>
      </w:r>
      <w:bookmarkStart w:id="91" w:name="keyword75"/>
      <w:bookmarkEnd w:id="91"/>
      <w:r w:rsidRPr="00193207">
        <w:rPr>
          <w:rStyle w:val="keyword"/>
          <w:i/>
          <w:iCs/>
          <w:color w:val="000000"/>
          <w:sz w:val="22"/>
          <w:szCs w:val="22"/>
        </w:rPr>
        <w:t>Список</w:t>
      </w:r>
      <w:r w:rsidRPr="00193207">
        <w:rPr>
          <w:color w:val="000000"/>
          <w:sz w:val="22"/>
          <w:szCs w:val="22"/>
        </w:rPr>
        <w:t> мы с вами уже видели, а элемент </w:t>
      </w:r>
      <w:r w:rsidRPr="00193207">
        <w:rPr>
          <w:b/>
          <w:bCs/>
          <w:color w:val="000000"/>
          <w:sz w:val="22"/>
          <w:szCs w:val="22"/>
        </w:rPr>
        <w:t>Дерево</w:t>
      </w:r>
      <w:r w:rsidRPr="00193207">
        <w:rPr>
          <w:color w:val="000000"/>
          <w:sz w:val="22"/>
          <w:szCs w:val="22"/>
        </w:rPr>
        <w:t> характерен для </w:t>
      </w:r>
      <w:bookmarkStart w:id="92" w:name="keyword76"/>
      <w:bookmarkEnd w:id="92"/>
      <w:r w:rsidRPr="00193207">
        <w:rPr>
          <w:rStyle w:val="keyword"/>
          <w:i/>
          <w:iCs/>
          <w:color w:val="000000"/>
          <w:sz w:val="22"/>
          <w:szCs w:val="22"/>
        </w:rPr>
        <w:t>иерархических справочников</w:t>
      </w:r>
      <w:r w:rsidRPr="00193207">
        <w:rPr>
          <w:color w:val="000000"/>
          <w:sz w:val="22"/>
          <w:szCs w:val="22"/>
        </w:rPr>
        <w:t>, он позволяет облегчить навигацию </w:t>
      </w:r>
      <w:bookmarkStart w:id="93" w:name="keyword77"/>
      <w:bookmarkEnd w:id="93"/>
      <w:r w:rsidRPr="00193207">
        <w:rPr>
          <w:rStyle w:val="keyword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 большим справочникам, выводя их иерархическую структуру в </w:t>
      </w:r>
      <w:bookmarkStart w:id="94" w:name="keyword78"/>
      <w:bookmarkEnd w:id="94"/>
      <w:r w:rsidRPr="00193207">
        <w:rPr>
          <w:rStyle w:val="keyword"/>
          <w:i/>
          <w:iCs/>
          <w:color w:val="000000"/>
          <w:sz w:val="22"/>
          <w:szCs w:val="22"/>
        </w:rPr>
        <w:t>дополнение</w:t>
      </w:r>
      <w:r w:rsidRPr="00193207">
        <w:rPr>
          <w:color w:val="000000"/>
          <w:sz w:val="22"/>
          <w:szCs w:val="22"/>
        </w:rPr>
        <w:t> к списку. Установим флаг в </w:t>
      </w:r>
      <w:bookmarkStart w:id="95" w:name="keyword79"/>
      <w:bookmarkEnd w:id="95"/>
      <w:r w:rsidRPr="00193207">
        <w:rPr>
          <w:rStyle w:val="keyword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Дерево</w:t>
      </w:r>
      <w:r w:rsidRPr="00193207">
        <w:rPr>
          <w:color w:val="000000"/>
          <w:sz w:val="22"/>
          <w:szCs w:val="22"/>
        </w:rPr>
        <w:t>, из списка реквизитов, отображаемых в дереве элементов, выберем </w:t>
      </w:r>
      <w:r w:rsidRPr="00193207">
        <w:rPr>
          <w:b/>
          <w:bCs/>
          <w:color w:val="000000"/>
          <w:sz w:val="22"/>
          <w:szCs w:val="22"/>
        </w:rPr>
        <w:t>Наименование</w:t>
      </w:r>
      <w:r w:rsidRPr="00193207">
        <w:rPr>
          <w:color w:val="000000"/>
          <w:sz w:val="22"/>
          <w:szCs w:val="22"/>
        </w:rPr>
        <w:t>, </w:t>
      </w:r>
      <w:hyperlink r:id="rId40" w:anchor="image.4.17" w:history="1">
        <w:r w:rsidRPr="00193207">
          <w:rPr>
            <w:rStyle w:val="a4"/>
            <w:rFonts w:eastAsiaTheme="majorEastAsia"/>
            <w:color w:val="0071A6"/>
            <w:sz w:val="22"/>
            <w:szCs w:val="22"/>
          </w:rPr>
          <w:t>рис. 4.17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96" w:name="image.4.17"/>
      <w:bookmarkEnd w:id="96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329531" cy="3314700"/>
            <wp:effectExtent l="19050" t="0" r="4219" b="0"/>
            <wp:docPr id="28" name="Рисунок 28" descr="Конструктор формы справочника Контраг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онструктор формы справочника Контрагенты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31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4.17. </w:t>
      </w:r>
      <w:r w:rsidRPr="00193207">
        <w:rPr>
          <w:rFonts w:ascii="Times New Roman" w:hAnsi="Times New Roman" w:cs="Times New Roman"/>
          <w:color w:val="000000"/>
        </w:rPr>
        <w:t>Конструктор формы справочника Контрагенты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Вот как будет выглядеть форма списка справочника в режиме 1С:Предприятие, </w:t>
      </w:r>
      <w:hyperlink r:id="rId42" w:anchor="image.4.18" w:history="1">
        <w:r w:rsidRPr="00193207">
          <w:rPr>
            <w:rStyle w:val="a4"/>
            <w:rFonts w:eastAsiaTheme="majorEastAsia"/>
            <w:color w:val="0071A6"/>
            <w:sz w:val="22"/>
            <w:szCs w:val="22"/>
          </w:rPr>
          <w:t>4.18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CB7E5E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97" w:name="image.4.18"/>
      <w:bookmarkEnd w:id="97"/>
      <w:r>
        <w:rPr>
          <w:noProof/>
          <w:lang w:eastAsia="ru-RU"/>
        </w:rPr>
        <w:lastRenderedPageBreak/>
        <w:drawing>
          <wp:inline distT="0" distB="0" distL="0" distR="0" wp14:anchorId="2CF84D64" wp14:editId="114F7CCF">
            <wp:extent cx="6390005" cy="33724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8" w:name="_GoBack"/>
      <w:bookmarkEnd w:id="98"/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4.18. </w:t>
      </w:r>
      <w:r w:rsidRPr="00193207">
        <w:rPr>
          <w:rFonts w:ascii="Times New Roman" w:hAnsi="Times New Roman" w:cs="Times New Roman"/>
          <w:color w:val="000000"/>
        </w:rPr>
        <w:t>Форма справочника со списком и деревом элементов</w:t>
      </w:r>
    </w:p>
    <w:p w:rsidR="00AA60D3" w:rsidRPr="00193207" w:rsidRDefault="00AA60D3" w:rsidP="008269A0">
      <w:pPr>
        <w:pStyle w:val="3"/>
        <w:numPr>
          <w:ilvl w:val="0"/>
          <w:numId w:val="1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u w:val="single"/>
        </w:rPr>
      </w:pPr>
      <w:r w:rsidRPr="00193207">
        <w:rPr>
          <w:rFonts w:ascii="Times New Roman" w:hAnsi="Times New Roman" w:cs="Times New Roman"/>
          <w:color w:val="000000"/>
          <w:u w:val="single"/>
        </w:rPr>
        <w:t>Проверка заполнения реквизита справочника, фильтрация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Расширим справочник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, добавим в состав его реквизитов еще один – назовем его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, тип – </w:t>
      </w:r>
      <w:proofErr w:type="spellStart"/>
      <w:r w:rsidRPr="00193207">
        <w:rPr>
          <w:b/>
          <w:bCs/>
          <w:color w:val="000000"/>
          <w:sz w:val="22"/>
          <w:szCs w:val="22"/>
        </w:rPr>
        <w:t>СправочникСсылка.ПредставителиКонтрагентов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. Смысл этого поля заключается в хранении ссылки на представителя контрагента, который является "основным" для данного контрагента. Если нужно связаться с контрагентом, можно открыть его карточку и тут же увидеть, какой представитель является основным. Создадим форму элемента справочника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 и посмотрим на нее, попытавшись установить новое </w:t>
      </w:r>
      <w:bookmarkStart w:id="99" w:name="keyword80"/>
      <w:bookmarkEnd w:id="9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– </w:t>
      </w:r>
      <w:r w:rsidRPr="00193207">
        <w:rPr>
          <w:b/>
          <w:bCs/>
          <w:color w:val="000000"/>
          <w:sz w:val="22"/>
          <w:szCs w:val="22"/>
        </w:rPr>
        <w:t>Основное контактное лицо</w:t>
      </w:r>
      <w:r w:rsidRPr="00193207">
        <w:rPr>
          <w:color w:val="000000"/>
          <w:sz w:val="22"/>
          <w:szCs w:val="22"/>
        </w:rPr>
        <w:t>, </w:t>
      </w:r>
      <w:hyperlink r:id="rId44" w:anchor="image.4.18" w:history="1">
        <w:r w:rsidRPr="00193207">
          <w:rPr>
            <w:rStyle w:val="a4"/>
            <w:color w:val="0071A6"/>
            <w:sz w:val="22"/>
            <w:szCs w:val="22"/>
          </w:rPr>
          <w:t>рис. 4.18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100" w:name="image.4.19"/>
      <w:bookmarkEnd w:id="100"/>
      <w:r w:rsidRPr="00193207">
        <w:rPr>
          <w:rFonts w:ascii="Times New Roman" w:hAnsi="Times New Roman" w:cs="Times New Roman"/>
          <w:noProof/>
          <w:color w:val="0071A6"/>
          <w:lang w:eastAsia="ru-RU"/>
        </w:rPr>
        <w:drawing>
          <wp:inline distT="0" distB="0" distL="0" distR="0">
            <wp:extent cx="4991100" cy="2415048"/>
            <wp:effectExtent l="19050" t="0" r="0" b="0"/>
            <wp:docPr id="37" name="Рисунок 37" descr="Попытка заполнения реквизита Основное контактное лицо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Попытка заполнения реквизита Основное контактное лицо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1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4.19. </w:t>
      </w:r>
      <w:r w:rsidRPr="00193207">
        <w:rPr>
          <w:rFonts w:ascii="Times New Roman" w:hAnsi="Times New Roman" w:cs="Times New Roman"/>
          <w:color w:val="000000"/>
        </w:rPr>
        <w:t>Попытка заполнения реквизита Основное контактное лицо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Видно, что при попытке подбора элемента в данное </w:t>
      </w:r>
      <w:bookmarkStart w:id="101" w:name="keyword81"/>
      <w:bookmarkEnd w:id="10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нам показывают не только те элементы справочника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, владельцем которых является редактируемый элемент, но и все остальные. Так работать неудобно – это значит, что нам нужно настроить фильтрацию выводимых элементов. Для того, чтобы это сделать, удобнее всего будет воспользоваться свойством </w:t>
      </w:r>
      <w:r w:rsidRPr="00193207">
        <w:rPr>
          <w:b/>
          <w:bCs/>
          <w:color w:val="000000"/>
          <w:sz w:val="22"/>
          <w:szCs w:val="22"/>
        </w:rPr>
        <w:t>Связи параметров выбора</w:t>
      </w:r>
      <w:r w:rsidRPr="00193207">
        <w:rPr>
          <w:color w:val="000000"/>
          <w:sz w:val="22"/>
          <w:szCs w:val="22"/>
        </w:rPr>
        <w:t> реквизита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. Для открытия палитры свойств реквизита мы можем сделать </w:t>
      </w:r>
      <w:bookmarkStart w:id="102" w:name="keyword82"/>
      <w:bookmarkEnd w:id="10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двойной щелчок</w:t>
      </w:r>
      <w:r w:rsidRPr="00193207">
        <w:rPr>
          <w:color w:val="000000"/>
          <w:sz w:val="22"/>
          <w:szCs w:val="22"/>
        </w:rPr>
        <w:t> </w:t>
      </w:r>
      <w:bookmarkStart w:id="103" w:name="keyword83"/>
      <w:bookmarkEnd w:id="10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 реквизиту в окне редактирования объекта конфигурации, в </w:t>
      </w:r>
      <w:bookmarkStart w:id="104" w:name="keyword84"/>
      <w:bookmarkEnd w:id="10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дереве конфигурации</w:t>
      </w:r>
      <w:r w:rsidRPr="00193207">
        <w:rPr>
          <w:color w:val="000000"/>
          <w:sz w:val="22"/>
          <w:szCs w:val="22"/>
        </w:rPr>
        <w:t>, или воспользоваться командой контекстного </w:t>
      </w:r>
      <w:bookmarkStart w:id="105" w:name="keyword85"/>
      <w:bookmarkEnd w:id="10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меню</w:t>
      </w:r>
      <w:r w:rsidRPr="00193207">
        <w:rPr>
          <w:color w:val="000000"/>
          <w:sz w:val="22"/>
          <w:szCs w:val="22"/>
        </w:rPr>
        <w:t> Свойства.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lastRenderedPageBreak/>
        <w:t>В открывшейся палитре свойств найдем свойство </w:t>
      </w:r>
      <w:r w:rsidRPr="00193207">
        <w:rPr>
          <w:b/>
          <w:bCs/>
          <w:color w:val="000000"/>
          <w:sz w:val="22"/>
          <w:szCs w:val="22"/>
        </w:rPr>
        <w:t>Связи параметров выбора</w:t>
      </w:r>
      <w:r w:rsidRPr="00193207">
        <w:rPr>
          <w:color w:val="000000"/>
          <w:sz w:val="22"/>
          <w:szCs w:val="22"/>
        </w:rPr>
        <w:t> и нажмем на кнопку с тремя точками около этого поля. Появится окно </w:t>
      </w:r>
      <w:r w:rsidRPr="00193207">
        <w:rPr>
          <w:b/>
          <w:bCs/>
          <w:color w:val="000000"/>
          <w:sz w:val="22"/>
          <w:szCs w:val="22"/>
        </w:rPr>
        <w:t>Связи параметров выбора</w:t>
      </w:r>
      <w:r w:rsidRPr="00193207">
        <w:rPr>
          <w:color w:val="000000"/>
          <w:sz w:val="22"/>
          <w:szCs w:val="22"/>
        </w:rPr>
        <w:t>, </w:t>
      </w:r>
      <w:hyperlink r:id="rId47" w:anchor="image.4.20" w:history="1">
        <w:r w:rsidRPr="00193207">
          <w:rPr>
            <w:rStyle w:val="a4"/>
            <w:color w:val="0071A6"/>
            <w:sz w:val="22"/>
            <w:szCs w:val="22"/>
          </w:rPr>
          <w:t>рис. 4.20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106" w:name="image.4.20"/>
      <w:bookmarkEnd w:id="106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162425" cy="2986088"/>
            <wp:effectExtent l="19050" t="0" r="9525" b="0"/>
            <wp:docPr id="38" name="Рисунок 38" descr="Окно Связи параметров выб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кно Связи параметров выбора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8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4.20.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>Окно Связи параметров выбора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левой части окна можно видеть доступные реквизиты (это реквизиты открытого элемента справочника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), в правом – параметры, влияющие на отбор элементов в появляющемся окне выбора элементов при заполнении поля представителя контрагента. Выделим </w:t>
      </w:r>
      <w:bookmarkStart w:id="107" w:name="keyword86"/>
      <w:bookmarkEnd w:id="10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Ссылка</w:t>
      </w:r>
      <w:r w:rsidRPr="00193207">
        <w:rPr>
          <w:color w:val="000000"/>
          <w:sz w:val="22"/>
          <w:szCs w:val="22"/>
        </w:rPr>
        <w:t> и нажмем на кнопку </w:t>
      </w:r>
      <w:proofErr w:type="gramStart"/>
      <w:r w:rsidRPr="00193207">
        <w:rPr>
          <w:b/>
          <w:bCs/>
          <w:color w:val="000000"/>
          <w:sz w:val="22"/>
          <w:szCs w:val="22"/>
        </w:rPr>
        <w:t>Добавить</w:t>
      </w:r>
      <w:proofErr w:type="gramEnd"/>
      <w:r w:rsidRPr="00193207">
        <w:rPr>
          <w:b/>
          <w:bCs/>
          <w:color w:val="000000"/>
          <w:sz w:val="22"/>
          <w:szCs w:val="22"/>
        </w:rPr>
        <w:t xml:space="preserve"> выбранный реквизит в параметры выбора </w:t>
      </w:r>
      <w:r w:rsidRPr="00193207">
        <w:rPr>
          <w:color w:val="000000"/>
          <w:sz w:val="22"/>
          <w:szCs w:val="22"/>
        </w:rPr>
        <w:t>(она находится между полями). Окно примет следующий вид, </w:t>
      </w:r>
      <w:hyperlink r:id="rId49" w:anchor="image.4.21" w:history="1">
        <w:r w:rsidRPr="00193207">
          <w:rPr>
            <w:rStyle w:val="a4"/>
            <w:color w:val="0071A6"/>
            <w:sz w:val="22"/>
            <w:szCs w:val="22"/>
          </w:rPr>
          <w:t>рис. 4.21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108" w:name="image.4.21"/>
      <w:bookmarkEnd w:id="108"/>
      <w:r w:rsidRPr="00193207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837132" cy="2752725"/>
            <wp:effectExtent l="19050" t="0" r="0" b="0"/>
            <wp:docPr id="39" name="Рисунок 39" descr="Окно Связи параметров выбора с настроенным парамет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Окно Связи параметров выбора с настроенным параметром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53" cy="275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9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4.21. </w:t>
      </w:r>
      <w:r w:rsidRPr="00193207">
        <w:rPr>
          <w:rFonts w:ascii="Times New Roman" w:hAnsi="Times New Roman" w:cs="Times New Roman"/>
          <w:color w:val="000000"/>
          <w:sz w:val="20"/>
          <w:szCs w:val="20"/>
        </w:rPr>
        <w:t>Окно Связи параметров выбора с настроенным параметром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данном случае в строке области </w:t>
      </w:r>
      <w:r w:rsidRPr="00193207">
        <w:rPr>
          <w:b/>
          <w:bCs/>
          <w:color w:val="000000"/>
          <w:sz w:val="22"/>
          <w:szCs w:val="22"/>
        </w:rPr>
        <w:t>Параметры</w:t>
      </w:r>
      <w:r w:rsidRPr="00193207">
        <w:rPr>
          <w:color w:val="000000"/>
          <w:sz w:val="22"/>
          <w:szCs w:val="22"/>
        </w:rPr>
        <w:t> отображается как раз то, что нам нужно – нам нужно, чтобы отбор в раскрывающемся списке происходил </w:t>
      </w:r>
      <w:bookmarkStart w:id="109" w:name="keyword87"/>
      <w:bookmarkEnd w:id="10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 владельцу, а именно – </w:t>
      </w:r>
      <w:bookmarkStart w:id="110" w:name="keyword88"/>
      <w:bookmarkEnd w:id="11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 текущему открытому элементу справочника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, на который и указывает </w:t>
      </w:r>
      <w:bookmarkStart w:id="111" w:name="keyword89"/>
      <w:bookmarkEnd w:id="11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Ссылка</w:t>
      </w:r>
      <w:r w:rsidRPr="00193207">
        <w:rPr>
          <w:color w:val="000000"/>
          <w:sz w:val="22"/>
          <w:szCs w:val="22"/>
        </w:rPr>
        <w:t>. В </w:t>
      </w:r>
      <w:bookmarkStart w:id="112" w:name="keyword90"/>
      <w:bookmarkEnd w:id="11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имя можно выбрать другие варианты отбора, </w:t>
      </w:r>
      <w:hyperlink r:id="rId51" w:anchor="image.4.21" w:history="1">
        <w:r w:rsidRPr="00193207">
          <w:rPr>
            <w:rStyle w:val="a4"/>
            <w:color w:val="0071A6"/>
            <w:sz w:val="22"/>
            <w:szCs w:val="22"/>
          </w:rPr>
          <w:t>рис. 4.21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113" w:name="image.4.22"/>
      <w:bookmarkEnd w:id="113"/>
      <w:r w:rsidRPr="00193207">
        <w:rPr>
          <w:rFonts w:ascii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407434" cy="2444463"/>
            <wp:effectExtent l="0" t="0" r="2540" b="0"/>
            <wp:docPr id="40" name="Рисунок 40" descr="Настройки в окне Связи параметров выб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Настройки в окне Связи параметров выбора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40" cy="245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7E00D8" w:rsidRDefault="00AA60D3" w:rsidP="0019320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7E00D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Рис. 4.22. </w:t>
      </w:r>
      <w:r w:rsidRPr="007E00D8">
        <w:rPr>
          <w:rFonts w:ascii="Times New Roman" w:hAnsi="Times New Roman" w:cs="Times New Roman"/>
          <w:color w:val="000000"/>
          <w:sz w:val="20"/>
          <w:szCs w:val="20"/>
        </w:rPr>
        <w:t>Настройки в окне Связи параметров выбора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После того, как эта настройка выполнена, мы можем нажать </w:t>
      </w:r>
      <w:r w:rsidRPr="00193207">
        <w:rPr>
          <w:b/>
          <w:bCs/>
          <w:color w:val="000000"/>
          <w:sz w:val="22"/>
          <w:szCs w:val="22"/>
        </w:rPr>
        <w:t>ОК</w:t>
      </w:r>
      <w:r w:rsidRPr="00193207">
        <w:rPr>
          <w:color w:val="000000"/>
          <w:sz w:val="22"/>
          <w:szCs w:val="22"/>
        </w:rPr>
        <w:t> в окне </w:t>
      </w:r>
      <w:r w:rsidRPr="00193207">
        <w:rPr>
          <w:b/>
          <w:bCs/>
          <w:color w:val="000000"/>
          <w:sz w:val="22"/>
          <w:szCs w:val="22"/>
        </w:rPr>
        <w:t>Связи параметров выбора </w:t>
      </w:r>
      <w:r w:rsidRPr="00193207">
        <w:rPr>
          <w:color w:val="000000"/>
          <w:sz w:val="22"/>
          <w:szCs w:val="22"/>
        </w:rPr>
        <w:t>и проверить функциональность решения – при заполнении поля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 </w:t>
      </w:r>
      <w:bookmarkStart w:id="114" w:name="keyword91"/>
      <w:bookmarkEnd w:id="11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список</w:t>
      </w:r>
      <w:r w:rsidRPr="00193207">
        <w:rPr>
          <w:color w:val="000000"/>
          <w:sz w:val="22"/>
          <w:szCs w:val="22"/>
        </w:rPr>
        <w:t> выбора ограничивается подчиненными элементами.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Добавим в справочник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 еще один </w:t>
      </w:r>
      <w:bookmarkStart w:id="115" w:name="keyword92"/>
      <w:bookmarkEnd w:id="11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– </w:t>
      </w:r>
      <w:proofErr w:type="spellStart"/>
      <w:r w:rsidRPr="00193207">
        <w:rPr>
          <w:b/>
          <w:bCs/>
          <w:color w:val="000000"/>
          <w:sz w:val="22"/>
          <w:szCs w:val="22"/>
        </w:rPr>
        <w:t>ТелефонКонтактногоЛица</w:t>
      </w:r>
      <w:proofErr w:type="spellEnd"/>
      <w:r w:rsidRPr="00193207">
        <w:rPr>
          <w:color w:val="000000"/>
          <w:sz w:val="22"/>
          <w:szCs w:val="22"/>
        </w:rPr>
        <w:t>. Зададим тип – </w:t>
      </w:r>
      <w:r w:rsidRPr="00193207">
        <w:rPr>
          <w:b/>
          <w:bCs/>
          <w:color w:val="000000"/>
          <w:sz w:val="22"/>
          <w:szCs w:val="22"/>
        </w:rPr>
        <w:t>Строка</w:t>
      </w:r>
      <w:r w:rsidRPr="00193207">
        <w:rPr>
          <w:color w:val="000000"/>
          <w:sz w:val="22"/>
          <w:szCs w:val="22"/>
        </w:rPr>
        <w:t>, </w:t>
      </w:r>
      <w:bookmarkStart w:id="116" w:name="keyword93"/>
      <w:bookmarkEnd w:id="11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длина</w:t>
      </w:r>
      <w:r w:rsidRPr="00193207">
        <w:rPr>
          <w:color w:val="000000"/>
          <w:sz w:val="22"/>
          <w:szCs w:val="22"/>
        </w:rPr>
        <w:t> – </w:t>
      </w:r>
      <w:r w:rsidRPr="00193207">
        <w:rPr>
          <w:b/>
          <w:bCs/>
          <w:color w:val="000000"/>
          <w:sz w:val="22"/>
          <w:szCs w:val="22"/>
        </w:rPr>
        <w:t>100</w:t>
      </w:r>
      <w:r w:rsidRPr="00193207">
        <w:rPr>
          <w:color w:val="000000"/>
          <w:sz w:val="22"/>
          <w:szCs w:val="22"/>
        </w:rPr>
        <w:t>. Этот </w:t>
      </w:r>
      <w:bookmarkStart w:id="117" w:name="keyword94"/>
      <w:bookmarkEnd w:id="11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соответствует реквизиту </w:t>
      </w:r>
      <w:r w:rsidRPr="00193207">
        <w:rPr>
          <w:b/>
          <w:bCs/>
          <w:color w:val="000000"/>
          <w:sz w:val="22"/>
          <w:szCs w:val="22"/>
        </w:rPr>
        <w:t>КонтактныеСведения</w:t>
      </w:r>
      <w:r w:rsidRPr="00193207">
        <w:rPr>
          <w:color w:val="000000"/>
          <w:sz w:val="22"/>
          <w:szCs w:val="22"/>
        </w:rPr>
        <w:t> справочника </w:t>
      </w:r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r w:rsidRPr="00193207">
        <w:rPr>
          <w:color w:val="000000"/>
          <w:sz w:val="22"/>
          <w:szCs w:val="22"/>
        </w:rPr>
        <w:t>. Он нужен нам исключительно для удобства – для того, чтобы, когда в форме контрагента указано основное контактное лицо, пользователю не пришлось бы, для поиска телефона контактного лица, заглядывать в его карточку.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После добавления реквизита в справочник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, запустим режим 1</w:t>
      </w:r>
      <w:proofErr w:type="gramStart"/>
      <w:r w:rsidRPr="00193207">
        <w:rPr>
          <w:color w:val="000000"/>
          <w:sz w:val="22"/>
          <w:szCs w:val="22"/>
        </w:rPr>
        <w:t>С:Предприятие</w:t>
      </w:r>
      <w:proofErr w:type="gramEnd"/>
      <w:r w:rsidRPr="00193207">
        <w:rPr>
          <w:color w:val="000000"/>
          <w:sz w:val="22"/>
          <w:szCs w:val="22"/>
        </w:rPr>
        <w:t xml:space="preserve"> и откроем форму одного из элементов этого справочника. Если присмотреться к этой форме на данном этапе работы, окажется, что реквизита </w:t>
      </w:r>
      <w:proofErr w:type="spellStart"/>
      <w:r w:rsidRPr="00193207">
        <w:rPr>
          <w:b/>
          <w:bCs/>
          <w:color w:val="000000"/>
          <w:sz w:val="22"/>
          <w:szCs w:val="22"/>
        </w:rPr>
        <w:t>ТелефонКонтактногоЛица</w:t>
      </w:r>
      <w:r w:rsidRPr="00193207">
        <w:rPr>
          <w:color w:val="000000"/>
          <w:sz w:val="22"/>
          <w:szCs w:val="22"/>
        </w:rPr>
        <w:t>на</w:t>
      </w:r>
      <w:proofErr w:type="spellEnd"/>
      <w:r w:rsidRPr="00193207">
        <w:rPr>
          <w:color w:val="000000"/>
          <w:sz w:val="22"/>
          <w:szCs w:val="22"/>
        </w:rPr>
        <w:t xml:space="preserve"> ней не наблюдается. Все дело в том, что, создав собственную форму элемента для справочника, мы отказываемся от автоматического механизма создания форм, который, если бы не наша, самостоятельно созданная ранее форма, автоматически построил бы форму с новым реквизитом.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Добавим элемент управления для реквизита </w:t>
      </w:r>
      <w:proofErr w:type="spellStart"/>
      <w:r w:rsidRPr="00193207">
        <w:rPr>
          <w:b/>
          <w:bCs/>
          <w:color w:val="000000"/>
          <w:sz w:val="22"/>
          <w:szCs w:val="22"/>
        </w:rPr>
        <w:t>ТелефонКонтактногоЛица</w:t>
      </w:r>
      <w:proofErr w:type="spellEnd"/>
      <w:r w:rsidRPr="00193207">
        <w:rPr>
          <w:color w:val="000000"/>
          <w:sz w:val="22"/>
          <w:szCs w:val="22"/>
        </w:rPr>
        <w:t> на форму. Откроем форму элемента справочника Контрагенты для редактирования и перетащим </w:t>
      </w:r>
      <w:bookmarkStart w:id="118" w:name="keyword95"/>
      <w:bookmarkEnd w:id="11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ТелефонКонтактногоЛица</w:t>
      </w:r>
      <w:proofErr w:type="spellEnd"/>
      <w:r w:rsidRPr="00193207">
        <w:rPr>
          <w:color w:val="000000"/>
          <w:sz w:val="22"/>
          <w:szCs w:val="22"/>
        </w:rPr>
        <w:t> с вкладки </w:t>
      </w:r>
      <w:r w:rsidRPr="00193207">
        <w:rPr>
          <w:b/>
          <w:bCs/>
          <w:color w:val="000000"/>
          <w:sz w:val="22"/>
          <w:szCs w:val="22"/>
        </w:rPr>
        <w:t>Реквизиты</w:t>
      </w:r>
      <w:r w:rsidRPr="00193207">
        <w:rPr>
          <w:color w:val="000000"/>
          <w:sz w:val="22"/>
          <w:szCs w:val="22"/>
        </w:rPr>
        <w:t> на вкладку </w:t>
      </w:r>
      <w:r w:rsidRPr="00193207">
        <w:rPr>
          <w:b/>
          <w:bCs/>
          <w:color w:val="000000"/>
          <w:sz w:val="22"/>
          <w:szCs w:val="22"/>
        </w:rPr>
        <w:t>Элементы</w:t>
      </w:r>
      <w:r w:rsidRPr="00193207">
        <w:rPr>
          <w:color w:val="000000"/>
          <w:sz w:val="22"/>
          <w:szCs w:val="22"/>
        </w:rPr>
        <w:t>, </w:t>
      </w:r>
      <w:hyperlink r:id="rId53" w:anchor="image.4.23" w:history="1">
        <w:r w:rsidRPr="00193207">
          <w:rPr>
            <w:rStyle w:val="a4"/>
            <w:color w:val="0071A6"/>
            <w:sz w:val="22"/>
            <w:szCs w:val="22"/>
          </w:rPr>
          <w:t>рис. 4.23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7E00D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119" w:name="image.4.23"/>
      <w:bookmarkEnd w:id="119"/>
      <w:r w:rsidRPr="00193207">
        <w:rPr>
          <w:rFonts w:ascii="Times New Roman" w:hAnsi="Times New Roman" w:cs="Times New Roman"/>
          <w:noProof/>
          <w:color w:val="0071A6"/>
          <w:lang w:eastAsia="ru-RU"/>
        </w:rPr>
        <w:lastRenderedPageBreak/>
        <w:drawing>
          <wp:inline distT="0" distB="0" distL="0" distR="0">
            <wp:extent cx="6220706" cy="3752490"/>
            <wp:effectExtent l="0" t="0" r="8890" b="635"/>
            <wp:docPr id="41" name="Рисунок 41" descr="Реквизит ТелефонКонтактногоЛица нужно переместить со вкладки Реквизиты на вкладку Элементы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Реквизит ТелефонКонтактногоЛица нужно переместить со вкладки Реквизиты на вкладку Элементы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18" cy="376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7E00D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4.23. </w:t>
      </w:r>
      <w:r w:rsidRPr="00193207">
        <w:rPr>
          <w:rFonts w:ascii="Times New Roman" w:hAnsi="Times New Roman" w:cs="Times New Roman"/>
          <w:color w:val="000000"/>
        </w:rPr>
        <w:t xml:space="preserve">Реквизит </w:t>
      </w:r>
      <w:proofErr w:type="spellStart"/>
      <w:r w:rsidRPr="00193207">
        <w:rPr>
          <w:rFonts w:ascii="Times New Roman" w:hAnsi="Times New Roman" w:cs="Times New Roman"/>
          <w:color w:val="000000"/>
        </w:rPr>
        <w:t>ТелефонКонтактногоЛица</w:t>
      </w:r>
      <w:proofErr w:type="spellEnd"/>
      <w:r w:rsidRPr="00193207">
        <w:rPr>
          <w:rFonts w:ascii="Times New Roman" w:hAnsi="Times New Roman" w:cs="Times New Roman"/>
          <w:color w:val="000000"/>
        </w:rPr>
        <w:t xml:space="preserve"> нужно переместить со вкладки Реквизиты на вкладку Элементы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 справочнике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 есть </w:t>
      </w:r>
      <w:bookmarkStart w:id="120" w:name="keyword96"/>
      <w:bookmarkEnd w:id="12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, который указывает на то, что представитель контрагента работает в организации-контрагенте – это </w:t>
      </w:r>
      <w:bookmarkStart w:id="121" w:name="keyword97"/>
      <w:bookmarkEnd w:id="12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</w:t>
      </w:r>
      <w:bookmarkStart w:id="122" w:name="keyword98"/>
      <w:bookmarkEnd w:id="12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логического типа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ПредставительРаботает</w:t>
      </w:r>
      <w:proofErr w:type="spellEnd"/>
      <w:r w:rsidRPr="00193207">
        <w:rPr>
          <w:color w:val="000000"/>
          <w:sz w:val="22"/>
          <w:szCs w:val="22"/>
        </w:rPr>
        <w:t>. Нам нужно реализовать следующий функционал. Если </w:t>
      </w:r>
      <w:bookmarkStart w:id="123" w:name="keyword99"/>
      <w:bookmarkEnd w:id="12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пользователь</w:t>
      </w:r>
      <w:r w:rsidRPr="00193207">
        <w:rPr>
          <w:color w:val="000000"/>
          <w:sz w:val="22"/>
          <w:szCs w:val="22"/>
        </w:rPr>
        <w:t>, заполняя карточку элемента справочника </w:t>
      </w:r>
      <w:r w:rsidRPr="00193207">
        <w:rPr>
          <w:b/>
          <w:bCs/>
          <w:color w:val="000000"/>
          <w:sz w:val="22"/>
          <w:szCs w:val="22"/>
        </w:rPr>
        <w:t>Контрагенты</w:t>
      </w:r>
      <w:r w:rsidRPr="00193207">
        <w:rPr>
          <w:color w:val="000000"/>
          <w:sz w:val="22"/>
          <w:szCs w:val="22"/>
        </w:rPr>
        <w:t> выбирает в качестве реквизита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 сотрудника, у которого флаг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ПредставительРаботает</w:t>
      </w:r>
      <w:proofErr w:type="spellEnd"/>
      <w:r w:rsidRPr="00193207">
        <w:rPr>
          <w:color w:val="000000"/>
          <w:sz w:val="22"/>
          <w:szCs w:val="22"/>
        </w:rPr>
        <w:t> не установлен – мы предупреждаем пользователя об этом, выводя сообщение.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Для этого нам понадобится </w:t>
      </w:r>
      <w:bookmarkStart w:id="124" w:name="keyword100"/>
      <w:bookmarkEnd w:id="12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перехватить событие</w:t>
      </w:r>
      <w:r w:rsidRPr="00193207">
        <w:rPr>
          <w:color w:val="000000"/>
          <w:sz w:val="22"/>
          <w:szCs w:val="22"/>
        </w:rPr>
        <w:t> изменения поля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, после чего проверить, установлен ли у выбранного контактного лица флаг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ПредставительРаботает</w:t>
      </w:r>
      <w:proofErr w:type="spellEnd"/>
      <w:r w:rsidRPr="00193207">
        <w:rPr>
          <w:color w:val="000000"/>
          <w:sz w:val="22"/>
          <w:szCs w:val="22"/>
        </w:rPr>
        <w:t xml:space="preserve">, </w:t>
      </w:r>
      <w:proofErr w:type="gramStart"/>
      <w:r w:rsidRPr="00193207">
        <w:rPr>
          <w:color w:val="000000"/>
          <w:sz w:val="22"/>
          <w:szCs w:val="22"/>
        </w:rPr>
        <w:t>и</w:t>
      </w:r>
      <w:proofErr w:type="gramEnd"/>
      <w:r w:rsidRPr="00193207">
        <w:rPr>
          <w:color w:val="000000"/>
          <w:sz w:val="22"/>
          <w:szCs w:val="22"/>
        </w:rPr>
        <w:t xml:space="preserve"> если такой флаг не установлен – вывести сообщение пользователю.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Из контекстного </w:t>
      </w:r>
      <w:bookmarkStart w:id="125" w:name="keyword101"/>
      <w:bookmarkEnd w:id="125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меню</w:t>
      </w:r>
      <w:r w:rsidRPr="00193207">
        <w:rPr>
          <w:color w:val="000000"/>
          <w:sz w:val="22"/>
          <w:szCs w:val="22"/>
        </w:rPr>
        <w:t> элемента формы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 выберем событие </w:t>
      </w:r>
      <w:proofErr w:type="spellStart"/>
      <w:r w:rsidRPr="00193207">
        <w:rPr>
          <w:b/>
          <w:bCs/>
          <w:color w:val="000000"/>
          <w:sz w:val="22"/>
          <w:szCs w:val="22"/>
        </w:rPr>
        <w:t>ПриИзменении</w:t>
      </w:r>
      <w:proofErr w:type="spellEnd"/>
      <w:r w:rsidRPr="00193207">
        <w:rPr>
          <w:color w:val="000000"/>
          <w:sz w:val="22"/>
          <w:szCs w:val="22"/>
        </w:rPr>
        <w:t>, откроется </w:t>
      </w:r>
      <w:bookmarkStart w:id="126" w:name="keyword102"/>
      <w:bookmarkEnd w:id="126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редактор кода</w:t>
      </w:r>
      <w:r w:rsidRPr="00193207">
        <w:rPr>
          <w:color w:val="000000"/>
          <w:sz w:val="22"/>
          <w:szCs w:val="22"/>
        </w:rPr>
        <w:t>, в котором уже будет создана пустая клиентская процедура для перехвата этого события. К этому моменту </w:t>
      </w:r>
      <w:bookmarkStart w:id="127" w:name="keyword103"/>
      <w:bookmarkEnd w:id="127"/>
      <w:proofErr w:type="spellStart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 уже будет содержать выбранного представителя контрагента. Нам понадобится серверная процедура, которая обратится к реквизиту этого представителя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ПредставительРаботает</w:t>
      </w:r>
      <w:proofErr w:type="spellEnd"/>
      <w:r w:rsidRPr="00193207">
        <w:rPr>
          <w:color w:val="000000"/>
          <w:sz w:val="22"/>
          <w:szCs w:val="22"/>
        </w:rPr>
        <w:t> и вернет нам его </w:t>
      </w:r>
      <w:bookmarkStart w:id="128" w:name="keyword104"/>
      <w:bookmarkEnd w:id="12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. После того, как мы получим с сервера сведения о том, работает ли представитель, мы примем решение – выводить ли пользователю сообщение или нет.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Все это реализовано с помощью нижеприведенного кода: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>&amp;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НаКлиенте</w:t>
      </w:r>
      <w:proofErr w:type="spellEnd"/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Процедура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ОсновноеКонтактноеЛицоПриИзменении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(Элемент)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Если НЕ </w:t>
      </w:r>
      <w:proofErr w:type="spellStart"/>
      <w:proofErr w:type="gram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ПроверитьЗаполнениеРеквизита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(</w:t>
      </w:r>
      <w:proofErr w:type="gramEnd"/>
      <w:r w:rsidRPr="00193207">
        <w:rPr>
          <w:rFonts w:ascii="Times New Roman" w:hAnsi="Times New Roman" w:cs="Times New Roman"/>
          <w:color w:val="8B0000"/>
          <w:sz w:val="22"/>
          <w:szCs w:val="22"/>
        </w:rPr>
        <w:t>) Тогда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</w:t>
      </w:r>
      <w:proofErr w:type="gram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Сообщить(</w:t>
      </w:r>
      <w:proofErr w:type="gramEnd"/>
      <w:r w:rsidRPr="00193207">
        <w:rPr>
          <w:rFonts w:ascii="Times New Roman" w:hAnsi="Times New Roman" w:cs="Times New Roman"/>
          <w:color w:val="8B0000"/>
          <w:sz w:val="22"/>
          <w:szCs w:val="22"/>
        </w:rPr>
        <w:t>"Выбранное контактное лицо, "+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Объект.ОсновноеКонтактноеЛицо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+", не работает у контрагента.");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КонецЕсли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;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КонецПроцедуры</w:t>
      </w:r>
      <w:proofErr w:type="spellEnd"/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>&amp;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НаСервере</w:t>
      </w:r>
      <w:proofErr w:type="spellEnd"/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Функция </w:t>
      </w:r>
      <w:proofErr w:type="spellStart"/>
      <w:proofErr w:type="gram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ПроверитьЗаполнениеРеквизита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(</w:t>
      </w:r>
      <w:proofErr w:type="gramEnd"/>
      <w:r w:rsidRPr="00193207">
        <w:rPr>
          <w:rFonts w:ascii="Times New Roman" w:hAnsi="Times New Roman" w:cs="Times New Roman"/>
          <w:color w:val="8B0000"/>
          <w:sz w:val="22"/>
          <w:szCs w:val="22"/>
        </w:rPr>
        <w:t>)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Возврат (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Объект.ОсновноеКонтактноеЛицо.ПредставительРаботает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);  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КонецФункции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lastRenderedPageBreak/>
        <w:t>Кроме того, зададим автоматический механизм переноса в </w:t>
      </w:r>
      <w:bookmarkStart w:id="129" w:name="keyword105"/>
      <w:bookmarkEnd w:id="12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ТелефонКонтактногоЛица</w:t>
      </w:r>
      <w:proofErr w:type="spellEnd"/>
      <w:r w:rsidRPr="00193207">
        <w:rPr>
          <w:color w:val="000000"/>
          <w:sz w:val="22"/>
          <w:szCs w:val="22"/>
        </w:rPr>
        <w:t> сведений из элемента справочника </w:t>
      </w:r>
      <w:proofErr w:type="spellStart"/>
      <w:r w:rsidRPr="00193207">
        <w:rPr>
          <w:b/>
          <w:bCs/>
          <w:color w:val="000000"/>
          <w:sz w:val="22"/>
          <w:szCs w:val="22"/>
        </w:rPr>
        <w:t>ПредставителиКонтрагентов</w:t>
      </w:r>
      <w:proofErr w:type="spellEnd"/>
      <w:r w:rsidRPr="00193207">
        <w:rPr>
          <w:color w:val="000000"/>
          <w:sz w:val="22"/>
          <w:szCs w:val="22"/>
        </w:rPr>
        <w:t>, который указан в </w:t>
      </w:r>
      <w:bookmarkStart w:id="130" w:name="keyword106"/>
      <w:bookmarkEnd w:id="13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. В частности, дополним обработчик события для поля </w:t>
      </w:r>
      <w:proofErr w:type="spellStart"/>
      <w:r w:rsidRPr="00193207">
        <w:rPr>
          <w:b/>
          <w:bCs/>
          <w:color w:val="000000"/>
          <w:sz w:val="22"/>
          <w:szCs w:val="22"/>
        </w:rPr>
        <w:t>ОсновноеКонтактноеЛицо</w:t>
      </w:r>
      <w:proofErr w:type="spellEnd"/>
      <w:r w:rsidRPr="00193207">
        <w:rPr>
          <w:color w:val="000000"/>
          <w:sz w:val="22"/>
          <w:szCs w:val="22"/>
        </w:rPr>
        <w:t> </w:t>
      </w:r>
      <w:proofErr w:type="spellStart"/>
      <w:proofErr w:type="gramStart"/>
      <w:r w:rsidRPr="00193207">
        <w:rPr>
          <w:b/>
          <w:bCs/>
          <w:color w:val="000000"/>
          <w:sz w:val="22"/>
          <w:szCs w:val="22"/>
        </w:rPr>
        <w:t>ПриИзменении</w:t>
      </w:r>
      <w:proofErr w:type="spellEnd"/>
      <w:r w:rsidRPr="00193207">
        <w:rPr>
          <w:b/>
          <w:bCs/>
          <w:color w:val="000000"/>
          <w:sz w:val="22"/>
          <w:szCs w:val="22"/>
        </w:rPr>
        <w:t>(</w:t>
      </w:r>
      <w:proofErr w:type="gramEnd"/>
      <w:r w:rsidRPr="00193207">
        <w:rPr>
          <w:b/>
          <w:bCs/>
          <w:color w:val="000000"/>
          <w:sz w:val="22"/>
          <w:szCs w:val="22"/>
        </w:rPr>
        <w:t>):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Подготовим серверную процедуру, которая будет работать с реквизитами объекта, она будет иметь следующий вид: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>&amp;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НаСервере</w:t>
      </w:r>
      <w:proofErr w:type="spellEnd"/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Процедура </w:t>
      </w:r>
      <w:proofErr w:type="spellStart"/>
      <w:proofErr w:type="gram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УстановитьНомерПредставителя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(</w:t>
      </w:r>
      <w:proofErr w:type="gramEnd"/>
      <w:r w:rsidRPr="00193207">
        <w:rPr>
          <w:rFonts w:ascii="Times New Roman" w:hAnsi="Times New Roman" w:cs="Times New Roman"/>
          <w:color w:val="8B0000"/>
          <w:sz w:val="22"/>
          <w:szCs w:val="22"/>
        </w:rPr>
        <w:t>)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Объект.ТелефонКонтактногоЛица=Объект.ОсновноеКонтактноеЛицо.КонтактныеСведения;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КонецПроцедуры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Вызовем эту процедуру в уже существующем обработчике </w:t>
      </w:r>
      <w:proofErr w:type="spellStart"/>
      <w:r w:rsidRPr="00193207">
        <w:rPr>
          <w:b/>
          <w:bCs/>
          <w:color w:val="000000"/>
          <w:sz w:val="22"/>
          <w:szCs w:val="22"/>
        </w:rPr>
        <w:t>ПриИзменении</w:t>
      </w:r>
      <w:proofErr w:type="spellEnd"/>
      <w:r w:rsidRPr="00193207">
        <w:rPr>
          <w:color w:val="000000"/>
          <w:sz w:val="22"/>
          <w:szCs w:val="22"/>
        </w:rPr>
        <w:t>, код модуля приобретет вид, показанный на </w:t>
      </w:r>
      <w:hyperlink r:id="rId56" w:anchor="image.4.24" w:history="1">
        <w:r w:rsidRPr="00193207">
          <w:rPr>
            <w:rStyle w:val="a4"/>
            <w:color w:val="0071A6"/>
            <w:sz w:val="22"/>
            <w:szCs w:val="22"/>
          </w:rPr>
          <w:t>рис. 4.24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Кроме того, в окне его свойств отредактируем свойство </w:t>
      </w:r>
      <w:r w:rsidRPr="00193207">
        <w:rPr>
          <w:b/>
          <w:bCs/>
          <w:color w:val="000000"/>
          <w:sz w:val="22"/>
          <w:szCs w:val="22"/>
        </w:rPr>
        <w:t>Вид</w:t>
      </w:r>
      <w:r w:rsidRPr="00193207">
        <w:rPr>
          <w:color w:val="000000"/>
          <w:sz w:val="22"/>
          <w:szCs w:val="22"/>
        </w:rPr>
        <w:t> – выберем его </w:t>
      </w:r>
      <w:bookmarkStart w:id="131" w:name="keyword107"/>
      <w:bookmarkEnd w:id="13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Поле надписи</w:t>
      </w:r>
      <w:r w:rsidRPr="00193207">
        <w:rPr>
          <w:color w:val="000000"/>
          <w:sz w:val="22"/>
          <w:szCs w:val="22"/>
        </w:rPr>
        <w:t>. </w:t>
      </w:r>
      <w:bookmarkStart w:id="132" w:name="keyword108"/>
      <w:bookmarkEnd w:id="13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Пользователь</w:t>
      </w:r>
      <w:r w:rsidRPr="00193207">
        <w:rPr>
          <w:color w:val="000000"/>
          <w:sz w:val="22"/>
          <w:szCs w:val="22"/>
        </w:rPr>
        <w:t> не будет ничего в это </w:t>
      </w:r>
      <w:bookmarkStart w:id="133" w:name="keyword109"/>
      <w:bookmarkEnd w:id="13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вводить самостоятельно, поэтому </w:t>
      </w:r>
      <w:bookmarkStart w:id="134" w:name="keyword110"/>
      <w:bookmarkEnd w:id="134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поле</w:t>
      </w:r>
      <w:r w:rsidRPr="00193207">
        <w:rPr>
          <w:color w:val="000000"/>
          <w:sz w:val="22"/>
          <w:szCs w:val="22"/>
        </w:rPr>
        <w:t> надписи нас вполне устроит.</w:t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bookmarkStart w:id="135" w:name="image.4.24"/>
      <w:bookmarkEnd w:id="135"/>
      <w:r w:rsidRPr="00193207">
        <w:rPr>
          <w:rFonts w:ascii="Times New Roman" w:hAnsi="Times New Roman" w:cs="Times New Roman"/>
          <w:noProof/>
          <w:color w:val="0071A6"/>
          <w:lang w:eastAsia="ru-RU"/>
        </w:rPr>
        <w:drawing>
          <wp:inline distT="0" distB="0" distL="0" distR="0">
            <wp:extent cx="5905500" cy="2457450"/>
            <wp:effectExtent l="19050" t="0" r="0" b="0"/>
            <wp:docPr id="42" name="Рисунок 42" descr="Код модуля формы элемента справочника Контрагенты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од модуля формы элемента справочника Контрагенты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b/>
          <w:bCs/>
          <w:color w:val="000000"/>
        </w:rPr>
        <w:t>Рис. 4.24. </w:t>
      </w:r>
      <w:r w:rsidRPr="00193207">
        <w:rPr>
          <w:rFonts w:ascii="Times New Roman" w:hAnsi="Times New Roman" w:cs="Times New Roman"/>
          <w:color w:val="000000"/>
        </w:rPr>
        <w:t>Код модуля формы элемента справочника Контрагенты</w:t>
      </w:r>
    </w:p>
    <w:p w:rsidR="00AA60D3" w:rsidRPr="00193207" w:rsidRDefault="00AA60D3" w:rsidP="00AA60D3">
      <w:pPr>
        <w:pStyle w:val="a3"/>
        <w:shd w:val="clear" w:color="auto" w:fill="FFFFFF"/>
        <w:spacing w:after="0" w:afterAutospacing="0"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При выборе "неподходящего" представителя окно элемента справочника Контрагенты примет следующий вид, </w:t>
      </w:r>
      <w:hyperlink r:id="rId59" w:anchor="image.4.25" w:history="1">
        <w:r w:rsidRPr="00193207">
          <w:rPr>
            <w:rStyle w:val="a4"/>
            <w:color w:val="0071A6"/>
            <w:sz w:val="22"/>
            <w:szCs w:val="22"/>
          </w:rPr>
          <w:t>рис. 4.25</w:t>
        </w:r>
      </w:hyperlink>
      <w:r w:rsidRPr="00193207">
        <w:rPr>
          <w:color w:val="000000"/>
          <w:sz w:val="22"/>
          <w:szCs w:val="22"/>
        </w:rPr>
        <w:t>.</w:t>
      </w:r>
    </w:p>
    <w:p w:rsidR="00AA60D3" w:rsidRPr="00193207" w:rsidRDefault="00AA60D3" w:rsidP="00AA60D3">
      <w:pPr>
        <w:shd w:val="clear" w:color="auto" w:fill="FFFFFF"/>
        <w:spacing w:after="0"/>
        <w:rPr>
          <w:rFonts w:ascii="Times New Roman" w:hAnsi="Times New Roman" w:cs="Times New Roman"/>
          <w:color w:val="000000"/>
        </w:rPr>
      </w:pPr>
      <w:bookmarkStart w:id="136" w:name="image.4.25"/>
      <w:bookmarkEnd w:id="136"/>
      <w:r w:rsidRPr="00193207">
        <w:rPr>
          <w:rFonts w:ascii="Times New Roman" w:hAnsi="Times New Roman" w:cs="Times New Roman"/>
          <w:noProof/>
          <w:color w:val="0071A6"/>
          <w:lang w:eastAsia="ru-RU"/>
        </w:rPr>
        <w:drawing>
          <wp:inline distT="0" distB="0" distL="0" distR="0">
            <wp:extent cx="5905500" cy="1962150"/>
            <wp:effectExtent l="19050" t="0" r="0" b="0"/>
            <wp:docPr id="43" name="Рисунок 43" descr="Сообщение о выборе неподходящего контактного лица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ообщение о выборе неподходящего контактного лица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193207" w:rsidRDefault="00AA60D3" w:rsidP="00AA60D3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193207">
        <w:rPr>
          <w:rFonts w:ascii="Times New Roman" w:hAnsi="Times New Roman" w:cs="Times New Roman"/>
          <w:color w:val="000000"/>
        </w:rPr>
        <w:br/>
      </w:r>
      <w:r w:rsidRPr="00193207">
        <w:rPr>
          <w:rFonts w:ascii="Times New Roman" w:hAnsi="Times New Roman" w:cs="Times New Roman"/>
          <w:b/>
          <w:bCs/>
          <w:color w:val="000000"/>
        </w:rPr>
        <w:t>Рис. 4.25. </w:t>
      </w:r>
      <w:r w:rsidRPr="00193207">
        <w:rPr>
          <w:rFonts w:ascii="Times New Roman" w:hAnsi="Times New Roman" w:cs="Times New Roman"/>
          <w:color w:val="000000"/>
        </w:rPr>
        <w:t>Сообщение о выборе неподходящего контактного лица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Предположим, нам нужно, чтобы полное наименование организации было бы не короче 5-ти символов.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 xml:space="preserve">В предыдущей лекции, работая с формами, мы рассматривали проверку заполнения реквизитов справочника на стороне клиента. Такой подход возможен, </w:t>
      </w:r>
      <w:proofErr w:type="gramStart"/>
      <w:r w:rsidRPr="00193207">
        <w:rPr>
          <w:color w:val="000000"/>
          <w:sz w:val="22"/>
          <w:szCs w:val="22"/>
        </w:rPr>
        <w:t>но</w:t>
      </w:r>
      <w:proofErr w:type="gramEnd"/>
      <w:r w:rsidRPr="00193207">
        <w:rPr>
          <w:color w:val="000000"/>
          <w:sz w:val="22"/>
          <w:szCs w:val="22"/>
        </w:rPr>
        <w:t xml:space="preserve"> если говорить о производительности </w:t>
      </w:r>
      <w:r w:rsidRPr="00193207">
        <w:rPr>
          <w:color w:val="000000"/>
          <w:sz w:val="22"/>
          <w:szCs w:val="22"/>
        </w:rPr>
        <w:lastRenderedPageBreak/>
        <w:t xml:space="preserve">решения, предполагая работу конфигурации на сравнительно маломощном клиенте, лучше выполнять подобные проверки на стороне сервера. Как мы уже говорили, для проверки </w:t>
      </w:r>
      <w:proofErr w:type="spellStart"/>
      <w:r w:rsidRPr="00193207">
        <w:rPr>
          <w:color w:val="000000"/>
          <w:sz w:val="22"/>
          <w:szCs w:val="22"/>
        </w:rPr>
        <w:t>заполненности</w:t>
      </w:r>
      <w:proofErr w:type="spellEnd"/>
      <w:r w:rsidRPr="00193207">
        <w:rPr>
          <w:color w:val="000000"/>
          <w:sz w:val="22"/>
          <w:szCs w:val="22"/>
        </w:rPr>
        <w:t xml:space="preserve"> реквизита можно использовать стандартное свойство </w:t>
      </w:r>
      <w:r w:rsidRPr="00193207">
        <w:rPr>
          <w:b/>
          <w:bCs/>
          <w:color w:val="000000"/>
          <w:sz w:val="22"/>
          <w:szCs w:val="22"/>
        </w:rPr>
        <w:t>Проверка заполнения</w:t>
      </w:r>
      <w:r w:rsidRPr="00193207">
        <w:rPr>
          <w:color w:val="000000"/>
          <w:sz w:val="22"/>
          <w:szCs w:val="22"/>
        </w:rPr>
        <w:t>. Но если вам нужны более сложные проверки, если их достаточно много (например, при проверке производится манипулирование с табличными частями, получение каких-то дополнительных данных из базы, при этом алгоритмы достаточно сложны), лучше всего для проверки заполнения реквизитов воспользоваться процедурой </w:t>
      </w:r>
      <w:proofErr w:type="spellStart"/>
      <w:r w:rsidRPr="00193207">
        <w:rPr>
          <w:b/>
          <w:bCs/>
          <w:color w:val="000000"/>
          <w:sz w:val="22"/>
          <w:szCs w:val="22"/>
        </w:rPr>
        <w:t>ОбработкаПроверкиЗаполнения</w:t>
      </w:r>
      <w:proofErr w:type="spellEnd"/>
      <w:r w:rsidRPr="00193207">
        <w:rPr>
          <w:b/>
          <w:bCs/>
          <w:color w:val="000000"/>
          <w:sz w:val="22"/>
          <w:szCs w:val="22"/>
        </w:rPr>
        <w:t xml:space="preserve"> ()</w:t>
      </w:r>
      <w:r w:rsidRPr="00193207">
        <w:rPr>
          <w:color w:val="000000"/>
          <w:sz w:val="22"/>
          <w:szCs w:val="22"/>
        </w:rPr>
        <w:t>, которая объявляется на уровне модуля объекта.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Объявим эту процедуру, открыв </w:t>
      </w:r>
      <w:bookmarkStart w:id="137" w:name="keyword111"/>
      <w:bookmarkEnd w:id="137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модуль</w:t>
      </w:r>
      <w:r w:rsidRPr="00193207">
        <w:rPr>
          <w:color w:val="000000"/>
          <w:sz w:val="22"/>
          <w:szCs w:val="22"/>
        </w:rPr>
        <w:t> объекта (закладка </w:t>
      </w:r>
      <w:r w:rsidRPr="00193207">
        <w:rPr>
          <w:b/>
          <w:bCs/>
          <w:color w:val="000000"/>
          <w:sz w:val="22"/>
          <w:szCs w:val="22"/>
        </w:rPr>
        <w:t>Прочее</w:t>
      </w:r>
      <w:r w:rsidRPr="00193207">
        <w:rPr>
          <w:color w:val="000000"/>
          <w:sz w:val="22"/>
          <w:szCs w:val="22"/>
        </w:rPr>
        <w:t> окна редактирования свойств объекта, кнопка </w:t>
      </w:r>
      <w:r w:rsidRPr="00193207">
        <w:rPr>
          <w:b/>
          <w:bCs/>
          <w:color w:val="000000"/>
          <w:sz w:val="22"/>
          <w:szCs w:val="22"/>
        </w:rPr>
        <w:t>Модуль объекта</w:t>
      </w:r>
      <w:r w:rsidRPr="00193207">
        <w:rPr>
          <w:color w:val="000000"/>
          <w:sz w:val="22"/>
          <w:szCs w:val="22"/>
        </w:rPr>
        <w:t>) выбором из списка </w:t>
      </w:r>
      <w:r w:rsidRPr="00193207">
        <w:rPr>
          <w:b/>
          <w:bCs/>
          <w:color w:val="000000"/>
          <w:sz w:val="22"/>
          <w:szCs w:val="22"/>
        </w:rPr>
        <w:t>Процедуры и функции панели инструментов </w:t>
      </w:r>
      <w:bookmarkStart w:id="138" w:name="keyword112"/>
      <w:bookmarkEnd w:id="138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модуль</w:t>
      </w:r>
      <w:r w:rsidRPr="00193207">
        <w:rPr>
          <w:color w:val="000000"/>
          <w:sz w:val="22"/>
          <w:szCs w:val="22"/>
        </w:rPr>
        <w:t xml:space="preserve"> процедуры </w:t>
      </w:r>
      <w:proofErr w:type="spellStart"/>
      <w:proofErr w:type="gramStart"/>
      <w:r w:rsidRPr="00193207">
        <w:rPr>
          <w:color w:val="000000"/>
          <w:sz w:val="22"/>
          <w:szCs w:val="22"/>
        </w:rPr>
        <w:t>ОбработкаПроверкиЗаполнения</w:t>
      </w:r>
      <w:proofErr w:type="spellEnd"/>
      <w:r w:rsidRPr="00193207">
        <w:rPr>
          <w:color w:val="000000"/>
          <w:sz w:val="22"/>
          <w:szCs w:val="22"/>
        </w:rPr>
        <w:t>(</w:t>
      </w:r>
      <w:proofErr w:type="gramEnd"/>
      <w:r w:rsidRPr="00193207">
        <w:rPr>
          <w:color w:val="000000"/>
          <w:sz w:val="22"/>
          <w:szCs w:val="22"/>
        </w:rPr>
        <w:t>).</w:t>
      </w:r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Эта процедура работает на сервере, мы можем напрямую обращаться к реквизитам объекта.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Процедура </w:t>
      </w:r>
      <w:proofErr w:type="spellStart"/>
      <w:proofErr w:type="gram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ОбработкаПроверкиЗаполнения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(</w:t>
      </w:r>
      <w:proofErr w:type="gramEnd"/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Отказ,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ПроверяемыеРеквизиты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)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Если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СтрДлина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(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ПолноеНаименование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) </w:t>
      </w:r>
      <w:proofErr w:type="gram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&lt; 5</w:t>
      </w:r>
      <w:proofErr w:type="gramEnd"/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И НЕ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ЭтотОбъект.ЭтоГруппа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Тогда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  Отказ=Истина;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  </w:t>
      </w:r>
      <w:proofErr w:type="gram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Сообщить(</w:t>
      </w:r>
      <w:proofErr w:type="gramEnd"/>
      <w:r w:rsidRPr="00193207">
        <w:rPr>
          <w:rFonts w:ascii="Times New Roman" w:hAnsi="Times New Roman" w:cs="Times New Roman"/>
          <w:color w:val="8B0000"/>
          <w:sz w:val="22"/>
          <w:szCs w:val="22"/>
        </w:rPr>
        <w:t>"Полное наименование организации должно быть не короче 5-ти символов");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r w:rsidRPr="00193207">
        <w:rPr>
          <w:rFonts w:ascii="Times New Roman" w:hAnsi="Times New Roman" w:cs="Times New Roman"/>
          <w:color w:val="8B0000"/>
          <w:sz w:val="22"/>
          <w:szCs w:val="22"/>
        </w:rPr>
        <w:t xml:space="preserve"> </w:t>
      </w: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КонецЕсли</w:t>
      </w:r>
      <w:proofErr w:type="spellEnd"/>
      <w:r w:rsidRPr="00193207">
        <w:rPr>
          <w:rFonts w:ascii="Times New Roman" w:hAnsi="Times New Roman" w:cs="Times New Roman"/>
          <w:color w:val="8B0000"/>
          <w:sz w:val="22"/>
          <w:szCs w:val="22"/>
        </w:rPr>
        <w:t>;</w:t>
      </w:r>
    </w:p>
    <w:p w:rsidR="00AA60D3" w:rsidRPr="00193207" w:rsidRDefault="00AA60D3" w:rsidP="00AA60D3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2"/>
          <w:szCs w:val="22"/>
        </w:rPr>
      </w:pPr>
      <w:proofErr w:type="spellStart"/>
      <w:r w:rsidRPr="00193207">
        <w:rPr>
          <w:rFonts w:ascii="Times New Roman" w:hAnsi="Times New Roman" w:cs="Times New Roman"/>
          <w:color w:val="8B0000"/>
          <w:sz w:val="22"/>
          <w:szCs w:val="22"/>
        </w:rPr>
        <w:t>КонецПроцедуры</w:t>
      </w:r>
      <w:proofErr w:type="spellEnd"/>
    </w:p>
    <w:p w:rsidR="00AA60D3" w:rsidRPr="00193207" w:rsidRDefault="00AA60D3" w:rsidP="00AA60D3">
      <w:pPr>
        <w:pStyle w:val="a3"/>
        <w:shd w:val="clear" w:color="auto" w:fill="FFFFFF"/>
        <w:spacing w:line="240" w:lineRule="atLeast"/>
        <w:rPr>
          <w:color w:val="000000"/>
          <w:sz w:val="22"/>
          <w:szCs w:val="22"/>
        </w:rPr>
      </w:pPr>
      <w:r w:rsidRPr="00193207">
        <w:rPr>
          <w:color w:val="000000"/>
          <w:sz w:val="22"/>
          <w:szCs w:val="22"/>
        </w:rPr>
        <w:t>Передаваемый в процедуру </w:t>
      </w:r>
      <w:bookmarkStart w:id="139" w:name="keyword113"/>
      <w:bookmarkEnd w:id="139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параметр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Отказ</w:t>
      </w:r>
      <w:r w:rsidRPr="00193207">
        <w:rPr>
          <w:color w:val="000000"/>
          <w:sz w:val="22"/>
          <w:szCs w:val="22"/>
        </w:rPr>
        <w:t> можно установить в </w:t>
      </w:r>
      <w:bookmarkStart w:id="140" w:name="keyword114"/>
      <w:bookmarkEnd w:id="140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значение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Истина</w:t>
      </w:r>
      <w:r w:rsidRPr="00193207">
        <w:rPr>
          <w:color w:val="000000"/>
          <w:sz w:val="22"/>
          <w:szCs w:val="22"/>
        </w:rPr>
        <w:t> для того, чтобы показать, что проверка не пройдена. </w:t>
      </w:r>
      <w:proofErr w:type="spellStart"/>
      <w:r w:rsidRPr="00193207">
        <w:rPr>
          <w:b/>
          <w:bCs/>
          <w:color w:val="000000"/>
          <w:sz w:val="22"/>
          <w:szCs w:val="22"/>
        </w:rPr>
        <w:t>ПроверяемыеРеквизиты</w:t>
      </w:r>
      <w:proofErr w:type="spellEnd"/>
      <w:r w:rsidRPr="00193207">
        <w:rPr>
          <w:color w:val="000000"/>
          <w:sz w:val="22"/>
          <w:szCs w:val="22"/>
        </w:rPr>
        <w:t> – это </w:t>
      </w:r>
      <w:bookmarkStart w:id="141" w:name="keyword115"/>
      <w:bookmarkEnd w:id="141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массив</w:t>
      </w:r>
      <w:r w:rsidRPr="00193207">
        <w:rPr>
          <w:color w:val="000000"/>
          <w:sz w:val="22"/>
          <w:szCs w:val="22"/>
        </w:rPr>
        <w:t>, он содержит реквизиты для автоматической проверки, в частности, там находятся те реквизиты, для которых включена автоматическая проверка заполнения. </w:t>
      </w:r>
      <w:bookmarkStart w:id="142" w:name="keyword116"/>
      <w:bookmarkEnd w:id="142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По</w:t>
      </w:r>
      <w:r w:rsidRPr="00193207">
        <w:rPr>
          <w:color w:val="000000"/>
          <w:sz w:val="22"/>
          <w:szCs w:val="22"/>
        </w:rPr>
        <w:t> умолчанию это – </w:t>
      </w:r>
      <w:bookmarkStart w:id="143" w:name="keyword117"/>
      <w:bookmarkEnd w:id="143"/>
      <w:r w:rsidRPr="00193207">
        <w:rPr>
          <w:rStyle w:val="keyword"/>
          <w:rFonts w:eastAsiaTheme="majorEastAsia"/>
          <w:i/>
          <w:iCs/>
          <w:color w:val="000000"/>
          <w:sz w:val="22"/>
          <w:szCs w:val="22"/>
        </w:rPr>
        <w:t>реквизит</w:t>
      </w:r>
      <w:r w:rsidRPr="00193207">
        <w:rPr>
          <w:color w:val="000000"/>
          <w:sz w:val="22"/>
          <w:szCs w:val="22"/>
        </w:rPr>
        <w:t> </w:t>
      </w:r>
      <w:r w:rsidRPr="00193207">
        <w:rPr>
          <w:b/>
          <w:bCs/>
          <w:color w:val="000000"/>
          <w:sz w:val="22"/>
          <w:szCs w:val="22"/>
        </w:rPr>
        <w:t>Наименование</w:t>
      </w:r>
      <w:r w:rsidRPr="00193207">
        <w:rPr>
          <w:color w:val="000000"/>
          <w:sz w:val="22"/>
          <w:szCs w:val="22"/>
        </w:rPr>
        <w:t>. В этом можно убедиться, просмотрев содержимое переменной в отладчике.</w:t>
      </w:r>
    </w:p>
    <w:sectPr w:rsidR="00AA60D3" w:rsidRPr="00193207" w:rsidSect="00193207">
      <w:pgSz w:w="11906" w:h="16838"/>
      <w:pgMar w:top="709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A3F3E"/>
    <w:multiLevelType w:val="hybridMultilevel"/>
    <w:tmpl w:val="9FF89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3"/>
    <w:rsid w:val="00193207"/>
    <w:rsid w:val="0049546E"/>
    <w:rsid w:val="004A4677"/>
    <w:rsid w:val="005A7794"/>
    <w:rsid w:val="007E00D8"/>
    <w:rsid w:val="008269A0"/>
    <w:rsid w:val="008377A3"/>
    <w:rsid w:val="00A26E7A"/>
    <w:rsid w:val="00AA60D3"/>
    <w:rsid w:val="00CB7E5E"/>
    <w:rsid w:val="00E503A9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151B"/>
  <w15:docId w15:val="{8D724266-4EF3-4DF0-B9DA-3B59188E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3A9"/>
  </w:style>
  <w:style w:type="paragraph" w:styleId="1">
    <w:name w:val="heading 1"/>
    <w:basedOn w:val="a"/>
    <w:link w:val="10"/>
    <w:uiPriority w:val="9"/>
    <w:qFormat/>
    <w:rsid w:val="00AA6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0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0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AA60D3"/>
  </w:style>
  <w:style w:type="character" w:customStyle="1" w:styleId="30">
    <w:name w:val="Заголовок 3 Знак"/>
    <w:basedOn w:val="a0"/>
    <w:link w:val="3"/>
    <w:uiPriority w:val="9"/>
    <w:semiHidden/>
    <w:rsid w:val="00AA60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AA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A60D3"/>
  </w:style>
  <w:style w:type="character" w:styleId="a4">
    <w:name w:val="Hyperlink"/>
    <w:basedOn w:val="a0"/>
    <w:uiPriority w:val="99"/>
    <w:semiHidden/>
    <w:unhideWhenUsed/>
    <w:rsid w:val="00AA60D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60D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A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71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0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4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5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67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4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intuit.ru/studies/courses/2318/618/lecture/13470?page=2" TargetMode="External"/><Relationship Id="rId26" Type="http://schemas.openxmlformats.org/officeDocument/2006/relationships/image" Target="media/image10.jpeg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hyperlink" Target="https://www.intuit.ru/studies/courses/2318/618/lecture/13470?page=3" TargetMode="External"/><Relationship Id="rId42" Type="http://schemas.openxmlformats.org/officeDocument/2006/relationships/hyperlink" Target="https://www.intuit.ru/studies/courses/2318/618/lecture/13470?page=3" TargetMode="External"/><Relationship Id="rId47" Type="http://schemas.openxmlformats.org/officeDocument/2006/relationships/hyperlink" Target="https://www.intuit.ru/studies/courses/2318/618/lecture/13470?page=4" TargetMode="External"/><Relationship Id="rId50" Type="http://schemas.openxmlformats.org/officeDocument/2006/relationships/image" Target="media/image21.jpeg"/><Relationship Id="rId55" Type="http://schemas.openxmlformats.org/officeDocument/2006/relationships/image" Target="media/image23.jpeg"/><Relationship Id="rId63" Type="http://schemas.openxmlformats.org/officeDocument/2006/relationships/theme" Target="theme/theme1.xml"/><Relationship Id="rId7" Type="http://schemas.openxmlformats.org/officeDocument/2006/relationships/hyperlink" Target="https://www.intuit.ru/studies/courses/2318/618/lecture/13470?page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uit.ru/studies/courses/2318/618/lecture/13470?page=2" TargetMode="External"/><Relationship Id="rId29" Type="http://schemas.openxmlformats.org/officeDocument/2006/relationships/image" Target="media/image11.jpeg"/><Relationship Id="rId11" Type="http://schemas.openxmlformats.org/officeDocument/2006/relationships/image" Target="media/image3.jpeg"/><Relationship Id="rId24" Type="http://schemas.openxmlformats.org/officeDocument/2006/relationships/hyperlink" Target="https://www.intuit.ru/studies/courses/2318/618/lecture/13470?page=2" TargetMode="External"/><Relationship Id="rId32" Type="http://schemas.openxmlformats.org/officeDocument/2006/relationships/hyperlink" Target="https://www.intuit.ru/studies/courses/2318/618/lecture/13470?page=3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www.intuit.ru/studies/courses/2318/618/lecture/13470?page=3" TargetMode="External"/><Relationship Id="rId45" Type="http://schemas.openxmlformats.org/officeDocument/2006/relationships/hyperlink" Target="https://www.intuit.ru/EDI/13_12_15_4/1449958784-19792/tutorial/1046/objects/4/files/04_18.jpg" TargetMode="External"/><Relationship Id="rId53" Type="http://schemas.openxmlformats.org/officeDocument/2006/relationships/hyperlink" Target="https://www.intuit.ru/studies/courses/2318/618/lecture/13470?page=4" TargetMode="External"/><Relationship Id="rId58" Type="http://schemas.openxmlformats.org/officeDocument/2006/relationships/image" Target="media/image24.jpeg"/><Relationship Id="rId5" Type="http://schemas.openxmlformats.org/officeDocument/2006/relationships/hyperlink" Target="https://www.intuit.ru/studies/courses/2318/618/lecture/13470?page=1" TargetMode="External"/><Relationship Id="rId61" Type="http://schemas.openxmlformats.org/officeDocument/2006/relationships/image" Target="media/image25.jpeg"/><Relationship Id="rId19" Type="http://schemas.openxmlformats.org/officeDocument/2006/relationships/image" Target="media/image7.jpeg"/><Relationship Id="rId14" Type="http://schemas.openxmlformats.org/officeDocument/2006/relationships/hyperlink" Target="https://www.intuit.ru/studies/courses/2318/618/lecture/13470?page=2" TargetMode="External"/><Relationship Id="rId22" Type="http://schemas.openxmlformats.org/officeDocument/2006/relationships/hyperlink" Target="https://www.intuit.ru/studies/courses/2318/618/lecture/13470?page=2" TargetMode="External"/><Relationship Id="rId27" Type="http://schemas.openxmlformats.org/officeDocument/2006/relationships/hyperlink" Target="https://www.intuit.ru/studies/courses/2318/618/lecture/13470?page=2" TargetMode="External"/><Relationship Id="rId30" Type="http://schemas.openxmlformats.org/officeDocument/2006/relationships/hyperlink" Target="https://www.intuit.ru/studies/courses/2318/618/lecture/13470?page=3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0.jpeg"/><Relationship Id="rId56" Type="http://schemas.openxmlformats.org/officeDocument/2006/relationships/hyperlink" Target="https://www.intuit.ru/studies/courses/2318/618/lecture/13470?page=4" TargetMode="External"/><Relationship Id="rId8" Type="http://schemas.openxmlformats.org/officeDocument/2006/relationships/hyperlink" Target="https://www.intuit.ru/EDI/13_12_15_4/1449958784-19792/tutorial/1046/objects/4/files/04_02.jpg" TargetMode="External"/><Relationship Id="rId51" Type="http://schemas.openxmlformats.org/officeDocument/2006/relationships/hyperlink" Target="https://www.intuit.ru/studies/courses/2318/618/lecture/13470?page=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tuit.ru/studies/courses/2318/618/lecture/13470?page=2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www.intuit.ru/EDI/13_12_15_4/1449958784-19792/tutorial/1046/objects/4/files/04_10.jpg" TargetMode="External"/><Relationship Id="rId33" Type="http://schemas.openxmlformats.org/officeDocument/2006/relationships/image" Target="media/image13.jpeg"/><Relationship Id="rId38" Type="http://schemas.openxmlformats.org/officeDocument/2006/relationships/hyperlink" Target="https://www.intuit.ru/studies/courses/2318/618/lecture/13470?page=3" TargetMode="External"/><Relationship Id="rId46" Type="http://schemas.openxmlformats.org/officeDocument/2006/relationships/image" Target="media/image19.jpeg"/><Relationship Id="rId59" Type="http://schemas.openxmlformats.org/officeDocument/2006/relationships/hyperlink" Target="https://www.intuit.ru/studies/courses/2318/618/lecture/13470?page=4" TargetMode="External"/><Relationship Id="rId20" Type="http://schemas.openxmlformats.org/officeDocument/2006/relationships/hyperlink" Target="https://www.intuit.ru/studies/courses/2318/618/lecture/13470?page=2" TargetMode="External"/><Relationship Id="rId41" Type="http://schemas.openxmlformats.org/officeDocument/2006/relationships/image" Target="media/image17.jpeg"/><Relationship Id="rId54" Type="http://schemas.openxmlformats.org/officeDocument/2006/relationships/hyperlink" Target="https://www.intuit.ru/EDI/13_12_15_4/1449958784-19792/tutorial/1046/objects/4/files/04_22.jpg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www.intuit.ru/EDI/13_12_15_4/1449958784-19792/tutorial/1046/objects/4/files/04_11.jpg" TargetMode="External"/><Relationship Id="rId36" Type="http://schemas.openxmlformats.org/officeDocument/2006/relationships/hyperlink" Target="https://www.intuit.ru/studies/courses/2318/618/lecture/13470?page=3" TargetMode="External"/><Relationship Id="rId49" Type="http://schemas.openxmlformats.org/officeDocument/2006/relationships/hyperlink" Target="https://www.intuit.ru/studies/courses/2318/618/lecture/13470?page=4" TargetMode="External"/><Relationship Id="rId57" Type="http://schemas.openxmlformats.org/officeDocument/2006/relationships/hyperlink" Target="https://www.intuit.ru/EDI/13_12_15_4/1449958784-19792/tutorial/1046/objects/4/files/04_23.jpg" TargetMode="External"/><Relationship Id="rId10" Type="http://schemas.openxmlformats.org/officeDocument/2006/relationships/hyperlink" Target="https://www.intuit.ru/studies/courses/2318/618/lecture/13470?page=2" TargetMode="External"/><Relationship Id="rId31" Type="http://schemas.openxmlformats.org/officeDocument/2006/relationships/image" Target="media/image12.jpeg"/><Relationship Id="rId44" Type="http://schemas.openxmlformats.org/officeDocument/2006/relationships/hyperlink" Target="https://www.intuit.ru/studies/courses/2318/618/lecture/13470?page=3" TargetMode="External"/><Relationship Id="rId52" Type="http://schemas.openxmlformats.org/officeDocument/2006/relationships/image" Target="media/image22.jpeg"/><Relationship Id="rId60" Type="http://schemas.openxmlformats.org/officeDocument/2006/relationships/hyperlink" Target="https://www.intuit.ru/EDI/13_12_15_4/1449958784-19792/tutorial/1046/objects/4/files/04_2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4362</Words>
  <Characters>24867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Люда</dc:creator>
  <cp:lastModifiedBy>Пикселькина Ольга Игнатьевна</cp:lastModifiedBy>
  <cp:revision>6</cp:revision>
  <dcterms:created xsi:type="dcterms:W3CDTF">2019-11-06T07:42:00Z</dcterms:created>
  <dcterms:modified xsi:type="dcterms:W3CDTF">2020-11-28T12:06:00Z</dcterms:modified>
</cp:coreProperties>
</file>