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B23F46"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B23F46"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B23F46"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B23F46"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B23F46"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B23F46"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B23F46"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B23F46"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B23F46"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B23F46"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B23F46"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B23F46"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B23F46"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B23F46"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B23F46"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B23F46"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B23F46"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B23F46"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B23F46"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B23F46"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B23F46"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B23F46"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B23F46"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B23F46"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B23F46"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B23F46"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B23F46"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B23F46"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B23F46"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B23F46"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B23F46"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77777777" w:rsidR="00DB3039" w:rsidRPr="00BD608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5F7C2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1A06F64B"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404E2F64" w14:textId="77777777" w:rsidR="00641C75" w:rsidRDefault="00641C75" w:rsidP="00641C7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37D3A04" w14:textId="28902091"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0E6C2E">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E6C2E">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40E75A6D"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B23F46"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Arial" w:hAnsi="Arial" w:cs="BRH Devanagari Extra"/>
          <w:color w:val="000000"/>
          <w:sz w:val="28"/>
          <w:szCs w:val="40"/>
        </w:rPr>
        <w:t>1.6.2.2(47)</w:t>
      </w:r>
      <w:r w:rsidRPr="00B23F46">
        <w:rPr>
          <w:rFonts w:ascii="BRH Devanagari Extra" w:hAnsi="BRH Devanagari Extra" w:cs="BRH Devanagari Extra"/>
          <w:color w:val="000000"/>
          <w:sz w:val="36"/>
          <w:szCs w:val="40"/>
        </w:rPr>
        <w:t>-</w:t>
      </w:r>
      <w:r w:rsidRPr="00B23F46">
        <w:rPr>
          <w:rFonts w:ascii="BRH Devanagari Extra" w:eastAsiaTheme="minorHAnsi" w:hAnsi="BRH Devanagari Extra" w:cs="BRH Devanagari Extra"/>
          <w:color w:val="000000"/>
          <w:sz w:val="36"/>
          <w:szCs w:val="40"/>
          <w:lang w:eastAsia="en-US" w:bidi="ar-SA"/>
        </w:rPr>
        <w:t xml:space="preserve">  uÉÉMçü | AýÍxÉý | LåýlSìÏ | </w:t>
      </w:r>
    </w:p>
    <w:p w14:paraId="751EB6CE" w14:textId="77777777" w:rsidR="00221F4E" w:rsidRPr="00B23F46" w:rsidRDefault="00221F4E" w:rsidP="00B23F46">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BRH Devanagari Extra" w:eastAsiaTheme="minorHAnsi" w:hAnsi="BRH Devanagari Extra" w:cs="BRH Devanagari Extra"/>
          <w:color w:val="000000"/>
          <w:sz w:val="36"/>
          <w:szCs w:val="40"/>
          <w:lang w:eastAsia="en-US" w:bidi="ar-SA"/>
        </w:rPr>
        <w:t>uÉÉaÉþxrÉÍxÉý uÉÉaÉç uÉÉaÉþxrÉæýlSèrÉæïÿ(1</w:t>
      </w:r>
      <w:proofErr w:type="gramStart"/>
      <w:r w:rsidRPr="00B23F46">
        <w:rPr>
          <w:rFonts w:ascii="BRH Devanagari Extra" w:eastAsiaTheme="minorHAnsi" w:hAnsi="BRH Devanagari Extra" w:cs="BRH Devanagari Extra"/>
          <w:color w:val="000000"/>
          <w:sz w:val="36"/>
          <w:szCs w:val="40"/>
          <w:lang w:eastAsia="en-US" w:bidi="ar-SA"/>
        </w:rPr>
        <w:t>ý)lSèrÉïþÍxÉý</w:t>
      </w:r>
      <w:proofErr w:type="gramEnd"/>
      <w:r w:rsidRPr="00B23F46">
        <w:rPr>
          <w:rFonts w:ascii="BRH Devanagari Extra" w:eastAsiaTheme="minorHAnsi" w:hAnsi="BRH Devanagari Extra" w:cs="BRH Devanagari Extra"/>
          <w:color w:val="000000"/>
          <w:sz w:val="36"/>
          <w:szCs w:val="40"/>
          <w:lang w:eastAsia="en-US" w:bidi="ar-SA"/>
        </w:rPr>
        <w:t xml:space="preserve"> uÉÉaÉç uÉÉaÉþxrÉæýlSìÏ | </w:t>
      </w:r>
    </w:p>
    <w:p w14:paraId="3657EC2E" w14:textId="77777777" w:rsidR="00221F4E" w:rsidRDefault="00221F4E" w:rsidP="00221F4E">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FD24AD"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Arial" w:hAnsi="Arial" w:cs="BRH Devanagari Extra"/>
          <w:color w:val="FF0000"/>
          <w:sz w:val="32"/>
          <w:szCs w:val="40"/>
        </w:rPr>
        <w:t>1.6.6.4(22</w:t>
      </w:r>
      <w:r w:rsidRPr="00FD24AD">
        <w:rPr>
          <w:rFonts w:ascii="BRH Devanagari Extra" w:eastAsiaTheme="minorHAnsi" w:hAnsi="BRH Devanagari Extra" w:cs="BRH Devanagari Extra"/>
          <w:color w:val="FF0000"/>
          <w:sz w:val="40"/>
          <w:szCs w:val="40"/>
          <w:lang w:eastAsia="en-US" w:bidi="ar-SA"/>
        </w:rPr>
        <w:t xml:space="preserve">)-  AýµÉÏ | rÉý¥ÉÈ | lÉ×ýuÉjxÉþZÉÉ | </w:t>
      </w:r>
    </w:p>
    <w:p w14:paraId="518F6B5A" w14:textId="77777777" w:rsidR="00FD24AD" w:rsidRP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F507A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highlight w:val="green"/>
        </w:rPr>
      </w:pPr>
      <w:r w:rsidRPr="00F507A4">
        <w:rPr>
          <w:rFonts w:ascii="Arial" w:hAnsi="Arial" w:cs="BRH Devanagari Extra"/>
          <w:color w:val="000000"/>
          <w:sz w:val="32"/>
          <w:szCs w:val="40"/>
          <w:highlight w:val="green"/>
        </w:rPr>
        <w:t>17</w:t>
      </w:r>
      <w:r w:rsidRPr="00F507A4">
        <w:rPr>
          <w:rFonts w:ascii="BRH Devanagari Extra" w:hAnsi="BRH Devanagari Extra" w:cs="BRH Devanagari Extra"/>
          <w:color w:val="000000"/>
          <w:sz w:val="40"/>
          <w:szCs w:val="40"/>
          <w:highlight w:val="green"/>
        </w:rPr>
        <w:t>.</w:t>
      </w:r>
      <w:r w:rsidRPr="00F507A4">
        <w:rPr>
          <w:rFonts w:ascii="BRH Devanagari Extra" w:hAnsi="BRH Devanagari Extra" w:cs="BRH Devanagari Extra"/>
          <w:color w:val="000000"/>
          <w:sz w:val="40"/>
          <w:szCs w:val="40"/>
          <w:highlight w:val="green"/>
        </w:rPr>
        <w:tab/>
      </w:r>
      <w:r w:rsidRPr="00F507A4">
        <w:rPr>
          <w:rFonts w:ascii="BRH Devanagari Extra" w:hAnsi="BRH Devanagari Extra" w:cs="BRH Devanagari Extra"/>
          <w:b/>
          <w:color w:val="000000"/>
          <w:sz w:val="40"/>
          <w:szCs w:val="40"/>
          <w:highlight w:val="green"/>
        </w:rPr>
        <w:t>AqÉÉuÉÉ</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xrÉÉþrÉÉqÉå</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iÉSèkrÉåþiÉrÉÉåþUÉ</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rÉiÉþlÉqÉÑmÉ</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xiÉÏrÉï</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È</w:t>
      </w:r>
    </w:p>
    <w:p w14:paraId="4C00AA3B" w14:textId="77777777" w:rsidR="00496031" w:rsidRPr="00F507A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highlight w:val="green"/>
        </w:rPr>
      </w:pPr>
      <w:r w:rsidRPr="00F507A4">
        <w:rPr>
          <w:rFonts w:ascii="BRH Devanagari Extra" w:hAnsi="BRH Devanagari Extra" w:cs="BRH Devanagari Extra"/>
          <w:b/>
          <w:color w:val="000000"/>
          <w:sz w:val="40"/>
          <w:szCs w:val="40"/>
          <w:highlight w:val="green"/>
        </w:rPr>
        <w:t>mÉÔuÉïþ¶ÉÉ</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ÎalÉUmÉþU</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¶ÉåirÉÉþWÒû</w:t>
      </w:r>
      <w:r w:rsidR="00341702" w:rsidRPr="00F507A4">
        <w:rPr>
          <w:rFonts w:ascii="Arial" w:hAnsi="Arial" w:cs="BRH Devanagari Extra"/>
          <w:b/>
          <w:color w:val="000000"/>
          <w:sz w:val="32"/>
          <w:szCs w:val="40"/>
          <w:highlight w:val="green"/>
        </w:rPr>
        <w:t xml:space="preserve"> </w:t>
      </w:r>
      <w:r w:rsidRPr="00F507A4">
        <w:rPr>
          <w:rFonts w:ascii="BRH Devanagari Extra" w:hAnsi="BRH Devanagari Extra" w:cs="BRH Devanagari Extra"/>
          <w:b/>
          <w:color w:val="000000"/>
          <w:sz w:val="40"/>
          <w:szCs w:val="40"/>
          <w:highlight w:val="green"/>
        </w:rPr>
        <w:t>qÉïlÉÑ</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wrÉÉþ C³ÉçuÉÉ EmÉþxiÉÏhÉïÍqÉ</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cNûÎliÉ</w:t>
      </w:r>
      <w:r w:rsidRPr="00F507A4">
        <w:rPr>
          <w:rFonts w:ascii="BRH Malayalam Extra" w:hAnsi="BRH Malayalam Extra" w:cs="BRH Devanagari Extra"/>
          <w:b/>
          <w:color w:val="000000"/>
          <w:sz w:val="32"/>
          <w:szCs w:val="40"/>
          <w:highlight w:val="green"/>
        </w:rPr>
        <w:t>–</w:t>
      </w:r>
      <w:r w:rsidRPr="00F507A4">
        <w:rPr>
          <w:rFonts w:ascii="BRH Devanagari Extra" w:hAnsi="BRH Devanagari Extra" w:cs="BRH Devanagari Extra"/>
          <w:b/>
          <w:color w:val="000000"/>
          <w:sz w:val="40"/>
          <w:szCs w:val="40"/>
          <w:highlight w:val="green"/>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F507A4">
        <w:rPr>
          <w:rFonts w:ascii="BRH Devanagari Extra" w:hAnsi="BRH Devanagari Extra" w:cs="BRH Devanagari Extra"/>
          <w:b/>
          <w:sz w:val="40"/>
          <w:szCs w:val="40"/>
          <w:highlight w:val="green"/>
        </w:rPr>
        <w:t>Så</w:t>
      </w:r>
      <w:r w:rsidRPr="00F507A4">
        <w:rPr>
          <w:rFonts w:ascii="BRH Malayalam Extra" w:hAnsi="BRH Malayalam Extra" w:cs="BRH Devanagari Extra"/>
          <w:b/>
          <w:sz w:val="32"/>
          <w:szCs w:val="40"/>
          <w:highlight w:val="green"/>
        </w:rPr>
        <w:t>–</w:t>
      </w:r>
      <w:r w:rsidRPr="00F507A4">
        <w:rPr>
          <w:rFonts w:ascii="BRH Devanagari Extra" w:hAnsi="BRH Devanagari Extra" w:cs="BRH Devanagari Extra"/>
          <w:b/>
          <w:sz w:val="40"/>
          <w:szCs w:val="40"/>
          <w:highlight w:val="green"/>
        </w:rPr>
        <w:t>uÉÉÈ</w:t>
      </w:r>
      <w:r w:rsidR="00893121" w:rsidRPr="00F507A4">
        <w:rPr>
          <w:rFonts w:ascii="BRH Devanagari Extra" w:hAnsi="BRH Devanagari Extra" w:cs="BRH Devanagari Extra"/>
          <w:sz w:val="40"/>
          <w:szCs w:val="40"/>
          <w:highlight w:val="green"/>
        </w:rPr>
        <w:t xml:space="preserve"> </w:t>
      </w:r>
      <w:r w:rsidR="00496031" w:rsidRPr="00F507A4">
        <w:rPr>
          <w:rFonts w:ascii="BRH Devanagari Extra" w:hAnsi="BRH Devanagari Extra" w:cs="BRH Devanagari Extra"/>
          <w:sz w:val="40"/>
          <w:szCs w:val="40"/>
          <w:highlight w:val="green"/>
        </w:rPr>
        <w:t xml:space="preserve">- </w:t>
      </w:r>
      <w:r w:rsidR="00893121" w:rsidRPr="00F507A4">
        <w:rPr>
          <w:rFonts w:ascii="Arial" w:hAnsi="Arial" w:cs="BRH Devanagari Extra"/>
          <w:sz w:val="32"/>
          <w:szCs w:val="40"/>
          <w:highlight w:val="green"/>
        </w:rPr>
        <w:t>1</w:t>
      </w:r>
      <w:r w:rsidR="00893121" w:rsidRPr="00F507A4">
        <w:rPr>
          <w:rFonts w:ascii="BRH Devanagari Extra" w:hAnsi="BRH Devanagari Extra" w:cs="BRH Devanagari Extra"/>
          <w:sz w:val="40"/>
          <w:szCs w:val="40"/>
          <w:highlight w:val="green"/>
        </w:rPr>
        <w:t>.</w:t>
      </w:r>
      <w:r w:rsidR="00893121" w:rsidRPr="00F507A4">
        <w:rPr>
          <w:rFonts w:ascii="Arial" w:hAnsi="Arial" w:cs="BRH Devanagari Extra"/>
          <w:sz w:val="32"/>
          <w:szCs w:val="40"/>
          <w:highlight w:val="green"/>
        </w:rPr>
        <w:t>6</w:t>
      </w:r>
      <w:r w:rsidR="00893121" w:rsidRPr="00F507A4">
        <w:rPr>
          <w:rFonts w:ascii="BRH Devanagari Extra" w:hAnsi="BRH Devanagari Extra" w:cs="BRH Devanagari Extra"/>
          <w:sz w:val="40"/>
          <w:szCs w:val="40"/>
          <w:highlight w:val="green"/>
        </w:rPr>
        <w:t>.</w:t>
      </w:r>
      <w:r w:rsidR="00893121" w:rsidRPr="00F507A4">
        <w:rPr>
          <w:rFonts w:ascii="Arial" w:hAnsi="Arial" w:cs="BRH Devanagari Extra"/>
          <w:sz w:val="32"/>
          <w:szCs w:val="40"/>
          <w:highlight w:val="green"/>
        </w:rPr>
        <w:t>7</w:t>
      </w:r>
      <w:r w:rsidR="00893121" w:rsidRPr="00F507A4">
        <w:rPr>
          <w:rFonts w:ascii="BRH Devanagari Extra" w:hAnsi="BRH Devanagari Extra" w:cs="BRH Devanagari Extra"/>
          <w:sz w:val="40"/>
          <w:szCs w:val="40"/>
          <w:highlight w:val="green"/>
        </w:rPr>
        <w:t>.</w:t>
      </w:r>
      <w:r w:rsidR="004538A8" w:rsidRPr="00F507A4">
        <w:rPr>
          <w:rFonts w:ascii="Arial" w:hAnsi="Arial" w:cs="BRH Devanagari Extra"/>
          <w:sz w:val="32"/>
          <w:szCs w:val="40"/>
          <w:highlight w:val="green"/>
        </w:rPr>
        <w:t>3</w:t>
      </w:r>
      <w:bookmarkStart w:id="18" w:name="_GoBack"/>
      <w:bookmarkEnd w:id="18"/>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7F412A09"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09BE22E1" w14:textId="722BAE8D"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10D43915"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A1F28" w14:textId="77777777" w:rsidR="00CA3BC4" w:rsidRDefault="00CA3BC4" w:rsidP="005778D0">
      <w:r>
        <w:separator/>
      </w:r>
    </w:p>
  </w:endnote>
  <w:endnote w:type="continuationSeparator" w:id="0">
    <w:p w14:paraId="369F9A03" w14:textId="77777777" w:rsidR="00CA3BC4" w:rsidRDefault="00CA3BC4"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7FC30CA3" w:rsidR="00B23F46" w:rsidRPr="00AF67C6" w:rsidRDefault="00B23F46"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507A4">
      <w:rPr>
        <w:rFonts w:ascii="Arial" w:hAnsi="Arial" w:cs="Arial"/>
        <w:b/>
        <w:bCs/>
        <w:noProof/>
        <w:sz w:val="28"/>
        <w:szCs w:val="28"/>
      </w:rPr>
      <w:t>62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507A4">
      <w:rPr>
        <w:rFonts w:ascii="Arial" w:hAnsi="Arial" w:cs="Arial"/>
        <w:b/>
        <w:bCs/>
        <w:noProof/>
        <w:sz w:val="28"/>
        <w:szCs w:val="28"/>
      </w:rPr>
      <w:t>75</w:t>
    </w:r>
    <w:r w:rsidRPr="004756A8">
      <w:rPr>
        <w:rFonts w:ascii="Arial" w:hAnsi="Arial" w:cs="Arial"/>
        <w:b/>
        <w:bCs/>
        <w:sz w:val="28"/>
        <w:szCs w:val="28"/>
      </w:rPr>
      <w:fldChar w:fldCharType="end"/>
    </w:r>
  </w:p>
  <w:p w14:paraId="1D8589BC" w14:textId="77777777" w:rsidR="00B23F46" w:rsidRDefault="00B23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672F133F" w:rsidR="00B23F46" w:rsidRPr="00B25263" w:rsidRDefault="00B23F46"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F507A4">
      <w:rPr>
        <w:rFonts w:ascii="Arial" w:hAnsi="Arial" w:cs="Arial"/>
        <w:b/>
        <w:bCs/>
        <w:noProof/>
        <w:sz w:val="28"/>
        <w:szCs w:val="28"/>
      </w:rPr>
      <w:t>61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F507A4">
      <w:rPr>
        <w:rFonts w:ascii="Arial" w:hAnsi="Arial" w:cs="Arial"/>
        <w:b/>
        <w:bCs/>
        <w:noProof/>
        <w:sz w:val="28"/>
        <w:szCs w:val="28"/>
      </w:rPr>
      <w:t>75</w:t>
    </w:r>
    <w:r w:rsidRPr="00B25263">
      <w:rPr>
        <w:rFonts w:ascii="Arial" w:hAnsi="Arial" w:cs="Arial"/>
        <w:b/>
        <w:bCs/>
        <w:sz w:val="28"/>
        <w:szCs w:val="28"/>
      </w:rPr>
      <w:fldChar w:fldCharType="end"/>
    </w:r>
  </w:p>
  <w:p w14:paraId="58D3B512" w14:textId="77777777" w:rsidR="00B23F46" w:rsidRDefault="00B23F46"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B23F46" w:rsidRDefault="00B23F46"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B23F46" w:rsidRDefault="00B23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4F960" w14:textId="77777777" w:rsidR="00CA3BC4" w:rsidRDefault="00CA3BC4" w:rsidP="005778D0">
      <w:r>
        <w:separator/>
      </w:r>
    </w:p>
  </w:footnote>
  <w:footnote w:type="continuationSeparator" w:id="0">
    <w:p w14:paraId="662367DC" w14:textId="77777777" w:rsidR="00CA3BC4" w:rsidRDefault="00CA3BC4"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B23F46" w:rsidRDefault="00B23F46"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B23F46" w:rsidRPr="00C15451" w:rsidRDefault="00B23F46"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B23F46" w:rsidRPr="00C15451" w:rsidRDefault="00B23F4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B23F46" w:rsidRPr="00C15451" w:rsidRDefault="00B23F4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B23F46" w:rsidRPr="00C15451" w:rsidRDefault="00B23F4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B23F46" w:rsidRPr="00C15451" w:rsidRDefault="00B23F4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B23F46" w:rsidRDefault="00B23F46"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B23F46" w:rsidRPr="00C15451" w:rsidRDefault="00B23F4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B23F46" w:rsidRPr="00C15451" w:rsidRDefault="00B23F4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B23F46" w:rsidRPr="00C15451" w:rsidRDefault="00B23F46"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B23F46" w:rsidRPr="00E735C1" w:rsidRDefault="00B23F46"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B23F46" w:rsidRPr="00C15451" w:rsidRDefault="00B23F4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B23F46" w:rsidRPr="0034341B" w:rsidRDefault="00B23F46"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B23F46" w:rsidRDefault="00B23F46"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B23F46" w:rsidRDefault="00B23F46"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B23F46" w:rsidRPr="001A5340" w:rsidRDefault="00B23F46"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B23F46" w:rsidRPr="00821A9B" w:rsidRDefault="00B23F46"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B23F46" w:rsidRPr="00C15451" w:rsidRDefault="00B23F4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B23F46" w:rsidRPr="00C15451" w:rsidRDefault="00B23F46"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5F7C29"/>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17247"/>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3692"/>
    <w:rsid w:val="00C84732"/>
    <w:rsid w:val="00C8487E"/>
    <w:rsid w:val="00C91E31"/>
    <w:rsid w:val="00C937E9"/>
    <w:rsid w:val="00C96EEE"/>
    <w:rsid w:val="00CA2202"/>
    <w:rsid w:val="00CA3BC4"/>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BAA7-968C-4D16-9E4E-F2F8BF4D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75</Pages>
  <Words>10166</Words>
  <Characters>57952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445</cp:revision>
  <cp:lastPrinted>2020-12-04T09:12:00Z</cp:lastPrinted>
  <dcterms:created xsi:type="dcterms:W3CDTF">2020-09-21T12:07:00Z</dcterms:created>
  <dcterms:modified xsi:type="dcterms:W3CDTF">2022-03-25T18:02:00Z</dcterms:modified>
</cp:coreProperties>
</file>