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A5" w:rsidRPr="00001AA5" w:rsidRDefault="00001AA5" w:rsidP="00001AA5">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001AA5">
        <w:rPr>
          <w:rFonts w:ascii="Times New Roman" w:eastAsia="Times New Roman" w:hAnsi="Times New Roman" w:cs="Times New Roman"/>
          <w:b/>
          <w:bCs/>
          <w:color w:val="000000"/>
          <w:kern w:val="36"/>
          <w:sz w:val="48"/>
          <w:szCs w:val="48"/>
          <w:lang w:val="en"/>
        </w:rPr>
        <w:t>White blood cell</w:t>
      </w:r>
    </w:p>
    <w:p w:rsidR="00001AA5" w:rsidRPr="00001AA5" w:rsidRDefault="00001AA5" w:rsidP="00001AA5">
      <w:pPr>
        <w:shd w:val="clear" w:color="auto" w:fill="FFFFFF"/>
        <w:spacing w:after="0" w:line="240" w:lineRule="auto"/>
        <w:jc w:val="left"/>
        <w:rPr>
          <w:rFonts w:ascii="Times New Roman" w:eastAsia="Times New Roman" w:hAnsi="Times New Roman" w:cs="Times New Roman"/>
          <w:color w:val="000000"/>
          <w:sz w:val="22"/>
          <w:szCs w:val="22"/>
        </w:rPr>
      </w:pPr>
      <w:r w:rsidRPr="00001AA5">
        <w:rPr>
          <w:rFonts w:ascii="Times New Roman" w:eastAsia="Times New Roman" w:hAnsi="Times New Roman" w:cs="Times New Roman"/>
          <w:color w:val="000000"/>
          <w:sz w:val="22"/>
          <w:szCs w:val="22"/>
        </w:rPr>
        <w:t>From Wikipedia, the free encyclopedia</w:t>
      </w:r>
    </w:p>
    <w:tbl>
      <w:tblPr>
        <w:tblW w:w="5280" w:type="dxa"/>
        <w:tblCellSpacing w:w="22"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299"/>
        <w:gridCol w:w="3981"/>
      </w:tblGrid>
      <w:tr w:rsidR="00001AA5" w:rsidRPr="00001AA5" w:rsidTr="00001AA5">
        <w:trPr>
          <w:tblCellSpacing w:w="22" w:type="dxa"/>
        </w:trPr>
        <w:tc>
          <w:tcPr>
            <w:tcW w:w="0" w:type="auto"/>
            <w:gridSpan w:val="2"/>
            <w:shd w:val="clear" w:color="auto" w:fill="696969"/>
            <w:hideMark/>
          </w:tcPr>
          <w:p w:rsidR="00001AA5" w:rsidRPr="00001AA5" w:rsidRDefault="00001AA5" w:rsidP="00001AA5">
            <w:pPr>
              <w:spacing w:before="120" w:after="120" w:line="360" w:lineRule="atLeast"/>
              <w:jc w:val="center"/>
              <w:rPr>
                <w:rFonts w:ascii="Times New Roman" w:eastAsia="Times New Roman" w:hAnsi="Times New Roman" w:cs="Times New Roman"/>
                <w:b/>
                <w:bCs/>
                <w:color w:val="FFFFFF"/>
                <w:sz w:val="26"/>
                <w:szCs w:val="26"/>
              </w:rPr>
            </w:pPr>
            <w:r w:rsidRPr="00001AA5">
              <w:rPr>
                <w:rFonts w:ascii="Times New Roman" w:eastAsia="Times New Roman" w:hAnsi="Times New Roman" w:cs="Times New Roman"/>
                <w:b/>
                <w:bCs/>
                <w:i/>
                <w:iCs/>
                <w:color w:val="FFFFFF"/>
                <w:sz w:val="26"/>
                <w:szCs w:val="26"/>
              </w:rPr>
              <w:t>White blood cell</w:t>
            </w:r>
          </w:p>
        </w:tc>
      </w:tr>
      <w:tr w:rsidR="00001AA5" w:rsidRPr="00001AA5" w:rsidTr="00001AA5">
        <w:trPr>
          <w:tblCellSpacing w:w="22" w:type="dxa"/>
        </w:trPr>
        <w:tc>
          <w:tcPr>
            <w:tcW w:w="0" w:type="auto"/>
            <w:gridSpan w:val="2"/>
            <w:shd w:val="clear" w:color="auto" w:fill="F9F9F9"/>
            <w:hideMark/>
          </w:tcPr>
          <w:p w:rsidR="00001AA5" w:rsidRPr="00001AA5" w:rsidRDefault="00001AA5" w:rsidP="00001AA5">
            <w:pPr>
              <w:spacing w:before="120" w:after="120" w:line="360"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552200"/>
              </w:rPr>
              <w:drawing>
                <wp:inline distT="0" distB="0" distL="0" distR="0">
                  <wp:extent cx="2381885" cy="2966720"/>
                  <wp:effectExtent l="0" t="0" r="0" b="5080"/>
                  <wp:docPr id="14" name="Picture 14" descr="SEM blood cell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 blood cell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85" cy="2966720"/>
                          </a:xfrm>
                          <a:prstGeom prst="rect">
                            <a:avLst/>
                          </a:prstGeom>
                          <a:noFill/>
                          <a:ln>
                            <a:noFill/>
                          </a:ln>
                        </pic:spPr>
                      </pic:pic>
                    </a:graphicData>
                  </a:graphic>
                </wp:inline>
              </w:drawing>
            </w:r>
          </w:p>
          <w:p w:rsidR="00001AA5" w:rsidRPr="00001AA5" w:rsidRDefault="00001AA5" w:rsidP="00001AA5">
            <w:pPr>
              <w:spacing w:before="120" w:after="120" w:line="251" w:lineRule="atLeast"/>
              <w:jc w:val="center"/>
              <w:rPr>
                <w:rFonts w:ascii="Times New Roman" w:eastAsia="Times New Roman" w:hAnsi="Times New Roman" w:cs="Times New Roman"/>
                <w:color w:val="000000"/>
                <w:sz w:val="19"/>
                <w:szCs w:val="19"/>
              </w:rPr>
            </w:pPr>
            <w:r w:rsidRPr="00001AA5">
              <w:rPr>
                <w:rFonts w:ascii="Times New Roman" w:eastAsia="Times New Roman" w:hAnsi="Times New Roman" w:cs="Times New Roman"/>
                <w:color w:val="000000"/>
                <w:sz w:val="19"/>
                <w:szCs w:val="19"/>
              </w:rPr>
              <w:t>A </w:t>
            </w:r>
            <w:hyperlink r:id="rId8" w:tooltip="Scanning electron microscope" w:history="1">
              <w:r w:rsidRPr="00001AA5">
                <w:rPr>
                  <w:rFonts w:ascii="Times New Roman" w:eastAsia="Times New Roman" w:hAnsi="Times New Roman" w:cs="Times New Roman"/>
                  <w:color w:val="552200"/>
                  <w:sz w:val="19"/>
                  <w:szCs w:val="19"/>
                  <w:u w:val="single"/>
                </w:rPr>
                <w:t>scanning electron microscope</w:t>
              </w:r>
            </w:hyperlink>
            <w:r w:rsidRPr="00001AA5">
              <w:rPr>
                <w:rFonts w:ascii="Times New Roman" w:eastAsia="Times New Roman" w:hAnsi="Times New Roman" w:cs="Times New Roman"/>
                <w:color w:val="000000"/>
                <w:sz w:val="19"/>
                <w:szCs w:val="19"/>
              </w:rPr>
              <w:t> image of normal circulating human blood. In addition to the irregularly shaped leukocytes, both </w:t>
            </w:r>
            <w:hyperlink r:id="rId9" w:tooltip="Red blood cells" w:history="1">
              <w:r w:rsidRPr="00001AA5">
                <w:rPr>
                  <w:rFonts w:ascii="Times New Roman" w:eastAsia="Times New Roman" w:hAnsi="Times New Roman" w:cs="Times New Roman"/>
                  <w:color w:val="552200"/>
                  <w:sz w:val="19"/>
                  <w:szCs w:val="19"/>
                  <w:u w:val="single"/>
                </w:rPr>
                <w:t>red blood cells</w:t>
              </w:r>
            </w:hyperlink>
            <w:r w:rsidRPr="00001AA5">
              <w:rPr>
                <w:rFonts w:ascii="Times New Roman" w:eastAsia="Times New Roman" w:hAnsi="Times New Roman" w:cs="Times New Roman"/>
                <w:color w:val="000000"/>
                <w:sz w:val="19"/>
                <w:szCs w:val="19"/>
              </w:rPr>
              <w:t> and many small disc-shaped </w:t>
            </w:r>
            <w:hyperlink r:id="rId10" w:tooltip="Platelets" w:history="1">
              <w:r w:rsidRPr="00001AA5">
                <w:rPr>
                  <w:rFonts w:ascii="Times New Roman" w:eastAsia="Times New Roman" w:hAnsi="Times New Roman" w:cs="Times New Roman"/>
                  <w:color w:val="552200"/>
                  <w:sz w:val="19"/>
                  <w:szCs w:val="19"/>
                  <w:u w:val="single"/>
                </w:rPr>
                <w:t>platelets</w:t>
              </w:r>
            </w:hyperlink>
            <w:r w:rsidRPr="00001AA5">
              <w:rPr>
                <w:rFonts w:ascii="Times New Roman" w:eastAsia="Times New Roman" w:hAnsi="Times New Roman" w:cs="Times New Roman"/>
                <w:color w:val="000000"/>
                <w:sz w:val="19"/>
                <w:szCs w:val="19"/>
              </w:rPr>
              <w:t> are visible.</w:t>
            </w:r>
          </w:p>
        </w:tc>
      </w:tr>
      <w:tr w:rsidR="00001AA5" w:rsidRPr="00001AA5" w:rsidTr="00001AA5">
        <w:trPr>
          <w:tblCellSpacing w:w="22" w:type="dxa"/>
        </w:trPr>
        <w:tc>
          <w:tcPr>
            <w:tcW w:w="0" w:type="auto"/>
            <w:shd w:val="clear" w:color="auto" w:fill="F9F9F9"/>
            <w:tcMar>
              <w:top w:w="48" w:type="dxa"/>
              <w:left w:w="48" w:type="dxa"/>
              <w:bottom w:w="48" w:type="dxa"/>
              <w:right w:w="60" w:type="dxa"/>
            </w:tcMar>
            <w:hideMark/>
          </w:tcPr>
          <w:p w:rsidR="00001AA5" w:rsidRPr="00001AA5" w:rsidRDefault="00001AA5" w:rsidP="00001AA5">
            <w:pPr>
              <w:spacing w:before="120" w:after="120" w:line="360" w:lineRule="atLeast"/>
              <w:jc w:val="left"/>
              <w:rPr>
                <w:rFonts w:ascii="Times New Roman" w:eastAsia="Times New Roman" w:hAnsi="Times New Roman" w:cs="Times New Roman"/>
                <w:b/>
                <w:bCs/>
                <w:color w:val="000000"/>
              </w:rPr>
            </w:pPr>
            <w:hyperlink r:id="rId11" w:tooltip="Latin" w:history="1">
              <w:r w:rsidRPr="00001AA5">
                <w:rPr>
                  <w:rFonts w:ascii="Times New Roman" w:eastAsia="Times New Roman" w:hAnsi="Times New Roman" w:cs="Times New Roman"/>
                  <w:b/>
                  <w:bCs/>
                  <w:color w:val="552200"/>
                  <w:u w:val="single"/>
                </w:rPr>
                <w:t>Latin</w:t>
              </w:r>
            </w:hyperlink>
          </w:p>
        </w:tc>
        <w:tc>
          <w:tcPr>
            <w:tcW w:w="0" w:type="auto"/>
            <w:shd w:val="clear" w:color="auto" w:fill="F9F9F9"/>
            <w:hideMark/>
          </w:tcPr>
          <w:p w:rsidR="00001AA5" w:rsidRPr="00001AA5" w:rsidRDefault="00001AA5" w:rsidP="00001AA5">
            <w:pPr>
              <w:spacing w:before="120" w:after="120" w:line="360" w:lineRule="atLeast"/>
              <w:jc w:val="left"/>
              <w:rPr>
                <w:rFonts w:ascii="Times New Roman" w:eastAsia="Times New Roman" w:hAnsi="Times New Roman" w:cs="Times New Roman"/>
                <w:color w:val="000000"/>
              </w:rPr>
            </w:pPr>
            <w:r w:rsidRPr="00001AA5">
              <w:rPr>
                <w:rFonts w:ascii="Times New Roman" w:eastAsia="Times New Roman" w:hAnsi="Times New Roman" w:cs="Times New Roman"/>
                <w:i/>
                <w:iCs/>
                <w:color w:val="000000"/>
              </w:rPr>
              <w:t>leucocytus</w:t>
            </w:r>
          </w:p>
        </w:tc>
      </w:tr>
      <w:tr w:rsidR="00001AA5" w:rsidRPr="00001AA5" w:rsidTr="00001AA5">
        <w:trPr>
          <w:tblCellSpacing w:w="22" w:type="dxa"/>
        </w:trPr>
        <w:tc>
          <w:tcPr>
            <w:tcW w:w="0" w:type="auto"/>
            <w:shd w:val="clear" w:color="auto" w:fill="F9F9F9"/>
            <w:tcMar>
              <w:top w:w="48" w:type="dxa"/>
              <w:left w:w="48" w:type="dxa"/>
              <w:bottom w:w="48" w:type="dxa"/>
              <w:right w:w="60" w:type="dxa"/>
            </w:tcMar>
            <w:hideMark/>
          </w:tcPr>
          <w:p w:rsidR="00001AA5" w:rsidRPr="00001AA5" w:rsidRDefault="00001AA5" w:rsidP="00001AA5">
            <w:pPr>
              <w:spacing w:before="120" w:after="120" w:line="360" w:lineRule="atLeast"/>
              <w:jc w:val="left"/>
              <w:rPr>
                <w:rFonts w:ascii="Times New Roman" w:eastAsia="Times New Roman" w:hAnsi="Times New Roman" w:cs="Times New Roman"/>
                <w:b/>
                <w:bCs/>
                <w:color w:val="000000"/>
              </w:rPr>
            </w:pPr>
            <w:r w:rsidRPr="00001AA5">
              <w:rPr>
                <w:rFonts w:ascii="Times New Roman" w:eastAsia="Times New Roman" w:hAnsi="Times New Roman" w:cs="Times New Roman"/>
                <w:b/>
                <w:bCs/>
                <w:color w:val="000000"/>
              </w:rPr>
              <w:t>Code</w:t>
            </w:r>
          </w:p>
        </w:tc>
        <w:tc>
          <w:tcPr>
            <w:tcW w:w="0" w:type="auto"/>
            <w:shd w:val="clear" w:color="auto" w:fill="F9F9F9"/>
            <w:hideMark/>
          </w:tcPr>
          <w:p w:rsidR="00001AA5" w:rsidRPr="00001AA5" w:rsidRDefault="00001AA5" w:rsidP="00001AA5">
            <w:pPr>
              <w:spacing w:before="120" w:after="120" w:line="360" w:lineRule="atLeast"/>
              <w:jc w:val="left"/>
              <w:rPr>
                <w:rFonts w:ascii="Times New Roman" w:eastAsia="Times New Roman" w:hAnsi="Times New Roman" w:cs="Times New Roman"/>
                <w:color w:val="000000"/>
              </w:rPr>
            </w:pPr>
            <w:hyperlink r:id="rId12" w:tooltip="Terminologia Histologica" w:history="1">
              <w:r w:rsidRPr="00001AA5">
                <w:rPr>
                  <w:rFonts w:ascii="Times New Roman" w:eastAsia="Times New Roman" w:hAnsi="Times New Roman" w:cs="Times New Roman"/>
                  <w:color w:val="552200"/>
                  <w:u w:val="single"/>
                </w:rPr>
                <w:t>TH</w:t>
              </w:r>
            </w:hyperlink>
            <w:r w:rsidRPr="00001AA5">
              <w:rPr>
                <w:rFonts w:ascii="Times New Roman" w:eastAsia="Times New Roman" w:hAnsi="Times New Roman" w:cs="Times New Roman"/>
                <w:color w:val="000000"/>
              </w:rPr>
              <w:t> </w:t>
            </w:r>
            <w:hyperlink r:id="rId13" w:history="1">
              <w:r w:rsidRPr="00001AA5">
                <w:rPr>
                  <w:rFonts w:ascii="Times New Roman" w:eastAsia="Times New Roman" w:hAnsi="Times New Roman" w:cs="Times New Roman"/>
                  <w:i/>
                  <w:iCs/>
                  <w:color w:val="0000FF"/>
                  <w:u w:val="single"/>
                </w:rPr>
                <w:t>H2.00.04.1.02001</w:t>
              </w:r>
            </w:hyperlink>
          </w:p>
        </w:tc>
      </w:tr>
    </w:tbl>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b/>
          <w:bCs/>
          <w:color w:val="000000"/>
          <w:sz w:val="27"/>
          <w:szCs w:val="27"/>
          <w:lang w:val="en"/>
        </w:rPr>
        <w:t>White blood cells</w:t>
      </w:r>
      <w:r w:rsidRPr="00001AA5">
        <w:rPr>
          <w:rFonts w:ascii="Times New Roman" w:eastAsia="Times New Roman" w:hAnsi="Times New Roman" w:cs="Times New Roman"/>
          <w:color w:val="000000"/>
          <w:sz w:val="27"/>
          <w:szCs w:val="27"/>
          <w:lang w:val="en"/>
        </w:rPr>
        <w:t> (</w:t>
      </w:r>
      <w:r w:rsidRPr="00001AA5">
        <w:rPr>
          <w:rFonts w:ascii="Times New Roman" w:eastAsia="Times New Roman" w:hAnsi="Times New Roman" w:cs="Times New Roman"/>
          <w:b/>
          <w:bCs/>
          <w:color w:val="000000"/>
          <w:sz w:val="27"/>
          <w:szCs w:val="27"/>
          <w:lang w:val="en"/>
        </w:rPr>
        <w:t>WBCs</w:t>
      </w:r>
      <w:r w:rsidRPr="00001AA5">
        <w:rPr>
          <w:rFonts w:ascii="Times New Roman" w:eastAsia="Times New Roman" w:hAnsi="Times New Roman" w:cs="Times New Roman"/>
          <w:color w:val="000000"/>
          <w:sz w:val="27"/>
          <w:szCs w:val="27"/>
          <w:lang w:val="en"/>
        </w:rPr>
        <w:t>), also called </w:t>
      </w:r>
      <w:r w:rsidRPr="00001AA5">
        <w:rPr>
          <w:rFonts w:ascii="Times New Roman" w:eastAsia="Times New Roman" w:hAnsi="Times New Roman" w:cs="Times New Roman"/>
          <w:b/>
          <w:bCs/>
          <w:color w:val="000000"/>
          <w:sz w:val="27"/>
          <w:szCs w:val="27"/>
          <w:lang w:val="en"/>
        </w:rPr>
        <w:t>leukocytes</w:t>
      </w:r>
      <w:r w:rsidRPr="00001AA5">
        <w:rPr>
          <w:rFonts w:ascii="Times New Roman" w:eastAsia="Times New Roman" w:hAnsi="Times New Roman" w:cs="Times New Roman"/>
          <w:color w:val="000000"/>
          <w:sz w:val="27"/>
          <w:szCs w:val="27"/>
          <w:lang w:val="en"/>
        </w:rPr>
        <w:t> or </w:t>
      </w:r>
      <w:r w:rsidRPr="00001AA5">
        <w:rPr>
          <w:rFonts w:ascii="Times New Roman" w:eastAsia="Times New Roman" w:hAnsi="Times New Roman" w:cs="Times New Roman"/>
          <w:b/>
          <w:bCs/>
          <w:color w:val="000000"/>
          <w:sz w:val="27"/>
          <w:szCs w:val="27"/>
          <w:lang w:val="en"/>
        </w:rPr>
        <w:t>leucocytes</w:t>
      </w:r>
      <w:r w:rsidRPr="00001AA5">
        <w:rPr>
          <w:rFonts w:ascii="Times New Roman" w:eastAsia="Times New Roman" w:hAnsi="Times New Roman" w:cs="Times New Roman"/>
          <w:color w:val="000000"/>
          <w:sz w:val="27"/>
          <w:szCs w:val="27"/>
          <w:lang w:val="en"/>
        </w:rPr>
        <w:t>, are the </w:t>
      </w:r>
      <w:hyperlink r:id="rId14" w:tooltip="Cell (biology)" w:history="1">
        <w:r w:rsidRPr="00001AA5">
          <w:rPr>
            <w:rFonts w:ascii="Times New Roman" w:eastAsia="Times New Roman" w:hAnsi="Times New Roman" w:cs="Times New Roman"/>
            <w:color w:val="552200"/>
            <w:sz w:val="27"/>
            <w:szCs w:val="27"/>
            <w:u w:val="single"/>
            <w:lang w:val="en"/>
          </w:rPr>
          <w:t>cells</w:t>
        </w:r>
      </w:hyperlink>
      <w:r w:rsidRPr="00001AA5">
        <w:rPr>
          <w:rFonts w:ascii="Times New Roman" w:eastAsia="Times New Roman" w:hAnsi="Times New Roman" w:cs="Times New Roman"/>
          <w:color w:val="000000"/>
          <w:sz w:val="27"/>
          <w:szCs w:val="27"/>
          <w:lang w:val="en"/>
        </w:rPr>
        <w:t> of the </w:t>
      </w:r>
      <w:hyperlink r:id="rId15" w:tooltip="Immune system" w:history="1">
        <w:r w:rsidRPr="00001AA5">
          <w:rPr>
            <w:rFonts w:ascii="Times New Roman" w:eastAsia="Times New Roman" w:hAnsi="Times New Roman" w:cs="Times New Roman"/>
            <w:color w:val="552200"/>
            <w:sz w:val="27"/>
            <w:szCs w:val="27"/>
            <w:u w:val="single"/>
            <w:lang w:val="en"/>
          </w:rPr>
          <w:t>immune system</w:t>
        </w:r>
      </w:hyperlink>
      <w:r w:rsidRPr="00001AA5">
        <w:rPr>
          <w:rFonts w:ascii="Times New Roman" w:eastAsia="Times New Roman" w:hAnsi="Times New Roman" w:cs="Times New Roman"/>
          <w:color w:val="000000"/>
          <w:sz w:val="27"/>
          <w:szCs w:val="27"/>
          <w:lang w:val="en"/>
        </w:rPr>
        <w:t> that are involved in defending the body against both </w:t>
      </w:r>
      <w:hyperlink r:id="rId16" w:tooltip="Infectious disease" w:history="1">
        <w:r w:rsidRPr="00001AA5">
          <w:rPr>
            <w:rFonts w:ascii="Times New Roman" w:eastAsia="Times New Roman" w:hAnsi="Times New Roman" w:cs="Times New Roman"/>
            <w:color w:val="552200"/>
            <w:sz w:val="27"/>
            <w:szCs w:val="27"/>
            <w:u w:val="single"/>
            <w:lang w:val="en"/>
          </w:rPr>
          <w:t>infectious disease</w:t>
        </w:r>
      </w:hyperlink>
      <w:r w:rsidRPr="00001AA5">
        <w:rPr>
          <w:rFonts w:ascii="Times New Roman" w:eastAsia="Times New Roman" w:hAnsi="Times New Roman" w:cs="Times New Roman"/>
          <w:color w:val="000000"/>
          <w:sz w:val="27"/>
          <w:szCs w:val="27"/>
          <w:lang w:val="en"/>
        </w:rPr>
        <w:t> and foreign materials. Five</w:t>
      </w:r>
      <w:hyperlink r:id="rId17" w:anchor="cite_note-isbn978-0-323-04950-4-1" w:history="1">
        <w:r w:rsidRPr="00001AA5">
          <w:rPr>
            <w:rFonts w:ascii="Times New Roman" w:eastAsia="Times New Roman" w:hAnsi="Times New Roman" w:cs="Times New Roman"/>
            <w:color w:val="552200"/>
            <w:sz w:val="27"/>
            <w:szCs w:val="27"/>
            <w:u w:val="single"/>
            <w:vertAlign w:val="superscript"/>
            <w:lang w:val="en"/>
          </w:rPr>
          <w:t>[1]</w:t>
        </w:r>
      </w:hyperlink>
      <w:r w:rsidRPr="00001AA5">
        <w:rPr>
          <w:rFonts w:ascii="Times New Roman" w:eastAsia="Times New Roman" w:hAnsi="Times New Roman" w:cs="Times New Roman"/>
          <w:color w:val="000000"/>
          <w:sz w:val="27"/>
          <w:szCs w:val="27"/>
          <w:lang w:val="en"/>
        </w:rPr>
        <w:t> different and diverse types of leukocytes exist, and several types (including </w:t>
      </w:r>
      <w:hyperlink r:id="rId18" w:tooltip="Monocyte" w:history="1">
        <w:r w:rsidRPr="00001AA5">
          <w:rPr>
            <w:rFonts w:ascii="Times New Roman" w:eastAsia="Times New Roman" w:hAnsi="Times New Roman" w:cs="Times New Roman"/>
            <w:color w:val="552200"/>
            <w:sz w:val="27"/>
            <w:szCs w:val="27"/>
            <w:u w:val="single"/>
            <w:lang w:val="en"/>
          </w:rPr>
          <w:t>monocytes</w:t>
        </w:r>
      </w:hyperlink>
      <w:r w:rsidRPr="00001AA5">
        <w:rPr>
          <w:rFonts w:ascii="Times New Roman" w:eastAsia="Times New Roman" w:hAnsi="Times New Roman" w:cs="Times New Roman"/>
          <w:color w:val="000000"/>
          <w:sz w:val="27"/>
          <w:szCs w:val="27"/>
          <w:lang w:val="en"/>
        </w:rPr>
        <w:t> and </w:t>
      </w:r>
      <w:hyperlink r:id="rId19" w:tooltip="Neutrophil granulocyte" w:history="1">
        <w:r w:rsidRPr="00001AA5">
          <w:rPr>
            <w:rFonts w:ascii="Times New Roman" w:eastAsia="Times New Roman" w:hAnsi="Times New Roman" w:cs="Times New Roman"/>
            <w:color w:val="552200"/>
            <w:sz w:val="27"/>
            <w:szCs w:val="27"/>
            <w:u w:val="single"/>
            <w:lang w:val="en"/>
          </w:rPr>
          <w:t>neutrophils</w:t>
        </w:r>
      </w:hyperlink>
      <w:r w:rsidRPr="00001AA5">
        <w:rPr>
          <w:rFonts w:ascii="Times New Roman" w:eastAsia="Times New Roman" w:hAnsi="Times New Roman" w:cs="Times New Roman"/>
          <w:color w:val="000000"/>
          <w:sz w:val="27"/>
          <w:szCs w:val="27"/>
          <w:lang w:val="en"/>
        </w:rPr>
        <w:t>) are </w:t>
      </w:r>
      <w:hyperlink r:id="rId20" w:tooltip="Phagocyte" w:history="1">
        <w:r w:rsidRPr="00001AA5">
          <w:rPr>
            <w:rFonts w:ascii="Times New Roman" w:eastAsia="Times New Roman" w:hAnsi="Times New Roman" w:cs="Times New Roman"/>
            <w:color w:val="552200"/>
            <w:sz w:val="27"/>
            <w:szCs w:val="27"/>
            <w:u w:val="single"/>
            <w:lang w:val="en"/>
          </w:rPr>
          <w:t>phagocytic</w:t>
        </w:r>
      </w:hyperlink>
      <w:r w:rsidRPr="00001AA5">
        <w:rPr>
          <w:rFonts w:ascii="Times New Roman" w:eastAsia="Times New Roman" w:hAnsi="Times New Roman" w:cs="Times New Roman"/>
          <w:color w:val="000000"/>
          <w:sz w:val="27"/>
          <w:szCs w:val="27"/>
          <w:lang w:val="en"/>
        </w:rPr>
        <w:t>. All leukocytes are produced and derived from a </w:t>
      </w:r>
      <w:hyperlink r:id="rId21" w:tooltip="Multipotent" w:history="1">
        <w:r w:rsidRPr="00001AA5">
          <w:rPr>
            <w:rFonts w:ascii="Times New Roman" w:eastAsia="Times New Roman" w:hAnsi="Times New Roman" w:cs="Times New Roman"/>
            <w:color w:val="552200"/>
            <w:sz w:val="27"/>
            <w:szCs w:val="27"/>
            <w:u w:val="single"/>
            <w:lang w:val="en"/>
          </w:rPr>
          <w:t>multipotent</w:t>
        </w:r>
      </w:hyperlink>
      <w:r w:rsidRPr="00001AA5">
        <w:rPr>
          <w:rFonts w:ascii="Times New Roman" w:eastAsia="Times New Roman" w:hAnsi="Times New Roman" w:cs="Times New Roman"/>
          <w:color w:val="000000"/>
          <w:sz w:val="27"/>
          <w:szCs w:val="27"/>
          <w:lang w:val="en"/>
        </w:rPr>
        <w:t> cell in the</w:t>
      </w:r>
      <w:hyperlink r:id="rId22" w:tooltip="Bone marrow" w:history="1">
        <w:r w:rsidRPr="00001AA5">
          <w:rPr>
            <w:rFonts w:ascii="Times New Roman" w:eastAsia="Times New Roman" w:hAnsi="Times New Roman" w:cs="Times New Roman"/>
            <w:color w:val="552200"/>
            <w:sz w:val="27"/>
            <w:szCs w:val="27"/>
            <w:u w:val="single"/>
            <w:lang w:val="en"/>
          </w:rPr>
          <w:t>bone marrow</w:t>
        </w:r>
      </w:hyperlink>
      <w:r w:rsidRPr="00001AA5">
        <w:rPr>
          <w:rFonts w:ascii="Times New Roman" w:eastAsia="Times New Roman" w:hAnsi="Times New Roman" w:cs="Times New Roman"/>
          <w:color w:val="000000"/>
          <w:sz w:val="27"/>
          <w:szCs w:val="27"/>
          <w:lang w:val="en"/>
        </w:rPr>
        <w:t> known as a </w:t>
      </w:r>
      <w:hyperlink r:id="rId23" w:tooltip="Hematopoietic stem cell" w:history="1">
        <w:r w:rsidRPr="00001AA5">
          <w:rPr>
            <w:rFonts w:ascii="Times New Roman" w:eastAsia="Times New Roman" w:hAnsi="Times New Roman" w:cs="Times New Roman"/>
            <w:color w:val="552200"/>
            <w:sz w:val="27"/>
            <w:szCs w:val="27"/>
            <w:u w:val="single"/>
            <w:lang w:val="en"/>
          </w:rPr>
          <w:t>hematopoietic stem cell</w:t>
        </w:r>
      </w:hyperlink>
      <w:r w:rsidRPr="00001AA5">
        <w:rPr>
          <w:rFonts w:ascii="Times New Roman" w:eastAsia="Times New Roman" w:hAnsi="Times New Roman" w:cs="Times New Roman"/>
          <w:color w:val="000000"/>
          <w:sz w:val="27"/>
          <w:szCs w:val="27"/>
          <w:lang w:val="en"/>
        </w:rPr>
        <w:t>. They live for about three to four days in the average human body. Leukocytes are found throughout the body, including the </w:t>
      </w:r>
      <w:hyperlink r:id="rId24" w:tooltip="Blood" w:history="1">
        <w:r w:rsidRPr="00001AA5">
          <w:rPr>
            <w:rFonts w:ascii="Times New Roman" w:eastAsia="Times New Roman" w:hAnsi="Times New Roman" w:cs="Times New Roman"/>
            <w:color w:val="552200"/>
            <w:sz w:val="27"/>
            <w:szCs w:val="27"/>
            <w:u w:val="single"/>
            <w:lang w:val="en"/>
          </w:rPr>
          <w:t>blood</w:t>
        </w:r>
      </w:hyperlink>
      <w:r w:rsidRPr="00001AA5">
        <w:rPr>
          <w:rFonts w:ascii="Times New Roman" w:eastAsia="Times New Roman" w:hAnsi="Times New Roman" w:cs="Times New Roman"/>
          <w:color w:val="000000"/>
          <w:sz w:val="27"/>
          <w:szCs w:val="27"/>
          <w:lang w:val="en"/>
        </w:rPr>
        <w:t> and </w:t>
      </w:r>
      <w:hyperlink r:id="rId25" w:tooltip="Lymphatic system" w:history="1">
        <w:r w:rsidRPr="00001AA5">
          <w:rPr>
            <w:rFonts w:ascii="Times New Roman" w:eastAsia="Times New Roman" w:hAnsi="Times New Roman" w:cs="Times New Roman"/>
            <w:color w:val="552200"/>
            <w:sz w:val="27"/>
            <w:szCs w:val="27"/>
            <w:u w:val="single"/>
            <w:lang w:val="en"/>
          </w:rPr>
          <w:t>lymphatic system</w:t>
        </w:r>
      </w:hyperlink>
      <w:r w:rsidRPr="00001AA5">
        <w:rPr>
          <w:rFonts w:ascii="Times New Roman" w:eastAsia="Times New Roman" w:hAnsi="Times New Roman" w:cs="Times New Roman"/>
          <w:color w:val="000000"/>
          <w:sz w:val="27"/>
          <w:szCs w:val="27"/>
          <w:lang w:val="en"/>
        </w:rPr>
        <w:t>.</w:t>
      </w:r>
      <w:hyperlink r:id="rId26" w:anchor="cite_note-2" w:history="1">
        <w:r w:rsidRPr="00001AA5">
          <w:rPr>
            <w:rFonts w:ascii="Times New Roman" w:eastAsia="Times New Roman" w:hAnsi="Times New Roman" w:cs="Times New Roman"/>
            <w:color w:val="552200"/>
            <w:sz w:val="27"/>
            <w:szCs w:val="27"/>
            <w:u w:val="single"/>
            <w:vertAlign w:val="superscript"/>
            <w:lang w:val="en"/>
          </w:rPr>
          <w:t>[2]</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The number of leukocytes in the </w:t>
      </w:r>
      <w:hyperlink r:id="rId27" w:tooltip="Blood" w:history="1">
        <w:r w:rsidRPr="00001AA5">
          <w:rPr>
            <w:rFonts w:ascii="Times New Roman" w:eastAsia="Times New Roman" w:hAnsi="Times New Roman" w:cs="Times New Roman"/>
            <w:color w:val="552200"/>
            <w:sz w:val="27"/>
            <w:szCs w:val="27"/>
            <w:u w:val="single"/>
            <w:lang w:val="en"/>
          </w:rPr>
          <w:t>blood</w:t>
        </w:r>
      </w:hyperlink>
      <w:r w:rsidRPr="00001AA5">
        <w:rPr>
          <w:rFonts w:ascii="Times New Roman" w:eastAsia="Times New Roman" w:hAnsi="Times New Roman" w:cs="Times New Roman"/>
          <w:color w:val="000000"/>
          <w:sz w:val="27"/>
          <w:szCs w:val="27"/>
          <w:lang w:val="en"/>
        </w:rPr>
        <w:t> is often an indicator of </w:t>
      </w:r>
      <w:hyperlink r:id="rId28" w:tooltip="Disease" w:history="1">
        <w:r w:rsidRPr="00001AA5">
          <w:rPr>
            <w:rFonts w:ascii="Times New Roman" w:eastAsia="Times New Roman" w:hAnsi="Times New Roman" w:cs="Times New Roman"/>
            <w:color w:val="552200"/>
            <w:sz w:val="27"/>
            <w:szCs w:val="27"/>
            <w:u w:val="single"/>
            <w:lang w:val="en"/>
          </w:rPr>
          <w:t>disease</w:t>
        </w:r>
      </w:hyperlink>
      <w:r w:rsidRPr="00001AA5">
        <w:rPr>
          <w:rFonts w:ascii="Times New Roman" w:eastAsia="Times New Roman" w:hAnsi="Times New Roman" w:cs="Times New Roman"/>
          <w:color w:val="000000"/>
          <w:sz w:val="27"/>
          <w:szCs w:val="27"/>
          <w:lang w:val="en"/>
        </w:rPr>
        <w:t>. In the U.S. there are normally approximately 7000 white blood cells per </w:t>
      </w:r>
      <w:hyperlink r:id="rId29" w:tooltip="Microliter" w:history="1">
        <w:r w:rsidRPr="00001AA5">
          <w:rPr>
            <w:rFonts w:ascii="Times New Roman" w:eastAsia="Times New Roman" w:hAnsi="Times New Roman" w:cs="Times New Roman"/>
            <w:color w:val="552200"/>
            <w:sz w:val="27"/>
            <w:szCs w:val="27"/>
            <w:u w:val="single"/>
            <w:lang w:val="en"/>
          </w:rPr>
          <w:t>microliter</w:t>
        </w:r>
      </w:hyperlink>
      <w:r w:rsidRPr="00001AA5">
        <w:rPr>
          <w:rFonts w:ascii="Times New Roman" w:eastAsia="Times New Roman" w:hAnsi="Times New Roman" w:cs="Times New Roman"/>
          <w:color w:val="000000"/>
          <w:sz w:val="27"/>
          <w:szCs w:val="27"/>
          <w:lang w:val="en"/>
        </w:rPr>
        <w:t xml:space="preserve"> of </w:t>
      </w:r>
      <w:r w:rsidRPr="00001AA5">
        <w:rPr>
          <w:rFonts w:ascii="Times New Roman" w:eastAsia="Times New Roman" w:hAnsi="Times New Roman" w:cs="Times New Roman"/>
          <w:color w:val="000000"/>
          <w:sz w:val="27"/>
          <w:szCs w:val="27"/>
          <w:lang w:val="en"/>
        </w:rPr>
        <w:lastRenderedPageBreak/>
        <w:t>blood.</w:t>
      </w:r>
      <w:hyperlink r:id="rId30" w:anchor="cite_note-3" w:history="1">
        <w:r w:rsidRPr="00001AA5">
          <w:rPr>
            <w:rFonts w:ascii="Times New Roman" w:eastAsia="Times New Roman" w:hAnsi="Times New Roman" w:cs="Times New Roman"/>
            <w:color w:val="552200"/>
            <w:sz w:val="27"/>
            <w:szCs w:val="27"/>
            <w:u w:val="single"/>
            <w:vertAlign w:val="superscript"/>
            <w:lang w:val="en"/>
          </w:rPr>
          <w:t>[3]</w:t>
        </w:r>
      </w:hyperlink>
      <w:r w:rsidRPr="00001AA5">
        <w:rPr>
          <w:rFonts w:ascii="Times New Roman" w:eastAsia="Times New Roman" w:hAnsi="Times New Roman" w:cs="Times New Roman"/>
          <w:color w:val="000000"/>
          <w:sz w:val="27"/>
          <w:szCs w:val="27"/>
          <w:lang w:val="en"/>
        </w:rPr>
        <w:t> They make up approximately 1% of the total blood volume in a healthy adult.</w:t>
      </w:r>
      <w:hyperlink r:id="rId31" w:anchor="cite_note-alberts_table-4" w:history="1">
        <w:r w:rsidRPr="00001AA5">
          <w:rPr>
            <w:rFonts w:ascii="Times New Roman" w:eastAsia="Times New Roman" w:hAnsi="Times New Roman" w:cs="Times New Roman"/>
            <w:color w:val="552200"/>
            <w:sz w:val="27"/>
            <w:szCs w:val="27"/>
            <w:u w:val="single"/>
            <w:vertAlign w:val="superscript"/>
            <w:lang w:val="en"/>
          </w:rPr>
          <w:t>[4]</w:t>
        </w:r>
      </w:hyperlink>
      <w:r w:rsidRPr="00001AA5">
        <w:rPr>
          <w:rFonts w:ascii="Times New Roman" w:eastAsia="Times New Roman" w:hAnsi="Times New Roman" w:cs="Times New Roman"/>
          <w:color w:val="000000"/>
          <w:sz w:val="27"/>
          <w:szCs w:val="27"/>
          <w:lang w:val="en"/>
        </w:rPr>
        <w:t> An increase in the number of leukocytes over the </w:t>
      </w:r>
      <w:hyperlink r:id="rId32" w:anchor="White_blood_cells_2" w:tooltip="Reference ranges for blood tests" w:history="1">
        <w:r w:rsidRPr="00001AA5">
          <w:rPr>
            <w:rFonts w:ascii="Times New Roman" w:eastAsia="Times New Roman" w:hAnsi="Times New Roman" w:cs="Times New Roman"/>
            <w:color w:val="552200"/>
            <w:sz w:val="27"/>
            <w:szCs w:val="27"/>
            <w:u w:val="single"/>
            <w:lang w:val="en"/>
          </w:rPr>
          <w:t>upper limits</w:t>
        </w:r>
      </w:hyperlink>
      <w:r w:rsidRPr="00001AA5">
        <w:rPr>
          <w:rFonts w:ascii="Times New Roman" w:eastAsia="Times New Roman" w:hAnsi="Times New Roman" w:cs="Times New Roman"/>
          <w:color w:val="000000"/>
          <w:sz w:val="27"/>
          <w:szCs w:val="27"/>
          <w:lang w:val="en"/>
        </w:rPr>
        <w:t> is called </w:t>
      </w:r>
      <w:hyperlink r:id="rId33" w:tooltip="Leukocytosis" w:history="1">
        <w:r w:rsidRPr="00001AA5">
          <w:rPr>
            <w:rFonts w:ascii="Times New Roman" w:eastAsia="Times New Roman" w:hAnsi="Times New Roman" w:cs="Times New Roman"/>
            <w:color w:val="552200"/>
            <w:sz w:val="27"/>
            <w:szCs w:val="27"/>
            <w:u w:val="single"/>
            <w:lang w:val="en"/>
          </w:rPr>
          <w:t>leukocytosis</w:t>
        </w:r>
      </w:hyperlink>
      <w:r w:rsidRPr="00001AA5">
        <w:rPr>
          <w:rFonts w:ascii="Times New Roman" w:eastAsia="Times New Roman" w:hAnsi="Times New Roman" w:cs="Times New Roman"/>
          <w:color w:val="000000"/>
          <w:sz w:val="27"/>
          <w:szCs w:val="27"/>
          <w:lang w:val="en"/>
        </w:rPr>
        <w:t>, and a decrease below the lower limit is called </w:t>
      </w:r>
      <w:hyperlink r:id="rId34" w:tooltip="Leukopenia" w:history="1">
        <w:r w:rsidRPr="00001AA5">
          <w:rPr>
            <w:rFonts w:ascii="Times New Roman" w:eastAsia="Times New Roman" w:hAnsi="Times New Roman" w:cs="Times New Roman"/>
            <w:color w:val="552200"/>
            <w:sz w:val="27"/>
            <w:szCs w:val="27"/>
            <w:u w:val="single"/>
            <w:lang w:val="en"/>
          </w:rPr>
          <w:t>leukopenia</w:t>
        </w:r>
      </w:hyperlink>
      <w:r w:rsidRPr="00001AA5">
        <w:rPr>
          <w:rFonts w:ascii="Times New Roman" w:eastAsia="Times New Roman" w:hAnsi="Times New Roman" w:cs="Times New Roman"/>
          <w:color w:val="000000"/>
          <w:sz w:val="27"/>
          <w:szCs w:val="27"/>
          <w:lang w:val="en"/>
        </w:rPr>
        <w:t>. Physical properties of leukocytes (such as volume, </w:t>
      </w:r>
      <w:hyperlink r:id="rId35" w:tooltip="Electrical conductivity" w:history="1">
        <w:r w:rsidRPr="00001AA5">
          <w:rPr>
            <w:rFonts w:ascii="Times New Roman" w:eastAsia="Times New Roman" w:hAnsi="Times New Roman" w:cs="Times New Roman"/>
            <w:color w:val="552200"/>
            <w:sz w:val="27"/>
            <w:szCs w:val="27"/>
            <w:u w:val="single"/>
            <w:lang w:val="en"/>
          </w:rPr>
          <w:t>conductivity</w:t>
        </w:r>
      </w:hyperlink>
      <w:r w:rsidRPr="00001AA5">
        <w:rPr>
          <w:rFonts w:ascii="Times New Roman" w:eastAsia="Times New Roman" w:hAnsi="Times New Roman" w:cs="Times New Roman"/>
          <w:color w:val="000000"/>
          <w:sz w:val="27"/>
          <w:szCs w:val="27"/>
          <w:lang w:val="en"/>
        </w:rPr>
        <w:t>, and </w:t>
      </w:r>
      <w:hyperlink r:id="rId36" w:tooltip="Granule (cell biology)" w:history="1">
        <w:r w:rsidRPr="00001AA5">
          <w:rPr>
            <w:rFonts w:ascii="Times New Roman" w:eastAsia="Times New Roman" w:hAnsi="Times New Roman" w:cs="Times New Roman"/>
            <w:color w:val="552200"/>
            <w:sz w:val="27"/>
            <w:szCs w:val="27"/>
            <w:u w:val="single"/>
            <w:lang w:val="en"/>
          </w:rPr>
          <w:t>granularity</w:t>
        </w:r>
      </w:hyperlink>
      <w:r w:rsidRPr="00001AA5">
        <w:rPr>
          <w:rFonts w:ascii="Times New Roman" w:eastAsia="Times New Roman" w:hAnsi="Times New Roman" w:cs="Times New Roman"/>
          <w:color w:val="000000"/>
          <w:sz w:val="27"/>
          <w:szCs w:val="27"/>
          <w:lang w:val="en"/>
        </w:rPr>
        <w:t>) may change. These changes can be due to activation, the presence of immature cells, or the presence of </w:t>
      </w:r>
      <w:hyperlink r:id="rId37" w:tooltip="Malignancy" w:history="1">
        <w:r w:rsidRPr="00001AA5">
          <w:rPr>
            <w:rFonts w:ascii="Times New Roman" w:eastAsia="Times New Roman" w:hAnsi="Times New Roman" w:cs="Times New Roman"/>
            <w:color w:val="552200"/>
            <w:sz w:val="27"/>
            <w:szCs w:val="27"/>
            <w:u w:val="single"/>
            <w:lang w:val="en"/>
          </w:rPr>
          <w:t>malignant</w:t>
        </w:r>
      </w:hyperlink>
      <w:r w:rsidRPr="00001AA5">
        <w:rPr>
          <w:rFonts w:ascii="Times New Roman" w:eastAsia="Times New Roman" w:hAnsi="Times New Roman" w:cs="Times New Roman"/>
          <w:color w:val="000000"/>
          <w:sz w:val="27"/>
          <w:szCs w:val="27"/>
          <w:lang w:val="en"/>
        </w:rPr>
        <w:t>leukocytes in </w:t>
      </w:r>
      <w:hyperlink r:id="rId38" w:tooltip="Leukemia" w:history="1">
        <w:r w:rsidRPr="00001AA5">
          <w:rPr>
            <w:rFonts w:ascii="Times New Roman" w:eastAsia="Times New Roman" w:hAnsi="Times New Roman" w:cs="Times New Roman"/>
            <w:color w:val="552200"/>
            <w:sz w:val="27"/>
            <w:szCs w:val="27"/>
            <w:u w:val="single"/>
            <w:lang w:val="en"/>
          </w:rPr>
          <w:t>leukemia</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Contents</w:t>
      </w:r>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9" w:anchor="Etymology" w:history="1">
        <w:r w:rsidRPr="00001AA5">
          <w:rPr>
            <w:rFonts w:ascii="Times New Roman" w:eastAsia="Times New Roman" w:hAnsi="Times New Roman" w:cs="Times New Roman"/>
            <w:color w:val="552200"/>
            <w:sz w:val="27"/>
            <w:szCs w:val="27"/>
            <w:u w:val="single"/>
            <w:lang w:val="en"/>
          </w:rPr>
          <w:t>1 Etymology</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0" w:anchor="Types" w:history="1">
        <w:r w:rsidRPr="00001AA5">
          <w:rPr>
            <w:rFonts w:ascii="Times New Roman" w:eastAsia="Times New Roman" w:hAnsi="Times New Roman" w:cs="Times New Roman"/>
            <w:color w:val="552200"/>
            <w:sz w:val="27"/>
            <w:szCs w:val="27"/>
            <w:u w:val="single"/>
            <w:lang w:val="en"/>
          </w:rPr>
          <w:t>2 Types</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 w:anchor="Overview" w:history="1">
        <w:r w:rsidRPr="00001AA5">
          <w:rPr>
            <w:rFonts w:ascii="Times New Roman" w:eastAsia="Times New Roman" w:hAnsi="Times New Roman" w:cs="Times New Roman"/>
            <w:color w:val="552200"/>
            <w:sz w:val="27"/>
            <w:szCs w:val="27"/>
            <w:u w:val="single"/>
            <w:lang w:val="en"/>
          </w:rPr>
          <w:t>2.1 Overview</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2" w:anchor="Neutrophil" w:history="1">
        <w:r w:rsidRPr="00001AA5">
          <w:rPr>
            <w:rFonts w:ascii="Times New Roman" w:eastAsia="Times New Roman" w:hAnsi="Times New Roman" w:cs="Times New Roman"/>
            <w:color w:val="552200"/>
            <w:sz w:val="27"/>
            <w:szCs w:val="27"/>
            <w:u w:val="single"/>
            <w:lang w:val="en"/>
          </w:rPr>
          <w:t>2.2 Neutrophil</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3" w:anchor="Eosinophil" w:history="1">
        <w:r w:rsidRPr="00001AA5">
          <w:rPr>
            <w:rFonts w:ascii="Times New Roman" w:eastAsia="Times New Roman" w:hAnsi="Times New Roman" w:cs="Times New Roman"/>
            <w:color w:val="552200"/>
            <w:sz w:val="27"/>
            <w:szCs w:val="27"/>
            <w:u w:val="single"/>
            <w:lang w:val="en"/>
          </w:rPr>
          <w:t>2.3 Eosinophil</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4" w:anchor="Basophil" w:history="1">
        <w:r w:rsidRPr="00001AA5">
          <w:rPr>
            <w:rFonts w:ascii="Times New Roman" w:eastAsia="Times New Roman" w:hAnsi="Times New Roman" w:cs="Times New Roman"/>
            <w:color w:val="552200"/>
            <w:sz w:val="27"/>
            <w:szCs w:val="27"/>
            <w:u w:val="single"/>
            <w:lang w:val="en"/>
          </w:rPr>
          <w:t>2.4 Basophil</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5" w:anchor="Lymphocyte" w:history="1">
        <w:r w:rsidRPr="00001AA5">
          <w:rPr>
            <w:rFonts w:ascii="Times New Roman" w:eastAsia="Times New Roman" w:hAnsi="Times New Roman" w:cs="Times New Roman"/>
            <w:color w:val="552200"/>
            <w:sz w:val="27"/>
            <w:szCs w:val="27"/>
            <w:u w:val="single"/>
            <w:lang w:val="en"/>
          </w:rPr>
          <w:t>2.5 Lymphocyte</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6" w:anchor="Monocyte" w:history="1">
        <w:r w:rsidRPr="00001AA5">
          <w:rPr>
            <w:rFonts w:ascii="Times New Roman" w:eastAsia="Times New Roman" w:hAnsi="Times New Roman" w:cs="Times New Roman"/>
            <w:color w:val="552200"/>
            <w:sz w:val="27"/>
            <w:szCs w:val="27"/>
            <w:u w:val="single"/>
            <w:lang w:val="en"/>
          </w:rPr>
          <w:t>2.6 Monocyte</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 w:anchor="Fixed_leukocytes" w:history="1">
        <w:r w:rsidRPr="00001AA5">
          <w:rPr>
            <w:rFonts w:ascii="Times New Roman" w:eastAsia="Times New Roman" w:hAnsi="Times New Roman" w:cs="Times New Roman"/>
            <w:color w:val="552200"/>
            <w:sz w:val="27"/>
            <w:szCs w:val="27"/>
            <w:u w:val="single"/>
            <w:lang w:val="en"/>
          </w:rPr>
          <w:t>3 Fixed leukocytes</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 w:anchor="Disorders" w:history="1">
        <w:r w:rsidRPr="00001AA5">
          <w:rPr>
            <w:rFonts w:ascii="Times New Roman" w:eastAsia="Times New Roman" w:hAnsi="Times New Roman" w:cs="Times New Roman"/>
            <w:color w:val="552200"/>
            <w:sz w:val="27"/>
            <w:szCs w:val="27"/>
            <w:u w:val="single"/>
            <w:lang w:val="en"/>
          </w:rPr>
          <w:t>4 Disorders</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9" w:anchor="Leukopenias" w:history="1">
        <w:r w:rsidRPr="00001AA5">
          <w:rPr>
            <w:rFonts w:ascii="Times New Roman" w:eastAsia="Times New Roman" w:hAnsi="Times New Roman" w:cs="Times New Roman"/>
            <w:color w:val="552200"/>
            <w:sz w:val="27"/>
            <w:szCs w:val="27"/>
            <w:u w:val="single"/>
            <w:lang w:val="en"/>
          </w:rPr>
          <w:t>4.1 Leukopenias</w:t>
        </w:r>
      </w:hyperlink>
    </w:p>
    <w:p w:rsidR="00001AA5" w:rsidRPr="00001AA5" w:rsidRDefault="00001AA5" w:rsidP="00001AA5">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0" w:anchor="Neutropenia" w:history="1">
        <w:r w:rsidRPr="00001AA5">
          <w:rPr>
            <w:rFonts w:ascii="Times New Roman" w:eastAsia="Times New Roman" w:hAnsi="Times New Roman" w:cs="Times New Roman"/>
            <w:color w:val="552200"/>
            <w:sz w:val="27"/>
            <w:szCs w:val="27"/>
            <w:u w:val="single"/>
            <w:lang w:val="en"/>
          </w:rPr>
          <w:t>4.1.1 Neutropenia</w:t>
        </w:r>
      </w:hyperlink>
    </w:p>
    <w:p w:rsidR="00001AA5" w:rsidRPr="00001AA5" w:rsidRDefault="00001AA5" w:rsidP="00001AA5">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1" w:anchor="Lymphocytopenia" w:history="1">
        <w:r w:rsidRPr="00001AA5">
          <w:rPr>
            <w:rFonts w:ascii="Times New Roman" w:eastAsia="Times New Roman" w:hAnsi="Times New Roman" w:cs="Times New Roman"/>
            <w:color w:val="552200"/>
            <w:sz w:val="27"/>
            <w:szCs w:val="27"/>
            <w:u w:val="single"/>
            <w:lang w:val="en"/>
          </w:rPr>
          <w:t>4.1.2 Lymphocytopenia</w:t>
        </w:r>
      </w:hyperlink>
    </w:p>
    <w:p w:rsidR="00001AA5" w:rsidRPr="00001AA5" w:rsidRDefault="00001AA5" w:rsidP="00001AA5">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2" w:anchor="Proliferative_disorders" w:history="1">
        <w:r w:rsidRPr="00001AA5">
          <w:rPr>
            <w:rFonts w:ascii="Times New Roman" w:eastAsia="Times New Roman" w:hAnsi="Times New Roman" w:cs="Times New Roman"/>
            <w:color w:val="552200"/>
            <w:sz w:val="27"/>
            <w:szCs w:val="27"/>
            <w:u w:val="single"/>
            <w:lang w:val="en"/>
          </w:rPr>
          <w:t>4.2 Proliferative disorders</w:t>
        </w:r>
      </w:hyperlink>
    </w:p>
    <w:p w:rsidR="00001AA5" w:rsidRPr="00001AA5" w:rsidRDefault="00001AA5" w:rsidP="00001AA5">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3" w:anchor="Neutrophilia" w:history="1">
        <w:r w:rsidRPr="00001AA5">
          <w:rPr>
            <w:rFonts w:ascii="Times New Roman" w:eastAsia="Times New Roman" w:hAnsi="Times New Roman" w:cs="Times New Roman"/>
            <w:color w:val="552200"/>
            <w:sz w:val="27"/>
            <w:szCs w:val="27"/>
            <w:u w:val="single"/>
            <w:lang w:val="en"/>
          </w:rPr>
          <w:t>4.2.1 Neutrophilia</w:t>
        </w:r>
      </w:hyperlink>
    </w:p>
    <w:p w:rsidR="00001AA5" w:rsidRPr="00001AA5" w:rsidRDefault="00001AA5" w:rsidP="00001AA5">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4" w:anchor="Eosinophilia" w:history="1">
        <w:r w:rsidRPr="00001AA5">
          <w:rPr>
            <w:rFonts w:ascii="Times New Roman" w:eastAsia="Times New Roman" w:hAnsi="Times New Roman" w:cs="Times New Roman"/>
            <w:color w:val="552200"/>
            <w:sz w:val="27"/>
            <w:szCs w:val="27"/>
            <w:u w:val="single"/>
            <w:lang w:val="en"/>
          </w:rPr>
          <w:t>4.2.2 Eosinophilia</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 w:anchor="See_also" w:history="1">
        <w:r w:rsidRPr="00001AA5">
          <w:rPr>
            <w:rFonts w:ascii="Times New Roman" w:eastAsia="Times New Roman" w:hAnsi="Times New Roman" w:cs="Times New Roman"/>
            <w:color w:val="552200"/>
            <w:sz w:val="27"/>
            <w:szCs w:val="27"/>
            <w:u w:val="single"/>
            <w:lang w:val="en"/>
          </w:rPr>
          <w:t>5 See also</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 w:anchor="References" w:history="1">
        <w:r w:rsidRPr="00001AA5">
          <w:rPr>
            <w:rFonts w:ascii="Times New Roman" w:eastAsia="Times New Roman" w:hAnsi="Times New Roman" w:cs="Times New Roman"/>
            <w:color w:val="552200"/>
            <w:sz w:val="27"/>
            <w:szCs w:val="27"/>
            <w:u w:val="single"/>
            <w:lang w:val="en"/>
          </w:rPr>
          <w:t>6 References</w:t>
        </w:r>
      </w:hyperlink>
    </w:p>
    <w:p w:rsidR="00001AA5" w:rsidRPr="00001AA5" w:rsidRDefault="00001AA5" w:rsidP="00001AA5">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7" w:anchor="External_links" w:history="1">
        <w:r w:rsidRPr="00001AA5">
          <w:rPr>
            <w:rFonts w:ascii="Times New Roman" w:eastAsia="Times New Roman" w:hAnsi="Times New Roman" w:cs="Times New Roman"/>
            <w:color w:val="552200"/>
            <w:sz w:val="27"/>
            <w:szCs w:val="27"/>
            <w:u w:val="single"/>
            <w:lang w:val="en"/>
          </w:rPr>
          <w:t>7 External links</w:t>
        </w:r>
      </w:hyperlink>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Etymology</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The name "white blood cell" derives from the physical appearance of a blood sample after </w:t>
      </w:r>
      <w:hyperlink r:id="rId58" w:tooltip="Centrifugation" w:history="1">
        <w:r w:rsidRPr="00001AA5">
          <w:rPr>
            <w:rFonts w:ascii="Times New Roman" w:eastAsia="Times New Roman" w:hAnsi="Times New Roman" w:cs="Times New Roman"/>
            <w:color w:val="552200"/>
            <w:sz w:val="27"/>
            <w:szCs w:val="27"/>
            <w:u w:val="single"/>
            <w:lang w:val="en"/>
          </w:rPr>
          <w:t>centrifugation</w:t>
        </w:r>
      </w:hyperlink>
      <w:r w:rsidRPr="00001AA5">
        <w:rPr>
          <w:rFonts w:ascii="Times New Roman" w:eastAsia="Times New Roman" w:hAnsi="Times New Roman" w:cs="Times New Roman"/>
          <w:color w:val="000000"/>
          <w:sz w:val="27"/>
          <w:szCs w:val="27"/>
          <w:lang w:val="en"/>
        </w:rPr>
        <w:t>. White cells are found in the </w:t>
      </w:r>
      <w:hyperlink r:id="rId59" w:tooltip="Buffy coat" w:history="1">
        <w:r w:rsidRPr="00001AA5">
          <w:rPr>
            <w:rFonts w:ascii="Times New Roman" w:eastAsia="Times New Roman" w:hAnsi="Times New Roman" w:cs="Times New Roman"/>
            <w:i/>
            <w:iCs/>
            <w:color w:val="552200"/>
            <w:sz w:val="27"/>
            <w:szCs w:val="27"/>
            <w:u w:val="single"/>
            <w:lang w:val="en"/>
          </w:rPr>
          <w:t>buffy coat</w:t>
        </w:r>
      </w:hyperlink>
      <w:r w:rsidRPr="00001AA5">
        <w:rPr>
          <w:rFonts w:ascii="Times New Roman" w:eastAsia="Times New Roman" w:hAnsi="Times New Roman" w:cs="Times New Roman"/>
          <w:color w:val="000000"/>
          <w:sz w:val="27"/>
          <w:szCs w:val="27"/>
          <w:lang w:val="en"/>
        </w:rPr>
        <w:t>, a thin, typically white layer of nucleated cells between the sedimented </w:t>
      </w:r>
      <w:hyperlink r:id="rId60" w:tooltip="Red blood cells" w:history="1">
        <w:r w:rsidRPr="00001AA5">
          <w:rPr>
            <w:rFonts w:ascii="Times New Roman" w:eastAsia="Times New Roman" w:hAnsi="Times New Roman" w:cs="Times New Roman"/>
            <w:color w:val="552200"/>
            <w:sz w:val="27"/>
            <w:szCs w:val="27"/>
            <w:u w:val="single"/>
            <w:lang w:val="en"/>
          </w:rPr>
          <w:t>red blood cells</w:t>
        </w:r>
      </w:hyperlink>
      <w:r w:rsidRPr="00001AA5">
        <w:rPr>
          <w:rFonts w:ascii="Times New Roman" w:eastAsia="Times New Roman" w:hAnsi="Times New Roman" w:cs="Times New Roman"/>
          <w:color w:val="000000"/>
          <w:sz w:val="27"/>
          <w:szCs w:val="27"/>
          <w:lang w:val="en"/>
        </w:rPr>
        <w:t> and the </w:t>
      </w:r>
      <w:hyperlink r:id="rId61" w:tooltip="Blood plasma" w:history="1">
        <w:r w:rsidRPr="00001AA5">
          <w:rPr>
            <w:rFonts w:ascii="Times New Roman" w:eastAsia="Times New Roman" w:hAnsi="Times New Roman" w:cs="Times New Roman"/>
            <w:color w:val="552200"/>
            <w:sz w:val="27"/>
            <w:szCs w:val="27"/>
            <w:u w:val="single"/>
            <w:lang w:val="en"/>
          </w:rPr>
          <w:t>blood plasma</w:t>
        </w:r>
      </w:hyperlink>
      <w:r w:rsidRPr="00001AA5">
        <w:rPr>
          <w:rFonts w:ascii="Times New Roman" w:eastAsia="Times New Roman" w:hAnsi="Times New Roman" w:cs="Times New Roman"/>
          <w:color w:val="000000"/>
          <w:sz w:val="27"/>
          <w:szCs w:val="27"/>
          <w:lang w:val="en"/>
        </w:rPr>
        <w:t>. The scientific term </w:t>
      </w:r>
      <w:r w:rsidRPr="00001AA5">
        <w:rPr>
          <w:rFonts w:ascii="Times New Roman" w:eastAsia="Times New Roman" w:hAnsi="Times New Roman" w:cs="Times New Roman"/>
          <w:i/>
          <w:iCs/>
          <w:color w:val="000000"/>
          <w:sz w:val="27"/>
          <w:szCs w:val="27"/>
          <w:lang w:val="en"/>
        </w:rPr>
        <w:t>leukocyte</w:t>
      </w:r>
      <w:r w:rsidRPr="00001AA5">
        <w:rPr>
          <w:rFonts w:ascii="Times New Roman" w:eastAsia="Times New Roman" w:hAnsi="Times New Roman" w:cs="Times New Roman"/>
          <w:color w:val="000000"/>
          <w:sz w:val="27"/>
          <w:szCs w:val="27"/>
          <w:lang w:val="en"/>
        </w:rPr>
        <w:t> directly reflects its description. It is derived from the </w:t>
      </w:r>
      <w:hyperlink r:id="rId62" w:tooltip="Greek language" w:history="1">
        <w:r w:rsidRPr="00001AA5">
          <w:rPr>
            <w:rFonts w:ascii="Times New Roman" w:eastAsia="Times New Roman" w:hAnsi="Times New Roman" w:cs="Times New Roman"/>
            <w:color w:val="552200"/>
            <w:sz w:val="27"/>
            <w:szCs w:val="27"/>
            <w:u w:val="single"/>
            <w:lang w:val="en"/>
          </w:rPr>
          <w:t>Greek word</w:t>
        </w:r>
      </w:hyperlink>
      <w:r w:rsidRPr="00001AA5">
        <w:rPr>
          <w:rFonts w:ascii="Times New Roman" w:eastAsia="Times New Roman" w:hAnsi="Times New Roman" w:cs="Times New Roman"/>
          <w:color w:val="000000"/>
          <w:sz w:val="27"/>
          <w:szCs w:val="27"/>
          <w:lang w:val="en"/>
        </w:rPr>
        <w:t> </w:t>
      </w:r>
      <w:r w:rsidRPr="00001AA5">
        <w:rPr>
          <w:rFonts w:ascii="Times New Roman" w:eastAsia="Times New Roman" w:hAnsi="Times New Roman" w:cs="Times New Roman"/>
          <w:i/>
          <w:iCs/>
          <w:color w:val="000000"/>
          <w:sz w:val="27"/>
          <w:szCs w:val="27"/>
          <w:lang w:val="en"/>
        </w:rPr>
        <w:t>leuko-</w:t>
      </w:r>
      <w:r w:rsidRPr="00001AA5">
        <w:rPr>
          <w:rFonts w:ascii="Times New Roman" w:eastAsia="Times New Roman" w:hAnsi="Times New Roman" w:cs="Times New Roman"/>
          <w:color w:val="000000"/>
          <w:sz w:val="27"/>
          <w:szCs w:val="27"/>
          <w:lang w:val="en"/>
        </w:rPr>
        <w:t> meaning "white" and </w:t>
      </w:r>
      <w:r w:rsidRPr="00001AA5">
        <w:rPr>
          <w:rFonts w:ascii="Times New Roman" w:eastAsia="Times New Roman" w:hAnsi="Times New Roman" w:cs="Times New Roman"/>
          <w:i/>
          <w:iCs/>
          <w:color w:val="000000"/>
          <w:sz w:val="27"/>
          <w:szCs w:val="27"/>
          <w:lang w:val="en"/>
        </w:rPr>
        <w:t>kytos</w:t>
      </w:r>
      <w:r w:rsidRPr="00001AA5">
        <w:rPr>
          <w:rFonts w:ascii="Times New Roman" w:eastAsia="Times New Roman" w:hAnsi="Times New Roman" w:cs="Times New Roman"/>
          <w:color w:val="000000"/>
          <w:sz w:val="27"/>
          <w:szCs w:val="27"/>
          <w:lang w:val="en"/>
        </w:rPr>
        <w:t> meaning "hollow vessel", with -cyte translated as "cell" in modern usage. </w:t>
      </w:r>
      <w:hyperlink r:id="rId63" w:tooltip="Buffy coat" w:history="1">
        <w:r w:rsidRPr="00001AA5">
          <w:rPr>
            <w:rFonts w:ascii="Times New Roman" w:eastAsia="Times New Roman" w:hAnsi="Times New Roman" w:cs="Times New Roman"/>
            <w:color w:val="552200"/>
            <w:sz w:val="27"/>
            <w:szCs w:val="27"/>
            <w:u w:val="single"/>
            <w:lang w:val="en"/>
          </w:rPr>
          <w:t>Buffy coat</w:t>
        </w:r>
      </w:hyperlink>
      <w:r w:rsidRPr="00001AA5">
        <w:rPr>
          <w:rFonts w:ascii="Times New Roman" w:eastAsia="Times New Roman" w:hAnsi="Times New Roman" w:cs="Times New Roman"/>
          <w:color w:val="000000"/>
          <w:sz w:val="27"/>
          <w:szCs w:val="27"/>
          <w:lang w:val="en"/>
        </w:rPr>
        <w:t> may sometimes be green if there are large amounts of</w:t>
      </w:r>
      <w:hyperlink r:id="rId64" w:tooltip="Neutrophil granulocyte" w:history="1">
        <w:r w:rsidRPr="00001AA5">
          <w:rPr>
            <w:rFonts w:ascii="Times New Roman" w:eastAsia="Times New Roman" w:hAnsi="Times New Roman" w:cs="Times New Roman"/>
            <w:color w:val="552200"/>
            <w:sz w:val="27"/>
            <w:szCs w:val="27"/>
            <w:u w:val="single"/>
            <w:lang w:val="en"/>
          </w:rPr>
          <w:t>neutrophils</w:t>
        </w:r>
      </w:hyperlink>
      <w:r w:rsidRPr="00001AA5">
        <w:rPr>
          <w:rFonts w:ascii="Times New Roman" w:eastAsia="Times New Roman" w:hAnsi="Times New Roman" w:cs="Times New Roman"/>
          <w:color w:val="000000"/>
          <w:sz w:val="27"/>
          <w:szCs w:val="27"/>
          <w:lang w:val="en"/>
        </w:rPr>
        <w:t> in the sample, due to the </w:t>
      </w:r>
      <w:hyperlink r:id="rId65" w:tooltip="Heme" w:history="1">
        <w:r w:rsidRPr="00001AA5">
          <w:rPr>
            <w:rFonts w:ascii="Times New Roman" w:eastAsia="Times New Roman" w:hAnsi="Times New Roman" w:cs="Times New Roman"/>
            <w:color w:val="552200"/>
            <w:sz w:val="27"/>
            <w:szCs w:val="27"/>
            <w:u w:val="single"/>
            <w:lang w:val="en"/>
          </w:rPr>
          <w:t>heme</w:t>
        </w:r>
      </w:hyperlink>
      <w:r w:rsidRPr="00001AA5">
        <w:rPr>
          <w:rFonts w:ascii="Times New Roman" w:eastAsia="Times New Roman" w:hAnsi="Times New Roman" w:cs="Times New Roman"/>
          <w:color w:val="000000"/>
          <w:sz w:val="27"/>
          <w:szCs w:val="27"/>
          <w:lang w:val="en"/>
        </w:rPr>
        <w:t>-containing enzyme </w:t>
      </w:r>
      <w:hyperlink r:id="rId66" w:tooltip="Myeloperoxidase" w:history="1">
        <w:r w:rsidRPr="00001AA5">
          <w:rPr>
            <w:rFonts w:ascii="Times New Roman" w:eastAsia="Times New Roman" w:hAnsi="Times New Roman" w:cs="Times New Roman"/>
            <w:color w:val="552200"/>
            <w:sz w:val="27"/>
            <w:szCs w:val="27"/>
            <w:u w:val="single"/>
            <w:lang w:val="en"/>
          </w:rPr>
          <w:t>myeloperoxidase</w:t>
        </w:r>
      </w:hyperlink>
      <w:r w:rsidRPr="00001AA5">
        <w:rPr>
          <w:rFonts w:ascii="Times New Roman" w:eastAsia="Times New Roman" w:hAnsi="Times New Roman" w:cs="Times New Roman"/>
          <w:color w:val="000000"/>
          <w:sz w:val="27"/>
          <w:szCs w:val="27"/>
          <w:lang w:val="en"/>
        </w:rPr>
        <w:t> that they produce.</w:t>
      </w:r>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Types</w:t>
      </w:r>
    </w:p>
    <w:p w:rsidR="00001AA5" w:rsidRPr="00001AA5" w:rsidRDefault="00001AA5" w:rsidP="00001AA5">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573530"/>
            <wp:effectExtent l="0" t="0" r="635" b="7620"/>
            <wp:docPr id="13" name="Picture 13" descr="http://upload.wikimedia.org/wikipedia/commons/thumb/1/1f/Blausen_0909_WhiteBloodCells.png/220px-Blausen_0909_WhiteBloodCells.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1/1f/Blausen_0909_WhiteBloodCells.png/220px-Blausen_0909_WhiteBloodCells.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4865" cy="1573530"/>
                    </a:xfrm>
                    <a:prstGeom prst="rect">
                      <a:avLst/>
                    </a:prstGeom>
                    <a:noFill/>
                    <a:ln>
                      <a:noFill/>
                    </a:ln>
                  </pic:spPr>
                </pic:pic>
              </a:graphicData>
            </a:graphic>
          </wp:inline>
        </w:drawing>
      </w:r>
    </w:p>
    <w:p w:rsidR="00001AA5" w:rsidRPr="00001AA5" w:rsidRDefault="00001AA5" w:rsidP="00001AA5">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3D rendering of various types of white blood cells</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There are several different types of white blood cells. They all have many things in common, but all are distinct in form and function. A major distinguishing feature of some leukocytes is the presence of </w:t>
      </w:r>
      <w:hyperlink r:id="rId69" w:tooltip="Granule (cell biology)" w:history="1">
        <w:r w:rsidRPr="00001AA5">
          <w:rPr>
            <w:rFonts w:ascii="Times New Roman" w:eastAsia="Times New Roman" w:hAnsi="Times New Roman" w:cs="Times New Roman"/>
            <w:color w:val="552200"/>
            <w:sz w:val="27"/>
            <w:szCs w:val="27"/>
            <w:u w:val="single"/>
            <w:lang w:val="en"/>
          </w:rPr>
          <w:t>granules</w:t>
        </w:r>
      </w:hyperlink>
      <w:r w:rsidRPr="00001AA5">
        <w:rPr>
          <w:rFonts w:ascii="Times New Roman" w:eastAsia="Times New Roman" w:hAnsi="Times New Roman" w:cs="Times New Roman"/>
          <w:color w:val="000000"/>
          <w:sz w:val="27"/>
          <w:szCs w:val="27"/>
          <w:lang w:val="en"/>
        </w:rPr>
        <w:t>; white blood cells are often characterized as </w:t>
      </w:r>
      <w:hyperlink r:id="rId70" w:tooltip="Granulocyte" w:history="1">
        <w:r w:rsidRPr="00001AA5">
          <w:rPr>
            <w:rFonts w:ascii="Times New Roman" w:eastAsia="Times New Roman" w:hAnsi="Times New Roman" w:cs="Times New Roman"/>
            <w:color w:val="552200"/>
            <w:sz w:val="27"/>
            <w:szCs w:val="27"/>
            <w:u w:val="single"/>
            <w:lang w:val="en"/>
          </w:rPr>
          <w:t>granulocytes</w:t>
        </w:r>
      </w:hyperlink>
      <w:r w:rsidRPr="00001AA5">
        <w:rPr>
          <w:rFonts w:ascii="Times New Roman" w:eastAsia="Times New Roman" w:hAnsi="Times New Roman" w:cs="Times New Roman"/>
          <w:color w:val="000000"/>
          <w:sz w:val="27"/>
          <w:szCs w:val="27"/>
          <w:lang w:val="en"/>
        </w:rPr>
        <w:t> or </w:t>
      </w:r>
      <w:hyperlink r:id="rId71" w:tooltip="Agranulocyte" w:history="1">
        <w:r w:rsidRPr="00001AA5">
          <w:rPr>
            <w:rFonts w:ascii="Times New Roman" w:eastAsia="Times New Roman" w:hAnsi="Times New Roman" w:cs="Times New Roman"/>
            <w:color w:val="552200"/>
            <w:sz w:val="27"/>
            <w:szCs w:val="27"/>
            <w:u w:val="single"/>
            <w:lang w:val="en"/>
          </w:rPr>
          <w:t>agranulocytes</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b/>
          <w:bCs/>
          <w:color w:val="000000"/>
          <w:sz w:val="27"/>
          <w:szCs w:val="27"/>
          <w:lang w:val="en"/>
        </w:rPr>
        <w:t>Granulocytes</w:t>
      </w:r>
      <w:r w:rsidRPr="00001AA5">
        <w:rPr>
          <w:rFonts w:ascii="Times New Roman" w:eastAsia="Times New Roman" w:hAnsi="Times New Roman" w:cs="Times New Roman"/>
          <w:color w:val="000000"/>
          <w:sz w:val="27"/>
          <w:szCs w:val="27"/>
          <w:lang w:val="en"/>
        </w:rPr>
        <w:t> (polymorphonuclear leukocytes): leukocytes characterized by the presence of differently staining </w:t>
      </w:r>
      <w:hyperlink r:id="rId72" w:tooltip="Granule (cell biology)" w:history="1">
        <w:r w:rsidRPr="00001AA5">
          <w:rPr>
            <w:rFonts w:ascii="Times New Roman" w:eastAsia="Times New Roman" w:hAnsi="Times New Roman" w:cs="Times New Roman"/>
            <w:color w:val="552200"/>
            <w:sz w:val="27"/>
            <w:szCs w:val="27"/>
            <w:u w:val="single"/>
            <w:lang w:val="en"/>
          </w:rPr>
          <w:t>granules</w:t>
        </w:r>
      </w:hyperlink>
      <w:r w:rsidRPr="00001AA5">
        <w:rPr>
          <w:rFonts w:ascii="Times New Roman" w:eastAsia="Times New Roman" w:hAnsi="Times New Roman" w:cs="Times New Roman"/>
          <w:color w:val="000000"/>
          <w:sz w:val="27"/>
          <w:szCs w:val="27"/>
          <w:lang w:val="en"/>
        </w:rPr>
        <w:t> in their </w:t>
      </w:r>
      <w:hyperlink r:id="rId73" w:tooltip="Cytoplasm" w:history="1">
        <w:r w:rsidRPr="00001AA5">
          <w:rPr>
            <w:rFonts w:ascii="Times New Roman" w:eastAsia="Times New Roman" w:hAnsi="Times New Roman" w:cs="Times New Roman"/>
            <w:color w:val="552200"/>
            <w:sz w:val="27"/>
            <w:szCs w:val="27"/>
            <w:u w:val="single"/>
            <w:lang w:val="en"/>
          </w:rPr>
          <w:t>cytoplasm</w:t>
        </w:r>
      </w:hyperlink>
      <w:r w:rsidRPr="00001AA5">
        <w:rPr>
          <w:rFonts w:ascii="Times New Roman" w:eastAsia="Times New Roman" w:hAnsi="Times New Roman" w:cs="Times New Roman"/>
          <w:color w:val="000000"/>
          <w:sz w:val="27"/>
          <w:szCs w:val="27"/>
          <w:lang w:val="en"/>
        </w:rPr>
        <w:t> when viewed under light microscopy. These granules (usually </w:t>
      </w:r>
      <w:hyperlink r:id="rId74" w:tooltip="Lysozyme" w:history="1">
        <w:r w:rsidRPr="00001AA5">
          <w:rPr>
            <w:rFonts w:ascii="Times New Roman" w:eastAsia="Times New Roman" w:hAnsi="Times New Roman" w:cs="Times New Roman"/>
            <w:color w:val="552200"/>
            <w:sz w:val="27"/>
            <w:szCs w:val="27"/>
            <w:u w:val="single"/>
            <w:lang w:val="en"/>
          </w:rPr>
          <w:t>lysozymes</w:t>
        </w:r>
      </w:hyperlink>
      <w:r w:rsidRPr="00001AA5">
        <w:rPr>
          <w:rFonts w:ascii="Times New Roman" w:eastAsia="Times New Roman" w:hAnsi="Times New Roman" w:cs="Times New Roman"/>
          <w:color w:val="000000"/>
          <w:sz w:val="27"/>
          <w:szCs w:val="27"/>
          <w:lang w:val="en"/>
        </w:rPr>
        <w:t>) are</w:t>
      </w:r>
      <w:hyperlink r:id="rId75" w:tooltip="Lipid membrane" w:history="1">
        <w:r w:rsidRPr="00001AA5">
          <w:rPr>
            <w:rFonts w:ascii="Times New Roman" w:eastAsia="Times New Roman" w:hAnsi="Times New Roman" w:cs="Times New Roman"/>
            <w:color w:val="552200"/>
            <w:sz w:val="27"/>
            <w:szCs w:val="27"/>
            <w:u w:val="single"/>
            <w:lang w:val="en"/>
          </w:rPr>
          <w:t>membrane-bound</w:t>
        </w:r>
      </w:hyperlink>
      <w:r w:rsidRPr="00001AA5">
        <w:rPr>
          <w:rFonts w:ascii="Times New Roman" w:eastAsia="Times New Roman" w:hAnsi="Times New Roman" w:cs="Times New Roman"/>
          <w:color w:val="000000"/>
          <w:sz w:val="27"/>
          <w:szCs w:val="27"/>
          <w:lang w:val="en"/>
        </w:rPr>
        <w:t> enzymes that act primarily in the digestion of </w:t>
      </w:r>
      <w:hyperlink r:id="rId76" w:tooltip="Endocytosis" w:history="1">
        <w:r w:rsidRPr="00001AA5">
          <w:rPr>
            <w:rFonts w:ascii="Times New Roman" w:eastAsia="Times New Roman" w:hAnsi="Times New Roman" w:cs="Times New Roman"/>
            <w:color w:val="552200"/>
            <w:sz w:val="27"/>
            <w:szCs w:val="27"/>
            <w:u w:val="single"/>
            <w:lang w:val="en"/>
          </w:rPr>
          <w:t>endocytosed</w:t>
        </w:r>
      </w:hyperlink>
      <w:r w:rsidRPr="00001AA5">
        <w:rPr>
          <w:rFonts w:ascii="Times New Roman" w:eastAsia="Times New Roman" w:hAnsi="Times New Roman" w:cs="Times New Roman"/>
          <w:color w:val="000000"/>
          <w:sz w:val="27"/>
          <w:szCs w:val="27"/>
          <w:lang w:val="en"/>
        </w:rPr>
        <w:t> particles. There are three types of granulocytes: </w:t>
      </w:r>
      <w:hyperlink r:id="rId77" w:tooltip="Neutrophil granulocyte" w:history="1">
        <w:r w:rsidRPr="00001AA5">
          <w:rPr>
            <w:rFonts w:ascii="Times New Roman" w:eastAsia="Times New Roman" w:hAnsi="Times New Roman" w:cs="Times New Roman"/>
            <w:color w:val="552200"/>
            <w:sz w:val="27"/>
            <w:szCs w:val="27"/>
            <w:u w:val="single"/>
            <w:lang w:val="en"/>
          </w:rPr>
          <w:t>neutrophils</w:t>
        </w:r>
      </w:hyperlink>
      <w:r w:rsidRPr="00001AA5">
        <w:rPr>
          <w:rFonts w:ascii="Times New Roman" w:eastAsia="Times New Roman" w:hAnsi="Times New Roman" w:cs="Times New Roman"/>
          <w:color w:val="000000"/>
          <w:sz w:val="27"/>
          <w:szCs w:val="27"/>
          <w:lang w:val="en"/>
        </w:rPr>
        <w:t>, </w:t>
      </w:r>
      <w:hyperlink r:id="rId78" w:tooltip="Basophil granulocyte" w:history="1">
        <w:r w:rsidRPr="00001AA5">
          <w:rPr>
            <w:rFonts w:ascii="Times New Roman" w:eastAsia="Times New Roman" w:hAnsi="Times New Roman" w:cs="Times New Roman"/>
            <w:color w:val="552200"/>
            <w:sz w:val="27"/>
            <w:szCs w:val="27"/>
            <w:u w:val="single"/>
            <w:lang w:val="en"/>
          </w:rPr>
          <w:t>basophils</w:t>
        </w:r>
      </w:hyperlink>
      <w:r w:rsidRPr="00001AA5">
        <w:rPr>
          <w:rFonts w:ascii="Times New Roman" w:eastAsia="Times New Roman" w:hAnsi="Times New Roman" w:cs="Times New Roman"/>
          <w:color w:val="000000"/>
          <w:sz w:val="27"/>
          <w:szCs w:val="27"/>
          <w:lang w:val="en"/>
        </w:rPr>
        <w:t>, and </w:t>
      </w:r>
      <w:hyperlink r:id="rId79" w:tooltip="Eosinophil granulocyte" w:history="1">
        <w:r w:rsidRPr="00001AA5">
          <w:rPr>
            <w:rFonts w:ascii="Times New Roman" w:eastAsia="Times New Roman" w:hAnsi="Times New Roman" w:cs="Times New Roman"/>
            <w:color w:val="552200"/>
            <w:sz w:val="27"/>
            <w:szCs w:val="27"/>
            <w:u w:val="single"/>
            <w:lang w:val="en"/>
          </w:rPr>
          <w:t>eosinophils</w:t>
        </w:r>
      </w:hyperlink>
      <w:r w:rsidRPr="00001AA5">
        <w:rPr>
          <w:rFonts w:ascii="Times New Roman" w:eastAsia="Times New Roman" w:hAnsi="Times New Roman" w:cs="Times New Roman"/>
          <w:color w:val="000000"/>
          <w:sz w:val="27"/>
          <w:szCs w:val="27"/>
          <w:lang w:val="en"/>
        </w:rPr>
        <w:t>, which are named according to their staining properties.</w:t>
      </w:r>
    </w:p>
    <w:p w:rsidR="00001AA5" w:rsidRPr="00001AA5" w:rsidRDefault="00001AA5" w:rsidP="00001AA5">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b/>
          <w:bCs/>
          <w:color w:val="000000"/>
          <w:sz w:val="27"/>
          <w:szCs w:val="27"/>
          <w:lang w:val="en"/>
        </w:rPr>
        <w:t>Agranulocytes</w:t>
      </w:r>
      <w:r w:rsidRPr="00001AA5">
        <w:rPr>
          <w:rFonts w:ascii="Times New Roman" w:eastAsia="Times New Roman" w:hAnsi="Times New Roman" w:cs="Times New Roman"/>
          <w:color w:val="000000"/>
          <w:sz w:val="27"/>
          <w:szCs w:val="27"/>
          <w:lang w:val="en"/>
        </w:rPr>
        <w:t> (mononuclear leukocytes): leukocytes characterized by the apparent absence of </w:t>
      </w:r>
      <w:hyperlink r:id="rId80" w:tooltip="Granule (cell biology)" w:history="1">
        <w:r w:rsidRPr="00001AA5">
          <w:rPr>
            <w:rFonts w:ascii="Times New Roman" w:eastAsia="Times New Roman" w:hAnsi="Times New Roman" w:cs="Times New Roman"/>
            <w:color w:val="552200"/>
            <w:sz w:val="27"/>
            <w:szCs w:val="27"/>
            <w:u w:val="single"/>
            <w:lang w:val="en"/>
          </w:rPr>
          <w:t>granules</w:t>
        </w:r>
      </w:hyperlink>
      <w:r w:rsidRPr="00001AA5">
        <w:rPr>
          <w:rFonts w:ascii="Times New Roman" w:eastAsia="Times New Roman" w:hAnsi="Times New Roman" w:cs="Times New Roman"/>
          <w:color w:val="000000"/>
          <w:sz w:val="27"/>
          <w:szCs w:val="27"/>
          <w:lang w:val="en"/>
        </w:rPr>
        <w:t> in their </w:t>
      </w:r>
      <w:hyperlink r:id="rId81" w:tooltip="Cytoplasm" w:history="1">
        <w:r w:rsidRPr="00001AA5">
          <w:rPr>
            <w:rFonts w:ascii="Times New Roman" w:eastAsia="Times New Roman" w:hAnsi="Times New Roman" w:cs="Times New Roman"/>
            <w:color w:val="552200"/>
            <w:sz w:val="27"/>
            <w:szCs w:val="27"/>
            <w:u w:val="single"/>
            <w:lang w:val="en"/>
          </w:rPr>
          <w:t>cytoplasm</w:t>
        </w:r>
      </w:hyperlink>
      <w:r w:rsidRPr="00001AA5">
        <w:rPr>
          <w:rFonts w:ascii="Times New Roman" w:eastAsia="Times New Roman" w:hAnsi="Times New Roman" w:cs="Times New Roman"/>
          <w:color w:val="000000"/>
          <w:sz w:val="27"/>
          <w:szCs w:val="27"/>
          <w:lang w:val="en"/>
        </w:rPr>
        <w:t>. Although the name implies a lack of granules these cells do contain non-specific </w:t>
      </w:r>
      <w:hyperlink r:id="rId82" w:tooltip="Azurophilic granules" w:history="1">
        <w:r w:rsidRPr="00001AA5">
          <w:rPr>
            <w:rFonts w:ascii="Times New Roman" w:eastAsia="Times New Roman" w:hAnsi="Times New Roman" w:cs="Times New Roman"/>
            <w:color w:val="552200"/>
            <w:sz w:val="27"/>
            <w:szCs w:val="27"/>
            <w:u w:val="single"/>
            <w:lang w:val="en"/>
          </w:rPr>
          <w:t>azurophilic granules</w:t>
        </w:r>
      </w:hyperlink>
      <w:r w:rsidRPr="00001AA5">
        <w:rPr>
          <w:rFonts w:ascii="Times New Roman" w:eastAsia="Times New Roman" w:hAnsi="Times New Roman" w:cs="Times New Roman"/>
          <w:color w:val="000000"/>
          <w:sz w:val="27"/>
          <w:szCs w:val="27"/>
          <w:lang w:val="en"/>
        </w:rPr>
        <w:t>, which are </w:t>
      </w:r>
      <w:hyperlink r:id="rId83" w:tooltip="Lysosome" w:history="1">
        <w:r w:rsidRPr="00001AA5">
          <w:rPr>
            <w:rFonts w:ascii="Times New Roman" w:eastAsia="Times New Roman" w:hAnsi="Times New Roman" w:cs="Times New Roman"/>
            <w:color w:val="552200"/>
            <w:sz w:val="27"/>
            <w:szCs w:val="27"/>
            <w:u w:val="single"/>
            <w:lang w:val="en"/>
          </w:rPr>
          <w:t>lysosomes</w:t>
        </w:r>
      </w:hyperlink>
      <w:r w:rsidRPr="00001AA5">
        <w:rPr>
          <w:rFonts w:ascii="Times New Roman" w:eastAsia="Times New Roman" w:hAnsi="Times New Roman" w:cs="Times New Roman"/>
          <w:color w:val="000000"/>
          <w:sz w:val="27"/>
          <w:szCs w:val="27"/>
          <w:lang w:val="en"/>
        </w:rPr>
        <w:t>.</w:t>
      </w:r>
      <w:hyperlink r:id="rId84" w:anchor="cite_note-5" w:history="1">
        <w:r w:rsidRPr="00001AA5">
          <w:rPr>
            <w:rFonts w:ascii="Times New Roman" w:eastAsia="Times New Roman" w:hAnsi="Times New Roman" w:cs="Times New Roman"/>
            <w:color w:val="552200"/>
            <w:sz w:val="27"/>
            <w:szCs w:val="27"/>
            <w:u w:val="single"/>
            <w:vertAlign w:val="superscript"/>
            <w:lang w:val="en"/>
          </w:rPr>
          <w:t>[5]</w:t>
        </w:r>
      </w:hyperlink>
      <w:r w:rsidRPr="00001AA5">
        <w:rPr>
          <w:rFonts w:ascii="Times New Roman" w:eastAsia="Times New Roman" w:hAnsi="Times New Roman" w:cs="Times New Roman"/>
          <w:color w:val="000000"/>
          <w:sz w:val="27"/>
          <w:szCs w:val="27"/>
          <w:lang w:val="en"/>
        </w:rPr>
        <w:t> The cells include </w:t>
      </w:r>
      <w:hyperlink r:id="rId85" w:tooltip="Lymphocyte" w:history="1">
        <w:r w:rsidRPr="00001AA5">
          <w:rPr>
            <w:rFonts w:ascii="Times New Roman" w:eastAsia="Times New Roman" w:hAnsi="Times New Roman" w:cs="Times New Roman"/>
            <w:color w:val="552200"/>
            <w:sz w:val="27"/>
            <w:szCs w:val="27"/>
            <w:u w:val="single"/>
            <w:lang w:val="en"/>
          </w:rPr>
          <w:t>lymphocytes</w:t>
        </w:r>
      </w:hyperlink>
      <w:r w:rsidRPr="00001AA5">
        <w:rPr>
          <w:rFonts w:ascii="Times New Roman" w:eastAsia="Times New Roman" w:hAnsi="Times New Roman" w:cs="Times New Roman"/>
          <w:color w:val="000000"/>
          <w:sz w:val="27"/>
          <w:szCs w:val="27"/>
          <w:lang w:val="en"/>
        </w:rPr>
        <w:t>, </w:t>
      </w:r>
      <w:hyperlink r:id="rId86" w:tooltip="Monocyte" w:history="1">
        <w:r w:rsidRPr="00001AA5">
          <w:rPr>
            <w:rFonts w:ascii="Times New Roman" w:eastAsia="Times New Roman" w:hAnsi="Times New Roman" w:cs="Times New Roman"/>
            <w:color w:val="552200"/>
            <w:sz w:val="27"/>
            <w:szCs w:val="27"/>
            <w:u w:val="single"/>
            <w:lang w:val="en"/>
          </w:rPr>
          <w:t>monocytes</w:t>
        </w:r>
      </w:hyperlink>
      <w:r w:rsidRPr="00001AA5">
        <w:rPr>
          <w:rFonts w:ascii="Times New Roman" w:eastAsia="Times New Roman" w:hAnsi="Times New Roman" w:cs="Times New Roman"/>
          <w:color w:val="000000"/>
          <w:sz w:val="27"/>
          <w:szCs w:val="27"/>
          <w:lang w:val="en"/>
        </w:rPr>
        <w:t>, and </w:t>
      </w:r>
      <w:hyperlink r:id="rId87" w:tooltip="Macrophage" w:history="1">
        <w:r w:rsidRPr="00001AA5">
          <w:rPr>
            <w:rFonts w:ascii="Times New Roman" w:eastAsia="Times New Roman" w:hAnsi="Times New Roman" w:cs="Times New Roman"/>
            <w:color w:val="552200"/>
            <w:sz w:val="27"/>
            <w:szCs w:val="27"/>
            <w:u w:val="single"/>
            <w:lang w:val="en"/>
          </w:rPr>
          <w:t>macrophages</w:t>
        </w:r>
      </w:hyperlink>
      <w:r w:rsidRPr="00001AA5">
        <w:rPr>
          <w:rFonts w:ascii="Times New Roman" w:eastAsia="Times New Roman" w:hAnsi="Times New Roman" w:cs="Times New Roman"/>
          <w:color w:val="000000"/>
          <w:sz w:val="27"/>
          <w:szCs w:val="27"/>
          <w:lang w:val="en"/>
        </w:rPr>
        <w:t>.</w:t>
      </w:r>
      <w:hyperlink r:id="rId88" w:anchor="cite_note-wisc-online.com-6" w:history="1">
        <w:r w:rsidRPr="00001AA5">
          <w:rPr>
            <w:rFonts w:ascii="Times New Roman" w:eastAsia="Times New Roman" w:hAnsi="Times New Roman" w:cs="Times New Roman"/>
            <w:color w:val="552200"/>
            <w:sz w:val="27"/>
            <w:szCs w:val="27"/>
            <w:u w:val="single"/>
            <w:vertAlign w:val="superscript"/>
            <w:lang w:val="en"/>
          </w:rPr>
          <w:t>[6]</w:t>
        </w:r>
      </w:hyperlink>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Overview</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807"/>
        <w:gridCol w:w="938"/>
        <w:gridCol w:w="737"/>
        <w:gridCol w:w="782"/>
        <w:gridCol w:w="3180"/>
        <w:gridCol w:w="703"/>
        <w:gridCol w:w="730"/>
        <w:gridCol w:w="804"/>
      </w:tblGrid>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Microscopic appearance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Diagram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Approx. %</w:t>
            </w:r>
            <w:r w:rsidRPr="00001AA5">
              <w:rPr>
                <w:rFonts w:ascii="Times New Roman" w:eastAsia="Times New Roman" w:hAnsi="Times New Roman" w:cs="Times New Roman"/>
                <w:b/>
                <w:bCs/>
                <w:sz w:val="24"/>
                <w:szCs w:val="24"/>
              </w:rPr>
              <w:br/>
              <w:t>in adults</w:t>
            </w:r>
            <w:r w:rsidRPr="00001AA5">
              <w:rPr>
                <w:rFonts w:ascii="Times New Roman" w:eastAsia="Times New Roman" w:hAnsi="Times New Roman" w:cs="Times New Roman"/>
                <w:b/>
                <w:bCs/>
                <w:sz w:val="24"/>
                <w:szCs w:val="24"/>
              </w:rPr>
              <w:br/>
            </w:r>
            <w:r w:rsidRPr="00001AA5">
              <w:rPr>
                <w:rFonts w:ascii="Times New Roman" w:eastAsia="Times New Roman" w:hAnsi="Times New Roman" w:cs="Times New Roman"/>
                <w:b/>
                <w:bCs/>
                <w:sz w:val="24"/>
                <w:szCs w:val="24"/>
                <w:vertAlign w:val="superscript"/>
              </w:rPr>
              <w:t>See also:</w:t>
            </w:r>
            <w:r w:rsidRPr="00001AA5">
              <w:rPr>
                <w:rFonts w:ascii="Times New Roman" w:eastAsia="Times New Roman" w:hAnsi="Times New Roman" w:cs="Times New Roman"/>
                <w:b/>
                <w:bCs/>
                <w:sz w:val="24"/>
                <w:szCs w:val="24"/>
                <w:vertAlign w:val="superscript"/>
              </w:rPr>
              <w:br/>
            </w:r>
            <w:hyperlink r:id="rId89" w:anchor="Hematology" w:tooltip="Blood values" w:history="1">
              <w:r w:rsidRPr="00001AA5">
                <w:rPr>
                  <w:rFonts w:ascii="Times New Roman" w:eastAsia="Times New Roman" w:hAnsi="Times New Roman" w:cs="Times New Roman"/>
                  <w:b/>
                  <w:bCs/>
                  <w:color w:val="552200"/>
                  <w:sz w:val="24"/>
                  <w:szCs w:val="24"/>
                  <w:u w:val="single"/>
                  <w:vertAlign w:val="superscript"/>
                </w:rPr>
                <w:t>Blood values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Diameter (</w:t>
            </w:r>
            <w:hyperlink r:id="rId90" w:tooltip="Micrometre" w:history="1">
              <w:r w:rsidRPr="00001AA5">
                <w:rPr>
                  <w:rFonts w:ascii="Times New Roman" w:eastAsia="Times New Roman" w:hAnsi="Times New Roman" w:cs="Times New Roman"/>
                  <w:b/>
                  <w:bCs/>
                  <w:color w:val="552200"/>
                  <w:sz w:val="24"/>
                  <w:szCs w:val="24"/>
                  <w:u w:val="single"/>
                </w:rPr>
                <w:t>μm</w:t>
              </w:r>
            </w:hyperlink>
            <w:r w:rsidRPr="00001AA5">
              <w:rPr>
                <w:rFonts w:ascii="Times New Roman" w:eastAsia="Times New Roman" w:hAnsi="Times New Roman" w:cs="Times New Roman"/>
                <w:b/>
                <w:bCs/>
                <w:sz w:val="24"/>
                <w:szCs w:val="24"/>
              </w:rPr>
              <w:t>)</w:t>
            </w:r>
            <w:hyperlink r:id="rId91" w:anchor="cite_note-isbn0-443-01657-7-7" w:history="1">
              <w:r w:rsidRPr="00001AA5">
                <w:rPr>
                  <w:rFonts w:ascii="Times New Roman" w:eastAsia="Times New Roman" w:hAnsi="Times New Roman" w:cs="Times New Roman"/>
                  <w:color w:val="552200"/>
                  <w:sz w:val="24"/>
                  <w:szCs w:val="24"/>
                  <w:u w:val="single"/>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Main targets</w:t>
            </w:r>
            <w:hyperlink r:id="rId92" w:anchor="cite_note-alberts_table-4" w:history="1">
              <w:r w:rsidRPr="00001AA5">
                <w:rPr>
                  <w:rFonts w:ascii="Times New Roman" w:eastAsia="Times New Roman" w:hAnsi="Times New Roman" w:cs="Times New Roman"/>
                  <w:color w:val="552200"/>
                  <w:sz w:val="24"/>
                  <w:szCs w:val="24"/>
                  <w:u w:val="single"/>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Nucleus</w:t>
            </w:r>
            <w:hyperlink r:id="rId93" w:anchor="cite_note-alberts_table-4" w:history="1">
              <w:r w:rsidRPr="00001AA5">
                <w:rPr>
                  <w:rFonts w:ascii="Times New Roman" w:eastAsia="Times New Roman" w:hAnsi="Times New Roman" w:cs="Times New Roman"/>
                  <w:color w:val="552200"/>
                  <w:sz w:val="24"/>
                  <w:szCs w:val="24"/>
                  <w:u w:val="single"/>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Granules</w:t>
            </w:r>
            <w:hyperlink r:id="rId94" w:anchor="cite_note-alberts_table-4" w:history="1">
              <w:r w:rsidRPr="00001AA5">
                <w:rPr>
                  <w:rFonts w:ascii="Times New Roman" w:eastAsia="Times New Roman" w:hAnsi="Times New Roman" w:cs="Times New Roman"/>
                  <w:color w:val="552200"/>
                  <w:sz w:val="24"/>
                  <w:szCs w:val="24"/>
                  <w:u w:val="single"/>
                  <w:vertAlign w:val="superscript"/>
                </w:rPr>
                <w:t>[4]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center"/>
              <w:rPr>
                <w:rFonts w:ascii="Times New Roman" w:eastAsia="Times New Roman" w:hAnsi="Times New Roman" w:cs="Times New Roman"/>
                <w:b/>
                <w:bCs/>
                <w:sz w:val="24"/>
                <w:szCs w:val="24"/>
              </w:rPr>
            </w:pPr>
            <w:r w:rsidRPr="00001AA5">
              <w:rPr>
                <w:rFonts w:ascii="Times New Roman" w:eastAsia="Times New Roman" w:hAnsi="Times New Roman" w:cs="Times New Roman"/>
                <w:b/>
                <w:bCs/>
                <w:sz w:val="24"/>
                <w:szCs w:val="24"/>
              </w:rPr>
              <w:t>Lifetime</w:t>
            </w:r>
            <w:hyperlink r:id="rId95" w:anchor="cite_note-isbn0-443-01657-7-7" w:history="1">
              <w:r w:rsidRPr="00001AA5">
                <w:rPr>
                  <w:rFonts w:ascii="Times New Roman" w:eastAsia="Times New Roman" w:hAnsi="Times New Roman" w:cs="Times New Roman"/>
                  <w:color w:val="552200"/>
                  <w:sz w:val="24"/>
                  <w:szCs w:val="24"/>
                  <w:u w:val="single"/>
                  <w:vertAlign w:val="superscript"/>
                </w:rPr>
                <w:t>[7]</w:t>
              </w:r>
            </w:hyperlink>
          </w:p>
        </w:tc>
      </w:tr>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left"/>
              <w:rPr>
                <w:rFonts w:ascii="Times New Roman" w:eastAsia="Times New Roman" w:hAnsi="Times New Roman" w:cs="Times New Roman"/>
                <w:sz w:val="24"/>
                <w:szCs w:val="24"/>
              </w:rPr>
            </w:pPr>
            <w:hyperlink r:id="rId96" w:tooltip="Neutrophil granulocyte" w:history="1">
              <w:r w:rsidRPr="00001AA5">
                <w:rPr>
                  <w:rFonts w:ascii="Times New Roman" w:eastAsia="Times New Roman" w:hAnsi="Times New Roman" w:cs="Times New Roman"/>
                  <w:color w:val="552200"/>
                  <w:sz w:val="24"/>
                  <w:szCs w:val="24"/>
                  <w:u w:val="single"/>
                </w:rPr>
                <w:t>Neutrophil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574040" cy="574040"/>
                  <wp:effectExtent l="0" t="0" r="0" b="0"/>
                  <wp:docPr id="12" name="Picture 12" descr="PBNeutrophil.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Neutrophil.jp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574040" cy="563245"/>
                  <wp:effectExtent l="0" t="0" r="0" b="8255"/>
                  <wp:docPr id="11" name="Picture 11" descr="Neutrophil.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trophil.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4040" cy="56324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before="240" w:after="24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10–12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numPr>
                <w:ilvl w:val="0"/>
                <w:numId w:val="3"/>
              </w:numPr>
              <w:spacing w:before="100" w:beforeAutospacing="1" w:after="100" w:afterAutospacing="1" w:line="384" w:lineRule="atLeast"/>
              <w:jc w:val="left"/>
              <w:rPr>
                <w:rFonts w:ascii="Times New Roman" w:eastAsia="Times New Roman" w:hAnsi="Times New Roman" w:cs="Times New Roman"/>
                <w:sz w:val="24"/>
                <w:szCs w:val="24"/>
              </w:rPr>
            </w:pPr>
            <w:hyperlink r:id="rId101" w:tooltip="Bacteria" w:history="1">
              <w:r w:rsidRPr="00001AA5">
                <w:rPr>
                  <w:rFonts w:ascii="Times New Roman" w:eastAsia="Times New Roman" w:hAnsi="Times New Roman" w:cs="Times New Roman"/>
                  <w:color w:val="552200"/>
                  <w:sz w:val="24"/>
                  <w:szCs w:val="24"/>
                  <w:u w:val="single"/>
                </w:rPr>
                <w:t>Bacteria</w:t>
              </w:r>
            </w:hyperlink>
          </w:p>
          <w:p w:rsidR="00001AA5" w:rsidRPr="00001AA5" w:rsidRDefault="00001AA5" w:rsidP="00001AA5">
            <w:pPr>
              <w:numPr>
                <w:ilvl w:val="0"/>
                <w:numId w:val="3"/>
              </w:numPr>
              <w:spacing w:before="100" w:beforeAutospacing="1" w:after="100" w:afterAutospacing="1" w:line="384" w:lineRule="atLeast"/>
              <w:jc w:val="left"/>
              <w:rPr>
                <w:rFonts w:ascii="Times New Roman" w:eastAsia="Times New Roman" w:hAnsi="Times New Roman" w:cs="Times New Roman"/>
                <w:sz w:val="24"/>
                <w:szCs w:val="24"/>
              </w:rPr>
            </w:pPr>
            <w:hyperlink r:id="rId102" w:tooltip="Fungi" w:history="1">
              <w:r w:rsidRPr="00001AA5">
                <w:rPr>
                  <w:rFonts w:ascii="Times New Roman" w:eastAsia="Times New Roman" w:hAnsi="Times New Roman" w:cs="Times New Roman"/>
                  <w:color w:val="552200"/>
                  <w:sz w:val="24"/>
                  <w:szCs w:val="24"/>
                  <w:u w:val="single"/>
                </w:rPr>
                <w:t>Fungi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03" w:tooltip="Multilobed" w:history="1">
              <w:r w:rsidRPr="00001AA5">
                <w:rPr>
                  <w:rFonts w:ascii="Times New Roman" w:eastAsia="Times New Roman" w:hAnsi="Times New Roman" w:cs="Times New Roman"/>
                  <w:color w:val="552200"/>
                  <w:sz w:val="24"/>
                  <w:szCs w:val="24"/>
                  <w:u w:val="single"/>
                </w:rPr>
                <w:t>Multilobed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Fine, faintly pink (H&amp;E stain)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6 hours–few days</w:t>
            </w:r>
            <w:r w:rsidRPr="00001AA5">
              <w:rPr>
                <w:rFonts w:ascii="Times New Roman" w:eastAsia="Times New Roman" w:hAnsi="Times New Roman" w:cs="Times New Roman"/>
                <w:sz w:val="24"/>
                <w:szCs w:val="24"/>
              </w:rPr>
              <w:br/>
              <w:t>(days in </w:t>
            </w:r>
            <w:hyperlink r:id="rId104" w:tooltip="Spleen" w:history="1">
              <w:r w:rsidRPr="00001AA5">
                <w:rPr>
                  <w:rFonts w:ascii="Times New Roman" w:eastAsia="Times New Roman" w:hAnsi="Times New Roman" w:cs="Times New Roman"/>
                  <w:color w:val="552200"/>
                  <w:sz w:val="24"/>
                  <w:szCs w:val="24"/>
                  <w:u w:val="single"/>
                </w:rPr>
                <w:t>spleen</w:t>
              </w:r>
            </w:hyperlink>
            <w:r w:rsidRPr="00001AA5">
              <w:rPr>
                <w:rFonts w:ascii="Times New Roman" w:eastAsia="Times New Roman" w:hAnsi="Times New Roman" w:cs="Times New Roman"/>
                <w:sz w:val="24"/>
                <w:szCs w:val="24"/>
              </w:rPr>
              <w:t> and other tissue)</w:t>
            </w:r>
          </w:p>
        </w:tc>
      </w:tr>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05" w:tooltip="Eosinophil granulocyte" w:history="1">
              <w:r w:rsidRPr="00001AA5">
                <w:rPr>
                  <w:rFonts w:ascii="Times New Roman" w:eastAsia="Times New Roman" w:hAnsi="Times New Roman" w:cs="Times New Roman"/>
                  <w:color w:val="552200"/>
                  <w:sz w:val="24"/>
                  <w:szCs w:val="24"/>
                  <w:u w:val="single"/>
                </w:rPr>
                <w:t>Eosinophil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669925" cy="669925"/>
                  <wp:effectExtent l="0" t="0" r="0" b="0"/>
                  <wp:docPr id="10" name="Picture 10" descr="PBEosinophil.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BEosinophil.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669925" cy="520700"/>
                  <wp:effectExtent l="0" t="0" r="0" b="0"/>
                  <wp:docPr id="9" name="Picture 9" descr="Eosinophil 1.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osinophil 1.pn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69925" cy="520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10–12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numPr>
                <w:ilvl w:val="0"/>
                <w:numId w:val="4"/>
              </w:numPr>
              <w:spacing w:before="100" w:beforeAutospacing="1" w:after="100" w:afterAutospacing="1" w:line="384" w:lineRule="atLeast"/>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Larger </w:t>
            </w:r>
            <w:hyperlink r:id="rId110" w:tooltip="Parasite" w:history="1">
              <w:r w:rsidRPr="00001AA5">
                <w:rPr>
                  <w:rFonts w:ascii="Times New Roman" w:eastAsia="Times New Roman" w:hAnsi="Times New Roman" w:cs="Times New Roman"/>
                  <w:color w:val="552200"/>
                  <w:sz w:val="24"/>
                  <w:szCs w:val="24"/>
                  <w:u w:val="single"/>
                </w:rPr>
                <w:t>parasites</w:t>
              </w:r>
            </w:hyperlink>
          </w:p>
          <w:p w:rsidR="00001AA5" w:rsidRPr="00001AA5" w:rsidRDefault="00001AA5" w:rsidP="00001AA5">
            <w:pPr>
              <w:numPr>
                <w:ilvl w:val="0"/>
                <w:numId w:val="4"/>
              </w:numPr>
              <w:spacing w:before="100" w:beforeAutospacing="1" w:after="100" w:afterAutospacing="1" w:line="384" w:lineRule="atLeast"/>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Modulate </w:t>
            </w:r>
            <w:hyperlink r:id="rId111" w:tooltip="Allergy" w:history="1">
              <w:r w:rsidRPr="00001AA5">
                <w:rPr>
                  <w:rFonts w:ascii="Times New Roman" w:eastAsia="Times New Roman" w:hAnsi="Times New Roman" w:cs="Times New Roman"/>
                  <w:color w:val="552200"/>
                  <w:sz w:val="24"/>
                  <w:szCs w:val="24"/>
                  <w:u w:val="single"/>
                </w:rPr>
                <w:t>allergic</w:t>
              </w:r>
            </w:hyperlink>
            <w:r w:rsidRPr="00001AA5">
              <w:rPr>
                <w:rFonts w:ascii="Times New Roman" w:eastAsia="Times New Roman" w:hAnsi="Times New Roman" w:cs="Times New Roman"/>
                <w:sz w:val="24"/>
                <w:szCs w:val="24"/>
              </w:rPr>
              <w:t> </w:t>
            </w:r>
            <w:hyperlink r:id="rId112" w:tooltip="Inflammation" w:history="1">
              <w:r w:rsidRPr="00001AA5">
                <w:rPr>
                  <w:rFonts w:ascii="Times New Roman" w:eastAsia="Times New Roman" w:hAnsi="Times New Roman" w:cs="Times New Roman"/>
                  <w:color w:val="552200"/>
                  <w:sz w:val="24"/>
                  <w:szCs w:val="24"/>
                  <w:u w:val="single"/>
                </w:rPr>
                <w:t>inflammatory</w:t>
              </w:r>
            </w:hyperlink>
            <w:r w:rsidRPr="00001AA5">
              <w:rPr>
                <w:rFonts w:ascii="Times New Roman" w:eastAsia="Times New Roman" w:hAnsi="Times New Roman" w:cs="Times New Roman"/>
                <w:sz w:val="24"/>
                <w:szCs w:val="24"/>
              </w:rPr>
              <w:t> responses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13" w:tooltip="Bi-lobed" w:history="1">
              <w:r w:rsidRPr="00001AA5">
                <w:rPr>
                  <w:rFonts w:ascii="Times New Roman" w:eastAsia="Times New Roman" w:hAnsi="Times New Roman" w:cs="Times New Roman"/>
                  <w:color w:val="552200"/>
                  <w:sz w:val="24"/>
                  <w:szCs w:val="24"/>
                  <w:u w:val="single"/>
                </w:rPr>
                <w:t>Bi-lobed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Full of pink-orange (H&amp;E stain)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8–12 days (circulate for 4–5 hours)</w:t>
            </w:r>
          </w:p>
        </w:tc>
      </w:tr>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14" w:tooltip="Basophil granulocyte" w:history="1">
              <w:r w:rsidRPr="00001AA5">
                <w:rPr>
                  <w:rFonts w:ascii="Times New Roman" w:eastAsia="Times New Roman" w:hAnsi="Times New Roman" w:cs="Times New Roman"/>
                  <w:color w:val="552200"/>
                  <w:sz w:val="24"/>
                  <w:szCs w:val="24"/>
                  <w:u w:val="single"/>
                </w:rPr>
                <w:t>Basophil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574040" cy="574040"/>
                  <wp:effectExtent l="0" t="0" r="0" b="0"/>
                  <wp:docPr id="8" name="Picture 8" descr="PBBasophil.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BBasophil.jp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574040" cy="457200"/>
                  <wp:effectExtent l="0" t="0" r="0" b="0"/>
                  <wp:docPr id="7" name="Picture 7" descr="Basophil.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ophil.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4040"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12–15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numPr>
                <w:ilvl w:val="0"/>
                <w:numId w:val="5"/>
              </w:numPr>
              <w:spacing w:before="100" w:beforeAutospacing="1" w:after="100" w:afterAutospacing="1" w:line="384" w:lineRule="atLeast"/>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Release </w:t>
            </w:r>
            <w:hyperlink r:id="rId119" w:tooltip="Histamine" w:history="1">
              <w:r w:rsidRPr="00001AA5">
                <w:rPr>
                  <w:rFonts w:ascii="Times New Roman" w:eastAsia="Times New Roman" w:hAnsi="Times New Roman" w:cs="Times New Roman"/>
                  <w:color w:val="552200"/>
                  <w:sz w:val="24"/>
                  <w:szCs w:val="24"/>
                  <w:u w:val="single"/>
                </w:rPr>
                <w:t>histamine</w:t>
              </w:r>
            </w:hyperlink>
            <w:r w:rsidRPr="00001AA5">
              <w:rPr>
                <w:rFonts w:ascii="Times New Roman" w:eastAsia="Times New Roman" w:hAnsi="Times New Roman" w:cs="Times New Roman"/>
                <w:sz w:val="24"/>
                <w:szCs w:val="24"/>
              </w:rPr>
              <w:t> for </w:t>
            </w:r>
            <w:hyperlink r:id="rId120" w:tooltip="Inflammation" w:history="1">
              <w:r w:rsidRPr="00001AA5">
                <w:rPr>
                  <w:rFonts w:ascii="Times New Roman" w:eastAsia="Times New Roman" w:hAnsi="Times New Roman" w:cs="Times New Roman"/>
                  <w:color w:val="552200"/>
                  <w:sz w:val="24"/>
                  <w:szCs w:val="24"/>
                  <w:u w:val="single"/>
                </w:rPr>
                <w:t>inflammatory</w:t>
              </w:r>
            </w:hyperlink>
            <w:r w:rsidRPr="00001AA5">
              <w:rPr>
                <w:rFonts w:ascii="Times New Roman" w:eastAsia="Times New Roman" w:hAnsi="Times New Roman" w:cs="Times New Roman"/>
                <w:sz w:val="24"/>
                <w:szCs w:val="24"/>
              </w:rPr>
              <w:t> responses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21" w:tooltip="Bi-lobed" w:history="1">
              <w:r w:rsidRPr="00001AA5">
                <w:rPr>
                  <w:rFonts w:ascii="Times New Roman" w:eastAsia="Times New Roman" w:hAnsi="Times New Roman" w:cs="Times New Roman"/>
                  <w:color w:val="552200"/>
                  <w:sz w:val="24"/>
                  <w:szCs w:val="24"/>
                  <w:u w:val="single"/>
                </w:rPr>
                <w:t>Bi-lobed</w:t>
              </w:r>
            </w:hyperlink>
            <w:r w:rsidRPr="00001AA5">
              <w:rPr>
                <w:rFonts w:ascii="Times New Roman" w:eastAsia="Times New Roman" w:hAnsi="Times New Roman" w:cs="Times New Roman"/>
                <w:sz w:val="24"/>
                <w:szCs w:val="24"/>
              </w:rPr>
              <w:t> or</w:t>
            </w:r>
            <w:hyperlink r:id="rId122" w:tooltip="Tri-lobed" w:history="1">
              <w:r w:rsidRPr="00001AA5">
                <w:rPr>
                  <w:rFonts w:ascii="Times New Roman" w:eastAsia="Times New Roman" w:hAnsi="Times New Roman" w:cs="Times New Roman"/>
                  <w:color w:val="552200"/>
                  <w:sz w:val="24"/>
                  <w:szCs w:val="24"/>
                  <w:u w:val="single"/>
                </w:rPr>
                <w:t>tri-lobed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Large blue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A few hours to a few days</w:t>
            </w:r>
          </w:p>
        </w:tc>
      </w:tr>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23" w:tooltip="Lymphocyte" w:history="1">
              <w:r w:rsidRPr="00001AA5">
                <w:rPr>
                  <w:rFonts w:ascii="Times New Roman" w:eastAsia="Times New Roman" w:hAnsi="Times New Roman" w:cs="Times New Roman"/>
                  <w:color w:val="552200"/>
                  <w:sz w:val="24"/>
                  <w:szCs w:val="24"/>
                  <w:u w:val="single"/>
                </w:rPr>
                <w:t>Lymphocyte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574040" cy="393700"/>
                  <wp:effectExtent l="0" t="0" r="0" b="6350"/>
                  <wp:docPr id="6" name="Picture 6" descr="Lymphocyte2.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ymphocyte2.j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4040" cy="3937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669925" cy="701675"/>
                  <wp:effectExtent l="0" t="0" r="0" b="3175"/>
                  <wp:docPr id="5" name="Picture 5" descr="Lymphocyte.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ymphocyte.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69925" cy="70167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Small lymphocytes 7–8 Large lymphocytes 12–15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numPr>
                <w:ilvl w:val="0"/>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28" w:tooltip="B cell" w:history="1">
              <w:r w:rsidRPr="00001AA5">
                <w:rPr>
                  <w:rFonts w:ascii="Times New Roman" w:eastAsia="Times New Roman" w:hAnsi="Times New Roman" w:cs="Times New Roman"/>
                  <w:color w:val="552200"/>
                  <w:sz w:val="24"/>
                  <w:szCs w:val="24"/>
                  <w:u w:val="single"/>
                </w:rPr>
                <w:t>B cells</w:t>
              </w:r>
            </w:hyperlink>
            <w:r w:rsidRPr="00001AA5">
              <w:rPr>
                <w:rFonts w:ascii="Times New Roman" w:eastAsia="Times New Roman" w:hAnsi="Times New Roman" w:cs="Times New Roman"/>
                <w:sz w:val="24"/>
                <w:szCs w:val="24"/>
              </w:rPr>
              <w:t>: releases antibodies and assists activation of T cells</w:t>
            </w:r>
          </w:p>
          <w:p w:rsidR="00001AA5" w:rsidRPr="00001AA5" w:rsidRDefault="00001AA5" w:rsidP="00001AA5">
            <w:pPr>
              <w:numPr>
                <w:ilvl w:val="0"/>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29" w:tooltip="T cell" w:history="1">
              <w:r w:rsidRPr="00001AA5">
                <w:rPr>
                  <w:rFonts w:ascii="Times New Roman" w:eastAsia="Times New Roman" w:hAnsi="Times New Roman" w:cs="Times New Roman"/>
                  <w:color w:val="552200"/>
                  <w:sz w:val="24"/>
                  <w:szCs w:val="24"/>
                  <w:u w:val="single"/>
                </w:rPr>
                <w:t>T cells</w:t>
              </w:r>
            </w:hyperlink>
            <w:r w:rsidRPr="00001AA5">
              <w:rPr>
                <w:rFonts w:ascii="Times New Roman" w:eastAsia="Times New Roman" w:hAnsi="Times New Roman" w:cs="Times New Roman"/>
                <w:sz w:val="24"/>
                <w:szCs w:val="24"/>
              </w:rPr>
              <w:t>:</w:t>
            </w:r>
          </w:p>
          <w:p w:rsidR="00001AA5" w:rsidRPr="00001AA5" w:rsidRDefault="00001AA5" w:rsidP="00001AA5">
            <w:pPr>
              <w:numPr>
                <w:ilvl w:val="1"/>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30" w:tooltip="CD4" w:history="1">
              <w:r w:rsidRPr="00001AA5">
                <w:rPr>
                  <w:rFonts w:ascii="Times New Roman" w:eastAsia="Times New Roman" w:hAnsi="Times New Roman" w:cs="Times New Roman"/>
                  <w:color w:val="552200"/>
                  <w:sz w:val="24"/>
                  <w:szCs w:val="24"/>
                  <w:u w:val="single"/>
                </w:rPr>
                <w:t>CD4</w:t>
              </w:r>
            </w:hyperlink>
            <w:r w:rsidRPr="00001AA5">
              <w:rPr>
                <w:rFonts w:ascii="Times New Roman" w:eastAsia="Times New Roman" w:hAnsi="Times New Roman" w:cs="Times New Roman"/>
                <w:sz w:val="24"/>
                <w:szCs w:val="24"/>
              </w:rPr>
              <w:t>+ </w:t>
            </w:r>
            <w:hyperlink r:id="rId131" w:tooltip="T helper cell" w:history="1">
              <w:r w:rsidRPr="00001AA5">
                <w:rPr>
                  <w:rFonts w:ascii="Times New Roman" w:eastAsia="Times New Roman" w:hAnsi="Times New Roman" w:cs="Times New Roman"/>
                  <w:color w:val="552200"/>
                  <w:sz w:val="24"/>
                  <w:szCs w:val="24"/>
                  <w:u w:val="single"/>
                </w:rPr>
                <w:t>Th (T helper) cells</w:t>
              </w:r>
            </w:hyperlink>
            <w:r w:rsidRPr="00001AA5">
              <w:rPr>
                <w:rFonts w:ascii="Times New Roman" w:eastAsia="Times New Roman" w:hAnsi="Times New Roman" w:cs="Times New Roman"/>
                <w:sz w:val="24"/>
                <w:szCs w:val="24"/>
              </w:rPr>
              <w:t>: activate and regulate T and B cells</w:t>
            </w:r>
          </w:p>
          <w:p w:rsidR="00001AA5" w:rsidRPr="00001AA5" w:rsidRDefault="00001AA5" w:rsidP="00001AA5">
            <w:pPr>
              <w:numPr>
                <w:ilvl w:val="1"/>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32" w:tooltip="CD8" w:history="1">
              <w:r w:rsidRPr="00001AA5">
                <w:rPr>
                  <w:rFonts w:ascii="Times New Roman" w:eastAsia="Times New Roman" w:hAnsi="Times New Roman" w:cs="Times New Roman"/>
                  <w:color w:val="552200"/>
                  <w:sz w:val="24"/>
                  <w:szCs w:val="24"/>
                  <w:u w:val="single"/>
                </w:rPr>
                <w:t>CD8+</w:t>
              </w:r>
            </w:hyperlink>
            <w:r w:rsidRPr="00001AA5">
              <w:rPr>
                <w:rFonts w:ascii="Times New Roman" w:eastAsia="Times New Roman" w:hAnsi="Times New Roman" w:cs="Times New Roman"/>
                <w:sz w:val="24"/>
                <w:szCs w:val="24"/>
              </w:rPr>
              <w:t> </w:t>
            </w:r>
            <w:hyperlink r:id="rId133" w:tooltip="Cytotoxic T cell" w:history="1">
              <w:r w:rsidRPr="00001AA5">
                <w:rPr>
                  <w:rFonts w:ascii="Times New Roman" w:eastAsia="Times New Roman" w:hAnsi="Times New Roman" w:cs="Times New Roman"/>
                  <w:color w:val="552200"/>
                  <w:sz w:val="24"/>
                  <w:szCs w:val="24"/>
                  <w:u w:val="single"/>
                </w:rPr>
                <w:t>cytotoxic T cells</w:t>
              </w:r>
            </w:hyperlink>
            <w:r w:rsidRPr="00001AA5">
              <w:rPr>
                <w:rFonts w:ascii="Times New Roman" w:eastAsia="Times New Roman" w:hAnsi="Times New Roman" w:cs="Times New Roman"/>
                <w:sz w:val="24"/>
                <w:szCs w:val="24"/>
              </w:rPr>
              <w:t>: </w:t>
            </w:r>
            <w:hyperlink r:id="rId134" w:tooltip="Virus (biology)" w:history="1">
              <w:r w:rsidRPr="00001AA5">
                <w:rPr>
                  <w:rFonts w:ascii="Times New Roman" w:eastAsia="Times New Roman" w:hAnsi="Times New Roman" w:cs="Times New Roman"/>
                  <w:color w:val="552200"/>
                  <w:sz w:val="24"/>
                  <w:szCs w:val="24"/>
                  <w:u w:val="single"/>
                </w:rPr>
                <w:t>virus</w:t>
              </w:r>
            </w:hyperlink>
            <w:r w:rsidRPr="00001AA5">
              <w:rPr>
                <w:rFonts w:ascii="Times New Roman" w:eastAsia="Times New Roman" w:hAnsi="Times New Roman" w:cs="Times New Roman"/>
                <w:sz w:val="24"/>
                <w:szCs w:val="24"/>
              </w:rPr>
              <w:t>-infected and </w:t>
            </w:r>
            <w:hyperlink r:id="rId135" w:tooltip="Tumor" w:history="1">
              <w:r w:rsidRPr="00001AA5">
                <w:rPr>
                  <w:rFonts w:ascii="Times New Roman" w:eastAsia="Times New Roman" w:hAnsi="Times New Roman" w:cs="Times New Roman"/>
                  <w:color w:val="552200"/>
                  <w:sz w:val="24"/>
                  <w:szCs w:val="24"/>
                  <w:u w:val="single"/>
                </w:rPr>
                <w:t>tumor</w:t>
              </w:r>
            </w:hyperlink>
            <w:r w:rsidRPr="00001AA5">
              <w:rPr>
                <w:rFonts w:ascii="Times New Roman" w:eastAsia="Times New Roman" w:hAnsi="Times New Roman" w:cs="Times New Roman"/>
                <w:sz w:val="24"/>
                <w:szCs w:val="24"/>
              </w:rPr>
              <w:t> cells.</w:t>
            </w:r>
          </w:p>
          <w:p w:rsidR="00001AA5" w:rsidRPr="00001AA5" w:rsidRDefault="00001AA5" w:rsidP="00001AA5">
            <w:pPr>
              <w:numPr>
                <w:ilvl w:val="1"/>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36" w:tooltip="Γδ T cells" w:history="1">
              <w:r w:rsidRPr="00001AA5">
                <w:rPr>
                  <w:rFonts w:ascii="Times New Roman" w:eastAsia="Times New Roman" w:hAnsi="Times New Roman" w:cs="Times New Roman"/>
                  <w:color w:val="552200"/>
                  <w:sz w:val="24"/>
                  <w:szCs w:val="24"/>
                  <w:u w:val="single"/>
                </w:rPr>
                <w:t>γδ T cells</w:t>
              </w:r>
            </w:hyperlink>
            <w:r w:rsidRPr="00001AA5">
              <w:rPr>
                <w:rFonts w:ascii="Times New Roman" w:eastAsia="Times New Roman" w:hAnsi="Times New Roman" w:cs="Times New Roman"/>
                <w:sz w:val="24"/>
                <w:szCs w:val="24"/>
              </w:rPr>
              <w:t>: bridge between </w:t>
            </w:r>
            <w:hyperlink r:id="rId137" w:tooltip="Innate immune system" w:history="1">
              <w:r w:rsidRPr="00001AA5">
                <w:rPr>
                  <w:rFonts w:ascii="Times New Roman" w:eastAsia="Times New Roman" w:hAnsi="Times New Roman" w:cs="Times New Roman"/>
                  <w:color w:val="552200"/>
                  <w:sz w:val="24"/>
                  <w:szCs w:val="24"/>
                  <w:u w:val="single"/>
                </w:rPr>
                <w:t>innate</w:t>
              </w:r>
            </w:hyperlink>
            <w:r w:rsidRPr="00001AA5">
              <w:rPr>
                <w:rFonts w:ascii="Times New Roman" w:eastAsia="Times New Roman" w:hAnsi="Times New Roman" w:cs="Times New Roman"/>
                <w:sz w:val="24"/>
                <w:szCs w:val="24"/>
              </w:rPr>
              <w:t> and </w:t>
            </w:r>
            <w:hyperlink r:id="rId138" w:tooltip="Adaptive immune system" w:history="1">
              <w:r w:rsidRPr="00001AA5">
                <w:rPr>
                  <w:rFonts w:ascii="Times New Roman" w:eastAsia="Times New Roman" w:hAnsi="Times New Roman" w:cs="Times New Roman"/>
                  <w:color w:val="552200"/>
                  <w:sz w:val="24"/>
                  <w:szCs w:val="24"/>
                  <w:u w:val="single"/>
                </w:rPr>
                <w:t>adaptive</w:t>
              </w:r>
            </w:hyperlink>
            <w:r w:rsidRPr="00001AA5">
              <w:rPr>
                <w:rFonts w:ascii="Times New Roman" w:eastAsia="Times New Roman" w:hAnsi="Times New Roman" w:cs="Times New Roman"/>
                <w:sz w:val="24"/>
                <w:szCs w:val="24"/>
              </w:rPr>
              <w:t> immune responses; phagocytosis</w:t>
            </w:r>
          </w:p>
          <w:p w:rsidR="00001AA5" w:rsidRPr="00001AA5" w:rsidRDefault="00001AA5" w:rsidP="00001AA5">
            <w:pPr>
              <w:numPr>
                <w:ilvl w:val="1"/>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39" w:tooltip="Regulatory T cell" w:history="1">
              <w:r w:rsidRPr="00001AA5">
                <w:rPr>
                  <w:rFonts w:ascii="Times New Roman" w:eastAsia="Times New Roman" w:hAnsi="Times New Roman" w:cs="Times New Roman"/>
                  <w:color w:val="552200"/>
                  <w:sz w:val="24"/>
                  <w:szCs w:val="24"/>
                  <w:u w:val="single"/>
                </w:rPr>
                <w:t>Regulatory (suppressor) T cells</w:t>
              </w:r>
            </w:hyperlink>
            <w:r w:rsidRPr="00001AA5">
              <w:rPr>
                <w:rFonts w:ascii="Times New Roman" w:eastAsia="Times New Roman" w:hAnsi="Times New Roman" w:cs="Times New Roman"/>
                <w:sz w:val="24"/>
                <w:szCs w:val="24"/>
              </w:rPr>
              <w:t>: Returns the functioning of the immune system to normal operation after infection; prevents</w:t>
            </w:r>
            <w:hyperlink r:id="rId140" w:tooltip="Autoimmunity" w:history="1">
              <w:r w:rsidRPr="00001AA5">
                <w:rPr>
                  <w:rFonts w:ascii="Times New Roman" w:eastAsia="Times New Roman" w:hAnsi="Times New Roman" w:cs="Times New Roman"/>
                  <w:color w:val="552200"/>
                  <w:sz w:val="24"/>
                  <w:szCs w:val="24"/>
                  <w:u w:val="single"/>
                </w:rPr>
                <w:t>autoimmunity</w:t>
              </w:r>
            </w:hyperlink>
          </w:p>
          <w:p w:rsidR="00001AA5" w:rsidRPr="00001AA5" w:rsidRDefault="00001AA5" w:rsidP="00001AA5">
            <w:pPr>
              <w:numPr>
                <w:ilvl w:val="0"/>
                <w:numId w:val="6"/>
              </w:numPr>
              <w:spacing w:before="100" w:beforeAutospacing="1" w:after="100" w:afterAutospacing="1" w:line="384" w:lineRule="atLeast"/>
              <w:jc w:val="left"/>
              <w:rPr>
                <w:rFonts w:ascii="Times New Roman" w:eastAsia="Times New Roman" w:hAnsi="Times New Roman" w:cs="Times New Roman"/>
                <w:sz w:val="24"/>
                <w:szCs w:val="24"/>
              </w:rPr>
            </w:pPr>
            <w:hyperlink r:id="rId141" w:tooltip="Natural killer cell" w:history="1">
              <w:r w:rsidRPr="00001AA5">
                <w:rPr>
                  <w:rFonts w:ascii="Times New Roman" w:eastAsia="Times New Roman" w:hAnsi="Times New Roman" w:cs="Times New Roman"/>
                  <w:color w:val="552200"/>
                  <w:sz w:val="24"/>
                  <w:szCs w:val="24"/>
                  <w:u w:val="single"/>
                </w:rPr>
                <w:t>Natural killer cells</w:t>
              </w:r>
            </w:hyperlink>
            <w:r w:rsidRPr="00001AA5">
              <w:rPr>
                <w:rFonts w:ascii="Times New Roman" w:eastAsia="Times New Roman" w:hAnsi="Times New Roman" w:cs="Times New Roman"/>
                <w:sz w:val="24"/>
                <w:szCs w:val="24"/>
              </w:rPr>
              <w:t>: </w:t>
            </w:r>
            <w:hyperlink r:id="rId142" w:tooltip="Virus (biology)" w:history="1">
              <w:r w:rsidRPr="00001AA5">
                <w:rPr>
                  <w:rFonts w:ascii="Times New Roman" w:eastAsia="Times New Roman" w:hAnsi="Times New Roman" w:cs="Times New Roman"/>
                  <w:color w:val="552200"/>
                  <w:sz w:val="24"/>
                  <w:szCs w:val="24"/>
                  <w:u w:val="single"/>
                </w:rPr>
                <w:t>virus</w:t>
              </w:r>
            </w:hyperlink>
            <w:r w:rsidRPr="00001AA5">
              <w:rPr>
                <w:rFonts w:ascii="Times New Roman" w:eastAsia="Times New Roman" w:hAnsi="Times New Roman" w:cs="Times New Roman"/>
                <w:sz w:val="24"/>
                <w:szCs w:val="24"/>
              </w:rPr>
              <w:t>-infected and </w:t>
            </w:r>
            <w:hyperlink r:id="rId143" w:tooltip="Tumor" w:history="1">
              <w:r w:rsidRPr="00001AA5">
                <w:rPr>
                  <w:rFonts w:ascii="Times New Roman" w:eastAsia="Times New Roman" w:hAnsi="Times New Roman" w:cs="Times New Roman"/>
                  <w:color w:val="552200"/>
                  <w:sz w:val="24"/>
                  <w:szCs w:val="24"/>
                  <w:u w:val="single"/>
                </w:rPr>
                <w:t>tumor</w:t>
              </w:r>
            </w:hyperlink>
            <w:r w:rsidRPr="00001AA5">
              <w:rPr>
                <w:rFonts w:ascii="Times New Roman" w:eastAsia="Times New Roman" w:hAnsi="Times New Roman" w:cs="Times New Roman"/>
                <w:sz w:val="24"/>
                <w:szCs w:val="24"/>
              </w:rPr>
              <w:t> cells.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Deeply staining, eccentric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NK-cells and cytotoxic (CD8+) T-cells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Years for memory cells, weeks for all else.</w:t>
            </w:r>
          </w:p>
        </w:tc>
      </w:tr>
      <w:tr w:rsidR="00001AA5" w:rsidRPr="00001AA5" w:rsidTr="00001AA5">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hyperlink r:id="rId144" w:tooltip="Monocyte" w:history="1">
              <w:r w:rsidRPr="00001AA5">
                <w:rPr>
                  <w:rFonts w:ascii="Times New Roman" w:eastAsia="Times New Roman" w:hAnsi="Times New Roman" w:cs="Times New Roman"/>
                  <w:color w:val="552200"/>
                  <w:sz w:val="24"/>
                  <w:szCs w:val="24"/>
                  <w:u w:val="single"/>
                </w:rPr>
                <w:t>Monocyte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808355" cy="818515"/>
                  <wp:effectExtent l="0" t="0" r="0" b="635"/>
                  <wp:docPr id="4" name="Picture 4" descr="Monocyte.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ocyte.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08355" cy="81851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color w:val="552200"/>
                <w:sz w:val="24"/>
                <w:szCs w:val="24"/>
              </w:rPr>
              <w:drawing>
                <wp:inline distT="0" distB="0" distL="0" distR="0">
                  <wp:extent cx="956945" cy="414655"/>
                  <wp:effectExtent l="0" t="0" r="0" b="4445"/>
                  <wp:docPr id="3" name="Picture 3" descr="Monocyte.p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ocyte.pn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6945" cy="414655"/>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12–20</w:t>
            </w:r>
            <w:hyperlink r:id="rId149" w:anchor="cite_note-8" w:history="1">
              <w:r w:rsidRPr="00001AA5">
                <w:rPr>
                  <w:rFonts w:ascii="Times New Roman" w:eastAsia="Times New Roman" w:hAnsi="Times New Roman" w:cs="Times New Roman"/>
                  <w:color w:val="552200"/>
                  <w:sz w:val="24"/>
                  <w:szCs w:val="24"/>
                  <w:u w:val="single"/>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Monocytes migrate from the bloodstream to other tissues and differentiate into tissue resident macrophages, </w:t>
            </w:r>
            <w:hyperlink r:id="rId150" w:tooltip="Kupffer cell" w:history="1">
              <w:r w:rsidRPr="00001AA5">
                <w:rPr>
                  <w:rFonts w:ascii="Times New Roman" w:eastAsia="Times New Roman" w:hAnsi="Times New Roman" w:cs="Times New Roman"/>
                  <w:color w:val="552200"/>
                  <w:sz w:val="24"/>
                  <w:szCs w:val="24"/>
                  <w:u w:val="single"/>
                </w:rPr>
                <w:t>Kupffer cells</w:t>
              </w:r>
            </w:hyperlink>
            <w:r w:rsidRPr="00001AA5">
              <w:rPr>
                <w:rFonts w:ascii="Times New Roman" w:eastAsia="Times New Roman" w:hAnsi="Times New Roman" w:cs="Times New Roman"/>
                <w:sz w:val="24"/>
                <w:szCs w:val="24"/>
              </w:rPr>
              <w:t> in the liver.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Kidney shaped</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r w:rsidRPr="00001AA5">
              <w:rPr>
                <w:rFonts w:ascii="Times New Roman" w:eastAsia="Times New Roman" w:hAnsi="Times New Roman" w:cs="Times New Roman"/>
                <w:sz w:val="24"/>
                <w:szCs w:val="24"/>
              </w:rPr>
              <w:t>Hours to days</w:t>
            </w:r>
          </w:p>
        </w:tc>
      </w:tr>
      <w:tr w:rsidR="00001AA5" w:rsidRPr="00001AA5" w:rsidTr="00001AA5">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sz w:val="24"/>
                <w:szCs w:val="24"/>
              </w:rPr>
            </w:pPr>
          </w:p>
        </w:tc>
        <w:tc>
          <w:tcPr>
            <w:tcW w:w="0" w:type="auto"/>
            <w:shd w:val="clear" w:color="auto" w:fill="FFFFFF"/>
            <w:vAlign w:val="center"/>
            <w:hideMark/>
          </w:tcPr>
          <w:p w:rsidR="00001AA5" w:rsidRPr="00001AA5" w:rsidRDefault="00001AA5" w:rsidP="00001AA5">
            <w:pPr>
              <w:spacing w:after="0" w:line="240" w:lineRule="auto"/>
              <w:jc w:val="left"/>
              <w:rPr>
                <w:rFonts w:ascii="Times New Roman" w:eastAsia="Times New Roman" w:hAnsi="Times New Roman" w:cs="Times New Roman"/>
              </w:rPr>
            </w:pPr>
          </w:p>
        </w:tc>
      </w:tr>
    </w:tbl>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Neutrophil</w:t>
      </w:r>
    </w:p>
    <w:p w:rsidR="00001AA5" w:rsidRPr="00001AA5" w:rsidRDefault="00001AA5" w:rsidP="00001AA5">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998980" cy="2084070"/>
            <wp:effectExtent l="0" t="0" r="1270" b="0"/>
            <wp:docPr id="2" name="Picture 2" descr="http://upload.wikimedia.org/wikipedia/commons/thumb/f/f2/Neutrophil_with_anthrax_copy.jpg/210px-Neutrophil_with_anthrax_copy.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f/f2/Neutrophil_with_anthrax_copy.jpg/210px-Neutrophil_with_anthrax_copy.jp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98980" cy="2084070"/>
                    </a:xfrm>
                    <a:prstGeom prst="rect">
                      <a:avLst/>
                    </a:prstGeom>
                    <a:noFill/>
                    <a:ln>
                      <a:noFill/>
                    </a:ln>
                  </pic:spPr>
                </pic:pic>
              </a:graphicData>
            </a:graphic>
          </wp:inline>
        </w:drawing>
      </w:r>
    </w:p>
    <w:p w:rsidR="00001AA5" w:rsidRPr="00001AA5" w:rsidRDefault="00001AA5" w:rsidP="00001AA5">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Neutrophil engulfing </w:t>
      </w:r>
      <w:hyperlink r:id="rId153" w:tooltip="Bacillus anthracis" w:history="1">
        <w:r w:rsidRPr="00001AA5">
          <w:rPr>
            <w:rFonts w:ascii="Times New Roman" w:eastAsia="Times New Roman" w:hAnsi="Times New Roman" w:cs="Times New Roman"/>
            <w:color w:val="552200"/>
            <w:sz w:val="22"/>
            <w:szCs w:val="22"/>
            <w:u w:val="single"/>
            <w:lang w:val="en"/>
          </w:rPr>
          <w:t>anthrax bacteria</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Neutrophils defend against </w:t>
      </w:r>
      <w:hyperlink r:id="rId154" w:tooltip="Bacterial" w:history="1">
        <w:r w:rsidRPr="00001AA5">
          <w:rPr>
            <w:rFonts w:ascii="Times New Roman" w:eastAsia="Times New Roman" w:hAnsi="Times New Roman" w:cs="Times New Roman"/>
            <w:color w:val="552200"/>
            <w:sz w:val="27"/>
            <w:szCs w:val="27"/>
            <w:u w:val="single"/>
            <w:lang w:val="en"/>
          </w:rPr>
          <w:t>bacterial</w:t>
        </w:r>
      </w:hyperlink>
      <w:r w:rsidRPr="00001AA5">
        <w:rPr>
          <w:rFonts w:ascii="Times New Roman" w:eastAsia="Times New Roman" w:hAnsi="Times New Roman" w:cs="Times New Roman"/>
          <w:color w:val="000000"/>
          <w:sz w:val="27"/>
          <w:szCs w:val="27"/>
          <w:lang w:val="en"/>
        </w:rPr>
        <w:t> or </w:t>
      </w:r>
      <w:hyperlink r:id="rId155" w:tooltip="Fungal" w:history="1">
        <w:r w:rsidRPr="00001AA5">
          <w:rPr>
            <w:rFonts w:ascii="Times New Roman" w:eastAsia="Times New Roman" w:hAnsi="Times New Roman" w:cs="Times New Roman"/>
            <w:color w:val="552200"/>
            <w:sz w:val="27"/>
            <w:szCs w:val="27"/>
            <w:u w:val="single"/>
            <w:lang w:val="en"/>
          </w:rPr>
          <w:t>fungal</w:t>
        </w:r>
      </w:hyperlink>
      <w:r w:rsidRPr="00001AA5">
        <w:rPr>
          <w:rFonts w:ascii="Times New Roman" w:eastAsia="Times New Roman" w:hAnsi="Times New Roman" w:cs="Times New Roman"/>
          <w:color w:val="000000"/>
          <w:sz w:val="27"/>
          <w:szCs w:val="27"/>
          <w:lang w:val="en"/>
        </w:rPr>
        <w:t> infection. They are usually first responders to microbial infection; their activity and death in large numbers forms </w:t>
      </w:r>
      <w:hyperlink r:id="rId156" w:tooltip="Pus" w:history="1">
        <w:r w:rsidRPr="00001AA5">
          <w:rPr>
            <w:rFonts w:ascii="Times New Roman" w:eastAsia="Times New Roman" w:hAnsi="Times New Roman" w:cs="Times New Roman"/>
            <w:color w:val="552200"/>
            <w:sz w:val="27"/>
            <w:szCs w:val="27"/>
            <w:u w:val="single"/>
            <w:lang w:val="en"/>
          </w:rPr>
          <w:t>pus</w:t>
        </w:r>
      </w:hyperlink>
      <w:r w:rsidRPr="00001AA5">
        <w:rPr>
          <w:rFonts w:ascii="Times New Roman" w:eastAsia="Times New Roman" w:hAnsi="Times New Roman" w:cs="Times New Roman"/>
          <w:color w:val="000000"/>
          <w:sz w:val="27"/>
          <w:szCs w:val="27"/>
          <w:lang w:val="en"/>
        </w:rPr>
        <w:t>. They are commonly referred to as polymorphonuclear (PMN) leukocytes, although, in the technical sense, PMN refers to all granulocytes. They have a multi-lobed nucleus that may appear like multiple nuclei, hence the name polymorphonuclear leukocyte. The cytoplasm may look transparent because of fine granules that are pale lilac. Neutrophils are active in phagocytosing bacteria and are present in large amount in the pus of wounds. These cells are not able to renew their </w:t>
      </w:r>
      <w:hyperlink r:id="rId157" w:tooltip="Lysosome" w:history="1">
        <w:r w:rsidRPr="00001AA5">
          <w:rPr>
            <w:rFonts w:ascii="Times New Roman" w:eastAsia="Times New Roman" w:hAnsi="Times New Roman" w:cs="Times New Roman"/>
            <w:color w:val="552200"/>
            <w:sz w:val="27"/>
            <w:szCs w:val="27"/>
            <w:u w:val="single"/>
            <w:lang w:val="en"/>
          </w:rPr>
          <w:t>lysosomes</w:t>
        </w:r>
      </w:hyperlink>
      <w:r w:rsidRPr="00001AA5">
        <w:rPr>
          <w:rFonts w:ascii="Times New Roman" w:eastAsia="Times New Roman" w:hAnsi="Times New Roman" w:cs="Times New Roman"/>
          <w:color w:val="000000"/>
          <w:sz w:val="27"/>
          <w:szCs w:val="27"/>
          <w:lang w:val="en"/>
        </w:rPr>
        <w:t> (used in digesting microbes) and die after having phagocytosed a few pathogens.</w:t>
      </w:r>
      <w:hyperlink r:id="rId158" w:anchor="cite_note-9" w:history="1">
        <w:r w:rsidRPr="00001AA5">
          <w:rPr>
            <w:rFonts w:ascii="Times New Roman" w:eastAsia="Times New Roman" w:hAnsi="Times New Roman" w:cs="Times New Roman"/>
            <w:color w:val="552200"/>
            <w:sz w:val="27"/>
            <w:szCs w:val="27"/>
            <w:u w:val="single"/>
            <w:vertAlign w:val="superscript"/>
            <w:lang w:val="en"/>
          </w:rPr>
          <w:t>[9]</w:t>
        </w:r>
      </w:hyperlink>
      <w:r w:rsidRPr="00001AA5">
        <w:rPr>
          <w:rFonts w:ascii="Times New Roman" w:eastAsia="Times New Roman" w:hAnsi="Times New Roman" w:cs="Times New Roman"/>
          <w:color w:val="000000"/>
          <w:sz w:val="27"/>
          <w:szCs w:val="27"/>
          <w:lang w:val="en"/>
        </w:rPr>
        <w:t> Neutrophils are the most common cell type seen in the early stages of acute inflammation. They make up 60-70% of total leukocyte count in human blood.</w:t>
      </w:r>
      <w:hyperlink r:id="rId159" w:anchor="cite_note-alberts_table-4" w:history="1">
        <w:r w:rsidRPr="00001AA5">
          <w:rPr>
            <w:rFonts w:ascii="Times New Roman" w:eastAsia="Times New Roman" w:hAnsi="Times New Roman" w:cs="Times New Roman"/>
            <w:color w:val="552200"/>
            <w:sz w:val="27"/>
            <w:szCs w:val="27"/>
            <w:u w:val="single"/>
            <w:vertAlign w:val="superscript"/>
            <w:lang w:val="en"/>
          </w:rPr>
          <w:t>[4]</w:t>
        </w:r>
      </w:hyperlink>
      <w:r w:rsidRPr="00001AA5">
        <w:rPr>
          <w:rFonts w:ascii="Times New Roman" w:eastAsia="Times New Roman" w:hAnsi="Times New Roman" w:cs="Times New Roman"/>
          <w:color w:val="000000"/>
          <w:sz w:val="27"/>
          <w:szCs w:val="27"/>
          <w:lang w:val="en"/>
        </w:rPr>
        <w:t>The life span of a circulating human neutrophil is about 5.4 days.</w:t>
      </w:r>
      <w:hyperlink r:id="rId160" w:anchor="cite_note-10" w:history="1">
        <w:r w:rsidRPr="00001AA5">
          <w:rPr>
            <w:rFonts w:ascii="Times New Roman" w:eastAsia="Times New Roman" w:hAnsi="Times New Roman" w:cs="Times New Roman"/>
            <w:color w:val="552200"/>
            <w:sz w:val="27"/>
            <w:szCs w:val="27"/>
            <w:u w:val="single"/>
            <w:vertAlign w:val="superscript"/>
            <w:lang w:val="en"/>
          </w:rPr>
          <w:t>[10]</w:t>
        </w:r>
      </w:hyperlink>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Eosinophil</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Eosinophils primarily deal with </w:t>
      </w:r>
      <w:hyperlink r:id="rId161" w:tooltip="Parasitic" w:history="1">
        <w:r w:rsidRPr="00001AA5">
          <w:rPr>
            <w:rFonts w:ascii="Times New Roman" w:eastAsia="Times New Roman" w:hAnsi="Times New Roman" w:cs="Times New Roman"/>
            <w:color w:val="552200"/>
            <w:sz w:val="27"/>
            <w:szCs w:val="27"/>
            <w:u w:val="single"/>
            <w:lang w:val="en"/>
          </w:rPr>
          <w:t>parasitic</w:t>
        </w:r>
      </w:hyperlink>
      <w:r w:rsidRPr="00001AA5">
        <w:rPr>
          <w:rFonts w:ascii="Times New Roman" w:eastAsia="Times New Roman" w:hAnsi="Times New Roman" w:cs="Times New Roman"/>
          <w:color w:val="000000"/>
          <w:sz w:val="27"/>
          <w:szCs w:val="27"/>
          <w:lang w:val="en"/>
        </w:rPr>
        <w:t> infections. Eosinophils are also the predominant inflammatory cells in allergic reactions. The most important causes of eosinophilia include allergies such as asthma, hay fever, and hives; and also parasitic infections. In general, their nucleus is bi-lobed. The cytoplasm is full of granules that assume a characteristic pink-orange color with eosin stain.</w:t>
      </w:r>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Basophil</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Basophils are chiefly responsible for </w:t>
      </w:r>
      <w:hyperlink r:id="rId162" w:tooltip="Allergy" w:history="1">
        <w:r w:rsidRPr="00001AA5">
          <w:rPr>
            <w:rFonts w:ascii="Times New Roman" w:eastAsia="Times New Roman" w:hAnsi="Times New Roman" w:cs="Times New Roman"/>
            <w:color w:val="552200"/>
            <w:sz w:val="27"/>
            <w:szCs w:val="27"/>
            <w:u w:val="single"/>
            <w:lang w:val="en"/>
          </w:rPr>
          <w:t>allergic</w:t>
        </w:r>
      </w:hyperlink>
      <w:r w:rsidRPr="00001AA5">
        <w:rPr>
          <w:rFonts w:ascii="Times New Roman" w:eastAsia="Times New Roman" w:hAnsi="Times New Roman" w:cs="Times New Roman"/>
          <w:color w:val="000000"/>
          <w:sz w:val="27"/>
          <w:szCs w:val="27"/>
          <w:lang w:val="en"/>
        </w:rPr>
        <w:t> and </w:t>
      </w:r>
      <w:hyperlink r:id="rId163" w:tooltip="Antigen" w:history="1">
        <w:r w:rsidRPr="00001AA5">
          <w:rPr>
            <w:rFonts w:ascii="Times New Roman" w:eastAsia="Times New Roman" w:hAnsi="Times New Roman" w:cs="Times New Roman"/>
            <w:color w:val="552200"/>
            <w:sz w:val="27"/>
            <w:szCs w:val="27"/>
            <w:u w:val="single"/>
            <w:lang w:val="en"/>
          </w:rPr>
          <w:t>antigen</w:t>
        </w:r>
      </w:hyperlink>
      <w:r w:rsidRPr="00001AA5">
        <w:rPr>
          <w:rFonts w:ascii="Times New Roman" w:eastAsia="Times New Roman" w:hAnsi="Times New Roman" w:cs="Times New Roman"/>
          <w:color w:val="000000"/>
          <w:sz w:val="27"/>
          <w:szCs w:val="27"/>
          <w:lang w:val="en"/>
        </w:rPr>
        <w:t> response by releasing the chemical </w:t>
      </w:r>
      <w:hyperlink r:id="rId164" w:tooltip="Histamine" w:history="1">
        <w:r w:rsidRPr="00001AA5">
          <w:rPr>
            <w:rFonts w:ascii="Times New Roman" w:eastAsia="Times New Roman" w:hAnsi="Times New Roman" w:cs="Times New Roman"/>
            <w:color w:val="552200"/>
            <w:sz w:val="27"/>
            <w:szCs w:val="27"/>
            <w:u w:val="single"/>
            <w:lang w:val="en"/>
          </w:rPr>
          <w:t>histamine</w:t>
        </w:r>
      </w:hyperlink>
      <w:r w:rsidRPr="00001AA5">
        <w:rPr>
          <w:rFonts w:ascii="Times New Roman" w:eastAsia="Times New Roman" w:hAnsi="Times New Roman" w:cs="Times New Roman"/>
          <w:color w:val="000000"/>
          <w:sz w:val="27"/>
          <w:szCs w:val="27"/>
          <w:lang w:val="en"/>
        </w:rPr>
        <w:t> causing </w:t>
      </w:r>
      <w:hyperlink r:id="rId165" w:tooltip="Vasodilation" w:history="1">
        <w:r w:rsidRPr="00001AA5">
          <w:rPr>
            <w:rFonts w:ascii="Times New Roman" w:eastAsia="Times New Roman" w:hAnsi="Times New Roman" w:cs="Times New Roman"/>
            <w:color w:val="552200"/>
            <w:sz w:val="27"/>
            <w:szCs w:val="27"/>
            <w:u w:val="single"/>
            <w:lang w:val="en"/>
          </w:rPr>
          <w:t>vasodilation</w:t>
        </w:r>
      </w:hyperlink>
      <w:r w:rsidRPr="00001AA5">
        <w:rPr>
          <w:rFonts w:ascii="Times New Roman" w:eastAsia="Times New Roman" w:hAnsi="Times New Roman" w:cs="Times New Roman"/>
          <w:color w:val="000000"/>
          <w:sz w:val="27"/>
          <w:szCs w:val="27"/>
          <w:lang w:val="en"/>
        </w:rPr>
        <w:t>. The nucleus is bi- or tri-lobed, but it is hard to see because of the number of coarse granules that hide it. They are characterized by their large blue granules.</w:t>
      </w:r>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Lymphocyte</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Lymphocytes are much more common in the lymphatic system than in blood. Lymphocytes are distinguished by having a deeply staining nucleus that may be eccentric in location, and a relatively small amount of cytoplasm. Lymphocytes include:</w:t>
      </w:r>
    </w:p>
    <w:p w:rsidR="00001AA5" w:rsidRPr="00001AA5" w:rsidRDefault="00001AA5" w:rsidP="00001AA5">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66" w:tooltip="B cell" w:history="1">
        <w:r w:rsidRPr="00001AA5">
          <w:rPr>
            <w:rFonts w:ascii="Times New Roman" w:eastAsia="Times New Roman" w:hAnsi="Times New Roman" w:cs="Times New Roman"/>
            <w:color w:val="552200"/>
            <w:sz w:val="27"/>
            <w:szCs w:val="27"/>
            <w:u w:val="single"/>
            <w:lang w:val="en"/>
          </w:rPr>
          <w:t>B cells</w:t>
        </w:r>
      </w:hyperlink>
      <w:r w:rsidRPr="00001AA5">
        <w:rPr>
          <w:rFonts w:ascii="Times New Roman" w:eastAsia="Times New Roman" w:hAnsi="Times New Roman" w:cs="Times New Roman"/>
          <w:color w:val="000000"/>
          <w:sz w:val="27"/>
          <w:szCs w:val="27"/>
          <w:lang w:val="en"/>
        </w:rPr>
        <w:t> make </w:t>
      </w:r>
      <w:hyperlink r:id="rId167" w:tooltip="Antibody" w:history="1">
        <w:r w:rsidRPr="00001AA5">
          <w:rPr>
            <w:rFonts w:ascii="Times New Roman" w:eastAsia="Times New Roman" w:hAnsi="Times New Roman" w:cs="Times New Roman"/>
            <w:color w:val="552200"/>
            <w:sz w:val="27"/>
            <w:szCs w:val="27"/>
            <w:u w:val="single"/>
            <w:lang w:val="en"/>
          </w:rPr>
          <w:t>antibodies</w:t>
        </w:r>
      </w:hyperlink>
      <w:r w:rsidRPr="00001AA5">
        <w:rPr>
          <w:rFonts w:ascii="Times New Roman" w:eastAsia="Times New Roman" w:hAnsi="Times New Roman" w:cs="Times New Roman"/>
          <w:color w:val="000000"/>
          <w:sz w:val="27"/>
          <w:szCs w:val="27"/>
          <w:lang w:val="en"/>
        </w:rPr>
        <w:t> that can bind to </w:t>
      </w:r>
      <w:hyperlink r:id="rId168" w:tooltip="Pathogens" w:history="1">
        <w:r w:rsidRPr="00001AA5">
          <w:rPr>
            <w:rFonts w:ascii="Times New Roman" w:eastAsia="Times New Roman" w:hAnsi="Times New Roman" w:cs="Times New Roman"/>
            <w:color w:val="552200"/>
            <w:sz w:val="27"/>
            <w:szCs w:val="27"/>
            <w:u w:val="single"/>
            <w:lang w:val="en"/>
          </w:rPr>
          <w:t>pathogens</w:t>
        </w:r>
      </w:hyperlink>
      <w:r w:rsidRPr="00001AA5">
        <w:rPr>
          <w:rFonts w:ascii="Times New Roman" w:eastAsia="Times New Roman" w:hAnsi="Times New Roman" w:cs="Times New Roman"/>
          <w:color w:val="000000"/>
          <w:sz w:val="27"/>
          <w:szCs w:val="27"/>
          <w:lang w:val="en"/>
        </w:rPr>
        <w:t>, block pathogen invasion, activate the </w:t>
      </w:r>
      <w:hyperlink r:id="rId169" w:tooltip="Complement system" w:history="1">
        <w:r w:rsidRPr="00001AA5">
          <w:rPr>
            <w:rFonts w:ascii="Times New Roman" w:eastAsia="Times New Roman" w:hAnsi="Times New Roman" w:cs="Times New Roman"/>
            <w:color w:val="552200"/>
            <w:sz w:val="27"/>
            <w:szCs w:val="27"/>
            <w:u w:val="single"/>
            <w:lang w:val="en"/>
          </w:rPr>
          <w:t>complement system</w:t>
        </w:r>
      </w:hyperlink>
      <w:r w:rsidRPr="00001AA5">
        <w:rPr>
          <w:rFonts w:ascii="Times New Roman" w:eastAsia="Times New Roman" w:hAnsi="Times New Roman" w:cs="Times New Roman"/>
          <w:color w:val="000000"/>
          <w:sz w:val="27"/>
          <w:szCs w:val="27"/>
          <w:lang w:val="en"/>
        </w:rPr>
        <w:t>, and enhance pathogen destruction.</w:t>
      </w:r>
    </w:p>
    <w:p w:rsidR="00001AA5" w:rsidRPr="00001AA5" w:rsidRDefault="00001AA5" w:rsidP="00001AA5">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70" w:tooltip="T cell" w:history="1">
        <w:r w:rsidRPr="00001AA5">
          <w:rPr>
            <w:rFonts w:ascii="Times New Roman" w:eastAsia="Times New Roman" w:hAnsi="Times New Roman" w:cs="Times New Roman"/>
            <w:color w:val="552200"/>
            <w:sz w:val="27"/>
            <w:szCs w:val="27"/>
            <w:u w:val="single"/>
            <w:lang w:val="en"/>
          </w:rPr>
          <w:t>T cells</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71" w:tooltip="CD4" w:history="1">
        <w:r w:rsidRPr="00001AA5">
          <w:rPr>
            <w:rFonts w:ascii="Times New Roman" w:eastAsia="Times New Roman" w:hAnsi="Times New Roman" w:cs="Times New Roman"/>
            <w:color w:val="552200"/>
            <w:sz w:val="27"/>
            <w:szCs w:val="27"/>
            <w:u w:val="single"/>
            <w:lang w:val="en"/>
          </w:rPr>
          <w:t>CD4+</w:t>
        </w:r>
      </w:hyperlink>
      <w:r w:rsidRPr="00001AA5">
        <w:rPr>
          <w:rFonts w:ascii="Times New Roman" w:eastAsia="Times New Roman" w:hAnsi="Times New Roman" w:cs="Times New Roman"/>
          <w:color w:val="000000"/>
          <w:sz w:val="27"/>
          <w:szCs w:val="27"/>
          <w:lang w:val="en"/>
        </w:rPr>
        <w:t> </w:t>
      </w:r>
      <w:hyperlink r:id="rId172" w:tooltip="Helper T cells" w:history="1">
        <w:r w:rsidRPr="00001AA5">
          <w:rPr>
            <w:rFonts w:ascii="Times New Roman" w:eastAsia="Times New Roman" w:hAnsi="Times New Roman" w:cs="Times New Roman"/>
            <w:color w:val="552200"/>
            <w:sz w:val="27"/>
            <w:szCs w:val="27"/>
            <w:u w:val="single"/>
            <w:lang w:val="en"/>
          </w:rPr>
          <w:t>helper T cells</w:t>
        </w:r>
      </w:hyperlink>
      <w:r w:rsidRPr="00001AA5">
        <w:rPr>
          <w:rFonts w:ascii="Times New Roman" w:eastAsia="Times New Roman" w:hAnsi="Times New Roman" w:cs="Times New Roman"/>
          <w:color w:val="000000"/>
          <w:sz w:val="27"/>
          <w:szCs w:val="27"/>
          <w:lang w:val="en"/>
        </w:rPr>
        <w:t>: T cells displaying </w:t>
      </w:r>
      <w:hyperlink r:id="rId173" w:tooltip="Co-receptor" w:history="1">
        <w:r w:rsidRPr="00001AA5">
          <w:rPr>
            <w:rFonts w:ascii="Times New Roman" w:eastAsia="Times New Roman" w:hAnsi="Times New Roman" w:cs="Times New Roman"/>
            <w:color w:val="552200"/>
            <w:sz w:val="27"/>
            <w:szCs w:val="27"/>
            <w:u w:val="single"/>
            <w:lang w:val="en"/>
          </w:rPr>
          <w:t>co-receptor</w:t>
        </w:r>
      </w:hyperlink>
      <w:r w:rsidRPr="00001AA5">
        <w:rPr>
          <w:rFonts w:ascii="Times New Roman" w:eastAsia="Times New Roman" w:hAnsi="Times New Roman" w:cs="Times New Roman"/>
          <w:color w:val="000000"/>
          <w:sz w:val="27"/>
          <w:szCs w:val="27"/>
          <w:lang w:val="en"/>
        </w:rPr>
        <w:t> </w:t>
      </w:r>
      <w:hyperlink r:id="rId174" w:tooltip="CD4" w:history="1">
        <w:r w:rsidRPr="00001AA5">
          <w:rPr>
            <w:rFonts w:ascii="Times New Roman" w:eastAsia="Times New Roman" w:hAnsi="Times New Roman" w:cs="Times New Roman"/>
            <w:color w:val="552200"/>
            <w:sz w:val="27"/>
            <w:szCs w:val="27"/>
            <w:u w:val="single"/>
            <w:lang w:val="en"/>
          </w:rPr>
          <w:t>CD4</w:t>
        </w:r>
      </w:hyperlink>
      <w:r w:rsidRPr="00001AA5">
        <w:rPr>
          <w:rFonts w:ascii="Times New Roman" w:eastAsia="Times New Roman" w:hAnsi="Times New Roman" w:cs="Times New Roman"/>
          <w:color w:val="000000"/>
          <w:sz w:val="27"/>
          <w:szCs w:val="27"/>
          <w:lang w:val="en"/>
        </w:rPr>
        <w:t> are known as CD4+ T cells. These cells have </w:t>
      </w:r>
      <w:hyperlink r:id="rId175" w:tooltip="T-cell receptor" w:history="1">
        <w:r w:rsidRPr="00001AA5">
          <w:rPr>
            <w:rFonts w:ascii="Times New Roman" w:eastAsia="Times New Roman" w:hAnsi="Times New Roman" w:cs="Times New Roman"/>
            <w:color w:val="552200"/>
            <w:sz w:val="27"/>
            <w:szCs w:val="27"/>
            <w:u w:val="single"/>
            <w:lang w:val="en"/>
          </w:rPr>
          <w:t>T-cell receptors</w:t>
        </w:r>
      </w:hyperlink>
      <w:r w:rsidRPr="00001AA5">
        <w:rPr>
          <w:rFonts w:ascii="Times New Roman" w:eastAsia="Times New Roman" w:hAnsi="Times New Roman" w:cs="Times New Roman"/>
          <w:color w:val="000000"/>
          <w:sz w:val="27"/>
          <w:szCs w:val="27"/>
          <w:lang w:val="en"/>
        </w:rPr>
        <w:t> and CD4 molecules that, in combination, bind </w:t>
      </w:r>
      <w:hyperlink r:id="rId176" w:tooltip="Antigens" w:history="1">
        <w:r w:rsidRPr="00001AA5">
          <w:rPr>
            <w:rFonts w:ascii="Times New Roman" w:eastAsia="Times New Roman" w:hAnsi="Times New Roman" w:cs="Times New Roman"/>
            <w:color w:val="552200"/>
            <w:sz w:val="27"/>
            <w:szCs w:val="27"/>
            <w:u w:val="single"/>
            <w:lang w:val="en"/>
          </w:rPr>
          <w:t>antigenic peptides</w:t>
        </w:r>
      </w:hyperlink>
      <w:r w:rsidRPr="00001AA5">
        <w:rPr>
          <w:rFonts w:ascii="Times New Roman" w:eastAsia="Times New Roman" w:hAnsi="Times New Roman" w:cs="Times New Roman"/>
          <w:color w:val="000000"/>
          <w:sz w:val="27"/>
          <w:szCs w:val="27"/>
          <w:lang w:val="en"/>
        </w:rPr>
        <w:t> presented on </w:t>
      </w:r>
      <w:hyperlink r:id="rId177" w:tooltip="MHC class II" w:history="1">
        <w:r w:rsidRPr="00001AA5">
          <w:rPr>
            <w:rFonts w:ascii="Times New Roman" w:eastAsia="Times New Roman" w:hAnsi="Times New Roman" w:cs="Times New Roman"/>
            <w:color w:val="552200"/>
            <w:sz w:val="27"/>
            <w:szCs w:val="27"/>
            <w:u w:val="single"/>
            <w:lang w:val="en"/>
          </w:rPr>
          <w:t>major histocompatibility complex (MHC) class II</w:t>
        </w:r>
      </w:hyperlink>
      <w:r w:rsidRPr="00001AA5">
        <w:rPr>
          <w:rFonts w:ascii="Times New Roman" w:eastAsia="Times New Roman" w:hAnsi="Times New Roman" w:cs="Times New Roman"/>
          <w:color w:val="000000"/>
          <w:sz w:val="27"/>
          <w:szCs w:val="27"/>
          <w:lang w:val="en"/>
        </w:rPr>
        <w:t>molecules on </w:t>
      </w:r>
      <w:hyperlink r:id="rId178" w:tooltip="Antigen-presenting cells" w:history="1">
        <w:r w:rsidRPr="00001AA5">
          <w:rPr>
            <w:rFonts w:ascii="Times New Roman" w:eastAsia="Times New Roman" w:hAnsi="Times New Roman" w:cs="Times New Roman"/>
            <w:color w:val="552200"/>
            <w:sz w:val="27"/>
            <w:szCs w:val="27"/>
            <w:u w:val="single"/>
            <w:lang w:val="en"/>
          </w:rPr>
          <w:t>antigen-presenting cells</w:t>
        </w:r>
      </w:hyperlink>
      <w:r w:rsidRPr="00001AA5">
        <w:rPr>
          <w:rFonts w:ascii="Times New Roman" w:eastAsia="Times New Roman" w:hAnsi="Times New Roman" w:cs="Times New Roman"/>
          <w:color w:val="000000"/>
          <w:sz w:val="27"/>
          <w:szCs w:val="27"/>
          <w:lang w:val="en"/>
        </w:rPr>
        <w:t>. Helper T cells make </w:t>
      </w:r>
      <w:hyperlink r:id="rId179" w:tooltip="Cytokine" w:history="1">
        <w:r w:rsidRPr="00001AA5">
          <w:rPr>
            <w:rFonts w:ascii="Times New Roman" w:eastAsia="Times New Roman" w:hAnsi="Times New Roman" w:cs="Times New Roman"/>
            <w:color w:val="552200"/>
            <w:sz w:val="27"/>
            <w:szCs w:val="27"/>
            <w:u w:val="single"/>
            <w:lang w:val="en"/>
          </w:rPr>
          <w:t>cytokines</w:t>
        </w:r>
      </w:hyperlink>
      <w:r w:rsidRPr="00001AA5">
        <w:rPr>
          <w:rFonts w:ascii="Times New Roman" w:eastAsia="Times New Roman" w:hAnsi="Times New Roman" w:cs="Times New Roman"/>
          <w:color w:val="000000"/>
          <w:sz w:val="27"/>
          <w:szCs w:val="27"/>
          <w:lang w:val="en"/>
        </w:rPr>
        <w:t> and perform other functions that help coordinate the </w:t>
      </w:r>
      <w:hyperlink r:id="rId180" w:tooltip="Immune response" w:history="1">
        <w:r w:rsidRPr="00001AA5">
          <w:rPr>
            <w:rFonts w:ascii="Times New Roman" w:eastAsia="Times New Roman" w:hAnsi="Times New Roman" w:cs="Times New Roman"/>
            <w:color w:val="552200"/>
            <w:sz w:val="27"/>
            <w:szCs w:val="27"/>
            <w:u w:val="single"/>
            <w:lang w:val="en"/>
          </w:rPr>
          <w:t>immune response</w:t>
        </w:r>
      </w:hyperlink>
      <w:r w:rsidRPr="00001AA5">
        <w:rPr>
          <w:rFonts w:ascii="Times New Roman" w:eastAsia="Times New Roman" w:hAnsi="Times New Roman" w:cs="Times New Roman"/>
          <w:color w:val="000000"/>
          <w:sz w:val="27"/>
          <w:szCs w:val="27"/>
          <w:lang w:val="en"/>
        </w:rPr>
        <w:t>. In </w:t>
      </w:r>
      <w:hyperlink r:id="rId181" w:tooltip="HIV" w:history="1">
        <w:r w:rsidRPr="00001AA5">
          <w:rPr>
            <w:rFonts w:ascii="Times New Roman" w:eastAsia="Times New Roman" w:hAnsi="Times New Roman" w:cs="Times New Roman"/>
            <w:color w:val="552200"/>
            <w:sz w:val="27"/>
            <w:szCs w:val="27"/>
            <w:u w:val="single"/>
            <w:lang w:val="en"/>
          </w:rPr>
          <w:t>HIV</w:t>
        </w:r>
      </w:hyperlink>
      <w:r w:rsidRPr="00001AA5">
        <w:rPr>
          <w:rFonts w:ascii="Times New Roman" w:eastAsia="Times New Roman" w:hAnsi="Times New Roman" w:cs="Times New Roman"/>
          <w:color w:val="000000"/>
          <w:sz w:val="27"/>
          <w:szCs w:val="27"/>
          <w:lang w:val="en"/>
        </w:rPr>
        <w:t> infection, these T cells are the main index to identify the individual's immune system integrity.</w:t>
      </w:r>
    </w:p>
    <w:p w:rsidR="00001AA5" w:rsidRPr="00001AA5" w:rsidRDefault="00001AA5" w:rsidP="00001AA5">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2" w:tooltip="CD8" w:history="1">
        <w:r w:rsidRPr="00001AA5">
          <w:rPr>
            <w:rFonts w:ascii="Times New Roman" w:eastAsia="Times New Roman" w:hAnsi="Times New Roman" w:cs="Times New Roman"/>
            <w:color w:val="552200"/>
            <w:sz w:val="27"/>
            <w:szCs w:val="27"/>
            <w:u w:val="single"/>
            <w:lang w:val="en"/>
          </w:rPr>
          <w:t>CD8+</w:t>
        </w:r>
      </w:hyperlink>
      <w:r w:rsidRPr="00001AA5">
        <w:rPr>
          <w:rFonts w:ascii="Times New Roman" w:eastAsia="Times New Roman" w:hAnsi="Times New Roman" w:cs="Times New Roman"/>
          <w:color w:val="000000"/>
          <w:sz w:val="27"/>
          <w:szCs w:val="27"/>
          <w:lang w:val="en"/>
        </w:rPr>
        <w:t> </w:t>
      </w:r>
      <w:hyperlink r:id="rId183" w:tooltip="Cytotoxic T cells" w:history="1">
        <w:r w:rsidRPr="00001AA5">
          <w:rPr>
            <w:rFonts w:ascii="Times New Roman" w:eastAsia="Times New Roman" w:hAnsi="Times New Roman" w:cs="Times New Roman"/>
            <w:color w:val="552200"/>
            <w:sz w:val="27"/>
            <w:szCs w:val="27"/>
            <w:u w:val="single"/>
            <w:lang w:val="en"/>
          </w:rPr>
          <w:t>cytotoxic T cells</w:t>
        </w:r>
      </w:hyperlink>
      <w:r w:rsidRPr="00001AA5">
        <w:rPr>
          <w:rFonts w:ascii="Times New Roman" w:eastAsia="Times New Roman" w:hAnsi="Times New Roman" w:cs="Times New Roman"/>
          <w:color w:val="000000"/>
          <w:sz w:val="27"/>
          <w:szCs w:val="27"/>
          <w:lang w:val="en"/>
        </w:rPr>
        <w:t>: T cells displaying co-receptor </w:t>
      </w:r>
      <w:hyperlink r:id="rId184" w:tooltip="CD8" w:history="1">
        <w:r w:rsidRPr="00001AA5">
          <w:rPr>
            <w:rFonts w:ascii="Times New Roman" w:eastAsia="Times New Roman" w:hAnsi="Times New Roman" w:cs="Times New Roman"/>
            <w:color w:val="552200"/>
            <w:sz w:val="27"/>
            <w:szCs w:val="27"/>
            <w:u w:val="single"/>
            <w:lang w:val="en"/>
          </w:rPr>
          <w:t>CD8</w:t>
        </w:r>
      </w:hyperlink>
      <w:r w:rsidRPr="00001AA5">
        <w:rPr>
          <w:rFonts w:ascii="Times New Roman" w:eastAsia="Times New Roman" w:hAnsi="Times New Roman" w:cs="Times New Roman"/>
          <w:color w:val="000000"/>
          <w:sz w:val="27"/>
          <w:szCs w:val="27"/>
          <w:lang w:val="en"/>
        </w:rPr>
        <w:t> are known as CD8+ T cells. These cells bind antigens presented on </w:t>
      </w:r>
      <w:hyperlink r:id="rId185" w:tooltip="MHC I" w:history="1">
        <w:r w:rsidRPr="00001AA5">
          <w:rPr>
            <w:rFonts w:ascii="Times New Roman" w:eastAsia="Times New Roman" w:hAnsi="Times New Roman" w:cs="Times New Roman"/>
            <w:color w:val="552200"/>
            <w:sz w:val="27"/>
            <w:szCs w:val="27"/>
            <w:u w:val="single"/>
            <w:lang w:val="en"/>
          </w:rPr>
          <w:t>MHC I</w:t>
        </w:r>
      </w:hyperlink>
      <w:r w:rsidRPr="00001AA5">
        <w:rPr>
          <w:rFonts w:ascii="Times New Roman" w:eastAsia="Times New Roman" w:hAnsi="Times New Roman" w:cs="Times New Roman"/>
          <w:color w:val="000000"/>
          <w:sz w:val="27"/>
          <w:szCs w:val="27"/>
          <w:lang w:val="en"/>
        </w:rPr>
        <w:t> complex of virus-infected or tumour cells and kill them. Nearly all nucleated cells display MHC I.</w:t>
      </w:r>
    </w:p>
    <w:p w:rsidR="00001AA5" w:rsidRPr="00001AA5" w:rsidRDefault="00001AA5" w:rsidP="00001AA5">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6" w:tooltip="Gamma/delta T cells" w:history="1">
        <w:r w:rsidRPr="00001AA5">
          <w:rPr>
            <w:rFonts w:ascii="Times New Roman" w:eastAsia="Times New Roman" w:hAnsi="Times New Roman" w:cs="Times New Roman"/>
            <w:color w:val="552200"/>
            <w:sz w:val="27"/>
            <w:szCs w:val="27"/>
            <w:u w:val="single"/>
            <w:lang w:val="en"/>
          </w:rPr>
          <w:t>γδ T cells</w:t>
        </w:r>
      </w:hyperlink>
      <w:r w:rsidRPr="00001AA5">
        <w:rPr>
          <w:rFonts w:ascii="Times New Roman" w:eastAsia="Times New Roman" w:hAnsi="Times New Roman" w:cs="Times New Roman"/>
          <w:color w:val="000000"/>
          <w:sz w:val="27"/>
          <w:szCs w:val="27"/>
          <w:lang w:val="en"/>
        </w:rPr>
        <w:t> possess an alternative </w:t>
      </w:r>
      <w:hyperlink r:id="rId187" w:tooltip="T cell receptor" w:history="1">
        <w:r w:rsidRPr="00001AA5">
          <w:rPr>
            <w:rFonts w:ascii="Times New Roman" w:eastAsia="Times New Roman" w:hAnsi="Times New Roman" w:cs="Times New Roman"/>
            <w:color w:val="552200"/>
            <w:sz w:val="27"/>
            <w:szCs w:val="27"/>
            <w:u w:val="single"/>
            <w:lang w:val="en"/>
          </w:rPr>
          <w:t>T cell receptor</w:t>
        </w:r>
      </w:hyperlink>
      <w:r w:rsidRPr="00001AA5">
        <w:rPr>
          <w:rFonts w:ascii="Times New Roman" w:eastAsia="Times New Roman" w:hAnsi="Times New Roman" w:cs="Times New Roman"/>
          <w:color w:val="000000"/>
          <w:sz w:val="27"/>
          <w:szCs w:val="27"/>
          <w:lang w:val="en"/>
        </w:rPr>
        <w:t> (different from the αβ TCR found on conventional CD4+ and CD8+ T cells). Found in tissue more commonly than in blood, γδ T cells share characteristics of helper T cells, cytotoxic T cells, and natural killer cells.</w:t>
      </w:r>
    </w:p>
    <w:p w:rsidR="00001AA5" w:rsidRPr="00001AA5" w:rsidRDefault="00001AA5" w:rsidP="00001AA5">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8" w:tooltip="Natural killer cell" w:history="1">
        <w:r w:rsidRPr="00001AA5">
          <w:rPr>
            <w:rFonts w:ascii="Times New Roman" w:eastAsia="Times New Roman" w:hAnsi="Times New Roman" w:cs="Times New Roman"/>
            <w:color w:val="552200"/>
            <w:sz w:val="27"/>
            <w:szCs w:val="27"/>
            <w:u w:val="single"/>
            <w:lang w:val="en"/>
          </w:rPr>
          <w:t>Natural killer cells</w:t>
        </w:r>
      </w:hyperlink>
      <w:r w:rsidRPr="00001AA5">
        <w:rPr>
          <w:rFonts w:ascii="Times New Roman" w:eastAsia="Times New Roman" w:hAnsi="Times New Roman" w:cs="Times New Roman"/>
          <w:color w:val="000000"/>
          <w:sz w:val="27"/>
          <w:szCs w:val="27"/>
          <w:lang w:val="en"/>
        </w:rPr>
        <w:t> are able to kill cells of the body that do not display </w:t>
      </w:r>
      <w:hyperlink r:id="rId189" w:tooltip="MHC class I" w:history="1">
        <w:r w:rsidRPr="00001AA5">
          <w:rPr>
            <w:rFonts w:ascii="Times New Roman" w:eastAsia="Times New Roman" w:hAnsi="Times New Roman" w:cs="Times New Roman"/>
            <w:color w:val="552200"/>
            <w:sz w:val="27"/>
            <w:szCs w:val="27"/>
            <w:u w:val="single"/>
            <w:lang w:val="en"/>
          </w:rPr>
          <w:t>MHC class I</w:t>
        </w:r>
      </w:hyperlink>
      <w:r w:rsidRPr="00001AA5">
        <w:rPr>
          <w:rFonts w:ascii="Times New Roman" w:eastAsia="Times New Roman" w:hAnsi="Times New Roman" w:cs="Times New Roman"/>
          <w:color w:val="000000"/>
          <w:sz w:val="27"/>
          <w:szCs w:val="27"/>
          <w:lang w:val="en"/>
        </w:rPr>
        <w:t> molecules, or display stress markers such as </w:t>
      </w:r>
      <w:hyperlink r:id="rId190" w:tooltip="MHC class I polypeptide-related sequence A" w:history="1">
        <w:r w:rsidRPr="00001AA5">
          <w:rPr>
            <w:rFonts w:ascii="Times New Roman" w:eastAsia="Times New Roman" w:hAnsi="Times New Roman" w:cs="Times New Roman"/>
            <w:color w:val="552200"/>
            <w:sz w:val="27"/>
            <w:szCs w:val="27"/>
            <w:u w:val="single"/>
            <w:lang w:val="en"/>
          </w:rPr>
          <w:t>MHC class I polypeptide-related sequence A</w:t>
        </w:r>
      </w:hyperlink>
      <w:r w:rsidRPr="00001AA5">
        <w:rPr>
          <w:rFonts w:ascii="Times New Roman" w:eastAsia="Times New Roman" w:hAnsi="Times New Roman" w:cs="Times New Roman"/>
          <w:color w:val="000000"/>
          <w:sz w:val="27"/>
          <w:szCs w:val="27"/>
          <w:lang w:val="en"/>
        </w:rPr>
        <w:t> (MIC-A). Decreased expression of MHC class I and up-regulation of MIC-A can happen when cells are infected by a virus or become cancerous.</w:t>
      </w:r>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Monocyte</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Monocytes share the "vacuum cleaner" (</w:t>
      </w:r>
      <w:hyperlink r:id="rId191" w:tooltip="Phagocytosis" w:history="1">
        <w:r w:rsidRPr="00001AA5">
          <w:rPr>
            <w:rFonts w:ascii="Times New Roman" w:eastAsia="Times New Roman" w:hAnsi="Times New Roman" w:cs="Times New Roman"/>
            <w:color w:val="552200"/>
            <w:sz w:val="27"/>
            <w:szCs w:val="27"/>
            <w:u w:val="single"/>
            <w:lang w:val="en"/>
          </w:rPr>
          <w:t>phagocytosis</w:t>
        </w:r>
      </w:hyperlink>
      <w:r w:rsidRPr="00001AA5">
        <w:rPr>
          <w:rFonts w:ascii="Times New Roman" w:eastAsia="Times New Roman" w:hAnsi="Times New Roman" w:cs="Times New Roman"/>
          <w:color w:val="000000"/>
          <w:sz w:val="27"/>
          <w:szCs w:val="27"/>
          <w:lang w:val="en"/>
        </w:rPr>
        <w:t>) function of neutrophils, but are much longer lived as they have an extra role: they present pieces of </w:t>
      </w:r>
      <w:hyperlink r:id="rId192" w:tooltip="Pathogen" w:history="1">
        <w:r w:rsidRPr="00001AA5">
          <w:rPr>
            <w:rFonts w:ascii="Times New Roman" w:eastAsia="Times New Roman" w:hAnsi="Times New Roman" w:cs="Times New Roman"/>
            <w:color w:val="552200"/>
            <w:sz w:val="27"/>
            <w:szCs w:val="27"/>
            <w:u w:val="single"/>
            <w:lang w:val="en"/>
          </w:rPr>
          <w:t>pathogens</w:t>
        </w:r>
      </w:hyperlink>
      <w:r w:rsidRPr="00001AA5">
        <w:rPr>
          <w:rFonts w:ascii="Times New Roman" w:eastAsia="Times New Roman" w:hAnsi="Times New Roman" w:cs="Times New Roman"/>
          <w:color w:val="000000"/>
          <w:sz w:val="27"/>
          <w:szCs w:val="27"/>
          <w:lang w:val="en"/>
        </w:rPr>
        <w:t> to T cells so that the pathogens may be recognized again and killed. This causes an antibody response to be mounted. Monocytes eventually leave the bloodstream and become tissue macrophages, which remove dead cell debris as well as attacking microorganisms. Neither dead cell debris nor attacking microorganisms can be dealt with effectively by the neutrophils. Unlike neutrophils, monocytes are able to replace their </w:t>
      </w:r>
      <w:hyperlink r:id="rId193" w:tooltip="Lysosome" w:history="1">
        <w:r w:rsidRPr="00001AA5">
          <w:rPr>
            <w:rFonts w:ascii="Times New Roman" w:eastAsia="Times New Roman" w:hAnsi="Times New Roman" w:cs="Times New Roman"/>
            <w:color w:val="552200"/>
            <w:sz w:val="27"/>
            <w:szCs w:val="27"/>
            <w:u w:val="single"/>
            <w:lang w:val="en"/>
          </w:rPr>
          <w:t>lysosomal</w:t>
        </w:r>
      </w:hyperlink>
      <w:r w:rsidRPr="00001AA5">
        <w:rPr>
          <w:rFonts w:ascii="Times New Roman" w:eastAsia="Times New Roman" w:hAnsi="Times New Roman" w:cs="Times New Roman"/>
          <w:color w:val="000000"/>
          <w:sz w:val="27"/>
          <w:szCs w:val="27"/>
          <w:lang w:val="en"/>
        </w:rPr>
        <w:t> contents and are thought to have a much longer active life. They have the kidney shaped nucleus and are typically agranulated. They also possess abundant cytoplasm.</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Once monocytes move from the bloodstream out into the body tissues, they undergo changes (differentiate) allowing </w:t>
      </w:r>
      <w:hyperlink r:id="rId194" w:tooltip="Phagocytosis" w:history="1">
        <w:r w:rsidRPr="00001AA5">
          <w:rPr>
            <w:rFonts w:ascii="Times New Roman" w:eastAsia="Times New Roman" w:hAnsi="Times New Roman" w:cs="Times New Roman"/>
            <w:color w:val="552200"/>
            <w:sz w:val="27"/>
            <w:szCs w:val="27"/>
            <w:u w:val="single"/>
            <w:lang w:val="en"/>
          </w:rPr>
          <w:t>phagocytosis</w:t>
        </w:r>
      </w:hyperlink>
      <w:r w:rsidRPr="00001AA5">
        <w:rPr>
          <w:rFonts w:ascii="Times New Roman" w:eastAsia="Times New Roman" w:hAnsi="Times New Roman" w:cs="Times New Roman"/>
          <w:color w:val="000000"/>
          <w:sz w:val="27"/>
          <w:szCs w:val="27"/>
          <w:lang w:val="en"/>
        </w:rPr>
        <w:t> and are then known as </w:t>
      </w:r>
      <w:hyperlink r:id="rId195" w:tooltip="Macrophage" w:history="1">
        <w:r w:rsidRPr="00001AA5">
          <w:rPr>
            <w:rFonts w:ascii="Times New Roman" w:eastAsia="Times New Roman" w:hAnsi="Times New Roman" w:cs="Times New Roman"/>
            <w:color w:val="552200"/>
            <w:sz w:val="27"/>
            <w:szCs w:val="27"/>
            <w:u w:val="single"/>
            <w:lang w:val="en"/>
          </w:rPr>
          <w:t>macrophages</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Fixed leukocytes</w:t>
      </w:r>
    </w:p>
    <w:p w:rsidR="00001AA5" w:rsidRPr="00001AA5" w:rsidRDefault="00001AA5" w:rsidP="00001AA5">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997960" cy="2668905"/>
            <wp:effectExtent l="0" t="0" r="0" b="0"/>
            <wp:docPr id="1" name="Picture 1" descr="http://upload.wikimedia.org/wikipedia/commons/thumb/f/f0/Hematopoiesis_simple.svg/420px-Hematopoiesis_simple.svg.pn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0/Hematopoiesis_simple.svg/420px-Hematopoiesis_simple.svg.png">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997960" cy="2668905"/>
                    </a:xfrm>
                    <a:prstGeom prst="rect">
                      <a:avLst/>
                    </a:prstGeom>
                    <a:noFill/>
                    <a:ln>
                      <a:noFill/>
                    </a:ln>
                  </pic:spPr>
                </pic:pic>
              </a:graphicData>
            </a:graphic>
          </wp:inline>
        </w:drawing>
      </w:r>
    </w:p>
    <w:p w:rsidR="00001AA5" w:rsidRPr="00001AA5" w:rsidRDefault="00001AA5" w:rsidP="00001AA5">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HSC=</w:t>
      </w:r>
      <w:hyperlink r:id="rId198" w:tooltip="Hematopoietic stem cell" w:history="1">
        <w:r w:rsidRPr="00001AA5">
          <w:rPr>
            <w:rFonts w:ascii="Times New Roman" w:eastAsia="Times New Roman" w:hAnsi="Times New Roman" w:cs="Times New Roman"/>
            <w:color w:val="552200"/>
            <w:sz w:val="22"/>
            <w:szCs w:val="22"/>
            <w:u w:val="single"/>
            <w:lang w:val="en"/>
          </w:rPr>
          <w:t>Hematopoietic stem cell</w:t>
        </w:r>
      </w:hyperlink>
      <w:r w:rsidRPr="00001AA5">
        <w:rPr>
          <w:rFonts w:ascii="Times New Roman" w:eastAsia="Times New Roman" w:hAnsi="Times New Roman" w:cs="Times New Roman"/>
          <w:color w:val="000000"/>
          <w:sz w:val="22"/>
          <w:szCs w:val="22"/>
          <w:lang w:val="en"/>
        </w:rPr>
        <w:t>, Progenitor=</w:t>
      </w:r>
      <w:hyperlink r:id="rId199" w:tooltip="Progenitor cell" w:history="1">
        <w:r w:rsidRPr="00001AA5">
          <w:rPr>
            <w:rFonts w:ascii="Times New Roman" w:eastAsia="Times New Roman" w:hAnsi="Times New Roman" w:cs="Times New Roman"/>
            <w:color w:val="552200"/>
            <w:sz w:val="22"/>
            <w:szCs w:val="22"/>
            <w:u w:val="single"/>
            <w:lang w:val="en"/>
          </w:rPr>
          <w:t>Progenitor cell</w:t>
        </w:r>
      </w:hyperlink>
      <w:r w:rsidRPr="00001AA5">
        <w:rPr>
          <w:rFonts w:ascii="Times New Roman" w:eastAsia="Times New Roman" w:hAnsi="Times New Roman" w:cs="Times New Roman"/>
          <w:color w:val="000000"/>
          <w:sz w:val="22"/>
          <w:szCs w:val="22"/>
          <w:lang w:val="en"/>
        </w:rPr>
        <w:t>, L-blast=</w:t>
      </w:r>
      <w:hyperlink r:id="rId200" w:tooltip="Lymphoblast" w:history="1">
        <w:r w:rsidRPr="00001AA5">
          <w:rPr>
            <w:rFonts w:ascii="Times New Roman" w:eastAsia="Times New Roman" w:hAnsi="Times New Roman" w:cs="Times New Roman"/>
            <w:color w:val="552200"/>
            <w:sz w:val="22"/>
            <w:szCs w:val="22"/>
            <w:u w:val="single"/>
            <w:lang w:val="en"/>
          </w:rPr>
          <w:t>Lymphoblast</w:t>
        </w:r>
      </w:hyperlink>
      <w:r w:rsidRPr="00001AA5">
        <w:rPr>
          <w:rFonts w:ascii="Times New Roman" w:eastAsia="Times New Roman" w:hAnsi="Times New Roman" w:cs="Times New Roman"/>
          <w:color w:val="000000"/>
          <w:sz w:val="22"/>
          <w:szCs w:val="22"/>
          <w:lang w:val="en"/>
        </w:rPr>
        <w:t>, </w:t>
      </w:r>
      <w:hyperlink r:id="rId201" w:tooltip="Lymphocyte" w:history="1">
        <w:r w:rsidRPr="00001AA5">
          <w:rPr>
            <w:rFonts w:ascii="Times New Roman" w:eastAsia="Times New Roman" w:hAnsi="Times New Roman" w:cs="Times New Roman"/>
            <w:color w:val="552200"/>
            <w:sz w:val="22"/>
            <w:szCs w:val="22"/>
            <w:u w:val="single"/>
            <w:lang w:val="en"/>
          </w:rPr>
          <w:t>Lymphocyte</w:t>
        </w:r>
      </w:hyperlink>
      <w:r w:rsidRPr="00001AA5">
        <w:rPr>
          <w:rFonts w:ascii="Times New Roman" w:eastAsia="Times New Roman" w:hAnsi="Times New Roman" w:cs="Times New Roman"/>
          <w:color w:val="000000"/>
          <w:sz w:val="22"/>
          <w:szCs w:val="22"/>
          <w:lang w:val="en"/>
        </w:rPr>
        <w:t>, Mo-blast=</w:t>
      </w:r>
      <w:hyperlink r:id="rId202" w:tooltip="Monoblast" w:history="1">
        <w:r w:rsidRPr="00001AA5">
          <w:rPr>
            <w:rFonts w:ascii="Times New Roman" w:eastAsia="Times New Roman" w:hAnsi="Times New Roman" w:cs="Times New Roman"/>
            <w:color w:val="552200"/>
            <w:sz w:val="22"/>
            <w:szCs w:val="22"/>
            <w:u w:val="single"/>
            <w:lang w:val="en"/>
          </w:rPr>
          <w:t>Monoblast</w:t>
        </w:r>
      </w:hyperlink>
      <w:r w:rsidRPr="00001AA5">
        <w:rPr>
          <w:rFonts w:ascii="Times New Roman" w:eastAsia="Times New Roman" w:hAnsi="Times New Roman" w:cs="Times New Roman"/>
          <w:color w:val="000000"/>
          <w:sz w:val="22"/>
          <w:szCs w:val="22"/>
          <w:lang w:val="en"/>
        </w:rPr>
        <w:t>, </w:t>
      </w:r>
      <w:hyperlink r:id="rId203" w:tooltip="Monocyte" w:history="1">
        <w:r w:rsidRPr="00001AA5">
          <w:rPr>
            <w:rFonts w:ascii="Times New Roman" w:eastAsia="Times New Roman" w:hAnsi="Times New Roman" w:cs="Times New Roman"/>
            <w:color w:val="552200"/>
            <w:sz w:val="22"/>
            <w:szCs w:val="22"/>
            <w:u w:val="single"/>
            <w:lang w:val="en"/>
          </w:rPr>
          <w:t>Monocyte</w:t>
        </w:r>
      </w:hyperlink>
      <w:r w:rsidRPr="00001AA5">
        <w:rPr>
          <w:rFonts w:ascii="Times New Roman" w:eastAsia="Times New Roman" w:hAnsi="Times New Roman" w:cs="Times New Roman"/>
          <w:color w:val="000000"/>
          <w:sz w:val="22"/>
          <w:szCs w:val="22"/>
          <w:lang w:val="en"/>
        </w:rPr>
        <w:t>,</w:t>
      </w:r>
      <w:hyperlink r:id="rId204" w:tooltip="Myeloblast" w:history="1">
        <w:r w:rsidRPr="00001AA5">
          <w:rPr>
            <w:rFonts w:ascii="Times New Roman" w:eastAsia="Times New Roman" w:hAnsi="Times New Roman" w:cs="Times New Roman"/>
            <w:color w:val="552200"/>
            <w:sz w:val="22"/>
            <w:szCs w:val="22"/>
            <w:u w:val="single"/>
            <w:lang w:val="en"/>
          </w:rPr>
          <w:t>Myeloblast</w:t>
        </w:r>
      </w:hyperlink>
      <w:r w:rsidRPr="00001AA5">
        <w:rPr>
          <w:rFonts w:ascii="Times New Roman" w:eastAsia="Times New Roman" w:hAnsi="Times New Roman" w:cs="Times New Roman"/>
          <w:color w:val="000000"/>
          <w:sz w:val="22"/>
          <w:szCs w:val="22"/>
          <w:lang w:val="en"/>
        </w:rPr>
        <w:t>, Pro-M=</w:t>
      </w:r>
      <w:hyperlink r:id="rId205" w:tooltip="Promyelocyte" w:history="1">
        <w:r w:rsidRPr="00001AA5">
          <w:rPr>
            <w:rFonts w:ascii="Times New Roman" w:eastAsia="Times New Roman" w:hAnsi="Times New Roman" w:cs="Times New Roman"/>
            <w:color w:val="552200"/>
            <w:sz w:val="22"/>
            <w:szCs w:val="22"/>
            <w:u w:val="single"/>
            <w:lang w:val="en"/>
          </w:rPr>
          <w:t>Promyelocyte</w:t>
        </w:r>
      </w:hyperlink>
      <w:r w:rsidRPr="00001AA5">
        <w:rPr>
          <w:rFonts w:ascii="Times New Roman" w:eastAsia="Times New Roman" w:hAnsi="Times New Roman" w:cs="Times New Roman"/>
          <w:color w:val="000000"/>
          <w:sz w:val="22"/>
          <w:szCs w:val="22"/>
          <w:lang w:val="en"/>
        </w:rPr>
        <w:t>, </w:t>
      </w:r>
      <w:hyperlink r:id="rId206" w:tooltip="Myelocyte" w:history="1">
        <w:r w:rsidRPr="00001AA5">
          <w:rPr>
            <w:rFonts w:ascii="Times New Roman" w:eastAsia="Times New Roman" w:hAnsi="Times New Roman" w:cs="Times New Roman"/>
            <w:color w:val="552200"/>
            <w:sz w:val="22"/>
            <w:szCs w:val="22"/>
            <w:u w:val="single"/>
            <w:lang w:val="en"/>
          </w:rPr>
          <w:t>Myelocyte</w:t>
        </w:r>
      </w:hyperlink>
      <w:r w:rsidRPr="00001AA5">
        <w:rPr>
          <w:rFonts w:ascii="Times New Roman" w:eastAsia="Times New Roman" w:hAnsi="Times New Roman" w:cs="Times New Roman"/>
          <w:color w:val="000000"/>
          <w:sz w:val="22"/>
          <w:szCs w:val="22"/>
          <w:lang w:val="en"/>
        </w:rPr>
        <w:t>, Meta-M=</w:t>
      </w:r>
      <w:hyperlink r:id="rId207" w:tooltip="Metamyelocyte" w:history="1">
        <w:r w:rsidRPr="00001AA5">
          <w:rPr>
            <w:rFonts w:ascii="Times New Roman" w:eastAsia="Times New Roman" w:hAnsi="Times New Roman" w:cs="Times New Roman"/>
            <w:color w:val="552200"/>
            <w:sz w:val="22"/>
            <w:szCs w:val="22"/>
            <w:u w:val="single"/>
            <w:lang w:val="en"/>
          </w:rPr>
          <w:t>Metamyelocyte</w:t>
        </w:r>
      </w:hyperlink>
      <w:r w:rsidRPr="00001AA5">
        <w:rPr>
          <w:rFonts w:ascii="Times New Roman" w:eastAsia="Times New Roman" w:hAnsi="Times New Roman" w:cs="Times New Roman"/>
          <w:color w:val="000000"/>
          <w:sz w:val="22"/>
          <w:szCs w:val="22"/>
          <w:lang w:val="en"/>
        </w:rPr>
        <w:t>,</w:t>
      </w:r>
      <w:hyperlink r:id="rId208" w:tooltip="Neutrophil" w:history="1">
        <w:r w:rsidRPr="00001AA5">
          <w:rPr>
            <w:rFonts w:ascii="Times New Roman" w:eastAsia="Times New Roman" w:hAnsi="Times New Roman" w:cs="Times New Roman"/>
            <w:color w:val="552200"/>
            <w:sz w:val="22"/>
            <w:szCs w:val="22"/>
            <w:u w:val="single"/>
            <w:lang w:val="en"/>
          </w:rPr>
          <w:t>Neutrophil</w:t>
        </w:r>
      </w:hyperlink>
      <w:r w:rsidRPr="00001AA5">
        <w:rPr>
          <w:rFonts w:ascii="Times New Roman" w:eastAsia="Times New Roman" w:hAnsi="Times New Roman" w:cs="Times New Roman"/>
          <w:color w:val="000000"/>
          <w:sz w:val="22"/>
          <w:szCs w:val="22"/>
          <w:lang w:val="en"/>
        </w:rPr>
        <w:t>, </w:t>
      </w:r>
      <w:hyperlink r:id="rId209" w:tooltip="Eosinophil" w:history="1">
        <w:r w:rsidRPr="00001AA5">
          <w:rPr>
            <w:rFonts w:ascii="Times New Roman" w:eastAsia="Times New Roman" w:hAnsi="Times New Roman" w:cs="Times New Roman"/>
            <w:color w:val="552200"/>
            <w:sz w:val="22"/>
            <w:szCs w:val="22"/>
            <w:u w:val="single"/>
            <w:lang w:val="en"/>
          </w:rPr>
          <w:t>Eosinophil</w:t>
        </w:r>
      </w:hyperlink>
      <w:r w:rsidRPr="00001AA5">
        <w:rPr>
          <w:rFonts w:ascii="Times New Roman" w:eastAsia="Times New Roman" w:hAnsi="Times New Roman" w:cs="Times New Roman"/>
          <w:color w:val="000000"/>
          <w:sz w:val="22"/>
          <w:szCs w:val="22"/>
          <w:lang w:val="en"/>
        </w:rPr>
        <w:t>, </w:t>
      </w:r>
      <w:hyperlink r:id="rId210" w:tooltip="Basophil" w:history="1">
        <w:r w:rsidRPr="00001AA5">
          <w:rPr>
            <w:rFonts w:ascii="Times New Roman" w:eastAsia="Times New Roman" w:hAnsi="Times New Roman" w:cs="Times New Roman"/>
            <w:color w:val="552200"/>
            <w:sz w:val="22"/>
            <w:szCs w:val="22"/>
            <w:u w:val="single"/>
            <w:lang w:val="en"/>
          </w:rPr>
          <w:t>Basophil</w:t>
        </w:r>
      </w:hyperlink>
      <w:r w:rsidRPr="00001AA5">
        <w:rPr>
          <w:rFonts w:ascii="Times New Roman" w:eastAsia="Times New Roman" w:hAnsi="Times New Roman" w:cs="Times New Roman"/>
          <w:color w:val="000000"/>
          <w:sz w:val="22"/>
          <w:szCs w:val="22"/>
          <w:lang w:val="en"/>
        </w:rPr>
        <w:t>, Pro-E=</w:t>
      </w:r>
      <w:hyperlink r:id="rId211" w:tooltip="Proerythroblast" w:history="1">
        <w:r w:rsidRPr="00001AA5">
          <w:rPr>
            <w:rFonts w:ascii="Times New Roman" w:eastAsia="Times New Roman" w:hAnsi="Times New Roman" w:cs="Times New Roman"/>
            <w:color w:val="552200"/>
            <w:sz w:val="22"/>
            <w:szCs w:val="22"/>
            <w:u w:val="single"/>
            <w:lang w:val="en"/>
          </w:rPr>
          <w:t>Proerythroblast</w:t>
        </w:r>
      </w:hyperlink>
      <w:r w:rsidRPr="00001AA5">
        <w:rPr>
          <w:rFonts w:ascii="Times New Roman" w:eastAsia="Times New Roman" w:hAnsi="Times New Roman" w:cs="Times New Roman"/>
          <w:color w:val="000000"/>
          <w:sz w:val="22"/>
          <w:szCs w:val="22"/>
          <w:lang w:val="en"/>
        </w:rPr>
        <w:t>, Baso-E=</w:t>
      </w:r>
      <w:hyperlink r:id="rId212" w:tooltip="Basophilic erythroblast (page does not exist)" w:history="1">
        <w:r w:rsidRPr="00001AA5">
          <w:rPr>
            <w:rFonts w:ascii="Times New Roman" w:eastAsia="Times New Roman" w:hAnsi="Times New Roman" w:cs="Times New Roman"/>
            <w:color w:val="0000FF"/>
            <w:sz w:val="22"/>
            <w:szCs w:val="22"/>
            <w:u w:val="single"/>
            <w:lang w:val="en"/>
          </w:rPr>
          <w:t>Basophilic erythroblast</w:t>
        </w:r>
      </w:hyperlink>
      <w:r w:rsidRPr="00001AA5">
        <w:rPr>
          <w:rFonts w:ascii="Times New Roman" w:eastAsia="Times New Roman" w:hAnsi="Times New Roman" w:cs="Times New Roman"/>
          <w:color w:val="000000"/>
          <w:sz w:val="22"/>
          <w:szCs w:val="22"/>
          <w:lang w:val="en"/>
        </w:rPr>
        <w:t>, poly-E=</w:t>
      </w:r>
      <w:hyperlink r:id="rId213" w:tooltip="Polychromatic erythroblast (page does not exist)" w:history="1">
        <w:r w:rsidRPr="00001AA5">
          <w:rPr>
            <w:rFonts w:ascii="Times New Roman" w:eastAsia="Times New Roman" w:hAnsi="Times New Roman" w:cs="Times New Roman"/>
            <w:color w:val="0000FF"/>
            <w:sz w:val="22"/>
            <w:szCs w:val="22"/>
            <w:u w:val="single"/>
            <w:lang w:val="en"/>
          </w:rPr>
          <w:t>Polychromatic erythroblast</w:t>
        </w:r>
      </w:hyperlink>
      <w:r w:rsidRPr="00001AA5">
        <w:rPr>
          <w:rFonts w:ascii="Times New Roman" w:eastAsia="Times New Roman" w:hAnsi="Times New Roman" w:cs="Times New Roman"/>
          <w:color w:val="000000"/>
          <w:sz w:val="22"/>
          <w:szCs w:val="22"/>
          <w:lang w:val="en"/>
        </w:rPr>
        <w:t>, Ortho-E=</w:t>
      </w:r>
      <w:hyperlink r:id="rId214" w:tooltip="Orthochromatic erythroblast (page does not exist)" w:history="1">
        <w:r w:rsidRPr="00001AA5">
          <w:rPr>
            <w:rFonts w:ascii="Times New Roman" w:eastAsia="Times New Roman" w:hAnsi="Times New Roman" w:cs="Times New Roman"/>
            <w:color w:val="0000FF"/>
            <w:sz w:val="22"/>
            <w:szCs w:val="22"/>
            <w:u w:val="single"/>
            <w:lang w:val="en"/>
          </w:rPr>
          <w:t>Orthochromatic erythroblast</w:t>
        </w:r>
      </w:hyperlink>
      <w:r w:rsidRPr="00001AA5">
        <w:rPr>
          <w:rFonts w:ascii="Times New Roman" w:eastAsia="Times New Roman" w:hAnsi="Times New Roman" w:cs="Times New Roman"/>
          <w:color w:val="000000"/>
          <w:sz w:val="22"/>
          <w:szCs w:val="22"/>
          <w:lang w:val="en"/>
        </w:rPr>
        <w:t>, </w:t>
      </w:r>
      <w:hyperlink r:id="rId215" w:tooltip="Erythrocyte" w:history="1">
        <w:r w:rsidRPr="00001AA5">
          <w:rPr>
            <w:rFonts w:ascii="Times New Roman" w:eastAsia="Times New Roman" w:hAnsi="Times New Roman" w:cs="Times New Roman"/>
            <w:color w:val="552200"/>
            <w:sz w:val="22"/>
            <w:szCs w:val="22"/>
            <w:u w:val="single"/>
            <w:lang w:val="en"/>
          </w:rPr>
          <w:t>Erythrocyte</w:t>
        </w:r>
      </w:hyperlink>
      <w:r w:rsidRPr="00001AA5">
        <w:rPr>
          <w:rFonts w:ascii="Times New Roman" w:eastAsia="Times New Roman" w:hAnsi="Times New Roman" w:cs="Times New Roman"/>
          <w:color w:val="000000"/>
          <w:sz w:val="22"/>
          <w:szCs w:val="22"/>
          <w:lang w:val="en"/>
        </w:rPr>
        <w:t>, </w:t>
      </w:r>
      <w:hyperlink r:id="rId216" w:tooltip="Promegakaryocyte" w:history="1">
        <w:r w:rsidRPr="00001AA5">
          <w:rPr>
            <w:rFonts w:ascii="Times New Roman" w:eastAsia="Times New Roman" w:hAnsi="Times New Roman" w:cs="Times New Roman"/>
            <w:color w:val="552200"/>
            <w:sz w:val="22"/>
            <w:szCs w:val="22"/>
            <w:u w:val="single"/>
            <w:lang w:val="en"/>
          </w:rPr>
          <w:t>Promegakaryocyte</w:t>
        </w:r>
      </w:hyperlink>
      <w:r w:rsidRPr="00001AA5">
        <w:rPr>
          <w:rFonts w:ascii="Times New Roman" w:eastAsia="Times New Roman" w:hAnsi="Times New Roman" w:cs="Times New Roman"/>
          <w:color w:val="000000"/>
          <w:sz w:val="22"/>
          <w:szCs w:val="22"/>
          <w:lang w:val="en"/>
        </w:rPr>
        <w:t>,</w:t>
      </w:r>
      <w:hyperlink r:id="rId217" w:tooltip="Megakaryocyte" w:history="1">
        <w:r w:rsidRPr="00001AA5">
          <w:rPr>
            <w:rFonts w:ascii="Times New Roman" w:eastAsia="Times New Roman" w:hAnsi="Times New Roman" w:cs="Times New Roman"/>
            <w:color w:val="552200"/>
            <w:sz w:val="22"/>
            <w:szCs w:val="22"/>
            <w:u w:val="single"/>
            <w:lang w:val="en"/>
          </w:rPr>
          <w:t>Megakaryocyte</w:t>
        </w:r>
      </w:hyperlink>
      <w:r w:rsidRPr="00001AA5">
        <w:rPr>
          <w:rFonts w:ascii="Times New Roman" w:eastAsia="Times New Roman" w:hAnsi="Times New Roman" w:cs="Times New Roman"/>
          <w:color w:val="000000"/>
          <w:sz w:val="22"/>
          <w:szCs w:val="22"/>
          <w:lang w:val="en"/>
        </w:rPr>
        <w:t>, </w:t>
      </w:r>
      <w:hyperlink r:id="rId218" w:tooltip="Platelet" w:history="1">
        <w:r w:rsidRPr="00001AA5">
          <w:rPr>
            <w:rFonts w:ascii="Times New Roman" w:eastAsia="Times New Roman" w:hAnsi="Times New Roman" w:cs="Times New Roman"/>
            <w:color w:val="552200"/>
            <w:sz w:val="22"/>
            <w:szCs w:val="22"/>
            <w:u w:val="single"/>
            <w:lang w:val="en"/>
          </w:rPr>
          <w:t>Platelet</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Some leukocytes migrate into the tissues of the body to take up a permanent residence at that location rather than remaining in the blood. Often these cells have specific names depending upon which tissue they settle in, such as fixed macrophages in the liver, which become known as </w:t>
      </w:r>
      <w:hyperlink r:id="rId219" w:tooltip="Kupffer cell" w:history="1">
        <w:r w:rsidRPr="00001AA5">
          <w:rPr>
            <w:rFonts w:ascii="Times New Roman" w:eastAsia="Times New Roman" w:hAnsi="Times New Roman" w:cs="Times New Roman"/>
            <w:color w:val="552200"/>
            <w:sz w:val="27"/>
            <w:szCs w:val="27"/>
            <w:u w:val="single"/>
            <w:lang w:val="en"/>
          </w:rPr>
          <w:t>Kupffer cells</w:t>
        </w:r>
      </w:hyperlink>
      <w:r w:rsidRPr="00001AA5">
        <w:rPr>
          <w:rFonts w:ascii="Times New Roman" w:eastAsia="Times New Roman" w:hAnsi="Times New Roman" w:cs="Times New Roman"/>
          <w:color w:val="000000"/>
          <w:sz w:val="27"/>
          <w:szCs w:val="27"/>
          <w:lang w:val="en"/>
        </w:rPr>
        <w:t>. These cells still serve a role in the immune system.</w:t>
      </w:r>
    </w:p>
    <w:p w:rsidR="00001AA5" w:rsidRPr="00001AA5" w:rsidRDefault="00001AA5" w:rsidP="00001AA5">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0" w:tooltip="Histiocyte" w:history="1">
        <w:r w:rsidRPr="00001AA5">
          <w:rPr>
            <w:rFonts w:ascii="Times New Roman" w:eastAsia="Times New Roman" w:hAnsi="Times New Roman" w:cs="Times New Roman"/>
            <w:color w:val="552200"/>
            <w:sz w:val="27"/>
            <w:szCs w:val="27"/>
            <w:u w:val="single"/>
            <w:lang w:val="en"/>
          </w:rPr>
          <w:t>Histiocytes</w:t>
        </w:r>
      </w:hyperlink>
    </w:p>
    <w:p w:rsidR="00001AA5" w:rsidRPr="00001AA5" w:rsidRDefault="00001AA5" w:rsidP="00001AA5">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1" w:tooltip="Dendritic cell" w:history="1">
        <w:r w:rsidRPr="00001AA5">
          <w:rPr>
            <w:rFonts w:ascii="Times New Roman" w:eastAsia="Times New Roman" w:hAnsi="Times New Roman" w:cs="Times New Roman"/>
            <w:color w:val="552200"/>
            <w:sz w:val="27"/>
            <w:szCs w:val="27"/>
            <w:u w:val="single"/>
            <w:lang w:val="en"/>
          </w:rPr>
          <w:t>Dendritic cells</w:t>
        </w:r>
      </w:hyperlink>
      <w:r w:rsidRPr="00001AA5">
        <w:rPr>
          <w:rFonts w:ascii="Times New Roman" w:eastAsia="Times New Roman" w:hAnsi="Times New Roman" w:cs="Times New Roman"/>
          <w:color w:val="000000"/>
          <w:sz w:val="27"/>
          <w:szCs w:val="27"/>
          <w:lang w:val="en"/>
        </w:rPr>
        <w:t> (Although these will often migrate to local lymph nodes upon ingesting antigens)</w:t>
      </w:r>
    </w:p>
    <w:p w:rsidR="00001AA5" w:rsidRPr="00001AA5" w:rsidRDefault="00001AA5" w:rsidP="00001AA5">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2" w:tooltip="Mast cell" w:history="1">
        <w:r w:rsidRPr="00001AA5">
          <w:rPr>
            <w:rFonts w:ascii="Times New Roman" w:eastAsia="Times New Roman" w:hAnsi="Times New Roman" w:cs="Times New Roman"/>
            <w:color w:val="552200"/>
            <w:sz w:val="27"/>
            <w:szCs w:val="27"/>
            <w:u w:val="single"/>
            <w:lang w:val="en"/>
          </w:rPr>
          <w:t>Mast cells</w:t>
        </w:r>
      </w:hyperlink>
    </w:p>
    <w:p w:rsidR="00001AA5" w:rsidRPr="00001AA5" w:rsidRDefault="00001AA5" w:rsidP="00001AA5">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3" w:tooltip="Microglia" w:history="1">
        <w:r w:rsidRPr="00001AA5">
          <w:rPr>
            <w:rFonts w:ascii="Times New Roman" w:eastAsia="Times New Roman" w:hAnsi="Times New Roman" w:cs="Times New Roman"/>
            <w:color w:val="552200"/>
            <w:sz w:val="27"/>
            <w:szCs w:val="27"/>
            <w:u w:val="single"/>
            <w:lang w:val="en"/>
          </w:rPr>
          <w:t>Microglia</w:t>
        </w:r>
      </w:hyperlink>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Disorders</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There are two major categories of white blood cell disorders: </w:t>
      </w:r>
      <w:hyperlink r:id="rId224" w:tooltip="Cell growth" w:history="1">
        <w:r w:rsidRPr="00001AA5">
          <w:rPr>
            <w:rFonts w:ascii="Times New Roman" w:eastAsia="Times New Roman" w:hAnsi="Times New Roman" w:cs="Times New Roman"/>
            <w:color w:val="552200"/>
            <w:sz w:val="27"/>
            <w:szCs w:val="27"/>
            <w:u w:val="single"/>
            <w:lang w:val="en"/>
          </w:rPr>
          <w:t>proliferative</w:t>
        </w:r>
      </w:hyperlink>
      <w:r w:rsidRPr="00001AA5">
        <w:rPr>
          <w:rFonts w:ascii="Times New Roman" w:eastAsia="Times New Roman" w:hAnsi="Times New Roman" w:cs="Times New Roman"/>
          <w:color w:val="000000"/>
          <w:sz w:val="27"/>
          <w:szCs w:val="27"/>
          <w:lang w:val="en"/>
        </w:rPr>
        <w:t> and </w:t>
      </w:r>
      <w:hyperlink r:id="rId225" w:tooltip="Leukopenia" w:history="1">
        <w:r w:rsidRPr="00001AA5">
          <w:rPr>
            <w:rFonts w:ascii="Times New Roman" w:eastAsia="Times New Roman" w:hAnsi="Times New Roman" w:cs="Times New Roman"/>
            <w:color w:val="552200"/>
            <w:sz w:val="27"/>
            <w:szCs w:val="27"/>
            <w:u w:val="single"/>
            <w:lang w:val="en"/>
          </w:rPr>
          <w:t>leukopenias</w:t>
        </w:r>
      </w:hyperlink>
      <w:r w:rsidRPr="00001AA5">
        <w:rPr>
          <w:rFonts w:ascii="Times New Roman" w:eastAsia="Times New Roman" w:hAnsi="Times New Roman" w:cs="Times New Roman"/>
          <w:color w:val="000000"/>
          <w:sz w:val="27"/>
          <w:szCs w:val="27"/>
          <w:lang w:val="en"/>
        </w:rPr>
        <w:t>.</w:t>
      </w:r>
      <w:hyperlink r:id="rId226"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r w:rsidRPr="00001AA5">
        <w:rPr>
          <w:rFonts w:ascii="Times New Roman" w:eastAsia="Times New Roman" w:hAnsi="Times New Roman" w:cs="Times New Roman"/>
          <w:color w:val="000000"/>
          <w:sz w:val="27"/>
          <w:szCs w:val="27"/>
          <w:lang w:val="en"/>
        </w:rPr>
        <w:t> In the proliferative disorders there is an increase in the number of white blood cells. This increase is commonly reactive (ex. due to </w:t>
      </w:r>
      <w:hyperlink r:id="rId227" w:tooltip="Infection" w:history="1">
        <w:r w:rsidRPr="00001AA5">
          <w:rPr>
            <w:rFonts w:ascii="Times New Roman" w:eastAsia="Times New Roman" w:hAnsi="Times New Roman" w:cs="Times New Roman"/>
            <w:color w:val="552200"/>
            <w:sz w:val="27"/>
            <w:szCs w:val="27"/>
            <w:u w:val="single"/>
            <w:lang w:val="en"/>
          </w:rPr>
          <w:t>infection</w:t>
        </w:r>
      </w:hyperlink>
      <w:r w:rsidRPr="00001AA5">
        <w:rPr>
          <w:rFonts w:ascii="Times New Roman" w:eastAsia="Times New Roman" w:hAnsi="Times New Roman" w:cs="Times New Roman"/>
          <w:color w:val="000000"/>
          <w:sz w:val="27"/>
          <w:szCs w:val="27"/>
          <w:lang w:val="en"/>
        </w:rPr>
        <w:t>) but may also be </w:t>
      </w:r>
      <w:hyperlink r:id="rId228" w:tooltip="Cancer" w:history="1">
        <w:r w:rsidRPr="00001AA5">
          <w:rPr>
            <w:rFonts w:ascii="Times New Roman" w:eastAsia="Times New Roman" w:hAnsi="Times New Roman" w:cs="Times New Roman"/>
            <w:color w:val="552200"/>
            <w:sz w:val="27"/>
            <w:szCs w:val="27"/>
            <w:u w:val="single"/>
            <w:lang w:val="en"/>
          </w:rPr>
          <w:t>cancerous</w:t>
        </w:r>
      </w:hyperlink>
      <w:r w:rsidRPr="00001AA5">
        <w:rPr>
          <w:rFonts w:ascii="Times New Roman" w:eastAsia="Times New Roman" w:hAnsi="Times New Roman" w:cs="Times New Roman"/>
          <w:color w:val="000000"/>
          <w:sz w:val="27"/>
          <w:szCs w:val="27"/>
          <w:lang w:val="en"/>
        </w:rPr>
        <w:t>. In leukopenias there is a decrease in the number of white blood cells. Both proliferative disease and leukopenias are</w:t>
      </w:r>
      <w:hyperlink r:id="rId229" w:tooltip="Quantitative" w:history="1">
        <w:r w:rsidRPr="00001AA5">
          <w:rPr>
            <w:rFonts w:ascii="Times New Roman" w:eastAsia="Times New Roman" w:hAnsi="Times New Roman" w:cs="Times New Roman"/>
            <w:color w:val="552200"/>
            <w:sz w:val="27"/>
            <w:szCs w:val="27"/>
            <w:u w:val="single"/>
            <w:lang w:val="en"/>
          </w:rPr>
          <w:t>quantitative</w:t>
        </w:r>
      </w:hyperlink>
      <w:r w:rsidRPr="00001AA5">
        <w:rPr>
          <w:rFonts w:ascii="Times New Roman" w:eastAsia="Times New Roman" w:hAnsi="Times New Roman" w:cs="Times New Roman"/>
          <w:color w:val="000000"/>
          <w:sz w:val="27"/>
          <w:szCs w:val="27"/>
          <w:lang w:val="en"/>
        </w:rPr>
        <w:t> disorders of white blood cells. </w:t>
      </w:r>
      <w:hyperlink r:id="rId230" w:tooltip="Qualitative" w:history="1">
        <w:r w:rsidRPr="00001AA5">
          <w:rPr>
            <w:rFonts w:ascii="Times New Roman" w:eastAsia="Times New Roman" w:hAnsi="Times New Roman" w:cs="Times New Roman"/>
            <w:color w:val="552200"/>
            <w:sz w:val="27"/>
            <w:szCs w:val="27"/>
            <w:u w:val="single"/>
            <w:lang w:val="en"/>
          </w:rPr>
          <w:t>Qualitative</w:t>
        </w:r>
      </w:hyperlink>
      <w:r w:rsidRPr="00001AA5">
        <w:rPr>
          <w:rFonts w:ascii="Times New Roman" w:eastAsia="Times New Roman" w:hAnsi="Times New Roman" w:cs="Times New Roman"/>
          <w:color w:val="000000"/>
          <w:sz w:val="27"/>
          <w:szCs w:val="27"/>
          <w:lang w:val="en"/>
        </w:rPr>
        <w:t> disorders of white blood cells are another category. These are disorders in which the number of white blood cells is normal but the cells do not function normally.</w:t>
      </w:r>
      <w:hyperlink r:id="rId231"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Leukopenias</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A range of disorders can cause decreases in white blood cells. This type of white blood cell decreased is usually the neutrophil. In this case the decrease may be called </w:t>
      </w:r>
      <w:hyperlink r:id="rId232" w:tooltip="Neutropenia" w:history="1">
        <w:r w:rsidRPr="00001AA5">
          <w:rPr>
            <w:rFonts w:ascii="Times New Roman" w:eastAsia="Times New Roman" w:hAnsi="Times New Roman" w:cs="Times New Roman"/>
            <w:color w:val="552200"/>
            <w:sz w:val="27"/>
            <w:szCs w:val="27"/>
            <w:u w:val="single"/>
            <w:lang w:val="en"/>
          </w:rPr>
          <w:t>neutropenia</w:t>
        </w:r>
      </w:hyperlink>
      <w:r w:rsidRPr="00001AA5">
        <w:rPr>
          <w:rFonts w:ascii="Times New Roman" w:eastAsia="Times New Roman" w:hAnsi="Times New Roman" w:cs="Times New Roman"/>
          <w:color w:val="000000"/>
          <w:sz w:val="27"/>
          <w:szCs w:val="27"/>
          <w:lang w:val="en"/>
        </w:rPr>
        <w:t> or granulocytopenia. Less commonly, a decrease in lymphocytes (called </w:t>
      </w:r>
      <w:hyperlink r:id="rId233" w:tooltip="Lymphocytopenia" w:history="1">
        <w:r w:rsidRPr="00001AA5">
          <w:rPr>
            <w:rFonts w:ascii="Times New Roman" w:eastAsia="Times New Roman" w:hAnsi="Times New Roman" w:cs="Times New Roman"/>
            <w:color w:val="552200"/>
            <w:sz w:val="27"/>
            <w:szCs w:val="27"/>
            <w:u w:val="single"/>
            <w:lang w:val="en"/>
          </w:rPr>
          <w:t>lymphocytopenia</w:t>
        </w:r>
      </w:hyperlink>
      <w:r w:rsidRPr="00001AA5">
        <w:rPr>
          <w:rFonts w:ascii="Times New Roman" w:eastAsia="Times New Roman" w:hAnsi="Times New Roman" w:cs="Times New Roman"/>
          <w:color w:val="000000"/>
          <w:sz w:val="27"/>
          <w:szCs w:val="27"/>
          <w:lang w:val="en"/>
        </w:rPr>
        <w:t> or lymphopenia) may be seen.</w:t>
      </w:r>
      <w:hyperlink r:id="rId234"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p>
    <w:p w:rsidR="00001AA5" w:rsidRPr="00001AA5" w:rsidRDefault="00001AA5" w:rsidP="00001AA5">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01AA5">
        <w:rPr>
          <w:rFonts w:ascii="Times New Roman" w:eastAsia="Times New Roman" w:hAnsi="Times New Roman" w:cs="Times New Roman"/>
          <w:b/>
          <w:bCs/>
          <w:color w:val="000000"/>
          <w:sz w:val="24"/>
          <w:szCs w:val="24"/>
          <w:lang w:val="en"/>
        </w:rPr>
        <w:t>Neutropenia</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235" w:tooltip="Neutropenia" w:history="1">
        <w:r w:rsidRPr="00001AA5">
          <w:rPr>
            <w:rFonts w:ascii="Times New Roman" w:eastAsia="Times New Roman" w:hAnsi="Times New Roman" w:cs="Times New Roman"/>
            <w:color w:val="552200"/>
            <w:sz w:val="27"/>
            <w:szCs w:val="27"/>
            <w:u w:val="single"/>
            <w:lang w:val="en"/>
          </w:rPr>
          <w:t>Neutropenia</w:t>
        </w:r>
      </w:hyperlink>
      <w:r w:rsidRPr="00001AA5">
        <w:rPr>
          <w:rFonts w:ascii="Times New Roman" w:eastAsia="Times New Roman" w:hAnsi="Times New Roman" w:cs="Times New Roman"/>
          <w:color w:val="000000"/>
          <w:sz w:val="27"/>
          <w:szCs w:val="27"/>
          <w:lang w:val="en"/>
        </w:rPr>
        <w:t> can be </w:t>
      </w:r>
      <w:hyperlink r:id="rId236" w:tooltip="Acquired disorder" w:history="1">
        <w:r w:rsidRPr="00001AA5">
          <w:rPr>
            <w:rFonts w:ascii="Times New Roman" w:eastAsia="Times New Roman" w:hAnsi="Times New Roman" w:cs="Times New Roman"/>
            <w:color w:val="552200"/>
            <w:sz w:val="27"/>
            <w:szCs w:val="27"/>
            <w:u w:val="single"/>
            <w:lang w:val="en"/>
          </w:rPr>
          <w:t>acquired</w:t>
        </w:r>
      </w:hyperlink>
      <w:r w:rsidRPr="00001AA5">
        <w:rPr>
          <w:rFonts w:ascii="Times New Roman" w:eastAsia="Times New Roman" w:hAnsi="Times New Roman" w:cs="Times New Roman"/>
          <w:color w:val="000000"/>
          <w:sz w:val="27"/>
          <w:szCs w:val="27"/>
          <w:lang w:val="en"/>
        </w:rPr>
        <w:t> or </w:t>
      </w:r>
      <w:hyperlink r:id="rId237" w:tooltip="Congenital disorder" w:history="1">
        <w:r w:rsidRPr="00001AA5">
          <w:rPr>
            <w:rFonts w:ascii="Times New Roman" w:eastAsia="Times New Roman" w:hAnsi="Times New Roman" w:cs="Times New Roman"/>
            <w:color w:val="552200"/>
            <w:sz w:val="27"/>
            <w:szCs w:val="27"/>
            <w:u w:val="single"/>
            <w:lang w:val="en"/>
          </w:rPr>
          <w:t>intrinsic</w:t>
        </w:r>
      </w:hyperlink>
      <w:r w:rsidRPr="00001AA5">
        <w:rPr>
          <w:rFonts w:ascii="Times New Roman" w:eastAsia="Times New Roman" w:hAnsi="Times New Roman" w:cs="Times New Roman"/>
          <w:color w:val="000000"/>
          <w:sz w:val="27"/>
          <w:szCs w:val="27"/>
          <w:lang w:val="en"/>
        </w:rPr>
        <w:t>.</w:t>
      </w:r>
      <w:hyperlink r:id="rId238" w:anchor="cite_note-13" w:history="1">
        <w:r w:rsidRPr="00001AA5">
          <w:rPr>
            <w:rFonts w:ascii="Times New Roman" w:eastAsia="Times New Roman" w:hAnsi="Times New Roman" w:cs="Times New Roman"/>
            <w:color w:val="552200"/>
            <w:sz w:val="27"/>
            <w:szCs w:val="27"/>
            <w:u w:val="single"/>
            <w:vertAlign w:val="superscript"/>
            <w:lang w:val="en"/>
          </w:rPr>
          <w:t>[13]</w:t>
        </w:r>
      </w:hyperlink>
      <w:r w:rsidRPr="00001AA5">
        <w:rPr>
          <w:rFonts w:ascii="Times New Roman" w:eastAsia="Times New Roman" w:hAnsi="Times New Roman" w:cs="Times New Roman"/>
          <w:color w:val="000000"/>
          <w:sz w:val="27"/>
          <w:szCs w:val="27"/>
          <w:lang w:val="en"/>
        </w:rPr>
        <w:t> A decrease in levels of neutrophils on lab tests is due to either decreased production of neutrophils or increased removal from the blood.</w:t>
      </w:r>
      <w:hyperlink r:id="rId239"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r w:rsidRPr="00001AA5">
        <w:rPr>
          <w:rFonts w:ascii="Times New Roman" w:eastAsia="Times New Roman" w:hAnsi="Times New Roman" w:cs="Times New Roman"/>
          <w:color w:val="000000"/>
          <w:sz w:val="27"/>
          <w:szCs w:val="27"/>
          <w:lang w:val="en"/>
        </w:rPr>
        <w:t> The following list of causes is not complete.</w:t>
      </w:r>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Medications - </w:t>
      </w:r>
      <w:hyperlink r:id="rId240" w:tooltip="Chemotherapy" w:history="1">
        <w:r w:rsidRPr="00001AA5">
          <w:rPr>
            <w:rFonts w:ascii="Times New Roman" w:eastAsia="Times New Roman" w:hAnsi="Times New Roman" w:cs="Times New Roman"/>
            <w:color w:val="552200"/>
            <w:sz w:val="27"/>
            <w:szCs w:val="27"/>
            <w:u w:val="single"/>
            <w:lang w:val="en"/>
          </w:rPr>
          <w:t>chemotherapy</w:t>
        </w:r>
      </w:hyperlink>
      <w:r w:rsidRPr="00001AA5">
        <w:rPr>
          <w:rFonts w:ascii="Times New Roman" w:eastAsia="Times New Roman" w:hAnsi="Times New Roman" w:cs="Times New Roman"/>
          <w:color w:val="000000"/>
          <w:sz w:val="27"/>
          <w:szCs w:val="27"/>
          <w:lang w:val="en"/>
        </w:rPr>
        <w:t>, sulfas or other </w:t>
      </w:r>
      <w:hyperlink r:id="rId241" w:tooltip="Antibiotics" w:history="1">
        <w:r w:rsidRPr="00001AA5">
          <w:rPr>
            <w:rFonts w:ascii="Times New Roman" w:eastAsia="Times New Roman" w:hAnsi="Times New Roman" w:cs="Times New Roman"/>
            <w:color w:val="552200"/>
            <w:sz w:val="27"/>
            <w:szCs w:val="27"/>
            <w:u w:val="single"/>
            <w:lang w:val="en"/>
          </w:rPr>
          <w:t>antibiotics</w:t>
        </w:r>
      </w:hyperlink>
      <w:r w:rsidRPr="00001AA5">
        <w:rPr>
          <w:rFonts w:ascii="Times New Roman" w:eastAsia="Times New Roman" w:hAnsi="Times New Roman" w:cs="Times New Roman"/>
          <w:color w:val="000000"/>
          <w:sz w:val="27"/>
          <w:szCs w:val="27"/>
          <w:lang w:val="en"/>
        </w:rPr>
        <w:t>, phenothiazenes, </w:t>
      </w:r>
      <w:hyperlink r:id="rId242" w:tooltip="Benzodiazepines" w:history="1">
        <w:r w:rsidRPr="00001AA5">
          <w:rPr>
            <w:rFonts w:ascii="Times New Roman" w:eastAsia="Times New Roman" w:hAnsi="Times New Roman" w:cs="Times New Roman"/>
            <w:color w:val="552200"/>
            <w:sz w:val="27"/>
            <w:szCs w:val="27"/>
            <w:u w:val="single"/>
            <w:lang w:val="en"/>
          </w:rPr>
          <w:t>benzodiazepines</w:t>
        </w:r>
      </w:hyperlink>
      <w:r w:rsidRPr="00001AA5">
        <w:rPr>
          <w:rFonts w:ascii="Times New Roman" w:eastAsia="Times New Roman" w:hAnsi="Times New Roman" w:cs="Times New Roman"/>
          <w:color w:val="000000"/>
          <w:sz w:val="27"/>
          <w:szCs w:val="27"/>
          <w:lang w:val="en"/>
        </w:rPr>
        <w:t>, antithyroids, </w:t>
      </w:r>
      <w:hyperlink r:id="rId243" w:tooltip="Anticonvulsants" w:history="1">
        <w:r w:rsidRPr="00001AA5">
          <w:rPr>
            <w:rFonts w:ascii="Times New Roman" w:eastAsia="Times New Roman" w:hAnsi="Times New Roman" w:cs="Times New Roman"/>
            <w:color w:val="552200"/>
            <w:sz w:val="27"/>
            <w:szCs w:val="27"/>
            <w:u w:val="single"/>
            <w:lang w:val="en"/>
          </w:rPr>
          <w:t>anticonvulsants</w:t>
        </w:r>
      </w:hyperlink>
      <w:r w:rsidRPr="00001AA5">
        <w:rPr>
          <w:rFonts w:ascii="Times New Roman" w:eastAsia="Times New Roman" w:hAnsi="Times New Roman" w:cs="Times New Roman"/>
          <w:color w:val="000000"/>
          <w:sz w:val="27"/>
          <w:szCs w:val="27"/>
          <w:lang w:val="en"/>
        </w:rPr>
        <w:t>, quinine, quinidine, indomethacin, procainamide, thiazides</w:t>
      </w:r>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Radiation</w:t>
      </w:r>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Toxins - </w:t>
      </w:r>
      <w:hyperlink r:id="rId244" w:tooltip="Alcohol" w:history="1">
        <w:r w:rsidRPr="00001AA5">
          <w:rPr>
            <w:rFonts w:ascii="Times New Roman" w:eastAsia="Times New Roman" w:hAnsi="Times New Roman" w:cs="Times New Roman"/>
            <w:color w:val="552200"/>
            <w:sz w:val="27"/>
            <w:szCs w:val="27"/>
            <w:u w:val="single"/>
            <w:lang w:val="en"/>
          </w:rPr>
          <w:t>alcohol</w:t>
        </w:r>
      </w:hyperlink>
      <w:r w:rsidRPr="00001AA5">
        <w:rPr>
          <w:rFonts w:ascii="Times New Roman" w:eastAsia="Times New Roman" w:hAnsi="Times New Roman" w:cs="Times New Roman"/>
          <w:color w:val="000000"/>
          <w:sz w:val="27"/>
          <w:szCs w:val="27"/>
          <w:lang w:val="en"/>
        </w:rPr>
        <w:t>, benzenes</w:t>
      </w:r>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Intrinsic disorders - </w:t>
      </w:r>
      <w:hyperlink r:id="rId245" w:tooltip="Fanconi syndrome" w:history="1">
        <w:r w:rsidRPr="00001AA5">
          <w:rPr>
            <w:rFonts w:ascii="Times New Roman" w:eastAsia="Times New Roman" w:hAnsi="Times New Roman" w:cs="Times New Roman"/>
            <w:color w:val="552200"/>
            <w:sz w:val="27"/>
            <w:szCs w:val="27"/>
            <w:u w:val="single"/>
            <w:lang w:val="en"/>
          </w:rPr>
          <w:t>Fanconi's</w:t>
        </w:r>
      </w:hyperlink>
      <w:r w:rsidRPr="00001AA5">
        <w:rPr>
          <w:rFonts w:ascii="Times New Roman" w:eastAsia="Times New Roman" w:hAnsi="Times New Roman" w:cs="Times New Roman"/>
          <w:color w:val="000000"/>
          <w:sz w:val="27"/>
          <w:szCs w:val="27"/>
          <w:lang w:val="en"/>
        </w:rPr>
        <w:t>, </w:t>
      </w:r>
      <w:hyperlink r:id="rId246" w:tooltip="Kostmann syndrome" w:history="1">
        <w:r w:rsidRPr="00001AA5">
          <w:rPr>
            <w:rFonts w:ascii="Times New Roman" w:eastAsia="Times New Roman" w:hAnsi="Times New Roman" w:cs="Times New Roman"/>
            <w:color w:val="552200"/>
            <w:sz w:val="27"/>
            <w:szCs w:val="27"/>
            <w:u w:val="single"/>
            <w:lang w:val="en"/>
          </w:rPr>
          <w:t>Kostmann's</w:t>
        </w:r>
      </w:hyperlink>
      <w:r w:rsidRPr="00001AA5">
        <w:rPr>
          <w:rFonts w:ascii="Times New Roman" w:eastAsia="Times New Roman" w:hAnsi="Times New Roman" w:cs="Times New Roman"/>
          <w:color w:val="000000"/>
          <w:sz w:val="27"/>
          <w:szCs w:val="27"/>
          <w:lang w:val="en"/>
        </w:rPr>
        <w:t>, cyclic neutropenia, </w:t>
      </w:r>
      <w:hyperlink r:id="rId247" w:tooltip="Chediak-Higashi syndrome" w:history="1">
        <w:r w:rsidRPr="00001AA5">
          <w:rPr>
            <w:rFonts w:ascii="Times New Roman" w:eastAsia="Times New Roman" w:hAnsi="Times New Roman" w:cs="Times New Roman"/>
            <w:color w:val="552200"/>
            <w:sz w:val="27"/>
            <w:szCs w:val="27"/>
            <w:u w:val="single"/>
            <w:lang w:val="en"/>
          </w:rPr>
          <w:t>Chediak-Higashi</w:t>
        </w:r>
      </w:hyperlink>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Immune dysfunction - disorders of collagen, </w:t>
      </w:r>
      <w:hyperlink r:id="rId248" w:tooltip="AIDS" w:history="1">
        <w:r w:rsidRPr="00001AA5">
          <w:rPr>
            <w:rFonts w:ascii="Times New Roman" w:eastAsia="Times New Roman" w:hAnsi="Times New Roman" w:cs="Times New Roman"/>
            <w:color w:val="552200"/>
            <w:sz w:val="27"/>
            <w:szCs w:val="27"/>
            <w:u w:val="single"/>
            <w:lang w:val="en"/>
          </w:rPr>
          <w:t>AIDS</w:t>
        </w:r>
      </w:hyperlink>
      <w:r w:rsidRPr="00001AA5">
        <w:rPr>
          <w:rFonts w:ascii="Times New Roman" w:eastAsia="Times New Roman" w:hAnsi="Times New Roman" w:cs="Times New Roman"/>
          <w:color w:val="000000"/>
          <w:sz w:val="27"/>
          <w:szCs w:val="27"/>
          <w:lang w:val="en"/>
        </w:rPr>
        <w:t>, </w:t>
      </w:r>
      <w:hyperlink r:id="rId249" w:tooltip="Rheumatoid arthritis" w:history="1">
        <w:r w:rsidRPr="00001AA5">
          <w:rPr>
            <w:rFonts w:ascii="Times New Roman" w:eastAsia="Times New Roman" w:hAnsi="Times New Roman" w:cs="Times New Roman"/>
            <w:color w:val="552200"/>
            <w:sz w:val="27"/>
            <w:szCs w:val="27"/>
            <w:u w:val="single"/>
            <w:lang w:val="en"/>
          </w:rPr>
          <w:t>rheumatoid arthritis</w:t>
        </w:r>
      </w:hyperlink>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Blood cell dysfunction - </w:t>
      </w:r>
      <w:hyperlink r:id="rId250" w:tooltip="Megaloblastic anemia" w:history="1">
        <w:r w:rsidRPr="00001AA5">
          <w:rPr>
            <w:rFonts w:ascii="Times New Roman" w:eastAsia="Times New Roman" w:hAnsi="Times New Roman" w:cs="Times New Roman"/>
            <w:color w:val="552200"/>
            <w:sz w:val="27"/>
            <w:szCs w:val="27"/>
            <w:u w:val="single"/>
            <w:lang w:val="en"/>
          </w:rPr>
          <w:t>megaloblastic anemia</w:t>
        </w:r>
      </w:hyperlink>
      <w:r w:rsidRPr="00001AA5">
        <w:rPr>
          <w:rFonts w:ascii="Times New Roman" w:eastAsia="Times New Roman" w:hAnsi="Times New Roman" w:cs="Times New Roman"/>
          <w:color w:val="000000"/>
          <w:sz w:val="27"/>
          <w:szCs w:val="27"/>
          <w:lang w:val="en"/>
        </w:rPr>
        <w:t>, </w:t>
      </w:r>
      <w:hyperlink r:id="rId251" w:tooltip="Myelodysplasia" w:history="1">
        <w:r w:rsidRPr="00001AA5">
          <w:rPr>
            <w:rFonts w:ascii="Times New Roman" w:eastAsia="Times New Roman" w:hAnsi="Times New Roman" w:cs="Times New Roman"/>
            <w:color w:val="552200"/>
            <w:sz w:val="27"/>
            <w:szCs w:val="27"/>
            <w:u w:val="single"/>
            <w:lang w:val="en"/>
          </w:rPr>
          <w:t>myelodysplasia</w:t>
        </w:r>
      </w:hyperlink>
      <w:r w:rsidRPr="00001AA5">
        <w:rPr>
          <w:rFonts w:ascii="Times New Roman" w:eastAsia="Times New Roman" w:hAnsi="Times New Roman" w:cs="Times New Roman"/>
          <w:color w:val="000000"/>
          <w:sz w:val="27"/>
          <w:szCs w:val="27"/>
          <w:lang w:val="en"/>
        </w:rPr>
        <w:t>, marrow failure, marrow replacement, acute </w:t>
      </w:r>
      <w:hyperlink r:id="rId252" w:tooltip="Leukemia" w:history="1">
        <w:r w:rsidRPr="00001AA5">
          <w:rPr>
            <w:rFonts w:ascii="Times New Roman" w:eastAsia="Times New Roman" w:hAnsi="Times New Roman" w:cs="Times New Roman"/>
            <w:color w:val="552200"/>
            <w:sz w:val="27"/>
            <w:szCs w:val="27"/>
            <w:u w:val="single"/>
            <w:lang w:val="en"/>
          </w:rPr>
          <w:t>leukemia</w:t>
        </w:r>
      </w:hyperlink>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Any major infection</w:t>
      </w:r>
    </w:p>
    <w:p w:rsidR="00001AA5" w:rsidRPr="00001AA5" w:rsidRDefault="00001AA5" w:rsidP="00001AA5">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Miscellaneous - </w:t>
      </w:r>
      <w:hyperlink r:id="rId253" w:tooltip="Starvation" w:history="1">
        <w:r w:rsidRPr="00001AA5">
          <w:rPr>
            <w:rFonts w:ascii="Times New Roman" w:eastAsia="Times New Roman" w:hAnsi="Times New Roman" w:cs="Times New Roman"/>
            <w:color w:val="552200"/>
            <w:sz w:val="27"/>
            <w:szCs w:val="27"/>
            <w:u w:val="single"/>
            <w:lang w:val="en"/>
          </w:rPr>
          <w:t>starvation</w:t>
        </w:r>
      </w:hyperlink>
      <w:r w:rsidRPr="00001AA5">
        <w:rPr>
          <w:rFonts w:ascii="Times New Roman" w:eastAsia="Times New Roman" w:hAnsi="Times New Roman" w:cs="Times New Roman"/>
          <w:color w:val="000000"/>
          <w:sz w:val="27"/>
          <w:szCs w:val="27"/>
          <w:lang w:val="en"/>
        </w:rPr>
        <w:t>, </w:t>
      </w:r>
      <w:hyperlink r:id="rId254" w:tooltip="Hypersplenism" w:history="1">
        <w:r w:rsidRPr="00001AA5">
          <w:rPr>
            <w:rFonts w:ascii="Times New Roman" w:eastAsia="Times New Roman" w:hAnsi="Times New Roman" w:cs="Times New Roman"/>
            <w:color w:val="552200"/>
            <w:sz w:val="27"/>
            <w:szCs w:val="27"/>
            <w:u w:val="single"/>
            <w:lang w:val="en"/>
          </w:rPr>
          <w:t>hypersplenism</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Symptoms of neutropenia are associated with the underlying cause of the decrease in neutrophils. For example, the most common cause of acquired neutropenia is drug-induced, so an individual may have symptoms of </w:t>
      </w:r>
      <w:hyperlink r:id="rId255" w:tooltip="Drug overdose" w:history="1">
        <w:r w:rsidRPr="00001AA5">
          <w:rPr>
            <w:rFonts w:ascii="Times New Roman" w:eastAsia="Times New Roman" w:hAnsi="Times New Roman" w:cs="Times New Roman"/>
            <w:color w:val="552200"/>
            <w:sz w:val="27"/>
            <w:szCs w:val="27"/>
            <w:u w:val="single"/>
            <w:lang w:val="en"/>
          </w:rPr>
          <w:t>medication overdose</w:t>
        </w:r>
      </w:hyperlink>
      <w:r w:rsidRPr="00001AA5">
        <w:rPr>
          <w:rFonts w:ascii="Times New Roman" w:eastAsia="Times New Roman" w:hAnsi="Times New Roman" w:cs="Times New Roman"/>
          <w:color w:val="000000"/>
          <w:sz w:val="27"/>
          <w:szCs w:val="27"/>
          <w:lang w:val="en"/>
        </w:rPr>
        <w:t> or toxicity. Treatment is also aimed at the underlying cause of the neutropenia.</w:t>
      </w:r>
      <w:hyperlink r:id="rId256" w:anchor="cite_note-Schafer_a-14" w:history="1">
        <w:r w:rsidRPr="00001AA5">
          <w:rPr>
            <w:rFonts w:ascii="Times New Roman" w:eastAsia="Times New Roman" w:hAnsi="Times New Roman" w:cs="Times New Roman"/>
            <w:color w:val="552200"/>
            <w:sz w:val="27"/>
            <w:szCs w:val="27"/>
            <w:u w:val="single"/>
            <w:vertAlign w:val="superscript"/>
            <w:lang w:val="en"/>
          </w:rPr>
          <w:t>[14]</w:t>
        </w:r>
      </w:hyperlink>
      <w:r w:rsidRPr="00001AA5">
        <w:rPr>
          <w:rFonts w:ascii="Times New Roman" w:eastAsia="Times New Roman" w:hAnsi="Times New Roman" w:cs="Times New Roman"/>
          <w:color w:val="000000"/>
          <w:sz w:val="27"/>
          <w:szCs w:val="27"/>
          <w:lang w:val="en"/>
        </w:rPr>
        <w:t> One severe consequence of neutropenia is that it can increase the risk of infection.</w:t>
      </w:r>
      <w:hyperlink r:id="rId257"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p>
    <w:p w:rsidR="00001AA5" w:rsidRPr="00001AA5" w:rsidRDefault="00001AA5" w:rsidP="00001AA5">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01AA5">
        <w:rPr>
          <w:rFonts w:ascii="Times New Roman" w:eastAsia="Times New Roman" w:hAnsi="Times New Roman" w:cs="Times New Roman"/>
          <w:b/>
          <w:bCs/>
          <w:color w:val="000000"/>
          <w:sz w:val="24"/>
          <w:szCs w:val="24"/>
          <w:lang w:val="en"/>
        </w:rPr>
        <w:t>Lymphocytopenia</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Defined as total lymphocyte count below 1.0x10</w:t>
      </w:r>
      <w:r w:rsidRPr="00001AA5">
        <w:rPr>
          <w:rFonts w:ascii="Times New Roman" w:eastAsia="Times New Roman" w:hAnsi="Times New Roman" w:cs="Times New Roman"/>
          <w:color w:val="000000"/>
          <w:sz w:val="27"/>
          <w:szCs w:val="27"/>
          <w:vertAlign w:val="superscript"/>
          <w:lang w:val="en"/>
        </w:rPr>
        <w:t>9</w:t>
      </w:r>
      <w:r w:rsidRPr="00001AA5">
        <w:rPr>
          <w:rFonts w:ascii="Times New Roman" w:eastAsia="Times New Roman" w:hAnsi="Times New Roman" w:cs="Times New Roman"/>
          <w:color w:val="000000"/>
          <w:sz w:val="27"/>
          <w:szCs w:val="27"/>
          <w:lang w:val="en"/>
        </w:rPr>
        <w:t>/L, the cells most commonly affected are CD4+ T cells. Like neutropenia, lymphocytopenia may be acquired or intrinsic and there are many causes.</w:t>
      </w:r>
      <w:hyperlink r:id="rId258"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r w:rsidRPr="00001AA5">
        <w:rPr>
          <w:rFonts w:ascii="Times New Roman" w:eastAsia="Times New Roman" w:hAnsi="Times New Roman" w:cs="Times New Roman"/>
          <w:color w:val="000000"/>
          <w:sz w:val="27"/>
          <w:szCs w:val="27"/>
          <w:lang w:val="en"/>
        </w:rPr>
        <w:t> This is not a complete list.</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Inherited immune deficiency - </w:t>
      </w:r>
      <w:hyperlink r:id="rId259" w:tooltip="Severe combined immunodeficiency" w:history="1">
        <w:r w:rsidRPr="00001AA5">
          <w:rPr>
            <w:rFonts w:ascii="Times New Roman" w:eastAsia="Times New Roman" w:hAnsi="Times New Roman" w:cs="Times New Roman"/>
            <w:color w:val="552200"/>
            <w:sz w:val="27"/>
            <w:szCs w:val="27"/>
            <w:u w:val="single"/>
            <w:lang w:val="en"/>
          </w:rPr>
          <w:t>severe combined immunodeficiency</w:t>
        </w:r>
      </w:hyperlink>
      <w:r w:rsidRPr="00001AA5">
        <w:rPr>
          <w:rFonts w:ascii="Times New Roman" w:eastAsia="Times New Roman" w:hAnsi="Times New Roman" w:cs="Times New Roman"/>
          <w:color w:val="000000"/>
          <w:sz w:val="27"/>
          <w:szCs w:val="27"/>
          <w:lang w:val="en"/>
        </w:rPr>
        <w:t>, </w:t>
      </w:r>
      <w:hyperlink r:id="rId260" w:tooltip="Common variable immune deficiency" w:history="1">
        <w:r w:rsidRPr="00001AA5">
          <w:rPr>
            <w:rFonts w:ascii="Times New Roman" w:eastAsia="Times New Roman" w:hAnsi="Times New Roman" w:cs="Times New Roman"/>
            <w:color w:val="552200"/>
            <w:sz w:val="27"/>
            <w:szCs w:val="27"/>
            <w:u w:val="single"/>
            <w:lang w:val="en"/>
          </w:rPr>
          <w:t>common variable immune deficiency</w:t>
        </w:r>
      </w:hyperlink>
      <w:r w:rsidRPr="00001AA5">
        <w:rPr>
          <w:rFonts w:ascii="Times New Roman" w:eastAsia="Times New Roman" w:hAnsi="Times New Roman" w:cs="Times New Roman"/>
          <w:color w:val="000000"/>
          <w:sz w:val="27"/>
          <w:szCs w:val="27"/>
          <w:lang w:val="en"/>
        </w:rPr>
        <w:t>, </w:t>
      </w:r>
      <w:hyperlink r:id="rId261" w:tooltip="Ataxia-telangiectasia" w:history="1">
        <w:r w:rsidRPr="00001AA5">
          <w:rPr>
            <w:rFonts w:ascii="Times New Roman" w:eastAsia="Times New Roman" w:hAnsi="Times New Roman" w:cs="Times New Roman"/>
            <w:color w:val="552200"/>
            <w:sz w:val="27"/>
            <w:szCs w:val="27"/>
            <w:u w:val="single"/>
            <w:lang w:val="en"/>
          </w:rPr>
          <w:t>ataxia-telangiectasia</w:t>
        </w:r>
      </w:hyperlink>
      <w:r w:rsidRPr="00001AA5">
        <w:rPr>
          <w:rFonts w:ascii="Times New Roman" w:eastAsia="Times New Roman" w:hAnsi="Times New Roman" w:cs="Times New Roman"/>
          <w:color w:val="000000"/>
          <w:sz w:val="27"/>
          <w:szCs w:val="27"/>
          <w:lang w:val="en"/>
        </w:rPr>
        <w:t>, </w:t>
      </w:r>
      <w:hyperlink r:id="rId262" w:tooltip="Wiskott-Aldrich syndrome" w:history="1">
        <w:r w:rsidRPr="00001AA5">
          <w:rPr>
            <w:rFonts w:ascii="Times New Roman" w:eastAsia="Times New Roman" w:hAnsi="Times New Roman" w:cs="Times New Roman"/>
            <w:color w:val="552200"/>
            <w:sz w:val="27"/>
            <w:szCs w:val="27"/>
            <w:u w:val="single"/>
            <w:lang w:val="en"/>
          </w:rPr>
          <w:t>Wiskott-Aldrich syndrome</w:t>
        </w:r>
      </w:hyperlink>
      <w:r w:rsidRPr="00001AA5">
        <w:rPr>
          <w:rFonts w:ascii="Times New Roman" w:eastAsia="Times New Roman" w:hAnsi="Times New Roman" w:cs="Times New Roman"/>
          <w:color w:val="000000"/>
          <w:sz w:val="27"/>
          <w:szCs w:val="27"/>
          <w:lang w:val="en"/>
        </w:rPr>
        <w:t>, immunodeficiency with short-limbed dwarfism, immunodeficiency with thymoma, </w:t>
      </w:r>
      <w:hyperlink r:id="rId263" w:tooltip="Purine nucleoside phosphorylase deficiency" w:history="1">
        <w:r w:rsidRPr="00001AA5">
          <w:rPr>
            <w:rFonts w:ascii="Times New Roman" w:eastAsia="Times New Roman" w:hAnsi="Times New Roman" w:cs="Times New Roman"/>
            <w:color w:val="552200"/>
            <w:sz w:val="27"/>
            <w:szCs w:val="27"/>
            <w:u w:val="single"/>
            <w:lang w:val="en"/>
          </w:rPr>
          <w:t>purine nucleoside phosphorylase deficiency</w:t>
        </w:r>
      </w:hyperlink>
      <w:r w:rsidRPr="00001AA5">
        <w:rPr>
          <w:rFonts w:ascii="Times New Roman" w:eastAsia="Times New Roman" w:hAnsi="Times New Roman" w:cs="Times New Roman"/>
          <w:color w:val="000000"/>
          <w:sz w:val="27"/>
          <w:szCs w:val="27"/>
          <w:lang w:val="en"/>
        </w:rPr>
        <w:t>, genetic polymorphism</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Blood cell dysfunction - </w:t>
      </w:r>
      <w:hyperlink r:id="rId264" w:tooltip="Aplastic anemia" w:history="1">
        <w:r w:rsidRPr="00001AA5">
          <w:rPr>
            <w:rFonts w:ascii="Times New Roman" w:eastAsia="Times New Roman" w:hAnsi="Times New Roman" w:cs="Times New Roman"/>
            <w:color w:val="552200"/>
            <w:sz w:val="27"/>
            <w:szCs w:val="27"/>
            <w:u w:val="single"/>
            <w:lang w:val="en"/>
          </w:rPr>
          <w:t>aplastic anemia</w:t>
        </w:r>
      </w:hyperlink>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Infectious diseases - </w:t>
      </w:r>
      <w:hyperlink r:id="rId265" w:tooltip="Virus" w:history="1">
        <w:r w:rsidRPr="00001AA5">
          <w:rPr>
            <w:rFonts w:ascii="Times New Roman" w:eastAsia="Times New Roman" w:hAnsi="Times New Roman" w:cs="Times New Roman"/>
            <w:color w:val="552200"/>
            <w:sz w:val="27"/>
            <w:szCs w:val="27"/>
            <w:u w:val="single"/>
            <w:lang w:val="en"/>
          </w:rPr>
          <w:t>viral</w:t>
        </w:r>
      </w:hyperlink>
      <w:r w:rsidRPr="00001AA5">
        <w:rPr>
          <w:rFonts w:ascii="Times New Roman" w:eastAsia="Times New Roman" w:hAnsi="Times New Roman" w:cs="Times New Roman"/>
          <w:color w:val="000000"/>
          <w:sz w:val="27"/>
          <w:szCs w:val="27"/>
          <w:lang w:val="en"/>
        </w:rPr>
        <w:t> (</w:t>
      </w:r>
      <w:hyperlink r:id="rId266" w:tooltip="AIDS" w:history="1">
        <w:r w:rsidRPr="00001AA5">
          <w:rPr>
            <w:rFonts w:ascii="Times New Roman" w:eastAsia="Times New Roman" w:hAnsi="Times New Roman" w:cs="Times New Roman"/>
            <w:color w:val="552200"/>
            <w:sz w:val="27"/>
            <w:szCs w:val="27"/>
            <w:u w:val="single"/>
            <w:lang w:val="en"/>
          </w:rPr>
          <w:t>AIDS</w:t>
        </w:r>
      </w:hyperlink>
      <w:r w:rsidRPr="00001AA5">
        <w:rPr>
          <w:rFonts w:ascii="Times New Roman" w:eastAsia="Times New Roman" w:hAnsi="Times New Roman" w:cs="Times New Roman"/>
          <w:color w:val="000000"/>
          <w:sz w:val="27"/>
          <w:szCs w:val="27"/>
          <w:lang w:val="en"/>
        </w:rPr>
        <w:t>, </w:t>
      </w:r>
      <w:hyperlink r:id="rId267" w:tooltip="SARS" w:history="1">
        <w:r w:rsidRPr="00001AA5">
          <w:rPr>
            <w:rFonts w:ascii="Times New Roman" w:eastAsia="Times New Roman" w:hAnsi="Times New Roman" w:cs="Times New Roman"/>
            <w:color w:val="552200"/>
            <w:sz w:val="27"/>
            <w:szCs w:val="27"/>
            <w:u w:val="single"/>
            <w:lang w:val="en"/>
          </w:rPr>
          <w:t>SARS</w:t>
        </w:r>
      </w:hyperlink>
      <w:r w:rsidRPr="00001AA5">
        <w:rPr>
          <w:rFonts w:ascii="Times New Roman" w:eastAsia="Times New Roman" w:hAnsi="Times New Roman" w:cs="Times New Roman"/>
          <w:color w:val="000000"/>
          <w:sz w:val="27"/>
          <w:szCs w:val="27"/>
          <w:lang w:val="en"/>
        </w:rPr>
        <w:t>, </w:t>
      </w:r>
      <w:hyperlink r:id="rId268" w:tooltip="West Nile virus" w:history="1">
        <w:r w:rsidRPr="00001AA5">
          <w:rPr>
            <w:rFonts w:ascii="Times New Roman" w:eastAsia="Times New Roman" w:hAnsi="Times New Roman" w:cs="Times New Roman"/>
            <w:color w:val="552200"/>
            <w:sz w:val="27"/>
            <w:szCs w:val="27"/>
            <w:u w:val="single"/>
            <w:lang w:val="en"/>
          </w:rPr>
          <w:t>West Nile encephalitis</w:t>
        </w:r>
      </w:hyperlink>
      <w:r w:rsidRPr="00001AA5">
        <w:rPr>
          <w:rFonts w:ascii="Times New Roman" w:eastAsia="Times New Roman" w:hAnsi="Times New Roman" w:cs="Times New Roman"/>
          <w:color w:val="000000"/>
          <w:sz w:val="27"/>
          <w:szCs w:val="27"/>
          <w:lang w:val="en"/>
        </w:rPr>
        <w:t>, </w:t>
      </w:r>
      <w:hyperlink r:id="rId269" w:tooltip="Hepatitis" w:history="1">
        <w:r w:rsidRPr="00001AA5">
          <w:rPr>
            <w:rFonts w:ascii="Times New Roman" w:eastAsia="Times New Roman" w:hAnsi="Times New Roman" w:cs="Times New Roman"/>
            <w:color w:val="552200"/>
            <w:sz w:val="27"/>
            <w:szCs w:val="27"/>
            <w:u w:val="single"/>
            <w:lang w:val="en"/>
          </w:rPr>
          <w:t>hepatitis</w:t>
        </w:r>
      </w:hyperlink>
      <w:r w:rsidRPr="00001AA5">
        <w:rPr>
          <w:rFonts w:ascii="Times New Roman" w:eastAsia="Times New Roman" w:hAnsi="Times New Roman" w:cs="Times New Roman"/>
          <w:color w:val="000000"/>
          <w:sz w:val="27"/>
          <w:szCs w:val="27"/>
          <w:lang w:val="en"/>
        </w:rPr>
        <w:t>, </w:t>
      </w:r>
      <w:hyperlink r:id="rId270" w:tooltip="Herpes simplex virus" w:history="1">
        <w:r w:rsidRPr="00001AA5">
          <w:rPr>
            <w:rFonts w:ascii="Times New Roman" w:eastAsia="Times New Roman" w:hAnsi="Times New Roman" w:cs="Times New Roman"/>
            <w:color w:val="552200"/>
            <w:sz w:val="27"/>
            <w:szCs w:val="27"/>
            <w:u w:val="single"/>
            <w:lang w:val="en"/>
          </w:rPr>
          <w:t>herpes</w:t>
        </w:r>
      </w:hyperlink>
      <w:r w:rsidRPr="00001AA5">
        <w:rPr>
          <w:rFonts w:ascii="Times New Roman" w:eastAsia="Times New Roman" w:hAnsi="Times New Roman" w:cs="Times New Roman"/>
          <w:color w:val="000000"/>
          <w:sz w:val="27"/>
          <w:szCs w:val="27"/>
          <w:lang w:val="en"/>
        </w:rPr>
        <w:t>, </w:t>
      </w:r>
      <w:hyperlink r:id="rId271" w:tooltip="Measles" w:history="1">
        <w:r w:rsidRPr="00001AA5">
          <w:rPr>
            <w:rFonts w:ascii="Times New Roman" w:eastAsia="Times New Roman" w:hAnsi="Times New Roman" w:cs="Times New Roman"/>
            <w:color w:val="552200"/>
            <w:sz w:val="27"/>
            <w:szCs w:val="27"/>
            <w:u w:val="single"/>
            <w:lang w:val="en"/>
          </w:rPr>
          <w:t>measles</w:t>
        </w:r>
      </w:hyperlink>
      <w:r w:rsidRPr="00001AA5">
        <w:rPr>
          <w:rFonts w:ascii="Times New Roman" w:eastAsia="Times New Roman" w:hAnsi="Times New Roman" w:cs="Times New Roman"/>
          <w:color w:val="000000"/>
          <w:sz w:val="27"/>
          <w:szCs w:val="27"/>
          <w:lang w:val="en"/>
        </w:rPr>
        <w:t>, others), </w:t>
      </w:r>
      <w:hyperlink r:id="rId272" w:tooltip="Bacteria" w:history="1">
        <w:r w:rsidRPr="00001AA5">
          <w:rPr>
            <w:rFonts w:ascii="Times New Roman" w:eastAsia="Times New Roman" w:hAnsi="Times New Roman" w:cs="Times New Roman"/>
            <w:color w:val="552200"/>
            <w:sz w:val="27"/>
            <w:szCs w:val="27"/>
            <w:u w:val="single"/>
            <w:lang w:val="en"/>
          </w:rPr>
          <w:t>bacterial</w:t>
        </w:r>
      </w:hyperlink>
      <w:r w:rsidRPr="00001AA5">
        <w:rPr>
          <w:rFonts w:ascii="Times New Roman" w:eastAsia="Times New Roman" w:hAnsi="Times New Roman" w:cs="Times New Roman"/>
          <w:color w:val="000000"/>
          <w:sz w:val="27"/>
          <w:szCs w:val="27"/>
          <w:lang w:val="en"/>
        </w:rPr>
        <w:t> (</w:t>
      </w:r>
      <w:hyperlink r:id="rId273" w:tooltip="Tuberculosis" w:history="1">
        <w:r w:rsidRPr="00001AA5">
          <w:rPr>
            <w:rFonts w:ascii="Times New Roman" w:eastAsia="Times New Roman" w:hAnsi="Times New Roman" w:cs="Times New Roman"/>
            <w:color w:val="552200"/>
            <w:sz w:val="27"/>
            <w:szCs w:val="27"/>
            <w:u w:val="single"/>
            <w:lang w:val="en"/>
          </w:rPr>
          <w:t>TB</w:t>
        </w:r>
      </w:hyperlink>
      <w:r w:rsidRPr="00001AA5">
        <w:rPr>
          <w:rFonts w:ascii="Times New Roman" w:eastAsia="Times New Roman" w:hAnsi="Times New Roman" w:cs="Times New Roman"/>
          <w:color w:val="000000"/>
          <w:sz w:val="27"/>
          <w:szCs w:val="27"/>
          <w:lang w:val="en"/>
        </w:rPr>
        <w:t>, </w:t>
      </w:r>
      <w:hyperlink r:id="rId274" w:tooltip="Typhoid" w:history="1">
        <w:r w:rsidRPr="00001AA5">
          <w:rPr>
            <w:rFonts w:ascii="Times New Roman" w:eastAsia="Times New Roman" w:hAnsi="Times New Roman" w:cs="Times New Roman"/>
            <w:color w:val="552200"/>
            <w:sz w:val="27"/>
            <w:szCs w:val="27"/>
            <w:u w:val="single"/>
            <w:lang w:val="en"/>
          </w:rPr>
          <w:t>typhoid</w:t>
        </w:r>
      </w:hyperlink>
      <w:r w:rsidRPr="00001AA5">
        <w:rPr>
          <w:rFonts w:ascii="Times New Roman" w:eastAsia="Times New Roman" w:hAnsi="Times New Roman" w:cs="Times New Roman"/>
          <w:color w:val="000000"/>
          <w:sz w:val="27"/>
          <w:szCs w:val="27"/>
          <w:lang w:val="en"/>
        </w:rPr>
        <w:t>, </w:t>
      </w:r>
      <w:hyperlink r:id="rId275" w:tooltip="Pneumonia" w:history="1">
        <w:r w:rsidRPr="00001AA5">
          <w:rPr>
            <w:rFonts w:ascii="Times New Roman" w:eastAsia="Times New Roman" w:hAnsi="Times New Roman" w:cs="Times New Roman"/>
            <w:color w:val="552200"/>
            <w:sz w:val="27"/>
            <w:szCs w:val="27"/>
            <w:u w:val="single"/>
            <w:lang w:val="en"/>
          </w:rPr>
          <w:t>pneumonia</w:t>
        </w:r>
      </w:hyperlink>
      <w:r w:rsidRPr="00001AA5">
        <w:rPr>
          <w:rFonts w:ascii="Times New Roman" w:eastAsia="Times New Roman" w:hAnsi="Times New Roman" w:cs="Times New Roman"/>
          <w:color w:val="000000"/>
          <w:sz w:val="27"/>
          <w:szCs w:val="27"/>
          <w:lang w:val="en"/>
        </w:rPr>
        <w:t>, </w:t>
      </w:r>
      <w:hyperlink r:id="rId276" w:tooltip="Rickettsiosis" w:history="1">
        <w:r w:rsidRPr="00001AA5">
          <w:rPr>
            <w:rFonts w:ascii="Times New Roman" w:eastAsia="Times New Roman" w:hAnsi="Times New Roman" w:cs="Times New Roman"/>
            <w:color w:val="552200"/>
            <w:sz w:val="27"/>
            <w:szCs w:val="27"/>
            <w:u w:val="single"/>
            <w:lang w:val="en"/>
          </w:rPr>
          <w:t>rickettsiosis</w:t>
        </w:r>
      </w:hyperlink>
      <w:r w:rsidRPr="00001AA5">
        <w:rPr>
          <w:rFonts w:ascii="Times New Roman" w:eastAsia="Times New Roman" w:hAnsi="Times New Roman" w:cs="Times New Roman"/>
          <w:color w:val="000000"/>
          <w:sz w:val="27"/>
          <w:szCs w:val="27"/>
          <w:lang w:val="en"/>
        </w:rPr>
        <w:t>, </w:t>
      </w:r>
      <w:hyperlink r:id="rId277" w:tooltip="Ehrlichiosis" w:history="1">
        <w:r w:rsidRPr="00001AA5">
          <w:rPr>
            <w:rFonts w:ascii="Times New Roman" w:eastAsia="Times New Roman" w:hAnsi="Times New Roman" w:cs="Times New Roman"/>
            <w:color w:val="552200"/>
            <w:sz w:val="27"/>
            <w:szCs w:val="27"/>
            <w:u w:val="single"/>
            <w:lang w:val="en"/>
          </w:rPr>
          <w:t>ehrlichiosis</w:t>
        </w:r>
      </w:hyperlink>
      <w:r w:rsidRPr="00001AA5">
        <w:rPr>
          <w:rFonts w:ascii="Times New Roman" w:eastAsia="Times New Roman" w:hAnsi="Times New Roman" w:cs="Times New Roman"/>
          <w:color w:val="000000"/>
          <w:sz w:val="27"/>
          <w:szCs w:val="27"/>
          <w:lang w:val="en"/>
        </w:rPr>
        <w:t>, </w:t>
      </w:r>
      <w:hyperlink r:id="rId278" w:tooltip="Sepsis" w:history="1">
        <w:r w:rsidRPr="00001AA5">
          <w:rPr>
            <w:rFonts w:ascii="Times New Roman" w:eastAsia="Times New Roman" w:hAnsi="Times New Roman" w:cs="Times New Roman"/>
            <w:color w:val="552200"/>
            <w:sz w:val="27"/>
            <w:szCs w:val="27"/>
            <w:u w:val="single"/>
            <w:lang w:val="en"/>
          </w:rPr>
          <w:t>sepsis</w:t>
        </w:r>
      </w:hyperlink>
      <w:r w:rsidRPr="00001AA5">
        <w:rPr>
          <w:rFonts w:ascii="Times New Roman" w:eastAsia="Times New Roman" w:hAnsi="Times New Roman" w:cs="Times New Roman"/>
          <w:color w:val="000000"/>
          <w:sz w:val="27"/>
          <w:szCs w:val="27"/>
          <w:lang w:val="en"/>
        </w:rPr>
        <w:t>), </w:t>
      </w:r>
      <w:hyperlink r:id="rId279" w:tooltip="Parasite" w:history="1">
        <w:r w:rsidRPr="00001AA5">
          <w:rPr>
            <w:rFonts w:ascii="Times New Roman" w:eastAsia="Times New Roman" w:hAnsi="Times New Roman" w:cs="Times New Roman"/>
            <w:color w:val="552200"/>
            <w:sz w:val="27"/>
            <w:szCs w:val="27"/>
            <w:u w:val="single"/>
            <w:lang w:val="en"/>
          </w:rPr>
          <w:t>parasitic</w:t>
        </w:r>
      </w:hyperlink>
      <w:r w:rsidRPr="00001AA5">
        <w:rPr>
          <w:rFonts w:ascii="Times New Roman" w:eastAsia="Times New Roman" w:hAnsi="Times New Roman" w:cs="Times New Roman"/>
          <w:color w:val="000000"/>
          <w:sz w:val="27"/>
          <w:szCs w:val="27"/>
          <w:lang w:val="en"/>
        </w:rPr>
        <w:t> (acute phase of </w:t>
      </w:r>
      <w:hyperlink r:id="rId280" w:tooltip="Malaria" w:history="1">
        <w:r w:rsidRPr="00001AA5">
          <w:rPr>
            <w:rFonts w:ascii="Times New Roman" w:eastAsia="Times New Roman" w:hAnsi="Times New Roman" w:cs="Times New Roman"/>
            <w:color w:val="552200"/>
            <w:sz w:val="27"/>
            <w:szCs w:val="27"/>
            <w:u w:val="single"/>
            <w:lang w:val="en"/>
          </w:rPr>
          <w:t>malaria</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Medications - chemotherapy (antilymphocyte globulin therapy, </w:t>
      </w:r>
      <w:hyperlink r:id="rId281" w:tooltip="Alemtuzumab" w:history="1">
        <w:r w:rsidRPr="00001AA5">
          <w:rPr>
            <w:rFonts w:ascii="Times New Roman" w:eastAsia="Times New Roman" w:hAnsi="Times New Roman" w:cs="Times New Roman"/>
            <w:color w:val="552200"/>
            <w:sz w:val="27"/>
            <w:szCs w:val="27"/>
            <w:u w:val="single"/>
            <w:lang w:val="en"/>
          </w:rPr>
          <w:t>alemtuzumab</w:t>
        </w:r>
      </w:hyperlink>
      <w:r w:rsidRPr="00001AA5">
        <w:rPr>
          <w:rFonts w:ascii="Times New Roman" w:eastAsia="Times New Roman" w:hAnsi="Times New Roman" w:cs="Times New Roman"/>
          <w:color w:val="000000"/>
          <w:sz w:val="27"/>
          <w:szCs w:val="27"/>
          <w:lang w:val="en"/>
        </w:rPr>
        <w:t>, </w:t>
      </w:r>
      <w:hyperlink r:id="rId282" w:tooltip="Glucocorticoids" w:history="1">
        <w:r w:rsidRPr="00001AA5">
          <w:rPr>
            <w:rFonts w:ascii="Times New Roman" w:eastAsia="Times New Roman" w:hAnsi="Times New Roman" w:cs="Times New Roman"/>
            <w:color w:val="552200"/>
            <w:sz w:val="27"/>
            <w:szCs w:val="27"/>
            <w:u w:val="single"/>
            <w:lang w:val="en"/>
          </w:rPr>
          <w:t>glucocorticoids</w:t>
        </w:r>
      </w:hyperlink>
      <w:r w:rsidRPr="00001AA5">
        <w:rPr>
          <w:rFonts w:ascii="Times New Roman" w:eastAsia="Times New Roman" w:hAnsi="Times New Roman" w:cs="Times New Roman"/>
          <w:color w:val="000000"/>
          <w:sz w:val="27"/>
          <w:szCs w:val="27"/>
          <w:lang w:val="en"/>
        </w:rPr>
        <w:t>)</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Radiation</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Major surgery</w:t>
      </w:r>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Miscellaneous - </w:t>
      </w:r>
      <w:hyperlink r:id="rId283" w:tooltip="Extracorporeal membrane oxygenation" w:history="1">
        <w:r w:rsidRPr="00001AA5">
          <w:rPr>
            <w:rFonts w:ascii="Times New Roman" w:eastAsia="Times New Roman" w:hAnsi="Times New Roman" w:cs="Times New Roman"/>
            <w:color w:val="552200"/>
            <w:sz w:val="27"/>
            <w:szCs w:val="27"/>
            <w:u w:val="single"/>
            <w:lang w:val="en"/>
          </w:rPr>
          <w:t>ECMO</w:t>
        </w:r>
      </w:hyperlink>
      <w:r w:rsidRPr="00001AA5">
        <w:rPr>
          <w:rFonts w:ascii="Times New Roman" w:eastAsia="Times New Roman" w:hAnsi="Times New Roman" w:cs="Times New Roman"/>
          <w:color w:val="000000"/>
          <w:sz w:val="27"/>
          <w:szCs w:val="27"/>
          <w:lang w:val="en"/>
        </w:rPr>
        <w:t>, kidney or </w:t>
      </w:r>
      <w:hyperlink r:id="rId284" w:tooltip="Bone marrow transplant" w:history="1">
        <w:r w:rsidRPr="00001AA5">
          <w:rPr>
            <w:rFonts w:ascii="Times New Roman" w:eastAsia="Times New Roman" w:hAnsi="Times New Roman" w:cs="Times New Roman"/>
            <w:color w:val="552200"/>
            <w:sz w:val="27"/>
            <w:szCs w:val="27"/>
            <w:u w:val="single"/>
            <w:lang w:val="en"/>
          </w:rPr>
          <w:t>bone marrow transplant</w:t>
        </w:r>
      </w:hyperlink>
      <w:r w:rsidRPr="00001AA5">
        <w:rPr>
          <w:rFonts w:ascii="Times New Roman" w:eastAsia="Times New Roman" w:hAnsi="Times New Roman" w:cs="Times New Roman"/>
          <w:color w:val="000000"/>
          <w:sz w:val="27"/>
          <w:szCs w:val="27"/>
          <w:lang w:val="en"/>
        </w:rPr>
        <w:t>, </w:t>
      </w:r>
      <w:hyperlink r:id="rId285" w:tooltip="Hemodialysis" w:history="1">
        <w:r w:rsidRPr="00001AA5">
          <w:rPr>
            <w:rFonts w:ascii="Times New Roman" w:eastAsia="Times New Roman" w:hAnsi="Times New Roman" w:cs="Times New Roman"/>
            <w:color w:val="552200"/>
            <w:sz w:val="27"/>
            <w:szCs w:val="27"/>
            <w:u w:val="single"/>
            <w:lang w:val="en"/>
          </w:rPr>
          <w:t>hemodialysis</w:t>
        </w:r>
      </w:hyperlink>
      <w:r w:rsidRPr="00001AA5">
        <w:rPr>
          <w:rFonts w:ascii="Times New Roman" w:eastAsia="Times New Roman" w:hAnsi="Times New Roman" w:cs="Times New Roman"/>
          <w:color w:val="000000"/>
          <w:sz w:val="27"/>
          <w:szCs w:val="27"/>
          <w:lang w:val="en"/>
        </w:rPr>
        <w:t>, </w:t>
      </w:r>
      <w:hyperlink r:id="rId286" w:tooltip="Renal failure" w:history="1">
        <w:r w:rsidRPr="00001AA5">
          <w:rPr>
            <w:rFonts w:ascii="Times New Roman" w:eastAsia="Times New Roman" w:hAnsi="Times New Roman" w:cs="Times New Roman"/>
            <w:color w:val="552200"/>
            <w:sz w:val="27"/>
            <w:szCs w:val="27"/>
            <w:u w:val="single"/>
            <w:lang w:val="en"/>
          </w:rPr>
          <w:t>kidney failure</w:t>
        </w:r>
      </w:hyperlink>
      <w:r w:rsidRPr="00001AA5">
        <w:rPr>
          <w:rFonts w:ascii="Times New Roman" w:eastAsia="Times New Roman" w:hAnsi="Times New Roman" w:cs="Times New Roman"/>
          <w:color w:val="000000"/>
          <w:sz w:val="27"/>
          <w:szCs w:val="27"/>
          <w:lang w:val="en"/>
        </w:rPr>
        <w:t>, severe burn, </w:t>
      </w:r>
      <w:hyperlink r:id="rId287" w:tooltip="Celiac disease" w:history="1">
        <w:r w:rsidRPr="00001AA5">
          <w:rPr>
            <w:rFonts w:ascii="Times New Roman" w:eastAsia="Times New Roman" w:hAnsi="Times New Roman" w:cs="Times New Roman"/>
            <w:color w:val="552200"/>
            <w:sz w:val="27"/>
            <w:szCs w:val="27"/>
            <w:u w:val="single"/>
            <w:lang w:val="en"/>
          </w:rPr>
          <w:t>celiac disease</w:t>
        </w:r>
      </w:hyperlink>
      <w:r w:rsidRPr="00001AA5">
        <w:rPr>
          <w:rFonts w:ascii="Times New Roman" w:eastAsia="Times New Roman" w:hAnsi="Times New Roman" w:cs="Times New Roman"/>
          <w:color w:val="000000"/>
          <w:sz w:val="27"/>
          <w:szCs w:val="27"/>
          <w:lang w:val="en"/>
        </w:rPr>
        <w:t>, severe acute </w:t>
      </w:r>
      <w:hyperlink r:id="rId288" w:tooltip="Pancreatitis" w:history="1">
        <w:r w:rsidRPr="00001AA5">
          <w:rPr>
            <w:rFonts w:ascii="Times New Roman" w:eastAsia="Times New Roman" w:hAnsi="Times New Roman" w:cs="Times New Roman"/>
            <w:color w:val="552200"/>
            <w:sz w:val="27"/>
            <w:szCs w:val="27"/>
            <w:u w:val="single"/>
            <w:lang w:val="en"/>
          </w:rPr>
          <w:t>pancreatitis</w:t>
        </w:r>
      </w:hyperlink>
      <w:r w:rsidRPr="00001AA5">
        <w:rPr>
          <w:rFonts w:ascii="Times New Roman" w:eastAsia="Times New Roman" w:hAnsi="Times New Roman" w:cs="Times New Roman"/>
          <w:color w:val="000000"/>
          <w:sz w:val="27"/>
          <w:szCs w:val="27"/>
          <w:lang w:val="en"/>
        </w:rPr>
        <w:t>, </w:t>
      </w:r>
      <w:hyperlink r:id="rId289" w:tooltip="Sarcoidosis" w:history="1">
        <w:r w:rsidRPr="00001AA5">
          <w:rPr>
            <w:rFonts w:ascii="Times New Roman" w:eastAsia="Times New Roman" w:hAnsi="Times New Roman" w:cs="Times New Roman"/>
            <w:color w:val="552200"/>
            <w:sz w:val="27"/>
            <w:szCs w:val="27"/>
            <w:u w:val="single"/>
            <w:lang w:val="en"/>
          </w:rPr>
          <w:t>sarcoidosis</w:t>
        </w:r>
      </w:hyperlink>
      <w:r w:rsidRPr="00001AA5">
        <w:rPr>
          <w:rFonts w:ascii="Times New Roman" w:eastAsia="Times New Roman" w:hAnsi="Times New Roman" w:cs="Times New Roman"/>
          <w:color w:val="000000"/>
          <w:sz w:val="27"/>
          <w:szCs w:val="27"/>
          <w:lang w:val="en"/>
        </w:rPr>
        <w:t>, </w:t>
      </w:r>
      <w:hyperlink r:id="rId290" w:tooltip="Protein-losing enteropathy" w:history="1">
        <w:r w:rsidRPr="00001AA5">
          <w:rPr>
            <w:rFonts w:ascii="Times New Roman" w:eastAsia="Times New Roman" w:hAnsi="Times New Roman" w:cs="Times New Roman"/>
            <w:color w:val="552200"/>
            <w:sz w:val="27"/>
            <w:szCs w:val="27"/>
            <w:u w:val="single"/>
            <w:lang w:val="en"/>
          </w:rPr>
          <w:t>protein-losing enteropathy</w:t>
        </w:r>
      </w:hyperlink>
      <w:r w:rsidRPr="00001AA5">
        <w:rPr>
          <w:rFonts w:ascii="Times New Roman" w:eastAsia="Times New Roman" w:hAnsi="Times New Roman" w:cs="Times New Roman"/>
          <w:color w:val="000000"/>
          <w:sz w:val="27"/>
          <w:szCs w:val="27"/>
          <w:lang w:val="en"/>
        </w:rPr>
        <w:t>, strenuous exercise, </w:t>
      </w:r>
      <w:hyperlink r:id="rId291" w:tooltip="Carcinoma" w:history="1">
        <w:r w:rsidRPr="00001AA5">
          <w:rPr>
            <w:rFonts w:ascii="Times New Roman" w:eastAsia="Times New Roman" w:hAnsi="Times New Roman" w:cs="Times New Roman"/>
            <w:color w:val="552200"/>
            <w:sz w:val="27"/>
            <w:szCs w:val="27"/>
            <w:u w:val="single"/>
            <w:lang w:val="en"/>
          </w:rPr>
          <w:t>carcinoma</w:t>
        </w:r>
      </w:hyperlink>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Immune dysfunction - </w:t>
      </w:r>
      <w:hyperlink r:id="rId292" w:tooltip="Arthritis" w:history="1">
        <w:r w:rsidRPr="00001AA5">
          <w:rPr>
            <w:rFonts w:ascii="Times New Roman" w:eastAsia="Times New Roman" w:hAnsi="Times New Roman" w:cs="Times New Roman"/>
            <w:color w:val="552200"/>
            <w:sz w:val="27"/>
            <w:szCs w:val="27"/>
            <w:u w:val="single"/>
            <w:lang w:val="en"/>
          </w:rPr>
          <w:t>arthritis</w:t>
        </w:r>
      </w:hyperlink>
      <w:r w:rsidRPr="00001AA5">
        <w:rPr>
          <w:rFonts w:ascii="Times New Roman" w:eastAsia="Times New Roman" w:hAnsi="Times New Roman" w:cs="Times New Roman"/>
          <w:color w:val="000000"/>
          <w:sz w:val="27"/>
          <w:szCs w:val="27"/>
          <w:lang w:val="en"/>
        </w:rPr>
        <w:t>, </w:t>
      </w:r>
      <w:hyperlink r:id="rId293" w:tooltip="Systemic lupus erythematosus" w:history="1">
        <w:r w:rsidRPr="00001AA5">
          <w:rPr>
            <w:rFonts w:ascii="Times New Roman" w:eastAsia="Times New Roman" w:hAnsi="Times New Roman" w:cs="Times New Roman"/>
            <w:color w:val="552200"/>
            <w:sz w:val="27"/>
            <w:szCs w:val="27"/>
            <w:u w:val="single"/>
            <w:lang w:val="en"/>
          </w:rPr>
          <w:t>systemic lupus erythematosus</w:t>
        </w:r>
      </w:hyperlink>
      <w:r w:rsidRPr="00001AA5">
        <w:rPr>
          <w:rFonts w:ascii="Times New Roman" w:eastAsia="Times New Roman" w:hAnsi="Times New Roman" w:cs="Times New Roman"/>
          <w:color w:val="000000"/>
          <w:sz w:val="27"/>
          <w:szCs w:val="27"/>
          <w:lang w:val="en"/>
        </w:rPr>
        <w:t>, </w:t>
      </w:r>
      <w:hyperlink r:id="rId294" w:tooltip="Sjogren syndrome" w:history="1">
        <w:r w:rsidRPr="00001AA5">
          <w:rPr>
            <w:rFonts w:ascii="Times New Roman" w:eastAsia="Times New Roman" w:hAnsi="Times New Roman" w:cs="Times New Roman"/>
            <w:color w:val="552200"/>
            <w:sz w:val="27"/>
            <w:szCs w:val="27"/>
            <w:u w:val="single"/>
            <w:lang w:val="en"/>
          </w:rPr>
          <w:t>Sjogren syndrome</w:t>
        </w:r>
      </w:hyperlink>
      <w:r w:rsidRPr="00001AA5">
        <w:rPr>
          <w:rFonts w:ascii="Times New Roman" w:eastAsia="Times New Roman" w:hAnsi="Times New Roman" w:cs="Times New Roman"/>
          <w:color w:val="000000"/>
          <w:sz w:val="27"/>
          <w:szCs w:val="27"/>
          <w:lang w:val="en"/>
        </w:rPr>
        <w:t>, </w:t>
      </w:r>
      <w:hyperlink r:id="rId295" w:tooltip="Myasthenia gravis" w:history="1">
        <w:r w:rsidRPr="00001AA5">
          <w:rPr>
            <w:rFonts w:ascii="Times New Roman" w:eastAsia="Times New Roman" w:hAnsi="Times New Roman" w:cs="Times New Roman"/>
            <w:color w:val="552200"/>
            <w:sz w:val="27"/>
            <w:szCs w:val="27"/>
            <w:u w:val="single"/>
            <w:lang w:val="en"/>
          </w:rPr>
          <w:t>myasthenia gravis</w:t>
        </w:r>
      </w:hyperlink>
      <w:r w:rsidRPr="00001AA5">
        <w:rPr>
          <w:rFonts w:ascii="Times New Roman" w:eastAsia="Times New Roman" w:hAnsi="Times New Roman" w:cs="Times New Roman"/>
          <w:color w:val="000000"/>
          <w:sz w:val="27"/>
          <w:szCs w:val="27"/>
          <w:lang w:val="en"/>
        </w:rPr>
        <w:t>, </w:t>
      </w:r>
      <w:hyperlink r:id="rId296" w:tooltip="Systemic vasculitis" w:history="1">
        <w:r w:rsidRPr="00001AA5">
          <w:rPr>
            <w:rFonts w:ascii="Times New Roman" w:eastAsia="Times New Roman" w:hAnsi="Times New Roman" w:cs="Times New Roman"/>
            <w:color w:val="552200"/>
            <w:sz w:val="27"/>
            <w:szCs w:val="27"/>
            <w:u w:val="single"/>
            <w:lang w:val="en"/>
          </w:rPr>
          <w:t>systemic vasculitis</w:t>
        </w:r>
      </w:hyperlink>
      <w:r w:rsidRPr="00001AA5">
        <w:rPr>
          <w:rFonts w:ascii="Times New Roman" w:eastAsia="Times New Roman" w:hAnsi="Times New Roman" w:cs="Times New Roman"/>
          <w:color w:val="000000"/>
          <w:sz w:val="27"/>
          <w:szCs w:val="27"/>
          <w:lang w:val="en"/>
        </w:rPr>
        <w:t>, </w:t>
      </w:r>
      <w:hyperlink r:id="rId297" w:tooltip="Behcet syndrome" w:history="1">
        <w:r w:rsidRPr="00001AA5">
          <w:rPr>
            <w:rFonts w:ascii="Times New Roman" w:eastAsia="Times New Roman" w:hAnsi="Times New Roman" w:cs="Times New Roman"/>
            <w:color w:val="552200"/>
            <w:sz w:val="27"/>
            <w:szCs w:val="27"/>
            <w:u w:val="single"/>
            <w:lang w:val="en"/>
          </w:rPr>
          <w:t>Behcet</w:t>
        </w:r>
      </w:hyperlink>
      <w:r w:rsidRPr="00001AA5">
        <w:rPr>
          <w:rFonts w:ascii="Times New Roman" w:eastAsia="Times New Roman" w:hAnsi="Times New Roman" w:cs="Times New Roman"/>
          <w:color w:val="000000"/>
          <w:sz w:val="27"/>
          <w:szCs w:val="27"/>
          <w:lang w:val="en"/>
        </w:rPr>
        <w:t>-like syndrome, </w:t>
      </w:r>
      <w:hyperlink r:id="rId298" w:tooltip="Dermatomyositis" w:history="1">
        <w:r w:rsidRPr="00001AA5">
          <w:rPr>
            <w:rFonts w:ascii="Times New Roman" w:eastAsia="Times New Roman" w:hAnsi="Times New Roman" w:cs="Times New Roman"/>
            <w:color w:val="552200"/>
            <w:sz w:val="27"/>
            <w:szCs w:val="27"/>
            <w:u w:val="single"/>
            <w:lang w:val="en"/>
          </w:rPr>
          <w:t>dermatomyositis</w:t>
        </w:r>
      </w:hyperlink>
      <w:r w:rsidRPr="00001AA5">
        <w:rPr>
          <w:rFonts w:ascii="Times New Roman" w:eastAsia="Times New Roman" w:hAnsi="Times New Roman" w:cs="Times New Roman"/>
          <w:color w:val="000000"/>
          <w:sz w:val="27"/>
          <w:szCs w:val="27"/>
          <w:lang w:val="en"/>
        </w:rPr>
        <w:t>, </w:t>
      </w:r>
      <w:hyperlink r:id="rId299" w:tooltip="Wegener granulomatosis" w:history="1">
        <w:r w:rsidRPr="00001AA5">
          <w:rPr>
            <w:rFonts w:ascii="Times New Roman" w:eastAsia="Times New Roman" w:hAnsi="Times New Roman" w:cs="Times New Roman"/>
            <w:color w:val="552200"/>
            <w:sz w:val="27"/>
            <w:szCs w:val="27"/>
            <w:u w:val="single"/>
            <w:lang w:val="en"/>
          </w:rPr>
          <w:t>Wegener granulomatosis</w:t>
        </w:r>
      </w:hyperlink>
    </w:p>
    <w:p w:rsidR="00001AA5" w:rsidRPr="00001AA5" w:rsidRDefault="00001AA5" w:rsidP="00001AA5">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Nutritional/Dietary - </w:t>
      </w:r>
      <w:hyperlink r:id="rId300" w:tooltip="Alcohol abuse" w:history="1">
        <w:r w:rsidRPr="00001AA5">
          <w:rPr>
            <w:rFonts w:ascii="Times New Roman" w:eastAsia="Times New Roman" w:hAnsi="Times New Roman" w:cs="Times New Roman"/>
            <w:color w:val="552200"/>
            <w:sz w:val="27"/>
            <w:szCs w:val="27"/>
            <w:u w:val="single"/>
            <w:lang w:val="en"/>
          </w:rPr>
          <w:t>alcohol abuse</w:t>
        </w:r>
      </w:hyperlink>
      <w:r w:rsidRPr="00001AA5">
        <w:rPr>
          <w:rFonts w:ascii="Times New Roman" w:eastAsia="Times New Roman" w:hAnsi="Times New Roman" w:cs="Times New Roman"/>
          <w:color w:val="000000"/>
          <w:sz w:val="27"/>
          <w:szCs w:val="27"/>
          <w:lang w:val="en"/>
        </w:rPr>
        <w:t>, </w:t>
      </w:r>
      <w:hyperlink r:id="rId301" w:tooltip="Zinc deficiency" w:history="1">
        <w:r w:rsidRPr="00001AA5">
          <w:rPr>
            <w:rFonts w:ascii="Times New Roman" w:eastAsia="Times New Roman" w:hAnsi="Times New Roman" w:cs="Times New Roman"/>
            <w:color w:val="552200"/>
            <w:sz w:val="27"/>
            <w:szCs w:val="27"/>
            <w:u w:val="single"/>
            <w:lang w:val="en"/>
          </w:rPr>
          <w:t>zinc deficiency</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Like neutropenia, symptoms and treatment of lymphocytopenia are directed at the underlying cause of the change in cell counts.</w:t>
      </w:r>
    </w:p>
    <w:p w:rsidR="00001AA5" w:rsidRPr="00001AA5" w:rsidRDefault="00001AA5" w:rsidP="00001AA5">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001AA5">
        <w:rPr>
          <w:rFonts w:ascii="Times New Roman" w:eastAsia="Times New Roman" w:hAnsi="Times New Roman" w:cs="Times New Roman"/>
          <w:b/>
          <w:bCs/>
          <w:color w:val="000000"/>
          <w:sz w:val="27"/>
          <w:szCs w:val="27"/>
          <w:lang w:val="en"/>
        </w:rPr>
        <w:t>Proliferative disorders</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An increase in the number of white blood cells in </w:t>
      </w:r>
      <w:hyperlink r:id="rId302" w:tooltip="Circulatory system" w:history="1">
        <w:r w:rsidRPr="00001AA5">
          <w:rPr>
            <w:rFonts w:ascii="Times New Roman" w:eastAsia="Times New Roman" w:hAnsi="Times New Roman" w:cs="Times New Roman"/>
            <w:color w:val="552200"/>
            <w:sz w:val="27"/>
            <w:szCs w:val="27"/>
            <w:u w:val="single"/>
            <w:lang w:val="en"/>
          </w:rPr>
          <w:t>circulation</w:t>
        </w:r>
      </w:hyperlink>
      <w:r w:rsidRPr="00001AA5">
        <w:rPr>
          <w:rFonts w:ascii="Times New Roman" w:eastAsia="Times New Roman" w:hAnsi="Times New Roman" w:cs="Times New Roman"/>
          <w:color w:val="000000"/>
          <w:sz w:val="27"/>
          <w:szCs w:val="27"/>
          <w:lang w:val="en"/>
        </w:rPr>
        <w:t> is called </w:t>
      </w:r>
      <w:hyperlink r:id="rId303" w:tooltip="Leukocytosis" w:history="1">
        <w:r w:rsidRPr="00001AA5">
          <w:rPr>
            <w:rFonts w:ascii="Times New Roman" w:eastAsia="Times New Roman" w:hAnsi="Times New Roman" w:cs="Times New Roman"/>
            <w:color w:val="552200"/>
            <w:sz w:val="27"/>
            <w:szCs w:val="27"/>
            <w:u w:val="single"/>
            <w:lang w:val="en"/>
          </w:rPr>
          <w:t>leukocytosis</w:t>
        </w:r>
      </w:hyperlink>
      <w:r w:rsidRPr="00001AA5">
        <w:rPr>
          <w:rFonts w:ascii="Times New Roman" w:eastAsia="Times New Roman" w:hAnsi="Times New Roman" w:cs="Times New Roman"/>
          <w:color w:val="000000"/>
          <w:sz w:val="27"/>
          <w:szCs w:val="27"/>
          <w:lang w:val="en"/>
        </w:rPr>
        <w:t>.</w:t>
      </w:r>
      <w:hyperlink r:id="rId304"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r w:rsidRPr="00001AA5">
        <w:rPr>
          <w:rFonts w:ascii="Times New Roman" w:eastAsia="Times New Roman" w:hAnsi="Times New Roman" w:cs="Times New Roman"/>
          <w:color w:val="000000"/>
          <w:sz w:val="27"/>
          <w:szCs w:val="27"/>
          <w:lang w:val="en"/>
        </w:rPr>
        <w:t> This increase is most commonly caused by </w:t>
      </w:r>
      <w:hyperlink r:id="rId305" w:tooltip="Inflammation" w:history="1">
        <w:r w:rsidRPr="00001AA5">
          <w:rPr>
            <w:rFonts w:ascii="Times New Roman" w:eastAsia="Times New Roman" w:hAnsi="Times New Roman" w:cs="Times New Roman"/>
            <w:color w:val="552200"/>
            <w:sz w:val="27"/>
            <w:szCs w:val="27"/>
            <w:u w:val="single"/>
            <w:lang w:val="en"/>
          </w:rPr>
          <w:t>inflammation</w:t>
        </w:r>
      </w:hyperlink>
      <w:r w:rsidRPr="00001AA5">
        <w:rPr>
          <w:rFonts w:ascii="Times New Roman" w:eastAsia="Times New Roman" w:hAnsi="Times New Roman" w:cs="Times New Roman"/>
          <w:color w:val="000000"/>
          <w:sz w:val="27"/>
          <w:szCs w:val="27"/>
          <w:lang w:val="en"/>
        </w:rPr>
        <w:t>.</w:t>
      </w:r>
      <w:hyperlink r:id="rId306"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r w:rsidRPr="00001AA5">
        <w:rPr>
          <w:rFonts w:ascii="Times New Roman" w:eastAsia="Times New Roman" w:hAnsi="Times New Roman" w:cs="Times New Roman"/>
          <w:color w:val="000000"/>
          <w:sz w:val="27"/>
          <w:szCs w:val="27"/>
          <w:lang w:val="en"/>
        </w:rPr>
        <w:t> There are four major causes: increase of production in bone marrow, increased release from storage in bone marrow, decreased attachment to veins and arteries, decreased uptake by tissues.</w:t>
      </w:r>
      <w:hyperlink r:id="rId307" w:anchor="cite_note-Al2010-11" w:history="1">
        <w:r w:rsidRPr="00001AA5">
          <w:rPr>
            <w:rFonts w:ascii="Times New Roman" w:eastAsia="Times New Roman" w:hAnsi="Times New Roman" w:cs="Times New Roman"/>
            <w:color w:val="552200"/>
            <w:sz w:val="27"/>
            <w:szCs w:val="27"/>
            <w:u w:val="single"/>
            <w:vertAlign w:val="superscript"/>
            <w:lang w:val="en"/>
          </w:rPr>
          <w:t>[11]</w:t>
        </w:r>
      </w:hyperlink>
      <w:r w:rsidRPr="00001AA5">
        <w:rPr>
          <w:rFonts w:ascii="Times New Roman" w:eastAsia="Times New Roman" w:hAnsi="Times New Roman" w:cs="Times New Roman"/>
          <w:color w:val="000000"/>
          <w:sz w:val="27"/>
          <w:szCs w:val="27"/>
          <w:lang w:val="en"/>
        </w:rPr>
        <w:t> Leukocytosis may affect one or more cell lines and can be neutrophilic, eosinophilic, basophilic, monocytosis, or lymphocytosis.</w:t>
      </w:r>
    </w:p>
    <w:p w:rsidR="00001AA5" w:rsidRPr="00001AA5" w:rsidRDefault="00001AA5" w:rsidP="00001AA5">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01AA5">
        <w:rPr>
          <w:rFonts w:ascii="Times New Roman" w:eastAsia="Times New Roman" w:hAnsi="Times New Roman" w:cs="Times New Roman"/>
          <w:b/>
          <w:bCs/>
          <w:color w:val="000000"/>
          <w:sz w:val="24"/>
          <w:szCs w:val="24"/>
          <w:lang w:val="en"/>
        </w:rPr>
        <w:t>Neutrophilia</w:t>
      </w:r>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Neutrophilia is an increase in the absolute neutrophil count in the </w:t>
      </w:r>
      <w:hyperlink r:id="rId308" w:tooltip="Systemic circulation" w:history="1">
        <w:r w:rsidRPr="00001AA5">
          <w:rPr>
            <w:rFonts w:ascii="Times New Roman" w:eastAsia="Times New Roman" w:hAnsi="Times New Roman" w:cs="Times New Roman"/>
            <w:color w:val="552200"/>
            <w:sz w:val="27"/>
            <w:szCs w:val="27"/>
            <w:u w:val="single"/>
            <w:lang w:val="en"/>
          </w:rPr>
          <w:t>peripheral circulation</w:t>
        </w:r>
      </w:hyperlink>
      <w:r w:rsidRPr="00001AA5">
        <w:rPr>
          <w:rFonts w:ascii="Times New Roman" w:eastAsia="Times New Roman" w:hAnsi="Times New Roman" w:cs="Times New Roman"/>
          <w:color w:val="000000"/>
          <w:sz w:val="27"/>
          <w:szCs w:val="27"/>
          <w:lang w:val="en"/>
        </w:rPr>
        <w:t>. Normal blood values vary by age.</w:t>
      </w:r>
      <w:hyperlink r:id="rId309"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r w:rsidRPr="00001AA5">
        <w:rPr>
          <w:rFonts w:ascii="Times New Roman" w:eastAsia="Times New Roman" w:hAnsi="Times New Roman" w:cs="Times New Roman"/>
          <w:color w:val="000000"/>
          <w:sz w:val="27"/>
          <w:szCs w:val="27"/>
          <w:lang w:val="en"/>
        </w:rPr>
        <w:t> Neutrophilia can be caused by a direct problem with blood cells (primary disease). It can also occur as a consequence of an underlying disease (secondary). Most cases of neutrophilia are secondary to inflammation.</w:t>
      </w:r>
      <w:hyperlink r:id="rId310" w:anchor="cite_note-Schafer_a-14" w:history="1">
        <w:r w:rsidRPr="00001AA5">
          <w:rPr>
            <w:rFonts w:ascii="Times New Roman" w:eastAsia="Times New Roman" w:hAnsi="Times New Roman" w:cs="Times New Roman"/>
            <w:color w:val="552200"/>
            <w:sz w:val="27"/>
            <w:szCs w:val="27"/>
            <w:u w:val="single"/>
            <w:vertAlign w:val="superscript"/>
            <w:lang w:val="en"/>
          </w:rPr>
          <w:t>[14]</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Primary causes</w:t>
      </w:r>
      <w:hyperlink r:id="rId311" w:anchor="cite_note-Schafer_a-14" w:history="1">
        <w:r w:rsidRPr="00001AA5">
          <w:rPr>
            <w:rFonts w:ascii="Times New Roman" w:eastAsia="Times New Roman" w:hAnsi="Times New Roman" w:cs="Times New Roman"/>
            <w:color w:val="552200"/>
            <w:sz w:val="27"/>
            <w:szCs w:val="27"/>
            <w:u w:val="single"/>
            <w:vertAlign w:val="superscript"/>
            <w:lang w:val="en"/>
          </w:rPr>
          <w:t>[14]</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Conditions with normally functioning neutrophils – </w:t>
      </w:r>
      <w:hyperlink r:id="rId312" w:tooltip="Hereditary" w:history="1">
        <w:r w:rsidRPr="00001AA5">
          <w:rPr>
            <w:rFonts w:ascii="Times New Roman" w:eastAsia="Times New Roman" w:hAnsi="Times New Roman" w:cs="Times New Roman"/>
            <w:color w:val="552200"/>
            <w:sz w:val="27"/>
            <w:szCs w:val="27"/>
            <w:u w:val="single"/>
            <w:lang w:val="en"/>
          </w:rPr>
          <w:t>hereditary</w:t>
        </w:r>
      </w:hyperlink>
      <w:r w:rsidRPr="00001AA5">
        <w:rPr>
          <w:rFonts w:ascii="Times New Roman" w:eastAsia="Times New Roman" w:hAnsi="Times New Roman" w:cs="Times New Roman"/>
          <w:color w:val="000000"/>
          <w:sz w:val="27"/>
          <w:szCs w:val="27"/>
          <w:lang w:val="en"/>
        </w:rPr>
        <w:t> neutrophilia, chronic </w:t>
      </w:r>
      <w:hyperlink r:id="rId313" w:tooltip="Idiopathic" w:history="1">
        <w:r w:rsidRPr="00001AA5">
          <w:rPr>
            <w:rFonts w:ascii="Times New Roman" w:eastAsia="Times New Roman" w:hAnsi="Times New Roman" w:cs="Times New Roman"/>
            <w:color w:val="552200"/>
            <w:sz w:val="27"/>
            <w:szCs w:val="27"/>
            <w:u w:val="single"/>
            <w:lang w:val="en"/>
          </w:rPr>
          <w:t>idiopathic</w:t>
        </w:r>
      </w:hyperlink>
      <w:r w:rsidRPr="00001AA5">
        <w:rPr>
          <w:rFonts w:ascii="Times New Roman" w:eastAsia="Times New Roman" w:hAnsi="Times New Roman" w:cs="Times New Roman"/>
          <w:color w:val="000000"/>
          <w:sz w:val="27"/>
          <w:szCs w:val="27"/>
          <w:lang w:val="en"/>
        </w:rPr>
        <w:t> neutrophilia</w:t>
      </w:r>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4" w:tooltip="Pelger–Huet anomaly" w:history="1">
        <w:r w:rsidRPr="00001AA5">
          <w:rPr>
            <w:rFonts w:ascii="Times New Roman" w:eastAsia="Times New Roman" w:hAnsi="Times New Roman" w:cs="Times New Roman"/>
            <w:color w:val="552200"/>
            <w:sz w:val="27"/>
            <w:szCs w:val="27"/>
            <w:u w:val="single"/>
            <w:lang w:val="en"/>
          </w:rPr>
          <w:t>Pelger–Huet anomaly</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5" w:tooltip="Down syndrome" w:history="1">
        <w:r w:rsidRPr="00001AA5">
          <w:rPr>
            <w:rFonts w:ascii="Times New Roman" w:eastAsia="Times New Roman" w:hAnsi="Times New Roman" w:cs="Times New Roman"/>
            <w:color w:val="552200"/>
            <w:sz w:val="27"/>
            <w:szCs w:val="27"/>
            <w:u w:val="single"/>
            <w:lang w:val="en"/>
          </w:rPr>
          <w:t>Down syndrome</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6" w:tooltip="Leukocyte adhesion deficiency" w:history="1">
        <w:r w:rsidRPr="00001AA5">
          <w:rPr>
            <w:rFonts w:ascii="Times New Roman" w:eastAsia="Times New Roman" w:hAnsi="Times New Roman" w:cs="Times New Roman"/>
            <w:color w:val="552200"/>
            <w:sz w:val="27"/>
            <w:szCs w:val="27"/>
            <w:u w:val="single"/>
            <w:lang w:val="en"/>
          </w:rPr>
          <w:t>Leukocyte adhesion deficiency</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7" w:tooltip="Familial cold urticaria" w:history="1">
        <w:r w:rsidRPr="00001AA5">
          <w:rPr>
            <w:rFonts w:ascii="Times New Roman" w:eastAsia="Times New Roman" w:hAnsi="Times New Roman" w:cs="Times New Roman"/>
            <w:color w:val="552200"/>
            <w:sz w:val="27"/>
            <w:szCs w:val="27"/>
            <w:u w:val="single"/>
            <w:lang w:val="en"/>
          </w:rPr>
          <w:t>Familial cold urticaria</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8" w:tooltip="Leukemia" w:history="1">
        <w:r w:rsidRPr="00001AA5">
          <w:rPr>
            <w:rFonts w:ascii="Times New Roman" w:eastAsia="Times New Roman" w:hAnsi="Times New Roman" w:cs="Times New Roman"/>
            <w:color w:val="552200"/>
            <w:sz w:val="27"/>
            <w:szCs w:val="27"/>
            <w:u w:val="single"/>
            <w:lang w:val="en"/>
          </w:rPr>
          <w:t>Leukemia</w:t>
        </w:r>
      </w:hyperlink>
      <w:r w:rsidRPr="00001AA5">
        <w:rPr>
          <w:rFonts w:ascii="Times New Roman" w:eastAsia="Times New Roman" w:hAnsi="Times New Roman" w:cs="Times New Roman"/>
          <w:color w:val="000000"/>
          <w:sz w:val="27"/>
          <w:szCs w:val="27"/>
          <w:lang w:val="en"/>
        </w:rPr>
        <w:t> (</w:t>
      </w:r>
      <w:hyperlink r:id="rId319" w:tooltip="Chronic myelogenous leukemia" w:history="1">
        <w:r w:rsidRPr="00001AA5">
          <w:rPr>
            <w:rFonts w:ascii="Times New Roman" w:eastAsia="Times New Roman" w:hAnsi="Times New Roman" w:cs="Times New Roman"/>
            <w:color w:val="552200"/>
            <w:sz w:val="27"/>
            <w:szCs w:val="27"/>
            <w:u w:val="single"/>
            <w:lang w:val="en"/>
          </w:rPr>
          <w:t>chronic myelogenous (CML))</w:t>
        </w:r>
      </w:hyperlink>
      <w:r w:rsidRPr="00001AA5">
        <w:rPr>
          <w:rFonts w:ascii="Times New Roman" w:eastAsia="Times New Roman" w:hAnsi="Times New Roman" w:cs="Times New Roman"/>
          <w:color w:val="000000"/>
          <w:sz w:val="27"/>
          <w:szCs w:val="27"/>
          <w:lang w:val="en"/>
        </w:rPr>
        <w:t> and other </w:t>
      </w:r>
      <w:hyperlink r:id="rId320" w:tooltip="Myeloproliferative disorders" w:history="1">
        <w:r w:rsidRPr="00001AA5">
          <w:rPr>
            <w:rFonts w:ascii="Times New Roman" w:eastAsia="Times New Roman" w:hAnsi="Times New Roman" w:cs="Times New Roman"/>
            <w:color w:val="552200"/>
            <w:sz w:val="27"/>
            <w:szCs w:val="27"/>
            <w:u w:val="single"/>
            <w:lang w:val="en"/>
          </w:rPr>
          <w:t>myeloproliferative disorders</w:t>
        </w:r>
      </w:hyperlink>
    </w:p>
    <w:p w:rsidR="00001AA5" w:rsidRPr="00001AA5" w:rsidRDefault="00001AA5" w:rsidP="00001AA5">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1" w:tooltip="Splenectomy" w:history="1">
        <w:r w:rsidRPr="00001AA5">
          <w:rPr>
            <w:rFonts w:ascii="Times New Roman" w:eastAsia="Times New Roman" w:hAnsi="Times New Roman" w:cs="Times New Roman"/>
            <w:color w:val="552200"/>
            <w:sz w:val="27"/>
            <w:szCs w:val="27"/>
            <w:u w:val="single"/>
            <w:lang w:val="en"/>
          </w:rPr>
          <w:t>Surgical removal of spleen</w:t>
        </w:r>
      </w:hyperlink>
    </w:p>
    <w:p w:rsidR="00001AA5" w:rsidRPr="00001AA5" w:rsidRDefault="00001AA5" w:rsidP="00001AA5">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Secondary causes</w:t>
      </w:r>
      <w:hyperlink r:id="rId322" w:anchor="cite_note-Schafer_a-14" w:history="1">
        <w:r w:rsidRPr="00001AA5">
          <w:rPr>
            <w:rFonts w:ascii="Times New Roman" w:eastAsia="Times New Roman" w:hAnsi="Times New Roman" w:cs="Times New Roman"/>
            <w:color w:val="552200"/>
            <w:sz w:val="27"/>
            <w:szCs w:val="27"/>
            <w:u w:val="single"/>
            <w:vertAlign w:val="superscript"/>
            <w:lang w:val="en"/>
          </w:rPr>
          <w:t>[14]</w:t>
        </w:r>
      </w:hyperlink>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3" w:tooltip="Infection" w:history="1">
        <w:r w:rsidRPr="00001AA5">
          <w:rPr>
            <w:rFonts w:ascii="Times New Roman" w:eastAsia="Times New Roman" w:hAnsi="Times New Roman" w:cs="Times New Roman"/>
            <w:color w:val="552200"/>
            <w:sz w:val="27"/>
            <w:szCs w:val="27"/>
            <w:u w:val="single"/>
            <w:lang w:val="en"/>
          </w:rPr>
          <w:t>Infection</w:t>
        </w:r>
      </w:hyperlink>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Chronic </w:t>
      </w:r>
      <w:hyperlink r:id="rId324" w:tooltip="Inflammation" w:history="1">
        <w:r w:rsidRPr="00001AA5">
          <w:rPr>
            <w:rFonts w:ascii="Times New Roman" w:eastAsia="Times New Roman" w:hAnsi="Times New Roman" w:cs="Times New Roman"/>
            <w:color w:val="552200"/>
            <w:sz w:val="27"/>
            <w:szCs w:val="27"/>
            <w:u w:val="single"/>
            <w:lang w:val="en"/>
          </w:rPr>
          <w:t>inflammation</w:t>
        </w:r>
      </w:hyperlink>
      <w:r w:rsidRPr="00001AA5">
        <w:rPr>
          <w:rFonts w:ascii="Times New Roman" w:eastAsia="Times New Roman" w:hAnsi="Times New Roman" w:cs="Times New Roman"/>
          <w:color w:val="000000"/>
          <w:sz w:val="27"/>
          <w:szCs w:val="27"/>
          <w:lang w:val="en"/>
        </w:rPr>
        <w:t> – especially </w:t>
      </w:r>
      <w:hyperlink r:id="rId325" w:tooltip="Juvenile rheumatoid arthritis" w:history="1">
        <w:r w:rsidRPr="00001AA5">
          <w:rPr>
            <w:rFonts w:ascii="Times New Roman" w:eastAsia="Times New Roman" w:hAnsi="Times New Roman" w:cs="Times New Roman"/>
            <w:color w:val="552200"/>
            <w:sz w:val="27"/>
            <w:szCs w:val="27"/>
            <w:u w:val="single"/>
            <w:lang w:val="en"/>
          </w:rPr>
          <w:t>juvenile rheumatoid arthritis</w:t>
        </w:r>
      </w:hyperlink>
      <w:r w:rsidRPr="00001AA5">
        <w:rPr>
          <w:rFonts w:ascii="Times New Roman" w:eastAsia="Times New Roman" w:hAnsi="Times New Roman" w:cs="Times New Roman"/>
          <w:color w:val="000000"/>
          <w:sz w:val="27"/>
          <w:szCs w:val="27"/>
          <w:lang w:val="en"/>
        </w:rPr>
        <w:t>, </w:t>
      </w:r>
      <w:hyperlink r:id="rId326" w:tooltip="Rheumatoid arthritis" w:history="1">
        <w:r w:rsidRPr="00001AA5">
          <w:rPr>
            <w:rFonts w:ascii="Times New Roman" w:eastAsia="Times New Roman" w:hAnsi="Times New Roman" w:cs="Times New Roman"/>
            <w:color w:val="552200"/>
            <w:sz w:val="27"/>
            <w:szCs w:val="27"/>
            <w:u w:val="single"/>
            <w:lang w:val="en"/>
          </w:rPr>
          <w:t>rheumatoid arthritis</w:t>
        </w:r>
      </w:hyperlink>
      <w:r w:rsidRPr="00001AA5">
        <w:rPr>
          <w:rFonts w:ascii="Times New Roman" w:eastAsia="Times New Roman" w:hAnsi="Times New Roman" w:cs="Times New Roman"/>
          <w:color w:val="000000"/>
          <w:sz w:val="27"/>
          <w:szCs w:val="27"/>
          <w:lang w:val="en"/>
        </w:rPr>
        <w:t>, </w:t>
      </w:r>
      <w:hyperlink r:id="rId327" w:tooltip="Still's disease" w:history="1">
        <w:r w:rsidRPr="00001AA5">
          <w:rPr>
            <w:rFonts w:ascii="Times New Roman" w:eastAsia="Times New Roman" w:hAnsi="Times New Roman" w:cs="Times New Roman"/>
            <w:color w:val="552200"/>
            <w:sz w:val="27"/>
            <w:szCs w:val="27"/>
            <w:u w:val="single"/>
            <w:lang w:val="en"/>
          </w:rPr>
          <w:t>Still's disease</w:t>
        </w:r>
      </w:hyperlink>
      <w:r w:rsidRPr="00001AA5">
        <w:rPr>
          <w:rFonts w:ascii="Times New Roman" w:eastAsia="Times New Roman" w:hAnsi="Times New Roman" w:cs="Times New Roman"/>
          <w:color w:val="000000"/>
          <w:sz w:val="27"/>
          <w:szCs w:val="27"/>
          <w:lang w:val="en"/>
        </w:rPr>
        <w:t>, </w:t>
      </w:r>
      <w:hyperlink r:id="rId328" w:tooltip="Crohn's disease" w:history="1">
        <w:r w:rsidRPr="00001AA5">
          <w:rPr>
            <w:rFonts w:ascii="Times New Roman" w:eastAsia="Times New Roman" w:hAnsi="Times New Roman" w:cs="Times New Roman"/>
            <w:color w:val="552200"/>
            <w:sz w:val="27"/>
            <w:szCs w:val="27"/>
            <w:u w:val="single"/>
            <w:lang w:val="en"/>
          </w:rPr>
          <w:t>Crohn's disease</w:t>
        </w:r>
      </w:hyperlink>
      <w:r w:rsidRPr="00001AA5">
        <w:rPr>
          <w:rFonts w:ascii="Times New Roman" w:eastAsia="Times New Roman" w:hAnsi="Times New Roman" w:cs="Times New Roman"/>
          <w:color w:val="000000"/>
          <w:sz w:val="27"/>
          <w:szCs w:val="27"/>
          <w:lang w:val="en"/>
        </w:rPr>
        <w:t>, </w:t>
      </w:r>
      <w:hyperlink r:id="rId329" w:tooltip="Ulcerative colitis" w:history="1">
        <w:r w:rsidRPr="00001AA5">
          <w:rPr>
            <w:rFonts w:ascii="Times New Roman" w:eastAsia="Times New Roman" w:hAnsi="Times New Roman" w:cs="Times New Roman"/>
            <w:color w:val="552200"/>
            <w:sz w:val="27"/>
            <w:szCs w:val="27"/>
            <w:u w:val="single"/>
            <w:lang w:val="en"/>
          </w:rPr>
          <w:t>ulcerative colitis</w:t>
        </w:r>
      </w:hyperlink>
      <w:r w:rsidRPr="00001AA5">
        <w:rPr>
          <w:rFonts w:ascii="Times New Roman" w:eastAsia="Times New Roman" w:hAnsi="Times New Roman" w:cs="Times New Roman"/>
          <w:color w:val="000000"/>
          <w:sz w:val="27"/>
          <w:szCs w:val="27"/>
          <w:lang w:val="en"/>
        </w:rPr>
        <w:t>, </w:t>
      </w:r>
      <w:hyperlink r:id="rId330" w:tooltip="Granulomatous" w:history="1">
        <w:r w:rsidRPr="00001AA5">
          <w:rPr>
            <w:rFonts w:ascii="Times New Roman" w:eastAsia="Times New Roman" w:hAnsi="Times New Roman" w:cs="Times New Roman"/>
            <w:color w:val="552200"/>
            <w:sz w:val="27"/>
            <w:szCs w:val="27"/>
            <w:u w:val="single"/>
            <w:lang w:val="en"/>
          </w:rPr>
          <w:t>granulomatous</w:t>
        </w:r>
      </w:hyperlink>
      <w:r w:rsidRPr="00001AA5">
        <w:rPr>
          <w:rFonts w:ascii="Times New Roman" w:eastAsia="Times New Roman" w:hAnsi="Times New Roman" w:cs="Times New Roman"/>
          <w:color w:val="000000"/>
          <w:sz w:val="27"/>
          <w:szCs w:val="27"/>
          <w:lang w:val="en"/>
        </w:rPr>
        <w:t> infections (for example, </w:t>
      </w:r>
      <w:hyperlink r:id="rId331" w:tooltip="Tuberculosis" w:history="1">
        <w:r w:rsidRPr="00001AA5">
          <w:rPr>
            <w:rFonts w:ascii="Times New Roman" w:eastAsia="Times New Roman" w:hAnsi="Times New Roman" w:cs="Times New Roman"/>
            <w:color w:val="552200"/>
            <w:sz w:val="27"/>
            <w:szCs w:val="27"/>
            <w:u w:val="single"/>
            <w:lang w:val="en"/>
          </w:rPr>
          <w:t>tuberculosis</w:t>
        </w:r>
      </w:hyperlink>
      <w:r w:rsidRPr="00001AA5">
        <w:rPr>
          <w:rFonts w:ascii="Times New Roman" w:eastAsia="Times New Roman" w:hAnsi="Times New Roman" w:cs="Times New Roman"/>
          <w:color w:val="000000"/>
          <w:sz w:val="27"/>
          <w:szCs w:val="27"/>
          <w:lang w:val="en"/>
        </w:rPr>
        <w:t>), and chronic </w:t>
      </w:r>
      <w:hyperlink r:id="rId332" w:tooltip="Hepatitis" w:history="1">
        <w:r w:rsidRPr="00001AA5">
          <w:rPr>
            <w:rFonts w:ascii="Times New Roman" w:eastAsia="Times New Roman" w:hAnsi="Times New Roman" w:cs="Times New Roman"/>
            <w:color w:val="552200"/>
            <w:sz w:val="27"/>
            <w:szCs w:val="27"/>
            <w:u w:val="single"/>
            <w:lang w:val="en"/>
          </w:rPr>
          <w:t>hepatitis</w:t>
        </w:r>
      </w:hyperlink>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3" w:tooltip="Cigarette smoking" w:history="1">
        <w:r w:rsidRPr="00001AA5">
          <w:rPr>
            <w:rFonts w:ascii="Times New Roman" w:eastAsia="Times New Roman" w:hAnsi="Times New Roman" w:cs="Times New Roman"/>
            <w:color w:val="552200"/>
            <w:sz w:val="27"/>
            <w:szCs w:val="27"/>
            <w:u w:val="single"/>
            <w:lang w:val="en"/>
          </w:rPr>
          <w:t>Cigarette smoking</w:t>
        </w:r>
      </w:hyperlink>
      <w:r w:rsidRPr="00001AA5">
        <w:rPr>
          <w:rFonts w:ascii="Times New Roman" w:eastAsia="Times New Roman" w:hAnsi="Times New Roman" w:cs="Times New Roman"/>
          <w:color w:val="000000"/>
          <w:sz w:val="27"/>
          <w:szCs w:val="27"/>
          <w:lang w:val="en"/>
        </w:rPr>
        <w:t> – occurs in 25–50% of chronic smokers and can last up to 5 years after quitting</w:t>
      </w:r>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Stress – exercise, surgery, general stress</w:t>
      </w:r>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Medication induced – </w:t>
      </w:r>
      <w:hyperlink r:id="rId334" w:tooltip="Glucocorticoids" w:history="1">
        <w:r w:rsidRPr="00001AA5">
          <w:rPr>
            <w:rFonts w:ascii="Times New Roman" w:eastAsia="Times New Roman" w:hAnsi="Times New Roman" w:cs="Times New Roman"/>
            <w:color w:val="552200"/>
            <w:sz w:val="27"/>
            <w:szCs w:val="27"/>
            <w:u w:val="single"/>
            <w:lang w:val="en"/>
          </w:rPr>
          <w:t>corticosteroids</w:t>
        </w:r>
      </w:hyperlink>
      <w:r w:rsidRPr="00001AA5">
        <w:rPr>
          <w:rFonts w:ascii="Times New Roman" w:eastAsia="Times New Roman" w:hAnsi="Times New Roman" w:cs="Times New Roman"/>
          <w:color w:val="000000"/>
          <w:sz w:val="27"/>
          <w:szCs w:val="27"/>
          <w:lang w:val="en"/>
        </w:rPr>
        <w:t> (for example, </w:t>
      </w:r>
      <w:hyperlink r:id="rId335" w:tooltip="Prednisone" w:history="1">
        <w:r w:rsidRPr="00001AA5">
          <w:rPr>
            <w:rFonts w:ascii="Times New Roman" w:eastAsia="Times New Roman" w:hAnsi="Times New Roman" w:cs="Times New Roman"/>
            <w:color w:val="552200"/>
            <w:sz w:val="27"/>
            <w:szCs w:val="27"/>
            <w:u w:val="single"/>
            <w:lang w:val="en"/>
          </w:rPr>
          <w:t>prednisone</w:t>
        </w:r>
      </w:hyperlink>
      <w:r w:rsidRPr="00001AA5">
        <w:rPr>
          <w:rFonts w:ascii="Times New Roman" w:eastAsia="Times New Roman" w:hAnsi="Times New Roman" w:cs="Times New Roman"/>
          <w:color w:val="000000"/>
          <w:sz w:val="27"/>
          <w:szCs w:val="27"/>
          <w:lang w:val="en"/>
        </w:rPr>
        <w:t>, β-agonists, </w:t>
      </w:r>
      <w:hyperlink r:id="rId336" w:tooltip="Lithium" w:history="1">
        <w:r w:rsidRPr="00001AA5">
          <w:rPr>
            <w:rFonts w:ascii="Times New Roman" w:eastAsia="Times New Roman" w:hAnsi="Times New Roman" w:cs="Times New Roman"/>
            <w:color w:val="552200"/>
            <w:sz w:val="27"/>
            <w:szCs w:val="27"/>
            <w:u w:val="single"/>
            <w:lang w:val="en"/>
          </w:rPr>
          <w:t>lithium</w:t>
        </w:r>
      </w:hyperlink>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Cancer – either by </w:t>
      </w:r>
      <w:hyperlink r:id="rId337" w:tooltip="Growth factor" w:history="1">
        <w:r w:rsidRPr="00001AA5">
          <w:rPr>
            <w:rFonts w:ascii="Times New Roman" w:eastAsia="Times New Roman" w:hAnsi="Times New Roman" w:cs="Times New Roman"/>
            <w:color w:val="552200"/>
            <w:sz w:val="27"/>
            <w:szCs w:val="27"/>
            <w:u w:val="single"/>
            <w:lang w:val="en"/>
          </w:rPr>
          <w:t>growth factors</w:t>
        </w:r>
      </w:hyperlink>
      <w:r w:rsidRPr="00001AA5">
        <w:rPr>
          <w:rFonts w:ascii="Times New Roman" w:eastAsia="Times New Roman" w:hAnsi="Times New Roman" w:cs="Times New Roman"/>
          <w:color w:val="000000"/>
          <w:sz w:val="27"/>
          <w:szCs w:val="27"/>
          <w:lang w:val="en"/>
        </w:rPr>
        <w:t> secreted by the tumor or invasion of bone marrow by the cancer</w:t>
      </w:r>
    </w:p>
    <w:p w:rsidR="00001AA5" w:rsidRPr="00001AA5" w:rsidRDefault="00001AA5" w:rsidP="00001AA5">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Increased destruction of cells in </w:t>
      </w:r>
      <w:hyperlink r:id="rId338" w:tooltip="Systemic circulation" w:history="1">
        <w:r w:rsidRPr="00001AA5">
          <w:rPr>
            <w:rFonts w:ascii="Times New Roman" w:eastAsia="Times New Roman" w:hAnsi="Times New Roman" w:cs="Times New Roman"/>
            <w:color w:val="552200"/>
            <w:sz w:val="27"/>
            <w:szCs w:val="27"/>
            <w:u w:val="single"/>
            <w:lang w:val="en"/>
          </w:rPr>
          <w:t>peripheral circulation</w:t>
        </w:r>
      </w:hyperlink>
      <w:r w:rsidRPr="00001AA5">
        <w:rPr>
          <w:rFonts w:ascii="Times New Roman" w:eastAsia="Times New Roman" w:hAnsi="Times New Roman" w:cs="Times New Roman"/>
          <w:color w:val="000000"/>
          <w:sz w:val="27"/>
          <w:szCs w:val="27"/>
          <w:lang w:val="en"/>
        </w:rPr>
        <w:t> can stimulate bone marrow. This can occur in </w:t>
      </w:r>
      <w:hyperlink r:id="rId339" w:tooltip="Hemolytic anemia" w:history="1">
        <w:r w:rsidRPr="00001AA5">
          <w:rPr>
            <w:rFonts w:ascii="Times New Roman" w:eastAsia="Times New Roman" w:hAnsi="Times New Roman" w:cs="Times New Roman"/>
            <w:color w:val="552200"/>
            <w:sz w:val="27"/>
            <w:szCs w:val="27"/>
            <w:u w:val="single"/>
            <w:lang w:val="en"/>
          </w:rPr>
          <w:t>hemolytic anemia</w:t>
        </w:r>
      </w:hyperlink>
      <w:r w:rsidRPr="00001AA5">
        <w:rPr>
          <w:rFonts w:ascii="Times New Roman" w:eastAsia="Times New Roman" w:hAnsi="Times New Roman" w:cs="Times New Roman"/>
          <w:color w:val="000000"/>
          <w:sz w:val="27"/>
          <w:szCs w:val="27"/>
          <w:lang w:val="en"/>
        </w:rPr>
        <w:t> and </w:t>
      </w:r>
      <w:hyperlink r:id="rId340" w:tooltip="Idiopathic thrombocytopenic purpura" w:history="1">
        <w:r w:rsidRPr="00001AA5">
          <w:rPr>
            <w:rFonts w:ascii="Times New Roman" w:eastAsia="Times New Roman" w:hAnsi="Times New Roman" w:cs="Times New Roman"/>
            <w:color w:val="552200"/>
            <w:sz w:val="27"/>
            <w:szCs w:val="27"/>
            <w:u w:val="single"/>
            <w:lang w:val="en"/>
          </w:rPr>
          <w:t>idiopathic thrombocytopenic purpura</w:t>
        </w:r>
      </w:hyperlink>
    </w:p>
    <w:p w:rsidR="00001AA5" w:rsidRPr="00001AA5" w:rsidRDefault="00001AA5" w:rsidP="00001AA5">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001AA5">
        <w:rPr>
          <w:rFonts w:ascii="Times New Roman" w:eastAsia="Times New Roman" w:hAnsi="Times New Roman" w:cs="Times New Roman"/>
          <w:b/>
          <w:bCs/>
          <w:color w:val="000000"/>
          <w:sz w:val="24"/>
          <w:szCs w:val="24"/>
          <w:lang w:val="en"/>
        </w:rPr>
        <w:t>Eosinophilia</w:t>
      </w:r>
    </w:p>
    <w:p w:rsidR="00001AA5" w:rsidRPr="00001AA5" w:rsidRDefault="00001AA5" w:rsidP="00001AA5">
      <w:pPr>
        <w:shd w:val="clear" w:color="auto" w:fill="FFFFFF"/>
        <w:spacing w:after="0" w:line="288" w:lineRule="atLeast"/>
        <w:jc w:val="left"/>
        <w:rPr>
          <w:rFonts w:ascii="Times New Roman" w:eastAsia="Times New Roman" w:hAnsi="Times New Roman" w:cs="Times New Roman"/>
          <w:color w:val="000000"/>
          <w:sz w:val="27"/>
          <w:szCs w:val="27"/>
          <w:lang w:val="en"/>
        </w:rPr>
      </w:pPr>
      <w:r w:rsidRPr="00001AA5">
        <w:rPr>
          <w:rFonts w:ascii="Times New Roman" w:eastAsia="Times New Roman" w:hAnsi="Times New Roman" w:cs="Times New Roman"/>
          <w:color w:val="000000"/>
          <w:sz w:val="27"/>
          <w:szCs w:val="27"/>
          <w:lang w:val="en"/>
        </w:rPr>
        <w:t>A normal eosinophil count is considered to be less than 0.65×10</w:t>
      </w:r>
      <w:r w:rsidRPr="00001AA5">
        <w:rPr>
          <w:rFonts w:ascii="Times New Roman" w:eastAsia="Times New Roman" w:hAnsi="Times New Roman" w:cs="Times New Roman"/>
          <w:color w:val="000000"/>
          <w:sz w:val="27"/>
          <w:szCs w:val="27"/>
          <w:vertAlign w:val="superscript"/>
          <w:lang w:val="en"/>
        </w:rPr>
        <w:t>9</w:t>
      </w:r>
      <w:r w:rsidRPr="00001AA5">
        <w:rPr>
          <w:rFonts w:ascii="Times New Roman" w:eastAsia="Times New Roman" w:hAnsi="Times New Roman" w:cs="Times New Roman"/>
          <w:color w:val="000000"/>
          <w:sz w:val="27"/>
          <w:szCs w:val="27"/>
          <w:lang w:val="en"/>
        </w:rPr>
        <w:t>/L.</w:t>
      </w:r>
      <w:hyperlink r:id="rId341"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r w:rsidRPr="00001AA5">
        <w:rPr>
          <w:rFonts w:ascii="Times New Roman" w:eastAsia="Times New Roman" w:hAnsi="Times New Roman" w:cs="Times New Roman"/>
          <w:color w:val="000000"/>
          <w:sz w:val="27"/>
          <w:szCs w:val="27"/>
          <w:lang w:val="en"/>
        </w:rPr>
        <w:t> Eosinophil counts are higher in newborns and vary with age, time (lower in the morning and higher at night), exercise, environment, and exposure to allergens.</w:t>
      </w:r>
      <w:hyperlink r:id="rId342"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r w:rsidRPr="00001AA5">
        <w:rPr>
          <w:rFonts w:ascii="Times New Roman" w:eastAsia="Times New Roman" w:hAnsi="Times New Roman" w:cs="Times New Roman"/>
          <w:color w:val="000000"/>
          <w:sz w:val="27"/>
          <w:szCs w:val="27"/>
          <w:lang w:val="en"/>
        </w:rPr>
        <w:t> Eosinophilia is never a normal lab finding. Efforts should always be made to discover the underlying cause, though the cause may not always be found.</w:t>
      </w:r>
      <w:hyperlink r:id="rId343" w:anchor="cite_note-Williamshematology2010-12" w:history="1">
        <w:r w:rsidRPr="00001AA5">
          <w:rPr>
            <w:rFonts w:ascii="Times New Roman" w:eastAsia="Times New Roman" w:hAnsi="Times New Roman" w:cs="Times New Roman"/>
            <w:color w:val="552200"/>
            <w:sz w:val="27"/>
            <w:szCs w:val="27"/>
            <w:u w:val="single"/>
            <w:vertAlign w:val="superscript"/>
            <w:lang w:val="en"/>
          </w:rPr>
          <w:t>[12]</w:t>
        </w:r>
      </w:hyperlink>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See also</w:t>
      </w:r>
    </w:p>
    <w:p w:rsidR="00001AA5" w:rsidRPr="00001AA5" w:rsidRDefault="00001AA5" w:rsidP="00001AA5">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4" w:tooltip="Leukocyte-promoting factor" w:history="1">
        <w:r w:rsidRPr="00001AA5">
          <w:rPr>
            <w:rFonts w:ascii="Times New Roman" w:eastAsia="Times New Roman" w:hAnsi="Times New Roman" w:cs="Times New Roman"/>
            <w:color w:val="552200"/>
            <w:sz w:val="27"/>
            <w:szCs w:val="27"/>
            <w:u w:val="single"/>
            <w:lang w:val="en"/>
          </w:rPr>
          <w:t>Leukocyte-promoting factor</w:t>
        </w:r>
      </w:hyperlink>
    </w:p>
    <w:p w:rsidR="00001AA5" w:rsidRPr="00001AA5" w:rsidRDefault="00001AA5" w:rsidP="00001AA5">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5" w:tooltip="Reference ranges for blood tests" w:history="1">
        <w:r w:rsidRPr="00001AA5">
          <w:rPr>
            <w:rFonts w:ascii="Times New Roman" w:eastAsia="Times New Roman" w:hAnsi="Times New Roman" w:cs="Times New Roman"/>
            <w:color w:val="552200"/>
            <w:sz w:val="27"/>
            <w:szCs w:val="27"/>
            <w:u w:val="single"/>
            <w:lang w:val="en"/>
          </w:rPr>
          <w:t>Reference ranges for blood tests</w:t>
        </w:r>
      </w:hyperlink>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References</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6" w:anchor="cite_ref-isbn978-0-323-04950-4_1-0"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LaFleur-Brooks, M. (2008). </w:t>
      </w:r>
      <w:r w:rsidRPr="00001AA5">
        <w:rPr>
          <w:rFonts w:ascii="Times New Roman" w:eastAsia="Times New Roman" w:hAnsi="Times New Roman" w:cs="Times New Roman"/>
          <w:i/>
          <w:iCs/>
          <w:color w:val="000000"/>
          <w:sz w:val="22"/>
          <w:szCs w:val="22"/>
          <w:lang w:val="en"/>
        </w:rPr>
        <w:t>Exploring Medical Language: A Student-Directed Approach</w:t>
      </w:r>
      <w:r w:rsidRPr="00001AA5">
        <w:rPr>
          <w:rFonts w:ascii="Times New Roman" w:eastAsia="Times New Roman" w:hAnsi="Times New Roman" w:cs="Times New Roman"/>
          <w:color w:val="000000"/>
          <w:sz w:val="22"/>
          <w:szCs w:val="22"/>
          <w:lang w:val="en"/>
        </w:rPr>
        <w:t>(7th ed.). St. Louis, Missouri, USA: Mosby Elsevier. p. 398. </w:t>
      </w:r>
      <w:hyperlink r:id="rId347"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48" w:tooltip="Special:BookSources/978-0-323-04950-4" w:history="1">
        <w:r w:rsidRPr="00001AA5">
          <w:rPr>
            <w:rFonts w:ascii="Times New Roman" w:eastAsia="Times New Roman" w:hAnsi="Times New Roman" w:cs="Times New Roman"/>
            <w:color w:val="552200"/>
            <w:sz w:val="22"/>
            <w:szCs w:val="22"/>
            <w:u w:val="single"/>
            <w:lang w:val="en"/>
          </w:rPr>
          <w:t>978-0-323-04950-4</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9" w:anchor="cite_ref-2"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Maton, D., Hopkins, J., McLaughlin, Ch. W., Johnson, S., Warner, M. Q., LaHart, D., &amp; Wright, J. D., Deep V. Kulkarni (1997). </w:t>
      </w:r>
      <w:r w:rsidRPr="00001AA5">
        <w:rPr>
          <w:rFonts w:ascii="Times New Roman" w:eastAsia="Times New Roman" w:hAnsi="Times New Roman" w:cs="Times New Roman"/>
          <w:i/>
          <w:iCs/>
          <w:color w:val="000000"/>
          <w:sz w:val="22"/>
          <w:szCs w:val="22"/>
          <w:lang w:val="en"/>
        </w:rPr>
        <w:t>Human Biology and Health</w:t>
      </w:r>
      <w:r w:rsidRPr="00001AA5">
        <w:rPr>
          <w:rFonts w:ascii="Times New Roman" w:eastAsia="Times New Roman" w:hAnsi="Times New Roman" w:cs="Times New Roman"/>
          <w:color w:val="000000"/>
          <w:sz w:val="22"/>
          <w:szCs w:val="22"/>
          <w:lang w:val="en"/>
        </w:rPr>
        <w:t>. Englewood Cliffs, New Jersey, USA: Prentice Hall. </w:t>
      </w:r>
      <w:hyperlink r:id="rId350"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51" w:tooltip="Special:BookSources/0-13-981176-1" w:history="1">
        <w:r w:rsidRPr="00001AA5">
          <w:rPr>
            <w:rFonts w:ascii="Times New Roman" w:eastAsia="Times New Roman" w:hAnsi="Times New Roman" w:cs="Times New Roman"/>
            <w:color w:val="552200"/>
            <w:sz w:val="22"/>
            <w:szCs w:val="22"/>
            <w:u w:val="single"/>
            <w:lang w:val="en"/>
          </w:rPr>
          <w:t>0-13-981176-1</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52" w:anchor="cite_ref-3"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w:t>
      </w:r>
      <w:hyperlink r:id="rId353" w:history="1">
        <w:r w:rsidRPr="00001AA5">
          <w:rPr>
            <w:rFonts w:ascii="Times New Roman" w:eastAsia="Times New Roman" w:hAnsi="Times New Roman" w:cs="Times New Roman"/>
            <w:color w:val="0000FF"/>
            <w:sz w:val="22"/>
            <w:szCs w:val="22"/>
            <w:u w:val="single"/>
            <w:lang w:val="en"/>
          </w:rPr>
          <w:t>"Vital and Health Statistics Series 11, No. 247 (03/2005)"</w:t>
        </w:r>
      </w:hyperlink>
      <w:r w:rsidRPr="00001AA5">
        <w:rPr>
          <w:rFonts w:ascii="Times New Roman" w:eastAsia="Times New Roman" w:hAnsi="Times New Roman" w:cs="Times New Roman"/>
          <w:color w:val="000000"/>
          <w:sz w:val="22"/>
          <w:szCs w:val="22"/>
          <w:lang w:val="en"/>
        </w:rPr>
        <w:t> (PDF). Retrieved 2014-02-02.</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 </w:t>
      </w:r>
      <w:hyperlink r:id="rId354" w:anchor="cite_ref-alberts_table_4-0" w:history="1">
        <w:r w:rsidRPr="00001AA5">
          <w:rPr>
            <w:rFonts w:ascii="Times New Roman" w:eastAsia="Times New Roman" w:hAnsi="Times New Roman" w:cs="Times New Roman"/>
            <w:color w:val="552200"/>
            <w:sz w:val="22"/>
            <w:szCs w:val="22"/>
            <w:u w:val="single"/>
            <w:lang w:val="en"/>
          </w:rPr>
          <w:t>Jump up to:</w:t>
        </w:r>
        <w:r w:rsidRPr="00001AA5">
          <w:rPr>
            <w:rFonts w:ascii="Times New Roman" w:eastAsia="Times New Roman" w:hAnsi="Times New Roman" w:cs="Times New Roman"/>
            <w:b/>
            <w:bCs/>
            <w:i/>
            <w:iCs/>
            <w:color w:val="552200"/>
            <w:sz w:val="22"/>
            <w:szCs w:val="22"/>
            <w:u w:val="single"/>
            <w:vertAlign w:val="superscript"/>
            <w:lang w:val="en"/>
          </w:rPr>
          <w:t>a</w:t>
        </w:r>
      </w:hyperlink>
      <w:r w:rsidRPr="00001AA5">
        <w:rPr>
          <w:rFonts w:ascii="Times New Roman" w:eastAsia="Times New Roman" w:hAnsi="Times New Roman" w:cs="Times New Roman"/>
          <w:color w:val="000000"/>
          <w:sz w:val="22"/>
          <w:szCs w:val="22"/>
          <w:lang w:val="en"/>
        </w:rPr>
        <w:t> </w:t>
      </w:r>
      <w:hyperlink r:id="rId355" w:anchor="cite_ref-alberts_table_4-1" w:history="1">
        <w:r w:rsidRPr="00001AA5">
          <w:rPr>
            <w:rFonts w:ascii="Times New Roman" w:eastAsia="Times New Roman" w:hAnsi="Times New Roman" w:cs="Times New Roman"/>
            <w:b/>
            <w:bCs/>
            <w:i/>
            <w:iCs/>
            <w:color w:val="552200"/>
            <w:sz w:val="22"/>
            <w:szCs w:val="22"/>
            <w:u w:val="single"/>
            <w:vertAlign w:val="superscript"/>
            <w:lang w:val="en"/>
          </w:rPr>
          <w:t>b</w:t>
        </w:r>
      </w:hyperlink>
      <w:r w:rsidRPr="00001AA5">
        <w:rPr>
          <w:rFonts w:ascii="Times New Roman" w:eastAsia="Times New Roman" w:hAnsi="Times New Roman" w:cs="Times New Roman"/>
          <w:color w:val="000000"/>
          <w:sz w:val="22"/>
          <w:szCs w:val="22"/>
          <w:lang w:val="en"/>
        </w:rPr>
        <w:t> </w:t>
      </w:r>
      <w:hyperlink r:id="rId356" w:anchor="cite_ref-alberts_table_4-2" w:history="1">
        <w:r w:rsidRPr="00001AA5">
          <w:rPr>
            <w:rFonts w:ascii="Times New Roman" w:eastAsia="Times New Roman" w:hAnsi="Times New Roman" w:cs="Times New Roman"/>
            <w:b/>
            <w:bCs/>
            <w:i/>
            <w:iCs/>
            <w:color w:val="552200"/>
            <w:sz w:val="22"/>
            <w:szCs w:val="22"/>
            <w:u w:val="single"/>
            <w:vertAlign w:val="superscript"/>
            <w:lang w:val="en"/>
          </w:rPr>
          <w:t>c</w:t>
        </w:r>
      </w:hyperlink>
      <w:r w:rsidRPr="00001AA5">
        <w:rPr>
          <w:rFonts w:ascii="Times New Roman" w:eastAsia="Times New Roman" w:hAnsi="Times New Roman" w:cs="Times New Roman"/>
          <w:color w:val="000000"/>
          <w:sz w:val="22"/>
          <w:szCs w:val="22"/>
          <w:lang w:val="en"/>
        </w:rPr>
        <w:t> </w:t>
      </w:r>
      <w:hyperlink r:id="rId357" w:anchor="cite_ref-alberts_table_4-3" w:history="1">
        <w:r w:rsidRPr="00001AA5">
          <w:rPr>
            <w:rFonts w:ascii="Times New Roman" w:eastAsia="Times New Roman" w:hAnsi="Times New Roman" w:cs="Times New Roman"/>
            <w:b/>
            <w:bCs/>
            <w:i/>
            <w:iCs/>
            <w:color w:val="552200"/>
            <w:sz w:val="22"/>
            <w:szCs w:val="22"/>
            <w:u w:val="single"/>
            <w:vertAlign w:val="superscript"/>
            <w:lang w:val="en"/>
          </w:rPr>
          <w:t>d</w:t>
        </w:r>
      </w:hyperlink>
      <w:r w:rsidRPr="00001AA5">
        <w:rPr>
          <w:rFonts w:ascii="Times New Roman" w:eastAsia="Times New Roman" w:hAnsi="Times New Roman" w:cs="Times New Roman"/>
          <w:color w:val="000000"/>
          <w:sz w:val="22"/>
          <w:szCs w:val="22"/>
          <w:lang w:val="en"/>
        </w:rPr>
        <w:t> </w:t>
      </w:r>
      <w:hyperlink r:id="rId358" w:anchor="cite_ref-alberts_table_4-4" w:history="1">
        <w:r w:rsidRPr="00001AA5">
          <w:rPr>
            <w:rFonts w:ascii="Times New Roman" w:eastAsia="Times New Roman" w:hAnsi="Times New Roman" w:cs="Times New Roman"/>
            <w:b/>
            <w:bCs/>
            <w:i/>
            <w:iCs/>
            <w:color w:val="552200"/>
            <w:sz w:val="22"/>
            <w:szCs w:val="22"/>
            <w:u w:val="single"/>
            <w:vertAlign w:val="superscript"/>
            <w:lang w:val="en"/>
          </w:rPr>
          <w:t>e</w:t>
        </w:r>
      </w:hyperlink>
      <w:r w:rsidRPr="00001AA5">
        <w:rPr>
          <w:rFonts w:ascii="Times New Roman" w:eastAsia="Times New Roman" w:hAnsi="Times New Roman" w:cs="Times New Roman"/>
          <w:color w:val="000000"/>
          <w:sz w:val="22"/>
          <w:szCs w:val="22"/>
          <w:lang w:val="en"/>
        </w:rPr>
        <w:t> Bruce Alberts, Alexander Johnson, Julian Lewis, Martin Raff, Keith Roberts, and Peter Walter (2002). </w:t>
      </w:r>
      <w:hyperlink r:id="rId359" w:history="1">
        <w:r w:rsidRPr="00001AA5">
          <w:rPr>
            <w:rFonts w:ascii="Times New Roman" w:eastAsia="Times New Roman" w:hAnsi="Times New Roman" w:cs="Times New Roman"/>
            <w:color w:val="0000FF"/>
            <w:sz w:val="22"/>
            <w:szCs w:val="22"/>
            <w:u w:val="single"/>
            <w:lang w:val="en"/>
          </w:rPr>
          <w:t>"Leukocyte functions and percentage breakdown"</w:t>
        </w:r>
      </w:hyperlink>
      <w:r w:rsidRPr="00001AA5">
        <w:rPr>
          <w:rFonts w:ascii="Times New Roman" w:eastAsia="Times New Roman" w:hAnsi="Times New Roman" w:cs="Times New Roman"/>
          <w:color w:val="000000"/>
          <w:sz w:val="22"/>
          <w:szCs w:val="22"/>
          <w:lang w:val="en"/>
        </w:rPr>
        <w:t>. </w:t>
      </w:r>
      <w:r w:rsidRPr="00001AA5">
        <w:rPr>
          <w:rFonts w:ascii="Times New Roman" w:eastAsia="Times New Roman" w:hAnsi="Times New Roman" w:cs="Times New Roman"/>
          <w:i/>
          <w:iCs/>
          <w:color w:val="000000"/>
          <w:sz w:val="22"/>
          <w:szCs w:val="22"/>
          <w:lang w:val="en"/>
        </w:rPr>
        <w:t>Molecular Biology of the Cell</w:t>
      </w:r>
      <w:r w:rsidRPr="00001AA5">
        <w:rPr>
          <w:rFonts w:ascii="Times New Roman" w:eastAsia="Times New Roman" w:hAnsi="Times New Roman" w:cs="Times New Roman"/>
          <w:color w:val="000000"/>
          <w:sz w:val="22"/>
          <w:szCs w:val="22"/>
          <w:lang w:val="en"/>
        </w:rPr>
        <w:t> (4th ed.). New York: Garland Science. </w:t>
      </w:r>
      <w:hyperlink r:id="rId360"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61" w:tooltip="Special:BookSources/0-8153-4072-9" w:history="1">
        <w:r w:rsidRPr="00001AA5">
          <w:rPr>
            <w:rFonts w:ascii="Times New Roman" w:eastAsia="Times New Roman" w:hAnsi="Times New Roman" w:cs="Times New Roman"/>
            <w:color w:val="552200"/>
            <w:sz w:val="22"/>
            <w:szCs w:val="22"/>
            <w:u w:val="single"/>
            <w:lang w:val="en"/>
          </w:rPr>
          <w:t>0-8153-4072-9</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62" w:anchor="cite_ref-5"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Gartner, L. P., &amp; Hiatt, J. L. (2007). </w:t>
      </w:r>
      <w:r w:rsidRPr="00001AA5">
        <w:rPr>
          <w:rFonts w:ascii="Times New Roman" w:eastAsia="Times New Roman" w:hAnsi="Times New Roman" w:cs="Times New Roman"/>
          <w:i/>
          <w:iCs/>
          <w:color w:val="000000"/>
          <w:sz w:val="22"/>
          <w:szCs w:val="22"/>
          <w:lang w:val="en"/>
        </w:rPr>
        <w:t>Color Textbook of Histology</w:t>
      </w:r>
      <w:r w:rsidRPr="00001AA5">
        <w:rPr>
          <w:rFonts w:ascii="Times New Roman" w:eastAsia="Times New Roman" w:hAnsi="Times New Roman" w:cs="Times New Roman"/>
          <w:color w:val="000000"/>
          <w:sz w:val="22"/>
          <w:szCs w:val="22"/>
          <w:lang w:val="en"/>
        </w:rPr>
        <w:t> (3rd ed.). Philadelphia, PA: SAUNDERS Elsevier. p. 225. </w:t>
      </w:r>
      <w:hyperlink r:id="rId363"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64" w:tooltip="Special:BookSources/978-1-4160-2945-8" w:history="1">
        <w:r w:rsidRPr="00001AA5">
          <w:rPr>
            <w:rFonts w:ascii="Times New Roman" w:eastAsia="Times New Roman" w:hAnsi="Times New Roman" w:cs="Times New Roman"/>
            <w:color w:val="552200"/>
            <w:sz w:val="22"/>
            <w:szCs w:val="22"/>
            <w:u w:val="single"/>
            <w:lang w:val="en"/>
          </w:rPr>
          <w:t>978-1-4160-2945-8</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65" w:anchor="cite_ref-wisc-online.com_6-0"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w:t>
      </w:r>
      <w:hyperlink r:id="rId366" w:history="1">
        <w:r w:rsidRPr="00001AA5">
          <w:rPr>
            <w:rFonts w:ascii="Times New Roman" w:eastAsia="Times New Roman" w:hAnsi="Times New Roman" w:cs="Times New Roman"/>
            <w:color w:val="0000FF"/>
            <w:sz w:val="22"/>
            <w:szCs w:val="22"/>
            <w:u w:val="single"/>
            <w:lang w:val="en"/>
          </w:rPr>
          <w:t>"White Blood Cells"</w:t>
        </w:r>
      </w:hyperlink>
      <w:r w:rsidRPr="00001AA5">
        <w:rPr>
          <w:rFonts w:ascii="Times New Roman" w:eastAsia="Times New Roman" w:hAnsi="Times New Roman" w:cs="Times New Roman"/>
          <w:color w:val="000000"/>
          <w:sz w:val="22"/>
          <w:szCs w:val="22"/>
          <w:lang w:val="en"/>
        </w:rPr>
        <w:t>. Wisc-online.com. Retrieved 2013-12-07.</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 </w:t>
      </w:r>
      <w:hyperlink r:id="rId367" w:anchor="cite_ref-isbn0-443-01657-7_7-0" w:history="1">
        <w:r w:rsidRPr="00001AA5">
          <w:rPr>
            <w:rFonts w:ascii="Times New Roman" w:eastAsia="Times New Roman" w:hAnsi="Times New Roman" w:cs="Times New Roman"/>
            <w:color w:val="552200"/>
            <w:sz w:val="22"/>
            <w:szCs w:val="22"/>
            <w:u w:val="single"/>
            <w:lang w:val="en"/>
          </w:rPr>
          <w:t>Jump up to:</w:t>
        </w:r>
        <w:r w:rsidRPr="00001AA5">
          <w:rPr>
            <w:rFonts w:ascii="Times New Roman" w:eastAsia="Times New Roman" w:hAnsi="Times New Roman" w:cs="Times New Roman"/>
            <w:b/>
            <w:bCs/>
            <w:i/>
            <w:iCs/>
            <w:color w:val="552200"/>
            <w:sz w:val="22"/>
            <w:szCs w:val="22"/>
            <w:u w:val="single"/>
            <w:vertAlign w:val="superscript"/>
            <w:lang w:val="en"/>
          </w:rPr>
          <w:t>a</w:t>
        </w:r>
      </w:hyperlink>
      <w:r w:rsidRPr="00001AA5">
        <w:rPr>
          <w:rFonts w:ascii="Times New Roman" w:eastAsia="Times New Roman" w:hAnsi="Times New Roman" w:cs="Times New Roman"/>
          <w:color w:val="000000"/>
          <w:sz w:val="22"/>
          <w:szCs w:val="22"/>
          <w:lang w:val="en"/>
        </w:rPr>
        <w:t> </w:t>
      </w:r>
      <w:hyperlink r:id="rId368" w:anchor="cite_ref-isbn0-443-01657-7_7-1" w:history="1">
        <w:r w:rsidRPr="00001AA5">
          <w:rPr>
            <w:rFonts w:ascii="Times New Roman" w:eastAsia="Times New Roman" w:hAnsi="Times New Roman" w:cs="Times New Roman"/>
            <w:b/>
            <w:bCs/>
            <w:i/>
            <w:iCs/>
            <w:color w:val="552200"/>
            <w:sz w:val="22"/>
            <w:szCs w:val="22"/>
            <w:u w:val="single"/>
            <w:vertAlign w:val="superscript"/>
            <w:lang w:val="en"/>
          </w:rPr>
          <w:t>b</w:t>
        </w:r>
      </w:hyperlink>
      <w:r w:rsidRPr="00001AA5">
        <w:rPr>
          <w:rFonts w:ascii="Times New Roman" w:eastAsia="Times New Roman" w:hAnsi="Times New Roman" w:cs="Times New Roman"/>
          <w:color w:val="000000"/>
          <w:sz w:val="22"/>
          <w:szCs w:val="22"/>
          <w:lang w:val="en"/>
        </w:rPr>
        <w:t> Daniels, V. G., Wheater, P. R., &amp; Burkitt, H.G. (1979). </w:t>
      </w:r>
      <w:r w:rsidRPr="00001AA5">
        <w:rPr>
          <w:rFonts w:ascii="Times New Roman" w:eastAsia="Times New Roman" w:hAnsi="Times New Roman" w:cs="Times New Roman"/>
          <w:i/>
          <w:iCs/>
          <w:color w:val="000000"/>
          <w:sz w:val="22"/>
          <w:szCs w:val="22"/>
          <w:lang w:val="en"/>
        </w:rPr>
        <w:t>Functional histology: A text and colour atlas</w:t>
      </w:r>
      <w:r w:rsidRPr="00001AA5">
        <w:rPr>
          <w:rFonts w:ascii="Times New Roman" w:eastAsia="Times New Roman" w:hAnsi="Times New Roman" w:cs="Times New Roman"/>
          <w:color w:val="000000"/>
          <w:sz w:val="22"/>
          <w:szCs w:val="22"/>
          <w:lang w:val="en"/>
        </w:rPr>
        <w:t>. Edinburgh: Churchill Livingstone. </w:t>
      </w:r>
      <w:hyperlink r:id="rId369"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70" w:tooltip="Special:BookSources/0-443-01657-7" w:history="1">
        <w:r w:rsidRPr="00001AA5">
          <w:rPr>
            <w:rFonts w:ascii="Times New Roman" w:eastAsia="Times New Roman" w:hAnsi="Times New Roman" w:cs="Times New Roman"/>
            <w:color w:val="552200"/>
            <w:sz w:val="22"/>
            <w:szCs w:val="22"/>
            <w:u w:val="single"/>
            <w:lang w:val="en"/>
          </w:rPr>
          <w:t>0-443-01657-7</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71" w:anchor="cite_ref-8"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Handin, Robert I.; Samuel E. Lux, Thomas P. Stossel (2003). </w:t>
      </w:r>
      <w:hyperlink r:id="rId372" w:anchor="v=onepage&amp;q=monocyte%20diameter&amp;f=false" w:history="1">
        <w:r w:rsidRPr="00001AA5">
          <w:rPr>
            <w:rFonts w:ascii="Times New Roman" w:eastAsia="Times New Roman" w:hAnsi="Times New Roman" w:cs="Times New Roman"/>
            <w:i/>
            <w:iCs/>
            <w:color w:val="0000FF"/>
            <w:sz w:val="22"/>
            <w:szCs w:val="22"/>
            <w:u w:val="single"/>
            <w:lang w:val="en"/>
          </w:rPr>
          <w:t>Blood: Principles and Practice of Hematology</w:t>
        </w:r>
      </w:hyperlink>
      <w:r w:rsidRPr="00001AA5">
        <w:rPr>
          <w:rFonts w:ascii="Times New Roman" w:eastAsia="Times New Roman" w:hAnsi="Times New Roman" w:cs="Times New Roman"/>
          <w:color w:val="000000"/>
          <w:sz w:val="22"/>
          <w:szCs w:val="22"/>
          <w:lang w:val="en"/>
        </w:rPr>
        <w:t> (2nd ed.). Philadelphia: Lippincott Williams and Wilkins. p. 471.</w:t>
      </w:r>
      <w:hyperlink r:id="rId373"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74" w:tooltip="Special:BookSources/9780781719933" w:history="1">
        <w:r w:rsidRPr="00001AA5">
          <w:rPr>
            <w:rFonts w:ascii="Times New Roman" w:eastAsia="Times New Roman" w:hAnsi="Times New Roman" w:cs="Times New Roman"/>
            <w:color w:val="552200"/>
            <w:sz w:val="22"/>
            <w:szCs w:val="22"/>
            <w:u w:val="single"/>
            <w:lang w:val="en"/>
          </w:rPr>
          <w:t>9780781719933</w:t>
        </w:r>
      </w:hyperlink>
      <w:r w:rsidRPr="00001AA5">
        <w:rPr>
          <w:rFonts w:ascii="Times New Roman" w:eastAsia="Times New Roman" w:hAnsi="Times New Roman" w:cs="Times New Roman"/>
          <w:color w:val="000000"/>
          <w:sz w:val="22"/>
          <w:szCs w:val="22"/>
          <w:lang w:val="en"/>
        </w:rPr>
        <w:t>. Retrieved 2013-06-18.</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75" w:anchor="cite_ref-9"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Wheater, Paul R.; Stevens, Alan (2002). </w:t>
      </w:r>
      <w:hyperlink r:id="rId376" w:history="1">
        <w:r w:rsidRPr="00001AA5">
          <w:rPr>
            <w:rFonts w:ascii="Times New Roman" w:eastAsia="Times New Roman" w:hAnsi="Times New Roman" w:cs="Times New Roman"/>
            <w:i/>
            <w:iCs/>
            <w:color w:val="0000FF"/>
            <w:sz w:val="22"/>
            <w:szCs w:val="22"/>
            <w:u w:val="single"/>
            <w:lang w:val="en"/>
          </w:rPr>
          <w:t>Wheater's basic histopathology: a colour atlas and text</w:t>
        </w:r>
      </w:hyperlink>
      <w:r w:rsidRPr="00001AA5">
        <w:rPr>
          <w:rFonts w:ascii="Times New Roman" w:eastAsia="Times New Roman" w:hAnsi="Times New Roman" w:cs="Times New Roman"/>
          <w:color w:val="000000"/>
          <w:sz w:val="22"/>
          <w:szCs w:val="22"/>
          <w:lang w:val="en"/>
        </w:rPr>
        <w:t>. Edinburgh: Churchill Livingstone. </w:t>
      </w:r>
      <w:hyperlink r:id="rId377"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78" w:tooltip="Special:BookSources/0-443-07001-6" w:history="1">
        <w:r w:rsidRPr="00001AA5">
          <w:rPr>
            <w:rFonts w:ascii="Times New Roman" w:eastAsia="Times New Roman" w:hAnsi="Times New Roman" w:cs="Times New Roman"/>
            <w:color w:val="552200"/>
            <w:sz w:val="22"/>
            <w:szCs w:val="22"/>
            <w:u w:val="single"/>
            <w:lang w:val="en"/>
          </w:rPr>
          <w:t>0-443-07001-6</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79" w:anchor="cite_ref-10"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Pillay, J.; Den Braber, I.; Vrisekoop, N.; Kwast, L. M.; De Boer, R. J.; Borghans, J. A. M.; Tesselaar, K.; Koenderman, L. (2010). "In vivo labeling with 2H2O reveals a human neutrophil lifespan of 5.4 days". </w:t>
      </w:r>
      <w:r w:rsidRPr="00001AA5">
        <w:rPr>
          <w:rFonts w:ascii="Times New Roman" w:eastAsia="Times New Roman" w:hAnsi="Times New Roman" w:cs="Times New Roman"/>
          <w:i/>
          <w:iCs/>
          <w:color w:val="000000"/>
          <w:sz w:val="22"/>
          <w:szCs w:val="22"/>
          <w:lang w:val="en"/>
        </w:rPr>
        <w:t>Blood</w:t>
      </w:r>
      <w:r w:rsidRPr="00001AA5">
        <w:rPr>
          <w:rFonts w:ascii="Times New Roman" w:eastAsia="Times New Roman" w:hAnsi="Times New Roman" w:cs="Times New Roman"/>
          <w:color w:val="000000"/>
          <w:sz w:val="22"/>
          <w:szCs w:val="22"/>
          <w:lang w:val="en"/>
        </w:rPr>
        <w:t> </w:t>
      </w:r>
      <w:r w:rsidRPr="00001AA5">
        <w:rPr>
          <w:rFonts w:ascii="Times New Roman" w:eastAsia="Times New Roman" w:hAnsi="Times New Roman" w:cs="Times New Roman"/>
          <w:b/>
          <w:bCs/>
          <w:color w:val="000000"/>
          <w:sz w:val="22"/>
          <w:szCs w:val="22"/>
          <w:lang w:val="en"/>
        </w:rPr>
        <w:t>116</w:t>
      </w:r>
      <w:r w:rsidRPr="00001AA5">
        <w:rPr>
          <w:rFonts w:ascii="Times New Roman" w:eastAsia="Times New Roman" w:hAnsi="Times New Roman" w:cs="Times New Roman"/>
          <w:color w:val="000000"/>
          <w:sz w:val="22"/>
          <w:szCs w:val="22"/>
          <w:lang w:val="en"/>
        </w:rPr>
        <w:t> (4): 625–7. </w:t>
      </w:r>
      <w:hyperlink r:id="rId380" w:tooltip="Digital object identifier" w:history="1">
        <w:r w:rsidRPr="00001AA5">
          <w:rPr>
            <w:rFonts w:ascii="Times New Roman" w:eastAsia="Times New Roman" w:hAnsi="Times New Roman" w:cs="Times New Roman"/>
            <w:color w:val="552200"/>
            <w:sz w:val="22"/>
            <w:szCs w:val="22"/>
            <w:u w:val="single"/>
            <w:lang w:val="en"/>
          </w:rPr>
          <w:t>doi</w:t>
        </w:r>
      </w:hyperlink>
      <w:r w:rsidRPr="00001AA5">
        <w:rPr>
          <w:rFonts w:ascii="Times New Roman" w:eastAsia="Times New Roman" w:hAnsi="Times New Roman" w:cs="Times New Roman"/>
          <w:color w:val="000000"/>
          <w:sz w:val="22"/>
          <w:szCs w:val="22"/>
          <w:lang w:val="en"/>
        </w:rPr>
        <w:t>:</w:t>
      </w:r>
      <w:hyperlink r:id="rId381" w:history="1">
        <w:r w:rsidRPr="00001AA5">
          <w:rPr>
            <w:rFonts w:ascii="Times New Roman" w:eastAsia="Times New Roman" w:hAnsi="Times New Roman" w:cs="Times New Roman"/>
            <w:color w:val="0000FF"/>
            <w:sz w:val="22"/>
            <w:szCs w:val="22"/>
            <w:u w:val="single"/>
            <w:lang w:val="en"/>
          </w:rPr>
          <w:t>10.1182/blood-2010-01-259028</w:t>
        </w:r>
      </w:hyperlink>
      <w:r w:rsidRPr="00001AA5">
        <w:rPr>
          <w:rFonts w:ascii="Times New Roman" w:eastAsia="Times New Roman" w:hAnsi="Times New Roman" w:cs="Times New Roman"/>
          <w:color w:val="000000"/>
          <w:sz w:val="22"/>
          <w:szCs w:val="22"/>
          <w:lang w:val="en"/>
        </w:rPr>
        <w:t>. </w:t>
      </w:r>
      <w:hyperlink r:id="rId382" w:tooltip="PubMed Identifier" w:history="1">
        <w:r w:rsidRPr="00001AA5">
          <w:rPr>
            <w:rFonts w:ascii="Times New Roman" w:eastAsia="Times New Roman" w:hAnsi="Times New Roman" w:cs="Times New Roman"/>
            <w:color w:val="552200"/>
            <w:sz w:val="22"/>
            <w:szCs w:val="22"/>
            <w:u w:val="single"/>
            <w:lang w:val="en"/>
          </w:rPr>
          <w:t>PMID</w:t>
        </w:r>
      </w:hyperlink>
      <w:r w:rsidRPr="00001AA5">
        <w:rPr>
          <w:rFonts w:ascii="Times New Roman" w:eastAsia="Times New Roman" w:hAnsi="Times New Roman" w:cs="Times New Roman"/>
          <w:color w:val="000000"/>
          <w:sz w:val="22"/>
          <w:szCs w:val="22"/>
          <w:lang w:val="en"/>
        </w:rPr>
        <w:t> </w:t>
      </w:r>
      <w:hyperlink r:id="rId383" w:history="1">
        <w:r w:rsidRPr="00001AA5">
          <w:rPr>
            <w:rFonts w:ascii="Times New Roman" w:eastAsia="Times New Roman" w:hAnsi="Times New Roman" w:cs="Times New Roman"/>
            <w:color w:val="0000FF"/>
            <w:sz w:val="22"/>
            <w:szCs w:val="22"/>
            <w:u w:val="single"/>
            <w:lang w:val="en"/>
          </w:rPr>
          <w:t>20410504</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 </w:t>
      </w:r>
      <w:hyperlink r:id="rId384" w:anchor="cite_ref-Al2010_11-0" w:history="1">
        <w:r w:rsidRPr="00001AA5">
          <w:rPr>
            <w:rFonts w:ascii="Times New Roman" w:eastAsia="Times New Roman" w:hAnsi="Times New Roman" w:cs="Times New Roman"/>
            <w:color w:val="552200"/>
            <w:sz w:val="22"/>
            <w:szCs w:val="22"/>
            <w:u w:val="single"/>
            <w:lang w:val="en"/>
          </w:rPr>
          <w:t>Jump up to:</w:t>
        </w:r>
        <w:r w:rsidRPr="00001AA5">
          <w:rPr>
            <w:rFonts w:ascii="Times New Roman" w:eastAsia="Times New Roman" w:hAnsi="Times New Roman" w:cs="Times New Roman"/>
            <w:b/>
            <w:bCs/>
            <w:i/>
            <w:iCs/>
            <w:color w:val="552200"/>
            <w:sz w:val="22"/>
            <w:szCs w:val="22"/>
            <w:u w:val="single"/>
            <w:vertAlign w:val="superscript"/>
            <w:lang w:val="en"/>
          </w:rPr>
          <w:t>a</w:t>
        </w:r>
      </w:hyperlink>
      <w:r w:rsidRPr="00001AA5">
        <w:rPr>
          <w:rFonts w:ascii="Times New Roman" w:eastAsia="Times New Roman" w:hAnsi="Times New Roman" w:cs="Times New Roman"/>
          <w:color w:val="000000"/>
          <w:sz w:val="22"/>
          <w:szCs w:val="22"/>
          <w:lang w:val="en"/>
        </w:rPr>
        <w:t> </w:t>
      </w:r>
      <w:hyperlink r:id="rId385" w:anchor="cite_ref-Al2010_11-1" w:history="1">
        <w:r w:rsidRPr="00001AA5">
          <w:rPr>
            <w:rFonts w:ascii="Times New Roman" w:eastAsia="Times New Roman" w:hAnsi="Times New Roman" w:cs="Times New Roman"/>
            <w:b/>
            <w:bCs/>
            <w:i/>
            <w:iCs/>
            <w:color w:val="552200"/>
            <w:sz w:val="22"/>
            <w:szCs w:val="22"/>
            <w:u w:val="single"/>
            <w:vertAlign w:val="superscript"/>
            <w:lang w:val="en"/>
          </w:rPr>
          <w:t>b</w:t>
        </w:r>
      </w:hyperlink>
      <w:r w:rsidRPr="00001AA5">
        <w:rPr>
          <w:rFonts w:ascii="Times New Roman" w:eastAsia="Times New Roman" w:hAnsi="Times New Roman" w:cs="Times New Roman"/>
          <w:color w:val="000000"/>
          <w:sz w:val="22"/>
          <w:szCs w:val="22"/>
          <w:lang w:val="en"/>
        </w:rPr>
        <w:t> </w:t>
      </w:r>
      <w:hyperlink r:id="rId386" w:anchor="cite_ref-Al2010_11-2" w:history="1">
        <w:r w:rsidRPr="00001AA5">
          <w:rPr>
            <w:rFonts w:ascii="Times New Roman" w:eastAsia="Times New Roman" w:hAnsi="Times New Roman" w:cs="Times New Roman"/>
            <w:b/>
            <w:bCs/>
            <w:i/>
            <w:iCs/>
            <w:color w:val="552200"/>
            <w:sz w:val="22"/>
            <w:szCs w:val="22"/>
            <w:u w:val="single"/>
            <w:vertAlign w:val="superscript"/>
            <w:lang w:val="en"/>
          </w:rPr>
          <w:t>c</w:t>
        </w:r>
      </w:hyperlink>
      <w:r w:rsidRPr="00001AA5">
        <w:rPr>
          <w:rFonts w:ascii="Times New Roman" w:eastAsia="Times New Roman" w:hAnsi="Times New Roman" w:cs="Times New Roman"/>
          <w:color w:val="000000"/>
          <w:sz w:val="22"/>
          <w:szCs w:val="22"/>
          <w:lang w:val="en"/>
        </w:rPr>
        <w:t> </w:t>
      </w:r>
      <w:hyperlink r:id="rId387" w:anchor="cite_ref-Al2010_11-3" w:history="1">
        <w:r w:rsidRPr="00001AA5">
          <w:rPr>
            <w:rFonts w:ascii="Times New Roman" w:eastAsia="Times New Roman" w:hAnsi="Times New Roman" w:cs="Times New Roman"/>
            <w:b/>
            <w:bCs/>
            <w:i/>
            <w:iCs/>
            <w:color w:val="552200"/>
            <w:sz w:val="22"/>
            <w:szCs w:val="22"/>
            <w:u w:val="single"/>
            <w:vertAlign w:val="superscript"/>
            <w:lang w:val="en"/>
          </w:rPr>
          <w:t>d</w:t>
        </w:r>
      </w:hyperlink>
      <w:r w:rsidRPr="00001AA5">
        <w:rPr>
          <w:rFonts w:ascii="Times New Roman" w:eastAsia="Times New Roman" w:hAnsi="Times New Roman" w:cs="Times New Roman"/>
          <w:color w:val="000000"/>
          <w:sz w:val="22"/>
          <w:szCs w:val="22"/>
          <w:lang w:val="en"/>
        </w:rPr>
        <w:t> </w:t>
      </w:r>
      <w:hyperlink r:id="rId388" w:anchor="cite_ref-Al2010_11-4" w:history="1">
        <w:r w:rsidRPr="00001AA5">
          <w:rPr>
            <w:rFonts w:ascii="Times New Roman" w:eastAsia="Times New Roman" w:hAnsi="Times New Roman" w:cs="Times New Roman"/>
            <w:b/>
            <w:bCs/>
            <w:i/>
            <w:iCs/>
            <w:color w:val="552200"/>
            <w:sz w:val="22"/>
            <w:szCs w:val="22"/>
            <w:u w:val="single"/>
            <w:vertAlign w:val="superscript"/>
            <w:lang w:val="en"/>
          </w:rPr>
          <w:t>e</w:t>
        </w:r>
      </w:hyperlink>
      <w:r w:rsidRPr="00001AA5">
        <w:rPr>
          <w:rFonts w:ascii="Times New Roman" w:eastAsia="Times New Roman" w:hAnsi="Times New Roman" w:cs="Times New Roman"/>
          <w:color w:val="000000"/>
          <w:sz w:val="22"/>
          <w:szCs w:val="22"/>
          <w:lang w:val="en"/>
        </w:rPr>
        <w:t> </w:t>
      </w:r>
      <w:hyperlink r:id="rId389" w:anchor="cite_ref-Al2010_11-5" w:history="1">
        <w:r w:rsidRPr="00001AA5">
          <w:rPr>
            <w:rFonts w:ascii="Times New Roman" w:eastAsia="Times New Roman" w:hAnsi="Times New Roman" w:cs="Times New Roman"/>
            <w:b/>
            <w:bCs/>
            <w:i/>
            <w:iCs/>
            <w:color w:val="552200"/>
            <w:sz w:val="22"/>
            <w:szCs w:val="22"/>
            <w:u w:val="single"/>
            <w:vertAlign w:val="superscript"/>
            <w:lang w:val="en"/>
          </w:rPr>
          <w:t>f</w:t>
        </w:r>
      </w:hyperlink>
      <w:r w:rsidRPr="00001AA5">
        <w:rPr>
          <w:rFonts w:ascii="Times New Roman" w:eastAsia="Times New Roman" w:hAnsi="Times New Roman" w:cs="Times New Roman"/>
          <w:color w:val="000000"/>
          <w:sz w:val="22"/>
          <w:szCs w:val="22"/>
          <w:lang w:val="en"/>
        </w:rPr>
        <w:t> Vinay Kumar et al. (2010). </w:t>
      </w:r>
      <w:r w:rsidRPr="00001AA5">
        <w:rPr>
          <w:rFonts w:ascii="Times New Roman" w:eastAsia="Times New Roman" w:hAnsi="Times New Roman" w:cs="Times New Roman"/>
          <w:i/>
          <w:iCs/>
          <w:color w:val="000000"/>
          <w:sz w:val="22"/>
          <w:szCs w:val="22"/>
          <w:lang w:val="en"/>
        </w:rPr>
        <w:t>Robbins and Cotran pathologic basis of disease.</w:t>
      </w:r>
      <w:r w:rsidRPr="00001AA5">
        <w:rPr>
          <w:rFonts w:ascii="Times New Roman" w:eastAsia="Times New Roman" w:hAnsi="Times New Roman" w:cs="Times New Roman"/>
          <w:color w:val="000000"/>
          <w:sz w:val="22"/>
          <w:szCs w:val="22"/>
          <w:lang w:val="en"/>
        </w:rPr>
        <w:t> (8th ed.). Philadelphia, PA: Saunders/Elsevier. </w:t>
      </w:r>
      <w:hyperlink r:id="rId390"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391" w:tooltip="Special:BookSources/1416031219" w:history="1">
        <w:r w:rsidRPr="00001AA5">
          <w:rPr>
            <w:rFonts w:ascii="Times New Roman" w:eastAsia="Times New Roman" w:hAnsi="Times New Roman" w:cs="Times New Roman"/>
            <w:color w:val="552200"/>
            <w:sz w:val="22"/>
            <w:szCs w:val="22"/>
            <w:u w:val="single"/>
            <w:lang w:val="en"/>
          </w:rPr>
          <w:t>1416031219</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 </w:t>
      </w:r>
      <w:hyperlink r:id="rId392" w:anchor="cite_ref-Williamshematology2010_12-0" w:history="1">
        <w:r w:rsidRPr="00001AA5">
          <w:rPr>
            <w:rFonts w:ascii="Times New Roman" w:eastAsia="Times New Roman" w:hAnsi="Times New Roman" w:cs="Times New Roman"/>
            <w:color w:val="552200"/>
            <w:sz w:val="22"/>
            <w:szCs w:val="22"/>
            <w:u w:val="single"/>
            <w:lang w:val="en"/>
          </w:rPr>
          <w:t>Jump up to:</w:t>
        </w:r>
        <w:r w:rsidRPr="00001AA5">
          <w:rPr>
            <w:rFonts w:ascii="Times New Roman" w:eastAsia="Times New Roman" w:hAnsi="Times New Roman" w:cs="Times New Roman"/>
            <w:b/>
            <w:bCs/>
            <w:i/>
            <w:iCs/>
            <w:color w:val="552200"/>
            <w:sz w:val="22"/>
            <w:szCs w:val="22"/>
            <w:u w:val="single"/>
            <w:vertAlign w:val="superscript"/>
            <w:lang w:val="en"/>
          </w:rPr>
          <w:t>a</w:t>
        </w:r>
      </w:hyperlink>
      <w:r w:rsidRPr="00001AA5">
        <w:rPr>
          <w:rFonts w:ascii="Times New Roman" w:eastAsia="Times New Roman" w:hAnsi="Times New Roman" w:cs="Times New Roman"/>
          <w:color w:val="000000"/>
          <w:sz w:val="22"/>
          <w:szCs w:val="22"/>
          <w:lang w:val="en"/>
        </w:rPr>
        <w:t> </w:t>
      </w:r>
      <w:hyperlink r:id="rId393" w:anchor="cite_ref-Williamshematology2010_12-1" w:history="1">
        <w:r w:rsidRPr="00001AA5">
          <w:rPr>
            <w:rFonts w:ascii="Times New Roman" w:eastAsia="Times New Roman" w:hAnsi="Times New Roman" w:cs="Times New Roman"/>
            <w:b/>
            <w:bCs/>
            <w:i/>
            <w:iCs/>
            <w:color w:val="552200"/>
            <w:sz w:val="22"/>
            <w:szCs w:val="22"/>
            <w:u w:val="single"/>
            <w:vertAlign w:val="superscript"/>
            <w:lang w:val="en"/>
          </w:rPr>
          <w:t>b</w:t>
        </w:r>
      </w:hyperlink>
      <w:r w:rsidRPr="00001AA5">
        <w:rPr>
          <w:rFonts w:ascii="Times New Roman" w:eastAsia="Times New Roman" w:hAnsi="Times New Roman" w:cs="Times New Roman"/>
          <w:color w:val="000000"/>
          <w:sz w:val="22"/>
          <w:szCs w:val="22"/>
          <w:lang w:val="en"/>
        </w:rPr>
        <w:t> </w:t>
      </w:r>
      <w:hyperlink r:id="rId394" w:anchor="cite_ref-Williamshematology2010_12-2" w:history="1">
        <w:r w:rsidRPr="00001AA5">
          <w:rPr>
            <w:rFonts w:ascii="Times New Roman" w:eastAsia="Times New Roman" w:hAnsi="Times New Roman" w:cs="Times New Roman"/>
            <w:b/>
            <w:bCs/>
            <w:i/>
            <w:iCs/>
            <w:color w:val="552200"/>
            <w:sz w:val="22"/>
            <w:szCs w:val="22"/>
            <w:u w:val="single"/>
            <w:vertAlign w:val="superscript"/>
            <w:lang w:val="en"/>
          </w:rPr>
          <w:t>c</w:t>
        </w:r>
      </w:hyperlink>
      <w:r w:rsidRPr="00001AA5">
        <w:rPr>
          <w:rFonts w:ascii="Times New Roman" w:eastAsia="Times New Roman" w:hAnsi="Times New Roman" w:cs="Times New Roman"/>
          <w:color w:val="000000"/>
          <w:sz w:val="22"/>
          <w:szCs w:val="22"/>
          <w:lang w:val="en"/>
        </w:rPr>
        <w:t> </w:t>
      </w:r>
      <w:hyperlink r:id="rId395" w:anchor="cite_ref-Williamshematology2010_12-3" w:history="1">
        <w:r w:rsidRPr="00001AA5">
          <w:rPr>
            <w:rFonts w:ascii="Times New Roman" w:eastAsia="Times New Roman" w:hAnsi="Times New Roman" w:cs="Times New Roman"/>
            <w:b/>
            <w:bCs/>
            <w:i/>
            <w:iCs/>
            <w:color w:val="552200"/>
            <w:sz w:val="22"/>
            <w:szCs w:val="22"/>
            <w:u w:val="single"/>
            <w:vertAlign w:val="superscript"/>
            <w:lang w:val="en"/>
          </w:rPr>
          <w:t>d</w:t>
        </w:r>
      </w:hyperlink>
      <w:r w:rsidRPr="00001AA5">
        <w:rPr>
          <w:rFonts w:ascii="Times New Roman" w:eastAsia="Times New Roman" w:hAnsi="Times New Roman" w:cs="Times New Roman"/>
          <w:color w:val="000000"/>
          <w:sz w:val="22"/>
          <w:szCs w:val="22"/>
          <w:lang w:val="en"/>
        </w:rPr>
        <w:t> </w:t>
      </w:r>
      <w:hyperlink r:id="rId396" w:anchor="cite_ref-Williamshematology2010_12-4" w:history="1">
        <w:r w:rsidRPr="00001AA5">
          <w:rPr>
            <w:rFonts w:ascii="Times New Roman" w:eastAsia="Times New Roman" w:hAnsi="Times New Roman" w:cs="Times New Roman"/>
            <w:b/>
            <w:bCs/>
            <w:i/>
            <w:iCs/>
            <w:color w:val="552200"/>
            <w:sz w:val="22"/>
            <w:szCs w:val="22"/>
            <w:u w:val="single"/>
            <w:vertAlign w:val="superscript"/>
            <w:lang w:val="en"/>
          </w:rPr>
          <w:t>e</w:t>
        </w:r>
      </w:hyperlink>
      <w:r w:rsidRPr="00001AA5">
        <w:rPr>
          <w:rFonts w:ascii="Times New Roman" w:eastAsia="Times New Roman" w:hAnsi="Times New Roman" w:cs="Times New Roman"/>
          <w:color w:val="000000"/>
          <w:sz w:val="22"/>
          <w:szCs w:val="22"/>
          <w:lang w:val="en"/>
        </w:rPr>
        <w:t> </w:t>
      </w:r>
      <w:hyperlink r:id="rId397" w:anchor="cite_ref-Williamshematology2010_12-5" w:history="1">
        <w:r w:rsidRPr="00001AA5">
          <w:rPr>
            <w:rFonts w:ascii="Times New Roman" w:eastAsia="Times New Roman" w:hAnsi="Times New Roman" w:cs="Times New Roman"/>
            <w:b/>
            <w:bCs/>
            <w:i/>
            <w:iCs/>
            <w:color w:val="552200"/>
            <w:sz w:val="22"/>
            <w:szCs w:val="22"/>
            <w:u w:val="single"/>
            <w:vertAlign w:val="superscript"/>
            <w:lang w:val="en"/>
          </w:rPr>
          <w:t>f</w:t>
        </w:r>
      </w:hyperlink>
      <w:r w:rsidRPr="00001AA5">
        <w:rPr>
          <w:rFonts w:ascii="Times New Roman" w:eastAsia="Times New Roman" w:hAnsi="Times New Roman" w:cs="Times New Roman"/>
          <w:color w:val="000000"/>
          <w:sz w:val="22"/>
          <w:szCs w:val="22"/>
          <w:lang w:val="en"/>
        </w:rPr>
        <w:t> </w:t>
      </w:r>
      <w:hyperlink r:id="rId398" w:anchor="cite_ref-Williamshematology2010_12-6" w:history="1">
        <w:r w:rsidRPr="00001AA5">
          <w:rPr>
            <w:rFonts w:ascii="Times New Roman" w:eastAsia="Times New Roman" w:hAnsi="Times New Roman" w:cs="Times New Roman"/>
            <w:b/>
            <w:bCs/>
            <w:i/>
            <w:iCs/>
            <w:color w:val="552200"/>
            <w:sz w:val="22"/>
            <w:szCs w:val="22"/>
            <w:u w:val="single"/>
            <w:vertAlign w:val="superscript"/>
            <w:lang w:val="en"/>
          </w:rPr>
          <w:t>g</w:t>
        </w:r>
      </w:hyperlink>
      <w:r w:rsidRPr="00001AA5">
        <w:rPr>
          <w:rFonts w:ascii="Times New Roman" w:eastAsia="Times New Roman" w:hAnsi="Times New Roman" w:cs="Times New Roman"/>
          <w:color w:val="000000"/>
          <w:sz w:val="22"/>
          <w:szCs w:val="22"/>
          <w:lang w:val="en"/>
        </w:rPr>
        <w:t> Kenneth Kaushansky et al., ed. (2010). </w:t>
      </w:r>
      <w:r w:rsidRPr="00001AA5">
        <w:rPr>
          <w:rFonts w:ascii="Times New Roman" w:eastAsia="Times New Roman" w:hAnsi="Times New Roman" w:cs="Times New Roman"/>
          <w:i/>
          <w:iCs/>
          <w:color w:val="000000"/>
          <w:sz w:val="22"/>
          <w:szCs w:val="22"/>
          <w:lang w:val="en"/>
        </w:rPr>
        <w:t>Williams hematology</w:t>
      </w:r>
      <w:r w:rsidRPr="00001AA5">
        <w:rPr>
          <w:rFonts w:ascii="Times New Roman" w:eastAsia="Times New Roman" w:hAnsi="Times New Roman" w:cs="Times New Roman"/>
          <w:color w:val="000000"/>
          <w:sz w:val="22"/>
          <w:szCs w:val="22"/>
          <w:lang w:val="en"/>
        </w:rPr>
        <w:t> (8th ed.). New York: McGraw-Hill Medical. </w:t>
      </w:r>
      <w:hyperlink r:id="rId399"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400" w:tooltip="Special:BookSources/0071621512" w:history="1">
        <w:r w:rsidRPr="00001AA5">
          <w:rPr>
            <w:rFonts w:ascii="Times New Roman" w:eastAsia="Times New Roman" w:hAnsi="Times New Roman" w:cs="Times New Roman"/>
            <w:color w:val="552200"/>
            <w:sz w:val="22"/>
            <w:szCs w:val="22"/>
            <w:u w:val="single"/>
            <w:lang w:val="en"/>
          </w:rPr>
          <w:t>0071621512</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01" w:anchor="cite_ref-13" w:history="1">
        <w:r w:rsidRPr="00001AA5">
          <w:rPr>
            <w:rFonts w:ascii="Times New Roman" w:eastAsia="Times New Roman" w:hAnsi="Times New Roman" w:cs="Times New Roman"/>
            <w:b/>
            <w:bCs/>
            <w:color w:val="552200"/>
            <w:sz w:val="22"/>
            <w:szCs w:val="22"/>
            <w:u w:val="single"/>
            <w:lang w:val="en"/>
          </w:rPr>
          <w:t>Jump up^</w:t>
        </w:r>
      </w:hyperlink>
      <w:r w:rsidRPr="00001AA5">
        <w:rPr>
          <w:rFonts w:ascii="Times New Roman" w:eastAsia="Times New Roman" w:hAnsi="Times New Roman" w:cs="Times New Roman"/>
          <w:color w:val="000000"/>
          <w:sz w:val="22"/>
          <w:szCs w:val="22"/>
          <w:lang w:val="en"/>
        </w:rPr>
        <w:t> Richard A. McPherson, Matthew R. Pincus, Naif Z. Abraham Jr. et al. (ed.). </w:t>
      </w:r>
      <w:r w:rsidRPr="00001AA5">
        <w:rPr>
          <w:rFonts w:ascii="Times New Roman" w:eastAsia="Times New Roman" w:hAnsi="Times New Roman" w:cs="Times New Roman"/>
          <w:i/>
          <w:iCs/>
          <w:color w:val="000000"/>
          <w:sz w:val="22"/>
          <w:szCs w:val="22"/>
          <w:lang w:val="en"/>
        </w:rPr>
        <w:t>Henry's clinical diagnosis and management by laboratory methods</w:t>
      </w:r>
      <w:r w:rsidRPr="00001AA5">
        <w:rPr>
          <w:rFonts w:ascii="Times New Roman" w:eastAsia="Times New Roman" w:hAnsi="Times New Roman" w:cs="Times New Roman"/>
          <w:color w:val="000000"/>
          <w:sz w:val="22"/>
          <w:szCs w:val="22"/>
          <w:lang w:val="en"/>
        </w:rPr>
        <w:t> (22nd ed.). Philadelphia, PA: Elsevier/Saunders. </w:t>
      </w:r>
      <w:hyperlink r:id="rId402"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403" w:tooltip="Special:BookSources/1437709745" w:history="1">
        <w:r w:rsidRPr="00001AA5">
          <w:rPr>
            <w:rFonts w:ascii="Times New Roman" w:eastAsia="Times New Roman" w:hAnsi="Times New Roman" w:cs="Times New Roman"/>
            <w:color w:val="552200"/>
            <w:sz w:val="22"/>
            <w:szCs w:val="22"/>
            <w:u w:val="single"/>
            <w:lang w:val="en"/>
          </w:rPr>
          <w:t>1437709745</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numPr>
          <w:ilvl w:val="1"/>
          <w:numId w:val="1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001AA5">
        <w:rPr>
          <w:rFonts w:ascii="Times New Roman" w:eastAsia="Times New Roman" w:hAnsi="Times New Roman" w:cs="Times New Roman"/>
          <w:color w:val="000000"/>
          <w:sz w:val="22"/>
          <w:szCs w:val="22"/>
          <w:lang w:val="en"/>
        </w:rPr>
        <w:t>^ </w:t>
      </w:r>
      <w:hyperlink r:id="rId404" w:anchor="cite_ref-Schafer_a_14-0" w:history="1">
        <w:r w:rsidRPr="00001AA5">
          <w:rPr>
            <w:rFonts w:ascii="Times New Roman" w:eastAsia="Times New Roman" w:hAnsi="Times New Roman" w:cs="Times New Roman"/>
            <w:color w:val="552200"/>
            <w:sz w:val="22"/>
            <w:szCs w:val="22"/>
            <w:u w:val="single"/>
            <w:lang w:val="en"/>
          </w:rPr>
          <w:t>Jump up to:</w:t>
        </w:r>
        <w:r w:rsidRPr="00001AA5">
          <w:rPr>
            <w:rFonts w:ascii="Times New Roman" w:eastAsia="Times New Roman" w:hAnsi="Times New Roman" w:cs="Times New Roman"/>
            <w:b/>
            <w:bCs/>
            <w:i/>
            <w:iCs/>
            <w:color w:val="552200"/>
            <w:sz w:val="22"/>
            <w:szCs w:val="22"/>
            <w:u w:val="single"/>
            <w:vertAlign w:val="superscript"/>
            <w:lang w:val="en"/>
          </w:rPr>
          <w:t>a</w:t>
        </w:r>
      </w:hyperlink>
      <w:r w:rsidRPr="00001AA5">
        <w:rPr>
          <w:rFonts w:ascii="Times New Roman" w:eastAsia="Times New Roman" w:hAnsi="Times New Roman" w:cs="Times New Roman"/>
          <w:color w:val="000000"/>
          <w:sz w:val="22"/>
          <w:szCs w:val="22"/>
          <w:lang w:val="en"/>
        </w:rPr>
        <w:t> </w:t>
      </w:r>
      <w:hyperlink r:id="rId405" w:anchor="cite_ref-Schafer_a_14-1" w:history="1">
        <w:r w:rsidRPr="00001AA5">
          <w:rPr>
            <w:rFonts w:ascii="Times New Roman" w:eastAsia="Times New Roman" w:hAnsi="Times New Roman" w:cs="Times New Roman"/>
            <w:b/>
            <w:bCs/>
            <w:i/>
            <w:iCs/>
            <w:color w:val="552200"/>
            <w:sz w:val="22"/>
            <w:szCs w:val="22"/>
            <w:u w:val="single"/>
            <w:vertAlign w:val="superscript"/>
            <w:lang w:val="en"/>
          </w:rPr>
          <w:t>b</w:t>
        </w:r>
      </w:hyperlink>
      <w:r w:rsidRPr="00001AA5">
        <w:rPr>
          <w:rFonts w:ascii="Times New Roman" w:eastAsia="Times New Roman" w:hAnsi="Times New Roman" w:cs="Times New Roman"/>
          <w:color w:val="000000"/>
          <w:sz w:val="22"/>
          <w:szCs w:val="22"/>
          <w:lang w:val="en"/>
        </w:rPr>
        <w:t> </w:t>
      </w:r>
      <w:hyperlink r:id="rId406" w:anchor="cite_ref-Schafer_a_14-2" w:history="1">
        <w:r w:rsidRPr="00001AA5">
          <w:rPr>
            <w:rFonts w:ascii="Times New Roman" w:eastAsia="Times New Roman" w:hAnsi="Times New Roman" w:cs="Times New Roman"/>
            <w:b/>
            <w:bCs/>
            <w:i/>
            <w:iCs/>
            <w:color w:val="552200"/>
            <w:sz w:val="22"/>
            <w:szCs w:val="22"/>
            <w:u w:val="single"/>
            <w:vertAlign w:val="superscript"/>
            <w:lang w:val="en"/>
          </w:rPr>
          <w:t>c</w:t>
        </w:r>
      </w:hyperlink>
      <w:r w:rsidRPr="00001AA5">
        <w:rPr>
          <w:rFonts w:ascii="Times New Roman" w:eastAsia="Times New Roman" w:hAnsi="Times New Roman" w:cs="Times New Roman"/>
          <w:color w:val="000000"/>
          <w:sz w:val="22"/>
          <w:szCs w:val="22"/>
          <w:lang w:val="en"/>
        </w:rPr>
        <w:t> </w:t>
      </w:r>
      <w:hyperlink r:id="rId407" w:anchor="cite_ref-Schafer_a_14-3" w:history="1">
        <w:r w:rsidRPr="00001AA5">
          <w:rPr>
            <w:rFonts w:ascii="Times New Roman" w:eastAsia="Times New Roman" w:hAnsi="Times New Roman" w:cs="Times New Roman"/>
            <w:b/>
            <w:bCs/>
            <w:i/>
            <w:iCs/>
            <w:color w:val="552200"/>
            <w:sz w:val="22"/>
            <w:szCs w:val="22"/>
            <w:u w:val="single"/>
            <w:vertAlign w:val="superscript"/>
            <w:lang w:val="en"/>
          </w:rPr>
          <w:t>d</w:t>
        </w:r>
      </w:hyperlink>
      <w:r w:rsidRPr="00001AA5">
        <w:rPr>
          <w:rFonts w:ascii="Times New Roman" w:eastAsia="Times New Roman" w:hAnsi="Times New Roman" w:cs="Times New Roman"/>
          <w:color w:val="000000"/>
          <w:sz w:val="22"/>
          <w:szCs w:val="22"/>
          <w:lang w:val="en"/>
        </w:rPr>
        <w:t> Lee Goldman; Andrew I. Schafer (eds.). </w:t>
      </w:r>
      <w:r w:rsidRPr="00001AA5">
        <w:rPr>
          <w:rFonts w:ascii="Times New Roman" w:eastAsia="Times New Roman" w:hAnsi="Times New Roman" w:cs="Times New Roman"/>
          <w:i/>
          <w:iCs/>
          <w:color w:val="000000"/>
          <w:sz w:val="22"/>
          <w:szCs w:val="22"/>
          <w:lang w:val="en"/>
        </w:rPr>
        <w:t>Goldman's Cecil medicine</w:t>
      </w:r>
      <w:r w:rsidRPr="00001AA5">
        <w:rPr>
          <w:rFonts w:ascii="Times New Roman" w:eastAsia="Times New Roman" w:hAnsi="Times New Roman" w:cs="Times New Roman"/>
          <w:color w:val="000000"/>
          <w:sz w:val="22"/>
          <w:szCs w:val="22"/>
          <w:lang w:val="en"/>
        </w:rPr>
        <w:t> (24th ed.). Philadelphia: Elsevier/Saunders. </w:t>
      </w:r>
      <w:hyperlink r:id="rId408" w:tooltip="International Standard Book Number" w:history="1">
        <w:r w:rsidRPr="00001AA5">
          <w:rPr>
            <w:rFonts w:ascii="Times New Roman" w:eastAsia="Times New Roman" w:hAnsi="Times New Roman" w:cs="Times New Roman"/>
            <w:color w:val="552200"/>
            <w:sz w:val="22"/>
            <w:szCs w:val="22"/>
            <w:u w:val="single"/>
            <w:lang w:val="en"/>
          </w:rPr>
          <w:t>ISBN</w:t>
        </w:r>
      </w:hyperlink>
      <w:r w:rsidRPr="00001AA5">
        <w:rPr>
          <w:rFonts w:ascii="Times New Roman" w:eastAsia="Times New Roman" w:hAnsi="Times New Roman" w:cs="Times New Roman"/>
          <w:color w:val="000000"/>
          <w:sz w:val="22"/>
          <w:szCs w:val="22"/>
          <w:lang w:val="en"/>
        </w:rPr>
        <w:t> </w:t>
      </w:r>
      <w:hyperlink r:id="rId409" w:tooltip="Special:BookSources/1437716040" w:history="1">
        <w:r w:rsidRPr="00001AA5">
          <w:rPr>
            <w:rFonts w:ascii="Times New Roman" w:eastAsia="Times New Roman" w:hAnsi="Times New Roman" w:cs="Times New Roman"/>
            <w:color w:val="552200"/>
            <w:sz w:val="22"/>
            <w:szCs w:val="22"/>
            <w:u w:val="single"/>
            <w:lang w:val="en"/>
          </w:rPr>
          <w:t>1437716040</w:t>
        </w:r>
      </w:hyperlink>
      <w:r w:rsidRPr="00001AA5">
        <w:rPr>
          <w:rFonts w:ascii="Times New Roman" w:eastAsia="Times New Roman" w:hAnsi="Times New Roman" w:cs="Times New Roman"/>
          <w:color w:val="000000"/>
          <w:sz w:val="22"/>
          <w:szCs w:val="22"/>
          <w:lang w:val="en"/>
        </w:rPr>
        <w:t>.</w:t>
      </w:r>
    </w:p>
    <w:p w:rsidR="00001AA5" w:rsidRPr="00001AA5" w:rsidRDefault="00001AA5" w:rsidP="00001AA5">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001AA5">
        <w:rPr>
          <w:rFonts w:ascii="Times New Roman" w:eastAsia="Times New Roman" w:hAnsi="Times New Roman" w:cs="Times New Roman"/>
          <w:b/>
          <w:bCs/>
          <w:color w:val="000000"/>
          <w:sz w:val="36"/>
          <w:szCs w:val="36"/>
          <w:lang w:val="en"/>
        </w:rPr>
        <w:t>External links</w:t>
      </w:r>
    </w:p>
    <w:p w:rsidR="00001AA5" w:rsidRPr="00001AA5" w:rsidRDefault="00001AA5" w:rsidP="00001AA5">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0" w:history="1">
        <w:r w:rsidRPr="00001AA5">
          <w:rPr>
            <w:rFonts w:ascii="Times New Roman" w:eastAsia="Times New Roman" w:hAnsi="Times New Roman" w:cs="Times New Roman"/>
            <w:color w:val="0000FF"/>
            <w:sz w:val="27"/>
            <w:szCs w:val="27"/>
            <w:u w:val="single"/>
            <w:lang w:val="en"/>
          </w:rPr>
          <w:t>Atlas of Hematology</w:t>
        </w:r>
      </w:hyperlink>
    </w:p>
    <w:p w:rsidR="00001AA5" w:rsidRPr="00001AA5" w:rsidRDefault="00001AA5" w:rsidP="00001AA5">
      <w:pPr>
        <w:numPr>
          <w:ilvl w:val="0"/>
          <w:numId w:val="1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11" w:history="1">
        <w:r w:rsidRPr="00001AA5">
          <w:rPr>
            <w:rFonts w:ascii="Times New Roman" w:eastAsia="Times New Roman" w:hAnsi="Times New Roman" w:cs="Times New Roman"/>
            <w:color w:val="0000FF"/>
            <w:sz w:val="27"/>
            <w:szCs w:val="27"/>
            <w:u w:val="single"/>
            <w:lang w:val="en"/>
          </w:rPr>
          <w:t>Leukocytes</w:t>
        </w:r>
      </w:hyperlink>
      <w:r w:rsidRPr="00001AA5">
        <w:rPr>
          <w:rFonts w:ascii="Times New Roman" w:eastAsia="Times New Roman" w:hAnsi="Times New Roman" w:cs="Times New Roman"/>
          <w:color w:val="000000"/>
          <w:sz w:val="27"/>
          <w:szCs w:val="27"/>
          <w:lang w:val="en"/>
        </w:rPr>
        <w:t> at the US National Library of Medicine </w:t>
      </w:r>
      <w:hyperlink r:id="rId412" w:tooltip="Medical Subject Headings" w:history="1">
        <w:r w:rsidRPr="00001AA5">
          <w:rPr>
            <w:rFonts w:ascii="Times New Roman" w:eastAsia="Times New Roman" w:hAnsi="Times New Roman" w:cs="Times New Roman"/>
            <w:color w:val="552200"/>
            <w:sz w:val="27"/>
            <w:szCs w:val="27"/>
            <w:u w:val="single"/>
            <w:lang w:val="en"/>
          </w:rPr>
          <w:t>Medical Subject Headings</w:t>
        </w:r>
      </w:hyperlink>
      <w:r w:rsidRPr="00001AA5">
        <w:rPr>
          <w:rFonts w:ascii="Times New Roman" w:eastAsia="Times New Roman" w:hAnsi="Times New Roman" w:cs="Times New Roman"/>
          <w:color w:val="000000"/>
          <w:sz w:val="27"/>
          <w:szCs w:val="27"/>
          <w:lang w:val="en"/>
        </w:rPr>
        <w:t> (MeSH)</w:t>
      </w:r>
    </w:p>
    <w:p w:rsidR="00001AA5" w:rsidRPr="00001AA5" w:rsidRDefault="00001AA5" w:rsidP="00001AA5">
      <w:pPr>
        <w:shd w:val="clear" w:color="auto" w:fill="FFFFFF"/>
        <w:spacing w:after="0" w:line="240" w:lineRule="auto"/>
        <w:jc w:val="left"/>
        <w:rPr>
          <w:rFonts w:ascii="Times New Roman" w:eastAsia="Times New Roman" w:hAnsi="Times New Roman" w:cs="Times New Roman"/>
          <w:color w:val="000000"/>
          <w:sz w:val="27"/>
          <w:szCs w:val="27"/>
        </w:rPr>
      </w:pPr>
      <w:r w:rsidRPr="00001AA5">
        <w:rPr>
          <w:rFonts w:ascii="Times New Roman" w:eastAsia="Times New Roman" w:hAnsi="Times New Roman" w:cs="Times New Roman"/>
          <w:color w:val="000000"/>
          <w:sz w:val="27"/>
          <w:szCs w:val="27"/>
        </w:rPr>
        <w:t>Retrieved from "</w:t>
      </w:r>
      <w:hyperlink r:id="rId413" w:history="1">
        <w:r w:rsidRPr="00001AA5">
          <w:rPr>
            <w:rFonts w:ascii="Times New Roman" w:eastAsia="Times New Roman" w:hAnsi="Times New Roman" w:cs="Times New Roman"/>
            <w:color w:val="552200"/>
            <w:sz w:val="27"/>
            <w:szCs w:val="27"/>
            <w:u w:val="single"/>
          </w:rPr>
          <w:t>http://en.wikipedia.org/w/index.php?title=White_blood_cell&amp;oldid=609562261</w:t>
        </w:r>
      </w:hyperlink>
      <w:r w:rsidRPr="00001AA5">
        <w:rPr>
          <w:rFonts w:ascii="Times New Roman" w:eastAsia="Times New Roman" w:hAnsi="Times New Roman" w:cs="Times New Roman"/>
          <w:color w:val="000000"/>
          <w:sz w:val="27"/>
          <w:szCs w:val="27"/>
        </w:rPr>
        <w:t>"</w:t>
      </w:r>
    </w:p>
    <w:p w:rsidR="00001AA5" w:rsidRPr="00001AA5" w:rsidRDefault="00001AA5" w:rsidP="00001AA5">
      <w:pPr>
        <w:shd w:val="clear" w:color="auto" w:fill="FFFFFF"/>
        <w:spacing w:after="0" w:line="240" w:lineRule="auto"/>
        <w:jc w:val="left"/>
        <w:rPr>
          <w:rFonts w:ascii="Times New Roman" w:eastAsia="Times New Roman" w:hAnsi="Times New Roman" w:cs="Times New Roman"/>
          <w:color w:val="000000"/>
          <w:sz w:val="27"/>
          <w:szCs w:val="27"/>
        </w:rPr>
      </w:pPr>
      <w:hyperlink r:id="rId414" w:tooltip="Help:Category" w:history="1">
        <w:r w:rsidRPr="00001AA5">
          <w:rPr>
            <w:rFonts w:ascii="Times New Roman" w:eastAsia="Times New Roman" w:hAnsi="Times New Roman" w:cs="Times New Roman"/>
            <w:color w:val="552200"/>
            <w:sz w:val="27"/>
            <w:szCs w:val="27"/>
            <w:u w:val="single"/>
          </w:rPr>
          <w:t>Categories</w:t>
        </w:r>
      </w:hyperlink>
      <w:r w:rsidRPr="00001AA5">
        <w:rPr>
          <w:rFonts w:ascii="Times New Roman" w:eastAsia="Times New Roman" w:hAnsi="Times New Roman" w:cs="Times New Roman"/>
          <w:color w:val="000000"/>
          <w:sz w:val="27"/>
          <w:szCs w:val="27"/>
        </w:rPr>
        <w:t>: </w:t>
      </w:r>
    </w:p>
    <w:p w:rsidR="00001AA5" w:rsidRPr="00001AA5" w:rsidRDefault="00001AA5" w:rsidP="00001AA5">
      <w:pPr>
        <w:numPr>
          <w:ilvl w:val="0"/>
          <w:numId w:val="16"/>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415" w:tooltip="Category:Hematology" w:history="1">
        <w:r w:rsidRPr="00001AA5">
          <w:rPr>
            <w:rFonts w:ascii="Times New Roman" w:eastAsia="Times New Roman" w:hAnsi="Times New Roman" w:cs="Times New Roman"/>
            <w:color w:val="552200"/>
            <w:sz w:val="27"/>
            <w:szCs w:val="27"/>
            <w:u w:val="single"/>
          </w:rPr>
          <w:t>Hematology</w:t>
        </w:r>
      </w:hyperlink>
    </w:p>
    <w:p w:rsidR="00001AA5" w:rsidRPr="00001AA5" w:rsidRDefault="00001AA5" w:rsidP="00001AA5">
      <w:pPr>
        <w:numPr>
          <w:ilvl w:val="0"/>
          <w:numId w:val="16"/>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416" w:tooltip="Category:Human cells" w:history="1">
        <w:r w:rsidRPr="00001AA5">
          <w:rPr>
            <w:rFonts w:ascii="Times New Roman" w:eastAsia="Times New Roman" w:hAnsi="Times New Roman" w:cs="Times New Roman"/>
            <w:color w:val="552200"/>
            <w:sz w:val="27"/>
            <w:szCs w:val="27"/>
            <w:u w:val="single"/>
          </w:rPr>
          <w:t>Human cells</w:t>
        </w:r>
      </w:hyperlink>
    </w:p>
    <w:p w:rsidR="00001AA5" w:rsidRPr="00001AA5" w:rsidRDefault="00001AA5" w:rsidP="00001AA5">
      <w:pPr>
        <w:numPr>
          <w:ilvl w:val="0"/>
          <w:numId w:val="16"/>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417" w:tooltip="Category:Immune system" w:history="1">
        <w:r w:rsidRPr="00001AA5">
          <w:rPr>
            <w:rFonts w:ascii="Times New Roman" w:eastAsia="Times New Roman" w:hAnsi="Times New Roman" w:cs="Times New Roman"/>
            <w:color w:val="552200"/>
            <w:sz w:val="27"/>
            <w:szCs w:val="27"/>
            <w:u w:val="single"/>
          </w:rPr>
          <w:t>Immune system</w:t>
        </w:r>
      </w:hyperlink>
    </w:p>
    <w:p w:rsidR="00001AA5" w:rsidRPr="00001AA5" w:rsidRDefault="00001AA5" w:rsidP="00001AA5">
      <w:pPr>
        <w:numPr>
          <w:ilvl w:val="0"/>
          <w:numId w:val="16"/>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418" w:tooltip="Category:Immunology" w:history="1">
        <w:r w:rsidRPr="00001AA5">
          <w:rPr>
            <w:rFonts w:ascii="Times New Roman" w:eastAsia="Times New Roman" w:hAnsi="Times New Roman" w:cs="Times New Roman"/>
            <w:color w:val="552200"/>
            <w:sz w:val="27"/>
            <w:szCs w:val="27"/>
            <w:u w:val="single"/>
          </w:rPr>
          <w:t>Immunology</w:t>
        </w:r>
      </w:hyperlink>
    </w:p>
    <w:p w:rsidR="00001AA5" w:rsidRPr="00001AA5" w:rsidRDefault="00001AA5" w:rsidP="00001AA5">
      <w:pPr>
        <w:numPr>
          <w:ilvl w:val="0"/>
          <w:numId w:val="16"/>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419" w:tooltip="Category:Leukocytes" w:history="1">
        <w:r w:rsidRPr="00001AA5">
          <w:rPr>
            <w:rFonts w:ascii="Times New Roman" w:eastAsia="Times New Roman" w:hAnsi="Times New Roman" w:cs="Times New Roman"/>
            <w:color w:val="552200"/>
            <w:sz w:val="27"/>
            <w:szCs w:val="27"/>
            <w:u w:val="single"/>
          </w:rPr>
          <w:t>Leukocytes</w:t>
        </w:r>
      </w:hyperlink>
    </w:p>
    <w:p w:rsidR="00001AA5" w:rsidRPr="00001AA5" w:rsidRDefault="00001AA5" w:rsidP="00001AA5">
      <w:pPr>
        <w:numPr>
          <w:ilvl w:val="0"/>
          <w:numId w:val="17"/>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001AA5">
        <w:rPr>
          <w:rFonts w:ascii="Times New Roman" w:eastAsia="Times New Roman" w:hAnsi="Times New Roman" w:cs="Times New Roman"/>
          <w:color w:val="000000"/>
          <w:sz w:val="27"/>
          <w:szCs w:val="27"/>
        </w:rPr>
        <w:t>This page was last modified on 21 May 2014 at 18:49.</w:t>
      </w:r>
    </w:p>
    <w:p w:rsidR="00001AA5" w:rsidRPr="00001AA5" w:rsidRDefault="00001AA5" w:rsidP="00001AA5">
      <w:pPr>
        <w:numPr>
          <w:ilvl w:val="0"/>
          <w:numId w:val="17"/>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001AA5">
        <w:rPr>
          <w:rFonts w:ascii="Times New Roman" w:eastAsia="Times New Roman" w:hAnsi="Times New Roman" w:cs="Times New Roman"/>
          <w:color w:val="000000"/>
          <w:sz w:val="27"/>
          <w:szCs w:val="27"/>
        </w:rPr>
        <w:t>Text is available under the </w:t>
      </w:r>
      <w:hyperlink r:id="rId420" w:history="1">
        <w:r w:rsidRPr="00001AA5">
          <w:rPr>
            <w:rFonts w:ascii="Times New Roman" w:eastAsia="Times New Roman" w:hAnsi="Times New Roman" w:cs="Times New Roman"/>
            <w:color w:val="552200"/>
            <w:sz w:val="27"/>
            <w:szCs w:val="27"/>
            <w:u w:val="single"/>
          </w:rPr>
          <w:t>Creative Commons Attribution-ShareAlike License</w:t>
        </w:r>
      </w:hyperlink>
      <w:r w:rsidRPr="00001AA5">
        <w:rPr>
          <w:rFonts w:ascii="Times New Roman" w:eastAsia="Times New Roman" w:hAnsi="Times New Roman" w:cs="Times New Roman"/>
          <w:color w:val="000000"/>
          <w:sz w:val="27"/>
          <w:szCs w:val="27"/>
        </w:rPr>
        <w:t>; additional terms may apply. By using this site, you agree to the </w:t>
      </w:r>
      <w:hyperlink r:id="rId421" w:history="1">
        <w:r w:rsidRPr="00001AA5">
          <w:rPr>
            <w:rFonts w:ascii="Times New Roman" w:eastAsia="Times New Roman" w:hAnsi="Times New Roman" w:cs="Times New Roman"/>
            <w:color w:val="552200"/>
            <w:sz w:val="27"/>
            <w:szCs w:val="27"/>
            <w:u w:val="single"/>
          </w:rPr>
          <w:t>Terms of Use</w:t>
        </w:r>
      </w:hyperlink>
      <w:r w:rsidRPr="00001AA5">
        <w:rPr>
          <w:rFonts w:ascii="Times New Roman" w:eastAsia="Times New Roman" w:hAnsi="Times New Roman" w:cs="Times New Roman"/>
          <w:color w:val="000000"/>
          <w:sz w:val="27"/>
          <w:szCs w:val="27"/>
        </w:rPr>
        <w:t> and </w:t>
      </w:r>
      <w:hyperlink r:id="rId422" w:history="1">
        <w:r w:rsidRPr="00001AA5">
          <w:rPr>
            <w:rFonts w:ascii="Times New Roman" w:eastAsia="Times New Roman" w:hAnsi="Times New Roman" w:cs="Times New Roman"/>
            <w:color w:val="552200"/>
            <w:sz w:val="27"/>
            <w:szCs w:val="27"/>
            <w:u w:val="single"/>
          </w:rPr>
          <w:t>Privacy Policy</w:t>
        </w:r>
      </w:hyperlink>
      <w:r w:rsidRPr="00001AA5">
        <w:rPr>
          <w:rFonts w:ascii="Times New Roman" w:eastAsia="Times New Roman" w:hAnsi="Times New Roman" w:cs="Times New Roman"/>
          <w:color w:val="000000"/>
          <w:sz w:val="27"/>
          <w:szCs w:val="27"/>
        </w:rPr>
        <w:t>. Wikipedia® is a registered trademark of the </w:t>
      </w:r>
      <w:hyperlink r:id="rId423" w:history="1">
        <w:r w:rsidRPr="00001AA5">
          <w:rPr>
            <w:rFonts w:ascii="Times New Roman" w:eastAsia="Times New Roman" w:hAnsi="Times New Roman" w:cs="Times New Roman"/>
            <w:color w:val="552200"/>
            <w:sz w:val="27"/>
            <w:szCs w:val="27"/>
            <w:u w:val="single"/>
          </w:rPr>
          <w:t>Wikimedia Foundation, Inc.</w:t>
        </w:r>
      </w:hyperlink>
      <w:r w:rsidRPr="00001AA5">
        <w:rPr>
          <w:rFonts w:ascii="Times New Roman" w:eastAsia="Times New Roman" w:hAnsi="Times New Roman" w:cs="Times New Roman"/>
          <w:color w:val="000000"/>
          <w:sz w:val="27"/>
          <w:szCs w:val="27"/>
        </w:rPr>
        <w:t>, a non-profit organization.</w:t>
      </w:r>
    </w:p>
    <w:p w:rsidR="00175E71" w:rsidRDefault="00175E71"/>
    <w:p w:rsidR="00001AA5" w:rsidRDefault="00001AA5">
      <w:bookmarkStart w:id="0" w:name="_GoBack"/>
      <w:bookmarkEnd w:id="0"/>
    </w:p>
    <w:sectPr w:rsidR="0000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0BC9"/>
    <w:multiLevelType w:val="multilevel"/>
    <w:tmpl w:val="8F6204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57458"/>
    <w:multiLevelType w:val="multilevel"/>
    <w:tmpl w:val="4328B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D21FF"/>
    <w:multiLevelType w:val="multilevel"/>
    <w:tmpl w:val="BDBC57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F63D8"/>
    <w:multiLevelType w:val="multilevel"/>
    <w:tmpl w:val="66F6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E369A"/>
    <w:multiLevelType w:val="multilevel"/>
    <w:tmpl w:val="FA0A07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65FE9"/>
    <w:multiLevelType w:val="multilevel"/>
    <w:tmpl w:val="7D3CD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C3774"/>
    <w:multiLevelType w:val="multilevel"/>
    <w:tmpl w:val="51860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45424D"/>
    <w:multiLevelType w:val="multilevel"/>
    <w:tmpl w:val="A26CA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F41D9"/>
    <w:multiLevelType w:val="multilevel"/>
    <w:tmpl w:val="E78E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13700"/>
    <w:multiLevelType w:val="multilevel"/>
    <w:tmpl w:val="932ED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5172E"/>
    <w:multiLevelType w:val="multilevel"/>
    <w:tmpl w:val="0BB80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876ECF"/>
    <w:multiLevelType w:val="multilevel"/>
    <w:tmpl w:val="9E6E9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631467"/>
    <w:multiLevelType w:val="multilevel"/>
    <w:tmpl w:val="D2B2A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FA2D97"/>
    <w:multiLevelType w:val="multilevel"/>
    <w:tmpl w:val="8C24C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043A56"/>
    <w:multiLevelType w:val="multilevel"/>
    <w:tmpl w:val="70B44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D6F8C"/>
    <w:multiLevelType w:val="multilevel"/>
    <w:tmpl w:val="4A727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F1BFB"/>
    <w:multiLevelType w:val="multilevel"/>
    <w:tmpl w:val="30D4A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7"/>
  </w:num>
  <w:num w:numId="4">
    <w:abstractNumId w:val="15"/>
  </w:num>
  <w:num w:numId="5">
    <w:abstractNumId w:val="16"/>
  </w:num>
  <w:num w:numId="6">
    <w:abstractNumId w:val="4"/>
  </w:num>
  <w:num w:numId="7">
    <w:abstractNumId w:val="0"/>
  </w:num>
  <w:num w:numId="8">
    <w:abstractNumId w:val="1"/>
  </w:num>
  <w:num w:numId="9">
    <w:abstractNumId w:val="13"/>
  </w:num>
  <w:num w:numId="10">
    <w:abstractNumId w:val="10"/>
  </w:num>
  <w:num w:numId="11">
    <w:abstractNumId w:val="11"/>
  </w:num>
  <w:num w:numId="12">
    <w:abstractNumId w:val="3"/>
  </w:num>
  <w:num w:numId="13">
    <w:abstractNumId w:val="9"/>
  </w:num>
  <w:num w:numId="14">
    <w:abstractNumId w:val="6"/>
  </w:num>
  <w:num w:numId="15">
    <w:abstractNumId w:val="5"/>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AA5"/>
    <w:rsid w:val="00001AA5"/>
    <w:rsid w:val="00175E71"/>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001AA5"/>
    <w:rPr>
      <w:color w:val="0000FF"/>
      <w:u w:val="single"/>
    </w:rPr>
  </w:style>
  <w:style w:type="character" w:styleId="FollowedHyperlink">
    <w:name w:val="FollowedHyperlink"/>
    <w:basedOn w:val="DefaultParagraphFont"/>
    <w:uiPriority w:val="99"/>
    <w:semiHidden/>
    <w:unhideWhenUsed/>
    <w:rsid w:val="00001AA5"/>
    <w:rPr>
      <w:color w:val="800080"/>
      <w:u w:val="single"/>
    </w:rPr>
  </w:style>
  <w:style w:type="character" w:customStyle="1" w:styleId="apple-converted-space">
    <w:name w:val="apple-converted-space"/>
    <w:basedOn w:val="DefaultParagraphFont"/>
    <w:rsid w:val="00001AA5"/>
  </w:style>
  <w:style w:type="paragraph" w:styleId="NormalWeb">
    <w:name w:val="Normal (Web)"/>
    <w:basedOn w:val="Normal"/>
    <w:uiPriority w:val="99"/>
    <w:semiHidden/>
    <w:unhideWhenUsed/>
    <w:rsid w:val="00001AA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001AA5"/>
  </w:style>
  <w:style w:type="character" w:customStyle="1" w:styleId="toctext">
    <w:name w:val="toctext"/>
    <w:basedOn w:val="DefaultParagraphFont"/>
    <w:rsid w:val="00001AA5"/>
  </w:style>
  <w:style w:type="character" w:customStyle="1" w:styleId="mw-headline">
    <w:name w:val="mw-headline"/>
    <w:basedOn w:val="DefaultParagraphFont"/>
    <w:rsid w:val="00001AA5"/>
  </w:style>
  <w:style w:type="character" w:customStyle="1" w:styleId="mw-cite-backlink">
    <w:name w:val="mw-cite-backlink"/>
    <w:basedOn w:val="DefaultParagraphFont"/>
    <w:rsid w:val="00001AA5"/>
  </w:style>
  <w:style w:type="character" w:customStyle="1" w:styleId="cite-accessibility-label">
    <w:name w:val="cite-accessibility-label"/>
    <w:basedOn w:val="DefaultParagraphFont"/>
    <w:rsid w:val="00001AA5"/>
  </w:style>
  <w:style w:type="character" w:customStyle="1" w:styleId="reference-text">
    <w:name w:val="reference-text"/>
    <w:basedOn w:val="DefaultParagraphFont"/>
    <w:rsid w:val="00001AA5"/>
  </w:style>
  <w:style w:type="character" w:customStyle="1" w:styleId="citation">
    <w:name w:val="citation"/>
    <w:basedOn w:val="DefaultParagraphFont"/>
    <w:rsid w:val="00001AA5"/>
  </w:style>
  <w:style w:type="character" w:customStyle="1" w:styleId="z3988">
    <w:name w:val="z3988"/>
    <w:basedOn w:val="DefaultParagraphFont"/>
    <w:rsid w:val="00001AA5"/>
  </w:style>
  <w:style w:type="character" w:customStyle="1" w:styleId="reference-accessdate">
    <w:name w:val="reference-accessdate"/>
    <w:basedOn w:val="DefaultParagraphFont"/>
    <w:rsid w:val="00001AA5"/>
  </w:style>
  <w:style w:type="paragraph" w:styleId="BalloonText">
    <w:name w:val="Balloon Text"/>
    <w:basedOn w:val="Normal"/>
    <w:link w:val="BalloonTextChar"/>
    <w:uiPriority w:val="99"/>
    <w:semiHidden/>
    <w:unhideWhenUsed/>
    <w:rsid w:val="0000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001AA5"/>
    <w:rPr>
      <w:color w:val="0000FF"/>
      <w:u w:val="single"/>
    </w:rPr>
  </w:style>
  <w:style w:type="character" w:styleId="FollowedHyperlink">
    <w:name w:val="FollowedHyperlink"/>
    <w:basedOn w:val="DefaultParagraphFont"/>
    <w:uiPriority w:val="99"/>
    <w:semiHidden/>
    <w:unhideWhenUsed/>
    <w:rsid w:val="00001AA5"/>
    <w:rPr>
      <w:color w:val="800080"/>
      <w:u w:val="single"/>
    </w:rPr>
  </w:style>
  <w:style w:type="character" w:customStyle="1" w:styleId="apple-converted-space">
    <w:name w:val="apple-converted-space"/>
    <w:basedOn w:val="DefaultParagraphFont"/>
    <w:rsid w:val="00001AA5"/>
  </w:style>
  <w:style w:type="paragraph" w:styleId="NormalWeb">
    <w:name w:val="Normal (Web)"/>
    <w:basedOn w:val="Normal"/>
    <w:uiPriority w:val="99"/>
    <w:semiHidden/>
    <w:unhideWhenUsed/>
    <w:rsid w:val="00001AA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001AA5"/>
  </w:style>
  <w:style w:type="character" w:customStyle="1" w:styleId="toctext">
    <w:name w:val="toctext"/>
    <w:basedOn w:val="DefaultParagraphFont"/>
    <w:rsid w:val="00001AA5"/>
  </w:style>
  <w:style w:type="character" w:customStyle="1" w:styleId="mw-headline">
    <w:name w:val="mw-headline"/>
    <w:basedOn w:val="DefaultParagraphFont"/>
    <w:rsid w:val="00001AA5"/>
  </w:style>
  <w:style w:type="character" w:customStyle="1" w:styleId="mw-cite-backlink">
    <w:name w:val="mw-cite-backlink"/>
    <w:basedOn w:val="DefaultParagraphFont"/>
    <w:rsid w:val="00001AA5"/>
  </w:style>
  <w:style w:type="character" w:customStyle="1" w:styleId="cite-accessibility-label">
    <w:name w:val="cite-accessibility-label"/>
    <w:basedOn w:val="DefaultParagraphFont"/>
    <w:rsid w:val="00001AA5"/>
  </w:style>
  <w:style w:type="character" w:customStyle="1" w:styleId="reference-text">
    <w:name w:val="reference-text"/>
    <w:basedOn w:val="DefaultParagraphFont"/>
    <w:rsid w:val="00001AA5"/>
  </w:style>
  <w:style w:type="character" w:customStyle="1" w:styleId="citation">
    <w:name w:val="citation"/>
    <w:basedOn w:val="DefaultParagraphFont"/>
    <w:rsid w:val="00001AA5"/>
  </w:style>
  <w:style w:type="character" w:customStyle="1" w:styleId="z3988">
    <w:name w:val="z3988"/>
    <w:basedOn w:val="DefaultParagraphFont"/>
    <w:rsid w:val="00001AA5"/>
  </w:style>
  <w:style w:type="character" w:customStyle="1" w:styleId="reference-accessdate">
    <w:name w:val="reference-accessdate"/>
    <w:basedOn w:val="DefaultParagraphFont"/>
    <w:rsid w:val="00001AA5"/>
  </w:style>
  <w:style w:type="paragraph" w:styleId="BalloonText">
    <w:name w:val="Balloon Text"/>
    <w:basedOn w:val="Normal"/>
    <w:link w:val="BalloonTextChar"/>
    <w:uiPriority w:val="99"/>
    <w:semiHidden/>
    <w:unhideWhenUsed/>
    <w:rsid w:val="0000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047345">
      <w:bodyDiv w:val="1"/>
      <w:marLeft w:val="0"/>
      <w:marRight w:val="0"/>
      <w:marTop w:val="0"/>
      <w:marBottom w:val="0"/>
      <w:divBdr>
        <w:top w:val="none" w:sz="0" w:space="0" w:color="auto"/>
        <w:left w:val="none" w:sz="0" w:space="0" w:color="auto"/>
        <w:bottom w:val="none" w:sz="0" w:space="0" w:color="auto"/>
        <w:right w:val="none" w:sz="0" w:space="0" w:color="auto"/>
      </w:divBdr>
      <w:divsChild>
        <w:div w:id="1198159242">
          <w:marLeft w:val="0"/>
          <w:marRight w:val="0"/>
          <w:marTop w:val="0"/>
          <w:marBottom w:val="0"/>
          <w:divBdr>
            <w:top w:val="none" w:sz="0" w:space="0" w:color="auto"/>
            <w:left w:val="none" w:sz="0" w:space="0" w:color="auto"/>
            <w:bottom w:val="none" w:sz="0" w:space="0" w:color="auto"/>
            <w:right w:val="none" w:sz="0" w:space="0" w:color="auto"/>
          </w:divBdr>
          <w:divsChild>
            <w:div w:id="893270105">
              <w:marLeft w:val="0"/>
              <w:marRight w:val="0"/>
              <w:marTop w:val="0"/>
              <w:marBottom w:val="0"/>
              <w:divBdr>
                <w:top w:val="none" w:sz="0" w:space="0" w:color="auto"/>
                <w:left w:val="none" w:sz="0" w:space="0" w:color="auto"/>
                <w:bottom w:val="none" w:sz="0" w:space="0" w:color="auto"/>
                <w:right w:val="none" w:sz="0" w:space="0" w:color="auto"/>
              </w:divBdr>
              <w:divsChild>
                <w:div w:id="458106562">
                  <w:marLeft w:val="0"/>
                  <w:marRight w:val="0"/>
                  <w:marTop w:val="0"/>
                  <w:marBottom w:val="0"/>
                  <w:divBdr>
                    <w:top w:val="none" w:sz="0" w:space="0" w:color="auto"/>
                    <w:left w:val="none" w:sz="0" w:space="0" w:color="auto"/>
                    <w:bottom w:val="none" w:sz="0" w:space="0" w:color="auto"/>
                    <w:right w:val="none" w:sz="0" w:space="0" w:color="auto"/>
                  </w:divBdr>
                </w:div>
                <w:div w:id="504251667">
                  <w:marLeft w:val="0"/>
                  <w:marRight w:val="0"/>
                  <w:marTop w:val="0"/>
                  <w:marBottom w:val="0"/>
                  <w:divBdr>
                    <w:top w:val="none" w:sz="0" w:space="0" w:color="auto"/>
                    <w:left w:val="none" w:sz="0" w:space="0" w:color="auto"/>
                    <w:bottom w:val="none" w:sz="0" w:space="0" w:color="auto"/>
                    <w:right w:val="none" w:sz="0" w:space="0" w:color="auto"/>
                  </w:divBdr>
                  <w:divsChild>
                    <w:div w:id="2115780384">
                      <w:marLeft w:val="0"/>
                      <w:marRight w:val="0"/>
                      <w:marTop w:val="0"/>
                      <w:marBottom w:val="0"/>
                      <w:divBdr>
                        <w:top w:val="none" w:sz="0" w:space="0" w:color="auto"/>
                        <w:left w:val="none" w:sz="0" w:space="0" w:color="auto"/>
                        <w:bottom w:val="none" w:sz="0" w:space="0" w:color="auto"/>
                        <w:right w:val="none" w:sz="0" w:space="0" w:color="auto"/>
                      </w:divBdr>
                    </w:div>
                    <w:div w:id="2067795813">
                      <w:marLeft w:val="0"/>
                      <w:marRight w:val="0"/>
                      <w:marTop w:val="0"/>
                      <w:marBottom w:val="0"/>
                      <w:divBdr>
                        <w:top w:val="single" w:sz="6" w:space="4" w:color="AAAAAA"/>
                        <w:left w:val="single" w:sz="6" w:space="4" w:color="AAAAAA"/>
                        <w:bottom w:val="single" w:sz="6" w:space="4" w:color="AAAAAA"/>
                        <w:right w:val="single" w:sz="6" w:space="4" w:color="AAAAAA"/>
                      </w:divBdr>
                      <w:divsChild>
                        <w:div w:id="1872644846">
                          <w:marLeft w:val="0"/>
                          <w:marRight w:val="0"/>
                          <w:marTop w:val="0"/>
                          <w:marBottom w:val="0"/>
                          <w:divBdr>
                            <w:top w:val="none" w:sz="0" w:space="0" w:color="auto"/>
                            <w:left w:val="none" w:sz="0" w:space="0" w:color="auto"/>
                            <w:bottom w:val="none" w:sz="0" w:space="0" w:color="auto"/>
                            <w:right w:val="none" w:sz="0" w:space="0" w:color="auto"/>
                          </w:divBdr>
                        </w:div>
                      </w:divsChild>
                    </w:div>
                    <w:div w:id="1391226751">
                      <w:marLeft w:val="336"/>
                      <w:marRight w:val="0"/>
                      <w:marTop w:val="120"/>
                      <w:marBottom w:val="192"/>
                      <w:divBdr>
                        <w:top w:val="none" w:sz="0" w:space="0" w:color="auto"/>
                        <w:left w:val="none" w:sz="0" w:space="0" w:color="auto"/>
                        <w:bottom w:val="none" w:sz="0" w:space="0" w:color="auto"/>
                        <w:right w:val="none" w:sz="0" w:space="0" w:color="auto"/>
                      </w:divBdr>
                      <w:divsChild>
                        <w:div w:id="50077932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5483468">
                      <w:marLeft w:val="336"/>
                      <w:marRight w:val="0"/>
                      <w:marTop w:val="120"/>
                      <w:marBottom w:val="192"/>
                      <w:divBdr>
                        <w:top w:val="none" w:sz="0" w:space="0" w:color="auto"/>
                        <w:left w:val="none" w:sz="0" w:space="0" w:color="auto"/>
                        <w:bottom w:val="none" w:sz="0" w:space="0" w:color="auto"/>
                        <w:right w:val="none" w:sz="0" w:space="0" w:color="auto"/>
                      </w:divBdr>
                      <w:divsChild>
                        <w:div w:id="106125131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58039575">
                      <w:marLeft w:val="336"/>
                      <w:marRight w:val="0"/>
                      <w:marTop w:val="120"/>
                      <w:marBottom w:val="192"/>
                      <w:divBdr>
                        <w:top w:val="none" w:sz="0" w:space="0" w:color="auto"/>
                        <w:left w:val="none" w:sz="0" w:space="0" w:color="auto"/>
                        <w:bottom w:val="none" w:sz="0" w:space="0" w:color="auto"/>
                        <w:right w:val="none" w:sz="0" w:space="0" w:color="auto"/>
                      </w:divBdr>
                      <w:divsChild>
                        <w:div w:id="8784732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99684987">
                      <w:marLeft w:val="0"/>
                      <w:marRight w:val="0"/>
                      <w:marTop w:val="72"/>
                      <w:marBottom w:val="120"/>
                      <w:divBdr>
                        <w:top w:val="none" w:sz="0" w:space="0" w:color="auto"/>
                        <w:left w:val="none" w:sz="0" w:space="0" w:color="auto"/>
                        <w:bottom w:val="none" w:sz="0" w:space="0" w:color="auto"/>
                        <w:right w:val="none" w:sz="0" w:space="0" w:color="auto"/>
                      </w:divBdr>
                    </w:div>
                  </w:divsChild>
                </w:div>
                <w:div w:id="347488883">
                  <w:marLeft w:val="0"/>
                  <w:marRight w:val="0"/>
                  <w:marTop w:val="0"/>
                  <w:marBottom w:val="0"/>
                  <w:divBdr>
                    <w:top w:val="none" w:sz="0" w:space="0" w:color="auto"/>
                    <w:left w:val="none" w:sz="0" w:space="0" w:color="auto"/>
                    <w:bottom w:val="none" w:sz="0" w:space="0" w:color="auto"/>
                    <w:right w:val="none" w:sz="0" w:space="0" w:color="auto"/>
                  </w:divBdr>
                </w:div>
                <w:div w:id="246354580">
                  <w:marLeft w:val="0"/>
                  <w:marRight w:val="0"/>
                  <w:marTop w:val="0"/>
                  <w:marBottom w:val="0"/>
                  <w:divBdr>
                    <w:top w:val="none" w:sz="0" w:space="0" w:color="auto"/>
                    <w:left w:val="none" w:sz="0" w:space="0" w:color="auto"/>
                    <w:bottom w:val="none" w:sz="0" w:space="0" w:color="auto"/>
                    <w:right w:val="none" w:sz="0" w:space="0" w:color="auto"/>
                  </w:divBdr>
                  <w:divsChild>
                    <w:div w:id="4873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2047">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File:Basophil.png" TargetMode="External"/><Relationship Id="rId299" Type="http://schemas.openxmlformats.org/officeDocument/2006/relationships/hyperlink" Target="http://en.wikipedia.org/wiki/Wegener_granulomatosis" TargetMode="External"/><Relationship Id="rId21" Type="http://schemas.openxmlformats.org/officeDocument/2006/relationships/hyperlink" Target="http://en.wikipedia.org/wiki/Multipotent" TargetMode="External"/><Relationship Id="rId63" Type="http://schemas.openxmlformats.org/officeDocument/2006/relationships/hyperlink" Target="http://en.wikipedia.org/wiki/Buffy_coat" TargetMode="External"/><Relationship Id="rId159" Type="http://schemas.openxmlformats.org/officeDocument/2006/relationships/hyperlink" Target="http://en.wikipedia.org/w/index.php?title=White_blood_cell&amp;printable=yes" TargetMode="External"/><Relationship Id="rId324" Type="http://schemas.openxmlformats.org/officeDocument/2006/relationships/hyperlink" Target="http://en.wikipedia.org/wiki/Inflammation" TargetMode="External"/><Relationship Id="rId366" Type="http://schemas.openxmlformats.org/officeDocument/2006/relationships/hyperlink" Target="http://www.wisc-online.com/objects/index_tj.asp?objID=AP14704" TargetMode="External"/><Relationship Id="rId170" Type="http://schemas.openxmlformats.org/officeDocument/2006/relationships/hyperlink" Target="http://en.wikipedia.org/wiki/T_cell" TargetMode="External"/><Relationship Id="rId226" Type="http://schemas.openxmlformats.org/officeDocument/2006/relationships/hyperlink" Target="http://en.wikipedia.org/w/index.php?title=White_blood_cell&amp;printable=yes" TargetMode="External"/><Relationship Id="rId268" Type="http://schemas.openxmlformats.org/officeDocument/2006/relationships/hyperlink" Target="http://en.wikipedia.org/wiki/West_Nile_virus" TargetMode="External"/><Relationship Id="rId32" Type="http://schemas.openxmlformats.org/officeDocument/2006/relationships/hyperlink" Target="http://en.wikipedia.org/wiki/Reference_ranges_for_blood_tests" TargetMode="External"/><Relationship Id="rId74" Type="http://schemas.openxmlformats.org/officeDocument/2006/relationships/hyperlink" Target="http://en.wikipedia.org/wiki/Lysozyme" TargetMode="External"/><Relationship Id="rId128" Type="http://schemas.openxmlformats.org/officeDocument/2006/relationships/hyperlink" Target="http://en.wikipedia.org/wiki/B_cell" TargetMode="External"/><Relationship Id="rId335" Type="http://schemas.openxmlformats.org/officeDocument/2006/relationships/hyperlink" Target="http://en.wikipedia.org/wiki/Prednisone" TargetMode="External"/><Relationship Id="rId377" Type="http://schemas.openxmlformats.org/officeDocument/2006/relationships/hyperlink" Target="http://en.wikipedia.org/wiki/International_Standard_Book_Number" TargetMode="External"/><Relationship Id="rId5" Type="http://schemas.openxmlformats.org/officeDocument/2006/relationships/webSettings" Target="webSettings.xml"/><Relationship Id="rId181" Type="http://schemas.openxmlformats.org/officeDocument/2006/relationships/hyperlink" Target="http://en.wikipedia.org/wiki/HIV" TargetMode="External"/><Relationship Id="rId237" Type="http://schemas.openxmlformats.org/officeDocument/2006/relationships/hyperlink" Target="http://en.wikipedia.org/wiki/Congenital_disorder" TargetMode="External"/><Relationship Id="rId402" Type="http://schemas.openxmlformats.org/officeDocument/2006/relationships/hyperlink" Target="http://en.wikipedia.org/wiki/International_Standard_Book_Number" TargetMode="External"/><Relationship Id="rId279" Type="http://schemas.openxmlformats.org/officeDocument/2006/relationships/hyperlink" Target="http://en.wikipedia.org/wiki/Parasite" TargetMode="External"/><Relationship Id="rId22" Type="http://schemas.openxmlformats.org/officeDocument/2006/relationships/hyperlink" Target="http://en.wikipedia.org/wiki/Bone_marrow" TargetMode="External"/><Relationship Id="rId43" Type="http://schemas.openxmlformats.org/officeDocument/2006/relationships/hyperlink" Target="http://en.wikipedia.org/w/index.php?title=White_blood_cell&amp;printable=yes" TargetMode="External"/><Relationship Id="rId64" Type="http://schemas.openxmlformats.org/officeDocument/2006/relationships/hyperlink" Target="http://en.wikipedia.org/wiki/Neutrophil_granulocyte" TargetMode="External"/><Relationship Id="rId118" Type="http://schemas.openxmlformats.org/officeDocument/2006/relationships/image" Target="media/image8.png"/><Relationship Id="rId139" Type="http://schemas.openxmlformats.org/officeDocument/2006/relationships/hyperlink" Target="http://en.wikipedia.org/wiki/Regulatory_T_cell" TargetMode="External"/><Relationship Id="rId290" Type="http://schemas.openxmlformats.org/officeDocument/2006/relationships/hyperlink" Target="http://en.wikipedia.org/wiki/Protein-losing_enteropathy" TargetMode="External"/><Relationship Id="rId304" Type="http://schemas.openxmlformats.org/officeDocument/2006/relationships/hyperlink" Target="http://en.wikipedia.org/w/index.php?title=White_blood_cell&amp;printable=yes" TargetMode="External"/><Relationship Id="rId325" Type="http://schemas.openxmlformats.org/officeDocument/2006/relationships/hyperlink" Target="http://en.wikipedia.org/wiki/Juvenile_rheumatoid_arthritis" TargetMode="External"/><Relationship Id="rId346" Type="http://schemas.openxmlformats.org/officeDocument/2006/relationships/hyperlink" Target="http://en.wikipedia.org/w/index.php?title=White_blood_cell&amp;printable=yes" TargetMode="External"/><Relationship Id="rId367" Type="http://schemas.openxmlformats.org/officeDocument/2006/relationships/hyperlink" Target="http://en.wikipedia.org/w/index.php?title=White_blood_cell&amp;printable=yes" TargetMode="External"/><Relationship Id="rId388" Type="http://schemas.openxmlformats.org/officeDocument/2006/relationships/hyperlink" Target="http://en.wikipedia.org/w/index.php?title=White_blood_cell&amp;printable=yes" TargetMode="External"/><Relationship Id="rId85" Type="http://schemas.openxmlformats.org/officeDocument/2006/relationships/hyperlink" Target="http://en.wikipedia.org/wiki/Lymphocyte" TargetMode="External"/><Relationship Id="rId150" Type="http://schemas.openxmlformats.org/officeDocument/2006/relationships/hyperlink" Target="http://en.wikipedia.org/wiki/Kupffer_cell" TargetMode="External"/><Relationship Id="rId171" Type="http://schemas.openxmlformats.org/officeDocument/2006/relationships/hyperlink" Target="http://en.wikipedia.org/wiki/CD4" TargetMode="External"/><Relationship Id="rId192" Type="http://schemas.openxmlformats.org/officeDocument/2006/relationships/hyperlink" Target="http://en.wikipedia.org/wiki/Pathogen" TargetMode="External"/><Relationship Id="rId206" Type="http://schemas.openxmlformats.org/officeDocument/2006/relationships/hyperlink" Target="http://en.wikipedia.org/wiki/Myelocyte" TargetMode="External"/><Relationship Id="rId227" Type="http://schemas.openxmlformats.org/officeDocument/2006/relationships/hyperlink" Target="http://en.wikipedia.org/wiki/Infection" TargetMode="External"/><Relationship Id="rId413" Type="http://schemas.openxmlformats.org/officeDocument/2006/relationships/hyperlink" Target="http://en.wikipedia.org/w/index.php?title=White_blood_cell&amp;oldid=609562261" TargetMode="External"/><Relationship Id="rId248" Type="http://schemas.openxmlformats.org/officeDocument/2006/relationships/hyperlink" Target="http://en.wikipedia.org/wiki/AIDS" TargetMode="External"/><Relationship Id="rId269" Type="http://schemas.openxmlformats.org/officeDocument/2006/relationships/hyperlink" Target="http://en.wikipedia.org/wiki/Hepatitis" TargetMode="External"/><Relationship Id="rId12" Type="http://schemas.openxmlformats.org/officeDocument/2006/relationships/hyperlink" Target="http://en.wikipedia.org/wiki/Terminologia_Histologica" TargetMode="External"/><Relationship Id="rId33" Type="http://schemas.openxmlformats.org/officeDocument/2006/relationships/hyperlink" Target="http://en.wikipedia.org/wiki/Leukocytosis" TargetMode="External"/><Relationship Id="rId108" Type="http://schemas.openxmlformats.org/officeDocument/2006/relationships/hyperlink" Target="http://en.wikipedia.org/wiki/File:Eosinophil_1.png" TargetMode="External"/><Relationship Id="rId129" Type="http://schemas.openxmlformats.org/officeDocument/2006/relationships/hyperlink" Target="http://en.wikipedia.org/wiki/T_cell" TargetMode="External"/><Relationship Id="rId280" Type="http://schemas.openxmlformats.org/officeDocument/2006/relationships/hyperlink" Target="http://en.wikipedia.org/wiki/Malaria" TargetMode="External"/><Relationship Id="rId315" Type="http://schemas.openxmlformats.org/officeDocument/2006/relationships/hyperlink" Target="http://en.wikipedia.org/wiki/Down_syndrome" TargetMode="External"/><Relationship Id="rId336" Type="http://schemas.openxmlformats.org/officeDocument/2006/relationships/hyperlink" Target="http://en.wikipedia.org/wiki/Lithium" TargetMode="External"/><Relationship Id="rId357" Type="http://schemas.openxmlformats.org/officeDocument/2006/relationships/hyperlink" Target="http://en.wikipedia.org/w/index.php?title=White_blood_cell&amp;printable=yes" TargetMode="External"/><Relationship Id="rId54" Type="http://schemas.openxmlformats.org/officeDocument/2006/relationships/hyperlink" Target="http://en.wikipedia.org/w/index.php?title=White_blood_cell&amp;printable=yes" TargetMode="External"/><Relationship Id="rId75" Type="http://schemas.openxmlformats.org/officeDocument/2006/relationships/hyperlink" Target="http://en.wikipedia.org/wiki/Lipid_membrane" TargetMode="External"/><Relationship Id="rId96" Type="http://schemas.openxmlformats.org/officeDocument/2006/relationships/hyperlink" Target="http://en.wikipedia.org/wiki/Neutrophil_granulocyte" TargetMode="External"/><Relationship Id="rId140" Type="http://schemas.openxmlformats.org/officeDocument/2006/relationships/hyperlink" Target="http://en.wikipedia.org/wiki/Autoimmunity" TargetMode="External"/><Relationship Id="rId161" Type="http://schemas.openxmlformats.org/officeDocument/2006/relationships/hyperlink" Target="http://en.wikipedia.org/wiki/Parasitic" TargetMode="External"/><Relationship Id="rId182" Type="http://schemas.openxmlformats.org/officeDocument/2006/relationships/hyperlink" Target="http://en.wikipedia.org/wiki/CD8" TargetMode="External"/><Relationship Id="rId217" Type="http://schemas.openxmlformats.org/officeDocument/2006/relationships/hyperlink" Target="http://en.wikipedia.org/wiki/Megakaryocyte" TargetMode="External"/><Relationship Id="rId378" Type="http://schemas.openxmlformats.org/officeDocument/2006/relationships/hyperlink" Target="http://en.wikipedia.org/wiki/Special:BookSources/0-443-07001-6" TargetMode="External"/><Relationship Id="rId399" Type="http://schemas.openxmlformats.org/officeDocument/2006/relationships/hyperlink" Target="http://en.wikipedia.org/wiki/International_Standard_Book_Number" TargetMode="External"/><Relationship Id="rId403" Type="http://schemas.openxmlformats.org/officeDocument/2006/relationships/hyperlink" Target="http://en.wikipedia.org/wiki/Special:BookSources/1437709745" TargetMode="External"/><Relationship Id="rId6" Type="http://schemas.openxmlformats.org/officeDocument/2006/relationships/hyperlink" Target="http://en.wikipedia.org/wiki/File:SEM_blood_cells.jpg" TargetMode="External"/><Relationship Id="rId238" Type="http://schemas.openxmlformats.org/officeDocument/2006/relationships/hyperlink" Target="http://en.wikipedia.org/w/index.php?title=White_blood_cell&amp;printable=yes" TargetMode="External"/><Relationship Id="rId259" Type="http://schemas.openxmlformats.org/officeDocument/2006/relationships/hyperlink" Target="http://en.wikipedia.org/wiki/Severe_combined_immunodeficiency" TargetMode="External"/><Relationship Id="rId424" Type="http://schemas.openxmlformats.org/officeDocument/2006/relationships/fontTable" Target="fontTable.xml"/><Relationship Id="rId23" Type="http://schemas.openxmlformats.org/officeDocument/2006/relationships/hyperlink" Target="http://en.wikipedia.org/wiki/Hematopoietic_stem_cell" TargetMode="External"/><Relationship Id="rId119" Type="http://schemas.openxmlformats.org/officeDocument/2006/relationships/hyperlink" Target="http://en.wikipedia.org/wiki/Histamine" TargetMode="External"/><Relationship Id="rId270" Type="http://schemas.openxmlformats.org/officeDocument/2006/relationships/hyperlink" Target="http://en.wikipedia.org/wiki/Herpes_simplex_virus" TargetMode="External"/><Relationship Id="rId291" Type="http://schemas.openxmlformats.org/officeDocument/2006/relationships/hyperlink" Target="http://en.wikipedia.org/wiki/Carcinoma" TargetMode="External"/><Relationship Id="rId305" Type="http://schemas.openxmlformats.org/officeDocument/2006/relationships/hyperlink" Target="http://en.wikipedia.org/wiki/Inflammation" TargetMode="External"/><Relationship Id="rId326" Type="http://schemas.openxmlformats.org/officeDocument/2006/relationships/hyperlink" Target="http://en.wikipedia.org/wiki/Rheumatoid_arthritis" TargetMode="External"/><Relationship Id="rId347" Type="http://schemas.openxmlformats.org/officeDocument/2006/relationships/hyperlink" Target="http://en.wikipedia.org/wiki/International_Standard_Book_Number" TargetMode="External"/><Relationship Id="rId44" Type="http://schemas.openxmlformats.org/officeDocument/2006/relationships/hyperlink" Target="http://en.wikipedia.org/w/index.php?title=White_blood_cell&amp;printable=yes" TargetMode="External"/><Relationship Id="rId65" Type="http://schemas.openxmlformats.org/officeDocument/2006/relationships/hyperlink" Target="http://en.wikipedia.org/wiki/Heme" TargetMode="External"/><Relationship Id="rId86" Type="http://schemas.openxmlformats.org/officeDocument/2006/relationships/hyperlink" Target="http://en.wikipedia.org/wiki/Monocyte" TargetMode="External"/><Relationship Id="rId130" Type="http://schemas.openxmlformats.org/officeDocument/2006/relationships/hyperlink" Target="http://en.wikipedia.org/wiki/CD4" TargetMode="External"/><Relationship Id="rId151" Type="http://schemas.openxmlformats.org/officeDocument/2006/relationships/hyperlink" Target="http://en.wikipedia.org/wiki/File:Neutrophil_with_anthrax_copy.jpg" TargetMode="External"/><Relationship Id="rId368" Type="http://schemas.openxmlformats.org/officeDocument/2006/relationships/hyperlink" Target="http://en.wikipedia.org/w/index.php?title=White_blood_cell&amp;printable=yes" TargetMode="External"/><Relationship Id="rId389" Type="http://schemas.openxmlformats.org/officeDocument/2006/relationships/hyperlink" Target="http://en.wikipedia.org/w/index.php?title=White_blood_cell&amp;printable=yes" TargetMode="External"/><Relationship Id="rId172" Type="http://schemas.openxmlformats.org/officeDocument/2006/relationships/hyperlink" Target="http://en.wikipedia.org/wiki/Helper_T_cells" TargetMode="External"/><Relationship Id="rId193" Type="http://schemas.openxmlformats.org/officeDocument/2006/relationships/hyperlink" Target="http://en.wikipedia.org/wiki/Lysosome" TargetMode="External"/><Relationship Id="rId207" Type="http://schemas.openxmlformats.org/officeDocument/2006/relationships/hyperlink" Target="http://en.wikipedia.org/wiki/Metamyelocyte" TargetMode="External"/><Relationship Id="rId228" Type="http://schemas.openxmlformats.org/officeDocument/2006/relationships/hyperlink" Target="http://en.wikipedia.org/wiki/Cancer" TargetMode="External"/><Relationship Id="rId249" Type="http://schemas.openxmlformats.org/officeDocument/2006/relationships/hyperlink" Target="http://en.wikipedia.org/wiki/Rheumatoid_arthritis" TargetMode="External"/><Relationship Id="rId414" Type="http://schemas.openxmlformats.org/officeDocument/2006/relationships/hyperlink" Target="http://en.wikipedia.org/wiki/Help:Category" TargetMode="External"/><Relationship Id="rId13" Type="http://schemas.openxmlformats.org/officeDocument/2006/relationships/hyperlink" Target="http://www.unifr.ch/ifaa/Public/EntryPage/ViewTH/THh200.html" TargetMode="External"/><Relationship Id="rId109" Type="http://schemas.openxmlformats.org/officeDocument/2006/relationships/image" Target="media/image6.png"/><Relationship Id="rId260" Type="http://schemas.openxmlformats.org/officeDocument/2006/relationships/hyperlink" Target="http://en.wikipedia.org/wiki/Common_variable_immune_deficiency" TargetMode="External"/><Relationship Id="rId281" Type="http://schemas.openxmlformats.org/officeDocument/2006/relationships/hyperlink" Target="http://en.wikipedia.org/wiki/Alemtuzumab" TargetMode="External"/><Relationship Id="rId316" Type="http://schemas.openxmlformats.org/officeDocument/2006/relationships/hyperlink" Target="http://en.wikipedia.org/wiki/Leukocyte_adhesion_deficiency" TargetMode="External"/><Relationship Id="rId337" Type="http://schemas.openxmlformats.org/officeDocument/2006/relationships/hyperlink" Target="http://en.wikipedia.org/wiki/Growth_factor" TargetMode="External"/><Relationship Id="rId34" Type="http://schemas.openxmlformats.org/officeDocument/2006/relationships/hyperlink" Target="http://en.wikipedia.org/wiki/Leukopenia" TargetMode="External"/><Relationship Id="rId55" Type="http://schemas.openxmlformats.org/officeDocument/2006/relationships/hyperlink" Target="http://en.wikipedia.org/w/index.php?title=White_blood_cell&amp;printable=yes" TargetMode="External"/><Relationship Id="rId76" Type="http://schemas.openxmlformats.org/officeDocument/2006/relationships/hyperlink" Target="http://en.wikipedia.org/wiki/Endocytosis" TargetMode="External"/><Relationship Id="rId97" Type="http://schemas.openxmlformats.org/officeDocument/2006/relationships/hyperlink" Target="http://en.wikipedia.org/wiki/File:PBNeutrophil.jpg" TargetMode="External"/><Relationship Id="rId120" Type="http://schemas.openxmlformats.org/officeDocument/2006/relationships/hyperlink" Target="http://en.wikipedia.org/wiki/Inflammation" TargetMode="External"/><Relationship Id="rId141" Type="http://schemas.openxmlformats.org/officeDocument/2006/relationships/hyperlink" Target="http://en.wikipedia.org/wiki/Natural_killer_cell" TargetMode="External"/><Relationship Id="rId358" Type="http://schemas.openxmlformats.org/officeDocument/2006/relationships/hyperlink" Target="http://en.wikipedia.org/w/index.php?title=White_blood_cell&amp;printable=yes" TargetMode="External"/><Relationship Id="rId379" Type="http://schemas.openxmlformats.org/officeDocument/2006/relationships/hyperlink" Target="http://en.wikipedia.org/w/index.php?title=White_blood_cell&amp;printable=yes" TargetMode="External"/><Relationship Id="rId7" Type="http://schemas.openxmlformats.org/officeDocument/2006/relationships/image" Target="media/image1.jpeg"/><Relationship Id="rId162" Type="http://schemas.openxmlformats.org/officeDocument/2006/relationships/hyperlink" Target="http://en.wikipedia.org/wiki/Allergy" TargetMode="External"/><Relationship Id="rId183" Type="http://schemas.openxmlformats.org/officeDocument/2006/relationships/hyperlink" Target="http://en.wikipedia.org/wiki/Cytotoxic_T_cells" TargetMode="External"/><Relationship Id="rId218" Type="http://schemas.openxmlformats.org/officeDocument/2006/relationships/hyperlink" Target="http://en.wikipedia.org/wiki/Platelet" TargetMode="External"/><Relationship Id="rId239" Type="http://schemas.openxmlformats.org/officeDocument/2006/relationships/hyperlink" Target="http://en.wikipedia.org/w/index.php?title=White_blood_cell&amp;printable=yes" TargetMode="External"/><Relationship Id="rId390" Type="http://schemas.openxmlformats.org/officeDocument/2006/relationships/hyperlink" Target="http://en.wikipedia.org/wiki/International_Standard_Book_Number" TargetMode="External"/><Relationship Id="rId404" Type="http://schemas.openxmlformats.org/officeDocument/2006/relationships/hyperlink" Target="http://en.wikipedia.org/w/index.php?title=White_blood_cell&amp;printable=yes" TargetMode="External"/><Relationship Id="rId425" Type="http://schemas.openxmlformats.org/officeDocument/2006/relationships/theme" Target="theme/theme1.xml"/><Relationship Id="rId250" Type="http://schemas.openxmlformats.org/officeDocument/2006/relationships/hyperlink" Target="http://en.wikipedia.org/wiki/Megaloblastic_anemia" TargetMode="External"/><Relationship Id="rId271" Type="http://schemas.openxmlformats.org/officeDocument/2006/relationships/hyperlink" Target="http://en.wikipedia.org/wiki/Measles" TargetMode="External"/><Relationship Id="rId292" Type="http://schemas.openxmlformats.org/officeDocument/2006/relationships/hyperlink" Target="http://en.wikipedia.org/wiki/Arthritis" TargetMode="External"/><Relationship Id="rId306" Type="http://schemas.openxmlformats.org/officeDocument/2006/relationships/hyperlink" Target="http://en.wikipedia.org/w/index.php?title=White_blood_cell&amp;printable=yes" TargetMode="External"/><Relationship Id="rId24" Type="http://schemas.openxmlformats.org/officeDocument/2006/relationships/hyperlink" Target="http://en.wikipedia.org/wiki/Blood" TargetMode="External"/><Relationship Id="rId45" Type="http://schemas.openxmlformats.org/officeDocument/2006/relationships/hyperlink" Target="http://en.wikipedia.org/w/index.php?title=White_blood_cell&amp;printable=yes" TargetMode="External"/><Relationship Id="rId66" Type="http://schemas.openxmlformats.org/officeDocument/2006/relationships/hyperlink" Target="http://en.wikipedia.org/wiki/Myeloperoxidase" TargetMode="External"/><Relationship Id="rId87" Type="http://schemas.openxmlformats.org/officeDocument/2006/relationships/hyperlink" Target="http://en.wikipedia.org/wiki/Macrophage" TargetMode="External"/><Relationship Id="rId110" Type="http://schemas.openxmlformats.org/officeDocument/2006/relationships/hyperlink" Target="http://en.wikipedia.org/wiki/Parasite" TargetMode="External"/><Relationship Id="rId131" Type="http://schemas.openxmlformats.org/officeDocument/2006/relationships/hyperlink" Target="http://en.wikipedia.org/wiki/T_helper_cell" TargetMode="External"/><Relationship Id="rId327" Type="http://schemas.openxmlformats.org/officeDocument/2006/relationships/hyperlink" Target="http://en.wikipedia.org/wiki/Still%27s_disease" TargetMode="External"/><Relationship Id="rId348" Type="http://schemas.openxmlformats.org/officeDocument/2006/relationships/hyperlink" Target="http://en.wikipedia.org/wiki/Special:BookSources/978-0-323-04950-4" TargetMode="External"/><Relationship Id="rId369" Type="http://schemas.openxmlformats.org/officeDocument/2006/relationships/hyperlink" Target="http://en.wikipedia.org/wiki/International_Standard_Book_Number" TargetMode="External"/><Relationship Id="rId152" Type="http://schemas.openxmlformats.org/officeDocument/2006/relationships/image" Target="media/image13.jpeg"/><Relationship Id="rId173" Type="http://schemas.openxmlformats.org/officeDocument/2006/relationships/hyperlink" Target="http://en.wikipedia.org/wiki/Co-receptor" TargetMode="External"/><Relationship Id="rId194" Type="http://schemas.openxmlformats.org/officeDocument/2006/relationships/hyperlink" Target="http://en.wikipedia.org/wiki/Phagocytosis" TargetMode="External"/><Relationship Id="rId208" Type="http://schemas.openxmlformats.org/officeDocument/2006/relationships/hyperlink" Target="http://en.wikipedia.org/wiki/Neutrophil" TargetMode="External"/><Relationship Id="rId229" Type="http://schemas.openxmlformats.org/officeDocument/2006/relationships/hyperlink" Target="http://en.wikipedia.org/wiki/Quantitative" TargetMode="External"/><Relationship Id="rId380" Type="http://schemas.openxmlformats.org/officeDocument/2006/relationships/hyperlink" Target="http://en.wikipedia.org/wiki/Digital_object_identifier" TargetMode="External"/><Relationship Id="rId415" Type="http://schemas.openxmlformats.org/officeDocument/2006/relationships/hyperlink" Target="http://en.wikipedia.org/wiki/Category:Hematology" TargetMode="External"/><Relationship Id="rId240" Type="http://schemas.openxmlformats.org/officeDocument/2006/relationships/hyperlink" Target="http://en.wikipedia.org/wiki/Chemotherapy" TargetMode="External"/><Relationship Id="rId261" Type="http://schemas.openxmlformats.org/officeDocument/2006/relationships/hyperlink" Target="http://en.wikipedia.org/wiki/Ataxia-telangiectasia" TargetMode="External"/><Relationship Id="rId14" Type="http://schemas.openxmlformats.org/officeDocument/2006/relationships/hyperlink" Target="http://en.wikipedia.org/wiki/Cell_(biology)" TargetMode="External"/><Relationship Id="rId35" Type="http://schemas.openxmlformats.org/officeDocument/2006/relationships/hyperlink" Target="http://en.wikipedia.org/wiki/Electrical_conductivity" TargetMode="External"/><Relationship Id="rId56" Type="http://schemas.openxmlformats.org/officeDocument/2006/relationships/hyperlink" Target="http://en.wikipedia.org/w/index.php?title=White_blood_cell&amp;printable=yes" TargetMode="External"/><Relationship Id="rId77" Type="http://schemas.openxmlformats.org/officeDocument/2006/relationships/hyperlink" Target="http://en.wikipedia.org/wiki/Neutrophil_granulocyte" TargetMode="External"/><Relationship Id="rId100" Type="http://schemas.openxmlformats.org/officeDocument/2006/relationships/image" Target="media/image4.png"/><Relationship Id="rId282" Type="http://schemas.openxmlformats.org/officeDocument/2006/relationships/hyperlink" Target="http://en.wikipedia.org/wiki/Glucocorticoids" TargetMode="External"/><Relationship Id="rId317" Type="http://schemas.openxmlformats.org/officeDocument/2006/relationships/hyperlink" Target="http://en.wikipedia.org/wiki/Familial_cold_urticaria" TargetMode="External"/><Relationship Id="rId338" Type="http://schemas.openxmlformats.org/officeDocument/2006/relationships/hyperlink" Target="http://en.wikipedia.org/wiki/Systemic_circulation" TargetMode="External"/><Relationship Id="rId359" Type="http://schemas.openxmlformats.org/officeDocument/2006/relationships/hyperlink" Target="http://www.ncbi.nlm.nih.gov/books/bv.fcgi?highlight=leukocyte,functions&amp;rid=mboc4.table.4143" TargetMode="External"/><Relationship Id="rId8" Type="http://schemas.openxmlformats.org/officeDocument/2006/relationships/hyperlink" Target="http://en.wikipedia.org/wiki/Scanning_electron_microscope" TargetMode="External"/><Relationship Id="rId98" Type="http://schemas.openxmlformats.org/officeDocument/2006/relationships/image" Target="media/image3.jpeg"/><Relationship Id="rId121" Type="http://schemas.openxmlformats.org/officeDocument/2006/relationships/hyperlink" Target="http://en.wikipedia.org/wiki/Bi-lobed" TargetMode="External"/><Relationship Id="rId142" Type="http://schemas.openxmlformats.org/officeDocument/2006/relationships/hyperlink" Target="http://en.wikipedia.org/wiki/Virus_(biology)" TargetMode="External"/><Relationship Id="rId163" Type="http://schemas.openxmlformats.org/officeDocument/2006/relationships/hyperlink" Target="http://en.wikipedia.org/wiki/Antigen" TargetMode="External"/><Relationship Id="rId184" Type="http://schemas.openxmlformats.org/officeDocument/2006/relationships/hyperlink" Target="http://en.wikipedia.org/wiki/CD8" TargetMode="External"/><Relationship Id="rId219" Type="http://schemas.openxmlformats.org/officeDocument/2006/relationships/hyperlink" Target="http://en.wikipedia.org/wiki/Kupffer_cell" TargetMode="External"/><Relationship Id="rId370" Type="http://schemas.openxmlformats.org/officeDocument/2006/relationships/hyperlink" Target="http://en.wikipedia.org/wiki/Special:BookSources/0-443-01657-7" TargetMode="External"/><Relationship Id="rId391" Type="http://schemas.openxmlformats.org/officeDocument/2006/relationships/hyperlink" Target="http://en.wikipedia.org/wiki/Special:BookSources/1416031219" TargetMode="External"/><Relationship Id="rId405" Type="http://schemas.openxmlformats.org/officeDocument/2006/relationships/hyperlink" Target="http://en.wikipedia.org/w/index.php?title=White_blood_cell&amp;printable=yes" TargetMode="External"/><Relationship Id="rId230" Type="http://schemas.openxmlformats.org/officeDocument/2006/relationships/hyperlink" Target="http://en.wikipedia.org/wiki/Qualitative" TargetMode="External"/><Relationship Id="rId251" Type="http://schemas.openxmlformats.org/officeDocument/2006/relationships/hyperlink" Target="http://en.wikipedia.org/wiki/Myelodysplasia" TargetMode="External"/><Relationship Id="rId25" Type="http://schemas.openxmlformats.org/officeDocument/2006/relationships/hyperlink" Target="http://en.wikipedia.org/wiki/Lymphatic_system" TargetMode="External"/><Relationship Id="rId46" Type="http://schemas.openxmlformats.org/officeDocument/2006/relationships/hyperlink" Target="http://en.wikipedia.org/w/index.php?title=White_blood_cell&amp;printable=yes" TargetMode="External"/><Relationship Id="rId67" Type="http://schemas.openxmlformats.org/officeDocument/2006/relationships/hyperlink" Target="http://en.wikipedia.org/wiki/File:Blausen_0909_WhiteBloodCells.png" TargetMode="External"/><Relationship Id="rId272" Type="http://schemas.openxmlformats.org/officeDocument/2006/relationships/hyperlink" Target="http://en.wikipedia.org/wiki/Bacteria" TargetMode="External"/><Relationship Id="rId293" Type="http://schemas.openxmlformats.org/officeDocument/2006/relationships/hyperlink" Target="http://en.wikipedia.org/wiki/Systemic_lupus_erythematosus" TargetMode="External"/><Relationship Id="rId307" Type="http://schemas.openxmlformats.org/officeDocument/2006/relationships/hyperlink" Target="http://en.wikipedia.org/w/index.php?title=White_blood_cell&amp;printable=yes" TargetMode="External"/><Relationship Id="rId328" Type="http://schemas.openxmlformats.org/officeDocument/2006/relationships/hyperlink" Target="http://en.wikipedia.org/wiki/Crohn%27s_disease" TargetMode="External"/><Relationship Id="rId349" Type="http://schemas.openxmlformats.org/officeDocument/2006/relationships/hyperlink" Target="http://en.wikipedia.org/w/index.php?title=White_blood_cell&amp;printable=yes" TargetMode="External"/><Relationship Id="rId88" Type="http://schemas.openxmlformats.org/officeDocument/2006/relationships/hyperlink" Target="http://en.wikipedia.org/w/index.php?title=White_blood_cell&amp;printable=yes" TargetMode="External"/><Relationship Id="rId111" Type="http://schemas.openxmlformats.org/officeDocument/2006/relationships/hyperlink" Target="http://en.wikipedia.org/wiki/Allergy" TargetMode="External"/><Relationship Id="rId132" Type="http://schemas.openxmlformats.org/officeDocument/2006/relationships/hyperlink" Target="http://en.wikipedia.org/wiki/CD8" TargetMode="External"/><Relationship Id="rId153" Type="http://schemas.openxmlformats.org/officeDocument/2006/relationships/hyperlink" Target="http://en.wikipedia.org/wiki/Bacillus_anthracis" TargetMode="External"/><Relationship Id="rId174" Type="http://schemas.openxmlformats.org/officeDocument/2006/relationships/hyperlink" Target="http://en.wikipedia.org/wiki/CD4" TargetMode="External"/><Relationship Id="rId195" Type="http://schemas.openxmlformats.org/officeDocument/2006/relationships/hyperlink" Target="http://en.wikipedia.org/wiki/Macrophage" TargetMode="External"/><Relationship Id="rId209" Type="http://schemas.openxmlformats.org/officeDocument/2006/relationships/hyperlink" Target="http://en.wikipedia.org/wiki/Eosinophil" TargetMode="External"/><Relationship Id="rId360" Type="http://schemas.openxmlformats.org/officeDocument/2006/relationships/hyperlink" Target="http://en.wikipedia.org/wiki/International_Standard_Book_Number" TargetMode="External"/><Relationship Id="rId381" Type="http://schemas.openxmlformats.org/officeDocument/2006/relationships/hyperlink" Target="http://dx.doi.org/10.1182%2Fblood-2010-01-259028" TargetMode="External"/><Relationship Id="rId416" Type="http://schemas.openxmlformats.org/officeDocument/2006/relationships/hyperlink" Target="http://en.wikipedia.org/wiki/Category:Human_cells" TargetMode="External"/><Relationship Id="rId220" Type="http://schemas.openxmlformats.org/officeDocument/2006/relationships/hyperlink" Target="http://en.wikipedia.org/wiki/Histiocyte" TargetMode="External"/><Relationship Id="rId241" Type="http://schemas.openxmlformats.org/officeDocument/2006/relationships/hyperlink" Target="http://en.wikipedia.org/wiki/Antibiotics" TargetMode="External"/><Relationship Id="rId15" Type="http://schemas.openxmlformats.org/officeDocument/2006/relationships/hyperlink" Target="http://en.wikipedia.org/wiki/Immune_system" TargetMode="External"/><Relationship Id="rId36" Type="http://schemas.openxmlformats.org/officeDocument/2006/relationships/hyperlink" Target="http://en.wikipedia.org/wiki/Granule_(cell_biology)" TargetMode="External"/><Relationship Id="rId57" Type="http://schemas.openxmlformats.org/officeDocument/2006/relationships/hyperlink" Target="http://en.wikipedia.org/w/index.php?title=White_blood_cell&amp;printable=yes" TargetMode="External"/><Relationship Id="rId262" Type="http://schemas.openxmlformats.org/officeDocument/2006/relationships/hyperlink" Target="http://en.wikipedia.org/wiki/Wiskott-Aldrich_syndrome" TargetMode="External"/><Relationship Id="rId283" Type="http://schemas.openxmlformats.org/officeDocument/2006/relationships/hyperlink" Target="http://en.wikipedia.org/wiki/Extracorporeal_membrane_oxygenation" TargetMode="External"/><Relationship Id="rId318" Type="http://schemas.openxmlformats.org/officeDocument/2006/relationships/hyperlink" Target="http://en.wikipedia.org/wiki/Leukemia" TargetMode="External"/><Relationship Id="rId339" Type="http://schemas.openxmlformats.org/officeDocument/2006/relationships/hyperlink" Target="http://en.wikipedia.org/wiki/Hemolytic_anemia" TargetMode="External"/><Relationship Id="rId78" Type="http://schemas.openxmlformats.org/officeDocument/2006/relationships/hyperlink" Target="http://en.wikipedia.org/wiki/Basophil_granulocyte" TargetMode="External"/><Relationship Id="rId99" Type="http://schemas.openxmlformats.org/officeDocument/2006/relationships/hyperlink" Target="http://en.wikipedia.org/wiki/File:Neutrophil.png" TargetMode="External"/><Relationship Id="rId101" Type="http://schemas.openxmlformats.org/officeDocument/2006/relationships/hyperlink" Target="http://en.wikipedia.org/wiki/Bacteria" TargetMode="External"/><Relationship Id="rId122" Type="http://schemas.openxmlformats.org/officeDocument/2006/relationships/hyperlink" Target="http://en.wikipedia.org/wiki/Tri-lobed" TargetMode="External"/><Relationship Id="rId143" Type="http://schemas.openxmlformats.org/officeDocument/2006/relationships/hyperlink" Target="http://en.wikipedia.org/wiki/Tumor" TargetMode="External"/><Relationship Id="rId164" Type="http://schemas.openxmlformats.org/officeDocument/2006/relationships/hyperlink" Target="http://en.wikipedia.org/wiki/Histamine" TargetMode="External"/><Relationship Id="rId185" Type="http://schemas.openxmlformats.org/officeDocument/2006/relationships/hyperlink" Target="http://en.wikipedia.org/wiki/MHC_I" TargetMode="External"/><Relationship Id="rId350" Type="http://schemas.openxmlformats.org/officeDocument/2006/relationships/hyperlink" Target="http://en.wikipedia.org/wiki/International_Standard_Book_Number" TargetMode="External"/><Relationship Id="rId371" Type="http://schemas.openxmlformats.org/officeDocument/2006/relationships/hyperlink" Target="http://en.wikipedia.org/w/index.php?title=White_blood_cell&amp;printable=yes" TargetMode="External"/><Relationship Id="rId406" Type="http://schemas.openxmlformats.org/officeDocument/2006/relationships/hyperlink" Target="http://en.wikipedia.org/w/index.php?title=White_blood_cell&amp;printable=yes" TargetMode="External"/><Relationship Id="rId9" Type="http://schemas.openxmlformats.org/officeDocument/2006/relationships/hyperlink" Target="http://en.wikipedia.org/wiki/Red_blood_cells" TargetMode="External"/><Relationship Id="rId210" Type="http://schemas.openxmlformats.org/officeDocument/2006/relationships/hyperlink" Target="http://en.wikipedia.org/wiki/Basophil" TargetMode="External"/><Relationship Id="rId392" Type="http://schemas.openxmlformats.org/officeDocument/2006/relationships/hyperlink" Target="http://en.wikipedia.org/w/index.php?title=White_blood_cell&amp;printable=yes" TargetMode="External"/><Relationship Id="rId26" Type="http://schemas.openxmlformats.org/officeDocument/2006/relationships/hyperlink" Target="http://en.wikipedia.org/w/index.php?title=White_blood_cell&amp;printable=yes" TargetMode="External"/><Relationship Id="rId231" Type="http://schemas.openxmlformats.org/officeDocument/2006/relationships/hyperlink" Target="http://en.wikipedia.org/w/index.php?title=White_blood_cell&amp;printable=yes" TargetMode="External"/><Relationship Id="rId252" Type="http://schemas.openxmlformats.org/officeDocument/2006/relationships/hyperlink" Target="http://en.wikipedia.org/wiki/Leukemia" TargetMode="External"/><Relationship Id="rId273" Type="http://schemas.openxmlformats.org/officeDocument/2006/relationships/hyperlink" Target="http://en.wikipedia.org/wiki/Tuberculosis" TargetMode="External"/><Relationship Id="rId294" Type="http://schemas.openxmlformats.org/officeDocument/2006/relationships/hyperlink" Target="http://en.wikipedia.org/wiki/Sjogren_syndrome" TargetMode="External"/><Relationship Id="rId308" Type="http://schemas.openxmlformats.org/officeDocument/2006/relationships/hyperlink" Target="http://en.wikipedia.org/wiki/Systemic_circulation" TargetMode="External"/><Relationship Id="rId329" Type="http://schemas.openxmlformats.org/officeDocument/2006/relationships/hyperlink" Target="http://en.wikipedia.org/wiki/Ulcerative_colitis" TargetMode="External"/><Relationship Id="rId47" Type="http://schemas.openxmlformats.org/officeDocument/2006/relationships/hyperlink" Target="http://en.wikipedia.org/w/index.php?title=White_blood_cell&amp;printable=yes" TargetMode="External"/><Relationship Id="rId68" Type="http://schemas.openxmlformats.org/officeDocument/2006/relationships/image" Target="media/image2.png"/><Relationship Id="rId89" Type="http://schemas.openxmlformats.org/officeDocument/2006/relationships/hyperlink" Target="http://en.wikipedia.org/wiki/Blood_values" TargetMode="External"/><Relationship Id="rId112" Type="http://schemas.openxmlformats.org/officeDocument/2006/relationships/hyperlink" Target="http://en.wikipedia.org/wiki/Inflammation" TargetMode="External"/><Relationship Id="rId133" Type="http://schemas.openxmlformats.org/officeDocument/2006/relationships/hyperlink" Target="http://en.wikipedia.org/wiki/Cytotoxic_T_cell" TargetMode="External"/><Relationship Id="rId154" Type="http://schemas.openxmlformats.org/officeDocument/2006/relationships/hyperlink" Target="http://en.wikipedia.org/wiki/Bacterial" TargetMode="External"/><Relationship Id="rId175" Type="http://schemas.openxmlformats.org/officeDocument/2006/relationships/hyperlink" Target="http://en.wikipedia.org/wiki/T-cell_receptor" TargetMode="External"/><Relationship Id="rId340" Type="http://schemas.openxmlformats.org/officeDocument/2006/relationships/hyperlink" Target="http://en.wikipedia.org/wiki/Idiopathic_thrombocytopenic_purpura" TargetMode="External"/><Relationship Id="rId361" Type="http://schemas.openxmlformats.org/officeDocument/2006/relationships/hyperlink" Target="http://en.wikipedia.org/wiki/Special:BookSources/0-8153-4072-9" TargetMode="External"/><Relationship Id="rId196" Type="http://schemas.openxmlformats.org/officeDocument/2006/relationships/hyperlink" Target="http://en.wikipedia.org/wiki/File:Hematopoiesis_simple.svg" TargetMode="External"/><Relationship Id="rId200" Type="http://schemas.openxmlformats.org/officeDocument/2006/relationships/hyperlink" Target="http://en.wikipedia.org/wiki/Lymphoblast" TargetMode="External"/><Relationship Id="rId382" Type="http://schemas.openxmlformats.org/officeDocument/2006/relationships/hyperlink" Target="http://en.wikipedia.org/wiki/PubMed_Identifier" TargetMode="External"/><Relationship Id="rId417" Type="http://schemas.openxmlformats.org/officeDocument/2006/relationships/hyperlink" Target="http://en.wikipedia.org/wiki/Category:Immune_system" TargetMode="External"/><Relationship Id="rId16" Type="http://schemas.openxmlformats.org/officeDocument/2006/relationships/hyperlink" Target="http://en.wikipedia.org/wiki/Infectious_disease" TargetMode="External"/><Relationship Id="rId221" Type="http://schemas.openxmlformats.org/officeDocument/2006/relationships/hyperlink" Target="http://en.wikipedia.org/wiki/Dendritic_cell" TargetMode="External"/><Relationship Id="rId242" Type="http://schemas.openxmlformats.org/officeDocument/2006/relationships/hyperlink" Target="http://en.wikipedia.org/wiki/Benzodiazepines" TargetMode="External"/><Relationship Id="rId263" Type="http://schemas.openxmlformats.org/officeDocument/2006/relationships/hyperlink" Target="http://en.wikipedia.org/wiki/Purine_nucleoside_phosphorylase_deficiency" TargetMode="External"/><Relationship Id="rId284" Type="http://schemas.openxmlformats.org/officeDocument/2006/relationships/hyperlink" Target="http://en.wikipedia.org/wiki/Bone_marrow_transplant" TargetMode="External"/><Relationship Id="rId319" Type="http://schemas.openxmlformats.org/officeDocument/2006/relationships/hyperlink" Target="http://en.wikipedia.org/wiki/Chronic_myelogenous_leukemia" TargetMode="External"/><Relationship Id="rId37" Type="http://schemas.openxmlformats.org/officeDocument/2006/relationships/hyperlink" Target="http://en.wikipedia.org/wiki/Malignancy" TargetMode="External"/><Relationship Id="rId58" Type="http://schemas.openxmlformats.org/officeDocument/2006/relationships/hyperlink" Target="http://en.wikipedia.org/wiki/Centrifugation" TargetMode="External"/><Relationship Id="rId79" Type="http://schemas.openxmlformats.org/officeDocument/2006/relationships/hyperlink" Target="http://en.wikipedia.org/wiki/Eosinophil_granulocyte" TargetMode="External"/><Relationship Id="rId102" Type="http://schemas.openxmlformats.org/officeDocument/2006/relationships/hyperlink" Target="http://en.wikipedia.org/wiki/Fungi" TargetMode="External"/><Relationship Id="rId123" Type="http://schemas.openxmlformats.org/officeDocument/2006/relationships/hyperlink" Target="http://en.wikipedia.org/wiki/Lymphocyte" TargetMode="External"/><Relationship Id="rId144" Type="http://schemas.openxmlformats.org/officeDocument/2006/relationships/hyperlink" Target="http://en.wikipedia.org/wiki/Monocyte" TargetMode="External"/><Relationship Id="rId330" Type="http://schemas.openxmlformats.org/officeDocument/2006/relationships/hyperlink" Target="http://en.wikipedia.org/wiki/Granulomatous" TargetMode="External"/><Relationship Id="rId90" Type="http://schemas.openxmlformats.org/officeDocument/2006/relationships/hyperlink" Target="http://en.wikipedia.org/wiki/Micrometre" TargetMode="External"/><Relationship Id="rId165" Type="http://schemas.openxmlformats.org/officeDocument/2006/relationships/hyperlink" Target="http://en.wikipedia.org/wiki/Vasodilation" TargetMode="External"/><Relationship Id="rId186" Type="http://schemas.openxmlformats.org/officeDocument/2006/relationships/hyperlink" Target="http://en.wikipedia.org/wiki/Gamma/delta_T_cells" TargetMode="External"/><Relationship Id="rId351" Type="http://schemas.openxmlformats.org/officeDocument/2006/relationships/hyperlink" Target="http://en.wikipedia.org/wiki/Special:BookSources/0-13-981176-1" TargetMode="External"/><Relationship Id="rId372" Type="http://schemas.openxmlformats.org/officeDocument/2006/relationships/hyperlink" Target="http://books.google.com/?id=H85dwxYTKLwC&amp;pg=PA472&amp;dq=monocyte+diameter" TargetMode="External"/><Relationship Id="rId393" Type="http://schemas.openxmlformats.org/officeDocument/2006/relationships/hyperlink" Target="http://en.wikipedia.org/w/index.php?title=White_blood_cell&amp;printable=yes" TargetMode="External"/><Relationship Id="rId407" Type="http://schemas.openxmlformats.org/officeDocument/2006/relationships/hyperlink" Target="http://en.wikipedia.org/w/index.php?title=White_blood_cell&amp;printable=yes" TargetMode="External"/><Relationship Id="rId211" Type="http://schemas.openxmlformats.org/officeDocument/2006/relationships/hyperlink" Target="http://en.wikipedia.org/wiki/Proerythroblast" TargetMode="External"/><Relationship Id="rId232" Type="http://schemas.openxmlformats.org/officeDocument/2006/relationships/hyperlink" Target="http://en.wikipedia.org/wiki/Neutropenia" TargetMode="External"/><Relationship Id="rId253" Type="http://schemas.openxmlformats.org/officeDocument/2006/relationships/hyperlink" Target="http://en.wikipedia.org/wiki/Starvation" TargetMode="External"/><Relationship Id="rId274" Type="http://schemas.openxmlformats.org/officeDocument/2006/relationships/hyperlink" Target="http://en.wikipedia.org/wiki/Typhoid" TargetMode="External"/><Relationship Id="rId295" Type="http://schemas.openxmlformats.org/officeDocument/2006/relationships/hyperlink" Target="http://en.wikipedia.org/wiki/Myasthenia_gravis" TargetMode="External"/><Relationship Id="rId309" Type="http://schemas.openxmlformats.org/officeDocument/2006/relationships/hyperlink" Target="http://en.wikipedia.org/w/index.php?title=White_blood_cell&amp;printable=yes" TargetMode="External"/><Relationship Id="rId27" Type="http://schemas.openxmlformats.org/officeDocument/2006/relationships/hyperlink" Target="http://en.wikipedia.org/wiki/Blood" TargetMode="External"/><Relationship Id="rId48" Type="http://schemas.openxmlformats.org/officeDocument/2006/relationships/hyperlink" Target="http://en.wikipedia.org/w/index.php?title=White_blood_cell&amp;printable=yes" TargetMode="External"/><Relationship Id="rId69" Type="http://schemas.openxmlformats.org/officeDocument/2006/relationships/hyperlink" Target="http://en.wikipedia.org/wiki/Granule_(cell_biology)" TargetMode="External"/><Relationship Id="rId113" Type="http://schemas.openxmlformats.org/officeDocument/2006/relationships/hyperlink" Target="http://en.wikipedia.org/wiki/Bi-lobed" TargetMode="External"/><Relationship Id="rId134" Type="http://schemas.openxmlformats.org/officeDocument/2006/relationships/hyperlink" Target="http://en.wikipedia.org/wiki/Virus_(biology)" TargetMode="External"/><Relationship Id="rId320" Type="http://schemas.openxmlformats.org/officeDocument/2006/relationships/hyperlink" Target="http://en.wikipedia.org/wiki/Myeloproliferative_disorders" TargetMode="External"/><Relationship Id="rId80" Type="http://schemas.openxmlformats.org/officeDocument/2006/relationships/hyperlink" Target="http://en.wikipedia.org/wiki/Granule_(cell_biology)" TargetMode="External"/><Relationship Id="rId155" Type="http://schemas.openxmlformats.org/officeDocument/2006/relationships/hyperlink" Target="http://en.wikipedia.org/wiki/Fungal" TargetMode="External"/><Relationship Id="rId176" Type="http://schemas.openxmlformats.org/officeDocument/2006/relationships/hyperlink" Target="http://en.wikipedia.org/wiki/Antigens" TargetMode="External"/><Relationship Id="rId197" Type="http://schemas.openxmlformats.org/officeDocument/2006/relationships/image" Target="media/image14.png"/><Relationship Id="rId341" Type="http://schemas.openxmlformats.org/officeDocument/2006/relationships/hyperlink" Target="http://en.wikipedia.org/w/index.php?title=White_blood_cell&amp;printable=yes" TargetMode="External"/><Relationship Id="rId362" Type="http://schemas.openxmlformats.org/officeDocument/2006/relationships/hyperlink" Target="http://en.wikipedia.org/w/index.php?title=White_blood_cell&amp;printable=yes" TargetMode="External"/><Relationship Id="rId383" Type="http://schemas.openxmlformats.org/officeDocument/2006/relationships/hyperlink" Target="http://www.ncbi.nlm.nih.gov/pubmed/20410504" TargetMode="External"/><Relationship Id="rId418" Type="http://schemas.openxmlformats.org/officeDocument/2006/relationships/hyperlink" Target="http://en.wikipedia.org/wiki/Category:Immunology" TargetMode="External"/><Relationship Id="rId201" Type="http://schemas.openxmlformats.org/officeDocument/2006/relationships/hyperlink" Target="http://en.wikipedia.org/wiki/Lymphocyte" TargetMode="External"/><Relationship Id="rId222" Type="http://schemas.openxmlformats.org/officeDocument/2006/relationships/hyperlink" Target="http://en.wikipedia.org/wiki/Mast_cell" TargetMode="External"/><Relationship Id="rId243" Type="http://schemas.openxmlformats.org/officeDocument/2006/relationships/hyperlink" Target="http://en.wikipedia.org/wiki/Anticonvulsants" TargetMode="External"/><Relationship Id="rId264" Type="http://schemas.openxmlformats.org/officeDocument/2006/relationships/hyperlink" Target="http://en.wikipedia.org/wiki/Aplastic_anemia" TargetMode="External"/><Relationship Id="rId285" Type="http://schemas.openxmlformats.org/officeDocument/2006/relationships/hyperlink" Target="http://en.wikipedia.org/wiki/Hemodialysis" TargetMode="External"/><Relationship Id="rId17" Type="http://schemas.openxmlformats.org/officeDocument/2006/relationships/hyperlink" Target="http://en.wikipedia.org/w/index.php?title=White_blood_cell&amp;printable=yes" TargetMode="External"/><Relationship Id="rId38" Type="http://schemas.openxmlformats.org/officeDocument/2006/relationships/hyperlink" Target="http://en.wikipedia.org/wiki/Leukemia" TargetMode="External"/><Relationship Id="rId59" Type="http://schemas.openxmlformats.org/officeDocument/2006/relationships/hyperlink" Target="http://en.wikipedia.org/wiki/Buffy_coat" TargetMode="External"/><Relationship Id="rId103" Type="http://schemas.openxmlformats.org/officeDocument/2006/relationships/hyperlink" Target="http://en.wikipedia.org/wiki/Multilobed" TargetMode="External"/><Relationship Id="rId124" Type="http://schemas.openxmlformats.org/officeDocument/2006/relationships/hyperlink" Target="http://en.wikipedia.org/wiki/File:Lymphocyte2.jpg" TargetMode="External"/><Relationship Id="rId310" Type="http://schemas.openxmlformats.org/officeDocument/2006/relationships/hyperlink" Target="http://en.wikipedia.org/w/index.php?title=White_blood_cell&amp;printable=yes" TargetMode="External"/><Relationship Id="rId70" Type="http://schemas.openxmlformats.org/officeDocument/2006/relationships/hyperlink" Target="http://en.wikipedia.org/wiki/Granulocyte" TargetMode="External"/><Relationship Id="rId91" Type="http://schemas.openxmlformats.org/officeDocument/2006/relationships/hyperlink" Target="http://en.wikipedia.org/w/index.php?title=White_blood_cell&amp;printable=yes" TargetMode="External"/><Relationship Id="rId145" Type="http://schemas.openxmlformats.org/officeDocument/2006/relationships/hyperlink" Target="http://en.wikipedia.org/wiki/File:Monocyte.jpg" TargetMode="External"/><Relationship Id="rId166" Type="http://schemas.openxmlformats.org/officeDocument/2006/relationships/hyperlink" Target="http://en.wikipedia.org/wiki/B_cell" TargetMode="External"/><Relationship Id="rId187" Type="http://schemas.openxmlformats.org/officeDocument/2006/relationships/hyperlink" Target="http://en.wikipedia.org/wiki/T_cell_receptor" TargetMode="External"/><Relationship Id="rId331" Type="http://schemas.openxmlformats.org/officeDocument/2006/relationships/hyperlink" Target="http://en.wikipedia.org/wiki/Tuberculosis" TargetMode="External"/><Relationship Id="rId352" Type="http://schemas.openxmlformats.org/officeDocument/2006/relationships/hyperlink" Target="http://en.wikipedia.org/w/index.php?title=White_blood_cell&amp;printable=yes" TargetMode="External"/><Relationship Id="rId373" Type="http://schemas.openxmlformats.org/officeDocument/2006/relationships/hyperlink" Target="http://en.wikipedia.org/wiki/International_Standard_Book_Number" TargetMode="External"/><Relationship Id="rId394" Type="http://schemas.openxmlformats.org/officeDocument/2006/relationships/hyperlink" Target="http://en.wikipedia.org/w/index.php?title=White_blood_cell&amp;printable=yes" TargetMode="External"/><Relationship Id="rId408" Type="http://schemas.openxmlformats.org/officeDocument/2006/relationships/hyperlink" Target="http://en.wikipedia.org/wiki/International_Standard_Book_Number" TargetMode="External"/><Relationship Id="rId1" Type="http://schemas.openxmlformats.org/officeDocument/2006/relationships/numbering" Target="numbering.xml"/><Relationship Id="rId212" Type="http://schemas.openxmlformats.org/officeDocument/2006/relationships/hyperlink" Target="http://en.wikipedia.org/w/index.php?title=Basophilic_erythroblast&amp;action=edit&amp;redlink=1" TargetMode="External"/><Relationship Id="rId233" Type="http://schemas.openxmlformats.org/officeDocument/2006/relationships/hyperlink" Target="http://en.wikipedia.org/wiki/Lymphocytopenia" TargetMode="External"/><Relationship Id="rId254" Type="http://schemas.openxmlformats.org/officeDocument/2006/relationships/hyperlink" Target="http://en.wikipedia.org/wiki/Hypersplenism" TargetMode="External"/><Relationship Id="rId28" Type="http://schemas.openxmlformats.org/officeDocument/2006/relationships/hyperlink" Target="http://en.wikipedia.org/wiki/Disease" TargetMode="External"/><Relationship Id="rId49" Type="http://schemas.openxmlformats.org/officeDocument/2006/relationships/hyperlink" Target="http://en.wikipedia.org/w/index.php?title=White_blood_cell&amp;printable=yes" TargetMode="External"/><Relationship Id="rId114" Type="http://schemas.openxmlformats.org/officeDocument/2006/relationships/hyperlink" Target="http://en.wikipedia.org/wiki/Basophil_granulocyte" TargetMode="External"/><Relationship Id="rId275" Type="http://schemas.openxmlformats.org/officeDocument/2006/relationships/hyperlink" Target="http://en.wikipedia.org/wiki/Pneumonia" TargetMode="External"/><Relationship Id="rId296" Type="http://schemas.openxmlformats.org/officeDocument/2006/relationships/hyperlink" Target="http://en.wikipedia.org/wiki/Systemic_vasculitis" TargetMode="External"/><Relationship Id="rId300" Type="http://schemas.openxmlformats.org/officeDocument/2006/relationships/hyperlink" Target="http://en.wikipedia.org/wiki/Alcohol_abuse" TargetMode="External"/><Relationship Id="rId60" Type="http://schemas.openxmlformats.org/officeDocument/2006/relationships/hyperlink" Target="http://en.wikipedia.org/wiki/Red_blood_cells" TargetMode="External"/><Relationship Id="rId81" Type="http://schemas.openxmlformats.org/officeDocument/2006/relationships/hyperlink" Target="http://en.wikipedia.org/wiki/Cytoplasm" TargetMode="External"/><Relationship Id="rId135" Type="http://schemas.openxmlformats.org/officeDocument/2006/relationships/hyperlink" Target="http://en.wikipedia.org/wiki/Tumor" TargetMode="External"/><Relationship Id="rId156" Type="http://schemas.openxmlformats.org/officeDocument/2006/relationships/hyperlink" Target="http://en.wikipedia.org/wiki/Pus" TargetMode="External"/><Relationship Id="rId177" Type="http://schemas.openxmlformats.org/officeDocument/2006/relationships/hyperlink" Target="http://en.wikipedia.org/wiki/MHC_class_II" TargetMode="External"/><Relationship Id="rId198" Type="http://schemas.openxmlformats.org/officeDocument/2006/relationships/hyperlink" Target="http://en.wikipedia.org/wiki/Hematopoietic_stem_cell" TargetMode="External"/><Relationship Id="rId321" Type="http://schemas.openxmlformats.org/officeDocument/2006/relationships/hyperlink" Target="http://en.wikipedia.org/wiki/Splenectomy" TargetMode="External"/><Relationship Id="rId342" Type="http://schemas.openxmlformats.org/officeDocument/2006/relationships/hyperlink" Target="http://en.wikipedia.org/w/index.php?title=White_blood_cell&amp;printable=yes" TargetMode="External"/><Relationship Id="rId363" Type="http://schemas.openxmlformats.org/officeDocument/2006/relationships/hyperlink" Target="http://en.wikipedia.org/wiki/International_Standard_Book_Number" TargetMode="External"/><Relationship Id="rId384" Type="http://schemas.openxmlformats.org/officeDocument/2006/relationships/hyperlink" Target="http://en.wikipedia.org/w/index.php?title=White_blood_cell&amp;printable=yes" TargetMode="External"/><Relationship Id="rId419" Type="http://schemas.openxmlformats.org/officeDocument/2006/relationships/hyperlink" Target="http://en.wikipedia.org/wiki/Category:Leukocytes" TargetMode="External"/><Relationship Id="rId202" Type="http://schemas.openxmlformats.org/officeDocument/2006/relationships/hyperlink" Target="http://en.wikipedia.org/wiki/Monoblast" TargetMode="External"/><Relationship Id="rId223" Type="http://schemas.openxmlformats.org/officeDocument/2006/relationships/hyperlink" Target="http://en.wikipedia.org/wiki/Microglia" TargetMode="External"/><Relationship Id="rId244" Type="http://schemas.openxmlformats.org/officeDocument/2006/relationships/hyperlink" Target="http://en.wikipedia.org/wiki/Alcohol" TargetMode="External"/><Relationship Id="rId18" Type="http://schemas.openxmlformats.org/officeDocument/2006/relationships/hyperlink" Target="http://en.wikipedia.org/wiki/Monocyte" TargetMode="External"/><Relationship Id="rId39" Type="http://schemas.openxmlformats.org/officeDocument/2006/relationships/hyperlink" Target="http://en.wikipedia.org/w/index.php?title=White_blood_cell&amp;printable=yes" TargetMode="External"/><Relationship Id="rId265" Type="http://schemas.openxmlformats.org/officeDocument/2006/relationships/hyperlink" Target="http://en.wikipedia.org/wiki/Virus" TargetMode="External"/><Relationship Id="rId286" Type="http://schemas.openxmlformats.org/officeDocument/2006/relationships/hyperlink" Target="http://en.wikipedia.org/wiki/Renal_failure" TargetMode="External"/><Relationship Id="rId50" Type="http://schemas.openxmlformats.org/officeDocument/2006/relationships/hyperlink" Target="http://en.wikipedia.org/w/index.php?title=White_blood_cell&amp;printable=yes" TargetMode="External"/><Relationship Id="rId104" Type="http://schemas.openxmlformats.org/officeDocument/2006/relationships/hyperlink" Target="http://en.wikipedia.org/wiki/Spleen" TargetMode="External"/><Relationship Id="rId125" Type="http://schemas.openxmlformats.org/officeDocument/2006/relationships/image" Target="media/image9.jpeg"/><Relationship Id="rId146" Type="http://schemas.openxmlformats.org/officeDocument/2006/relationships/image" Target="media/image11.jpeg"/><Relationship Id="rId167" Type="http://schemas.openxmlformats.org/officeDocument/2006/relationships/hyperlink" Target="http://en.wikipedia.org/wiki/Antibody" TargetMode="External"/><Relationship Id="rId188" Type="http://schemas.openxmlformats.org/officeDocument/2006/relationships/hyperlink" Target="http://en.wikipedia.org/wiki/Natural_killer_cell" TargetMode="External"/><Relationship Id="rId311" Type="http://schemas.openxmlformats.org/officeDocument/2006/relationships/hyperlink" Target="http://en.wikipedia.org/w/index.php?title=White_blood_cell&amp;printable=yes" TargetMode="External"/><Relationship Id="rId332" Type="http://schemas.openxmlformats.org/officeDocument/2006/relationships/hyperlink" Target="http://en.wikipedia.org/wiki/Hepatitis" TargetMode="External"/><Relationship Id="rId353" Type="http://schemas.openxmlformats.org/officeDocument/2006/relationships/hyperlink" Target="http://www.cdc.gov/nchs/data/series/sr_11/sr11_247.pdf" TargetMode="External"/><Relationship Id="rId374" Type="http://schemas.openxmlformats.org/officeDocument/2006/relationships/hyperlink" Target="http://en.wikipedia.org/wiki/Special:BookSources/9780781719933" TargetMode="External"/><Relationship Id="rId395" Type="http://schemas.openxmlformats.org/officeDocument/2006/relationships/hyperlink" Target="http://en.wikipedia.org/w/index.php?title=White_blood_cell&amp;printable=yes" TargetMode="External"/><Relationship Id="rId409" Type="http://schemas.openxmlformats.org/officeDocument/2006/relationships/hyperlink" Target="http://en.wikipedia.org/wiki/Special:BookSources/1437716040" TargetMode="External"/><Relationship Id="rId71" Type="http://schemas.openxmlformats.org/officeDocument/2006/relationships/hyperlink" Target="http://en.wikipedia.org/wiki/Agranulocyte" TargetMode="External"/><Relationship Id="rId92" Type="http://schemas.openxmlformats.org/officeDocument/2006/relationships/hyperlink" Target="http://en.wikipedia.org/w/index.php?title=White_blood_cell&amp;printable=yes" TargetMode="External"/><Relationship Id="rId213" Type="http://schemas.openxmlformats.org/officeDocument/2006/relationships/hyperlink" Target="http://en.wikipedia.org/w/index.php?title=Polychromatic_erythroblast&amp;action=edit&amp;redlink=1" TargetMode="External"/><Relationship Id="rId234" Type="http://schemas.openxmlformats.org/officeDocument/2006/relationships/hyperlink" Target="http://en.wikipedia.org/w/index.php?title=White_blood_cell&amp;printable=yes" TargetMode="External"/><Relationship Id="rId420" Type="http://schemas.openxmlformats.org/officeDocument/2006/relationships/hyperlink" Target="http://en.wikipedia.org/wiki/Wikipedia:Text_of_Creative_Commons_Attribution-ShareAlike_3.0_Unported_License" TargetMode="External"/><Relationship Id="rId2" Type="http://schemas.openxmlformats.org/officeDocument/2006/relationships/styles" Target="styles.xml"/><Relationship Id="rId29" Type="http://schemas.openxmlformats.org/officeDocument/2006/relationships/hyperlink" Target="http://en.wikipedia.org/wiki/Microliter" TargetMode="External"/><Relationship Id="rId255" Type="http://schemas.openxmlformats.org/officeDocument/2006/relationships/hyperlink" Target="http://en.wikipedia.org/wiki/Drug_overdose" TargetMode="External"/><Relationship Id="rId276" Type="http://schemas.openxmlformats.org/officeDocument/2006/relationships/hyperlink" Target="http://en.wikipedia.org/wiki/Rickettsiosis" TargetMode="External"/><Relationship Id="rId297" Type="http://schemas.openxmlformats.org/officeDocument/2006/relationships/hyperlink" Target="http://en.wikipedia.org/wiki/Behcet_syndrome" TargetMode="External"/><Relationship Id="rId40" Type="http://schemas.openxmlformats.org/officeDocument/2006/relationships/hyperlink" Target="http://en.wikipedia.org/w/index.php?title=White_blood_cell&amp;printable=yes" TargetMode="External"/><Relationship Id="rId115" Type="http://schemas.openxmlformats.org/officeDocument/2006/relationships/hyperlink" Target="http://en.wikipedia.org/wiki/File:PBBasophil.jpg" TargetMode="External"/><Relationship Id="rId136" Type="http://schemas.openxmlformats.org/officeDocument/2006/relationships/hyperlink" Target="http://en.wikipedia.org/wiki/%CE%93%CE%B4_T_cells" TargetMode="External"/><Relationship Id="rId157" Type="http://schemas.openxmlformats.org/officeDocument/2006/relationships/hyperlink" Target="http://en.wikipedia.org/wiki/Lysosome" TargetMode="External"/><Relationship Id="rId178" Type="http://schemas.openxmlformats.org/officeDocument/2006/relationships/hyperlink" Target="http://en.wikipedia.org/wiki/Antigen-presenting_cells" TargetMode="External"/><Relationship Id="rId301" Type="http://schemas.openxmlformats.org/officeDocument/2006/relationships/hyperlink" Target="http://en.wikipedia.org/wiki/Zinc_deficiency" TargetMode="External"/><Relationship Id="rId322" Type="http://schemas.openxmlformats.org/officeDocument/2006/relationships/hyperlink" Target="http://en.wikipedia.org/w/index.php?title=White_blood_cell&amp;printable=yes" TargetMode="External"/><Relationship Id="rId343" Type="http://schemas.openxmlformats.org/officeDocument/2006/relationships/hyperlink" Target="http://en.wikipedia.org/w/index.php?title=White_blood_cell&amp;printable=yes" TargetMode="External"/><Relationship Id="rId364" Type="http://schemas.openxmlformats.org/officeDocument/2006/relationships/hyperlink" Target="http://en.wikipedia.org/wiki/Special:BookSources/978-1-4160-2945-8" TargetMode="External"/><Relationship Id="rId61" Type="http://schemas.openxmlformats.org/officeDocument/2006/relationships/hyperlink" Target="http://en.wikipedia.org/wiki/Blood_plasma" TargetMode="External"/><Relationship Id="rId82" Type="http://schemas.openxmlformats.org/officeDocument/2006/relationships/hyperlink" Target="http://en.wikipedia.org/wiki/Azurophilic_granules" TargetMode="External"/><Relationship Id="rId199" Type="http://schemas.openxmlformats.org/officeDocument/2006/relationships/hyperlink" Target="http://en.wikipedia.org/wiki/Progenitor_cell" TargetMode="External"/><Relationship Id="rId203" Type="http://schemas.openxmlformats.org/officeDocument/2006/relationships/hyperlink" Target="http://en.wikipedia.org/wiki/Monocyte" TargetMode="External"/><Relationship Id="rId385" Type="http://schemas.openxmlformats.org/officeDocument/2006/relationships/hyperlink" Target="http://en.wikipedia.org/w/index.php?title=White_blood_cell&amp;printable=yes" TargetMode="External"/><Relationship Id="rId19" Type="http://schemas.openxmlformats.org/officeDocument/2006/relationships/hyperlink" Target="http://en.wikipedia.org/wiki/Neutrophil_granulocyte" TargetMode="External"/><Relationship Id="rId224" Type="http://schemas.openxmlformats.org/officeDocument/2006/relationships/hyperlink" Target="http://en.wikipedia.org/wiki/Cell_growth" TargetMode="External"/><Relationship Id="rId245" Type="http://schemas.openxmlformats.org/officeDocument/2006/relationships/hyperlink" Target="http://en.wikipedia.org/wiki/Fanconi_syndrome" TargetMode="External"/><Relationship Id="rId266" Type="http://schemas.openxmlformats.org/officeDocument/2006/relationships/hyperlink" Target="http://en.wikipedia.org/wiki/AIDS" TargetMode="External"/><Relationship Id="rId287" Type="http://schemas.openxmlformats.org/officeDocument/2006/relationships/hyperlink" Target="http://en.wikipedia.org/wiki/Celiac_disease" TargetMode="External"/><Relationship Id="rId410" Type="http://schemas.openxmlformats.org/officeDocument/2006/relationships/hyperlink" Target="http://www.hematologyatlas.com/" TargetMode="External"/><Relationship Id="rId30" Type="http://schemas.openxmlformats.org/officeDocument/2006/relationships/hyperlink" Target="http://en.wikipedia.org/w/index.php?title=White_blood_cell&amp;printable=yes" TargetMode="External"/><Relationship Id="rId105" Type="http://schemas.openxmlformats.org/officeDocument/2006/relationships/hyperlink" Target="http://en.wikipedia.org/wiki/Eosinophil_granulocyte" TargetMode="External"/><Relationship Id="rId126" Type="http://schemas.openxmlformats.org/officeDocument/2006/relationships/hyperlink" Target="http://en.wikipedia.org/wiki/File:Lymphocyte.png" TargetMode="External"/><Relationship Id="rId147" Type="http://schemas.openxmlformats.org/officeDocument/2006/relationships/hyperlink" Target="http://en.wikipedia.org/wiki/File:Monocyte.png" TargetMode="External"/><Relationship Id="rId168" Type="http://schemas.openxmlformats.org/officeDocument/2006/relationships/hyperlink" Target="http://en.wikipedia.org/wiki/Pathogens" TargetMode="External"/><Relationship Id="rId312" Type="http://schemas.openxmlformats.org/officeDocument/2006/relationships/hyperlink" Target="http://en.wikipedia.org/wiki/Hereditary" TargetMode="External"/><Relationship Id="rId333" Type="http://schemas.openxmlformats.org/officeDocument/2006/relationships/hyperlink" Target="http://en.wikipedia.org/wiki/Cigarette_smoking" TargetMode="External"/><Relationship Id="rId354" Type="http://schemas.openxmlformats.org/officeDocument/2006/relationships/hyperlink" Target="http://en.wikipedia.org/w/index.php?title=White_blood_cell&amp;printable=yes" TargetMode="External"/><Relationship Id="rId51" Type="http://schemas.openxmlformats.org/officeDocument/2006/relationships/hyperlink" Target="http://en.wikipedia.org/w/index.php?title=White_blood_cell&amp;printable=yes" TargetMode="External"/><Relationship Id="rId72" Type="http://schemas.openxmlformats.org/officeDocument/2006/relationships/hyperlink" Target="http://en.wikipedia.org/wiki/Granule_(cell_biology)" TargetMode="External"/><Relationship Id="rId93" Type="http://schemas.openxmlformats.org/officeDocument/2006/relationships/hyperlink" Target="http://en.wikipedia.org/w/index.php?title=White_blood_cell&amp;printable=yes" TargetMode="External"/><Relationship Id="rId189" Type="http://schemas.openxmlformats.org/officeDocument/2006/relationships/hyperlink" Target="http://en.wikipedia.org/wiki/MHC_class_I" TargetMode="External"/><Relationship Id="rId375" Type="http://schemas.openxmlformats.org/officeDocument/2006/relationships/hyperlink" Target="http://en.wikipedia.org/w/index.php?title=White_blood_cell&amp;printable=yes" TargetMode="External"/><Relationship Id="rId396" Type="http://schemas.openxmlformats.org/officeDocument/2006/relationships/hyperlink" Target="http://en.wikipedia.org/w/index.php?title=White_blood_cell&amp;printable=yes" TargetMode="External"/><Relationship Id="rId3" Type="http://schemas.microsoft.com/office/2007/relationships/stylesWithEffects" Target="stylesWithEffects.xml"/><Relationship Id="rId214" Type="http://schemas.openxmlformats.org/officeDocument/2006/relationships/hyperlink" Target="http://en.wikipedia.org/w/index.php?title=Orthochromatic_erythroblast&amp;action=edit&amp;redlink=1" TargetMode="External"/><Relationship Id="rId235" Type="http://schemas.openxmlformats.org/officeDocument/2006/relationships/hyperlink" Target="http://en.wikipedia.org/wiki/Neutropenia" TargetMode="External"/><Relationship Id="rId256" Type="http://schemas.openxmlformats.org/officeDocument/2006/relationships/hyperlink" Target="http://en.wikipedia.org/w/index.php?title=White_blood_cell&amp;printable=yes" TargetMode="External"/><Relationship Id="rId277" Type="http://schemas.openxmlformats.org/officeDocument/2006/relationships/hyperlink" Target="http://en.wikipedia.org/wiki/Ehrlichiosis" TargetMode="External"/><Relationship Id="rId298" Type="http://schemas.openxmlformats.org/officeDocument/2006/relationships/hyperlink" Target="http://en.wikipedia.org/wiki/Dermatomyositis" TargetMode="External"/><Relationship Id="rId400" Type="http://schemas.openxmlformats.org/officeDocument/2006/relationships/hyperlink" Target="http://en.wikipedia.org/wiki/Special:BookSources/0071621512" TargetMode="External"/><Relationship Id="rId421" Type="http://schemas.openxmlformats.org/officeDocument/2006/relationships/hyperlink" Target="http://wikimediafoundation.org/wiki/Terms_of_Use" TargetMode="External"/><Relationship Id="rId116" Type="http://schemas.openxmlformats.org/officeDocument/2006/relationships/image" Target="media/image7.jpeg"/><Relationship Id="rId137" Type="http://schemas.openxmlformats.org/officeDocument/2006/relationships/hyperlink" Target="http://en.wikipedia.org/wiki/Innate_immune_system" TargetMode="External"/><Relationship Id="rId158" Type="http://schemas.openxmlformats.org/officeDocument/2006/relationships/hyperlink" Target="http://en.wikipedia.org/w/index.php?title=White_blood_cell&amp;printable=yes" TargetMode="External"/><Relationship Id="rId302" Type="http://schemas.openxmlformats.org/officeDocument/2006/relationships/hyperlink" Target="http://en.wikipedia.org/wiki/Circulatory_system" TargetMode="External"/><Relationship Id="rId323" Type="http://schemas.openxmlformats.org/officeDocument/2006/relationships/hyperlink" Target="http://en.wikipedia.org/wiki/Infection" TargetMode="External"/><Relationship Id="rId344" Type="http://schemas.openxmlformats.org/officeDocument/2006/relationships/hyperlink" Target="http://en.wikipedia.org/wiki/Leukocyte-promoting_factor" TargetMode="External"/><Relationship Id="rId20" Type="http://schemas.openxmlformats.org/officeDocument/2006/relationships/hyperlink" Target="http://en.wikipedia.org/wiki/Phagocyte" TargetMode="External"/><Relationship Id="rId41" Type="http://schemas.openxmlformats.org/officeDocument/2006/relationships/hyperlink" Target="http://en.wikipedia.org/w/index.php?title=White_blood_cell&amp;printable=yes" TargetMode="External"/><Relationship Id="rId62" Type="http://schemas.openxmlformats.org/officeDocument/2006/relationships/hyperlink" Target="http://en.wikipedia.org/wiki/Greek_language" TargetMode="External"/><Relationship Id="rId83" Type="http://schemas.openxmlformats.org/officeDocument/2006/relationships/hyperlink" Target="http://en.wikipedia.org/wiki/Lysosome" TargetMode="External"/><Relationship Id="rId179" Type="http://schemas.openxmlformats.org/officeDocument/2006/relationships/hyperlink" Target="http://en.wikipedia.org/wiki/Cytokine" TargetMode="External"/><Relationship Id="rId365" Type="http://schemas.openxmlformats.org/officeDocument/2006/relationships/hyperlink" Target="http://en.wikipedia.org/w/index.php?title=White_blood_cell&amp;printable=yes" TargetMode="External"/><Relationship Id="rId386" Type="http://schemas.openxmlformats.org/officeDocument/2006/relationships/hyperlink" Target="http://en.wikipedia.org/w/index.php?title=White_blood_cell&amp;printable=yes" TargetMode="External"/><Relationship Id="rId190" Type="http://schemas.openxmlformats.org/officeDocument/2006/relationships/hyperlink" Target="http://en.wikipedia.org/wiki/MHC_class_I_polypeptide-related_sequence_A" TargetMode="External"/><Relationship Id="rId204" Type="http://schemas.openxmlformats.org/officeDocument/2006/relationships/hyperlink" Target="http://en.wikipedia.org/wiki/Myeloblast" TargetMode="External"/><Relationship Id="rId225" Type="http://schemas.openxmlformats.org/officeDocument/2006/relationships/hyperlink" Target="http://en.wikipedia.org/wiki/Leukopenia" TargetMode="External"/><Relationship Id="rId246" Type="http://schemas.openxmlformats.org/officeDocument/2006/relationships/hyperlink" Target="http://en.wikipedia.org/wiki/Kostmann_syndrome" TargetMode="External"/><Relationship Id="rId267" Type="http://schemas.openxmlformats.org/officeDocument/2006/relationships/hyperlink" Target="http://en.wikipedia.org/wiki/SARS" TargetMode="External"/><Relationship Id="rId288" Type="http://schemas.openxmlformats.org/officeDocument/2006/relationships/hyperlink" Target="http://en.wikipedia.org/wiki/Pancreatitis" TargetMode="External"/><Relationship Id="rId411" Type="http://schemas.openxmlformats.org/officeDocument/2006/relationships/hyperlink" Target="http://www.nlm.nih.gov/cgi/mesh/2011/MB_cgi?mode=&amp;term=Leukocytes" TargetMode="External"/><Relationship Id="rId106" Type="http://schemas.openxmlformats.org/officeDocument/2006/relationships/hyperlink" Target="http://en.wikipedia.org/wiki/File:PBEosinophil.jpg" TargetMode="External"/><Relationship Id="rId127" Type="http://schemas.openxmlformats.org/officeDocument/2006/relationships/image" Target="media/image10.png"/><Relationship Id="rId313" Type="http://schemas.openxmlformats.org/officeDocument/2006/relationships/hyperlink" Target="http://en.wikipedia.org/wiki/Idiopathic" TargetMode="External"/><Relationship Id="rId10" Type="http://schemas.openxmlformats.org/officeDocument/2006/relationships/hyperlink" Target="http://en.wikipedia.org/wiki/Platelets" TargetMode="External"/><Relationship Id="rId31" Type="http://schemas.openxmlformats.org/officeDocument/2006/relationships/hyperlink" Target="http://en.wikipedia.org/w/index.php?title=White_blood_cell&amp;printable=yes" TargetMode="External"/><Relationship Id="rId52" Type="http://schemas.openxmlformats.org/officeDocument/2006/relationships/hyperlink" Target="http://en.wikipedia.org/w/index.php?title=White_blood_cell&amp;printable=yes" TargetMode="External"/><Relationship Id="rId73" Type="http://schemas.openxmlformats.org/officeDocument/2006/relationships/hyperlink" Target="http://en.wikipedia.org/wiki/Cytoplasm" TargetMode="External"/><Relationship Id="rId94" Type="http://schemas.openxmlformats.org/officeDocument/2006/relationships/hyperlink" Target="http://en.wikipedia.org/w/index.php?title=White_blood_cell&amp;printable=yes" TargetMode="External"/><Relationship Id="rId148" Type="http://schemas.openxmlformats.org/officeDocument/2006/relationships/image" Target="media/image12.png"/><Relationship Id="rId169" Type="http://schemas.openxmlformats.org/officeDocument/2006/relationships/hyperlink" Target="http://en.wikipedia.org/wiki/Complement_system" TargetMode="External"/><Relationship Id="rId334" Type="http://schemas.openxmlformats.org/officeDocument/2006/relationships/hyperlink" Target="http://en.wikipedia.org/wiki/Glucocorticoids" TargetMode="External"/><Relationship Id="rId355" Type="http://schemas.openxmlformats.org/officeDocument/2006/relationships/hyperlink" Target="http://en.wikipedia.org/w/index.php?title=White_blood_cell&amp;printable=yes" TargetMode="External"/><Relationship Id="rId376" Type="http://schemas.openxmlformats.org/officeDocument/2006/relationships/hyperlink" Target="http://itpandme.com/wp-content/uploads/2014/05/Wheaters-basic-histopathology-a-colour-atlas-and-text.pdf" TargetMode="External"/><Relationship Id="rId397" Type="http://schemas.openxmlformats.org/officeDocument/2006/relationships/hyperlink" Target="http://en.wikipedia.org/w/index.php?title=White_blood_cell&amp;printable=yes" TargetMode="External"/><Relationship Id="rId4" Type="http://schemas.openxmlformats.org/officeDocument/2006/relationships/settings" Target="settings.xml"/><Relationship Id="rId180" Type="http://schemas.openxmlformats.org/officeDocument/2006/relationships/hyperlink" Target="http://en.wikipedia.org/wiki/Immune_response" TargetMode="External"/><Relationship Id="rId215" Type="http://schemas.openxmlformats.org/officeDocument/2006/relationships/hyperlink" Target="http://en.wikipedia.org/wiki/Erythrocyte" TargetMode="External"/><Relationship Id="rId236" Type="http://schemas.openxmlformats.org/officeDocument/2006/relationships/hyperlink" Target="http://en.wikipedia.org/wiki/Acquired_disorder" TargetMode="External"/><Relationship Id="rId257" Type="http://schemas.openxmlformats.org/officeDocument/2006/relationships/hyperlink" Target="http://en.wikipedia.org/w/index.php?title=White_blood_cell&amp;printable=yes" TargetMode="External"/><Relationship Id="rId278" Type="http://schemas.openxmlformats.org/officeDocument/2006/relationships/hyperlink" Target="http://en.wikipedia.org/wiki/Sepsis" TargetMode="External"/><Relationship Id="rId401" Type="http://schemas.openxmlformats.org/officeDocument/2006/relationships/hyperlink" Target="http://en.wikipedia.org/w/index.php?title=White_blood_cell&amp;printable=yes" TargetMode="External"/><Relationship Id="rId422" Type="http://schemas.openxmlformats.org/officeDocument/2006/relationships/hyperlink" Target="http://wikimediafoundation.org/wiki/Privacy_policy" TargetMode="External"/><Relationship Id="rId303" Type="http://schemas.openxmlformats.org/officeDocument/2006/relationships/hyperlink" Target="http://en.wikipedia.org/wiki/Leukocytosis" TargetMode="External"/><Relationship Id="rId42" Type="http://schemas.openxmlformats.org/officeDocument/2006/relationships/hyperlink" Target="http://en.wikipedia.org/w/index.php?title=White_blood_cell&amp;printable=yes" TargetMode="External"/><Relationship Id="rId84" Type="http://schemas.openxmlformats.org/officeDocument/2006/relationships/hyperlink" Target="http://en.wikipedia.org/w/index.php?title=White_blood_cell&amp;printable=yes" TargetMode="External"/><Relationship Id="rId138" Type="http://schemas.openxmlformats.org/officeDocument/2006/relationships/hyperlink" Target="http://en.wikipedia.org/wiki/Adaptive_immune_system" TargetMode="External"/><Relationship Id="rId345" Type="http://schemas.openxmlformats.org/officeDocument/2006/relationships/hyperlink" Target="http://en.wikipedia.org/wiki/Reference_ranges_for_blood_tests" TargetMode="External"/><Relationship Id="rId387" Type="http://schemas.openxmlformats.org/officeDocument/2006/relationships/hyperlink" Target="http://en.wikipedia.org/w/index.php?title=White_blood_cell&amp;printable=yes" TargetMode="External"/><Relationship Id="rId191" Type="http://schemas.openxmlformats.org/officeDocument/2006/relationships/hyperlink" Target="http://en.wikipedia.org/wiki/Phagocytosis" TargetMode="External"/><Relationship Id="rId205" Type="http://schemas.openxmlformats.org/officeDocument/2006/relationships/hyperlink" Target="http://en.wikipedia.org/wiki/Promyelocyte" TargetMode="External"/><Relationship Id="rId247" Type="http://schemas.openxmlformats.org/officeDocument/2006/relationships/hyperlink" Target="http://en.wikipedia.org/wiki/Chediak-Higashi_syndrome" TargetMode="External"/><Relationship Id="rId412" Type="http://schemas.openxmlformats.org/officeDocument/2006/relationships/hyperlink" Target="http://en.wikipedia.org/wiki/Medical_Subject_Headings" TargetMode="External"/><Relationship Id="rId107" Type="http://schemas.openxmlformats.org/officeDocument/2006/relationships/image" Target="media/image5.jpeg"/><Relationship Id="rId289" Type="http://schemas.openxmlformats.org/officeDocument/2006/relationships/hyperlink" Target="http://en.wikipedia.org/wiki/Sarcoidosis" TargetMode="External"/><Relationship Id="rId11" Type="http://schemas.openxmlformats.org/officeDocument/2006/relationships/hyperlink" Target="http://en.wikipedia.org/wiki/Latin" TargetMode="External"/><Relationship Id="rId53" Type="http://schemas.openxmlformats.org/officeDocument/2006/relationships/hyperlink" Target="http://en.wikipedia.org/w/index.php?title=White_blood_cell&amp;printable=yes" TargetMode="External"/><Relationship Id="rId149" Type="http://schemas.openxmlformats.org/officeDocument/2006/relationships/hyperlink" Target="http://en.wikipedia.org/w/index.php?title=White_blood_cell&amp;printable=yes" TargetMode="External"/><Relationship Id="rId314" Type="http://schemas.openxmlformats.org/officeDocument/2006/relationships/hyperlink" Target="http://en.wikipedia.org/wiki/Pelger%E2%80%93Huet_anomaly" TargetMode="External"/><Relationship Id="rId356" Type="http://schemas.openxmlformats.org/officeDocument/2006/relationships/hyperlink" Target="http://en.wikipedia.org/w/index.php?title=White_blood_cell&amp;printable=yes" TargetMode="External"/><Relationship Id="rId398" Type="http://schemas.openxmlformats.org/officeDocument/2006/relationships/hyperlink" Target="http://en.wikipedia.org/w/index.php?title=White_blood_cell&amp;printable=yes" TargetMode="External"/><Relationship Id="rId95" Type="http://schemas.openxmlformats.org/officeDocument/2006/relationships/hyperlink" Target="http://en.wikipedia.org/w/index.php?title=White_blood_cell&amp;printable=yes" TargetMode="External"/><Relationship Id="rId160" Type="http://schemas.openxmlformats.org/officeDocument/2006/relationships/hyperlink" Target="http://en.wikipedia.org/w/index.php?title=White_blood_cell&amp;printable=yes" TargetMode="External"/><Relationship Id="rId216" Type="http://schemas.openxmlformats.org/officeDocument/2006/relationships/hyperlink" Target="http://en.wikipedia.org/wiki/Promegakaryocyte" TargetMode="External"/><Relationship Id="rId423" Type="http://schemas.openxmlformats.org/officeDocument/2006/relationships/hyperlink" Target="http://www.wikimediafoundation.org/" TargetMode="External"/><Relationship Id="rId258" Type="http://schemas.openxmlformats.org/officeDocument/2006/relationships/hyperlink" Target="http://en.wikipedia.org/w/index.php?title=White_blood_cell&amp;printabl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8145</Words>
  <Characters>46429</Characters>
  <Application>Microsoft Office Word</Application>
  <DocSecurity>0</DocSecurity>
  <Lines>386</Lines>
  <Paragraphs>108</Paragraphs>
  <ScaleCrop>false</ScaleCrop>
  <Company>C</Company>
  <LinksUpToDate>false</LinksUpToDate>
  <CharactersWithSpaces>54466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2014-05-22T12:59:00Z</dcterms:created>
  <dcterms:modified xsi:type="dcterms:W3CDTF">2014-05-22T12:59:00Z</dcterms:modified>
</cp:coreProperties>
</file>