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D391" w14:textId="77777777" w:rsidR="00CC5325" w:rsidRPr="00DA6B6F" w:rsidRDefault="00000000">
      <w:pPr>
        <w:pStyle w:val="Ttulo"/>
        <w:rPr>
          <w:lang w:val="es-CO"/>
        </w:rPr>
      </w:pPr>
      <w:r w:rsidRPr="00DA6B6F">
        <w:rPr>
          <w:lang w:val="es-CO"/>
        </w:rPr>
        <w:t>Plantilla Adaptada - Especificación de Requisitos IEEE830 (Enfoque Ágil)</w:t>
      </w:r>
    </w:p>
    <w:p w14:paraId="77CB2B67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t>1. Información general del proyecto</w:t>
      </w:r>
    </w:p>
    <w:p w14:paraId="484D046E" w14:textId="469FAA60" w:rsidR="00CC5325" w:rsidRPr="00DA6B6F" w:rsidRDefault="00000000">
      <w:pPr>
        <w:rPr>
          <w:lang w:val="es-CO"/>
        </w:rPr>
      </w:pPr>
      <w:r w:rsidRPr="00DA6B6F">
        <w:rPr>
          <w:lang w:val="es-CO"/>
        </w:rPr>
        <w:br/>
        <w:t>- Nombre del proyecto:</w:t>
      </w:r>
      <w:r w:rsidR="00DA6B6F" w:rsidRPr="00DA6B6F">
        <w:rPr>
          <w:lang w:val="es-CO"/>
        </w:rPr>
        <w:t xml:space="preserve"> </w:t>
      </w:r>
      <w:r w:rsidR="00DA6B6F">
        <w:rPr>
          <w:lang w:val="es-CO"/>
        </w:rPr>
        <w:t>El Refugio</w:t>
      </w:r>
      <w:r w:rsidRPr="00DA6B6F">
        <w:rPr>
          <w:lang w:val="es-CO"/>
        </w:rPr>
        <w:br/>
        <w:t>- Objetivo general:</w:t>
      </w:r>
      <w:r w:rsidR="00DA6B6F">
        <w:rPr>
          <w:lang w:val="es-CO"/>
        </w:rPr>
        <w:t xml:space="preserve"> Implementar un chat grupal para la seguridad personal de datos privados dentro de un entorno mas intimo para mitades de 2025.</w:t>
      </w:r>
      <w:r w:rsidRPr="00DA6B6F">
        <w:rPr>
          <w:lang w:val="es-CO"/>
        </w:rPr>
        <w:br/>
        <w:t>- Breve descripción:</w:t>
      </w:r>
      <w:r w:rsidR="00DA6B6F">
        <w:rPr>
          <w:lang w:val="es-CO"/>
        </w:rPr>
        <w:t xml:space="preserve"> Una app web que principalmente es un chat grupal</w:t>
      </w:r>
      <w:r w:rsidRPr="00DA6B6F">
        <w:rPr>
          <w:lang w:val="es-CO"/>
        </w:rPr>
        <w:br/>
        <w:t>- Equipo de trabajo (roles y nombres):</w:t>
      </w:r>
      <w:r w:rsidR="00DA6B6F">
        <w:rPr>
          <w:lang w:val="es-CO"/>
        </w:rPr>
        <w:t xml:space="preserve"> Juan David Bejarano Cortes (Desarrollador), Ju</w:t>
      </w:r>
      <w:r w:rsidR="00DA6B6F" w:rsidRPr="00DA6B6F">
        <w:rPr>
          <w:lang w:val="es-CO"/>
        </w:rPr>
        <w:t xml:space="preserve">an </w:t>
      </w:r>
      <w:r w:rsidR="00DA6B6F">
        <w:rPr>
          <w:lang w:val="es-CO"/>
        </w:rPr>
        <w:t>D</w:t>
      </w:r>
      <w:r w:rsidR="00DA6B6F" w:rsidRPr="00DA6B6F">
        <w:rPr>
          <w:lang w:val="es-CO"/>
        </w:rPr>
        <w:t xml:space="preserve">avid </w:t>
      </w:r>
      <w:r w:rsidR="00DA6B6F">
        <w:rPr>
          <w:lang w:val="es-CO"/>
        </w:rPr>
        <w:t>C</w:t>
      </w:r>
      <w:r w:rsidR="00DA6B6F" w:rsidRPr="00DA6B6F">
        <w:rPr>
          <w:lang w:val="es-CO"/>
        </w:rPr>
        <w:t xml:space="preserve">otes </w:t>
      </w:r>
      <w:r w:rsidR="00DA6B6F">
        <w:rPr>
          <w:lang w:val="es-CO"/>
        </w:rPr>
        <w:t>M</w:t>
      </w:r>
      <w:r w:rsidR="00DA6B6F" w:rsidRPr="00DA6B6F">
        <w:rPr>
          <w:lang w:val="es-CO"/>
        </w:rPr>
        <w:t>arin</w:t>
      </w:r>
      <w:r w:rsidR="00DA6B6F">
        <w:rPr>
          <w:lang w:val="es-CO"/>
        </w:rPr>
        <w:t xml:space="preserve"> (Desarrollador)</w:t>
      </w:r>
    </w:p>
    <w:p w14:paraId="4DAFCD19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t>2. Historias de Usuario</w:t>
      </w:r>
    </w:p>
    <w:p w14:paraId="6C5C0974" w14:textId="019C4496" w:rsidR="00CC5325" w:rsidRPr="00DA6B6F" w:rsidRDefault="00347E12">
      <w:pPr>
        <w:rPr>
          <w:lang w:val="es-CO"/>
        </w:rPr>
      </w:pPr>
      <w:r>
        <w:rPr>
          <w:lang w:val="es-CO"/>
        </w:rPr>
        <w:br/>
        <w:t xml:space="preserve">     </w:t>
      </w:r>
      <w:r w:rsidRPr="00DA6B6F">
        <w:rPr>
          <w:lang w:val="es-CO"/>
        </w:rPr>
        <w:t xml:space="preserve">Como </w:t>
      </w:r>
      <w:r>
        <w:rPr>
          <w:lang w:val="es-CO"/>
        </w:rPr>
        <w:t>cliente</w:t>
      </w:r>
      <w:r w:rsidRPr="00DA6B6F">
        <w:rPr>
          <w:lang w:val="es-CO"/>
        </w:rPr>
        <w:t xml:space="preserve">, quiero </w:t>
      </w:r>
      <w:r>
        <w:rPr>
          <w:lang w:val="es-CO"/>
        </w:rPr>
        <w:t xml:space="preserve">interactuar con grupos </w:t>
      </w:r>
      <w:r>
        <w:rPr>
          <w:lang w:val="es-CO"/>
        </w:rPr>
        <w:t>a través de un chat</w:t>
      </w:r>
      <w:r w:rsidRPr="00DA6B6F">
        <w:rPr>
          <w:lang w:val="es-CO"/>
        </w:rPr>
        <w:t xml:space="preserve"> para </w:t>
      </w:r>
      <w:r>
        <w:rPr>
          <w:lang w:val="es-CO"/>
        </w:rPr>
        <w:t>compartir</w:t>
      </w:r>
      <w:r>
        <w:rPr>
          <w:lang w:val="es-CO"/>
        </w:rPr>
        <w:t xml:space="preserve"> con mi vinculo </w:t>
      </w:r>
      <w:r w:rsidR="00FE036F">
        <w:rPr>
          <w:lang w:val="es-CO"/>
        </w:rPr>
        <w:t>y personal</w:t>
      </w:r>
      <w:r w:rsidRPr="00DA6B6F">
        <w:rPr>
          <w:lang w:val="es-CO"/>
        </w:rPr>
        <w:t>.</w:t>
      </w:r>
      <w:r w:rsidR="00000000" w:rsidRPr="00DA6B6F">
        <w:rPr>
          <w:lang w:val="es-CO"/>
        </w:rPr>
        <w:br/>
      </w:r>
    </w:p>
    <w:p w14:paraId="21E38B06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t>3. Requisitos Funcionales</w:t>
      </w:r>
    </w:p>
    <w:p w14:paraId="3462BE00" w14:textId="216AC650" w:rsidR="00256670" w:rsidRDefault="00000000">
      <w:pPr>
        <w:rPr>
          <w:lang w:val="es-CO"/>
        </w:rPr>
      </w:pPr>
      <w:r w:rsidRPr="00DA6B6F">
        <w:rPr>
          <w:lang w:val="es-CO"/>
        </w:rPr>
        <w:br/>
        <w:t>RF01 - Registro de usuarios: El sistema permitirá a los usuarios registrarse con correo electrónico y contraseña.</w:t>
      </w:r>
      <w:r w:rsidR="00347E12">
        <w:rPr>
          <w:lang w:val="es-CO"/>
        </w:rPr>
        <w:br/>
        <w:t>RF02 – Manejo de Grupos: El sistema les permitirá a los usuarios tener un control sobre los grupos en los que este esté incluido.</w:t>
      </w:r>
      <w:r w:rsidR="00347E12">
        <w:rPr>
          <w:lang w:val="es-CO"/>
        </w:rPr>
        <w:br/>
        <w:t xml:space="preserve">RF03 – Implementación de Web Socket: El sistema </w:t>
      </w:r>
      <w:r w:rsidR="00256670">
        <w:rPr>
          <w:lang w:val="es-CO"/>
        </w:rPr>
        <w:t>contará</w:t>
      </w:r>
      <w:r w:rsidR="00347E12">
        <w:rPr>
          <w:lang w:val="es-CO"/>
        </w:rPr>
        <w:t xml:space="preserve"> con Web Socket para una actualización automática.</w:t>
      </w:r>
    </w:p>
    <w:p w14:paraId="31591D9A" w14:textId="5717BEFD" w:rsidR="00CC5325" w:rsidRPr="00DA6B6F" w:rsidRDefault="00256670">
      <w:pPr>
        <w:rPr>
          <w:lang w:val="es-CO"/>
        </w:rPr>
      </w:pPr>
      <w:r>
        <w:rPr>
          <w:lang w:val="es-CO"/>
        </w:rPr>
        <w:t xml:space="preserve">RF04 – Manejo de Archivos: El programa le permitirá al usuario compartir en sus grupos diferentes tipos de archivos (doc, jpeg, png, </w:t>
      </w:r>
      <w:r w:rsidR="00FE036F">
        <w:rPr>
          <w:lang w:val="es-CO"/>
        </w:rPr>
        <w:t>etc.</w:t>
      </w:r>
      <w:r>
        <w:rPr>
          <w:lang w:val="es-CO"/>
        </w:rPr>
        <w:t>) y usar estos mismos grupos para guardar y descargar archivo.</w:t>
      </w:r>
      <w:r w:rsidR="00000000" w:rsidRPr="00DA6B6F">
        <w:rPr>
          <w:lang w:val="es-CO"/>
        </w:rPr>
        <w:br/>
      </w:r>
    </w:p>
    <w:p w14:paraId="42D16E2B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t>4. Requisitos No Funcionales</w:t>
      </w:r>
    </w:p>
    <w:p w14:paraId="196A530E" w14:textId="65D41AFF" w:rsidR="00256670" w:rsidRDefault="00000000">
      <w:pPr>
        <w:rPr>
          <w:lang w:val="es-CO"/>
        </w:rPr>
      </w:pPr>
      <w:r w:rsidRPr="00DA6B6F">
        <w:rPr>
          <w:lang w:val="es-CO"/>
        </w:rPr>
        <w:br/>
        <w:t xml:space="preserve">RNF01 - </w:t>
      </w:r>
      <w:r w:rsidR="00256670">
        <w:rPr>
          <w:lang w:val="es-CO"/>
        </w:rPr>
        <w:t>El sistema contara con una encriptación de Extremo a Extremo así toda la información compartida se mantiene de forma segura y libre de robo.</w:t>
      </w:r>
      <w:r w:rsidRPr="00DA6B6F">
        <w:rPr>
          <w:lang w:val="es-CO"/>
        </w:rPr>
        <w:br/>
      </w:r>
      <w:r w:rsidRPr="00DA6B6F">
        <w:rPr>
          <w:lang w:val="es-CO"/>
        </w:rPr>
        <w:lastRenderedPageBreak/>
        <w:t>RNF02 - Las contraseñas deben almacenarse de forma segura usando hashing.</w:t>
      </w:r>
      <w:r w:rsidR="00256670">
        <w:rPr>
          <w:lang w:val="es-CO"/>
        </w:rPr>
        <w:br/>
        <w:t>RNF03 – Optimización de interfaz para un uso limpio, robusto y elegante.</w:t>
      </w:r>
    </w:p>
    <w:p w14:paraId="777C3D90" w14:textId="4C2D4328" w:rsidR="00CC5325" w:rsidRPr="00DA6B6F" w:rsidRDefault="00256670">
      <w:pPr>
        <w:rPr>
          <w:lang w:val="es-CO"/>
        </w:rPr>
      </w:pPr>
      <w:r>
        <w:rPr>
          <w:lang w:val="es-CO"/>
        </w:rPr>
        <w:t xml:space="preserve">RNF04 </w:t>
      </w:r>
      <w:r w:rsidR="00FE036F">
        <w:rPr>
          <w:lang w:val="es-CO"/>
        </w:rPr>
        <w:t>–</w:t>
      </w:r>
      <w:r>
        <w:rPr>
          <w:lang w:val="es-CO"/>
        </w:rPr>
        <w:t xml:space="preserve"> </w:t>
      </w:r>
      <w:r w:rsidR="00FE036F">
        <w:rPr>
          <w:lang w:val="es-CO"/>
        </w:rPr>
        <w:t>Sistema de base de datos SQL de uso constante con CRUD que reciba gran cantidad de transferencias de forma estable</w:t>
      </w:r>
      <w:r w:rsidR="00FE036F">
        <w:rPr>
          <w:lang w:val="es-CO"/>
        </w:rPr>
        <w:br/>
        <w:t>RNF05 – Personalización de perfil otorgando personalidad al usuario</w:t>
      </w:r>
      <w:r w:rsidR="00000000" w:rsidRPr="00DA6B6F">
        <w:rPr>
          <w:lang w:val="es-CO"/>
        </w:rPr>
        <w:br/>
      </w:r>
    </w:p>
    <w:p w14:paraId="7452A443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lastRenderedPageBreak/>
        <w:t>5. Diagrama de Casos de Uso</w:t>
      </w:r>
    </w:p>
    <w:p w14:paraId="21748E5C" w14:textId="0CCA6602" w:rsidR="00CC5325" w:rsidRPr="00DA6B6F" w:rsidRDefault="00000000">
      <w:pPr>
        <w:rPr>
          <w:lang w:val="es-CO"/>
        </w:rPr>
      </w:pPr>
      <w:r w:rsidRPr="00DA6B6F">
        <w:rPr>
          <w:lang w:val="es-CO"/>
        </w:rPr>
        <w:lastRenderedPageBreak/>
        <w:br/>
      </w:r>
      <w:r w:rsidR="007433EE">
        <w:rPr>
          <w:noProof/>
        </w:rPr>
        <w:lastRenderedPageBreak/>
        <w:drawing>
          <wp:inline distT="0" distB="0" distL="0" distR="0" wp14:anchorId="681FB54D" wp14:editId="68C9478A">
            <wp:extent cx="3962400" cy="8229600"/>
            <wp:effectExtent l="0" t="0" r="0" b="0"/>
            <wp:docPr id="80861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6B6F">
        <w:rPr>
          <w:lang w:val="es-CO"/>
        </w:rPr>
        <w:br/>
      </w:r>
    </w:p>
    <w:p w14:paraId="422CB05B" w14:textId="4B9581CC" w:rsidR="00FE036F" w:rsidRPr="00DA6B6F" w:rsidRDefault="00000000" w:rsidP="00FE036F">
      <w:pPr>
        <w:pStyle w:val="Ttulo1"/>
        <w:rPr>
          <w:lang w:val="es-CO"/>
        </w:rPr>
      </w:pPr>
      <w:r w:rsidRPr="00DA6B6F">
        <w:rPr>
          <w:lang w:val="es-CO"/>
        </w:rPr>
        <w:t>6. Tabla de Priorización MoSCoW</w:t>
      </w:r>
      <w:r w:rsidR="00FE036F">
        <w:rPr>
          <w:lang w:val="es-CO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96"/>
        <w:gridCol w:w="3296"/>
      </w:tblGrid>
      <w:tr w:rsidR="00FE036F" w14:paraId="046CFD8C" w14:textId="77777777" w:rsidTr="00FE036F">
        <w:trPr>
          <w:trHeight w:val="327"/>
        </w:trPr>
        <w:tc>
          <w:tcPr>
            <w:tcW w:w="3296" w:type="dxa"/>
          </w:tcPr>
          <w:p w14:paraId="0A10442F" w14:textId="58751123" w:rsidR="00FE036F" w:rsidRPr="00FE036F" w:rsidRDefault="00FE036F" w:rsidP="00FE036F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3296" w:type="dxa"/>
          </w:tcPr>
          <w:p w14:paraId="2D14722D" w14:textId="4252057A" w:rsidR="00FE036F" w:rsidRPr="00FE036F" w:rsidRDefault="00FE036F" w:rsidP="00FE036F">
            <w:pPr>
              <w:jc w:val="center"/>
              <w:rPr>
                <w:b/>
                <w:bCs/>
                <w:lang w:val="es-CO"/>
              </w:rPr>
            </w:pPr>
            <w:r>
              <w:rPr>
                <w:b/>
                <w:bCs/>
                <w:lang w:val="es-CO"/>
              </w:rPr>
              <w:t>Funcionalidad</w:t>
            </w:r>
          </w:p>
        </w:tc>
      </w:tr>
      <w:tr w:rsidR="00FE036F" w14:paraId="571859F7" w14:textId="77777777" w:rsidTr="00FE036F">
        <w:trPr>
          <w:trHeight w:val="342"/>
        </w:trPr>
        <w:tc>
          <w:tcPr>
            <w:tcW w:w="3296" w:type="dxa"/>
          </w:tcPr>
          <w:p w14:paraId="64478520" w14:textId="01EF65A8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MUST</w:t>
            </w:r>
          </w:p>
        </w:tc>
        <w:tc>
          <w:tcPr>
            <w:tcW w:w="3296" w:type="dxa"/>
          </w:tcPr>
          <w:p w14:paraId="26CB0F58" w14:textId="65E80F40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Registro de Usuarios</w:t>
            </w:r>
          </w:p>
        </w:tc>
      </w:tr>
      <w:tr w:rsidR="00FE036F" w14:paraId="4028B55B" w14:textId="77777777" w:rsidTr="00FE036F">
        <w:trPr>
          <w:trHeight w:val="327"/>
        </w:trPr>
        <w:tc>
          <w:tcPr>
            <w:tcW w:w="3296" w:type="dxa"/>
          </w:tcPr>
          <w:p w14:paraId="5C403F02" w14:textId="73568C75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MUST</w:t>
            </w:r>
          </w:p>
        </w:tc>
        <w:tc>
          <w:tcPr>
            <w:tcW w:w="3296" w:type="dxa"/>
          </w:tcPr>
          <w:p w14:paraId="27BE073F" w14:textId="70462CFA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Manejo de grupos</w:t>
            </w:r>
          </w:p>
        </w:tc>
      </w:tr>
      <w:tr w:rsidR="00FE036F" w14:paraId="4D7960B6" w14:textId="77777777" w:rsidTr="00FE036F">
        <w:trPr>
          <w:trHeight w:val="327"/>
        </w:trPr>
        <w:tc>
          <w:tcPr>
            <w:tcW w:w="3296" w:type="dxa"/>
          </w:tcPr>
          <w:p w14:paraId="74C24A1C" w14:textId="4596DB2D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MUST</w:t>
            </w:r>
          </w:p>
        </w:tc>
        <w:tc>
          <w:tcPr>
            <w:tcW w:w="3296" w:type="dxa"/>
          </w:tcPr>
          <w:p w14:paraId="5CA1FD25" w14:textId="4CE3623C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Implementación de Web Socket</w:t>
            </w:r>
          </w:p>
        </w:tc>
      </w:tr>
      <w:tr w:rsidR="00FE036F" w14:paraId="2F6114E3" w14:textId="77777777" w:rsidTr="00FE036F">
        <w:trPr>
          <w:trHeight w:val="342"/>
        </w:trPr>
        <w:tc>
          <w:tcPr>
            <w:tcW w:w="3296" w:type="dxa"/>
          </w:tcPr>
          <w:p w14:paraId="44801204" w14:textId="1534367D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SHOULD</w:t>
            </w:r>
          </w:p>
        </w:tc>
        <w:tc>
          <w:tcPr>
            <w:tcW w:w="3296" w:type="dxa"/>
          </w:tcPr>
          <w:p w14:paraId="003FEC83" w14:textId="52CA3204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Manejo de Archivos</w:t>
            </w:r>
          </w:p>
        </w:tc>
      </w:tr>
      <w:tr w:rsidR="00FE036F" w14:paraId="1FC6BA72" w14:textId="77777777" w:rsidTr="00FE036F">
        <w:trPr>
          <w:trHeight w:val="327"/>
        </w:trPr>
        <w:tc>
          <w:tcPr>
            <w:tcW w:w="3296" w:type="dxa"/>
          </w:tcPr>
          <w:p w14:paraId="3A6B2441" w14:textId="0573995E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COULD</w:t>
            </w:r>
          </w:p>
        </w:tc>
        <w:tc>
          <w:tcPr>
            <w:tcW w:w="3296" w:type="dxa"/>
          </w:tcPr>
          <w:p w14:paraId="3B5AA708" w14:textId="6EFE5004" w:rsidR="00FE036F" w:rsidRDefault="00FE036F">
            <w:pPr>
              <w:rPr>
                <w:lang w:val="es-CO"/>
              </w:rPr>
            </w:pPr>
            <w:r>
              <w:rPr>
                <w:lang w:val="es-CO"/>
              </w:rPr>
              <w:t>Personalización de perfil</w:t>
            </w:r>
          </w:p>
        </w:tc>
      </w:tr>
    </w:tbl>
    <w:p w14:paraId="28C02E80" w14:textId="5B721216" w:rsidR="00CC5325" w:rsidRPr="00DA6B6F" w:rsidRDefault="00000000">
      <w:pPr>
        <w:rPr>
          <w:lang w:val="es-CO"/>
        </w:rPr>
      </w:pPr>
      <w:r w:rsidRPr="00DA6B6F">
        <w:rPr>
          <w:lang w:val="es-CO"/>
        </w:rPr>
        <w:br/>
      </w:r>
    </w:p>
    <w:p w14:paraId="6FC4AA68" w14:textId="77777777" w:rsidR="00CC5325" w:rsidRPr="00DA6B6F" w:rsidRDefault="00000000">
      <w:pPr>
        <w:pStyle w:val="Ttulo1"/>
        <w:rPr>
          <w:lang w:val="es-CO"/>
        </w:rPr>
      </w:pPr>
      <w:r w:rsidRPr="00DA6B6F">
        <w:rPr>
          <w:lang w:val="es-CO"/>
        </w:rPr>
        <w:t>7. Glosario</w:t>
      </w:r>
    </w:p>
    <w:p w14:paraId="66CA43AD" w14:textId="5872E877" w:rsidR="00CC5325" w:rsidRPr="00DA6B6F" w:rsidRDefault="00000000">
      <w:pPr>
        <w:rPr>
          <w:lang w:val="es-CO"/>
        </w:rPr>
      </w:pPr>
      <w:r w:rsidRPr="00DA6B6F">
        <w:rPr>
          <w:lang w:val="es-CO"/>
        </w:rPr>
        <w:br/>
        <w:t>Incluir definiciones claves que permitan entender el contexto del sistema.</w:t>
      </w:r>
      <w:r w:rsidRPr="00DA6B6F">
        <w:rPr>
          <w:lang w:val="es-CO"/>
        </w:rPr>
        <w:br/>
      </w:r>
      <w:r w:rsidRPr="00DA6B6F">
        <w:rPr>
          <w:lang w:val="es-CO"/>
        </w:rPr>
        <w:br/>
        <w:t>Ejemplo:</w:t>
      </w:r>
      <w:r w:rsidRPr="00DA6B6F">
        <w:rPr>
          <w:lang w:val="es-CO"/>
        </w:rPr>
        <w:br/>
        <w:t>- CRUD: Create, Read, Update, Delete.</w:t>
      </w:r>
      <w:r w:rsidRPr="00DA6B6F">
        <w:rPr>
          <w:lang w:val="es-CO"/>
        </w:rPr>
        <w:br/>
        <w:t xml:space="preserve">- </w:t>
      </w:r>
      <w:r w:rsidR="00811147">
        <w:rPr>
          <w:lang w:val="es-CO"/>
        </w:rPr>
        <w:t xml:space="preserve">WEB SOCKET: </w:t>
      </w:r>
      <w:r w:rsidR="00811147" w:rsidRPr="00811147">
        <w:rPr>
          <w:lang w:val="es-CO"/>
        </w:rPr>
        <w:t>protocolo de comunicación avanzada que proporciona un canal bidireccional (full-duplex) y persistente sobre un único socket TCP, diseñado para aplicaciones web en tiempo real</w:t>
      </w:r>
      <w:r w:rsidRPr="00DA6B6F">
        <w:rPr>
          <w:lang w:val="es-CO"/>
        </w:rPr>
        <w:br/>
      </w:r>
    </w:p>
    <w:sectPr w:rsidR="00CC5325" w:rsidRPr="00DA6B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620596">
    <w:abstractNumId w:val="8"/>
  </w:num>
  <w:num w:numId="2" w16cid:durableId="1247151656">
    <w:abstractNumId w:val="6"/>
  </w:num>
  <w:num w:numId="3" w16cid:durableId="1063986054">
    <w:abstractNumId w:val="5"/>
  </w:num>
  <w:num w:numId="4" w16cid:durableId="89156732">
    <w:abstractNumId w:val="4"/>
  </w:num>
  <w:num w:numId="5" w16cid:durableId="1288000774">
    <w:abstractNumId w:val="7"/>
  </w:num>
  <w:num w:numId="6" w16cid:durableId="2066106011">
    <w:abstractNumId w:val="3"/>
  </w:num>
  <w:num w:numId="7" w16cid:durableId="1153447720">
    <w:abstractNumId w:val="2"/>
  </w:num>
  <w:num w:numId="8" w16cid:durableId="1523124779">
    <w:abstractNumId w:val="1"/>
  </w:num>
  <w:num w:numId="9" w16cid:durableId="23567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3A"/>
    <w:rsid w:val="00034616"/>
    <w:rsid w:val="0006063C"/>
    <w:rsid w:val="0015074B"/>
    <w:rsid w:val="0015380D"/>
    <w:rsid w:val="00256670"/>
    <w:rsid w:val="0029639D"/>
    <w:rsid w:val="00326F90"/>
    <w:rsid w:val="00347E12"/>
    <w:rsid w:val="0049543F"/>
    <w:rsid w:val="007433EE"/>
    <w:rsid w:val="00811147"/>
    <w:rsid w:val="00AA1D8D"/>
    <w:rsid w:val="00B47730"/>
    <w:rsid w:val="00B95FE1"/>
    <w:rsid w:val="00CB0664"/>
    <w:rsid w:val="00CC5325"/>
    <w:rsid w:val="00DA6B6F"/>
    <w:rsid w:val="00FC693F"/>
    <w:rsid w:val="00FE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2E4A2E"/>
  <w14:defaultImageDpi w14:val="300"/>
  <w15:docId w15:val="{B31CD38B-BB24-4887-8C24-AD477FCFA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350</Words>
  <Characters>1928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david cotes marin</cp:lastModifiedBy>
  <cp:revision>3</cp:revision>
  <dcterms:created xsi:type="dcterms:W3CDTF">2026-02-18T13:55:00Z</dcterms:created>
  <dcterms:modified xsi:type="dcterms:W3CDTF">2026-02-18T14:54:00Z</dcterms:modified>
  <cp:category/>
</cp:coreProperties>
</file>