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367DF3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367DF3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367DF3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367DF3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367DF3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367DF3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="0005691D"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 w:rsidR="0005691D"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8077E8" w:rsidRDefault="008077E8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077E8">
        <w:rPr>
          <w:rFonts w:cstheme="minorHAnsi"/>
          <w:b/>
          <w:sz w:val="28"/>
          <w:szCs w:val="28"/>
        </w:rPr>
        <w:t xml:space="preserve">Mongo DB </w:t>
      </w:r>
    </w:p>
    <w:p w:rsidR="008077E8" w:rsidRDefault="008077E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367DF3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2" w:history="1">
        <w:r w:rsidR="00D14557" w:rsidRPr="009E247F">
          <w:rPr>
            <w:rStyle w:val="Hyperlink"/>
            <w:rFonts w:cstheme="minorHAnsi"/>
            <w:sz w:val="28"/>
            <w:szCs w:val="28"/>
          </w:rPr>
          <w:t>https://www.mongodb.com/try/download/community</w:t>
        </w:r>
      </w:hyperlink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Process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base system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Limitation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is not secure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</w:t>
      </w:r>
      <w:proofErr w:type="gramStart"/>
      <w:r>
        <w:rPr>
          <w:rFonts w:cstheme="minorHAnsi"/>
          <w:sz w:val="28"/>
          <w:szCs w:val="28"/>
        </w:rPr>
        <w:t>Redundancy(</w:t>
      </w:r>
      <w:proofErr w:type="gramEnd"/>
      <w:r>
        <w:rPr>
          <w:rFonts w:cstheme="minorHAnsi"/>
          <w:sz w:val="28"/>
          <w:szCs w:val="28"/>
        </w:rPr>
        <w:t>Duplicate Records)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MySQL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Oracle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SQL Server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Db2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format.  </w:t>
      </w:r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Database :</w:t>
      </w:r>
      <w:proofErr w:type="gramEnd"/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RDBMS :</w:t>
      </w:r>
      <w:proofErr w:type="gramEnd"/>
      <w:r>
        <w:rPr>
          <w:rFonts w:cstheme="minorHAnsi"/>
          <w:sz w:val="28"/>
          <w:szCs w:val="28"/>
        </w:rPr>
        <w:t xml:space="preserve"> Schema : Logical entity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C4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Datatype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Employee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Salary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 xml:space="preserve">10) </w:t>
      </w:r>
      <w:r>
        <w:rPr>
          <w:rFonts w:cstheme="minorHAnsi"/>
          <w:sz w:val="28"/>
          <w:szCs w:val="28"/>
        </w:rPr>
        <w:tab/>
        <w:t>varchar2(10)</w:t>
      </w:r>
      <w:r>
        <w:rPr>
          <w:rFonts w:cstheme="minorHAnsi"/>
          <w:sz w:val="28"/>
          <w:szCs w:val="28"/>
        </w:rPr>
        <w:tab/>
        <w:t>number(10,2)</w:t>
      </w:r>
      <w:r>
        <w:rPr>
          <w:rFonts w:cstheme="minorHAnsi"/>
          <w:sz w:val="28"/>
          <w:szCs w:val="28"/>
        </w:rPr>
        <w:tab/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MongoDB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Documents :</w:t>
      </w:r>
      <w:proofErr w:type="gramEnd"/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MySQL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Show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Database :</w:t>
      </w:r>
      <w:proofErr w:type="gramEnd"/>
      <w:r>
        <w:rPr>
          <w:rFonts w:cstheme="minorHAnsi"/>
          <w:sz w:val="28"/>
          <w:szCs w:val="28"/>
        </w:rPr>
        <w:t xml:space="preserve"> collection of tables. </w:t>
      </w: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0312E5">
        <w:rPr>
          <w:rFonts w:cstheme="minorHAnsi"/>
          <w:sz w:val="28"/>
          <w:szCs w:val="28"/>
          <w:highlight w:val="yellow"/>
        </w:rPr>
        <w:t>create</w:t>
      </w:r>
      <w:proofErr w:type="gramEnd"/>
      <w:r w:rsidRPr="000312E5">
        <w:rPr>
          <w:rFonts w:cstheme="minorHAnsi"/>
          <w:sz w:val="28"/>
          <w:szCs w:val="28"/>
          <w:highlight w:val="yellow"/>
        </w:rPr>
        <w:t xml:space="preserve"> database </w:t>
      </w:r>
      <w:proofErr w:type="spellStart"/>
      <w:r w:rsidRPr="000312E5">
        <w:rPr>
          <w:rFonts w:cstheme="minorHAnsi"/>
          <w:sz w:val="28"/>
          <w:szCs w:val="28"/>
          <w:highlight w:val="yellow"/>
        </w:rPr>
        <w:t>databaseName</w:t>
      </w:r>
      <w:proofErr w:type="spellEnd"/>
      <w:r w:rsidRPr="000312E5">
        <w:rPr>
          <w:rFonts w:cstheme="minorHAnsi"/>
          <w:sz w:val="28"/>
          <w:szCs w:val="28"/>
          <w:highlight w:val="yellow"/>
        </w:rPr>
        <w:t>;</w:t>
      </w:r>
    </w:p>
    <w:p w:rsidR="00C00E3D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C00E3D">
        <w:rPr>
          <w:rFonts w:cstheme="minorHAnsi"/>
          <w:sz w:val="28"/>
          <w:szCs w:val="28"/>
        </w:rPr>
        <w:t>use</w:t>
      </w:r>
      <w:proofErr w:type="gramEnd"/>
      <w:r w:rsidR="00C00E3D">
        <w:rPr>
          <w:rFonts w:cstheme="minorHAnsi"/>
          <w:sz w:val="28"/>
          <w:szCs w:val="28"/>
        </w:rPr>
        <w:t xml:space="preserve"> </w:t>
      </w:r>
      <w:proofErr w:type="spellStart"/>
      <w:r w:rsidR="00C00E3D">
        <w:rPr>
          <w:rFonts w:cstheme="minorHAnsi"/>
          <w:sz w:val="28"/>
          <w:szCs w:val="28"/>
        </w:rPr>
        <w:t>databaseName</w:t>
      </w:r>
      <w:proofErr w:type="spellEnd"/>
      <w:r w:rsidR="00C00E3D">
        <w:rPr>
          <w:rFonts w:cstheme="minorHAnsi"/>
          <w:sz w:val="28"/>
          <w:szCs w:val="28"/>
        </w:rPr>
        <w:t>;</w:t>
      </w:r>
      <w:r w:rsidR="00C00E3D">
        <w:rPr>
          <w:rFonts w:cstheme="minorHAnsi"/>
          <w:sz w:val="28"/>
          <w:szCs w:val="28"/>
        </w:rPr>
        <w:tab/>
      </w:r>
      <w:r w:rsidR="00C00E3D">
        <w:rPr>
          <w:rFonts w:cstheme="minorHAnsi"/>
          <w:sz w:val="28"/>
          <w:szCs w:val="28"/>
        </w:rPr>
        <w:tab/>
        <w:t>switch the database.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Table :</w:t>
      </w:r>
      <w:proofErr w:type="gramEnd"/>
    </w:p>
    <w:p w:rsidR="009C34DB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tables;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MongoDB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Or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dbs</w:t>
      </w:r>
      <w:proofErr w:type="spellEnd"/>
      <w:r>
        <w:rPr>
          <w:rFonts w:cstheme="minorHAnsi"/>
          <w:sz w:val="28"/>
          <w:szCs w:val="28"/>
        </w:rPr>
        <w:t>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C00E3D" w:rsidP="00C00E3D">
      <w:pPr>
        <w:pStyle w:val="ListParagraph"/>
        <w:spacing w:after="0"/>
        <w:ind w:left="4320" w:hanging="28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databaseName</w:t>
      </w:r>
      <w:proofErr w:type="spellEnd"/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ab/>
        <w:t xml:space="preserve">it is use to create as well as switch to that database.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Table is known as </w:t>
      </w:r>
      <w:r w:rsidRPr="00C00E3D">
        <w:rPr>
          <w:rFonts w:cstheme="minorHAnsi"/>
          <w:sz w:val="28"/>
          <w:szCs w:val="28"/>
          <w:highlight w:val="yellow"/>
        </w:rPr>
        <w:t>Collection</w:t>
      </w: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collections;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Insert the records in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db.CollectionName.insert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</w:t>
      </w:r>
      <w:proofErr w:type="spellStart"/>
      <w:r>
        <w:rPr>
          <w:rFonts w:cstheme="minorHAnsi"/>
          <w:sz w:val="28"/>
          <w:szCs w:val="28"/>
        </w:rPr>
        <w:t>property:value,property:value</w:t>
      </w:r>
      <w:proofErr w:type="spellEnd"/>
      <w:r>
        <w:rPr>
          <w:rFonts w:cstheme="minorHAnsi"/>
          <w:sz w:val="28"/>
          <w:szCs w:val="28"/>
        </w:rPr>
        <w:t>});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Mongo DB Record is known as </w:t>
      </w:r>
      <w:r w:rsidRPr="00192AB5">
        <w:rPr>
          <w:rFonts w:cstheme="minorHAnsi"/>
          <w:sz w:val="28"/>
          <w:szCs w:val="28"/>
          <w:highlight w:val="yellow"/>
        </w:rPr>
        <w:t>document</w:t>
      </w:r>
      <w:r>
        <w:rPr>
          <w:rFonts w:cstheme="minorHAnsi"/>
          <w:sz w:val="28"/>
          <w:szCs w:val="28"/>
        </w:rPr>
        <w:t>.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Retrieve documents from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92AB5">
        <w:rPr>
          <w:rFonts w:cstheme="minorHAnsi"/>
          <w:sz w:val="28"/>
          <w:szCs w:val="28"/>
          <w:highlight w:val="yellow"/>
        </w:rPr>
        <w:t>db.Collection.find</w:t>
      </w:r>
      <w:proofErr w:type="spellEnd"/>
      <w:r w:rsidRPr="00192AB5">
        <w:rPr>
          <w:rFonts w:cstheme="minorHAnsi"/>
          <w:sz w:val="28"/>
          <w:szCs w:val="28"/>
          <w:highlight w:val="yellow"/>
        </w:rPr>
        <w:t>(</w:t>
      </w:r>
      <w:proofErr w:type="gramEnd"/>
      <w:r w:rsidRPr="00192AB5">
        <w:rPr>
          <w:rFonts w:cstheme="minorHAnsi"/>
          <w:sz w:val="28"/>
          <w:szCs w:val="28"/>
          <w:highlight w:val="yellow"/>
        </w:rPr>
        <w:t>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).pretty() : display the </w:t>
      </w:r>
      <w:r w:rsidR="00F06136">
        <w:rPr>
          <w:rFonts w:cstheme="minorHAnsi"/>
          <w:sz w:val="28"/>
          <w:szCs w:val="28"/>
        </w:rPr>
        <w:t>record in proper</w:t>
      </w:r>
      <w:r>
        <w:rPr>
          <w:rFonts w:cstheme="minorHAnsi"/>
          <w:sz w:val="28"/>
          <w:szCs w:val="28"/>
        </w:rPr>
        <w:t xml:space="preserve"> format.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]: </w:t>
      </w:r>
      <w:r>
        <w:rPr>
          <w:rFonts w:cstheme="minorHAnsi"/>
          <w:sz w:val="28"/>
          <w:szCs w:val="28"/>
        </w:rPr>
        <w:tab/>
        <w:t xml:space="preserve">Display specific documents.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printjson</w:t>
      </w:r>
      <w:proofErr w:type="spellEnd"/>
      <w:r>
        <w:rPr>
          <w:rFonts w:cstheme="minorHAnsi"/>
          <w:sz w:val="28"/>
          <w:szCs w:val="28"/>
        </w:rPr>
        <w:t xml:space="preserve">): </w:t>
      </w: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].property </w:t>
      </w: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Foreign Key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we can achieve relationship using two ways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Embedded </w:t>
      </w:r>
      <w:proofErr w:type="gramStart"/>
      <w:r>
        <w:rPr>
          <w:rFonts w:cstheme="minorHAnsi"/>
          <w:sz w:val="28"/>
          <w:szCs w:val="28"/>
        </w:rPr>
        <w:t xml:space="preserve">Relationship </w:t>
      </w:r>
      <w:r w:rsidR="008B7DFC">
        <w:rPr>
          <w:rFonts w:cstheme="minorHAnsi"/>
          <w:sz w:val="28"/>
          <w:szCs w:val="28"/>
        </w:rPr>
        <w:t>:</w:t>
      </w:r>
      <w:proofErr w:type="gramEnd"/>
      <w:r w:rsidR="008B7DFC">
        <w:rPr>
          <w:rFonts w:cstheme="minorHAnsi"/>
          <w:sz w:val="28"/>
          <w:szCs w:val="28"/>
        </w:rPr>
        <w:t xml:space="preserve"> Within one collection we can write another collection.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Linking Relationship </w:t>
      </w:r>
    </w:p>
    <w:p w:rsidR="00D4202A" w:rsidRDefault="00D4202A" w:rsidP="00D4202A">
      <w:pPr>
        <w:spacing w:after="0"/>
        <w:rPr>
          <w:rFonts w:cstheme="minorHAnsi"/>
          <w:sz w:val="28"/>
          <w:szCs w:val="28"/>
        </w:rPr>
      </w:pPr>
    </w:p>
    <w:p w:rsid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Relationship</w:t>
      </w:r>
    </w:p>
    <w:p w:rsidR="00D4202A" w:rsidRP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using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Person/Employee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 /Employee 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More</w:t>
      </w:r>
      <w:proofErr w:type="gramEnd"/>
      <w:r>
        <w:rPr>
          <w:rFonts w:cstheme="minorHAnsi"/>
          <w:sz w:val="28"/>
          <w:szCs w:val="28"/>
        </w:rPr>
        <w:t xml:space="preserve"> than one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100, name:”Ravi”,age:21,</w:t>
      </w:r>
      <w:r w:rsidRPr="008B7DFC">
        <w:rPr>
          <w:rFonts w:cstheme="minorHAnsi"/>
          <w:sz w:val="28"/>
          <w:szCs w:val="28"/>
          <w:highlight w:val="yellow"/>
        </w:rPr>
        <w:t>add</w:t>
      </w:r>
      <w:r>
        <w:rPr>
          <w:rFonts w:cstheme="minorHAnsi"/>
          <w:sz w:val="28"/>
          <w:szCs w:val="28"/>
        </w:rPr>
        <w:t>:{</w:t>
      </w:r>
      <w:proofErr w:type="spellStart"/>
      <w:r>
        <w:rPr>
          <w:rFonts w:cstheme="minorHAnsi"/>
          <w:sz w:val="28"/>
          <w:szCs w:val="28"/>
        </w:rPr>
        <w:t>city:””,”state</w:t>
      </w:r>
      <w:proofErr w:type="spellEnd"/>
      <w:r>
        <w:rPr>
          <w:rFonts w:cstheme="minorHAnsi"/>
          <w:sz w:val="28"/>
          <w:szCs w:val="28"/>
        </w:rPr>
        <w:t>”}</w:t>
      </w: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Linking Relationship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  <w:t xml:space="preserve">tech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ts_id</w:t>
      </w:r>
      <w:proofErr w:type="spellEnd"/>
      <w:r>
        <w:rPr>
          <w:rFonts w:cstheme="minorHAnsi"/>
          <w:sz w:val="28"/>
          <w:szCs w:val="28"/>
        </w:rPr>
        <w:t xml:space="preserve"> (FK)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  <w:t>2</w:t>
      </w:r>
      <w:bookmarkStart w:id="0" w:name="_GoBack"/>
      <w:bookmarkEnd w:id="0"/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Pr="00C92119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D14557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12879"/>
    <w:multiLevelType w:val="hybridMultilevel"/>
    <w:tmpl w:val="565A4E06"/>
    <w:lvl w:ilvl="0" w:tplc="B40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312E5"/>
    <w:rsid w:val="0005691D"/>
    <w:rsid w:val="000D207B"/>
    <w:rsid w:val="001044C3"/>
    <w:rsid w:val="00192AB5"/>
    <w:rsid w:val="001D2CEB"/>
    <w:rsid w:val="001D5C12"/>
    <w:rsid w:val="00316456"/>
    <w:rsid w:val="003418D6"/>
    <w:rsid w:val="00367DF3"/>
    <w:rsid w:val="004356A2"/>
    <w:rsid w:val="00550B39"/>
    <w:rsid w:val="005F0EF1"/>
    <w:rsid w:val="006D1F28"/>
    <w:rsid w:val="007405D5"/>
    <w:rsid w:val="007614E8"/>
    <w:rsid w:val="007B5107"/>
    <w:rsid w:val="008077E8"/>
    <w:rsid w:val="00817C9A"/>
    <w:rsid w:val="008B34A2"/>
    <w:rsid w:val="008B7DFC"/>
    <w:rsid w:val="008F45B6"/>
    <w:rsid w:val="00901B37"/>
    <w:rsid w:val="009C34DB"/>
    <w:rsid w:val="009F3C49"/>
    <w:rsid w:val="00B17C30"/>
    <w:rsid w:val="00BA1F75"/>
    <w:rsid w:val="00C00E3D"/>
    <w:rsid w:val="00C2007E"/>
    <w:rsid w:val="00C85DB7"/>
    <w:rsid w:val="00C92119"/>
    <w:rsid w:val="00D001AA"/>
    <w:rsid w:val="00D14557"/>
    <w:rsid w:val="00D4202A"/>
    <w:rsid w:val="00D54B41"/>
    <w:rsid w:val="00DD6347"/>
    <w:rsid w:val="00E855C1"/>
    <w:rsid w:val="00ED4F69"/>
    <w:rsid w:val="00F06136"/>
    <w:rsid w:val="00F20041"/>
    <w:rsid w:val="00F459AE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0" Type="http://schemas.openxmlformats.org/officeDocument/2006/relationships/hyperlink" Target="http://localhost:9090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2020-11-04T15:01:00Z</dcterms:created>
  <dcterms:modified xsi:type="dcterms:W3CDTF">2020-11-09T21:06:00Z</dcterms:modified>
</cp:coreProperties>
</file>