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78F" w14:textId="77777777" w:rsidR="00C91659" w:rsidRPr="00C91659" w:rsidRDefault="00C91659" w:rsidP="00C91659">
      <w:pPr>
        <w:pStyle w:val="Title"/>
        <w:ind w:left="-142" w:firstLine="142"/>
        <w:rPr>
          <w:rFonts w:ascii="Times New Roman" w:hAnsi="Times New Roman" w:cs="Times New Roman"/>
          <w:color w:val="336699"/>
          <w:sz w:val="24"/>
          <w:lang w:val="en-IN"/>
        </w:rPr>
      </w:pPr>
      <w:r>
        <w:rPr>
          <w:b w:val="0"/>
          <w:bCs w:val="0"/>
          <w:color w:val="2F5597"/>
        </w:rPr>
        <w:t>Kallappa Tippanagoudra</w:t>
      </w:r>
      <w:r w:rsidR="003F3AA2">
        <w:rPr>
          <w:lang w:val="en-GB"/>
        </w:rPr>
        <w:t xml:space="preserve">                                                                                                                                                               </w:t>
      </w:r>
      <w:r w:rsidRPr="00C91659">
        <w:rPr>
          <w:rFonts w:ascii="Times New Roman" w:hAnsi="Times New Roman" w:cs="Times New Roman"/>
          <w:color w:val="336699"/>
          <w:sz w:val="24"/>
          <w:lang w:val="en-IN"/>
        </w:rPr>
        <w:t>(Ph) +91 7090628044| kallappatippanagoudra@gmail.com</w:t>
      </w:r>
    </w:p>
    <w:p w14:paraId="6D54AED9" w14:textId="16D9D85F" w:rsidR="003F3AA2" w:rsidRDefault="003F3AA2" w:rsidP="00C91659">
      <w:pPr>
        <w:pStyle w:val="Title"/>
        <w:ind w:left="-142" w:firstLine="142"/>
        <w:rPr>
          <w:rFonts w:ascii="Times New Roman" w:hAnsi="Times New Roman" w:cs="Times New Roman"/>
          <w:color w:val="4471C4"/>
          <w:sz w:val="24"/>
        </w:rPr>
      </w:pPr>
      <w:r>
        <w:rPr>
          <w:rFonts w:ascii="Times New Roman" w:hAnsi="Times New Roman" w:cs="Times New Roman"/>
          <w:noProof/>
          <w:color w:val="4471C4"/>
          <w:sz w:val="24"/>
          <w:lang w:val="en-IN" w:eastAsia="en-IN"/>
        </w:rPr>
        <mc:AlternateContent>
          <mc:Choice Requires="wps">
            <w:drawing>
              <wp:anchor distT="0" distB="0" distL="114300" distR="114300" simplePos="0" relativeHeight="251659264" behindDoc="0" locked="0" layoutInCell="1" allowOverlap="1" wp14:anchorId="6544BF8E" wp14:editId="1975A9D1">
                <wp:simplePos x="0" y="0"/>
                <wp:positionH relativeFrom="column">
                  <wp:posOffset>-635</wp:posOffset>
                </wp:positionH>
                <wp:positionV relativeFrom="paragraph">
                  <wp:posOffset>173990</wp:posOffset>
                </wp:positionV>
                <wp:extent cx="647700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77000" cy="57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F2CB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7pt" to="509.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" strokecolor="black [3040]" strokeweight="1.5pt"/>
            </w:pict>
          </mc:Fallback>
        </mc:AlternateContent>
      </w:r>
    </w:p>
    <w:p w14:paraId="64C4A24E" w14:textId="77777777" w:rsidR="00393FEE" w:rsidRDefault="00393FEE" w:rsidP="003F3AA2">
      <w:pPr>
        <w:pStyle w:val="Heading1"/>
        <w:ind w:left="0"/>
        <w:rPr>
          <w:rFonts w:ascii="Times New Roman" w:hAnsi="Times New Roman" w:cs="Times New Roman"/>
          <w:color w:val="2E5496"/>
        </w:rPr>
      </w:pPr>
    </w:p>
    <w:p w14:paraId="669384B1" w14:textId="77777777" w:rsidR="00393FEE" w:rsidRDefault="00393FEE" w:rsidP="003F3AA2">
      <w:pPr>
        <w:pStyle w:val="Heading1"/>
        <w:ind w:left="0"/>
        <w:rPr>
          <w:rFonts w:ascii="Times New Roman" w:hAnsi="Times New Roman" w:cs="Times New Roman"/>
          <w:color w:val="2E5496"/>
        </w:rPr>
      </w:pPr>
    </w:p>
    <w:p w14:paraId="44566BE4" w14:textId="77777777" w:rsidR="003F3AA2" w:rsidRDefault="003F3AA2" w:rsidP="003F3AA2">
      <w:pPr>
        <w:pStyle w:val="Heading1"/>
        <w:ind w:left="0"/>
        <w:rPr>
          <w:rFonts w:ascii="Times New Roman" w:hAnsi="Times New Roman" w:cs="Times New Roman"/>
          <w:color w:val="2E5496"/>
        </w:rPr>
      </w:pPr>
      <w:r w:rsidRPr="00744797">
        <w:rPr>
          <w:rFonts w:ascii="Times New Roman" w:hAnsi="Times New Roman" w:cs="Times New Roman"/>
          <w:color w:val="2E5496"/>
        </w:rPr>
        <w:t>Professional</w:t>
      </w:r>
      <w:r>
        <w:rPr>
          <w:rFonts w:ascii="Times New Roman" w:hAnsi="Times New Roman" w:cs="Times New Roman"/>
          <w:color w:val="2E5496"/>
          <w:spacing w:val="-4"/>
        </w:rPr>
        <w:t xml:space="preserve"> </w:t>
      </w:r>
      <w:r w:rsidRPr="00744797">
        <w:rPr>
          <w:rFonts w:ascii="Times New Roman" w:hAnsi="Times New Roman" w:cs="Times New Roman"/>
          <w:color w:val="2E5496"/>
        </w:rPr>
        <w:t>Summary</w:t>
      </w:r>
      <w:r>
        <w:rPr>
          <w:rFonts w:ascii="Times New Roman" w:hAnsi="Times New Roman" w:cs="Times New Roman"/>
          <w:color w:val="2E5496"/>
        </w:rPr>
        <w:t>:</w:t>
      </w:r>
    </w:p>
    <w:p w14:paraId="4275F1C1" w14:textId="77777777" w:rsidR="003F3AA2" w:rsidRDefault="003F3AA2" w:rsidP="003F3AA2">
      <w:pPr>
        <w:pStyle w:val="Heading1"/>
        <w:ind w:left="0"/>
        <w:rPr>
          <w:rFonts w:ascii="Times New Roman" w:hAnsi="Times New Roman" w:cs="Times New Roman"/>
          <w:color w:val="2E5496"/>
        </w:rPr>
      </w:pPr>
    </w:p>
    <w:p w14:paraId="2A9BF662" w14:textId="77777777" w:rsidR="00C91659" w:rsidRDefault="00C91659" w:rsidP="00CF677E">
      <w:pPr>
        <w:pStyle w:val="ListParagraph"/>
        <w:numPr>
          <w:ilvl w:val="0"/>
          <w:numId w:val="5"/>
        </w:numPr>
        <w:spacing w:before="51" w:line="276" w:lineRule="auto"/>
        <w:ind w:right="129"/>
        <w:jc w:val="both"/>
        <w:rPr>
          <w:rFonts w:ascii="Times New Roman" w:hAnsi="Times New Roman" w:cs="Times New Roman"/>
          <w:sz w:val="24"/>
        </w:rPr>
      </w:pPr>
      <w:r>
        <w:rPr>
          <w:rFonts w:ascii="Times New Roman" w:hAnsi="Times New Roman" w:cs="Times New Roman"/>
          <w:sz w:val="24"/>
        </w:rPr>
        <w:t xml:space="preserve">With 2.0 years of experience in Information Technology within the Services domain. I am having around </w:t>
      </w:r>
      <w:r>
        <w:rPr>
          <w:rFonts w:ascii="Times New Roman" w:hAnsi="Times New Roman" w:cs="Times New Roman"/>
          <w:b/>
          <w:bCs/>
          <w:sz w:val="24"/>
          <w:szCs w:val="24"/>
        </w:rPr>
        <w:t xml:space="preserve">1.5 </w:t>
      </w:r>
      <w:r>
        <w:rPr>
          <w:rFonts w:ascii="Times New Roman" w:hAnsi="Times New Roman" w:cs="Times New Roman"/>
          <w:b/>
          <w:sz w:val="24"/>
          <w:szCs w:val="24"/>
        </w:rPr>
        <w:t xml:space="preserve">years </w:t>
      </w:r>
      <w:r>
        <w:rPr>
          <w:rFonts w:ascii="Times New Roman" w:hAnsi="Times New Roman" w:cs="Times New Roman"/>
          <w:sz w:val="24"/>
          <w:szCs w:val="24"/>
        </w:rPr>
        <w:t xml:space="preserve">of experience in </w:t>
      </w:r>
      <w:r>
        <w:rPr>
          <w:rFonts w:ascii="Times New Roman" w:hAnsi="Times New Roman" w:cs="Times New Roman"/>
          <w:b/>
          <w:bCs/>
          <w:sz w:val="24"/>
          <w:szCs w:val="24"/>
        </w:rPr>
        <w:t xml:space="preserve">PLSQL </w:t>
      </w:r>
      <w:r>
        <w:rPr>
          <w:rFonts w:ascii="Times New Roman" w:hAnsi="Times New Roman" w:cs="Times New Roman"/>
          <w:b/>
          <w:sz w:val="24"/>
          <w:szCs w:val="24"/>
        </w:rPr>
        <w:t xml:space="preserve">Maintenance/Support </w:t>
      </w:r>
      <w:r>
        <w:rPr>
          <w:rFonts w:ascii="Times New Roman" w:hAnsi="Times New Roman" w:cs="Times New Roman"/>
          <w:b/>
          <w:bCs/>
          <w:sz w:val="24"/>
          <w:szCs w:val="24"/>
        </w:rPr>
        <w:t xml:space="preserve">projects </w:t>
      </w:r>
      <w:r>
        <w:rPr>
          <w:rFonts w:ascii="Times New Roman" w:hAnsi="Times New Roman" w:cs="Times New Roman"/>
          <w:sz w:val="24"/>
          <w:szCs w:val="24"/>
        </w:rPr>
        <w:t xml:space="preserve">using </w:t>
      </w:r>
      <w:r>
        <w:rPr>
          <w:rFonts w:ascii="Times New Roman" w:hAnsi="Times New Roman" w:cs="Times New Roman"/>
          <w:b/>
          <w:sz w:val="24"/>
          <w:szCs w:val="24"/>
        </w:rPr>
        <w:t xml:space="preserve">SQL, PL/SQL and Linux </w:t>
      </w:r>
      <w:r>
        <w:rPr>
          <w:rFonts w:ascii="Times New Roman" w:hAnsi="Times New Roman" w:cs="Times New Roman"/>
          <w:sz w:val="24"/>
          <w:szCs w:val="24"/>
        </w:rPr>
        <w:t>with extensive understanding of different Application development tools and</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technologies. </w:t>
      </w:r>
    </w:p>
    <w:p w14:paraId="7B2FCA72" w14:textId="2BCF40C0" w:rsidR="00CF677E" w:rsidRPr="00CF677E" w:rsidRDefault="00C91659" w:rsidP="00CF677E">
      <w:pPr>
        <w:pStyle w:val="ListParagraph"/>
        <w:numPr>
          <w:ilvl w:val="0"/>
          <w:numId w:val="5"/>
        </w:numPr>
        <w:spacing w:before="51" w:line="276" w:lineRule="auto"/>
        <w:ind w:right="129"/>
        <w:jc w:val="both"/>
        <w:rPr>
          <w:rFonts w:ascii="Times New Roman" w:hAnsi="Times New Roman" w:cs="Times New Roman"/>
          <w:sz w:val="24"/>
        </w:rPr>
      </w:pPr>
      <w:r>
        <w:rPr>
          <w:rFonts w:ascii="Times New Roman" w:hAnsi="Times New Roman" w:cs="Times New Roman"/>
          <w:sz w:val="24"/>
        </w:rPr>
        <w:t xml:space="preserve">Having good </w:t>
      </w:r>
      <w:r w:rsidR="00D02FEC">
        <w:rPr>
          <w:rFonts w:ascii="Times New Roman" w:hAnsi="Times New Roman" w:cs="Times New Roman"/>
          <w:sz w:val="24"/>
        </w:rPr>
        <w:t>knowledge</w:t>
      </w:r>
      <w:r>
        <w:rPr>
          <w:rFonts w:ascii="Times New Roman" w:hAnsi="Times New Roman" w:cs="Times New Roman"/>
          <w:sz w:val="24"/>
        </w:rPr>
        <w:t xml:space="preserve"> in </w:t>
      </w:r>
      <w:r>
        <w:rPr>
          <w:rFonts w:ascii="Times New Roman" w:hAnsi="Times New Roman" w:cs="Times New Roman"/>
          <w:b/>
          <w:sz w:val="24"/>
        </w:rPr>
        <w:t>SQL</w:t>
      </w:r>
      <w:r>
        <w:rPr>
          <w:rFonts w:ascii="Times New Roman" w:hAnsi="Times New Roman" w:cs="Times New Roman"/>
          <w:sz w:val="24"/>
        </w:rPr>
        <w:t xml:space="preserve"> and </w:t>
      </w:r>
      <w:r>
        <w:rPr>
          <w:rFonts w:ascii="Times New Roman" w:hAnsi="Times New Roman" w:cs="Times New Roman"/>
          <w:b/>
          <w:sz w:val="24"/>
        </w:rPr>
        <w:t>PLSQL.</w:t>
      </w:r>
    </w:p>
    <w:p w14:paraId="3E8C87C6" w14:textId="0DCA5B32" w:rsidR="00C91659" w:rsidRDefault="00C91659" w:rsidP="00CF677E">
      <w:pPr>
        <w:pStyle w:val="ListParagraph"/>
        <w:widowControl/>
        <w:numPr>
          <w:ilvl w:val="0"/>
          <w:numId w:val="5"/>
        </w:numPr>
        <w:tabs>
          <w:tab w:val="left" w:pos="1341"/>
        </w:tabs>
        <w:autoSpaceDE/>
        <w:spacing w:before="0" w:line="276"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Experience in Creating </w:t>
      </w:r>
      <w:r>
        <w:rPr>
          <w:rFonts w:ascii="Times New Roman" w:hAnsi="Times New Roman" w:cs="Times New Roman"/>
          <w:b/>
          <w:sz w:val="24"/>
          <w:szCs w:val="24"/>
        </w:rPr>
        <w:t>Tables, Views, Constraints</w:t>
      </w:r>
      <w:r w:rsidR="002E44CA">
        <w:rPr>
          <w:rFonts w:ascii="Times New Roman" w:hAnsi="Times New Roman" w:cs="Times New Roman"/>
          <w:b/>
          <w:sz w:val="24"/>
          <w:szCs w:val="24"/>
        </w:rPr>
        <w:t xml:space="preserve"> and </w:t>
      </w:r>
      <w:r>
        <w:rPr>
          <w:rFonts w:ascii="Times New Roman" w:hAnsi="Times New Roman" w:cs="Times New Roman"/>
          <w:b/>
          <w:sz w:val="24"/>
          <w:szCs w:val="24"/>
        </w:rPr>
        <w:t>Sequences.</w:t>
      </w:r>
    </w:p>
    <w:p w14:paraId="304190D8" w14:textId="77777777" w:rsidR="00C91659" w:rsidRDefault="00C91659" w:rsidP="00C91659">
      <w:pPr>
        <w:pStyle w:val="ListParagraph"/>
        <w:widowControl/>
        <w:numPr>
          <w:ilvl w:val="0"/>
          <w:numId w:val="5"/>
        </w:numPr>
        <w:tabs>
          <w:tab w:val="left" w:pos="1341"/>
        </w:tabs>
        <w:autoSpaceDE/>
        <w:spacing w:before="0" w:line="256" w:lineRule="auto"/>
        <w:ind w:right="618"/>
        <w:contextualSpacing/>
        <w:jc w:val="both"/>
        <w:rPr>
          <w:rFonts w:ascii="Times New Roman" w:hAnsi="Times New Roman" w:cs="Times New Roman"/>
          <w:sz w:val="24"/>
          <w:szCs w:val="24"/>
        </w:rPr>
      </w:pPr>
      <w:r>
        <w:rPr>
          <w:rFonts w:ascii="Times New Roman" w:hAnsi="Times New Roman" w:cs="Times New Roman"/>
          <w:b/>
          <w:bCs/>
          <w:sz w:val="24"/>
          <w:szCs w:val="24"/>
        </w:rPr>
        <w:t xml:space="preserve">Proficient in PL/SQL programming - </w:t>
      </w:r>
      <w:r>
        <w:rPr>
          <w:rFonts w:ascii="Times New Roman" w:hAnsi="Times New Roman" w:cs="Times New Roman"/>
          <w:sz w:val="24"/>
          <w:szCs w:val="24"/>
        </w:rPr>
        <w:t>Stored Procedures, Functions and Packages, SQL tuning, Constructing of Tables, Views, Database Triggers, Synonyms, Sequence, Cursors, user defined exception, Pragma Autonomous Transaction, Bulk Collect and for all, Oracle Hint, Explain Plan, indexes, Analytical Functions, SQL-Loader</w:t>
      </w:r>
      <w:r>
        <w:rPr>
          <w:rFonts w:ascii="Times New Roman" w:hAnsi="Times New Roman" w:cs="Times New Roman"/>
          <w:spacing w:val="1"/>
          <w:sz w:val="24"/>
          <w:szCs w:val="24"/>
        </w:rPr>
        <w:t xml:space="preserve"> </w:t>
      </w:r>
      <w:r>
        <w:rPr>
          <w:rFonts w:ascii="Times New Roman" w:hAnsi="Times New Roman" w:cs="Times New Roman"/>
          <w:sz w:val="24"/>
          <w:szCs w:val="24"/>
        </w:rPr>
        <w:t>etc.</w:t>
      </w:r>
    </w:p>
    <w:p w14:paraId="5E5E871B" w14:textId="2A0C2C1B" w:rsidR="00C91659" w:rsidRDefault="00C91659" w:rsidP="00C91659">
      <w:pPr>
        <w:pStyle w:val="ListParagraph"/>
        <w:widowControl/>
        <w:numPr>
          <w:ilvl w:val="0"/>
          <w:numId w:val="5"/>
        </w:numPr>
        <w:tabs>
          <w:tab w:val="left" w:pos="1341"/>
        </w:tabs>
        <w:autoSpaceDE/>
        <w:spacing w:before="0" w:line="256" w:lineRule="auto"/>
        <w:ind w:right="618"/>
        <w:contextualSpacing/>
        <w:jc w:val="both"/>
        <w:rPr>
          <w:rFonts w:ascii="Times New Roman" w:hAnsi="Times New Roman" w:cs="Times New Roman"/>
          <w:sz w:val="24"/>
          <w:szCs w:val="24"/>
        </w:rPr>
      </w:pPr>
      <w:r>
        <w:rPr>
          <w:rFonts w:ascii="Times New Roman" w:hAnsi="Times New Roman" w:cs="Times New Roman"/>
          <w:sz w:val="24"/>
          <w:szCs w:val="24"/>
        </w:rPr>
        <w:t xml:space="preserve">Aware of the Concept of </w:t>
      </w:r>
      <w:r>
        <w:rPr>
          <w:rFonts w:ascii="Times New Roman" w:hAnsi="Times New Roman" w:cs="Times New Roman"/>
          <w:b/>
          <w:sz w:val="24"/>
          <w:szCs w:val="24"/>
        </w:rPr>
        <w:t xml:space="preserve">Exception handling </w:t>
      </w:r>
      <w:r>
        <w:rPr>
          <w:rFonts w:ascii="Times New Roman" w:hAnsi="Times New Roman" w:cs="Times New Roman"/>
          <w:sz w:val="24"/>
          <w:szCs w:val="24"/>
        </w:rPr>
        <w:t>mechanism.</w:t>
      </w:r>
    </w:p>
    <w:p w14:paraId="123A47A7" w14:textId="77777777" w:rsidR="00C91659" w:rsidRDefault="00C91659" w:rsidP="00C91659">
      <w:pPr>
        <w:pStyle w:val="ListParagraph"/>
        <w:numPr>
          <w:ilvl w:val="0"/>
          <w:numId w:val="5"/>
        </w:numPr>
        <w:spacing w:before="51" w:line="256" w:lineRule="auto"/>
        <w:ind w:right="129"/>
        <w:jc w:val="both"/>
        <w:rPr>
          <w:rFonts w:ascii="Times New Roman" w:hAnsi="Times New Roman" w:cs="Times New Roman"/>
          <w:sz w:val="24"/>
        </w:rPr>
      </w:pPr>
      <w:r>
        <w:rPr>
          <w:rFonts w:ascii="Times New Roman" w:hAnsi="Times New Roman" w:cs="Times New Roman"/>
          <w:sz w:val="24"/>
          <w:szCs w:val="24"/>
        </w:rPr>
        <w:t>Having intermediate knowledge on CORE JAVA</w:t>
      </w:r>
      <w:r>
        <w:rPr>
          <w:rFonts w:ascii="Times New Roman" w:hAnsi="Times New Roman" w:cs="Times New Roman"/>
          <w:b/>
          <w:bCs/>
          <w:sz w:val="24"/>
          <w:szCs w:val="24"/>
        </w:rPr>
        <w:t>.</w:t>
      </w:r>
    </w:p>
    <w:p w14:paraId="2F81C4B6" w14:textId="77777777" w:rsidR="003F3AA2" w:rsidRDefault="003F3AA2" w:rsidP="003F3AA2">
      <w:pPr>
        <w:spacing w:before="51" w:line="259" w:lineRule="auto"/>
        <w:ind w:right="129"/>
        <w:jc w:val="both"/>
        <w:rPr>
          <w:rFonts w:ascii="Times New Roman" w:hAnsi="Times New Roman" w:cs="Times New Roman"/>
          <w:sz w:val="24"/>
        </w:rPr>
      </w:pPr>
    </w:p>
    <w:p w14:paraId="20643C22" w14:textId="77777777" w:rsidR="00393FEE" w:rsidRDefault="00393FEE" w:rsidP="003F3AA2">
      <w:pPr>
        <w:spacing w:before="51" w:line="259" w:lineRule="auto"/>
        <w:ind w:right="129"/>
        <w:jc w:val="both"/>
        <w:rPr>
          <w:rFonts w:ascii="Times New Roman" w:hAnsi="Times New Roman" w:cs="Times New Roman"/>
          <w:sz w:val="24"/>
        </w:rPr>
      </w:pPr>
    </w:p>
    <w:p w14:paraId="406398CD" w14:textId="77777777" w:rsidR="003F3AA2" w:rsidRDefault="003F3AA2" w:rsidP="003F3AA2">
      <w:pPr>
        <w:pStyle w:val="Heading1"/>
        <w:rPr>
          <w:rFonts w:ascii="Times New Roman" w:hAnsi="Times New Roman" w:cs="Times New Roman"/>
          <w:color w:val="2E5496"/>
        </w:rPr>
      </w:pPr>
      <w:r w:rsidRPr="00916A52">
        <w:rPr>
          <w:rFonts w:ascii="Times New Roman" w:hAnsi="Times New Roman" w:cs="Times New Roman"/>
          <w:color w:val="2E5496"/>
        </w:rPr>
        <w:t>Technical</w:t>
      </w:r>
      <w:r w:rsidRPr="00916A52">
        <w:rPr>
          <w:rFonts w:ascii="Times New Roman" w:hAnsi="Times New Roman" w:cs="Times New Roman"/>
          <w:color w:val="2E5496"/>
          <w:spacing w:val="-4"/>
        </w:rPr>
        <w:t xml:space="preserve"> </w:t>
      </w:r>
      <w:r w:rsidRPr="00916A52">
        <w:rPr>
          <w:rFonts w:ascii="Times New Roman" w:hAnsi="Times New Roman" w:cs="Times New Roman"/>
          <w:color w:val="2E5496"/>
        </w:rPr>
        <w:t>Details:</w:t>
      </w:r>
    </w:p>
    <w:p w14:paraId="47E9D002" w14:textId="77777777" w:rsidR="008074FD" w:rsidRDefault="008074FD" w:rsidP="003F3AA2">
      <w:pPr>
        <w:pStyle w:val="Heading1"/>
        <w:rPr>
          <w:rFonts w:ascii="Times New Roman" w:hAnsi="Times New Roman" w:cs="Times New Roman"/>
          <w:color w:val="2E5496"/>
        </w:rPr>
      </w:pPr>
    </w:p>
    <w:p w14:paraId="6FDDA6E7" w14:textId="77777777" w:rsidR="003F3AA2" w:rsidRDefault="003F3AA2" w:rsidP="003F3AA2">
      <w:pPr>
        <w:spacing w:after="10" w:line="257" w:lineRule="auto"/>
        <w:ind w:right="95"/>
        <w:rPr>
          <w:b/>
          <w:i/>
          <w:sz w:val="24"/>
          <w:szCs w:val="24"/>
        </w:rPr>
      </w:pPr>
    </w:p>
    <w:tbl>
      <w:tblPr>
        <w:tblW w:w="9245"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67"/>
        <w:gridCol w:w="4978"/>
      </w:tblGrid>
      <w:tr w:rsidR="003F3AA2" w:rsidRPr="00916A52" w14:paraId="505B79ED" w14:textId="77777777" w:rsidTr="00335464">
        <w:trPr>
          <w:trHeight w:val="494"/>
        </w:trPr>
        <w:tc>
          <w:tcPr>
            <w:tcW w:w="4267" w:type="dxa"/>
          </w:tcPr>
          <w:p w14:paraId="2558E561"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Operating System</w:t>
            </w:r>
          </w:p>
        </w:tc>
        <w:tc>
          <w:tcPr>
            <w:tcW w:w="4978" w:type="dxa"/>
          </w:tcPr>
          <w:p w14:paraId="5E647EA5"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Windows Family.</w:t>
            </w:r>
          </w:p>
        </w:tc>
      </w:tr>
      <w:tr w:rsidR="003F3AA2" w:rsidRPr="00916A52" w14:paraId="2CD4A37F" w14:textId="77777777" w:rsidTr="00335464">
        <w:trPr>
          <w:trHeight w:val="509"/>
        </w:trPr>
        <w:tc>
          <w:tcPr>
            <w:tcW w:w="4267" w:type="dxa"/>
          </w:tcPr>
          <w:p w14:paraId="606147D8" w14:textId="77777777"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Languages</w:t>
            </w:r>
          </w:p>
        </w:tc>
        <w:tc>
          <w:tcPr>
            <w:tcW w:w="4978" w:type="dxa"/>
          </w:tcPr>
          <w:p w14:paraId="0F0E2601" w14:textId="15DB8A0A"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 xml:space="preserve">SQL, PLSQL, </w:t>
            </w:r>
            <w:r w:rsidR="00335464">
              <w:rPr>
                <w:rFonts w:ascii="Times New Roman" w:hAnsi="Times New Roman" w:cs="Times New Roman"/>
                <w:b/>
                <w:sz w:val="24"/>
                <w:szCs w:val="24"/>
              </w:rPr>
              <w:t>JAVA, Oracle APEX.</w:t>
            </w:r>
          </w:p>
        </w:tc>
      </w:tr>
      <w:tr w:rsidR="003F3AA2" w:rsidRPr="00916A52" w14:paraId="045F4F1E" w14:textId="77777777" w:rsidTr="00335464">
        <w:trPr>
          <w:trHeight w:val="569"/>
        </w:trPr>
        <w:tc>
          <w:tcPr>
            <w:tcW w:w="4267" w:type="dxa"/>
          </w:tcPr>
          <w:p w14:paraId="7490FC46"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Tools Used</w:t>
            </w:r>
          </w:p>
        </w:tc>
        <w:tc>
          <w:tcPr>
            <w:tcW w:w="4978" w:type="dxa"/>
          </w:tcPr>
          <w:p w14:paraId="4CF3749D" w14:textId="77777777" w:rsidR="00335464" w:rsidRDefault="003F3AA2" w:rsidP="00335464">
            <w:pPr>
              <w:pStyle w:val="TableParagraph"/>
              <w:spacing w:before="4" w:line="222" w:lineRule="exact"/>
              <w:ind w:left="240" w:right="353" w:hangingChars="100" w:hanging="240"/>
              <w:rPr>
                <w:rFonts w:ascii="Times New Roman" w:hAnsi="Times New Roman" w:cs="Times New Roman"/>
                <w:b/>
                <w:sz w:val="24"/>
                <w:szCs w:val="24"/>
              </w:rPr>
            </w:pPr>
            <w:r w:rsidRPr="00916A52">
              <w:rPr>
                <w:rFonts w:ascii="Times New Roman" w:hAnsi="Times New Roman" w:cs="Times New Roman"/>
                <w:b/>
                <w:sz w:val="24"/>
                <w:szCs w:val="24"/>
              </w:rPr>
              <w:t xml:space="preserve"> PUTTY, SQL Developer, Toad, JIRA</w:t>
            </w:r>
            <w:r w:rsidR="00335464">
              <w:rPr>
                <w:rFonts w:ascii="Times New Roman" w:hAnsi="Times New Roman" w:cs="Times New Roman"/>
                <w:b/>
                <w:sz w:val="24"/>
                <w:szCs w:val="24"/>
              </w:rPr>
              <w:t>,</w:t>
            </w:r>
          </w:p>
          <w:p w14:paraId="792B1205" w14:textId="32CD9C41" w:rsidR="003F3AA2" w:rsidRPr="00916A52" w:rsidRDefault="00335464" w:rsidP="00335464">
            <w:pPr>
              <w:pStyle w:val="TableParagraph"/>
              <w:spacing w:before="4" w:line="222" w:lineRule="exact"/>
              <w:ind w:left="240" w:right="353" w:hangingChars="100" w:hanging="240"/>
              <w:rPr>
                <w:rFonts w:ascii="Times New Roman" w:hAnsi="Times New Roman" w:cs="Times New Roman"/>
                <w:b/>
                <w:sz w:val="24"/>
                <w:szCs w:val="24"/>
              </w:rPr>
            </w:pPr>
            <w:r>
              <w:rPr>
                <w:rFonts w:ascii="Times New Roman" w:hAnsi="Times New Roman" w:cs="Times New Roman"/>
                <w:b/>
                <w:sz w:val="24"/>
                <w:szCs w:val="24"/>
              </w:rPr>
              <w:t xml:space="preserve"> ECLIPSE.</w:t>
            </w:r>
          </w:p>
        </w:tc>
      </w:tr>
    </w:tbl>
    <w:p w14:paraId="0A0D4514" w14:textId="0C44AB4A" w:rsidR="003F3AA2" w:rsidRDefault="00103421" w:rsidP="003F3AA2">
      <w:pPr>
        <w:pStyle w:val="Heading1"/>
        <w:rPr>
          <w:rFonts w:ascii="Times New Roman" w:hAnsi="Times New Roman" w:cs="Times New Roman"/>
          <w:color w:val="2E5496"/>
        </w:rPr>
      </w:pPr>
      <w:r>
        <w:rPr>
          <w:rFonts w:ascii="Times New Roman" w:hAnsi="Times New Roman" w:cs="Times New Roman"/>
          <w:noProof/>
          <w:sz w:val="24"/>
          <w:lang w:eastAsia="en-IN"/>
        </w:rPr>
        <mc:AlternateContent>
          <mc:Choice Requires="wps">
            <w:drawing>
              <wp:anchor distT="0" distB="0" distL="114300" distR="114300" simplePos="0" relativeHeight="251663360" behindDoc="0" locked="0" layoutInCell="1" allowOverlap="1" wp14:anchorId="416BFC9E" wp14:editId="66C6FEDB">
                <wp:simplePos x="0" y="0"/>
                <wp:positionH relativeFrom="column">
                  <wp:posOffset>0</wp:posOffset>
                </wp:positionH>
                <wp:positionV relativeFrom="paragraph">
                  <wp:posOffset>-635</wp:posOffset>
                </wp:positionV>
                <wp:extent cx="6508750" cy="127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6508750" cy="12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B0C079"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5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" strokecolor="black [3040]" strokeweight="1.5pt"/>
            </w:pict>
          </mc:Fallback>
        </mc:AlternateContent>
      </w:r>
    </w:p>
    <w:p w14:paraId="3A1FC4A4" w14:textId="77777777" w:rsidR="008074FD" w:rsidRDefault="008074FD" w:rsidP="003F3AA2">
      <w:pPr>
        <w:pStyle w:val="Heading1"/>
        <w:rPr>
          <w:rFonts w:ascii="Times New Roman" w:hAnsi="Times New Roman" w:cs="Times New Roman"/>
          <w:color w:val="2E5496"/>
        </w:rPr>
      </w:pPr>
    </w:p>
    <w:p w14:paraId="6FC7A024" w14:textId="719B29EE" w:rsidR="003F3AA2" w:rsidRPr="003F3AA2" w:rsidRDefault="003F3AA2" w:rsidP="003F3AA2">
      <w:pPr>
        <w:spacing w:before="51" w:line="259" w:lineRule="auto"/>
        <w:ind w:right="129"/>
        <w:jc w:val="both"/>
        <w:rPr>
          <w:rFonts w:ascii="Times New Roman" w:hAnsi="Times New Roman" w:cs="Times New Roman"/>
          <w:sz w:val="24"/>
        </w:rPr>
      </w:pPr>
    </w:p>
    <w:p w14:paraId="06BB2D3B" w14:textId="77777777" w:rsidR="00335464" w:rsidRDefault="00335464" w:rsidP="00393FEE">
      <w:pPr>
        <w:pStyle w:val="Heading1"/>
        <w:spacing w:before="206"/>
        <w:ind w:left="0"/>
        <w:rPr>
          <w:rFonts w:ascii="Times New Roman" w:hAnsi="Times New Roman" w:cs="Times New Roman"/>
          <w:color w:val="2E5496"/>
        </w:rPr>
      </w:pPr>
    </w:p>
    <w:p w14:paraId="585779BE" w14:textId="44B59FAB" w:rsidR="003F3AA2" w:rsidRDefault="00393FEE" w:rsidP="00393FEE">
      <w:pPr>
        <w:pStyle w:val="Heading1"/>
        <w:spacing w:before="206"/>
        <w:ind w:left="0"/>
        <w:rPr>
          <w:rFonts w:ascii="Times New Roman" w:hAnsi="Times New Roman" w:cs="Times New Roman"/>
          <w:color w:val="2E5496"/>
          <w:spacing w:val="-7"/>
        </w:rPr>
      </w:pPr>
      <w:r>
        <w:rPr>
          <w:rFonts w:ascii="Times New Roman" w:hAnsi="Times New Roman" w:cs="Times New Roman"/>
          <w:color w:val="2E5496"/>
        </w:rPr>
        <w:t xml:space="preserve">  </w:t>
      </w:r>
      <w:r w:rsidR="003F3AA2" w:rsidRPr="00916A52">
        <w:rPr>
          <w:rFonts w:ascii="Times New Roman" w:hAnsi="Times New Roman" w:cs="Times New Roman"/>
          <w:color w:val="2E5496"/>
        </w:rPr>
        <w:t>Educational</w:t>
      </w:r>
      <w:r w:rsidR="003F3AA2" w:rsidRPr="00916A52">
        <w:rPr>
          <w:rFonts w:ascii="Times New Roman" w:hAnsi="Times New Roman" w:cs="Times New Roman"/>
          <w:color w:val="2E5496"/>
          <w:spacing w:val="-7"/>
        </w:rPr>
        <w:t xml:space="preserve"> </w:t>
      </w:r>
      <w:r w:rsidR="003F3AA2" w:rsidRPr="00916A52">
        <w:rPr>
          <w:rFonts w:ascii="Times New Roman" w:hAnsi="Times New Roman" w:cs="Times New Roman"/>
          <w:color w:val="2E5496"/>
        </w:rPr>
        <w:t>Details:</w:t>
      </w:r>
      <w:r w:rsidR="003F3AA2" w:rsidRPr="00916A52">
        <w:rPr>
          <w:rFonts w:ascii="Times New Roman" w:hAnsi="Times New Roman" w:cs="Times New Roman"/>
          <w:color w:val="2E5496"/>
          <w:spacing w:val="-7"/>
        </w:rPr>
        <w:t xml:space="preserve"> </w:t>
      </w:r>
    </w:p>
    <w:p w14:paraId="2EE640D2" w14:textId="77777777" w:rsidR="00401550" w:rsidRPr="00916A52" w:rsidRDefault="00401550" w:rsidP="00393FEE">
      <w:pPr>
        <w:pStyle w:val="Heading1"/>
        <w:spacing w:before="206"/>
        <w:ind w:left="0"/>
        <w:rPr>
          <w:rFonts w:ascii="Times New Roman" w:hAnsi="Times New Roman" w:cs="Times New Roman"/>
          <w:color w:val="2E5496"/>
          <w:spacing w:val="-7"/>
        </w:rPr>
      </w:pPr>
    </w:p>
    <w:p w14:paraId="1CB940AC" w14:textId="27F252F8" w:rsidR="003F3AA2" w:rsidRDefault="003F3AA2" w:rsidP="003F3AA2">
      <w:pPr>
        <w:pStyle w:val="ListParagraph"/>
        <w:widowControl/>
        <w:numPr>
          <w:ilvl w:val="0"/>
          <w:numId w:val="2"/>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Completed Bachelor </w:t>
      </w:r>
      <w:r w:rsidR="00335464">
        <w:rPr>
          <w:rFonts w:ascii="Times New Roman" w:hAnsi="Times New Roman" w:cs="Times New Roman"/>
          <w:bCs/>
          <w:sz w:val="24"/>
          <w:szCs w:val="24"/>
        </w:rPr>
        <w:t>of Engineering</w:t>
      </w:r>
      <w:r w:rsidRPr="00916A52">
        <w:rPr>
          <w:rFonts w:ascii="Times New Roman" w:hAnsi="Times New Roman" w:cs="Times New Roman"/>
          <w:bCs/>
          <w:sz w:val="24"/>
          <w:szCs w:val="24"/>
        </w:rPr>
        <w:t xml:space="preserve"> From </w:t>
      </w:r>
      <w:r w:rsidR="00335464" w:rsidRPr="00916A52">
        <w:rPr>
          <w:rFonts w:ascii="Times New Roman" w:hAnsi="Times New Roman" w:cs="Times New Roman"/>
          <w:bCs/>
          <w:sz w:val="24"/>
          <w:szCs w:val="24"/>
        </w:rPr>
        <w:t>VTU Belgaum University</w:t>
      </w:r>
      <w:r w:rsidR="002B1649">
        <w:rPr>
          <w:rFonts w:ascii="Times New Roman" w:hAnsi="Times New Roman" w:cs="Times New Roman"/>
          <w:bCs/>
          <w:sz w:val="24"/>
          <w:szCs w:val="24"/>
        </w:rPr>
        <w:t xml:space="preserve">, </w:t>
      </w:r>
      <w:r w:rsidRPr="00916A52">
        <w:rPr>
          <w:rFonts w:ascii="Times New Roman" w:hAnsi="Times New Roman" w:cs="Times New Roman"/>
          <w:bCs/>
          <w:sz w:val="24"/>
          <w:szCs w:val="24"/>
        </w:rPr>
        <w:t>201</w:t>
      </w:r>
      <w:r w:rsidR="00335464">
        <w:rPr>
          <w:rFonts w:ascii="Times New Roman" w:hAnsi="Times New Roman" w:cs="Times New Roman"/>
          <w:bCs/>
          <w:sz w:val="24"/>
          <w:szCs w:val="24"/>
        </w:rPr>
        <w:t>6-2020</w:t>
      </w:r>
    </w:p>
    <w:p w14:paraId="5A4C7EFD" w14:textId="2B5C3BB3" w:rsidR="002B1649" w:rsidRDefault="002B1649" w:rsidP="002B1649">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r>
        <w:rPr>
          <w:rFonts w:ascii="Times New Roman" w:hAnsi="Times New Roman" w:cs="Times New Roman"/>
          <w:bCs/>
          <w:sz w:val="24"/>
          <w:szCs w:val="24"/>
        </w:rPr>
        <w:t>CGPA: 8.0</w:t>
      </w:r>
    </w:p>
    <w:p w14:paraId="37D6C6B8" w14:textId="77777777" w:rsidR="00A77002" w:rsidRDefault="00A77002" w:rsidP="002B1649">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14:paraId="58DF325B" w14:textId="1951ECE6" w:rsidR="00A77002" w:rsidRDefault="00A77002" w:rsidP="00A77002">
      <w:pPr>
        <w:rPr>
          <w:sz w:val="20"/>
          <w:szCs w:val="20"/>
        </w:rPr>
      </w:pPr>
      <w:r>
        <w:rPr>
          <w:rFonts w:ascii="Calibri" w:eastAsia="Calibri" w:hAnsi="Calibri" w:cs="Calibri"/>
          <w:b/>
          <w:bCs/>
          <w:color w:val="2F5597"/>
          <w:sz w:val="28"/>
          <w:szCs w:val="28"/>
        </w:rPr>
        <w:lastRenderedPageBreak/>
        <w:t xml:space="preserve">  </w:t>
      </w:r>
      <w:r>
        <w:rPr>
          <w:rFonts w:ascii="Calibri" w:eastAsia="Calibri" w:hAnsi="Calibri" w:cs="Calibri"/>
          <w:b/>
          <w:bCs/>
          <w:color w:val="2F5597"/>
          <w:sz w:val="28"/>
          <w:szCs w:val="28"/>
        </w:rPr>
        <w:t>Languages Known</w:t>
      </w:r>
    </w:p>
    <w:p w14:paraId="2CC34986" w14:textId="7B2C0001" w:rsidR="00A77002" w:rsidRDefault="00A77002" w:rsidP="00103421">
      <w:pPr>
        <w:rPr>
          <w:sz w:val="20"/>
          <w:szCs w:val="20"/>
        </w:rPr>
      </w:pPr>
      <w:r>
        <w:rPr>
          <w:rFonts w:ascii="Calibri" w:eastAsia="Calibri" w:hAnsi="Calibri" w:cs="Calibri"/>
          <w:b/>
          <w:bCs/>
          <w:sz w:val="24"/>
          <w:szCs w:val="24"/>
        </w:rPr>
        <w:t xml:space="preserve">   </w:t>
      </w:r>
      <w:r>
        <w:rPr>
          <w:rFonts w:ascii="Calibri" w:eastAsia="Calibri" w:hAnsi="Calibri" w:cs="Calibri"/>
          <w:b/>
          <w:bCs/>
          <w:sz w:val="24"/>
          <w:szCs w:val="24"/>
        </w:rPr>
        <w:t>English</w:t>
      </w:r>
      <w:r>
        <w:rPr>
          <w:rFonts w:ascii="Calibri" w:eastAsia="Calibri" w:hAnsi="Calibri" w:cs="Calibri"/>
          <w:sz w:val="24"/>
          <w:szCs w:val="24"/>
        </w:rPr>
        <w:t xml:space="preserve"> – Fluent  </w:t>
      </w:r>
      <w:r>
        <w:rPr>
          <w:rFonts w:ascii="Calibri" w:eastAsia="Calibri" w:hAnsi="Calibri" w:cs="Calibri"/>
          <w:sz w:val="24"/>
          <w:szCs w:val="24"/>
        </w:rPr>
        <w:t xml:space="preserve"> </w:t>
      </w:r>
      <w:r>
        <w:rPr>
          <w:rFonts w:ascii="Calibri" w:eastAsia="Calibri" w:hAnsi="Calibri" w:cs="Calibri"/>
          <w:b/>
          <w:bCs/>
          <w:sz w:val="24"/>
          <w:szCs w:val="24"/>
        </w:rPr>
        <w:t>Kannada</w:t>
      </w:r>
      <w:r>
        <w:rPr>
          <w:rFonts w:ascii="Calibri" w:eastAsia="Calibri" w:hAnsi="Calibri" w:cs="Calibri"/>
          <w:sz w:val="24"/>
          <w:szCs w:val="24"/>
        </w:rPr>
        <w:t xml:space="preserve"> – Native </w:t>
      </w:r>
      <w:r>
        <w:rPr>
          <w:rFonts w:ascii="Calibri" w:eastAsia="Calibri" w:hAnsi="Calibri" w:cs="Calibri"/>
          <w:sz w:val="24"/>
          <w:szCs w:val="24"/>
        </w:rPr>
        <w:t xml:space="preserve"> </w:t>
      </w:r>
      <w:r>
        <w:rPr>
          <w:rFonts w:ascii="Calibri" w:eastAsia="Calibri" w:hAnsi="Calibri" w:cs="Calibri"/>
          <w:sz w:val="24"/>
          <w:szCs w:val="24"/>
        </w:rPr>
        <w:t xml:space="preserve"> </w:t>
      </w:r>
      <w:r>
        <w:rPr>
          <w:rFonts w:ascii="Calibri" w:eastAsia="Calibri" w:hAnsi="Calibri" w:cs="Calibri"/>
          <w:b/>
          <w:bCs/>
          <w:sz w:val="24"/>
          <w:szCs w:val="24"/>
        </w:rPr>
        <w:t>Hindi</w:t>
      </w:r>
      <w:r>
        <w:rPr>
          <w:rFonts w:ascii="Calibri" w:eastAsia="Calibri" w:hAnsi="Calibri" w:cs="Calibri"/>
          <w:sz w:val="24"/>
          <w:szCs w:val="24"/>
        </w:rPr>
        <w:t xml:space="preserve"> – </w:t>
      </w:r>
      <w:r w:rsidR="00BE7C75">
        <w:rPr>
          <w:rFonts w:ascii="Calibri" w:eastAsia="Calibri" w:hAnsi="Calibri" w:cs="Calibri"/>
          <w:sz w:val="24"/>
          <w:szCs w:val="24"/>
        </w:rPr>
        <w:t>Begin</w:t>
      </w:r>
      <w:r w:rsidR="000F6637">
        <w:rPr>
          <w:rFonts w:ascii="Calibri" w:eastAsia="Calibri" w:hAnsi="Calibri" w:cs="Calibri"/>
          <w:sz w:val="24"/>
          <w:szCs w:val="24"/>
        </w:rPr>
        <w:t>n</w:t>
      </w:r>
      <w:r w:rsidR="00BE7C75">
        <w:rPr>
          <w:rFonts w:ascii="Calibri" w:eastAsia="Calibri" w:hAnsi="Calibri" w:cs="Calibri"/>
          <w:sz w:val="24"/>
          <w:szCs w:val="24"/>
        </w:rPr>
        <w:t>er</w:t>
      </w:r>
    </w:p>
    <w:p w14:paraId="154A0CB8" w14:textId="77777777" w:rsidR="00103421" w:rsidRDefault="00103421" w:rsidP="00103421">
      <w:pPr>
        <w:rPr>
          <w:sz w:val="20"/>
          <w:szCs w:val="20"/>
        </w:rPr>
      </w:pPr>
    </w:p>
    <w:p w14:paraId="5AE87564" w14:textId="69C6E83A" w:rsidR="00A77002" w:rsidRDefault="00182535" w:rsidP="00A77002">
      <w:pPr>
        <w:rPr>
          <w:sz w:val="20"/>
          <w:szCs w:val="20"/>
        </w:rPr>
      </w:pPr>
      <w:r>
        <w:rPr>
          <w:rFonts w:ascii="Calibri" w:eastAsia="Calibri" w:hAnsi="Calibri" w:cs="Calibri"/>
          <w:b/>
          <w:bCs/>
          <w:color w:val="2F5597"/>
          <w:sz w:val="28"/>
          <w:szCs w:val="28"/>
        </w:rPr>
        <w:t xml:space="preserve">  </w:t>
      </w:r>
      <w:r w:rsidR="00A77002">
        <w:rPr>
          <w:rFonts w:ascii="Calibri" w:eastAsia="Calibri" w:hAnsi="Calibri" w:cs="Calibri"/>
          <w:b/>
          <w:bCs/>
          <w:color w:val="2F5597"/>
          <w:sz w:val="28"/>
          <w:szCs w:val="28"/>
        </w:rPr>
        <w:t>Certifications</w:t>
      </w:r>
    </w:p>
    <w:p w14:paraId="22EC63C2" w14:textId="28652798" w:rsidR="00A77002" w:rsidRPr="00D31B45" w:rsidRDefault="00182535" w:rsidP="00A77002">
      <w:pPr>
        <w:spacing w:line="194" w:lineRule="exact"/>
        <w:rPr>
          <w:rFonts w:cstheme="minorHAnsi"/>
          <w:sz w:val="24"/>
          <w:szCs w:val="24"/>
        </w:rPr>
      </w:pPr>
      <w:r>
        <w:rPr>
          <w:rFonts w:cstheme="minorHAnsi"/>
          <w:sz w:val="24"/>
          <w:szCs w:val="24"/>
        </w:rPr>
        <w:t xml:space="preserve">  </w:t>
      </w:r>
      <w:r w:rsidR="00D31B45" w:rsidRPr="00D31B45">
        <w:rPr>
          <w:rFonts w:cstheme="minorHAnsi"/>
          <w:sz w:val="24"/>
          <w:szCs w:val="24"/>
        </w:rPr>
        <w:t xml:space="preserve">1. </w:t>
      </w:r>
      <w:r w:rsidR="00D31B45" w:rsidRPr="00D31B45">
        <w:rPr>
          <w:rFonts w:cstheme="minorHAnsi"/>
          <w:sz w:val="24"/>
          <w:szCs w:val="24"/>
        </w:rPr>
        <w:t>Oracle Cloud Infrastructure 2022 Foundations Associate (1Z0-1085-22) Certificate.</w:t>
      </w:r>
    </w:p>
    <w:p w14:paraId="4F76CF3F" w14:textId="3E79547E" w:rsidR="00D31B45" w:rsidRPr="00D31B45" w:rsidRDefault="00182535" w:rsidP="00D31B45">
      <w:pPr>
        <w:rPr>
          <w:rFonts w:cstheme="minorHAnsi"/>
          <w:sz w:val="24"/>
          <w:szCs w:val="24"/>
        </w:rPr>
      </w:pPr>
      <w:r>
        <w:rPr>
          <w:rFonts w:cstheme="minorHAnsi"/>
          <w:sz w:val="24"/>
          <w:szCs w:val="24"/>
        </w:rPr>
        <w:t xml:space="preserve">  </w:t>
      </w:r>
      <w:r w:rsidR="00D31B45" w:rsidRPr="00D31B45">
        <w:rPr>
          <w:rFonts w:cstheme="minorHAnsi"/>
          <w:sz w:val="24"/>
          <w:szCs w:val="24"/>
        </w:rPr>
        <w:t>2</w:t>
      </w:r>
      <w:r w:rsidR="00D31B45" w:rsidRPr="00D31B45">
        <w:rPr>
          <w:rFonts w:cstheme="minorHAnsi"/>
          <w:sz w:val="24"/>
          <w:szCs w:val="24"/>
        </w:rPr>
        <w:t>. Oracle Apex Cloud Developer Professional certificate</w:t>
      </w:r>
      <w:r w:rsidR="00D31B45">
        <w:rPr>
          <w:rFonts w:cstheme="minorHAnsi"/>
          <w:sz w:val="24"/>
          <w:szCs w:val="24"/>
        </w:rPr>
        <w:t>.</w:t>
      </w:r>
    </w:p>
    <w:p w14:paraId="09F2D7DC" w14:textId="77777777" w:rsidR="00401550" w:rsidRPr="00916A52" w:rsidRDefault="00401550" w:rsidP="00401550">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14:paraId="444FD070" w14:textId="77777777" w:rsidR="003F3AA2" w:rsidRDefault="003F3AA2" w:rsidP="003F3AA2">
      <w:pPr>
        <w:pStyle w:val="Heading1"/>
        <w:spacing w:before="206"/>
        <w:rPr>
          <w:rFonts w:ascii="Times New Roman" w:hAnsi="Times New Roman" w:cs="Times New Roman"/>
          <w:color w:val="2E5496"/>
        </w:rPr>
      </w:pPr>
      <w:r w:rsidRPr="00916A52">
        <w:rPr>
          <w:rFonts w:ascii="Times New Roman" w:hAnsi="Times New Roman" w:cs="Times New Roman"/>
          <w:color w:val="2E5496"/>
        </w:rPr>
        <w:t>Work</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14:paraId="44FC3766" w14:textId="77777777" w:rsidR="00401550" w:rsidRPr="00916A52" w:rsidRDefault="00401550" w:rsidP="00103421">
      <w:pPr>
        <w:pStyle w:val="Heading1"/>
        <w:spacing w:before="206"/>
        <w:rPr>
          <w:rFonts w:ascii="Times New Roman" w:hAnsi="Times New Roman" w:cs="Times New Roman"/>
          <w:color w:val="2E5496"/>
        </w:rPr>
      </w:pPr>
    </w:p>
    <w:p w14:paraId="1AE60E50" w14:textId="64922AEE"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Working as Software Engineer in </w:t>
      </w:r>
      <w:r w:rsidR="004D601A">
        <w:rPr>
          <w:rFonts w:ascii="Times New Roman" w:hAnsi="Times New Roman" w:cs="Times New Roman"/>
          <w:bCs/>
          <w:sz w:val="24"/>
          <w:szCs w:val="24"/>
        </w:rPr>
        <w:t>LTIMindtree</w:t>
      </w:r>
      <w:r>
        <w:rPr>
          <w:rFonts w:ascii="Times New Roman" w:hAnsi="Times New Roman" w:cs="Times New Roman"/>
          <w:bCs/>
          <w:sz w:val="24"/>
          <w:szCs w:val="24"/>
        </w:rPr>
        <w:t xml:space="preserve"> f</w:t>
      </w:r>
      <w:r w:rsidRPr="00916A52">
        <w:rPr>
          <w:rFonts w:ascii="Times New Roman" w:hAnsi="Times New Roman" w:cs="Times New Roman"/>
          <w:bCs/>
          <w:sz w:val="24"/>
          <w:szCs w:val="24"/>
        </w:rPr>
        <w:t xml:space="preserve">rom </w:t>
      </w:r>
      <w:r w:rsidR="004D601A">
        <w:rPr>
          <w:rFonts w:ascii="Times New Roman" w:hAnsi="Times New Roman" w:cs="Times New Roman"/>
          <w:bCs/>
          <w:sz w:val="24"/>
          <w:szCs w:val="24"/>
        </w:rPr>
        <w:t>Jan</w:t>
      </w:r>
      <w:r w:rsidRPr="00916A52">
        <w:rPr>
          <w:rFonts w:ascii="Times New Roman" w:hAnsi="Times New Roman" w:cs="Times New Roman"/>
          <w:bCs/>
          <w:sz w:val="24"/>
          <w:szCs w:val="24"/>
        </w:rPr>
        <w:t>-202</w:t>
      </w:r>
      <w:r w:rsidR="004D601A">
        <w:rPr>
          <w:rFonts w:ascii="Times New Roman" w:hAnsi="Times New Roman" w:cs="Times New Roman"/>
          <w:bCs/>
          <w:sz w:val="24"/>
          <w:szCs w:val="24"/>
        </w:rPr>
        <w:t>2</w:t>
      </w:r>
      <w:r w:rsidRPr="00916A52">
        <w:rPr>
          <w:rFonts w:ascii="Times New Roman" w:hAnsi="Times New Roman" w:cs="Times New Roman"/>
          <w:bCs/>
          <w:sz w:val="24"/>
          <w:szCs w:val="24"/>
        </w:rPr>
        <w:t xml:space="preserve"> to Present.</w:t>
      </w:r>
    </w:p>
    <w:p w14:paraId="4E88682A" w14:textId="77777777" w:rsidR="00103421" w:rsidRDefault="00103421" w:rsidP="008B0201">
      <w:pPr>
        <w:tabs>
          <w:tab w:val="left" w:pos="1251"/>
          <w:tab w:val="left" w:pos="1252"/>
        </w:tabs>
        <w:spacing w:before="166" w:after="160" w:line="259" w:lineRule="auto"/>
        <w:contextualSpacing/>
        <w:rPr>
          <w:rFonts w:ascii="Times New Roman" w:hAnsi="Times New Roman" w:cs="Times New Roman"/>
          <w:bCs/>
          <w:sz w:val="24"/>
          <w:szCs w:val="24"/>
        </w:rPr>
      </w:pPr>
    </w:p>
    <w:p w14:paraId="34D38BEE" w14:textId="59A29DB1" w:rsidR="00401550" w:rsidRPr="008B0201" w:rsidRDefault="003F3AA2" w:rsidP="008B0201">
      <w:pPr>
        <w:tabs>
          <w:tab w:val="left" w:pos="1251"/>
          <w:tab w:val="left" w:pos="1252"/>
        </w:tabs>
        <w:spacing w:before="166" w:after="160" w:line="259" w:lineRule="auto"/>
        <w:contextualSpacing/>
        <w:rPr>
          <w:rFonts w:ascii="Times New Roman" w:hAnsi="Times New Roman" w:cs="Times New Roman"/>
          <w:bCs/>
          <w:sz w:val="24"/>
          <w:szCs w:val="24"/>
        </w:rPr>
      </w:pPr>
      <w:r>
        <w:rPr>
          <w:rFonts w:ascii="Times New Roman" w:hAnsi="Times New Roman" w:cs="Times New Roman"/>
          <w:bCs/>
          <w:noProof/>
          <w:sz w:val="24"/>
          <w:szCs w:val="24"/>
          <w:lang w:eastAsia="en-IN"/>
        </w:rPr>
        <mc:AlternateContent>
          <mc:Choice Requires="wps">
            <w:drawing>
              <wp:anchor distT="0" distB="0" distL="114300" distR="114300" simplePos="0" relativeHeight="251661312" behindDoc="0" locked="0" layoutInCell="1" allowOverlap="1" wp14:anchorId="54854EE9" wp14:editId="193113E4">
                <wp:simplePos x="0" y="0"/>
                <wp:positionH relativeFrom="column">
                  <wp:posOffset>-635</wp:posOffset>
                </wp:positionH>
                <wp:positionV relativeFrom="paragraph">
                  <wp:posOffset>161925</wp:posOffset>
                </wp:positionV>
                <wp:extent cx="6426200" cy="19050"/>
                <wp:effectExtent l="0" t="0" r="12700" b="19050"/>
                <wp:wrapNone/>
                <wp:docPr id="8" name="Straight Connector 8"/>
                <wp:cNvGraphicFramePr/>
                <a:graphic xmlns:a="http://schemas.openxmlformats.org/drawingml/2006/main">
                  <a:graphicData uri="http://schemas.microsoft.com/office/word/2010/wordprocessingShape">
                    <wps:wsp>
                      <wps:cNvCnPr/>
                      <wps:spPr>
                        <a:xfrm flipV="1">
                          <a:off x="0" y="0"/>
                          <a:ext cx="64262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E38BB"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5pt,12.75pt" to="505.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" strokecolor="black [3040]" strokeweight="1.5pt"/>
            </w:pict>
          </mc:Fallback>
        </mc:AlternateContent>
      </w:r>
    </w:p>
    <w:p w14:paraId="5C3FABA2" w14:textId="764AE144" w:rsidR="008B0201" w:rsidRDefault="003F3AA2" w:rsidP="00103421">
      <w:pPr>
        <w:pStyle w:val="Heading1"/>
        <w:spacing w:before="206"/>
        <w:rPr>
          <w:rFonts w:ascii="Times New Roman" w:hAnsi="Times New Roman" w:cs="Times New Roman"/>
          <w:color w:val="2E5496"/>
        </w:rPr>
      </w:pPr>
      <w:r w:rsidRPr="00916A52">
        <w:rPr>
          <w:rFonts w:ascii="Times New Roman" w:hAnsi="Times New Roman" w:cs="Times New Roman"/>
          <w:color w:val="2E5496"/>
        </w:rPr>
        <w:t>Project</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14:paraId="67EF19B4" w14:textId="77777777" w:rsidR="00103421" w:rsidRDefault="00103421" w:rsidP="00103421">
      <w:pPr>
        <w:pStyle w:val="Heading1"/>
        <w:spacing w:before="206"/>
        <w:rPr>
          <w:rFonts w:ascii="Times New Roman" w:hAnsi="Times New Roman" w:cs="Times New Roman"/>
          <w:color w:val="2E5496"/>
        </w:rPr>
      </w:pPr>
    </w:p>
    <w:p w14:paraId="79E74A38" w14:textId="43750674" w:rsidR="003F3AA2" w:rsidRDefault="003F3AA2" w:rsidP="003F3AA2">
      <w:pPr>
        <w:pStyle w:val="Heading1"/>
        <w:ind w:left="0"/>
        <w:rPr>
          <w:rFonts w:ascii="Times New Roman" w:hAnsi="Times New Roman" w:cs="Times New Roman"/>
          <w:color w:val="000000" w:themeColor="text1"/>
          <w:sz w:val="24"/>
        </w:rPr>
      </w:pPr>
      <w:r w:rsidRPr="005D35D9">
        <w:rPr>
          <w:rFonts w:ascii="Times New Roman" w:hAnsi="Times New Roman" w:cs="Times New Roman"/>
          <w:color w:val="000000" w:themeColor="text1"/>
          <w:sz w:val="24"/>
        </w:rPr>
        <w:t>Project #</w:t>
      </w:r>
      <w:r w:rsidR="00346109">
        <w:rPr>
          <w:rFonts w:ascii="Times New Roman" w:hAnsi="Times New Roman" w:cs="Times New Roman"/>
          <w:color w:val="000000" w:themeColor="text1"/>
          <w:sz w:val="24"/>
        </w:rPr>
        <w:t>1</w:t>
      </w:r>
      <w:r w:rsidRPr="005D35D9">
        <w:rPr>
          <w:rFonts w:ascii="Times New Roman" w:hAnsi="Times New Roman" w:cs="Times New Roman"/>
          <w:color w:val="000000" w:themeColor="text1"/>
          <w:sz w:val="24"/>
        </w:rPr>
        <w:t>(</w:t>
      </w:r>
      <w:r w:rsidR="00346109">
        <w:rPr>
          <w:rFonts w:ascii="Times New Roman" w:hAnsi="Times New Roman" w:cs="Times New Roman"/>
          <w:color w:val="000000" w:themeColor="text1"/>
          <w:sz w:val="24"/>
        </w:rPr>
        <w:t>MMC-GC</w:t>
      </w:r>
      <w:r w:rsidRPr="005D35D9">
        <w:rPr>
          <w:rFonts w:ascii="Times New Roman" w:hAnsi="Times New Roman" w:cs="Times New Roman"/>
          <w:color w:val="000000" w:themeColor="text1"/>
          <w:sz w:val="24"/>
        </w:rPr>
        <w:t>):</w:t>
      </w:r>
    </w:p>
    <w:p w14:paraId="380D0DA8" w14:textId="59540725" w:rsidR="00346109" w:rsidRDefault="00346109" w:rsidP="00103421">
      <w:pPr>
        <w:pStyle w:val="Heading1"/>
        <w:ind w:left="0"/>
        <w:rPr>
          <w:rFonts w:ascii="Times New Roman" w:eastAsia="Times New Roman" w:hAnsi="Times New Roman" w:cs="Times New Roman"/>
          <w:b w:val="0"/>
          <w:bCs w:val="0"/>
          <w:sz w:val="24"/>
          <w:szCs w:val="24"/>
        </w:rPr>
      </w:pPr>
      <w:r>
        <w:rPr>
          <w:rFonts w:ascii="Times New Roman" w:hAnsi="Times New Roman" w:cs="Times New Roman"/>
          <w:color w:val="000000" w:themeColor="text1"/>
          <w:sz w:val="24"/>
        </w:rPr>
        <w:t>Description:</w:t>
      </w:r>
      <w:r w:rsidRPr="00346109">
        <w:rPr>
          <w:rFonts w:ascii="Times New Roman" w:eastAsia="Times New Roman" w:hAnsi="Times New Roman" w:cs="Times New Roman"/>
          <w:sz w:val="24"/>
          <w:szCs w:val="24"/>
        </w:rPr>
        <w:t xml:space="preserve"> </w:t>
      </w:r>
      <w:r w:rsidRPr="00346109">
        <w:rPr>
          <w:rFonts w:ascii="Times New Roman" w:eastAsia="Times New Roman" w:hAnsi="Times New Roman" w:cs="Times New Roman"/>
          <w:b w:val="0"/>
          <w:bCs w:val="0"/>
          <w:sz w:val="24"/>
          <w:szCs w:val="24"/>
        </w:rPr>
        <w:t xml:space="preserve">Monitoring servers, WebLogic admin work, Support to Middleware Integration. </w:t>
      </w:r>
      <w:r>
        <w:rPr>
          <w:rFonts w:ascii="Times New Roman" w:eastAsia="Times New Roman" w:hAnsi="Times New Roman" w:cs="Times New Roman"/>
          <w:b w:val="0"/>
          <w:bCs w:val="0"/>
          <w:sz w:val="24"/>
          <w:szCs w:val="24"/>
        </w:rPr>
        <w:t xml:space="preserve">       P</w:t>
      </w:r>
      <w:r w:rsidRPr="00346109">
        <w:rPr>
          <w:rFonts w:ascii="Times New Roman" w:eastAsia="Times New Roman" w:hAnsi="Times New Roman" w:cs="Times New Roman"/>
          <w:b w:val="0"/>
          <w:bCs w:val="0"/>
          <w:sz w:val="24"/>
          <w:szCs w:val="24"/>
        </w:rPr>
        <w:t>roject Type: Maintenance and support.</w:t>
      </w:r>
    </w:p>
    <w:p w14:paraId="5B2F493A" w14:textId="77777777" w:rsidR="00575217" w:rsidRDefault="00575217" w:rsidP="00346109">
      <w:pPr>
        <w:pStyle w:val="Heading1"/>
        <w:ind w:left="0"/>
        <w:jc w:val="center"/>
        <w:rPr>
          <w:rFonts w:ascii="Times New Roman" w:eastAsia="Times New Roman" w:hAnsi="Times New Roman" w:cs="Times New Roman"/>
          <w:b w:val="0"/>
          <w:bCs w:val="0"/>
          <w:sz w:val="24"/>
          <w:szCs w:val="24"/>
        </w:rPr>
      </w:pPr>
    </w:p>
    <w:p w14:paraId="0AE73868" w14:textId="77777777" w:rsidR="00580827" w:rsidRDefault="00580827" w:rsidP="00346109">
      <w:pPr>
        <w:pStyle w:val="Heading1"/>
        <w:ind w:left="0"/>
        <w:jc w:val="center"/>
        <w:rPr>
          <w:rFonts w:ascii="Times New Roman" w:eastAsia="Times New Roman" w:hAnsi="Times New Roman" w:cs="Times New Roman"/>
          <w:b w:val="0"/>
          <w:bCs w:val="0"/>
          <w:sz w:val="24"/>
          <w:szCs w:val="24"/>
        </w:rPr>
      </w:pPr>
    </w:p>
    <w:p w14:paraId="1EFD9006" w14:textId="5CC7E66C" w:rsidR="003F3AA2" w:rsidRDefault="003F3AA2" w:rsidP="00575217">
      <w:pPr>
        <w:pStyle w:val="Heading1"/>
        <w:ind w:left="0"/>
        <w:jc w:val="both"/>
        <w:rPr>
          <w:rFonts w:ascii="Times New Roman" w:eastAsia="Times New Roman" w:hAnsi="Times New Roman" w:cs="Times New Roman"/>
        </w:rPr>
      </w:pPr>
      <w:r w:rsidRPr="003F1A5C">
        <w:rPr>
          <w:rFonts w:ascii="Times New Roman" w:eastAsia="Times New Roman" w:hAnsi="Times New Roman" w:cs="Times New Roman"/>
        </w:rPr>
        <w:t>Roles &amp; Responsibilities:</w:t>
      </w:r>
    </w:p>
    <w:p w14:paraId="551CC38B" w14:textId="1474ED39" w:rsidR="00575217" w:rsidRPr="00EA66D7" w:rsidRDefault="00575217" w:rsidP="00EA66D7">
      <w:pPr>
        <w:pStyle w:val="ListParagraph"/>
        <w:numPr>
          <w:ilvl w:val="0"/>
          <w:numId w:val="10"/>
        </w:numPr>
        <w:jc w:val="both"/>
        <w:rPr>
          <w:rFonts w:ascii="Times New Roman" w:eastAsia="Times New Roman" w:hAnsi="Times New Roman" w:cs="Times New Roman"/>
          <w:color w:val="000000"/>
        </w:rPr>
      </w:pPr>
      <w:r w:rsidRPr="00EA66D7">
        <w:rPr>
          <w:rFonts w:ascii="Times New Roman" w:eastAsia="Times New Roman" w:hAnsi="Times New Roman" w:cs="Times New Roman"/>
          <w:color w:val="000000"/>
        </w:rPr>
        <w:t>Monitoring health ,shutdown and Restart of Managed Servers, Admin Server</w:t>
      </w:r>
      <w:r w:rsidR="008B0201" w:rsidRPr="00EA66D7">
        <w:rPr>
          <w:rFonts w:ascii="Times New Roman" w:eastAsia="Times New Roman" w:hAnsi="Times New Roman" w:cs="Times New Roman"/>
          <w:color w:val="000000"/>
        </w:rPr>
        <w:t>.</w:t>
      </w:r>
    </w:p>
    <w:p w14:paraId="4B868D47" w14:textId="01F743FE" w:rsidR="00575217" w:rsidRPr="00EA66D7" w:rsidRDefault="00575217" w:rsidP="00EA66D7">
      <w:pPr>
        <w:pStyle w:val="ListParagraph"/>
        <w:numPr>
          <w:ilvl w:val="0"/>
          <w:numId w:val="10"/>
        </w:numPr>
        <w:jc w:val="both"/>
        <w:rPr>
          <w:rFonts w:ascii="Times New Roman" w:eastAsia="Times New Roman" w:hAnsi="Times New Roman" w:cs="Times New Roman"/>
          <w:color w:val="000000"/>
        </w:rPr>
      </w:pPr>
      <w:r w:rsidRPr="00EA66D7">
        <w:rPr>
          <w:rFonts w:ascii="Times New Roman" w:eastAsia="Times New Roman" w:hAnsi="Times New Roman" w:cs="Times New Roman"/>
          <w:color w:val="000000"/>
        </w:rPr>
        <w:t>Check Manager Servers on which Machine</w:t>
      </w:r>
      <w:r w:rsidR="008B0201" w:rsidRPr="00EA66D7">
        <w:rPr>
          <w:rFonts w:ascii="Times New Roman" w:eastAsia="Times New Roman" w:hAnsi="Times New Roman" w:cs="Times New Roman"/>
          <w:color w:val="000000"/>
        </w:rPr>
        <w:t xml:space="preserve"> and check the possible issue to get </w:t>
      </w:r>
      <w:r w:rsidRPr="00EA66D7">
        <w:rPr>
          <w:rFonts w:ascii="Times New Roman" w:eastAsia="Times New Roman" w:hAnsi="Times New Roman" w:cs="Times New Roman"/>
          <w:color w:val="000000"/>
        </w:rPr>
        <w:t xml:space="preserve">Machine is </w:t>
      </w:r>
      <w:r w:rsidR="008B0201" w:rsidRPr="00EA66D7">
        <w:rPr>
          <w:rFonts w:ascii="Times New Roman" w:eastAsia="Times New Roman" w:hAnsi="Times New Roman" w:cs="Times New Roman"/>
          <w:color w:val="000000"/>
        </w:rPr>
        <w:t>un</w:t>
      </w:r>
      <w:r w:rsidRPr="00EA66D7">
        <w:rPr>
          <w:rFonts w:ascii="Times New Roman" w:eastAsia="Times New Roman" w:hAnsi="Times New Roman" w:cs="Times New Roman"/>
          <w:color w:val="000000"/>
        </w:rPr>
        <w:t>reachable</w:t>
      </w:r>
      <w:r w:rsidR="008B0201" w:rsidRPr="00EA66D7">
        <w:rPr>
          <w:rFonts w:ascii="Times New Roman" w:eastAsia="Times New Roman" w:hAnsi="Times New Roman" w:cs="Times New Roman"/>
          <w:color w:val="000000"/>
        </w:rPr>
        <w:t>.</w:t>
      </w:r>
    </w:p>
    <w:p w14:paraId="03E6B836" w14:textId="295334EE" w:rsidR="00575217" w:rsidRPr="00EA66D7" w:rsidRDefault="00575217" w:rsidP="00EA66D7">
      <w:pPr>
        <w:pStyle w:val="ListParagraph"/>
        <w:numPr>
          <w:ilvl w:val="0"/>
          <w:numId w:val="10"/>
        </w:numPr>
        <w:jc w:val="both"/>
        <w:rPr>
          <w:rFonts w:ascii="Times New Roman" w:eastAsia="Times New Roman" w:hAnsi="Times New Roman" w:cs="Times New Roman"/>
          <w:color w:val="000000"/>
        </w:rPr>
      </w:pPr>
      <w:r w:rsidRPr="00EA66D7">
        <w:rPr>
          <w:rFonts w:ascii="Times New Roman" w:eastAsia="Times New Roman" w:hAnsi="Times New Roman" w:cs="Times New Roman"/>
          <w:color w:val="000000"/>
        </w:rPr>
        <w:t xml:space="preserve">if machines are in unreachable state, </w:t>
      </w:r>
      <w:r w:rsidRPr="00EA66D7">
        <w:rPr>
          <w:rFonts w:ascii="Times New Roman" w:eastAsia="Times New Roman" w:hAnsi="Times New Roman" w:cs="Times New Roman"/>
          <w:color w:val="000000"/>
        </w:rPr>
        <w:t xml:space="preserve">Handling the server and </w:t>
      </w:r>
      <w:r w:rsidRPr="00EA66D7">
        <w:rPr>
          <w:rFonts w:ascii="Times New Roman" w:eastAsia="Times New Roman" w:hAnsi="Times New Roman" w:cs="Times New Roman"/>
          <w:color w:val="000000"/>
        </w:rPr>
        <w:t>restart Node manager from Linux host</w:t>
      </w:r>
      <w:r w:rsidR="007B6D03" w:rsidRPr="00EA66D7">
        <w:rPr>
          <w:rFonts w:ascii="Times New Roman" w:eastAsia="Times New Roman" w:hAnsi="Times New Roman" w:cs="Times New Roman"/>
          <w:color w:val="000000"/>
        </w:rPr>
        <w:t>.</w:t>
      </w:r>
    </w:p>
    <w:p w14:paraId="06EAABB4" w14:textId="77777777" w:rsidR="00A12C20" w:rsidRPr="00EA66D7" w:rsidRDefault="00575217" w:rsidP="00EA66D7">
      <w:pPr>
        <w:pStyle w:val="ListParagraph"/>
        <w:numPr>
          <w:ilvl w:val="0"/>
          <w:numId w:val="10"/>
        </w:numPr>
        <w:jc w:val="both"/>
        <w:rPr>
          <w:rFonts w:ascii="Times New Roman" w:eastAsia="Times New Roman" w:hAnsi="Times New Roman" w:cs="Times New Roman"/>
          <w:color w:val="000000"/>
        </w:rPr>
      </w:pPr>
      <w:r w:rsidRPr="00EA66D7">
        <w:rPr>
          <w:rFonts w:ascii="Times New Roman" w:eastAsia="Times New Roman" w:hAnsi="Times New Roman" w:cs="Times New Roman"/>
          <w:color w:val="000000"/>
        </w:rPr>
        <w:t>Deploying OSB jar files</w:t>
      </w:r>
      <w:r w:rsidR="008B0201" w:rsidRPr="00EA66D7">
        <w:rPr>
          <w:rFonts w:ascii="Times New Roman" w:eastAsia="Times New Roman" w:hAnsi="Times New Roman" w:cs="Times New Roman"/>
          <w:color w:val="000000"/>
        </w:rPr>
        <w:t>.</w:t>
      </w:r>
    </w:p>
    <w:p w14:paraId="174E4076" w14:textId="77777777" w:rsidR="00A12C20" w:rsidRPr="00EA66D7" w:rsidRDefault="00575217" w:rsidP="00EA66D7">
      <w:pPr>
        <w:pStyle w:val="ListParagraph"/>
        <w:numPr>
          <w:ilvl w:val="0"/>
          <w:numId w:val="10"/>
        </w:numPr>
        <w:jc w:val="both"/>
        <w:rPr>
          <w:rFonts w:ascii="Times New Roman" w:eastAsia="Times New Roman" w:hAnsi="Times New Roman" w:cs="Times New Roman"/>
          <w:color w:val="000000"/>
        </w:rPr>
      </w:pPr>
      <w:r w:rsidRPr="00EA66D7">
        <w:rPr>
          <w:rFonts w:ascii="Times New Roman" w:eastAsia="Times New Roman" w:hAnsi="Times New Roman" w:cs="Times New Roman"/>
          <w:color w:val="000000"/>
        </w:rPr>
        <w:t>Monitor JMS Modules and DataSource</w:t>
      </w:r>
      <w:r w:rsidR="00A12C20" w:rsidRPr="00EA66D7">
        <w:rPr>
          <w:rFonts w:ascii="Times New Roman" w:eastAsia="Times New Roman" w:hAnsi="Times New Roman" w:cs="Times New Roman"/>
          <w:color w:val="000000"/>
        </w:rPr>
        <w:t>.</w:t>
      </w:r>
    </w:p>
    <w:p w14:paraId="039C41B5" w14:textId="5D4E137B" w:rsidR="00575217" w:rsidRPr="00EA66D7" w:rsidRDefault="00575217" w:rsidP="00EA66D7">
      <w:pPr>
        <w:pStyle w:val="ListParagraph"/>
        <w:numPr>
          <w:ilvl w:val="0"/>
          <w:numId w:val="10"/>
        </w:numPr>
        <w:jc w:val="both"/>
        <w:rPr>
          <w:rFonts w:ascii="Times New Roman" w:eastAsia="Times New Roman" w:hAnsi="Times New Roman" w:cs="Times New Roman"/>
          <w:color w:val="000000"/>
        </w:rPr>
      </w:pPr>
      <w:r w:rsidRPr="00EA66D7">
        <w:rPr>
          <w:rFonts w:ascii="Times New Roman" w:eastAsia="Times New Roman" w:hAnsi="Times New Roman" w:cs="Times New Roman"/>
          <w:color w:val="000000"/>
        </w:rPr>
        <w:t>Deploy oracle patches to WebLogic server</w:t>
      </w:r>
      <w:r w:rsidRPr="00EA66D7">
        <w:rPr>
          <w:rFonts w:ascii="Times New Roman" w:eastAsia="Times New Roman" w:hAnsi="Times New Roman" w:cs="Times New Roman"/>
          <w:color w:val="000000"/>
        </w:rPr>
        <w:t>.</w:t>
      </w:r>
    </w:p>
    <w:p w14:paraId="2C9E281C" w14:textId="77777777" w:rsidR="00103421" w:rsidRDefault="00103421" w:rsidP="00A12C20">
      <w:pPr>
        <w:jc w:val="both"/>
        <w:rPr>
          <w:rFonts w:ascii="Times New Roman" w:eastAsia="Times New Roman" w:hAnsi="Times New Roman" w:cs="Times New Roman"/>
          <w:color w:val="000000"/>
        </w:rPr>
      </w:pPr>
    </w:p>
    <w:p w14:paraId="678C5B80" w14:textId="77777777" w:rsidR="00580827" w:rsidRDefault="00580827" w:rsidP="00A12C20">
      <w:pPr>
        <w:jc w:val="both"/>
        <w:rPr>
          <w:rFonts w:ascii="Times New Roman" w:eastAsia="Times New Roman" w:hAnsi="Times New Roman" w:cs="Times New Roman"/>
          <w:color w:val="000000"/>
        </w:rPr>
      </w:pPr>
    </w:p>
    <w:p w14:paraId="1B5D2D08" w14:textId="77777777" w:rsidR="00103421" w:rsidRPr="00103421" w:rsidRDefault="00103421" w:rsidP="00575217">
      <w:pPr>
        <w:rPr>
          <w:rFonts w:ascii="Times New Roman" w:eastAsia="Times New Roman" w:hAnsi="Times New Roman" w:cs="Times New Roman"/>
          <w:color w:val="000000"/>
        </w:rPr>
      </w:pPr>
    </w:p>
    <w:p w14:paraId="6236A004" w14:textId="72E9FE63" w:rsidR="00575217" w:rsidRPr="00575217" w:rsidRDefault="0093062F" w:rsidP="00575217">
      <w:pPr>
        <w:pStyle w:val="Heading1"/>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Project #2(</w:t>
      </w:r>
      <w:r w:rsidRPr="0093062F">
        <w:rPr>
          <w:rFonts w:ascii="Segoe UI" w:eastAsia="Times New Roman" w:hAnsi="Segoe UI" w:cs="Segoe UI"/>
          <w:color w:val="212529"/>
          <w:spacing w:val="4"/>
          <w:sz w:val="18"/>
          <w:szCs w:val="18"/>
          <w:lang w:eastAsia="en-IN"/>
        </w:rPr>
        <w:t>Johnson &amp; Johnson</w:t>
      </w:r>
      <w:r>
        <w:rPr>
          <w:rFonts w:ascii="Times New Roman" w:hAnsi="Times New Roman" w:cs="Times New Roman"/>
          <w:color w:val="000000" w:themeColor="text1"/>
          <w:sz w:val="24"/>
        </w:rPr>
        <w:t>)</w:t>
      </w:r>
    </w:p>
    <w:p w14:paraId="3BB3B208" w14:textId="501C148F" w:rsidR="0093062F" w:rsidRPr="0093062F" w:rsidRDefault="0093062F" w:rsidP="0093062F">
      <w:pPr>
        <w:shd w:val="clear" w:color="auto" w:fill="FFFFFF"/>
        <w:spacing w:after="0" w:line="240" w:lineRule="auto"/>
        <w:rPr>
          <w:rFonts w:ascii="Times New Roman" w:eastAsia="Times New Roman" w:hAnsi="Times New Roman" w:cs="Times New Roman"/>
          <w:color w:val="212529"/>
          <w:spacing w:val="4"/>
          <w:sz w:val="20"/>
          <w:szCs w:val="20"/>
          <w:lang w:eastAsia="en-IN"/>
        </w:rPr>
      </w:pPr>
      <w:r w:rsidRPr="00103421">
        <w:rPr>
          <w:rFonts w:ascii="Times New Roman" w:eastAsia="Times New Roman" w:hAnsi="Times New Roman" w:cs="Times New Roman"/>
          <w:b/>
          <w:bCs/>
          <w:color w:val="212529"/>
          <w:spacing w:val="4"/>
          <w:sz w:val="20"/>
          <w:szCs w:val="20"/>
          <w:lang w:eastAsia="en-IN"/>
        </w:rPr>
        <w:t xml:space="preserve"> </w:t>
      </w:r>
      <w:r w:rsidRPr="0093062F">
        <w:rPr>
          <w:rFonts w:ascii="Times New Roman" w:eastAsia="Times New Roman" w:hAnsi="Times New Roman" w:cs="Times New Roman"/>
          <w:b/>
          <w:bCs/>
          <w:color w:val="212529"/>
          <w:spacing w:val="4"/>
          <w:sz w:val="20"/>
          <w:szCs w:val="20"/>
          <w:lang w:eastAsia="en-IN"/>
        </w:rPr>
        <w:t>Project Description</w:t>
      </w:r>
      <w:r w:rsidRPr="00103421">
        <w:rPr>
          <w:rFonts w:ascii="Times New Roman" w:eastAsia="Times New Roman" w:hAnsi="Times New Roman" w:cs="Times New Roman"/>
          <w:b/>
          <w:bCs/>
          <w:color w:val="212529"/>
          <w:spacing w:val="4"/>
          <w:sz w:val="20"/>
          <w:szCs w:val="20"/>
          <w:lang w:eastAsia="en-IN"/>
        </w:rPr>
        <w:t>:</w:t>
      </w:r>
    </w:p>
    <w:p w14:paraId="77C1A582" w14:textId="6E6E8D10" w:rsidR="0093062F" w:rsidRPr="0093062F" w:rsidRDefault="0093062F" w:rsidP="0093062F">
      <w:pPr>
        <w:shd w:val="clear" w:color="auto" w:fill="FFFFFF"/>
        <w:spacing w:after="180" w:line="240" w:lineRule="auto"/>
        <w:rPr>
          <w:rFonts w:ascii="Times New Roman" w:eastAsia="Times New Roman" w:hAnsi="Times New Roman" w:cs="Times New Roman"/>
          <w:color w:val="212529"/>
          <w:spacing w:val="4"/>
          <w:lang w:eastAsia="en-IN"/>
        </w:rPr>
      </w:pPr>
      <w:r w:rsidRPr="00103421">
        <w:rPr>
          <w:rFonts w:ascii="Times New Roman" w:eastAsia="Times New Roman" w:hAnsi="Times New Roman" w:cs="Times New Roman"/>
          <w:color w:val="212529"/>
          <w:spacing w:val="4"/>
          <w:lang w:eastAsia="en-IN"/>
        </w:rPr>
        <w:t xml:space="preserve">This Project </w:t>
      </w:r>
      <w:r w:rsidRPr="0093062F">
        <w:rPr>
          <w:rFonts w:ascii="Times New Roman" w:eastAsia="Times New Roman" w:hAnsi="Times New Roman" w:cs="Times New Roman"/>
          <w:color w:val="212529"/>
          <w:spacing w:val="4"/>
          <w:lang w:eastAsia="en-IN"/>
        </w:rPr>
        <w:t>is a support project which handles the sales, distribution, manufacturing and monitoring the scheduled job incident management and providing service to Application maintenance. GMED team handles Europe, Middle East and Africa.NA team handles the North America. JNJ handles the code enhancement.</w:t>
      </w:r>
    </w:p>
    <w:p w14:paraId="5AF76CCD" w14:textId="77777777" w:rsidR="0093062F" w:rsidRPr="0093062F" w:rsidRDefault="0093062F" w:rsidP="0093062F">
      <w:pPr>
        <w:shd w:val="clear" w:color="auto" w:fill="FFFFFF"/>
        <w:spacing w:after="0" w:line="240" w:lineRule="auto"/>
        <w:rPr>
          <w:rFonts w:ascii="Segoe UI" w:eastAsia="Times New Roman" w:hAnsi="Segoe UI" w:cs="Segoe UI"/>
          <w:color w:val="212529"/>
          <w:spacing w:val="4"/>
          <w:sz w:val="20"/>
          <w:szCs w:val="20"/>
          <w:lang w:eastAsia="en-IN"/>
        </w:rPr>
      </w:pPr>
      <w:r w:rsidRPr="0093062F">
        <w:rPr>
          <w:rFonts w:ascii="Segoe UI" w:eastAsia="Times New Roman" w:hAnsi="Segoe UI" w:cs="Segoe UI"/>
          <w:color w:val="212529"/>
          <w:spacing w:val="4"/>
          <w:sz w:val="20"/>
          <w:szCs w:val="20"/>
          <w:lang w:eastAsia="en-IN"/>
        </w:rPr>
        <w:lastRenderedPageBreak/>
        <w:br/>
      </w:r>
      <w:r w:rsidRPr="0093062F">
        <w:rPr>
          <w:rFonts w:ascii="Segoe UI" w:eastAsia="Times New Roman" w:hAnsi="Segoe UI" w:cs="Segoe UI"/>
          <w:b/>
          <w:bCs/>
          <w:color w:val="212529"/>
          <w:spacing w:val="4"/>
          <w:sz w:val="20"/>
          <w:szCs w:val="20"/>
          <w:lang w:eastAsia="en-IN"/>
        </w:rPr>
        <w:t>Roles and Achievements</w:t>
      </w:r>
    </w:p>
    <w:p w14:paraId="7316A7D2" w14:textId="77777777" w:rsidR="00580827" w:rsidRDefault="0093062F" w:rsidP="00580827">
      <w:pPr>
        <w:pStyle w:val="ListParagraph"/>
        <w:numPr>
          <w:ilvl w:val="0"/>
          <w:numId w:val="11"/>
        </w:numPr>
        <w:shd w:val="clear" w:color="auto" w:fill="FFFFFF"/>
        <w:spacing w:after="180"/>
        <w:rPr>
          <w:rFonts w:ascii="Times New Roman" w:eastAsia="Times New Roman" w:hAnsi="Times New Roman" w:cs="Times New Roman"/>
          <w:color w:val="212529"/>
          <w:spacing w:val="4"/>
          <w:lang w:eastAsia="en-IN"/>
        </w:rPr>
      </w:pPr>
      <w:r w:rsidRPr="00580827">
        <w:rPr>
          <w:rFonts w:ascii="Times New Roman" w:eastAsia="Times New Roman" w:hAnsi="Times New Roman" w:cs="Times New Roman"/>
          <w:color w:val="212529"/>
          <w:spacing w:val="4"/>
          <w:lang w:eastAsia="en-IN"/>
        </w:rPr>
        <w:t xml:space="preserve">Handled Tables, Procedures, Functions and Packages using PL/SQL Developer tool. </w:t>
      </w:r>
    </w:p>
    <w:p w14:paraId="681EE513" w14:textId="77777777" w:rsidR="00580827" w:rsidRDefault="0093062F" w:rsidP="00580827">
      <w:pPr>
        <w:pStyle w:val="ListParagraph"/>
        <w:numPr>
          <w:ilvl w:val="0"/>
          <w:numId w:val="11"/>
        </w:numPr>
        <w:shd w:val="clear" w:color="auto" w:fill="FFFFFF"/>
        <w:spacing w:after="180"/>
        <w:rPr>
          <w:rFonts w:ascii="Times New Roman" w:eastAsia="Times New Roman" w:hAnsi="Times New Roman" w:cs="Times New Roman"/>
          <w:color w:val="212529"/>
          <w:spacing w:val="4"/>
          <w:lang w:eastAsia="en-IN"/>
        </w:rPr>
      </w:pPr>
      <w:r w:rsidRPr="00580827">
        <w:rPr>
          <w:rFonts w:ascii="Times New Roman" w:eastAsia="Times New Roman" w:hAnsi="Times New Roman" w:cs="Times New Roman"/>
          <w:color w:val="212529"/>
          <w:spacing w:val="4"/>
          <w:lang w:eastAsia="en-IN"/>
        </w:rPr>
        <w:t xml:space="preserve">Collections </w:t>
      </w:r>
      <w:r w:rsidR="00580827">
        <w:rPr>
          <w:rFonts w:ascii="Times New Roman" w:eastAsia="Times New Roman" w:hAnsi="Times New Roman" w:cs="Times New Roman"/>
          <w:color w:val="212529"/>
          <w:spacing w:val="4"/>
          <w:lang w:eastAsia="en-IN"/>
        </w:rPr>
        <w:t xml:space="preserve">used </w:t>
      </w:r>
      <w:r w:rsidRPr="00580827">
        <w:rPr>
          <w:rFonts w:ascii="Times New Roman" w:eastAsia="Times New Roman" w:hAnsi="Times New Roman" w:cs="Times New Roman"/>
          <w:color w:val="212529"/>
          <w:spacing w:val="4"/>
          <w:lang w:eastAsia="en-IN"/>
        </w:rPr>
        <w:t xml:space="preserve">for better performance and easy retrieval of data, by reducing context switching between SQL and PL/SQL engines. Used Complex SQL query. </w:t>
      </w:r>
    </w:p>
    <w:p w14:paraId="6115E8FC" w14:textId="79B321A6" w:rsidR="0093062F" w:rsidRPr="00580827" w:rsidRDefault="0093062F" w:rsidP="00580827">
      <w:pPr>
        <w:pStyle w:val="ListParagraph"/>
        <w:numPr>
          <w:ilvl w:val="0"/>
          <w:numId w:val="11"/>
        </w:numPr>
        <w:shd w:val="clear" w:color="auto" w:fill="FFFFFF"/>
        <w:spacing w:after="180"/>
        <w:rPr>
          <w:rFonts w:ascii="Times New Roman" w:eastAsia="Times New Roman" w:hAnsi="Times New Roman" w:cs="Times New Roman"/>
          <w:color w:val="212529"/>
          <w:spacing w:val="4"/>
          <w:lang w:eastAsia="en-IN"/>
        </w:rPr>
      </w:pPr>
      <w:r w:rsidRPr="00580827">
        <w:rPr>
          <w:rFonts w:ascii="Times New Roman" w:eastAsia="Times New Roman" w:hAnsi="Times New Roman" w:cs="Times New Roman"/>
          <w:color w:val="212529"/>
          <w:spacing w:val="4"/>
          <w:lang w:eastAsia="en-IN"/>
        </w:rPr>
        <w:t>Coordinate with DBAs for deploying codes and Gather stats for tables. Handled exceptions.</w:t>
      </w:r>
    </w:p>
    <w:p w14:paraId="682F695E" w14:textId="77777777" w:rsidR="003F3AA2" w:rsidRPr="00103421" w:rsidRDefault="003F3AA2" w:rsidP="003F3AA2">
      <w:pPr>
        <w:rPr>
          <w:rFonts w:eastAsia="Tahoma"/>
        </w:rPr>
      </w:pPr>
    </w:p>
    <w:p w14:paraId="7DEA1E0D" w14:textId="394E4BE6" w:rsidR="003F3AA2" w:rsidRPr="00580827" w:rsidRDefault="008074FD" w:rsidP="008074FD">
      <w:pPr>
        <w:spacing w:after="0"/>
        <w:rPr>
          <w:rFonts w:ascii="Times New Roman" w:hAnsi="Times New Roman" w:cs="Times New Roman"/>
          <w:b/>
          <w:color w:val="000000" w:themeColor="text1"/>
          <w:sz w:val="24"/>
          <w:szCs w:val="24"/>
        </w:rPr>
      </w:pPr>
      <w:r w:rsidRPr="00580827">
        <w:rPr>
          <w:rFonts w:eastAsia="Tahoma"/>
          <w:sz w:val="24"/>
          <w:szCs w:val="24"/>
        </w:rPr>
        <w:t xml:space="preserve">  </w:t>
      </w:r>
      <w:r w:rsidR="003F3AA2" w:rsidRPr="00580827">
        <w:rPr>
          <w:rFonts w:ascii="Times New Roman" w:hAnsi="Times New Roman" w:cs="Times New Roman"/>
          <w:b/>
          <w:color w:val="000000" w:themeColor="text1"/>
          <w:sz w:val="24"/>
          <w:szCs w:val="24"/>
        </w:rPr>
        <w:t>Project #</w:t>
      </w:r>
      <w:r w:rsidR="0062583D" w:rsidRPr="00580827">
        <w:rPr>
          <w:rFonts w:ascii="Times New Roman" w:hAnsi="Times New Roman" w:cs="Times New Roman"/>
          <w:b/>
          <w:color w:val="000000" w:themeColor="text1"/>
          <w:sz w:val="24"/>
          <w:szCs w:val="24"/>
        </w:rPr>
        <w:t xml:space="preserve">3 </w:t>
      </w:r>
      <w:r w:rsidR="003F3AA2" w:rsidRPr="00580827">
        <w:rPr>
          <w:rFonts w:ascii="Times New Roman" w:hAnsi="Times New Roman" w:cs="Times New Roman"/>
          <w:b/>
          <w:color w:val="000000" w:themeColor="text1"/>
          <w:sz w:val="24"/>
          <w:szCs w:val="24"/>
        </w:rPr>
        <w:t>(</w:t>
      </w:r>
      <w:r w:rsidR="0062583D" w:rsidRPr="00580827">
        <w:rPr>
          <w:rFonts w:ascii="Times New Roman" w:hAnsi="Times New Roman" w:cs="Times New Roman"/>
          <w:b/>
          <w:color w:val="000000" w:themeColor="text1"/>
          <w:sz w:val="24"/>
          <w:szCs w:val="24"/>
        </w:rPr>
        <w:t>i-interview Project</w:t>
      </w:r>
      <w:r w:rsidR="003F3AA2" w:rsidRPr="00580827">
        <w:rPr>
          <w:rFonts w:ascii="Times New Roman" w:hAnsi="Times New Roman" w:cs="Times New Roman"/>
          <w:b/>
          <w:color w:val="000000" w:themeColor="text1"/>
          <w:sz w:val="24"/>
          <w:szCs w:val="24"/>
        </w:rPr>
        <w:t>):</w:t>
      </w:r>
    </w:p>
    <w:p w14:paraId="198FCFF0" w14:textId="7A8190B9" w:rsidR="003F3AA2" w:rsidRPr="00103421" w:rsidRDefault="003F3AA2" w:rsidP="008074FD">
      <w:pPr>
        <w:spacing w:after="0"/>
        <w:rPr>
          <w:rFonts w:ascii="Times New Roman" w:hAnsi="Times New Roman" w:cs="Times New Roman"/>
          <w:color w:val="000000" w:themeColor="text1"/>
        </w:rPr>
      </w:pPr>
      <w:r w:rsidRPr="00103421">
        <w:rPr>
          <w:b/>
          <w:color w:val="000000" w:themeColor="text1"/>
        </w:rPr>
        <w:t xml:space="preserve">         </w:t>
      </w:r>
      <w:r w:rsidRPr="00103421">
        <w:rPr>
          <w:rFonts w:ascii="Times New Roman" w:hAnsi="Times New Roman" w:cs="Times New Roman"/>
          <w:b/>
          <w:color w:val="000000" w:themeColor="text1"/>
        </w:rPr>
        <w:t>Description:</w:t>
      </w:r>
      <w:r w:rsidR="001A19BA" w:rsidRPr="00103421">
        <w:rPr>
          <w:rFonts w:ascii="Times New Roman" w:hAnsi="Times New Roman" w:cs="Times New Roman"/>
          <w:b/>
          <w:color w:val="000000" w:themeColor="text1"/>
        </w:rPr>
        <w:t xml:space="preserve"> </w:t>
      </w:r>
      <w:r w:rsidR="0062583D" w:rsidRPr="00103421">
        <w:rPr>
          <w:rFonts w:ascii="Times New Roman" w:hAnsi="Times New Roman" w:cs="Times New Roman"/>
          <w:bCs/>
          <w:color w:val="000000" w:themeColor="text1"/>
        </w:rPr>
        <w:t xml:space="preserve">This project is </w:t>
      </w:r>
      <w:r w:rsidR="00580827">
        <w:rPr>
          <w:rFonts w:ascii="Times New Roman" w:hAnsi="Times New Roman" w:cs="Times New Roman"/>
          <w:bCs/>
          <w:color w:val="000000" w:themeColor="text1"/>
        </w:rPr>
        <w:t>ltimindtree</w:t>
      </w:r>
      <w:r w:rsidR="0062583D" w:rsidRPr="00103421">
        <w:rPr>
          <w:rFonts w:ascii="Times New Roman" w:hAnsi="Times New Roman" w:cs="Times New Roman"/>
          <w:bCs/>
          <w:color w:val="000000" w:themeColor="text1"/>
        </w:rPr>
        <w:t xml:space="preserve"> project , here </w:t>
      </w:r>
      <w:r w:rsidR="00C5378D" w:rsidRPr="00103421">
        <w:rPr>
          <w:rFonts w:ascii="Times New Roman" w:hAnsi="Times New Roman" w:cs="Times New Roman"/>
          <w:bCs/>
          <w:color w:val="000000" w:themeColor="text1"/>
        </w:rPr>
        <w:t>we</w:t>
      </w:r>
      <w:r w:rsidR="0062583D" w:rsidRPr="00103421">
        <w:rPr>
          <w:rFonts w:ascii="Times New Roman" w:hAnsi="Times New Roman" w:cs="Times New Roman"/>
          <w:bCs/>
          <w:color w:val="000000" w:themeColor="text1"/>
        </w:rPr>
        <w:t xml:space="preserve"> created interview portal for the student,</w:t>
      </w:r>
      <w:r w:rsidR="001A19BA" w:rsidRPr="00103421">
        <w:rPr>
          <w:rFonts w:ascii="Times New Roman" w:hAnsi="Times New Roman" w:cs="Times New Roman"/>
          <w:bCs/>
          <w:color w:val="000000" w:themeColor="text1"/>
        </w:rPr>
        <w:t xml:space="preserve"> I</w:t>
      </w:r>
      <w:r w:rsidR="00C5378D" w:rsidRPr="00103421">
        <w:rPr>
          <w:rFonts w:ascii="Times New Roman" w:hAnsi="Times New Roman" w:cs="Times New Roman"/>
          <w:bCs/>
          <w:color w:val="000000" w:themeColor="text1"/>
        </w:rPr>
        <w:t xml:space="preserve">t contains all the information about student , </w:t>
      </w:r>
      <w:r w:rsidR="0062583D" w:rsidRPr="00103421">
        <w:rPr>
          <w:rFonts w:ascii="Times New Roman" w:hAnsi="Times New Roman" w:cs="Times New Roman"/>
          <w:bCs/>
          <w:color w:val="000000" w:themeColor="text1"/>
        </w:rPr>
        <w:t>forms and reports created using Oracle Apex and pl</w:t>
      </w:r>
      <w:r w:rsidR="001A19BA" w:rsidRPr="00103421">
        <w:rPr>
          <w:rFonts w:ascii="Times New Roman" w:hAnsi="Times New Roman" w:cs="Times New Roman"/>
          <w:bCs/>
          <w:color w:val="000000" w:themeColor="text1"/>
        </w:rPr>
        <w:t>/</w:t>
      </w:r>
      <w:r w:rsidR="0062583D" w:rsidRPr="00103421">
        <w:rPr>
          <w:rFonts w:ascii="Times New Roman" w:hAnsi="Times New Roman" w:cs="Times New Roman"/>
          <w:bCs/>
          <w:color w:val="000000" w:themeColor="text1"/>
        </w:rPr>
        <w:t>sql as backend</w:t>
      </w:r>
      <w:r w:rsidR="00C5378D" w:rsidRPr="00103421">
        <w:rPr>
          <w:rFonts w:ascii="Times New Roman" w:hAnsi="Times New Roman" w:cs="Times New Roman"/>
          <w:bCs/>
          <w:color w:val="000000" w:themeColor="text1"/>
        </w:rPr>
        <w:t>.</w:t>
      </w:r>
    </w:p>
    <w:p w14:paraId="3D28DD5D" w14:textId="77777777" w:rsidR="003F3AA2" w:rsidRPr="00103421" w:rsidRDefault="003F3AA2" w:rsidP="003F3AA2">
      <w:pPr>
        <w:tabs>
          <w:tab w:val="left" w:pos="1460"/>
        </w:tabs>
        <w:rPr>
          <w:color w:val="000000" w:themeColor="text1"/>
        </w:rPr>
      </w:pPr>
      <w:r w:rsidRPr="00103421">
        <w:rPr>
          <w:color w:val="000000" w:themeColor="text1"/>
        </w:rPr>
        <w:tab/>
      </w:r>
    </w:p>
    <w:p w14:paraId="2D1CBD08" w14:textId="77777777" w:rsidR="00580827" w:rsidRPr="00580827" w:rsidRDefault="003F3AA2" w:rsidP="00580827">
      <w:pPr>
        <w:rPr>
          <w:rFonts w:ascii="Times New Roman" w:eastAsia="Times New Roman" w:hAnsi="Times New Roman" w:cs="Times New Roman"/>
          <w:b/>
          <w:sz w:val="24"/>
          <w:szCs w:val="24"/>
        </w:rPr>
      </w:pPr>
      <w:r w:rsidRPr="00580827">
        <w:rPr>
          <w:sz w:val="24"/>
          <w:szCs w:val="24"/>
        </w:rPr>
        <w:t xml:space="preserve">  </w:t>
      </w:r>
      <w:r w:rsidRPr="00580827">
        <w:rPr>
          <w:rFonts w:ascii="Times New Roman" w:eastAsia="Times New Roman" w:hAnsi="Times New Roman" w:cs="Times New Roman"/>
          <w:b/>
          <w:sz w:val="24"/>
          <w:szCs w:val="24"/>
        </w:rPr>
        <w:t>Roles &amp; Responsibilities:</w:t>
      </w:r>
    </w:p>
    <w:p w14:paraId="0899E9F5" w14:textId="51CA0518" w:rsidR="00580827" w:rsidRPr="00580827" w:rsidRDefault="0062583D" w:rsidP="00580827">
      <w:pPr>
        <w:pStyle w:val="ListParagraph"/>
        <w:numPr>
          <w:ilvl w:val="0"/>
          <w:numId w:val="12"/>
        </w:numPr>
        <w:rPr>
          <w:rFonts w:ascii="Times New Roman" w:eastAsia="Times New Roman" w:hAnsi="Times New Roman" w:cs="Times New Roman"/>
          <w:b/>
        </w:rPr>
      </w:pPr>
      <w:r w:rsidRPr="00580827">
        <w:rPr>
          <w:rFonts w:ascii="Times New Roman" w:eastAsia="Tahoma" w:hAnsi="Times New Roman" w:cs="Times New Roman"/>
          <w:shd w:val="clear" w:color="auto" w:fill="FFFFFF"/>
        </w:rPr>
        <w:t>Worked on procedures to insert update and delete bulk data</w:t>
      </w:r>
      <w:r w:rsidR="00C5378D" w:rsidRPr="00580827">
        <w:rPr>
          <w:rFonts w:ascii="Times New Roman" w:eastAsia="Tahoma" w:hAnsi="Times New Roman" w:cs="Times New Roman"/>
          <w:shd w:val="clear" w:color="auto" w:fill="FFFFFF"/>
        </w:rPr>
        <w:t>.</w:t>
      </w:r>
    </w:p>
    <w:p w14:paraId="13131F1D" w14:textId="5B0FCF8B" w:rsidR="003F3AA2" w:rsidRPr="00580827" w:rsidRDefault="0062583D" w:rsidP="00580827">
      <w:pPr>
        <w:pStyle w:val="ListParagraph"/>
        <w:numPr>
          <w:ilvl w:val="0"/>
          <w:numId w:val="12"/>
        </w:numPr>
        <w:rPr>
          <w:rFonts w:ascii="Times New Roman" w:eastAsia="Times New Roman" w:hAnsi="Times New Roman" w:cs="Times New Roman"/>
          <w:b/>
        </w:rPr>
      </w:pPr>
      <w:r w:rsidRPr="00580827">
        <w:rPr>
          <w:rFonts w:ascii="Times New Roman" w:eastAsia="Tahoma" w:hAnsi="Times New Roman" w:cs="Times New Roman"/>
        </w:rPr>
        <w:t>Worked on functions and used collections for the better performance</w:t>
      </w:r>
      <w:r w:rsidR="00C5378D" w:rsidRPr="00580827">
        <w:rPr>
          <w:rFonts w:ascii="Times New Roman" w:eastAsia="Tahoma" w:hAnsi="Times New Roman" w:cs="Times New Roman"/>
        </w:rPr>
        <w:t>.</w:t>
      </w:r>
    </w:p>
    <w:p w14:paraId="16D949F9" w14:textId="77777777" w:rsidR="008074FD" w:rsidRDefault="008074FD" w:rsidP="00580827">
      <w:pPr>
        <w:spacing w:after="0" w:line="240" w:lineRule="auto"/>
        <w:rPr>
          <w:rFonts w:ascii="Times New Roman" w:hAnsi="Times New Roman" w:cs="Times New Roman"/>
          <w:sz w:val="24"/>
          <w:szCs w:val="24"/>
        </w:rPr>
      </w:pPr>
    </w:p>
    <w:p w14:paraId="28F7A1BC" w14:textId="77777777" w:rsidR="008074FD" w:rsidRDefault="008074FD" w:rsidP="008074FD">
      <w:pPr>
        <w:spacing w:after="0" w:line="240" w:lineRule="auto"/>
        <w:rPr>
          <w:rFonts w:ascii="Times New Roman" w:hAnsi="Times New Roman" w:cs="Times New Roman"/>
          <w:sz w:val="24"/>
          <w:szCs w:val="24"/>
        </w:rPr>
      </w:pPr>
    </w:p>
    <w:p w14:paraId="3F047FB1" w14:textId="77777777" w:rsidR="008074FD" w:rsidRPr="0049520D" w:rsidRDefault="008074FD" w:rsidP="008074FD">
      <w:pPr>
        <w:spacing w:after="0" w:line="240" w:lineRule="auto"/>
        <w:rPr>
          <w:rFonts w:ascii="Times New Roman" w:eastAsia="Tahoma" w:hAnsi="Times New Roman" w:cs="Times New Roman"/>
          <w:sz w:val="24"/>
          <w:szCs w:val="24"/>
        </w:rPr>
      </w:pPr>
    </w:p>
    <w:p w14:paraId="2AA36D56" w14:textId="77777777" w:rsidR="003F3AA2" w:rsidRDefault="008074FD" w:rsidP="008074FD">
      <w:pPr>
        <w:rPr>
          <w:rFonts w:ascii="Times New Roman" w:eastAsia="Calibri" w:hAnsi="Times New Roman" w:cs="Times New Roman"/>
          <w:b/>
          <w:bCs/>
          <w:color w:val="2E5496"/>
          <w:sz w:val="28"/>
          <w:szCs w:val="28"/>
          <w:lang w:val="en-US"/>
        </w:rPr>
      </w:pPr>
      <w:r w:rsidRPr="008074FD">
        <w:rPr>
          <w:rFonts w:ascii="Times New Roman" w:eastAsia="Calibri" w:hAnsi="Times New Roman" w:cs="Times New Roman"/>
          <w:b/>
          <w:bCs/>
          <w:color w:val="2E5496"/>
          <w:sz w:val="28"/>
          <w:szCs w:val="28"/>
          <w:lang w:val="en-US"/>
        </w:rPr>
        <w:t>Declaration</w:t>
      </w:r>
      <w:r>
        <w:rPr>
          <w:rFonts w:ascii="Times New Roman" w:eastAsia="Calibri" w:hAnsi="Times New Roman" w:cs="Times New Roman"/>
          <w:b/>
          <w:bCs/>
          <w:color w:val="2E5496"/>
          <w:sz w:val="28"/>
          <w:szCs w:val="28"/>
          <w:lang w:val="en-US"/>
        </w:rPr>
        <w:t>:</w:t>
      </w:r>
    </w:p>
    <w:p w14:paraId="5AA65362" w14:textId="77777777" w:rsidR="008074FD" w:rsidRDefault="008074FD" w:rsidP="008074FD">
      <w:pPr>
        <w:rPr>
          <w:rFonts w:ascii="Times New Roman" w:eastAsia="Calibri" w:hAnsi="Times New Roman" w:cs="Times New Roman"/>
          <w:bCs/>
          <w:sz w:val="24"/>
          <w:szCs w:val="28"/>
          <w:lang w:val="en-US"/>
        </w:rPr>
      </w:pPr>
      <w:r w:rsidRPr="008074FD">
        <w:rPr>
          <w:rFonts w:ascii="Times New Roman" w:eastAsia="Calibri" w:hAnsi="Times New Roman" w:cs="Times New Roman"/>
          <w:bCs/>
          <w:sz w:val="24"/>
          <w:szCs w:val="28"/>
          <w:lang w:val="en-US"/>
        </w:rPr>
        <w:t>I affirm that the information provided in this resume is true and accurate to the best of my knowledge.</w:t>
      </w:r>
    </w:p>
    <w:p w14:paraId="39D9B9F5" w14:textId="77777777" w:rsidR="008074FD" w:rsidRDefault="008074FD" w:rsidP="008074FD">
      <w:pPr>
        <w:rPr>
          <w:rFonts w:ascii="Times New Roman" w:eastAsia="Calibri" w:hAnsi="Times New Roman" w:cs="Times New Roman"/>
          <w:bCs/>
          <w:sz w:val="24"/>
          <w:szCs w:val="28"/>
          <w:lang w:val="en-US"/>
        </w:rPr>
      </w:pPr>
    </w:p>
    <w:p w14:paraId="70BFC04C" w14:textId="2FE596FE" w:rsidR="008074FD" w:rsidRDefault="008074FD" w:rsidP="00FD56B4">
      <w:pPr>
        <w:rPr>
          <w:rFonts w:ascii="Times New Roman" w:eastAsia="Calibri" w:hAnsi="Times New Roman" w:cs="Times New Roman"/>
          <w:bCs/>
          <w:sz w:val="24"/>
          <w:szCs w:val="28"/>
          <w:lang w:val="en-US"/>
        </w:rPr>
      </w:pPr>
      <w:r>
        <w:rPr>
          <w:rFonts w:ascii="Times New Roman" w:eastAsia="Calibri" w:hAnsi="Times New Roman" w:cs="Times New Roman"/>
          <w:bCs/>
          <w:sz w:val="24"/>
          <w:szCs w:val="28"/>
          <w:lang w:val="en-US"/>
        </w:rPr>
        <w:t xml:space="preserve">                                                                                                                                        </w:t>
      </w:r>
      <w:r w:rsidRPr="008074FD">
        <w:rPr>
          <w:rFonts w:ascii="Times New Roman" w:eastAsia="Calibri" w:hAnsi="Times New Roman" w:cs="Times New Roman"/>
          <w:b/>
          <w:bCs/>
          <w:color w:val="2E5496"/>
          <w:sz w:val="28"/>
          <w:szCs w:val="28"/>
          <w:lang w:val="en-US"/>
        </w:rPr>
        <w:t>Signature</w:t>
      </w:r>
    </w:p>
    <w:p w14:paraId="07410AB7" w14:textId="34DDDAE8" w:rsidR="003F3AA2" w:rsidRPr="00401550" w:rsidRDefault="00FD56B4" w:rsidP="00592979">
      <w:pPr>
        <w:spacing w:after="0"/>
        <w:jc w:val="both"/>
        <w:rPr>
          <w:rFonts w:ascii="Times New Roman" w:eastAsia="Times New Roman" w:hAnsi="Times New Roman" w:cs="Times New Roman"/>
          <w:szCs w:val="24"/>
        </w:rPr>
      </w:pPr>
      <w:r>
        <w:rPr>
          <w:rFonts w:ascii="Times New Roman" w:eastAsia="Calibri" w:hAnsi="Times New Roman" w:cs="Times New Roman"/>
          <w:bCs/>
          <w:sz w:val="24"/>
          <w:szCs w:val="28"/>
          <w:lang w:val="en-US"/>
        </w:rPr>
        <w:t xml:space="preserve">                                                                                                                               </w:t>
      </w:r>
      <w:r w:rsidR="00592979">
        <w:rPr>
          <w:rFonts w:ascii="Times New Roman" w:eastAsia="Calibri" w:hAnsi="Times New Roman" w:cs="Times New Roman"/>
          <w:bCs/>
          <w:sz w:val="24"/>
          <w:szCs w:val="28"/>
          <w:lang w:val="en-US"/>
        </w:rPr>
        <w:t>Kallappa Tippanagoudra</w:t>
      </w:r>
    </w:p>
    <w:sectPr w:rsidR="003F3AA2" w:rsidRPr="00401550" w:rsidSect="00D57879">
      <w:pgSz w:w="11906" w:h="16838"/>
      <w:pgMar w:top="1440"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BA322BA"/>
    <w:multiLevelType w:val="hybridMultilevel"/>
    <w:tmpl w:val="F5C04B12"/>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2" w15:restartNumberingAfterBreak="0">
    <w:nsid w:val="159C2F09"/>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249A5E6A"/>
    <w:multiLevelType w:val="hybridMultilevel"/>
    <w:tmpl w:val="329E5E92"/>
    <w:lvl w:ilvl="0" w:tplc="40090001">
      <w:start w:val="1"/>
      <w:numFmt w:val="bullet"/>
      <w:lvlText w:val=""/>
      <w:lvlJc w:val="left"/>
      <w:pPr>
        <w:ind w:left="585" w:hanging="360"/>
      </w:pPr>
      <w:rPr>
        <w:rFonts w:ascii="Symbol" w:hAnsi="Symbol"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15:restartNumberingAfterBreak="0">
    <w:nsid w:val="28086B5B"/>
    <w:multiLevelType w:val="hybridMultilevel"/>
    <w:tmpl w:val="BB065528"/>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5" w15:restartNumberingAfterBreak="0">
    <w:nsid w:val="2E8C76D4"/>
    <w:multiLevelType w:val="hybridMultilevel"/>
    <w:tmpl w:val="D1681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F41599"/>
    <w:multiLevelType w:val="hybridMultilevel"/>
    <w:tmpl w:val="CB7A8676"/>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7" w15:restartNumberingAfterBreak="0">
    <w:nsid w:val="433179DC"/>
    <w:multiLevelType w:val="hybridMultilevel"/>
    <w:tmpl w:val="7226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A05FFC"/>
    <w:multiLevelType w:val="hybridMultilevel"/>
    <w:tmpl w:val="9ABEE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536A9D"/>
    <w:multiLevelType w:val="hybridMultilevel"/>
    <w:tmpl w:val="CD1E9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102DDC"/>
    <w:multiLevelType w:val="hybridMultilevel"/>
    <w:tmpl w:val="FA6C9C8C"/>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16cid:durableId="368189912">
    <w:abstractNumId w:val="4"/>
  </w:num>
  <w:num w:numId="2" w16cid:durableId="1074352672">
    <w:abstractNumId w:val="1"/>
  </w:num>
  <w:num w:numId="3" w16cid:durableId="345333121">
    <w:abstractNumId w:val="10"/>
  </w:num>
  <w:num w:numId="4" w16cid:durableId="1984193876">
    <w:abstractNumId w:val="0"/>
  </w:num>
  <w:num w:numId="5" w16cid:durableId="1633633722">
    <w:abstractNumId w:val="4"/>
    <w:lvlOverride w:ilvl="0"/>
    <w:lvlOverride w:ilvl="1"/>
    <w:lvlOverride w:ilvl="2"/>
    <w:lvlOverride w:ilvl="3"/>
    <w:lvlOverride w:ilvl="4"/>
    <w:lvlOverride w:ilvl="5"/>
    <w:lvlOverride w:ilvl="6"/>
    <w:lvlOverride w:ilvl="7"/>
    <w:lvlOverride w:ilvl="8"/>
  </w:num>
  <w:num w:numId="6" w16cid:durableId="1240749112">
    <w:abstractNumId w:val="5"/>
  </w:num>
  <w:num w:numId="7" w16cid:durableId="1071730282">
    <w:abstractNumId w:val="3"/>
  </w:num>
  <w:num w:numId="8" w16cid:durableId="883323879">
    <w:abstractNumId w:val="6"/>
  </w:num>
  <w:num w:numId="9" w16cid:durableId="1472791794">
    <w:abstractNumId w:val="9"/>
  </w:num>
  <w:num w:numId="10" w16cid:durableId="912937327">
    <w:abstractNumId w:val="8"/>
  </w:num>
  <w:num w:numId="11" w16cid:durableId="662852197">
    <w:abstractNumId w:val="7"/>
  </w:num>
  <w:num w:numId="12" w16cid:durableId="199167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AA2"/>
    <w:rsid w:val="000F0059"/>
    <w:rsid w:val="000F6637"/>
    <w:rsid w:val="00103421"/>
    <w:rsid w:val="0016126C"/>
    <w:rsid w:val="00182535"/>
    <w:rsid w:val="00184084"/>
    <w:rsid w:val="001A19BA"/>
    <w:rsid w:val="001D10BB"/>
    <w:rsid w:val="00204DD1"/>
    <w:rsid w:val="00226027"/>
    <w:rsid w:val="00263E45"/>
    <w:rsid w:val="002816B5"/>
    <w:rsid w:val="002B1649"/>
    <w:rsid w:val="002E44CA"/>
    <w:rsid w:val="00335464"/>
    <w:rsid w:val="00346109"/>
    <w:rsid w:val="003775E3"/>
    <w:rsid w:val="00393FEE"/>
    <w:rsid w:val="003B39D2"/>
    <w:rsid w:val="003F3AA2"/>
    <w:rsid w:val="00401550"/>
    <w:rsid w:val="004D601A"/>
    <w:rsid w:val="00575217"/>
    <w:rsid w:val="00580827"/>
    <w:rsid w:val="00592979"/>
    <w:rsid w:val="0062583D"/>
    <w:rsid w:val="007B6D03"/>
    <w:rsid w:val="007E6108"/>
    <w:rsid w:val="008074FD"/>
    <w:rsid w:val="0082557B"/>
    <w:rsid w:val="00832B17"/>
    <w:rsid w:val="008B0201"/>
    <w:rsid w:val="0092479E"/>
    <w:rsid w:val="0093062F"/>
    <w:rsid w:val="00A12C20"/>
    <w:rsid w:val="00A14E54"/>
    <w:rsid w:val="00A77002"/>
    <w:rsid w:val="00BE7C75"/>
    <w:rsid w:val="00C25A65"/>
    <w:rsid w:val="00C5378D"/>
    <w:rsid w:val="00C91659"/>
    <w:rsid w:val="00CF677E"/>
    <w:rsid w:val="00D02FEC"/>
    <w:rsid w:val="00D31B45"/>
    <w:rsid w:val="00D57879"/>
    <w:rsid w:val="00D57C5A"/>
    <w:rsid w:val="00D95750"/>
    <w:rsid w:val="00EA66D7"/>
    <w:rsid w:val="00ED4D78"/>
    <w:rsid w:val="00FD56B4"/>
    <w:rsid w:val="00FE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0E2E"/>
  <w15:docId w15:val="{31F4B1C9-9821-4184-9272-A9E2D81B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F3AA2"/>
    <w:pPr>
      <w:widowControl w:val="0"/>
      <w:autoSpaceDE w:val="0"/>
      <w:autoSpaceDN w:val="0"/>
      <w:spacing w:after="0" w:line="240" w:lineRule="auto"/>
      <w:ind w:left="153"/>
      <w:outlineLvl w:val="0"/>
    </w:pPr>
    <w:rPr>
      <w:rFonts w:ascii="Calibri" w:eastAsia="Calibri" w:hAnsi="Calibri" w:cs="Calibri"/>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F3AA2"/>
    <w:pPr>
      <w:widowControl w:val="0"/>
      <w:autoSpaceDE w:val="0"/>
      <w:autoSpaceDN w:val="0"/>
      <w:spacing w:after="0" w:line="532" w:lineRule="exact"/>
      <w:ind w:right="133"/>
      <w:jc w:val="right"/>
    </w:pPr>
    <w:rPr>
      <w:rFonts w:ascii="Calibri" w:eastAsia="Calibri" w:hAnsi="Calibri" w:cs="Calibri"/>
      <w:b/>
      <w:bCs/>
      <w:sz w:val="44"/>
      <w:szCs w:val="44"/>
      <w:lang w:val="en-US"/>
    </w:rPr>
  </w:style>
  <w:style w:type="character" w:customStyle="1" w:styleId="TitleChar">
    <w:name w:val="Title Char"/>
    <w:basedOn w:val="DefaultParagraphFont"/>
    <w:link w:val="Title"/>
    <w:uiPriority w:val="1"/>
    <w:rsid w:val="003F3AA2"/>
    <w:rPr>
      <w:rFonts w:ascii="Calibri" w:eastAsia="Calibri" w:hAnsi="Calibri" w:cs="Calibri"/>
      <w:b/>
      <w:bCs/>
      <w:sz w:val="44"/>
      <w:szCs w:val="44"/>
      <w:lang w:val="en-US"/>
    </w:rPr>
  </w:style>
  <w:style w:type="character" w:customStyle="1" w:styleId="Heading1Char">
    <w:name w:val="Heading 1 Char"/>
    <w:basedOn w:val="DefaultParagraphFont"/>
    <w:link w:val="Heading1"/>
    <w:uiPriority w:val="1"/>
    <w:rsid w:val="003F3AA2"/>
    <w:rPr>
      <w:rFonts w:ascii="Calibri" w:eastAsia="Calibri" w:hAnsi="Calibri" w:cs="Calibri"/>
      <w:b/>
      <w:bCs/>
      <w:sz w:val="28"/>
      <w:szCs w:val="28"/>
      <w:lang w:val="en-US"/>
    </w:rPr>
  </w:style>
  <w:style w:type="paragraph" w:styleId="ListParagraph">
    <w:name w:val="List Paragraph"/>
    <w:basedOn w:val="Normal"/>
    <w:uiPriority w:val="34"/>
    <w:qFormat/>
    <w:rsid w:val="003F3AA2"/>
    <w:pPr>
      <w:widowControl w:val="0"/>
      <w:autoSpaceDE w:val="0"/>
      <w:autoSpaceDN w:val="0"/>
      <w:spacing w:before="144" w:after="0" w:line="240" w:lineRule="auto"/>
      <w:ind w:left="108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3F3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A2"/>
    <w:rPr>
      <w:rFonts w:ascii="Tahoma" w:hAnsi="Tahoma" w:cs="Tahoma"/>
      <w:sz w:val="16"/>
      <w:szCs w:val="16"/>
    </w:rPr>
  </w:style>
  <w:style w:type="paragraph" w:customStyle="1" w:styleId="TableParagraph">
    <w:name w:val="Table Paragraph"/>
    <w:basedOn w:val="Normal"/>
    <w:uiPriority w:val="1"/>
    <w:qFormat/>
    <w:rsid w:val="003F3AA2"/>
    <w:pPr>
      <w:widowControl w:val="0"/>
      <w:autoSpaceDE w:val="0"/>
      <w:autoSpaceDN w:val="0"/>
      <w:spacing w:before="58" w:after="0" w:line="240" w:lineRule="auto"/>
      <w:ind w:left="50"/>
    </w:pPr>
    <w:rPr>
      <w:rFonts w:ascii="Calibri" w:eastAsia="Calibri" w:hAnsi="Calibri" w:cs="Calibri"/>
      <w:lang w:val="en-US"/>
    </w:rPr>
  </w:style>
  <w:style w:type="paragraph" w:styleId="NormalWeb">
    <w:name w:val="Normal (Web)"/>
    <w:basedOn w:val="Normal"/>
    <w:uiPriority w:val="99"/>
    <w:semiHidden/>
    <w:unhideWhenUsed/>
    <w:rsid w:val="009306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71712">
      <w:bodyDiv w:val="1"/>
      <w:marLeft w:val="0"/>
      <w:marRight w:val="0"/>
      <w:marTop w:val="0"/>
      <w:marBottom w:val="0"/>
      <w:divBdr>
        <w:top w:val="none" w:sz="0" w:space="0" w:color="auto"/>
        <w:left w:val="none" w:sz="0" w:space="0" w:color="auto"/>
        <w:bottom w:val="none" w:sz="0" w:space="0" w:color="auto"/>
        <w:right w:val="none" w:sz="0" w:space="0" w:color="auto"/>
      </w:divBdr>
    </w:div>
    <w:div w:id="1671637146">
      <w:bodyDiv w:val="1"/>
      <w:marLeft w:val="0"/>
      <w:marRight w:val="0"/>
      <w:marTop w:val="0"/>
      <w:marBottom w:val="0"/>
      <w:divBdr>
        <w:top w:val="none" w:sz="0" w:space="0" w:color="auto"/>
        <w:left w:val="none" w:sz="0" w:space="0" w:color="auto"/>
        <w:bottom w:val="none" w:sz="0" w:space="0" w:color="auto"/>
        <w:right w:val="none" w:sz="0" w:space="0" w:color="auto"/>
      </w:divBdr>
      <w:divsChild>
        <w:div w:id="158158726">
          <w:marLeft w:val="0"/>
          <w:marRight w:val="0"/>
          <w:marTop w:val="150"/>
          <w:marBottom w:val="150"/>
          <w:divBdr>
            <w:top w:val="none" w:sz="0" w:space="0" w:color="auto"/>
            <w:left w:val="none" w:sz="0" w:space="0" w:color="auto"/>
            <w:bottom w:val="none" w:sz="0" w:space="0" w:color="auto"/>
            <w:right w:val="none" w:sz="0" w:space="0" w:color="auto"/>
          </w:divBdr>
          <w:divsChild>
            <w:div w:id="1220291450">
              <w:marLeft w:val="0"/>
              <w:marRight w:val="0"/>
              <w:marTop w:val="0"/>
              <w:marBottom w:val="0"/>
              <w:divBdr>
                <w:top w:val="none" w:sz="0" w:space="0" w:color="auto"/>
                <w:left w:val="none" w:sz="0" w:space="0" w:color="auto"/>
                <w:bottom w:val="none" w:sz="0" w:space="0" w:color="auto"/>
                <w:right w:val="none" w:sz="0" w:space="0" w:color="auto"/>
              </w:divBdr>
              <w:divsChild>
                <w:div w:id="1934437835">
                  <w:marLeft w:val="30"/>
                  <w:marRight w:val="0"/>
                  <w:marTop w:val="0"/>
                  <w:marBottom w:val="0"/>
                  <w:divBdr>
                    <w:top w:val="none" w:sz="0" w:space="0" w:color="auto"/>
                    <w:left w:val="none" w:sz="0" w:space="0" w:color="auto"/>
                    <w:bottom w:val="none" w:sz="0" w:space="0" w:color="auto"/>
                    <w:right w:val="none" w:sz="0" w:space="0" w:color="auto"/>
                  </w:divBdr>
                  <w:divsChild>
                    <w:div w:id="1324772509">
                      <w:marLeft w:val="0"/>
                      <w:marRight w:val="0"/>
                      <w:marTop w:val="0"/>
                      <w:marBottom w:val="0"/>
                      <w:divBdr>
                        <w:top w:val="none" w:sz="0" w:space="0" w:color="auto"/>
                        <w:left w:val="none" w:sz="0" w:space="0" w:color="auto"/>
                        <w:bottom w:val="none" w:sz="0" w:space="0" w:color="auto"/>
                        <w:right w:val="none" w:sz="0" w:space="0" w:color="auto"/>
                      </w:divBdr>
                      <w:divsChild>
                        <w:div w:id="928658087">
                          <w:marLeft w:val="0"/>
                          <w:marRight w:val="0"/>
                          <w:marTop w:val="0"/>
                          <w:marBottom w:val="0"/>
                          <w:divBdr>
                            <w:top w:val="none" w:sz="0" w:space="0" w:color="auto"/>
                            <w:left w:val="none" w:sz="0" w:space="0" w:color="auto"/>
                            <w:bottom w:val="none" w:sz="0" w:space="0" w:color="auto"/>
                            <w:right w:val="none" w:sz="0" w:space="0" w:color="auto"/>
                          </w:divBdr>
                          <w:divsChild>
                            <w:div w:id="396057805">
                              <w:marLeft w:val="0"/>
                              <w:marRight w:val="0"/>
                              <w:marTop w:val="0"/>
                              <w:marBottom w:val="0"/>
                              <w:divBdr>
                                <w:top w:val="none" w:sz="0" w:space="0" w:color="auto"/>
                                <w:left w:val="none" w:sz="0" w:space="0" w:color="auto"/>
                                <w:bottom w:val="none" w:sz="0" w:space="0" w:color="auto"/>
                                <w:right w:val="none" w:sz="0" w:space="0" w:color="auto"/>
                              </w:divBdr>
                              <w:divsChild>
                                <w:div w:id="108555415">
                                  <w:marLeft w:val="0"/>
                                  <w:marRight w:val="0"/>
                                  <w:marTop w:val="150"/>
                                  <w:marBottom w:val="150"/>
                                  <w:divBdr>
                                    <w:top w:val="none" w:sz="0" w:space="0" w:color="auto"/>
                                    <w:left w:val="none" w:sz="0" w:space="0" w:color="auto"/>
                                    <w:bottom w:val="none" w:sz="0" w:space="0" w:color="auto"/>
                                    <w:right w:val="none" w:sz="0" w:space="0" w:color="auto"/>
                                  </w:divBdr>
                                  <w:divsChild>
                                    <w:div w:id="1059942401">
                                      <w:marLeft w:val="0"/>
                                      <w:marRight w:val="0"/>
                                      <w:marTop w:val="0"/>
                                      <w:marBottom w:val="0"/>
                                      <w:divBdr>
                                        <w:top w:val="none" w:sz="0" w:space="0" w:color="auto"/>
                                        <w:left w:val="none" w:sz="0" w:space="0" w:color="auto"/>
                                        <w:bottom w:val="none" w:sz="0" w:space="0" w:color="auto"/>
                                        <w:right w:val="none" w:sz="0" w:space="0" w:color="auto"/>
                                      </w:divBdr>
                                      <w:divsChild>
                                        <w:div w:id="296841576">
                                          <w:marLeft w:val="0"/>
                                          <w:marRight w:val="0"/>
                                          <w:marTop w:val="0"/>
                                          <w:marBottom w:val="0"/>
                                          <w:divBdr>
                                            <w:top w:val="single" w:sz="2" w:space="8" w:color="auto"/>
                                            <w:left w:val="single" w:sz="6" w:space="15" w:color="auto"/>
                                            <w:bottom w:val="single" w:sz="6" w:space="8" w:color="auto"/>
                                            <w:right w:val="single" w:sz="6" w:space="15" w:color="auto"/>
                                          </w:divBdr>
                                          <w:divsChild>
                                            <w:div w:id="1736468818">
                                              <w:marLeft w:val="0"/>
                                              <w:marRight w:val="0"/>
                                              <w:marTop w:val="0"/>
                                              <w:marBottom w:val="0"/>
                                              <w:divBdr>
                                                <w:top w:val="none" w:sz="0" w:space="0" w:color="auto"/>
                                                <w:left w:val="none" w:sz="0" w:space="0" w:color="auto"/>
                                                <w:bottom w:val="none" w:sz="0" w:space="0" w:color="auto"/>
                                                <w:right w:val="none" w:sz="0" w:space="0" w:color="auto"/>
                                              </w:divBdr>
                                              <w:divsChild>
                                                <w:div w:id="440150275">
                                                  <w:marLeft w:val="0"/>
                                                  <w:marRight w:val="0"/>
                                                  <w:marTop w:val="0"/>
                                                  <w:marBottom w:val="0"/>
                                                  <w:divBdr>
                                                    <w:top w:val="none" w:sz="0" w:space="0" w:color="auto"/>
                                                    <w:left w:val="none" w:sz="0" w:space="0" w:color="auto"/>
                                                    <w:bottom w:val="none" w:sz="0" w:space="0" w:color="auto"/>
                                                    <w:right w:val="none" w:sz="0" w:space="0" w:color="auto"/>
                                                  </w:divBdr>
                                                  <w:divsChild>
                                                    <w:div w:id="1899779132">
                                                      <w:marLeft w:val="0"/>
                                                      <w:marRight w:val="0"/>
                                                      <w:marTop w:val="0"/>
                                                      <w:marBottom w:val="0"/>
                                                      <w:divBdr>
                                                        <w:top w:val="none" w:sz="0" w:space="0" w:color="auto"/>
                                                        <w:left w:val="none" w:sz="0" w:space="0" w:color="auto"/>
                                                        <w:bottom w:val="none" w:sz="0" w:space="0" w:color="auto"/>
                                                        <w:right w:val="none" w:sz="0" w:space="0" w:color="auto"/>
                                                      </w:divBdr>
                                                      <w:divsChild>
                                                        <w:div w:id="1320503774">
                                                          <w:marLeft w:val="0"/>
                                                          <w:marRight w:val="0"/>
                                                          <w:marTop w:val="0"/>
                                                          <w:marBottom w:val="0"/>
                                                          <w:divBdr>
                                                            <w:top w:val="single" w:sz="6" w:space="0" w:color="E2E2E2"/>
                                                            <w:left w:val="single" w:sz="6" w:space="0" w:color="E2E2E2"/>
                                                            <w:bottom w:val="single" w:sz="6" w:space="0" w:color="E2E2E2"/>
                                                            <w:right w:val="single" w:sz="6" w:space="0" w:color="E2E2E2"/>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A2181-E71B-4036-A828-63D2A016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Kallappa Tippanagoudra</cp:lastModifiedBy>
  <cp:revision>23</cp:revision>
  <dcterms:created xsi:type="dcterms:W3CDTF">2024-01-30T17:39:00Z</dcterms:created>
  <dcterms:modified xsi:type="dcterms:W3CDTF">2024-01-30T18:51:00Z</dcterms:modified>
</cp:coreProperties>
</file>