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DD007" w14:textId="2C82FAE9" w:rsidR="007566D2" w:rsidRDefault="00DA2928" w:rsidP="005944D5">
      <w:pPr>
        <w:tabs>
          <w:tab w:val="left" w:pos="0"/>
        </w:tabs>
        <w:spacing w:line="280" w:lineRule="exact"/>
        <w:jc w:val="center"/>
        <w:rPr>
          <w:rFonts w:asciiTheme="majorHAnsi" w:hAnsiTheme="majorHAnsi"/>
          <w:b/>
        </w:rPr>
      </w:pPr>
      <w:r w:rsidRPr="00CD6736">
        <w:rPr>
          <w:rFonts w:asciiTheme="majorHAnsi" w:hAnsiTheme="majorHAnsi"/>
          <w:b/>
        </w:rPr>
        <w:t>Ethical Approval for Non-Clinical Research Involving Human Participants</w:t>
      </w:r>
    </w:p>
    <w:p w14:paraId="75E69C9E" w14:textId="77777777" w:rsidR="005944D5" w:rsidRPr="00CD6736" w:rsidRDefault="005944D5" w:rsidP="005944D5">
      <w:pPr>
        <w:tabs>
          <w:tab w:val="left" w:pos="0"/>
        </w:tabs>
        <w:spacing w:line="280" w:lineRule="exact"/>
        <w:jc w:val="center"/>
        <w:rPr>
          <w:rFonts w:asciiTheme="majorHAnsi" w:hAnsiTheme="majorHAnsi"/>
          <w:b/>
        </w:rPr>
      </w:pPr>
    </w:p>
    <w:p w14:paraId="1B287EFF" w14:textId="41A3305B" w:rsidR="00DA2928" w:rsidRDefault="00092FA8" w:rsidP="005944D5">
      <w:pPr>
        <w:jc w:val="center"/>
        <w:rPr>
          <w:rFonts w:asciiTheme="majorHAnsi" w:hAnsiTheme="majorHAnsi"/>
          <w:b/>
        </w:rPr>
      </w:pPr>
      <w:r w:rsidRPr="00CD6736">
        <w:rPr>
          <w:rFonts w:asciiTheme="majorHAnsi" w:hAnsiTheme="majorHAnsi"/>
          <w:b/>
        </w:rPr>
        <w:t>FORM A: Application for ethical approval for low risk projects</w:t>
      </w:r>
    </w:p>
    <w:p w14:paraId="37E08D0B" w14:textId="77777777" w:rsidR="005944D5" w:rsidRPr="00CD6736" w:rsidRDefault="005944D5" w:rsidP="005944D5">
      <w:pPr>
        <w:jc w:val="center"/>
        <w:rPr>
          <w:rFonts w:asciiTheme="majorHAnsi" w:hAnsiTheme="majorHAnsi"/>
          <w:b/>
        </w:rPr>
      </w:pPr>
    </w:p>
    <w:tbl>
      <w:tblPr>
        <w:tblStyle w:val="TableGrid"/>
        <w:tblW w:w="0" w:type="auto"/>
        <w:tblLook w:val="04A0" w:firstRow="1" w:lastRow="0" w:firstColumn="1" w:lastColumn="0" w:noHBand="0" w:noVBand="1"/>
      </w:tblPr>
      <w:tblGrid>
        <w:gridCol w:w="3462"/>
        <w:gridCol w:w="4828"/>
      </w:tblGrid>
      <w:tr w:rsidR="00092FA8" w:rsidRPr="00CD6736" w14:paraId="7779F842" w14:textId="77777777" w:rsidTr="002144EA">
        <w:tc>
          <w:tcPr>
            <w:tcW w:w="3936" w:type="dxa"/>
          </w:tcPr>
          <w:p w14:paraId="3EAE3965" w14:textId="58DE4BAE" w:rsidR="00092FA8" w:rsidRPr="00CD6736" w:rsidRDefault="00092FA8" w:rsidP="002144EA">
            <w:pPr>
              <w:rPr>
                <w:rFonts w:asciiTheme="majorHAnsi" w:hAnsiTheme="majorHAnsi"/>
              </w:rPr>
            </w:pPr>
            <w:r w:rsidRPr="00CD6736">
              <w:rPr>
                <w:rFonts w:asciiTheme="majorHAnsi" w:hAnsiTheme="majorHAnsi"/>
              </w:rPr>
              <w:t>Name</w:t>
            </w:r>
            <w:r w:rsidR="00E169DC">
              <w:rPr>
                <w:rFonts w:asciiTheme="majorHAnsi" w:hAnsiTheme="majorHAnsi"/>
              </w:rPr>
              <w:t xml:space="preserve"> of Applicant</w:t>
            </w:r>
          </w:p>
        </w:tc>
        <w:tc>
          <w:tcPr>
            <w:tcW w:w="5306" w:type="dxa"/>
          </w:tcPr>
          <w:p w14:paraId="3CDCA385" w14:textId="5699BE0C" w:rsidR="00092FA8" w:rsidRPr="00CD6736" w:rsidRDefault="00954DA4" w:rsidP="002144EA">
            <w:pPr>
              <w:rPr>
                <w:rFonts w:asciiTheme="majorHAnsi" w:hAnsiTheme="majorHAnsi"/>
              </w:rPr>
            </w:pPr>
            <w:r>
              <w:rPr>
                <w:rFonts w:asciiTheme="majorHAnsi" w:hAnsiTheme="majorHAnsi"/>
              </w:rPr>
              <w:t>Kaloyan Marshalov</w:t>
            </w:r>
          </w:p>
        </w:tc>
      </w:tr>
      <w:tr w:rsidR="00092FA8" w:rsidRPr="00CD6736" w14:paraId="79776477" w14:textId="77777777" w:rsidTr="002144EA">
        <w:tc>
          <w:tcPr>
            <w:tcW w:w="3936" w:type="dxa"/>
          </w:tcPr>
          <w:p w14:paraId="1D35FF1B" w14:textId="77777777" w:rsidR="00092FA8" w:rsidRPr="00CD6736" w:rsidRDefault="00092FA8" w:rsidP="002144EA">
            <w:pPr>
              <w:rPr>
                <w:rFonts w:asciiTheme="majorHAnsi" w:hAnsiTheme="majorHAnsi"/>
              </w:rPr>
            </w:pPr>
            <w:r w:rsidRPr="00CD6736">
              <w:rPr>
                <w:rFonts w:asciiTheme="majorHAnsi" w:hAnsiTheme="majorHAnsi"/>
              </w:rPr>
              <w:t>School</w:t>
            </w:r>
          </w:p>
        </w:tc>
        <w:tc>
          <w:tcPr>
            <w:tcW w:w="5306" w:type="dxa"/>
          </w:tcPr>
          <w:p w14:paraId="3B885D7D" w14:textId="4416D78B" w:rsidR="00092FA8" w:rsidRPr="00CD6736" w:rsidRDefault="00954DA4" w:rsidP="002144EA">
            <w:pPr>
              <w:rPr>
                <w:rFonts w:asciiTheme="majorHAnsi" w:hAnsiTheme="majorHAnsi"/>
              </w:rPr>
            </w:pPr>
            <w:r>
              <w:rPr>
                <w:rFonts w:asciiTheme="majorHAnsi" w:hAnsiTheme="majorHAnsi"/>
              </w:rPr>
              <w:t>Science and Engineering – Computing</w:t>
            </w:r>
          </w:p>
        </w:tc>
      </w:tr>
      <w:tr w:rsidR="00092FA8" w:rsidRPr="00CD6736" w14:paraId="37A4F3A0" w14:textId="77777777" w:rsidTr="002144EA">
        <w:tc>
          <w:tcPr>
            <w:tcW w:w="3936" w:type="dxa"/>
          </w:tcPr>
          <w:p w14:paraId="7456242F" w14:textId="77777777" w:rsidR="00092FA8" w:rsidRPr="00CD6736" w:rsidRDefault="00092FA8" w:rsidP="002144EA">
            <w:pPr>
              <w:rPr>
                <w:rFonts w:asciiTheme="majorHAnsi" w:hAnsiTheme="majorHAnsi"/>
              </w:rPr>
            </w:pPr>
            <w:r w:rsidRPr="00CD6736">
              <w:rPr>
                <w:rFonts w:asciiTheme="majorHAnsi" w:hAnsiTheme="majorHAnsi"/>
              </w:rPr>
              <w:t>University e-mail Address</w:t>
            </w:r>
          </w:p>
        </w:tc>
        <w:tc>
          <w:tcPr>
            <w:tcW w:w="5306" w:type="dxa"/>
          </w:tcPr>
          <w:p w14:paraId="27B72220" w14:textId="20559A5F" w:rsidR="00092FA8" w:rsidRPr="00CD6736" w:rsidRDefault="007C2E43" w:rsidP="002144EA">
            <w:pPr>
              <w:rPr>
                <w:rFonts w:asciiTheme="majorHAnsi" w:hAnsiTheme="majorHAnsi"/>
              </w:rPr>
            </w:pPr>
            <w:hyperlink r:id="rId7" w:history="1">
              <w:r w:rsidR="00954DA4" w:rsidRPr="00747E35">
                <w:rPr>
                  <w:rStyle w:val="Hyperlink"/>
                  <w:rFonts w:asciiTheme="majorHAnsi" w:hAnsiTheme="majorHAnsi"/>
                </w:rPr>
                <w:t>kvzmarshalov@dundee.ac.uk</w:t>
              </w:r>
            </w:hyperlink>
          </w:p>
        </w:tc>
      </w:tr>
      <w:tr w:rsidR="00092FA8" w:rsidRPr="00CD6736" w14:paraId="6DF6B0E3" w14:textId="77777777" w:rsidTr="002144EA">
        <w:tc>
          <w:tcPr>
            <w:tcW w:w="3936" w:type="dxa"/>
          </w:tcPr>
          <w:p w14:paraId="4E231E56" w14:textId="77777777" w:rsidR="00092FA8" w:rsidRPr="00CD6736" w:rsidRDefault="00092FA8" w:rsidP="002144EA">
            <w:pPr>
              <w:rPr>
                <w:rFonts w:asciiTheme="majorHAnsi" w:hAnsiTheme="majorHAnsi"/>
              </w:rPr>
            </w:pPr>
            <w:r w:rsidRPr="00CD6736">
              <w:rPr>
                <w:rFonts w:asciiTheme="majorHAnsi" w:hAnsiTheme="majorHAnsi"/>
              </w:rPr>
              <w:t>Title of Project</w:t>
            </w:r>
          </w:p>
        </w:tc>
        <w:tc>
          <w:tcPr>
            <w:tcW w:w="5306" w:type="dxa"/>
          </w:tcPr>
          <w:p w14:paraId="344FA195" w14:textId="3D10C3CD" w:rsidR="00092FA8" w:rsidRPr="00CD6736" w:rsidRDefault="00E252B6" w:rsidP="002144EA">
            <w:pPr>
              <w:rPr>
                <w:rFonts w:asciiTheme="majorHAnsi" w:hAnsiTheme="majorHAnsi"/>
              </w:rPr>
            </w:pPr>
            <w:r>
              <w:rPr>
                <w:rFonts w:asciiTheme="majorHAnsi" w:hAnsiTheme="majorHAnsi"/>
              </w:rPr>
              <w:t xml:space="preserve">Dundee University TouAR - </w:t>
            </w:r>
            <w:r w:rsidR="00954DA4">
              <w:rPr>
                <w:rFonts w:asciiTheme="majorHAnsi" w:hAnsiTheme="majorHAnsi"/>
              </w:rPr>
              <w:t>The effects of Narrative Generation methods (based on Augmented Reality Interactions) on overall User Experience.</w:t>
            </w:r>
          </w:p>
        </w:tc>
      </w:tr>
      <w:tr w:rsidR="00092FA8" w:rsidRPr="00CD6736" w14:paraId="4087F255" w14:textId="77777777" w:rsidTr="002144EA">
        <w:tc>
          <w:tcPr>
            <w:tcW w:w="3936" w:type="dxa"/>
          </w:tcPr>
          <w:p w14:paraId="2BECD38D" w14:textId="68B05AB1" w:rsidR="00092FA8" w:rsidRPr="00CD6736" w:rsidRDefault="00092FA8" w:rsidP="002144EA">
            <w:pPr>
              <w:rPr>
                <w:rFonts w:asciiTheme="majorHAnsi" w:hAnsiTheme="majorHAnsi"/>
              </w:rPr>
            </w:pPr>
            <w:r w:rsidRPr="00CD6736">
              <w:rPr>
                <w:rFonts w:asciiTheme="majorHAnsi" w:hAnsiTheme="majorHAnsi"/>
              </w:rPr>
              <w:t xml:space="preserve">Co-Investigators (with </w:t>
            </w:r>
            <w:r w:rsidR="008059A2">
              <w:rPr>
                <w:rFonts w:asciiTheme="majorHAnsi" w:hAnsiTheme="majorHAnsi"/>
              </w:rPr>
              <w:t xml:space="preserve">internal School or external </w:t>
            </w:r>
            <w:r w:rsidRPr="00CD6736">
              <w:rPr>
                <w:rFonts w:asciiTheme="majorHAnsi" w:hAnsiTheme="majorHAnsi"/>
              </w:rPr>
              <w:t>organisational affiliation)</w:t>
            </w:r>
          </w:p>
        </w:tc>
        <w:tc>
          <w:tcPr>
            <w:tcW w:w="5306" w:type="dxa"/>
          </w:tcPr>
          <w:p w14:paraId="377C8F08" w14:textId="77777777" w:rsidR="00092FA8" w:rsidRPr="00CD6736" w:rsidRDefault="00092FA8" w:rsidP="002144EA">
            <w:pPr>
              <w:rPr>
                <w:rFonts w:asciiTheme="majorHAnsi" w:hAnsiTheme="majorHAnsi"/>
              </w:rPr>
            </w:pPr>
          </w:p>
        </w:tc>
      </w:tr>
      <w:tr w:rsidR="00092FA8" w:rsidRPr="00CD6736" w14:paraId="48B35E09" w14:textId="77777777" w:rsidTr="002144EA">
        <w:tc>
          <w:tcPr>
            <w:tcW w:w="3936" w:type="dxa"/>
          </w:tcPr>
          <w:p w14:paraId="3A688B35" w14:textId="77777777" w:rsidR="00092FA8" w:rsidRPr="00CD6736" w:rsidRDefault="00092FA8" w:rsidP="002144EA">
            <w:pPr>
              <w:rPr>
                <w:rFonts w:asciiTheme="majorHAnsi" w:hAnsiTheme="majorHAnsi"/>
              </w:rPr>
            </w:pPr>
            <w:r w:rsidRPr="00CD6736">
              <w:rPr>
                <w:rFonts w:asciiTheme="majorHAnsi" w:hAnsiTheme="majorHAnsi"/>
              </w:rPr>
              <w:t>Projected Start Date</w:t>
            </w:r>
          </w:p>
        </w:tc>
        <w:tc>
          <w:tcPr>
            <w:tcW w:w="5306" w:type="dxa"/>
          </w:tcPr>
          <w:p w14:paraId="57B15269" w14:textId="1F7AA9A7" w:rsidR="00954DA4" w:rsidRPr="00CD6736" w:rsidRDefault="00954DA4" w:rsidP="002144EA">
            <w:pPr>
              <w:rPr>
                <w:rFonts w:asciiTheme="majorHAnsi" w:hAnsiTheme="majorHAnsi"/>
              </w:rPr>
            </w:pPr>
            <w:r>
              <w:rPr>
                <w:rFonts w:asciiTheme="majorHAnsi" w:hAnsiTheme="majorHAnsi"/>
              </w:rPr>
              <w:t>07/10/2019</w:t>
            </w:r>
          </w:p>
        </w:tc>
      </w:tr>
      <w:tr w:rsidR="00092FA8" w:rsidRPr="00CD6736" w14:paraId="7B9ED63F" w14:textId="77777777" w:rsidTr="002144EA">
        <w:tc>
          <w:tcPr>
            <w:tcW w:w="3936" w:type="dxa"/>
          </w:tcPr>
          <w:p w14:paraId="242B5B95" w14:textId="77777777" w:rsidR="00092FA8" w:rsidRPr="00CD6736" w:rsidRDefault="00092FA8" w:rsidP="002144EA">
            <w:pPr>
              <w:rPr>
                <w:rFonts w:asciiTheme="majorHAnsi" w:hAnsiTheme="majorHAnsi"/>
              </w:rPr>
            </w:pPr>
            <w:r w:rsidRPr="00CD6736">
              <w:rPr>
                <w:rFonts w:asciiTheme="majorHAnsi" w:hAnsiTheme="majorHAnsi"/>
              </w:rPr>
              <w:t>Estimated End Date</w:t>
            </w:r>
          </w:p>
        </w:tc>
        <w:tc>
          <w:tcPr>
            <w:tcW w:w="5306" w:type="dxa"/>
          </w:tcPr>
          <w:p w14:paraId="2E653494" w14:textId="03F86BD4" w:rsidR="00092FA8" w:rsidRPr="00CD6736" w:rsidRDefault="00954DA4" w:rsidP="002144EA">
            <w:pPr>
              <w:rPr>
                <w:rFonts w:asciiTheme="majorHAnsi" w:hAnsiTheme="majorHAnsi"/>
              </w:rPr>
            </w:pPr>
            <w:r>
              <w:rPr>
                <w:rFonts w:asciiTheme="majorHAnsi" w:hAnsiTheme="majorHAnsi"/>
              </w:rPr>
              <w:t>05/05/2020</w:t>
            </w:r>
          </w:p>
        </w:tc>
      </w:tr>
      <w:tr w:rsidR="00092FA8" w:rsidRPr="00CD6736" w14:paraId="312783B6" w14:textId="77777777" w:rsidTr="002144EA">
        <w:tc>
          <w:tcPr>
            <w:tcW w:w="3936" w:type="dxa"/>
          </w:tcPr>
          <w:p w14:paraId="178E2FD7" w14:textId="357BCD0F" w:rsidR="00092FA8" w:rsidRPr="00CD6736" w:rsidRDefault="00D64194" w:rsidP="002144EA">
            <w:pPr>
              <w:rPr>
                <w:rFonts w:asciiTheme="majorHAnsi" w:hAnsiTheme="majorHAnsi"/>
              </w:rPr>
            </w:pPr>
            <w:r>
              <w:rPr>
                <w:rFonts w:asciiTheme="majorHAnsi" w:hAnsiTheme="majorHAnsi"/>
              </w:rPr>
              <w:t>Funder (if applicable)</w:t>
            </w:r>
          </w:p>
        </w:tc>
        <w:tc>
          <w:tcPr>
            <w:tcW w:w="5306" w:type="dxa"/>
          </w:tcPr>
          <w:p w14:paraId="44CE15CF" w14:textId="77777777" w:rsidR="00092FA8" w:rsidRPr="00CD6736" w:rsidRDefault="00092FA8" w:rsidP="002144EA">
            <w:pPr>
              <w:rPr>
                <w:rFonts w:asciiTheme="majorHAnsi" w:hAnsiTheme="majorHAnsi"/>
              </w:rPr>
            </w:pPr>
          </w:p>
        </w:tc>
      </w:tr>
      <w:tr w:rsidR="00385C1E" w:rsidRPr="00CD6736" w14:paraId="057FC5FE" w14:textId="77777777" w:rsidTr="002144EA">
        <w:tc>
          <w:tcPr>
            <w:tcW w:w="3936" w:type="dxa"/>
          </w:tcPr>
          <w:p w14:paraId="69A30B07" w14:textId="2DB28239" w:rsidR="00385C1E" w:rsidRPr="00CD6736" w:rsidRDefault="00385C1E" w:rsidP="002144EA">
            <w:pPr>
              <w:rPr>
                <w:rFonts w:asciiTheme="majorHAnsi" w:hAnsiTheme="majorHAnsi"/>
              </w:rPr>
            </w:pPr>
            <w:r>
              <w:rPr>
                <w:rFonts w:asciiTheme="majorHAnsi" w:hAnsiTheme="majorHAnsi"/>
              </w:rPr>
              <w:t>Version of Application (1, 2, 3…)*</w:t>
            </w:r>
          </w:p>
        </w:tc>
        <w:tc>
          <w:tcPr>
            <w:tcW w:w="5306" w:type="dxa"/>
          </w:tcPr>
          <w:p w14:paraId="2EEAEC80" w14:textId="39A050C9" w:rsidR="00385C1E" w:rsidRPr="00735CAB" w:rsidRDefault="00774F61" w:rsidP="002144EA">
            <w:pPr>
              <w:rPr>
                <w:rFonts w:asciiTheme="majorHAnsi" w:hAnsiTheme="majorHAnsi"/>
                <w:highlight w:val="yellow"/>
              </w:rPr>
            </w:pPr>
            <w:r w:rsidRPr="00735CAB">
              <w:rPr>
                <w:rFonts w:asciiTheme="majorHAnsi" w:hAnsiTheme="majorHAnsi"/>
                <w:highlight w:val="yellow"/>
              </w:rPr>
              <w:t>3</w:t>
            </w:r>
          </w:p>
        </w:tc>
      </w:tr>
    </w:tbl>
    <w:p w14:paraId="53F4AAF7" w14:textId="64DD921A" w:rsidR="00092FA8" w:rsidRPr="00CD6736" w:rsidRDefault="00385C1E" w:rsidP="00092FA8">
      <w:pPr>
        <w:rPr>
          <w:rFonts w:asciiTheme="majorHAnsi" w:hAnsiTheme="majorHAnsi"/>
        </w:rPr>
      </w:pPr>
      <w:r>
        <w:rPr>
          <w:rFonts w:asciiTheme="majorHAnsi" w:hAnsiTheme="majorHAnsi"/>
        </w:rPr>
        <w:t>* After revision, please update the version number before re-</w:t>
      </w:r>
      <w:r w:rsidR="00CC76D7">
        <w:rPr>
          <w:rFonts w:asciiTheme="majorHAnsi" w:hAnsiTheme="majorHAnsi"/>
        </w:rPr>
        <w:t>submission.</w:t>
      </w:r>
    </w:p>
    <w:tbl>
      <w:tblPr>
        <w:tblStyle w:val="TableGrid"/>
        <w:tblW w:w="0" w:type="auto"/>
        <w:tblLook w:val="04A0" w:firstRow="1" w:lastRow="0" w:firstColumn="1" w:lastColumn="0" w:noHBand="0" w:noVBand="1"/>
      </w:tblPr>
      <w:tblGrid>
        <w:gridCol w:w="3640"/>
        <w:gridCol w:w="4650"/>
      </w:tblGrid>
      <w:tr w:rsidR="00092FA8" w:rsidRPr="00CD6736" w14:paraId="49D3E5BB" w14:textId="77777777" w:rsidTr="00DF2BAF">
        <w:tc>
          <w:tcPr>
            <w:tcW w:w="8290" w:type="dxa"/>
            <w:gridSpan w:val="2"/>
          </w:tcPr>
          <w:p w14:paraId="6C4FBB5E" w14:textId="77777777" w:rsidR="00092FA8" w:rsidRPr="00CD6736" w:rsidRDefault="00092FA8" w:rsidP="002144EA">
            <w:pPr>
              <w:rPr>
                <w:rFonts w:asciiTheme="majorHAnsi" w:hAnsiTheme="majorHAnsi"/>
                <w:b/>
              </w:rPr>
            </w:pPr>
            <w:r w:rsidRPr="00CD6736">
              <w:rPr>
                <w:rFonts w:asciiTheme="majorHAnsi" w:hAnsiTheme="majorHAnsi"/>
                <w:b/>
              </w:rPr>
              <w:t>Students Only</w:t>
            </w:r>
          </w:p>
        </w:tc>
      </w:tr>
      <w:tr w:rsidR="00092FA8" w:rsidRPr="00CD6736" w14:paraId="0B27DAAF" w14:textId="77777777" w:rsidTr="00DF2BAF">
        <w:tc>
          <w:tcPr>
            <w:tcW w:w="3640" w:type="dxa"/>
          </w:tcPr>
          <w:p w14:paraId="61211604" w14:textId="31F3AC0E" w:rsidR="00092FA8" w:rsidRPr="00CD6736" w:rsidRDefault="00DF2BAF" w:rsidP="002144EA">
            <w:pPr>
              <w:rPr>
                <w:rFonts w:asciiTheme="majorHAnsi" w:hAnsiTheme="majorHAnsi"/>
              </w:rPr>
            </w:pPr>
            <w:r>
              <w:rPr>
                <w:rFonts w:asciiTheme="majorHAnsi" w:hAnsiTheme="majorHAnsi"/>
              </w:rPr>
              <w:t>Level of Study (Undergraduate (UG); Taught Postgraduate (TPG); Research Postgraduate (RPG)</w:t>
            </w:r>
          </w:p>
        </w:tc>
        <w:tc>
          <w:tcPr>
            <w:tcW w:w="4650" w:type="dxa"/>
          </w:tcPr>
          <w:p w14:paraId="4D56848C" w14:textId="69BDCB8B" w:rsidR="00092FA8" w:rsidRPr="00CD6736" w:rsidRDefault="00954DA4" w:rsidP="002144EA">
            <w:pPr>
              <w:rPr>
                <w:rFonts w:asciiTheme="majorHAnsi" w:hAnsiTheme="majorHAnsi"/>
              </w:rPr>
            </w:pPr>
            <w:r>
              <w:rPr>
                <w:rFonts w:asciiTheme="majorHAnsi" w:hAnsiTheme="majorHAnsi"/>
              </w:rPr>
              <w:t>UG</w:t>
            </w:r>
          </w:p>
        </w:tc>
      </w:tr>
      <w:tr w:rsidR="00DF2BAF" w:rsidRPr="00CD6736" w14:paraId="72B52534" w14:textId="77777777" w:rsidTr="00DF2BAF">
        <w:tc>
          <w:tcPr>
            <w:tcW w:w="3640" w:type="dxa"/>
          </w:tcPr>
          <w:p w14:paraId="36D549E4" w14:textId="6C1C6E40" w:rsidR="00DF2BAF" w:rsidRPr="00CD6736" w:rsidRDefault="00DF2BAF" w:rsidP="002144EA">
            <w:pPr>
              <w:rPr>
                <w:rFonts w:asciiTheme="majorHAnsi" w:hAnsiTheme="majorHAnsi"/>
              </w:rPr>
            </w:pPr>
            <w:r w:rsidRPr="00CD6736">
              <w:rPr>
                <w:rFonts w:asciiTheme="majorHAnsi" w:hAnsiTheme="majorHAnsi"/>
              </w:rPr>
              <w:t xml:space="preserve">Name of </w:t>
            </w:r>
            <w:r>
              <w:rPr>
                <w:rFonts w:asciiTheme="majorHAnsi" w:hAnsiTheme="majorHAnsi"/>
              </w:rPr>
              <w:t xml:space="preserve">University of Dundee </w:t>
            </w:r>
            <w:r w:rsidRPr="00CD6736">
              <w:rPr>
                <w:rFonts w:asciiTheme="majorHAnsi" w:hAnsiTheme="majorHAnsi"/>
              </w:rPr>
              <w:t>Supervisor</w:t>
            </w:r>
          </w:p>
        </w:tc>
        <w:tc>
          <w:tcPr>
            <w:tcW w:w="4650" w:type="dxa"/>
          </w:tcPr>
          <w:p w14:paraId="2F8093DC" w14:textId="34B7363D" w:rsidR="00DF2BAF" w:rsidRPr="00CD6736" w:rsidRDefault="00954DA4" w:rsidP="002144EA">
            <w:pPr>
              <w:rPr>
                <w:rFonts w:asciiTheme="majorHAnsi" w:hAnsiTheme="majorHAnsi"/>
              </w:rPr>
            </w:pPr>
            <w:r>
              <w:rPr>
                <w:rFonts w:asciiTheme="majorHAnsi" w:hAnsiTheme="majorHAnsi"/>
              </w:rPr>
              <w:t>Dr Michael Crabb</w:t>
            </w:r>
          </w:p>
        </w:tc>
      </w:tr>
    </w:tbl>
    <w:p w14:paraId="51A5E202" w14:textId="63DC4369" w:rsidR="00444FA9" w:rsidRDefault="00DF2BAF" w:rsidP="00444FA9">
      <w:pPr>
        <w:spacing w:after="0"/>
        <w:rPr>
          <w:rFonts w:asciiTheme="majorHAnsi" w:hAnsiTheme="majorHAnsi"/>
          <w:b/>
        </w:rPr>
      </w:pPr>
      <w:r w:rsidRPr="00DF2BAF">
        <w:rPr>
          <w:rFonts w:asciiTheme="majorHAnsi" w:hAnsiTheme="majorHAnsi"/>
          <w:b/>
        </w:rPr>
        <w:t>Note: Students must copy in their supervisor when submitting the application for review.</w:t>
      </w:r>
    </w:p>
    <w:p w14:paraId="14130770" w14:textId="77777777" w:rsidR="00444FA9" w:rsidRPr="00444FA9" w:rsidRDefault="00444FA9" w:rsidP="00444FA9">
      <w:pPr>
        <w:rPr>
          <w:rFonts w:ascii="Calibri" w:hAnsi="Calibri"/>
          <w:b/>
          <w:sz w:val="28"/>
          <w:szCs w:val="28"/>
        </w:rPr>
      </w:pPr>
    </w:p>
    <w:p w14:paraId="5D3C4139" w14:textId="07EC7EF1" w:rsidR="00582E7D" w:rsidRDefault="00582E7D" w:rsidP="00582E7D">
      <w:pPr>
        <w:rPr>
          <w:rFonts w:ascii="Calibri" w:hAnsi="Calibri"/>
          <w:b/>
          <w:sz w:val="28"/>
          <w:szCs w:val="28"/>
        </w:rPr>
      </w:pPr>
      <w:r w:rsidRPr="008B693C">
        <w:rPr>
          <w:rFonts w:ascii="Calibri" w:hAnsi="Calibri"/>
          <w:b/>
          <w:sz w:val="28"/>
          <w:szCs w:val="28"/>
        </w:rPr>
        <w:t xml:space="preserve">1. Project </w:t>
      </w:r>
      <w:r w:rsidR="00C40D13">
        <w:rPr>
          <w:rFonts w:ascii="Calibri" w:hAnsi="Calibri"/>
          <w:b/>
          <w:sz w:val="28"/>
          <w:szCs w:val="28"/>
        </w:rPr>
        <w:t>Overview</w:t>
      </w:r>
    </w:p>
    <w:p w14:paraId="12133790" w14:textId="77777777" w:rsidR="003F575E" w:rsidRPr="00CD6736" w:rsidRDefault="003F575E" w:rsidP="003F575E">
      <w:pPr>
        <w:rPr>
          <w:rFonts w:asciiTheme="majorHAnsi" w:hAnsiTheme="majorHAnsi"/>
        </w:rPr>
      </w:pPr>
      <w:r w:rsidRPr="00CD6736">
        <w:rPr>
          <w:rFonts w:asciiTheme="majorHAnsi" w:hAnsiTheme="majorHAnsi"/>
        </w:rPr>
        <w:t>Please provide</w:t>
      </w:r>
      <w:r>
        <w:rPr>
          <w:rFonts w:asciiTheme="majorHAnsi" w:hAnsiTheme="majorHAnsi"/>
        </w:rPr>
        <w:t>, with reference to the relevant literature,</w:t>
      </w:r>
      <w:r w:rsidRPr="00CD6736">
        <w:rPr>
          <w:rFonts w:asciiTheme="majorHAnsi" w:hAnsiTheme="majorHAnsi"/>
        </w:rPr>
        <w:t xml:space="preserve"> an overview of the research project providing a </w:t>
      </w:r>
      <w:r w:rsidRPr="00CD6736">
        <w:rPr>
          <w:rFonts w:asciiTheme="majorHAnsi" w:hAnsiTheme="majorHAnsi"/>
          <w:u w:val="single"/>
        </w:rPr>
        <w:t>short</w:t>
      </w:r>
      <w:r w:rsidRPr="00CD6736">
        <w:rPr>
          <w:rFonts w:asciiTheme="majorHAnsi" w:hAnsiTheme="majorHAnsi"/>
        </w:rPr>
        <w:t xml:space="preserve"> explanation </w:t>
      </w:r>
      <w:r>
        <w:rPr>
          <w:rFonts w:asciiTheme="majorHAnsi" w:hAnsiTheme="majorHAnsi"/>
        </w:rPr>
        <w:t xml:space="preserve">(maximum 400 words) </w:t>
      </w:r>
      <w:r w:rsidRPr="00CD6736">
        <w:rPr>
          <w:rFonts w:asciiTheme="majorHAnsi" w:hAnsiTheme="majorHAnsi"/>
        </w:rPr>
        <w:t xml:space="preserve">of the </w:t>
      </w:r>
      <w:r>
        <w:rPr>
          <w:rFonts w:asciiTheme="majorHAnsi" w:hAnsiTheme="majorHAnsi"/>
        </w:rPr>
        <w:t>research questions</w:t>
      </w:r>
      <w:r w:rsidRPr="00CD6736">
        <w:rPr>
          <w:rFonts w:asciiTheme="majorHAnsi" w:hAnsiTheme="majorHAnsi"/>
        </w:rPr>
        <w:t xml:space="preserve"> the project will address</w:t>
      </w:r>
      <w:r>
        <w:rPr>
          <w:rFonts w:asciiTheme="majorHAnsi" w:hAnsiTheme="majorHAnsi"/>
        </w:rPr>
        <w:t xml:space="preserve"> and why the study is justified</w:t>
      </w:r>
      <w:r w:rsidRPr="00CD6736">
        <w:rPr>
          <w:rFonts w:asciiTheme="majorHAnsi" w:hAnsiTheme="majorHAnsi"/>
        </w:rPr>
        <w:t>.</w:t>
      </w:r>
    </w:p>
    <w:p w14:paraId="59790074" w14:textId="28B4038B" w:rsidR="003F575E" w:rsidRPr="008B693C" w:rsidRDefault="003F575E" w:rsidP="003F575E">
      <w:pPr>
        <w:rPr>
          <w:rFonts w:ascii="Calibri" w:hAnsi="Calibri"/>
        </w:rPr>
      </w:pPr>
      <w:r w:rsidRPr="000F78B3">
        <w:rPr>
          <w:rFonts w:asciiTheme="majorHAnsi" w:hAnsiTheme="majorHAnsi"/>
        </w:rPr>
        <w:t>Please write this section in a way that is accessible to a person who is not an expert in your field</w:t>
      </w:r>
      <w:r>
        <w:rPr>
          <w:rFonts w:asciiTheme="majorHAnsi" w:hAnsiTheme="majorHAnsi"/>
        </w:rPr>
        <w:t>.</w:t>
      </w:r>
    </w:p>
    <w:tbl>
      <w:tblPr>
        <w:tblStyle w:val="TableGrid"/>
        <w:tblW w:w="0" w:type="auto"/>
        <w:tblLook w:val="04A0" w:firstRow="1" w:lastRow="0" w:firstColumn="1" w:lastColumn="0" w:noHBand="0" w:noVBand="1"/>
      </w:tblPr>
      <w:tblGrid>
        <w:gridCol w:w="8290"/>
      </w:tblGrid>
      <w:tr w:rsidR="00582E7D" w14:paraId="1B30BED6" w14:textId="77777777" w:rsidTr="00582E7D">
        <w:tc>
          <w:tcPr>
            <w:tcW w:w="8290" w:type="dxa"/>
          </w:tcPr>
          <w:p w14:paraId="400EFF5A" w14:textId="69B44CDE" w:rsidR="00E252B6" w:rsidRDefault="002D17F0" w:rsidP="00092FA8">
            <w:pPr>
              <w:rPr>
                <w:rFonts w:ascii="Calibri" w:hAnsi="Calibri" w:cs="Calibri"/>
                <w:b/>
                <w:bCs/>
              </w:rPr>
            </w:pPr>
            <w:r>
              <w:rPr>
                <w:rFonts w:asciiTheme="majorHAnsi" w:hAnsiTheme="majorHAnsi"/>
              </w:rPr>
              <w:lastRenderedPageBreak/>
              <w:t xml:space="preserve">Storytelling is amongst the oldest human artforms. It is one of the main methods humans use in order to understand </w:t>
            </w:r>
            <w:r w:rsidR="009D195C">
              <w:rPr>
                <w:rFonts w:asciiTheme="majorHAnsi" w:hAnsiTheme="majorHAnsi"/>
              </w:rPr>
              <w:t>an</w:t>
            </w:r>
            <w:r>
              <w:rPr>
                <w:rFonts w:asciiTheme="majorHAnsi" w:hAnsiTheme="majorHAnsi"/>
              </w:rPr>
              <w:t xml:space="preserve"> environment and communicate personal experience. </w:t>
            </w:r>
            <w:r w:rsidR="00F67B98">
              <w:rPr>
                <w:rFonts w:asciiTheme="majorHAnsi" w:hAnsiTheme="majorHAnsi"/>
              </w:rPr>
              <w:t>The increased popularity of digital entertainment has given birth to Interactive Storytelling</w:t>
            </w:r>
            <w:r w:rsidR="00A920FE">
              <w:rPr>
                <w:rFonts w:asciiTheme="majorHAnsi" w:hAnsiTheme="majorHAnsi"/>
              </w:rPr>
              <w:t xml:space="preserve"> – a narrative technique in which the plot of a story is not predetermined. The goal of these systems is to automatically construct fully comprehensive storylines, by observing the users’ actions. </w:t>
            </w:r>
            <w:r w:rsidR="00047ABF">
              <w:rPr>
                <w:rFonts w:asciiTheme="majorHAnsi" w:hAnsiTheme="majorHAnsi"/>
              </w:rPr>
              <w:t>While most research is focused on the generation of the narrative, barely any work is done in exploring the methods of user</w:t>
            </w:r>
            <w:r w:rsidR="00B312B0">
              <w:rPr>
                <w:rFonts w:asciiTheme="majorHAnsi" w:hAnsiTheme="majorHAnsi"/>
              </w:rPr>
              <w:t xml:space="preserve"> interaction. One possible medium</w:t>
            </w:r>
            <w:r w:rsidR="009D195C">
              <w:rPr>
                <w:rFonts w:asciiTheme="majorHAnsi" w:hAnsiTheme="majorHAnsi"/>
              </w:rPr>
              <w:t xml:space="preserve"> for that</w:t>
            </w:r>
            <w:r w:rsidR="00B312B0">
              <w:rPr>
                <w:rFonts w:asciiTheme="majorHAnsi" w:hAnsiTheme="majorHAnsi"/>
              </w:rPr>
              <w:t xml:space="preserve"> is </w:t>
            </w:r>
            <w:r w:rsidR="00047ABF">
              <w:rPr>
                <w:rFonts w:asciiTheme="majorHAnsi" w:hAnsiTheme="majorHAnsi"/>
              </w:rPr>
              <w:t>Augmented Reality</w:t>
            </w:r>
            <w:r w:rsidR="00942938">
              <w:rPr>
                <w:rFonts w:asciiTheme="majorHAnsi" w:hAnsiTheme="majorHAnsi"/>
              </w:rPr>
              <w:t xml:space="preserve"> (AR)</w:t>
            </w:r>
            <w:r w:rsidR="00E252B6">
              <w:rPr>
                <w:rFonts w:asciiTheme="majorHAnsi" w:hAnsiTheme="majorHAnsi"/>
              </w:rPr>
              <w:t xml:space="preserve">. It </w:t>
            </w:r>
            <w:r w:rsidR="00B312B0">
              <w:rPr>
                <w:rFonts w:asciiTheme="majorHAnsi" w:hAnsiTheme="majorHAnsi"/>
              </w:rPr>
              <w:t>encourages an entirely new method for interaction</w:t>
            </w:r>
            <w:r w:rsidR="009D195C">
              <w:rPr>
                <w:rFonts w:asciiTheme="majorHAnsi" w:hAnsiTheme="majorHAnsi"/>
              </w:rPr>
              <w:t xml:space="preserve"> in which user intent is probabilistic rather than deterministic. We therefore invite participants in the study to take an interactively generated narrative tour using Augmented Reality technology. This will challenge the current methods for narrative generation, by providing real-world input.</w:t>
            </w:r>
            <w:r w:rsidR="00E252B6">
              <w:rPr>
                <w:rFonts w:asciiTheme="majorHAnsi" w:hAnsiTheme="majorHAnsi"/>
              </w:rPr>
              <w:t xml:space="preserve"> We are interested in the users’ perception of such tours and</w:t>
            </w:r>
            <w:r w:rsidR="009D195C">
              <w:rPr>
                <w:rFonts w:asciiTheme="majorHAnsi" w:hAnsiTheme="majorHAnsi"/>
              </w:rPr>
              <w:t xml:space="preserve"> therefore aim to determine: </w:t>
            </w:r>
            <w:r w:rsidR="009D195C" w:rsidRPr="009D195C">
              <w:rPr>
                <w:rFonts w:asciiTheme="majorHAnsi" w:hAnsiTheme="majorHAnsi"/>
                <w:b/>
                <w:bCs/>
              </w:rPr>
              <w:t>(1a) RQ:</w:t>
            </w:r>
            <w:r w:rsidR="009D195C">
              <w:rPr>
                <w:rFonts w:asciiTheme="majorHAnsi" w:hAnsiTheme="majorHAnsi"/>
              </w:rPr>
              <w:t xml:space="preserve"> </w:t>
            </w:r>
            <w:r w:rsidR="009D195C">
              <w:rPr>
                <w:rFonts w:ascii="Calibri" w:hAnsi="Calibri" w:cs="Calibri"/>
                <w:b/>
                <w:bCs/>
              </w:rPr>
              <w:t>What</w:t>
            </w:r>
            <w:r w:rsidR="00E252B6">
              <w:rPr>
                <w:rFonts w:ascii="Calibri" w:hAnsi="Calibri" w:cs="Calibri"/>
                <w:b/>
                <w:bCs/>
              </w:rPr>
              <w:t xml:space="preserve"> impact</w:t>
            </w:r>
            <w:r w:rsidR="009D195C">
              <w:rPr>
                <w:rFonts w:ascii="Calibri" w:hAnsi="Calibri" w:cs="Calibri"/>
                <w:b/>
                <w:bCs/>
              </w:rPr>
              <w:t xml:space="preserve"> do Narrative Generation methods of storytelling (based on Augmented Reality Interactions) have on overall User Experience.</w:t>
            </w:r>
          </w:p>
          <w:p w14:paraId="2E15F3A5" w14:textId="756B0F6B" w:rsidR="00E252B6" w:rsidRPr="00E252B6" w:rsidRDefault="00E252B6" w:rsidP="00171B64">
            <w:r>
              <w:t>The tour will be designed around the University of Dundee campus</w:t>
            </w:r>
            <w:r w:rsidR="00AD2D43">
              <w:t>, using information gathered from the University’s Archives. Taking the experience gathered from the gaming industry (B.</w:t>
            </w:r>
            <w:r w:rsidR="003A7C78">
              <w:t xml:space="preserve"> </w:t>
            </w:r>
            <w:r w:rsidR="00AD2D43">
              <w:t>Bostan, T. Marsh 2010</w:t>
            </w:r>
            <w:r w:rsidR="003A7C78">
              <w:t xml:space="preserve"> &amp; H. Barber, D. Kudenko 2009</w:t>
            </w:r>
            <w:r w:rsidR="00AD2D43">
              <w:t>)</w:t>
            </w:r>
            <w:r w:rsidR="003A7C78">
              <w:t xml:space="preserve">, a narrative generator will be built around non-fictional stories. Taking inspiration from the </w:t>
            </w:r>
            <w:r w:rsidR="00834CE4">
              <w:t xml:space="preserve">more recent work related to multimodal interactions (M. Cavazza, F. Charles 2016) a set of AR </w:t>
            </w:r>
            <w:r w:rsidR="005738CC">
              <w:t>interactions</w:t>
            </w:r>
            <w:r w:rsidR="00834CE4">
              <w:t xml:space="preserve"> will be used for directing the storyline. </w:t>
            </w:r>
            <w:r w:rsidR="00834CE4" w:rsidRPr="00735CAB">
              <w:rPr>
                <w:highlight w:val="yellow"/>
              </w:rPr>
              <w:t xml:space="preserve">The </w:t>
            </w:r>
            <w:r w:rsidR="00942938" w:rsidRPr="00735CAB">
              <w:rPr>
                <w:highlight w:val="yellow"/>
              </w:rPr>
              <w:t>participants</w:t>
            </w:r>
            <w:r w:rsidR="00834CE4" w:rsidRPr="00735CAB">
              <w:rPr>
                <w:highlight w:val="yellow"/>
              </w:rPr>
              <w:t xml:space="preserve"> will then be </w:t>
            </w:r>
            <w:r w:rsidR="00942938" w:rsidRPr="00735CAB">
              <w:rPr>
                <w:highlight w:val="yellow"/>
              </w:rPr>
              <w:t>invited to complete</w:t>
            </w:r>
            <w:r w:rsidR="00834CE4" w:rsidRPr="00735CAB">
              <w:rPr>
                <w:highlight w:val="yellow"/>
              </w:rPr>
              <w:t xml:space="preserve"> </w:t>
            </w:r>
            <w:r w:rsidR="00774F61" w:rsidRPr="00735CAB">
              <w:rPr>
                <w:highlight w:val="yellow"/>
              </w:rPr>
              <w:t>a questionnaire followed by a semi-structured interview</w:t>
            </w:r>
            <w:r w:rsidR="00834CE4" w:rsidRPr="00735CAB">
              <w:rPr>
                <w:highlight w:val="yellow"/>
              </w:rPr>
              <w:t>.</w:t>
            </w:r>
            <w:r w:rsidR="00942938">
              <w:t xml:space="preserve"> </w:t>
            </w:r>
            <w:r w:rsidR="00774F61">
              <w:t xml:space="preserve">These </w:t>
            </w:r>
            <w:r w:rsidR="00942938">
              <w:t xml:space="preserve">will play a major role when evaluating the user experience and its </w:t>
            </w:r>
            <w:r w:rsidR="00942938" w:rsidRPr="00942938">
              <w:t>experiential</w:t>
            </w:r>
            <w:r w:rsidR="00942938">
              <w:t xml:space="preserve"> qualities (C. Roth, P. Vorderer, C. Klimmt 2009). </w:t>
            </w:r>
          </w:p>
        </w:tc>
      </w:tr>
    </w:tbl>
    <w:p w14:paraId="55F0B621" w14:textId="77777777" w:rsidR="00A654F3" w:rsidRDefault="00A654F3" w:rsidP="00092FA8">
      <w:pPr>
        <w:rPr>
          <w:rFonts w:asciiTheme="majorHAnsi" w:hAnsiTheme="majorHAnsi"/>
        </w:rPr>
      </w:pPr>
    </w:p>
    <w:p w14:paraId="77D37F80" w14:textId="77777777" w:rsidR="003F575E" w:rsidRDefault="00582E7D" w:rsidP="00582E7D">
      <w:pPr>
        <w:rPr>
          <w:rFonts w:ascii="Calibri" w:hAnsi="Calibri"/>
          <w:b/>
          <w:sz w:val="28"/>
          <w:szCs w:val="28"/>
        </w:rPr>
      </w:pPr>
      <w:r>
        <w:rPr>
          <w:rFonts w:ascii="Calibri" w:hAnsi="Calibri"/>
          <w:b/>
          <w:sz w:val="28"/>
          <w:szCs w:val="28"/>
        </w:rPr>
        <w:t>2</w:t>
      </w:r>
      <w:r w:rsidRPr="008B693C">
        <w:rPr>
          <w:rFonts w:ascii="Calibri" w:hAnsi="Calibri"/>
          <w:b/>
          <w:sz w:val="28"/>
          <w:szCs w:val="28"/>
        </w:rPr>
        <w:t xml:space="preserve">. </w:t>
      </w:r>
      <w:r>
        <w:rPr>
          <w:rFonts w:ascii="Calibri" w:hAnsi="Calibri"/>
          <w:b/>
          <w:sz w:val="28"/>
          <w:szCs w:val="28"/>
        </w:rPr>
        <w:t>Aims and Objectives</w:t>
      </w:r>
    </w:p>
    <w:p w14:paraId="3A0CABE8" w14:textId="2BAB6ABD" w:rsidR="00582E7D" w:rsidRPr="003F575E" w:rsidRDefault="003F575E" w:rsidP="00582E7D">
      <w:pPr>
        <w:rPr>
          <w:rFonts w:asciiTheme="majorHAnsi" w:hAnsiTheme="majorHAnsi"/>
        </w:rPr>
      </w:pPr>
      <w:r w:rsidRPr="00CD6736">
        <w:rPr>
          <w:rFonts w:asciiTheme="majorHAnsi" w:hAnsiTheme="majorHAnsi"/>
        </w:rPr>
        <w:t>What are the aims and objectives of the project?</w:t>
      </w:r>
      <w:r w:rsidR="00582E7D">
        <w:rPr>
          <w:rFonts w:ascii="Calibri" w:hAnsi="Calibri"/>
          <w:b/>
          <w:sz w:val="28"/>
          <w:szCs w:val="28"/>
        </w:rPr>
        <w:t xml:space="preserve"> </w:t>
      </w:r>
    </w:p>
    <w:tbl>
      <w:tblPr>
        <w:tblStyle w:val="TableGrid"/>
        <w:tblW w:w="0" w:type="auto"/>
        <w:tblLook w:val="04A0" w:firstRow="1" w:lastRow="0" w:firstColumn="1" w:lastColumn="0" w:noHBand="0" w:noVBand="1"/>
      </w:tblPr>
      <w:tblGrid>
        <w:gridCol w:w="8290"/>
      </w:tblGrid>
      <w:tr w:rsidR="00582E7D" w:rsidRPr="00CD6736" w14:paraId="2975D60A" w14:textId="77777777" w:rsidTr="002144EA">
        <w:tc>
          <w:tcPr>
            <w:tcW w:w="9242" w:type="dxa"/>
          </w:tcPr>
          <w:p w14:paraId="6610B17C" w14:textId="4C94ADDB" w:rsidR="00582E7D" w:rsidRPr="005738CC" w:rsidRDefault="00942938" w:rsidP="002144EA">
            <w:pPr>
              <w:rPr>
                <w:rFonts w:asciiTheme="majorHAnsi" w:hAnsiTheme="majorHAnsi"/>
                <w:b/>
                <w:bCs/>
              </w:rPr>
            </w:pPr>
            <w:r w:rsidRPr="005738CC">
              <w:rPr>
                <w:rFonts w:asciiTheme="majorHAnsi" w:hAnsiTheme="majorHAnsi"/>
                <w:b/>
                <w:bCs/>
              </w:rPr>
              <w:t xml:space="preserve">(2) The aim of this project is to </w:t>
            </w:r>
            <w:r w:rsidR="005738CC">
              <w:rPr>
                <w:rFonts w:asciiTheme="majorHAnsi" w:hAnsiTheme="majorHAnsi"/>
                <w:b/>
                <w:bCs/>
              </w:rPr>
              <w:t>understand how Interactive Storytelling (using Augmented Reality) can have an impact on the way people experience storytelling.</w:t>
            </w:r>
          </w:p>
        </w:tc>
      </w:tr>
    </w:tbl>
    <w:p w14:paraId="767F8F39" w14:textId="77777777" w:rsidR="00582E7D" w:rsidRDefault="00582E7D" w:rsidP="00444FA9">
      <w:pPr>
        <w:rPr>
          <w:rFonts w:ascii="Calibri" w:hAnsi="Calibri"/>
          <w:b/>
          <w:sz w:val="28"/>
          <w:szCs w:val="28"/>
        </w:rPr>
      </w:pPr>
    </w:p>
    <w:p w14:paraId="16A66C01" w14:textId="3FDB2B13" w:rsidR="00582E7D" w:rsidRDefault="00582E7D" w:rsidP="00582E7D">
      <w:pPr>
        <w:rPr>
          <w:rFonts w:ascii="Calibri" w:hAnsi="Calibri"/>
          <w:b/>
          <w:sz w:val="28"/>
          <w:szCs w:val="28"/>
        </w:rPr>
      </w:pPr>
      <w:r>
        <w:rPr>
          <w:rFonts w:ascii="Calibri" w:hAnsi="Calibri"/>
          <w:b/>
          <w:sz w:val="28"/>
          <w:szCs w:val="28"/>
        </w:rPr>
        <w:t>3. Research Design and Methods</w:t>
      </w:r>
    </w:p>
    <w:p w14:paraId="12187CBF" w14:textId="1C317736" w:rsidR="003F575E" w:rsidRPr="003F575E" w:rsidRDefault="003F575E" w:rsidP="00582E7D">
      <w:pPr>
        <w:rPr>
          <w:rFonts w:asciiTheme="majorHAnsi" w:hAnsiTheme="majorHAnsi"/>
        </w:rPr>
      </w:pPr>
      <w:r w:rsidRPr="00CD6736">
        <w:rPr>
          <w:rFonts w:asciiTheme="majorHAnsi" w:hAnsiTheme="majorHAnsi"/>
        </w:rPr>
        <w:t xml:space="preserve">Please describe the design of your study and the research methods including information about any tasks or measuring instruments (validated or otherwise) that you will be using. </w:t>
      </w:r>
      <w:r w:rsidRPr="00CD6736">
        <w:rPr>
          <w:rFonts w:asciiTheme="majorHAnsi" w:hAnsiTheme="majorHAnsi"/>
          <w:i/>
        </w:rPr>
        <w:t>If you are using non-validated instruments (e.g., surveys or questionnaires</w:t>
      </w:r>
      <w:r>
        <w:rPr>
          <w:rStyle w:val="FootnoteReference"/>
          <w:rFonts w:asciiTheme="majorHAnsi" w:hAnsiTheme="majorHAnsi"/>
          <w:i/>
        </w:rPr>
        <w:footnoteReference w:id="1"/>
      </w:r>
      <w:r w:rsidRPr="00CD6736">
        <w:rPr>
          <w:rFonts w:asciiTheme="majorHAnsi" w:hAnsiTheme="majorHAnsi"/>
          <w:i/>
        </w:rPr>
        <w:t xml:space="preserve"> you have designed, interview questions, observation protocols for ethnographic work or topic lists for unstructured data collection) please attach a copy to this ethics application.</w:t>
      </w:r>
      <w:r w:rsidRPr="00CD6736">
        <w:rPr>
          <w:rFonts w:asciiTheme="majorHAnsi" w:hAnsiTheme="majorHAnsi"/>
        </w:rPr>
        <w:t xml:space="preserve"> </w:t>
      </w:r>
    </w:p>
    <w:tbl>
      <w:tblPr>
        <w:tblStyle w:val="TableGrid"/>
        <w:tblW w:w="0" w:type="auto"/>
        <w:tblLook w:val="04A0" w:firstRow="1" w:lastRow="0" w:firstColumn="1" w:lastColumn="0" w:noHBand="0" w:noVBand="1"/>
      </w:tblPr>
      <w:tblGrid>
        <w:gridCol w:w="8290"/>
      </w:tblGrid>
      <w:tr w:rsidR="00582E7D" w:rsidRPr="00CD6736" w14:paraId="0ECCCE75" w14:textId="77777777" w:rsidTr="002144EA">
        <w:tc>
          <w:tcPr>
            <w:tcW w:w="9242" w:type="dxa"/>
          </w:tcPr>
          <w:p w14:paraId="6032B028" w14:textId="29BF7D74" w:rsidR="00582E7D" w:rsidRDefault="0061009D" w:rsidP="002144EA">
            <w:pPr>
              <w:rPr>
                <w:rFonts w:asciiTheme="majorHAnsi" w:hAnsiTheme="majorHAnsi"/>
              </w:rPr>
            </w:pPr>
            <w:r w:rsidRPr="00735CAB">
              <w:rPr>
                <w:rFonts w:asciiTheme="majorHAnsi" w:hAnsiTheme="majorHAnsi"/>
                <w:highlight w:val="yellow"/>
              </w:rPr>
              <w:lastRenderedPageBreak/>
              <w:t xml:space="preserve">The participants in this study will be asked to </w:t>
            </w:r>
            <w:r w:rsidR="00774F61" w:rsidRPr="00735CAB">
              <w:rPr>
                <w:rFonts w:asciiTheme="majorHAnsi" w:hAnsiTheme="majorHAnsi"/>
                <w:highlight w:val="yellow"/>
              </w:rPr>
              <w:t>use the application for a duration</w:t>
            </w:r>
            <w:r w:rsidR="003D7F5C" w:rsidRPr="00735CAB">
              <w:rPr>
                <w:rFonts w:asciiTheme="majorHAnsi" w:hAnsiTheme="majorHAnsi"/>
                <w:highlight w:val="yellow"/>
              </w:rPr>
              <w:t xml:space="preserve"> </w:t>
            </w:r>
            <w:r w:rsidR="00C40620" w:rsidRPr="00735CAB">
              <w:rPr>
                <w:rFonts w:asciiTheme="majorHAnsi" w:hAnsiTheme="majorHAnsi"/>
                <w:b/>
                <w:bCs/>
                <w:highlight w:val="yellow"/>
              </w:rPr>
              <w:t>(3a)</w:t>
            </w:r>
            <w:r w:rsidRPr="00735CAB">
              <w:rPr>
                <w:rFonts w:asciiTheme="majorHAnsi" w:hAnsiTheme="majorHAnsi"/>
                <w:b/>
                <w:bCs/>
                <w:highlight w:val="yellow"/>
              </w:rPr>
              <w:t xml:space="preserve"> that is no longer than </w:t>
            </w:r>
            <w:r w:rsidR="00774F61" w:rsidRPr="00735CAB">
              <w:rPr>
                <w:rFonts w:asciiTheme="majorHAnsi" w:hAnsiTheme="majorHAnsi"/>
                <w:b/>
                <w:bCs/>
                <w:highlight w:val="yellow"/>
              </w:rPr>
              <w:t>60</w:t>
            </w:r>
            <w:r w:rsidR="00C40620" w:rsidRPr="00735CAB">
              <w:rPr>
                <w:rFonts w:asciiTheme="majorHAnsi" w:hAnsiTheme="majorHAnsi"/>
                <w:b/>
                <w:bCs/>
                <w:highlight w:val="yellow"/>
              </w:rPr>
              <w:t xml:space="preserve"> minutes</w:t>
            </w:r>
            <w:r w:rsidR="00C40620" w:rsidRPr="00735CAB">
              <w:rPr>
                <w:rFonts w:asciiTheme="majorHAnsi" w:hAnsiTheme="majorHAnsi"/>
                <w:highlight w:val="yellow"/>
              </w:rPr>
              <w:t>,</w:t>
            </w:r>
            <w:r w:rsidRPr="00735CAB">
              <w:rPr>
                <w:rFonts w:asciiTheme="majorHAnsi" w:hAnsiTheme="majorHAnsi"/>
                <w:highlight w:val="yellow"/>
              </w:rPr>
              <w:t xml:space="preserve"> around </w:t>
            </w:r>
            <w:r w:rsidR="00C40620" w:rsidRPr="00735CAB">
              <w:rPr>
                <w:rFonts w:asciiTheme="majorHAnsi" w:hAnsiTheme="majorHAnsi"/>
                <w:b/>
                <w:bCs/>
                <w:highlight w:val="yellow"/>
              </w:rPr>
              <w:t xml:space="preserve">(3b) </w:t>
            </w:r>
            <w:r w:rsidR="00774F61" w:rsidRPr="00735CAB">
              <w:rPr>
                <w:rFonts w:asciiTheme="majorHAnsi" w:hAnsiTheme="majorHAnsi"/>
                <w:b/>
                <w:bCs/>
                <w:highlight w:val="yellow"/>
              </w:rPr>
              <w:t>their home</w:t>
            </w:r>
            <w:r w:rsidR="00774F61" w:rsidRPr="00735CAB">
              <w:rPr>
                <w:rFonts w:asciiTheme="majorHAnsi" w:hAnsiTheme="majorHAnsi"/>
                <w:highlight w:val="yellow"/>
              </w:rPr>
              <w:t>, following a virtual tour around the Dundee University campus</w:t>
            </w:r>
            <w:r w:rsidR="00C40620" w:rsidRPr="00735CAB">
              <w:rPr>
                <w:rFonts w:asciiTheme="majorHAnsi" w:hAnsiTheme="majorHAnsi"/>
                <w:b/>
                <w:bCs/>
                <w:highlight w:val="yellow"/>
              </w:rPr>
              <w:t>.</w:t>
            </w:r>
            <w:r w:rsidR="00C40620">
              <w:rPr>
                <w:rFonts w:asciiTheme="majorHAnsi" w:hAnsiTheme="majorHAnsi"/>
              </w:rPr>
              <w:t xml:space="preserve"> The narrative generation system will cover the entirety of the campus. There will be no set starting point for the tour, however special considerations will be made in order to adapt for the participant’s </w:t>
            </w:r>
            <w:r w:rsidR="00774F61">
              <w:rPr>
                <w:rFonts w:asciiTheme="majorHAnsi" w:hAnsiTheme="majorHAnsi"/>
              </w:rPr>
              <w:t xml:space="preserve">abilities. </w:t>
            </w:r>
            <w:r w:rsidR="00C40620">
              <w:rPr>
                <w:rFonts w:asciiTheme="majorHAnsi" w:hAnsiTheme="majorHAnsi"/>
              </w:rPr>
              <w:t>Participants will be followed by a member of the research team.</w:t>
            </w:r>
          </w:p>
          <w:p w14:paraId="7DE3FD22" w14:textId="0B8E7501" w:rsidR="007C78E7" w:rsidRDefault="007C78E7" w:rsidP="002144EA">
            <w:pPr>
              <w:rPr>
                <w:rFonts w:asciiTheme="majorHAnsi" w:hAnsiTheme="majorHAnsi"/>
              </w:rPr>
            </w:pPr>
            <w:r>
              <w:rPr>
                <w:rFonts w:asciiTheme="majorHAnsi" w:hAnsiTheme="majorHAnsi"/>
              </w:rPr>
              <w:t xml:space="preserve">In order to do the tour, the participant would be required to use a mobile device (their own or one provided by the researcher). They will then be asked to use the device’s camera and begin exploring the custom narrative generated for them. </w:t>
            </w:r>
            <w:r w:rsidRPr="00735CAB">
              <w:rPr>
                <w:rFonts w:asciiTheme="majorHAnsi" w:hAnsiTheme="majorHAnsi"/>
                <w:highlight w:val="yellow"/>
              </w:rPr>
              <w:t xml:space="preserve">The potential mediums for interaction include touch display controls, changes in the device’s orientation, real-life gestures and the geographical position of the device. </w:t>
            </w:r>
            <w:r w:rsidR="00774F61" w:rsidRPr="00735CAB">
              <w:rPr>
                <w:rFonts w:asciiTheme="majorHAnsi" w:hAnsiTheme="majorHAnsi"/>
                <w:highlight w:val="yellow"/>
              </w:rPr>
              <w:t>In order to simulate a real-world GPS traversal, the researchers will manually alter the location coordinates of the application.</w:t>
            </w:r>
            <w:r w:rsidR="00774F61">
              <w:rPr>
                <w:rFonts w:asciiTheme="majorHAnsi" w:hAnsiTheme="majorHAnsi"/>
              </w:rPr>
              <w:t xml:space="preserve"> </w:t>
            </w:r>
            <w:r>
              <w:rPr>
                <w:rFonts w:asciiTheme="majorHAnsi" w:hAnsiTheme="majorHAnsi"/>
              </w:rPr>
              <w:t>Participants will then be asked to discuss how they found the overall experience of using the software.</w:t>
            </w:r>
          </w:p>
          <w:p w14:paraId="75D10584" w14:textId="2A064766" w:rsidR="00C40620" w:rsidRPr="00D1721C" w:rsidRDefault="00C40620" w:rsidP="002144EA">
            <w:pPr>
              <w:rPr>
                <w:rFonts w:asciiTheme="majorHAnsi" w:hAnsiTheme="majorHAnsi"/>
                <w:b/>
                <w:bCs/>
              </w:rPr>
            </w:pPr>
            <w:r w:rsidRPr="00D1721C">
              <w:rPr>
                <w:rFonts w:asciiTheme="majorHAnsi" w:hAnsiTheme="majorHAnsi"/>
                <w:b/>
                <w:bCs/>
              </w:rPr>
              <w:t xml:space="preserve">(3c) </w:t>
            </w:r>
            <w:r w:rsidRPr="00C870B8">
              <w:rPr>
                <w:rFonts w:asciiTheme="majorHAnsi" w:hAnsiTheme="majorHAnsi"/>
              </w:rPr>
              <w:t>There are no rewards or payments for taking part in this project.</w:t>
            </w:r>
          </w:p>
          <w:p w14:paraId="0C4BD397" w14:textId="77777777" w:rsidR="00C40620" w:rsidRPr="00C870B8" w:rsidRDefault="00C40620" w:rsidP="002144EA">
            <w:pPr>
              <w:rPr>
                <w:rFonts w:asciiTheme="majorHAnsi" w:hAnsiTheme="majorHAnsi"/>
              </w:rPr>
            </w:pPr>
            <w:r w:rsidRPr="00FA362D">
              <w:rPr>
                <w:rFonts w:asciiTheme="majorHAnsi" w:hAnsiTheme="majorHAnsi"/>
                <w:b/>
                <w:bCs/>
              </w:rPr>
              <w:t xml:space="preserve">(3d) </w:t>
            </w:r>
            <w:r w:rsidRPr="00FA362D">
              <w:rPr>
                <w:rFonts w:asciiTheme="majorHAnsi" w:hAnsiTheme="majorHAnsi"/>
              </w:rPr>
              <w:t>There are no data collection tools being used</w:t>
            </w:r>
            <w:r w:rsidR="00D1721C" w:rsidRPr="00FA362D">
              <w:rPr>
                <w:rFonts w:asciiTheme="majorHAnsi" w:hAnsiTheme="majorHAnsi"/>
              </w:rPr>
              <w:t xml:space="preserve"> that should be given as an appendix to this form.</w:t>
            </w:r>
          </w:p>
          <w:p w14:paraId="4D225716" w14:textId="01F2E617" w:rsidR="00D1721C" w:rsidRPr="00D1721C" w:rsidRDefault="00D1721C" w:rsidP="002144EA">
            <w:pPr>
              <w:rPr>
                <w:rFonts w:asciiTheme="majorHAnsi" w:hAnsiTheme="majorHAnsi"/>
                <w:b/>
                <w:bCs/>
              </w:rPr>
            </w:pPr>
            <w:r w:rsidRPr="00735CAB">
              <w:rPr>
                <w:rFonts w:asciiTheme="majorHAnsi" w:hAnsiTheme="majorHAnsi"/>
                <w:b/>
                <w:bCs/>
                <w:highlight w:val="yellow"/>
              </w:rPr>
              <w:t xml:space="preserve">(3e) </w:t>
            </w:r>
            <w:r w:rsidR="00774F61" w:rsidRPr="00735CAB">
              <w:rPr>
                <w:rFonts w:asciiTheme="majorHAnsi" w:hAnsiTheme="majorHAnsi"/>
                <w:highlight w:val="yellow"/>
              </w:rPr>
              <w:t xml:space="preserve">A Google Forms Survey is used in lieu of a </w:t>
            </w:r>
            <w:r w:rsidR="00EB6886" w:rsidRPr="00735CAB">
              <w:rPr>
                <w:rFonts w:asciiTheme="majorHAnsi" w:hAnsiTheme="majorHAnsi"/>
                <w:highlight w:val="yellow"/>
              </w:rPr>
              <w:t xml:space="preserve">simple physical form for the questionnaire. </w:t>
            </w:r>
            <w:r w:rsidR="00566D25" w:rsidRPr="00735CAB">
              <w:rPr>
                <w:rFonts w:asciiTheme="majorHAnsi" w:hAnsiTheme="majorHAnsi"/>
                <w:highlight w:val="yellow"/>
              </w:rPr>
              <w:t xml:space="preserve">It is comprised of 21 questions in a 7-point Likert scale format. </w:t>
            </w:r>
            <w:r w:rsidR="00EB6886" w:rsidRPr="00735CAB">
              <w:rPr>
                <w:rFonts w:asciiTheme="majorHAnsi" w:hAnsiTheme="majorHAnsi"/>
                <w:highlight w:val="yellow"/>
              </w:rPr>
              <w:t>Link to the survey: https://docs.google.com/forms/d/e/1FAIpQLSfW3SoFUJEfpttxiOJixcwMGSI08hIJdwe1DeJ1bkNbRQvu4w/viewform?usp=sf_link</w:t>
            </w:r>
          </w:p>
          <w:p w14:paraId="55F6E635" w14:textId="0A09B9AF" w:rsidR="00757CDC" w:rsidRDefault="007C78E7" w:rsidP="002144EA">
            <w:pPr>
              <w:rPr>
                <w:rFonts w:asciiTheme="majorHAnsi" w:hAnsiTheme="majorHAnsi"/>
              </w:rPr>
            </w:pPr>
            <w:r w:rsidRPr="00757CDC">
              <w:rPr>
                <w:rFonts w:asciiTheme="majorHAnsi" w:hAnsiTheme="majorHAnsi"/>
                <w:b/>
                <w:bCs/>
              </w:rPr>
              <w:t xml:space="preserve"> </w:t>
            </w:r>
            <w:r w:rsidR="00757CDC" w:rsidRPr="00757CDC">
              <w:rPr>
                <w:rFonts w:asciiTheme="majorHAnsi" w:hAnsiTheme="majorHAnsi"/>
                <w:b/>
                <w:bCs/>
              </w:rPr>
              <w:t>(3f)</w:t>
            </w:r>
            <w:r w:rsidR="00757CDC">
              <w:rPr>
                <w:rFonts w:asciiTheme="majorHAnsi" w:hAnsiTheme="majorHAnsi"/>
              </w:rPr>
              <w:t xml:space="preserve"> The participants will be asked to use an AR application on the device, which will log their overall storyline, the interactions with the device and the events it triggered. It will also keep data on the user’s geographical location and the path they took around campus. Once the tour has been completed, the participants will be asked to </w:t>
            </w:r>
            <w:r>
              <w:rPr>
                <w:rFonts w:asciiTheme="majorHAnsi" w:hAnsiTheme="majorHAnsi"/>
              </w:rPr>
              <w:t>take part in</w:t>
            </w:r>
            <w:r w:rsidR="00757CDC">
              <w:rPr>
                <w:rFonts w:asciiTheme="majorHAnsi" w:hAnsiTheme="majorHAnsi"/>
              </w:rPr>
              <w:t xml:space="preserve"> a short </w:t>
            </w:r>
            <w:r>
              <w:rPr>
                <w:rFonts w:asciiTheme="majorHAnsi" w:hAnsiTheme="majorHAnsi"/>
              </w:rPr>
              <w:t>informal conversation</w:t>
            </w:r>
            <w:r w:rsidR="00757CDC">
              <w:rPr>
                <w:rFonts w:asciiTheme="majorHAnsi" w:hAnsiTheme="majorHAnsi"/>
              </w:rPr>
              <w:t xml:space="preserve">, which evaluates their experience </w:t>
            </w:r>
            <w:r w:rsidR="00543836">
              <w:rPr>
                <w:rFonts w:asciiTheme="majorHAnsi" w:hAnsiTheme="majorHAnsi"/>
              </w:rPr>
              <w:t>when</w:t>
            </w:r>
            <w:r w:rsidR="00757CDC">
              <w:rPr>
                <w:rFonts w:asciiTheme="majorHAnsi" w:hAnsiTheme="majorHAnsi"/>
              </w:rPr>
              <w:t xml:space="preserve"> using the application.</w:t>
            </w:r>
          </w:p>
          <w:p w14:paraId="4E484728" w14:textId="64A07723" w:rsidR="00757CDC" w:rsidRDefault="00757CDC" w:rsidP="002144EA">
            <w:pPr>
              <w:rPr>
                <w:rFonts w:asciiTheme="majorHAnsi" w:hAnsiTheme="majorHAnsi"/>
              </w:rPr>
            </w:pPr>
            <w:r w:rsidRPr="00374794">
              <w:rPr>
                <w:rFonts w:asciiTheme="majorHAnsi" w:hAnsiTheme="majorHAnsi"/>
                <w:b/>
                <w:bCs/>
              </w:rPr>
              <w:t xml:space="preserve">(3g) </w:t>
            </w:r>
            <w:r>
              <w:rPr>
                <w:rFonts w:asciiTheme="majorHAnsi" w:hAnsiTheme="majorHAnsi"/>
              </w:rPr>
              <w:t xml:space="preserve">The format of the data </w:t>
            </w:r>
            <w:r w:rsidR="007C4330">
              <w:rPr>
                <w:rFonts w:asciiTheme="majorHAnsi" w:hAnsiTheme="majorHAnsi"/>
              </w:rPr>
              <w:t xml:space="preserve">taken during the tour </w:t>
            </w:r>
            <w:r>
              <w:rPr>
                <w:rFonts w:asciiTheme="majorHAnsi" w:hAnsiTheme="majorHAnsi"/>
              </w:rPr>
              <w:t xml:space="preserve">will be </w:t>
            </w:r>
            <w:r w:rsidR="00374794">
              <w:rPr>
                <w:rFonts w:asciiTheme="majorHAnsi" w:hAnsiTheme="majorHAnsi"/>
              </w:rPr>
              <w:t xml:space="preserve">in the form </w:t>
            </w:r>
            <w:r w:rsidR="00374794" w:rsidRPr="00374794">
              <w:rPr>
                <w:rFonts w:asciiTheme="majorHAnsi" w:hAnsiTheme="majorHAnsi"/>
              </w:rPr>
              <w:t xml:space="preserve">of log files, </w:t>
            </w:r>
            <w:r w:rsidR="00374794">
              <w:rPr>
                <w:rFonts w:asciiTheme="majorHAnsi" w:hAnsiTheme="majorHAnsi"/>
              </w:rPr>
              <w:t>linking</w:t>
            </w:r>
            <w:r w:rsidR="00374794" w:rsidRPr="00374794">
              <w:rPr>
                <w:rFonts w:asciiTheme="majorHAnsi" w:hAnsiTheme="majorHAnsi"/>
              </w:rPr>
              <w:t xml:space="preserve"> the geographical location and the time of interaction with the unique identifiers of the interactions themselves and the narrative changes that resulted.</w:t>
            </w:r>
            <w:r w:rsidR="00374794">
              <w:rPr>
                <w:rFonts w:asciiTheme="majorHAnsi" w:hAnsiTheme="majorHAnsi"/>
              </w:rPr>
              <w:t xml:space="preserve"> No pictures, videos or audio recordings will be collected</w:t>
            </w:r>
            <w:r w:rsidR="00543836">
              <w:rPr>
                <w:rFonts w:asciiTheme="majorHAnsi" w:hAnsiTheme="majorHAnsi"/>
              </w:rPr>
              <w:t xml:space="preserve"> while using the application. </w:t>
            </w:r>
            <w:r w:rsidR="007C4330">
              <w:rPr>
                <w:rFonts w:asciiTheme="majorHAnsi" w:hAnsiTheme="majorHAnsi"/>
              </w:rPr>
              <w:t xml:space="preserve">The data taken during the </w:t>
            </w:r>
            <w:r w:rsidR="003D7F5C">
              <w:rPr>
                <w:rFonts w:asciiTheme="majorHAnsi" w:hAnsiTheme="majorHAnsi"/>
              </w:rPr>
              <w:t>final conversations</w:t>
            </w:r>
            <w:r w:rsidR="007C4330">
              <w:rPr>
                <w:rFonts w:asciiTheme="majorHAnsi" w:hAnsiTheme="majorHAnsi"/>
              </w:rPr>
              <w:t xml:space="preserve"> will be in the form of audio recordings.</w:t>
            </w:r>
          </w:p>
          <w:p w14:paraId="4F1EA54A" w14:textId="77777777" w:rsidR="007C4330" w:rsidRDefault="00374794" w:rsidP="002144EA">
            <w:pPr>
              <w:rPr>
                <w:rFonts w:asciiTheme="majorHAnsi" w:hAnsiTheme="majorHAnsi"/>
              </w:rPr>
            </w:pPr>
            <w:r w:rsidRPr="00374794">
              <w:rPr>
                <w:rFonts w:asciiTheme="majorHAnsi" w:hAnsiTheme="majorHAnsi"/>
                <w:b/>
                <w:bCs/>
              </w:rPr>
              <w:t>(3h)</w:t>
            </w:r>
            <w:r>
              <w:rPr>
                <w:rFonts w:asciiTheme="majorHAnsi" w:hAnsiTheme="majorHAnsi"/>
              </w:rPr>
              <w:t xml:space="preserve"> The data collected</w:t>
            </w:r>
            <w:r w:rsidR="007C4330">
              <w:rPr>
                <w:rFonts w:asciiTheme="majorHAnsi" w:hAnsiTheme="majorHAnsi"/>
              </w:rPr>
              <w:t xml:space="preserve"> during the tour</w:t>
            </w:r>
            <w:r>
              <w:rPr>
                <w:rFonts w:asciiTheme="majorHAnsi" w:hAnsiTheme="majorHAnsi"/>
              </w:rPr>
              <w:t xml:space="preserve"> will be anonymous, as there are no personal traits or distinguishing features that can be linked to any individual. There is no concern for members of the public, which appear on screen during interactions, as visual and auditory data is not required for this study.</w:t>
            </w:r>
            <w:r w:rsidR="007C4330">
              <w:rPr>
                <w:rFonts w:asciiTheme="majorHAnsi" w:hAnsiTheme="majorHAnsi"/>
              </w:rPr>
              <w:t xml:space="preserve"> </w:t>
            </w:r>
          </w:p>
          <w:p w14:paraId="1A9FDCE9" w14:textId="3D728C36" w:rsidR="00374794" w:rsidRDefault="007C4330" w:rsidP="002144EA">
            <w:pPr>
              <w:rPr>
                <w:rFonts w:asciiTheme="majorHAnsi" w:hAnsiTheme="majorHAnsi"/>
              </w:rPr>
            </w:pPr>
            <w:r>
              <w:rPr>
                <w:rFonts w:asciiTheme="majorHAnsi" w:hAnsiTheme="majorHAnsi"/>
              </w:rPr>
              <w:t>The audio recording taken from the conversations after the study will be transcribed and the original recordings will be deleted in order to maintain the anonymity of the participants.</w:t>
            </w:r>
          </w:p>
          <w:p w14:paraId="73BDF7CB" w14:textId="59A15284" w:rsidR="00374794" w:rsidRDefault="00374794" w:rsidP="002144EA">
            <w:pPr>
              <w:rPr>
                <w:rFonts w:asciiTheme="majorHAnsi" w:hAnsiTheme="majorHAnsi"/>
              </w:rPr>
            </w:pPr>
            <w:r w:rsidRPr="00374794">
              <w:rPr>
                <w:rFonts w:asciiTheme="majorHAnsi" w:hAnsiTheme="majorHAnsi"/>
                <w:b/>
                <w:bCs/>
              </w:rPr>
              <w:t>(3i)</w:t>
            </w:r>
            <w:r>
              <w:rPr>
                <w:rFonts w:asciiTheme="majorHAnsi" w:hAnsiTheme="majorHAnsi"/>
                <w:b/>
                <w:bCs/>
              </w:rPr>
              <w:t xml:space="preserve"> </w:t>
            </w:r>
            <w:r>
              <w:rPr>
                <w:rFonts w:asciiTheme="majorHAnsi" w:hAnsiTheme="majorHAnsi"/>
              </w:rPr>
              <w:t>The data will be analysed for</w:t>
            </w:r>
            <w:r w:rsidR="00C870B8">
              <w:rPr>
                <w:rFonts w:asciiTheme="majorHAnsi" w:hAnsiTheme="majorHAnsi"/>
              </w:rPr>
              <w:t xml:space="preserve"> links between interactions and changes in the narrative generation. We are interested in exploring the combinations of these that can be linked to </w:t>
            </w:r>
            <w:r w:rsidR="00C870B8">
              <w:rPr>
                <w:rFonts w:asciiTheme="majorHAnsi" w:hAnsiTheme="majorHAnsi"/>
              </w:rPr>
              <w:lastRenderedPageBreak/>
              <w:t>an improved user experience.</w:t>
            </w:r>
            <w:r w:rsidR="00486B80">
              <w:rPr>
                <w:rFonts w:asciiTheme="majorHAnsi" w:hAnsiTheme="majorHAnsi"/>
              </w:rPr>
              <w:t xml:space="preserve"> The transcription data will be analysed using standard qualitative data analysis techniques in order to verify that.</w:t>
            </w:r>
          </w:p>
          <w:p w14:paraId="6D130C53" w14:textId="6F34282D" w:rsidR="00C870B8" w:rsidRPr="00C870B8" w:rsidRDefault="00C870B8" w:rsidP="002144EA">
            <w:r w:rsidRPr="00C870B8">
              <w:rPr>
                <w:rFonts w:asciiTheme="majorHAnsi" w:hAnsiTheme="majorHAnsi"/>
                <w:b/>
                <w:bCs/>
              </w:rPr>
              <w:t>(3j)</w:t>
            </w:r>
            <w:r>
              <w:t xml:space="preserve"> The duration of the project will be 7 months in total (one whole academic year).</w:t>
            </w:r>
          </w:p>
        </w:tc>
      </w:tr>
    </w:tbl>
    <w:p w14:paraId="56103F28" w14:textId="77777777" w:rsidR="00582E7D" w:rsidRDefault="00582E7D" w:rsidP="00582E7D">
      <w:pPr>
        <w:rPr>
          <w:rFonts w:ascii="Calibri" w:hAnsi="Calibri"/>
          <w:b/>
          <w:sz w:val="28"/>
          <w:szCs w:val="28"/>
        </w:rPr>
      </w:pPr>
    </w:p>
    <w:p w14:paraId="4853D7C5" w14:textId="0856BECF" w:rsidR="00582E7D" w:rsidRDefault="00582E7D" w:rsidP="00582E7D">
      <w:pPr>
        <w:rPr>
          <w:rFonts w:ascii="Calibri" w:hAnsi="Calibri"/>
          <w:b/>
          <w:sz w:val="28"/>
          <w:szCs w:val="28"/>
        </w:rPr>
      </w:pPr>
      <w:r>
        <w:rPr>
          <w:rFonts w:ascii="Calibri" w:hAnsi="Calibri"/>
          <w:b/>
          <w:sz w:val="28"/>
          <w:szCs w:val="28"/>
        </w:rPr>
        <w:t>4. Identification and Recruitment of Participants</w:t>
      </w:r>
    </w:p>
    <w:p w14:paraId="4B4F3BAA" w14:textId="77777777" w:rsidR="003F575E" w:rsidRPr="00CD6736" w:rsidRDefault="003F575E" w:rsidP="003F575E">
      <w:pPr>
        <w:rPr>
          <w:rFonts w:asciiTheme="majorHAnsi" w:hAnsiTheme="majorHAnsi"/>
        </w:rPr>
      </w:pPr>
      <w:r w:rsidRPr="00CD6736">
        <w:rPr>
          <w:rFonts w:asciiTheme="majorHAnsi" w:hAnsiTheme="majorHAnsi"/>
        </w:rPr>
        <w:t xml:space="preserve">How will participants be identified and recruited? </w:t>
      </w:r>
      <w:r w:rsidRPr="00D14313">
        <w:rPr>
          <w:rFonts w:asciiTheme="majorHAnsi" w:hAnsiTheme="majorHAnsi"/>
        </w:rPr>
        <w:t>Will your research involve participants outside of the UK? If so where?</w:t>
      </w:r>
    </w:p>
    <w:p w14:paraId="1156D5A8" w14:textId="4AF5B279" w:rsidR="003F575E" w:rsidRPr="003F575E" w:rsidRDefault="003F575E" w:rsidP="00582E7D">
      <w:pPr>
        <w:rPr>
          <w:rFonts w:asciiTheme="majorHAnsi" w:hAnsiTheme="majorHAnsi"/>
          <w:i/>
        </w:rPr>
      </w:pPr>
      <w:r w:rsidRPr="000F78B3">
        <w:rPr>
          <w:rFonts w:asciiTheme="majorHAnsi" w:hAnsiTheme="majorHAnsi"/>
        </w:rPr>
        <w:t>Please provide details on how and by whom they will be contacted; please also add information on any exclusion criteria</w:t>
      </w:r>
      <w:r>
        <w:rPr>
          <w:rFonts w:asciiTheme="majorHAnsi" w:hAnsiTheme="majorHAnsi"/>
        </w:rPr>
        <w:t>,</w:t>
      </w:r>
      <w:r w:rsidRPr="000F78B3">
        <w:rPr>
          <w:rFonts w:asciiTheme="majorHAnsi" w:hAnsiTheme="majorHAnsi"/>
        </w:rPr>
        <w:t xml:space="preserve"> should they apply.</w:t>
      </w:r>
      <w:r w:rsidRPr="00CD6736">
        <w:rPr>
          <w:rFonts w:asciiTheme="majorHAnsi" w:hAnsiTheme="majorHAnsi"/>
          <w:i/>
        </w:rPr>
        <w:t xml:space="preserve"> Please attach the wording of any emails, letters, social media adverts or other written approaches that you may use for recruitment purposes.</w:t>
      </w:r>
    </w:p>
    <w:tbl>
      <w:tblPr>
        <w:tblStyle w:val="TableGrid"/>
        <w:tblW w:w="0" w:type="auto"/>
        <w:tblLook w:val="04A0" w:firstRow="1" w:lastRow="0" w:firstColumn="1" w:lastColumn="0" w:noHBand="0" w:noVBand="1"/>
      </w:tblPr>
      <w:tblGrid>
        <w:gridCol w:w="8290"/>
      </w:tblGrid>
      <w:tr w:rsidR="00582E7D" w:rsidRPr="00CD6736" w14:paraId="2CB84E0E" w14:textId="77777777" w:rsidTr="002144EA">
        <w:tc>
          <w:tcPr>
            <w:tcW w:w="9242" w:type="dxa"/>
          </w:tcPr>
          <w:p w14:paraId="7D3E5850" w14:textId="4B9E3B4D" w:rsidR="00582E7D" w:rsidRDefault="00C870B8" w:rsidP="002144EA">
            <w:pPr>
              <w:rPr>
                <w:rFonts w:asciiTheme="majorHAnsi" w:hAnsiTheme="majorHAnsi"/>
              </w:rPr>
            </w:pPr>
            <w:r w:rsidRPr="00413CCF">
              <w:rPr>
                <w:rFonts w:asciiTheme="majorHAnsi" w:hAnsiTheme="majorHAnsi"/>
                <w:b/>
                <w:bCs/>
              </w:rPr>
              <w:t>(4a</w:t>
            </w:r>
            <w:r w:rsidR="00C65BC1" w:rsidRPr="00413CCF">
              <w:rPr>
                <w:rFonts w:asciiTheme="majorHAnsi" w:hAnsiTheme="majorHAnsi"/>
                <w:b/>
                <w:bCs/>
              </w:rPr>
              <w:t>)</w:t>
            </w:r>
            <w:r w:rsidR="00C65BC1">
              <w:rPr>
                <w:rFonts w:asciiTheme="majorHAnsi" w:hAnsiTheme="majorHAnsi"/>
              </w:rPr>
              <w:t xml:space="preserve"> The participants are </w:t>
            </w:r>
            <w:r w:rsidR="00486B80">
              <w:rPr>
                <w:rFonts w:asciiTheme="majorHAnsi" w:hAnsiTheme="majorHAnsi"/>
              </w:rPr>
              <w:t>individuals</w:t>
            </w:r>
            <w:r w:rsidR="00C65BC1">
              <w:rPr>
                <w:rFonts w:asciiTheme="majorHAnsi" w:hAnsiTheme="majorHAnsi"/>
              </w:rPr>
              <w:t xml:space="preserve"> aged over 16.</w:t>
            </w:r>
          </w:p>
          <w:p w14:paraId="1EABA5F3" w14:textId="307741AE" w:rsidR="00C65BC1" w:rsidRDefault="00C65BC1" w:rsidP="002144EA">
            <w:pPr>
              <w:rPr>
                <w:rFonts w:asciiTheme="majorHAnsi" w:hAnsiTheme="majorHAnsi"/>
              </w:rPr>
            </w:pPr>
            <w:r w:rsidRPr="00413CCF">
              <w:rPr>
                <w:rFonts w:asciiTheme="majorHAnsi" w:hAnsiTheme="majorHAnsi"/>
                <w:b/>
                <w:bCs/>
              </w:rPr>
              <w:t>(4b)</w:t>
            </w:r>
            <w:r>
              <w:rPr>
                <w:rFonts w:asciiTheme="majorHAnsi" w:hAnsiTheme="majorHAnsi"/>
              </w:rPr>
              <w:t xml:space="preserve"> The participants will be identified through convenience sampling.</w:t>
            </w:r>
          </w:p>
          <w:p w14:paraId="6A1F8819" w14:textId="6A117D9D" w:rsidR="00C65BC1" w:rsidRDefault="00C65BC1" w:rsidP="002144EA">
            <w:pPr>
              <w:rPr>
                <w:rFonts w:asciiTheme="majorHAnsi" w:hAnsiTheme="majorHAnsi"/>
              </w:rPr>
            </w:pPr>
            <w:r w:rsidRPr="00413CCF">
              <w:rPr>
                <w:rFonts w:asciiTheme="majorHAnsi" w:hAnsiTheme="majorHAnsi"/>
                <w:b/>
                <w:bCs/>
              </w:rPr>
              <w:t>(4c)</w:t>
            </w:r>
            <w:r>
              <w:rPr>
                <w:rFonts w:asciiTheme="majorHAnsi" w:hAnsiTheme="majorHAnsi"/>
              </w:rPr>
              <w:t xml:space="preserve"> Participants will be approached using email and social media channels by the research team. </w:t>
            </w:r>
          </w:p>
          <w:p w14:paraId="7643E5DD" w14:textId="4480B355" w:rsidR="00C65BC1" w:rsidRDefault="00C65BC1" w:rsidP="002144EA">
            <w:pPr>
              <w:rPr>
                <w:rFonts w:asciiTheme="majorHAnsi" w:hAnsiTheme="majorHAnsi"/>
              </w:rPr>
            </w:pPr>
            <w:r w:rsidRPr="00413CCF">
              <w:rPr>
                <w:rFonts w:asciiTheme="majorHAnsi" w:hAnsiTheme="majorHAnsi"/>
                <w:b/>
                <w:bCs/>
              </w:rPr>
              <w:t>(4d)</w:t>
            </w:r>
            <w:r>
              <w:rPr>
                <w:rFonts w:asciiTheme="majorHAnsi" w:hAnsiTheme="majorHAnsi"/>
              </w:rPr>
              <w:t xml:space="preserve"> The information given will be on the overall structure of the study, explaining what the AR tour is, how it is generated and what the research is trying to discover.</w:t>
            </w:r>
            <w:r w:rsidR="00486B80">
              <w:rPr>
                <w:rFonts w:asciiTheme="majorHAnsi" w:hAnsiTheme="majorHAnsi"/>
              </w:rPr>
              <w:t xml:space="preserve"> A small description of the informal conversation will be provided.</w:t>
            </w:r>
          </w:p>
          <w:p w14:paraId="1CCF6309" w14:textId="4E9E2027" w:rsidR="00C65BC1" w:rsidRDefault="00C65BC1" w:rsidP="002144EA">
            <w:pPr>
              <w:rPr>
                <w:rFonts w:asciiTheme="majorHAnsi" w:hAnsiTheme="majorHAnsi"/>
              </w:rPr>
            </w:pPr>
            <w:r w:rsidRPr="00413CCF">
              <w:rPr>
                <w:rFonts w:asciiTheme="majorHAnsi" w:hAnsiTheme="majorHAnsi"/>
                <w:b/>
                <w:bCs/>
              </w:rPr>
              <w:t>(4e)</w:t>
            </w:r>
            <w:r>
              <w:rPr>
                <w:rFonts w:asciiTheme="majorHAnsi" w:hAnsiTheme="majorHAnsi"/>
              </w:rPr>
              <w:t xml:space="preserve"> Sample size for this work is no more than 20 participants.</w:t>
            </w:r>
          </w:p>
          <w:p w14:paraId="0FF1F876" w14:textId="48CAA669" w:rsidR="00582E7D" w:rsidRDefault="00C65BC1" w:rsidP="002144EA">
            <w:pPr>
              <w:rPr>
                <w:rFonts w:asciiTheme="majorHAnsi" w:hAnsiTheme="majorHAnsi"/>
              </w:rPr>
            </w:pPr>
            <w:r w:rsidRPr="00735CAB">
              <w:rPr>
                <w:rFonts w:asciiTheme="majorHAnsi" w:hAnsiTheme="majorHAnsi"/>
                <w:b/>
                <w:bCs/>
                <w:highlight w:val="yellow"/>
              </w:rPr>
              <w:t>(4f)</w:t>
            </w:r>
            <w:r w:rsidRPr="00735CAB">
              <w:rPr>
                <w:rFonts w:asciiTheme="majorHAnsi" w:hAnsiTheme="majorHAnsi"/>
                <w:highlight w:val="yellow"/>
              </w:rPr>
              <w:t xml:space="preserve"> </w:t>
            </w:r>
            <w:r w:rsidR="00EB6886" w:rsidRPr="00735CAB">
              <w:rPr>
                <w:rFonts w:asciiTheme="majorHAnsi" w:hAnsiTheme="majorHAnsi"/>
                <w:highlight w:val="yellow"/>
              </w:rPr>
              <w:t>Participants must be in the same household as the researcher and have been in isolation for over 14 days</w:t>
            </w:r>
            <w:r w:rsidR="00566D25" w:rsidRPr="00735CAB">
              <w:rPr>
                <w:rFonts w:asciiTheme="majorHAnsi" w:hAnsiTheme="majorHAnsi"/>
                <w:highlight w:val="yellow"/>
              </w:rPr>
              <w:t xml:space="preserve"> as per government recommendations.</w:t>
            </w:r>
          </w:p>
          <w:p w14:paraId="5BCEEF1F" w14:textId="022C0176" w:rsidR="00C65BC1" w:rsidRPr="00CD6736" w:rsidRDefault="00C65BC1" w:rsidP="002144EA">
            <w:pPr>
              <w:rPr>
                <w:rFonts w:asciiTheme="majorHAnsi" w:hAnsiTheme="majorHAnsi"/>
              </w:rPr>
            </w:pPr>
            <w:r w:rsidRPr="00413CCF">
              <w:rPr>
                <w:rFonts w:asciiTheme="majorHAnsi" w:hAnsiTheme="majorHAnsi"/>
                <w:b/>
                <w:bCs/>
              </w:rPr>
              <w:t>(4g)</w:t>
            </w:r>
            <w:r>
              <w:rPr>
                <w:rFonts w:asciiTheme="majorHAnsi" w:hAnsiTheme="majorHAnsi"/>
              </w:rPr>
              <w:t xml:space="preserve"> The research does not involve participants outside the UK.</w:t>
            </w:r>
          </w:p>
        </w:tc>
      </w:tr>
    </w:tbl>
    <w:p w14:paraId="79713DA4" w14:textId="77777777" w:rsidR="00582E7D" w:rsidRDefault="00582E7D" w:rsidP="00582E7D">
      <w:pPr>
        <w:rPr>
          <w:rFonts w:ascii="Calibri" w:hAnsi="Calibri"/>
          <w:b/>
          <w:sz w:val="28"/>
          <w:szCs w:val="28"/>
        </w:rPr>
      </w:pPr>
    </w:p>
    <w:p w14:paraId="02E2B2FD" w14:textId="10289657" w:rsidR="00582E7D" w:rsidRDefault="00582E7D" w:rsidP="00582E7D">
      <w:pPr>
        <w:rPr>
          <w:rFonts w:ascii="Calibri" w:hAnsi="Calibri"/>
          <w:b/>
          <w:sz w:val="28"/>
          <w:szCs w:val="28"/>
        </w:rPr>
      </w:pPr>
      <w:r>
        <w:rPr>
          <w:rFonts w:ascii="Calibri" w:hAnsi="Calibri"/>
          <w:b/>
          <w:sz w:val="28"/>
          <w:szCs w:val="28"/>
        </w:rPr>
        <w:t>5. Informed Consent</w:t>
      </w:r>
    </w:p>
    <w:p w14:paraId="0F483394" w14:textId="77777777" w:rsidR="003F575E" w:rsidRPr="00CD6736" w:rsidRDefault="003F575E" w:rsidP="003F575E">
      <w:pPr>
        <w:rPr>
          <w:rFonts w:asciiTheme="majorHAnsi" w:hAnsiTheme="majorHAnsi"/>
        </w:rPr>
      </w:pPr>
      <w:r w:rsidRPr="00CD6736">
        <w:rPr>
          <w:rFonts w:asciiTheme="majorHAnsi" w:hAnsiTheme="majorHAnsi"/>
        </w:rPr>
        <w:t xml:space="preserve">How will you obtain informed consent? </w:t>
      </w:r>
      <w:r w:rsidRPr="00AB02C2">
        <w:rPr>
          <w:rFonts w:asciiTheme="majorHAnsi" w:hAnsiTheme="majorHAnsi"/>
        </w:rPr>
        <w:t>Are you satisfied that all participants have capacity to make their own decisions and understand the risks?</w:t>
      </w:r>
    </w:p>
    <w:p w14:paraId="401C0DBF" w14:textId="289DE7E5" w:rsidR="003F575E" w:rsidRPr="003F575E" w:rsidRDefault="003F575E" w:rsidP="00582E7D">
      <w:pPr>
        <w:rPr>
          <w:rFonts w:asciiTheme="majorHAnsi" w:hAnsiTheme="majorHAnsi"/>
        </w:rPr>
      </w:pPr>
      <w:r w:rsidRPr="000F78B3">
        <w:rPr>
          <w:rFonts w:asciiTheme="majorHAnsi" w:hAnsiTheme="majorHAnsi"/>
        </w:rPr>
        <w:t>Please explain how and when participants will be informed abou</w:t>
      </w:r>
      <w:r w:rsidR="00812665">
        <w:rPr>
          <w:rFonts w:asciiTheme="majorHAnsi" w:hAnsiTheme="majorHAnsi"/>
        </w:rPr>
        <w:t xml:space="preserve">t the scope of the research, </w:t>
      </w:r>
      <w:r w:rsidRPr="000F78B3">
        <w:rPr>
          <w:rFonts w:asciiTheme="majorHAnsi" w:hAnsiTheme="majorHAnsi"/>
        </w:rPr>
        <w:t>what their involvement would entail</w:t>
      </w:r>
      <w:r w:rsidR="00812665">
        <w:rPr>
          <w:rFonts w:asciiTheme="majorHAnsi" w:hAnsiTheme="majorHAnsi"/>
        </w:rPr>
        <w:t xml:space="preserve"> and their rights under data protection legislation</w:t>
      </w:r>
      <w:r w:rsidRPr="000F78B3">
        <w:rPr>
          <w:rFonts w:asciiTheme="majorHAnsi" w:hAnsiTheme="majorHAnsi"/>
        </w:rPr>
        <w:t xml:space="preserve">. </w:t>
      </w:r>
      <w:r w:rsidRPr="000F78B3">
        <w:rPr>
          <w:rFonts w:asciiTheme="majorHAnsi" w:hAnsiTheme="majorHAnsi"/>
          <w:i/>
        </w:rPr>
        <w:t>Please provide the participant information sheet and consent form with this application</w:t>
      </w:r>
      <w:r w:rsidRPr="000F78B3">
        <w:rPr>
          <w:rFonts w:asciiTheme="majorHAnsi" w:hAnsiTheme="majorHAnsi"/>
        </w:rPr>
        <w:t xml:space="preserve">; if consent is not obtained in written format (e.g., </w:t>
      </w:r>
      <w:r>
        <w:rPr>
          <w:rFonts w:asciiTheme="majorHAnsi" w:hAnsiTheme="majorHAnsi"/>
        </w:rPr>
        <w:t>oral communication,</w:t>
      </w:r>
      <w:r w:rsidR="00C9342E">
        <w:rPr>
          <w:rFonts w:asciiTheme="majorHAnsi" w:hAnsiTheme="majorHAnsi"/>
        </w:rPr>
        <w:t xml:space="preserve"> </w:t>
      </w:r>
      <w:r>
        <w:rPr>
          <w:rFonts w:asciiTheme="majorHAnsi" w:hAnsiTheme="majorHAnsi"/>
        </w:rPr>
        <w:t xml:space="preserve">deliberate action to opt-in to </w:t>
      </w:r>
      <w:r w:rsidRPr="000F78B3">
        <w:rPr>
          <w:rFonts w:asciiTheme="majorHAnsi" w:hAnsiTheme="majorHAnsi"/>
        </w:rPr>
        <w:t>surveys or questionnaires), please provide details</w:t>
      </w:r>
      <w:r>
        <w:rPr>
          <w:rFonts w:asciiTheme="majorHAnsi" w:hAnsiTheme="majorHAnsi"/>
        </w:rPr>
        <w:t xml:space="preserve"> of how consent will be obtained and recorded</w:t>
      </w:r>
      <w:r w:rsidRPr="000F78B3">
        <w:rPr>
          <w:rFonts w:asciiTheme="majorHAnsi" w:hAnsiTheme="majorHAnsi"/>
        </w:rPr>
        <w:t xml:space="preserve">. If the project involves </w:t>
      </w:r>
      <w:r>
        <w:rPr>
          <w:rFonts w:asciiTheme="majorHAnsi" w:hAnsiTheme="majorHAnsi"/>
        </w:rPr>
        <w:t xml:space="preserve">photography or </w:t>
      </w:r>
      <w:r w:rsidRPr="000F78B3">
        <w:rPr>
          <w:rFonts w:asciiTheme="majorHAnsi" w:hAnsiTheme="majorHAnsi"/>
        </w:rPr>
        <w:t xml:space="preserve">video- or audio-recording </w:t>
      </w:r>
      <w:r>
        <w:rPr>
          <w:rFonts w:asciiTheme="majorHAnsi" w:hAnsiTheme="majorHAnsi"/>
        </w:rPr>
        <w:t>of participants</w:t>
      </w:r>
      <w:r w:rsidR="002D7382">
        <w:rPr>
          <w:rFonts w:asciiTheme="majorHAnsi" w:hAnsiTheme="majorHAnsi"/>
        </w:rPr>
        <w:t>,</w:t>
      </w:r>
      <w:r>
        <w:rPr>
          <w:rFonts w:asciiTheme="majorHAnsi" w:hAnsiTheme="majorHAnsi"/>
        </w:rPr>
        <w:t xml:space="preserve"> </w:t>
      </w:r>
      <w:r w:rsidRPr="000F78B3">
        <w:rPr>
          <w:rFonts w:asciiTheme="majorHAnsi" w:hAnsiTheme="majorHAnsi"/>
        </w:rPr>
        <w:t>explicit consent will need to be given</w:t>
      </w:r>
      <w:r w:rsidR="005F719D">
        <w:rPr>
          <w:rFonts w:asciiTheme="majorHAnsi" w:hAnsiTheme="majorHAnsi"/>
        </w:rPr>
        <w:t xml:space="preserve">; </w:t>
      </w:r>
      <w:r w:rsidR="002D7382">
        <w:rPr>
          <w:rFonts w:asciiTheme="majorHAnsi" w:hAnsiTheme="majorHAnsi"/>
        </w:rPr>
        <w:t xml:space="preserve">where applicable </w:t>
      </w:r>
      <w:r w:rsidR="005F719D">
        <w:rPr>
          <w:rFonts w:asciiTheme="majorHAnsi" w:hAnsiTheme="majorHAnsi"/>
        </w:rPr>
        <w:t xml:space="preserve">this includes consent for someone not on the direct research team to have access to </w:t>
      </w:r>
      <w:r w:rsidR="002D7382">
        <w:rPr>
          <w:rFonts w:asciiTheme="majorHAnsi" w:hAnsiTheme="majorHAnsi"/>
        </w:rPr>
        <w:t xml:space="preserve">the participant’s </w:t>
      </w:r>
      <w:r w:rsidR="005F719D">
        <w:rPr>
          <w:rFonts w:asciiTheme="majorHAnsi" w:hAnsiTheme="majorHAnsi"/>
        </w:rPr>
        <w:t>data (e.g. for transcription)</w:t>
      </w:r>
      <w:r w:rsidRPr="000F78B3">
        <w:rPr>
          <w:rFonts w:asciiTheme="majorHAnsi" w:hAnsiTheme="majorHAnsi"/>
        </w:rPr>
        <w:t xml:space="preserve">. Explain how you have considered and will address consent for the </w:t>
      </w:r>
      <w:r>
        <w:rPr>
          <w:rFonts w:asciiTheme="majorHAnsi" w:hAnsiTheme="majorHAnsi"/>
        </w:rPr>
        <w:t xml:space="preserve">preservation and </w:t>
      </w:r>
      <w:r w:rsidRPr="000F78B3">
        <w:rPr>
          <w:rFonts w:asciiTheme="majorHAnsi" w:hAnsiTheme="majorHAnsi"/>
        </w:rPr>
        <w:t xml:space="preserve">potential </w:t>
      </w:r>
      <w:r>
        <w:rPr>
          <w:rFonts w:asciiTheme="majorHAnsi" w:hAnsiTheme="majorHAnsi"/>
        </w:rPr>
        <w:t xml:space="preserve">sharing and </w:t>
      </w:r>
      <w:hyperlink r:id="rId8" w:history="1">
        <w:r w:rsidRPr="001B3DCA">
          <w:rPr>
            <w:rStyle w:val="Hyperlink"/>
            <w:rFonts w:asciiTheme="majorHAnsi" w:hAnsiTheme="majorHAnsi"/>
          </w:rPr>
          <w:t>reuse of data</w:t>
        </w:r>
      </w:hyperlink>
      <w:r>
        <w:rPr>
          <w:rFonts w:asciiTheme="majorHAnsi" w:hAnsiTheme="majorHAnsi"/>
        </w:rPr>
        <w:t>.</w:t>
      </w:r>
      <w:r w:rsidR="005F719D">
        <w:rPr>
          <w:rFonts w:asciiTheme="majorHAnsi" w:hAnsiTheme="majorHAnsi"/>
        </w:rPr>
        <w:t xml:space="preserve"> </w:t>
      </w:r>
    </w:p>
    <w:tbl>
      <w:tblPr>
        <w:tblStyle w:val="TableGrid"/>
        <w:tblW w:w="0" w:type="auto"/>
        <w:tblLook w:val="04A0" w:firstRow="1" w:lastRow="0" w:firstColumn="1" w:lastColumn="0" w:noHBand="0" w:noVBand="1"/>
      </w:tblPr>
      <w:tblGrid>
        <w:gridCol w:w="8290"/>
      </w:tblGrid>
      <w:tr w:rsidR="00582E7D" w:rsidRPr="00CD6736" w14:paraId="7A6C57F9" w14:textId="77777777" w:rsidTr="002144EA">
        <w:tc>
          <w:tcPr>
            <w:tcW w:w="8290" w:type="dxa"/>
          </w:tcPr>
          <w:p w14:paraId="08F5B9CC" w14:textId="44E359F6" w:rsidR="00582E7D" w:rsidRDefault="00582E7D" w:rsidP="002144EA">
            <w:pPr>
              <w:rPr>
                <w:rFonts w:asciiTheme="majorHAnsi" w:hAnsiTheme="majorHAnsi"/>
              </w:rPr>
            </w:pPr>
            <w:r w:rsidRPr="000F78B3">
              <w:rPr>
                <w:rFonts w:asciiTheme="majorHAnsi" w:hAnsiTheme="majorHAnsi"/>
              </w:rPr>
              <w:lastRenderedPageBreak/>
              <w:t xml:space="preserve"> </w:t>
            </w:r>
            <w:r w:rsidR="00D6490F" w:rsidRPr="00FA362D">
              <w:rPr>
                <w:rFonts w:asciiTheme="majorHAnsi" w:hAnsiTheme="majorHAnsi"/>
                <w:b/>
                <w:bCs/>
              </w:rPr>
              <w:t>(5a)</w:t>
            </w:r>
            <w:r w:rsidR="00D6490F">
              <w:rPr>
                <w:rFonts w:asciiTheme="majorHAnsi" w:hAnsiTheme="majorHAnsi"/>
              </w:rPr>
              <w:t xml:space="preserve"> Participants will be contacted before participating in the project with an electronic consent form and information sheet and will be asked to fill these in. Participants that do not do this will receive paper versions of the two documents prior to starting the study. No participants will start the study without completing those. Participants </w:t>
            </w:r>
            <w:r w:rsidR="007C78E7">
              <w:rPr>
                <w:rFonts w:asciiTheme="majorHAnsi" w:hAnsiTheme="majorHAnsi"/>
              </w:rPr>
              <w:t>will be</w:t>
            </w:r>
            <w:r w:rsidR="00D6490F">
              <w:rPr>
                <w:rFonts w:asciiTheme="majorHAnsi" w:hAnsiTheme="majorHAnsi"/>
              </w:rPr>
              <w:t xml:space="preserve"> able to withdraw from the process at any point and have </w:t>
            </w:r>
            <w:r w:rsidR="007C78E7">
              <w:rPr>
                <w:rFonts w:asciiTheme="majorHAnsi" w:hAnsiTheme="majorHAnsi"/>
              </w:rPr>
              <w:t>all</w:t>
            </w:r>
            <w:r w:rsidR="00D6490F">
              <w:rPr>
                <w:rFonts w:asciiTheme="majorHAnsi" w:hAnsiTheme="majorHAnsi"/>
              </w:rPr>
              <w:t xml:space="preserve"> their associated data deleted.</w:t>
            </w:r>
          </w:p>
          <w:p w14:paraId="27A38BA7" w14:textId="77777777" w:rsidR="00D6490F" w:rsidRDefault="007C78E7" w:rsidP="002144EA">
            <w:pPr>
              <w:rPr>
                <w:rFonts w:asciiTheme="majorHAnsi" w:hAnsiTheme="majorHAnsi"/>
              </w:rPr>
            </w:pPr>
            <w:r w:rsidRPr="00FA362D">
              <w:rPr>
                <w:rFonts w:asciiTheme="majorHAnsi" w:hAnsiTheme="majorHAnsi"/>
                <w:b/>
                <w:bCs/>
              </w:rPr>
              <w:t>(5b)</w:t>
            </w:r>
            <w:r>
              <w:rPr>
                <w:rFonts w:asciiTheme="majorHAnsi" w:hAnsiTheme="majorHAnsi"/>
              </w:rPr>
              <w:t xml:space="preserve"> Consent will be taken through the University of Dundee informed consent form.</w:t>
            </w:r>
          </w:p>
          <w:p w14:paraId="0EA839CA" w14:textId="77777777" w:rsidR="007C78E7" w:rsidRDefault="007C78E7" w:rsidP="002144EA">
            <w:pPr>
              <w:rPr>
                <w:rFonts w:asciiTheme="majorHAnsi" w:hAnsiTheme="majorHAnsi"/>
              </w:rPr>
            </w:pPr>
            <w:r w:rsidRPr="00FA362D">
              <w:rPr>
                <w:rFonts w:asciiTheme="majorHAnsi" w:hAnsiTheme="majorHAnsi"/>
                <w:b/>
                <w:bCs/>
              </w:rPr>
              <w:t>(5c)</w:t>
            </w:r>
            <w:r w:rsidR="003D7F5C">
              <w:rPr>
                <w:rFonts w:asciiTheme="majorHAnsi" w:hAnsiTheme="majorHAnsi"/>
              </w:rPr>
              <w:t xml:space="preserve"> Audio recording and device interaction data storage will take place and informed consent for this is included in the form.</w:t>
            </w:r>
          </w:p>
          <w:p w14:paraId="6B691630" w14:textId="77777777" w:rsidR="003D7F5C" w:rsidRDefault="003D7F5C" w:rsidP="002144EA">
            <w:pPr>
              <w:rPr>
                <w:rFonts w:asciiTheme="majorHAnsi" w:hAnsiTheme="majorHAnsi"/>
              </w:rPr>
            </w:pPr>
            <w:r w:rsidRPr="00FA362D">
              <w:rPr>
                <w:rFonts w:asciiTheme="majorHAnsi" w:hAnsiTheme="majorHAnsi"/>
                <w:b/>
                <w:bCs/>
              </w:rPr>
              <w:t xml:space="preserve">(5d) </w:t>
            </w:r>
            <w:r>
              <w:rPr>
                <w:rFonts w:asciiTheme="majorHAnsi" w:hAnsiTheme="majorHAnsi"/>
              </w:rPr>
              <w:t>Anonymity and confidential information is included in the form.</w:t>
            </w:r>
          </w:p>
          <w:p w14:paraId="4C70B34E" w14:textId="77777777" w:rsidR="003D7F5C" w:rsidRDefault="003D7F5C" w:rsidP="002144EA">
            <w:pPr>
              <w:rPr>
                <w:rFonts w:asciiTheme="majorHAnsi" w:hAnsiTheme="majorHAnsi"/>
              </w:rPr>
            </w:pPr>
            <w:r w:rsidRPr="00FA362D">
              <w:rPr>
                <w:rFonts w:asciiTheme="majorHAnsi" w:hAnsiTheme="majorHAnsi"/>
                <w:b/>
                <w:bCs/>
              </w:rPr>
              <w:t>(5e)</w:t>
            </w:r>
            <w:r>
              <w:rPr>
                <w:rFonts w:asciiTheme="majorHAnsi" w:hAnsiTheme="majorHAnsi"/>
              </w:rPr>
              <w:t xml:space="preserve"> Participants will receive a verbal debrief after completing the study.</w:t>
            </w:r>
          </w:p>
          <w:p w14:paraId="6A513576" w14:textId="77777777" w:rsidR="003D7F5C" w:rsidRDefault="003D7F5C" w:rsidP="002144EA">
            <w:pPr>
              <w:rPr>
                <w:rFonts w:asciiTheme="majorHAnsi" w:hAnsiTheme="majorHAnsi"/>
              </w:rPr>
            </w:pPr>
            <w:r w:rsidRPr="00FA362D">
              <w:rPr>
                <w:rFonts w:asciiTheme="majorHAnsi" w:hAnsiTheme="majorHAnsi"/>
                <w:b/>
                <w:bCs/>
              </w:rPr>
              <w:t>(5f)</w:t>
            </w:r>
            <w:r>
              <w:rPr>
                <w:rFonts w:asciiTheme="majorHAnsi" w:hAnsiTheme="majorHAnsi"/>
              </w:rPr>
              <w:t xml:space="preserve"> Information about the sharing and reuse of information is included in the form.</w:t>
            </w:r>
          </w:p>
          <w:p w14:paraId="3AC6DF2B" w14:textId="3381ECC9" w:rsidR="003D7F5C" w:rsidRPr="00CD6736" w:rsidRDefault="003D7F5C" w:rsidP="002144EA">
            <w:pPr>
              <w:rPr>
                <w:rFonts w:asciiTheme="majorHAnsi" w:hAnsiTheme="majorHAnsi"/>
              </w:rPr>
            </w:pPr>
            <w:r w:rsidRPr="00FA362D">
              <w:rPr>
                <w:rFonts w:asciiTheme="majorHAnsi" w:hAnsiTheme="majorHAnsi"/>
                <w:b/>
                <w:bCs/>
              </w:rPr>
              <w:t>(5g)</w:t>
            </w:r>
            <w:r>
              <w:rPr>
                <w:rFonts w:asciiTheme="majorHAnsi" w:hAnsiTheme="majorHAnsi"/>
              </w:rPr>
              <w:t xml:space="preserve"> The consent form is structured in a way that allows </w:t>
            </w:r>
            <w:r w:rsidR="00D60B69">
              <w:rPr>
                <w:rFonts w:asciiTheme="majorHAnsi" w:hAnsiTheme="majorHAnsi"/>
              </w:rPr>
              <w:t>the participants to consider their capacity to make their own decisions and understand risks.</w:t>
            </w:r>
          </w:p>
        </w:tc>
      </w:tr>
    </w:tbl>
    <w:p w14:paraId="4DF958B2" w14:textId="77777777" w:rsidR="00582E7D" w:rsidRDefault="00582E7D" w:rsidP="00582E7D">
      <w:pPr>
        <w:rPr>
          <w:rFonts w:ascii="Calibri" w:hAnsi="Calibri"/>
          <w:b/>
          <w:sz w:val="28"/>
          <w:szCs w:val="28"/>
        </w:rPr>
      </w:pPr>
    </w:p>
    <w:p w14:paraId="4BA8545A" w14:textId="797F7F7F" w:rsidR="00582E7D" w:rsidRDefault="00582E7D" w:rsidP="00582E7D">
      <w:pPr>
        <w:rPr>
          <w:rFonts w:ascii="Calibri" w:hAnsi="Calibri"/>
          <w:b/>
          <w:sz w:val="28"/>
          <w:szCs w:val="28"/>
        </w:rPr>
      </w:pPr>
      <w:r>
        <w:rPr>
          <w:rFonts w:ascii="Calibri" w:hAnsi="Calibri"/>
          <w:b/>
          <w:sz w:val="28"/>
          <w:szCs w:val="28"/>
        </w:rPr>
        <w:t>6</w:t>
      </w:r>
      <w:r w:rsidR="000664B0">
        <w:rPr>
          <w:rFonts w:ascii="Calibri" w:hAnsi="Calibri"/>
          <w:b/>
          <w:sz w:val="28"/>
          <w:szCs w:val="28"/>
        </w:rPr>
        <w:t>a</w:t>
      </w:r>
      <w:r>
        <w:rPr>
          <w:rFonts w:ascii="Calibri" w:hAnsi="Calibri"/>
          <w:b/>
          <w:sz w:val="28"/>
          <w:szCs w:val="28"/>
        </w:rPr>
        <w:t xml:space="preserve">. Data </w:t>
      </w:r>
      <w:r w:rsidR="00C852AB">
        <w:rPr>
          <w:rFonts w:ascii="Calibri" w:hAnsi="Calibri"/>
          <w:b/>
          <w:sz w:val="28"/>
          <w:szCs w:val="28"/>
        </w:rPr>
        <w:t>Management</w:t>
      </w:r>
      <w:r w:rsidR="000664B0">
        <w:rPr>
          <w:rFonts w:ascii="Calibri" w:hAnsi="Calibri"/>
          <w:b/>
          <w:sz w:val="28"/>
          <w:szCs w:val="28"/>
        </w:rPr>
        <w:t>: Lawful Processing of Data</w:t>
      </w:r>
    </w:p>
    <w:p w14:paraId="0A6EA295" w14:textId="4CF6BC93" w:rsidR="00F6661A" w:rsidRDefault="009B29C3" w:rsidP="00DE1CC8">
      <w:pPr>
        <w:rPr>
          <w:rFonts w:asciiTheme="majorHAnsi" w:hAnsiTheme="majorHAnsi"/>
        </w:rPr>
      </w:pPr>
      <w:r>
        <w:rPr>
          <w:rFonts w:asciiTheme="majorHAnsi" w:hAnsiTheme="majorHAnsi"/>
        </w:rPr>
        <w:t>Data protection legislation</w:t>
      </w:r>
      <w:r w:rsidR="00E97662">
        <w:rPr>
          <w:rStyle w:val="FootnoteReference"/>
          <w:rFonts w:asciiTheme="majorHAnsi" w:hAnsiTheme="majorHAnsi"/>
        </w:rPr>
        <w:footnoteReference w:id="2"/>
      </w:r>
      <w:r>
        <w:rPr>
          <w:rFonts w:asciiTheme="majorHAnsi" w:hAnsiTheme="majorHAnsi"/>
        </w:rPr>
        <w:t xml:space="preserve"> requires participants to be informed of the </w:t>
      </w:r>
      <w:hyperlink r:id="rId9" w:history="1">
        <w:r w:rsidRPr="00E97662">
          <w:rPr>
            <w:rStyle w:val="Hyperlink"/>
            <w:rFonts w:asciiTheme="majorHAnsi" w:hAnsiTheme="majorHAnsi"/>
          </w:rPr>
          <w:t>lawful basis</w:t>
        </w:r>
      </w:hyperlink>
      <w:r>
        <w:rPr>
          <w:rFonts w:asciiTheme="majorHAnsi" w:hAnsiTheme="majorHAnsi"/>
        </w:rPr>
        <w:t xml:space="preserve"> </w:t>
      </w:r>
      <w:r w:rsidR="00B61250">
        <w:rPr>
          <w:rFonts w:asciiTheme="majorHAnsi" w:hAnsiTheme="majorHAnsi"/>
        </w:rPr>
        <w:t xml:space="preserve">for processing their personal data. </w:t>
      </w:r>
      <w:r w:rsidR="00B61250" w:rsidRPr="00B61250">
        <w:rPr>
          <w:rFonts w:asciiTheme="majorHAnsi" w:hAnsiTheme="majorHAnsi"/>
        </w:rPr>
        <w:t>At the Univers</w:t>
      </w:r>
      <w:r w:rsidR="00B61250">
        <w:rPr>
          <w:rFonts w:asciiTheme="majorHAnsi" w:hAnsiTheme="majorHAnsi"/>
        </w:rPr>
        <w:t xml:space="preserve">ity of Dundee, the normal basis </w:t>
      </w:r>
      <w:r w:rsidR="00B61250" w:rsidRPr="00B61250">
        <w:rPr>
          <w:rFonts w:asciiTheme="majorHAnsi" w:hAnsiTheme="majorHAnsi"/>
        </w:rPr>
        <w:t>for the lawful</w:t>
      </w:r>
      <w:r w:rsidR="00B61250">
        <w:rPr>
          <w:rFonts w:asciiTheme="majorHAnsi" w:hAnsiTheme="majorHAnsi"/>
        </w:rPr>
        <w:t xml:space="preserve"> processing of personal data in </w:t>
      </w:r>
      <w:r w:rsidR="00B61250" w:rsidRPr="00B61250">
        <w:rPr>
          <w:rFonts w:asciiTheme="majorHAnsi" w:hAnsiTheme="majorHAnsi"/>
        </w:rPr>
        <w:t xml:space="preserve">research is </w:t>
      </w:r>
      <w:r w:rsidR="00B61250">
        <w:rPr>
          <w:rFonts w:asciiTheme="majorHAnsi" w:hAnsiTheme="majorHAnsi"/>
        </w:rPr>
        <w:t xml:space="preserve">that 'processing is </w:t>
      </w:r>
      <w:r w:rsidR="00B61250" w:rsidRPr="00B61250">
        <w:rPr>
          <w:rFonts w:asciiTheme="majorHAnsi" w:hAnsiTheme="majorHAnsi"/>
        </w:rPr>
        <w:t>necessary for th</w:t>
      </w:r>
      <w:r w:rsidR="00B61250">
        <w:rPr>
          <w:rFonts w:asciiTheme="majorHAnsi" w:hAnsiTheme="majorHAnsi"/>
        </w:rPr>
        <w:t xml:space="preserve">e performance of a task carried </w:t>
      </w:r>
      <w:r w:rsidR="00B61250" w:rsidRPr="00B61250">
        <w:rPr>
          <w:rFonts w:asciiTheme="majorHAnsi" w:hAnsiTheme="majorHAnsi"/>
        </w:rPr>
        <w:t>out in the public</w:t>
      </w:r>
      <w:r w:rsidR="00B61250">
        <w:rPr>
          <w:rFonts w:asciiTheme="majorHAnsi" w:hAnsiTheme="majorHAnsi"/>
        </w:rPr>
        <w:t xml:space="preserve"> interest or in the exercise of </w:t>
      </w:r>
      <w:r w:rsidR="00B61250" w:rsidRPr="00B61250">
        <w:rPr>
          <w:rFonts w:asciiTheme="majorHAnsi" w:hAnsiTheme="majorHAnsi"/>
        </w:rPr>
        <w:t>official authority vested in the controller'.</w:t>
      </w:r>
      <w:r w:rsidR="008B18B1">
        <w:rPr>
          <w:rFonts w:asciiTheme="majorHAnsi" w:hAnsiTheme="majorHAnsi"/>
        </w:rPr>
        <w:t xml:space="preserve"> If you intend</w:t>
      </w:r>
      <w:r w:rsidR="00F6661A">
        <w:rPr>
          <w:rFonts w:asciiTheme="majorHAnsi" w:hAnsiTheme="majorHAnsi"/>
        </w:rPr>
        <w:t xml:space="preserve"> to use another lawful basis you must contact the University’s </w:t>
      </w:r>
      <w:hyperlink r:id="rId10" w:history="1">
        <w:r w:rsidR="00F6661A" w:rsidRPr="008C2601">
          <w:rPr>
            <w:rStyle w:val="Hyperlink"/>
            <w:rFonts w:asciiTheme="majorHAnsi" w:hAnsiTheme="majorHAnsi"/>
          </w:rPr>
          <w:t>Data Protection Officer</w:t>
        </w:r>
      </w:hyperlink>
      <w:r w:rsidR="00F6661A">
        <w:rPr>
          <w:rFonts w:asciiTheme="majorHAnsi" w:hAnsiTheme="majorHAnsi"/>
        </w:rPr>
        <w:t xml:space="preserve"> (DPO) for advice and insert the lawful basis agreed with the DPO below.</w:t>
      </w:r>
    </w:p>
    <w:tbl>
      <w:tblPr>
        <w:tblStyle w:val="TableGrid"/>
        <w:tblW w:w="0" w:type="auto"/>
        <w:tblLook w:val="04A0" w:firstRow="1" w:lastRow="0" w:firstColumn="1" w:lastColumn="0" w:noHBand="0" w:noVBand="1"/>
      </w:tblPr>
      <w:tblGrid>
        <w:gridCol w:w="8290"/>
      </w:tblGrid>
      <w:tr w:rsidR="00F6661A" w:rsidRPr="00CD6736" w14:paraId="25471C86" w14:textId="77777777" w:rsidTr="00E252B6">
        <w:tc>
          <w:tcPr>
            <w:tcW w:w="8290" w:type="dxa"/>
          </w:tcPr>
          <w:p w14:paraId="637CE5B7" w14:textId="0B794A24" w:rsidR="00F6661A" w:rsidRDefault="00D6490F" w:rsidP="00E252B6">
            <w:pPr>
              <w:rPr>
                <w:rFonts w:asciiTheme="majorHAnsi" w:hAnsiTheme="majorHAnsi"/>
              </w:rPr>
            </w:pPr>
            <w:r>
              <w:rPr>
                <w:rFonts w:asciiTheme="majorHAnsi" w:hAnsiTheme="majorHAnsi"/>
              </w:rPr>
              <w:t>Standard DPO will be used in this work</w:t>
            </w:r>
          </w:p>
          <w:p w14:paraId="498598E3" w14:textId="77777777" w:rsidR="00F6661A" w:rsidRPr="003F575E" w:rsidRDefault="00F6661A" w:rsidP="00E252B6">
            <w:pPr>
              <w:rPr>
                <w:rFonts w:asciiTheme="majorHAnsi" w:hAnsiTheme="majorHAnsi"/>
              </w:rPr>
            </w:pPr>
          </w:p>
        </w:tc>
      </w:tr>
    </w:tbl>
    <w:p w14:paraId="42DB9468" w14:textId="77777777" w:rsidR="009B29C3" w:rsidRDefault="009B29C3" w:rsidP="003F575E">
      <w:pPr>
        <w:rPr>
          <w:rFonts w:asciiTheme="majorHAnsi" w:hAnsiTheme="majorHAnsi"/>
        </w:rPr>
      </w:pPr>
    </w:p>
    <w:p w14:paraId="7C4F0B6B" w14:textId="2B2ABFBA" w:rsidR="000664B0" w:rsidRPr="000664B0" w:rsidRDefault="000664B0" w:rsidP="003F575E">
      <w:pPr>
        <w:rPr>
          <w:rFonts w:ascii="Calibri" w:hAnsi="Calibri"/>
          <w:b/>
          <w:sz w:val="28"/>
          <w:szCs w:val="28"/>
        </w:rPr>
      </w:pPr>
      <w:r>
        <w:rPr>
          <w:rFonts w:ascii="Calibri" w:hAnsi="Calibri"/>
          <w:b/>
          <w:sz w:val="28"/>
          <w:szCs w:val="28"/>
        </w:rPr>
        <w:t>6b. Data Management: Planning</w:t>
      </w:r>
    </w:p>
    <w:p w14:paraId="59DC8CE1" w14:textId="220A0B67" w:rsidR="003F575E" w:rsidRDefault="003F575E" w:rsidP="003F575E">
      <w:pPr>
        <w:rPr>
          <w:rFonts w:asciiTheme="majorHAnsi" w:hAnsiTheme="majorHAnsi"/>
        </w:rPr>
      </w:pPr>
      <w:r>
        <w:rPr>
          <w:rFonts w:asciiTheme="majorHAnsi" w:hAnsiTheme="majorHAnsi"/>
        </w:rPr>
        <w:t>Please describe your plan for managing the data</w:t>
      </w:r>
      <w:r>
        <w:rPr>
          <w:rStyle w:val="FootnoteReference"/>
          <w:rFonts w:asciiTheme="majorHAnsi" w:hAnsiTheme="majorHAnsi"/>
        </w:rPr>
        <w:footnoteReference w:id="3"/>
      </w:r>
      <w:r>
        <w:rPr>
          <w:rFonts w:asciiTheme="majorHAnsi" w:hAnsiTheme="majorHAnsi"/>
        </w:rPr>
        <w:t xml:space="preserve"> you will collect during your project and how it complies with data protection legislation. Include information on:</w:t>
      </w:r>
    </w:p>
    <w:p w14:paraId="7168BB0B" w14:textId="0A90FAC1" w:rsidR="003F575E" w:rsidRPr="003F575E" w:rsidRDefault="003F575E" w:rsidP="00582E7D">
      <w:pPr>
        <w:rPr>
          <w:rFonts w:asciiTheme="majorHAnsi" w:hAnsiTheme="majorHAnsi"/>
        </w:rPr>
      </w:pPr>
      <w:r>
        <w:rPr>
          <w:rFonts w:asciiTheme="majorHAnsi" w:hAnsiTheme="majorHAnsi"/>
        </w:rPr>
        <w:t>i) The type and volume of data; ii) Where and for how long will the data be stored and what measures will be in place to ensure secure storage; iii) Whether the dat</w:t>
      </w:r>
      <w:r w:rsidR="0099089E">
        <w:rPr>
          <w:rFonts w:asciiTheme="majorHAnsi" w:hAnsiTheme="majorHAnsi"/>
        </w:rPr>
        <w:t xml:space="preserve">a will be anonymised </w:t>
      </w:r>
      <w:r w:rsidR="0099089E">
        <w:rPr>
          <w:rFonts w:asciiTheme="majorHAnsi" w:hAnsiTheme="majorHAnsi"/>
        </w:rPr>
        <w:lastRenderedPageBreak/>
        <w:t>or pseud</w:t>
      </w:r>
      <w:r>
        <w:rPr>
          <w:rFonts w:asciiTheme="majorHAnsi" w:hAnsiTheme="majorHAnsi"/>
        </w:rPr>
        <w:t>onymised</w:t>
      </w:r>
      <w:r>
        <w:rPr>
          <w:rStyle w:val="FootnoteReference"/>
          <w:rFonts w:asciiTheme="majorHAnsi" w:hAnsiTheme="majorHAnsi"/>
        </w:rPr>
        <w:footnoteReference w:id="4"/>
      </w:r>
      <w:r>
        <w:rPr>
          <w:rFonts w:asciiTheme="majorHAnsi" w:hAnsiTheme="majorHAnsi"/>
        </w:rPr>
        <w:t xml:space="preserve">; iv) How secure access will be provided to data for collaborators; v) Whether and how data will be shared for </w:t>
      </w:r>
      <w:hyperlink r:id="rId11" w:history="1">
        <w:r w:rsidRPr="001B3DCA">
          <w:rPr>
            <w:rStyle w:val="Hyperlink"/>
            <w:rFonts w:asciiTheme="majorHAnsi" w:hAnsiTheme="majorHAnsi"/>
          </w:rPr>
          <w:t>reuse</w:t>
        </w:r>
      </w:hyperlink>
      <w:r>
        <w:rPr>
          <w:rFonts w:asciiTheme="majorHAnsi" w:hAnsiTheme="majorHAnsi"/>
        </w:rPr>
        <w:t xml:space="preserve"> by other researchers beyond the project (including details on any access restrictions); vi) Processes in place to erase and/or stop processing an individual participant’s data (except where this would render impossible or seriously impair the research objectives)</w:t>
      </w:r>
      <w:r>
        <w:rPr>
          <w:rStyle w:val="FootnoteReference"/>
          <w:rFonts w:asciiTheme="majorHAnsi" w:hAnsiTheme="majorHAnsi"/>
        </w:rPr>
        <w:footnoteReference w:id="5"/>
      </w:r>
      <w:r>
        <w:rPr>
          <w:rFonts w:asciiTheme="majorHAnsi" w:hAnsiTheme="majorHAnsi"/>
        </w:rPr>
        <w:t>; vii) P</w:t>
      </w:r>
      <w:r w:rsidRPr="005753D9">
        <w:rPr>
          <w:rFonts w:asciiTheme="majorHAnsi" w:hAnsiTheme="majorHAnsi"/>
        </w:rPr>
        <w:t>rocesses in place for individuals to have inaccurate personal data rectified, or completed if it is incomplete</w:t>
      </w:r>
      <w:r>
        <w:rPr>
          <w:rFonts w:asciiTheme="majorHAnsi" w:hAnsiTheme="majorHAnsi"/>
        </w:rPr>
        <w:t xml:space="preserve">; viii) Who has overall responsibility for data management for the research project; ix) </w:t>
      </w:r>
      <w:hyperlink r:id="rId12" w:history="1">
        <w:r w:rsidRPr="001B3DCA">
          <w:rPr>
            <w:rStyle w:val="Hyperlink"/>
            <w:rFonts w:asciiTheme="majorHAnsi" w:hAnsiTheme="majorHAnsi"/>
          </w:rPr>
          <w:t>Arrangements for collection and transfer of data outside the UK</w:t>
        </w:r>
      </w:hyperlink>
      <w:r>
        <w:rPr>
          <w:rFonts w:asciiTheme="majorHAnsi" w:hAnsiTheme="majorHAnsi"/>
        </w:rPr>
        <w:t>.</w:t>
      </w:r>
    </w:p>
    <w:tbl>
      <w:tblPr>
        <w:tblStyle w:val="TableGrid"/>
        <w:tblW w:w="0" w:type="auto"/>
        <w:tblLook w:val="04A0" w:firstRow="1" w:lastRow="0" w:firstColumn="1" w:lastColumn="0" w:noHBand="0" w:noVBand="1"/>
      </w:tblPr>
      <w:tblGrid>
        <w:gridCol w:w="8290"/>
      </w:tblGrid>
      <w:tr w:rsidR="00582E7D" w:rsidRPr="00CD6736" w14:paraId="5C0D982D" w14:textId="77777777" w:rsidTr="002144EA">
        <w:tc>
          <w:tcPr>
            <w:tcW w:w="8290" w:type="dxa"/>
          </w:tcPr>
          <w:p w14:paraId="65B0B88A" w14:textId="77777777" w:rsidR="00582E7D" w:rsidRDefault="00582E7D" w:rsidP="003F575E">
            <w:pPr>
              <w:rPr>
                <w:rFonts w:asciiTheme="majorHAnsi" w:hAnsiTheme="majorHAnsi"/>
              </w:rPr>
            </w:pPr>
          </w:p>
          <w:p w14:paraId="3A43DAA4" w14:textId="012CE61C" w:rsidR="00D60B69" w:rsidRDefault="00D60B69" w:rsidP="00D60B69">
            <w:pPr>
              <w:rPr>
                <w:rFonts w:asciiTheme="majorHAnsi" w:hAnsiTheme="majorHAnsi"/>
              </w:rPr>
            </w:pPr>
            <w:r w:rsidRPr="00FA362D">
              <w:rPr>
                <w:rFonts w:asciiTheme="majorHAnsi" w:hAnsiTheme="majorHAnsi"/>
                <w:b/>
                <w:bCs/>
              </w:rPr>
              <w:t>i)</w:t>
            </w:r>
            <w:r>
              <w:rPr>
                <w:rFonts w:asciiTheme="majorHAnsi" w:hAnsiTheme="majorHAnsi"/>
              </w:rPr>
              <w:t> The collected data is a mix of device interaction logs, location details and audio recordings.</w:t>
            </w:r>
          </w:p>
          <w:p w14:paraId="58279BAB" w14:textId="77777777" w:rsidR="00D60B69" w:rsidRDefault="00D60B69" w:rsidP="00D60B69">
            <w:pPr>
              <w:rPr>
                <w:rFonts w:asciiTheme="majorHAnsi" w:hAnsiTheme="majorHAnsi"/>
              </w:rPr>
            </w:pPr>
            <w:r w:rsidRPr="00FA362D">
              <w:rPr>
                <w:rFonts w:asciiTheme="majorHAnsi" w:hAnsiTheme="majorHAnsi"/>
                <w:b/>
                <w:bCs/>
              </w:rPr>
              <w:t>ii)</w:t>
            </w:r>
            <w:r>
              <w:rPr>
                <w:rFonts w:asciiTheme="majorHAnsi" w:hAnsiTheme="majorHAnsi"/>
              </w:rPr>
              <w:t xml:space="preserve"> Data will be anonymised and then placed into an open access repository. As per UoD Policy MRD/V3/7.18, Section 2.8 and UKRI Data Management Guidance – Data will be retained for 10 years from the data of any publication which fundamentally relies on the data.</w:t>
            </w:r>
          </w:p>
          <w:p w14:paraId="028BE403" w14:textId="77777777" w:rsidR="00D60B69" w:rsidRDefault="00D60B69" w:rsidP="00D60B69">
            <w:pPr>
              <w:rPr>
                <w:rFonts w:asciiTheme="majorHAnsi" w:hAnsiTheme="majorHAnsi"/>
              </w:rPr>
            </w:pPr>
            <w:r w:rsidRPr="00FA362D">
              <w:rPr>
                <w:rFonts w:asciiTheme="majorHAnsi" w:hAnsiTheme="majorHAnsi"/>
                <w:b/>
                <w:bCs/>
              </w:rPr>
              <w:t>iii)</w:t>
            </w:r>
            <w:r>
              <w:rPr>
                <w:rFonts w:asciiTheme="majorHAnsi" w:hAnsiTheme="majorHAnsi"/>
              </w:rPr>
              <w:t> Data will be fully anonymised.</w:t>
            </w:r>
          </w:p>
          <w:p w14:paraId="4BB7085A" w14:textId="77777777" w:rsidR="00D60B69" w:rsidRDefault="00D60B69" w:rsidP="00D60B69">
            <w:pPr>
              <w:rPr>
                <w:rFonts w:asciiTheme="majorHAnsi" w:hAnsiTheme="majorHAnsi"/>
              </w:rPr>
            </w:pPr>
            <w:r w:rsidRPr="00FA362D">
              <w:rPr>
                <w:rFonts w:asciiTheme="majorHAnsi" w:hAnsiTheme="majorHAnsi"/>
                <w:b/>
                <w:bCs/>
              </w:rPr>
              <w:t>iv)</w:t>
            </w:r>
            <w:r>
              <w:rPr>
                <w:rFonts w:asciiTheme="majorHAnsi" w:hAnsiTheme="majorHAnsi"/>
              </w:rPr>
              <w:t> Data will be anonymised and then placed into an open access repository, allowing access to collaborators.</w:t>
            </w:r>
          </w:p>
          <w:p w14:paraId="47C8468E" w14:textId="77777777" w:rsidR="00D60B69" w:rsidRDefault="00D60B69" w:rsidP="00D60B69">
            <w:pPr>
              <w:rPr>
                <w:rFonts w:asciiTheme="majorHAnsi" w:hAnsiTheme="majorHAnsi"/>
              </w:rPr>
            </w:pPr>
            <w:r w:rsidRPr="00FA362D">
              <w:rPr>
                <w:rFonts w:asciiTheme="majorHAnsi" w:hAnsiTheme="majorHAnsi"/>
                <w:b/>
                <w:bCs/>
              </w:rPr>
              <w:t>v)</w:t>
            </w:r>
            <w:r>
              <w:rPr>
                <w:rFonts w:asciiTheme="majorHAnsi" w:hAnsiTheme="majorHAnsi"/>
              </w:rPr>
              <w:t> Data will be anonymised and then placed into an open access repository, allowing access beyond the project.</w:t>
            </w:r>
          </w:p>
          <w:p w14:paraId="6947889B" w14:textId="77777777" w:rsidR="00D60B69" w:rsidRDefault="00D60B69" w:rsidP="00D60B69">
            <w:pPr>
              <w:rPr>
                <w:rFonts w:asciiTheme="majorHAnsi" w:hAnsiTheme="majorHAnsi"/>
              </w:rPr>
            </w:pPr>
            <w:r w:rsidRPr="00FA362D">
              <w:rPr>
                <w:rFonts w:asciiTheme="majorHAnsi" w:hAnsiTheme="majorHAnsi"/>
                <w:b/>
                <w:bCs/>
              </w:rPr>
              <w:t>vi)</w:t>
            </w:r>
            <w:r>
              <w:rPr>
                <w:rFonts w:asciiTheme="majorHAnsi" w:hAnsiTheme="majorHAnsi"/>
              </w:rPr>
              <w:t> All data is fully anonymised. Recital 26 of GDPR (Not applicable to anonymous data) therefore applies.</w:t>
            </w:r>
          </w:p>
          <w:p w14:paraId="78508609" w14:textId="328475D2" w:rsidR="00D60B69" w:rsidRDefault="00D60B69" w:rsidP="00D60B69">
            <w:pPr>
              <w:rPr>
                <w:rFonts w:asciiTheme="majorHAnsi" w:hAnsiTheme="majorHAnsi"/>
              </w:rPr>
            </w:pPr>
            <w:r w:rsidRPr="00FA362D">
              <w:rPr>
                <w:rFonts w:asciiTheme="majorHAnsi" w:hAnsiTheme="majorHAnsi"/>
                <w:b/>
                <w:bCs/>
              </w:rPr>
              <w:t>vii)</w:t>
            </w:r>
            <w:r>
              <w:rPr>
                <w:rFonts w:asciiTheme="majorHAnsi" w:hAnsiTheme="majorHAnsi"/>
              </w:rPr>
              <w:t> All data is fully anonymised. Recital 26 of GDPR (Not applicable to anonymous data) therefore applies.</w:t>
            </w:r>
          </w:p>
          <w:p w14:paraId="56693B5A" w14:textId="77777777" w:rsidR="00D60B69" w:rsidRDefault="00D60B69" w:rsidP="00D60B69">
            <w:pPr>
              <w:rPr>
                <w:rFonts w:asciiTheme="majorHAnsi" w:hAnsiTheme="majorHAnsi"/>
              </w:rPr>
            </w:pPr>
            <w:r w:rsidRPr="00FA362D">
              <w:rPr>
                <w:rFonts w:asciiTheme="majorHAnsi" w:hAnsiTheme="majorHAnsi"/>
                <w:b/>
                <w:bCs/>
              </w:rPr>
              <w:t>viii)</w:t>
            </w:r>
            <w:r>
              <w:rPr>
                <w:rFonts w:asciiTheme="majorHAnsi" w:hAnsiTheme="majorHAnsi"/>
              </w:rPr>
              <w:t> Data management responsibilities for the project lie with the project lead.</w:t>
            </w:r>
          </w:p>
          <w:p w14:paraId="1EA8D53B" w14:textId="1E16D7D2" w:rsidR="00D60B69" w:rsidRDefault="00D60B69" w:rsidP="00D60B69">
            <w:pPr>
              <w:rPr>
                <w:rFonts w:asciiTheme="majorHAnsi" w:hAnsiTheme="majorHAnsi"/>
              </w:rPr>
            </w:pPr>
            <w:r w:rsidRPr="00FA362D">
              <w:rPr>
                <w:rFonts w:asciiTheme="majorHAnsi" w:hAnsiTheme="majorHAnsi"/>
                <w:b/>
                <w:bCs/>
              </w:rPr>
              <w:t>ix)</w:t>
            </w:r>
            <w:r>
              <w:rPr>
                <w:rFonts w:asciiTheme="majorHAnsi" w:hAnsiTheme="majorHAnsi"/>
              </w:rPr>
              <w:t> All data is fully anonymised. Recital 26 of GDPR (Not applicable to anonymous data) therefore applies.</w:t>
            </w:r>
          </w:p>
          <w:p w14:paraId="5288901D" w14:textId="77777777" w:rsidR="003F575E" w:rsidRPr="003F575E" w:rsidRDefault="003F575E" w:rsidP="003F575E">
            <w:pPr>
              <w:rPr>
                <w:rFonts w:asciiTheme="majorHAnsi" w:hAnsiTheme="majorHAnsi"/>
              </w:rPr>
            </w:pPr>
          </w:p>
        </w:tc>
      </w:tr>
    </w:tbl>
    <w:p w14:paraId="13B8CFBF" w14:textId="77777777" w:rsidR="00582E7D" w:rsidRDefault="00582E7D" w:rsidP="00582E7D">
      <w:pPr>
        <w:rPr>
          <w:rFonts w:ascii="Calibri" w:hAnsi="Calibri"/>
          <w:b/>
          <w:sz w:val="28"/>
          <w:szCs w:val="28"/>
        </w:rPr>
      </w:pPr>
    </w:p>
    <w:p w14:paraId="7CEAB72E" w14:textId="188A09FD" w:rsidR="00582E7D" w:rsidRDefault="00582E7D" w:rsidP="00582E7D">
      <w:pPr>
        <w:rPr>
          <w:rFonts w:ascii="Calibri" w:hAnsi="Calibri"/>
          <w:b/>
          <w:sz w:val="28"/>
          <w:szCs w:val="28"/>
        </w:rPr>
      </w:pPr>
      <w:r>
        <w:rPr>
          <w:rFonts w:ascii="Calibri" w:hAnsi="Calibri"/>
          <w:b/>
          <w:sz w:val="28"/>
          <w:szCs w:val="28"/>
        </w:rPr>
        <w:t>7. Other Permissions</w:t>
      </w:r>
    </w:p>
    <w:p w14:paraId="1108DBDE" w14:textId="1BB92DFD" w:rsidR="003F575E" w:rsidRPr="003F575E" w:rsidRDefault="003F575E" w:rsidP="00582E7D">
      <w:pPr>
        <w:rPr>
          <w:rFonts w:asciiTheme="majorHAnsi" w:hAnsiTheme="majorHAnsi"/>
        </w:rPr>
      </w:pPr>
      <w:r w:rsidRPr="00CD6736">
        <w:rPr>
          <w:rFonts w:asciiTheme="majorHAnsi" w:hAnsiTheme="majorHAnsi"/>
        </w:rPr>
        <w:t xml:space="preserve">Are any other permissions (e.g., </w:t>
      </w:r>
      <w:r>
        <w:rPr>
          <w:rFonts w:asciiTheme="majorHAnsi" w:hAnsiTheme="majorHAnsi"/>
        </w:rPr>
        <w:t>from local authorities</w:t>
      </w:r>
      <w:r w:rsidRPr="00CD6736">
        <w:rPr>
          <w:rFonts w:asciiTheme="majorHAnsi" w:hAnsiTheme="majorHAnsi"/>
        </w:rPr>
        <w:t>) required? If so which?</w:t>
      </w:r>
    </w:p>
    <w:tbl>
      <w:tblPr>
        <w:tblStyle w:val="TableGrid"/>
        <w:tblW w:w="0" w:type="auto"/>
        <w:tblLook w:val="04A0" w:firstRow="1" w:lastRow="0" w:firstColumn="1" w:lastColumn="0" w:noHBand="0" w:noVBand="1"/>
      </w:tblPr>
      <w:tblGrid>
        <w:gridCol w:w="8290"/>
      </w:tblGrid>
      <w:tr w:rsidR="00582E7D" w:rsidRPr="00CD6736" w14:paraId="491ECE55" w14:textId="77777777" w:rsidTr="002144EA">
        <w:tc>
          <w:tcPr>
            <w:tcW w:w="8290" w:type="dxa"/>
          </w:tcPr>
          <w:p w14:paraId="2B196C0C" w14:textId="78B9F465" w:rsidR="00582E7D" w:rsidRPr="00CD6736" w:rsidRDefault="00486B80" w:rsidP="002144EA">
            <w:pPr>
              <w:rPr>
                <w:rFonts w:asciiTheme="majorHAnsi" w:hAnsiTheme="majorHAnsi"/>
              </w:rPr>
            </w:pPr>
            <w:r>
              <w:rPr>
                <w:rFonts w:asciiTheme="majorHAnsi" w:hAnsiTheme="majorHAnsi"/>
              </w:rPr>
              <w:lastRenderedPageBreak/>
              <w:t>No other permissions will be required.</w:t>
            </w:r>
          </w:p>
          <w:p w14:paraId="0952D0BE" w14:textId="77777777" w:rsidR="008E1AAB" w:rsidRPr="00CD6736" w:rsidRDefault="008E1AAB" w:rsidP="002144EA">
            <w:pPr>
              <w:rPr>
                <w:rFonts w:asciiTheme="majorHAnsi" w:hAnsiTheme="majorHAnsi"/>
              </w:rPr>
            </w:pPr>
          </w:p>
        </w:tc>
      </w:tr>
    </w:tbl>
    <w:p w14:paraId="53826B14" w14:textId="77777777" w:rsidR="00582E7D" w:rsidRDefault="00582E7D" w:rsidP="00582E7D">
      <w:pPr>
        <w:rPr>
          <w:rFonts w:ascii="Calibri" w:hAnsi="Calibri"/>
          <w:b/>
          <w:sz w:val="28"/>
          <w:szCs w:val="28"/>
        </w:rPr>
      </w:pPr>
    </w:p>
    <w:p w14:paraId="78933F4E" w14:textId="6E65EBC2" w:rsidR="00582E7D" w:rsidRDefault="00582E7D" w:rsidP="00582E7D">
      <w:pPr>
        <w:rPr>
          <w:rFonts w:ascii="Calibri" w:hAnsi="Calibri"/>
          <w:b/>
          <w:sz w:val="28"/>
          <w:szCs w:val="28"/>
        </w:rPr>
      </w:pPr>
      <w:r>
        <w:rPr>
          <w:rFonts w:ascii="Calibri" w:hAnsi="Calibri"/>
          <w:b/>
          <w:sz w:val="28"/>
          <w:szCs w:val="28"/>
        </w:rPr>
        <w:t>8. Risks of Harm to Researchers and Participants</w:t>
      </w:r>
    </w:p>
    <w:p w14:paraId="4E54F489" w14:textId="2F3A2694" w:rsidR="003F575E" w:rsidRPr="003F575E" w:rsidRDefault="003F575E" w:rsidP="00582E7D">
      <w:pPr>
        <w:rPr>
          <w:rFonts w:asciiTheme="majorHAnsi" w:hAnsiTheme="majorHAnsi"/>
        </w:rPr>
      </w:pPr>
      <w:r w:rsidRPr="00F50501">
        <w:rPr>
          <w:rFonts w:asciiTheme="majorHAnsi" w:hAnsiTheme="majorHAnsi"/>
        </w:rPr>
        <w:t xml:space="preserve">Risks of harm. Please detail any risks associated with the project. Does the research involve fieldwork </w:t>
      </w:r>
      <w:r>
        <w:rPr>
          <w:rFonts w:asciiTheme="majorHAnsi" w:hAnsiTheme="majorHAnsi"/>
        </w:rPr>
        <w:t xml:space="preserve">(either in </w:t>
      </w:r>
      <w:r w:rsidRPr="00F50501">
        <w:rPr>
          <w:rFonts w:asciiTheme="majorHAnsi" w:hAnsiTheme="majorHAnsi"/>
        </w:rPr>
        <w:t>the UK</w:t>
      </w:r>
      <w:r>
        <w:rPr>
          <w:rFonts w:asciiTheme="majorHAnsi" w:hAnsiTheme="majorHAnsi"/>
        </w:rPr>
        <w:t xml:space="preserve"> or overseas)</w:t>
      </w:r>
      <w:r w:rsidRPr="00F50501">
        <w:rPr>
          <w:rFonts w:asciiTheme="majorHAnsi" w:hAnsiTheme="majorHAnsi"/>
        </w:rPr>
        <w:t xml:space="preserve">? </w:t>
      </w:r>
      <w:r w:rsidRPr="00F50501">
        <w:rPr>
          <w:rFonts w:asciiTheme="majorHAnsi" w:hAnsiTheme="majorHAnsi" w:cs="Lucida Grande"/>
          <w:color w:val="000000"/>
        </w:rPr>
        <w:t xml:space="preserve">Does the research incur a risk of injury or ill-health </w:t>
      </w:r>
      <w:r w:rsidRPr="006D6556">
        <w:rPr>
          <w:rFonts w:asciiTheme="majorHAnsi" w:hAnsiTheme="majorHAnsi" w:cs="Lucida Grande"/>
          <w:color w:val="000000"/>
        </w:rPr>
        <w:t>above the level of risk prevalent in daily living?</w:t>
      </w:r>
      <w:r w:rsidRPr="006D6556" w:rsidDel="00903816">
        <w:rPr>
          <w:rFonts w:asciiTheme="majorHAnsi" w:hAnsiTheme="majorHAnsi"/>
        </w:rPr>
        <w:t xml:space="preserve"> </w:t>
      </w:r>
      <w:r w:rsidRPr="006D6556">
        <w:rPr>
          <w:rFonts w:asciiTheme="majorHAnsi" w:hAnsiTheme="majorHAnsi"/>
          <w:i/>
        </w:rPr>
        <w:t xml:space="preserve">If yes, please complete the relevant risk assessment form(s) </w:t>
      </w:r>
      <w:r w:rsidRPr="006D6556">
        <w:rPr>
          <w:rFonts w:asciiTheme="majorHAnsi" w:hAnsiTheme="majorHAnsi" w:cs="Lucida Grande"/>
          <w:i/>
          <w:color w:val="000000"/>
        </w:rPr>
        <w:t>(</w:t>
      </w:r>
      <w:hyperlink r:id="rId13" w:history="1">
        <w:r w:rsidRPr="006D6556">
          <w:rPr>
            <w:rStyle w:val="Hyperlink"/>
            <w:rFonts w:asciiTheme="majorHAnsi" w:hAnsiTheme="majorHAnsi" w:cs="Lucida Grande"/>
            <w:i/>
          </w:rPr>
          <w:t>general risk assessment form</w:t>
        </w:r>
      </w:hyperlink>
      <w:r w:rsidRPr="006D6556">
        <w:rPr>
          <w:rFonts w:asciiTheme="majorHAnsi" w:hAnsiTheme="majorHAnsi" w:cs="Lucida Grande"/>
          <w:i/>
          <w:color w:val="000000"/>
        </w:rPr>
        <w:t xml:space="preserve"> and/or the risk assessment for </w:t>
      </w:r>
      <w:hyperlink r:id="rId14" w:history="1">
        <w:r w:rsidRPr="006D6556">
          <w:rPr>
            <w:rStyle w:val="Hyperlink"/>
            <w:rFonts w:asciiTheme="majorHAnsi" w:hAnsiTheme="majorHAnsi" w:cs="Lucida Grande"/>
            <w:i/>
          </w:rPr>
          <w:t>Travelling on University Work Overseas</w:t>
        </w:r>
      </w:hyperlink>
      <w:r w:rsidRPr="006D6556">
        <w:rPr>
          <w:rFonts w:asciiTheme="majorHAnsi" w:hAnsiTheme="majorHAnsi" w:cs="Lucida Grande"/>
          <w:i/>
          <w:color w:val="000000"/>
        </w:rPr>
        <w:t xml:space="preserve">) </w:t>
      </w:r>
      <w:r w:rsidRPr="006D6556">
        <w:rPr>
          <w:rFonts w:asciiTheme="majorHAnsi" w:hAnsiTheme="majorHAnsi"/>
          <w:i/>
        </w:rPr>
        <w:t>and submit with this application.</w:t>
      </w:r>
    </w:p>
    <w:tbl>
      <w:tblPr>
        <w:tblStyle w:val="TableGrid"/>
        <w:tblW w:w="0" w:type="auto"/>
        <w:tblLook w:val="04A0" w:firstRow="1" w:lastRow="0" w:firstColumn="1" w:lastColumn="0" w:noHBand="0" w:noVBand="1"/>
      </w:tblPr>
      <w:tblGrid>
        <w:gridCol w:w="8290"/>
      </w:tblGrid>
      <w:tr w:rsidR="00582E7D" w:rsidRPr="00CD6736" w14:paraId="0848F4D0" w14:textId="77777777" w:rsidTr="002144EA">
        <w:tc>
          <w:tcPr>
            <w:tcW w:w="8290" w:type="dxa"/>
          </w:tcPr>
          <w:p w14:paraId="47A464B1" w14:textId="73393620" w:rsidR="00582E7D" w:rsidRDefault="00D60B69" w:rsidP="003F575E">
            <w:pPr>
              <w:rPr>
                <w:rFonts w:asciiTheme="majorHAnsi" w:hAnsiTheme="majorHAnsi"/>
              </w:rPr>
            </w:pPr>
            <w:r>
              <w:rPr>
                <w:rFonts w:asciiTheme="majorHAnsi" w:hAnsiTheme="majorHAnsi"/>
              </w:rPr>
              <w:t>Safety of the participants has been taken into consideration when doing this project.</w:t>
            </w:r>
          </w:p>
          <w:p w14:paraId="74DE6CE5" w14:textId="066E25D0" w:rsidR="00D60B69" w:rsidRDefault="00D60B69" w:rsidP="003F575E">
            <w:pPr>
              <w:rPr>
                <w:rFonts w:asciiTheme="majorHAnsi" w:hAnsiTheme="majorHAnsi"/>
              </w:rPr>
            </w:pPr>
            <w:r w:rsidRPr="00735CAB">
              <w:rPr>
                <w:rFonts w:asciiTheme="majorHAnsi" w:hAnsiTheme="majorHAnsi"/>
                <w:b/>
                <w:bCs/>
                <w:highlight w:val="yellow"/>
              </w:rPr>
              <w:t>(8a, b)</w:t>
            </w:r>
            <w:r w:rsidRPr="00735CAB">
              <w:rPr>
                <w:rFonts w:asciiTheme="majorHAnsi" w:hAnsiTheme="majorHAnsi"/>
                <w:highlight w:val="yellow"/>
              </w:rPr>
              <w:t xml:space="preserve"> The research team understands that asking participants to use technology </w:t>
            </w:r>
            <w:r w:rsidR="000B3536" w:rsidRPr="00735CAB">
              <w:rPr>
                <w:rFonts w:asciiTheme="majorHAnsi" w:hAnsiTheme="majorHAnsi"/>
                <w:highlight w:val="yellow"/>
              </w:rPr>
              <w:t>with the current COVID-19 situation</w:t>
            </w:r>
            <w:r w:rsidRPr="00735CAB">
              <w:rPr>
                <w:rFonts w:asciiTheme="majorHAnsi" w:hAnsiTheme="majorHAnsi"/>
                <w:highlight w:val="yellow"/>
              </w:rPr>
              <w:t xml:space="preserve"> can be associated with a small degree of risk.</w:t>
            </w:r>
          </w:p>
          <w:p w14:paraId="3A838C3B" w14:textId="4D546F6F" w:rsidR="00D60B69" w:rsidRDefault="00542025" w:rsidP="003F575E">
            <w:pPr>
              <w:rPr>
                <w:rFonts w:asciiTheme="majorHAnsi" w:hAnsiTheme="majorHAnsi"/>
              </w:rPr>
            </w:pPr>
            <w:r w:rsidRPr="00FA362D">
              <w:rPr>
                <w:rFonts w:asciiTheme="majorHAnsi" w:hAnsiTheme="majorHAnsi"/>
                <w:b/>
                <w:bCs/>
              </w:rPr>
              <w:t>(8c, d)</w:t>
            </w:r>
            <w:r>
              <w:rPr>
                <w:rFonts w:asciiTheme="majorHAnsi" w:hAnsiTheme="majorHAnsi"/>
              </w:rPr>
              <w:t xml:space="preserve"> To mitigate the risks, the researchers (which also serve as guides) will be briefed before the start of the research. Each participant will be briefed at the beginning of their tour. All of this is explained within the consent form/information sheet.</w:t>
            </w:r>
            <w:r w:rsidR="000B3536">
              <w:rPr>
                <w:rFonts w:asciiTheme="majorHAnsi" w:hAnsiTheme="majorHAnsi"/>
              </w:rPr>
              <w:t xml:space="preserve"> </w:t>
            </w:r>
            <w:r w:rsidR="000B3536" w:rsidRPr="00735CAB">
              <w:rPr>
                <w:rFonts w:asciiTheme="majorHAnsi" w:hAnsiTheme="majorHAnsi"/>
                <w:highlight w:val="yellow"/>
              </w:rPr>
              <w:t>Both the researchers and the participants will have been in isolation for over 14 days.</w:t>
            </w:r>
            <w:r w:rsidR="00735CAB" w:rsidRPr="00735CAB">
              <w:rPr>
                <w:rFonts w:asciiTheme="majorHAnsi" w:hAnsiTheme="majorHAnsi"/>
                <w:highlight w:val="yellow"/>
              </w:rPr>
              <w:t xml:space="preserve"> All surfaces that the participants/researcher were in contact with will be disinfected after use.</w:t>
            </w:r>
          </w:p>
          <w:p w14:paraId="067881FE" w14:textId="105C7C16" w:rsidR="00542025" w:rsidRDefault="00542025" w:rsidP="003F575E">
            <w:pPr>
              <w:rPr>
                <w:rFonts w:asciiTheme="majorHAnsi" w:hAnsiTheme="majorHAnsi"/>
              </w:rPr>
            </w:pPr>
            <w:r w:rsidRPr="00FA362D">
              <w:rPr>
                <w:rFonts w:asciiTheme="majorHAnsi" w:hAnsiTheme="majorHAnsi"/>
                <w:b/>
                <w:bCs/>
              </w:rPr>
              <w:t>(8e)</w:t>
            </w:r>
            <w:r>
              <w:rPr>
                <w:rFonts w:asciiTheme="majorHAnsi" w:hAnsiTheme="majorHAnsi"/>
              </w:rPr>
              <w:t xml:space="preserve"> In addition to this, a standard University of Dundee Risk Assessment Form has been attached to this application.</w:t>
            </w:r>
          </w:p>
          <w:p w14:paraId="5E33E79A" w14:textId="50331884" w:rsidR="003F575E" w:rsidRPr="00CD6736" w:rsidRDefault="00542025" w:rsidP="00542025">
            <w:pPr>
              <w:rPr>
                <w:rFonts w:asciiTheme="majorHAnsi" w:hAnsiTheme="majorHAnsi"/>
              </w:rPr>
            </w:pPr>
            <w:r w:rsidRPr="00FA362D">
              <w:rPr>
                <w:rFonts w:asciiTheme="majorHAnsi" w:hAnsiTheme="majorHAnsi"/>
                <w:b/>
                <w:bCs/>
              </w:rPr>
              <w:t>(8f, g)</w:t>
            </w:r>
            <w:r>
              <w:rPr>
                <w:rFonts w:asciiTheme="majorHAnsi" w:hAnsiTheme="majorHAnsi"/>
              </w:rPr>
              <w:t xml:space="preserve"> No risks to the researcher have been identified.</w:t>
            </w:r>
          </w:p>
        </w:tc>
      </w:tr>
    </w:tbl>
    <w:p w14:paraId="43F09962" w14:textId="77777777" w:rsidR="00582E7D" w:rsidRDefault="00582E7D" w:rsidP="00582E7D">
      <w:pPr>
        <w:rPr>
          <w:rFonts w:ascii="Calibri" w:hAnsi="Calibri"/>
          <w:b/>
          <w:sz w:val="28"/>
          <w:szCs w:val="28"/>
        </w:rPr>
      </w:pPr>
    </w:p>
    <w:p w14:paraId="2A126992" w14:textId="5F0779B0" w:rsidR="00582E7D" w:rsidRDefault="00582E7D" w:rsidP="00582E7D">
      <w:pPr>
        <w:rPr>
          <w:rFonts w:ascii="Calibri" w:hAnsi="Calibri"/>
          <w:b/>
          <w:sz w:val="28"/>
          <w:szCs w:val="28"/>
        </w:rPr>
      </w:pPr>
      <w:r>
        <w:rPr>
          <w:rFonts w:ascii="Calibri" w:hAnsi="Calibri"/>
          <w:b/>
          <w:sz w:val="28"/>
          <w:szCs w:val="28"/>
        </w:rPr>
        <w:t>9. Other Ethical Considerations</w:t>
      </w:r>
    </w:p>
    <w:p w14:paraId="04BD6295" w14:textId="1B94C400" w:rsidR="003F575E" w:rsidRPr="003F575E" w:rsidRDefault="003F575E" w:rsidP="00582E7D">
      <w:pPr>
        <w:rPr>
          <w:rFonts w:asciiTheme="majorHAnsi" w:hAnsiTheme="majorHAnsi"/>
        </w:rPr>
      </w:pPr>
      <w:r w:rsidRPr="00CD6736">
        <w:rPr>
          <w:rFonts w:asciiTheme="majorHAnsi" w:hAnsiTheme="majorHAnsi"/>
        </w:rPr>
        <w:t>Are there any other ethical considerations relating to your project which have not been covere</w:t>
      </w:r>
      <w:r>
        <w:rPr>
          <w:rFonts w:asciiTheme="majorHAnsi" w:hAnsiTheme="majorHAnsi"/>
        </w:rPr>
        <w:t>d above? If so, please explain.</w:t>
      </w:r>
    </w:p>
    <w:tbl>
      <w:tblPr>
        <w:tblStyle w:val="TableGrid"/>
        <w:tblW w:w="0" w:type="auto"/>
        <w:tblLook w:val="04A0" w:firstRow="1" w:lastRow="0" w:firstColumn="1" w:lastColumn="0" w:noHBand="0" w:noVBand="1"/>
      </w:tblPr>
      <w:tblGrid>
        <w:gridCol w:w="8290"/>
      </w:tblGrid>
      <w:tr w:rsidR="00582E7D" w:rsidRPr="00CD6736" w14:paraId="2FC3AE21" w14:textId="77777777" w:rsidTr="002144EA">
        <w:tc>
          <w:tcPr>
            <w:tcW w:w="8290" w:type="dxa"/>
          </w:tcPr>
          <w:p w14:paraId="47D77581" w14:textId="6EE790A1" w:rsidR="00582E7D" w:rsidRPr="00CD6736" w:rsidRDefault="00542025" w:rsidP="00542025">
            <w:pPr>
              <w:rPr>
                <w:rFonts w:asciiTheme="majorHAnsi" w:hAnsiTheme="majorHAnsi"/>
              </w:rPr>
            </w:pPr>
            <w:r>
              <w:rPr>
                <w:rFonts w:asciiTheme="majorHAnsi" w:hAnsiTheme="majorHAnsi"/>
              </w:rPr>
              <w:t>There are no ethical considerations that have not been addressed already.</w:t>
            </w:r>
          </w:p>
        </w:tc>
      </w:tr>
    </w:tbl>
    <w:p w14:paraId="2557ADCC" w14:textId="0FC41B0A" w:rsidR="009A0766" w:rsidRDefault="009A0766">
      <w:pPr>
        <w:spacing w:after="0" w:line="240" w:lineRule="auto"/>
        <w:rPr>
          <w:rFonts w:ascii="Calibri" w:hAnsi="Calibri"/>
          <w:b/>
          <w:sz w:val="28"/>
          <w:szCs w:val="28"/>
        </w:rPr>
      </w:pPr>
    </w:p>
    <w:p w14:paraId="592B0501" w14:textId="6B793E4B" w:rsidR="00582E7D" w:rsidRDefault="00582E7D" w:rsidP="00582E7D">
      <w:pPr>
        <w:rPr>
          <w:rFonts w:ascii="Calibri" w:hAnsi="Calibri"/>
          <w:b/>
          <w:sz w:val="28"/>
          <w:szCs w:val="28"/>
        </w:rPr>
      </w:pPr>
      <w:r>
        <w:rPr>
          <w:rFonts w:ascii="Calibri" w:hAnsi="Calibri"/>
          <w:b/>
          <w:sz w:val="28"/>
          <w:szCs w:val="28"/>
        </w:rPr>
        <w:t>10. Documentation</w:t>
      </w:r>
    </w:p>
    <w:p w14:paraId="515BD209" w14:textId="4A9588DF" w:rsidR="003F575E" w:rsidRDefault="003F575E" w:rsidP="00582E7D">
      <w:pPr>
        <w:rPr>
          <w:rFonts w:ascii="Calibri" w:hAnsi="Calibri"/>
          <w:b/>
          <w:sz w:val="28"/>
          <w:szCs w:val="28"/>
        </w:rPr>
      </w:pPr>
      <w:r w:rsidRPr="00DD21E0">
        <w:rPr>
          <w:rFonts w:asciiTheme="majorHAnsi" w:hAnsiTheme="majorHAnsi"/>
        </w:rPr>
        <w:t>Please list all attached documentation</w:t>
      </w:r>
      <w:r>
        <w:rPr>
          <w:rFonts w:asciiTheme="majorHAnsi" w:hAnsiTheme="majorHAnsi"/>
        </w:rPr>
        <w:t>, ensuring that each item has a date and version number</w:t>
      </w:r>
      <w:r w:rsidRPr="00DD21E0">
        <w:rPr>
          <w:rFonts w:asciiTheme="majorHAnsi" w:hAnsiTheme="majorHAnsi"/>
        </w:rPr>
        <w:t>.</w:t>
      </w:r>
    </w:p>
    <w:tbl>
      <w:tblPr>
        <w:tblStyle w:val="TableGrid"/>
        <w:tblW w:w="0" w:type="auto"/>
        <w:tblLook w:val="04A0" w:firstRow="1" w:lastRow="0" w:firstColumn="1" w:lastColumn="0" w:noHBand="0" w:noVBand="1"/>
      </w:tblPr>
      <w:tblGrid>
        <w:gridCol w:w="8290"/>
      </w:tblGrid>
      <w:tr w:rsidR="00582E7D" w:rsidRPr="00CD6736" w14:paraId="5C96F6DA" w14:textId="77777777" w:rsidTr="002144EA">
        <w:tc>
          <w:tcPr>
            <w:tcW w:w="8290" w:type="dxa"/>
          </w:tcPr>
          <w:p w14:paraId="6C133D31" w14:textId="05C2166D" w:rsidR="003F575E" w:rsidRDefault="00542025" w:rsidP="002144EA">
            <w:pPr>
              <w:rPr>
                <w:rFonts w:asciiTheme="majorHAnsi" w:hAnsiTheme="majorHAnsi"/>
              </w:rPr>
            </w:pPr>
            <w:r>
              <w:rPr>
                <w:rFonts w:asciiTheme="majorHAnsi" w:hAnsiTheme="majorHAnsi"/>
              </w:rPr>
              <w:t>A1 – Risk Assessment</w:t>
            </w:r>
          </w:p>
          <w:p w14:paraId="395CD398" w14:textId="77777777" w:rsidR="00542025" w:rsidRDefault="00542025" w:rsidP="002144EA">
            <w:pPr>
              <w:rPr>
                <w:rFonts w:asciiTheme="majorHAnsi" w:hAnsiTheme="majorHAnsi"/>
              </w:rPr>
            </w:pPr>
            <w:r>
              <w:rPr>
                <w:rFonts w:asciiTheme="majorHAnsi" w:hAnsiTheme="majorHAnsi"/>
              </w:rPr>
              <w:t>A2 – Consent Form</w:t>
            </w:r>
          </w:p>
          <w:p w14:paraId="7FCB2A60" w14:textId="77777777" w:rsidR="00542025" w:rsidRDefault="00542025" w:rsidP="002144EA">
            <w:pPr>
              <w:rPr>
                <w:rFonts w:asciiTheme="majorHAnsi" w:hAnsiTheme="majorHAnsi"/>
              </w:rPr>
            </w:pPr>
            <w:r>
              <w:rPr>
                <w:rFonts w:asciiTheme="majorHAnsi" w:hAnsiTheme="majorHAnsi"/>
              </w:rPr>
              <w:t>A3 – Information Sheet</w:t>
            </w:r>
          </w:p>
          <w:p w14:paraId="7C3A1DD2" w14:textId="1D80919C" w:rsidR="00542025" w:rsidRPr="00DD21E0" w:rsidRDefault="00542025" w:rsidP="002144EA">
            <w:pPr>
              <w:rPr>
                <w:rFonts w:asciiTheme="majorHAnsi" w:hAnsiTheme="majorHAnsi"/>
              </w:rPr>
            </w:pPr>
            <w:r>
              <w:rPr>
                <w:rFonts w:asciiTheme="majorHAnsi" w:hAnsiTheme="majorHAnsi"/>
              </w:rPr>
              <w:t>A4 – Informal Conversation Guide Sheet</w:t>
            </w:r>
          </w:p>
        </w:tc>
      </w:tr>
    </w:tbl>
    <w:p w14:paraId="6B9F1733" w14:textId="77777777" w:rsidR="00582E7D" w:rsidRPr="00CD6736" w:rsidRDefault="00582E7D" w:rsidP="00092FA8">
      <w:pPr>
        <w:rPr>
          <w:rFonts w:asciiTheme="majorHAnsi" w:hAnsiTheme="majorHAnsi"/>
        </w:rPr>
      </w:pPr>
    </w:p>
    <w:p w14:paraId="18FCE059" w14:textId="05D28A16" w:rsidR="00092FA8" w:rsidRPr="00E874C2" w:rsidRDefault="00E874C2" w:rsidP="00092FA8">
      <w:pPr>
        <w:rPr>
          <w:rFonts w:ascii="Calibri" w:hAnsi="Calibri"/>
          <w:b/>
          <w:sz w:val="28"/>
          <w:szCs w:val="28"/>
        </w:rPr>
      </w:pPr>
      <w:r w:rsidRPr="00E874C2">
        <w:rPr>
          <w:rFonts w:ascii="Calibri" w:hAnsi="Calibri"/>
          <w:b/>
          <w:sz w:val="28"/>
          <w:szCs w:val="28"/>
        </w:rPr>
        <w:t>11. Declaration</w:t>
      </w:r>
    </w:p>
    <w:p w14:paraId="38376769" w14:textId="27182C17" w:rsidR="00092FA8" w:rsidRPr="00CD6736" w:rsidRDefault="00092FA8" w:rsidP="00092FA8">
      <w:pPr>
        <w:rPr>
          <w:rFonts w:asciiTheme="majorHAnsi" w:hAnsiTheme="majorHAnsi"/>
        </w:rPr>
      </w:pPr>
      <w:r w:rsidRPr="00CD6736">
        <w:rPr>
          <w:rFonts w:asciiTheme="majorHAnsi" w:hAnsiTheme="majorHAnsi"/>
        </w:rPr>
        <w:t xml:space="preserve">By signing below I declare that I have read the </w:t>
      </w:r>
      <w:r w:rsidR="00BC68BF" w:rsidRPr="00BB1C64">
        <w:rPr>
          <w:rFonts w:asciiTheme="majorHAnsi" w:hAnsiTheme="majorHAnsi"/>
        </w:rPr>
        <w:t xml:space="preserve">University </w:t>
      </w:r>
      <w:hyperlink r:id="rId15" w:history="1">
        <w:r w:rsidR="00BC68BF" w:rsidRPr="00BB1C64">
          <w:rPr>
            <w:rStyle w:val="Hyperlink"/>
            <w:rFonts w:asciiTheme="majorHAnsi" w:hAnsiTheme="majorHAnsi"/>
          </w:rPr>
          <w:t>Code of Practice for Non-Clinical Research Ethics on Human Participants</w:t>
        </w:r>
      </w:hyperlink>
      <w:r w:rsidR="00BC68BF" w:rsidRPr="00BC68BF">
        <w:rPr>
          <w:rFonts w:asciiTheme="majorHAnsi" w:hAnsiTheme="majorHAnsi"/>
        </w:rPr>
        <w:t xml:space="preserve"> </w:t>
      </w:r>
      <w:r w:rsidRPr="00CD6736">
        <w:rPr>
          <w:rFonts w:asciiTheme="majorHAnsi" w:hAnsiTheme="majorHAnsi"/>
        </w:rPr>
        <w:t xml:space="preserve">and that my research abides by these guidelines. </w:t>
      </w:r>
      <w:r w:rsidR="00A4514F">
        <w:rPr>
          <w:rFonts w:ascii="Calibri" w:hAnsi="Calibri"/>
        </w:rPr>
        <w:t>I understand that this application and associated documents will be retained by the University.</w:t>
      </w:r>
    </w:p>
    <w:p w14:paraId="40870003" w14:textId="77777777" w:rsidR="00092FA8" w:rsidRPr="00CD6736" w:rsidRDefault="00092FA8" w:rsidP="00092FA8">
      <w:pPr>
        <w:rPr>
          <w:rFonts w:asciiTheme="majorHAnsi" w:hAnsiTheme="majorHAnsi"/>
        </w:rPr>
      </w:pPr>
    </w:p>
    <w:p w14:paraId="161836E7" w14:textId="42CDC544" w:rsidR="00092FA8" w:rsidRPr="00BC68BF" w:rsidRDefault="00FA362D" w:rsidP="00092FA8">
      <w:pPr>
        <w:rPr>
          <w:rFonts w:asciiTheme="majorHAnsi" w:hAnsiTheme="majorHAnsi"/>
          <w:b/>
        </w:rPr>
      </w:pPr>
      <w:r>
        <w:rPr>
          <w:rFonts w:asciiTheme="majorHAnsi" w:hAnsiTheme="majorHAnsi"/>
          <w:b/>
          <w:noProof/>
        </w:rPr>
        <mc:AlternateContent>
          <mc:Choice Requires="wpi">
            <w:drawing>
              <wp:anchor distT="0" distB="0" distL="114300" distR="114300" simplePos="0" relativeHeight="251663360" behindDoc="0" locked="0" layoutInCell="1" allowOverlap="1" wp14:anchorId="6B15ABF3" wp14:editId="174BDFE2">
                <wp:simplePos x="0" y="0"/>
                <wp:positionH relativeFrom="column">
                  <wp:posOffset>-2864000</wp:posOffset>
                </wp:positionH>
                <wp:positionV relativeFrom="paragraph">
                  <wp:posOffset>383655</wp:posOffset>
                </wp:positionV>
                <wp:extent cx="360" cy="360"/>
                <wp:effectExtent l="38100" t="38100" r="38100" b="38100"/>
                <wp:wrapNone/>
                <wp:docPr id="7" name="Ink 7"/>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type w14:anchorId="1395B43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225.85pt;margin-top:29.85pt;width:.7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">
                <v:imagedata r:id="rId17" o:title=""/>
              </v:shape>
            </w:pict>
          </mc:Fallback>
        </mc:AlternateContent>
      </w:r>
      <w:r w:rsidR="000C7DAE" w:rsidRPr="00BC68BF">
        <w:rPr>
          <w:rFonts w:asciiTheme="majorHAnsi" w:hAnsiTheme="majorHAnsi"/>
          <w:b/>
        </w:rPr>
        <w:t>Principal I</w:t>
      </w:r>
      <w:r w:rsidR="00092FA8" w:rsidRPr="00BC68BF">
        <w:rPr>
          <w:rFonts w:asciiTheme="majorHAnsi" w:hAnsiTheme="majorHAnsi"/>
          <w:b/>
        </w:rPr>
        <w:t xml:space="preserve">nvestigator or </w:t>
      </w:r>
      <w:r w:rsidR="008D5C14" w:rsidRPr="00BC68BF">
        <w:rPr>
          <w:rFonts w:asciiTheme="majorHAnsi" w:hAnsiTheme="majorHAnsi"/>
          <w:b/>
        </w:rPr>
        <w:t>S</w:t>
      </w:r>
      <w:r w:rsidR="00092FA8" w:rsidRPr="00BC68BF">
        <w:rPr>
          <w:rFonts w:asciiTheme="majorHAnsi" w:hAnsiTheme="majorHAnsi"/>
          <w:b/>
        </w:rPr>
        <w:t>tudent</w:t>
      </w:r>
    </w:p>
    <w:p w14:paraId="39FEFE28" w14:textId="77777777" w:rsidR="00092FA8" w:rsidRPr="00CD6736" w:rsidRDefault="00092FA8" w:rsidP="00092FA8">
      <w:pPr>
        <w:rPr>
          <w:rFonts w:asciiTheme="majorHAnsi" w:hAnsiTheme="majorHAnsi"/>
        </w:rPr>
      </w:pPr>
    </w:p>
    <w:p w14:paraId="06690DE4" w14:textId="0E70E659" w:rsidR="00092FA8" w:rsidRPr="00CD6736" w:rsidRDefault="00092FA8" w:rsidP="00092FA8">
      <w:pPr>
        <w:rPr>
          <w:rFonts w:asciiTheme="majorHAnsi" w:hAnsiTheme="majorHAnsi"/>
        </w:rPr>
      </w:pPr>
      <w:r w:rsidRPr="00CD6736">
        <w:rPr>
          <w:rFonts w:asciiTheme="majorHAnsi" w:hAnsiTheme="majorHAnsi"/>
        </w:rPr>
        <w:t>Name</w:t>
      </w:r>
      <w:r w:rsidR="00BC68BF">
        <w:rPr>
          <w:rFonts w:asciiTheme="majorHAnsi" w:hAnsiTheme="majorHAnsi"/>
        </w:rPr>
        <w:t>:</w:t>
      </w:r>
      <w:r w:rsidRPr="00CD6736">
        <w:rPr>
          <w:rFonts w:asciiTheme="majorHAnsi" w:hAnsiTheme="majorHAnsi"/>
        </w:rPr>
        <w:tab/>
      </w:r>
      <w:r w:rsidR="00542025">
        <w:rPr>
          <w:rFonts w:asciiTheme="majorHAnsi" w:hAnsiTheme="majorHAnsi"/>
        </w:rPr>
        <w:t>Kaloyan Marshalov</w:t>
      </w:r>
      <w:r w:rsidRPr="00CD6736">
        <w:rPr>
          <w:rFonts w:asciiTheme="majorHAnsi" w:hAnsiTheme="majorHAnsi"/>
        </w:rPr>
        <w:tab/>
      </w:r>
      <w:r w:rsidRPr="00CD6736">
        <w:rPr>
          <w:rFonts w:asciiTheme="majorHAnsi" w:hAnsiTheme="majorHAnsi"/>
        </w:rPr>
        <w:tab/>
      </w:r>
      <w:r w:rsidRPr="00CD6736">
        <w:rPr>
          <w:rFonts w:asciiTheme="majorHAnsi" w:hAnsiTheme="majorHAnsi"/>
        </w:rPr>
        <w:tab/>
      </w:r>
      <w:r w:rsidRPr="00CD6736">
        <w:rPr>
          <w:rFonts w:asciiTheme="majorHAnsi" w:hAnsiTheme="majorHAnsi"/>
        </w:rPr>
        <w:tab/>
      </w:r>
      <w:r w:rsidRPr="00735CAB">
        <w:rPr>
          <w:rFonts w:asciiTheme="majorHAnsi" w:hAnsiTheme="majorHAnsi"/>
          <w:highlight w:val="yellow"/>
        </w:rPr>
        <w:t>Date</w:t>
      </w:r>
      <w:r w:rsidR="00BC68BF" w:rsidRPr="00735CAB">
        <w:rPr>
          <w:rFonts w:asciiTheme="majorHAnsi" w:hAnsiTheme="majorHAnsi"/>
          <w:highlight w:val="yellow"/>
        </w:rPr>
        <w:t>:</w:t>
      </w:r>
      <w:r w:rsidR="00542025" w:rsidRPr="00735CAB">
        <w:rPr>
          <w:rFonts w:asciiTheme="majorHAnsi" w:hAnsiTheme="majorHAnsi"/>
          <w:highlight w:val="yellow"/>
        </w:rPr>
        <w:t xml:space="preserve"> 03/</w:t>
      </w:r>
      <w:r w:rsidR="00FB1E96" w:rsidRPr="00735CAB">
        <w:rPr>
          <w:rFonts w:asciiTheme="majorHAnsi" w:hAnsiTheme="majorHAnsi"/>
          <w:highlight w:val="yellow"/>
        </w:rPr>
        <w:t>04</w:t>
      </w:r>
      <w:r w:rsidR="00542025" w:rsidRPr="00735CAB">
        <w:rPr>
          <w:rFonts w:asciiTheme="majorHAnsi" w:hAnsiTheme="majorHAnsi"/>
          <w:highlight w:val="yellow"/>
        </w:rPr>
        <w:t>/20</w:t>
      </w:r>
      <w:r w:rsidR="00FB1E96" w:rsidRPr="00735CAB">
        <w:rPr>
          <w:rFonts w:asciiTheme="majorHAnsi" w:hAnsiTheme="majorHAnsi"/>
          <w:highlight w:val="yellow"/>
        </w:rPr>
        <w:t>20</w:t>
      </w:r>
    </w:p>
    <w:p w14:paraId="074690A4" w14:textId="1F86144C" w:rsidR="00092FA8" w:rsidRDefault="00FA362D" w:rsidP="00092FA8">
      <w:pPr>
        <w:rPr>
          <w:rFonts w:asciiTheme="majorHAnsi" w:hAnsiTheme="majorHAnsi"/>
        </w:rPr>
      </w:pPr>
      <w:r>
        <w:rPr>
          <w:rFonts w:asciiTheme="majorHAnsi" w:hAnsiTheme="majorHAnsi"/>
          <w:noProof/>
        </w:rPr>
        <mc:AlternateContent>
          <mc:Choice Requires="wpi">
            <w:drawing>
              <wp:anchor distT="0" distB="0" distL="114300" distR="114300" simplePos="0" relativeHeight="251667456" behindDoc="0" locked="0" layoutInCell="1" allowOverlap="1" wp14:anchorId="71E8D4D1" wp14:editId="504CBAB7">
                <wp:simplePos x="0" y="0"/>
                <wp:positionH relativeFrom="column">
                  <wp:posOffset>742315</wp:posOffset>
                </wp:positionH>
                <wp:positionV relativeFrom="paragraph">
                  <wp:posOffset>14605</wp:posOffset>
                </wp:positionV>
                <wp:extent cx="1181970" cy="525145"/>
                <wp:effectExtent l="38100" t="38100" r="37465" b="46355"/>
                <wp:wrapNone/>
                <wp:docPr id="16" name="Ink 16"/>
                <wp:cNvGraphicFramePr/>
                <a:graphic xmlns:a="http://schemas.openxmlformats.org/drawingml/2006/main">
                  <a:graphicData uri="http://schemas.microsoft.com/office/word/2010/wordprocessingInk">
                    <w14:contentPart bwMode="auto" r:id="rId18">
                      <w14:nvContentPartPr>
                        <w14:cNvContentPartPr/>
                      </w14:nvContentPartPr>
                      <w14:xfrm>
                        <a:off x="0" y="0"/>
                        <a:ext cx="1181970" cy="525145"/>
                      </w14:xfrm>
                    </w14:contentPart>
                  </a:graphicData>
                </a:graphic>
              </wp:anchor>
            </w:drawing>
          </mc:Choice>
          <mc:Fallback>
            <w:pict>
              <v:shape w14:anchorId="7CD7C91F" id="Ink 16" o:spid="_x0000_s1026" type="#_x0000_t75" style="position:absolute;margin-left:58.1pt;margin-top:.8pt;width:93.75pt;height:42.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">
                <v:imagedata r:id="rId19" o:title=""/>
              </v:shape>
            </w:pict>
          </mc:Fallback>
        </mc:AlternateContent>
      </w:r>
    </w:p>
    <w:p w14:paraId="14649FD1" w14:textId="1F796DBA" w:rsidR="00DD21E0" w:rsidRPr="00CD6736" w:rsidRDefault="00DD21E0" w:rsidP="00092FA8">
      <w:pPr>
        <w:rPr>
          <w:rFonts w:asciiTheme="majorHAnsi" w:hAnsiTheme="majorHAnsi"/>
        </w:rPr>
      </w:pPr>
      <w:r>
        <w:rPr>
          <w:rFonts w:asciiTheme="majorHAnsi" w:hAnsiTheme="majorHAnsi"/>
        </w:rPr>
        <w:t>Signature</w:t>
      </w:r>
      <w:r w:rsidR="00BC68BF">
        <w:rPr>
          <w:rFonts w:asciiTheme="majorHAnsi" w:hAnsiTheme="majorHAnsi"/>
        </w:rPr>
        <w:t>:</w:t>
      </w:r>
    </w:p>
    <w:p w14:paraId="39278885" w14:textId="77777777" w:rsidR="00092FA8" w:rsidRPr="00CD6736" w:rsidRDefault="00092FA8" w:rsidP="00092FA8">
      <w:pPr>
        <w:rPr>
          <w:rFonts w:asciiTheme="majorHAnsi" w:hAnsiTheme="majorHAnsi"/>
        </w:rPr>
      </w:pPr>
    </w:p>
    <w:p w14:paraId="3CAD1ED9" w14:textId="29486FD0" w:rsidR="00092FA8" w:rsidRPr="00BC68BF" w:rsidRDefault="00092FA8" w:rsidP="00092FA8">
      <w:pPr>
        <w:rPr>
          <w:rFonts w:asciiTheme="majorHAnsi" w:hAnsiTheme="majorHAnsi"/>
          <w:b/>
        </w:rPr>
      </w:pPr>
      <w:r w:rsidRPr="00BC68BF">
        <w:rPr>
          <w:rFonts w:asciiTheme="majorHAnsi" w:hAnsiTheme="majorHAnsi"/>
          <w:b/>
        </w:rPr>
        <w:t>Supervisor (</w:t>
      </w:r>
      <w:r w:rsidR="0056707C">
        <w:rPr>
          <w:rFonts w:asciiTheme="majorHAnsi" w:hAnsiTheme="majorHAnsi"/>
          <w:b/>
        </w:rPr>
        <w:t>for applications from students</w:t>
      </w:r>
      <w:r w:rsidRPr="00BC68BF">
        <w:rPr>
          <w:rFonts w:asciiTheme="majorHAnsi" w:hAnsiTheme="majorHAnsi"/>
          <w:b/>
        </w:rPr>
        <w:t>)</w:t>
      </w:r>
    </w:p>
    <w:p w14:paraId="58853E14" w14:textId="77777777" w:rsidR="00092FA8" w:rsidRPr="00CD6736" w:rsidRDefault="00092FA8" w:rsidP="00092FA8">
      <w:pPr>
        <w:rPr>
          <w:rFonts w:asciiTheme="majorHAnsi" w:hAnsiTheme="majorHAnsi"/>
        </w:rPr>
      </w:pPr>
    </w:p>
    <w:p w14:paraId="35F6611E" w14:textId="570BEF3E" w:rsidR="00DD7CA5" w:rsidRDefault="00092FA8">
      <w:pPr>
        <w:rPr>
          <w:rFonts w:asciiTheme="majorHAnsi" w:hAnsiTheme="majorHAnsi"/>
        </w:rPr>
      </w:pPr>
      <w:r w:rsidRPr="00CD6736">
        <w:rPr>
          <w:rFonts w:asciiTheme="majorHAnsi" w:hAnsiTheme="majorHAnsi"/>
        </w:rPr>
        <w:t>Name</w:t>
      </w:r>
      <w:r w:rsidR="00BC68BF">
        <w:rPr>
          <w:rFonts w:asciiTheme="majorHAnsi" w:hAnsiTheme="majorHAnsi"/>
        </w:rPr>
        <w:t>:</w:t>
      </w:r>
      <w:r w:rsidRPr="00CD6736">
        <w:rPr>
          <w:rFonts w:asciiTheme="majorHAnsi" w:hAnsiTheme="majorHAnsi"/>
        </w:rPr>
        <w:tab/>
      </w:r>
      <w:r w:rsidR="00F66A9B">
        <w:rPr>
          <w:rFonts w:asciiTheme="majorHAnsi" w:hAnsiTheme="majorHAnsi"/>
        </w:rPr>
        <w:t>Dr Michael Crabb</w:t>
      </w:r>
      <w:r w:rsidRPr="00CD6736">
        <w:rPr>
          <w:rFonts w:asciiTheme="majorHAnsi" w:hAnsiTheme="majorHAnsi"/>
        </w:rPr>
        <w:tab/>
      </w:r>
      <w:r w:rsidRPr="00CD6736">
        <w:rPr>
          <w:rFonts w:asciiTheme="majorHAnsi" w:hAnsiTheme="majorHAnsi"/>
        </w:rPr>
        <w:tab/>
      </w:r>
      <w:r w:rsidRPr="00CD6736">
        <w:rPr>
          <w:rFonts w:asciiTheme="majorHAnsi" w:hAnsiTheme="majorHAnsi"/>
        </w:rPr>
        <w:tab/>
      </w:r>
      <w:r w:rsidRPr="00CD6736">
        <w:rPr>
          <w:rFonts w:asciiTheme="majorHAnsi" w:hAnsiTheme="majorHAnsi"/>
        </w:rPr>
        <w:tab/>
      </w:r>
      <w:r w:rsidRPr="00735CAB">
        <w:rPr>
          <w:rFonts w:asciiTheme="majorHAnsi" w:hAnsiTheme="majorHAnsi"/>
          <w:highlight w:val="yellow"/>
        </w:rPr>
        <w:t>Date</w:t>
      </w:r>
      <w:r w:rsidR="00BC68BF" w:rsidRPr="00735CAB">
        <w:rPr>
          <w:rFonts w:asciiTheme="majorHAnsi" w:hAnsiTheme="majorHAnsi"/>
          <w:highlight w:val="yellow"/>
        </w:rPr>
        <w:t>:</w:t>
      </w:r>
      <w:r w:rsidR="00F66A9B" w:rsidRPr="00735CAB">
        <w:rPr>
          <w:rFonts w:asciiTheme="majorHAnsi" w:hAnsiTheme="majorHAnsi"/>
          <w:highlight w:val="yellow"/>
        </w:rPr>
        <w:t xml:space="preserve"> </w:t>
      </w:r>
      <w:r w:rsidR="00BC22DC" w:rsidRPr="00735CAB">
        <w:rPr>
          <w:rFonts w:asciiTheme="majorHAnsi" w:hAnsiTheme="majorHAnsi"/>
          <w:highlight w:val="yellow"/>
        </w:rPr>
        <w:t>03/04/2020</w:t>
      </w:r>
    </w:p>
    <w:p w14:paraId="724FB129" w14:textId="77777777" w:rsidR="00DD21E0" w:rsidRDefault="00DD21E0">
      <w:pPr>
        <w:rPr>
          <w:rFonts w:asciiTheme="majorHAnsi" w:hAnsiTheme="majorHAnsi"/>
        </w:rPr>
      </w:pPr>
    </w:p>
    <w:p w14:paraId="764C7697" w14:textId="00DF2E10" w:rsidR="00DD21E0" w:rsidRPr="00CD6736" w:rsidRDefault="00F66A9B">
      <w:pPr>
        <w:rPr>
          <w:rFonts w:asciiTheme="majorHAnsi" w:hAnsiTheme="majorHAnsi"/>
        </w:rPr>
      </w:pPr>
      <w:r>
        <w:rPr>
          <w:rFonts w:asciiTheme="majorHAnsi" w:hAnsiTheme="majorHAnsi"/>
          <w:noProof/>
        </w:rPr>
        <mc:AlternateContent>
          <mc:Choice Requires="wpi">
            <w:drawing>
              <wp:anchor distT="0" distB="0" distL="114300" distR="114300" simplePos="0" relativeHeight="251662336" behindDoc="0" locked="0" layoutInCell="1" allowOverlap="1" wp14:anchorId="5EA9CFA1" wp14:editId="06994D00">
                <wp:simplePos x="0" y="0"/>
                <wp:positionH relativeFrom="column">
                  <wp:posOffset>807085</wp:posOffset>
                </wp:positionH>
                <wp:positionV relativeFrom="paragraph">
                  <wp:posOffset>-168275</wp:posOffset>
                </wp:positionV>
                <wp:extent cx="966425" cy="442440"/>
                <wp:effectExtent l="38100" t="38100" r="0" b="40640"/>
                <wp:wrapNone/>
                <wp:docPr id="4" name="Ink 4"/>
                <wp:cNvGraphicFramePr/>
                <a:graphic xmlns:a="http://schemas.openxmlformats.org/drawingml/2006/main">
                  <a:graphicData uri="http://schemas.microsoft.com/office/word/2010/wordprocessingInk">
                    <w14:contentPart bwMode="auto" r:id="rId20">
                      <w14:nvContentPartPr>
                        <w14:cNvContentPartPr/>
                      </w14:nvContentPartPr>
                      <w14:xfrm>
                        <a:off x="0" y="0"/>
                        <a:ext cx="966425" cy="442440"/>
                      </w14:xfrm>
                    </w14:contentPart>
                  </a:graphicData>
                </a:graphic>
              </wp:anchor>
            </w:drawing>
          </mc:Choice>
          <mc:Fallback>
            <w:pict>
              <v:shapetype w14:anchorId="1CFE7C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62.95pt;margin-top:-13.85pt;width:77.3pt;height:36.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">
                <v:imagedata r:id="rId21" o:title=""/>
              </v:shape>
            </w:pict>
          </mc:Fallback>
        </mc:AlternateContent>
      </w:r>
      <w:r w:rsidR="00DD21E0">
        <w:rPr>
          <w:rFonts w:asciiTheme="majorHAnsi" w:hAnsiTheme="majorHAnsi"/>
        </w:rPr>
        <w:t>Signature</w:t>
      </w:r>
      <w:r w:rsidR="00BC68BF">
        <w:rPr>
          <w:rFonts w:asciiTheme="majorHAnsi" w:hAnsiTheme="majorHAnsi"/>
        </w:rPr>
        <w:t>:</w:t>
      </w:r>
    </w:p>
    <w:sectPr w:rsidR="00DD21E0" w:rsidRPr="00CD6736" w:rsidSect="005944D5">
      <w:headerReference w:type="even" r:id="rId22"/>
      <w:headerReference w:type="default" r:id="rId23"/>
      <w:footerReference w:type="even" r:id="rId24"/>
      <w:footerReference w:type="default" r:id="rId25"/>
      <w:headerReference w:type="first" r:id="rId26"/>
      <w:footerReference w:type="first" r:id="rId27"/>
      <w:pgSz w:w="11900" w:h="16840"/>
      <w:pgMar w:top="1985"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C9707C" w14:textId="77777777" w:rsidR="007C2E43" w:rsidRDefault="007C2E43" w:rsidP="00F351F2">
      <w:pPr>
        <w:spacing w:after="0" w:line="240" w:lineRule="auto"/>
      </w:pPr>
      <w:r>
        <w:separator/>
      </w:r>
    </w:p>
  </w:endnote>
  <w:endnote w:type="continuationSeparator" w:id="0">
    <w:p w14:paraId="352F3C8B" w14:textId="77777777" w:rsidR="007C2E43" w:rsidRDefault="007C2E43" w:rsidP="00F3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D8CAA" w14:textId="77777777" w:rsidR="00413CCF" w:rsidRDefault="00413CCF" w:rsidP="002144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09A577" w14:textId="77777777" w:rsidR="00413CCF" w:rsidRDefault="00413CCF" w:rsidP="008B2D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sz w:val="20"/>
        <w:szCs w:val="20"/>
      </w:rPr>
      <w:id w:val="1885674391"/>
      <w:docPartObj>
        <w:docPartGallery w:val="Page Numbers (Bottom of Page)"/>
        <w:docPartUnique/>
      </w:docPartObj>
    </w:sdtPr>
    <w:sdtEndPr/>
    <w:sdtContent>
      <w:sdt>
        <w:sdtPr>
          <w:rPr>
            <w:i/>
            <w:sz w:val="20"/>
            <w:szCs w:val="20"/>
          </w:rPr>
          <w:id w:val="-1769616900"/>
          <w:docPartObj>
            <w:docPartGallery w:val="Page Numbers (Top of Page)"/>
            <w:docPartUnique/>
          </w:docPartObj>
        </w:sdtPr>
        <w:sdtEndPr/>
        <w:sdtContent>
          <w:p w14:paraId="4118C207" w14:textId="1DBD6664" w:rsidR="00413CCF" w:rsidRPr="0072190F" w:rsidRDefault="00413CCF">
            <w:pPr>
              <w:pStyle w:val="Footer"/>
              <w:jc w:val="right"/>
              <w:rPr>
                <w:i/>
                <w:sz w:val="20"/>
                <w:szCs w:val="20"/>
              </w:rPr>
            </w:pPr>
            <w:r w:rsidRPr="0072190F">
              <w:rPr>
                <w:i/>
                <w:sz w:val="20"/>
                <w:szCs w:val="20"/>
              </w:rPr>
              <w:t xml:space="preserve">Page </w:t>
            </w:r>
            <w:r w:rsidRPr="0072190F">
              <w:rPr>
                <w:b/>
                <w:bCs/>
                <w:i/>
                <w:sz w:val="20"/>
                <w:szCs w:val="20"/>
              </w:rPr>
              <w:fldChar w:fldCharType="begin"/>
            </w:r>
            <w:r w:rsidRPr="0072190F">
              <w:rPr>
                <w:b/>
                <w:bCs/>
                <w:i/>
                <w:sz w:val="20"/>
                <w:szCs w:val="20"/>
              </w:rPr>
              <w:instrText xml:space="preserve"> PAGE </w:instrText>
            </w:r>
            <w:r w:rsidRPr="0072190F">
              <w:rPr>
                <w:b/>
                <w:bCs/>
                <w:i/>
                <w:sz w:val="20"/>
                <w:szCs w:val="20"/>
              </w:rPr>
              <w:fldChar w:fldCharType="separate"/>
            </w:r>
            <w:r>
              <w:rPr>
                <w:b/>
                <w:bCs/>
                <w:i/>
                <w:noProof/>
                <w:sz w:val="20"/>
                <w:szCs w:val="20"/>
              </w:rPr>
              <w:t>5</w:t>
            </w:r>
            <w:r w:rsidRPr="0072190F">
              <w:rPr>
                <w:b/>
                <w:bCs/>
                <w:i/>
                <w:sz w:val="20"/>
                <w:szCs w:val="20"/>
              </w:rPr>
              <w:fldChar w:fldCharType="end"/>
            </w:r>
            <w:r w:rsidRPr="0072190F">
              <w:rPr>
                <w:i/>
                <w:sz w:val="20"/>
                <w:szCs w:val="20"/>
              </w:rPr>
              <w:t xml:space="preserve"> of </w:t>
            </w:r>
            <w:r w:rsidRPr="0072190F">
              <w:rPr>
                <w:b/>
                <w:bCs/>
                <w:i/>
                <w:sz w:val="20"/>
                <w:szCs w:val="20"/>
              </w:rPr>
              <w:fldChar w:fldCharType="begin"/>
            </w:r>
            <w:r w:rsidRPr="0072190F">
              <w:rPr>
                <w:b/>
                <w:bCs/>
                <w:i/>
                <w:sz w:val="20"/>
                <w:szCs w:val="20"/>
              </w:rPr>
              <w:instrText xml:space="preserve"> NUMPAGES  </w:instrText>
            </w:r>
            <w:r w:rsidRPr="0072190F">
              <w:rPr>
                <w:b/>
                <w:bCs/>
                <w:i/>
                <w:sz w:val="20"/>
                <w:szCs w:val="20"/>
              </w:rPr>
              <w:fldChar w:fldCharType="separate"/>
            </w:r>
            <w:r>
              <w:rPr>
                <w:b/>
                <w:bCs/>
                <w:i/>
                <w:noProof/>
                <w:sz w:val="20"/>
                <w:szCs w:val="20"/>
              </w:rPr>
              <w:t>5</w:t>
            </w:r>
            <w:r w:rsidRPr="0072190F">
              <w:rPr>
                <w:b/>
                <w:bCs/>
                <w:i/>
                <w:sz w:val="20"/>
                <w:szCs w:val="20"/>
              </w:rPr>
              <w:fldChar w:fldCharType="end"/>
            </w:r>
          </w:p>
        </w:sdtContent>
      </w:sdt>
    </w:sdtContent>
  </w:sdt>
  <w:p w14:paraId="34756353" w14:textId="77777777" w:rsidR="00413CCF" w:rsidRDefault="00413CCF" w:rsidP="00EE69C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77D34" w14:textId="77777777" w:rsidR="001B0A59" w:rsidRDefault="001B0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88957" w14:textId="77777777" w:rsidR="007C2E43" w:rsidRDefault="007C2E43" w:rsidP="00F351F2">
      <w:pPr>
        <w:spacing w:after="0" w:line="240" w:lineRule="auto"/>
      </w:pPr>
      <w:r>
        <w:separator/>
      </w:r>
    </w:p>
  </w:footnote>
  <w:footnote w:type="continuationSeparator" w:id="0">
    <w:p w14:paraId="6908DB50" w14:textId="77777777" w:rsidR="007C2E43" w:rsidRDefault="007C2E43" w:rsidP="00F351F2">
      <w:pPr>
        <w:spacing w:after="0" w:line="240" w:lineRule="auto"/>
      </w:pPr>
      <w:r>
        <w:continuationSeparator/>
      </w:r>
    </w:p>
  </w:footnote>
  <w:footnote w:id="1">
    <w:p w14:paraId="685B935E" w14:textId="77777777" w:rsidR="00413CCF" w:rsidRPr="00322B33" w:rsidRDefault="00413CCF" w:rsidP="003F575E">
      <w:pPr>
        <w:pStyle w:val="FootnoteText"/>
        <w:rPr>
          <w:rFonts w:asciiTheme="majorHAnsi" w:hAnsiTheme="majorHAnsi"/>
        </w:rPr>
      </w:pPr>
      <w:r w:rsidRPr="00322B33">
        <w:rPr>
          <w:rStyle w:val="FootnoteReference"/>
          <w:rFonts w:asciiTheme="majorHAnsi" w:hAnsiTheme="majorHAnsi"/>
        </w:rPr>
        <w:footnoteRef/>
      </w:r>
      <w:r w:rsidRPr="00322B33">
        <w:rPr>
          <w:rFonts w:asciiTheme="majorHAnsi" w:hAnsiTheme="majorHAnsi"/>
        </w:rPr>
        <w:t xml:space="preserve"> Please provide details of any survey tools you intend to use. The University approved online survey tool is ‘</w:t>
      </w:r>
      <w:hyperlink r:id="rId1" w:history="1">
        <w:r w:rsidRPr="00322B33">
          <w:rPr>
            <w:rStyle w:val="Hyperlink"/>
            <w:rFonts w:asciiTheme="majorHAnsi" w:hAnsiTheme="majorHAnsi"/>
          </w:rPr>
          <w:t>Online surveys</w:t>
        </w:r>
      </w:hyperlink>
      <w:r w:rsidRPr="00322B33">
        <w:rPr>
          <w:rFonts w:asciiTheme="majorHAnsi" w:hAnsiTheme="majorHAnsi"/>
        </w:rPr>
        <w:t>’ (formerly BOS). If you intend to use a different survey tool please indicate the reason.</w:t>
      </w:r>
    </w:p>
  </w:footnote>
  <w:footnote w:id="2">
    <w:p w14:paraId="0606E11E" w14:textId="0F5E3A3A" w:rsidR="00413CCF" w:rsidRPr="008B18B1" w:rsidRDefault="00413CCF">
      <w:pPr>
        <w:pStyle w:val="FootnoteText"/>
        <w:rPr>
          <w:rFonts w:asciiTheme="majorHAnsi" w:hAnsiTheme="majorHAnsi"/>
        </w:rPr>
      </w:pPr>
      <w:r w:rsidRPr="00E97662">
        <w:rPr>
          <w:rFonts w:asciiTheme="majorHAnsi" w:hAnsiTheme="majorHAnsi"/>
        </w:rPr>
        <w:footnoteRef/>
      </w:r>
      <w:r w:rsidRPr="00E97662">
        <w:rPr>
          <w:rFonts w:asciiTheme="majorHAnsi" w:hAnsiTheme="majorHAnsi"/>
        </w:rPr>
        <w:t xml:space="preserve"> </w:t>
      </w:r>
      <w:r w:rsidRPr="008B18B1">
        <w:rPr>
          <w:rFonts w:asciiTheme="majorHAnsi" w:hAnsiTheme="majorHAnsi" w:cs="Arial"/>
        </w:rPr>
        <w:t xml:space="preserve">The General Data Protection Regulation ((EU) 2016/679) and the UK Data Protection Act (2018). Further information can be obtained from the </w:t>
      </w:r>
      <w:hyperlink r:id="rId2" w:history="1">
        <w:r w:rsidRPr="008B18B1">
          <w:rPr>
            <w:rStyle w:val="Hyperlink"/>
            <w:rFonts w:asciiTheme="majorHAnsi" w:hAnsiTheme="majorHAnsi" w:cs="Arial"/>
          </w:rPr>
          <w:t>University of Dundee data protection website</w:t>
        </w:r>
      </w:hyperlink>
      <w:r w:rsidRPr="008B18B1">
        <w:rPr>
          <w:rFonts w:asciiTheme="majorHAnsi" w:hAnsiTheme="majorHAnsi" w:cs="Arial"/>
        </w:rPr>
        <w:t xml:space="preserve"> and the </w:t>
      </w:r>
      <w:hyperlink r:id="rId3" w:history="1">
        <w:r w:rsidRPr="008B18B1">
          <w:rPr>
            <w:rStyle w:val="Hyperlink"/>
            <w:rFonts w:asciiTheme="majorHAnsi" w:hAnsiTheme="majorHAnsi" w:cs="Arial"/>
          </w:rPr>
          <w:t>website of the Information Commissioner’s Office</w:t>
        </w:r>
      </w:hyperlink>
      <w:r w:rsidRPr="008B18B1">
        <w:rPr>
          <w:rFonts w:asciiTheme="majorHAnsi" w:hAnsiTheme="majorHAnsi" w:cs="Arial"/>
        </w:rPr>
        <w:t>.</w:t>
      </w:r>
    </w:p>
  </w:footnote>
  <w:footnote w:id="3">
    <w:p w14:paraId="3DB16F0E" w14:textId="0498786B" w:rsidR="00413CCF" w:rsidRPr="008B18B1" w:rsidRDefault="00413CCF" w:rsidP="003455B0">
      <w:pPr>
        <w:spacing w:line="240" w:lineRule="auto"/>
        <w:rPr>
          <w:rFonts w:asciiTheme="majorHAnsi" w:hAnsiTheme="majorHAnsi"/>
          <w:sz w:val="20"/>
          <w:szCs w:val="20"/>
        </w:rPr>
      </w:pPr>
      <w:r w:rsidRPr="008B18B1">
        <w:rPr>
          <w:rFonts w:asciiTheme="majorHAnsi" w:hAnsiTheme="majorHAnsi"/>
          <w:sz w:val="20"/>
          <w:szCs w:val="20"/>
        </w:rPr>
        <w:footnoteRef/>
      </w:r>
      <w:r w:rsidRPr="008B18B1">
        <w:rPr>
          <w:rFonts w:asciiTheme="majorHAnsi" w:hAnsiTheme="majorHAnsi"/>
          <w:sz w:val="20"/>
          <w:szCs w:val="20"/>
        </w:rPr>
        <w:t xml:space="preserve"> Note that staff and postgraduate research students are required to complete a research data management plan under the University of Dundee’s </w:t>
      </w:r>
      <w:hyperlink r:id="rId4" w:history="1">
        <w:r w:rsidRPr="00956C8D">
          <w:rPr>
            <w:rStyle w:val="Hyperlink"/>
            <w:rFonts w:asciiTheme="majorHAnsi" w:hAnsiTheme="majorHAnsi"/>
            <w:sz w:val="20"/>
            <w:szCs w:val="20"/>
          </w:rPr>
          <w:t>Policy to Govern the Management of Research Data</w:t>
        </w:r>
      </w:hyperlink>
      <w:r w:rsidRPr="008B18B1">
        <w:rPr>
          <w:rFonts w:asciiTheme="majorHAnsi" w:hAnsiTheme="majorHAnsi"/>
          <w:sz w:val="20"/>
          <w:szCs w:val="20"/>
        </w:rPr>
        <w:t>. However, providing you have included the information requested above, it is not necessary to attach a formal data management plan to this application.</w:t>
      </w:r>
    </w:p>
  </w:footnote>
  <w:footnote w:id="4">
    <w:p w14:paraId="38FBEB20" w14:textId="110D4B14" w:rsidR="00413CCF" w:rsidRPr="008B18B1" w:rsidRDefault="00413CCF" w:rsidP="003455B0">
      <w:pPr>
        <w:pStyle w:val="FootnoteText"/>
        <w:rPr>
          <w:rFonts w:asciiTheme="majorHAnsi" w:hAnsiTheme="majorHAnsi"/>
        </w:rPr>
      </w:pPr>
      <w:r w:rsidRPr="008B18B1">
        <w:rPr>
          <w:rFonts w:asciiTheme="majorHAnsi" w:hAnsiTheme="majorHAnsi"/>
        </w:rPr>
        <w:footnoteRef/>
      </w:r>
      <w:r w:rsidRPr="008B18B1">
        <w:rPr>
          <w:rFonts w:asciiTheme="majorHAnsi" w:hAnsiTheme="majorHAnsi"/>
        </w:rPr>
        <w:t xml:space="preserve"> (Article 4(5) of the General Data Protection Regulation describes pseudonymisation as: “The processing of personal data in such a way that the data can no longer be attributed to a specific data subject without the use of additional information”. An example would be where a coded reference or pseudonym is substituted for personally identifiable data.</w:t>
      </w:r>
    </w:p>
  </w:footnote>
  <w:footnote w:id="5">
    <w:p w14:paraId="659A001E" w14:textId="07E52A2F" w:rsidR="00413CCF" w:rsidRPr="003455B0" w:rsidRDefault="00413CCF" w:rsidP="003455B0">
      <w:pPr>
        <w:pStyle w:val="FootnoteText"/>
        <w:rPr>
          <w:rFonts w:asciiTheme="majorHAnsi" w:hAnsiTheme="majorHAnsi"/>
        </w:rPr>
      </w:pPr>
      <w:r w:rsidRPr="008B18B1">
        <w:rPr>
          <w:rFonts w:asciiTheme="majorHAnsi" w:hAnsiTheme="majorHAnsi"/>
        </w:rPr>
        <w:footnoteRef/>
      </w:r>
      <w:r w:rsidRPr="008B18B1">
        <w:rPr>
          <w:rFonts w:asciiTheme="majorHAnsi" w:hAnsiTheme="majorHAnsi"/>
        </w:rPr>
        <w:t xml:space="preserve"> The right to erasure under the General Data Protection Regulation does not apply if erasing the data would prejudice scientific or historical research, or archiving that is in the public interest.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5712A" w14:textId="77777777" w:rsidR="001B0A59" w:rsidRDefault="001B0A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87775" w14:textId="77777777" w:rsidR="00413CCF" w:rsidRDefault="00413CCF" w:rsidP="005944D5">
    <w:pPr>
      <w:pStyle w:val="Header"/>
      <w:rPr>
        <w:rFonts w:asciiTheme="majorHAnsi" w:hAnsiTheme="majorHAnsi"/>
        <w:i/>
        <w:sz w:val="20"/>
        <w:szCs w:val="20"/>
      </w:rPr>
    </w:pPr>
    <w:r>
      <w:rPr>
        <w:i/>
        <w:noProof/>
        <w:sz w:val="20"/>
        <w:szCs w:val="20"/>
        <w:lang w:eastAsia="en-GB"/>
      </w:rPr>
      <w:drawing>
        <wp:anchor distT="0" distB="0" distL="114300" distR="114300" simplePos="0" relativeHeight="251658240" behindDoc="1" locked="0" layoutInCell="1" allowOverlap="1" wp14:anchorId="616DB644" wp14:editId="031A460B">
          <wp:simplePos x="0" y="0"/>
          <wp:positionH relativeFrom="column">
            <wp:posOffset>0</wp:posOffset>
          </wp:positionH>
          <wp:positionV relativeFrom="paragraph">
            <wp:posOffset>-1905</wp:posOffset>
          </wp:positionV>
          <wp:extent cx="1868424" cy="856488"/>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_UoD_LOGO RGB@100% @300dpi.jpg"/>
                  <pic:cNvPicPr/>
                </pic:nvPicPr>
                <pic:blipFill>
                  <a:blip r:embed="rId1">
                    <a:extLst>
                      <a:ext uri="{28A0092B-C50C-407E-A947-70E740481C1C}">
                        <a14:useLocalDpi xmlns:a14="http://schemas.microsoft.com/office/drawing/2010/main" val="0"/>
                      </a:ext>
                    </a:extLst>
                  </a:blip>
                  <a:stretch>
                    <a:fillRect/>
                  </a:stretch>
                </pic:blipFill>
                <pic:spPr>
                  <a:xfrm>
                    <a:off x="0" y="0"/>
                    <a:ext cx="1868424" cy="856488"/>
                  </a:xfrm>
                  <a:prstGeom prst="rect">
                    <a:avLst/>
                  </a:prstGeom>
                </pic:spPr>
              </pic:pic>
            </a:graphicData>
          </a:graphic>
        </wp:anchor>
      </w:drawing>
    </w:r>
  </w:p>
  <w:p w14:paraId="03968DF8" w14:textId="77777777" w:rsidR="00413CCF" w:rsidRDefault="00413CCF" w:rsidP="005944D5">
    <w:pPr>
      <w:pStyle w:val="Header"/>
      <w:jc w:val="right"/>
      <w:rPr>
        <w:rFonts w:asciiTheme="majorHAnsi" w:hAnsiTheme="majorHAnsi"/>
        <w:i/>
        <w:sz w:val="20"/>
        <w:szCs w:val="20"/>
      </w:rPr>
    </w:pPr>
    <w:r w:rsidRPr="0026687A">
      <w:rPr>
        <w:rFonts w:asciiTheme="majorHAnsi" w:hAnsiTheme="majorHAnsi"/>
        <w:i/>
        <w:sz w:val="20"/>
        <w:szCs w:val="20"/>
      </w:rPr>
      <w:t>Form A: SREC application - low risk</w:t>
    </w:r>
  </w:p>
  <w:p w14:paraId="0A40AFB0" w14:textId="4A90B5D9" w:rsidR="00413CCF" w:rsidRPr="00F50501" w:rsidRDefault="00413CCF" w:rsidP="005944D5">
    <w:pPr>
      <w:pStyle w:val="Header"/>
      <w:jc w:val="right"/>
      <w:rPr>
        <w:rFonts w:asciiTheme="majorHAnsi" w:hAnsiTheme="majorHAnsi"/>
        <w:i/>
        <w:sz w:val="16"/>
        <w:szCs w:val="20"/>
      </w:rPr>
    </w:pPr>
    <w:r>
      <w:rPr>
        <w:rFonts w:asciiTheme="majorHAnsi" w:hAnsiTheme="majorHAnsi"/>
        <w:i/>
        <w:sz w:val="20"/>
        <w:szCs w:val="20"/>
      </w:rPr>
      <w:t>Version 3</w:t>
    </w:r>
    <w:r w:rsidRPr="002B6312">
      <w:rPr>
        <w:rFonts w:asciiTheme="majorHAnsi" w:hAnsiTheme="majorHAnsi"/>
        <w:i/>
        <w:sz w:val="20"/>
        <w:szCs w:val="20"/>
      </w:rPr>
      <w:t xml:space="preserve">, </w:t>
    </w:r>
    <w:r w:rsidR="001B0A59">
      <w:rPr>
        <w:rFonts w:asciiTheme="majorHAnsi" w:hAnsiTheme="majorHAnsi"/>
        <w:i/>
        <w:sz w:val="20"/>
        <w:szCs w:val="20"/>
      </w:rPr>
      <w:t>3</w:t>
    </w:r>
    <w:r w:rsidR="001B0A59">
      <w:rPr>
        <w:rFonts w:asciiTheme="majorHAnsi" w:hAnsiTheme="majorHAnsi"/>
        <w:i/>
        <w:sz w:val="20"/>
        <w:szCs w:val="20"/>
        <w:vertAlign w:val="superscript"/>
      </w:rPr>
      <w:t>rd</w:t>
    </w:r>
    <w:r>
      <w:rPr>
        <w:rFonts w:asciiTheme="majorHAnsi" w:hAnsiTheme="majorHAnsi"/>
        <w:i/>
        <w:sz w:val="20"/>
        <w:szCs w:val="20"/>
      </w:rPr>
      <w:t xml:space="preserve"> </w:t>
    </w:r>
    <w:r w:rsidR="001B0A59">
      <w:rPr>
        <w:rFonts w:asciiTheme="majorHAnsi" w:hAnsiTheme="majorHAnsi"/>
        <w:i/>
        <w:sz w:val="20"/>
        <w:szCs w:val="20"/>
      </w:rPr>
      <w:t xml:space="preserve">April </w:t>
    </w:r>
    <w:r>
      <w:rPr>
        <w:rFonts w:asciiTheme="majorHAnsi" w:hAnsiTheme="majorHAnsi"/>
        <w:i/>
        <w:sz w:val="20"/>
        <w:szCs w:val="20"/>
      </w:rPr>
      <w:t>20</w:t>
    </w:r>
    <w:r w:rsidR="001B0A59">
      <w:rPr>
        <w:rFonts w:asciiTheme="majorHAnsi" w:hAnsiTheme="majorHAnsi"/>
        <w:i/>
        <w:sz w:val="20"/>
        <w:szCs w:val="20"/>
      </w:rPr>
      <w:t>20</w:t>
    </w:r>
    <w:bookmarkStart w:id="0" w:name="_GoBack"/>
    <w:bookmarkEnd w:id="0"/>
  </w:p>
  <w:p w14:paraId="7537C1A2" w14:textId="77777777" w:rsidR="00413CCF" w:rsidRDefault="00413C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DE423" w14:textId="77777777" w:rsidR="001B0A59" w:rsidRDefault="001B0A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FA8"/>
    <w:rsid w:val="00047ABF"/>
    <w:rsid w:val="0006603E"/>
    <w:rsid w:val="000664B0"/>
    <w:rsid w:val="00071E12"/>
    <w:rsid w:val="00092E90"/>
    <w:rsid w:val="00092FA8"/>
    <w:rsid w:val="00097DDD"/>
    <w:rsid w:val="000B3536"/>
    <w:rsid w:val="000C2422"/>
    <w:rsid w:val="000C7DAE"/>
    <w:rsid w:val="000E2AEE"/>
    <w:rsid w:val="000F6EC9"/>
    <w:rsid w:val="000F78B3"/>
    <w:rsid w:val="001014E8"/>
    <w:rsid w:val="001112E8"/>
    <w:rsid w:val="00122D25"/>
    <w:rsid w:val="00122E8E"/>
    <w:rsid w:val="00171B64"/>
    <w:rsid w:val="0018532D"/>
    <w:rsid w:val="001A0C43"/>
    <w:rsid w:val="001A40BD"/>
    <w:rsid w:val="001A684C"/>
    <w:rsid w:val="001B0A59"/>
    <w:rsid w:val="001B3DCA"/>
    <w:rsid w:val="001B79E7"/>
    <w:rsid w:val="002144EA"/>
    <w:rsid w:val="00221B8F"/>
    <w:rsid w:val="00242B2C"/>
    <w:rsid w:val="0026687A"/>
    <w:rsid w:val="0027386A"/>
    <w:rsid w:val="00294D4A"/>
    <w:rsid w:val="002A2D41"/>
    <w:rsid w:val="002B6312"/>
    <w:rsid w:val="002D17F0"/>
    <w:rsid w:val="002D7382"/>
    <w:rsid w:val="003073E4"/>
    <w:rsid w:val="00322B33"/>
    <w:rsid w:val="0033433C"/>
    <w:rsid w:val="003455B0"/>
    <w:rsid w:val="00374794"/>
    <w:rsid w:val="00385C1E"/>
    <w:rsid w:val="003A7C78"/>
    <w:rsid w:val="003D7F5C"/>
    <w:rsid w:val="003F575E"/>
    <w:rsid w:val="00406C01"/>
    <w:rsid w:val="00413CCF"/>
    <w:rsid w:val="004148E5"/>
    <w:rsid w:val="00437B70"/>
    <w:rsid w:val="00444FA9"/>
    <w:rsid w:val="004511E8"/>
    <w:rsid w:val="004515C9"/>
    <w:rsid w:val="00451A8A"/>
    <w:rsid w:val="00474297"/>
    <w:rsid w:val="00477DDF"/>
    <w:rsid w:val="00480B65"/>
    <w:rsid w:val="004850AE"/>
    <w:rsid w:val="00486B80"/>
    <w:rsid w:val="004A0D7F"/>
    <w:rsid w:val="004A1C05"/>
    <w:rsid w:val="004B03CE"/>
    <w:rsid w:val="004D03FB"/>
    <w:rsid w:val="004F0C60"/>
    <w:rsid w:val="004F7565"/>
    <w:rsid w:val="00542025"/>
    <w:rsid w:val="00543836"/>
    <w:rsid w:val="00566D25"/>
    <w:rsid w:val="0056707C"/>
    <w:rsid w:val="005738CC"/>
    <w:rsid w:val="005753D9"/>
    <w:rsid w:val="00582E7D"/>
    <w:rsid w:val="005944D5"/>
    <w:rsid w:val="005B75E8"/>
    <w:rsid w:val="005C2BB0"/>
    <w:rsid w:val="005D1B89"/>
    <w:rsid w:val="005D7E72"/>
    <w:rsid w:val="005F719D"/>
    <w:rsid w:val="0061009D"/>
    <w:rsid w:val="006279CE"/>
    <w:rsid w:val="0063207D"/>
    <w:rsid w:val="00652D42"/>
    <w:rsid w:val="00663AAF"/>
    <w:rsid w:val="006D6556"/>
    <w:rsid w:val="006E7D12"/>
    <w:rsid w:val="00710110"/>
    <w:rsid w:val="0072190F"/>
    <w:rsid w:val="00723395"/>
    <w:rsid w:val="00735CAB"/>
    <w:rsid w:val="0074432C"/>
    <w:rsid w:val="007566D2"/>
    <w:rsid w:val="00757CDC"/>
    <w:rsid w:val="00765851"/>
    <w:rsid w:val="0076636A"/>
    <w:rsid w:val="00767498"/>
    <w:rsid w:val="0077391A"/>
    <w:rsid w:val="00774F61"/>
    <w:rsid w:val="0079187B"/>
    <w:rsid w:val="007C2E43"/>
    <w:rsid w:val="007C4330"/>
    <w:rsid w:val="007C78E7"/>
    <w:rsid w:val="007F3220"/>
    <w:rsid w:val="008059A2"/>
    <w:rsid w:val="00812665"/>
    <w:rsid w:val="00834CE4"/>
    <w:rsid w:val="008371CD"/>
    <w:rsid w:val="008B18B1"/>
    <w:rsid w:val="008B2D70"/>
    <w:rsid w:val="008C083C"/>
    <w:rsid w:val="008C2601"/>
    <w:rsid w:val="008D5C14"/>
    <w:rsid w:val="008E1AAB"/>
    <w:rsid w:val="008F2CB1"/>
    <w:rsid w:val="00900FF5"/>
    <w:rsid w:val="00903816"/>
    <w:rsid w:val="00911BC8"/>
    <w:rsid w:val="00917893"/>
    <w:rsid w:val="00942938"/>
    <w:rsid w:val="00954DA4"/>
    <w:rsid w:val="00956C8D"/>
    <w:rsid w:val="0096579C"/>
    <w:rsid w:val="00980135"/>
    <w:rsid w:val="009823C5"/>
    <w:rsid w:val="0099089E"/>
    <w:rsid w:val="009A0766"/>
    <w:rsid w:val="009A2310"/>
    <w:rsid w:val="009A6202"/>
    <w:rsid w:val="009B29C3"/>
    <w:rsid w:val="009D195C"/>
    <w:rsid w:val="00A04A1E"/>
    <w:rsid w:val="00A07DF6"/>
    <w:rsid w:val="00A228CB"/>
    <w:rsid w:val="00A260D0"/>
    <w:rsid w:val="00A4514F"/>
    <w:rsid w:val="00A570D3"/>
    <w:rsid w:val="00A64DDD"/>
    <w:rsid w:val="00A654F3"/>
    <w:rsid w:val="00A91225"/>
    <w:rsid w:val="00A920FE"/>
    <w:rsid w:val="00AB02C2"/>
    <w:rsid w:val="00AD2D43"/>
    <w:rsid w:val="00AD4BFB"/>
    <w:rsid w:val="00AE22EC"/>
    <w:rsid w:val="00AE53F5"/>
    <w:rsid w:val="00AF6EB7"/>
    <w:rsid w:val="00B312B0"/>
    <w:rsid w:val="00B37673"/>
    <w:rsid w:val="00B45F3C"/>
    <w:rsid w:val="00B61250"/>
    <w:rsid w:val="00BB1C64"/>
    <w:rsid w:val="00BC22DC"/>
    <w:rsid w:val="00BC68BF"/>
    <w:rsid w:val="00BD5755"/>
    <w:rsid w:val="00C40620"/>
    <w:rsid w:val="00C40D13"/>
    <w:rsid w:val="00C65BC1"/>
    <w:rsid w:val="00C67147"/>
    <w:rsid w:val="00C852AB"/>
    <w:rsid w:val="00C870B8"/>
    <w:rsid w:val="00C903C4"/>
    <w:rsid w:val="00C9342E"/>
    <w:rsid w:val="00CC76D7"/>
    <w:rsid w:val="00CD6736"/>
    <w:rsid w:val="00CE7FC0"/>
    <w:rsid w:val="00D14313"/>
    <w:rsid w:val="00D1721C"/>
    <w:rsid w:val="00D26818"/>
    <w:rsid w:val="00D423F2"/>
    <w:rsid w:val="00D50997"/>
    <w:rsid w:val="00D60B69"/>
    <w:rsid w:val="00D64194"/>
    <w:rsid w:val="00D6490F"/>
    <w:rsid w:val="00D95C70"/>
    <w:rsid w:val="00DA2928"/>
    <w:rsid w:val="00DD21E0"/>
    <w:rsid w:val="00DD7CA5"/>
    <w:rsid w:val="00DE1CC8"/>
    <w:rsid w:val="00DE2D93"/>
    <w:rsid w:val="00DF2BAF"/>
    <w:rsid w:val="00E0124D"/>
    <w:rsid w:val="00E05328"/>
    <w:rsid w:val="00E06273"/>
    <w:rsid w:val="00E169DC"/>
    <w:rsid w:val="00E24390"/>
    <w:rsid w:val="00E252B6"/>
    <w:rsid w:val="00E80FBE"/>
    <w:rsid w:val="00E83E48"/>
    <w:rsid w:val="00E874C2"/>
    <w:rsid w:val="00E97662"/>
    <w:rsid w:val="00EA0402"/>
    <w:rsid w:val="00EB6886"/>
    <w:rsid w:val="00EE69C5"/>
    <w:rsid w:val="00EE7505"/>
    <w:rsid w:val="00F11321"/>
    <w:rsid w:val="00F13C86"/>
    <w:rsid w:val="00F240FF"/>
    <w:rsid w:val="00F27515"/>
    <w:rsid w:val="00F351F2"/>
    <w:rsid w:val="00F50501"/>
    <w:rsid w:val="00F55100"/>
    <w:rsid w:val="00F6661A"/>
    <w:rsid w:val="00F66A9B"/>
    <w:rsid w:val="00F67B98"/>
    <w:rsid w:val="00F76562"/>
    <w:rsid w:val="00FA0BFE"/>
    <w:rsid w:val="00FA362D"/>
    <w:rsid w:val="00FB1E96"/>
    <w:rsid w:val="00FF7E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EBD879"/>
  <w15:docId w15:val="{D4986975-0935-43BE-BF60-8079BBE40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FA8"/>
    <w:pPr>
      <w:spacing w:after="160" w:line="259"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2FA8"/>
    <w:rPr>
      <w:rFonts w:eastAsiaTheme="minorHAns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67147"/>
    <w:rPr>
      <w:sz w:val="18"/>
      <w:szCs w:val="18"/>
    </w:rPr>
  </w:style>
  <w:style w:type="paragraph" w:styleId="CommentText">
    <w:name w:val="annotation text"/>
    <w:basedOn w:val="Normal"/>
    <w:link w:val="CommentTextChar"/>
    <w:uiPriority w:val="99"/>
    <w:semiHidden/>
    <w:unhideWhenUsed/>
    <w:rsid w:val="00C67147"/>
    <w:pPr>
      <w:spacing w:line="240" w:lineRule="auto"/>
    </w:pPr>
    <w:rPr>
      <w:sz w:val="24"/>
      <w:szCs w:val="24"/>
    </w:rPr>
  </w:style>
  <w:style w:type="character" w:customStyle="1" w:styleId="CommentTextChar">
    <w:name w:val="Comment Text Char"/>
    <w:basedOn w:val="DefaultParagraphFont"/>
    <w:link w:val="CommentText"/>
    <w:uiPriority w:val="99"/>
    <w:semiHidden/>
    <w:rsid w:val="00C67147"/>
    <w:rPr>
      <w:rFonts w:eastAsiaTheme="minorHAnsi"/>
      <w:lang w:val="en-GB"/>
    </w:rPr>
  </w:style>
  <w:style w:type="paragraph" w:styleId="CommentSubject">
    <w:name w:val="annotation subject"/>
    <w:basedOn w:val="CommentText"/>
    <w:next w:val="CommentText"/>
    <w:link w:val="CommentSubjectChar"/>
    <w:uiPriority w:val="99"/>
    <w:semiHidden/>
    <w:unhideWhenUsed/>
    <w:rsid w:val="00C67147"/>
    <w:rPr>
      <w:b/>
      <w:bCs/>
      <w:sz w:val="20"/>
      <w:szCs w:val="20"/>
    </w:rPr>
  </w:style>
  <w:style w:type="character" w:customStyle="1" w:styleId="CommentSubjectChar">
    <w:name w:val="Comment Subject Char"/>
    <w:basedOn w:val="CommentTextChar"/>
    <w:link w:val="CommentSubject"/>
    <w:uiPriority w:val="99"/>
    <w:semiHidden/>
    <w:rsid w:val="00C67147"/>
    <w:rPr>
      <w:rFonts w:eastAsiaTheme="minorHAnsi"/>
      <w:b/>
      <w:bCs/>
      <w:sz w:val="20"/>
      <w:szCs w:val="20"/>
      <w:lang w:val="en-GB"/>
    </w:rPr>
  </w:style>
  <w:style w:type="paragraph" w:styleId="BalloonText">
    <w:name w:val="Balloon Text"/>
    <w:basedOn w:val="Normal"/>
    <w:link w:val="BalloonTextChar"/>
    <w:uiPriority w:val="99"/>
    <w:semiHidden/>
    <w:unhideWhenUsed/>
    <w:rsid w:val="00C6714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7147"/>
    <w:rPr>
      <w:rFonts w:ascii="Lucida Grande" w:eastAsiaTheme="minorHAnsi" w:hAnsi="Lucida Grande" w:cs="Lucida Grande"/>
      <w:sz w:val="18"/>
      <w:szCs w:val="18"/>
      <w:lang w:val="en-GB"/>
    </w:rPr>
  </w:style>
  <w:style w:type="paragraph" w:styleId="Header">
    <w:name w:val="header"/>
    <w:basedOn w:val="Normal"/>
    <w:link w:val="HeaderChar"/>
    <w:uiPriority w:val="99"/>
    <w:unhideWhenUsed/>
    <w:rsid w:val="00F351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1F2"/>
    <w:rPr>
      <w:rFonts w:eastAsiaTheme="minorHAnsi"/>
      <w:sz w:val="22"/>
      <w:szCs w:val="22"/>
      <w:lang w:val="en-GB"/>
    </w:rPr>
  </w:style>
  <w:style w:type="paragraph" w:styleId="Footer">
    <w:name w:val="footer"/>
    <w:basedOn w:val="Normal"/>
    <w:link w:val="FooterChar"/>
    <w:uiPriority w:val="99"/>
    <w:unhideWhenUsed/>
    <w:rsid w:val="00F35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1F2"/>
    <w:rPr>
      <w:rFonts w:eastAsiaTheme="minorHAnsi"/>
      <w:sz w:val="22"/>
      <w:szCs w:val="22"/>
      <w:lang w:val="en-GB"/>
    </w:rPr>
  </w:style>
  <w:style w:type="character" w:styleId="PageNumber">
    <w:name w:val="page number"/>
    <w:basedOn w:val="DefaultParagraphFont"/>
    <w:uiPriority w:val="99"/>
    <w:semiHidden/>
    <w:unhideWhenUsed/>
    <w:rsid w:val="00A654F3"/>
  </w:style>
  <w:style w:type="character" w:styleId="Hyperlink">
    <w:name w:val="Hyperlink"/>
    <w:basedOn w:val="DefaultParagraphFont"/>
    <w:uiPriority w:val="99"/>
    <w:unhideWhenUsed/>
    <w:rsid w:val="008B2D70"/>
    <w:rPr>
      <w:color w:val="0000FF" w:themeColor="hyperlink"/>
      <w:u w:val="single"/>
    </w:rPr>
  </w:style>
  <w:style w:type="paragraph" w:styleId="FootnoteText">
    <w:name w:val="footnote text"/>
    <w:basedOn w:val="Normal"/>
    <w:link w:val="FootnoteTextChar"/>
    <w:uiPriority w:val="99"/>
    <w:semiHidden/>
    <w:unhideWhenUsed/>
    <w:rsid w:val="001853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32D"/>
    <w:rPr>
      <w:rFonts w:eastAsiaTheme="minorHAnsi"/>
      <w:sz w:val="20"/>
      <w:szCs w:val="20"/>
      <w:lang w:val="en-GB"/>
    </w:rPr>
  </w:style>
  <w:style w:type="character" w:styleId="FootnoteReference">
    <w:name w:val="footnote reference"/>
    <w:basedOn w:val="DefaultParagraphFont"/>
    <w:uiPriority w:val="99"/>
    <w:semiHidden/>
    <w:unhideWhenUsed/>
    <w:rsid w:val="0018532D"/>
    <w:rPr>
      <w:vertAlign w:val="superscript"/>
    </w:rPr>
  </w:style>
  <w:style w:type="paragraph" w:styleId="NormalWeb">
    <w:name w:val="Normal (Web)"/>
    <w:basedOn w:val="Normal"/>
    <w:uiPriority w:val="99"/>
    <w:semiHidden/>
    <w:unhideWhenUsed/>
    <w:rsid w:val="00DE1CC8"/>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27386A"/>
    <w:rPr>
      <w:color w:val="800080" w:themeColor="followedHyperlink"/>
      <w:u w:val="single"/>
    </w:rPr>
  </w:style>
  <w:style w:type="character" w:styleId="UnresolvedMention">
    <w:name w:val="Unresolved Mention"/>
    <w:basedOn w:val="DefaultParagraphFont"/>
    <w:uiPriority w:val="99"/>
    <w:semiHidden/>
    <w:unhideWhenUsed/>
    <w:rsid w:val="00954D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56218">
      <w:bodyDiv w:val="1"/>
      <w:marLeft w:val="0"/>
      <w:marRight w:val="0"/>
      <w:marTop w:val="0"/>
      <w:marBottom w:val="0"/>
      <w:divBdr>
        <w:top w:val="none" w:sz="0" w:space="0" w:color="auto"/>
        <w:left w:val="none" w:sz="0" w:space="0" w:color="auto"/>
        <w:bottom w:val="none" w:sz="0" w:space="0" w:color="auto"/>
        <w:right w:val="none" w:sz="0" w:space="0" w:color="auto"/>
      </w:divBdr>
    </w:div>
    <w:div w:id="392854578">
      <w:bodyDiv w:val="1"/>
      <w:marLeft w:val="0"/>
      <w:marRight w:val="0"/>
      <w:marTop w:val="0"/>
      <w:marBottom w:val="0"/>
      <w:divBdr>
        <w:top w:val="none" w:sz="0" w:space="0" w:color="auto"/>
        <w:left w:val="none" w:sz="0" w:space="0" w:color="auto"/>
        <w:bottom w:val="none" w:sz="0" w:space="0" w:color="auto"/>
        <w:right w:val="none" w:sz="0" w:space="0" w:color="auto"/>
      </w:divBdr>
      <w:divsChild>
        <w:div w:id="568267488">
          <w:marLeft w:val="0"/>
          <w:marRight w:val="0"/>
          <w:marTop w:val="0"/>
          <w:marBottom w:val="0"/>
          <w:divBdr>
            <w:top w:val="none" w:sz="0" w:space="0" w:color="auto"/>
            <w:left w:val="none" w:sz="0" w:space="0" w:color="auto"/>
            <w:bottom w:val="none" w:sz="0" w:space="0" w:color="auto"/>
            <w:right w:val="none" w:sz="0" w:space="0" w:color="auto"/>
          </w:divBdr>
          <w:divsChild>
            <w:div w:id="1149055774">
              <w:marLeft w:val="0"/>
              <w:marRight w:val="0"/>
              <w:marTop w:val="0"/>
              <w:marBottom w:val="0"/>
              <w:divBdr>
                <w:top w:val="none" w:sz="0" w:space="0" w:color="auto"/>
                <w:left w:val="none" w:sz="0" w:space="0" w:color="auto"/>
                <w:bottom w:val="none" w:sz="0" w:space="0" w:color="auto"/>
                <w:right w:val="none" w:sz="0" w:space="0" w:color="auto"/>
              </w:divBdr>
              <w:divsChild>
                <w:div w:id="1085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295046">
      <w:bodyDiv w:val="1"/>
      <w:marLeft w:val="0"/>
      <w:marRight w:val="0"/>
      <w:marTop w:val="0"/>
      <w:marBottom w:val="0"/>
      <w:divBdr>
        <w:top w:val="none" w:sz="0" w:space="0" w:color="auto"/>
        <w:left w:val="none" w:sz="0" w:space="0" w:color="auto"/>
        <w:bottom w:val="none" w:sz="0" w:space="0" w:color="auto"/>
        <w:right w:val="none" w:sz="0" w:space="0" w:color="auto"/>
      </w:divBdr>
    </w:div>
    <w:div w:id="611516668">
      <w:bodyDiv w:val="1"/>
      <w:marLeft w:val="0"/>
      <w:marRight w:val="0"/>
      <w:marTop w:val="0"/>
      <w:marBottom w:val="0"/>
      <w:divBdr>
        <w:top w:val="none" w:sz="0" w:space="0" w:color="auto"/>
        <w:left w:val="none" w:sz="0" w:space="0" w:color="auto"/>
        <w:bottom w:val="none" w:sz="0" w:space="0" w:color="auto"/>
        <w:right w:val="none" w:sz="0" w:space="0" w:color="auto"/>
      </w:divBdr>
      <w:divsChild>
        <w:div w:id="1356426078">
          <w:marLeft w:val="0"/>
          <w:marRight w:val="0"/>
          <w:marTop w:val="0"/>
          <w:marBottom w:val="0"/>
          <w:divBdr>
            <w:top w:val="none" w:sz="0" w:space="0" w:color="auto"/>
            <w:left w:val="none" w:sz="0" w:space="0" w:color="auto"/>
            <w:bottom w:val="none" w:sz="0" w:space="0" w:color="auto"/>
            <w:right w:val="none" w:sz="0" w:space="0" w:color="auto"/>
          </w:divBdr>
        </w:div>
        <w:div w:id="374351036">
          <w:marLeft w:val="0"/>
          <w:marRight w:val="0"/>
          <w:marTop w:val="0"/>
          <w:marBottom w:val="0"/>
          <w:divBdr>
            <w:top w:val="none" w:sz="0" w:space="0" w:color="auto"/>
            <w:left w:val="none" w:sz="0" w:space="0" w:color="auto"/>
            <w:bottom w:val="none" w:sz="0" w:space="0" w:color="auto"/>
            <w:right w:val="none" w:sz="0" w:space="0" w:color="auto"/>
          </w:divBdr>
        </w:div>
        <w:div w:id="1466853191">
          <w:marLeft w:val="0"/>
          <w:marRight w:val="0"/>
          <w:marTop w:val="0"/>
          <w:marBottom w:val="0"/>
          <w:divBdr>
            <w:top w:val="none" w:sz="0" w:space="0" w:color="auto"/>
            <w:left w:val="none" w:sz="0" w:space="0" w:color="auto"/>
            <w:bottom w:val="none" w:sz="0" w:space="0" w:color="auto"/>
            <w:right w:val="none" w:sz="0" w:space="0" w:color="auto"/>
          </w:divBdr>
        </w:div>
        <w:div w:id="711461980">
          <w:marLeft w:val="0"/>
          <w:marRight w:val="0"/>
          <w:marTop w:val="0"/>
          <w:marBottom w:val="0"/>
          <w:divBdr>
            <w:top w:val="none" w:sz="0" w:space="0" w:color="auto"/>
            <w:left w:val="none" w:sz="0" w:space="0" w:color="auto"/>
            <w:bottom w:val="none" w:sz="0" w:space="0" w:color="auto"/>
            <w:right w:val="none" w:sz="0" w:space="0" w:color="auto"/>
          </w:divBdr>
        </w:div>
        <w:div w:id="628632582">
          <w:marLeft w:val="0"/>
          <w:marRight w:val="0"/>
          <w:marTop w:val="0"/>
          <w:marBottom w:val="0"/>
          <w:divBdr>
            <w:top w:val="none" w:sz="0" w:space="0" w:color="auto"/>
            <w:left w:val="none" w:sz="0" w:space="0" w:color="auto"/>
            <w:bottom w:val="none" w:sz="0" w:space="0" w:color="auto"/>
            <w:right w:val="none" w:sz="0" w:space="0" w:color="auto"/>
          </w:divBdr>
        </w:div>
        <w:div w:id="2040936073">
          <w:marLeft w:val="0"/>
          <w:marRight w:val="0"/>
          <w:marTop w:val="0"/>
          <w:marBottom w:val="0"/>
          <w:divBdr>
            <w:top w:val="none" w:sz="0" w:space="0" w:color="auto"/>
            <w:left w:val="none" w:sz="0" w:space="0" w:color="auto"/>
            <w:bottom w:val="none" w:sz="0" w:space="0" w:color="auto"/>
            <w:right w:val="none" w:sz="0" w:space="0" w:color="auto"/>
          </w:divBdr>
        </w:div>
        <w:div w:id="1131290238">
          <w:marLeft w:val="0"/>
          <w:marRight w:val="0"/>
          <w:marTop w:val="0"/>
          <w:marBottom w:val="0"/>
          <w:divBdr>
            <w:top w:val="none" w:sz="0" w:space="0" w:color="auto"/>
            <w:left w:val="none" w:sz="0" w:space="0" w:color="auto"/>
            <w:bottom w:val="none" w:sz="0" w:space="0" w:color="auto"/>
            <w:right w:val="none" w:sz="0" w:space="0" w:color="auto"/>
          </w:divBdr>
        </w:div>
        <w:div w:id="1636567859">
          <w:marLeft w:val="0"/>
          <w:marRight w:val="0"/>
          <w:marTop w:val="0"/>
          <w:marBottom w:val="0"/>
          <w:divBdr>
            <w:top w:val="none" w:sz="0" w:space="0" w:color="auto"/>
            <w:left w:val="none" w:sz="0" w:space="0" w:color="auto"/>
            <w:bottom w:val="none" w:sz="0" w:space="0" w:color="auto"/>
            <w:right w:val="none" w:sz="0" w:space="0" w:color="auto"/>
          </w:divBdr>
        </w:div>
        <w:div w:id="876628600">
          <w:marLeft w:val="0"/>
          <w:marRight w:val="0"/>
          <w:marTop w:val="0"/>
          <w:marBottom w:val="0"/>
          <w:divBdr>
            <w:top w:val="none" w:sz="0" w:space="0" w:color="auto"/>
            <w:left w:val="none" w:sz="0" w:space="0" w:color="auto"/>
            <w:bottom w:val="none" w:sz="0" w:space="0" w:color="auto"/>
            <w:right w:val="none" w:sz="0" w:space="0" w:color="auto"/>
          </w:divBdr>
        </w:div>
        <w:div w:id="1893685595">
          <w:marLeft w:val="0"/>
          <w:marRight w:val="0"/>
          <w:marTop w:val="0"/>
          <w:marBottom w:val="0"/>
          <w:divBdr>
            <w:top w:val="none" w:sz="0" w:space="0" w:color="auto"/>
            <w:left w:val="none" w:sz="0" w:space="0" w:color="auto"/>
            <w:bottom w:val="none" w:sz="0" w:space="0" w:color="auto"/>
            <w:right w:val="none" w:sz="0" w:space="0" w:color="auto"/>
          </w:divBdr>
        </w:div>
        <w:div w:id="646011543">
          <w:marLeft w:val="0"/>
          <w:marRight w:val="0"/>
          <w:marTop w:val="0"/>
          <w:marBottom w:val="0"/>
          <w:divBdr>
            <w:top w:val="none" w:sz="0" w:space="0" w:color="auto"/>
            <w:left w:val="none" w:sz="0" w:space="0" w:color="auto"/>
            <w:bottom w:val="none" w:sz="0" w:space="0" w:color="auto"/>
            <w:right w:val="none" w:sz="0" w:space="0" w:color="auto"/>
          </w:divBdr>
        </w:div>
        <w:div w:id="2008558742">
          <w:marLeft w:val="0"/>
          <w:marRight w:val="0"/>
          <w:marTop w:val="0"/>
          <w:marBottom w:val="0"/>
          <w:divBdr>
            <w:top w:val="none" w:sz="0" w:space="0" w:color="auto"/>
            <w:left w:val="none" w:sz="0" w:space="0" w:color="auto"/>
            <w:bottom w:val="none" w:sz="0" w:space="0" w:color="auto"/>
            <w:right w:val="none" w:sz="0" w:space="0" w:color="auto"/>
          </w:divBdr>
        </w:div>
        <w:div w:id="369690111">
          <w:marLeft w:val="0"/>
          <w:marRight w:val="0"/>
          <w:marTop w:val="0"/>
          <w:marBottom w:val="0"/>
          <w:divBdr>
            <w:top w:val="none" w:sz="0" w:space="0" w:color="auto"/>
            <w:left w:val="none" w:sz="0" w:space="0" w:color="auto"/>
            <w:bottom w:val="none" w:sz="0" w:space="0" w:color="auto"/>
            <w:right w:val="none" w:sz="0" w:space="0" w:color="auto"/>
          </w:divBdr>
        </w:div>
        <w:div w:id="474491798">
          <w:marLeft w:val="0"/>
          <w:marRight w:val="0"/>
          <w:marTop w:val="0"/>
          <w:marBottom w:val="0"/>
          <w:divBdr>
            <w:top w:val="none" w:sz="0" w:space="0" w:color="auto"/>
            <w:left w:val="none" w:sz="0" w:space="0" w:color="auto"/>
            <w:bottom w:val="none" w:sz="0" w:space="0" w:color="auto"/>
            <w:right w:val="none" w:sz="0" w:space="0" w:color="auto"/>
          </w:divBdr>
        </w:div>
        <w:div w:id="758212003">
          <w:marLeft w:val="0"/>
          <w:marRight w:val="0"/>
          <w:marTop w:val="0"/>
          <w:marBottom w:val="0"/>
          <w:divBdr>
            <w:top w:val="none" w:sz="0" w:space="0" w:color="auto"/>
            <w:left w:val="none" w:sz="0" w:space="0" w:color="auto"/>
            <w:bottom w:val="none" w:sz="0" w:space="0" w:color="auto"/>
            <w:right w:val="none" w:sz="0" w:space="0" w:color="auto"/>
          </w:divBdr>
        </w:div>
        <w:div w:id="1138301943">
          <w:marLeft w:val="0"/>
          <w:marRight w:val="0"/>
          <w:marTop w:val="0"/>
          <w:marBottom w:val="0"/>
          <w:divBdr>
            <w:top w:val="none" w:sz="0" w:space="0" w:color="auto"/>
            <w:left w:val="none" w:sz="0" w:space="0" w:color="auto"/>
            <w:bottom w:val="none" w:sz="0" w:space="0" w:color="auto"/>
            <w:right w:val="none" w:sz="0" w:space="0" w:color="auto"/>
          </w:divBdr>
        </w:div>
        <w:div w:id="1502743433">
          <w:marLeft w:val="0"/>
          <w:marRight w:val="0"/>
          <w:marTop w:val="0"/>
          <w:marBottom w:val="0"/>
          <w:divBdr>
            <w:top w:val="none" w:sz="0" w:space="0" w:color="auto"/>
            <w:left w:val="none" w:sz="0" w:space="0" w:color="auto"/>
            <w:bottom w:val="none" w:sz="0" w:space="0" w:color="auto"/>
            <w:right w:val="none" w:sz="0" w:space="0" w:color="auto"/>
          </w:divBdr>
        </w:div>
        <w:div w:id="106118734">
          <w:marLeft w:val="0"/>
          <w:marRight w:val="0"/>
          <w:marTop w:val="0"/>
          <w:marBottom w:val="0"/>
          <w:divBdr>
            <w:top w:val="none" w:sz="0" w:space="0" w:color="auto"/>
            <w:left w:val="none" w:sz="0" w:space="0" w:color="auto"/>
            <w:bottom w:val="none" w:sz="0" w:space="0" w:color="auto"/>
            <w:right w:val="none" w:sz="0" w:space="0" w:color="auto"/>
          </w:divBdr>
        </w:div>
        <w:div w:id="1632052972">
          <w:marLeft w:val="0"/>
          <w:marRight w:val="0"/>
          <w:marTop w:val="0"/>
          <w:marBottom w:val="0"/>
          <w:divBdr>
            <w:top w:val="none" w:sz="0" w:space="0" w:color="auto"/>
            <w:left w:val="none" w:sz="0" w:space="0" w:color="auto"/>
            <w:bottom w:val="none" w:sz="0" w:space="0" w:color="auto"/>
            <w:right w:val="none" w:sz="0" w:space="0" w:color="auto"/>
          </w:divBdr>
        </w:div>
        <w:div w:id="1075469755">
          <w:marLeft w:val="0"/>
          <w:marRight w:val="0"/>
          <w:marTop w:val="0"/>
          <w:marBottom w:val="0"/>
          <w:divBdr>
            <w:top w:val="none" w:sz="0" w:space="0" w:color="auto"/>
            <w:left w:val="none" w:sz="0" w:space="0" w:color="auto"/>
            <w:bottom w:val="none" w:sz="0" w:space="0" w:color="auto"/>
            <w:right w:val="none" w:sz="0" w:space="0" w:color="auto"/>
          </w:divBdr>
        </w:div>
        <w:div w:id="97532322">
          <w:marLeft w:val="0"/>
          <w:marRight w:val="0"/>
          <w:marTop w:val="0"/>
          <w:marBottom w:val="0"/>
          <w:divBdr>
            <w:top w:val="none" w:sz="0" w:space="0" w:color="auto"/>
            <w:left w:val="none" w:sz="0" w:space="0" w:color="auto"/>
            <w:bottom w:val="none" w:sz="0" w:space="0" w:color="auto"/>
            <w:right w:val="none" w:sz="0" w:space="0" w:color="auto"/>
          </w:divBdr>
        </w:div>
        <w:div w:id="443229376">
          <w:marLeft w:val="0"/>
          <w:marRight w:val="0"/>
          <w:marTop w:val="0"/>
          <w:marBottom w:val="0"/>
          <w:divBdr>
            <w:top w:val="none" w:sz="0" w:space="0" w:color="auto"/>
            <w:left w:val="none" w:sz="0" w:space="0" w:color="auto"/>
            <w:bottom w:val="none" w:sz="0" w:space="0" w:color="auto"/>
            <w:right w:val="none" w:sz="0" w:space="0" w:color="auto"/>
          </w:divBdr>
        </w:div>
        <w:div w:id="1509058180">
          <w:marLeft w:val="0"/>
          <w:marRight w:val="0"/>
          <w:marTop w:val="0"/>
          <w:marBottom w:val="0"/>
          <w:divBdr>
            <w:top w:val="none" w:sz="0" w:space="0" w:color="auto"/>
            <w:left w:val="none" w:sz="0" w:space="0" w:color="auto"/>
            <w:bottom w:val="none" w:sz="0" w:space="0" w:color="auto"/>
            <w:right w:val="none" w:sz="0" w:space="0" w:color="auto"/>
          </w:divBdr>
        </w:div>
        <w:div w:id="1932083671">
          <w:marLeft w:val="0"/>
          <w:marRight w:val="0"/>
          <w:marTop w:val="0"/>
          <w:marBottom w:val="0"/>
          <w:divBdr>
            <w:top w:val="none" w:sz="0" w:space="0" w:color="auto"/>
            <w:left w:val="none" w:sz="0" w:space="0" w:color="auto"/>
            <w:bottom w:val="none" w:sz="0" w:space="0" w:color="auto"/>
            <w:right w:val="none" w:sz="0" w:space="0" w:color="auto"/>
          </w:divBdr>
        </w:div>
        <w:div w:id="32585331">
          <w:marLeft w:val="0"/>
          <w:marRight w:val="0"/>
          <w:marTop w:val="0"/>
          <w:marBottom w:val="0"/>
          <w:divBdr>
            <w:top w:val="none" w:sz="0" w:space="0" w:color="auto"/>
            <w:left w:val="none" w:sz="0" w:space="0" w:color="auto"/>
            <w:bottom w:val="none" w:sz="0" w:space="0" w:color="auto"/>
            <w:right w:val="none" w:sz="0" w:space="0" w:color="auto"/>
          </w:divBdr>
        </w:div>
        <w:div w:id="1753039084">
          <w:marLeft w:val="0"/>
          <w:marRight w:val="0"/>
          <w:marTop w:val="0"/>
          <w:marBottom w:val="0"/>
          <w:divBdr>
            <w:top w:val="none" w:sz="0" w:space="0" w:color="auto"/>
            <w:left w:val="none" w:sz="0" w:space="0" w:color="auto"/>
            <w:bottom w:val="none" w:sz="0" w:space="0" w:color="auto"/>
            <w:right w:val="none" w:sz="0" w:space="0" w:color="auto"/>
          </w:divBdr>
        </w:div>
        <w:div w:id="1159542658">
          <w:marLeft w:val="0"/>
          <w:marRight w:val="0"/>
          <w:marTop w:val="0"/>
          <w:marBottom w:val="0"/>
          <w:divBdr>
            <w:top w:val="none" w:sz="0" w:space="0" w:color="auto"/>
            <w:left w:val="none" w:sz="0" w:space="0" w:color="auto"/>
            <w:bottom w:val="none" w:sz="0" w:space="0" w:color="auto"/>
            <w:right w:val="none" w:sz="0" w:space="0" w:color="auto"/>
          </w:divBdr>
        </w:div>
        <w:div w:id="100421153">
          <w:marLeft w:val="0"/>
          <w:marRight w:val="0"/>
          <w:marTop w:val="0"/>
          <w:marBottom w:val="0"/>
          <w:divBdr>
            <w:top w:val="none" w:sz="0" w:space="0" w:color="auto"/>
            <w:left w:val="none" w:sz="0" w:space="0" w:color="auto"/>
            <w:bottom w:val="none" w:sz="0" w:space="0" w:color="auto"/>
            <w:right w:val="none" w:sz="0" w:space="0" w:color="auto"/>
          </w:divBdr>
        </w:div>
        <w:div w:id="1961908695">
          <w:marLeft w:val="0"/>
          <w:marRight w:val="0"/>
          <w:marTop w:val="0"/>
          <w:marBottom w:val="0"/>
          <w:divBdr>
            <w:top w:val="none" w:sz="0" w:space="0" w:color="auto"/>
            <w:left w:val="none" w:sz="0" w:space="0" w:color="auto"/>
            <w:bottom w:val="none" w:sz="0" w:space="0" w:color="auto"/>
            <w:right w:val="none" w:sz="0" w:space="0" w:color="auto"/>
          </w:divBdr>
        </w:div>
        <w:div w:id="1076245916">
          <w:marLeft w:val="0"/>
          <w:marRight w:val="0"/>
          <w:marTop w:val="0"/>
          <w:marBottom w:val="0"/>
          <w:divBdr>
            <w:top w:val="none" w:sz="0" w:space="0" w:color="auto"/>
            <w:left w:val="none" w:sz="0" w:space="0" w:color="auto"/>
            <w:bottom w:val="none" w:sz="0" w:space="0" w:color="auto"/>
            <w:right w:val="none" w:sz="0" w:space="0" w:color="auto"/>
          </w:divBdr>
        </w:div>
        <w:div w:id="675153049">
          <w:marLeft w:val="0"/>
          <w:marRight w:val="0"/>
          <w:marTop w:val="0"/>
          <w:marBottom w:val="0"/>
          <w:divBdr>
            <w:top w:val="none" w:sz="0" w:space="0" w:color="auto"/>
            <w:left w:val="none" w:sz="0" w:space="0" w:color="auto"/>
            <w:bottom w:val="none" w:sz="0" w:space="0" w:color="auto"/>
            <w:right w:val="none" w:sz="0" w:space="0" w:color="auto"/>
          </w:divBdr>
        </w:div>
        <w:div w:id="1750156598">
          <w:marLeft w:val="0"/>
          <w:marRight w:val="0"/>
          <w:marTop w:val="0"/>
          <w:marBottom w:val="0"/>
          <w:divBdr>
            <w:top w:val="none" w:sz="0" w:space="0" w:color="auto"/>
            <w:left w:val="none" w:sz="0" w:space="0" w:color="auto"/>
            <w:bottom w:val="none" w:sz="0" w:space="0" w:color="auto"/>
            <w:right w:val="none" w:sz="0" w:space="0" w:color="auto"/>
          </w:divBdr>
        </w:div>
        <w:div w:id="1097945451">
          <w:marLeft w:val="0"/>
          <w:marRight w:val="0"/>
          <w:marTop w:val="0"/>
          <w:marBottom w:val="0"/>
          <w:divBdr>
            <w:top w:val="none" w:sz="0" w:space="0" w:color="auto"/>
            <w:left w:val="none" w:sz="0" w:space="0" w:color="auto"/>
            <w:bottom w:val="none" w:sz="0" w:space="0" w:color="auto"/>
            <w:right w:val="none" w:sz="0" w:space="0" w:color="auto"/>
          </w:divBdr>
        </w:div>
        <w:div w:id="622614040">
          <w:marLeft w:val="0"/>
          <w:marRight w:val="0"/>
          <w:marTop w:val="0"/>
          <w:marBottom w:val="0"/>
          <w:divBdr>
            <w:top w:val="none" w:sz="0" w:space="0" w:color="auto"/>
            <w:left w:val="none" w:sz="0" w:space="0" w:color="auto"/>
            <w:bottom w:val="none" w:sz="0" w:space="0" w:color="auto"/>
            <w:right w:val="none" w:sz="0" w:space="0" w:color="auto"/>
          </w:divBdr>
        </w:div>
        <w:div w:id="2130707570">
          <w:marLeft w:val="0"/>
          <w:marRight w:val="0"/>
          <w:marTop w:val="0"/>
          <w:marBottom w:val="0"/>
          <w:divBdr>
            <w:top w:val="none" w:sz="0" w:space="0" w:color="auto"/>
            <w:left w:val="none" w:sz="0" w:space="0" w:color="auto"/>
            <w:bottom w:val="none" w:sz="0" w:space="0" w:color="auto"/>
            <w:right w:val="none" w:sz="0" w:space="0" w:color="auto"/>
          </w:divBdr>
        </w:div>
      </w:divsChild>
    </w:div>
    <w:div w:id="883448436">
      <w:bodyDiv w:val="1"/>
      <w:marLeft w:val="0"/>
      <w:marRight w:val="0"/>
      <w:marTop w:val="0"/>
      <w:marBottom w:val="0"/>
      <w:divBdr>
        <w:top w:val="none" w:sz="0" w:space="0" w:color="auto"/>
        <w:left w:val="none" w:sz="0" w:space="0" w:color="auto"/>
        <w:bottom w:val="none" w:sz="0" w:space="0" w:color="auto"/>
        <w:right w:val="none" w:sz="0" w:space="0" w:color="auto"/>
      </w:divBdr>
      <w:divsChild>
        <w:div w:id="634868536">
          <w:marLeft w:val="0"/>
          <w:marRight w:val="0"/>
          <w:marTop w:val="0"/>
          <w:marBottom w:val="0"/>
          <w:divBdr>
            <w:top w:val="none" w:sz="0" w:space="0" w:color="auto"/>
            <w:left w:val="none" w:sz="0" w:space="0" w:color="auto"/>
            <w:bottom w:val="none" w:sz="0" w:space="0" w:color="auto"/>
            <w:right w:val="none" w:sz="0" w:space="0" w:color="auto"/>
          </w:divBdr>
        </w:div>
        <w:div w:id="746345331">
          <w:marLeft w:val="0"/>
          <w:marRight w:val="0"/>
          <w:marTop w:val="0"/>
          <w:marBottom w:val="0"/>
          <w:divBdr>
            <w:top w:val="none" w:sz="0" w:space="0" w:color="auto"/>
            <w:left w:val="none" w:sz="0" w:space="0" w:color="auto"/>
            <w:bottom w:val="none" w:sz="0" w:space="0" w:color="auto"/>
            <w:right w:val="none" w:sz="0" w:space="0" w:color="auto"/>
          </w:divBdr>
        </w:div>
        <w:div w:id="134565988">
          <w:marLeft w:val="0"/>
          <w:marRight w:val="0"/>
          <w:marTop w:val="0"/>
          <w:marBottom w:val="0"/>
          <w:divBdr>
            <w:top w:val="none" w:sz="0" w:space="0" w:color="auto"/>
            <w:left w:val="none" w:sz="0" w:space="0" w:color="auto"/>
            <w:bottom w:val="none" w:sz="0" w:space="0" w:color="auto"/>
            <w:right w:val="none" w:sz="0" w:space="0" w:color="auto"/>
          </w:divBdr>
        </w:div>
        <w:div w:id="585117312">
          <w:marLeft w:val="0"/>
          <w:marRight w:val="0"/>
          <w:marTop w:val="0"/>
          <w:marBottom w:val="0"/>
          <w:divBdr>
            <w:top w:val="none" w:sz="0" w:space="0" w:color="auto"/>
            <w:left w:val="none" w:sz="0" w:space="0" w:color="auto"/>
            <w:bottom w:val="none" w:sz="0" w:space="0" w:color="auto"/>
            <w:right w:val="none" w:sz="0" w:space="0" w:color="auto"/>
          </w:divBdr>
        </w:div>
        <w:div w:id="1903370904">
          <w:marLeft w:val="0"/>
          <w:marRight w:val="0"/>
          <w:marTop w:val="0"/>
          <w:marBottom w:val="0"/>
          <w:divBdr>
            <w:top w:val="none" w:sz="0" w:space="0" w:color="auto"/>
            <w:left w:val="none" w:sz="0" w:space="0" w:color="auto"/>
            <w:bottom w:val="none" w:sz="0" w:space="0" w:color="auto"/>
            <w:right w:val="none" w:sz="0" w:space="0" w:color="auto"/>
          </w:divBdr>
        </w:div>
        <w:div w:id="1096098726">
          <w:marLeft w:val="0"/>
          <w:marRight w:val="0"/>
          <w:marTop w:val="0"/>
          <w:marBottom w:val="0"/>
          <w:divBdr>
            <w:top w:val="none" w:sz="0" w:space="0" w:color="auto"/>
            <w:left w:val="none" w:sz="0" w:space="0" w:color="auto"/>
            <w:bottom w:val="none" w:sz="0" w:space="0" w:color="auto"/>
            <w:right w:val="none" w:sz="0" w:space="0" w:color="auto"/>
          </w:divBdr>
        </w:div>
        <w:div w:id="600918496">
          <w:marLeft w:val="0"/>
          <w:marRight w:val="0"/>
          <w:marTop w:val="0"/>
          <w:marBottom w:val="0"/>
          <w:divBdr>
            <w:top w:val="none" w:sz="0" w:space="0" w:color="auto"/>
            <w:left w:val="none" w:sz="0" w:space="0" w:color="auto"/>
            <w:bottom w:val="none" w:sz="0" w:space="0" w:color="auto"/>
            <w:right w:val="none" w:sz="0" w:space="0" w:color="auto"/>
          </w:divBdr>
        </w:div>
        <w:div w:id="708454700">
          <w:marLeft w:val="0"/>
          <w:marRight w:val="0"/>
          <w:marTop w:val="0"/>
          <w:marBottom w:val="0"/>
          <w:divBdr>
            <w:top w:val="none" w:sz="0" w:space="0" w:color="auto"/>
            <w:left w:val="none" w:sz="0" w:space="0" w:color="auto"/>
            <w:bottom w:val="none" w:sz="0" w:space="0" w:color="auto"/>
            <w:right w:val="none" w:sz="0" w:space="0" w:color="auto"/>
          </w:divBdr>
        </w:div>
        <w:div w:id="342243029">
          <w:marLeft w:val="0"/>
          <w:marRight w:val="0"/>
          <w:marTop w:val="0"/>
          <w:marBottom w:val="0"/>
          <w:divBdr>
            <w:top w:val="none" w:sz="0" w:space="0" w:color="auto"/>
            <w:left w:val="none" w:sz="0" w:space="0" w:color="auto"/>
            <w:bottom w:val="none" w:sz="0" w:space="0" w:color="auto"/>
            <w:right w:val="none" w:sz="0" w:space="0" w:color="auto"/>
          </w:divBdr>
        </w:div>
        <w:div w:id="676739208">
          <w:marLeft w:val="0"/>
          <w:marRight w:val="0"/>
          <w:marTop w:val="0"/>
          <w:marBottom w:val="0"/>
          <w:divBdr>
            <w:top w:val="none" w:sz="0" w:space="0" w:color="auto"/>
            <w:left w:val="none" w:sz="0" w:space="0" w:color="auto"/>
            <w:bottom w:val="none" w:sz="0" w:space="0" w:color="auto"/>
            <w:right w:val="none" w:sz="0" w:space="0" w:color="auto"/>
          </w:divBdr>
        </w:div>
        <w:div w:id="1646817482">
          <w:marLeft w:val="0"/>
          <w:marRight w:val="0"/>
          <w:marTop w:val="0"/>
          <w:marBottom w:val="0"/>
          <w:divBdr>
            <w:top w:val="none" w:sz="0" w:space="0" w:color="auto"/>
            <w:left w:val="none" w:sz="0" w:space="0" w:color="auto"/>
            <w:bottom w:val="none" w:sz="0" w:space="0" w:color="auto"/>
            <w:right w:val="none" w:sz="0" w:space="0" w:color="auto"/>
          </w:divBdr>
        </w:div>
        <w:div w:id="625501868">
          <w:marLeft w:val="0"/>
          <w:marRight w:val="0"/>
          <w:marTop w:val="0"/>
          <w:marBottom w:val="0"/>
          <w:divBdr>
            <w:top w:val="none" w:sz="0" w:space="0" w:color="auto"/>
            <w:left w:val="none" w:sz="0" w:space="0" w:color="auto"/>
            <w:bottom w:val="none" w:sz="0" w:space="0" w:color="auto"/>
            <w:right w:val="none" w:sz="0" w:space="0" w:color="auto"/>
          </w:divBdr>
        </w:div>
        <w:div w:id="197008786">
          <w:marLeft w:val="0"/>
          <w:marRight w:val="0"/>
          <w:marTop w:val="0"/>
          <w:marBottom w:val="0"/>
          <w:divBdr>
            <w:top w:val="none" w:sz="0" w:space="0" w:color="auto"/>
            <w:left w:val="none" w:sz="0" w:space="0" w:color="auto"/>
            <w:bottom w:val="none" w:sz="0" w:space="0" w:color="auto"/>
            <w:right w:val="none" w:sz="0" w:space="0" w:color="auto"/>
          </w:divBdr>
        </w:div>
        <w:div w:id="1816725992">
          <w:marLeft w:val="0"/>
          <w:marRight w:val="0"/>
          <w:marTop w:val="0"/>
          <w:marBottom w:val="0"/>
          <w:divBdr>
            <w:top w:val="none" w:sz="0" w:space="0" w:color="auto"/>
            <w:left w:val="none" w:sz="0" w:space="0" w:color="auto"/>
            <w:bottom w:val="none" w:sz="0" w:space="0" w:color="auto"/>
            <w:right w:val="none" w:sz="0" w:space="0" w:color="auto"/>
          </w:divBdr>
        </w:div>
        <w:div w:id="656886197">
          <w:marLeft w:val="0"/>
          <w:marRight w:val="0"/>
          <w:marTop w:val="0"/>
          <w:marBottom w:val="0"/>
          <w:divBdr>
            <w:top w:val="none" w:sz="0" w:space="0" w:color="auto"/>
            <w:left w:val="none" w:sz="0" w:space="0" w:color="auto"/>
            <w:bottom w:val="none" w:sz="0" w:space="0" w:color="auto"/>
            <w:right w:val="none" w:sz="0" w:space="0" w:color="auto"/>
          </w:divBdr>
        </w:div>
        <w:div w:id="1384252016">
          <w:marLeft w:val="0"/>
          <w:marRight w:val="0"/>
          <w:marTop w:val="0"/>
          <w:marBottom w:val="0"/>
          <w:divBdr>
            <w:top w:val="none" w:sz="0" w:space="0" w:color="auto"/>
            <w:left w:val="none" w:sz="0" w:space="0" w:color="auto"/>
            <w:bottom w:val="none" w:sz="0" w:space="0" w:color="auto"/>
            <w:right w:val="none" w:sz="0" w:space="0" w:color="auto"/>
          </w:divBdr>
        </w:div>
        <w:div w:id="344747997">
          <w:marLeft w:val="0"/>
          <w:marRight w:val="0"/>
          <w:marTop w:val="0"/>
          <w:marBottom w:val="0"/>
          <w:divBdr>
            <w:top w:val="none" w:sz="0" w:space="0" w:color="auto"/>
            <w:left w:val="none" w:sz="0" w:space="0" w:color="auto"/>
            <w:bottom w:val="none" w:sz="0" w:space="0" w:color="auto"/>
            <w:right w:val="none" w:sz="0" w:space="0" w:color="auto"/>
          </w:divBdr>
        </w:div>
        <w:div w:id="459306364">
          <w:marLeft w:val="0"/>
          <w:marRight w:val="0"/>
          <w:marTop w:val="0"/>
          <w:marBottom w:val="0"/>
          <w:divBdr>
            <w:top w:val="none" w:sz="0" w:space="0" w:color="auto"/>
            <w:left w:val="none" w:sz="0" w:space="0" w:color="auto"/>
            <w:bottom w:val="none" w:sz="0" w:space="0" w:color="auto"/>
            <w:right w:val="none" w:sz="0" w:space="0" w:color="auto"/>
          </w:divBdr>
        </w:div>
        <w:div w:id="1197691663">
          <w:marLeft w:val="0"/>
          <w:marRight w:val="0"/>
          <w:marTop w:val="0"/>
          <w:marBottom w:val="0"/>
          <w:divBdr>
            <w:top w:val="none" w:sz="0" w:space="0" w:color="auto"/>
            <w:left w:val="none" w:sz="0" w:space="0" w:color="auto"/>
            <w:bottom w:val="none" w:sz="0" w:space="0" w:color="auto"/>
            <w:right w:val="none" w:sz="0" w:space="0" w:color="auto"/>
          </w:divBdr>
        </w:div>
        <w:div w:id="1961834357">
          <w:marLeft w:val="0"/>
          <w:marRight w:val="0"/>
          <w:marTop w:val="0"/>
          <w:marBottom w:val="0"/>
          <w:divBdr>
            <w:top w:val="none" w:sz="0" w:space="0" w:color="auto"/>
            <w:left w:val="none" w:sz="0" w:space="0" w:color="auto"/>
            <w:bottom w:val="none" w:sz="0" w:space="0" w:color="auto"/>
            <w:right w:val="none" w:sz="0" w:space="0" w:color="auto"/>
          </w:divBdr>
        </w:div>
        <w:div w:id="180584247">
          <w:marLeft w:val="0"/>
          <w:marRight w:val="0"/>
          <w:marTop w:val="0"/>
          <w:marBottom w:val="0"/>
          <w:divBdr>
            <w:top w:val="none" w:sz="0" w:space="0" w:color="auto"/>
            <w:left w:val="none" w:sz="0" w:space="0" w:color="auto"/>
            <w:bottom w:val="none" w:sz="0" w:space="0" w:color="auto"/>
            <w:right w:val="none" w:sz="0" w:space="0" w:color="auto"/>
          </w:divBdr>
        </w:div>
        <w:div w:id="294801934">
          <w:marLeft w:val="0"/>
          <w:marRight w:val="0"/>
          <w:marTop w:val="0"/>
          <w:marBottom w:val="0"/>
          <w:divBdr>
            <w:top w:val="none" w:sz="0" w:space="0" w:color="auto"/>
            <w:left w:val="none" w:sz="0" w:space="0" w:color="auto"/>
            <w:bottom w:val="none" w:sz="0" w:space="0" w:color="auto"/>
            <w:right w:val="none" w:sz="0" w:space="0" w:color="auto"/>
          </w:divBdr>
        </w:div>
        <w:div w:id="53629357">
          <w:marLeft w:val="0"/>
          <w:marRight w:val="0"/>
          <w:marTop w:val="0"/>
          <w:marBottom w:val="0"/>
          <w:divBdr>
            <w:top w:val="none" w:sz="0" w:space="0" w:color="auto"/>
            <w:left w:val="none" w:sz="0" w:space="0" w:color="auto"/>
            <w:bottom w:val="none" w:sz="0" w:space="0" w:color="auto"/>
            <w:right w:val="none" w:sz="0" w:space="0" w:color="auto"/>
          </w:divBdr>
        </w:div>
        <w:div w:id="179587546">
          <w:marLeft w:val="0"/>
          <w:marRight w:val="0"/>
          <w:marTop w:val="0"/>
          <w:marBottom w:val="0"/>
          <w:divBdr>
            <w:top w:val="none" w:sz="0" w:space="0" w:color="auto"/>
            <w:left w:val="none" w:sz="0" w:space="0" w:color="auto"/>
            <w:bottom w:val="none" w:sz="0" w:space="0" w:color="auto"/>
            <w:right w:val="none" w:sz="0" w:space="0" w:color="auto"/>
          </w:divBdr>
        </w:div>
        <w:div w:id="1068455379">
          <w:marLeft w:val="0"/>
          <w:marRight w:val="0"/>
          <w:marTop w:val="0"/>
          <w:marBottom w:val="0"/>
          <w:divBdr>
            <w:top w:val="none" w:sz="0" w:space="0" w:color="auto"/>
            <w:left w:val="none" w:sz="0" w:space="0" w:color="auto"/>
            <w:bottom w:val="none" w:sz="0" w:space="0" w:color="auto"/>
            <w:right w:val="none" w:sz="0" w:space="0" w:color="auto"/>
          </w:divBdr>
        </w:div>
        <w:div w:id="737751665">
          <w:marLeft w:val="0"/>
          <w:marRight w:val="0"/>
          <w:marTop w:val="0"/>
          <w:marBottom w:val="0"/>
          <w:divBdr>
            <w:top w:val="none" w:sz="0" w:space="0" w:color="auto"/>
            <w:left w:val="none" w:sz="0" w:space="0" w:color="auto"/>
            <w:bottom w:val="none" w:sz="0" w:space="0" w:color="auto"/>
            <w:right w:val="none" w:sz="0" w:space="0" w:color="auto"/>
          </w:divBdr>
        </w:div>
        <w:div w:id="996958690">
          <w:marLeft w:val="0"/>
          <w:marRight w:val="0"/>
          <w:marTop w:val="0"/>
          <w:marBottom w:val="0"/>
          <w:divBdr>
            <w:top w:val="none" w:sz="0" w:space="0" w:color="auto"/>
            <w:left w:val="none" w:sz="0" w:space="0" w:color="auto"/>
            <w:bottom w:val="none" w:sz="0" w:space="0" w:color="auto"/>
            <w:right w:val="none" w:sz="0" w:space="0" w:color="auto"/>
          </w:divBdr>
        </w:div>
        <w:div w:id="922103958">
          <w:marLeft w:val="0"/>
          <w:marRight w:val="0"/>
          <w:marTop w:val="0"/>
          <w:marBottom w:val="0"/>
          <w:divBdr>
            <w:top w:val="none" w:sz="0" w:space="0" w:color="auto"/>
            <w:left w:val="none" w:sz="0" w:space="0" w:color="auto"/>
            <w:bottom w:val="none" w:sz="0" w:space="0" w:color="auto"/>
            <w:right w:val="none" w:sz="0" w:space="0" w:color="auto"/>
          </w:divBdr>
        </w:div>
        <w:div w:id="2018077729">
          <w:marLeft w:val="0"/>
          <w:marRight w:val="0"/>
          <w:marTop w:val="0"/>
          <w:marBottom w:val="0"/>
          <w:divBdr>
            <w:top w:val="none" w:sz="0" w:space="0" w:color="auto"/>
            <w:left w:val="none" w:sz="0" w:space="0" w:color="auto"/>
            <w:bottom w:val="none" w:sz="0" w:space="0" w:color="auto"/>
            <w:right w:val="none" w:sz="0" w:space="0" w:color="auto"/>
          </w:divBdr>
        </w:div>
        <w:div w:id="1628507205">
          <w:marLeft w:val="0"/>
          <w:marRight w:val="0"/>
          <w:marTop w:val="0"/>
          <w:marBottom w:val="0"/>
          <w:divBdr>
            <w:top w:val="none" w:sz="0" w:space="0" w:color="auto"/>
            <w:left w:val="none" w:sz="0" w:space="0" w:color="auto"/>
            <w:bottom w:val="none" w:sz="0" w:space="0" w:color="auto"/>
            <w:right w:val="none" w:sz="0" w:space="0" w:color="auto"/>
          </w:divBdr>
        </w:div>
        <w:div w:id="805010622">
          <w:marLeft w:val="0"/>
          <w:marRight w:val="0"/>
          <w:marTop w:val="0"/>
          <w:marBottom w:val="0"/>
          <w:divBdr>
            <w:top w:val="none" w:sz="0" w:space="0" w:color="auto"/>
            <w:left w:val="none" w:sz="0" w:space="0" w:color="auto"/>
            <w:bottom w:val="none" w:sz="0" w:space="0" w:color="auto"/>
            <w:right w:val="none" w:sz="0" w:space="0" w:color="auto"/>
          </w:divBdr>
        </w:div>
        <w:div w:id="901252825">
          <w:marLeft w:val="0"/>
          <w:marRight w:val="0"/>
          <w:marTop w:val="0"/>
          <w:marBottom w:val="0"/>
          <w:divBdr>
            <w:top w:val="none" w:sz="0" w:space="0" w:color="auto"/>
            <w:left w:val="none" w:sz="0" w:space="0" w:color="auto"/>
            <w:bottom w:val="none" w:sz="0" w:space="0" w:color="auto"/>
            <w:right w:val="none" w:sz="0" w:space="0" w:color="auto"/>
          </w:divBdr>
        </w:div>
        <w:div w:id="1094327812">
          <w:marLeft w:val="0"/>
          <w:marRight w:val="0"/>
          <w:marTop w:val="0"/>
          <w:marBottom w:val="0"/>
          <w:divBdr>
            <w:top w:val="none" w:sz="0" w:space="0" w:color="auto"/>
            <w:left w:val="none" w:sz="0" w:space="0" w:color="auto"/>
            <w:bottom w:val="none" w:sz="0" w:space="0" w:color="auto"/>
            <w:right w:val="none" w:sz="0" w:space="0" w:color="auto"/>
          </w:divBdr>
        </w:div>
        <w:div w:id="498037111">
          <w:marLeft w:val="0"/>
          <w:marRight w:val="0"/>
          <w:marTop w:val="0"/>
          <w:marBottom w:val="0"/>
          <w:divBdr>
            <w:top w:val="none" w:sz="0" w:space="0" w:color="auto"/>
            <w:left w:val="none" w:sz="0" w:space="0" w:color="auto"/>
            <w:bottom w:val="none" w:sz="0" w:space="0" w:color="auto"/>
            <w:right w:val="none" w:sz="0" w:space="0" w:color="auto"/>
          </w:divBdr>
        </w:div>
        <w:div w:id="41294080">
          <w:marLeft w:val="0"/>
          <w:marRight w:val="0"/>
          <w:marTop w:val="0"/>
          <w:marBottom w:val="0"/>
          <w:divBdr>
            <w:top w:val="none" w:sz="0" w:space="0" w:color="auto"/>
            <w:left w:val="none" w:sz="0" w:space="0" w:color="auto"/>
            <w:bottom w:val="none" w:sz="0" w:space="0" w:color="auto"/>
            <w:right w:val="none" w:sz="0" w:space="0" w:color="auto"/>
          </w:divBdr>
        </w:div>
      </w:divsChild>
    </w:div>
    <w:div w:id="1214270460">
      <w:bodyDiv w:val="1"/>
      <w:marLeft w:val="0"/>
      <w:marRight w:val="0"/>
      <w:marTop w:val="0"/>
      <w:marBottom w:val="0"/>
      <w:divBdr>
        <w:top w:val="none" w:sz="0" w:space="0" w:color="auto"/>
        <w:left w:val="none" w:sz="0" w:space="0" w:color="auto"/>
        <w:bottom w:val="none" w:sz="0" w:space="0" w:color="auto"/>
        <w:right w:val="none" w:sz="0" w:space="0" w:color="auto"/>
      </w:divBdr>
      <w:divsChild>
        <w:div w:id="1946426685">
          <w:marLeft w:val="0"/>
          <w:marRight w:val="0"/>
          <w:marTop w:val="0"/>
          <w:marBottom w:val="0"/>
          <w:divBdr>
            <w:top w:val="none" w:sz="0" w:space="0" w:color="auto"/>
            <w:left w:val="none" w:sz="0" w:space="0" w:color="auto"/>
            <w:bottom w:val="none" w:sz="0" w:space="0" w:color="auto"/>
            <w:right w:val="none" w:sz="0" w:space="0" w:color="auto"/>
          </w:divBdr>
          <w:divsChild>
            <w:div w:id="11242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1960">
      <w:bodyDiv w:val="1"/>
      <w:marLeft w:val="0"/>
      <w:marRight w:val="0"/>
      <w:marTop w:val="0"/>
      <w:marBottom w:val="0"/>
      <w:divBdr>
        <w:top w:val="none" w:sz="0" w:space="0" w:color="auto"/>
        <w:left w:val="none" w:sz="0" w:space="0" w:color="auto"/>
        <w:bottom w:val="none" w:sz="0" w:space="0" w:color="auto"/>
        <w:right w:val="none" w:sz="0" w:space="0" w:color="auto"/>
      </w:divBdr>
    </w:div>
    <w:div w:id="1613632918">
      <w:bodyDiv w:val="1"/>
      <w:marLeft w:val="0"/>
      <w:marRight w:val="0"/>
      <w:marTop w:val="0"/>
      <w:marBottom w:val="0"/>
      <w:divBdr>
        <w:top w:val="none" w:sz="0" w:space="0" w:color="auto"/>
        <w:left w:val="none" w:sz="0" w:space="0" w:color="auto"/>
        <w:bottom w:val="none" w:sz="0" w:space="0" w:color="auto"/>
        <w:right w:val="none" w:sz="0" w:space="0" w:color="auto"/>
      </w:divBdr>
    </w:div>
    <w:div w:id="2015644977">
      <w:bodyDiv w:val="1"/>
      <w:marLeft w:val="0"/>
      <w:marRight w:val="0"/>
      <w:marTop w:val="0"/>
      <w:marBottom w:val="0"/>
      <w:divBdr>
        <w:top w:val="none" w:sz="0" w:space="0" w:color="auto"/>
        <w:left w:val="none" w:sz="0" w:space="0" w:color="auto"/>
        <w:bottom w:val="none" w:sz="0" w:space="0" w:color="auto"/>
        <w:right w:val="none" w:sz="0" w:space="0" w:color="auto"/>
      </w:divBdr>
      <w:divsChild>
        <w:div w:id="1326441">
          <w:marLeft w:val="0"/>
          <w:marRight w:val="0"/>
          <w:marTop w:val="0"/>
          <w:marBottom w:val="0"/>
          <w:divBdr>
            <w:top w:val="none" w:sz="0" w:space="0" w:color="auto"/>
            <w:left w:val="none" w:sz="0" w:space="0" w:color="auto"/>
            <w:bottom w:val="none" w:sz="0" w:space="0" w:color="auto"/>
            <w:right w:val="none" w:sz="0" w:space="0" w:color="auto"/>
          </w:divBdr>
          <w:divsChild>
            <w:div w:id="288361586">
              <w:marLeft w:val="0"/>
              <w:marRight w:val="0"/>
              <w:marTop w:val="0"/>
              <w:marBottom w:val="0"/>
              <w:divBdr>
                <w:top w:val="none" w:sz="0" w:space="0" w:color="auto"/>
                <w:left w:val="none" w:sz="0" w:space="0" w:color="auto"/>
                <w:bottom w:val="none" w:sz="0" w:space="0" w:color="auto"/>
                <w:right w:val="none" w:sz="0" w:space="0" w:color="auto"/>
              </w:divBdr>
              <w:divsChild>
                <w:div w:id="188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ndee.ac.uk/media/dundeewebsite/ethics/Forms-A-and-B-Research-Data-Management-Guidance-v1-10122018.pdf" TargetMode="External"/><Relationship Id="rId13" Type="http://schemas.openxmlformats.org/officeDocument/2006/relationships/hyperlink" Target="https://www.dundee.ac.uk/safety/policy/general/spa11-2002/" TargetMode="External"/><Relationship Id="rId18" Type="http://schemas.openxmlformats.org/officeDocument/2006/relationships/customXml" Target="ink/ink2.xm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mailto:kvzmarshalov@dundee.ac.uk" TargetMode="External"/><Relationship Id="rId12" Type="http://schemas.openxmlformats.org/officeDocument/2006/relationships/hyperlink" Target="https://www.dundee.ac.uk/media/dundeewebsite/ethics/Forms-A-and-B-Research-Data-Management-Guidance-v1-10122018.pdf" TargetMode="External"/><Relationship Id="rId17" Type="http://schemas.openxmlformats.org/officeDocument/2006/relationships/image" Target="media/image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customXml" Target="ink/ink1.xml"/><Relationship Id="rId20" Type="http://schemas.openxmlformats.org/officeDocument/2006/relationships/customXml" Target="ink/ink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dundee.ac.uk/media/dundeewebsite/ethics/Forms-A-and-B-Research-Data-Management-Guidance-v1-10122018.pdf"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dundee.ac.uk/media/dundeewebsite/ethics/documents/Code-of-Practice-for-Non-Clinical-Research-Ethics-v2-July%202016.pdf"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mailto:dataprotection@dundee.ac.uk"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ico.org.uk/for-organisations/guide-to-the-general-data-protection-regulation-gdpr/principles/lawfulness-fairness-and-transparency/" TargetMode="External"/><Relationship Id="rId14" Type="http://schemas.openxmlformats.org/officeDocument/2006/relationships/hyperlink" Target="https://www.dundee.ac.uk/safety/policy/general/spa44-2010/" TargetMode="External"/><Relationship Id="rId22" Type="http://schemas.openxmlformats.org/officeDocument/2006/relationships/header" Target="header1.xml"/><Relationship Id="rId27"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s://ico.org.uk/" TargetMode="External"/><Relationship Id="rId2" Type="http://schemas.openxmlformats.org/officeDocument/2006/relationships/hyperlink" Target="https://www.dundee.ac.uk/information-governance/dataprotection/" TargetMode="External"/><Relationship Id="rId1" Type="http://schemas.openxmlformats.org/officeDocument/2006/relationships/hyperlink" Target="https://www.onlinesurveys.ac.uk/" TargetMode="External"/><Relationship Id="rId4" Type="http://schemas.openxmlformats.org/officeDocument/2006/relationships/hyperlink" Target="https://www.dundee.ac.uk/media/dundeewebsite/ethics/documents/Policy-to-Govern-the-Management-of-Research-Data.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06T11:33:09.065"/>
    </inkml:context>
    <inkml:brush xml:id="br0">
      <inkml:brushProperty name="width" value="0.025" units="cm"/>
      <inkml:brushProperty name="height" value="0.025" units="cm"/>
      <inkml:brushProperty name="color" value="#333333"/>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06T11:33:30.696"/>
    </inkml:context>
    <inkml:brush xml:id="br0">
      <inkml:brushProperty name="width" value="0.02498" units="cm"/>
      <inkml:brushProperty name="height" value="0.02498" units="cm"/>
      <inkml:brushProperty name="color" value="#333333"/>
      <inkml:brushProperty name="ignorePressure" value="1"/>
    </inkml:brush>
  </inkml:definitions>
  <inkml:trace contextRef="#ctx0" brushRef="#br0">35 523,'-2'-2,"0"-1,0 1,1-1,-1 0,1 0,-1 1,1-1,0 0,0 0,0 0,1 0,-1-1,-3-41,3 35,0-41,2 0,3-6,0-4,-3-15,-1 56,-2 0,0 0,-2 0,0 0,-5-14,18 42,0 0,-1 1,6 6,12 19,12 14,1-2,15 11,-39-43,0 0,1-2,1 0,0 0,0-2,1 0,0-1,17 5,-23-10,-1-2,0 0,1 0,-1-1,1 0,-1-1,1-1,0 0,-1 0,1-1,5-2,1 0,-1-1,1-1,-1-1,0-1,-1 0,15-9,-16 6,-1-1,0 0,0-1,5-7,-9 42,1 12,-2 1,-1-1,-2 2,-1-1,0 16,-1 66,-5 0,-1-40,3-4,0-23,-2 0,-4 21,-1-41,-2 1,-1-2,-1 1,-2-1,-12 22,14-31,-1-1,-1 1,-1-2,-1 1,0-2,-1 0,-1-1,0 0,-1-1,-1-1,-4 1,12-9,0-1,-1 0,0 0,1-1,-1-1,-1 0,1-1,0 0,-1 0,1-1,-1-1,1 0,-1-1,5 1,1-1,-1 0,1 0,-1 0,1-1,0 0,-1-1,1 1,0-1,1 0,-1 0,0-1,1 0,0 0,0 0,0-1,0 0,1 1,0-2,0 1,0 0,-3-7,1 0,1-1,0 0,0 0,2 0,-1-1,2 0,0 0,0 1,2-1,-1 0,2 0,0 0,1 0,0 0,-1 10,0 1,0 0,0 0,0 0,1 0,-1 0,1 1,0-1,0 0,0 1,0-1,0 1,0 0,1-1,-1 1,1 1,0-1,-1 0,1 0,1 1,2-2</inkml:trace>
  <inkml:trace contextRef="#ctx0" brushRef="#br0" timeOffset="898.87">821 960,'91'-77,"-67"54,-2 0,12-16,-26 27,0 0,0 0,-1 0,-1-1,0 0,-1 0,1-3,14-62,-4-1,5-69,-13 90,-6 31,-1-1,-1 0,-1-8,-1-20,2 54,0 2</inkml:trace>
  <inkml:trace contextRef="#ctx0" brushRef="#br0" timeOffset="4037.58">758 1034,'14'-16,"-1"0,10-15,4-5,-14 19,2-2,0 1,9-8,-20 22,0 0,0 0,1 1,-1 0,1 0,0 0,0 0,0 1,0-1,0 2,0-1,1 0,0 1,-4 1,0 0,0 0,0 0,1 1,-1-1,0 1,0-1,0 1,-1 0,1 0,0 0,0 0,0 0,-1 0,1 0,0 1,-1-1,1 1,-1-1,0 1,1-1,-1 1,0 0,0 0,0 0,0-1,0 1,-1 0,2 2,2 8,0 0,-1 0,0 0,0 5,0 13,0 0,-3 0,-1 17,0-6,4 28,-2-56,0-1,2 0,-1 1,2-1,-1 0,2-1,3 8,-7-17,-1 0,1-1,0 1,0 0,0 0,0-1,1 1,-1-1,0 1,1-1,-1 1,1-1,0 0,-1 0,1 0,0 0,0 0,-1 0,2 0,0-1,-1 1,1-2,-1 1,0 0,1 0,-1-1,1 1,-1-1,0 0,0 0,1 0,-1 0,0 0,0 0,0 0,1-2,34-22,-2-2,-2-1,0-2,-2-1,-1-2,-1-1,-3-1,0-1,29-49,-4-2,38-89,-60 109,-2 0,9-38,-26 70,-2-1,-1 0,-1-1,-3 0,0-33,-3 68,0 1,0 0,0-1,0 1,0 0,0-1,0 1,0 0,-1-1,1 1,-1 0,1-1,-1 1,1 0,-1 0,0 0,1-1,-1 1,0 0,0 0,0 0,0 0,0 0,0 1,0-1,0 0,0 0,0 1,-1-1,-1 0,-1 1,1 0,0-1,-1 1,1 1,-1-1,1 0,0 1,-1 0,1-1,-1 2,-4 0,1 0,0 1,0 0,0 0,0 1,0-1,1 2,0-1,0 1,0 0,0 0,-2 4,0 0,1 1,0 0,0 0,1 1,0 0,1 0,-2 7,-4 13,3 2,0-1,2 1,2 0,0 14,1 15,3 0,7 53,24 123,-28-216,-1-5,2 0,-1 0,2 0,1-1,0 0,0 0,2 0,3 4,-8-15,0 0,0-1,0 1,1-1,0 0,-1 0,2 0,-1-1,0 1,1-1,0 0,-1 0,1-1,0 1,1-1,-1 0,0 0,0-1,1 0,-1 0,1 0,0 0,-1-1,1 0,-1 0,1-1,2 0,-5 0,1-1,-1 0,1 0,-1 0,0 0,0 0,0-1,0 1,0-1,-1 0,1 0,-1 0,1 0,-1 0,10-12,57-59,-3-4,53-81,-90 115,-2-2,-2-1,-2-1,-2-1,-2-1,6-28,-19 51,0 1,-2-1,-1 0,-1-3,-2 16,0-1,-1 1,0-1,-1 1,-1 0,0-1,-1 1,-3-6,5 15,-1-1,0 1,-1-1,1 1,-1 0,0 0,-2-1,4 4,0 0,0 0,0 0,0 0,-1 0,1 0,-1 1,0-1,1 1,-1 0,0 0,0 0,0 0,0 0,0 0,0 1,1 0,0 0,1 1,-1-1,0 1,0 0,0-1,1 1,-1 0,0 0,1 0,-1 0,1 0,-1 0,1 0,0 1,-1-1,1 1,0-1,0 1,0-1,-1 2,-18 36,19-38,-7 21,1 0,1 0,0 0,2 1,1 0,0 0,2 12,1 42,7 47,-2-65,-1 10,34 342,-37-399,1-1,1 1,-1-1,2 0,0 0,1 1,-4-9,0 0,1-1,-1 0,1 1,-1-1,1 0,0 0,0 0,0 0,0 0,1-1,-1 1,0 0,1-1,-1 0,1 0,-1 0,1 0,0 0,-1 0,1 0,0-1,0 0,-1 1,1-1,0 0,2 0,5-2,0 0,-1 0,1-1,-1 0,1 0,-1-1,0-1,-1 1,1-1,-1-1,0 0,0 0,0-1,20-17,-2-2,20-25,13-17,-4-3,22-40,-55 76,-2-1,-2 0,-1-1,-1-1,-3-1,7-27,-16 48,-1 0,-1 0,-1 0,0-1,-1 1,-1 0,-2-11,2 23,0-1,0 1,-1 0,1 0,-1 0,-1 0,1 0,-1 0,0 1,0-1,-1 1,0 0,0 0,0 0,0 1,-1-1,1 1,-1 0,-1 0,1 1,0-1,-1 1,-1 0,6 2,0 1,-1 0,1-1,0 1,-1 0,1 0,-1-1,1 1,-1 0,1 0,0 1,-1-1,1 0,-1 0,1 1,0-1,-1 1,1-1,0 1,-1-1,1 1,0 0,0 0,0 0,0 0,0 0,0 0,0 0,0 0,0 0,0 0,0 0,0 1,-3 5,0 0,1 1,0-1,0 1,-1 3,2-2,-8 24,2 0,1 1,2 0,1 0,2 0,1 0,2 1,2 5,10 73,22 89,-22-139,-4-8,19 81,-23-116,2 1,0-1,1 0,1-1,3 6,-9-20,0-1,0 1,1-1,-1 1,1-1,0 0,0 0,0-1,1 1,-1-1,1 0,0 0,0 0,0-1,0 0,0 0,0 0,1-1,-1 1,1-1,-1 0,1-1,1 0,3 0,1-1,-1 0,0-1,0 0,1 0,-1-1,0-1,-1 0,1 0,-1-1,0 0,1-1,17-12,-1-1,-1-1,-1-1,21-24,13-21,8-16,-55 69,-1-1,0-1,-1 0,-1 0,0-1,-1 0,-1 0,3-13,-8 23,1 0,-1 0,-1-1,1 1,-1 0,0-1,0 1,-1 0,0-1,0 1,0 0,-1 0,0 0,0 0,0 0,-1 0,0 1,0-1,-1 1,0 0,1 0,-2 0,1 0,0 1,-2-2,-4-1,-1-1,1 1,-1 1,0 0,-1 0,0 1,0 1,0 0,-9-1,-22-5,0 3,-7 2,32 2,-237-20,1 11,-2 11,1 11,-17 13,-595 103,779-111,11-2,-7 2,-1-4,-21-2,99-9,7 0,8 3,-6-3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5T08:38:58.801"/>
    </inkml:context>
    <inkml:brush xml:id="br0">
      <inkml:brushProperty name="width" value="0.04286" units="cm"/>
      <inkml:brushProperty name="height" value="0.04286" units="cm"/>
    </inkml:brush>
  </inkml:definitions>
  <inkml:trace contextRef="#ctx0" brushRef="#br0">41 253 8027,'-1'23'0,"-1"1"0,0 2 0,-1 6 0,-1 6 0,-2 13 0,1 6 0,1 4 0,-1 9 0,1-8 0,2-5 0,0-1 0,1-14 0,1 2 0,0-9 0,0 0 0,0-9 0,0-9 0,0-12 0,4-22 0,1-12 0</inkml:trace>
  <inkml:trace contextRef="#ctx0" brushRef="#br0" timeOffset="484">52 391 8027,'3'42'0,"7"8"0,1-1 0,4 2 0,3 2 0,1-3 0,3 3 0,-3-9 0,-2-8 0,-1-4 0,0-8 0,2-1 0,-1-12 0,3-12 0,0-23 0,0-21 0,2-12 0,-1-8 0,5-15 0,-3 9 0,-2 6 0,-7 25 0,1-1 0,-1 5 0,2 0 0,-6 20 0,-1 14 0,-5 26 0,-3 26 0,0 7 0,0 7 0,1 6 0,1-6 0,-1-6 0,0-1 0,-1-15 0,0 2 0,1-9 0,0-2 0,2-8 0,2-10 0,10-9 0,5-8 0</inkml:trace>
  <inkml:trace contextRef="#ctx0" brushRef="#br0" timeOffset="2085">1242 243 8027,'19'-42'0,"-7"12"0,-8 9 0,-4 9 0,-5 0 0,-2 4 0,-8 3 0,-4 3 0,-9 2 0,-10 3 0,-6 12 0,-10 16 0,0 16 0,0 9 0,5 9 0,8 3 0,9 0 0,8 3 0,12 3 0,8 6 0,18-8 0,15 2 0,8-19 0,13-8 0,-2-12 0,2-4 0,-2-6 0,-12-15 0,3-1 0,-9-7 0,2-1 0,-6-6 0,-6-4 0,-8-12 0,-5-9 0,-2-1 0,-1-3 0,4-4 0,4-2 0,6-1 0,6 6 0,7 8 0,8 2 0,-3 13 0,1 9 0,-8 2 0,1 1 0,-5 3 0,0 1 0,-5 4 0,-8 3 0,-5 2 0,-12 3 0,-10 2 0,-10 6 0,-1-2 0,1-1 0,-1 0 0,2-2 0,3-1 0,4-2 0,5-1 0,8-3 0,6-3 0,10-3 0,10-2 0,1-1 0,2-1 0,-2-2 0,0 2 0,-4-2 0,-3 0 0,-3 0 0,-4 0 0,-1 0 0,-3 0 0,3-4 0,1-4 0,6-14 0,5-14 0,8-23 0,5-16 0,2-17 0,-16 41 0,-2-2 0,1-1 0,-1 1 0,-1 0 0,0 2 0,10-38 0,-10 26 0,-1 11 0,-4 5 0,1 2 0,-2 1 0,-7 30 0,-12 35 0,-12 37 0,-15 32 0,16-40 0,-1 1 0,-1 4 0,0 0 0,-19 35 0,6-9 0,6-14 0,5-13 0,4-3 0,2 1 0,1 1 0,13-22 0,16-24 0,18-21 0,20-17 0,6-3 0,5-3 0,-5 7 0,-7 8 0,-7 7 0,7-1 0,-13 11 0,-1 5 0,-18 23 0,-23 18 0,-15 11 0,-14 6 0,-10 6 0,-2-6 0,3-8 0,-3-5 0,6-12 0,1-4 0,2-18 0,9-22 0,11-31 0,20-34 0,17-23 0,-4 42 0,3-2 0,3 0 0,2 0 0,2 1 0,1 1 0,1 3 0,1 3 0,20-27 0,8-2 0,-9 28 0,2 2 0,-6 18 0,-4 6 0,2 6 0,-10 14 0,-4 7 0,-10 15 0,-8 17 0,-2 19 0,-13 16 0,-10 17 0,-7 5 0,9-40 0,-1 0 0,0-1 0,0-1 0,-12 29 0,4-11 0,5-22 0,0 0 0,3-3 0,-3 0 0,16-39 0,7-21 0,17-23 0,17-18 0,10 1 0,9 1 0,2 11 0,3 8 0,-9 20 0,5 3 0,-9 11 0,-2 6 0,-10 10 0,-15 18 0,-23 19 0,-29 19 0,-22 8 0,-9-4 0,-12-3 0,1-5 0,-4-2 0,7-10 0,12-19 0,-7-2 0,-3-12 0,-4-7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CB4D1-803A-4314-8BEC-A978BE728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8</Pages>
  <Words>2496</Words>
  <Characters>14231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16694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Schloerscheidt</dc:creator>
  <cp:keywords/>
  <dc:description/>
  <cp:lastModifiedBy>Kaloyan Marshalov</cp:lastModifiedBy>
  <cp:revision>14</cp:revision>
  <cp:lastPrinted>2017-02-27T12:24:00Z</cp:lastPrinted>
  <dcterms:created xsi:type="dcterms:W3CDTF">2019-03-29T10:49:00Z</dcterms:created>
  <dcterms:modified xsi:type="dcterms:W3CDTF">2020-04-03T10:29:00Z</dcterms:modified>
</cp:coreProperties>
</file>