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B14DD" w:rsidRPr="007B14DD" w:rsidRDefault="007B14DD" w:rsidP="007B14DD">
      <w:pPr>
        <w:spacing w:before="100" w:beforeAutospacing="1" w:after="100" w:afterAutospacing="1" w:line="240" w:lineRule="auto"/>
        <w:rPr>
          <w:rFonts w:eastAsia="Times New Roman" w:cstheme="minorHAnsi"/>
          <w:b/>
          <w:sz w:val="28"/>
          <w:szCs w:val="28"/>
        </w:rPr>
      </w:pPr>
      <w:r w:rsidRPr="007B14DD">
        <w:rPr>
          <w:rFonts w:eastAsia="Times New Roman" w:cstheme="minorHAnsi"/>
          <w:b/>
          <w:sz w:val="28"/>
          <w:szCs w:val="28"/>
        </w:rPr>
        <w:t>SQL Server Analysis and Reporting</w:t>
      </w:r>
    </w:p>
    <w:p w:rsidR="007B14DD" w:rsidRPr="007B14DD" w:rsidRDefault="007B14DD" w:rsidP="007B14DD">
      <w:pPr>
        <w:pStyle w:val="ListParagraph"/>
        <w:numPr>
          <w:ilvl w:val="0"/>
          <w:numId w:val="38"/>
        </w:numPr>
        <w:spacing w:before="100" w:beforeAutospacing="1" w:after="100" w:afterAutospacing="1" w:line="240" w:lineRule="auto"/>
        <w:rPr>
          <w:rFonts w:eastAsia="Times New Roman" w:cstheme="minorHAnsi"/>
          <w:sz w:val="28"/>
          <w:szCs w:val="28"/>
        </w:rPr>
      </w:pPr>
      <w:r w:rsidRPr="007B14DD">
        <w:rPr>
          <w:rFonts w:eastAsia="Times New Roman" w:cstheme="minorHAnsi"/>
          <w:sz w:val="28"/>
          <w:szCs w:val="28"/>
        </w:rPr>
        <w:t>What is SQL Server Integration Services (SSIS)?</w:t>
      </w:r>
    </w:p>
    <w:p w:rsidR="007B14DD" w:rsidRPr="007B14DD" w:rsidRDefault="007B14DD" w:rsidP="007B14DD">
      <w:pPr>
        <w:pStyle w:val="ListParagraph"/>
        <w:numPr>
          <w:ilvl w:val="0"/>
          <w:numId w:val="38"/>
        </w:numPr>
        <w:spacing w:before="100" w:beforeAutospacing="1" w:after="100" w:afterAutospacing="1" w:line="240" w:lineRule="auto"/>
        <w:rPr>
          <w:rFonts w:eastAsia="Times New Roman" w:cstheme="minorHAnsi"/>
          <w:sz w:val="28"/>
          <w:szCs w:val="28"/>
        </w:rPr>
      </w:pPr>
      <w:r w:rsidRPr="007B14DD">
        <w:rPr>
          <w:rFonts w:eastAsia="Times New Roman" w:cstheme="minorHAnsi"/>
          <w:sz w:val="28"/>
          <w:szCs w:val="28"/>
        </w:rPr>
        <w:t>What is SQL Server Analysis Services (SSAS</w:t>
      </w:r>
      <w:proofErr w:type="gramStart"/>
      <w:r w:rsidRPr="007B14DD">
        <w:rPr>
          <w:rFonts w:eastAsia="Times New Roman" w:cstheme="minorHAnsi"/>
          <w:sz w:val="28"/>
          <w:szCs w:val="28"/>
        </w:rPr>
        <w:t>)(</w:t>
      </w:r>
      <w:proofErr w:type="gramEnd"/>
      <w:r w:rsidRPr="007B14DD">
        <w:rPr>
          <w:rFonts w:eastAsia="Times New Roman" w:cstheme="minorHAnsi"/>
          <w:sz w:val="28"/>
          <w:szCs w:val="28"/>
        </w:rPr>
        <w:t>Data Warehouse database)?</w:t>
      </w:r>
    </w:p>
    <w:p w:rsidR="007B14DD" w:rsidRPr="007B14DD" w:rsidRDefault="007B14DD" w:rsidP="007B14DD">
      <w:pPr>
        <w:pStyle w:val="ListParagraph"/>
        <w:numPr>
          <w:ilvl w:val="0"/>
          <w:numId w:val="38"/>
        </w:numPr>
        <w:spacing w:before="100" w:beforeAutospacing="1" w:after="100" w:afterAutospacing="1" w:line="240" w:lineRule="auto"/>
        <w:rPr>
          <w:rFonts w:eastAsia="Times New Roman" w:cstheme="minorHAnsi"/>
          <w:sz w:val="28"/>
          <w:szCs w:val="28"/>
        </w:rPr>
      </w:pPr>
      <w:r w:rsidRPr="007B14DD">
        <w:rPr>
          <w:rFonts w:eastAsia="Times New Roman" w:cstheme="minorHAnsi"/>
          <w:sz w:val="28"/>
          <w:szCs w:val="28"/>
        </w:rPr>
        <w:t>What is SQL Server Reporting Services (SSRS) and how do you create a report?</w:t>
      </w:r>
    </w:p>
    <w:p w:rsidR="00C7133A" w:rsidRPr="00C809D4" w:rsidRDefault="007B14DD" w:rsidP="00E602C4">
      <w:pPr>
        <w:pStyle w:val="ListParagraph"/>
        <w:numPr>
          <w:ilvl w:val="0"/>
          <w:numId w:val="38"/>
        </w:numPr>
        <w:spacing w:before="100" w:beforeAutospacing="1" w:after="100" w:afterAutospacing="1" w:line="240" w:lineRule="auto"/>
        <w:rPr>
          <w:rFonts w:eastAsia="Times New Roman" w:cstheme="minorHAnsi"/>
          <w:sz w:val="28"/>
          <w:szCs w:val="28"/>
        </w:rPr>
      </w:pPr>
      <w:r w:rsidRPr="007B14DD">
        <w:rPr>
          <w:rFonts w:eastAsia="Times New Roman" w:cstheme="minorHAnsi"/>
          <w:sz w:val="28"/>
          <w:szCs w:val="28"/>
        </w:rPr>
        <w:t>How do you design and build a data warehouse using SQL Server?</w:t>
      </w:r>
    </w:p>
    <w:p w:rsidR="00C7133A" w:rsidRDefault="00C7133A" w:rsidP="00E602C4">
      <w:pPr>
        <w:spacing w:before="100" w:beforeAutospacing="1" w:after="100" w:afterAutospacing="1" w:line="240" w:lineRule="auto"/>
        <w:rPr>
          <w:rFonts w:eastAsia="Times New Roman" w:cstheme="minorHAnsi"/>
          <w:b/>
          <w:sz w:val="28"/>
          <w:szCs w:val="28"/>
        </w:rPr>
      </w:pPr>
    </w:p>
    <w:p w:rsidR="00E602C4" w:rsidRPr="00C7133A" w:rsidRDefault="00E602C4" w:rsidP="00E602C4">
      <w:pPr>
        <w:spacing w:before="100" w:beforeAutospacing="1" w:after="100" w:afterAutospacing="1" w:line="240" w:lineRule="auto"/>
        <w:rPr>
          <w:rFonts w:eastAsia="Times New Roman" w:cstheme="minorHAnsi"/>
          <w:b/>
          <w:sz w:val="28"/>
          <w:szCs w:val="28"/>
        </w:rPr>
      </w:pPr>
      <w:r w:rsidRPr="00C7133A">
        <w:rPr>
          <w:rFonts w:eastAsia="Times New Roman" w:cstheme="minorHAnsi"/>
          <w:b/>
          <w:sz w:val="28"/>
          <w:szCs w:val="28"/>
        </w:rPr>
        <w:t>What is SQL Server Integration Services (SSIS)?</w:t>
      </w:r>
    </w:p>
    <w:p w:rsidR="00E602C4" w:rsidRPr="00E602C4" w:rsidRDefault="00E602C4" w:rsidP="00E602C4">
      <w:pPr>
        <w:spacing w:before="100" w:beforeAutospacing="1" w:after="100" w:afterAutospacing="1" w:line="240" w:lineRule="auto"/>
        <w:rPr>
          <w:rFonts w:eastAsia="Times New Roman" w:cstheme="minorHAnsi"/>
          <w:sz w:val="28"/>
          <w:szCs w:val="28"/>
        </w:rPr>
      </w:pPr>
      <w:r w:rsidRPr="00E602C4">
        <w:rPr>
          <w:rFonts w:eastAsia="Times New Roman" w:cstheme="minorHAnsi"/>
          <w:sz w:val="28"/>
          <w:szCs w:val="28"/>
        </w:rPr>
        <w:t>SQL Server Integration Services (SSIS) is a platform for building high-performance data integration and workflow solutions. It is part of Microsoft SQL Server and is used for a wide range of data migration, transformation, and extraction tasks. Here are some of the key features and functionalities of SSIS:</w:t>
      </w:r>
    </w:p>
    <w:p w:rsidR="00E602C4" w:rsidRPr="00E602C4" w:rsidRDefault="00E602C4" w:rsidP="00E602C4">
      <w:pPr>
        <w:spacing w:before="100" w:beforeAutospacing="1" w:after="100" w:afterAutospacing="1" w:line="240" w:lineRule="auto"/>
        <w:outlineLvl w:val="2"/>
        <w:rPr>
          <w:rFonts w:eastAsia="Times New Roman" w:cstheme="minorHAnsi"/>
          <w:b/>
          <w:bCs/>
          <w:sz w:val="28"/>
          <w:szCs w:val="28"/>
        </w:rPr>
      </w:pPr>
      <w:r w:rsidRPr="00E602C4">
        <w:rPr>
          <w:rFonts w:eastAsia="Times New Roman" w:cstheme="minorHAnsi"/>
          <w:b/>
          <w:bCs/>
          <w:sz w:val="28"/>
          <w:szCs w:val="28"/>
        </w:rPr>
        <w:t>Key Features of SSIS:</w:t>
      </w:r>
    </w:p>
    <w:p w:rsidR="00E602C4" w:rsidRPr="00E602C4" w:rsidRDefault="00E602C4" w:rsidP="00E602C4">
      <w:pPr>
        <w:numPr>
          <w:ilvl w:val="0"/>
          <w:numId w:val="1"/>
        </w:numPr>
        <w:spacing w:before="100" w:beforeAutospacing="1" w:after="100" w:afterAutospacing="1" w:line="240" w:lineRule="auto"/>
        <w:rPr>
          <w:rFonts w:eastAsia="Times New Roman" w:cstheme="minorHAnsi"/>
          <w:sz w:val="28"/>
          <w:szCs w:val="28"/>
        </w:rPr>
      </w:pPr>
      <w:r w:rsidRPr="00C7133A">
        <w:rPr>
          <w:rFonts w:eastAsia="Times New Roman" w:cstheme="minorHAnsi"/>
          <w:b/>
          <w:bCs/>
          <w:sz w:val="28"/>
          <w:szCs w:val="28"/>
        </w:rPr>
        <w:t>Data Integration</w:t>
      </w:r>
      <w:r w:rsidRPr="00E602C4">
        <w:rPr>
          <w:rFonts w:eastAsia="Times New Roman" w:cstheme="minorHAnsi"/>
          <w:sz w:val="28"/>
          <w:szCs w:val="28"/>
        </w:rPr>
        <w:t>: SSIS can extract, transform, and load (ETL) data from various sources (like databases, flat files, Excel, XML, etc.) and load it into a destination, such as SQL Server, another database, or even a cloud service.</w:t>
      </w:r>
    </w:p>
    <w:p w:rsidR="00E602C4" w:rsidRPr="00E602C4" w:rsidRDefault="00E602C4" w:rsidP="00E602C4">
      <w:pPr>
        <w:numPr>
          <w:ilvl w:val="0"/>
          <w:numId w:val="1"/>
        </w:numPr>
        <w:spacing w:before="100" w:beforeAutospacing="1" w:after="100" w:afterAutospacing="1" w:line="240" w:lineRule="auto"/>
        <w:rPr>
          <w:rFonts w:eastAsia="Times New Roman" w:cstheme="minorHAnsi"/>
          <w:sz w:val="28"/>
          <w:szCs w:val="28"/>
        </w:rPr>
      </w:pPr>
      <w:r w:rsidRPr="00C7133A">
        <w:rPr>
          <w:rFonts w:eastAsia="Times New Roman" w:cstheme="minorHAnsi"/>
          <w:b/>
          <w:bCs/>
          <w:sz w:val="28"/>
          <w:szCs w:val="28"/>
        </w:rPr>
        <w:t>Data Transformation</w:t>
      </w:r>
      <w:r w:rsidRPr="00E602C4">
        <w:rPr>
          <w:rFonts w:eastAsia="Times New Roman" w:cstheme="minorHAnsi"/>
          <w:sz w:val="28"/>
          <w:szCs w:val="28"/>
        </w:rPr>
        <w:t>: It provides a variety of transformations, such as data cleansing, data conversion, aggregations, sorting, and joining, allowing users to manipulate data in the process of ETL.</w:t>
      </w:r>
    </w:p>
    <w:p w:rsidR="00E602C4" w:rsidRPr="00E602C4" w:rsidRDefault="00E602C4" w:rsidP="00E602C4">
      <w:pPr>
        <w:numPr>
          <w:ilvl w:val="0"/>
          <w:numId w:val="1"/>
        </w:numPr>
        <w:spacing w:before="100" w:beforeAutospacing="1" w:after="100" w:afterAutospacing="1" w:line="240" w:lineRule="auto"/>
        <w:rPr>
          <w:rFonts w:eastAsia="Times New Roman" w:cstheme="minorHAnsi"/>
          <w:sz w:val="28"/>
          <w:szCs w:val="28"/>
        </w:rPr>
      </w:pPr>
      <w:r w:rsidRPr="00C7133A">
        <w:rPr>
          <w:rFonts w:eastAsia="Times New Roman" w:cstheme="minorHAnsi"/>
          <w:b/>
          <w:bCs/>
          <w:sz w:val="28"/>
          <w:szCs w:val="28"/>
        </w:rPr>
        <w:t>Workflow Automation</w:t>
      </w:r>
      <w:r w:rsidRPr="00E602C4">
        <w:rPr>
          <w:rFonts w:eastAsia="Times New Roman" w:cstheme="minorHAnsi"/>
          <w:sz w:val="28"/>
          <w:szCs w:val="28"/>
        </w:rPr>
        <w:t xml:space="preserve">: SSIS can automate tasks like data loading, backups, sending emails, running stored </w:t>
      </w:r>
      <w:proofErr w:type="gramStart"/>
      <w:r w:rsidRPr="00E602C4">
        <w:rPr>
          <w:rFonts w:eastAsia="Times New Roman" w:cstheme="minorHAnsi"/>
          <w:sz w:val="28"/>
          <w:szCs w:val="28"/>
        </w:rPr>
        <w:t>procedures</w:t>
      </w:r>
      <w:proofErr w:type="gramEnd"/>
      <w:r w:rsidRPr="00E602C4">
        <w:rPr>
          <w:rFonts w:eastAsia="Times New Roman" w:cstheme="minorHAnsi"/>
          <w:sz w:val="28"/>
          <w:szCs w:val="28"/>
        </w:rPr>
        <w:t>, or managing files (e.g., moving or renaming files).</w:t>
      </w:r>
    </w:p>
    <w:p w:rsidR="00E602C4" w:rsidRPr="00E602C4" w:rsidRDefault="00E602C4" w:rsidP="00E602C4">
      <w:pPr>
        <w:numPr>
          <w:ilvl w:val="0"/>
          <w:numId w:val="1"/>
        </w:numPr>
        <w:spacing w:before="100" w:beforeAutospacing="1" w:after="100" w:afterAutospacing="1" w:line="240" w:lineRule="auto"/>
        <w:rPr>
          <w:rFonts w:eastAsia="Times New Roman" w:cstheme="minorHAnsi"/>
          <w:sz w:val="28"/>
          <w:szCs w:val="28"/>
        </w:rPr>
      </w:pPr>
      <w:r w:rsidRPr="00C7133A">
        <w:rPr>
          <w:rFonts w:eastAsia="Times New Roman" w:cstheme="minorHAnsi"/>
          <w:b/>
          <w:bCs/>
          <w:sz w:val="28"/>
          <w:szCs w:val="28"/>
        </w:rPr>
        <w:t>Error Handling</w:t>
      </w:r>
      <w:r w:rsidRPr="00E602C4">
        <w:rPr>
          <w:rFonts w:eastAsia="Times New Roman" w:cstheme="minorHAnsi"/>
          <w:sz w:val="28"/>
          <w:szCs w:val="28"/>
        </w:rPr>
        <w:t>: SSIS supports robust error handling and logging capabilities, making it easier to identify and troubleshoot issues during ETL processes.</w:t>
      </w:r>
    </w:p>
    <w:p w:rsidR="00E602C4" w:rsidRPr="00E602C4" w:rsidRDefault="00E602C4" w:rsidP="00E602C4">
      <w:pPr>
        <w:numPr>
          <w:ilvl w:val="0"/>
          <w:numId w:val="1"/>
        </w:numPr>
        <w:spacing w:before="100" w:beforeAutospacing="1" w:after="100" w:afterAutospacing="1" w:line="240" w:lineRule="auto"/>
        <w:rPr>
          <w:rFonts w:eastAsia="Times New Roman" w:cstheme="minorHAnsi"/>
          <w:sz w:val="28"/>
          <w:szCs w:val="28"/>
        </w:rPr>
      </w:pPr>
      <w:r w:rsidRPr="00C7133A">
        <w:rPr>
          <w:rFonts w:eastAsia="Times New Roman" w:cstheme="minorHAnsi"/>
          <w:b/>
          <w:bCs/>
          <w:sz w:val="28"/>
          <w:szCs w:val="28"/>
        </w:rPr>
        <w:lastRenderedPageBreak/>
        <w:t>Data Warehouse and Business Intelligence</w:t>
      </w:r>
      <w:r w:rsidRPr="00E602C4">
        <w:rPr>
          <w:rFonts w:eastAsia="Times New Roman" w:cstheme="minorHAnsi"/>
          <w:sz w:val="28"/>
          <w:szCs w:val="28"/>
        </w:rPr>
        <w:t>: SSIS plays a crucial role in data warehouse management by providing the ability to extract and transform large sets of data for business intelligence (BI) and reporting purposes.</w:t>
      </w:r>
    </w:p>
    <w:p w:rsidR="00E602C4" w:rsidRPr="00E602C4" w:rsidRDefault="00E602C4" w:rsidP="00E602C4">
      <w:pPr>
        <w:numPr>
          <w:ilvl w:val="0"/>
          <w:numId w:val="1"/>
        </w:numPr>
        <w:spacing w:before="100" w:beforeAutospacing="1" w:after="100" w:afterAutospacing="1" w:line="240" w:lineRule="auto"/>
        <w:rPr>
          <w:rFonts w:eastAsia="Times New Roman" w:cstheme="minorHAnsi"/>
          <w:sz w:val="28"/>
          <w:szCs w:val="28"/>
        </w:rPr>
      </w:pPr>
      <w:r w:rsidRPr="00C7133A">
        <w:rPr>
          <w:rFonts w:eastAsia="Times New Roman" w:cstheme="minorHAnsi"/>
          <w:b/>
          <w:bCs/>
          <w:sz w:val="28"/>
          <w:szCs w:val="28"/>
        </w:rPr>
        <w:t>Data Import and Export</w:t>
      </w:r>
      <w:r w:rsidRPr="00E602C4">
        <w:rPr>
          <w:rFonts w:eastAsia="Times New Roman" w:cstheme="minorHAnsi"/>
          <w:sz w:val="28"/>
          <w:szCs w:val="28"/>
        </w:rPr>
        <w:t xml:space="preserve">: SSIS packages can be used to import or export data between various systems, such as from one SQL Server instance to </w:t>
      </w:r>
      <w:proofErr w:type="gramStart"/>
      <w:r w:rsidRPr="00E602C4">
        <w:rPr>
          <w:rFonts w:eastAsia="Times New Roman" w:cstheme="minorHAnsi"/>
          <w:sz w:val="28"/>
          <w:szCs w:val="28"/>
        </w:rPr>
        <w:t>another,</w:t>
      </w:r>
      <w:proofErr w:type="gramEnd"/>
      <w:r w:rsidRPr="00E602C4">
        <w:rPr>
          <w:rFonts w:eastAsia="Times New Roman" w:cstheme="minorHAnsi"/>
          <w:sz w:val="28"/>
          <w:szCs w:val="28"/>
        </w:rPr>
        <w:t xml:space="preserve"> or between SQL Server and other databases or data formats.</w:t>
      </w:r>
    </w:p>
    <w:p w:rsidR="00E602C4" w:rsidRPr="00E602C4" w:rsidRDefault="00E602C4" w:rsidP="00E602C4">
      <w:pPr>
        <w:spacing w:before="100" w:beforeAutospacing="1" w:after="100" w:afterAutospacing="1" w:line="240" w:lineRule="auto"/>
        <w:outlineLvl w:val="2"/>
        <w:rPr>
          <w:rFonts w:eastAsia="Times New Roman" w:cstheme="minorHAnsi"/>
          <w:b/>
          <w:bCs/>
          <w:sz w:val="28"/>
          <w:szCs w:val="28"/>
        </w:rPr>
      </w:pPr>
      <w:r w:rsidRPr="00E602C4">
        <w:rPr>
          <w:rFonts w:eastAsia="Times New Roman" w:cstheme="minorHAnsi"/>
          <w:b/>
          <w:bCs/>
          <w:sz w:val="28"/>
          <w:szCs w:val="28"/>
        </w:rPr>
        <w:t>SSIS Components:</w:t>
      </w:r>
    </w:p>
    <w:p w:rsidR="00E602C4" w:rsidRPr="00E602C4" w:rsidRDefault="00E602C4" w:rsidP="00E602C4">
      <w:pPr>
        <w:numPr>
          <w:ilvl w:val="0"/>
          <w:numId w:val="2"/>
        </w:numPr>
        <w:spacing w:before="100" w:beforeAutospacing="1" w:after="100" w:afterAutospacing="1" w:line="240" w:lineRule="auto"/>
        <w:rPr>
          <w:rFonts w:eastAsia="Times New Roman" w:cstheme="minorHAnsi"/>
          <w:sz w:val="28"/>
          <w:szCs w:val="28"/>
        </w:rPr>
      </w:pPr>
      <w:r w:rsidRPr="00C7133A">
        <w:rPr>
          <w:rFonts w:eastAsia="Times New Roman" w:cstheme="minorHAnsi"/>
          <w:b/>
          <w:bCs/>
          <w:sz w:val="28"/>
          <w:szCs w:val="28"/>
        </w:rPr>
        <w:t>Control Flow</w:t>
      </w:r>
      <w:r w:rsidRPr="00E602C4">
        <w:rPr>
          <w:rFonts w:eastAsia="Times New Roman" w:cstheme="minorHAnsi"/>
          <w:sz w:val="28"/>
          <w:szCs w:val="28"/>
        </w:rPr>
        <w:t>: This is where you define the logical workflow of tasks, such as executing SQL queries, sending emails, or copying files.</w:t>
      </w:r>
    </w:p>
    <w:p w:rsidR="00E602C4" w:rsidRPr="00E602C4" w:rsidRDefault="00E602C4" w:rsidP="00E602C4">
      <w:pPr>
        <w:numPr>
          <w:ilvl w:val="0"/>
          <w:numId w:val="2"/>
        </w:numPr>
        <w:spacing w:before="100" w:beforeAutospacing="1" w:after="100" w:afterAutospacing="1" w:line="240" w:lineRule="auto"/>
        <w:rPr>
          <w:rFonts w:eastAsia="Times New Roman" w:cstheme="minorHAnsi"/>
          <w:sz w:val="28"/>
          <w:szCs w:val="28"/>
        </w:rPr>
      </w:pPr>
      <w:r w:rsidRPr="00C7133A">
        <w:rPr>
          <w:rFonts w:eastAsia="Times New Roman" w:cstheme="minorHAnsi"/>
          <w:b/>
          <w:bCs/>
          <w:sz w:val="28"/>
          <w:szCs w:val="28"/>
        </w:rPr>
        <w:t>Data Flow</w:t>
      </w:r>
      <w:r w:rsidRPr="00E602C4">
        <w:rPr>
          <w:rFonts w:eastAsia="Times New Roman" w:cstheme="minorHAnsi"/>
          <w:sz w:val="28"/>
          <w:szCs w:val="28"/>
        </w:rPr>
        <w:t>: The core part of SSIS packages, where the actual extraction, transformation, and loading of data occur.</w:t>
      </w:r>
    </w:p>
    <w:p w:rsidR="00E602C4" w:rsidRPr="00E602C4" w:rsidRDefault="00E602C4" w:rsidP="00E602C4">
      <w:pPr>
        <w:numPr>
          <w:ilvl w:val="0"/>
          <w:numId w:val="2"/>
        </w:numPr>
        <w:spacing w:before="100" w:beforeAutospacing="1" w:after="100" w:afterAutospacing="1" w:line="240" w:lineRule="auto"/>
        <w:rPr>
          <w:rFonts w:eastAsia="Times New Roman" w:cstheme="minorHAnsi"/>
          <w:sz w:val="28"/>
          <w:szCs w:val="28"/>
        </w:rPr>
      </w:pPr>
      <w:r w:rsidRPr="00C7133A">
        <w:rPr>
          <w:rFonts w:eastAsia="Times New Roman" w:cstheme="minorHAnsi"/>
          <w:b/>
          <w:bCs/>
          <w:sz w:val="28"/>
          <w:szCs w:val="28"/>
        </w:rPr>
        <w:t>Connection Managers</w:t>
      </w:r>
      <w:r w:rsidRPr="00E602C4">
        <w:rPr>
          <w:rFonts w:eastAsia="Times New Roman" w:cstheme="minorHAnsi"/>
          <w:sz w:val="28"/>
          <w:szCs w:val="28"/>
        </w:rPr>
        <w:t>: Define the connections to different data sources and destinations, such as databases, files, or web services.</w:t>
      </w:r>
    </w:p>
    <w:p w:rsidR="00E602C4" w:rsidRPr="00E602C4" w:rsidRDefault="00E602C4" w:rsidP="00E602C4">
      <w:pPr>
        <w:numPr>
          <w:ilvl w:val="0"/>
          <w:numId w:val="2"/>
        </w:numPr>
        <w:spacing w:before="100" w:beforeAutospacing="1" w:after="100" w:afterAutospacing="1" w:line="240" w:lineRule="auto"/>
        <w:rPr>
          <w:rFonts w:eastAsia="Times New Roman" w:cstheme="minorHAnsi"/>
          <w:sz w:val="28"/>
          <w:szCs w:val="28"/>
        </w:rPr>
      </w:pPr>
      <w:r w:rsidRPr="00C7133A">
        <w:rPr>
          <w:rFonts w:eastAsia="Times New Roman" w:cstheme="minorHAnsi"/>
          <w:b/>
          <w:bCs/>
          <w:sz w:val="28"/>
          <w:szCs w:val="28"/>
        </w:rPr>
        <w:t>Event Handlers</w:t>
      </w:r>
      <w:r w:rsidRPr="00E602C4">
        <w:rPr>
          <w:rFonts w:eastAsia="Times New Roman" w:cstheme="minorHAnsi"/>
          <w:sz w:val="28"/>
          <w:szCs w:val="28"/>
        </w:rPr>
        <w:t>: Respond to specific package events, like handling errors or logging information when a task fails.</w:t>
      </w:r>
    </w:p>
    <w:p w:rsidR="00E602C4" w:rsidRPr="00E602C4" w:rsidRDefault="00E602C4" w:rsidP="00E602C4">
      <w:pPr>
        <w:spacing w:before="100" w:beforeAutospacing="1" w:after="100" w:afterAutospacing="1" w:line="240" w:lineRule="auto"/>
        <w:outlineLvl w:val="2"/>
        <w:rPr>
          <w:rFonts w:eastAsia="Times New Roman" w:cstheme="minorHAnsi"/>
          <w:b/>
          <w:bCs/>
          <w:sz w:val="28"/>
          <w:szCs w:val="28"/>
        </w:rPr>
      </w:pPr>
      <w:r w:rsidRPr="00E602C4">
        <w:rPr>
          <w:rFonts w:eastAsia="Times New Roman" w:cstheme="minorHAnsi"/>
          <w:b/>
          <w:bCs/>
          <w:sz w:val="28"/>
          <w:szCs w:val="28"/>
        </w:rPr>
        <w:t>Common Use Cases:</w:t>
      </w:r>
    </w:p>
    <w:p w:rsidR="00E602C4" w:rsidRPr="00E602C4" w:rsidRDefault="00E602C4" w:rsidP="00E602C4">
      <w:pPr>
        <w:numPr>
          <w:ilvl w:val="0"/>
          <w:numId w:val="3"/>
        </w:numPr>
        <w:spacing w:before="100" w:beforeAutospacing="1" w:after="100" w:afterAutospacing="1" w:line="240" w:lineRule="auto"/>
        <w:rPr>
          <w:rFonts w:eastAsia="Times New Roman" w:cstheme="minorHAnsi"/>
          <w:sz w:val="28"/>
          <w:szCs w:val="28"/>
        </w:rPr>
      </w:pPr>
      <w:r w:rsidRPr="00C7133A">
        <w:rPr>
          <w:rFonts w:eastAsia="Times New Roman" w:cstheme="minorHAnsi"/>
          <w:b/>
          <w:bCs/>
          <w:sz w:val="28"/>
          <w:szCs w:val="28"/>
        </w:rPr>
        <w:t>ETL for Data Warehousing</w:t>
      </w:r>
      <w:r w:rsidRPr="00E602C4">
        <w:rPr>
          <w:rFonts w:eastAsia="Times New Roman" w:cstheme="minorHAnsi"/>
          <w:sz w:val="28"/>
          <w:szCs w:val="28"/>
        </w:rPr>
        <w:t>: Loading data into a data warehouse after transforming it from multiple data sources.</w:t>
      </w:r>
    </w:p>
    <w:p w:rsidR="00E602C4" w:rsidRPr="00E602C4" w:rsidRDefault="00E602C4" w:rsidP="00E602C4">
      <w:pPr>
        <w:numPr>
          <w:ilvl w:val="0"/>
          <w:numId w:val="3"/>
        </w:numPr>
        <w:spacing w:before="100" w:beforeAutospacing="1" w:after="100" w:afterAutospacing="1" w:line="240" w:lineRule="auto"/>
        <w:rPr>
          <w:rFonts w:eastAsia="Times New Roman" w:cstheme="minorHAnsi"/>
          <w:sz w:val="28"/>
          <w:szCs w:val="28"/>
        </w:rPr>
      </w:pPr>
      <w:r w:rsidRPr="00C7133A">
        <w:rPr>
          <w:rFonts w:eastAsia="Times New Roman" w:cstheme="minorHAnsi"/>
          <w:b/>
          <w:bCs/>
          <w:sz w:val="28"/>
          <w:szCs w:val="28"/>
        </w:rPr>
        <w:t>Data Migration</w:t>
      </w:r>
      <w:r w:rsidRPr="00E602C4">
        <w:rPr>
          <w:rFonts w:eastAsia="Times New Roman" w:cstheme="minorHAnsi"/>
          <w:sz w:val="28"/>
          <w:szCs w:val="28"/>
        </w:rPr>
        <w:t>: Moving data between different databases or formats.</w:t>
      </w:r>
    </w:p>
    <w:p w:rsidR="00E602C4" w:rsidRPr="00E602C4" w:rsidRDefault="00E602C4" w:rsidP="00E602C4">
      <w:pPr>
        <w:numPr>
          <w:ilvl w:val="0"/>
          <w:numId w:val="3"/>
        </w:numPr>
        <w:spacing w:before="100" w:beforeAutospacing="1" w:after="100" w:afterAutospacing="1" w:line="240" w:lineRule="auto"/>
        <w:rPr>
          <w:rFonts w:eastAsia="Times New Roman" w:cstheme="minorHAnsi"/>
          <w:sz w:val="28"/>
          <w:szCs w:val="28"/>
        </w:rPr>
      </w:pPr>
      <w:r w:rsidRPr="00C7133A">
        <w:rPr>
          <w:rFonts w:eastAsia="Times New Roman" w:cstheme="minorHAnsi"/>
          <w:b/>
          <w:bCs/>
          <w:sz w:val="28"/>
          <w:szCs w:val="28"/>
        </w:rPr>
        <w:t>Data Cleansing and Transformation</w:t>
      </w:r>
      <w:r w:rsidRPr="00E602C4">
        <w:rPr>
          <w:rFonts w:eastAsia="Times New Roman" w:cstheme="minorHAnsi"/>
          <w:sz w:val="28"/>
          <w:szCs w:val="28"/>
        </w:rPr>
        <w:t>: Cleaning and standardizing data before it's used for reporting or analysis.</w:t>
      </w:r>
    </w:p>
    <w:p w:rsidR="00E602C4" w:rsidRPr="00E602C4" w:rsidRDefault="00E602C4" w:rsidP="00E602C4">
      <w:pPr>
        <w:numPr>
          <w:ilvl w:val="0"/>
          <w:numId w:val="3"/>
        </w:numPr>
        <w:spacing w:before="100" w:beforeAutospacing="1" w:after="100" w:afterAutospacing="1" w:line="240" w:lineRule="auto"/>
        <w:rPr>
          <w:rFonts w:eastAsia="Times New Roman" w:cstheme="minorHAnsi"/>
          <w:sz w:val="28"/>
          <w:szCs w:val="28"/>
        </w:rPr>
      </w:pPr>
      <w:r w:rsidRPr="00C7133A">
        <w:rPr>
          <w:rFonts w:eastAsia="Times New Roman" w:cstheme="minorHAnsi"/>
          <w:b/>
          <w:bCs/>
          <w:sz w:val="28"/>
          <w:szCs w:val="28"/>
        </w:rPr>
        <w:t>Automating Routine Data Tasks</w:t>
      </w:r>
      <w:r w:rsidRPr="00E602C4">
        <w:rPr>
          <w:rFonts w:eastAsia="Times New Roman" w:cstheme="minorHAnsi"/>
          <w:sz w:val="28"/>
          <w:szCs w:val="28"/>
        </w:rPr>
        <w:t>: Automatically running data operations like backups, updates, and imports on a schedule.</w:t>
      </w:r>
    </w:p>
    <w:p w:rsidR="00E602C4" w:rsidRPr="00E602C4" w:rsidRDefault="00E602C4" w:rsidP="00E602C4">
      <w:pPr>
        <w:spacing w:before="100" w:beforeAutospacing="1" w:after="100" w:afterAutospacing="1" w:line="240" w:lineRule="auto"/>
        <w:rPr>
          <w:rFonts w:eastAsia="Times New Roman" w:cstheme="minorHAnsi"/>
          <w:sz w:val="28"/>
          <w:szCs w:val="28"/>
        </w:rPr>
      </w:pPr>
      <w:r w:rsidRPr="00E602C4">
        <w:rPr>
          <w:rFonts w:eastAsia="Times New Roman" w:cstheme="minorHAnsi"/>
          <w:sz w:val="28"/>
          <w:szCs w:val="28"/>
        </w:rPr>
        <w:lastRenderedPageBreak/>
        <w:t>SSIS is highly customizable and scalable, making it a popular choice for enterprises dealing with large volumes of data and complex ETL tasks.</w:t>
      </w:r>
    </w:p>
    <w:p w:rsidR="00E602C4" w:rsidRPr="00E602C4" w:rsidRDefault="00E602C4" w:rsidP="00E602C4">
      <w:pPr>
        <w:spacing w:before="100" w:beforeAutospacing="1" w:after="100" w:afterAutospacing="1" w:line="240" w:lineRule="auto"/>
        <w:outlineLvl w:val="2"/>
        <w:rPr>
          <w:rFonts w:eastAsia="Times New Roman" w:cstheme="minorHAnsi"/>
          <w:b/>
          <w:bCs/>
          <w:sz w:val="28"/>
          <w:szCs w:val="28"/>
        </w:rPr>
      </w:pPr>
      <w:r w:rsidRPr="00E602C4">
        <w:rPr>
          <w:rFonts w:eastAsia="Times New Roman" w:cstheme="minorHAnsi"/>
          <w:b/>
          <w:bCs/>
          <w:sz w:val="28"/>
          <w:szCs w:val="28"/>
        </w:rPr>
        <w:t>Scenario: Retail Sales Data Consolidation</w:t>
      </w:r>
    </w:p>
    <w:p w:rsidR="00E602C4" w:rsidRPr="00E602C4" w:rsidRDefault="00E602C4" w:rsidP="00E602C4">
      <w:pPr>
        <w:spacing w:before="100" w:beforeAutospacing="1" w:after="100" w:afterAutospacing="1" w:line="240" w:lineRule="auto"/>
        <w:outlineLvl w:val="3"/>
        <w:rPr>
          <w:rFonts w:eastAsia="Times New Roman" w:cstheme="minorHAnsi"/>
          <w:b/>
          <w:bCs/>
          <w:sz w:val="28"/>
          <w:szCs w:val="28"/>
        </w:rPr>
      </w:pPr>
      <w:r w:rsidRPr="00E602C4">
        <w:rPr>
          <w:rFonts w:eastAsia="Times New Roman" w:cstheme="minorHAnsi"/>
          <w:b/>
          <w:bCs/>
          <w:sz w:val="28"/>
          <w:szCs w:val="28"/>
        </w:rPr>
        <w:t>Problem:</w:t>
      </w:r>
    </w:p>
    <w:p w:rsidR="00E602C4" w:rsidRPr="00E602C4" w:rsidRDefault="00E602C4" w:rsidP="00E602C4">
      <w:pPr>
        <w:spacing w:before="100" w:beforeAutospacing="1" w:after="100" w:afterAutospacing="1" w:line="240" w:lineRule="auto"/>
        <w:rPr>
          <w:rFonts w:eastAsia="Times New Roman" w:cstheme="minorHAnsi"/>
          <w:sz w:val="28"/>
          <w:szCs w:val="28"/>
        </w:rPr>
      </w:pPr>
      <w:r w:rsidRPr="00E602C4">
        <w:rPr>
          <w:rFonts w:eastAsia="Times New Roman" w:cstheme="minorHAnsi"/>
          <w:sz w:val="28"/>
          <w:szCs w:val="28"/>
        </w:rPr>
        <w:t>A large retail chain operates in multiple cities, and each store maintains its own local database for tracking sales. At the end of each day, the central management wants to:</w:t>
      </w:r>
    </w:p>
    <w:p w:rsidR="00E602C4" w:rsidRPr="00E602C4" w:rsidRDefault="00E602C4" w:rsidP="00E602C4">
      <w:pPr>
        <w:numPr>
          <w:ilvl w:val="0"/>
          <w:numId w:val="4"/>
        </w:numPr>
        <w:spacing w:before="100" w:beforeAutospacing="1" w:after="100" w:afterAutospacing="1" w:line="240" w:lineRule="auto"/>
        <w:rPr>
          <w:rFonts w:eastAsia="Times New Roman" w:cstheme="minorHAnsi"/>
          <w:sz w:val="28"/>
          <w:szCs w:val="28"/>
        </w:rPr>
      </w:pPr>
      <w:r w:rsidRPr="00C7133A">
        <w:rPr>
          <w:rFonts w:eastAsia="Times New Roman" w:cstheme="minorHAnsi"/>
          <w:b/>
          <w:bCs/>
          <w:sz w:val="28"/>
          <w:szCs w:val="28"/>
        </w:rPr>
        <w:t>Consolidate sales data</w:t>
      </w:r>
      <w:r w:rsidRPr="00E602C4">
        <w:rPr>
          <w:rFonts w:eastAsia="Times New Roman" w:cstheme="minorHAnsi"/>
          <w:sz w:val="28"/>
          <w:szCs w:val="28"/>
        </w:rPr>
        <w:t xml:space="preserve"> from all stores into a central data warehouse.</w:t>
      </w:r>
    </w:p>
    <w:p w:rsidR="00E602C4" w:rsidRPr="00E602C4" w:rsidRDefault="00E602C4" w:rsidP="00E602C4">
      <w:pPr>
        <w:numPr>
          <w:ilvl w:val="0"/>
          <w:numId w:val="4"/>
        </w:numPr>
        <w:spacing w:before="100" w:beforeAutospacing="1" w:after="100" w:afterAutospacing="1" w:line="240" w:lineRule="auto"/>
        <w:rPr>
          <w:rFonts w:eastAsia="Times New Roman" w:cstheme="minorHAnsi"/>
          <w:sz w:val="28"/>
          <w:szCs w:val="28"/>
        </w:rPr>
      </w:pPr>
      <w:r w:rsidRPr="00C7133A">
        <w:rPr>
          <w:rFonts w:eastAsia="Times New Roman" w:cstheme="minorHAnsi"/>
          <w:b/>
          <w:bCs/>
          <w:sz w:val="28"/>
          <w:szCs w:val="28"/>
        </w:rPr>
        <w:t>Cleanse and transform</w:t>
      </w:r>
      <w:r w:rsidRPr="00E602C4">
        <w:rPr>
          <w:rFonts w:eastAsia="Times New Roman" w:cstheme="minorHAnsi"/>
          <w:sz w:val="28"/>
          <w:szCs w:val="28"/>
        </w:rPr>
        <w:t xml:space="preserve"> the data to ensure it follows consistent formats (e.g., product codes, customer names, etc.).</w:t>
      </w:r>
    </w:p>
    <w:p w:rsidR="00E602C4" w:rsidRPr="00E602C4" w:rsidRDefault="00E602C4" w:rsidP="00E602C4">
      <w:pPr>
        <w:numPr>
          <w:ilvl w:val="0"/>
          <w:numId w:val="4"/>
        </w:numPr>
        <w:spacing w:before="100" w:beforeAutospacing="1" w:after="100" w:afterAutospacing="1" w:line="240" w:lineRule="auto"/>
        <w:rPr>
          <w:rFonts w:eastAsia="Times New Roman" w:cstheme="minorHAnsi"/>
          <w:sz w:val="28"/>
          <w:szCs w:val="28"/>
        </w:rPr>
      </w:pPr>
      <w:r w:rsidRPr="00C7133A">
        <w:rPr>
          <w:rFonts w:eastAsia="Times New Roman" w:cstheme="minorHAnsi"/>
          <w:b/>
          <w:bCs/>
          <w:sz w:val="28"/>
          <w:szCs w:val="28"/>
        </w:rPr>
        <w:t>Generate daily sales reports</w:t>
      </w:r>
      <w:r w:rsidRPr="00E602C4">
        <w:rPr>
          <w:rFonts w:eastAsia="Times New Roman" w:cstheme="minorHAnsi"/>
          <w:sz w:val="28"/>
          <w:szCs w:val="28"/>
        </w:rPr>
        <w:t xml:space="preserve"> for regional managers.</w:t>
      </w:r>
    </w:p>
    <w:p w:rsidR="00E602C4" w:rsidRPr="00E602C4" w:rsidRDefault="00E602C4" w:rsidP="00E602C4">
      <w:pPr>
        <w:numPr>
          <w:ilvl w:val="0"/>
          <w:numId w:val="4"/>
        </w:numPr>
        <w:spacing w:before="100" w:beforeAutospacing="1" w:after="100" w:afterAutospacing="1" w:line="240" w:lineRule="auto"/>
        <w:rPr>
          <w:rFonts w:eastAsia="Times New Roman" w:cstheme="minorHAnsi"/>
          <w:sz w:val="28"/>
          <w:szCs w:val="28"/>
        </w:rPr>
      </w:pPr>
      <w:r w:rsidRPr="00C7133A">
        <w:rPr>
          <w:rFonts w:eastAsia="Times New Roman" w:cstheme="minorHAnsi"/>
          <w:b/>
          <w:bCs/>
          <w:sz w:val="28"/>
          <w:szCs w:val="28"/>
        </w:rPr>
        <w:t>Handle errors</w:t>
      </w:r>
      <w:r w:rsidRPr="00E602C4">
        <w:rPr>
          <w:rFonts w:eastAsia="Times New Roman" w:cstheme="minorHAnsi"/>
          <w:sz w:val="28"/>
          <w:szCs w:val="28"/>
        </w:rPr>
        <w:t xml:space="preserve"> in the data gracefully, logging any discrepancies for future resolution.</w:t>
      </w:r>
    </w:p>
    <w:p w:rsidR="00E602C4" w:rsidRPr="00E602C4" w:rsidRDefault="00E602C4" w:rsidP="00E602C4">
      <w:pPr>
        <w:spacing w:before="100" w:beforeAutospacing="1" w:after="100" w:afterAutospacing="1" w:line="240" w:lineRule="auto"/>
        <w:outlineLvl w:val="3"/>
        <w:rPr>
          <w:rFonts w:eastAsia="Times New Roman" w:cstheme="minorHAnsi"/>
          <w:b/>
          <w:bCs/>
          <w:sz w:val="28"/>
          <w:szCs w:val="28"/>
        </w:rPr>
      </w:pPr>
      <w:r w:rsidRPr="00E602C4">
        <w:rPr>
          <w:rFonts w:eastAsia="Times New Roman" w:cstheme="minorHAnsi"/>
          <w:b/>
          <w:bCs/>
          <w:sz w:val="28"/>
          <w:szCs w:val="28"/>
        </w:rPr>
        <w:t>Solution with SSIS:</w:t>
      </w:r>
    </w:p>
    <w:p w:rsidR="00E602C4" w:rsidRPr="00E602C4" w:rsidRDefault="00E602C4" w:rsidP="00E602C4">
      <w:pPr>
        <w:spacing w:before="100" w:beforeAutospacing="1" w:after="100" w:afterAutospacing="1" w:line="240" w:lineRule="auto"/>
        <w:rPr>
          <w:rFonts w:eastAsia="Times New Roman" w:cstheme="minorHAnsi"/>
          <w:sz w:val="28"/>
          <w:szCs w:val="28"/>
        </w:rPr>
      </w:pPr>
      <w:r w:rsidRPr="00E602C4">
        <w:rPr>
          <w:rFonts w:eastAsia="Times New Roman" w:cstheme="minorHAnsi"/>
          <w:sz w:val="28"/>
          <w:szCs w:val="28"/>
        </w:rPr>
        <w:t>The company can use an SSIS package to automate the entire ETL (Extract, Transform, Load) process, helping consolidate and process sales data from all stores.</w:t>
      </w:r>
    </w:p>
    <w:p w:rsidR="00E602C4" w:rsidRPr="00E602C4" w:rsidRDefault="00E602C4" w:rsidP="00E602C4">
      <w:pPr>
        <w:spacing w:before="100" w:beforeAutospacing="1" w:after="100" w:afterAutospacing="1" w:line="240" w:lineRule="auto"/>
        <w:outlineLvl w:val="2"/>
        <w:rPr>
          <w:rFonts w:eastAsia="Times New Roman" w:cstheme="minorHAnsi"/>
          <w:b/>
          <w:bCs/>
          <w:sz w:val="28"/>
          <w:szCs w:val="28"/>
        </w:rPr>
      </w:pPr>
      <w:r w:rsidRPr="00E602C4">
        <w:rPr>
          <w:rFonts w:eastAsia="Times New Roman" w:cstheme="minorHAnsi"/>
          <w:b/>
          <w:bCs/>
          <w:sz w:val="28"/>
          <w:szCs w:val="28"/>
        </w:rPr>
        <w:t>Steps in the SSIS Package:</w:t>
      </w:r>
    </w:p>
    <w:p w:rsidR="00E602C4" w:rsidRPr="00E602C4" w:rsidRDefault="00E602C4" w:rsidP="00E602C4">
      <w:pPr>
        <w:spacing w:before="100" w:beforeAutospacing="1" w:after="100" w:afterAutospacing="1" w:line="240" w:lineRule="auto"/>
        <w:outlineLvl w:val="3"/>
        <w:rPr>
          <w:rFonts w:eastAsia="Times New Roman" w:cstheme="minorHAnsi"/>
          <w:b/>
          <w:bCs/>
          <w:sz w:val="28"/>
          <w:szCs w:val="28"/>
        </w:rPr>
      </w:pPr>
      <w:r w:rsidRPr="00E602C4">
        <w:rPr>
          <w:rFonts w:eastAsia="Times New Roman" w:cstheme="minorHAnsi"/>
          <w:b/>
          <w:bCs/>
          <w:sz w:val="28"/>
          <w:szCs w:val="28"/>
        </w:rPr>
        <w:t xml:space="preserve">1. </w:t>
      </w:r>
      <w:r w:rsidRPr="00C7133A">
        <w:rPr>
          <w:rFonts w:eastAsia="Times New Roman" w:cstheme="minorHAnsi"/>
          <w:b/>
          <w:bCs/>
          <w:sz w:val="28"/>
          <w:szCs w:val="28"/>
        </w:rPr>
        <w:t>Extract Data (E)</w:t>
      </w:r>
      <w:r w:rsidRPr="00E602C4">
        <w:rPr>
          <w:rFonts w:eastAsia="Times New Roman" w:cstheme="minorHAnsi"/>
          <w:b/>
          <w:bCs/>
          <w:sz w:val="28"/>
          <w:szCs w:val="28"/>
        </w:rPr>
        <w:t>:</w:t>
      </w:r>
    </w:p>
    <w:p w:rsidR="00E602C4" w:rsidRPr="00E602C4" w:rsidRDefault="00E602C4" w:rsidP="00E602C4">
      <w:pPr>
        <w:numPr>
          <w:ilvl w:val="0"/>
          <w:numId w:val="5"/>
        </w:numPr>
        <w:spacing w:before="100" w:beforeAutospacing="1" w:after="100" w:afterAutospacing="1" w:line="240" w:lineRule="auto"/>
        <w:rPr>
          <w:rFonts w:eastAsia="Times New Roman" w:cstheme="minorHAnsi"/>
          <w:sz w:val="28"/>
          <w:szCs w:val="28"/>
        </w:rPr>
      </w:pPr>
      <w:r w:rsidRPr="00C7133A">
        <w:rPr>
          <w:rFonts w:eastAsia="Times New Roman" w:cstheme="minorHAnsi"/>
          <w:b/>
          <w:bCs/>
          <w:sz w:val="28"/>
          <w:szCs w:val="28"/>
        </w:rPr>
        <w:t>Data Sources</w:t>
      </w:r>
      <w:r w:rsidRPr="00E602C4">
        <w:rPr>
          <w:rFonts w:eastAsia="Times New Roman" w:cstheme="minorHAnsi"/>
          <w:sz w:val="28"/>
          <w:szCs w:val="28"/>
        </w:rPr>
        <w:t xml:space="preserve">: Each store has its own SQL Server database, so SSIS will connect to all these local databases using </w:t>
      </w:r>
      <w:r w:rsidRPr="00C7133A">
        <w:rPr>
          <w:rFonts w:eastAsia="Times New Roman" w:cstheme="minorHAnsi"/>
          <w:b/>
          <w:bCs/>
          <w:sz w:val="28"/>
          <w:szCs w:val="28"/>
        </w:rPr>
        <w:t>Connection Managers</w:t>
      </w:r>
      <w:r w:rsidRPr="00E602C4">
        <w:rPr>
          <w:rFonts w:eastAsia="Times New Roman" w:cstheme="minorHAnsi"/>
          <w:sz w:val="28"/>
          <w:szCs w:val="28"/>
        </w:rPr>
        <w:t>.</w:t>
      </w:r>
    </w:p>
    <w:p w:rsidR="00E602C4" w:rsidRPr="00E602C4" w:rsidRDefault="00E602C4" w:rsidP="00E602C4">
      <w:pPr>
        <w:numPr>
          <w:ilvl w:val="0"/>
          <w:numId w:val="5"/>
        </w:numPr>
        <w:spacing w:before="100" w:beforeAutospacing="1" w:after="100" w:afterAutospacing="1" w:line="240" w:lineRule="auto"/>
        <w:rPr>
          <w:rFonts w:eastAsia="Times New Roman" w:cstheme="minorHAnsi"/>
          <w:sz w:val="28"/>
          <w:szCs w:val="28"/>
        </w:rPr>
      </w:pPr>
      <w:r w:rsidRPr="00E602C4">
        <w:rPr>
          <w:rFonts w:eastAsia="Times New Roman" w:cstheme="minorHAnsi"/>
          <w:sz w:val="28"/>
          <w:szCs w:val="28"/>
        </w:rPr>
        <w:t xml:space="preserve">The SSIS package can use </w:t>
      </w:r>
      <w:r w:rsidRPr="00C7133A">
        <w:rPr>
          <w:rFonts w:eastAsia="Times New Roman" w:cstheme="minorHAnsi"/>
          <w:b/>
          <w:bCs/>
          <w:sz w:val="28"/>
          <w:szCs w:val="28"/>
        </w:rPr>
        <w:t>Data Flow Tasks</w:t>
      </w:r>
      <w:r w:rsidRPr="00E602C4">
        <w:rPr>
          <w:rFonts w:eastAsia="Times New Roman" w:cstheme="minorHAnsi"/>
          <w:sz w:val="28"/>
          <w:szCs w:val="28"/>
        </w:rPr>
        <w:t xml:space="preserve"> to extract sales data from each store's database. It will pull data from tables like </w:t>
      </w:r>
      <w:r w:rsidRPr="00C7133A">
        <w:rPr>
          <w:rFonts w:eastAsia="Times New Roman" w:cstheme="minorHAnsi"/>
          <w:sz w:val="28"/>
          <w:szCs w:val="28"/>
        </w:rPr>
        <w:t>Sales</w:t>
      </w:r>
      <w:r w:rsidRPr="00E602C4">
        <w:rPr>
          <w:rFonts w:eastAsia="Times New Roman" w:cstheme="minorHAnsi"/>
          <w:sz w:val="28"/>
          <w:szCs w:val="28"/>
        </w:rPr>
        <w:t xml:space="preserve">, </w:t>
      </w:r>
      <w:r w:rsidRPr="00C7133A">
        <w:rPr>
          <w:rFonts w:eastAsia="Times New Roman" w:cstheme="minorHAnsi"/>
          <w:sz w:val="28"/>
          <w:szCs w:val="28"/>
        </w:rPr>
        <w:t>Products</w:t>
      </w:r>
      <w:r w:rsidRPr="00E602C4">
        <w:rPr>
          <w:rFonts w:eastAsia="Times New Roman" w:cstheme="minorHAnsi"/>
          <w:sz w:val="28"/>
          <w:szCs w:val="28"/>
        </w:rPr>
        <w:t xml:space="preserve">, and </w:t>
      </w:r>
      <w:r w:rsidRPr="00C7133A">
        <w:rPr>
          <w:rFonts w:eastAsia="Times New Roman" w:cstheme="minorHAnsi"/>
          <w:sz w:val="28"/>
          <w:szCs w:val="28"/>
        </w:rPr>
        <w:t>Customers</w:t>
      </w:r>
      <w:r w:rsidRPr="00E602C4">
        <w:rPr>
          <w:rFonts w:eastAsia="Times New Roman" w:cstheme="minorHAnsi"/>
          <w:sz w:val="28"/>
          <w:szCs w:val="28"/>
        </w:rPr>
        <w:t>.</w:t>
      </w:r>
    </w:p>
    <w:p w:rsidR="00E602C4" w:rsidRPr="00E602C4" w:rsidRDefault="00E602C4" w:rsidP="00E602C4">
      <w:pPr>
        <w:numPr>
          <w:ilvl w:val="0"/>
          <w:numId w:val="5"/>
        </w:numPr>
        <w:spacing w:before="100" w:beforeAutospacing="1" w:after="100" w:afterAutospacing="1" w:line="240" w:lineRule="auto"/>
        <w:rPr>
          <w:rFonts w:eastAsia="Times New Roman" w:cstheme="minorHAnsi"/>
          <w:sz w:val="28"/>
          <w:szCs w:val="28"/>
        </w:rPr>
      </w:pPr>
      <w:r w:rsidRPr="00E602C4">
        <w:rPr>
          <w:rFonts w:eastAsia="Times New Roman" w:cstheme="minorHAnsi"/>
          <w:sz w:val="28"/>
          <w:szCs w:val="28"/>
        </w:rPr>
        <w:lastRenderedPageBreak/>
        <w:t>SSIS supports multiple sources, so even if some stores use Excel or flat files to store sales data, it can handle those formats.</w:t>
      </w:r>
    </w:p>
    <w:p w:rsidR="00E602C4" w:rsidRPr="00E602C4" w:rsidRDefault="00E602C4" w:rsidP="00E602C4">
      <w:pPr>
        <w:spacing w:before="100" w:beforeAutospacing="1" w:after="100" w:afterAutospacing="1" w:line="240" w:lineRule="auto"/>
        <w:outlineLvl w:val="3"/>
        <w:rPr>
          <w:rFonts w:eastAsia="Times New Roman" w:cstheme="minorHAnsi"/>
          <w:b/>
          <w:bCs/>
          <w:sz w:val="28"/>
          <w:szCs w:val="28"/>
        </w:rPr>
      </w:pPr>
      <w:r w:rsidRPr="00E602C4">
        <w:rPr>
          <w:rFonts w:eastAsia="Times New Roman" w:cstheme="minorHAnsi"/>
          <w:b/>
          <w:bCs/>
          <w:sz w:val="28"/>
          <w:szCs w:val="28"/>
        </w:rPr>
        <w:t xml:space="preserve">2. </w:t>
      </w:r>
      <w:r w:rsidRPr="00C7133A">
        <w:rPr>
          <w:rFonts w:eastAsia="Times New Roman" w:cstheme="minorHAnsi"/>
          <w:b/>
          <w:bCs/>
          <w:sz w:val="28"/>
          <w:szCs w:val="28"/>
        </w:rPr>
        <w:t>Transform Data (T)</w:t>
      </w:r>
      <w:r w:rsidRPr="00E602C4">
        <w:rPr>
          <w:rFonts w:eastAsia="Times New Roman" w:cstheme="minorHAnsi"/>
          <w:b/>
          <w:bCs/>
          <w:sz w:val="28"/>
          <w:szCs w:val="28"/>
        </w:rPr>
        <w:t>:</w:t>
      </w:r>
    </w:p>
    <w:p w:rsidR="00E602C4" w:rsidRPr="00E602C4" w:rsidRDefault="00E602C4" w:rsidP="00E602C4">
      <w:pPr>
        <w:numPr>
          <w:ilvl w:val="0"/>
          <w:numId w:val="6"/>
        </w:numPr>
        <w:spacing w:before="100" w:beforeAutospacing="1" w:after="100" w:afterAutospacing="1" w:line="240" w:lineRule="auto"/>
        <w:rPr>
          <w:rFonts w:eastAsia="Times New Roman" w:cstheme="minorHAnsi"/>
          <w:sz w:val="28"/>
          <w:szCs w:val="28"/>
        </w:rPr>
      </w:pPr>
      <w:r w:rsidRPr="00C7133A">
        <w:rPr>
          <w:rFonts w:eastAsia="Times New Roman" w:cstheme="minorHAnsi"/>
          <w:b/>
          <w:bCs/>
          <w:sz w:val="28"/>
          <w:szCs w:val="28"/>
        </w:rPr>
        <w:t>Data Cleaning</w:t>
      </w:r>
      <w:r w:rsidRPr="00E602C4">
        <w:rPr>
          <w:rFonts w:eastAsia="Times New Roman" w:cstheme="minorHAnsi"/>
          <w:sz w:val="28"/>
          <w:szCs w:val="28"/>
        </w:rPr>
        <w:t xml:space="preserve">: Before consolidating the data, SSIS can perform data cleansing tasks, such as removing duplicate entries, standardizing product codes (e.g., "Prod001" </w:t>
      </w:r>
      <w:proofErr w:type="spellStart"/>
      <w:r w:rsidRPr="00E602C4">
        <w:rPr>
          <w:rFonts w:eastAsia="Times New Roman" w:cstheme="minorHAnsi"/>
          <w:sz w:val="28"/>
          <w:szCs w:val="28"/>
        </w:rPr>
        <w:t>vs</w:t>
      </w:r>
      <w:proofErr w:type="spellEnd"/>
      <w:r w:rsidRPr="00E602C4">
        <w:rPr>
          <w:rFonts w:eastAsia="Times New Roman" w:cstheme="minorHAnsi"/>
          <w:sz w:val="28"/>
          <w:szCs w:val="28"/>
        </w:rPr>
        <w:t xml:space="preserve"> "P001"), and correcting misspellings in customer names.</w:t>
      </w:r>
    </w:p>
    <w:p w:rsidR="00E602C4" w:rsidRPr="00E602C4" w:rsidRDefault="00E602C4" w:rsidP="00E602C4">
      <w:pPr>
        <w:numPr>
          <w:ilvl w:val="0"/>
          <w:numId w:val="6"/>
        </w:numPr>
        <w:spacing w:before="100" w:beforeAutospacing="1" w:after="100" w:afterAutospacing="1" w:line="240" w:lineRule="auto"/>
        <w:rPr>
          <w:rFonts w:eastAsia="Times New Roman" w:cstheme="minorHAnsi"/>
          <w:sz w:val="28"/>
          <w:szCs w:val="28"/>
        </w:rPr>
      </w:pPr>
      <w:r w:rsidRPr="00C7133A">
        <w:rPr>
          <w:rFonts w:eastAsia="Times New Roman" w:cstheme="minorHAnsi"/>
          <w:b/>
          <w:bCs/>
          <w:sz w:val="28"/>
          <w:szCs w:val="28"/>
        </w:rPr>
        <w:t>Data Validation</w:t>
      </w:r>
      <w:r w:rsidRPr="00E602C4">
        <w:rPr>
          <w:rFonts w:eastAsia="Times New Roman" w:cstheme="minorHAnsi"/>
          <w:sz w:val="28"/>
          <w:szCs w:val="28"/>
        </w:rPr>
        <w:t>: SSIS can validate whether each sale entry has valid data, such as valid store IDs, valid product codes, and correct date formats.</w:t>
      </w:r>
    </w:p>
    <w:p w:rsidR="00E602C4" w:rsidRPr="00E602C4" w:rsidRDefault="00E602C4" w:rsidP="00E602C4">
      <w:pPr>
        <w:numPr>
          <w:ilvl w:val="0"/>
          <w:numId w:val="6"/>
        </w:numPr>
        <w:spacing w:before="100" w:beforeAutospacing="1" w:after="100" w:afterAutospacing="1" w:line="240" w:lineRule="auto"/>
        <w:rPr>
          <w:rFonts w:eastAsia="Times New Roman" w:cstheme="minorHAnsi"/>
          <w:sz w:val="28"/>
          <w:szCs w:val="28"/>
        </w:rPr>
      </w:pPr>
      <w:r w:rsidRPr="00C7133A">
        <w:rPr>
          <w:rFonts w:eastAsia="Times New Roman" w:cstheme="minorHAnsi"/>
          <w:b/>
          <w:bCs/>
          <w:sz w:val="28"/>
          <w:szCs w:val="28"/>
        </w:rPr>
        <w:t>Data Transformation</w:t>
      </w:r>
      <w:r w:rsidRPr="00E602C4">
        <w:rPr>
          <w:rFonts w:eastAsia="Times New Roman" w:cstheme="minorHAnsi"/>
          <w:sz w:val="28"/>
          <w:szCs w:val="28"/>
        </w:rPr>
        <w:t>:</w:t>
      </w:r>
    </w:p>
    <w:p w:rsidR="00E602C4" w:rsidRPr="00E602C4" w:rsidRDefault="00E602C4" w:rsidP="00E602C4">
      <w:pPr>
        <w:numPr>
          <w:ilvl w:val="1"/>
          <w:numId w:val="6"/>
        </w:numPr>
        <w:spacing w:before="100" w:beforeAutospacing="1" w:after="100" w:afterAutospacing="1" w:line="240" w:lineRule="auto"/>
        <w:rPr>
          <w:rFonts w:eastAsia="Times New Roman" w:cstheme="minorHAnsi"/>
          <w:sz w:val="28"/>
          <w:szCs w:val="28"/>
        </w:rPr>
      </w:pPr>
      <w:r w:rsidRPr="00E602C4">
        <w:rPr>
          <w:rFonts w:eastAsia="Times New Roman" w:cstheme="minorHAnsi"/>
          <w:sz w:val="28"/>
          <w:szCs w:val="28"/>
        </w:rPr>
        <w:t>SSIS can aggregate daily sales for each product per store, calculate total sales, and derive additional metrics like average sales price per store or region.</w:t>
      </w:r>
    </w:p>
    <w:p w:rsidR="00E602C4" w:rsidRPr="00E602C4" w:rsidRDefault="00E602C4" w:rsidP="00E602C4">
      <w:pPr>
        <w:numPr>
          <w:ilvl w:val="1"/>
          <w:numId w:val="6"/>
        </w:numPr>
        <w:spacing w:before="100" w:beforeAutospacing="1" w:after="100" w:afterAutospacing="1" w:line="240" w:lineRule="auto"/>
        <w:rPr>
          <w:rFonts w:eastAsia="Times New Roman" w:cstheme="minorHAnsi"/>
          <w:sz w:val="28"/>
          <w:szCs w:val="28"/>
        </w:rPr>
      </w:pPr>
      <w:r w:rsidRPr="00E602C4">
        <w:rPr>
          <w:rFonts w:eastAsia="Times New Roman" w:cstheme="minorHAnsi"/>
          <w:sz w:val="28"/>
          <w:szCs w:val="28"/>
        </w:rPr>
        <w:t>Currency conversion might be necessary if stores are located in different countries.</w:t>
      </w:r>
    </w:p>
    <w:p w:rsidR="00E602C4" w:rsidRPr="00E602C4" w:rsidRDefault="00E602C4" w:rsidP="00E602C4">
      <w:pPr>
        <w:spacing w:before="100" w:beforeAutospacing="1" w:after="100" w:afterAutospacing="1" w:line="240" w:lineRule="auto"/>
        <w:outlineLvl w:val="3"/>
        <w:rPr>
          <w:rFonts w:eastAsia="Times New Roman" w:cstheme="minorHAnsi"/>
          <w:b/>
          <w:bCs/>
          <w:sz w:val="28"/>
          <w:szCs w:val="28"/>
        </w:rPr>
      </w:pPr>
      <w:r w:rsidRPr="00E602C4">
        <w:rPr>
          <w:rFonts w:eastAsia="Times New Roman" w:cstheme="minorHAnsi"/>
          <w:b/>
          <w:bCs/>
          <w:sz w:val="28"/>
          <w:szCs w:val="28"/>
        </w:rPr>
        <w:t xml:space="preserve">3. </w:t>
      </w:r>
      <w:r w:rsidRPr="00C7133A">
        <w:rPr>
          <w:rFonts w:eastAsia="Times New Roman" w:cstheme="minorHAnsi"/>
          <w:b/>
          <w:bCs/>
          <w:sz w:val="28"/>
          <w:szCs w:val="28"/>
        </w:rPr>
        <w:t>Load Data (L)</w:t>
      </w:r>
      <w:r w:rsidRPr="00E602C4">
        <w:rPr>
          <w:rFonts w:eastAsia="Times New Roman" w:cstheme="minorHAnsi"/>
          <w:b/>
          <w:bCs/>
          <w:sz w:val="28"/>
          <w:szCs w:val="28"/>
        </w:rPr>
        <w:t>:</w:t>
      </w:r>
    </w:p>
    <w:p w:rsidR="00E602C4" w:rsidRPr="00E602C4" w:rsidRDefault="00E602C4" w:rsidP="00E602C4">
      <w:pPr>
        <w:numPr>
          <w:ilvl w:val="0"/>
          <w:numId w:val="7"/>
        </w:numPr>
        <w:spacing w:before="100" w:beforeAutospacing="1" w:after="100" w:afterAutospacing="1" w:line="240" w:lineRule="auto"/>
        <w:rPr>
          <w:rFonts w:eastAsia="Times New Roman" w:cstheme="minorHAnsi"/>
          <w:sz w:val="28"/>
          <w:szCs w:val="28"/>
        </w:rPr>
      </w:pPr>
      <w:r w:rsidRPr="00E602C4">
        <w:rPr>
          <w:rFonts w:eastAsia="Times New Roman" w:cstheme="minorHAnsi"/>
          <w:sz w:val="28"/>
          <w:szCs w:val="28"/>
        </w:rPr>
        <w:t xml:space="preserve">The transformed data is loaded into the central </w:t>
      </w:r>
      <w:r w:rsidRPr="00C7133A">
        <w:rPr>
          <w:rFonts w:eastAsia="Times New Roman" w:cstheme="minorHAnsi"/>
          <w:b/>
          <w:bCs/>
          <w:sz w:val="28"/>
          <w:szCs w:val="28"/>
        </w:rPr>
        <w:t>Data Warehouse</w:t>
      </w:r>
      <w:r w:rsidRPr="00E602C4">
        <w:rPr>
          <w:rFonts w:eastAsia="Times New Roman" w:cstheme="minorHAnsi"/>
          <w:sz w:val="28"/>
          <w:szCs w:val="28"/>
        </w:rPr>
        <w:t xml:space="preserve"> (in SQL Server).</w:t>
      </w:r>
    </w:p>
    <w:p w:rsidR="00E602C4" w:rsidRPr="00E602C4" w:rsidRDefault="00E602C4" w:rsidP="00E602C4">
      <w:pPr>
        <w:numPr>
          <w:ilvl w:val="0"/>
          <w:numId w:val="7"/>
        </w:numPr>
        <w:spacing w:before="100" w:beforeAutospacing="1" w:after="100" w:afterAutospacing="1" w:line="240" w:lineRule="auto"/>
        <w:rPr>
          <w:rFonts w:eastAsia="Times New Roman" w:cstheme="minorHAnsi"/>
          <w:sz w:val="28"/>
          <w:szCs w:val="28"/>
        </w:rPr>
      </w:pPr>
      <w:r w:rsidRPr="00E602C4">
        <w:rPr>
          <w:rFonts w:eastAsia="Times New Roman" w:cstheme="minorHAnsi"/>
          <w:sz w:val="28"/>
          <w:szCs w:val="28"/>
        </w:rPr>
        <w:t xml:space="preserve">SSIS uses </w:t>
      </w:r>
      <w:r w:rsidRPr="00C7133A">
        <w:rPr>
          <w:rFonts w:eastAsia="Times New Roman" w:cstheme="minorHAnsi"/>
          <w:b/>
          <w:bCs/>
          <w:sz w:val="28"/>
          <w:szCs w:val="28"/>
        </w:rPr>
        <w:t>Destination Components</w:t>
      </w:r>
      <w:r w:rsidRPr="00E602C4">
        <w:rPr>
          <w:rFonts w:eastAsia="Times New Roman" w:cstheme="minorHAnsi"/>
          <w:sz w:val="28"/>
          <w:szCs w:val="28"/>
        </w:rPr>
        <w:t xml:space="preserve"> to load the cleansed and aggregated data into the appropriate tables in the warehouse, like </w:t>
      </w:r>
      <w:proofErr w:type="spellStart"/>
      <w:r w:rsidRPr="00C7133A">
        <w:rPr>
          <w:rFonts w:eastAsia="Times New Roman" w:cstheme="minorHAnsi"/>
          <w:sz w:val="28"/>
          <w:szCs w:val="28"/>
        </w:rPr>
        <w:t>ConsolidatedSales</w:t>
      </w:r>
      <w:proofErr w:type="spellEnd"/>
      <w:r w:rsidRPr="00E602C4">
        <w:rPr>
          <w:rFonts w:eastAsia="Times New Roman" w:cstheme="minorHAnsi"/>
          <w:sz w:val="28"/>
          <w:szCs w:val="28"/>
        </w:rPr>
        <w:t xml:space="preserve">, </w:t>
      </w:r>
      <w:proofErr w:type="spellStart"/>
      <w:r w:rsidRPr="00C7133A">
        <w:rPr>
          <w:rFonts w:eastAsia="Times New Roman" w:cstheme="minorHAnsi"/>
          <w:sz w:val="28"/>
          <w:szCs w:val="28"/>
        </w:rPr>
        <w:t>RegionalSales</w:t>
      </w:r>
      <w:proofErr w:type="spellEnd"/>
      <w:r w:rsidRPr="00E602C4">
        <w:rPr>
          <w:rFonts w:eastAsia="Times New Roman" w:cstheme="minorHAnsi"/>
          <w:sz w:val="28"/>
          <w:szCs w:val="28"/>
        </w:rPr>
        <w:t>, etc.</w:t>
      </w:r>
    </w:p>
    <w:p w:rsidR="00E602C4" w:rsidRPr="00E602C4" w:rsidRDefault="00E602C4" w:rsidP="00E602C4">
      <w:pPr>
        <w:numPr>
          <w:ilvl w:val="0"/>
          <w:numId w:val="7"/>
        </w:numPr>
        <w:spacing w:before="100" w:beforeAutospacing="1" w:after="100" w:afterAutospacing="1" w:line="240" w:lineRule="auto"/>
        <w:rPr>
          <w:rFonts w:eastAsia="Times New Roman" w:cstheme="minorHAnsi"/>
          <w:sz w:val="28"/>
          <w:szCs w:val="28"/>
        </w:rPr>
      </w:pPr>
      <w:r w:rsidRPr="00E602C4">
        <w:rPr>
          <w:rFonts w:eastAsia="Times New Roman" w:cstheme="minorHAnsi"/>
          <w:sz w:val="28"/>
          <w:szCs w:val="28"/>
        </w:rPr>
        <w:t>SSIS can also load data into a separate staging area first, which allows for further transformations or historical data comparison.</w:t>
      </w:r>
    </w:p>
    <w:p w:rsidR="00E602C4" w:rsidRPr="00E602C4" w:rsidRDefault="00E602C4" w:rsidP="00E602C4">
      <w:pPr>
        <w:spacing w:before="100" w:beforeAutospacing="1" w:after="100" w:afterAutospacing="1" w:line="240" w:lineRule="auto"/>
        <w:outlineLvl w:val="3"/>
        <w:rPr>
          <w:rFonts w:eastAsia="Times New Roman" w:cstheme="minorHAnsi"/>
          <w:b/>
          <w:bCs/>
          <w:sz w:val="28"/>
          <w:szCs w:val="28"/>
        </w:rPr>
      </w:pPr>
      <w:r w:rsidRPr="00E602C4">
        <w:rPr>
          <w:rFonts w:eastAsia="Times New Roman" w:cstheme="minorHAnsi"/>
          <w:b/>
          <w:bCs/>
          <w:sz w:val="28"/>
          <w:szCs w:val="28"/>
        </w:rPr>
        <w:t xml:space="preserve">4. </w:t>
      </w:r>
      <w:r w:rsidRPr="00C7133A">
        <w:rPr>
          <w:rFonts w:eastAsia="Times New Roman" w:cstheme="minorHAnsi"/>
          <w:b/>
          <w:bCs/>
          <w:sz w:val="28"/>
          <w:szCs w:val="28"/>
        </w:rPr>
        <w:t>Error Handling</w:t>
      </w:r>
      <w:r w:rsidRPr="00E602C4">
        <w:rPr>
          <w:rFonts w:eastAsia="Times New Roman" w:cstheme="minorHAnsi"/>
          <w:b/>
          <w:bCs/>
          <w:sz w:val="28"/>
          <w:szCs w:val="28"/>
        </w:rPr>
        <w:t>:</w:t>
      </w:r>
    </w:p>
    <w:p w:rsidR="00E602C4" w:rsidRPr="00E602C4" w:rsidRDefault="00E602C4" w:rsidP="00E602C4">
      <w:pPr>
        <w:numPr>
          <w:ilvl w:val="0"/>
          <w:numId w:val="8"/>
        </w:numPr>
        <w:spacing w:before="100" w:beforeAutospacing="1" w:after="100" w:afterAutospacing="1" w:line="240" w:lineRule="auto"/>
        <w:rPr>
          <w:rFonts w:eastAsia="Times New Roman" w:cstheme="minorHAnsi"/>
          <w:sz w:val="28"/>
          <w:szCs w:val="28"/>
        </w:rPr>
      </w:pPr>
      <w:r w:rsidRPr="00E602C4">
        <w:rPr>
          <w:rFonts w:eastAsia="Times New Roman" w:cstheme="minorHAnsi"/>
          <w:sz w:val="28"/>
          <w:szCs w:val="28"/>
        </w:rPr>
        <w:t>If SSIS encounters any issues (e.g., incorrect data format, missing records), it will log these errors in a central log table or send email notifications to the data management team.</w:t>
      </w:r>
    </w:p>
    <w:p w:rsidR="00E602C4" w:rsidRPr="00E602C4" w:rsidRDefault="00E602C4" w:rsidP="00E602C4">
      <w:pPr>
        <w:numPr>
          <w:ilvl w:val="0"/>
          <w:numId w:val="8"/>
        </w:numPr>
        <w:spacing w:before="100" w:beforeAutospacing="1" w:after="100" w:afterAutospacing="1" w:line="240" w:lineRule="auto"/>
        <w:rPr>
          <w:rFonts w:eastAsia="Times New Roman" w:cstheme="minorHAnsi"/>
          <w:sz w:val="28"/>
          <w:szCs w:val="28"/>
        </w:rPr>
      </w:pPr>
      <w:r w:rsidRPr="00C7133A">
        <w:rPr>
          <w:rFonts w:eastAsia="Times New Roman" w:cstheme="minorHAnsi"/>
          <w:b/>
          <w:bCs/>
          <w:sz w:val="28"/>
          <w:szCs w:val="28"/>
        </w:rPr>
        <w:lastRenderedPageBreak/>
        <w:t>Event Handlers</w:t>
      </w:r>
      <w:r w:rsidRPr="00E602C4">
        <w:rPr>
          <w:rFonts w:eastAsia="Times New Roman" w:cstheme="minorHAnsi"/>
          <w:sz w:val="28"/>
          <w:szCs w:val="28"/>
        </w:rPr>
        <w:t xml:space="preserve"> in SSIS can trigger alerts or other actions when specific errors occur (e.g., stopping the process if a critical error happens).</w:t>
      </w:r>
    </w:p>
    <w:p w:rsidR="00E602C4" w:rsidRPr="00E602C4" w:rsidRDefault="00E602C4" w:rsidP="00E602C4">
      <w:pPr>
        <w:spacing w:before="100" w:beforeAutospacing="1" w:after="100" w:afterAutospacing="1" w:line="240" w:lineRule="auto"/>
        <w:outlineLvl w:val="3"/>
        <w:rPr>
          <w:rFonts w:eastAsia="Times New Roman" w:cstheme="minorHAnsi"/>
          <w:b/>
          <w:bCs/>
          <w:sz w:val="28"/>
          <w:szCs w:val="28"/>
        </w:rPr>
      </w:pPr>
      <w:r w:rsidRPr="00E602C4">
        <w:rPr>
          <w:rFonts w:eastAsia="Times New Roman" w:cstheme="minorHAnsi"/>
          <w:b/>
          <w:bCs/>
          <w:sz w:val="28"/>
          <w:szCs w:val="28"/>
        </w:rPr>
        <w:t xml:space="preserve">5. </w:t>
      </w:r>
      <w:r w:rsidRPr="00C7133A">
        <w:rPr>
          <w:rFonts w:eastAsia="Times New Roman" w:cstheme="minorHAnsi"/>
          <w:b/>
          <w:bCs/>
          <w:sz w:val="28"/>
          <w:szCs w:val="28"/>
        </w:rPr>
        <w:t>Generate Reports</w:t>
      </w:r>
      <w:r w:rsidRPr="00E602C4">
        <w:rPr>
          <w:rFonts w:eastAsia="Times New Roman" w:cstheme="minorHAnsi"/>
          <w:b/>
          <w:bCs/>
          <w:sz w:val="28"/>
          <w:szCs w:val="28"/>
        </w:rPr>
        <w:t>:</w:t>
      </w:r>
    </w:p>
    <w:p w:rsidR="00E602C4" w:rsidRPr="00E602C4" w:rsidRDefault="00E602C4" w:rsidP="00E602C4">
      <w:pPr>
        <w:numPr>
          <w:ilvl w:val="0"/>
          <w:numId w:val="9"/>
        </w:numPr>
        <w:spacing w:before="100" w:beforeAutospacing="1" w:after="100" w:afterAutospacing="1" w:line="240" w:lineRule="auto"/>
        <w:rPr>
          <w:rFonts w:eastAsia="Times New Roman" w:cstheme="minorHAnsi"/>
          <w:sz w:val="28"/>
          <w:szCs w:val="28"/>
        </w:rPr>
      </w:pPr>
      <w:r w:rsidRPr="00E602C4">
        <w:rPr>
          <w:rFonts w:eastAsia="Times New Roman" w:cstheme="minorHAnsi"/>
          <w:sz w:val="28"/>
          <w:szCs w:val="28"/>
        </w:rPr>
        <w:t>Once the data is consolidated in the central database, SSIS can trigger another process to generate sales reports.</w:t>
      </w:r>
    </w:p>
    <w:p w:rsidR="00E602C4" w:rsidRPr="00E602C4" w:rsidRDefault="00E602C4" w:rsidP="00E602C4">
      <w:pPr>
        <w:numPr>
          <w:ilvl w:val="0"/>
          <w:numId w:val="9"/>
        </w:numPr>
        <w:spacing w:before="100" w:beforeAutospacing="1" w:after="100" w:afterAutospacing="1" w:line="240" w:lineRule="auto"/>
        <w:rPr>
          <w:rFonts w:eastAsia="Times New Roman" w:cstheme="minorHAnsi"/>
          <w:sz w:val="28"/>
          <w:szCs w:val="28"/>
        </w:rPr>
      </w:pPr>
      <w:r w:rsidRPr="00E602C4">
        <w:rPr>
          <w:rFonts w:eastAsia="Times New Roman" w:cstheme="minorHAnsi"/>
          <w:sz w:val="28"/>
          <w:szCs w:val="28"/>
        </w:rPr>
        <w:t xml:space="preserve">It can execute a </w:t>
      </w:r>
      <w:r w:rsidRPr="00C7133A">
        <w:rPr>
          <w:rFonts w:eastAsia="Times New Roman" w:cstheme="minorHAnsi"/>
          <w:b/>
          <w:bCs/>
          <w:sz w:val="28"/>
          <w:szCs w:val="28"/>
        </w:rPr>
        <w:t>SQL Task</w:t>
      </w:r>
      <w:r w:rsidRPr="00E602C4">
        <w:rPr>
          <w:rFonts w:eastAsia="Times New Roman" w:cstheme="minorHAnsi"/>
          <w:sz w:val="28"/>
          <w:szCs w:val="28"/>
        </w:rPr>
        <w:t xml:space="preserve"> to run a stored procedure that generates daily sales reports and sends them via email to the regional managers.</w:t>
      </w:r>
    </w:p>
    <w:p w:rsidR="00E602C4" w:rsidRPr="00E602C4" w:rsidRDefault="00E602C4" w:rsidP="00E602C4">
      <w:pPr>
        <w:numPr>
          <w:ilvl w:val="0"/>
          <w:numId w:val="9"/>
        </w:numPr>
        <w:spacing w:before="100" w:beforeAutospacing="1" w:after="100" w:afterAutospacing="1" w:line="240" w:lineRule="auto"/>
        <w:rPr>
          <w:rFonts w:eastAsia="Times New Roman" w:cstheme="minorHAnsi"/>
          <w:sz w:val="28"/>
          <w:szCs w:val="28"/>
        </w:rPr>
      </w:pPr>
      <w:r w:rsidRPr="00E602C4">
        <w:rPr>
          <w:rFonts w:eastAsia="Times New Roman" w:cstheme="minorHAnsi"/>
          <w:sz w:val="28"/>
          <w:szCs w:val="28"/>
        </w:rPr>
        <w:t>SSIS can also export the final report into formats like Excel or PDF for easier sharing.</w:t>
      </w:r>
    </w:p>
    <w:p w:rsidR="00E602C4" w:rsidRPr="00E602C4" w:rsidRDefault="00E602C4" w:rsidP="00E602C4">
      <w:pPr>
        <w:spacing w:before="100" w:beforeAutospacing="1" w:after="100" w:afterAutospacing="1" w:line="240" w:lineRule="auto"/>
        <w:outlineLvl w:val="2"/>
        <w:rPr>
          <w:rFonts w:eastAsia="Times New Roman" w:cstheme="minorHAnsi"/>
          <w:b/>
          <w:bCs/>
          <w:sz w:val="28"/>
          <w:szCs w:val="28"/>
        </w:rPr>
      </w:pPr>
      <w:r w:rsidRPr="00E602C4">
        <w:rPr>
          <w:rFonts w:eastAsia="Times New Roman" w:cstheme="minorHAnsi"/>
          <w:b/>
          <w:bCs/>
          <w:sz w:val="28"/>
          <w:szCs w:val="28"/>
        </w:rPr>
        <w:t>Scheduled Automation:</w:t>
      </w:r>
    </w:p>
    <w:p w:rsidR="00E602C4" w:rsidRPr="00E602C4" w:rsidRDefault="00E602C4" w:rsidP="00E602C4">
      <w:pPr>
        <w:spacing w:before="100" w:beforeAutospacing="1" w:after="100" w:afterAutospacing="1" w:line="240" w:lineRule="auto"/>
        <w:rPr>
          <w:rFonts w:eastAsia="Times New Roman" w:cstheme="minorHAnsi"/>
          <w:sz w:val="28"/>
          <w:szCs w:val="28"/>
        </w:rPr>
      </w:pPr>
      <w:r w:rsidRPr="00E602C4">
        <w:rPr>
          <w:rFonts w:eastAsia="Times New Roman" w:cstheme="minorHAnsi"/>
          <w:sz w:val="28"/>
          <w:szCs w:val="28"/>
        </w:rPr>
        <w:t xml:space="preserve">The SSIS package can be scheduled to run every night using </w:t>
      </w:r>
      <w:r w:rsidRPr="00C7133A">
        <w:rPr>
          <w:rFonts w:eastAsia="Times New Roman" w:cstheme="minorHAnsi"/>
          <w:b/>
          <w:bCs/>
          <w:sz w:val="28"/>
          <w:szCs w:val="28"/>
        </w:rPr>
        <w:t>SQL Server Agent</w:t>
      </w:r>
      <w:r w:rsidRPr="00E602C4">
        <w:rPr>
          <w:rFonts w:eastAsia="Times New Roman" w:cstheme="minorHAnsi"/>
          <w:sz w:val="28"/>
          <w:szCs w:val="28"/>
        </w:rPr>
        <w:t>, automating the data extraction, transformation, loading, and reporting. This ensures that the central management team always has the latest consolidated sales data at the start of each business day.</w:t>
      </w:r>
    </w:p>
    <w:p w:rsidR="00E602C4" w:rsidRPr="00E602C4" w:rsidRDefault="00E602C4" w:rsidP="00E602C4">
      <w:pPr>
        <w:spacing w:before="100" w:beforeAutospacing="1" w:after="100" w:afterAutospacing="1" w:line="240" w:lineRule="auto"/>
        <w:outlineLvl w:val="2"/>
        <w:rPr>
          <w:rFonts w:eastAsia="Times New Roman" w:cstheme="minorHAnsi"/>
          <w:b/>
          <w:bCs/>
          <w:sz w:val="28"/>
          <w:szCs w:val="28"/>
        </w:rPr>
      </w:pPr>
      <w:r w:rsidRPr="00E602C4">
        <w:rPr>
          <w:rFonts w:eastAsia="Times New Roman" w:cstheme="minorHAnsi"/>
          <w:b/>
          <w:bCs/>
          <w:sz w:val="28"/>
          <w:szCs w:val="28"/>
        </w:rPr>
        <w:t>Benefits:</w:t>
      </w:r>
    </w:p>
    <w:p w:rsidR="00E602C4" w:rsidRPr="00E602C4" w:rsidRDefault="00E602C4" w:rsidP="00E602C4">
      <w:pPr>
        <w:numPr>
          <w:ilvl w:val="0"/>
          <w:numId w:val="10"/>
        </w:numPr>
        <w:spacing w:before="100" w:beforeAutospacing="1" w:after="100" w:afterAutospacing="1" w:line="240" w:lineRule="auto"/>
        <w:rPr>
          <w:rFonts w:eastAsia="Times New Roman" w:cstheme="minorHAnsi"/>
          <w:sz w:val="28"/>
          <w:szCs w:val="28"/>
        </w:rPr>
      </w:pPr>
      <w:r w:rsidRPr="00C7133A">
        <w:rPr>
          <w:rFonts w:eastAsia="Times New Roman" w:cstheme="minorHAnsi"/>
          <w:b/>
          <w:bCs/>
          <w:sz w:val="28"/>
          <w:szCs w:val="28"/>
        </w:rPr>
        <w:t>Automation</w:t>
      </w:r>
      <w:r w:rsidRPr="00E602C4">
        <w:rPr>
          <w:rFonts w:eastAsia="Times New Roman" w:cstheme="minorHAnsi"/>
          <w:sz w:val="28"/>
          <w:szCs w:val="28"/>
        </w:rPr>
        <w:t>: The entire ETL and reporting process runs automatically every night, reducing manual effort and human errors.</w:t>
      </w:r>
    </w:p>
    <w:p w:rsidR="00E602C4" w:rsidRPr="00E602C4" w:rsidRDefault="00E602C4" w:rsidP="00E602C4">
      <w:pPr>
        <w:numPr>
          <w:ilvl w:val="0"/>
          <w:numId w:val="10"/>
        </w:numPr>
        <w:spacing w:before="100" w:beforeAutospacing="1" w:after="100" w:afterAutospacing="1" w:line="240" w:lineRule="auto"/>
        <w:rPr>
          <w:rFonts w:eastAsia="Times New Roman" w:cstheme="minorHAnsi"/>
          <w:sz w:val="28"/>
          <w:szCs w:val="28"/>
        </w:rPr>
      </w:pPr>
      <w:r w:rsidRPr="00C7133A">
        <w:rPr>
          <w:rFonts w:eastAsia="Times New Roman" w:cstheme="minorHAnsi"/>
          <w:b/>
          <w:bCs/>
          <w:sz w:val="28"/>
          <w:szCs w:val="28"/>
        </w:rPr>
        <w:t>Data Consistency</w:t>
      </w:r>
      <w:r w:rsidRPr="00E602C4">
        <w:rPr>
          <w:rFonts w:eastAsia="Times New Roman" w:cstheme="minorHAnsi"/>
          <w:sz w:val="28"/>
          <w:szCs w:val="28"/>
        </w:rPr>
        <w:t>: By cleansing and standardizing the data, SSIS ensures that reports are accurate and reliable.</w:t>
      </w:r>
    </w:p>
    <w:p w:rsidR="00E602C4" w:rsidRPr="00E602C4" w:rsidRDefault="00E602C4" w:rsidP="00E602C4">
      <w:pPr>
        <w:numPr>
          <w:ilvl w:val="0"/>
          <w:numId w:val="10"/>
        </w:numPr>
        <w:spacing w:before="100" w:beforeAutospacing="1" w:after="100" w:afterAutospacing="1" w:line="240" w:lineRule="auto"/>
        <w:rPr>
          <w:rFonts w:eastAsia="Times New Roman" w:cstheme="minorHAnsi"/>
          <w:sz w:val="28"/>
          <w:szCs w:val="28"/>
        </w:rPr>
      </w:pPr>
      <w:r w:rsidRPr="00C7133A">
        <w:rPr>
          <w:rFonts w:eastAsia="Times New Roman" w:cstheme="minorHAnsi"/>
          <w:b/>
          <w:bCs/>
          <w:sz w:val="28"/>
          <w:szCs w:val="28"/>
        </w:rPr>
        <w:t>Error Handling</w:t>
      </w:r>
      <w:r w:rsidRPr="00E602C4">
        <w:rPr>
          <w:rFonts w:eastAsia="Times New Roman" w:cstheme="minorHAnsi"/>
          <w:sz w:val="28"/>
          <w:szCs w:val="28"/>
        </w:rPr>
        <w:t>: Any issues with data can be flagged, logged, and corrected without stopping the entire process.</w:t>
      </w:r>
    </w:p>
    <w:p w:rsidR="00E602C4" w:rsidRPr="00E602C4" w:rsidRDefault="00E602C4" w:rsidP="00E602C4">
      <w:pPr>
        <w:numPr>
          <w:ilvl w:val="0"/>
          <w:numId w:val="10"/>
        </w:numPr>
        <w:spacing w:before="100" w:beforeAutospacing="1" w:after="100" w:afterAutospacing="1" w:line="240" w:lineRule="auto"/>
        <w:rPr>
          <w:rFonts w:eastAsia="Times New Roman" w:cstheme="minorHAnsi"/>
          <w:sz w:val="28"/>
          <w:szCs w:val="28"/>
        </w:rPr>
      </w:pPr>
      <w:r w:rsidRPr="00C7133A">
        <w:rPr>
          <w:rFonts w:eastAsia="Times New Roman" w:cstheme="minorHAnsi"/>
          <w:b/>
          <w:bCs/>
          <w:sz w:val="28"/>
          <w:szCs w:val="28"/>
        </w:rPr>
        <w:t>Scalability</w:t>
      </w:r>
      <w:r w:rsidRPr="00E602C4">
        <w:rPr>
          <w:rFonts w:eastAsia="Times New Roman" w:cstheme="minorHAnsi"/>
          <w:sz w:val="28"/>
          <w:szCs w:val="28"/>
        </w:rPr>
        <w:t>: As the company opens more stores, the same SSIS package can be easily extended to integrate new data sources.</w:t>
      </w:r>
    </w:p>
    <w:p w:rsidR="00E602C4" w:rsidRPr="00E602C4" w:rsidRDefault="00E602C4" w:rsidP="00E602C4">
      <w:pPr>
        <w:spacing w:before="100" w:beforeAutospacing="1" w:after="100" w:afterAutospacing="1" w:line="240" w:lineRule="auto"/>
        <w:outlineLvl w:val="2"/>
        <w:rPr>
          <w:rFonts w:eastAsia="Times New Roman" w:cstheme="minorHAnsi"/>
          <w:b/>
          <w:bCs/>
          <w:sz w:val="28"/>
          <w:szCs w:val="28"/>
        </w:rPr>
      </w:pPr>
      <w:r w:rsidRPr="00E602C4">
        <w:rPr>
          <w:rFonts w:eastAsia="Times New Roman" w:cstheme="minorHAnsi"/>
          <w:b/>
          <w:bCs/>
          <w:sz w:val="28"/>
          <w:szCs w:val="28"/>
        </w:rPr>
        <w:lastRenderedPageBreak/>
        <w:t>Example Breakdown:</w:t>
      </w:r>
    </w:p>
    <w:p w:rsidR="00E602C4" w:rsidRPr="00E602C4" w:rsidRDefault="00E602C4" w:rsidP="00E602C4">
      <w:pPr>
        <w:numPr>
          <w:ilvl w:val="0"/>
          <w:numId w:val="11"/>
        </w:numPr>
        <w:spacing w:before="100" w:beforeAutospacing="1" w:after="100" w:afterAutospacing="1" w:line="240" w:lineRule="auto"/>
        <w:rPr>
          <w:rFonts w:eastAsia="Times New Roman" w:cstheme="minorHAnsi"/>
          <w:sz w:val="28"/>
          <w:szCs w:val="28"/>
        </w:rPr>
      </w:pPr>
      <w:r w:rsidRPr="00C7133A">
        <w:rPr>
          <w:rFonts w:eastAsia="Times New Roman" w:cstheme="minorHAnsi"/>
          <w:b/>
          <w:bCs/>
          <w:sz w:val="28"/>
          <w:szCs w:val="28"/>
        </w:rPr>
        <w:t>Data Sources</w:t>
      </w:r>
      <w:r w:rsidRPr="00E602C4">
        <w:rPr>
          <w:rFonts w:eastAsia="Times New Roman" w:cstheme="minorHAnsi"/>
          <w:sz w:val="28"/>
          <w:szCs w:val="28"/>
        </w:rPr>
        <w:t>: Local databases (or Excel files) from multiple stores.</w:t>
      </w:r>
    </w:p>
    <w:p w:rsidR="00E602C4" w:rsidRPr="00E602C4" w:rsidRDefault="00E602C4" w:rsidP="00E602C4">
      <w:pPr>
        <w:numPr>
          <w:ilvl w:val="0"/>
          <w:numId w:val="11"/>
        </w:numPr>
        <w:spacing w:before="100" w:beforeAutospacing="1" w:after="100" w:afterAutospacing="1" w:line="240" w:lineRule="auto"/>
        <w:rPr>
          <w:rFonts w:eastAsia="Times New Roman" w:cstheme="minorHAnsi"/>
          <w:sz w:val="28"/>
          <w:szCs w:val="28"/>
        </w:rPr>
      </w:pPr>
      <w:r w:rsidRPr="00C7133A">
        <w:rPr>
          <w:rFonts w:eastAsia="Times New Roman" w:cstheme="minorHAnsi"/>
          <w:b/>
          <w:bCs/>
          <w:sz w:val="28"/>
          <w:szCs w:val="28"/>
        </w:rPr>
        <w:t>Transformation Tasks</w:t>
      </w:r>
      <w:r w:rsidRPr="00E602C4">
        <w:rPr>
          <w:rFonts w:eastAsia="Times New Roman" w:cstheme="minorHAnsi"/>
          <w:sz w:val="28"/>
          <w:szCs w:val="28"/>
        </w:rPr>
        <w:t>: Data cleaning, aggregation, validation, and currency conversion.</w:t>
      </w:r>
    </w:p>
    <w:p w:rsidR="00E602C4" w:rsidRPr="00E602C4" w:rsidRDefault="00E602C4" w:rsidP="00E602C4">
      <w:pPr>
        <w:numPr>
          <w:ilvl w:val="0"/>
          <w:numId w:val="11"/>
        </w:numPr>
        <w:spacing w:before="100" w:beforeAutospacing="1" w:after="100" w:afterAutospacing="1" w:line="240" w:lineRule="auto"/>
        <w:rPr>
          <w:rFonts w:eastAsia="Times New Roman" w:cstheme="minorHAnsi"/>
          <w:sz w:val="28"/>
          <w:szCs w:val="28"/>
        </w:rPr>
      </w:pPr>
      <w:r w:rsidRPr="00C7133A">
        <w:rPr>
          <w:rFonts w:eastAsia="Times New Roman" w:cstheme="minorHAnsi"/>
          <w:b/>
          <w:bCs/>
          <w:sz w:val="28"/>
          <w:szCs w:val="28"/>
        </w:rPr>
        <w:t>Data Destination</w:t>
      </w:r>
      <w:r w:rsidRPr="00E602C4">
        <w:rPr>
          <w:rFonts w:eastAsia="Times New Roman" w:cstheme="minorHAnsi"/>
          <w:sz w:val="28"/>
          <w:szCs w:val="28"/>
        </w:rPr>
        <w:t>: Centralized SQL Server Data Warehouse.</w:t>
      </w:r>
    </w:p>
    <w:p w:rsidR="00E602C4" w:rsidRPr="00E602C4" w:rsidRDefault="00E602C4" w:rsidP="00E602C4">
      <w:pPr>
        <w:numPr>
          <w:ilvl w:val="0"/>
          <w:numId w:val="11"/>
        </w:numPr>
        <w:spacing w:before="100" w:beforeAutospacing="1" w:after="100" w:afterAutospacing="1" w:line="240" w:lineRule="auto"/>
        <w:rPr>
          <w:rFonts w:eastAsia="Times New Roman" w:cstheme="minorHAnsi"/>
          <w:sz w:val="28"/>
          <w:szCs w:val="28"/>
        </w:rPr>
      </w:pPr>
      <w:r w:rsidRPr="00C7133A">
        <w:rPr>
          <w:rFonts w:eastAsia="Times New Roman" w:cstheme="minorHAnsi"/>
          <w:b/>
          <w:bCs/>
          <w:sz w:val="28"/>
          <w:szCs w:val="28"/>
        </w:rPr>
        <w:t>Output</w:t>
      </w:r>
      <w:r w:rsidRPr="00E602C4">
        <w:rPr>
          <w:rFonts w:eastAsia="Times New Roman" w:cstheme="minorHAnsi"/>
          <w:sz w:val="28"/>
          <w:szCs w:val="28"/>
        </w:rPr>
        <w:t>: Daily sales reports generated for management.</w:t>
      </w:r>
    </w:p>
    <w:p w:rsidR="00E602C4" w:rsidRPr="00E602C4" w:rsidRDefault="00E602C4" w:rsidP="00E602C4">
      <w:pPr>
        <w:spacing w:before="100" w:beforeAutospacing="1" w:after="100" w:afterAutospacing="1" w:line="240" w:lineRule="auto"/>
        <w:rPr>
          <w:rFonts w:eastAsia="Times New Roman" w:cstheme="minorHAnsi"/>
          <w:sz w:val="28"/>
          <w:szCs w:val="28"/>
        </w:rPr>
      </w:pPr>
      <w:r w:rsidRPr="00E602C4">
        <w:rPr>
          <w:rFonts w:eastAsia="Times New Roman" w:cstheme="minorHAnsi"/>
          <w:sz w:val="28"/>
          <w:szCs w:val="28"/>
        </w:rPr>
        <w:t>This real-world example showcases how SSIS can streamline data consolidation, transformation, and reporting in a large-scale retail operation.</w:t>
      </w:r>
    </w:p>
    <w:p w:rsidR="00015B4D" w:rsidRPr="00C7133A" w:rsidRDefault="00015B4D">
      <w:pPr>
        <w:rPr>
          <w:rFonts w:cstheme="minorHAnsi"/>
          <w:sz w:val="28"/>
          <w:szCs w:val="28"/>
        </w:rPr>
      </w:pPr>
    </w:p>
    <w:p w:rsidR="00AE21E4" w:rsidRPr="00C7133A" w:rsidRDefault="00E602C4">
      <w:pPr>
        <w:rPr>
          <w:rFonts w:cstheme="minorHAnsi"/>
          <w:sz w:val="28"/>
          <w:szCs w:val="28"/>
        </w:rPr>
      </w:pPr>
      <w:r w:rsidRPr="00C7133A">
        <w:rPr>
          <w:rFonts w:cstheme="minorHAnsi"/>
          <w:sz w:val="28"/>
          <w:szCs w:val="28"/>
        </w:rPr>
        <w:t>///////////////////////////////////////////////////////////////////////////////////////////////////////////////////////</w:t>
      </w:r>
    </w:p>
    <w:p w:rsidR="00AE21E4" w:rsidRPr="00C7133A" w:rsidRDefault="00AE21E4">
      <w:pPr>
        <w:rPr>
          <w:rFonts w:cstheme="minorHAnsi"/>
          <w:b/>
          <w:sz w:val="28"/>
          <w:szCs w:val="28"/>
        </w:rPr>
      </w:pPr>
      <w:r w:rsidRPr="00C7133A">
        <w:rPr>
          <w:rFonts w:cstheme="minorHAnsi"/>
          <w:b/>
          <w:sz w:val="28"/>
          <w:szCs w:val="28"/>
        </w:rPr>
        <w:t>What is SQL Server Analysis Services (SSAS)?</w:t>
      </w:r>
    </w:p>
    <w:p w:rsidR="00AE21E4" w:rsidRPr="00AE21E4" w:rsidRDefault="00AE21E4" w:rsidP="00AE21E4">
      <w:pPr>
        <w:spacing w:before="100" w:beforeAutospacing="1" w:after="100" w:afterAutospacing="1" w:line="240" w:lineRule="auto"/>
        <w:rPr>
          <w:rFonts w:eastAsia="Times New Roman" w:cstheme="minorHAnsi"/>
          <w:sz w:val="28"/>
          <w:szCs w:val="28"/>
        </w:rPr>
      </w:pPr>
      <w:r w:rsidRPr="00C7133A">
        <w:rPr>
          <w:rFonts w:eastAsia="Times New Roman" w:cstheme="minorHAnsi"/>
          <w:b/>
          <w:bCs/>
          <w:sz w:val="28"/>
          <w:szCs w:val="28"/>
        </w:rPr>
        <w:t>SQL Server Analysis Services (SSAS)</w:t>
      </w:r>
      <w:r w:rsidRPr="00AE21E4">
        <w:rPr>
          <w:rFonts w:eastAsia="Times New Roman" w:cstheme="minorHAnsi"/>
          <w:sz w:val="28"/>
          <w:szCs w:val="28"/>
        </w:rPr>
        <w:t xml:space="preserve"> is a component of Microsoft SQL Server used for </w:t>
      </w:r>
      <w:r w:rsidRPr="00C7133A">
        <w:rPr>
          <w:rFonts w:eastAsia="Times New Roman" w:cstheme="minorHAnsi"/>
          <w:b/>
          <w:bCs/>
          <w:sz w:val="28"/>
          <w:szCs w:val="28"/>
        </w:rPr>
        <w:t>online analytical processing (OLAP)</w:t>
      </w:r>
      <w:r w:rsidRPr="00AE21E4">
        <w:rPr>
          <w:rFonts w:eastAsia="Times New Roman" w:cstheme="minorHAnsi"/>
          <w:sz w:val="28"/>
          <w:szCs w:val="28"/>
        </w:rPr>
        <w:t xml:space="preserve"> and </w:t>
      </w:r>
      <w:r w:rsidRPr="00C7133A">
        <w:rPr>
          <w:rFonts w:eastAsia="Times New Roman" w:cstheme="minorHAnsi"/>
          <w:b/>
          <w:bCs/>
          <w:sz w:val="28"/>
          <w:szCs w:val="28"/>
        </w:rPr>
        <w:t>data mining</w:t>
      </w:r>
      <w:r w:rsidRPr="00AE21E4">
        <w:rPr>
          <w:rFonts w:eastAsia="Times New Roman" w:cstheme="minorHAnsi"/>
          <w:sz w:val="28"/>
          <w:szCs w:val="28"/>
        </w:rPr>
        <w:t xml:space="preserve">. SSAS helps businesses analyze large amounts of data and gain insights for decision-making. It enables the creation of </w:t>
      </w:r>
      <w:r w:rsidRPr="00C7133A">
        <w:rPr>
          <w:rFonts w:eastAsia="Times New Roman" w:cstheme="minorHAnsi"/>
          <w:b/>
          <w:bCs/>
          <w:sz w:val="28"/>
          <w:szCs w:val="28"/>
        </w:rPr>
        <w:t>multidimensional models</w:t>
      </w:r>
      <w:r w:rsidRPr="00AE21E4">
        <w:rPr>
          <w:rFonts w:eastAsia="Times New Roman" w:cstheme="minorHAnsi"/>
          <w:sz w:val="28"/>
          <w:szCs w:val="28"/>
        </w:rPr>
        <w:t xml:space="preserve">, </w:t>
      </w:r>
      <w:r w:rsidRPr="00C7133A">
        <w:rPr>
          <w:rFonts w:eastAsia="Times New Roman" w:cstheme="minorHAnsi"/>
          <w:b/>
          <w:bCs/>
          <w:sz w:val="28"/>
          <w:szCs w:val="28"/>
        </w:rPr>
        <w:t>tabular models</w:t>
      </w:r>
      <w:r w:rsidRPr="00AE21E4">
        <w:rPr>
          <w:rFonts w:eastAsia="Times New Roman" w:cstheme="minorHAnsi"/>
          <w:sz w:val="28"/>
          <w:szCs w:val="28"/>
        </w:rPr>
        <w:t xml:space="preserve">, and </w:t>
      </w:r>
      <w:r w:rsidRPr="00C7133A">
        <w:rPr>
          <w:rFonts w:eastAsia="Times New Roman" w:cstheme="minorHAnsi"/>
          <w:b/>
          <w:bCs/>
          <w:sz w:val="28"/>
          <w:szCs w:val="28"/>
        </w:rPr>
        <w:t>data mining models</w:t>
      </w:r>
      <w:r w:rsidRPr="00AE21E4">
        <w:rPr>
          <w:rFonts w:eastAsia="Times New Roman" w:cstheme="minorHAnsi"/>
          <w:sz w:val="28"/>
          <w:szCs w:val="28"/>
        </w:rPr>
        <w:t>, allowing users to analyze data from multiple perspectives.</w:t>
      </w:r>
    </w:p>
    <w:p w:rsidR="00AE21E4" w:rsidRPr="00AE21E4" w:rsidRDefault="00AE21E4" w:rsidP="00AE21E4">
      <w:pPr>
        <w:spacing w:before="100" w:beforeAutospacing="1" w:after="100" w:afterAutospacing="1" w:line="240" w:lineRule="auto"/>
        <w:outlineLvl w:val="2"/>
        <w:rPr>
          <w:rFonts w:eastAsia="Times New Roman" w:cstheme="minorHAnsi"/>
          <w:b/>
          <w:bCs/>
          <w:sz w:val="28"/>
          <w:szCs w:val="28"/>
        </w:rPr>
      </w:pPr>
      <w:r w:rsidRPr="00AE21E4">
        <w:rPr>
          <w:rFonts w:eastAsia="Times New Roman" w:cstheme="minorHAnsi"/>
          <w:b/>
          <w:bCs/>
          <w:sz w:val="28"/>
          <w:szCs w:val="28"/>
        </w:rPr>
        <w:t>Key Functions of SSAS:</w:t>
      </w:r>
    </w:p>
    <w:p w:rsidR="00AE21E4" w:rsidRPr="00AE21E4" w:rsidRDefault="00AE21E4" w:rsidP="00AE21E4">
      <w:pPr>
        <w:numPr>
          <w:ilvl w:val="0"/>
          <w:numId w:val="12"/>
        </w:numPr>
        <w:spacing w:before="100" w:beforeAutospacing="1" w:after="100" w:afterAutospacing="1" w:line="240" w:lineRule="auto"/>
        <w:rPr>
          <w:rFonts w:eastAsia="Times New Roman" w:cstheme="minorHAnsi"/>
          <w:sz w:val="28"/>
          <w:szCs w:val="28"/>
        </w:rPr>
      </w:pPr>
      <w:r w:rsidRPr="00C7133A">
        <w:rPr>
          <w:rFonts w:eastAsia="Times New Roman" w:cstheme="minorHAnsi"/>
          <w:b/>
          <w:bCs/>
          <w:sz w:val="28"/>
          <w:szCs w:val="28"/>
        </w:rPr>
        <w:t>OLAP (Online Analytical Processing)</w:t>
      </w:r>
      <w:r w:rsidRPr="00AE21E4">
        <w:rPr>
          <w:rFonts w:eastAsia="Times New Roman" w:cstheme="minorHAnsi"/>
          <w:sz w:val="28"/>
          <w:szCs w:val="28"/>
        </w:rPr>
        <w:t>:</w:t>
      </w:r>
    </w:p>
    <w:p w:rsidR="00AE21E4" w:rsidRPr="00AE21E4" w:rsidRDefault="00AE21E4" w:rsidP="00AE21E4">
      <w:pPr>
        <w:numPr>
          <w:ilvl w:val="1"/>
          <w:numId w:val="12"/>
        </w:numPr>
        <w:spacing w:before="100" w:beforeAutospacing="1" w:after="100" w:afterAutospacing="1" w:line="240" w:lineRule="auto"/>
        <w:rPr>
          <w:rFonts w:eastAsia="Times New Roman" w:cstheme="minorHAnsi"/>
          <w:sz w:val="28"/>
          <w:szCs w:val="28"/>
        </w:rPr>
      </w:pPr>
      <w:r w:rsidRPr="00AE21E4">
        <w:rPr>
          <w:rFonts w:eastAsia="Times New Roman" w:cstheme="minorHAnsi"/>
          <w:sz w:val="28"/>
          <w:szCs w:val="28"/>
        </w:rPr>
        <w:t xml:space="preserve">SSAS allows the creation of </w:t>
      </w:r>
      <w:r w:rsidRPr="00C7133A">
        <w:rPr>
          <w:rFonts w:eastAsia="Times New Roman" w:cstheme="minorHAnsi"/>
          <w:b/>
          <w:bCs/>
          <w:sz w:val="28"/>
          <w:szCs w:val="28"/>
        </w:rPr>
        <w:t>OLAP cubes</w:t>
      </w:r>
      <w:r w:rsidRPr="00AE21E4">
        <w:rPr>
          <w:rFonts w:eastAsia="Times New Roman" w:cstheme="minorHAnsi"/>
          <w:sz w:val="28"/>
          <w:szCs w:val="28"/>
        </w:rPr>
        <w:t>, which are data structures that allow fast querying and analysis of large datasets across multiple dimensions.</w:t>
      </w:r>
    </w:p>
    <w:p w:rsidR="00AE21E4" w:rsidRPr="00AE21E4" w:rsidRDefault="00AE21E4" w:rsidP="00AE21E4">
      <w:pPr>
        <w:numPr>
          <w:ilvl w:val="1"/>
          <w:numId w:val="12"/>
        </w:numPr>
        <w:spacing w:before="100" w:beforeAutospacing="1" w:after="100" w:afterAutospacing="1" w:line="240" w:lineRule="auto"/>
        <w:rPr>
          <w:rFonts w:eastAsia="Times New Roman" w:cstheme="minorHAnsi"/>
          <w:sz w:val="28"/>
          <w:szCs w:val="28"/>
        </w:rPr>
      </w:pPr>
      <w:r w:rsidRPr="00AE21E4">
        <w:rPr>
          <w:rFonts w:eastAsia="Times New Roman" w:cstheme="minorHAnsi"/>
          <w:sz w:val="28"/>
          <w:szCs w:val="28"/>
        </w:rPr>
        <w:t xml:space="preserve">OLAP cubes let users analyze data along different dimensions (e.g., time, geography, products) and measure different metrics (e.g., sales, profit, </w:t>
      </w:r>
      <w:proofErr w:type="gramStart"/>
      <w:r w:rsidRPr="00AE21E4">
        <w:rPr>
          <w:rFonts w:eastAsia="Times New Roman" w:cstheme="minorHAnsi"/>
          <w:sz w:val="28"/>
          <w:szCs w:val="28"/>
        </w:rPr>
        <w:t>cost</w:t>
      </w:r>
      <w:proofErr w:type="gramEnd"/>
      <w:r w:rsidRPr="00AE21E4">
        <w:rPr>
          <w:rFonts w:eastAsia="Times New Roman" w:cstheme="minorHAnsi"/>
          <w:sz w:val="28"/>
          <w:szCs w:val="28"/>
        </w:rPr>
        <w:t>).</w:t>
      </w:r>
    </w:p>
    <w:p w:rsidR="00AE21E4" w:rsidRPr="00AE21E4" w:rsidRDefault="00AE21E4" w:rsidP="00AE21E4">
      <w:pPr>
        <w:numPr>
          <w:ilvl w:val="0"/>
          <w:numId w:val="12"/>
        </w:numPr>
        <w:spacing w:before="100" w:beforeAutospacing="1" w:after="100" w:afterAutospacing="1" w:line="240" w:lineRule="auto"/>
        <w:rPr>
          <w:rFonts w:eastAsia="Times New Roman" w:cstheme="minorHAnsi"/>
          <w:sz w:val="28"/>
          <w:szCs w:val="28"/>
        </w:rPr>
      </w:pPr>
      <w:r w:rsidRPr="00C7133A">
        <w:rPr>
          <w:rFonts w:eastAsia="Times New Roman" w:cstheme="minorHAnsi"/>
          <w:b/>
          <w:bCs/>
          <w:sz w:val="28"/>
          <w:szCs w:val="28"/>
        </w:rPr>
        <w:lastRenderedPageBreak/>
        <w:t>Tabular Models</w:t>
      </w:r>
      <w:r w:rsidRPr="00AE21E4">
        <w:rPr>
          <w:rFonts w:eastAsia="Times New Roman" w:cstheme="minorHAnsi"/>
          <w:sz w:val="28"/>
          <w:szCs w:val="28"/>
        </w:rPr>
        <w:t>:</w:t>
      </w:r>
    </w:p>
    <w:p w:rsidR="00AE21E4" w:rsidRPr="00AE21E4" w:rsidRDefault="00AE21E4" w:rsidP="00AE21E4">
      <w:pPr>
        <w:numPr>
          <w:ilvl w:val="1"/>
          <w:numId w:val="12"/>
        </w:numPr>
        <w:spacing w:before="100" w:beforeAutospacing="1" w:after="100" w:afterAutospacing="1" w:line="240" w:lineRule="auto"/>
        <w:rPr>
          <w:rFonts w:eastAsia="Times New Roman" w:cstheme="minorHAnsi"/>
          <w:sz w:val="28"/>
          <w:szCs w:val="28"/>
        </w:rPr>
      </w:pPr>
      <w:r w:rsidRPr="00AE21E4">
        <w:rPr>
          <w:rFonts w:eastAsia="Times New Roman" w:cstheme="minorHAnsi"/>
          <w:sz w:val="28"/>
          <w:szCs w:val="28"/>
        </w:rPr>
        <w:t xml:space="preserve">SSAS supports </w:t>
      </w:r>
      <w:r w:rsidRPr="00C7133A">
        <w:rPr>
          <w:rFonts w:eastAsia="Times New Roman" w:cstheme="minorHAnsi"/>
          <w:b/>
          <w:bCs/>
          <w:sz w:val="28"/>
          <w:szCs w:val="28"/>
        </w:rPr>
        <w:t>tabular models</w:t>
      </w:r>
      <w:r w:rsidRPr="00AE21E4">
        <w:rPr>
          <w:rFonts w:eastAsia="Times New Roman" w:cstheme="minorHAnsi"/>
          <w:sz w:val="28"/>
          <w:szCs w:val="28"/>
        </w:rPr>
        <w:t xml:space="preserve">, which are in-memory databases that store data in a relational table format and use the </w:t>
      </w:r>
      <w:proofErr w:type="spellStart"/>
      <w:r w:rsidRPr="00AE21E4">
        <w:rPr>
          <w:rFonts w:eastAsia="Times New Roman" w:cstheme="minorHAnsi"/>
          <w:sz w:val="28"/>
          <w:szCs w:val="28"/>
        </w:rPr>
        <w:t>xVelocity</w:t>
      </w:r>
      <w:proofErr w:type="spellEnd"/>
      <w:r w:rsidRPr="00AE21E4">
        <w:rPr>
          <w:rFonts w:eastAsia="Times New Roman" w:cstheme="minorHAnsi"/>
          <w:sz w:val="28"/>
          <w:szCs w:val="28"/>
        </w:rPr>
        <w:t xml:space="preserve"> in-memory analytics engine (</w:t>
      </w:r>
      <w:proofErr w:type="spellStart"/>
      <w:r w:rsidRPr="00AE21E4">
        <w:rPr>
          <w:rFonts w:eastAsia="Times New Roman" w:cstheme="minorHAnsi"/>
          <w:sz w:val="28"/>
          <w:szCs w:val="28"/>
        </w:rPr>
        <w:t>VertiPaq</w:t>
      </w:r>
      <w:proofErr w:type="spellEnd"/>
      <w:r w:rsidRPr="00AE21E4">
        <w:rPr>
          <w:rFonts w:eastAsia="Times New Roman" w:cstheme="minorHAnsi"/>
          <w:sz w:val="28"/>
          <w:szCs w:val="28"/>
        </w:rPr>
        <w:t>) for fast processing.</w:t>
      </w:r>
    </w:p>
    <w:p w:rsidR="00AE21E4" w:rsidRPr="00AE21E4" w:rsidRDefault="00AE21E4" w:rsidP="00AE21E4">
      <w:pPr>
        <w:numPr>
          <w:ilvl w:val="1"/>
          <w:numId w:val="12"/>
        </w:numPr>
        <w:spacing w:before="100" w:beforeAutospacing="1" w:after="100" w:afterAutospacing="1" w:line="240" w:lineRule="auto"/>
        <w:rPr>
          <w:rFonts w:eastAsia="Times New Roman" w:cstheme="minorHAnsi"/>
          <w:sz w:val="28"/>
          <w:szCs w:val="28"/>
        </w:rPr>
      </w:pPr>
      <w:r w:rsidRPr="00AE21E4">
        <w:rPr>
          <w:rFonts w:eastAsia="Times New Roman" w:cstheme="minorHAnsi"/>
          <w:sz w:val="28"/>
          <w:szCs w:val="28"/>
        </w:rPr>
        <w:t xml:space="preserve">Tabular models are easy to use, especially for those familiar with relational databases, and are optimized for fast queries, making them suitable for </w:t>
      </w:r>
      <w:r w:rsidRPr="00C7133A">
        <w:rPr>
          <w:rFonts w:eastAsia="Times New Roman" w:cstheme="minorHAnsi"/>
          <w:b/>
          <w:bCs/>
          <w:sz w:val="28"/>
          <w:szCs w:val="28"/>
        </w:rPr>
        <w:t>self-service BI</w:t>
      </w:r>
      <w:r w:rsidRPr="00AE21E4">
        <w:rPr>
          <w:rFonts w:eastAsia="Times New Roman" w:cstheme="minorHAnsi"/>
          <w:sz w:val="28"/>
          <w:szCs w:val="28"/>
        </w:rPr>
        <w:t xml:space="preserve"> tools like Power BI and Excel.</w:t>
      </w:r>
    </w:p>
    <w:p w:rsidR="00AE21E4" w:rsidRPr="00AE21E4" w:rsidRDefault="00AE21E4" w:rsidP="00AE21E4">
      <w:pPr>
        <w:numPr>
          <w:ilvl w:val="0"/>
          <w:numId w:val="12"/>
        </w:numPr>
        <w:spacing w:before="100" w:beforeAutospacing="1" w:after="100" w:afterAutospacing="1" w:line="240" w:lineRule="auto"/>
        <w:rPr>
          <w:rFonts w:eastAsia="Times New Roman" w:cstheme="minorHAnsi"/>
          <w:sz w:val="28"/>
          <w:szCs w:val="28"/>
        </w:rPr>
      </w:pPr>
      <w:r w:rsidRPr="00C7133A">
        <w:rPr>
          <w:rFonts w:eastAsia="Times New Roman" w:cstheme="minorHAnsi"/>
          <w:b/>
          <w:bCs/>
          <w:sz w:val="28"/>
          <w:szCs w:val="28"/>
        </w:rPr>
        <w:t>Data Mining</w:t>
      </w:r>
      <w:r w:rsidRPr="00AE21E4">
        <w:rPr>
          <w:rFonts w:eastAsia="Times New Roman" w:cstheme="minorHAnsi"/>
          <w:sz w:val="28"/>
          <w:szCs w:val="28"/>
        </w:rPr>
        <w:t>:</w:t>
      </w:r>
    </w:p>
    <w:p w:rsidR="00AE21E4" w:rsidRPr="00AE21E4" w:rsidRDefault="00AE21E4" w:rsidP="00AE21E4">
      <w:pPr>
        <w:numPr>
          <w:ilvl w:val="1"/>
          <w:numId w:val="12"/>
        </w:numPr>
        <w:spacing w:before="100" w:beforeAutospacing="1" w:after="100" w:afterAutospacing="1" w:line="240" w:lineRule="auto"/>
        <w:rPr>
          <w:rFonts w:eastAsia="Times New Roman" w:cstheme="minorHAnsi"/>
          <w:sz w:val="28"/>
          <w:szCs w:val="28"/>
        </w:rPr>
      </w:pPr>
      <w:r w:rsidRPr="00AE21E4">
        <w:rPr>
          <w:rFonts w:eastAsia="Times New Roman" w:cstheme="minorHAnsi"/>
          <w:sz w:val="28"/>
          <w:szCs w:val="28"/>
        </w:rPr>
        <w:t xml:space="preserve">SSAS provides tools for </w:t>
      </w:r>
      <w:r w:rsidRPr="00C7133A">
        <w:rPr>
          <w:rFonts w:eastAsia="Times New Roman" w:cstheme="minorHAnsi"/>
          <w:b/>
          <w:bCs/>
          <w:sz w:val="28"/>
          <w:szCs w:val="28"/>
        </w:rPr>
        <w:t>data mining</w:t>
      </w:r>
      <w:r w:rsidRPr="00AE21E4">
        <w:rPr>
          <w:rFonts w:eastAsia="Times New Roman" w:cstheme="minorHAnsi"/>
          <w:sz w:val="28"/>
          <w:szCs w:val="28"/>
        </w:rPr>
        <w:t xml:space="preserve"> using algorithms such as decision trees, clustering, and neural networks.</w:t>
      </w:r>
    </w:p>
    <w:p w:rsidR="00AE21E4" w:rsidRPr="00AE21E4" w:rsidRDefault="00AE21E4" w:rsidP="00AE21E4">
      <w:pPr>
        <w:numPr>
          <w:ilvl w:val="1"/>
          <w:numId w:val="12"/>
        </w:numPr>
        <w:spacing w:before="100" w:beforeAutospacing="1" w:after="100" w:afterAutospacing="1" w:line="240" w:lineRule="auto"/>
        <w:rPr>
          <w:rFonts w:eastAsia="Times New Roman" w:cstheme="minorHAnsi"/>
          <w:sz w:val="28"/>
          <w:szCs w:val="28"/>
        </w:rPr>
      </w:pPr>
      <w:r w:rsidRPr="00AE21E4">
        <w:rPr>
          <w:rFonts w:eastAsia="Times New Roman" w:cstheme="minorHAnsi"/>
          <w:sz w:val="28"/>
          <w:szCs w:val="28"/>
        </w:rPr>
        <w:t>Businesses can use SSAS for predictive analytics, like forecasting trends, identifying patterns, or predicting customer behavior.</w:t>
      </w:r>
    </w:p>
    <w:p w:rsidR="00AE21E4" w:rsidRPr="00AE21E4" w:rsidRDefault="00AE21E4" w:rsidP="00AE21E4">
      <w:pPr>
        <w:spacing w:before="100" w:beforeAutospacing="1" w:after="100" w:afterAutospacing="1" w:line="240" w:lineRule="auto"/>
        <w:outlineLvl w:val="2"/>
        <w:rPr>
          <w:rFonts w:eastAsia="Times New Roman" w:cstheme="minorHAnsi"/>
          <w:b/>
          <w:bCs/>
          <w:sz w:val="28"/>
          <w:szCs w:val="28"/>
        </w:rPr>
      </w:pPr>
      <w:r w:rsidRPr="00AE21E4">
        <w:rPr>
          <w:rFonts w:eastAsia="Times New Roman" w:cstheme="minorHAnsi"/>
          <w:b/>
          <w:bCs/>
          <w:sz w:val="28"/>
          <w:szCs w:val="28"/>
        </w:rPr>
        <w:t>Key Features of SSAS:</w:t>
      </w:r>
    </w:p>
    <w:p w:rsidR="00AE21E4" w:rsidRPr="00AE21E4" w:rsidRDefault="00AE21E4" w:rsidP="00AE21E4">
      <w:pPr>
        <w:numPr>
          <w:ilvl w:val="0"/>
          <w:numId w:val="13"/>
        </w:numPr>
        <w:spacing w:before="100" w:beforeAutospacing="1" w:after="100" w:afterAutospacing="1" w:line="240" w:lineRule="auto"/>
        <w:rPr>
          <w:rFonts w:eastAsia="Times New Roman" w:cstheme="minorHAnsi"/>
          <w:sz w:val="28"/>
          <w:szCs w:val="28"/>
        </w:rPr>
      </w:pPr>
      <w:r w:rsidRPr="00C7133A">
        <w:rPr>
          <w:rFonts w:eastAsia="Times New Roman" w:cstheme="minorHAnsi"/>
          <w:b/>
          <w:bCs/>
          <w:sz w:val="28"/>
          <w:szCs w:val="28"/>
        </w:rPr>
        <w:t>Multidimensional Data Analysis</w:t>
      </w:r>
      <w:r w:rsidRPr="00AE21E4">
        <w:rPr>
          <w:rFonts w:eastAsia="Times New Roman" w:cstheme="minorHAnsi"/>
          <w:sz w:val="28"/>
          <w:szCs w:val="28"/>
        </w:rPr>
        <w:t>:</w:t>
      </w:r>
    </w:p>
    <w:p w:rsidR="00AE21E4" w:rsidRPr="00AE21E4" w:rsidRDefault="00AE21E4" w:rsidP="00AE21E4">
      <w:pPr>
        <w:numPr>
          <w:ilvl w:val="1"/>
          <w:numId w:val="13"/>
        </w:numPr>
        <w:spacing w:before="100" w:beforeAutospacing="1" w:after="100" w:afterAutospacing="1" w:line="240" w:lineRule="auto"/>
        <w:rPr>
          <w:rFonts w:eastAsia="Times New Roman" w:cstheme="minorHAnsi"/>
          <w:sz w:val="28"/>
          <w:szCs w:val="28"/>
        </w:rPr>
      </w:pPr>
      <w:r w:rsidRPr="00AE21E4">
        <w:rPr>
          <w:rFonts w:eastAsia="Times New Roman" w:cstheme="minorHAnsi"/>
          <w:sz w:val="28"/>
          <w:szCs w:val="28"/>
        </w:rPr>
        <w:t xml:space="preserve">SSAS organizes data into </w:t>
      </w:r>
      <w:r w:rsidRPr="00C7133A">
        <w:rPr>
          <w:rFonts w:eastAsia="Times New Roman" w:cstheme="minorHAnsi"/>
          <w:b/>
          <w:bCs/>
          <w:sz w:val="28"/>
          <w:szCs w:val="28"/>
        </w:rPr>
        <w:t>cubes</w:t>
      </w:r>
      <w:r w:rsidRPr="00AE21E4">
        <w:rPr>
          <w:rFonts w:eastAsia="Times New Roman" w:cstheme="minorHAnsi"/>
          <w:sz w:val="28"/>
          <w:szCs w:val="28"/>
        </w:rPr>
        <w:t xml:space="preserve">, which contain </w:t>
      </w:r>
      <w:r w:rsidRPr="00C7133A">
        <w:rPr>
          <w:rFonts w:eastAsia="Times New Roman" w:cstheme="minorHAnsi"/>
          <w:b/>
          <w:bCs/>
          <w:sz w:val="28"/>
          <w:szCs w:val="28"/>
        </w:rPr>
        <w:t>measures</w:t>
      </w:r>
      <w:r w:rsidRPr="00AE21E4">
        <w:rPr>
          <w:rFonts w:eastAsia="Times New Roman" w:cstheme="minorHAnsi"/>
          <w:sz w:val="28"/>
          <w:szCs w:val="28"/>
        </w:rPr>
        <w:t xml:space="preserve"> (numeric data such as sales, profit, etc.) and </w:t>
      </w:r>
      <w:r w:rsidRPr="00C7133A">
        <w:rPr>
          <w:rFonts w:eastAsia="Times New Roman" w:cstheme="minorHAnsi"/>
          <w:b/>
          <w:bCs/>
          <w:sz w:val="28"/>
          <w:szCs w:val="28"/>
        </w:rPr>
        <w:t>dimensions</w:t>
      </w:r>
      <w:r w:rsidRPr="00AE21E4">
        <w:rPr>
          <w:rFonts w:eastAsia="Times New Roman" w:cstheme="minorHAnsi"/>
          <w:sz w:val="28"/>
          <w:szCs w:val="28"/>
        </w:rPr>
        <w:t xml:space="preserve"> (categories by which data can be analyzed, such as time, location, </w:t>
      </w:r>
      <w:proofErr w:type="gramStart"/>
      <w:r w:rsidRPr="00AE21E4">
        <w:rPr>
          <w:rFonts w:eastAsia="Times New Roman" w:cstheme="minorHAnsi"/>
          <w:sz w:val="28"/>
          <w:szCs w:val="28"/>
        </w:rPr>
        <w:t>product</w:t>
      </w:r>
      <w:proofErr w:type="gramEnd"/>
      <w:r w:rsidRPr="00AE21E4">
        <w:rPr>
          <w:rFonts w:eastAsia="Times New Roman" w:cstheme="minorHAnsi"/>
          <w:sz w:val="28"/>
          <w:szCs w:val="28"/>
        </w:rPr>
        <w:t>).</w:t>
      </w:r>
    </w:p>
    <w:p w:rsidR="00AE21E4" w:rsidRPr="00AE21E4" w:rsidRDefault="00AE21E4" w:rsidP="00AE21E4">
      <w:pPr>
        <w:numPr>
          <w:ilvl w:val="1"/>
          <w:numId w:val="13"/>
        </w:numPr>
        <w:spacing w:before="100" w:beforeAutospacing="1" w:after="100" w:afterAutospacing="1" w:line="240" w:lineRule="auto"/>
        <w:rPr>
          <w:rFonts w:eastAsia="Times New Roman" w:cstheme="minorHAnsi"/>
          <w:sz w:val="28"/>
          <w:szCs w:val="28"/>
        </w:rPr>
      </w:pPr>
      <w:r w:rsidRPr="00AE21E4">
        <w:rPr>
          <w:rFonts w:eastAsia="Times New Roman" w:cstheme="minorHAnsi"/>
          <w:sz w:val="28"/>
          <w:szCs w:val="28"/>
        </w:rPr>
        <w:t>Users can slice and dice data across different dimensions, allowing for deep exploration of data patterns and trends.</w:t>
      </w:r>
    </w:p>
    <w:p w:rsidR="00AE21E4" w:rsidRPr="00AE21E4" w:rsidRDefault="00AE21E4" w:rsidP="00AE21E4">
      <w:pPr>
        <w:numPr>
          <w:ilvl w:val="0"/>
          <w:numId w:val="13"/>
        </w:numPr>
        <w:spacing w:before="100" w:beforeAutospacing="1" w:after="100" w:afterAutospacing="1" w:line="240" w:lineRule="auto"/>
        <w:rPr>
          <w:rFonts w:eastAsia="Times New Roman" w:cstheme="minorHAnsi"/>
          <w:sz w:val="28"/>
          <w:szCs w:val="28"/>
        </w:rPr>
      </w:pPr>
      <w:r w:rsidRPr="00C7133A">
        <w:rPr>
          <w:rFonts w:eastAsia="Times New Roman" w:cstheme="minorHAnsi"/>
          <w:b/>
          <w:bCs/>
          <w:sz w:val="28"/>
          <w:szCs w:val="28"/>
        </w:rPr>
        <w:t>Aggregations and Pre-calculations</w:t>
      </w:r>
      <w:r w:rsidRPr="00AE21E4">
        <w:rPr>
          <w:rFonts w:eastAsia="Times New Roman" w:cstheme="minorHAnsi"/>
          <w:sz w:val="28"/>
          <w:szCs w:val="28"/>
        </w:rPr>
        <w:t>:</w:t>
      </w:r>
    </w:p>
    <w:p w:rsidR="00AE21E4" w:rsidRPr="00AE21E4" w:rsidRDefault="00AE21E4" w:rsidP="00AE21E4">
      <w:pPr>
        <w:numPr>
          <w:ilvl w:val="1"/>
          <w:numId w:val="13"/>
        </w:numPr>
        <w:spacing w:before="100" w:beforeAutospacing="1" w:after="100" w:afterAutospacing="1" w:line="240" w:lineRule="auto"/>
        <w:rPr>
          <w:rFonts w:eastAsia="Times New Roman" w:cstheme="minorHAnsi"/>
          <w:sz w:val="28"/>
          <w:szCs w:val="28"/>
        </w:rPr>
      </w:pPr>
      <w:r w:rsidRPr="00AE21E4">
        <w:rPr>
          <w:rFonts w:eastAsia="Times New Roman" w:cstheme="minorHAnsi"/>
          <w:sz w:val="28"/>
          <w:szCs w:val="28"/>
        </w:rPr>
        <w:t xml:space="preserve">SSAS automatically generates </w:t>
      </w:r>
      <w:r w:rsidRPr="00C7133A">
        <w:rPr>
          <w:rFonts w:eastAsia="Times New Roman" w:cstheme="minorHAnsi"/>
          <w:b/>
          <w:bCs/>
          <w:sz w:val="28"/>
          <w:szCs w:val="28"/>
        </w:rPr>
        <w:t>aggregations</w:t>
      </w:r>
      <w:r w:rsidRPr="00AE21E4">
        <w:rPr>
          <w:rFonts w:eastAsia="Times New Roman" w:cstheme="minorHAnsi"/>
          <w:sz w:val="28"/>
          <w:szCs w:val="28"/>
        </w:rPr>
        <w:t xml:space="preserve"> of data (e.g., sum, average, count) to improve the speed of querying large datasets.</w:t>
      </w:r>
    </w:p>
    <w:p w:rsidR="00AE21E4" w:rsidRPr="00AE21E4" w:rsidRDefault="00AE21E4" w:rsidP="00AE21E4">
      <w:pPr>
        <w:numPr>
          <w:ilvl w:val="1"/>
          <w:numId w:val="13"/>
        </w:numPr>
        <w:spacing w:before="100" w:beforeAutospacing="1" w:after="100" w:afterAutospacing="1" w:line="240" w:lineRule="auto"/>
        <w:rPr>
          <w:rFonts w:eastAsia="Times New Roman" w:cstheme="minorHAnsi"/>
          <w:sz w:val="28"/>
          <w:szCs w:val="28"/>
        </w:rPr>
      </w:pPr>
      <w:r w:rsidRPr="00AE21E4">
        <w:rPr>
          <w:rFonts w:eastAsia="Times New Roman" w:cstheme="minorHAnsi"/>
          <w:sz w:val="28"/>
          <w:szCs w:val="28"/>
        </w:rPr>
        <w:t>This means that when users run complex queries, SSAS has already pre-calculated some of the answers, speeding up response times.</w:t>
      </w:r>
    </w:p>
    <w:p w:rsidR="00AE21E4" w:rsidRPr="00AE21E4" w:rsidRDefault="00AE21E4" w:rsidP="00AE21E4">
      <w:pPr>
        <w:numPr>
          <w:ilvl w:val="0"/>
          <w:numId w:val="13"/>
        </w:numPr>
        <w:spacing w:before="100" w:beforeAutospacing="1" w:after="100" w:afterAutospacing="1" w:line="240" w:lineRule="auto"/>
        <w:rPr>
          <w:rFonts w:eastAsia="Times New Roman" w:cstheme="minorHAnsi"/>
          <w:sz w:val="28"/>
          <w:szCs w:val="28"/>
        </w:rPr>
      </w:pPr>
      <w:r w:rsidRPr="00C7133A">
        <w:rPr>
          <w:rFonts w:eastAsia="Times New Roman" w:cstheme="minorHAnsi"/>
          <w:b/>
          <w:bCs/>
          <w:sz w:val="28"/>
          <w:szCs w:val="28"/>
        </w:rPr>
        <w:t>Key Performance Indicators (KPIs)</w:t>
      </w:r>
      <w:r w:rsidRPr="00AE21E4">
        <w:rPr>
          <w:rFonts w:eastAsia="Times New Roman" w:cstheme="minorHAnsi"/>
          <w:sz w:val="28"/>
          <w:szCs w:val="28"/>
        </w:rPr>
        <w:t>:</w:t>
      </w:r>
    </w:p>
    <w:p w:rsidR="00AE21E4" w:rsidRPr="00AE21E4" w:rsidRDefault="00AE21E4" w:rsidP="00AE21E4">
      <w:pPr>
        <w:numPr>
          <w:ilvl w:val="1"/>
          <w:numId w:val="13"/>
        </w:numPr>
        <w:spacing w:before="100" w:beforeAutospacing="1" w:after="100" w:afterAutospacing="1" w:line="240" w:lineRule="auto"/>
        <w:rPr>
          <w:rFonts w:eastAsia="Times New Roman" w:cstheme="minorHAnsi"/>
          <w:sz w:val="28"/>
          <w:szCs w:val="28"/>
        </w:rPr>
      </w:pPr>
      <w:r w:rsidRPr="00AE21E4">
        <w:rPr>
          <w:rFonts w:eastAsia="Times New Roman" w:cstheme="minorHAnsi"/>
          <w:sz w:val="28"/>
          <w:szCs w:val="28"/>
        </w:rPr>
        <w:t xml:space="preserve">SSAS allows businesses to define </w:t>
      </w:r>
      <w:r w:rsidRPr="00C7133A">
        <w:rPr>
          <w:rFonts w:eastAsia="Times New Roman" w:cstheme="minorHAnsi"/>
          <w:b/>
          <w:bCs/>
          <w:sz w:val="28"/>
          <w:szCs w:val="28"/>
        </w:rPr>
        <w:t>KPIs</w:t>
      </w:r>
      <w:r w:rsidRPr="00AE21E4">
        <w:rPr>
          <w:rFonts w:eastAsia="Times New Roman" w:cstheme="minorHAnsi"/>
          <w:sz w:val="28"/>
          <w:szCs w:val="28"/>
        </w:rPr>
        <w:t xml:space="preserve"> for tracking important metrics (e.g., sales growth, profit margin). KPIs help visualize whether targets are being met.</w:t>
      </w:r>
    </w:p>
    <w:p w:rsidR="00AE21E4" w:rsidRPr="00AE21E4" w:rsidRDefault="00AE21E4" w:rsidP="00AE21E4">
      <w:pPr>
        <w:numPr>
          <w:ilvl w:val="0"/>
          <w:numId w:val="13"/>
        </w:numPr>
        <w:spacing w:before="100" w:beforeAutospacing="1" w:after="100" w:afterAutospacing="1" w:line="240" w:lineRule="auto"/>
        <w:rPr>
          <w:rFonts w:eastAsia="Times New Roman" w:cstheme="minorHAnsi"/>
          <w:sz w:val="28"/>
          <w:szCs w:val="28"/>
        </w:rPr>
      </w:pPr>
      <w:r w:rsidRPr="00C7133A">
        <w:rPr>
          <w:rFonts w:eastAsia="Times New Roman" w:cstheme="minorHAnsi"/>
          <w:b/>
          <w:bCs/>
          <w:sz w:val="28"/>
          <w:szCs w:val="28"/>
        </w:rPr>
        <w:t>Hierarchies</w:t>
      </w:r>
      <w:r w:rsidRPr="00AE21E4">
        <w:rPr>
          <w:rFonts w:eastAsia="Times New Roman" w:cstheme="minorHAnsi"/>
          <w:sz w:val="28"/>
          <w:szCs w:val="28"/>
        </w:rPr>
        <w:t>:</w:t>
      </w:r>
    </w:p>
    <w:p w:rsidR="00AE21E4" w:rsidRPr="00AE21E4" w:rsidRDefault="00AE21E4" w:rsidP="00AE21E4">
      <w:pPr>
        <w:numPr>
          <w:ilvl w:val="1"/>
          <w:numId w:val="13"/>
        </w:numPr>
        <w:spacing w:before="100" w:beforeAutospacing="1" w:after="100" w:afterAutospacing="1" w:line="240" w:lineRule="auto"/>
        <w:rPr>
          <w:rFonts w:eastAsia="Times New Roman" w:cstheme="minorHAnsi"/>
          <w:sz w:val="28"/>
          <w:szCs w:val="28"/>
        </w:rPr>
      </w:pPr>
      <w:r w:rsidRPr="00AE21E4">
        <w:rPr>
          <w:rFonts w:eastAsia="Times New Roman" w:cstheme="minorHAnsi"/>
          <w:sz w:val="28"/>
          <w:szCs w:val="28"/>
        </w:rPr>
        <w:lastRenderedPageBreak/>
        <w:t xml:space="preserve">Users can create </w:t>
      </w:r>
      <w:r w:rsidRPr="00C7133A">
        <w:rPr>
          <w:rFonts w:eastAsia="Times New Roman" w:cstheme="minorHAnsi"/>
          <w:b/>
          <w:bCs/>
          <w:sz w:val="28"/>
          <w:szCs w:val="28"/>
        </w:rPr>
        <w:t>hierarchies</w:t>
      </w:r>
      <w:r w:rsidRPr="00AE21E4">
        <w:rPr>
          <w:rFonts w:eastAsia="Times New Roman" w:cstheme="minorHAnsi"/>
          <w:sz w:val="28"/>
          <w:szCs w:val="28"/>
        </w:rPr>
        <w:t xml:space="preserve"> in the data to facilitate drilling down from higher-level summaries to more detailed views (e.g., drilling down from Year → Quarter → Month in a time dimension).</w:t>
      </w:r>
    </w:p>
    <w:p w:rsidR="00AE21E4" w:rsidRPr="00AE21E4" w:rsidRDefault="00AE21E4" w:rsidP="00AE21E4">
      <w:pPr>
        <w:numPr>
          <w:ilvl w:val="0"/>
          <w:numId w:val="13"/>
        </w:numPr>
        <w:spacing w:before="100" w:beforeAutospacing="1" w:after="100" w:afterAutospacing="1" w:line="240" w:lineRule="auto"/>
        <w:rPr>
          <w:rFonts w:eastAsia="Times New Roman" w:cstheme="minorHAnsi"/>
          <w:sz w:val="28"/>
          <w:szCs w:val="28"/>
        </w:rPr>
      </w:pPr>
      <w:r w:rsidRPr="00C7133A">
        <w:rPr>
          <w:rFonts w:eastAsia="Times New Roman" w:cstheme="minorHAnsi"/>
          <w:b/>
          <w:bCs/>
          <w:sz w:val="28"/>
          <w:szCs w:val="28"/>
        </w:rPr>
        <w:t>Data Security</w:t>
      </w:r>
      <w:r w:rsidRPr="00AE21E4">
        <w:rPr>
          <w:rFonts w:eastAsia="Times New Roman" w:cstheme="minorHAnsi"/>
          <w:sz w:val="28"/>
          <w:szCs w:val="28"/>
        </w:rPr>
        <w:t>:</w:t>
      </w:r>
    </w:p>
    <w:p w:rsidR="00AE21E4" w:rsidRPr="00AE21E4" w:rsidRDefault="00AE21E4" w:rsidP="00AE21E4">
      <w:pPr>
        <w:numPr>
          <w:ilvl w:val="1"/>
          <w:numId w:val="13"/>
        </w:numPr>
        <w:spacing w:before="100" w:beforeAutospacing="1" w:after="100" w:afterAutospacing="1" w:line="240" w:lineRule="auto"/>
        <w:rPr>
          <w:rFonts w:eastAsia="Times New Roman" w:cstheme="minorHAnsi"/>
          <w:sz w:val="28"/>
          <w:szCs w:val="28"/>
        </w:rPr>
      </w:pPr>
      <w:r w:rsidRPr="00AE21E4">
        <w:rPr>
          <w:rFonts w:eastAsia="Times New Roman" w:cstheme="minorHAnsi"/>
          <w:sz w:val="28"/>
          <w:szCs w:val="28"/>
        </w:rPr>
        <w:t xml:space="preserve">SSAS supports </w:t>
      </w:r>
      <w:r w:rsidRPr="00C7133A">
        <w:rPr>
          <w:rFonts w:eastAsia="Times New Roman" w:cstheme="minorHAnsi"/>
          <w:b/>
          <w:bCs/>
          <w:sz w:val="28"/>
          <w:szCs w:val="28"/>
        </w:rPr>
        <w:t>role-based security</w:t>
      </w:r>
      <w:r w:rsidRPr="00AE21E4">
        <w:rPr>
          <w:rFonts w:eastAsia="Times New Roman" w:cstheme="minorHAnsi"/>
          <w:sz w:val="28"/>
          <w:szCs w:val="28"/>
        </w:rPr>
        <w:t>, allowing administrators to restrict access to sensitive data based on users' roles.</w:t>
      </w:r>
    </w:p>
    <w:p w:rsidR="00AE21E4" w:rsidRPr="00AE21E4" w:rsidRDefault="00AE21E4" w:rsidP="00AE21E4">
      <w:pPr>
        <w:numPr>
          <w:ilvl w:val="0"/>
          <w:numId w:val="13"/>
        </w:numPr>
        <w:spacing w:before="100" w:beforeAutospacing="1" w:after="100" w:afterAutospacing="1" w:line="240" w:lineRule="auto"/>
        <w:rPr>
          <w:rFonts w:eastAsia="Times New Roman" w:cstheme="minorHAnsi"/>
          <w:sz w:val="28"/>
          <w:szCs w:val="28"/>
        </w:rPr>
      </w:pPr>
      <w:r w:rsidRPr="00C7133A">
        <w:rPr>
          <w:rFonts w:eastAsia="Times New Roman" w:cstheme="minorHAnsi"/>
          <w:b/>
          <w:bCs/>
          <w:sz w:val="28"/>
          <w:szCs w:val="28"/>
        </w:rPr>
        <w:t>Integration with BI Tools</w:t>
      </w:r>
      <w:r w:rsidRPr="00AE21E4">
        <w:rPr>
          <w:rFonts w:eastAsia="Times New Roman" w:cstheme="minorHAnsi"/>
          <w:sz w:val="28"/>
          <w:szCs w:val="28"/>
        </w:rPr>
        <w:t>:</w:t>
      </w:r>
    </w:p>
    <w:p w:rsidR="00AE21E4" w:rsidRPr="00AE21E4" w:rsidRDefault="00AE21E4" w:rsidP="00AE21E4">
      <w:pPr>
        <w:numPr>
          <w:ilvl w:val="1"/>
          <w:numId w:val="13"/>
        </w:numPr>
        <w:spacing w:before="100" w:beforeAutospacing="1" w:after="100" w:afterAutospacing="1" w:line="240" w:lineRule="auto"/>
        <w:rPr>
          <w:rFonts w:eastAsia="Times New Roman" w:cstheme="minorHAnsi"/>
          <w:sz w:val="28"/>
          <w:szCs w:val="28"/>
        </w:rPr>
      </w:pPr>
      <w:r w:rsidRPr="00AE21E4">
        <w:rPr>
          <w:rFonts w:eastAsia="Times New Roman" w:cstheme="minorHAnsi"/>
          <w:sz w:val="28"/>
          <w:szCs w:val="28"/>
        </w:rPr>
        <w:t xml:space="preserve">SSAS integrates with Microsoft BI tools like </w:t>
      </w:r>
      <w:r w:rsidRPr="00C7133A">
        <w:rPr>
          <w:rFonts w:eastAsia="Times New Roman" w:cstheme="minorHAnsi"/>
          <w:b/>
          <w:bCs/>
          <w:sz w:val="28"/>
          <w:szCs w:val="28"/>
        </w:rPr>
        <w:t>Power BI</w:t>
      </w:r>
      <w:r w:rsidRPr="00AE21E4">
        <w:rPr>
          <w:rFonts w:eastAsia="Times New Roman" w:cstheme="minorHAnsi"/>
          <w:sz w:val="28"/>
          <w:szCs w:val="28"/>
        </w:rPr>
        <w:t xml:space="preserve">, </w:t>
      </w:r>
      <w:r w:rsidRPr="00C7133A">
        <w:rPr>
          <w:rFonts w:eastAsia="Times New Roman" w:cstheme="minorHAnsi"/>
          <w:b/>
          <w:bCs/>
          <w:sz w:val="28"/>
          <w:szCs w:val="28"/>
        </w:rPr>
        <w:t>Excel</w:t>
      </w:r>
      <w:r w:rsidRPr="00AE21E4">
        <w:rPr>
          <w:rFonts w:eastAsia="Times New Roman" w:cstheme="minorHAnsi"/>
          <w:sz w:val="28"/>
          <w:szCs w:val="28"/>
        </w:rPr>
        <w:t xml:space="preserve">, and </w:t>
      </w:r>
      <w:r w:rsidRPr="00C7133A">
        <w:rPr>
          <w:rFonts w:eastAsia="Times New Roman" w:cstheme="minorHAnsi"/>
          <w:b/>
          <w:bCs/>
          <w:sz w:val="28"/>
          <w:szCs w:val="28"/>
        </w:rPr>
        <w:t>SQL Server Reporting Services (SSRS)</w:t>
      </w:r>
      <w:r w:rsidRPr="00AE21E4">
        <w:rPr>
          <w:rFonts w:eastAsia="Times New Roman" w:cstheme="minorHAnsi"/>
          <w:sz w:val="28"/>
          <w:szCs w:val="28"/>
        </w:rPr>
        <w:t>, allowing users to create reports and visualizations based on SSAS data models.</w:t>
      </w:r>
    </w:p>
    <w:p w:rsidR="00AE21E4" w:rsidRPr="00AE21E4" w:rsidRDefault="00AE21E4" w:rsidP="00AE21E4">
      <w:pPr>
        <w:spacing w:before="100" w:beforeAutospacing="1" w:after="100" w:afterAutospacing="1" w:line="240" w:lineRule="auto"/>
        <w:outlineLvl w:val="2"/>
        <w:rPr>
          <w:rFonts w:eastAsia="Times New Roman" w:cstheme="minorHAnsi"/>
          <w:b/>
          <w:bCs/>
          <w:sz w:val="28"/>
          <w:szCs w:val="28"/>
        </w:rPr>
      </w:pPr>
      <w:r w:rsidRPr="00AE21E4">
        <w:rPr>
          <w:rFonts w:eastAsia="Times New Roman" w:cstheme="minorHAnsi"/>
          <w:b/>
          <w:bCs/>
          <w:sz w:val="28"/>
          <w:szCs w:val="28"/>
        </w:rPr>
        <w:t>SSAS Types of Models:</w:t>
      </w:r>
    </w:p>
    <w:p w:rsidR="00AE21E4" w:rsidRPr="00AE21E4" w:rsidRDefault="00AE21E4" w:rsidP="00AE21E4">
      <w:pPr>
        <w:numPr>
          <w:ilvl w:val="0"/>
          <w:numId w:val="14"/>
        </w:numPr>
        <w:spacing w:before="100" w:beforeAutospacing="1" w:after="100" w:afterAutospacing="1" w:line="240" w:lineRule="auto"/>
        <w:rPr>
          <w:rFonts w:eastAsia="Times New Roman" w:cstheme="minorHAnsi"/>
          <w:sz w:val="28"/>
          <w:szCs w:val="28"/>
        </w:rPr>
      </w:pPr>
      <w:r w:rsidRPr="00C7133A">
        <w:rPr>
          <w:rFonts w:eastAsia="Times New Roman" w:cstheme="minorHAnsi"/>
          <w:b/>
          <w:bCs/>
          <w:sz w:val="28"/>
          <w:szCs w:val="28"/>
        </w:rPr>
        <w:t>Multidimensional Model (OLAP Cubes)</w:t>
      </w:r>
      <w:r w:rsidRPr="00AE21E4">
        <w:rPr>
          <w:rFonts w:eastAsia="Times New Roman" w:cstheme="minorHAnsi"/>
          <w:sz w:val="28"/>
          <w:szCs w:val="28"/>
        </w:rPr>
        <w:t>:</w:t>
      </w:r>
    </w:p>
    <w:p w:rsidR="00AE21E4" w:rsidRPr="00AE21E4" w:rsidRDefault="00AE21E4" w:rsidP="00AE21E4">
      <w:pPr>
        <w:numPr>
          <w:ilvl w:val="1"/>
          <w:numId w:val="14"/>
        </w:numPr>
        <w:spacing w:before="100" w:beforeAutospacing="1" w:after="100" w:afterAutospacing="1" w:line="240" w:lineRule="auto"/>
        <w:rPr>
          <w:rFonts w:eastAsia="Times New Roman" w:cstheme="minorHAnsi"/>
          <w:sz w:val="28"/>
          <w:szCs w:val="28"/>
        </w:rPr>
      </w:pPr>
      <w:r w:rsidRPr="00AE21E4">
        <w:rPr>
          <w:rFonts w:eastAsia="Times New Roman" w:cstheme="minorHAnsi"/>
          <w:sz w:val="28"/>
          <w:szCs w:val="28"/>
        </w:rPr>
        <w:t>Organizes data in multidimensional cubes that allow users to query data from multiple dimensions simultaneously.</w:t>
      </w:r>
    </w:p>
    <w:p w:rsidR="00AE21E4" w:rsidRPr="00AE21E4" w:rsidRDefault="00AE21E4" w:rsidP="00AE21E4">
      <w:pPr>
        <w:numPr>
          <w:ilvl w:val="1"/>
          <w:numId w:val="14"/>
        </w:numPr>
        <w:spacing w:before="100" w:beforeAutospacing="1" w:after="100" w:afterAutospacing="1" w:line="240" w:lineRule="auto"/>
        <w:rPr>
          <w:rFonts w:eastAsia="Times New Roman" w:cstheme="minorHAnsi"/>
          <w:sz w:val="28"/>
          <w:szCs w:val="28"/>
        </w:rPr>
      </w:pPr>
      <w:r w:rsidRPr="00AE21E4">
        <w:rPr>
          <w:rFonts w:eastAsia="Times New Roman" w:cstheme="minorHAnsi"/>
          <w:sz w:val="28"/>
          <w:szCs w:val="28"/>
        </w:rPr>
        <w:t>Example: A retail company could create a cube that allows them to analyze sales by product, region, and time.</w:t>
      </w:r>
    </w:p>
    <w:p w:rsidR="00AE21E4" w:rsidRPr="00AE21E4" w:rsidRDefault="00AE21E4" w:rsidP="00AE21E4">
      <w:pPr>
        <w:numPr>
          <w:ilvl w:val="0"/>
          <w:numId w:val="14"/>
        </w:numPr>
        <w:spacing w:before="100" w:beforeAutospacing="1" w:after="100" w:afterAutospacing="1" w:line="240" w:lineRule="auto"/>
        <w:rPr>
          <w:rFonts w:eastAsia="Times New Roman" w:cstheme="minorHAnsi"/>
          <w:sz w:val="28"/>
          <w:szCs w:val="28"/>
        </w:rPr>
      </w:pPr>
      <w:r w:rsidRPr="00C7133A">
        <w:rPr>
          <w:rFonts w:eastAsia="Times New Roman" w:cstheme="minorHAnsi"/>
          <w:b/>
          <w:bCs/>
          <w:sz w:val="28"/>
          <w:szCs w:val="28"/>
        </w:rPr>
        <w:t>Tabular Model</w:t>
      </w:r>
      <w:r w:rsidRPr="00AE21E4">
        <w:rPr>
          <w:rFonts w:eastAsia="Times New Roman" w:cstheme="minorHAnsi"/>
          <w:sz w:val="28"/>
          <w:szCs w:val="28"/>
        </w:rPr>
        <w:t>:</w:t>
      </w:r>
    </w:p>
    <w:p w:rsidR="00AE21E4" w:rsidRPr="00AE21E4" w:rsidRDefault="00AE21E4" w:rsidP="00AE21E4">
      <w:pPr>
        <w:numPr>
          <w:ilvl w:val="1"/>
          <w:numId w:val="14"/>
        </w:numPr>
        <w:spacing w:before="100" w:beforeAutospacing="1" w:after="100" w:afterAutospacing="1" w:line="240" w:lineRule="auto"/>
        <w:rPr>
          <w:rFonts w:eastAsia="Times New Roman" w:cstheme="minorHAnsi"/>
          <w:sz w:val="28"/>
          <w:szCs w:val="28"/>
        </w:rPr>
      </w:pPr>
      <w:r w:rsidRPr="00AE21E4">
        <w:rPr>
          <w:rFonts w:eastAsia="Times New Roman" w:cstheme="minorHAnsi"/>
          <w:sz w:val="28"/>
          <w:szCs w:val="28"/>
        </w:rPr>
        <w:t>Uses relational tables for data storage, similar to traditional SQL databases, and allows for fast, in-memory analysis.</w:t>
      </w:r>
    </w:p>
    <w:p w:rsidR="00AE21E4" w:rsidRPr="00AE21E4" w:rsidRDefault="00AE21E4" w:rsidP="00AE21E4">
      <w:pPr>
        <w:numPr>
          <w:ilvl w:val="1"/>
          <w:numId w:val="14"/>
        </w:numPr>
        <w:spacing w:before="100" w:beforeAutospacing="1" w:after="100" w:afterAutospacing="1" w:line="240" w:lineRule="auto"/>
        <w:rPr>
          <w:rFonts w:eastAsia="Times New Roman" w:cstheme="minorHAnsi"/>
          <w:sz w:val="28"/>
          <w:szCs w:val="28"/>
        </w:rPr>
      </w:pPr>
      <w:r w:rsidRPr="00AE21E4">
        <w:rPr>
          <w:rFonts w:eastAsia="Times New Roman" w:cstheme="minorHAnsi"/>
          <w:sz w:val="28"/>
          <w:szCs w:val="28"/>
        </w:rPr>
        <w:t>Example: A company could use a tabular model for real-time data analysis in Power BI, providing quick and flexible insights.</w:t>
      </w:r>
    </w:p>
    <w:p w:rsidR="00AE21E4" w:rsidRPr="00AE21E4" w:rsidRDefault="00AE21E4" w:rsidP="00AE21E4">
      <w:pPr>
        <w:spacing w:before="100" w:beforeAutospacing="1" w:after="100" w:afterAutospacing="1" w:line="240" w:lineRule="auto"/>
        <w:outlineLvl w:val="2"/>
        <w:rPr>
          <w:rFonts w:eastAsia="Times New Roman" w:cstheme="minorHAnsi"/>
          <w:b/>
          <w:bCs/>
          <w:sz w:val="28"/>
          <w:szCs w:val="28"/>
        </w:rPr>
      </w:pPr>
      <w:r w:rsidRPr="00AE21E4">
        <w:rPr>
          <w:rFonts w:eastAsia="Times New Roman" w:cstheme="minorHAnsi"/>
          <w:b/>
          <w:bCs/>
          <w:sz w:val="28"/>
          <w:szCs w:val="28"/>
        </w:rPr>
        <w:t>Real-World Example:</w:t>
      </w:r>
    </w:p>
    <w:p w:rsidR="00AE21E4" w:rsidRPr="00AE21E4" w:rsidRDefault="00AE21E4" w:rsidP="00AE21E4">
      <w:pPr>
        <w:spacing w:before="100" w:beforeAutospacing="1" w:after="100" w:afterAutospacing="1" w:line="240" w:lineRule="auto"/>
        <w:rPr>
          <w:rFonts w:eastAsia="Times New Roman" w:cstheme="minorHAnsi"/>
          <w:sz w:val="28"/>
          <w:szCs w:val="28"/>
        </w:rPr>
      </w:pPr>
      <w:r w:rsidRPr="00C7133A">
        <w:rPr>
          <w:rFonts w:eastAsia="Times New Roman" w:cstheme="minorHAnsi"/>
          <w:b/>
          <w:bCs/>
          <w:sz w:val="28"/>
          <w:szCs w:val="28"/>
        </w:rPr>
        <w:t>Retail Business Analytics</w:t>
      </w:r>
      <w:r w:rsidRPr="00AE21E4">
        <w:rPr>
          <w:rFonts w:eastAsia="Times New Roman" w:cstheme="minorHAnsi"/>
          <w:sz w:val="28"/>
          <w:szCs w:val="28"/>
        </w:rPr>
        <w:t>: A large retail chain might use SSAS to analyze sales performance across different regions and time periods. They can create an OLAP cube in SSAS to track metrics such as:</w:t>
      </w:r>
    </w:p>
    <w:p w:rsidR="00AE21E4" w:rsidRPr="00AE21E4" w:rsidRDefault="00AE21E4" w:rsidP="00AE21E4">
      <w:pPr>
        <w:numPr>
          <w:ilvl w:val="0"/>
          <w:numId w:val="15"/>
        </w:numPr>
        <w:spacing w:before="100" w:beforeAutospacing="1" w:after="100" w:afterAutospacing="1" w:line="240" w:lineRule="auto"/>
        <w:rPr>
          <w:rFonts w:eastAsia="Times New Roman" w:cstheme="minorHAnsi"/>
          <w:sz w:val="28"/>
          <w:szCs w:val="28"/>
        </w:rPr>
      </w:pPr>
      <w:r w:rsidRPr="00AE21E4">
        <w:rPr>
          <w:rFonts w:eastAsia="Times New Roman" w:cstheme="minorHAnsi"/>
          <w:sz w:val="28"/>
          <w:szCs w:val="28"/>
        </w:rPr>
        <w:t>Total sales by year, quarter, month, and day.</w:t>
      </w:r>
    </w:p>
    <w:p w:rsidR="00AE21E4" w:rsidRPr="00AE21E4" w:rsidRDefault="00AE21E4" w:rsidP="00AE21E4">
      <w:pPr>
        <w:numPr>
          <w:ilvl w:val="0"/>
          <w:numId w:val="15"/>
        </w:numPr>
        <w:spacing w:before="100" w:beforeAutospacing="1" w:after="100" w:afterAutospacing="1" w:line="240" w:lineRule="auto"/>
        <w:rPr>
          <w:rFonts w:eastAsia="Times New Roman" w:cstheme="minorHAnsi"/>
          <w:sz w:val="28"/>
          <w:szCs w:val="28"/>
        </w:rPr>
      </w:pPr>
      <w:r w:rsidRPr="00AE21E4">
        <w:rPr>
          <w:rFonts w:eastAsia="Times New Roman" w:cstheme="minorHAnsi"/>
          <w:sz w:val="28"/>
          <w:szCs w:val="28"/>
        </w:rPr>
        <w:lastRenderedPageBreak/>
        <w:t>Sales performance by region, store, and product category.</w:t>
      </w:r>
    </w:p>
    <w:p w:rsidR="00AE21E4" w:rsidRPr="00AE21E4" w:rsidRDefault="00AE21E4" w:rsidP="00AE21E4">
      <w:pPr>
        <w:numPr>
          <w:ilvl w:val="0"/>
          <w:numId w:val="15"/>
        </w:numPr>
        <w:spacing w:before="100" w:beforeAutospacing="1" w:after="100" w:afterAutospacing="1" w:line="240" w:lineRule="auto"/>
        <w:rPr>
          <w:rFonts w:eastAsia="Times New Roman" w:cstheme="minorHAnsi"/>
          <w:sz w:val="28"/>
          <w:szCs w:val="28"/>
        </w:rPr>
      </w:pPr>
      <w:r w:rsidRPr="00AE21E4">
        <w:rPr>
          <w:rFonts w:eastAsia="Times New Roman" w:cstheme="minorHAnsi"/>
          <w:sz w:val="28"/>
          <w:szCs w:val="28"/>
        </w:rPr>
        <w:t>Profit margins over time.</w:t>
      </w:r>
    </w:p>
    <w:p w:rsidR="00AE21E4" w:rsidRPr="00AE21E4" w:rsidRDefault="00AE21E4" w:rsidP="00AE21E4">
      <w:pPr>
        <w:spacing w:before="100" w:beforeAutospacing="1" w:after="100" w:afterAutospacing="1" w:line="240" w:lineRule="auto"/>
        <w:rPr>
          <w:rFonts w:eastAsia="Times New Roman" w:cstheme="minorHAnsi"/>
          <w:sz w:val="28"/>
          <w:szCs w:val="28"/>
        </w:rPr>
      </w:pPr>
      <w:r w:rsidRPr="00AE21E4">
        <w:rPr>
          <w:rFonts w:eastAsia="Times New Roman" w:cstheme="minorHAnsi"/>
          <w:sz w:val="28"/>
          <w:szCs w:val="28"/>
        </w:rPr>
        <w:t xml:space="preserve">With SSAS, the business can </w:t>
      </w:r>
      <w:r w:rsidRPr="00C7133A">
        <w:rPr>
          <w:rFonts w:eastAsia="Times New Roman" w:cstheme="minorHAnsi"/>
          <w:b/>
          <w:bCs/>
          <w:sz w:val="28"/>
          <w:szCs w:val="28"/>
        </w:rPr>
        <w:t>slice</w:t>
      </w:r>
      <w:r w:rsidRPr="00AE21E4">
        <w:rPr>
          <w:rFonts w:eastAsia="Times New Roman" w:cstheme="minorHAnsi"/>
          <w:sz w:val="28"/>
          <w:szCs w:val="28"/>
        </w:rPr>
        <w:t xml:space="preserve"> and </w:t>
      </w:r>
      <w:r w:rsidRPr="00C7133A">
        <w:rPr>
          <w:rFonts w:eastAsia="Times New Roman" w:cstheme="minorHAnsi"/>
          <w:b/>
          <w:bCs/>
          <w:sz w:val="28"/>
          <w:szCs w:val="28"/>
        </w:rPr>
        <w:t>dice</w:t>
      </w:r>
      <w:r w:rsidRPr="00AE21E4">
        <w:rPr>
          <w:rFonts w:eastAsia="Times New Roman" w:cstheme="minorHAnsi"/>
          <w:sz w:val="28"/>
          <w:szCs w:val="28"/>
        </w:rPr>
        <w:t xml:space="preserve"> this data to identify trends, such as which products are selling better in which regions during specific seasons, allowing them to make data-driven decisions.</w:t>
      </w:r>
    </w:p>
    <w:p w:rsidR="00AE21E4" w:rsidRPr="00AE21E4" w:rsidRDefault="00AE21E4" w:rsidP="00AE21E4">
      <w:pPr>
        <w:spacing w:before="100" w:beforeAutospacing="1" w:after="100" w:afterAutospacing="1" w:line="240" w:lineRule="auto"/>
        <w:outlineLvl w:val="2"/>
        <w:rPr>
          <w:rFonts w:eastAsia="Times New Roman" w:cstheme="minorHAnsi"/>
          <w:b/>
          <w:bCs/>
          <w:sz w:val="28"/>
          <w:szCs w:val="28"/>
        </w:rPr>
      </w:pPr>
      <w:r w:rsidRPr="00AE21E4">
        <w:rPr>
          <w:rFonts w:eastAsia="Times New Roman" w:cstheme="minorHAnsi"/>
          <w:b/>
          <w:bCs/>
          <w:sz w:val="28"/>
          <w:szCs w:val="28"/>
        </w:rPr>
        <w:t>Summary:</w:t>
      </w:r>
    </w:p>
    <w:p w:rsidR="00AE21E4" w:rsidRPr="00AE21E4" w:rsidRDefault="00AE21E4" w:rsidP="00AE21E4">
      <w:pPr>
        <w:numPr>
          <w:ilvl w:val="0"/>
          <w:numId w:val="16"/>
        </w:numPr>
        <w:spacing w:before="100" w:beforeAutospacing="1" w:after="100" w:afterAutospacing="1" w:line="240" w:lineRule="auto"/>
        <w:rPr>
          <w:rFonts w:eastAsia="Times New Roman" w:cstheme="minorHAnsi"/>
          <w:sz w:val="28"/>
          <w:szCs w:val="28"/>
        </w:rPr>
      </w:pPr>
      <w:r w:rsidRPr="00C7133A">
        <w:rPr>
          <w:rFonts w:eastAsia="Times New Roman" w:cstheme="minorHAnsi"/>
          <w:b/>
          <w:bCs/>
          <w:sz w:val="28"/>
          <w:szCs w:val="28"/>
        </w:rPr>
        <w:t>SSAS</w:t>
      </w:r>
      <w:r w:rsidRPr="00AE21E4">
        <w:rPr>
          <w:rFonts w:eastAsia="Times New Roman" w:cstheme="minorHAnsi"/>
          <w:sz w:val="28"/>
          <w:szCs w:val="28"/>
        </w:rPr>
        <w:t xml:space="preserve"> is a tool for building </w:t>
      </w:r>
      <w:r w:rsidRPr="00C7133A">
        <w:rPr>
          <w:rFonts w:eastAsia="Times New Roman" w:cstheme="minorHAnsi"/>
          <w:b/>
          <w:bCs/>
          <w:sz w:val="28"/>
          <w:szCs w:val="28"/>
        </w:rPr>
        <w:t>OLAP cubes</w:t>
      </w:r>
      <w:r w:rsidRPr="00AE21E4">
        <w:rPr>
          <w:rFonts w:eastAsia="Times New Roman" w:cstheme="minorHAnsi"/>
          <w:sz w:val="28"/>
          <w:szCs w:val="28"/>
        </w:rPr>
        <w:t xml:space="preserve">, </w:t>
      </w:r>
      <w:r w:rsidRPr="00C7133A">
        <w:rPr>
          <w:rFonts w:eastAsia="Times New Roman" w:cstheme="minorHAnsi"/>
          <w:b/>
          <w:bCs/>
          <w:sz w:val="28"/>
          <w:szCs w:val="28"/>
        </w:rPr>
        <w:t>tabular models</w:t>
      </w:r>
      <w:r w:rsidRPr="00AE21E4">
        <w:rPr>
          <w:rFonts w:eastAsia="Times New Roman" w:cstheme="minorHAnsi"/>
          <w:sz w:val="28"/>
          <w:szCs w:val="28"/>
        </w:rPr>
        <w:t xml:space="preserve">, and </w:t>
      </w:r>
      <w:r w:rsidRPr="00C7133A">
        <w:rPr>
          <w:rFonts w:eastAsia="Times New Roman" w:cstheme="minorHAnsi"/>
          <w:b/>
          <w:bCs/>
          <w:sz w:val="28"/>
          <w:szCs w:val="28"/>
        </w:rPr>
        <w:t>data mining models</w:t>
      </w:r>
      <w:r w:rsidRPr="00AE21E4">
        <w:rPr>
          <w:rFonts w:eastAsia="Times New Roman" w:cstheme="minorHAnsi"/>
          <w:sz w:val="28"/>
          <w:szCs w:val="28"/>
        </w:rPr>
        <w:t xml:space="preserve"> to support advanced data analysis.</w:t>
      </w:r>
    </w:p>
    <w:p w:rsidR="00AE21E4" w:rsidRPr="00AE21E4" w:rsidRDefault="00AE21E4" w:rsidP="00AE21E4">
      <w:pPr>
        <w:numPr>
          <w:ilvl w:val="0"/>
          <w:numId w:val="16"/>
        </w:numPr>
        <w:spacing w:before="100" w:beforeAutospacing="1" w:after="100" w:afterAutospacing="1" w:line="240" w:lineRule="auto"/>
        <w:rPr>
          <w:rFonts w:eastAsia="Times New Roman" w:cstheme="minorHAnsi"/>
          <w:sz w:val="28"/>
          <w:szCs w:val="28"/>
        </w:rPr>
      </w:pPr>
      <w:r w:rsidRPr="00AE21E4">
        <w:rPr>
          <w:rFonts w:eastAsia="Times New Roman" w:cstheme="minorHAnsi"/>
          <w:sz w:val="28"/>
          <w:szCs w:val="28"/>
        </w:rPr>
        <w:t xml:space="preserve">It enables businesses to </w:t>
      </w:r>
      <w:r w:rsidRPr="00C7133A">
        <w:rPr>
          <w:rFonts w:eastAsia="Times New Roman" w:cstheme="minorHAnsi"/>
          <w:b/>
          <w:bCs/>
          <w:sz w:val="28"/>
          <w:szCs w:val="28"/>
        </w:rPr>
        <w:t>analyze large datasets</w:t>
      </w:r>
      <w:r w:rsidRPr="00AE21E4">
        <w:rPr>
          <w:rFonts w:eastAsia="Times New Roman" w:cstheme="minorHAnsi"/>
          <w:sz w:val="28"/>
          <w:szCs w:val="28"/>
        </w:rPr>
        <w:t xml:space="preserve"> quickly and from multiple dimensions, making it ideal for generating insights from </w:t>
      </w:r>
      <w:r w:rsidRPr="00C7133A">
        <w:rPr>
          <w:rFonts w:eastAsia="Times New Roman" w:cstheme="minorHAnsi"/>
          <w:b/>
          <w:bCs/>
          <w:sz w:val="28"/>
          <w:szCs w:val="28"/>
        </w:rPr>
        <w:t>complex data</w:t>
      </w:r>
      <w:r w:rsidRPr="00AE21E4">
        <w:rPr>
          <w:rFonts w:eastAsia="Times New Roman" w:cstheme="minorHAnsi"/>
          <w:sz w:val="28"/>
          <w:szCs w:val="28"/>
        </w:rPr>
        <w:t>.</w:t>
      </w:r>
    </w:p>
    <w:p w:rsidR="00AE21E4" w:rsidRPr="00AE21E4" w:rsidRDefault="00AE21E4" w:rsidP="00AE21E4">
      <w:pPr>
        <w:numPr>
          <w:ilvl w:val="0"/>
          <w:numId w:val="16"/>
        </w:numPr>
        <w:spacing w:before="100" w:beforeAutospacing="1" w:after="100" w:afterAutospacing="1" w:line="240" w:lineRule="auto"/>
        <w:rPr>
          <w:rFonts w:eastAsia="Times New Roman" w:cstheme="minorHAnsi"/>
          <w:sz w:val="28"/>
          <w:szCs w:val="28"/>
        </w:rPr>
      </w:pPr>
      <w:r w:rsidRPr="00AE21E4">
        <w:rPr>
          <w:rFonts w:eastAsia="Times New Roman" w:cstheme="minorHAnsi"/>
          <w:sz w:val="28"/>
          <w:szCs w:val="28"/>
        </w:rPr>
        <w:t xml:space="preserve">SSAS is typically used for </w:t>
      </w:r>
      <w:r w:rsidRPr="00C7133A">
        <w:rPr>
          <w:rFonts w:eastAsia="Times New Roman" w:cstheme="minorHAnsi"/>
          <w:b/>
          <w:bCs/>
          <w:sz w:val="28"/>
          <w:szCs w:val="28"/>
        </w:rPr>
        <w:t>business intelligence (BI)</w:t>
      </w:r>
      <w:r w:rsidRPr="00AE21E4">
        <w:rPr>
          <w:rFonts w:eastAsia="Times New Roman" w:cstheme="minorHAnsi"/>
          <w:sz w:val="28"/>
          <w:szCs w:val="28"/>
        </w:rPr>
        <w:t>, enabling companies to create reports and dashboards that help in decision-making.</w:t>
      </w:r>
    </w:p>
    <w:p w:rsidR="00AE21E4" w:rsidRPr="00AE21E4" w:rsidRDefault="00AE21E4" w:rsidP="00AE21E4">
      <w:pPr>
        <w:spacing w:before="100" w:beforeAutospacing="1" w:after="100" w:afterAutospacing="1" w:line="240" w:lineRule="auto"/>
        <w:rPr>
          <w:rFonts w:eastAsia="Times New Roman" w:cstheme="minorHAnsi"/>
          <w:sz w:val="28"/>
          <w:szCs w:val="28"/>
        </w:rPr>
      </w:pPr>
      <w:r w:rsidRPr="00AE21E4">
        <w:rPr>
          <w:rFonts w:eastAsia="Times New Roman" w:cstheme="minorHAnsi"/>
          <w:sz w:val="28"/>
          <w:szCs w:val="28"/>
        </w:rPr>
        <w:t xml:space="preserve">SSAS is crucial for businesses that need fast, efficient analysis of </w:t>
      </w:r>
      <w:r w:rsidRPr="00C7133A">
        <w:rPr>
          <w:rFonts w:eastAsia="Times New Roman" w:cstheme="minorHAnsi"/>
          <w:b/>
          <w:bCs/>
          <w:sz w:val="28"/>
          <w:szCs w:val="28"/>
        </w:rPr>
        <w:t>large volumes of data</w:t>
      </w:r>
      <w:r w:rsidRPr="00AE21E4">
        <w:rPr>
          <w:rFonts w:eastAsia="Times New Roman" w:cstheme="minorHAnsi"/>
          <w:sz w:val="28"/>
          <w:szCs w:val="28"/>
        </w:rPr>
        <w:t xml:space="preserve"> across multiple dimensions, especially in data warehousing environments.</w:t>
      </w:r>
    </w:p>
    <w:p w:rsidR="00AE21E4" w:rsidRDefault="00AE21E4">
      <w:pPr>
        <w:rPr>
          <w:rFonts w:cstheme="minorHAnsi"/>
          <w:sz w:val="28"/>
          <w:szCs w:val="28"/>
        </w:rPr>
      </w:pPr>
      <w:r w:rsidRPr="00C7133A">
        <w:rPr>
          <w:rFonts w:cstheme="minorHAnsi"/>
          <w:sz w:val="28"/>
          <w:szCs w:val="28"/>
        </w:rPr>
        <w:t>/////////////////////////////////////////////////////////////////////////////////////////////////////////////////////</w:t>
      </w:r>
    </w:p>
    <w:p w:rsidR="00DF3256" w:rsidRPr="00C7133A" w:rsidRDefault="00DF3256">
      <w:pPr>
        <w:rPr>
          <w:rFonts w:cstheme="minorHAnsi"/>
          <w:sz w:val="28"/>
          <w:szCs w:val="28"/>
        </w:rPr>
      </w:pPr>
    </w:p>
    <w:p w:rsidR="00DF3256" w:rsidRPr="00DF3256" w:rsidRDefault="00AE21E4">
      <w:pPr>
        <w:rPr>
          <w:rFonts w:cstheme="minorHAnsi"/>
          <w:b/>
          <w:sz w:val="28"/>
          <w:szCs w:val="28"/>
        </w:rPr>
      </w:pPr>
      <w:r w:rsidRPr="00C7133A">
        <w:rPr>
          <w:rFonts w:cstheme="minorHAnsi"/>
          <w:b/>
          <w:sz w:val="28"/>
          <w:szCs w:val="28"/>
        </w:rPr>
        <w:t>What is SQL Server Reporting Services (SSRS) and how do you create a report?</w:t>
      </w:r>
    </w:p>
    <w:p w:rsidR="00AE21E4" w:rsidRPr="00AE21E4" w:rsidRDefault="00AE21E4" w:rsidP="00AE21E4">
      <w:pPr>
        <w:spacing w:before="100" w:beforeAutospacing="1" w:after="100" w:afterAutospacing="1" w:line="240" w:lineRule="auto"/>
        <w:rPr>
          <w:rFonts w:eastAsia="Times New Roman" w:cstheme="minorHAnsi"/>
          <w:sz w:val="28"/>
          <w:szCs w:val="28"/>
        </w:rPr>
      </w:pPr>
      <w:r w:rsidRPr="00C7133A">
        <w:rPr>
          <w:rFonts w:eastAsia="Times New Roman" w:cstheme="minorHAnsi"/>
          <w:b/>
          <w:bCs/>
          <w:sz w:val="28"/>
          <w:szCs w:val="28"/>
        </w:rPr>
        <w:t>SQL Server Reporting Services (SSRS)</w:t>
      </w:r>
      <w:r w:rsidRPr="00AE21E4">
        <w:rPr>
          <w:rFonts w:eastAsia="Times New Roman" w:cstheme="minorHAnsi"/>
          <w:sz w:val="28"/>
          <w:szCs w:val="28"/>
        </w:rPr>
        <w:t xml:space="preserve"> is a reporting platform that allows you to design, create, manage, and deploy reports. It provides the ability to pull data from various sources such as SQL Server, Oracle, or other databases, and format the data into visually appealing and informative reports. These reports can be displayed in different formats like tables, charts, and graphs, and exported to formats like PDF, Excel, and Word.</w:t>
      </w:r>
    </w:p>
    <w:p w:rsidR="00AE21E4" w:rsidRPr="00AE21E4" w:rsidRDefault="00AE21E4" w:rsidP="00AE21E4">
      <w:pPr>
        <w:spacing w:before="100" w:beforeAutospacing="1" w:after="100" w:afterAutospacing="1" w:line="240" w:lineRule="auto"/>
        <w:outlineLvl w:val="2"/>
        <w:rPr>
          <w:rFonts w:eastAsia="Times New Roman" w:cstheme="minorHAnsi"/>
          <w:b/>
          <w:bCs/>
          <w:sz w:val="28"/>
          <w:szCs w:val="28"/>
        </w:rPr>
      </w:pPr>
      <w:r w:rsidRPr="00AE21E4">
        <w:rPr>
          <w:rFonts w:eastAsia="Times New Roman" w:cstheme="minorHAnsi"/>
          <w:b/>
          <w:bCs/>
          <w:sz w:val="28"/>
          <w:szCs w:val="28"/>
        </w:rPr>
        <w:lastRenderedPageBreak/>
        <w:t>Key Features of SSRS:</w:t>
      </w:r>
    </w:p>
    <w:p w:rsidR="00AE21E4" w:rsidRPr="00AE21E4" w:rsidRDefault="00AE21E4" w:rsidP="00AE21E4">
      <w:pPr>
        <w:numPr>
          <w:ilvl w:val="0"/>
          <w:numId w:val="29"/>
        </w:numPr>
        <w:spacing w:before="100" w:beforeAutospacing="1" w:after="100" w:afterAutospacing="1" w:line="240" w:lineRule="auto"/>
        <w:rPr>
          <w:rFonts w:eastAsia="Times New Roman" w:cstheme="minorHAnsi"/>
          <w:sz w:val="28"/>
          <w:szCs w:val="28"/>
        </w:rPr>
      </w:pPr>
      <w:r w:rsidRPr="00C7133A">
        <w:rPr>
          <w:rFonts w:eastAsia="Times New Roman" w:cstheme="minorHAnsi"/>
          <w:b/>
          <w:bCs/>
          <w:sz w:val="28"/>
          <w:szCs w:val="28"/>
        </w:rPr>
        <w:t>Report Designer</w:t>
      </w:r>
      <w:r w:rsidRPr="00AE21E4">
        <w:rPr>
          <w:rFonts w:eastAsia="Times New Roman" w:cstheme="minorHAnsi"/>
          <w:sz w:val="28"/>
          <w:szCs w:val="28"/>
        </w:rPr>
        <w:t>: Tools for creating detailed, customized reports.</w:t>
      </w:r>
    </w:p>
    <w:p w:rsidR="00AE21E4" w:rsidRPr="00AE21E4" w:rsidRDefault="00AE21E4" w:rsidP="00AE21E4">
      <w:pPr>
        <w:numPr>
          <w:ilvl w:val="0"/>
          <w:numId w:val="29"/>
        </w:numPr>
        <w:spacing w:before="100" w:beforeAutospacing="1" w:after="100" w:afterAutospacing="1" w:line="240" w:lineRule="auto"/>
        <w:rPr>
          <w:rFonts w:eastAsia="Times New Roman" w:cstheme="minorHAnsi"/>
          <w:sz w:val="28"/>
          <w:szCs w:val="28"/>
        </w:rPr>
      </w:pPr>
      <w:r w:rsidRPr="00C7133A">
        <w:rPr>
          <w:rFonts w:eastAsia="Times New Roman" w:cstheme="minorHAnsi"/>
          <w:b/>
          <w:bCs/>
          <w:sz w:val="28"/>
          <w:szCs w:val="28"/>
        </w:rPr>
        <w:t>Report Delivery</w:t>
      </w:r>
      <w:r w:rsidRPr="00AE21E4">
        <w:rPr>
          <w:rFonts w:eastAsia="Times New Roman" w:cstheme="minorHAnsi"/>
          <w:sz w:val="28"/>
          <w:szCs w:val="28"/>
        </w:rPr>
        <w:t>: Allows reports to be delivered via email or accessed on-demand through a web portal.</w:t>
      </w:r>
    </w:p>
    <w:p w:rsidR="00AE21E4" w:rsidRPr="00AE21E4" w:rsidRDefault="00AE21E4" w:rsidP="00AE21E4">
      <w:pPr>
        <w:numPr>
          <w:ilvl w:val="0"/>
          <w:numId w:val="29"/>
        </w:numPr>
        <w:spacing w:before="100" w:beforeAutospacing="1" w:after="100" w:afterAutospacing="1" w:line="240" w:lineRule="auto"/>
        <w:rPr>
          <w:rFonts w:eastAsia="Times New Roman" w:cstheme="minorHAnsi"/>
          <w:sz w:val="28"/>
          <w:szCs w:val="28"/>
        </w:rPr>
      </w:pPr>
      <w:r w:rsidRPr="00C7133A">
        <w:rPr>
          <w:rFonts w:eastAsia="Times New Roman" w:cstheme="minorHAnsi"/>
          <w:b/>
          <w:bCs/>
          <w:sz w:val="28"/>
          <w:szCs w:val="28"/>
        </w:rPr>
        <w:t>Export Formats</w:t>
      </w:r>
      <w:r w:rsidRPr="00AE21E4">
        <w:rPr>
          <w:rFonts w:eastAsia="Times New Roman" w:cstheme="minorHAnsi"/>
          <w:sz w:val="28"/>
          <w:szCs w:val="28"/>
        </w:rPr>
        <w:t>: Reports can be exported to different formats for sharing and analysis.</w:t>
      </w:r>
    </w:p>
    <w:p w:rsidR="00AE21E4" w:rsidRPr="00AE21E4" w:rsidRDefault="00AE21E4" w:rsidP="00AE21E4">
      <w:pPr>
        <w:numPr>
          <w:ilvl w:val="0"/>
          <w:numId w:val="29"/>
        </w:numPr>
        <w:spacing w:before="100" w:beforeAutospacing="1" w:after="100" w:afterAutospacing="1" w:line="240" w:lineRule="auto"/>
        <w:rPr>
          <w:rFonts w:eastAsia="Times New Roman" w:cstheme="minorHAnsi"/>
          <w:sz w:val="28"/>
          <w:szCs w:val="28"/>
        </w:rPr>
      </w:pPr>
      <w:r w:rsidRPr="00C7133A">
        <w:rPr>
          <w:rFonts w:eastAsia="Times New Roman" w:cstheme="minorHAnsi"/>
          <w:b/>
          <w:bCs/>
          <w:sz w:val="28"/>
          <w:szCs w:val="28"/>
        </w:rPr>
        <w:t>Interactive Reporting</w:t>
      </w:r>
      <w:r w:rsidRPr="00AE21E4">
        <w:rPr>
          <w:rFonts w:eastAsia="Times New Roman" w:cstheme="minorHAnsi"/>
          <w:sz w:val="28"/>
          <w:szCs w:val="28"/>
        </w:rPr>
        <w:t>: Users can interact with reports through drill-downs, sorting, and filtering.</w:t>
      </w:r>
    </w:p>
    <w:p w:rsidR="00AE21E4" w:rsidRPr="00AE21E4" w:rsidRDefault="00AE21E4" w:rsidP="00AE21E4">
      <w:pPr>
        <w:spacing w:before="100" w:beforeAutospacing="1" w:after="100" w:afterAutospacing="1" w:line="240" w:lineRule="auto"/>
        <w:outlineLvl w:val="2"/>
        <w:rPr>
          <w:rFonts w:eastAsia="Times New Roman" w:cstheme="minorHAnsi"/>
          <w:b/>
          <w:bCs/>
          <w:sz w:val="28"/>
          <w:szCs w:val="28"/>
        </w:rPr>
      </w:pPr>
      <w:r w:rsidRPr="00AE21E4">
        <w:rPr>
          <w:rFonts w:eastAsia="Times New Roman" w:cstheme="minorHAnsi"/>
          <w:b/>
          <w:bCs/>
          <w:sz w:val="28"/>
          <w:szCs w:val="28"/>
        </w:rPr>
        <w:t>Steps to Create a Report in SSRS:</w:t>
      </w:r>
    </w:p>
    <w:p w:rsidR="00AE21E4" w:rsidRPr="00AE21E4" w:rsidRDefault="00AE21E4" w:rsidP="00AE21E4">
      <w:pPr>
        <w:numPr>
          <w:ilvl w:val="0"/>
          <w:numId w:val="30"/>
        </w:numPr>
        <w:spacing w:before="100" w:beforeAutospacing="1" w:after="100" w:afterAutospacing="1" w:line="240" w:lineRule="auto"/>
        <w:rPr>
          <w:rFonts w:eastAsia="Times New Roman" w:cstheme="minorHAnsi"/>
          <w:sz w:val="28"/>
          <w:szCs w:val="28"/>
        </w:rPr>
      </w:pPr>
      <w:r w:rsidRPr="00C7133A">
        <w:rPr>
          <w:rFonts w:eastAsia="Times New Roman" w:cstheme="minorHAnsi"/>
          <w:b/>
          <w:bCs/>
          <w:sz w:val="28"/>
          <w:szCs w:val="28"/>
        </w:rPr>
        <w:t>Install and Set Up SSRS</w:t>
      </w:r>
      <w:r w:rsidRPr="00AE21E4">
        <w:rPr>
          <w:rFonts w:eastAsia="Times New Roman" w:cstheme="minorHAnsi"/>
          <w:sz w:val="28"/>
          <w:szCs w:val="28"/>
        </w:rPr>
        <w:t xml:space="preserve">: Ensure SSRS is installed and configured on your SQL Server. You can access the SSRS web portal through a URL like </w:t>
      </w:r>
      <w:r w:rsidRPr="00C7133A">
        <w:rPr>
          <w:rFonts w:eastAsia="Times New Roman" w:cstheme="minorHAnsi"/>
          <w:sz w:val="28"/>
          <w:szCs w:val="28"/>
        </w:rPr>
        <w:t>http://&lt;ServerName&gt;/Reports</w:t>
      </w:r>
      <w:r w:rsidRPr="00AE21E4">
        <w:rPr>
          <w:rFonts w:eastAsia="Times New Roman" w:cstheme="minorHAnsi"/>
          <w:sz w:val="28"/>
          <w:szCs w:val="28"/>
        </w:rPr>
        <w:t>.</w:t>
      </w:r>
    </w:p>
    <w:p w:rsidR="00AE21E4" w:rsidRPr="00AE21E4" w:rsidRDefault="00AE21E4" w:rsidP="00AE21E4">
      <w:pPr>
        <w:numPr>
          <w:ilvl w:val="0"/>
          <w:numId w:val="30"/>
        </w:numPr>
        <w:spacing w:before="100" w:beforeAutospacing="1" w:after="100" w:afterAutospacing="1" w:line="240" w:lineRule="auto"/>
        <w:rPr>
          <w:rFonts w:eastAsia="Times New Roman" w:cstheme="minorHAnsi"/>
          <w:sz w:val="28"/>
          <w:szCs w:val="28"/>
        </w:rPr>
      </w:pPr>
      <w:r w:rsidRPr="00C7133A">
        <w:rPr>
          <w:rFonts w:eastAsia="Times New Roman" w:cstheme="minorHAnsi"/>
          <w:b/>
          <w:bCs/>
          <w:sz w:val="28"/>
          <w:szCs w:val="28"/>
        </w:rPr>
        <w:t>Open SQL Server Data Tools (SSDT) or Visual Studio</w:t>
      </w:r>
      <w:r w:rsidRPr="00AE21E4">
        <w:rPr>
          <w:rFonts w:eastAsia="Times New Roman" w:cstheme="minorHAnsi"/>
          <w:sz w:val="28"/>
          <w:szCs w:val="28"/>
        </w:rPr>
        <w:t>: You will use either SQL Server Data Tools (SSDT) or Visual Studio to create reports. In Visual Studio, create a new project and select "Report Server Project."</w:t>
      </w:r>
    </w:p>
    <w:p w:rsidR="00AE21E4" w:rsidRPr="00AE21E4" w:rsidRDefault="00AE21E4" w:rsidP="00AE21E4">
      <w:pPr>
        <w:numPr>
          <w:ilvl w:val="0"/>
          <w:numId w:val="30"/>
        </w:numPr>
        <w:spacing w:before="100" w:beforeAutospacing="1" w:after="100" w:afterAutospacing="1" w:line="240" w:lineRule="auto"/>
        <w:rPr>
          <w:rFonts w:eastAsia="Times New Roman" w:cstheme="minorHAnsi"/>
          <w:sz w:val="28"/>
          <w:szCs w:val="28"/>
        </w:rPr>
      </w:pPr>
      <w:r w:rsidRPr="00C7133A">
        <w:rPr>
          <w:rFonts w:eastAsia="Times New Roman" w:cstheme="minorHAnsi"/>
          <w:b/>
          <w:bCs/>
          <w:sz w:val="28"/>
          <w:szCs w:val="28"/>
        </w:rPr>
        <w:t>Create a New Report</w:t>
      </w:r>
      <w:r w:rsidRPr="00AE21E4">
        <w:rPr>
          <w:rFonts w:eastAsia="Times New Roman" w:cstheme="minorHAnsi"/>
          <w:sz w:val="28"/>
          <w:szCs w:val="28"/>
        </w:rPr>
        <w:t xml:space="preserve">: Right-click the project in Solution Explorer, select "Add → New Item," then choose "Report." Give it a name, for example, </w:t>
      </w:r>
      <w:r w:rsidRPr="00C7133A">
        <w:rPr>
          <w:rFonts w:eastAsia="Times New Roman" w:cstheme="minorHAnsi"/>
          <w:sz w:val="28"/>
          <w:szCs w:val="28"/>
        </w:rPr>
        <w:t>SalesReport.rdl</w:t>
      </w:r>
      <w:r w:rsidRPr="00AE21E4">
        <w:rPr>
          <w:rFonts w:eastAsia="Times New Roman" w:cstheme="minorHAnsi"/>
          <w:sz w:val="28"/>
          <w:szCs w:val="28"/>
        </w:rPr>
        <w:t>.</w:t>
      </w:r>
    </w:p>
    <w:p w:rsidR="00AE21E4" w:rsidRPr="00AE21E4" w:rsidRDefault="00AE21E4" w:rsidP="00AE21E4">
      <w:pPr>
        <w:numPr>
          <w:ilvl w:val="0"/>
          <w:numId w:val="30"/>
        </w:numPr>
        <w:spacing w:before="100" w:beforeAutospacing="1" w:after="100" w:afterAutospacing="1" w:line="240" w:lineRule="auto"/>
        <w:rPr>
          <w:rFonts w:eastAsia="Times New Roman" w:cstheme="minorHAnsi"/>
          <w:sz w:val="28"/>
          <w:szCs w:val="28"/>
        </w:rPr>
      </w:pPr>
      <w:r w:rsidRPr="00C7133A">
        <w:rPr>
          <w:rFonts w:eastAsia="Times New Roman" w:cstheme="minorHAnsi"/>
          <w:b/>
          <w:bCs/>
          <w:sz w:val="28"/>
          <w:szCs w:val="28"/>
        </w:rPr>
        <w:t>Define a Data Source</w:t>
      </w:r>
      <w:r w:rsidRPr="00AE21E4">
        <w:rPr>
          <w:rFonts w:eastAsia="Times New Roman" w:cstheme="minorHAnsi"/>
          <w:sz w:val="28"/>
          <w:szCs w:val="28"/>
        </w:rPr>
        <w:t xml:space="preserve">: The data source is where the report will pull its data from. Right-click the </w:t>
      </w:r>
      <w:r w:rsidRPr="00C7133A">
        <w:rPr>
          <w:rFonts w:eastAsia="Times New Roman" w:cstheme="minorHAnsi"/>
          <w:b/>
          <w:bCs/>
          <w:sz w:val="28"/>
          <w:szCs w:val="28"/>
        </w:rPr>
        <w:t>Data Sources</w:t>
      </w:r>
      <w:r w:rsidRPr="00AE21E4">
        <w:rPr>
          <w:rFonts w:eastAsia="Times New Roman" w:cstheme="minorHAnsi"/>
          <w:sz w:val="28"/>
          <w:szCs w:val="28"/>
        </w:rPr>
        <w:t xml:space="preserve"> folder in Solution Explorer and choose "Add Data Source." Specify the connection string to connect to a SQL Server or another database.</w:t>
      </w:r>
    </w:p>
    <w:p w:rsidR="00AE21E4" w:rsidRPr="00AE21E4" w:rsidRDefault="00AE21E4" w:rsidP="00AE21E4">
      <w:pPr>
        <w:spacing w:before="100" w:beforeAutospacing="1" w:after="100" w:afterAutospacing="1" w:line="240" w:lineRule="auto"/>
        <w:ind w:left="720"/>
        <w:rPr>
          <w:rFonts w:eastAsia="Times New Roman" w:cstheme="minorHAnsi"/>
          <w:sz w:val="28"/>
          <w:szCs w:val="28"/>
        </w:rPr>
      </w:pPr>
      <w:r w:rsidRPr="00AE21E4">
        <w:rPr>
          <w:rFonts w:eastAsia="Times New Roman" w:cstheme="minorHAnsi"/>
          <w:sz w:val="28"/>
          <w:szCs w:val="28"/>
        </w:rPr>
        <w:t>Example connection string:</w:t>
      </w:r>
    </w:p>
    <w:p w:rsidR="00AE21E4" w:rsidRPr="00C7133A" w:rsidRDefault="00AE21E4" w:rsidP="00AE21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133A">
        <w:rPr>
          <w:rFonts w:eastAsia="Times New Roman" w:cstheme="minorHAnsi"/>
          <w:sz w:val="28"/>
          <w:szCs w:val="28"/>
        </w:rPr>
        <w:t>Data Source=</w:t>
      </w:r>
      <w:proofErr w:type="spellStart"/>
      <w:r w:rsidRPr="00C7133A">
        <w:rPr>
          <w:rFonts w:eastAsia="Times New Roman" w:cstheme="minorHAnsi"/>
          <w:sz w:val="28"/>
          <w:szCs w:val="28"/>
        </w:rPr>
        <w:t>YourServerName</w:t>
      </w:r>
      <w:proofErr w:type="gramStart"/>
      <w:r w:rsidRPr="00C7133A">
        <w:rPr>
          <w:rFonts w:eastAsia="Times New Roman" w:cstheme="minorHAnsi"/>
          <w:sz w:val="28"/>
          <w:szCs w:val="28"/>
        </w:rPr>
        <w:t>;Initial</w:t>
      </w:r>
      <w:proofErr w:type="spellEnd"/>
      <w:proofErr w:type="gramEnd"/>
      <w:r w:rsidRPr="00C7133A">
        <w:rPr>
          <w:rFonts w:eastAsia="Times New Roman" w:cstheme="minorHAnsi"/>
          <w:sz w:val="28"/>
          <w:szCs w:val="28"/>
        </w:rPr>
        <w:t xml:space="preserve"> Catalog=</w:t>
      </w:r>
      <w:proofErr w:type="spellStart"/>
      <w:r w:rsidRPr="00C7133A">
        <w:rPr>
          <w:rFonts w:eastAsia="Times New Roman" w:cstheme="minorHAnsi"/>
          <w:sz w:val="28"/>
          <w:szCs w:val="28"/>
        </w:rPr>
        <w:t>YourDatabaseName</w:t>
      </w:r>
      <w:proofErr w:type="spellEnd"/>
      <w:r w:rsidRPr="00C7133A">
        <w:rPr>
          <w:rFonts w:eastAsia="Times New Roman" w:cstheme="minorHAnsi"/>
          <w:sz w:val="28"/>
          <w:szCs w:val="28"/>
        </w:rPr>
        <w:t>;</w:t>
      </w:r>
    </w:p>
    <w:p w:rsidR="00AE21E4" w:rsidRPr="00AE21E4" w:rsidRDefault="00AE21E4" w:rsidP="00AE21E4">
      <w:pPr>
        <w:numPr>
          <w:ilvl w:val="0"/>
          <w:numId w:val="30"/>
        </w:numPr>
        <w:spacing w:before="100" w:beforeAutospacing="1" w:after="100" w:afterAutospacing="1" w:line="240" w:lineRule="auto"/>
        <w:rPr>
          <w:rFonts w:eastAsia="Times New Roman" w:cstheme="minorHAnsi"/>
          <w:sz w:val="28"/>
          <w:szCs w:val="28"/>
        </w:rPr>
      </w:pPr>
      <w:r w:rsidRPr="00C7133A">
        <w:rPr>
          <w:rFonts w:eastAsia="Times New Roman" w:cstheme="minorHAnsi"/>
          <w:b/>
          <w:bCs/>
          <w:sz w:val="28"/>
          <w:szCs w:val="28"/>
        </w:rPr>
        <w:t>Create a Dataset</w:t>
      </w:r>
      <w:r w:rsidRPr="00AE21E4">
        <w:rPr>
          <w:rFonts w:eastAsia="Times New Roman" w:cstheme="minorHAnsi"/>
          <w:sz w:val="28"/>
          <w:szCs w:val="28"/>
        </w:rPr>
        <w:t xml:space="preserve">: The dataset defines the query or data that will be used in the report. Right-click the </w:t>
      </w:r>
      <w:r w:rsidRPr="00C7133A">
        <w:rPr>
          <w:rFonts w:eastAsia="Times New Roman" w:cstheme="minorHAnsi"/>
          <w:b/>
          <w:bCs/>
          <w:sz w:val="28"/>
          <w:szCs w:val="28"/>
        </w:rPr>
        <w:t>Datasets</w:t>
      </w:r>
      <w:r w:rsidRPr="00AE21E4">
        <w:rPr>
          <w:rFonts w:eastAsia="Times New Roman" w:cstheme="minorHAnsi"/>
          <w:sz w:val="28"/>
          <w:szCs w:val="28"/>
        </w:rPr>
        <w:t xml:space="preserve"> folder, </w:t>
      </w:r>
      <w:proofErr w:type="gramStart"/>
      <w:r w:rsidRPr="00AE21E4">
        <w:rPr>
          <w:rFonts w:eastAsia="Times New Roman" w:cstheme="minorHAnsi"/>
          <w:sz w:val="28"/>
          <w:szCs w:val="28"/>
        </w:rPr>
        <w:t>select</w:t>
      </w:r>
      <w:proofErr w:type="gramEnd"/>
      <w:r w:rsidRPr="00AE21E4">
        <w:rPr>
          <w:rFonts w:eastAsia="Times New Roman" w:cstheme="minorHAnsi"/>
          <w:sz w:val="28"/>
          <w:szCs w:val="28"/>
        </w:rPr>
        <w:t xml:space="preserve"> "Add Dataset," and define the SQL query or stored procedure that retrieves the data.</w:t>
      </w:r>
    </w:p>
    <w:p w:rsidR="00AE21E4" w:rsidRPr="00AE21E4" w:rsidRDefault="00AE21E4" w:rsidP="00AE21E4">
      <w:pPr>
        <w:spacing w:before="100" w:beforeAutospacing="1" w:after="100" w:afterAutospacing="1" w:line="240" w:lineRule="auto"/>
        <w:ind w:left="720"/>
        <w:rPr>
          <w:rFonts w:eastAsia="Times New Roman" w:cstheme="minorHAnsi"/>
          <w:sz w:val="28"/>
          <w:szCs w:val="28"/>
        </w:rPr>
      </w:pPr>
      <w:r w:rsidRPr="00AE21E4">
        <w:rPr>
          <w:rFonts w:eastAsia="Times New Roman" w:cstheme="minorHAnsi"/>
          <w:sz w:val="28"/>
          <w:szCs w:val="28"/>
        </w:rPr>
        <w:t>Example query:</w:t>
      </w:r>
    </w:p>
    <w:p w:rsidR="00AE21E4" w:rsidRPr="00C7133A" w:rsidRDefault="00AE21E4" w:rsidP="00AE21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133A">
        <w:rPr>
          <w:rFonts w:eastAsia="Times New Roman" w:cstheme="minorHAnsi"/>
          <w:sz w:val="28"/>
          <w:szCs w:val="28"/>
        </w:rPr>
        <w:lastRenderedPageBreak/>
        <w:t xml:space="preserve">SELECT </w:t>
      </w:r>
      <w:proofErr w:type="spellStart"/>
      <w:r w:rsidRPr="00C7133A">
        <w:rPr>
          <w:rFonts w:eastAsia="Times New Roman" w:cstheme="minorHAnsi"/>
          <w:sz w:val="28"/>
          <w:szCs w:val="28"/>
        </w:rPr>
        <w:t>ProductName</w:t>
      </w:r>
      <w:proofErr w:type="spellEnd"/>
      <w:r w:rsidRPr="00C7133A">
        <w:rPr>
          <w:rFonts w:eastAsia="Times New Roman" w:cstheme="minorHAnsi"/>
          <w:sz w:val="28"/>
          <w:szCs w:val="28"/>
        </w:rPr>
        <w:t xml:space="preserve">, </w:t>
      </w:r>
      <w:proofErr w:type="gramStart"/>
      <w:r w:rsidRPr="00C7133A">
        <w:rPr>
          <w:rFonts w:eastAsia="Times New Roman" w:cstheme="minorHAnsi"/>
          <w:sz w:val="28"/>
          <w:szCs w:val="28"/>
        </w:rPr>
        <w:t>SUM(</w:t>
      </w:r>
      <w:proofErr w:type="spellStart"/>
      <w:proofErr w:type="gramEnd"/>
      <w:r w:rsidRPr="00C7133A">
        <w:rPr>
          <w:rFonts w:eastAsia="Times New Roman" w:cstheme="minorHAnsi"/>
          <w:sz w:val="28"/>
          <w:szCs w:val="28"/>
        </w:rPr>
        <w:t>SalesAmount</w:t>
      </w:r>
      <w:proofErr w:type="spellEnd"/>
      <w:r w:rsidRPr="00C7133A">
        <w:rPr>
          <w:rFonts w:eastAsia="Times New Roman" w:cstheme="minorHAnsi"/>
          <w:sz w:val="28"/>
          <w:szCs w:val="28"/>
        </w:rPr>
        <w:t xml:space="preserve">) AS </w:t>
      </w:r>
      <w:proofErr w:type="spellStart"/>
      <w:r w:rsidRPr="00C7133A">
        <w:rPr>
          <w:rFonts w:eastAsia="Times New Roman" w:cstheme="minorHAnsi"/>
          <w:sz w:val="28"/>
          <w:szCs w:val="28"/>
        </w:rPr>
        <w:t>TotalSales</w:t>
      </w:r>
      <w:proofErr w:type="spellEnd"/>
    </w:p>
    <w:p w:rsidR="00AE21E4" w:rsidRPr="00C7133A" w:rsidRDefault="00AE21E4" w:rsidP="00AE21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133A">
        <w:rPr>
          <w:rFonts w:eastAsia="Times New Roman" w:cstheme="minorHAnsi"/>
          <w:sz w:val="28"/>
          <w:szCs w:val="28"/>
        </w:rPr>
        <w:t>FROM Sales</w:t>
      </w:r>
    </w:p>
    <w:p w:rsidR="00AE21E4" w:rsidRPr="00C7133A" w:rsidRDefault="00AE21E4" w:rsidP="00AE21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133A">
        <w:rPr>
          <w:rFonts w:eastAsia="Times New Roman" w:cstheme="minorHAnsi"/>
          <w:sz w:val="28"/>
          <w:szCs w:val="28"/>
        </w:rPr>
        <w:t xml:space="preserve">GROUP BY </w:t>
      </w:r>
      <w:proofErr w:type="spellStart"/>
      <w:r w:rsidRPr="00C7133A">
        <w:rPr>
          <w:rFonts w:eastAsia="Times New Roman" w:cstheme="minorHAnsi"/>
          <w:sz w:val="28"/>
          <w:szCs w:val="28"/>
        </w:rPr>
        <w:t>ProductName</w:t>
      </w:r>
      <w:proofErr w:type="spellEnd"/>
      <w:r w:rsidRPr="00C7133A">
        <w:rPr>
          <w:rFonts w:eastAsia="Times New Roman" w:cstheme="minorHAnsi"/>
          <w:sz w:val="28"/>
          <w:szCs w:val="28"/>
        </w:rPr>
        <w:t>;</w:t>
      </w:r>
    </w:p>
    <w:p w:rsidR="00AE21E4" w:rsidRPr="00AE21E4" w:rsidRDefault="00AE21E4" w:rsidP="00AE21E4">
      <w:pPr>
        <w:numPr>
          <w:ilvl w:val="0"/>
          <w:numId w:val="30"/>
        </w:numPr>
        <w:spacing w:before="100" w:beforeAutospacing="1" w:after="100" w:afterAutospacing="1" w:line="240" w:lineRule="auto"/>
        <w:rPr>
          <w:rFonts w:eastAsia="Times New Roman" w:cstheme="minorHAnsi"/>
          <w:sz w:val="28"/>
          <w:szCs w:val="28"/>
        </w:rPr>
      </w:pPr>
      <w:r w:rsidRPr="00C7133A">
        <w:rPr>
          <w:rFonts w:eastAsia="Times New Roman" w:cstheme="minorHAnsi"/>
          <w:b/>
          <w:bCs/>
          <w:sz w:val="28"/>
          <w:szCs w:val="28"/>
        </w:rPr>
        <w:t>Design the Report Layout</w:t>
      </w:r>
      <w:r w:rsidRPr="00AE21E4">
        <w:rPr>
          <w:rFonts w:eastAsia="Times New Roman" w:cstheme="minorHAnsi"/>
          <w:sz w:val="28"/>
          <w:szCs w:val="28"/>
        </w:rPr>
        <w:t>: Use the report designer's drag-and-drop interface to design your report. You can add tables, matrices, or charts to the report body. Drag fields from the dataset into the report to populate the report layout.</w:t>
      </w:r>
    </w:p>
    <w:p w:rsidR="00AE21E4" w:rsidRPr="00AE21E4" w:rsidRDefault="00AE21E4" w:rsidP="00AE21E4">
      <w:pPr>
        <w:numPr>
          <w:ilvl w:val="0"/>
          <w:numId w:val="30"/>
        </w:numPr>
        <w:spacing w:before="100" w:beforeAutospacing="1" w:after="100" w:afterAutospacing="1" w:line="240" w:lineRule="auto"/>
        <w:rPr>
          <w:rFonts w:eastAsia="Times New Roman" w:cstheme="minorHAnsi"/>
          <w:sz w:val="28"/>
          <w:szCs w:val="28"/>
        </w:rPr>
      </w:pPr>
      <w:r w:rsidRPr="00C7133A">
        <w:rPr>
          <w:rFonts w:eastAsia="Times New Roman" w:cstheme="minorHAnsi"/>
          <w:b/>
          <w:bCs/>
          <w:sz w:val="28"/>
          <w:szCs w:val="28"/>
        </w:rPr>
        <w:t>Add Visual Elements</w:t>
      </w:r>
      <w:r w:rsidRPr="00AE21E4">
        <w:rPr>
          <w:rFonts w:eastAsia="Times New Roman" w:cstheme="minorHAnsi"/>
          <w:sz w:val="28"/>
          <w:szCs w:val="28"/>
        </w:rPr>
        <w:t>: Include visual elements like charts or graphs to make the data easier to understand. For example, add a bar chart to show product sales by category.</w:t>
      </w:r>
    </w:p>
    <w:p w:rsidR="00AE21E4" w:rsidRPr="00AE21E4" w:rsidRDefault="00AE21E4" w:rsidP="00AE21E4">
      <w:pPr>
        <w:numPr>
          <w:ilvl w:val="0"/>
          <w:numId w:val="30"/>
        </w:numPr>
        <w:spacing w:before="100" w:beforeAutospacing="1" w:after="100" w:afterAutospacing="1" w:line="240" w:lineRule="auto"/>
        <w:rPr>
          <w:rFonts w:eastAsia="Times New Roman" w:cstheme="minorHAnsi"/>
          <w:sz w:val="28"/>
          <w:szCs w:val="28"/>
        </w:rPr>
      </w:pPr>
      <w:r w:rsidRPr="00C7133A">
        <w:rPr>
          <w:rFonts w:eastAsia="Times New Roman" w:cstheme="minorHAnsi"/>
          <w:b/>
          <w:bCs/>
          <w:sz w:val="28"/>
          <w:szCs w:val="28"/>
        </w:rPr>
        <w:t>Preview the Report</w:t>
      </w:r>
      <w:r w:rsidRPr="00AE21E4">
        <w:rPr>
          <w:rFonts w:eastAsia="Times New Roman" w:cstheme="minorHAnsi"/>
          <w:sz w:val="28"/>
          <w:szCs w:val="28"/>
        </w:rPr>
        <w:t xml:space="preserve">: Click the </w:t>
      </w:r>
      <w:r w:rsidRPr="00C7133A">
        <w:rPr>
          <w:rFonts w:eastAsia="Times New Roman" w:cstheme="minorHAnsi"/>
          <w:b/>
          <w:bCs/>
          <w:sz w:val="28"/>
          <w:szCs w:val="28"/>
        </w:rPr>
        <w:t>Preview</w:t>
      </w:r>
      <w:r w:rsidRPr="00AE21E4">
        <w:rPr>
          <w:rFonts w:eastAsia="Times New Roman" w:cstheme="minorHAnsi"/>
          <w:sz w:val="28"/>
          <w:szCs w:val="28"/>
        </w:rPr>
        <w:t xml:space="preserve"> tab in the designer to see how the report will look and test for correctness.</w:t>
      </w:r>
    </w:p>
    <w:p w:rsidR="00AE21E4" w:rsidRPr="00AE21E4" w:rsidRDefault="00AE21E4" w:rsidP="00AE21E4">
      <w:pPr>
        <w:numPr>
          <w:ilvl w:val="0"/>
          <w:numId w:val="30"/>
        </w:numPr>
        <w:spacing w:before="100" w:beforeAutospacing="1" w:after="100" w:afterAutospacing="1" w:line="240" w:lineRule="auto"/>
        <w:rPr>
          <w:rFonts w:eastAsia="Times New Roman" w:cstheme="minorHAnsi"/>
          <w:sz w:val="28"/>
          <w:szCs w:val="28"/>
        </w:rPr>
      </w:pPr>
      <w:r w:rsidRPr="00C7133A">
        <w:rPr>
          <w:rFonts w:eastAsia="Times New Roman" w:cstheme="minorHAnsi"/>
          <w:b/>
          <w:bCs/>
          <w:sz w:val="28"/>
          <w:szCs w:val="28"/>
        </w:rPr>
        <w:t>Deploy the Report</w:t>
      </w:r>
      <w:r w:rsidRPr="00AE21E4">
        <w:rPr>
          <w:rFonts w:eastAsia="Times New Roman" w:cstheme="minorHAnsi"/>
          <w:sz w:val="28"/>
          <w:szCs w:val="28"/>
        </w:rPr>
        <w:t>: Once the report is designed and ready, right-click the project in Solution Explorer and choose "Deploy" to publish the report to the SSRS web portal.</w:t>
      </w:r>
    </w:p>
    <w:p w:rsidR="00AE21E4" w:rsidRPr="00AE21E4" w:rsidRDefault="00AE21E4" w:rsidP="00AE21E4">
      <w:pPr>
        <w:numPr>
          <w:ilvl w:val="0"/>
          <w:numId w:val="30"/>
        </w:numPr>
        <w:spacing w:before="100" w:beforeAutospacing="1" w:after="100" w:afterAutospacing="1" w:line="240" w:lineRule="auto"/>
        <w:rPr>
          <w:rFonts w:eastAsia="Times New Roman" w:cstheme="minorHAnsi"/>
          <w:sz w:val="28"/>
          <w:szCs w:val="28"/>
        </w:rPr>
      </w:pPr>
      <w:r w:rsidRPr="00C7133A">
        <w:rPr>
          <w:rFonts w:eastAsia="Times New Roman" w:cstheme="minorHAnsi"/>
          <w:b/>
          <w:bCs/>
          <w:sz w:val="28"/>
          <w:szCs w:val="28"/>
        </w:rPr>
        <w:t>Access the Report via SSRS Web Portal</w:t>
      </w:r>
      <w:r w:rsidRPr="00AE21E4">
        <w:rPr>
          <w:rFonts w:eastAsia="Times New Roman" w:cstheme="minorHAnsi"/>
          <w:sz w:val="28"/>
          <w:szCs w:val="28"/>
        </w:rPr>
        <w:t>: After deployment, access the report through the SSRS web portal, where users can view, export, or subscribe to the report.</w:t>
      </w:r>
    </w:p>
    <w:p w:rsidR="00AE21E4" w:rsidRPr="00AE21E4" w:rsidRDefault="00AE21E4" w:rsidP="00AE21E4">
      <w:pPr>
        <w:spacing w:before="100" w:beforeAutospacing="1" w:after="100" w:afterAutospacing="1" w:line="240" w:lineRule="auto"/>
        <w:outlineLvl w:val="2"/>
        <w:rPr>
          <w:rFonts w:eastAsia="Times New Roman" w:cstheme="minorHAnsi"/>
          <w:b/>
          <w:bCs/>
          <w:sz w:val="28"/>
          <w:szCs w:val="28"/>
        </w:rPr>
      </w:pPr>
      <w:r w:rsidRPr="00AE21E4">
        <w:rPr>
          <w:rFonts w:eastAsia="Times New Roman" w:cstheme="minorHAnsi"/>
          <w:b/>
          <w:bCs/>
          <w:sz w:val="28"/>
          <w:szCs w:val="28"/>
        </w:rPr>
        <w:t>Example Scenario:</w:t>
      </w:r>
    </w:p>
    <w:p w:rsidR="00AE21E4" w:rsidRPr="00AE21E4" w:rsidRDefault="00AE21E4" w:rsidP="00AE21E4">
      <w:pPr>
        <w:numPr>
          <w:ilvl w:val="0"/>
          <w:numId w:val="31"/>
        </w:numPr>
        <w:spacing w:before="100" w:beforeAutospacing="1" w:after="100" w:afterAutospacing="1" w:line="240" w:lineRule="auto"/>
        <w:rPr>
          <w:rFonts w:eastAsia="Times New Roman" w:cstheme="minorHAnsi"/>
          <w:sz w:val="28"/>
          <w:szCs w:val="28"/>
        </w:rPr>
      </w:pPr>
      <w:r w:rsidRPr="00C7133A">
        <w:rPr>
          <w:rFonts w:eastAsia="Times New Roman" w:cstheme="minorHAnsi"/>
          <w:b/>
          <w:bCs/>
          <w:sz w:val="28"/>
          <w:szCs w:val="28"/>
        </w:rPr>
        <w:t>Business Case</w:t>
      </w:r>
      <w:r w:rsidRPr="00AE21E4">
        <w:rPr>
          <w:rFonts w:eastAsia="Times New Roman" w:cstheme="minorHAnsi"/>
          <w:sz w:val="28"/>
          <w:szCs w:val="28"/>
        </w:rPr>
        <w:t>: Generate a report showing sales by product for the last quarter.</w:t>
      </w:r>
    </w:p>
    <w:p w:rsidR="00AE21E4" w:rsidRPr="00AE21E4" w:rsidRDefault="00AE21E4" w:rsidP="00AE21E4">
      <w:pPr>
        <w:numPr>
          <w:ilvl w:val="0"/>
          <w:numId w:val="31"/>
        </w:numPr>
        <w:spacing w:before="100" w:beforeAutospacing="1" w:after="100" w:afterAutospacing="1" w:line="240" w:lineRule="auto"/>
        <w:rPr>
          <w:rFonts w:eastAsia="Times New Roman" w:cstheme="minorHAnsi"/>
          <w:sz w:val="28"/>
          <w:szCs w:val="28"/>
        </w:rPr>
      </w:pPr>
      <w:r w:rsidRPr="00C7133A">
        <w:rPr>
          <w:rFonts w:eastAsia="Times New Roman" w:cstheme="minorHAnsi"/>
          <w:b/>
          <w:bCs/>
          <w:sz w:val="28"/>
          <w:szCs w:val="28"/>
        </w:rPr>
        <w:t>Data Source</w:t>
      </w:r>
      <w:r w:rsidRPr="00AE21E4">
        <w:rPr>
          <w:rFonts w:eastAsia="Times New Roman" w:cstheme="minorHAnsi"/>
          <w:sz w:val="28"/>
          <w:szCs w:val="28"/>
        </w:rPr>
        <w:t>: SQL Server database containing sales information.</w:t>
      </w:r>
    </w:p>
    <w:p w:rsidR="00AE21E4" w:rsidRPr="00AE21E4" w:rsidRDefault="00AE21E4" w:rsidP="00AE21E4">
      <w:pPr>
        <w:numPr>
          <w:ilvl w:val="0"/>
          <w:numId w:val="31"/>
        </w:numPr>
        <w:spacing w:before="100" w:beforeAutospacing="1" w:after="100" w:afterAutospacing="1" w:line="240" w:lineRule="auto"/>
        <w:rPr>
          <w:rFonts w:eastAsia="Times New Roman" w:cstheme="minorHAnsi"/>
          <w:sz w:val="28"/>
          <w:szCs w:val="28"/>
        </w:rPr>
      </w:pPr>
      <w:r w:rsidRPr="00C7133A">
        <w:rPr>
          <w:rFonts w:eastAsia="Times New Roman" w:cstheme="minorHAnsi"/>
          <w:b/>
          <w:bCs/>
          <w:sz w:val="28"/>
          <w:szCs w:val="28"/>
        </w:rPr>
        <w:t>Dataset Query</w:t>
      </w:r>
      <w:r w:rsidRPr="00AE21E4">
        <w:rPr>
          <w:rFonts w:eastAsia="Times New Roman" w:cstheme="minorHAnsi"/>
          <w:sz w:val="28"/>
          <w:szCs w:val="28"/>
        </w:rPr>
        <w:t>:</w:t>
      </w:r>
    </w:p>
    <w:p w:rsidR="00AE21E4" w:rsidRPr="00C7133A" w:rsidRDefault="00AE21E4" w:rsidP="00AE21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133A">
        <w:rPr>
          <w:rFonts w:eastAsia="Times New Roman" w:cstheme="minorHAnsi"/>
          <w:sz w:val="28"/>
          <w:szCs w:val="28"/>
        </w:rPr>
        <w:t xml:space="preserve">SELECT </w:t>
      </w:r>
      <w:proofErr w:type="spellStart"/>
      <w:r w:rsidRPr="00C7133A">
        <w:rPr>
          <w:rFonts w:eastAsia="Times New Roman" w:cstheme="minorHAnsi"/>
          <w:sz w:val="28"/>
          <w:szCs w:val="28"/>
        </w:rPr>
        <w:t>ProductName</w:t>
      </w:r>
      <w:proofErr w:type="spellEnd"/>
      <w:r w:rsidRPr="00C7133A">
        <w:rPr>
          <w:rFonts w:eastAsia="Times New Roman" w:cstheme="minorHAnsi"/>
          <w:sz w:val="28"/>
          <w:szCs w:val="28"/>
        </w:rPr>
        <w:t xml:space="preserve">, </w:t>
      </w:r>
      <w:proofErr w:type="gramStart"/>
      <w:r w:rsidRPr="00C7133A">
        <w:rPr>
          <w:rFonts w:eastAsia="Times New Roman" w:cstheme="minorHAnsi"/>
          <w:sz w:val="28"/>
          <w:szCs w:val="28"/>
        </w:rPr>
        <w:t>SUM(</w:t>
      </w:r>
      <w:proofErr w:type="spellStart"/>
      <w:proofErr w:type="gramEnd"/>
      <w:r w:rsidRPr="00C7133A">
        <w:rPr>
          <w:rFonts w:eastAsia="Times New Roman" w:cstheme="minorHAnsi"/>
          <w:sz w:val="28"/>
          <w:szCs w:val="28"/>
        </w:rPr>
        <w:t>SalesAmount</w:t>
      </w:r>
      <w:proofErr w:type="spellEnd"/>
      <w:r w:rsidRPr="00C7133A">
        <w:rPr>
          <w:rFonts w:eastAsia="Times New Roman" w:cstheme="minorHAnsi"/>
          <w:sz w:val="28"/>
          <w:szCs w:val="28"/>
        </w:rPr>
        <w:t xml:space="preserve">) AS </w:t>
      </w:r>
      <w:proofErr w:type="spellStart"/>
      <w:r w:rsidRPr="00C7133A">
        <w:rPr>
          <w:rFonts w:eastAsia="Times New Roman" w:cstheme="minorHAnsi"/>
          <w:sz w:val="28"/>
          <w:szCs w:val="28"/>
        </w:rPr>
        <w:t>TotalSales</w:t>
      </w:r>
      <w:proofErr w:type="spellEnd"/>
    </w:p>
    <w:p w:rsidR="00AE21E4" w:rsidRPr="00C7133A" w:rsidRDefault="00AE21E4" w:rsidP="00AE21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133A">
        <w:rPr>
          <w:rFonts w:eastAsia="Times New Roman" w:cstheme="minorHAnsi"/>
          <w:sz w:val="28"/>
          <w:szCs w:val="28"/>
        </w:rPr>
        <w:t>FROM Sales</w:t>
      </w:r>
    </w:p>
    <w:p w:rsidR="00AE21E4" w:rsidRPr="00C7133A" w:rsidRDefault="00AE21E4" w:rsidP="00AE21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133A">
        <w:rPr>
          <w:rFonts w:eastAsia="Times New Roman" w:cstheme="minorHAnsi"/>
          <w:sz w:val="28"/>
          <w:szCs w:val="28"/>
        </w:rPr>
        <w:t xml:space="preserve">WHERE </w:t>
      </w:r>
      <w:proofErr w:type="spellStart"/>
      <w:r w:rsidRPr="00C7133A">
        <w:rPr>
          <w:rFonts w:eastAsia="Times New Roman" w:cstheme="minorHAnsi"/>
          <w:sz w:val="28"/>
          <w:szCs w:val="28"/>
        </w:rPr>
        <w:t>SalesDate</w:t>
      </w:r>
      <w:proofErr w:type="spellEnd"/>
      <w:r w:rsidRPr="00C7133A">
        <w:rPr>
          <w:rFonts w:eastAsia="Times New Roman" w:cstheme="minorHAnsi"/>
          <w:sz w:val="28"/>
          <w:szCs w:val="28"/>
        </w:rPr>
        <w:t xml:space="preserve"> BETWEEN @</w:t>
      </w:r>
      <w:proofErr w:type="spellStart"/>
      <w:r w:rsidRPr="00C7133A">
        <w:rPr>
          <w:rFonts w:eastAsia="Times New Roman" w:cstheme="minorHAnsi"/>
          <w:sz w:val="28"/>
          <w:szCs w:val="28"/>
        </w:rPr>
        <w:t>StartDate</w:t>
      </w:r>
      <w:proofErr w:type="spellEnd"/>
      <w:r w:rsidRPr="00C7133A">
        <w:rPr>
          <w:rFonts w:eastAsia="Times New Roman" w:cstheme="minorHAnsi"/>
          <w:sz w:val="28"/>
          <w:szCs w:val="28"/>
        </w:rPr>
        <w:t xml:space="preserve"> AND @</w:t>
      </w:r>
      <w:proofErr w:type="spellStart"/>
      <w:r w:rsidRPr="00C7133A">
        <w:rPr>
          <w:rFonts w:eastAsia="Times New Roman" w:cstheme="minorHAnsi"/>
          <w:sz w:val="28"/>
          <w:szCs w:val="28"/>
        </w:rPr>
        <w:t>EndDate</w:t>
      </w:r>
      <w:proofErr w:type="spellEnd"/>
    </w:p>
    <w:p w:rsidR="00AE21E4" w:rsidRPr="00C7133A" w:rsidRDefault="00AE21E4" w:rsidP="00AE21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133A">
        <w:rPr>
          <w:rFonts w:eastAsia="Times New Roman" w:cstheme="minorHAnsi"/>
          <w:sz w:val="28"/>
          <w:szCs w:val="28"/>
        </w:rPr>
        <w:t xml:space="preserve">GROUP BY </w:t>
      </w:r>
      <w:proofErr w:type="spellStart"/>
      <w:r w:rsidRPr="00C7133A">
        <w:rPr>
          <w:rFonts w:eastAsia="Times New Roman" w:cstheme="minorHAnsi"/>
          <w:sz w:val="28"/>
          <w:szCs w:val="28"/>
        </w:rPr>
        <w:t>ProductName</w:t>
      </w:r>
      <w:proofErr w:type="spellEnd"/>
      <w:r w:rsidRPr="00C7133A">
        <w:rPr>
          <w:rFonts w:eastAsia="Times New Roman" w:cstheme="minorHAnsi"/>
          <w:sz w:val="28"/>
          <w:szCs w:val="28"/>
        </w:rPr>
        <w:t>;</w:t>
      </w:r>
    </w:p>
    <w:p w:rsidR="00AE21E4" w:rsidRPr="00AE21E4" w:rsidRDefault="00AE21E4" w:rsidP="00AE21E4">
      <w:pPr>
        <w:numPr>
          <w:ilvl w:val="0"/>
          <w:numId w:val="31"/>
        </w:numPr>
        <w:spacing w:before="100" w:beforeAutospacing="1" w:after="100" w:afterAutospacing="1" w:line="240" w:lineRule="auto"/>
        <w:rPr>
          <w:rFonts w:eastAsia="Times New Roman" w:cstheme="minorHAnsi"/>
          <w:sz w:val="28"/>
          <w:szCs w:val="28"/>
        </w:rPr>
      </w:pPr>
      <w:r w:rsidRPr="00C7133A">
        <w:rPr>
          <w:rFonts w:eastAsia="Times New Roman" w:cstheme="minorHAnsi"/>
          <w:b/>
          <w:bCs/>
          <w:sz w:val="28"/>
          <w:szCs w:val="28"/>
        </w:rPr>
        <w:t>Parameters</w:t>
      </w:r>
      <w:r w:rsidRPr="00AE21E4">
        <w:rPr>
          <w:rFonts w:eastAsia="Times New Roman" w:cstheme="minorHAnsi"/>
          <w:sz w:val="28"/>
          <w:szCs w:val="28"/>
        </w:rPr>
        <w:t xml:space="preserve">: You can add parameters like </w:t>
      </w:r>
      <w:r w:rsidRPr="00C7133A">
        <w:rPr>
          <w:rFonts w:eastAsia="Times New Roman" w:cstheme="minorHAnsi"/>
          <w:sz w:val="28"/>
          <w:szCs w:val="28"/>
        </w:rPr>
        <w:t>@</w:t>
      </w:r>
      <w:proofErr w:type="spellStart"/>
      <w:r w:rsidRPr="00C7133A">
        <w:rPr>
          <w:rFonts w:eastAsia="Times New Roman" w:cstheme="minorHAnsi"/>
          <w:sz w:val="28"/>
          <w:szCs w:val="28"/>
        </w:rPr>
        <w:t>StartDate</w:t>
      </w:r>
      <w:proofErr w:type="spellEnd"/>
      <w:r w:rsidRPr="00AE21E4">
        <w:rPr>
          <w:rFonts w:eastAsia="Times New Roman" w:cstheme="minorHAnsi"/>
          <w:sz w:val="28"/>
          <w:szCs w:val="28"/>
        </w:rPr>
        <w:t xml:space="preserve"> and </w:t>
      </w:r>
      <w:r w:rsidRPr="00C7133A">
        <w:rPr>
          <w:rFonts w:eastAsia="Times New Roman" w:cstheme="minorHAnsi"/>
          <w:sz w:val="28"/>
          <w:szCs w:val="28"/>
        </w:rPr>
        <w:t>@</w:t>
      </w:r>
      <w:proofErr w:type="spellStart"/>
      <w:r w:rsidRPr="00C7133A">
        <w:rPr>
          <w:rFonts w:eastAsia="Times New Roman" w:cstheme="minorHAnsi"/>
          <w:sz w:val="28"/>
          <w:szCs w:val="28"/>
        </w:rPr>
        <w:t>EndDate</w:t>
      </w:r>
      <w:proofErr w:type="spellEnd"/>
      <w:r w:rsidRPr="00AE21E4">
        <w:rPr>
          <w:rFonts w:eastAsia="Times New Roman" w:cstheme="minorHAnsi"/>
          <w:sz w:val="28"/>
          <w:szCs w:val="28"/>
        </w:rPr>
        <w:t xml:space="preserve"> to filter data based on user input.</w:t>
      </w:r>
    </w:p>
    <w:p w:rsidR="00AE21E4" w:rsidRPr="00AE21E4" w:rsidRDefault="00AE21E4" w:rsidP="00AE21E4">
      <w:pPr>
        <w:numPr>
          <w:ilvl w:val="0"/>
          <w:numId w:val="31"/>
        </w:numPr>
        <w:spacing w:before="100" w:beforeAutospacing="1" w:after="100" w:afterAutospacing="1" w:line="240" w:lineRule="auto"/>
        <w:rPr>
          <w:rFonts w:eastAsia="Times New Roman" w:cstheme="minorHAnsi"/>
          <w:sz w:val="28"/>
          <w:szCs w:val="28"/>
        </w:rPr>
      </w:pPr>
      <w:r w:rsidRPr="00C7133A">
        <w:rPr>
          <w:rFonts w:eastAsia="Times New Roman" w:cstheme="minorHAnsi"/>
          <w:b/>
          <w:bCs/>
          <w:sz w:val="28"/>
          <w:szCs w:val="28"/>
        </w:rPr>
        <w:lastRenderedPageBreak/>
        <w:t>Output</w:t>
      </w:r>
      <w:r w:rsidRPr="00AE21E4">
        <w:rPr>
          <w:rFonts w:eastAsia="Times New Roman" w:cstheme="minorHAnsi"/>
          <w:sz w:val="28"/>
          <w:szCs w:val="28"/>
        </w:rPr>
        <w:t>: The report can show a table with products and their total sales, with an optional bar chart visualizing sales trends.</w:t>
      </w:r>
    </w:p>
    <w:p w:rsidR="00AE21E4" w:rsidRPr="00DF3256" w:rsidRDefault="00AE21E4" w:rsidP="00DF3256">
      <w:pPr>
        <w:spacing w:before="100" w:beforeAutospacing="1" w:after="100" w:afterAutospacing="1" w:line="240" w:lineRule="auto"/>
        <w:rPr>
          <w:rFonts w:eastAsia="Times New Roman" w:cstheme="minorHAnsi"/>
          <w:sz w:val="28"/>
          <w:szCs w:val="28"/>
        </w:rPr>
      </w:pPr>
      <w:r w:rsidRPr="00AE21E4">
        <w:rPr>
          <w:rFonts w:eastAsia="Times New Roman" w:cstheme="minorHAnsi"/>
          <w:sz w:val="28"/>
          <w:szCs w:val="28"/>
        </w:rPr>
        <w:t>SSRS allows users to generate reports with real-time data, making it a critical tool for business intelligence and decision-making.</w:t>
      </w:r>
    </w:p>
    <w:p w:rsidR="00AE21E4" w:rsidRPr="00C7133A" w:rsidRDefault="00AE21E4">
      <w:pPr>
        <w:rPr>
          <w:rFonts w:cstheme="minorHAnsi"/>
          <w:sz w:val="28"/>
          <w:szCs w:val="28"/>
        </w:rPr>
      </w:pPr>
      <w:r w:rsidRPr="00C7133A">
        <w:rPr>
          <w:rFonts w:cstheme="minorHAnsi"/>
          <w:sz w:val="28"/>
          <w:szCs w:val="28"/>
        </w:rPr>
        <w:t>/////////////////////////////////////////////////////////////////////////////////////////////////////////////////////</w:t>
      </w:r>
    </w:p>
    <w:p w:rsidR="00AE21E4" w:rsidRPr="00C7133A" w:rsidRDefault="00AE21E4">
      <w:pPr>
        <w:rPr>
          <w:rFonts w:cstheme="minorHAnsi"/>
          <w:sz w:val="28"/>
          <w:szCs w:val="28"/>
        </w:rPr>
      </w:pPr>
    </w:p>
    <w:p w:rsidR="00AE21E4" w:rsidRPr="00DF3256" w:rsidRDefault="00AE21E4">
      <w:pPr>
        <w:rPr>
          <w:rFonts w:cstheme="minorHAnsi"/>
          <w:b/>
          <w:sz w:val="28"/>
          <w:szCs w:val="28"/>
        </w:rPr>
      </w:pPr>
      <w:r w:rsidRPr="00C7133A">
        <w:rPr>
          <w:rFonts w:cstheme="minorHAnsi"/>
          <w:b/>
          <w:sz w:val="28"/>
          <w:szCs w:val="28"/>
        </w:rPr>
        <w:t>How do you design and build a data warehouse using SQL Server?</w:t>
      </w:r>
    </w:p>
    <w:p w:rsidR="00AE21E4" w:rsidRPr="00AE21E4" w:rsidRDefault="00AE21E4" w:rsidP="00AE21E4">
      <w:pPr>
        <w:spacing w:before="100" w:beforeAutospacing="1" w:after="100" w:afterAutospacing="1" w:line="240" w:lineRule="auto"/>
        <w:rPr>
          <w:rFonts w:eastAsia="Times New Roman" w:cstheme="minorHAnsi"/>
          <w:sz w:val="28"/>
          <w:szCs w:val="28"/>
        </w:rPr>
      </w:pPr>
      <w:r w:rsidRPr="00AE21E4">
        <w:rPr>
          <w:rFonts w:eastAsia="Times New Roman" w:cstheme="minorHAnsi"/>
          <w:sz w:val="28"/>
          <w:szCs w:val="28"/>
        </w:rPr>
        <w:t xml:space="preserve">Designing and building a data warehouse using </w:t>
      </w:r>
      <w:r w:rsidRPr="00C7133A">
        <w:rPr>
          <w:rFonts w:eastAsia="Times New Roman" w:cstheme="minorHAnsi"/>
          <w:b/>
          <w:bCs/>
          <w:sz w:val="28"/>
          <w:szCs w:val="28"/>
        </w:rPr>
        <w:t>SQL Server</w:t>
      </w:r>
      <w:r w:rsidRPr="00AE21E4">
        <w:rPr>
          <w:rFonts w:eastAsia="Times New Roman" w:cstheme="minorHAnsi"/>
          <w:sz w:val="28"/>
          <w:szCs w:val="28"/>
        </w:rPr>
        <w:t xml:space="preserve"> involves several steps that guide you from planning to implementation. The process typically involves data modeling, extraction, transformation, and loading (ETL), creating schemas, and ensuring that the data is organized for efficient querying and analysis.</w:t>
      </w:r>
    </w:p>
    <w:p w:rsidR="00AE21E4" w:rsidRPr="00AE21E4" w:rsidRDefault="00AE21E4" w:rsidP="00AE21E4">
      <w:pPr>
        <w:spacing w:before="100" w:beforeAutospacing="1" w:after="100" w:afterAutospacing="1" w:line="240" w:lineRule="auto"/>
        <w:outlineLvl w:val="2"/>
        <w:rPr>
          <w:rFonts w:eastAsia="Times New Roman" w:cstheme="minorHAnsi"/>
          <w:b/>
          <w:bCs/>
          <w:sz w:val="28"/>
          <w:szCs w:val="28"/>
        </w:rPr>
      </w:pPr>
      <w:r w:rsidRPr="00AE21E4">
        <w:rPr>
          <w:rFonts w:eastAsia="Times New Roman" w:cstheme="minorHAnsi"/>
          <w:b/>
          <w:bCs/>
          <w:sz w:val="28"/>
          <w:szCs w:val="28"/>
        </w:rPr>
        <w:t>Steps to Design and Build a Data Warehouse Using SQL Server:</w:t>
      </w:r>
    </w:p>
    <w:p w:rsidR="00AE21E4" w:rsidRPr="00AE21E4" w:rsidRDefault="00015B4D" w:rsidP="00AE21E4">
      <w:pPr>
        <w:spacing w:after="0" w:line="240" w:lineRule="auto"/>
        <w:rPr>
          <w:rFonts w:eastAsia="Times New Roman" w:cstheme="minorHAnsi"/>
          <w:sz w:val="28"/>
          <w:szCs w:val="28"/>
        </w:rPr>
      </w:pPr>
      <w:r w:rsidRPr="00015B4D">
        <w:rPr>
          <w:rFonts w:eastAsia="Times New Roman" w:cstheme="minorHAnsi"/>
          <w:sz w:val="28"/>
          <w:szCs w:val="28"/>
        </w:rPr>
        <w:pict>
          <v:rect id="_x0000_i1025" style="width:0;height:1.5pt" o:hralign="center" o:hrstd="t" o:hr="t" fillcolor="#a0a0a0" stroked="f"/>
        </w:pict>
      </w:r>
    </w:p>
    <w:p w:rsidR="00AE21E4" w:rsidRPr="00AE21E4" w:rsidRDefault="00AE21E4" w:rsidP="00AE21E4">
      <w:pPr>
        <w:spacing w:before="100" w:beforeAutospacing="1" w:after="100" w:afterAutospacing="1" w:line="240" w:lineRule="auto"/>
        <w:outlineLvl w:val="2"/>
        <w:rPr>
          <w:rFonts w:eastAsia="Times New Roman" w:cstheme="minorHAnsi"/>
          <w:b/>
          <w:bCs/>
          <w:sz w:val="28"/>
          <w:szCs w:val="28"/>
        </w:rPr>
      </w:pPr>
      <w:r w:rsidRPr="00AE21E4">
        <w:rPr>
          <w:rFonts w:eastAsia="Times New Roman" w:cstheme="minorHAnsi"/>
          <w:b/>
          <w:bCs/>
          <w:sz w:val="28"/>
          <w:szCs w:val="28"/>
        </w:rPr>
        <w:t xml:space="preserve">1. </w:t>
      </w:r>
      <w:r w:rsidRPr="00C7133A">
        <w:rPr>
          <w:rFonts w:eastAsia="Times New Roman" w:cstheme="minorHAnsi"/>
          <w:b/>
          <w:bCs/>
          <w:sz w:val="28"/>
          <w:szCs w:val="28"/>
        </w:rPr>
        <w:t>Requirements Gathering and Planning</w:t>
      </w:r>
      <w:r w:rsidRPr="00AE21E4">
        <w:rPr>
          <w:rFonts w:eastAsia="Times New Roman" w:cstheme="minorHAnsi"/>
          <w:b/>
          <w:bCs/>
          <w:sz w:val="28"/>
          <w:szCs w:val="28"/>
        </w:rPr>
        <w:t>:</w:t>
      </w:r>
    </w:p>
    <w:p w:rsidR="00AE21E4" w:rsidRPr="00AE21E4" w:rsidRDefault="00AE21E4" w:rsidP="00AE21E4">
      <w:pPr>
        <w:numPr>
          <w:ilvl w:val="0"/>
          <w:numId w:val="17"/>
        </w:numPr>
        <w:spacing w:before="100" w:beforeAutospacing="1" w:after="100" w:afterAutospacing="1" w:line="240" w:lineRule="auto"/>
        <w:rPr>
          <w:rFonts w:eastAsia="Times New Roman" w:cstheme="minorHAnsi"/>
          <w:sz w:val="28"/>
          <w:szCs w:val="28"/>
        </w:rPr>
      </w:pPr>
      <w:r w:rsidRPr="00C7133A">
        <w:rPr>
          <w:rFonts w:eastAsia="Times New Roman" w:cstheme="minorHAnsi"/>
          <w:b/>
          <w:bCs/>
          <w:sz w:val="28"/>
          <w:szCs w:val="28"/>
        </w:rPr>
        <w:t>Understand Business Requirements</w:t>
      </w:r>
      <w:r w:rsidRPr="00AE21E4">
        <w:rPr>
          <w:rFonts w:eastAsia="Times New Roman" w:cstheme="minorHAnsi"/>
          <w:sz w:val="28"/>
          <w:szCs w:val="28"/>
        </w:rPr>
        <w:t>: Identify the business processes that need to be analyzed, the key metrics (e.g., sales, profits, expenses), and the data sources involved.</w:t>
      </w:r>
    </w:p>
    <w:p w:rsidR="00AE21E4" w:rsidRPr="00AE21E4" w:rsidRDefault="00AE21E4" w:rsidP="00AE21E4">
      <w:pPr>
        <w:numPr>
          <w:ilvl w:val="0"/>
          <w:numId w:val="17"/>
        </w:numPr>
        <w:spacing w:before="100" w:beforeAutospacing="1" w:after="100" w:afterAutospacing="1" w:line="240" w:lineRule="auto"/>
        <w:rPr>
          <w:rFonts w:eastAsia="Times New Roman" w:cstheme="minorHAnsi"/>
          <w:sz w:val="28"/>
          <w:szCs w:val="28"/>
        </w:rPr>
      </w:pPr>
      <w:r w:rsidRPr="00C7133A">
        <w:rPr>
          <w:rFonts w:eastAsia="Times New Roman" w:cstheme="minorHAnsi"/>
          <w:b/>
          <w:bCs/>
          <w:sz w:val="28"/>
          <w:szCs w:val="28"/>
        </w:rPr>
        <w:t>Determine Scope</w:t>
      </w:r>
      <w:r w:rsidRPr="00AE21E4">
        <w:rPr>
          <w:rFonts w:eastAsia="Times New Roman" w:cstheme="minorHAnsi"/>
          <w:sz w:val="28"/>
          <w:szCs w:val="28"/>
        </w:rPr>
        <w:t>: Define the scope of the data warehouse, including what types of data will be included (e.g., sales, customer data, etc.), the reporting requirements, and the level of detail (e.g., daily, monthly summaries).</w:t>
      </w:r>
    </w:p>
    <w:p w:rsidR="00AE21E4" w:rsidRPr="00AE21E4" w:rsidRDefault="00AE21E4" w:rsidP="00AE21E4">
      <w:pPr>
        <w:numPr>
          <w:ilvl w:val="0"/>
          <w:numId w:val="17"/>
        </w:numPr>
        <w:spacing w:before="100" w:beforeAutospacing="1" w:after="100" w:afterAutospacing="1" w:line="240" w:lineRule="auto"/>
        <w:rPr>
          <w:rFonts w:eastAsia="Times New Roman" w:cstheme="minorHAnsi"/>
          <w:sz w:val="28"/>
          <w:szCs w:val="28"/>
        </w:rPr>
      </w:pPr>
      <w:r w:rsidRPr="00C7133A">
        <w:rPr>
          <w:rFonts w:eastAsia="Times New Roman" w:cstheme="minorHAnsi"/>
          <w:b/>
          <w:bCs/>
          <w:sz w:val="28"/>
          <w:szCs w:val="28"/>
        </w:rPr>
        <w:t>Identify Data Sources</w:t>
      </w:r>
      <w:r w:rsidRPr="00AE21E4">
        <w:rPr>
          <w:rFonts w:eastAsia="Times New Roman" w:cstheme="minorHAnsi"/>
          <w:sz w:val="28"/>
          <w:szCs w:val="28"/>
        </w:rPr>
        <w:t>: Document all the source systems from which data will be extracted (e.g., ERP, CRM, transactional databases, flat files).</w:t>
      </w:r>
    </w:p>
    <w:p w:rsidR="00AE21E4" w:rsidRPr="00AE21E4" w:rsidRDefault="00015B4D" w:rsidP="00AE21E4">
      <w:pPr>
        <w:spacing w:after="0" w:line="240" w:lineRule="auto"/>
        <w:rPr>
          <w:rFonts w:eastAsia="Times New Roman" w:cstheme="minorHAnsi"/>
          <w:sz w:val="28"/>
          <w:szCs w:val="28"/>
        </w:rPr>
      </w:pPr>
      <w:r w:rsidRPr="00015B4D">
        <w:rPr>
          <w:rFonts w:eastAsia="Times New Roman" w:cstheme="minorHAnsi"/>
          <w:sz w:val="28"/>
          <w:szCs w:val="28"/>
        </w:rPr>
        <w:lastRenderedPageBreak/>
        <w:pict>
          <v:rect id="_x0000_i1026" style="width:0;height:1.5pt" o:hralign="center" o:hrstd="t" o:hr="t" fillcolor="#a0a0a0" stroked="f"/>
        </w:pict>
      </w:r>
    </w:p>
    <w:p w:rsidR="00AE21E4" w:rsidRPr="00AE21E4" w:rsidRDefault="00AE21E4" w:rsidP="00AE21E4">
      <w:pPr>
        <w:spacing w:before="100" w:beforeAutospacing="1" w:after="100" w:afterAutospacing="1" w:line="240" w:lineRule="auto"/>
        <w:outlineLvl w:val="2"/>
        <w:rPr>
          <w:rFonts w:eastAsia="Times New Roman" w:cstheme="minorHAnsi"/>
          <w:b/>
          <w:bCs/>
          <w:sz w:val="28"/>
          <w:szCs w:val="28"/>
        </w:rPr>
      </w:pPr>
      <w:r w:rsidRPr="00AE21E4">
        <w:rPr>
          <w:rFonts w:eastAsia="Times New Roman" w:cstheme="minorHAnsi"/>
          <w:b/>
          <w:bCs/>
          <w:sz w:val="28"/>
          <w:szCs w:val="28"/>
        </w:rPr>
        <w:t xml:space="preserve">2. </w:t>
      </w:r>
      <w:r w:rsidRPr="00C7133A">
        <w:rPr>
          <w:rFonts w:eastAsia="Times New Roman" w:cstheme="minorHAnsi"/>
          <w:b/>
          <w:bCs/>
          <w:sz w:val="28"/>
          <w:szCs w:val="28"/>
        </w:rPr>
        <w:t>Data Modeling</w:t>
      </w:r>
      <w:r w:rsidRPr="00AE21E4">
        <w:rPr>
          <w:rFonts w:eastAsia="Times New Roman" w:cstheme="minorHAnsi"/>
          <w:b/>
          <w:bCs/>
          <w:sz w:val="28"/>
          <w:szCs w:val="28"/>
        </w:rPr>
        <w:t>:</w:t>
      </w:r>
    </w:p>
    <w:p w:rsidR="00AE21E4" w:rsidRPr="00AE21E4" w:rsidRDefault="00AE21E4" w:rsidP="00AE21E4">
      <w:pPr>
        <w:numPr>
          <w:ilvl w:val="0"/>
          <w:numId w:val="18"/>
        </w:numPr>
        <w:spacing w:before="100" w:beforeAutospacing="1" w:after="100" w:afterAutospacing="1" w:line="240" w:lineRule="auto"/>
        <w:rPr>
          <w:rFonts w:eastAsia="Times New Roman" w:cstheme="minorHAnsi"/>
          <w:sz w:val="28"/>
          <w:szCs w:val="28"/>
        </w:rPr>
      </w:pPr>
      <w:r w:rsidRPr="00C7133A">
        <w:rPr>
          <w:rFonts w:eastAsia="Times New Roman" w:cstheme="minorHAnsi"/>
          <w:b/>
          <w:bCs/>
          <w:sz w:val="28"/>
          <w:szCs w:val="28"/>
        </w:rPr>
        <w:t>Choose Data Warehouse Design Approach</w:t>
      </w:r>
      <w:r w:rsidRPr="00AE21E4">
        <w:rPr>
          <w:rFonts w:eastAsia="Times New Roman" w:cstheme="minorHAnsi"/>
          <w:sz w:val="28"/>
          <w:szCs w:val="28"/>
        </w:rPr>
        <w:t>:</w:t>
      </w:r>
    </w:p>
    <w:p w:rsidR="00AE21E4" w:rsidRPr="00AE21E4" w:rsidRDefault="00AE21E4" w:rsidP="00AE21E4">
      <w:pPr>
        <w:numPr>
          <w:ilvl w:val="1"/>
          <w:numId w:val="18"/>
        </w:numPr>
        <w:spacing w:before="100" w:beforeAutospacing="1" w:after="100" w:afterAutospacing="1" w:line="240" w:lineRule="auto"/>
        <w:rPr>
          <w:rFonts w:eastAsia="Times New Roman" w:cstheme="minorHAnsi"/>
          <w:sz w:val="28"/>
          <w:szCs w:val="28"/>
        </w:rPr>
      </w:pPr>
      <w:r w:rsidRPr="00C7133A">
        <w:rPr>
          <w:rFonts w:eastAsia="Times New Roman" w:cstheme="minorHAnsi"/>
          <w:b/>
          <w:bCs/>
          <w:sz w:val="28"/>
          <w:szCs w:val="28"/>
        </w:rPr>
        <w:t>Top-down (</w:t>
      </w:r>
      <w:proofErr w:type="spellStart"/>
      <w:r w:rsidRPr="00C7133A">
        <w:rPr>
          <w:rFonts w:eastAsia="Times New Roman" w:cstheme="minorHAnsi"/>
          <w:b/>
          <w:bCs/>
          <w:sz w:val="28"/>
          <w:szCs w:val="28"/>
        </w:rPr>
        <w:t>Inmon</w:t>
      </w:r>
      <w:proofErr w:type="spellEnd"/>
      <w:r w:rsidRPr="00C7133A">
        <w:rPr>
          <w:rFonts w:eastAsia="Times New Roman" w:cstheme="minorHAnsi"/>
          <w:b/>
          <w:bCs/>
          <w:sz w:val="28"/>
          <w:szCs w:val="28"/>
        </w:rPr>
        <w:t xml:space="preserve"> Approach)</w:t>
      </w:r>
      <w:r w:rsidRPr="00AE21E4">
        <w:rPr>
          <w:rFonts w:eastAsia="Times New Roman" w:cstheme="minorHAnsi"/>
          <w:sz w:val="28"/>
          <w:szCs w:val="28"/>
        </w:rPr>
        <w:t>: A centralized data warehouse design where data is normalized, often in a 3NF structure, and data marts are created as needed.</w:t>
      </w:r>
    </w:p>
    <w:p w:rsidR="00AE21E4" w:rsidRPr="00AE21E4" w:rsidRDefault="00AE21E4" w:rsidP="00AE21E4">
      <w:pPr>
        <w:numPr>
          <w:ilvl w:val="1"/>
          <w:numId w:val="18"/>
        </w:numPr>
        <w:spacing w:before="100" w:beforeAutospacing="1" w:after="100" w:afterAutospacing="1" w:line="240" w:lineRule="auto"/>
        <w:rPr>
          <w:rFonts w:eastAsia="Times New Roman" w:cstheme="minorHAnsi"/>
          <w:sz w:val="28"/>
          <w:szCs w:val="28"/>
        </w:rPr>
      </w:pPr>
      <w:r w:rsidRPr="00C7133A">
        <w:rPr>
          <w:rFonts w:eastAsia="Times New Roman" w:cstheme="minorHAnsi"/>
          <w:b/>
          <w:bCs/>
          <w:sz w:val="28"/>
          <w:szCs w:val="28"/>
        </w:rPr>
        <w:t>Bottom-up (Kimball Approach)</w:t>
      </w:r>
      <w:r w:rsidRPr="00AE21E4">
        <w:rPr>
          <w:rFonts w:eastAsia="Times New Roman" w:cstheme="minorHAnsi"/>
          <w:sz w:val="28"/>
          <w:szCs w:val="28"/>
        </w:rPr>
        <w:t xml:space="preserve">: A design based on </w:t>
      </w:r>
      <w:r w:rsidRPr="00C7133A">
        <w:rPr>
          <w:rFonts w:eastAsia="Times New Roman" w:cstheme="minorHAnsi"/>
          <w:b/>
          <w:bCs/>
          <w:sz w:val="28"/>
          <w:szCs w:val="28"/>
        </w:rPr>
        <w:t>star schema</w:t>
      </w:r>
      <w:r w:rsidRPr="00AE21E4">
        <w:rPr>
          <w:rFonts w:eastAsia="Times New Roman" w:cstheme="minorHAnsi"/>
          <w:sz w:val="28"/>
          <w:szCs w:val="28"/>
        </w:rPr>
        <w:t xml:space="preserve"> or </w:t>
      </w:r>
      <w:r w:rsidRPr="00C7133A">
        <w:rPr>
          <w:rFonts w:eastAsia="Times New Roman" w:cstheme="minorHAnsi"/>
          <w:b/>
          <w:bCs/>
          <w:sz w:val="28"/>
          <w:szCs w:val="28"/>
        </w:rPr>
        <w:t>snowflake schema</w:t>
      </w:r>
      <w:r w:rsidRPr="00AE21E4">
        <w:rPr>
          <w:rFonts w:eastAsia="Times New Roman" w:cstheme="minorHAnsi"/>
          <w:sz w:val="28"/>
          <w:szCs w:val="28"/>
        </w:rPr>
        <w:t>. Here, data marts are created first, and they feed into a centralized warehouse if needed.</w:t>
      </w:r>
    </w:p>
    <w:p w:rsidR="00AE21E4" w:rsidRPr="00AE21E4" w:rsidRDefault="00AE21E4" w:rsidP="00AE21E4">
      <w:pPr>
        <w:numPr>
          <w:ilvl w:val="0"/>
          <w:numId w:val="18"/>
        </w:numPr>
        <w:spacing w:before="100" w:beforeAutospacing="1" w:after="100" w:afterAutospacing="1" w:line="240" w:lineRule="auto"/>
        <w:rPr>
          <w:rFonts w:eastAsia="Times New Roman" w:cstheme="minorHAnsi"/>
          <w:sz w:val="28"/>
          <w:szCs w:val="28"/>
        </w:rPr>
      </w:pPr>
      <w:r w:rsidRPr="00C7133A">
        <w:rPr>
          <w:rFonts w:eastAsia="Times New Roman" w:cstheme="minorHAnsi"/>
          <w:b/>
          <w:bCs/>
          <w:sz w:val="28"/>
          <w:szCs w:val="28"/>
        </w:rPr>
        <w:t>Design Dimensional Model</w:t>
      </w:r>
      <w:r w:rsidRPr="00AE21E4">
        <w:rPr>
          <w:rFonts w:eastAsia="Times New Roman" w:cstheme="minorHAnsi"/>
          <w:sz w:val="28"/>
          <w:szCs w:val="28"/>
        </w:rPr>
        <w:t>:</w:t>
      </w:r>
    </w:p>
    <w:p w:rsidR="00AE21E4" w:rsidRPr="00AE21E4" w:rsidRDefault="00AE21E4" w:rsidP="00AE21E4">
      <w:pPr>
        <w:numPr>
          <w:ilvl w:val="1"/>
          <w:numId w:val="18"/>
        </w:numPr>
        <w:spacing w:before="100" w:beforeAutospacing="1" w:after="100" w:afterAutospacing="1" w:line="240" w:lineRule="auto"/>
        <w:rPr>
          <w:rFonts w:eastAsia="Times New Roman" w:cstheme="minorHAnsi"/>
          <w:sz w:val="28"/>
          <w:szCs w:val="28"/>
        </w:rPr>
      </w:pPr>
      <w:r w:rsidRPr="00C7133A">
        <w:rPr>
          <w:rFonts w:eastAsia="Times New Roman" w:cstheme="minorHAnsi"/>
          <w:b/>
          <w:bCs/>
          <w:sz w:val="28"/>
          <w:szCs w:val="28"/>
        </w:rPr>
        <w:t>Fact Tables</w:t>
      </w:r>
      <w:r w:rsidRPr="00AE21E4">
        <w:rPr>
          <w:rFonts w:eastAsia="Times New Roman" w:cstheme="minorHAnsi"/>
          <w:sz w:val="28"/>
          <w:szCs w:val="28"/>
        </w:rPr>
        <w:t>: These tables store measurable data (e.g., sales revenue, quantity sold) and contain foreign keys linking to dimension tables.</w:t>
      </w:r>
    </w:p>
    <w:p w:rsidR="00AE21E4" w:rsidRPr="00AE21E4" w:rsidRDefault="00AE21E4" w:rsidP="00AE21E4">
      <w:pPr>
        <w:numPr>
          <w:ilvl w:val="1"/>
          <w:numId w:val="18"/>
        </w:numPr>
        <w:spacing w:before="100" w:beforeAutospacing="1" w:after="100" w:afterAutospacing="1" w:line="240" w:lineRule="auto"/>
        <w:rPr>
          <w:rFonts w:eastAsia="Times New Roman" w:cstheme="minorHAnsi"/>
          <w:sz w:val="28"/>
          <w:szCs w:val="28"/>
        </w:rPr>
      </w:pPr>
      <w:r w:rsidRPr="00C7133A">
        <w:rPr>
          <w:rFonts w:eastAsia="Times New Roman" w:cstheme="minorHAnsi"/>
          <w:b/>
          <w:bCs/>
          <w:sz w:val="28"/>
          <w:szCs w:val="28"/>
        </w:rPr>
        <w:t>Dimension Tables</w:t>
      </w:r>
      <w:r w:rsidRPr="00AE21E4">
        <w:rPr>
          <w:rFonts w:eastAsia="Times New Roman" w:cstheme="minorHAnsi"/>
          <w:sz w:val="28"/>
          <w:szCs w:val="28"/>
        </w:rPr>
        <w:t xml:space="preserve">: These contain descriptive attributes (e.g., time, product, </w:t>
      </w:r>
      <w:proofErr w:type="gramStart"/>
      <w:r w:rsidRPr="00AE21E4">
        <w:rPr>
          <w:rFonts w:eastAsia="Times New Roman" w:cstheme="minorHAnsi"/>
          <w:sz w:val="28"/>
          <w:szCs w:val="28"/>
        </w:rPr>
        <w:t>customer</w:t>
      </w:r>
      <w:proofErr w:type="gramEnd"/>
      <w:r w:rsidRPr="00AE21E4">
        <w:rPr>
          <w:rFonts w:eastAsia="Times New Roman" w:cstheme="minorHAnsi"/>
          <w:sz w:val="28"/>
          <w:szCs w:val="28"/>
        </w:rPr>
        <w:t>) and provide context for facts.</w:t>
      </w:r>
    </w:p>
    <w:p w:rsidR="00AE21E4" w:rsidRPr="00AE21E4" w:rsidRDefault="00AE21E4" w:rsidP="00AE21E4">
      <w:pPr>
        <w:numPr>
          <w:ilvl w:val="1"/>
          <w:numId w:val="18"/>
        </w:numPr>
        <w:spacing w:before="100" w:beforeAutospacing="1" w:after="100" w:afterAutospacing="1" w:line="240" w:lineRule="auto"/>
        <w:rPr>
          <w:rFonts w:eastAsia="Times New Roman" w:cstheme="minorHAnsi"/>
          <w:sz w:val="28"/>
          <w:szCs w:val="28"/>
        </w:rPr>
      </w:pPr>
      <w:r w:rsidRPr="00AE21E4">
        <w:rPr>
          <w:rFonts w:eastAsia="Times New Roman" w:cstheme="minorHAnsi"/>
          <w:sz w:val="28"/>
          <w:szCs w:val="28"/>
        </w:rPr>
        <w:t>Example (Star Schema):</w:t>
      </w:r>
    </w:p>
    <w:p w:rsidR="00AE21E4" w:rsidRPr="00AE21E4" w:rsidRDefault="00AE21E4" w:rsidP="00AE21E4">
      <w:pPr>
        <w:numPr>
          <w:ilvl w:val="2"/>
          <w:numId w:val="18"/>
        </w:numPr>
        <w:spacing w:before="100" w:beforeAutospacing="1" w:after="100" w:afterAutospacing="1" w:line="240" w:lineRule="auto"/>
        <w:rPr>
          <w:rFonts w:eastAsia="Times New Roman" w:cstheme="minorHAnsi"/>
          <w:sz w:val="28"/>
          <w:szCs w:val="28"/>
        </w:rPr>
      </w:pPr>
      <w:r w:rsidRPr="00C7133A">
        <w:rPr>
          <w:rFonts w:eastAsia="Times New Roman" w:cstheme="minorHAnsi"/>
          <w:b/>
          <w:bCs/>
          <w:sz w:val="28"/>
          <w:szCs w:val="28"/>
        </w:rPr>
        <w:t>Fact Table</w:t>
      </w:r>
      <w:r w:rsidRPr="00AE21E4">
        <w:rPr>
          <w:rFonts w:eastAsia="Times New Roman" w:cstheme="minorHAnsi"/>
          <w:sz w:val="28"/>
          <w:szCs w:val="28"/>
        </w:rPr>
        <w:t xml:space="preserve">: </w:t>
      </w:r>
      <w:proofErr w:type="spellStart"/>
      <w:r w:rsidRPr="00C7133A">
        <w:rPr>
          <w:rFonts w:eastAsia="Times New Roman" w:cstheme="minorHAnsi"/>
          <w:sz w:val="28"/>
          <w:szCs w:val="28"/>
        </w:rPr>
        <w:t>Sales_Fact</w:t>
      </w:r>
      <w:proofErr w:type="spellEnd"/>
      <w:r w:rsidRPr="00AE21E4">
        <w:rPr>
          <w:rFonts w:eastAsia="Times New Roman" w:cstheme="minorHAnsi"/>
          <w:sz w:val="28"/>
          <w:szCs w:val="28"/>
        </w:rPr>
        <w:t xml:space="preserve"> with measures like </w:t>
      </w:r>
      <w:proofErr w:type="spellStart"/>
      <w:r w:rsidRPr="00C7133A">
        <w:rPr>
          <w:rFonts w:eastAsia="Times New Roman" w:cstheme="minorHAnsi"/>
          <w:sz w:val="28"/>
          <w:szCs w:val="28"/>
        </w:rPr>
        <w:t>Sales_Amount</w:t>
      </w:r>
      <w:proofErr w:type="spellEnd"/>
      <w:r w:rsidRPr="00AE21E4">
        <w:rPr>
          <w:rFonts w:eastAsia="Times New Roman" w:cstheme="minorHAnsi"/>
          <w:sz w:val="28"/>
          <w:szCs w:val="28"/>
        </w:rPr>
        <w:t xml:space="preserve">, </w:t>
      </w:r>
      <w:proofErr w:type="spellStart"/>
      <w:r w:rsidRPr="00C7133A">
        <w:rPr>
          <w:rFonts w:eastAsia="Times New Roman" w:cstheme="minorHAnsi"/>
          <w:sz w:val="28"/>
          <w:szCs w:val="28"/>
        </w:rPr>
        <w:t>Units_Sold</w:t>
      </w:r>
      <w:proofErr w:type="spellEnd"/>
      <w:r w:rsidRPr="00AE21E4">
        <w:rPr>
          <w:rFonts w:eastAsia="Times New Roman" w:cstheme="minorHAnsi"/>
          <w:sz w:val="28"/>
          <w:szCs w:val="28"/>
        </w:rPr>
        <w:t>.</w:t>
      </w:r>
    </w:p>
    <w:p w:rsidR="00AE21E4" w:rsidRPr="00AE21E4" w:rsidRDefault="00AE21E4" w:rsidP="00AE21E4">
      <w:pPr>
        <w:numPr>
          <w:ilvl w:val="2"/>
          <w:numId w:val="18"/>
        </w:numPr>
        <w:spacing w:before="100" w:beforeAutospacing="1" w:after="100" w:afterAutospacing="1" w:line="240" w:lineRule="auto"/>
        <w:rPr>
          <w:rFonts w:eastAsia="Times New Roman" w:cstheme="minorHAnsi"/>
          <w:sz w:val="28"/>
          <w:szCs w:val="28"/>
        </w:rPr>
      </w:pPr>
      <w:r w:rsidRPr="00C7133A">
        <w:rPr>
          <w:rFonts w:eastAsia="Times New Roman" w:cstheme="minorHAnsi"/>
          <w:b/>
          <w:bCs/>
          <w:sz w:val="28"/>
          <w:szCs w:val="28"/>
        </w:rPr>
        <w:t>Dimension Tables</w:t>
      </w:r>
      <w:r w:rsidRPr="00AE21E4">
        <w:rPr>
          <w:rFonts w:eastAsia="Times New Roman" w:cstheme="minorHAnsi"/>
          <w:sz w:val="28"/>
          <w:szCs w:val="28"/>
        </w:rPr>
        <w:t xml:space="preserve">: </w:t>
      </w:r>
      <w:proofErr w:type="spellStart"/>
      <w:r w:rsidRPr="00C7133A">
        <w:rPr>
          <w:rFonts w:eastAsia="Times New Roman" w:cstheme="minorHAnsi"/>
          <w:sz w:val="28"/>
          <w:szCs w:val="28"/>
        </w:rPr>
        <w:t>Time_Dim</w:t>
      </w:r>
      <w:proofErr w:type="spellEnd"/>
      <w:r w:rsidRPr="00AE21E4">
        <w:rPr>
          <w:rFonts w:eastAsia="Times New Roman" w:cstheme="minorHAnsi"/>
          <w:sz w:val="28"/>
          <w:szCs w:val="28"/>
        </w:rPr>
        <w:t xml:space="preserve">, </w:t>
      </w:r>
      <w:proofErr w:type="spellStart"/>
      <w:r w:rsidRPr="00C7133A">
        <w:rPr>
          <w:rFonts w:eastAsia="Times New Roman" w:cstheme="minorHAnsi"/>
          <w:sz w:val="28"/>
          <w:szCs w:val="28"/>
        </w:rPr>
        <w:t>Product_Dim</w:t>
      </w:r>
      <w:proofErr w:type="spellEnd"/>
      <w:r w:rsidRPr="00AE21E4">
        <w:rPr>
          <w:rFonts w:eastAsia="Times New Roman" w:cstheme="minorHAnsi"/>
          <w:sz w:val="28"/>
          <w:szCs w:val="28"/>
        </w:rPr>
        <w:t xml:space="preserve">, </w:t>
      </w:r>
      <w:proofErr w:type="spellStart"/>
      <w:r w:rsidRPr="00C7133A">
        <w:rPr>
          <w:rFonts w:eastAsia="Times New Roman" w:cstheme="minorHAnsi"/>
          <w:sz w:val="28"/>
          <w:szCs w:val="28"/>
        </w:rPr>
        <w:t>Customer_Dim</w:t>
      </w:r>
      <w:proofErr w:type="spellEnd"/>
      <w:r w:rsidRPr="00AE21E4">
        <w:rPr>
          <w:rFonts w:eastAsia="Times New Roman" w:cstheme="minorHAnsi"/>
          <w:sz w:val="28"/>
          <w:szCs w:val="28"/>
        </w:rPr>
        <w:t xml:space="preserve">, </w:t>
      </w:r>
      <w:proofErr w:type="spellStart"/>
      <w:r w:rsidRPr="00C7133A">
        <w:rPr>
          <w:rFonts w:eastAsia="Times New Roman" w:cstheme="minorHAnsi"/>
          <w:sz w:val="28"/>
          <w:szCs w:val="28"/>
        </w:rPr>
        <w:t>Store_Dim</w:t>
      </w:r>
      <w:proofErr w:type="spellEnd"/>
      <w:r w:rsidRPr="00AE21E4">
        <w:rPr>
          <w:rFonts w:eastAsia="Times New Roman" w:cstheme="minorHAnsi"/>
          <w:sz w:val="28"/>
          <w:szCs w:val="28"/>
        </w:rPr>
        <w:t>.</w:t>
      </w:r>
    </w:p>
    <w:p w:rsidR="00AE21E4" w:rsidRPr="00AE21E4" w:rsidRDefault="00AE21E4" w:rsidP="00AE21E4">
      <w:pPr>
        <w:numPr>
          <w:ilvl w:val="0"/>
          <w:numId w:val="18"/>
        </w:numPr>
        <w:spacing w:before="100" w:beforeAutospacing="1" w:after="100" w:afterAutospacing="1" w:line="240" w:lineRule="auto"/>
        <w:rPr>
          <w:rFonts w:eastAsia="Times New Roman" w:cstheme="minorHAnsi"/>
          <w:sz w:val="28"/>
          <w:szCs w:val="28"/>
        </w:rPr>
      </w:pPr>
      <w:r w:rsidRPr="00C7133A">
        <w:rPr>
          <w:rFonts w:eastAsia="Times New Roman" w:cstheme="minorHAnsi"/>
          <w:b/>
          <w:bCs/>
          <w:sz w:val="28"/>
          <w:szCs w:val="28"/>
        </w:rPr>
        <w:t>Define Relationships</w:t>
      </w:r>
      <w:r w:rsidRPr="00AE21E4">
        <w:rPr>
          <w:rFonts w:eastAsia="Times New Roman" w:cstheme="minorHAnsi"/>
          <w:sz w:val="28"/>
          <w:szCs w:val="28"/>
        </w:rPr>
        <w:t>: Establish relationships between fact and dimension tables. In a star schema, each fact table is linked to multiple dimension tables.</w:t>
      </w:r>
    </w:p>
    <w:p w:rsidR="00AE21E4" w:rsidRPr="00AE21E4" w:rsidRDefault="00015B4D" w:rsidP="00AE21E4">
      <w:pPr>
        <w:spacing w:after="0" w:line="240" w:lineRule="auto"/>
        <w:rPr>
          <w:rFonts w:eastAsia="Times New Roman" w:cstheme="minorHAnsi"/>
          <w:sz w:val="28"/>
          <w:szCs w:val="28"/>
        </w:rPr>
      </w:pPr>
      <w:r w:rsidRPr="00015B4D">
        <w:rPr>
          <w:rFonts w:eastAsia="Times New Roman" w:cstheme="minorHAnsi"/>
          <w:sz w:val="28"/>
          <w:szCs w:val="28"/>
        </w:rPr>
        <w:pict>
          <v:rect id="_x0000_i1027" style="width:0;height:1.5pt" o:hralign="center" o:hrstd="t" o:hr="t" fillcolor="#a0a0a0" stroked="f"/>
        </w:pict>
      </w:r>
    </w:p>
    <w:p w:rsidR="00AE21E4" w:rsidRPr="00AE21E4" w:rsidRDefault="00AE21E4" w:rsidP="00AE21E4">
      <w:pPr>
        <w:spacing w:before="100" w:beforeAutospacing="1" w:after="100" w:afterAutospacing="1" w:line="240" w:lineRule="auto"/>
        <w:outlineLvl w:val="2"/>
        <w:rPr>
          <w:rFonts w:eastAsia="Times New Roman" w:cstheme="minorHAnsi"/>
          <w:b/>
          <w:bCs/>
          <w:sz w:val="28"/>
          <w:szCs w:val="28"/>
        </w:rPr>
      </w:pPr>
      <w:r w:rsidRPr="00AE21E4">
        <w:rPr>
          <w:rFonts w:eastAsia="Times New Roman" w:cstheme="minorHAnsi"/>
          <w:b/>
          <w:bCs/>
          <w:sz w:val="28"/>
          <w:szCs w:val="28"/>
        </w:rPr>
        <w:t xml:space="preserve">3. </w:t>
      </w:r>
      <w:r w:rsidRPr="00C7133A">
        <w:rPr>
          <w:rFonts w:eastAsia="Times New Roman" w:cstheme="minorHAnsi"/>
          <w:b/>
          <w:bCs/>
          <w:sz w:val="28"/>
          <w:szCs w:val="28"/>
        </w:rPr>
        <w:t>Database Schema Creation in SQL Server</w:t>
      </w:r>
      <w:r w:rsidRPr="00AE21E4">
        <w:rPr>
          <w:rFonts w:eastAsia="Times New Roman" w:cstheme="minorHAnsi"/>
          <w:b/>
          <w:bCs/>
          <w:sz w:val="28"/>
          <w:szCs w:val="28"/>
        </w:rPr>
        <w:t>:</w:t>
      </w:r>
    </w:p>
    <w:p w:rsidR="00AE21E4" w:rsidRPr="00AE21E4" w:rsidRDefault="00AE21E4" w:rsidP="00AE21E4">
      <w:pPr>
        <w:numPr>
          <w:ilvl w:val="0"/>
          <w:numId w:val="19"/>
        </w:numPr>
        <w:spacing w:before="100" w:beforeAutospacing="1" w:after="100" w:afterAutospacing="1" w:line="240" w:lineRule="auto"/>
        <w:rPr>
          <w:rFonts w:eastAsia="Times New Roman" w:cstheme="minorHAnsi"/>
          <w:sz w:val="28"/>
          <w:szCs w:val="28"/>
        </w:rPr>
      </w:pPr>
      <w:r w:rsidRPr="00C7133A">
        <w:rPr>
          <w:rFonts w:eastAsia="Times New Roman" w:cstheme="minorHAnsi"/>
          <w:b/>
          <w:bCs/>
          <w:sz w:val="28"/>
          <w:szCs w:val="28"/>
        </w:rPr>
        <w:t>Create the Data Warehouse Database</w:t>
      </w:r>
      <w:r w:rsidRPr="00AE21E4">
        <w:rPr>
          <w:rFonts w:eastAsia="Times New Roman" w:cstheme="minorHAnsi"/>
          <w:sz w:val="28"/>
          <w:szCs w:val="28"/>
        </w:rPr>
        <w:t xml:space="preserve">: Set up a new database in </w:t>
      </w:r>
      <w:r w:rsidRPr="00C7133A">
        <w:rPr>
          <w:rFonts w:eastAsia="Times New Roman" w:cstheme="minorHAnsi"/>
          <w:b/>
          <w:bCs/>
          <w:sz w:val="28"/>
          <w:szCs w:val="28"/>
        </w:rPr>
        <w:t>SQL Server</w:t>
      </w:r>
      <w:r w:rsidRPr="00AE21E4">
        <w:rPr>
          <w:rFonts w:eastAsia="Times New Roman" w:cstheme="minorHAnsi"/>
          <w:sz w:val="28"/>
          <w:szCs w:val="28"/>
        </w:rPr>
        <w:t xml:space="preserve"> to host the data warehouse. Example:</w:t>
      </w:r>
    </w:p>
    <w:p w:rsidR="00AE21E4" w:rsidRPr="00C7133A" w:rsidRDefault="00AE21E4" w:rsidP="00AE21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133A">
        <w:rPr>
          <w:rFonts w:eastAsia="Times New Roman" w:cstheme="minorHAnsi"/>
          <w:sz w:val="28"/>
          <w:szCs w:val="28"/>
        </w:rPr>
        <w:t xml:space="preserve">CREATE DATABASE </w:t>
      </w:r>
      <w:proofErr w:type="spellStart"/>
      <w:r w:rsidRPr="00C7133A">
        <w:rPr>
          <w:rFonts w:eastAsia="Times New Roman" w:cstheme="minorHAnsi"/>
          <w:sz w:val="28"/>
          <w:szCs w:val="28"/>
        </w:rPr>
        <w:t>SalesDataWarehouse</w:t>
      </w:r>
      <w:proofErr w:type="spellEnd"/>
      <w:r w:rsidRPr="00C7133A">
        <w:rPr>
          <w:rFonts w:eastAsia="Times New Roman" w:cstheme="minorHAnsi"/>
          <w:sz w:val="28"/>
          <w:szCs w:val="28"/>
        </w:rPr>
        <w:t>;</w:t>
      </w:r>
    </w:p>
    <w:p w:rsidR="00AE21E4" w:rsidRPr="00AE21E4" w:rsidRDefault="00AE21E4" w:rsidP="00AE21E4">
      <w:pPr>
        <w:numPr>
          <w:ilvl w:val="0"/>
          <w:numId w:val="19"/>
        </w:numPr>
        <w:spacing w:before="100" w:beforeAutospacing="1" w:after="100" w:afterAutospacing="1" w:line="240" w:lineRule="auto"/>
        <w:rPr>
          <w:rFonts w:eastAsia="Times New Roman" w:cstheme="minorHAnsi"/>
          <w:sz w:val="28"/>
          <w:szCs w:val="28"/>
        </w:rPr>
      </w:pPr>
      <w:r w:rsidRPr="00C7133A">
        <w:rPr>
          <w:rFonts w:eastAsia="Times New Roman" w:cstheme="minorHAnsi"/>
          <w:b/>
          <w:bCs/>
          <w:sz w:val="28"/>
          <w:szCs w:val="28"/>
        </w:rPr>
        <w:lastRenderedPageBreak/>
        <w:t>Create Dimension Tables</w:t>
      </w:r>
      <w:r w:rsidRPr="00AE21E4">
        <w:rPr>
          <w:rFonts w:eastAsia="Times New Roman" w:cstheme="minorHAnsi"/>
          <w:sz w:val="28"/>
          <w:szCs w:val="28"/>
        </w:rPr>
        <w:t>: Create the necessary dimension tables that will store descriptive information.</w:t>
      </w:r>
    </w:p>
    <w:p w:rsidR="00AE21E4" w:rsidRPr="00C7133A" w:rsidRDefault="00AE21E4" w:rsidP="00AE21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133A">
        <w:rPr>
          <w:rFonts w:eastAsia="Times New Roman" w:cstheme="minorHAnsi"/>
          <w:sz w:val="28"/>
          <w:szCs w:val="28"/>
        </w:rPr>
        <w:t xml:space="preserve">CREATE TABLE </w:t>
      </w:r>
      <w:proofErr w:type="spellStart"/>
      <w:r w:rsidRPr="00C7133A">
        <w:rPr>
          <w:rFonts w:eastAsia="Times New Roman" w:cstheme="minorHAnsi"/>
          <w:sz w:val="28"/>
          <w:szCs w:val="28"/>
        </w:rPr>
        <w:t>Product_Dim</w:t>
      </w:r>
      <w:proofErr w:type="spellEnd"/>
      <w:r w:rsidRPr="00C7133A">
        <w:rPr>
          <w:rFonts w:eastAsia="Times New Roman" w:cstheme="minorHAnsi"/>
          <w:sz w:val="28"/>
          <w:szCs w:val="28"/>
        </w:rPr>
        <w:t xml:space="preserve"> (</w:t>
      </w:r>
    </w:p>
    <w:p w:rsidR="00AE21E4" w:rsidRPr="00C7133A" w:rsidRDefault="00AE21E4" w:rsidP="00AE21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133A">
        <w:rPr>
          <w:rFonts w:eastAsia="Times New Roman" w:cstheme="minorHAnsi"/>
          <w:sz w:val="28"/>
          <w:szCs w:val="28"/>
        </w:rPr>
        <w:t xml:space="preserve">    </w:t>
      </w:r>
      <w:proofErr w:type="spellStart"/>
      <w:r w:rsidRPr="00C7133A">
        <w:rPr>
          <w:rFonts w:eastAsia="Times New Roman" w:cstheme="minorHAnsi"/>
          <w:sz w:val="28"/>
          <w:szCs w:val="28"/>
        </w:rPr>
        <w:t>ProductID</w:t>
      </w:r>
      <w:proofErr w:type="spellEnd"/>
      <w:r w:rsidRPr="00C7133A">
        <w:rPr>
          <w:rFonts w:eastAsia="Times New Roman" w:cstheme="minorHAnsi"/>
          <w:sz w:val="28"/>
          <w:szCs w:val="28"/>
        </w:rPr>
        <w:t xml:space="preserve"> INT PRIMARY KEY,</w:t>
      </w:r>
    </w:p>
    <w:p w:rsidR="00AE21E4" w:rsidRPr="00C7133A" w:rsidRDefault="00AE21E4" w:rsidP="00AE21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133A">
        <w:rPr>
          <w:rFonts w:eastAsia="Times New Roman" w:cstheme="minorHAnsi"/>
          <w:sz w:val="28"/>
          <w:szCs w:val="28"/>
        </w:rPr>
        <w:t xml:space="preserve">    </w:t>
      </w:r>
      <w:proofErr w:type="spellStart"/>
      <w:r w:rsidRPr="00C7133A">
        <w:rPr>
          <w:rFonts w:eastAsia="Times New Roman" w:cstheme="minorHAnsi"/>
          <w:sz w:val="28"/>
          <w:szCs w:val="28"/>
        </w:rPr>
        <w:t>ProductName</w:t>
      </w:r>
      <w:proofErr w:type="spellEnd"/>
      <w:r w:rsidRPr="00C7133A">
        <w:rPr>
          <w:rFonts w:eastAsia="Times New Roman" w:cstheme="minorHAnsi"/>
          <w:sz w:val="28"/>
          <w:szCs w:val="28"/>
        </w:rPr>
        <w:t xml:space="preserve"> </w:t>
      </w:r>
      <w:proofErr w:type="gramStart"/>
      <w:r w:rsidRPr="00C7133A">
        <w:rPr>
          <w:rFonts w:eastAsia="Times New Roman" w:cstheme="minorHAnsi"/>
          <w:sz w:val="28"/>
          <w:szCs w:val="28"/>
        </w:rPr>
        <w:t>NVARCHAR(</w:t>
      </w:r>
      <w:proofErr w:type="gramEnd"/>
      <w:r w:rsidRPr="00C7133A">
        <w:rPr>
          <w:rFonts w:eastAsia="Times New Roman" w:cstheme="minorHAnsi"/>
          <w:sz w:val="28"/>
          <w:szCs w:val="28"/>
        </w:rPr>
        <w:t>100),</w:t>
      </w:r>
    </w:p>
    <w:p w:rsidR="00AE21E4" w:rsidRPr="00C7133A" w:rsidRDefault="00AE21E4" w:rsidP="00AE21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133A">
        <w:rPr>
          <w:rFonts w:eastAsia="Times New Roman" w:cstheme="minorHAnsi"/>
          <w:sz w:val="28"/>
          <w:szCs w:val="28"/>
        </w:rPr>
        <w:t xml:space="preserve">    Category </w:t>
      </w:r>
      <w:proofErr w:type="gramStart"/>
      <w:r w:rsidRPr="00C7133A">
        <w:rPr>
          <w:rFonts w:eastAsia="Times New Roman" w:cstheme="minorHAnsi"/>
          <w:sz w:val="28"/>
          <w:szCs w:val="28"/>
        </w:rPr>
        <w:t>NVARCHAR(</w:t>
      </w:r>
      <w:proofErr w:type="gramEnd"/>
      <w:r w:rsidRPr="00C7133A">
        <w:rPr>
          <w:rFonts w:eastAsia="Times New Roman" w:cstheme="minorHAnsi"/>
          <w:sz w:val="28"/>
          <w:szCs w:val="28"/>
        </w:rPr>
        <w:t>50)</w:t>
      </w:r>
    </w:p>
    <w:p w:rsidR="00AE21E4" w:rsidRPr="00C7133A" w:rsidRDefault="00AE21E4" w:rsidP="00AE21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133A">
        <w:rPr>
          <w:rFonts w:eastAsia="Times New Roman" w:cstheme="minorHAnsi"/>
          <w:sz w:val="28"/>
          <w:szCs w:val="28"/>
        </w:rPr>
        <w:t>);</w:t>
      </w:r>
    </w:p>
    <w:p w:rsidR="00AE21E4" w:rsidRPr="00AE21E4" w:rsidRDefault="00AE21E4" w:rsidP="00AE21E4">
      <w:pPr>
        <w:numPr>
          <w:ilvl w:val="0"/>
          <w:numId w:val="19"/>
        </w:numPr>
        <w:spacing w:before="100" w:beforeAutospacing="1" w:after="100" w:afterAutospacing="1" w:line="240" w:lineRule="auto"/>
        <w:rPr>
          <w:rFonts w:eastAsia="Times New Roman" w:cstheme="minorHAnsi"/>
          <w:sz w:val="28"/>
          <w:szCs w:val="28"/>
        </w:rPr>
      </w:pPr>
      <w:r w:rsidRPr="00C7133A">
        <w:rPr>
          <w:rFonts w:eastAsia="Times New Roman" w:cstheme="minorHAnsi"/>
          <w:b/>
          <w:bCs/>
          <w:sz w:val="28"/>
          <w:szCs w:val="28"/>
        </w:rPr>
        <w:t>Create Fact Tables</w:t>
      </w:r>
      <w:r w:rsidRPr="00AE21E4">
        <w:rPr>
          <w:rFonts w:eastAsia="Times New Roman" w:cstheme="minorHAnsi"/>
          <w:sz w:val="28"/>
          <w:szCs w:val="28"/>
        </w:rPr>
        <w:t>: Create fact tables to store the key metrics (measures) and foreign keys to dimension tables.</w:t>
      </w:r>
    </w:p>
    <w:p w:rsidR="00AE21E4" w:rsidRPr="00AE21E4" w:rsidRDefault="00AE21E4" w:rsidP="00AE21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AE21E4" w:rsidRPr="00C7133A" w:rsidRDefault="00AE21E4" w:rsidP="00AE21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133A">
        <w:rPr>
          <w:rFonts w:eastAsia="Times New Roman" w:cstheme="minorHAnsi"/>
          <w:sz w:val="28"/>
          <w:szCs w:val="28"/>
        </w:rPr>
        <w:t xml:space="preserve">CREATE TABLE </w:t>
      </w:r>
      <w:proofErr w:type="spellStart"/>
      <w:r w:rsidRPr="00C7133A">
        <w:rPr>
          <w:rFonts w:eastAsia="Times New Roman" w:cstheme="minorHAnsi"/>
          <w:sz w:val="28"/>
          <w:szCs w:val="28"/>
        </w:rPr>
        <w:t>Sales_Fact</w:t>
      </w:r>
      <w:proofErr w:type="spellEnd"/>
      <w:r w:rsidRPr="00C7133A">
        <w:rPr>
          <w:rFonts w:eastAsia="Times New Roman" w:cstheme="minorHAnsi"/>
          <w:sz w:val="28"/>
          <w:szCs w:val="28"/>
        </w:rPr>
        <w:t xml:space="preserve"> (</w:t>
      </w:r>
    </w:p>
    <w:p w:rsidR="00AE21E4" w:rsidRPr="00C7133A" w:rsidRDefault="00AE21E4" w:rsidP="00AE21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133A">
        <w:rPr>
          <w:rFonts w:eastAsia="Times New Roman" w:cstheme="minorHAnsi"/>
          <w:sz w:val="28"/>
          <w:szCs w:val="28"/>
        </w:rPr>
        <w:t xml:space="preserve">    </w:t>
      </w:r>
      <w:proofErr w:type="spellStart"/>
      <w:r w:rsidRPr="00C7133A">
        <w:rPr>
          <w:rFonts w:eastAsia="Times New Roman" w:cstheme="minorHAnsi"/>
          <w:sz w:val="28"/>
          <w:szCs w:val="28"/>
        </w:rPr>
        <w:t>SalesID</w:t>
      </w:r>
      <w:proofErr w:type="spellEnd"/>
      <w:r w:rsidRPr="00C7133A">
        <w:rPr>
          <w:rFonts w:eastAsia="Times New Roman" w:cstheme="minorHAnsi"/>
          <w:sz w:val="28"/>
          <w:szCs w:val="28"/>
        </w:rPr>
        <w:t xml:space="preserve"> INT PRIMARY KEY,</w:t>
      </w:r>
    </w:p>
    <w:p w:rsidR="00AE21E4" w:rsidRPr="00C7133A" w:rsidRDefault="00AE21E4" w:rsidP="00AE21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133A">
        <w:rPr>
          <w:rFonts w:eastAsia="Times New Roman" w:cstheme="minorHAnsi"/>
          <w:sz w:val="28"/>
          <w:szCs w:val="28"/>
        </w:rPr>
        <w:t xml:space="preserve">    </w:t>
      </w:r>
      <w:proofErr w:type="spellStart"/>
      <w:r w:rsidRPr="00C7133A">
        <w:rPr>
          <w:rFonts w:eastAsia="Times New Roman" w:cstheme="minorHAnsi"/>
          <w:sz w:val="28"/>
          <w:szCs w:val="28"/>
        </w:rPr>
        <w:t>ProductID</w:t>
      </w:r>
      <w:proofErr w:type="spellEnd"/>
      <w:r w:rsidRPr="00C7133A">
        <w:rPr>
          <w:rFonts w:eastAsia="Times New Roman" w:cstheme="minorHAnsi"/>
          <w:sz w:val="28"/>
          <w:szCs w:val="28"/>
        </w:rPr>
        <w:t xml:space="preserve"> INT FOREIGN KEY REFERENCES </w:t>
      </w:r>
      <w:proofErr w:type="spellStart"/>
      <w:r w:rsidRPr="00C7133A">
        <w:rPr>
          <w:rFonts w:eastAsia="Times New Roman" w:cstheme="minorHAnsi"/>
          <w:sz w:val="28"/>
          <w:szCs w:val="28"/>
        </w:rPr>
        <w:t>Product_</w:t>
      </w:r>
      <w:proofErr w:type="gramStart"/>
      <w:r w:rsidRPr="00C7133A">
        <w:rPr>
          <w:rFonts w:eastAsia="Times New Roman" w:cstheme="minorHAnsi"/>
          <w:sz w:val="28"/>
          <w:szCs w:val="28"/>
        </w:rPr>
        <w:t>Dim</w:t>
      </w:r>
      <w:proofErr w:type="spellEnd"/>
      <w:r w:rsidRPr="00C7133A">
        <w:rPr>
          <w:rFonts w:eastAsia="Times New Roman" w:cstheme="minorHAnsi"/>
          <w:sz w:val="28"/>
          <w:szCs w:val="28"/>
        </w:rPr>
        <w:t>(</w:t>
      </w:r>
      <w:proofErr w:type="spellStart"/>
      <w:proofErr w:type="gramEnd"/>
      <w:r w:rsidRPr="00C7133A">
        <w:rPr>
          <w:rFonts w:eastAsia="Times New Roman" w:cstheme="minorHAnsi"/>
          <w:sz w:val="28"/>
          <w:szCs w:val="28"/>
        </w:rPr>
        <w:t>ProductID</w:t>
      </w:r>
      <w:proofErr w:type="spellEnd"/>
      <w:r w:rsidRPr="00C7133A">
        <w:rPr>
          <w:rFonts w:eastAsia="Times New Roman" w:cstheme="minorHAnsi"/>
          <w:sz w:val="28"/>
          <w:szCs w:val="28"/>
        </w:rPr>
        <w:t>),</w:t>
      </w:r>
    </w:p>
    <w:p w:rsidR="00AE21E4" w:rsidRPr="00C7133A" w:rsidRDefault="00AE21E4" w:rsidP="00AE21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133A">
        <w:rPr>
          <w:rFonts w:eastAsia="Times New Roman" w:cstheme="minorHAnsi"/>
          <w:sz w:val="28"/>
          <w:szCs w:val="28"/>
        </w:rPr>
        <w:t xml:space="preserve">    </w:t>
      </w:r>
      <w:proofErr w:type="spellStart"/>
      <w:r w:rsidRPr="00C7133A">
        <w:rPr>
          <w:rFonts w:eastAsia="Times New Roman" w:cstheme="minorHAnsi"/>
          <w:sz w:val="28"/>
          <w:szCs w:val="28"/>
        </w:rPr>
        <w:t>CustomerID</w:t>
      </w:r>
      <w:proofErr w:type="spellEnd"/>
      <w:r w:rsidRPr="00C7133A">
        <w:rPr>
          <w:rFonts w:eastAsia="Times New Roman" w:cstheme="minorHAnsi"/>
          <w:sz w:val="28"/>
          <w:szCs w:val="28"/>
        </w:rPr>
        <w:t xml:space="preserve"> INT,</w:t>
      </w:r>
    </w:p>
    <w:p w:rsidR="00AE21E4" w:rsidRPr="00C7133A" w:rsidRDefault="00AE21E4" w:rsidP="00AE21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133A">
        <w:rPr>
          <w:rFonts w:eastAsia="Times New Roman" w:cstheme="minorHAnsi"/>
          <w:sz w:val="28"/>
          <w:szCs w:val="28"/>
        </w:rPr>
        <w:t xml:space="preserve">    </w:t>
      </w:r>
      <w:proofErr w:type="spellStart"/>
      <w:r w:rsidRPr="00C7133A">
        <w:rPr>
          <w:rFonts w:eastAsia="Times New Roman" w:cstheme="minorHAnsi"/>
          <w:sz w:val="28"/>
          <w:szCs w:val="28"/>
        </w:rPr>
        <w:t>SalesDate</w:t>
      </w:r>
      <w:proofErr w:type="spellEnd"/>
      <w:r w:rsidRPr="00C7133A">
        <w:rPr>
          <w:rFonts w:eastAsia="Times New Roman" w:cstheme="minorHAnsi"/>
          <w:sz w:val="28"/>
          <w:szCs w:val="28"/>
        </w:rPr>
        <w:t xml:space="preserve"> DATE,</w:t>
      </w:r>
    </w:p>
    <w:p w:rsidR="00AE21E4" w:rsidRPr="00C7133A" w:rsidRDefault="00AE21E4" w:rsidP="00AE21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133A">
        <w:rPr>
          <w:rFonts w:eastAsia="Times New Roman" w:cstheme="minorHAnsi"/>
          <w:sz w:val="28"/>
          <w:szCs w:val="28"/>
        </w:rPr>
        <w:t xml:space="preserve">    </w:t>
      </w:r>
      <w:proofErr w:type="spellStart"/>
      <w:r w:rsidRPr="00C7133A">
        <w:rPr>
          <w:rFonts w:eastAsia="Times New Roman" w:cstheme="minorHAnsi"/>
          <w:sz w:val="28"/>
          <w:szCs w:val="28"/>
        </w:rPr>
        <w:t>SalesAmount</w:t>
      </w:r>
      <w:proofErr w:type="spellEnd"/>
      <w:r w:rsidRPr="00C7133A">
        <w:rPr>
          <w:rFonts w:eastAsia="Times New Roman" w:cstheme="minorHAnsi"/>
          <w:sz w:val="28"/>
          <w:szCs w:val="28"/>
        </w:rPr>
        <w:t xml:space="preserve"> </w:t>
      </w:r>
      <w:proofErr w:type="gramStart"/>
      <w:r w:rsidRPr="00C7133A">
        <w:rPr>
          <w:rFonts w:eastAsia="Times New Roman" w:cstheme="minorHAnsi"/>
          <w:sz w:val="28"/>
          <w:szCs w:val="28"/>
        </w:rPr>
        <w:t>DECIMAL(</w:t>
      </w:r>
      <w:proofErr w:type="gramEnd"/>
      <w:r w:rsidRPr="00C7133A">
        <w:rPr>
          <w:rFonts w:eastAsia="Times New Roman" w:cstheme="minorHAnsi"/>
          <w:sz w:val="28"/>
          <w:szCs w:val="28"/>
        </w:rPr>
        <w:t>18, 2)</w:t>
      </w:r>
    </w:p>
    <w:p w:rsidR="00AE21E4" w:rsidRPr="00C7133A" w:rsidRDefault="00AE21E4" w:rsidP="00AE21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133A">
        <w:rPr>
          <w:rFonts w:eastAsia="Times New Roman" w:cstheme="minorHAnsi"/>
          <w:sz w:val="28"/>
          <w:szCs w:val="28"/>
        </w:rPr>
        <w:t>);</w:t>
      </w:r>
    </w:p>
    <w:p w:rsidR="00AE21E4" w:rsidRPr="00AE21E4" w:rsidRDefault="00015B4D" w:rsidP="00AE21E4">
      <w:pPr>
        <w:spacing w:after="0" w:line="240" w:lineRule="auto"/>
        <w:rPr>
          <w:rFonts w:eastAsia="Times New Roman" w:cstheme="minorHAnsi"/>
          <w:sz w:val="28"/>
          <w:szCs w:val="28"/>
        </w:rPr>
      </w:pPr>
      <w:r w:rsidRPr="00015B4D">
        <w:rPr>
          <w:rFonts w:eastAsia="Times New Roman" w:cstheme="minorHAnsi"/>
          <w:sz w:val="28"/>
          <w:szCs w:val="28"/>
        </w:rPr>
        <w:pict>
          <v:rect id="_x0000_i1028" style="width:0;height:1.5pt" o:hralign="center" o:hrstd="t" o:hr="t" fillcolor="#a0a0a0" stroked="f"/>
        </w:pict>
      </w:r>
    </w:p>
    <w:p w:rsidR="00AE21E4" w:rsidRPr="00AE21E4" w:rsidRDefault="00AE21E4" w:rsidP="00AE21E4">
      <w:pPr>
        <w:spacing w:before="100" w:beforeAutospacing="1" w:after="100" w:afterAutospacing="1" w:line="240" w:lineRule="auto"/>
        <w:outlineLvl w:val="2"/>
        <w:rPr>
          <w:rFonts w:eastAsia="Times New Roman" w:cstheme="minorHAnsi"/>
          <w:b/>
          <w:bCs/>
          <w:sz w:val="28"/>
          <w:szCs w:val="28"/>
        </w:rPr>
      </w:pPr>
      <w:r w:rsidRPr="00AE21E4">
        <w:rPr>
          <w:rFonts w:eastAsia="Times New Roman" w:cstheme="minorHAnsi"/>
          <w:b/>
          <w:bCs/>
          <w:sz w:val="28"/>
          <w:szCs w:val="28"/>
        </w:rPr>
        <w:t xml:space="preserve">4. </w:t>
      </w:r>
      <w:r w:rsidRPr="00C7133A">
        <w:rPr>
          <w:rFonts w:eastAsia="Times New Roman" w:cstheme="minorHAnsi"/>
          <w:b/>
          <w:bCs/>
          <w:sz w:val="28"/>
          <w:szCs w:val="28"/>
        </w:rPr>
        <w:t>ETL Process (Extract, Transform, Load)</w:t>
      </w:r>
      <w:r w:rsidRPr="00AE21E4">
        <w:rPr>
          <w:rFonts w:eastAsia="Times New Roman" w:cstheme="minorHAnsi"/>
          <w:b/>
          <w:bCs/>
          <w:sz w:val="28"/>
          <w:szCs w:val="28"/>
        </w:rPr>
        <w:t>:</w:t>
      </w:r>
    </w:p>
    <w:p w:rsidR="00AE21E4" w:rsidRPr="00AE21E4" w:rsidRDefault="00AE21E4" w:rsidP="00AE21E4">
      <w:pPr>
        <w:spacing w:before="100" w:beforeAutospacing="1" w:after="100" w:afterAutospacing="1" w:line="240" w:lineRule="auto"/>
        <w:rPr>
          <w:rFonts w:eastAsia="Times New Roman" w:cstheme="minorHAnsi"/>
          <w:sz w:val="28"/>
          <w:szCs w:val="28"/>
        </w:rPr>
      </w:pPr>
      <w:r w:rsidRPr="00AE21E4">
        <w:rPr>
          <w:rFonts w:eastAsia="Times New Roman" w:cstheme="minorHAnsi"/>
          <w:sz w:val="28"/>
          <w:szCs w:val="28"/>
        </w:rPr>
        <w:t xml:space="preserve">The ETL process is crucial for loading data into your data warehouse. You can use </w:t>
      </w:r>
      <w:r w:rsidRPr="00C7133A">
        <w:rPr>
          <w:rFonts w:eastAsia="Times New Roman" w:cstheme="minorHAnsi"/>
          <w:b/>
          <w:bCs/>
          <w:sz w:val="28"/>
          <w:szCs w:val="28"/>
        </w:rPr>
        <w:t>SQL Server Integration Services (SSIS)</w:t>
      </w:r>
      <w:r w:rsidRPr="00AE21E4">
        <w:rPr>
          <w:rFonts w:eastAsia="Times New Roman" w:cstheme="minorHAnsi"/>
          <w:sz w:val="28"/>
          <w:szCs w:val="28"/>
        </w:rPr>
        <w:t xml:space="preserve"> or custom SQL queries to extract, clean, and load data into the warehouse.</w:t>
      </w:r>
    </w:p>
    <w:p w:rsidR="00AE21E4" w:rsidRPr="00AE21E4" w:rsidRDefault="00AE21E4" w:rsidP="00AE21E4">
      <w:pPr>
        <w:spacing w:before="100" w:beforeAutospacing="1" w:after="100" w:afterAutospacing="1" w:line="240" w:lineRule="auto"/>
        <w:outlineLvl w:val="3"/>
        <w:rPr>
          <w:rFonts w:eastAsia="Times New Roman" w:cstheme="minorHAnsi"/>
          <w:b/>
          <w:bCs/>
          <w:sz w:val="28"/>
          <w:szCs w:val="28"/>
        </w:rPr>
      </w:pPr>
      <w:r w:rsidRPr="00AE21E4">
        <w:rPr>
          <w:rFonts w:eastAsia="Times New Roman" w:cstheme="minorHAnsi"/>
          <w:b/>
          <w:bCs/>
          <w:sz w:val="28"/>
          <w:szCs w:val="28"/>
        </w:rPr>
        <w:t xml:space="preserve">Step 1: </w:t>
      </w:r>
      <w:r w:rsidRPr="00C7133A">
        <w:rPr>
          <w:rFonts w:eastAsia="Times New Roman" w:cstheme="minorHAnsi"/>
          <w:b/>
          <w:bCs/>
          <w:sz w:val="28"/>
          <w:szCs w:val="28"/>
        </w:rPr>
        <w:t>Extract Data</w:t>
      </w:r>
      <w:r w:rsidRPr="00AE21E4">
        <w:rPr>
          <w:rFonts w:eastAsia="Times New Roman" w:cstheme="minorHAnsi"/>
          <w:b/>
          <w:bCs/>
          <w:sz w:val="28"/>
          <w:szCs w:val="28"/>
        </w:rPr>
        <w:t>:</w:t>
      </w:r>
    </w:p>
    <w:p w:rsidR="00AE21E4" w:rsidRPr="00AE21E4" w:rsidRDefault="00AE21E4" w:rsidP="00AE21E4">
      <w:pPr>
        <w:numPr>
          <w:ilvl w:val="0"/>
          <w:numId w:val="20"/>
        </w:numPr>
        <w:spacing w:before="100" w:beforeAutospacing="1" w:after="100" w:afterAutospacing="1" w:line="240" w:lineRule="auto"/>
        <w:rPr>
          <w:rFonts w:eastAsia="Times New Roman" w:cstheme="minorHAnsi"/>
          <w:sz w:val="28"/>
          <w:szCs w:val="28"/>
        </w:rPr>
      </w:pPr>
      <w:r w:rsidRPr="00AE21E4">
        <w:rPr>
          <w:rFonts w:eastAsia="Times New Roman" w:cstheme="minorHAnsi"/>
          <w:sz w:val="28"/>
          <w:szCs w:val="28"/>
        </w:rPr>
        <w:lastRenderedPageBreak/>
        <w:t>Extract data from source systems like transactional databases, CSV files, Excel sheets, or other data sources.</w:t>
      </w:r>
    </w:p>
    <w:p w:rsidR="00AE21E4" w:rsidRPr="00AE21E4" w:rsidRDefault="00AE21E4" w:rsidP="00AE21E4">
      <w:pPr>
        <w:numPr>
          <w:ilvl w:val="0"/>
          <w:numId w:val="20"/>
        </w:numPr>
        <w:spacing w:before="100" w:beforeAutospacing="1" w:after="100" w:afterAutospacing="1" w:line="240" w:lineRule="auto"/>
        <w:rPr>
          <w:rFonts w:eastAsia="Times New Roman" w:cstheme="minorHAnsi"/>
          <w:sz w:val="28"/>
          <w:szCs w:val="28"/>
        </w:rPr>
      </w:pPr>
      <w:r w:rsidRPr="00AE21E4">
        <w:rPr>
          <w:rFonts w:eastAsia="Times New Roman" w:cstheme="minorHAnsi"/>
          <w:sz w:val="28"/>
          <w:szCs w:val="28"/>
        </w:rPr>
        <w:t xml:space="preserve">Use </w:t>
      </w:r>
      <w:r w:rsidRPr="00C7133A">
        <w:rPr>
          <w:rFonts w:eastAsia="Times New Roman" w:cstheme="minorHAnsi"/>
          <w:b/>
          <w:bCs/>
          <w:sz w:val="28"/>
          <w:szCs w:val="28"/>
        </w:rPr>
        <w:t>SSIS</w:t>
      </w:r>
      <w:r w:rsidRPr="00AE21E4">
        <w:rPr>
          <w:rFonts w:eastAsia="Times New Roman" w:cstheme="minorHAnsi"/>
          <w:sz w:val="28"/>
          <w:szCs w:val="28"/>
        </w:rPr>
        <w:t xml:space="preserve"> to connect to these data sources and pull the data.</w:t>
      </w:r>
    </w:p>
    <w:p w:rsidR="00AE21E4" w:rsidRPr="00AE21E4" w:rsidRDefault="00AE21E4" w:rsidP="00AE21E4">
      <w:pPr>
        <w:spacing w:before="100" w:beforeAutospacing="1" w:after="100" w:afterAutospacing="1" w:line="240" w:lineRule="auto"/>
        <w:outlineLvl w:val="3"/>
        <w:rPr>
          <w:rFonts w:eastAsia="Times New Roman" w:cstheme="minorHAnsi"/>
          <w:b/>
          <w:bCs/>
          <w:sz w:val="28"/>
          <w:szCs w:val="28"/>
        </w:rPr>
      </w:pPr>
      <w:r w:rsidRPr="00AE21E4">
        <w:rPr>
          <w:rFonts w:eastAsia="Times New Roman" w:cstheme="minorHAnsi"/>
          <w:b/>
          <w:bCs/>
          <w:sz w:val="28"/>
          <w:szCs w:val="28"/>
        </w:rPr>
        <w:t xml:space="preserve">Step 2: </w:t>
      </w:r>
      <w:r w:rsidRPr="00C7133A">
        <w:rPr>
          <w:rFonts w:eastAsia="Times New Roman" w:cstheme="minorHAnsi"/>
          <w:b/>
          <w:bCs/>
          <w:sz w:val="28"/>
          <w:szCs w:val="28"/>
        </w:rPr>
        <w:t>Transform Data</w:t>
      </w:r>
      <w:r w:rsidRPr="00AE21E4">
        <w:rPr>
          <w:rFonts w:eastAsia="Times New Roman" w:cstheme="minorHAnsi"/>
          <w:b/>
          <w:bCs/>
          <w:sz w:val="28"/>
          <w:szCs w:val="28"/>
        </w:rPr>
        <w:t>:</w:t>
      </w:r>
    </w:p>
    <w:p w:rsidR="00AE21E4" w:rsidRPr="00AE21E4" w:rsidRDefault="00AE21E4" w:rsidP="00AE21E4">
      <w:pPr>
        <w:numPr>
          <w:ilvl w:val="0"/>
          <w:numId w:val="21"/>
        </w:numPr>
        <w:spacing w:before="100" w:beforeAutospacing="1" w:after="100" w:afterAutospacing="1" w:line="240" w:lineRule="auto"/>
        <w:rPr>
          <w:rFonts w:eastAsia="Times New Roman" w:cstheme="minorHAnsi"/>
          <w:sz w:val="28"/>
          <w:szCs w:val="28"/>
        </w:rPr>
      </w:pPr>
      <w:r w:rsidRPr="00AE21E4">
        <w:rPr>
          <w:rFonts w:eastAsia="Times New Roman" w:cstheme="minorHAnsi"/>
          <w:sz w:val="28"/>
          <w:szCs w:val="28"/>
        </w:rPr>
        <w:t xml:space="preserve">Clean and transform the data as needed (e.g., handling nulls, correcting formats, </w:t>
      </w:r>
      <w:proofErr w:type="spellStart"/>
      <w:r w:rsidRPr="00AE21E4">
        <w:rPr>
          <w:rFonts w:eastAsia="Times New Roman" w:cstheme="minorHAnsi"/>
          <w:sz w:val="28"/>
          <w:szCs w:val="28"/>
        </w:rPr>
        <w:t>deduplication</w:t>
      </w:r>
      <w:proofErr w:type="spellEnd"/>
      <w:r w:rsidRPr="00AE21E4">
        <w:rPr>
          <w:rFonts w:eastAsia="Times New Roman" w:cstheme="minorHAnsi"/>
          <w:sz w:val="28"/>
          <w:szCs w:val="28"/>
        </w:rPr>
        <w:t>).</w:t>
      </w:r>
    </w:p>
    <w:p w:rsidR="00AE21E4" w:rsidRPr="00AE21E4" w:rsidRDefault="00AE21E4" w:rsidP="00AE21E4">
      <w:pPr>
        <w:numPr>
          <w:ilvl w:val="0"/>
          <w:numId w:val="21"/>
        </w:numPr>
        <w:spacing w:before="100" w:beforeAutospacing="1" w:after="100" w:afterAutospacing="1" w:line="240" w:lineRule="auto"/>
        <w:rPr>
          <w:rFonts w:eastAsia="Times New Roman" w:cstheme="minorHAnsi"/>
          <w:sz w:val="28"/>
          <w:szCs w:val="28"/>
        </w:rPr>
      </w:pPr>
      <w:r w:rsidRPr="00AE21E4">
        <w:rPr>
          <w:rFonts w:eastAsia="Times New Roman" w:cstheme="minorHAnsi"/>
          <w:sz w:val="28"/>
          <w:szCs w:val="28"/>
        </w:rPr>
        <w:t>Perform data validation and ensure consistency in formats (e.g., date formats, currency).</w:t>
      </w:r>
    </w:p>
    <w:p w:rsidR="00AE21E4" w:rsidRPr="00AE21E4" w:rsidRDefault="00AE21E4" w:rsidP="00AE21E4">
      <w:pPr>
        <w:numPr>
          <w:ilvl w:val="0"/>
          <w:numId w:val="21"/>
        </w:numPr>
        <w:spacing w:before="100" w:beforeAutospacing="1" w:after="100" w:afterAutospacing="1" w:line="240" w:lineRule="auto"/>
        <w:rPr>
          <w:rFonts w:eastAsia="Times New Roman" w:cstheme="minorHAnsi"/>
          <w:sz w:val="28"/>
          <w:szCs w:val="28"/>
        </w:rPr>
      </w:pPr>
      <w:r w:rsidRPr="00AE21E4">
        <w:rPr>
          <w:rFonts w:eastAsia="Times New Roman" w:cstheme="minorHAnsi"/>
          <w:sz w:val="28"/>
          <w:szCs w:val="28"/>
        </w:rPr>
        <w:t>Map source data to your dimensional model, such as mapping sales data to fact tables and descriptive data to dimension tables.</w:t>
      </w:r>
    </w:p>
    <w:p w:rsidR="00AE21E4" w:rsidRPr="00AE21E4" w:rsidRDefault="00AE21E4" w:rsidP="00AE21E4">
      <w:pPr>
        <w:spacing w:before="100" w:beforeAutospacing="1" w:after="100" w:afterAutospacing="1" w:line="240" w:lineRule="auto"/>
        <w:outlineLvl w:val="3"/>
        <w:rPr>
          <w:rFonts w:eastAsia="Times New Roman" w:cstheme="minorHAnsi"/>
          <w:b/>
          <w:bCs/>
          <w:sz w:val="28"/>
          <w:szCs w:val="28"/>
        </w:rPr>
      </w:pPr>
      <w:r w:rsidRPr="00AE21E4">
        <w:rPr>
          <w:rFonts w:eastAsia="Times New Roman" w:cstheme="minorHAnsi"/>
          <w:b/>
          <w:bCs/>
          <w:sz w:val="28"/>
          <w:szCs w:val="28"/>
        </w:rPr>
        <w:t xml:space="preserve">Step 3: </w:t>
      </w:r>
      <w:r w:rsidRPr="00C7133A">
        <w:rPr>
          <w:rFonts w:eastAsia="Times New Roman" w:cstheme="minorHAnsi"/>
          <w:b/>
          <w:bCs/>
          <w:sz w:val="28"/>
          <w:szCs w:val="28"/>
        </w:rPr>
        <w:t>Load Data</w:t>
      </w:r>
      <w:r w:rsidRPr="00AE21E4">
        <w:rPr>
          <w:rFonts w:eastAsia="Times New Roman" w:cstheme="minorHAnsi"/>
          <w:b/>
          <w:bCs/>
          <w:sz w:val="28"/>
          <w:szCs w:val="28"/>
        </w:rPr>
        <w:t>:</w:t>
      </w:r>
    </w:p>
    <w:p w:rsidR="00AE21E4" w:rsidRPr="00AE21E4" w:rsidRDefault="00AE21E4" w:rsidP="00AE21E4">
      <w:pPr>
        <w:numPr>
          <w:ilvl w:val="0"/>
          <w:numId w:val="22"/>
        </w:numPr>
        <w:spacing w:before="100" w:beforeAutospacing="1" w:after="100" w:afterAutospacing="1" w:line="240" w:lineRule="auto"/>
        <w:rPr>
          <w:rFonts w:eastAsia="Times New Roman" w:cstheme="minorHAnsi"/>
          <w:sz w:val="28"/>
          <w:szCs w:val="28"/>
        </w:rPr>
      </w:pPr>
      <w:r w:rsidRPr="00AE21E4">
        <w:rPr>
          <w:rFonts w:eastAsia="Times New Roman" w:cstheme="minorHAnsi"/>
          <w:sz w:val="28"/>
          <w:szCs w:val="28"/>
        </w:rPr>
        <w:t>Insert transformed data into the corresponding dimension and fact tables in the data warehouse.</w:t>
      </w:r>
    </w:p>
    <w:p w:rsidR="00AE21E4" w:rsidRPr="00AE21E4" w:rsidRDefault="00AE21E4" w:rsidP="00AE21E4">
      <w:pPr>
        <w:numPr>
          <w:ilvl w:val="0"/>
          <w:numId w:val="22"/>
        </w:numPr>
        <w:spacing w:before="100" w:beforeAutospacing="1" w:after="100" w:afterAutospacing="1" w:line="240" w:lineRule="auto"/>
        <w:rPr>
          <w:rFonts w:eastAsia="Times New Roman" w:cstheme="minorHAnsi"/>
          <w:sz w:val="28"/>
          <w:szCs w:val="28"/>
        </w:rPr>
      </w:pPr>
      <w:r w:rsidRPr="00AE21E4">
        <w:rPr>
          <w:rFonts w:eastAsia="Times New Roman" w:cstheme="minorHAnsi"/>
          <w:sz w:val="28"/>
          <w:szCs w:val="28"/>
        </w:rPr>
        <w:t>Load data incrementally (e.g., daily, weekly) and update fact tables accordingly.</w:t>
      </w:r>
    </w:p>
    <w:p w:rsidR="00AE21E4" w:rsidRPr="00C7133A" w:rsidRDefault="00AE21E4" w:rsidP="00AE21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133A">
        <w:rPr>
          <w:rFonts w:eastAsia="Times New Roman" w:cstheme="minorHAnsi"/>
          <w:sz w:val="28"/>
          <w:szCs w:val="28"/>
        </w:rPr>
        <w:t xml:space="preserve">INSERT INTO </w:t>
      </w:r>
      <w:proofErr w:type="spellStart"/>
      <w:r w:rsidRPr="00C7133A">
        <w:rPr>
          <w:rFonts w:eastAsia="Times New Roman" w:cstheme="minorHAnsi"/>
          <w:sz w:val="28"/>
          <w:szCs w:val="28"/>
        </w:rPr>
        <w:t>Sales_Fact</w:t>
      </w:r>
      <w:proofErr w:type="spellEnd"/>
      <w:r w:rsidRPr="00C7133A">
        <w:rPr>
          <w:rFonts w:eastAsia="Times New Roman" w:cstheme="minorHAnsi"/>
          <w:sz w:val="28"/>
          <w:szCs w:val="28"/>
        </w:rPr>
        <w:t xml:space="preserve"> (</w:t>
      </w:r>
      <w:proofErr w:type="spellStart"/>
      <w:r w:rsidRPr="00C7133A">
        <w:rPr>
          <w:rFonts w:eastAsia="Times New Roman" w:cstheme="minorHAnsi"/>
          <w:sz w:val="28"/>
          <w:szCs w:val="28"/>
        </w:rPr>
        <w:t>SalesID</w:t>
      </w:r>
      <w:proofErr w:type="spellEnd"/>
      <w:r w:rsidRPr="00C7133A">
        <w:rPr>
          <w:rFonts w:eastAsia="Times New Roman" w:cstheme="minorHAnsi"/>
          <w:sz w:val="28"/>
          <w:szCs w:val="28"/>
        </w:rPr>
        <w:t xml:space="preserve">, </w:t>
      </w:r>
      <w:proofErr w:type="spellStart"/>
      <w:r w:rsidRPr="00C7133A">
        <w:rPr>
          <w:rFonts w:eastAsia="Times New Roman" w:cstheme="minorHAnsi"/>
          <w:sz w:val="28"/>
          <w:szCs w:val="28"/>
        </w:rPr>
        <w:t>ProductID</w:t>
      </w:r>
      <w:proofErr w:type="spellEnd"/>
      <w:r w:rsidRPr="00C7133A">
        <w:rPr>
          <w:rFonts w:eastAsia="Times New Roman" w:cstheme="minorHAnsi"/>
          <w:sz w:val="28"/>
          <w:szCs w:val="28"/>
        </w:rPr>
        <w:t xml:space="preserve">, </w:t>
      </w:r>
      <w:proofErr w:type="spellStart"/>
      <w:r w:rsidRPr="00C7133A">
        <w:rPr>
          <w:rFonts w:eastAsia="Times New Roman" w:cstheme="minorHAnsi"/>
          <w:sz w:val="28"/>
          <w:szCs w:val="28"/>
        </w:rPr>
        <w:t>CustomerID</w:t>
      </w:r>
      <w:proofErr w:type="spellEnd"/>
      <w:r w:rsidRPr="00C7133A">
        <w:rPr>
          <w:rFonts w:eastAsia="Times New Roman" w:cstheme="minorHAnsi"/>
          <w:sz w:val="28"/>
          <w:szCs w:val="28"/>
        </w:rPr>
        <w:t xml:space="preserve">, </w:t>
      </w:r>
      <w:proofErr w:type="spellStart"/>
      <w:r w:rsidRPr="00C7133A">
        <w:rPr>
          <w:rFonts w:eastAsia="Times New Roman" w:cstheme="minorHAnsi"/>
          <w:sz w:val="28"/>
          <w:szCs w:val="28"/>
        </w:rPr>
        <w:t>SalesDate</w:t>
      </w:r>
      <w:proofErr w:type="spellEnd"/>
      <w:r w:rsidRPr="00C7133A">
        <w:rPr>
          <w:rFonts w:eastAsia="Times New Roman" w:cstheme="minorHAnsi"/>
          <w:sz w:val="28"/>
          <w:szCs w:val="28"/>
        </w:rPr>
        <w:t xml:space="preserve">, </w:t>
      </w:r>
      <w:proofErr w:type="spellStart"/>
      <w:r w:rsidRPr="00C7133A">
        <w:rPr>
          <w:rFonts w:eastAsia="Times New Roman" w:cstheme="minorHAnsi"/>
          <w:sz w:val="28"/>
          <w:szCs w:val="28"/>
        </w:rPr>
        <w:t>SalesAmount</w:t>
      </w:r>
      <w:proofErr w:type="spellEnd"/>
      <w:r w:rsidRPr="00C7133A">
        <w:rPr>
          <w:rFonts w:eastAsia="Times New Roman" w:cstheme="minorHAnsi"/>
          <w:sz w:val="28"/>
          <w:szCs w:val="28"/>
        </w:rPr>
        <w:t>)</w:t>
      </w:r>
    </w:p>
    <w:p w:rsidR="00AE21E4" w:rsidRPr="00C7133A" w:rsidRDefault="00AE21E4" w:rsidP="00AE21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133A">
        <w:rPr>
          <w:rFonts w:eastAsia="Times New Roman" w:cstheme="minorHAnsi"/>
          <w:sz w:val="28"/>
          <w:szCs w:val="28"/>
        </w:rPr>
        <w:t>VALUES (1, 101, 2001, '2024-09-01', 100.50);</w:t>
      </w:r>
    </w:p>
    <w:p w:rsidR="00AE21E4" w:rsidRPr="00AE21E4" w:rsidRDefault="00AE21E4" w:rsidP="00AE21E4">
      <w:pPr>
        <w:numPr>
          <w:ilvl w:val="0"/>
          <w:numId w:val="22"/>
        </w:numPr>
        <w:spacing w:before="100" w:beforeAutospacing="1" w:after="100" w:afterAutospacing="1" w:line="240" w:lineRule="auto"/>
        <w:rPr>
          <w:rFonts w:eastAsia="Times New Roman" w:cstheme="minorHAnsi"/>
          <w:sz w:val="28"/>
          <w:szCs w:val="28"/>
        </w:rPr>
      </w:pPr>
      <w:r w:rsidRPr="00AE21E4">
        <w:rPr>
          <w:rFonts w:eastAsia="Times New Roman" w:cstheme="minorHAnsi"/>
          <w:sz w:val="28"/>
          <w:szCs w:val="28"/>
        </w:rPr>
        <w:t xml:space="preserve">Handle </w:t>
      </w:r>
      <w:r w:rsidRPr="00C7133A">
        <w:rPr>
          <w:rFonts w:eastAsia="Times New Roman" w:cstheme="minorHAnsi"/>
          <w:b/>
          <w:bCs/>
          <w:sz w:val="28"/>
          <w:szCs w:val="28"/>
        </w:rPr>
        <w:t>slowly changing dimensions (SCDs)</w:t>
      </w:r>
      <w:r w:rsidRPr="00AE21E4">
        <w:rPr>
          <w:rFonts w:eastAsia="Times New Roman" w:cstheme="minorHAnsi"/>
          <w:sz w:val="28"/>
          <w:szCs w:val="28"/>
        </w:rPr>
        <w:t xml:space="preserve"> if needed (e.g., tracking historical changes in customer information).</w:t>
      </w:r>
    </w:p>
    <w:p w:rsidR="00AE21E4" w:rsidRPr="00AE21E4" w:rsidRDefault="00015B4D" w:rsidP="00AE21E4">
      <w:pPr>
        <w:spacing w:after="0" w:line="240" w:lineRule="auto"/>
        <w:rPr>
          <w:rFonts w:eastAsia="Times New Roman" w:cstheme="minorHAnsi"/>
          <w:sz w:val="28"/>
          <w:szCs w:val="28"/>
        </w:rPr>
      </w:pPr>
      <w:r w:rsidRPr="00015B4D">
        <w:rPr>
          <w:rFonts w:eastAsia="Times New Roman" w:cstheme="minorHAnsi"/>
          <w:sz w:val="28"/>
          <w:szCs w:val="28"/>
        </w:rPr>
        <w:pict>
          <v:rect id="_x0000_i1029" style="width:0;height:1.5pt" o:hralign="center" o:hrstd="t" o:hr="t" fillcolor="#a0a0a0" stroked="f"/>
        </w:pict>
      </w:r>
    </w:p>
    <w:p w:rsidR="00AE21E4" w:rsidRPr="00AE21E4" w:rsidRDefault="00AE21E4" w:rsidP="00AE21E4">
      <w:pPr>
        <w:spacing w:before="100" w:beforeAutospacing="1" w:after="100" w:afterAutospacing="1" w:line="240" w:lineRule="auto"/>
        <w:outlineLvl w:val="2"/>
        <w:rPr>
          <w:rFonts w:eastAsia="Times New Roman" w:cstheme="minorHAnsi"/>
          <w:b/>
          <w:bCs/>
          <w:sz w:val="28"/>
          <w:szCs w:val="28"/>
        </w:rPr>
      </w:pPr>
      <w:r w:rsidRPr="00AE21E4">
        <w:rPr>
          <w:rFonts w:eastAsia="Times New Roman" w:cstheme="minorHAnsi"/>
          <w:b/>
          <w:bCs/>
          <w:sz w:val="28"/>
          <w:szCs w:val="28"/>
        </w:rPr>
        <w:t xml:space="preserve">5. </w:t>
      </w:r>
      <w:r w:rsidRPr="00C7133A">
        <w:rPr>
          <w:rFonts w:eastAsia="Times New Roman" w:cstheme="minorHAnsi"/>
          <w:b/>
          <w:bCs/>
          <w:sz w:val="28"/>
          <w:szCs w:val="28"/>
        </w:rPr>
        <w:t>Indexing and Performance Optimization</w:t>
      </w:r>
      <w:r w:rsidRPr="00AE21E4">
        <w:rPr>
          <w:rFonts w:eastAsia="Times New Roman" w:cstheme="minorHAnsi"/>
          <w:b/>
          <w:bCs/>
          <w:sz w:val="28"/>
          <w:szCs w:val="28"/>
        </w:rPr>
        <w:t>:</w:t>
      </w:r>
    </w:p>
    <w:p w:rsidR="00AE21E4" w:rsidRPr="00AE21E4" w:rsidRDefault="00AE21E4" w:rsidP="00AE21E4">
      <w:pPr>
        <w:numPr>
          <w:ilvl w:val="0"/>
          <w:numId w:val="23"/>
        </w:numPr>
        <w:spacing w:before="100" w:beforeAutospacing="1" w:after="100" w:afterAutospacing="1" w:line="240" w:lineRule="auto"/>
        <w:rPr>
          <w:rFonts w:eastAsia="Times New Roman" w:cstheme="minorHAnsi"/>
          <w:sz w:val="28"/>
          <w:szCs w:val="28"/>
        </w:rPr>
      </w:pPr>
      <w:r w:rsidRPr="00C7133A">
        <w:rPr>
          <w:rFonts w:eastAsia="Times New Roman" w:cstheme="minorHAnsi"/>
          <w:b/>
          <w:bCs/>
          <w:sz w:val="28"/>
          <w:szCs w:val="28"/>
        </w:rPr>
        <w:t>Index Fact and Dimension Tables</w:t>
      </w:r>
      <w:r w:rsidRPr="00AE21E4">
        <w:rPr>
          <w:rFonts w:eastAsia="Times New Roman" w:cstheme="minorHAnsi"/>
          <w:sz w:val="28"/>
          <w:szCs w:val="28"/>
        </w:rPr>
        <w:t>: Use indexes on foreign keys and commonly queried columns to speed up query performance.</w:t>
      </w:r>
    </w:p>
    <w:p w:rsidR="00AE21E4" w:rsidRPr="00C7133A" w:rsidRDefault="00AE21E4" w:rsidP="00AE21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133A">
        <w:rPr>
          <w:rFonts w:eastAsia="Times New Roman" w:cstheme="minorHAnsi"/>
          <w:sz w:val="28"/>
          <w:szCs w:val="28"/>
        </w:rPr>
        <w:lastRenderedPageBreak/>
        <w:t xml:space="preserve">CREATE INDEX </w:t>
      </w:r>
      <w:proofErr w:type="spellStart"/>
      <w:r w:rsidRPr="00C7133A">
        <w:rPr>
          <w:rFonts w:eastAsia="Times New Roman" w:cstheme="minorHAnsi"/>
          <w:sz w:val="28"/>
          <w:szCs w:val="28"/>
        </w:rPr>
        <w:t>idx_sales_product</w:t>
      </w:r>
      <w:proofErr w:type="spellEnd"/>
      <w:r w:rsidRPr="00C7133A">
        <w:rPr>
          <w:rFonts w:eastAsia="Times New Roman" w:cstheme="minorHAnsi"/>
          <w:sz w:val="28"/>
          <w:szCs w:val="28"/>
        </w:rPr>
        <w:t xml:space="preserve"> ON </w:t>
      </w:r>
      <w:proofErr w:type="spellStart"/>
      <w:r w:rsidRPr="00C7133A">
        <w:rPr>
          <w:rFonts w:eastAsia="Times New Roman" w:cstheme="minorHAnsi"/>
          <w:sz w:val="28"/>
          <w:szCs w:val="28"/>
        </w:rPr>
        <w:t>Sales_Fact</w:t>
      </w:r>
      <w:proofErr w:type="spellEnd"/>
      <w:r w:rsidRPr="00C7133A">
        <w:rPr>
          <w:rFonts w:eastAsia="Times New Roman" w:cstheme="minorHAnsi"/>
          <w:sz w:val="28"/>
          <w:szCs w:val="28"/>
        </w:rPr>
        <w:t xml:space="preserve"> (</w:t>
      </w:r>
      <w:proofErr w:type="spellStart"/>
      <w:r w:rsidRPr="00C7133A">
        <w:rPr>
          <w:rFonts w:eastAsia="Times New Roman" w:cstheme="minorHAnsi"/>
          <w:sz w:val="28"/>
          <w:szCs w:val="28"/>
        </w:rPr>
        <w:t>ProductID</w:t>
      </w:r>
      <w:proofErr w:type="spellEnd"/>
      <w:r w:rsidRPr="00C7133A">
        <w:rPr>
          <w:rFonts w:eastAsia="Times New Roman" w:cstheme="minorHAnsi"/>
          <w:sz w:val="28"/>
          <w:szCs w:val="28"/>
        </w:rPr>
        <w:t>);</w:t>
      </w:r>
    </w:p>
    <w:p w:rsidR="00AE21E4" w:rsidRPr="00AE21E4" w:rsidRDefault="00AE21E4" w:rsidP="00AE21E4">
      <w:pPr>
        <w:numPr>
          <w:ilvl w:val="0"/>
          <w:numId w:val="23"/>
        </w:numPr>
        <w:spacing w:before="100" w:beforeAutospacing="1" w:after="100" w:afterAutospacing="1" w:line="240" w:lineRule="auto"/>
        <w:rPr>
          <w:rFonts w:eastAsia="Times New Roman" w:cstheme="minorHAnsi"/>
          <w:sz w:val="28"/>
          <w:szCs w:val="28"/>
        </w:rPr>
      </w:pPr>
      <w:r w:rsidRPr="00C7133A">
        <w:rPr>
          <w:rFonts w:eastAsia="Times New Roman" w:cstheme="minorHAnsi"/>
          <w:b/>
          <w:bCs/>
          <w:sz w:val="28"/>
          <w:szCs w:val="28"/>
        </w:rPr>
        <w:t>Partitioning</w:t>
      </w:r>
      <w:r w:rsidRPr="00AE21E4">
        <w:rPr>
          <w:rFonts w:eastAsia="Times New Roman" w:cstheme="minorHAnsi"/>
          <w:sz w:val="28"/>
          <w:szCs w:val="28"/>
        </w:rPr>
        <w:t>: For large datasets, partition fact tables by date or region to improve query performance.</w:t>
      </w:r>
    </w:p>
    <w:p w:rsidR="00AE21E4" w:rsidRPr="00AE21E4" w:rsidRDefault="00AE21E4" w:rsidP="00AE21E4">
      <w:pPr>
        <w:numPr>
          <w:ilvl w:val="0"/>
          <w:numId w:val="23"/>
        </w:numPr>
        <w:spacing w:before="100" w:beforeAutospacing="1" w:after="100" w:afterAutospacing="1" w:line="240" w:lineRule="auto"/>
        <w:rPr>
          <w:rFonts w:eastAsia="Times New Roman" w:cstheme="minorHAnsi"/>
          <w:sz w:val="28"/>
          <w:szCs w:val="28"/>
        </w:rPr>
      </w:pPr>
      <w:r w:rsidRPr="00C7133A">
        <w:rPr>
          <w:rFonts w:eastAsia="Times New Roman" w:cstheme="minorHAnsi"/>
          <w:b/>
          <w:bCs/>
          <w:sz w:val="28"/>
          <w:szCs w:val="28"/>
        </w:rPr>
        <w:t>Aggregations</w:t>
      </w:r>
      <w:r w:rsidRPr="00AE21E4">
        <w:rPr>
          <w:rFonts w:eastAsia="Times New Roman" w:cstheme="minorHAnsi"/>
          <w:sz w:val="28"/>
          <w:szCs w:val="28"/>
        </w:rPr>
        <w:t>: Pre-compute and store commonly queried aggregations (e.g., total sales by region).</w:t>
      </w:r>
    </w:p>
    <w:p w:rsidR="00AE21E4" w:rsidRPr="00AE21E4" w:rsidRDefault="00015B4D" w:rsidP="00AE21E4">
      <w:pPr>
        <w:spacing w:after="0" w:line="240" w:lineRule="auto"/>
        <w:rPr>
          <w:rFonts w:eastAsia="Times New Roman" w:cstheme="minorHAnsi"/>
          <w:sz w:val="28"/>
          <w:szCs w:val="28"/>
        </w:rPr>
      </w:pPr>
      <w:r w:rsidRPr="00015B4D">
        <w:rPr>
          <w:rFonts w:eastAsia="Times New Roman" w:cstheme="minorHAnsi"/>
          <w:sz w:val="28"/>
          <w:szCs w:val="28"/>
        </w:rPr>
        <w:pict>
          <v:rect id="_x0000_i1030" style="width:0;height:1.5pt" o:hralign="center" o:hrstd="t" o:hr="t" fillcolor="#a0a0a0" stroked="f"/>
        </w:pict>
      </w:r>
    </w:p>
    <w:p w:rsidR="00AE21E4" w:rsidRPr="00AE21E4" w:rsidRDefault="00AE21E4" w:rsidP="00AE21E4">
      <w:pPr>
        <w:spacing w:before="100" w:beforeAutospacing="1" w:after="100" w:afterAutospacing="1" w:line="240" w:lineRule="auto"/>
        <w:outlineLvl w:val="2"/>
        <w:rPr>
          <w:rFonts w:eastAsia="Times New Roman" w:cstheme="minorHAnsi"/>
          <w:b/>
          <w:bCs/>
          <w:sz w:val="28"/>
          <w:szCs w:val="28"/>
        </w:rPr>
      </w:pPr>
      <w:r w:rsidRPr="00AE21E4">
        <w:rPr>
          <w:rFonts w:eastAsia="Times New Roman" w:cstheme="minorHAnsi"/>
          <w:b/>
          <w:bCs/>
          <w:sz w:val="28"/>
          <w:szCs w:val="28"/>
        </w:rPr>
        <w:t xml:space="preserve">6. </w:t>
      </w:r>
      <w:r w:rsidRPr="00C7133A">
        <w:rPr>
          <w:rFonts w:eastAsia="Times New Roman" w:cstheme="minorHAnsi"/>
          <w:b/>
          <w:bCs/>
          <w:sz w:val="28"/>
          <w:szCs w:val="28"/>
        </w:rPr>
        <w:t>Data Loading Strategy</w:t>
      </w:r>
      <w:r w:rsidRPr="00AE21E4">
        <w:rPr>
          <w:rFonts w:eastAsia="Times New Roman" w:cstheme="minorHAnsi"/>
          <w:b/>
          <w:bCs/>
          <w:sz w:val="28"/>
          <w:szCs w:val="28"/>
        </w:rPr>
        <w:t>:</w:t>
      </w:r>
    </w:p>
    <w:p w:rsidR="00AE21E4" w:rsidRPr="00AE21E4" w:rsidRDefault="00AE21E4" w:rsidP="00AE21E4">
      <w:pPr>
        <w:numPr>
          <w:ilvl w:val="0"/>
          <w:numId w:val="24"/>
        </w:numPr>
        <w:spacing w:before="100" w:beforeAutospacing="1" w:after="100" w:afterAutospacing="1" w:line="240" w:lineRule="auto"/>
        <w:rPr>
          <w:rFonts w:eastAsia="Times New Roman" w:cstheme="minorHAnsi"/>
          <w:sz w:val="28"/>
          <w:szCs w:val="28"/>
        </w:rPr>
      </w:pPr>
      <w:r w:rsidRPr="00C7133A">
        <w:rPr>
          <w:rFonts w:eastAsia="Times New Roman" w:cstheme="minorHAnsi"/>
          <w:b/>
          <w:bCs/>
          <w:sz w:val="28"/>
          <w:szCs w:val="28"/>
        </w:rPr>
        <w:t>Full Load</w:t>
      </w:r>
      <w:r w:rsidRPr="00AE21E4">
        <w:rPr>
          <w:rFonts w:eastAsia="Times New Roman" w:cstheme="minorHAnsi"/>
          <w:sz w:val="28"/>
          <w:szCs w:val="28"/>
        </w:rPr>
        <w:t>: Load all the data from the source system at once (used when setting up the data warehouse initially).</w:t>
      </w:r>
    </w:p>
    <w:p w:rsidR="00AE21E4" w:rsidRPr="00AE21E4" w:rsidRDefault="00AE21E4" w:rsidP="00AE21E4">
      <w:pPr>
        <w:numPr>
          <w:ilvl w:val="0"/>
          <w:numId w:val="24"/>
        </w:numPr>
        <w:spacing w:before="100" w:beforeAutospacing="1" w:after="100" w:afterAutospacing="1" w:line="240" w:lineRule="auto"/>
        <w:rPr>
          <w:rFonts w:eastAsia="Times New Roman" w:cstheme="minorHAnsi"/>
          <w:sz w:val="28"/>
          <w:szCs w:val="28"/>
        </w:rPr>
      </w:pPr>
      <w:r w:rsidRPr="00C7133A">
        <w:rPr>
          <w:rFonts w:eastAsia="Times New Roman" w:cstheme="minorHAnsi"/>
          <w:b/>
          <w:bCs/>
          <w:sz w:val="28"/>
          <w:szCs w:val="28"/>
        </w:rPr>
        <w:t>Incremental Load</w:t>
      </w:r>
      <w:r w:rsidRPr="00AE21E4">
        <w:rPr>
          <w:rFonts w:eastAsia="Times New Roman" w:cstheme="minorHAnsi"/>
          <w:sz w:val="28"/>
          <w:szCs w:val="28"/>
        </w:rPr>
        <w:t xml:space="preserve">: Only load new or changed data into the data warehouse. Use </w:t>
      </w:r>
      <w:r w:rsidRPr="00C7133A">
        <w:rPr>
          <w:rFonts w:eastAsia="Times New Roman" w:cstheme="minorHAnsi"/>
          <w:b/>
          <w:bCs/>
          <w:sz w:val="28"/>
          <w:szCs w:val="28"/>
        </w:rPr>
        <w:t>change tracking</w:t>
      </w:r>
      <w:r w:rsidRPr="00AE21E4">
        <w:rPr>
          <w:rFonts w:eastAsia="Times New Roman" w:cstheme="minorHAnsi"/>
          <w:sz w:val="28"/>
          <w:szCs w:val="28"/>
        </w:rPr>
        <w:t xml:space="preserve"> or timestamps in the source data to identify new records.</w:t>
      </w:r>
    </w:p>
    <w:p w:rsidR="00AE21E4" w:rsidRPr="00C7133A" w:rsidRDefault="00AE21E4" w:rsidP="00AE21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133A">
        <w:rPr>
          <w:rFonts w:eastAsia="Times New Roman" w:cstheme="minorHAnsi"/>
          <w:sz w:val="28"/>
          <w:szCs w:val="28"/>
        </w:rPr>
        <w:t xml:space="preserve">SELECT * FROM </w:t>
      </w:r>
      <w:proofErr w:type="spellStart"/>
      <w:r w:rsidRPr="00C7133A">
        <w:rPr>
          <w:rFonts w:eastAsia="Times New Roman" w:cstheme="minorHAnsi"/>
          <w:sz w:val="28"/>
          <w:szCs w:val="28"/>
        </w:rPr>
        <w:t>Sales_Transactions</w:t>
      </w:r>
      <w:proofErr w:type="spellEnd"/>
      <w:r w:rsidRPr="00C7133A">
        <w:rPr>
          <w:rFonts w:eastAsia="Times New Roman" w:cstheme="minorHAnsi"/>
          <w:sz w:val="28"/>
          <w:szCs w:val="28"/>
        </w:rPr>
        <w:t xml:space="preserve"> WHERE </w:t>
      </w:r>
      <w:proofErr w:type="spellStart"/>
      <w:r w:rsidRPr="00C7133A">
        <w:rPr>
          <w:rFonts w:eastAsia="Times New Roman" w:cstheme="minorHAnsi"/>
          <w:sz w:val="28"/>
          <w:szCs w:val="28"/>
        </w:rPr>
        <w:t>TransactionDate</w:t>
      </w:r>
      <w:proofErr w:type="spellEnd"/>
      <w:r w:rsidRPr="00C7133A">
        <w:rPr>
          <w:rFonts w:eastAsia="Times New Roman" w:cstheme="minorHAnsi"/>
          <w:sz w:val="28"/>
          <w:szCs w:val="28"/>
        </w:rPr>
        <w:t xml:space="preserve"> &gt; '2024-09-01';</w:t>
      </w:r>
    </w:p>
    <w:p w:rsidR="00AE21E4" w:rsidRPr="00AE21E4" w:rsidRDefault="00015B4D" w:rsidP="00AE21E4">
      <w:pPr>
        <w:spacing w:after="0" w:line="240" w:lineRule="auto"/>
        <w:rPr>
          <w:rFonts w:eastAsia="Times New Roman" w:cstheme="minorHAnsi"/>
          <w:sz w:val="28"/>
          <w:szCs w:val="28"/>
        </w:rPr>
      </w:pPr>
      <w:r w:rsidRPr="00015B4D">
        <w:rPr>
          <w:rFonts w:eastAsia="Times New Roman" w:cstheme="minorHAnsi"/>
          <w:sz w:val="28"/>
          <w:szCs w:val="28"/>
        </w:rPr>
        <w:pict>
          <v:rect id="_x0000_i1031" style="width:0;height:1.5pt" o:hralign="center" o:hrstd="t" o:hr="t" fillcolor="#a0a0a0" stroked="f"/>
        </w:pict>
      </w:r>
    </w:p>
    <w:p w:rsidR="00AE21E4" w:rsidRPr="00AE21E4" w:rsidRDefault="00AE21E4" w:rsidP="00AE21E4">
      <w:pPr>
        <w:spacing w:before="100" w:beforeAutospacing="1" w:after="100" w:afterAutospacing="1" w:line="240" w:lineRule="auto"/>
        <w:outlineLvl w:val="2"/>
        <w:rPr>
          <w:rFonts w:eastAsia="Times New Roman" w:cstheme="minorHAnsi"/>
          <w:b/>
          <w:bCs/>
          <w:sz w:val="28"/>
          <w:szCs w:val="28"/>
        </w:rPr>
      </w:pPr>
      <w:r w:rsidRPr="00AE21E4">
        <w:rPr>
          <w:rFonts w:eastAsia="Times New Roman" w:cstheme="minorHAnsi"/>
          <w:b/>
          <w:bCs/>
          <w:sz w:val="28"/>
          <w:szCs w:val="28"/>
        </w:rPr>
        <w:t xml:space="preserve">7. </w:t>
      </w:r>
      <w:r w:rsidRPr="00C7133A">
        <w:rPr>
          <w:rFonts w:eastAsia="Times New Roman" w:cstheme="minorHAnsi"/>
          <w:b/>
          <w:bCs/>
          <w:sz w:val="28"/>
          <w:szCs w:val="28"/>
        </w:rPr>
        <w:t>Implement Security and Access Control</w:t>
      </w:r>
      <w:r w:rsidRPr="00AE21E4">
        <w:rPr>
          <w:rFonts w:eastAsia="Times New Roman" w:cstheme="minorHAnsi"/>
          <w:b/>
          <w:bCs/>
          <w:sz w:val="28"/>
          <w:szCs w:val="28"/>
        </w:rPr>
        <w:t>:</w:t>
      </w:r>
    </w:p>
    <w:p w:rsidR="00AE21E4" w:rsidRPr="00AE21E4" w:rsidRDefault="00AE21E4" w:rsidP="00AE21E4">
      <w:pPr>
        <w:numPr>
          <w:ilvl w:val="0"/>
          <w:numId w:val="25"/>
        </w:numPr>
        <w:spacing w:before="100" w:beforeAutospacing="1" w:after="100" w:afterAutospacing="1" w:line="240" w:lineRule="auto"/>
        <w:rPr>
          <w:rFonts w:eastAsia="Times New Roman" w:cstheme="minorHAnsi"/>
          <w:sz w:val="28"/>
          <w:szCs w:val="28"/>
        </w:rPr>
      </w:pPr>
      <w:r w:rsidRPr="00C7133A">
        <w:rPr>
          <w:rFonts w:eastAsia="Times New Roman" w:cstheme="minorHAnsi"/>
          <w:b/>
          <w:bCs/>
          <w:sz w:val="28"/>
          <w:szCs w:val="28"/>
        </w:rPr>
        <w:t>Role-based Security</w:t>
      </w:r>
      <w:r w:rsidRPr="00AE21E4">
        <w:rPr>
          <w:rFonts w:eastAsia="Times New Roman" w:cstheme="minorHAnsi"/>
          <w:sz w:val="28"/>
          <w:szCs w:val="28"/>
        </w:rPr>
        <w:t>: Define roles and permissions in SQL Server to ensure only authorized users can query or update the data warehouse.</w:t>
      </w:r>
    </w:p>
    <w:p w:rsidR="00AE21E4" w:rsidRPr="00C7133A" w:rsidRDefault="00AE21E4" w:rsidP="00AE21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133A">
        <w:rPr>
          <w:rFonts w:eastAsia="Times New Roman" w:cstheme="minorHAnsi"/>
          <w:sz w:val="28"/>
          <w:szCs w:val="28"/>
        </w:rPr>
        <w:t xml:space="preserve">CREATE ROLE </w:t>
      </w:r>
      <w:proofErr w:type="spellStart"/>
      <w:r w:rsidRPr="00C7133A">
        <w:rPr>
          <w:rFonts w:eastAsia="Times New Roman" w:cstheme="minorHAnsi"/>
          <w:sz w:val="28"/>
          <w:szCs w:val="28"/>
        </w:rPr>
        <w:t>SalesManagerRole</w:t>
      </w:r>
      <w:proofErr w:type="spellEnd"/>
      <w:r w:rsidRPr="00C7133A">
        <w:rPr>
          <w:rFonts w:eastAsia="Times New Roman" w:cstheme="minorHAnsi"/>
          <w:sz w:val="28"/>
          <w:szCs w:val="28"/>
        </w:rPr>
        <w:t>;</w:t>
      </w:r>
    </w:p>
    <w:p w:rsidR="00AE21E4" w:rsidRPr="00C7133A" w:rsidRDefault="00AE21E4" w:rsidP="00AE21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133A">
        <w:rPr>
          <w:rFonts w:eastAsia="Times New Roman" w:cstheme="minorHAnsi"/>
          <w:sz w:val="28"/>
          <w:szCs w:val="28"/>
        </w:rPr>
        <w:t xml:space="preserve">GRANT SELECT ON </w:t>
      </w:r>
      <w:proofErr w:type="spellStart"/>
      <w:r w:rsidRPr="00C7133A">
        <w:rPr>
          <w:rFonts w:eastAsia="Times New Roman" w:cstheme="minorHAnsi"/>
          <w:sz w:val="28"/>
          <w:szCs w:val="28"/>
        </w:rPr>
        <w:t>Sales_Fact</w:t>
      </w:r>
      <w:proofErr w:type="spellEnd"/>
      <w:r w:rsidRPr="00C7133A">
        <w:rPr>
          <w:rFonts w:eastAsia="Times New Roman" w:cstheme="minorHAnsi"/>
          <w:sz w:val="28"/>
          <w:szCs w:val="28"/>
        </w:rPr>
        <w:t xml:space="preserve"> TO </w:t>
      </w:r>
      <w:proofErr w:type="spellStart"/>
      <w:r w:rsidRPr="00C7133A">
        <w:rPr>
          <w:rFonts w:eastAsia="Times New Roman" w:cstheme="minorHAnsi"/>
          <w:sz w:val="28"/>
          <w:szCs w:val="28"/>
        </w:rPr>
        <w:t>SalesManagerRole</w:t>
      </w:r>
      <w:proofErr w:type="spellEnd"/>
      <w:r w:rsidRPr="00C7133A">
        <w:rPr>
          <w:rFonts w:eastAsia="Times New Roman" w:cstheme="minorHAnsi"/>
          <w:sz w:val="28"/>
          <w:szCs w:val="28"/>
        </w:rPr>
        <w:t>;</w:t>
      </w:r>
    </w:p>
    <w:p w:rsidR="00AE21E4" w:rsidRPr="00AE21E4" w:rsidRDefault="00AE21E4" w:rsidP="00AE21E4">
      <w:pPr>
        <w:numPr>
          <w:ilvl w:val="0"/>
          <w:numId w:val="25"/>
        </w:numPr>
        <w:spacing w:before="100" w:beforeAutospacing="1" w:after="100" w:afterAutospacing="1" w:line="240" w:lineRule="auto"/>
        <w:rPr>
          <w:rFonts w:eastAsia="Times New Roman" w:cstheme="minorHAnsi"/>
          <w:sz w:val="28"/>
          <w:szCs w:val="28"/>
        </w:rPr>
      </w:pPr>
      <w:r w:rsidRPr="00C7133A">
        <w:rPr>
          <w:rFonts w:eastAsia="Times New Roman" w:cstheme="minorHAnsi"/>
          <w:b/>
          <w:bCs/>
          <w:sz w:val="28"/>
          <w:szCs w:val="28"/>
        </w:rPr>
        <w:t>Data Encryption</w:t>
      </w:r>
      <w:r w:rsidRPr="00AE21E4">
        <w:rPr>
          <w:rFonts w:eastAsia="Times New Roman" w:cstheme="minorHAnsi"/>
          <w:sz w:val="28"/>
          <w:szCs w:val="28"/>
        </w:rPr>
        <w:t>: Encrypt sensitive data (e.g., customer data) using SQL Server encryption features.</w:t>
      </w:r>
    </w:p>
    <w:p w:rsidR="00AE21E4" w:rsidRPr="00AE21E4" w:rsidRDefault="00015B4D" w:rsidP="00AE21E4">
      <w:pPr>
        <w:spacing w:after="0" w:line="240" w:lineRule="auto"/>
        <w:rPr>
          <w:rFonts w:eastAsia="Times New Roman" w:cstheme="minorHAnsi"/>
          <w:sz w:val="28"/>
          <w:szCs w:val="28"/>
        </w:rPr>
      </w:pPr>
      <w:r w:rsidRPr="00015B4D">
        <w:rPr>
          <w:rFonts w:eastAsia="Times New Roman" w:cstheme="minorHAnsi"/>
          <w:sz w:val="28"/>
          <w:szCs w:val="28"/>
        </w:rPr>
        <w:pict>
          <v:rect id="_x0000_i1032" style="width:0;height:1.5pt" o:hralign="center" o:hrstd="t" o:hr="t" fillcolor="#a0a0a0" stroked="f"/>
        </w:pict>
      </w:r>
    </w:p>
    <w:p w:rsidR="00AE21E4" w:rsidRPr="00AE21E4" w:rsidRDefault="00AE21E4" w:rsidP="00AE21E4">
      <w:pPr>
        <w:spacing w:before="100" w:beforeAutospacing="1" w:after="100" w:afterAutospacing="1" w:line="240" w:lineRule="auto"/>
        <w:outlineLvl w:val="2"/>
        <w:rPr>
          <w:rFonts w:eastAsia="Times New Roman" w:cstheme="minorHAnsi"/>
          <w:b/>
          <w:bCs/>
          <w:sz w:val="28"/>
          <w:szCs w:val="28"/>
        </w:rPr>
      </w:pPr>
      <w:r w:rsidRPr="00AE21E4">
        <w:rPr>
          <w:rFonts w:eastAsia="Times New Roman" w:cstheme="minorHAnsi"/>
          <w:b/>
          <w:bCs/>
          <w:sz w:val="28"/>
          <w:szCs w:val="28"/>
        </w:rPr>
        <w:lastRenderedPageBreak/>
        <w:t xml:space="preserve">8. </w:t>
      </w:r>
      <w:r w:rsidRPr="00C7133A">
        <w:rPr>
          <w:rFonts w:eastAsia="Times New Roman" w:cstheme="minorHAnsi"/>
          <w:b/>
          <w:bCs/>
          <w:sz w:val="28"/>
          <w:szCs w:val="28"/>
        </w:rPr>
        <w:t>Reporting and Analytics</w:t>
      </w:r>
      <w:r w:rsidRPr="00AE21E4">
        <w:rPr>
          <w:rFonts w:eastAsia="Times New Roman" w:cstheme="minorHAnsi"/>
          <w:b/>
          <w:bCs/>
          <w:sz w:val="28"/>
          <w:szCs w:val="28"/>
        </w:rPr>
        <w:t>:</w:t>
      </w:r>
    </w:p>
    <w:p w:rsidR="00AE21E4" w:rsidRPr="00AE21E4" w:rsidRDefault="00AE21E4" w:rsidP="00AE21E4">
      <w:pPr>
        <w:numPr>
          <w:ilvl w:val="0"/>
          <w:numId w:val="26"/>
        </w:numPr>
        <w:spacing w:before="100" w:beforeAutospacing="1" w:after="100" w:afterAutospacing="1" w:line="240" w:lineRule="auto"/>
        <w:rPr>
          <w:rFonts w:eastAsia="Times New Roman" w:cstheme="minorHAnsi"/>
          <w:sz w:val="28"/>
          <w:szCs w:val="28"/>
        </w:rPr>
      </w:pPr>
      <w:r w:rsidRPr="00AE21E4">
        <w:rPr>
          <w:rFonts w:eastAsia="Times New Roman" w:cstheme="minorHAnsi"/>
          <w:sz w:val="28"/>
          <w:szCs w:val="28"/>
        </w:rPr>
        <w:t xml:space="preserve">Use reporting tools like </w:t>
      </w:r>
      <w:r w:rsidRPr="00C7133A">
        <w:rPr>
          <w:rFonts w:eastAsia="Times New Roman" w:cstheme="minorHAnsi"/>
          <w:b/>
          <w:bCs/>
          <w:sz w:val="28"/>
          <w:szCs w:val="28"/>
        </w:rPr>
        <w:t>SQL Server Reporting Services (SSRS)</w:t>
      </w:r>
      <w:r w:rsidRPr="00AE21E4">
        <w:rPr>
          <w:rFonts w:eastAsia="Times New Roman" w:cstheme="minorHAnsi"/>
          <w:sz w:val="28"/>
          <w:szCs w:val="28"/>
        </w:rPr>
        <w:t xml:space="preserve">, </w:t>
      </w:r>
      <w:r w:rsidRPr="00C7133A">
        <w:rPr>
          <w:rFonts w:eastAsia="Times New Roman" w:cstheme="minorHAnsi"/>
          <w:b/>
          <w:bCs/>
          <w:sz w:val="28"/>
          <w:szCs w:val="28"/>
        </w:rPr>
        <w:t>Power BI</w:t>
      </w:r>
      <w:r w:rsidRPr="00AE21E4">
        <w:rPr>
          <w:rFonts w:eastAsia="Times New Roman" w:cstheme="minorHAnsi"/>
          <w:sz w:val="28"/>
          <w:szCs w:val="28"/>
        </w:rPr>
        <w:t xml:space="preserve">, or </w:t>
      </w:r>
      <w:r w:rsidRPr="00C7133A">
        <w:rPr>
          <w:rFonts w:eastAsia="Times New Roman" w:cstheme="minorHAnsi"/>
          <w:b/>
          <w:bCs/>
          <w:sz w:val="28"/>
          <w:szCs w:val="28"/>
        </w:rPr>
        <w:t>Excel</w:t>
      </w:r>
      <w:r w:rsidRPr="00AE21E4">
        <w:rPr>
          <w:rFonts w:eastAsia="Times New Roman" w:cstheme="minorHAnsi"/>
          <w:sz w:val="28"/>
          <w:szCs w:val="28"/>
        </w:rPr>
        <w:t xml:space="preserve"> to create reports and dashboards based on the data warehouse.</w:t>
      </w:r>
    </w:p>
    <w:p w:rsidR="00AE21E4" w:rsidRPr="00AE21E4" w:rsidRDefault="00AE21E4" w:rsidP="00AE21E4">
      <w:pPr>
        <w:numPr>
          <w:ilvl w:val="0"/>
          <w:numId w:val="26"/>
        </w:numPr>
        <w:spacing w:before="100" w:beforeAutospacing="1" w:after="100" w:afterAutospacing="1" w:line="240" w:lineRule="auto"/>
        <w:rPr>
          <w:rFonts w:eastAsia="Times New Roman" w:cstheme="minorHAnsi"/>
          <w:sz w:val="28"/>
          <w:szCs w:val="28"/>
        </w:rPr>
      </w:pPr>
      <w:r w:rsidRPr="00C7133A">
        <w:rPr>
          <w:rFonts w:eastAsia="Times New Roman" w:cstheme="minorHAnsi"/>
          <w:b/>
          <w:bCs/>
          <w:sz w:val="28"/>
          <w:szCs w:val="28"/>
        </w:rPr>
        <w:t>SQL Queries</w:t>
      </w:r>
      <w:r w:rsidRPr="00AE21E4">
        <w:rPr>
          <w:rFonts w:eastAsia="Times New Roman" w:cstheme="minorHAnsi"/>
          <w:sz w:val="28"/>
          <w:szCs w:val="28"/>
        </w:rPr>
        <w:t>: Write SQL queries to retrieve data from the data warehouse for analysis.</w:t>
      </w:r>
    </w:p>
    <w:p w:rsidR="00AE21E4" w:rsidRPr="00C7133A" w:rsidRDefault="00AE21E4" w:rsidP="00AE21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133A">
        <w:rPr>
          <w:rFonts w:eastAsia="Times New Roman" w:cstheme="minorHAnsi"/>
          <w:sz w:val="28"/>
          <w:szCs w:val="28"/>
        </w:rPr>
        <w:t xml:space="preserve">SELECT </w:t>
      </w:r>
      <w:proofErr w:type="spellStart"/>
      <w:r w:rsidRPr="00C7133A">
        <w:rPr>
          <w:rFonts w:eastAsia="Times New Roman" w:cstheme="minorHAnsi"/>
          <w:sz w:val="28"/>
          <w:szCs w:val="28"/>
        </w:rPr>
        <w:t>ProductName</w:t>
      </w:r>
      <w:proofErr w:type="spellEnd"/>
      <w:r w:rsidRPr="00C7133A">
        <w:rPr>
          <w:rFonts w:eastAsia="Times New Roman" w:cstheme="minorHAnsi"/>
          <w:sz w:val="28"/>
          <w:szCs w:val="28"/>
        </w:rPr>
        <w:t xml:space="preserve">, </w:t>
      </w:r>
      <w:proofErr w:type="gramStart"/>
      <w:r w:rsidRPr="00C7133A">
        <w:rPr>
          <w:rFonts w:eastAsia="Times New Roman" w:cstheme="minorHAnsi"/>
          <w:sz w:val="28"/>
          <w:szCs w:val="28"/>
        </w:rPr>
        <w:t>SUM(</w:t>
      </w:r>
      <w:proofErr w:type="spellStart"/>
      <w:proofErr w:type="gramEnd"/>
      <w:r w:rsidRPr="00C7133A">
        <w:rPr>
          <w:rFonts w:eastAsia="Times New Roman" w:cstheme="minorHAnsi"/>
          <w:sz w:val="28"/>
          <w:szCs w:val="28"/>
        </w:rPr>
        <w:t>SalesAmount</w:t>
      </w:r>
      <w:proofErr w:type="spellEnd"/>
      <w:r w:rsidRPr="00C7133A">
        <w:rPr>
          <w:rFonts w:eastAsia="Times New Roman" w:cstheme="minorHAnsi"/>
          <w:sz w:val="28"/>
          <w:szCs w:val="28"/>
        </w:rPr>
        <w:t xml:space="preserve">) AS </w:t>
      </w:r>
      <w:proofErr w:type="spellStart"/>
      <w:r w:rsidRPr="00C7133A">
        <w:rPr>
          <w:rFonts w:eastAsia="Times New Roman" w:cstheme="minorHAnsi"/>
          <w:sz w:val="28"/>
          <w:szCs w:val="28"/>
        </w:rPr>
        <w:t>TotalSales</w:t>
      </w:r>
      <w:proofErr w:type="spellEnd"/>
    </w:p>
    <w:p w:rsidR="00AE21E4" w:rsidRPr="00C7133A" w:rsidRDefault="00AE21E4" w:rsidP="00AE21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133A">
        <w:rPr>
          <w:rFonts w:eastAsia="Times New Roman" w:cstheme="minorHAnsi"/>
          <w:sz w:val="28"/>
          <w:szCs w:val="28"/>
        </w:rPr>
        <w:t xml:space="preserve">FROM </w:t>
      </w:r>
      <w:proofErr w:type="spellStart"/>
      <w:r w:rsidRPr="00C7133A">
        <w:rPr>
          <w:rFonts w:eastAsia="Times New Roman" w:cstheme="minorHAnsi"/>
          <w:sz w:val="28"/>
          <w:szCs w:val="28"/>
        </w:rPr>
        <w:t>Sales_Fact</w:t>
      </w:r>
      <w:proofErr w:type="spellEnd"/>
    </w:p>
    <w:p w:rsidR="00AE21E4" w:rsidRPr="00C7133A" w:rsidRDefault="00AE21E4" w:rsidP="00AE21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133A">
        <w:rPr>
          <w:rFonts w:eastAsia="Times New Roman" w:cstheme="minorHAnsi"/>
          <w:sz w:val="28"/>
          <w:szCs w:val="28"/>
        </w:rPr>
        <w:t xml:space="preserve">JOIN </w:t>
      </w:r>
      <w:proofErr w:type="spellStart"/>
      <w:r w:rsidRPr="00C7133A">
        <w:rPr>
          <w:rFonts w:eastAsia="Times New Roman" w:cstheme="minorHAnsi"/>
          <w:sz w:val="28"/>
          <w:szCs w:val="28"/>
        </w:rPr>
        <w:t>Product_Dim</w:t>
      </w:r>
      <w:proofErr w:type="spellEnd"/>
      <w:r w:rsidRPr="00C7133A">
        <w:rPr>
          <w:rFonts w:eastAsia="Times New Roman" w:cstheme="minorHAnsi"/>
          <w:sz w:val="28"/>
          <w:szCs w:val="28"/>
        </w:rPr>
        <w:t xml:space="preserve"> ON </w:t>
      </w:r>
      <w:proofErr w:type="spellStart"/>
      <w:r w:rsidRPr="00C7133A">
        <w:rPr>
          <w:rFonts w:eastAsia="Times New Roman" w:cstheme="minorHAnsi"/>
          <w:sz w:val="28"/>
          <w:szCs w:val="28"/>
        </w:rPr>
        <w:t>Sales_Fact.ProductID</w:t>
      </w:r>
      <w:proofErr w:type="spellEnd"/>
      <w:r w:rsidRPr="00C7133A">
        <w:rPr>
          <w:rFonts w:eastAsia="Times New Roman" w:cstheme="minorHAnsi"/>
          <w:sz w:val="28"/>
          <w:szCs w:val="28"/>
        </w:rPr>
        <w:t xml:space="preserve"> = </w:t>
      </w:r>
      <w:proofErr w:type="spellStart"/>
      <w:r w:rsidRPr="00C7133A">
        <w:rPr>
          <w:rFonts w:eastAsia="Times New Roman" w:cstheme="minorHAnsi"/>
          <w:sz w:val="28"/>
          <w:szCs w:val="28"/>
        </w:rPr>
        <w:t>Product_Dim.ProductID</w:t>
      </w:r>
      <w:proofErr w:type="spellEnd"/>
    </w:p>
    <w:p w:rsidR="00AE21E4" w:rsidRPr="00C7133A" w:rsidRDefault="00AE21E4" w:rsidP="00AE21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133A">
        <w:rPr>
          <w:rFonts w:eastAsia="Times New Roman" w:cstheme="minorHAnsi"/>
          <w:sz w:val="28"/>
          <w:szCs w:val="28"/>
        </w:rPr>
        <w:t xml:space="preserve">GROUP BY </w:t>
      </w:r>
      <w:proofErr w:type="spellStart"/>
      <w:r w:rsidRPr="00C7133A">
        <w:rPr>
          <w:rFonts w:eastAsia="Times New Roman" w:cstheme="minorHAnsi"/>
          <w:sz w:val="28"/>
          <w:szCs w:val="28"/>
        </w:rPr>
        <w:t>ProductName</w:t>
      </w:r>
      <w:proofErr w:type="spellEnd"/>
      <w:r w:rsidRPr="00C7133A">
        <w:rPr>
          <w:rFonts w:eastAsia="Times New Roman" w:cstheme="minorHAnsi"/>
          <w:sz w:val="28"/>
          <w:szCs w:val="28"/>
        </w:rPr>
        <w:t>;</w:t>
      </w:r>
    </w:p>
    <w:p w:rsidR="00AE21E4" w:rsidRPr="00AE21E4" w:rsidRDefault="00015B4D" w:rsidP="00AE21E4">
      <w:pPr>
        <w:spacing w:after="0" w:line="240" w:lineRule="auto"/>
        <w:rPr>
          <w:rFonts w:eastAsia="Times New Roman" w:cstheme="minorHAnsi"/>
          <w:sz w:val="28"/>
          <w:szCs w:val="28"/>
        </w:rPr>
      </w:pPr>
      <w:r w:rsidRPr="00015B4D">
        <w:rPr>
          <w:rFonts w:eastAsia="Times New Roman" w:cstheme="minorHAnsi"/>
          <w:sz w:val="28"/>
          <w:szCs w:val="28"/>
        </w:rPr>
        <w:pict>
          <v:rect id="_x0000_i1033" style="width:0;height:1.5pt" o:hralign="center" o:hrstd="t" o:hr="t" fillcolor="#a0a0a0" stroked="f"/>
        </w:pict>
      </w:r>
    </w:p>
    <w:p w:rsidR="00AE21E4" w:rsidRPr="00AE21E4" w:rsidRDefault="00AE21E4" w:rsidP="00AE21E4">
      <w:pPr>
        <w:spacing w:before="100" w:beforeAutospacing="1" w:after="100" w:afterAutospacing="1" w:line="240" w:lineRule="auto"/>
        <w:outlineLvl w:val="2"/>
        <w:rPr>
          <w:rFonts w:eastAsia="Times New Roman" w:cstheme="minorHAnsi"/>
          <w:b/>
          <w:bCs/>
          <w:sz w:val="28"/>
          <w:szCs w:val="28"/>
        </w:rPr>
      </w:pPr>
      <w:r w:rsidRPr="00AE21E4">
        <w:rPr>
          <w:rFonts w:eastAsia="Times New Roman" w:cstheme="minorHAnsi"/>
          <w:b/>
          <w:bCs/>
          <w:sz w:val="28"/>
          <w:szCs w:val="28"/>
        </w:rPr>
        <w:t xml:space="preserve">9. </w:t>
      </w:r>
      <w:r w:rsidRPr="00C7133A">
        <w:rPr>
          <w:rFonts w:eastAsia="Times New Roman" w:cstheme="minorHAnsi"/>
          <w:b/>
          <w:bCs/>
          <w:sz w:val="28"/>
          <w:szCs w:val="28"/>
        </w:rPr>
        <w:t>Maintenance and Monitoring</w:t>
      </w:r>
      <w:r w:rsidRPr="00AE21E4">
        <w:rPr>
          <w:rFonts w:eastAsia="Times New Roman" w:cstheme="minorHAnsi"/>
          <w:b/>
          <w:bCs/>
          <w:sz w:val="28"/>
          <w:szCs w:val="28"/>
        </w:rPr>
        <w:t>:</w:t>
      </w:r>
    </w:p>
    <w:p w:rsidR="00AE21E4" w:rsidRPr="00AE21E4" w:rsidRDefault="00AE21E4" w:rsidP="00AE21E4">
      <w:pPr>
        <w:numPr>
          <w:ilvl w:val="0"/>
          <w:numId w:val="27"/>
        </w:numPr>
        <w:spacing w:before="100" w:beforeAutospacing="1" w:after="100" w:afterAutospacing="1" w:line="240" w:lineRule="auto"/>
        <w:rPr>
          <w:rFonts w:eastAsia="Times New Roman" w:cstheme="minorHAnsi"/>
          <w:sz w:val="28"/>
          <w:szCs w:val="28"/>
        </w:rPr>
      </w:pPr>
      <w:r w:rsidRPr="00C7133A">
        <w:rPr>
          <w:rFonts w:eastAsia="Times New Roman" w:cstheme="minorHAnsi"/>
          <w:b/>
          <w:bCs/>
          <w:sz w:val="28"/>
          <w:szCs w:val="28"/>
        </w:rPr>
        <w:t>Database Maintenance</w:t>
      </w:r>
      <w:r w:rsidRPr="00AE21E4">
        <w:rPr>
          <w:rFonts w:eastAsia="Times New Roman" w:cstheme="minorHAnsi"/>
          <w:sz w:val="28"/>
          <w:szCs w:val="28"/>
        </w:rPr>
        <w:t>: Regularly monitor and optimize the performance of the data warehouse by rebuilding indexes, cleaning up old data, and ensuring efficient storage.</w:t>
      </w:r>
    </w:p>
    <w:p w:rsidR="00AE21E4" w:rsidRPr="00AE21E4" w:rsidRDefault="00AE21E4" w:rsidP="00AE21E4">
      <w:pPr>
        <w:numPr>
          <w:ilvl w:val="0"/>
          <w:numId w:val="27"/>
        </w:numPr>
        <w:spacing w:before="100" w:beforeAutospacing="1" w:after="100" w:afterAutospacing="1" w:line="240" w:lineRule="auto"/>
        <w:rPr>
          <w:rFonts w:eastAsia="Times New Roman" w:cstheme="minorHAnsi"/>
          <w:sz w:val="28"/>
          <w:szCs w:val="28"/>
        </w:rPr>
      </w:pPr>
      <w:r w:rsidRPr="00C7133A">
        <w:rPr>
          <w:rFonts w:eastAsia="Times New Roman" w:cstheme="minorHAnsi"/>
          <w:b/>
          <w:bCs/>
          <w:sz w:val="28"/>
          <w:szCs w:val="28"/>
        </w:rPr>
        <w:t>Data Quality</w:t>
      </w:r>
      <w:r w:rsidRPr="00AE21E4">
        <w:rPr>
          <w:rFonts w:eastAsia="Times New Roman" w:cstheme="minorHAnsi"/>
          <w:sz w:val="28"/>
          <w:szCs w:val="28"/>
        </w:rPr>
        <w:t>: Set up data quality monitoring to ensure the ETL process is running correctly, and no incorrect data is loaded.</w:t>
      </w:r>
    </w:p>
    <w:p w:rsidR="00AE21E4" w:rsidRPr="00AE21E4" w:rsidRDefault="00AE21E4" w:rsidP="00AE21E4">
      <w:pPr>
        <w:numPr>
          <w:ilvl w:val="0"/>
          <w:numId w:val="27"/>
        </w:numPr>
        <w:spacing w:before="100" w:beforeAutospacing="1" w:after="100" w:afterAutospacing="1" w:line="240" w:lineRule="auto"/>
        <w:rPr>
          <w:rFonts w:eastAsia="Times New Roman" w:cstheme="minorHAnsi"/>
          <w:sz w:val="28"/>
          <w:szCs w:val="28"/>
        </w:rPr>
      </w:pPr>
      <w:r w:rsidRPr="00C7133A">
        <w:rPr>
          <w:rFonts w:eastAsia="Times New Roman" w:cstheme="minorHAnsi"/>
          <w:b/>
          <w:bCs/>
          <w:sz w:val="28"/>
          <w:szCs w:val="28"/>
        </w:rPr>
        <w:t>Backups</w:t>
      </w:r>
      <w:r w:rsidRPr="00AE21E4">
        <w:rPr>
          <w:rFonts w:eastAsia="Times New Roman" w:cstheme="minorHAnsi"/>
          <w:sz w:val="28"/>
          <w:szCs w:val="28"/>
        </w:rPr>
        <w:t>: Schedule regular backups to ensure data is not lost in case of hardware or software failure.</w:t>
      </w:r>
    </w:p>
    <w:p w:rsidR="00AE21E4" w:rsidRPr="00AE21E4" w:rsidRDefault="00015B4D" w:rsidP="00AE21E4">
      <w:pPr>
        <w:spacing w:after="0" w:line="240" w:lineRule="auto"/>
        <w:rPr>
          <w:rFonts w:eastAsia="Times New Roman" w:cstheme="minorHAnsi"/>
          <w:sz w:val="28"/>
          <w:szCs w:val="28"/>
        </w:rPr>
      </w:pPr>
      <w:r w:rsidRPr="00015B4D">
        <w:rPr>
          <w:rFonts w:eastAsia="Times New Roman" w:cstheme="minorHAnsi"/>
          <w:sz w:val="28"/>
          <w:szCs w:val="28"/>
        </w:rPr>
        <w:pict>
          <v:rect id="_x0000_i1034" style="width:0;height:1.5pt" o:hralign="center" o:hrstd="t" o:hr="t" fillcolor="#a0a0a0" stroked="f"/>
        </w:pict>
      </w:r>
    </w:p>
    <w:p w:rsidR="00AE21E4" w:rsidRPr="00AE21E4" w:rsidRDefault="00AE21E4" w:rsidP="00AE21E4">
      <w:pPr>
        <w:spacing w:before="100" w:beforeAutospacing="1" w:after="100" w:afterAutospacing="1" w:line="240" w:lineRule="auto"/>
        <w:outlineLvl w:val="2"/>
        <w:rPr>
          <w:rFonts w:eastAsia="Times New Roman" w:cstheme="minorHAnsi"/>
          <w:b/>
          <w:bCs/>
          <w:sz w:val="28"/>
          <w:szCs w:val="28"/>
        </w:rPr>
      </w:pPr>
      <w:r w:rsidRPr="00AE21E4">
        <w:rPr>
          <w:rFonts w:eastAsia="Times New Roman" w:cstheme="minorHAnsi"/>
          <w:b/>
          <w:bCs/>
          <w:sz w:val="28"/>
          <w:szCs w:val="28"/>
        </w:rPr>
        <w:t>Example Flow:</w:t>
      </w:r>
    </w:p>
    <w:p w:rsidR="00AE21E4" w:rsidRPr="00AE21E4" w:rsidRDefault="00AE21E4" w:rsidP="00AE21E4">
      <w:pPr>
        <w:numPr>
          <w:ilvl w:val="0"/>
          <w:numId w:val="28"/>
        </w:numPr>
        <w:spacing w:before="100" w:beforeAutospacing="1" w:after="100" w:afterAutospacing="1" w:line="240" w:lineRule="auto"/>
        <w:rPr>
          <w:rFonts w:eastAsia="Times New Roman" w:cstheme="minorHAnsi"/>
          <w:sz w:val="28"/>
          <w:szCs w:val="28"/>
        </w:rPr>
      </w:pPr>
      <w:r w:rsidRPr="00C7133A">
        <w:rPr>
          <w:rFonts w:eastAsia="Times New Roman" w:cstheme="minorHAnsi"/>
          <w:b/>
          <w:bCs/>
          <w:sz w:val="28"/>
          <w:szCs w:val="28"/>
        </w:rPr>
        <w:t>Source Systems</w:t>
      </w:r>
      <w:r w:rsidRPr="00AE21E4">
        <w:rPr>
          <w:rFonts w:eastAsia="Times New Roman" w:cstheme="minorHAnsi"/>
          <w:sz w:val="28"/>
          <w:szCs w:val="28"/>
        </w:rPr>
        <w:t>: Data is extracted from transactional systems (e.g., point-of-sale, CRM, ERP).</w:t>
      </w:r>
    </w:p>
    <w:p w:rsidR="00AE21E4" w:rsidRPr="00AE21E4" w:rsidRDefault="00AE21E4" w:rsidP="00AE21E4">
      <w:pPr>
        <w:numPr>
          <w:ilvl w:val="0"/>
          <w:numId w:val="28"/>
        </w:numPr>
        <w:spacing w:before="100" w:beforeAutospacing="1" w:after="100" w:afterAutospacing="1" w:line="240" w:lineRule="auto"/>
        <w:rPr>
          <w:rFonts w:eastAsia="Times New Roman" w:cstheme="minorHAnsi"/>
          <w:sz w:val="28"/>
          <w:szCs w:val="28"/>
        </w:rPr>
      </w:pPr>
      <w:r w:rsidRPr="00C7133A">
        <w:rPr>
          <w:rFonts w:eastAsia="Times New Roman" w:cstheme="minorHAnsi"/>
          <w:b/>
          <w:bCs/>
          <w:sz w:val="28"/>
          <w:szCs w:val="28"/>
        </w:rPr>
        <w:t>ETL</w:t>
      </w:r>
      <w:r w:rsidRPr="00AE21E4">
        <w:rPr>
          <w:rFonts w:eastAsia="Times New Roman" w:cstheme="minorHAnsi"/>
          <w:sz w:val="28"/>
          <w:szCs w:val="28"/>
        </w:rPr>
        <w:t>: Data is cleaned, transformed, and loaded into the fact and dimension tables of the data warehouse.</w:t>
      </w:r>
    </w:p>
    <w:p w:rsidR="00AE21E4" w:rsidRPr="00AE21E4" w:rsidRDefault="00AE21E4" w:rsidP="00AE21E4">
      <w:pPr>
        <w:numPr>
          <w:ilvl w:val="0"/>
          <w:numId w:val="28"/>
        </w:numPr>
        <w:spacing w:before="100" w:beforeAutospacing="1" w:after="100" w:afterAutospacing="1" w:line="240" w:lineRule="auto"/>
        <w:rPr>
          <w:rFonts w:eastAsia="Times New Roman" w:cstheme="minorHAnsi"/>
          <w:sz w:val="28"/>
          <w:szCs w:val="28"/>
        </w:rPr>
      </w:pPr>
      <w:r w:rsidRPr="00C7133A">
        <w:rPr>
          <w:rFonts w:eastAsia="Times New Roman" w:cstheme="minorHAnsi"/>
          <w:b/>
          <w:bCs/>
          <w:sz w:val="28"/>
          <w:szCs w:val="28"/>
        </w:rPr>
        <w:t>Data Warehouse</w:t>
      </w:r>
      <w:r w:rsidRPr="00AE21E4">
        <w:rPr>
          <w:rFonts w:eastAsia="Times New Roman" w:cstheme="minorHAnsi"/>
          <w:sz w:val="28"/>
          <w:szCs w:val="28"/>
        </w:rPr>
        <w:t xml:space="preserve">: Data is stored in a </w:t>
      </w:r>
      <w:r w:rsidRPr="00C7133A">
        <w:rPr>
          <w:rFonts w:eastAsia="Times New Roman" w:cstheme="minorHAnsi"/>
          <w:b/>
          <w:bCs/>
          <w:sz w:val="28"/>
          <w:szCs w:val="28"/>
        </w:rPr>
        <w:t>star schema</w:t>
      </w:r>
      <w:r w:rsidRPr="00AE21E4">
        <w:rPr>
          <w:rFonts w:eastAsia="Times New Roman" w:cstheme="minorHAnsi"/>
          <w:sz w:val="28"/>
          <w:szCs w:val="28"/>
        </w:rPr>
        <w:t xml:space="preserve"> or </w:t>
      </w:r>
      <w:r w:rsidRPr="00C7133A">
        <w:rPr>
          <w:rFonts w:eastAsia="Times New Roman" w:cstheme="minorHAnsi"/>
          <w:b/>
          <w:bCs/>
          <w:sz w:val="28"/>
          <w:szCs w:val="28"/>
        </w:rPr>
        <w:t>snowflake schema</w:t>
      </w:r>
      <w:r w:rsidRPr="00AE21E4">
        <w:rPr>
          <w:rFonts w:eastAsia="Times New Roman" w:cstheme="minorHAnsi"/>
          <w:sz w:val="28"/>
          <w:szCs w:val="28"/>
        </w:rPr>
        <w:t>, allowing for efficient queries.</w:t>
      </w:r>
    </w:p>
    <w:p w:rsidR="00AE21E4" w:rsidRPr="00AE21E4" w:rsidRDefault="00AE21E4" w:rsidP="00AE21E4">
      <w:pPr>
        <w:numPr>
          <w:ilvl w:val="0"/>
          <w:numId w:val="28"/>
        </w:numPr>
        <w:spacing w:before="100" w:beforeAutospacing="1" w:after="100" w:afterAutospacing="1" w:line="240" w:lineRule="auto"/>
        <w:rPr>
          <w:rFonts w:eastAsia="Times New Roman" w:cstheme="minorHAnsi"/>
          <w:sz w:val="28"/>
          <w:szCs w:val="28"/>
        </w:rPr>
      </w:pPr>
      <w:r w:rsidRPr="00C7133A">
        <w:rPr>
          <w:rFonts w:eastAsia="Times New Roman" w:cstheme="minorHAnsi"/>
          <w:b/>
          <w:bCs/>
          <w:sz w:val="28"/>
          <w:szCs w:val="28"/>
        </w:rPr>
        <w:lastRenderedPageBreak/>
        <w:t>BI Tools</w:t>
      </w:r>
      <w:r w:rsidRPr="00AE21E4">
        <w:rPr>
          <w:rFonts w:eastAsia="Times New Roman" w:cstheme="minorHAnsi"/>
          <w:sz w:val="28"/>
          <w:szCs w:val="28"/>
        </w:rPr>
        <w:t>: Power BI or SSRS is used to create reports and dashboards, providing insights into key business metrics.</w:t>
      </w:r>
    </w:p>
    <w:p w:rsidR="00BC1F8A" w:rsidRPr="00C7133A" w:rsidRDefault="00BC1F8A">
      <w:pPr>
        <w:rPr>
          <w:rFonts w:cstheme="minorHAnsi"/>
          <w:sz w:val="28"/>
          <w:szCs w:val="28"/>
        </w:rPr>
      </w:pPr>
    </w:p>
    <w:sectPr w:rsidR="00BC1F8A" w:rsidRPr="00C7133A" w:rsidSect="00E602C4">
      <w:pgSz w:w="15840" w:h="12240" w:orient="landscape"/>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3800FB"/>
    <w:multiLevelType w:val="multilevel"/>
    <w:tmpl w:val="9F0E7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0DB7BFA"/>
    <w:multiLevelType w:val="multilevel"/>
    <w:tmpl w:val="CFF22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8543692"/>
    <w:multiLevelType w:val="multilevel"/>
    <w:tmpl w:val="866ED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A3B1810"/>
    <w:multiLevelType w:val="multilevel"/>
    <w:tmpl w:val="A03EF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AEC381F"/>
    <w:multiLevelType w:val="multilevel"/>
    <w:tmpl w:val="79842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C647DB2"/>
    <w:multiLevelType w:val="multilevel"/>
    <w:tmpl w:val="BE3CB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75F4A64"/>
    <w:multiLevelType w:val="hybridMultilevel"/>
    <w:tmpl w:val="2528EB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8E367CC"/>
    <w:multiLevelType w:val="multilevel"/>
    <w:tmpl w:val="708C3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FAC50F3"/>
    <w:multiLevelType w:val="multilevel"/>
    <w:tmpl w:val="8CBC8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2BB2B4C"/>
    <w:multiLevelType w:val="multilevel"/>
    <w:tmpl w:val="95488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3437DC2"/>
    <w:multiLevelType w:val="multilevel"/>
    <w:tmpl w:val="8C808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25572CBE"/>
    <w:multiLevelType w:val="multilevel"/>
    <w:tmpl w:val="81424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2BCB4196"/>
    <w:multiLevelType w:val="multilevel"/>
    <w:tmpl w:val="D2E8B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17A57B6"/>
    <w:multiLevelType w:val="multilevel"/>
    <w:tmpl w:val="4872B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32A07D8"/>
    <w:multiLevelType w:val="multilevel"/>
    <w:tmpl w:val="DE4CA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34915E5A"/>
    <w:multiLevelType w:val="multilevel"/>
    <w:tmpl w:val="C0AAF6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52A448C"/>
    <w:multiLevelType w:val="multilevel"/>
    <w:tmpl w:val="E326E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64707A3"/>
    <w:multiLevelType w:val="multilevel"/>
    <w:tmpl w:val="518CF3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95F3C3C"/>
    <w:multiLevelType w:val="multilevel"/>
    <w:tmpl w:val="FF6C8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B4A5887"/>
    <w:multiLevelType w:val="multilevel"/>
    <w:tmpl w:val="E696C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EAC1870"/>
    <w:multiLevelType w:val="multilevel"/>
    <w:tmpl w:val="60A29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03E497B"/>
    <w:multiLevelType w:val="multilevel"/>
    <w:tmpl w:val="5AA4B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20C0001"/>
    <w:multiLevelType w:val="multilevel"/>
    <w:tmpl w:val="9D96F1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47D7466B"/>
    <w:multiLevelType w:val="multilevel"/>
    <w:tmpl w:val="574214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A0E34A1"/>
    <w:multiLevelType w:val="multilevel"/>
    <w:tmpl w:val="62E68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B7B6CD1"/>
    <w:multiLevelType w:val="multilevel"/>
    <w:tmpl w:val="B740C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6BE060D"/>
    <w:multiLevelType w:val="multilevel"/>
    <w:tmpl w:val="7D6E8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DDD34D5"/>
    <w:multiLevelType w:val="multilevel"/>
    <w:tmpl w:val="368AC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4613A98"/>
    <w:multiLevelType w:val="multilevel"/>
    <w:tmpl w:val="3EFA7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4B378F4"/>
    <w:multiLevelType w:val="multilevel"/>
    <w:tmpl w:val="F7901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6D71C88"/>
    <w:multiLevelType w:val="multilevel"/>
    <w:tmpl w:val="A7D8A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94C5ADB"/>
    <w:multiLevelType w:val="multilevel"/>
    <w:tmpl w:val="90743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BE033EF"/>
    <w:multiLevelType w:val="multilevel"/>
    <w:tmpl w:val="13840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E0203C1"/>
    <w:multiLevelType w:val="multilevel"/>
    <w:tmpl w:val="661EF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F3E5F97"/>
    <w:multiLevelType w:val="multilevel"/>
    <w:tmpl w:val="FCA603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7124367F"/>
    <w:multiLevelType w:val="multilevel"/>
    <w:tmpl w:val="CF8CDD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7B246754"/>
    <w:multiLevelType w:val="multilevel"/>
    <w:tmpl w:val="C128A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EA70E46"/>
    <w:multiLevelType w:val="multilevel"/>
    <w:tmpl w:val="A09E7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13"/>
  </w:num>
  <w:num w:numId="3">
    <w:abstractNumId w:val="8"/>
  </w:num>
  <w:num w:numId="4">
    <w:abstractNumId w:val="3"/>
  </w:num>
  <w:num w:numId="5">
    <w:abstractNumId w:val="16"/>
  </w:num>
  <w:num w:numId="6">
    <w:abstractNumId w:val="17"/>
  </w:num>
  <w:num w:numId="7">
    <w:abstractNumId w:val="4"/>
  </w:num>
  <w:num w:numId="8">
    <w:abstractNumId w:val="0"/>
  </w:num>
  <w:num w:numId="9">
    <w:abstractNumId w:val="26"/>
  </w:num>
  <w:num w:numId="10">
    <w:abstractNumId w:val="36"/>
  </w:num>
  <w:num w:numId="11">
    <w:abstractNumId w:val="32"/>
  </w:num>
  <w:num w:numId="12">
    <w:abstractNumId w:val="35"/>
  </w:num>
  <w:num w:numId="13">
    <w:abstractNumId w:val="34"/>
  </w:num>
  <w:num w:numId="14">
    <w:abstractNumId w:val="22"/>
  </w:num>
  <w:num w:numId="15">
    <w:abstractNumId w:val="5"/>
  </w:num>
  <w:num w:numId="16">
    <w:abstractNumId w:val="30"/>
  </w:num>
  <w:num w:numId="17">
    <w:abstractNumId w:val="19"/>
  </w:num>
  <w:num w:numId="18">
    <w:abstractNumId w:val="15"/>
  </w:num>
  <w:num w:numId="19">
    <w:abstractNumId w:val="37"/>
  </w:num>
  <w:num w:numId="20">
    <w:abstractNumId w:val="9"/>
  </w:num>
  <w:num w:numId="21">
    <w:abstractNumId w:val="7"/>
  </w:num>
  <w:num w:numId="22">
    <w:abstractNumId w:val="27"/>
  </w:num>
  <w:num w:numId="23">
    <w:abstractNumId w:val="12"/>
  </w:num>
  <w:num w:numId="24">
    <w:abstractNumId w:val="21"/>
  </w:num>
  <w:num w:numId="25">
    <w:abstractNumId w:val="28"/>
  </w:num>
  <w:num w:numId="26">
    <w:abstractNumId w:val="29"/>
  </w:num>
  <w:num w:numId="27">
    <w:abstractNumId w:val="1"/>
  </w:num>
  <w:num w:numId="28">
    <w:abstractNumId w:val="10"/>
  </w:num>
  <w:num w:numId="29">
    <w:abstractNumId w:val="20"/>
  </w:num>
  <w:num w:numId="30">
    <w:abstractNumId w:val="11"/>
  </w:num>
  <w:num w:numId="31">
    <w:abstractNumId w:val="2"/>
  </w:num>
  <w:num w:numId="32">
    <w:abstractNumId w:val="18"/>
  </w:num>
  <w:num w:numId="33">
    <w:abstractNumId w:val="23"/>
  </w:num>
  <w:num w:numId="34">
    <w:abstractNumId w:val="24"/>
  </w:num>
  <w:num w:numId="35">
    <w:abstractNumId w:val="31"/>
  </w:num>
  <w:num w:numId="36">
    <w:abstractNumId w:val="33"/>
  </w:num>
  <w:num w:numId="37">
    <w:abstractNumId w:val="25"/>
  </w:num>
  <w:num w:numId="38">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drawingGridHorizontalSpacing w:val="110"/>
  <w:displayHorizontalDrawingGridEvery w:val="2"/>
  <w:characterSpacingControl w:val="doNotCompress"/>
  <w:compat>
    <w:useFELayout/>
  </w:compat>
  <w:rsids>
    <w:rsidRoot w:val="00E602C4"/>
    <w:rsid w:val="00015B4D"/>
    <w:rsid w:val="007B14DD"/>
    <w:rsid w:val="00AE21E4"/>
    <w:rsid w:val="00BC1F8A"/>
    <w:rsid w:val="00C57C9F"/>
    <w:rsid w:val="00C7133A"/>
    <w:rsid w:val="00C809D4"/>
    <w:rsid w:val="00DF3256"/>
    <w:rsid w:val="00E602C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15B4D"/>
  </w:style>
  <w:style w:type="paragraph" w:styleId="Heading3">
    <w:name w:val="heading 3"/>
    <w:basedOn w:val="Normal"/>
    <w:link w:val="Heading3Char"/>
    <w:uiPriority w:val="9"/>
    <w:qFormat/>
    <w:rsid w:val="00E602C4"/>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E602C4"/>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link w:val="Heading5Char"/>
    <w:uiPriority w:val="9"/>
    <w:qFormat/>
    <w:rsid w:val="00E602C4"/>
    <w:pPr>
      <w:spacing w:before="100" w:beforeAutospacing="1" w:after="100" w:afterAutospacing="1" w:line="240" w:lineRule="auto"/>
      <w:outlineLvl w:val="4"/>
    </w:pPr>
    <w:rPr>
      <w:rFonts w:ascii="Times New Roman" w:eastAsia="Times New Roman" w:hAnsi="Times New Roman" w:cs="Times New Roman"/>
      <w:b/>
      <w:bCs/>
      <w:sz w:val="20"/>
      <w:szCs w:val="20"/>
    </w:rPr>
  </w:style>
  <w:style w:type="paragraph" w:styleId="Heading6">
    <w:name w:val="heading 6"/>
    <w:basedOn w:val="Normal"/>
    <w:link w:val="Heading6Char"/>
    <w:uiPriority w:val="9"/>
    <w:qFormat/>
    <w:rsid w:val="00E602C4"/>
    <w:pPr>
      <w:spacing w:before="100" w:beforeAutospacing="1" w:after="100" w:afterAutospacing="1" w:line="240" w:lineRule="auto"/>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602C4"/>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E602C4"/>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E602C4"/>
    <w:rPr>
      <w:rFonts w:ascii="Times New Roman" w:eastAsia="Times New Roman" w:hAnsi="Times New Roman" w:cs="Times New Roman"/>
      <w:b/>
      <w:bCs/>
      <w:sz w:val="20"/>
      <w:szCs w:val="20"/>
    </w:rPr>
  </w:style>
  <w:style w:type="character" w:customStyle="1" w:styleId="Heading6Char">
    <w:name w:val="Heading 6 Char"/>
    <w:basedOn w:val="DefaultParagraphFont"/>
    <w:link w:val="Heading6"/>
    <w:uiPriority w:val="9"/>
    <w:rsid w:val="00E602C4"/>
    <w:rPr>
      <w:rFonts w:ascii="Times New Roman" w:eastAsia="Times New Roman" w:hAnsi="Times New Roman" w:cs="Times New Roman"/>
      <w:b/>
      <w:bCs/>
      <w:sz w:val="15"/>
      <w:szCs w:val="15"/>
    </w:rPr>
  </w:style>
  <w:style w:type="paragraph" w:styleId="NormalWeb">
    <w:name w:val="Normal (Web)"/>
    <w:basedOn w:val="Normal"/>
    <w:uiPriority w:val="99"/>
    <w:semiHidden/>
    <w:unhideWhenUsed/>
    <w:rsid w:val="00E602C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602C4"/>
    <w:rPr>
      <w:b/>
      <w:bCs/>
    </w:rPr>
  </w:style>
  <w:style w:type="character" w:customStyle="1" w:styleId="overflow-hidden">
    <w:name w:val="overflow-hidden"/>
    <w:basedOn w:val="DefaultParagraphFont"/>
    <w:rsid w:val="00E602C4"/>
  </w:style>
  <w:style w:type="character" w:styleId="HTMLCode">
    <w:name w:val="HTML Code"/>
    <w:basedOn w:val="DefaultParagraphFont"/>
    <w:uiPriority w:val="99"/>
    <w:semiHidden/>
    <w:unhideWhenUsed/>
    <w:rsid w:val="00E602C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E21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E21E4"/>
    <w:rPr>
      <w:rFonts w:ascii="Courier New" w:eastAsia="Times New Roman" w:hAnsi="Courier New" w:cs="Courier New"/>
      <w:sz w:val="20"/>
      <w:szCs w:val="20"/>
    </w:rPr>
  </w:style>
  <w:style w:type="character" w:customStyle="1" w:styleId="hljs-keyword">
    <w:name w:val="hljs-keyword"/>
    <w:basedOn w:val="DefaultParagraphFont"/>
    <w:rsid w:val="00AE21E4"/>
  </w:style>
  <w:style w:type="character" w:customStyle="1" w:styleId="hljs-type">
    <w:name w:val="hljs-type"/>
    <w:basedOn w:val="DefaultParagraphFont"/>
    <w:rsid w:val="00AE21E4"/>
  </w:style>
  <w:style w:type="character" w:customStyle="1" w:styleId="hljs-number">
    <w:name w:val="hljs-number"/>
    <w:basedOn w:val="DefaultParagraphFont"/>
    <w:rsid w:val="00AE21E4"/>
  </w:style>
  <w:style w:type="character" w:customStyle="1" w:styleId="hljs-string">
    <w:name w:val="hljs-string"/>
    <w:basedOn w:val="DefaultParagraphFont"/>
    <w:rsid w:val="00AE21E4"/>
  </w:style>
  <w:style w:type="character" w:customStyle="1" w:styleId="hljs-operator">
    <w:name w:val="hljs-operator"/>
    <w:basedOn w:val="DefaultParagraphFont"/>
    <w:rsid w:val="00AE21E4"/>
  </w:style>
  <w:style w:type="character" w:customStyle="1" w:styleId="hljs-builtin">
    <w:name w:val="hljs-built_in"/>
    <w:basedOn w:val="DefaultParagraphFont"/>
    <w:rsid w:val="00AE21E4"/>
  </w:style>
  <w:style w:type="character" w:customStyle="1" w:styleId="hljs-variable">
    <w:name w:val="hljs-variable"/>
    <w:basedOn w:val="DefaultParagraphFont"/>
    <w:rsid w:val="00AE21E4"/>
  </w:style>
  <w:style w:type="paragraph" w:styleId="ListParagraph">
    <w:name w:val="List Paragraph"/>
    <w:basedOn w:val="Normal"/>
    <w:uiPriority w:val="34"/>
    <w:qFormat/>
    <w:rsid w:val="007B14DD"/>
    <w:pPr>
      <w:ind w:left="720"/>
      <w:contextualSpacing/>
    </w:pPr>
  </w:style>
</w:styles>
</file>

<file path=word/webSettings.xml><?xml version="1.0" encoding="utf-8"?>
<w:webSettings xmlns:r="http://schemas.openxmlformats.org/officeDocument/2006/relationships" xmlns:w="http://schemas.openxmlformats.org/wordprocessingml/2006/main">
  <w:divs>
    <w:div w:id="66461896">
      <w:bodyDiv w:val="1"/>
      <w:marLeft w:val="0"/>
      <w:marRight w:val="0"/>
      <w:marTop w:val="0"/>
      <w:marBottom w:val="0"/>
      <w:divBdr>
        <w:top w:val="none" w:sz="0" w:space="0" w:color="auto"/>
        <w:left w:val="none" w:sz="0" w:space="0" w:color="auto"/>
        <w:bottom w:val="none" w:sz="0" w:space="0" w:color="auto"/>
        <w:right w:val="none" w:sz="0" w:space="0" w:color="auto"/>
      </w:divBdr>
      <w:divsChild>
        <w:div w:id="1946422847">
          <w:marLeft w:val="0"/>
          <w:marRight w:val="0"/>
          <w:marTop w:val="0"/>
          <w:marBottom w:val="0"/>
          <w:divBdr>
            <w:top w:val="none" w:sz="0" w:space="0" w:color="auto"/>
            <w:left w:val="none" w:sz="0" w:space="0" w:color="auto"/>
            <w:bottom w:val="none" w:sz="0" w:space="0" w:color="auto"/>
            <w:right w:val="none" w:sz="0" w:space="0" w:color="auto"/>
          </w:divBdr>
          <w:divsChild>
            <w:div w:id="989212350">
              <w:marLeft w:val="0"/>
              <w:marRight w:val="0"/>
              <w:marTop w:val="0"/>
              <w:marBottom w:val="0"/>
              <w:divBdr>
                <w:top w:val="none" w:sz="0" w:space="0" w:color="auto"/>
                <w:left w:val="none" w:sz="0" w:space="0" w:color="auto"/>
                <w:bottom w:val="none" w:sz="0" w:space="0" w:color="auto"/>
                <w:right w:val="none" w:sz="0" w:space="0" w:color="auto"/>
              </w:divBdr>
            </w:div>
            <w:div w:id="1963613298">
              <w:marLeft w:val="0"/>
              <w:marRight w:val="0"/>
              <w:marTop w:val="0"/>
              <w:marBottom w:val="0"/>
              <w:divBdr>
                <w:top w:val="none" w:sz="0" w:space="0" w:color="auto"/>
                <w:left w:val="none" w:sz="0" w:space="0" w:color="auto"/>
                <w:bottom w:val="none" w:sz="0" w:space="0" w:color="auto"/>
                <w:right w:val="none" w:sz="0" w:space="0" w:color="auto"/>
              </w:divBdr>
              <w:divsChild>
                <w:div w:id="60295292">
                  <w:marLeft w:val="0"/>
                  <w:marRight w:val="0"/>
                  <w:marTop w:val="0"/>
                  <w:marBottom w:val="0"/>
                  <w:divBdr>
                    <w:top w:val="none" w:sz="0" w:space="0" w:color="auto"/>
                    <w:left w:val="none" w:sz="0" w:space="0" w:color="auto"/>
                    <w:bottom w:val="none" w:sz="0" w:space="0" w:color="auto"/>
                    <w:right w:val="none" w:sz="0" w:space="0" w:color="auto"/>
                  </w:divBdr>
                  <w:divsChild>
                    <w:div w:id="1127814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482956">
              <w:marLeft w:val="0"/>
              <w:marRight w:val="0"/>
              <w:marTop w:val="0"/>
              <w:marBottom w:val="0"/>
              <w:divBdr>
                <w:top w:val="none" w:sz="0" w:space="0" w:color="auto"/>
                <w:left w:val="none" w:sz="0" w:space="0" w:color="auto"/>
                <w:bottom w:val="none" w:sz="0" w:space="0" w:color="auto"/>
                <w:right w:val="none" w:sz="0" w:space="0" w:color="auto"/>
              </w:divBdr>
            </w:div>
          </w:divsChild>
        </w:div>
        <w:div w:id="195123250">
          <w:marLeft w:val="0"/>
          <w:marRight w:val="0"/>
          <w:marTop w:val="0"/>
          <w:marBottom w:val="0"/>
          <w:divBdr>
            <w:top w:val="none" w:sz="0" w:space="0" w:color="auto"/>
            <w:left w:val="none" w:sz="0" w:space="0" w:color="auto"/>
            <w:bottom w:val="none" w:sz="0" w:space="0" w:color="auto"/>
            <w:right w:val="none" w:sz="0" w:space="0" w:color="auto"/>
          </w:divBdr>
          <w:divsChild>
            <w:div w:id="170217416">
              <w:marLeft w:val="0"/>
              <w:marRight w:val="0"/>
              <w:marTop w:val="0"/>
              <w:marBottom w:val="0"/>
              <w:divBdr>
                <w:top w:val="none" w:sz="0" w:space="0" w:color="auto"/>
                <w:left w:val="none" w:sz="0" w:space="0" w:color="auto"/>
                <w:bottom w:val="none" w:sz="0" w:space="0" w:color="auto"/>
                <w:right w:val="none" w:sz="0" w:space="0" w:color="auto"/>
              </w:divBdr>
            </w:div>
            <w:div w:id="926426118">
              <w:marLeft w:val="0"/>
              <w:marRight w:val="0"/>
              <w:marTop w:val="0"/>
              <w:marBottom w:val="0"/>
              <w:divBdr>
                <w:top w:val="none" w:sz="0" w:space="0" w:color="auto"/>
                <w:left w:val="none" w:sz="0" w:space="0" w:color="auto"/>
                <w:bottom w:val="none" w:sz="0" w:space="0" w:color="auto"/>
                <w:right w:val="none" w:sz="0" w:space="0" w:color="auto"/>
              </w:divBdr>
              <w:divsChild>
                <w:div w:id="817966088">
                  <w:marLeft w:val="0"/>
                  <w:marRight w:val="0"/>
                  <w:marTop w:val="0"/>
                  <w:marBottom w:val="0"/>
                  <w:divBdr>
                    <w:top w:val="none" w:sz="0" w:space="0" w:color="auto"/>
                    <w:left w:val="none" w:sz="0" w:space="0" w:color="auto"/>
                    <w:bottom w:val="none" w:sz="0" w:space="0" w:color="auto"/>
                    <w:right w:val="none" w:sz="0" w:space="0" w:color="auto"/>
                  </w:divBdr>
                  <w:divsChild>
                    <w:div w:id="1554610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221433">
              <w:marLeft w:val="0"/>
              <w:marRight w:val="0"/>
              <w:marTop w:val="0"/>
              <w:marBottom w:val="0"/>
              <w:divBdr>
                <w:top w:val="none" w:sz="0" w:space="0" w:color="auto"/>
                <w:left w:val="none" w:sz="0" w:space="0" w:color="auto"/>
                <w:bottom w:val="none" w:sz="0" w:space="0" w:color="auto"/>
                <w:right w:val="none" w:sz="0" w:space="0" w:color="auto"/>
              </w:divBdr>
            </w:div>
          </w:divsChild>
        </w:div>
        <w:div w:id="2052919941">
          <w:marLeft w:val="0"/>
          <w:marRight w:val="0"/>
          <w:marTop w:val="0"/>
          <w:marBottom w:val="0"/>
          <w:divBdr>
            <w:top w:val="none" w:sz="0" w:space="0" w:color="auto"/>
            <w:left w:val="none" w:sz="0" w:space="0" w:color="auto"/>
            <w:bottom w:val="none" w:sz="0" w:space="0" w:color="auto"/>
            <w:right w:val="none" w:sz="0" w:space="0" w:color="auto"/>
          </w:divBdr>
          <w:divsChild>
            <w:div w:id="759301892">
              <w:marLeft w:val="0"/>
              <w:marRight w:val="0"/>
              <w:marTop w:val="0"/>
              <w:marBottom w:val="0"/>
              <w:divBdr>
                <w:top w:val="none" w:sz="0" w:space="0" w:color="auto"/>
                <w:left w:val="none" w:sz="0" w:space="0" w:color="auto"/>
                <w:bottom w:val="none" w:sz="0" w:space="0" w:color="auto"/>
                <w:right w:val="none" w:sz="0" w:space="0" w:color="auto"/>
              </w:divBdr>
            </w:div>
            <w:div w:id="1439982906">
              <w:marLeft w:val="0"/>
              <w:marRight w:val="0"/>
              <w:marTop w:val="0"/>
              <w:marBottom w:val="0"/>
              <w:divBdr>
                <w:top w:val="none" w:sz="0" w:space="0" w:color="auto"/>
                <w:left w:val="none" w:sz="0" w:space="0" w:color="auto"/>
                <w:bottom w:val="none" w:sz="0" w:space="0" w:color="auto"/>
                <w:right w:val="none" w:sz="0" w:space="0" w:color="auto"/>
              </w:divBdr>
              <w:divsChild>
                <w:div w:id="1744526985">
                  <w:marLeft w:val="0"/>
                  <w:marRight w:val="0"/>
                  <w:marTop w:val="0"/>
                  <w:marBottom w:val="0"/>
                  <w:divBdr>
                    <w:top w:val="none" w:sz="0" w:space="0" w:color="auto"/>
                    <w:left w:val="none" w:sz="0" w:space="0" w:color="auto"/>
                    <w:bottom w:val="none" w:sz="0" w:space="0" w:color="auto"/>
                    <w:right w:val="none" w:sz="0" w:space="0" w:color="auto"/>
                  </w:divBdr>
                  <w:divsChild>
                    <w:div w:id="104256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49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709770">
      <w:bodyDiv w:val="1"/>
      <w:marLeft w:val="0"/>
      <w:marRight w:val="0"/>
      <w:marTop w:val="0"/>
      <w:marBottom w:val="0"/>
      <w:divBdr>
        <w:top w:val="none" w:sz="0" w:space="0" w:color="auto"/>
        <w:left w:val="none" w:sz="0" w:space="0" w:color="auto"/>
        <w:bottom w:val="none" w:sz="0" w:space="0" w:color="auto"/>
        <w:right w:val="none" w:sz="0" w:space="0" w:color="auto"/>
      </w:divBdr>
      <w:divsChild>
        <w:div w:id="1650984876">
          <w:marLeft w:val="0"/>
          <w:marRight w:val="0"/>
          <w:marTop w:val="0"/>
          <w:marBottom w:val="0"/>
          <w:divBdr>
            <w:top w:val="none" w:sz="0" w:space="0" w:color="auto"/>
            <w:left w:val="none" w:sz="0" w:space="0" w:color="auto"/>
            <w:bottom w:val="none" w:sz="0" w:space="0" w:color="auto"/>
            <w:right w:val="none" w:sz="0" w:space="0" w:color="auto"/>
          </w:divBdr>
          <w:divsChild>
            <w:div w:id="688990570">
              <w:marLeft w:val="0"/>
              <w:marRight w:val="0"/>
              <w:marTop w:val="0"/>
              <w:marBottom w:val="0"/>
              <w:divBdr>
                <w:top w:val="none" w:sz="0" w:space="0" w:color="auto"/>
                <w:left w:val="none" w:sz="0" w:space="0" w:color="auto"/>
                <w:bottom w:val="none" w:sz="0" w:space="0" w:color="auto"/>
                <w:right w:val="none" w:sz="0" w:space="0" w:color="auto"/>
              </w:divBdr>
            </w:div>
            <w:div w:id="406458443">
              <w:marLeft w:val="0"/>
              <w:marRight w:val="0"/>
              <w:marTop w:val="0"/>
              <w:marBottom w:val="0"/>
              <w:divBdr>
                <w:top w:val="none" w:sz="0" w:space="0" w:color="auto"/>
                <w:left w:val="none" w:sz="0" w:space="0" w:color="auto"/>
                <w:bottom w:val="none" w:sz="0" w:space="0" w:color="auto"/>
                <w:right w:val="none" w:sz="0" w:space="0" w:color="auto"/>
              </w:divBdr>
              <w:divsChild>
                <w:div w:id="289701444">
                  <w:marLeft w:val="0"/>
                  <w:marRight w:val="0"/>
                  <w:marTop w:val="0"/>
                  <w:marBottom w:val="0"/>
                  <w:divBdr>
                    <w:top w:val="none" w:sz="0" w:space="0" w:color="auto"/>
                    <w:left w:val="none" w:sz="0" w:space="0" w:color="auto"/>
                    <w:bottom w:val="none" w:sz="0" w:space="0" w:color="auto"/>
                    <w:right w:val="none" w:sz="0" w:space="0" w:color="auto"/>
                  </w:divBdr>
                  <w:divsChild>
                    <w:div w:id="1580748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018955">
              <w:marLeft w:val="0"/>
              <w:marRight w:val="0"/>
              <w:marTop w:val="0"/>
              <w:marBottom w:val="0"/>
              <w:divBdr>
                <w:top w:val="none" w:sz="0" w:space="0" w:color="auto"/>
                <w:left w:val="none" w:sz="0" w:space="0" w:color="auto"/>
                <w:bottom w:val="none" w:sz="0" w:space="0" w:color="auto"/>
                <w:right w:val="none" w:sz="0" w:space="0" w:color="auto"/>
              </w:divBdr>
            </w:div>
          </w:divsChild>
        </w:div>
        <w:div w:id="2092578823">
          <w:marLeft w:val="0"/>
          <w:marRight w:val="0"/>
          <w:marTop w:val="0"/>
          <w:marBottom w:val="0"/>
          <w:divBdr>
            <w:top w:val="none" w:sz="0" w:space="0" w:color="auto"/>
            <w:left w:val="none" w:sz="0" w:space="0" w:color="auto"/>
            <w:bottom w:val="none" w:sz="0" w:space="0" w:color="auto"/>
            <w:right w:val="none" w:sz="0" w:space="0" w:color="auto"/>
          </w:divBdr>
          <w:divsChild>
            <w:div w:id="1739547704">
              <w:marLeft w:val="0"/>
              <w:marRight w:val="0"/>
              <w:marTop w:val="0"/>
              <w:marBottom w:val="0"/>
              <w:divBdr>
                <w:top w:val="none" w:sz="0" w:space="0" w:color="auto"/>
                <w:left w:val="none" w:sz="0" w:space="0" w:color="auto"/>
                <w:bottom w:val="none" w:sz="0" w:space="0" w:color="auto"/>
                <w:right w:val="none" w:sz="0" w:space="0" w:color="auto"/>
              </w:divBdr>
            </w:div>
            <w:div w:id="616373127">
              <w:marLeft w:val="0"/>
              <w:marRight w:val="0"/>
              <w:marTop w:val="0"/>
              <w:marBottom w:val="0"/>
              <w:divBdr>
                <w:top w:val="none" w:sz="0" w:space="0" w:color="auto"/>
                <w:left w:val="none" w:sz="0" w:space="0" w:color="auto"/>
                <w:bottom w:val="none" w:sz="0" w:space="0" w:color="auto"/>
                <w:right w:val="none" w:sz="0" w:space="0" w:color="auto"/>
              </w:divBdr>
              <w:divsChild>
                <w:div w:id="852573112">
                  <w:marLeft w:val="0"/>
                  <w:marRight w:val="0"/>
                  <w:marTop w:val="0"/>
                  <w:marBottom w:val="0"/>
                  <w:divBdr>
                    <w:top w:val="none" w:sz="0" w:space="0" w:color="auto"/>
                    <w:left w:val="none" w:sz="0" w:space="0" w:color="auto"/>
                    <w:bottom w:val="none" w:sz="0" w:space="0" w:color="auto"/>
                    <w:right w:val="none" w:sz="0" w:space="0" w:color="auto"/>
                  </w:divBdr>
                  <w:divsChild>
                    <w:div w:id="1899512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750409">
              <w:marLeft w:val="0"/>
              <w:marRight w:val="0"/>
              <w:marTop w:val="0"/>
              <w:marBottom w:val="0"/>
              <w:divBdr>
                <w:top w:val="none" w:sz="0" w:space="0" w:color="auto"/>
                <w:left w:val="none" w:sz="0" w:space="0" w:color="auto"/>
                <w:bottom w:val="none" w:sz="0" w:space="0" w:color="auto"/>
                <w:right w:val="none" w:sz="0" w:space="0" w:color="auto"/>
              </w:divBdr>
            </w:div>
          </w:divsChild>
        </w:div>
        <w:div w:id="3409014">
          <w:marLeft w:val="0"/>
          <w:marRight w:val="0"/>
          <w:marTop w:val="0"/>
          <w:marBottom w:val="0"/>
          <w:divBdr>
            <w:top w:val="none" w:sz="0" w:space="0" w:color="auto"/>
            <w:left w:val="none" w:sz="0" w:space="0" w:color="auto"/>
            <w:bottom w:val="none" w:sz="0" w:space="0" w:color="auto"/>
            <w:right w:val="none" w:sz="0" w:space="0" w:color="auto"/>
          </w:divBdr>
          <w:divsChild>
            <w:div w:id="1813253882">
              <w:marLeft w:val="0"/>
              <w:marRight w:val="0"/>
              <w:marTop w:val="0"/>
              <w:marBottom w:val="0"/>
              <w:divBdr>
                <w:top w:val="none" w:sz="0" w:space="0" w:color="auto"/>
                <w:left w:val="none" w:sz="0" w:space="0" w:color="auto"/>
                <w:bottom w:val="none" w:sz="0" w:space="0" w:color="auto"/>
                <w:right w:val="none" w:sz="0" w:space="0" w:color="auto"/>
              </w:divBdr>
            </w:div>
            <w:div w:id="554194334">
              <w:marLeft w:val="0"/>
              <w:marRight w:val="0"/>
              <w:marTop w:val="0"/>
              <w:marBottom w:val="0"/>
              <w:divBdr>
                <w:top w:val="none" w:sz="0" w:space="0" w:color="auto"/>
                <w:left w:val="none" w:sz="0" w:space="0" w:color="auto"/>
                <w:bottom w:val="none" w:sz="0" w:space="0" w:color="auto"/>
                <w:right w:val="none" w:sz="0" w:space="0" w:color="auto"/>
              </w:divBdr>
              <w:divsChild>
                <w:div w:id="204341299">
                  <w:marLeft w:val="0"/>
                  <w:marRight w:val="0"/>
                  <w:marTop w:val="0"/>
                  <w:marBottom w:val="0"/>
                  <w:divBdr>
                    <w:top w:val="none" w:sz="0" w:space="0" w:color="auto"/>
                    <w:left w:val="none" w:sz="0" w:space="0" w:color="auto"/>
                    <w:bottom w:val="none" w:sz="0" w:space="0" w:color="auto"/>
                    <w:right w:val="none" w:sz="0" w:space="0" w:color="auto"/>
                  </w:divBdr>
                  <w:divsChild>
                    <w:div w:id="434832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735432">
              <w:marLeft w:val="0"/>
              <w:marRight w:val="0"/>
              <w:marTop w:val="0"/>
              <w:marBottom w:val="0"/>
              <w:divBdr>
                <w:top w:val="none" w:sz="0" w:space="0" w:color="auto"/>
                <w:left w:val="none" w:sz="0" w:space="0" w:color="auto"/>
                <w:bottom w:val="none" w:sz="0" w:space="0" w:color="auto"/>
                <w:right w:val="none" w:sz="0" w:space="0" w:color="auto"/>
              </w:divBdr>
            </w:div>
          </w:divsChild>
        </w:div>
        <w:div w:id="2124572110">
          <w:marLeft w:val="0"/>
          <w:marRight w:val="0"/>
          <w:marTop w:val="0"/>
          <w:marBottom w:val="0"/>
          <w:divBdr>
            <w:top w:val="none" w:sz="0" w:space="0" w:color="auto"/>
            <w:left w:val="none" w:sz="0" w:space="0" w:color="auto"/>
            <w:bottom w:val="none" w:sz="0" w:space="0" w:color="auto"/>
            <w:right w:val="none" w:sz="0" w:space="0" w:color="auto"/>
          </w:divBdr>
          <w:divsChild>
            <w:div w:id="357898395">
              <w:marLeft w:val="0"/>
              <w:marRight w:val="0"/>
              <w:marTop w:val="0"/>
              <w:marBottom w:val="0"/>
              <w:divBdr>
                <w:top w:val="none" w:sz="0" w:space="0" w:color="auto"/>
                <w:left w:val="none" w:sz="0" w:space="0" w:color="auto"/>
                <w:bottom w:val="none" w:sz="0" w:space="0" w:color="auto"/>
                <w:right w:val="none" w:sz="0" w:space="0" w:color="auto"/>
              </w:divBdr>
            </w:div>
            <w:div w:id="4479824">
              <w:marLeft w:val="0"/>
              <w:marRight w:val="0"/>
              <w:marTop w:val="0"/>
              <w:marBottom w:val="0"/>
              <w:divBdr>
                <w:top w:val="none" w:sz="0" w:space="0" w:color="auto"/>
                <w:left w:val="none" w:sz="0" w:space="0" w:color="auto"/>
                <w:bottom w:val="none" w:sz="0" w:space="0" w:color="auto"/>
                <w:right w:val="none" w:sz="0" w:space="0" w:color="auto"/>
              </w:divBdr>
              <w:divsChild>
                <w:div w:id="623081977">
                  <w:marLeft w:val="0"/>
                  <w:marRight w:val="0"/>
                  <w:marTop w:val="0"/>
                  <w:marBottom w:val="0"/>
                  <w:divBdr>
                    <w:top w:val="none" w:sz="0" w:space="0" w:color="auto"/>
                    <w:left w:val="none" w:sz="0" w:space="0" w:color="auto"/>
                    <w:bottom w:val="none" w:sz="0" w:space="0" w:color="auto"/>
                    <w:right w:val="none" w:sz="0" w:space="0" w:color="auto"/>
                  </w:divBdr>
                  <w:divsChild>
                    <w:div w:id="2081901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818993">
              <w:marLeft w:val="0"/>
              <w:marRight w:val="0"/>
              <w:marTop w:val="0"/>
              <w:marBottom w:val="0"/>
              <w:divBdr>
                <w:top w:val="none" w:sz="0" w:space="0" w:color="auto"/>
                <w:left w:val="none" w:sz="0" w:space="0" w:color="auto"/>
                <w:bottom w:val="none" w:sz="0" w:space="0" w:color="auto"/>
                <w:right w:val="none" w:sz="0" w:space="0" w:color="auto"/>
              </w:divBdr>
            </w:div>
          </w:divsChild>
        </w:div>
        <w:div w:id="737820805">
          <w:marLeft w:val="0"/>
          <w:marRight w:val="0"/>
          <w:marTop w:val="0"/>
          <w:marBottom w:val="0"/>
          <w:divBdr>
            <w:top w:val="none" w:sz="0" w:space="0" w:color="auto"/>
            <w:left w:val="none" w:sz="0" w:space="0" w:color="auto"/>
            <w:bottom w:val="none" w:sz="0" w:space="0" w:color="auto"/>
            <w:right w:val="none" w:sz="0" w:space="0" w:color="auto"/>
          </w:divBdr>
          <w:divsChild>
            <w:div w:id="515534841">
              <w:marLeft w:val="0"/>
              <w:marRight w:val="0"/>
              <w:marTop w:val="0"/>
              <w:marBottom w:val="0"/>
              <w:divBdr>
                <w:top w:val="none" w:sz="0" w:space="0" w:color="auto"/>
                <w:left w:val="none" w:sz="0" w:space="0" w:color="auto"/>
                <w:bottom w:val="none" w:sz="0" w:space="0" w:color="auto"/>
                <w:right w:val="none" w:sz="0" w:space="0" w:color="auto"/>
              </w:divBdr>
            </w:div>
            <w:div w:id="1654137036">
              <w:marLeft w:val="0"/>
              <w:marRight w:val="0"/>
              <w:marTop w:val="0"/>
              <w:marBottom w:val="0"/>
              <w:divBdr>
                <w:top w:val="none" w:sz="0" w:space="0" w:color="auto"/>
                <w:left w:val="none" w:sz="0" w:space="0" w:color="auto"/>
                <w:bottom w:val="none" w:sz="0" w:space="0" w:color="auto"/>
                <w:right w:val="none" w:sz="0" w:space="0" w:color="auto"/>
              </w:divBdr>
              <w:divsChild>
                <w:div w:id="1154296614">
                  <w:marLeft w:val="0"/>
                  <w:marRight w:val="0"/>
                  <w:marTop w:val="0"/>
                  <w:marBottom w:val="0"/>
                  <w:divBdr>
                    <w:top w:val="none" w:sz="0" w:space="0" w:color="auto"/>
                    <w:left w:val="none" w:sz="0" w:space="0" w:color="auto"/>
                    <w:bottom w:val="none" w:sz="0" w:space="0" w:color="auto"/>
                    <w:right w:val="none" w:sz="0" w:space="0" w:color="auto"/>
                  </w:divBdr>
                  <w:divsChild>
                    <w:div w:id="143563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072071">
              <w:marLeft w:val="0"/>
              <w:marRight w:val="0"/>
              <w:marTop w:val="0"/>
              <w:marBottom w:val="0"/>
              <w:divBdr>
                <w:top w:val="none" w:sz="0" w:space="0" w:color="auto"/>
                <w:left w:val="none" w:sz="0" w:space="0" w:color="auto"/>
                <w:bottom w:val="none" w:sz="0" w:space="0" w:color="auto"/>
                <w:right w:val="none" w:sz="0" w:space="0" w:color="auto"/>
              </w:divBdr>
            </w:div>
          </w:divsChild>
        </w:div>
        <w:div w:id="957681401">
          <w:marLeft w:val="0"/>
          <w:marRight w:val="0"/>
          <w:marTop w:val="0"/>
          <w:marBottom w:val="0"/>
          <w:divBdr>
            <w:top w:val="none" w:sz="0" w:space="0" w:color="auto"/>
            <w:left w:val="none" w:sz="0" w:space="0" w:color="auto"/>
            <w:bottom w:val="none" w:sz="0" w:space="0" w:color="auto"/>
            <w:right w:val="none" w:sz="0" w:space="0" w:color="auto"/>
          </w:divBdr>
          <w:divsChild>
            <w:div w:id="1970747510">
              <w:marLeft w:val="0"/>
              <w:marRight w:val="0"/>
              <w:marTop w:val="0"/>
              <w:marBottom w:val="0"/>
              <w:divBdr>
                <w:top w:val="none" w:sz="0" w:space="0" w:color="auto"/>
                <w:left w:val="none" w:sz="0" w:space="0" w:color="auto"/>
                <w:bottom w:val="none" w:sz="0" w:space="0" w:color="auto"/>
                <w:right w:val="none" w:sz="0" w:space="0" w:color="auto"/>
              </w:divBdr>
            </w:div>
            <w:div w:id="1610239842">
              <w:marLeft w:val="0"/>
              <w:marRight w:val="0"/>
              <w:marTop w:val="0"/>
              <w:marBottom w:val="0"/>
              <w:divBdr>
                <w:top w:val="none" w:sz="0" w:space="0" w:color="auto"/>
                <w:left w:val="none" w:sz="0" w:space="0" w:color="auto"/>
                <w:bottom w:val="none" w:sz="0" w:space="0" w:color="auto"/>
                <w:right w:val="none" w:sz="0" w:space="0" w:color="auto"/>
              </w:divBdr>
              <w:divsChild>
                <w:div w:id="1891575256">
                  <w:marLeft w:val="0"/>
                  <w:marRight w:val="0"/>
                  <w:marTop w:val="0"/>
                  <w:marBottom w:val="0"/>
                  <w:divBdr>
                    <w:top w:val="none" w:sz="0" w:space="0" w:color="auto"/>
                    <w:left w:val="none" w:sz="0" w:space="0" w:color="auto"/>
                    <w:bottom w:val="none" w:sz="0" w:space="0" w:color="auto"/>
                    <w:right w:val="none" w:sz="0" w:space="0" w:color="auto"/>
                  </w:divBdr>
                  <w:divsChild>
                    <w:div w:id="745954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567130">
              <w:marLeft w:val="0"/>
              <w:marRight w:val="0"/>
              <w:marTop w:val="0"/>
              <w:marBottom w:val="0"/>
              <w:divBdr>
                <w:top w:val="none" w:sz="0" w:space="0" w:color="auto"/>
                <w:left w:val="none" w:sz="0" w:space="0" w:color="auto"/>
                <w:bottom w:val="none" w:sz="0" w:space="0" w:color="auto"/>
                <w:right w:val="none" w:sz="0" w:space="0" w:color="auto"/>
              </w:divBdr>
            </w:div>
          </w:divsChild>
        </w:div>
        <w:div w:id="1996179263">
          <w:marLeft w:val="0"/>
          <w:marRight w:val="0"/>
          <w:marTop w:val="0"/>
          <w:marBottom w:val="0"/>
          <w:divBdr>
            <w:top w:val="none" w:sz="0" w:space="0" w:color="auto"/>
            <w:left w:val="none" w:sz="0" w:space="0" w:color="auto"/>
            <w:bottom w:val="none" w:sz="0" w:space="0" w:color="auto"/>
            <w:right w:val="none" w:sz="0" w:space="0" w:color="auto"/>
          </w:divBdr>
          <w:divsChild>
            <w:div w:id="1332953852">
              <w:marLeft w:val="0"/>
              <w:marRight w:val="0"/>
              <w:marTop w:val="0"/>
              <w:marBottom w:val="0"/>
              <w:divBdr>
                <w:top w:val="none" w:sz="0" w:space="0" w:color="auto"/>
                <w:left w:val="none" w:sz="0" w:space="0" w:color="auto"/>
                <w:bottom w:val="none" w:sz="0" w:space="0" w:color="auto"/>
                <w:right w:val="none" w:sz="0" w:space="0" w:color="auto"/>
              </w:divBdr>
            </w:div>
            <w:div w:id="1523864252">
              <w:marLeft w:val="0"/>
              <w:marRight w:val="0"/>
              <w:marTop w:val="0"/>
              <w:marBottom w:val="0"/>
              <w:divBdr>
                <w:top w:val="none" w:sz="0" w:space="0" w:color="auto"/>
                <w:left w:val="none" w:sz="0" w:space="0" w:color="auto"/>
                <w:bottom w:val="none" w:sz="0" w:space="0" w:color="auto"/>
                <w:right w:val="none" w:sz="0" w:space="0" w:color="auto"/>
              </w:divBdr>
              <w:divsChild>
                <w:div w:id="487210421">
                  <w:marLeft w:val="0"/>
                  <w:marRight w:val="0"/>
                  <w:marTop w:val="0"/>
                  <w:marBottom w:val="0"/>
                  <w:divBdr>
                    <w:top w:val="none" w:sz="0" w:space="0" w:color="auto"/>
                    <w:left w:val="none" w:sz="0" w:space="0" w:color="auto"/>
                    <w:bottom w:val="none" w:sz="0" w:space="0" w:color="auto"/>
                    <w:right w:val="none" w:sz="0" w:space="0" w:color="auto"/>
                  </w:divBdr>
                  <w:divsChild>
                    <w:div w:id="119311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717563">
              <w:marLeft w:val="0"/>
              <w:marRight w:val="0"/>
              <w:marTop w:val="0"/>
              <w:marBottom w:val="0"/>
              <w:divBdr>
                <w:top w:val="none" w:sz="0" w:space="0" w:color="auto"/>
                <w:left w:val="none" w:sz="0" w:space="0" w:color="auto"/>
                <w:bottom w:val="none" w:sz="0" w:space="0" w:color="auto"/>
                <w:right w:val="none" w:sz="0" w:space="0" w:color="auto"/>
              </w:divBdr>
            </w:div>
          </w:divsChild>
        </w:div>
        <w:div w:id="1294479814">
          <w:marLeft w:val="0"/>
          <w:marRight w:val="0"/>
          <w:marTop w:val="0"/>
          <w:marBottom w:val="0"/>
          <w:divBdr>
            <w:top w:val="none" w:sz="0" w:space="0" w:color="auto"/>
            <w:left w:val="none" w:sz="0" w:space="0" w:color="auto"/>
            <w:bottom w:val="none" w:sz="0" w:space="0" w:color="auto"/>
            <w:right w:val="none" w:sz="0" w:space="0" w:color="auto"/>
          </w:divBdr>
          <w:divsChild>
            <w:div w:id="1521703155">
              <w:marLeft w:val="0"/>
              <w:marRight w:val="0"/>
              <w:marTop w:val="0"/>
              <w:marBottom w:val="0"/>
              <w:divBdr>
                <w:top w:val="none" w:sz="0" w:space="0" w:color="auto"/>
                <w:left w:val="none" w:sz="0" w:space="0" w:color="auto"/>
                <w:bottom w:val="none" w:sz="0" w:space="0" w:color="auto"/>
                <w:right w:val="none" w:sz="0" w:space="0" w:color="auto"/>
              </w:divBdr>
            </w:div>
            <w:div w:id="2129424071">
              <w:marLeft w:val="0"/>
              <w:marRight w:val="0"/>
              <w:marTop w:val="0"/>
              <w:marBottom w:val="0"/>
              <w:divBdr>
                <w:top w:val="none" w:sz="0" w:space="0" w:color="auto"/>
                <w:left w:val="none" w:sz="0" w:space="0" w:color="auto"/>
                <w:bottom w:val="none" w:sz="0" w:space="0" w:color="auto"/>
                <w:right w:val="none" w:sz="0" w:space="0" w:color="auto"/>
              </w:divBdr>
              <w:divsChild>
                <w:div w:id="1170146701">
                  <w:marLeft w:val="0"/>
                  <w:marRight w:val="0"/>
                  <w:marTop w:val="0"/>
                  <w:marBottom w:val="0"/>
                  <w:divBdr>
                    <w:top w:val="none" w:sz="0" w:space="0" w:color="auto"/>
                    <w:left w:val="none" w:sz="0" w:space="0" w:color="auto"/>
                    <w:bottom w:val="none" w:sz="0" w:space="0" w:color="auto"/>
                    <w:right w:val="none" w:sz="0" w:space="0" w:color="auto"/>
                  </w:divBdr>
                  <w:divsChild>
                    <w:div w:id="207908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139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996782">
      <w:bodyDiv w:val="1"/>
      <w:marLeft w:val="0"/>
      <w:marRight w:val="0"/>
      <w:marTop w:val="0"/>
      <w:marBottom w:val="0"/>
      <w:divBdr>
        <w:top w:val="none" w:sz="0" w:space="0" w:color="auto"/>
        <w:left w:val="none" w:sz="0" w:space="0" w:color="auto"/>
        <w:bottom w:val="none" w:sz="0" w:space="0" w:color="auto"/>
        <w:right w:val="none" w:sz="0" w:space="0" w:color="auto"/>
      </w:divBdr>
    </w:div>
    <w:div w:id="1942255567">
      <w:bodyDiv w:val="1"/>
      <w:marLeft w:val="0"/>
      <w:marRight w:val="0"/>
      <w:marTop w:val="0"/>
      <w:marBottom w:val="0"/>
      <w:divBdr>
        <w:top w:val="none" w:sz="0" w:space="0" w:color="auto"/>
        <w:left w:val="none" w:sz="0" w:space="0" w:color="auto"/>
        <w:bottom w:val="none" w:sz="0" w:space="0" w:color="auto"/>
        <w:right w:val="none" w:sz="0" w:space="0" w:color="auto"/>
      </w:divBdr>
    </w:div>
    <w:div w:id="1979142820">
      <w:bodyDiv w:val="1"/>
      <w:marLeft w:val="0"/>
      <w:marRight w:val="0"/>
      <w:marTop w:val="0"/>
      <w:marBottom w:val="0"/>
      <w:divBdr>
        <w:top w:val="none" w:sz="0" w:space="0" w:color="auto"/>
        <w:left w:val="none" w:sz="0" w:space="0" w:color="auto"/>
        <w:bottom w:val="none" w:sz="0" w:space="0" w:color="auto"/>
        <w:right w:val="none" w:sz="0" w:space="0" w:color="auto"/>
      </w:divBdr>
      <w:divsChild>
        <w:div w:id="1323661067">
          <w:marLeft w:val="0"/>
          <w:marRight w:val="0"/>
          <w:marTop w:val="0"/>
          <w:marBottom w:val="0"/>
          <w:divBdr>
            <w:top w:val="none" w:sz="0" w:space="0" w:color="auto"/>
            <w:left w:val="none" w:sz="0" w:space="0" w:color="auto"/>
            <w:bottom w:val="none" w:sz="0" w:space="0" w:color="auto"/>
            <w:right w:val="none" w:sz="0" w:space="0" w:color="auto"/>
          </w:divBdr>
          <w:divsChild>
            <w:div w:id="1196652751">
              <w:marLeft w:val="0"/>
              <w:marRight w:val="0"/>
              <w:marTop w:val="0"/>
              <w:marBottom w:val="0"/>
              <w:divBdr>
                <w:top w:val="none" w:sz="0" w:space="0" w:color="auto"/>
                <w:left w:val="none" w:sz="0" w:space="0" w:color="auto"/>
                <w:bottom w:val="none" w:sz="0" w:space="0" w:color="auto"/>
                <w:right w:val="none" w:sz="0" w:space="0" w:color="auto"/>
              </w:divBdr>
              <w:divsChild>
                <w:div w:id="2560086">
                  <w:marLeft w:val="0"/>
                  <w:marRight w:val="0"/>
                  <w:marTop w:val="0"/>
                  <w:marBottom w:val="0"/>
                  <w:divBdr>
                    <w:top w:val="none" w:sz="0" w:space="0" w:color="auto"/>
                    <w:left w:val="none" w:sz="0" w:space="0" w:color="auto"/>
                    <w:bottom w:val="none" w:sz="0" w:space="0" w:color="auto"/>
                    <w:right w:val="none" w:sz="0" w:space="0" w:color="auto"/>
                  </w:divBdr>
                  <w:divsChild>
                    <w:div w:id="1473904930">
                      <w:marLeft w:val="0"/>
                      <w:marRight w:val="0"/>
                      <w:marTop w:val="0"/>
                      <w:marBottom w:val="0"/>
                      <w:divBdr>
                        <w:top w:val="none" w:sz="0" w:space="0" w:color="auto"/>
                        <w:left w:val="none" w:sz="0" w:space="0" w:color="auto"/>
                        <w:bottom w:val="none" w:sz="0" w:space="0" w:color="auto"/>
                        <w:right w:val="none" w:sz="0" w:space="0" w:color="auto"/>
                      </w:divBdr>
                      <w:divsChild>
                        <w:div w:id="939989599">
                          <w:marLeft w:val="0"/>
                          <w:marRight w:val="0"/>
                          <w:marTop w:val="0"/>
                          <w:marBottom w:val="0"/>
                          <w:divBdr>
                            <w:top w:val="none" w:sz="0" w:space="0" w:color="auto"/>
                            <w:left w:val="none" w:sz="0" w:space="0" w:color="auto"/>
                            <w:bottom w:val="none" w:sz="0" w:space="0" w:color="auto"/>
                            <w:right w:val="none" w:sz="0" w:space="0" w:color="auto"/>
                          </w:divBdr>
                          <w:divsChild>
                            <w:div w:id="1005859181">
                              <w:marLeft w:val="0"/>
                              <w:marRight w:val="0"/>
                              <w:marTop w:val="0"/>
                              <w:marBottom w:val="0"/>
                              <w:divBdr>
                                <w:top w:val="none" w:sz="0" w:space="0" w:color="auto"/>
                                <w:left w:val="none" w:sz="0" w:space="0" w:color="auto"/>
                                <w:bottom w:val="none" w:sz="0" w:space="0" w:color="auto"/>
                                <w:right w:val="none" w:sz="0" w:space="0" w:color="auto"/>
                              </w:divBdr>
                              <w:divsChild>
                                <w:div w:id="1187133852">
                                  <w:marLeft w:val="0"/>
                                  <w:marRight w:val="0"/>
                                  <w:marTop w:val="0"/>
                                  <w:marBottom w:val="0"/>
                                  <w:divBdr>
                                    <w:top w:val="none" w:sz="0" w:space="0" w:color="auto"/>
                                    <w:left w:val="none" w:sz="0" w:space="0" w:color="auto"/>
                                    <w:bottom w:val="none" w:sz="0" w:space="0" w:color="auto"/>
                                    <w:right w:val="none" w:sz="0" w:space="0" w:color="auto"/>
                                  </w:divBdr>
                                  <w:divsChild>
                                    <w:div w:id="111267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3679011">
                          <w:marLeft w:val="0"/>
                          <w:marRight w:val="0"/>
                          <w:marTop w:val="0"/>
                          <w:marBottom w:val="0"/>
                          <w:divBdr>
                            <w:top w:val="none" w:sz="0" w:space="0" w:color="auto"/>
                            <w:left w:val="none" w:sz="0" w:space="0" w:color="auto"/>
                            <w:bottom w:val="none" w:sz="0" w:space="0" w:color="auto"/>
                            <w:right w:val="none" w:sz="0" w:space="0" w:color="auto"/>
                          </w:divBdr>
                          <w:divsChild>
                            <w:div w:id="1192642765">
                              <w:marLeft w:val="0"/>
                              <w:marRight w:val="0"/>
                              <w:marTop w:val="0"/>
                              <w:marBottom w:val="0"/>
                              <w:divBdr>
                                <w:top w:val="none" w:sz="0" w:space="0" w:color="auto"/>
                                <w:left w:val="none" w:sz="0" w:space="0" w:color="auto"/>
                                <w:bottom w:val="none" w:sz="0" w:space="0" w:color="auto"/>
                                <w:right w:val="none" w:sz="0" w:space="0" w:color="auto"/>
                              </w:divBdr>
                              <w:divsChild>
                                <w:div w:id="2048555662">
                                  <w:marLeft w:val="0"/>
                                  <w:marRight w:val="0"/>
                                  <w:marTop w:val="0"/>
                                  <w:marBottom w:val="0"/>
                                  <w:divBdr>
                                    <w:top w:val="none" w:sz="0" w:space="0" w:color="auto"/>
                                    <w:left w:val="none" w:sz="0" w:space="0" w:color="auto"/>
                                    <w:bottom w:val="none" w:sz="0" w:space="0" w:color="auto"/>
                                    <w:right w:val="none" w:sz="0" w:space="0" w:color="auto"/>
                                  </w:divBdr>
                                  <w:divsChild>
                                    <w:div w:id="825781849">
                                      <w:marLeft w:val="0"/>
                                      <w:marRight w:val="0"/>
                                      <w:marTop w:val="0"/>
                                      <w:marBottom w:val="0"/>
                                      <w:divBdr>
                                        <w:top w:val="none" w:sz="0" w:space="0" w:color="auto"/>
                                        <w:left w:val="none" w:sz="0" w:space="0" w:color="auto"/>
                                        <w:bottom w:val="none" w:sz="0" w:space="0" w:color="auto"/>
                                        <w:right w:val="none" w:sz="0" w:space="0" w:color="auto"/>
                                      </w:divBdr>
                                    </w:div>
                                  </w:divsChild>
                                </w:div>
                                <w:div w:id="1567449951">
                                  <w:marLeft w:val="0"/>
                                  <w:marRight w:val="0"/>
                                  <w:marTop w:val="0"/>
                                  <w:marBottom w:val="0"/>
                                  <w:divBdr>
                                    <w:top w:val="none" w:sz="0" w:space="0" w:color="auto"/>
                                    <w:left w:val="none" w:sz="0" w:space="0" w:color="auto"/>
                                    <w:bottom w:val="none" w:sz="0" w:space="0" w:color="auto"/>
                                    <w:right w:val="none" w:sz="0" w:space="0" w:color="auto"/>
                                  </w:divBdr>
                                  <w:divsChild>
                                    <w:div w:id="126360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40242929">
          <w:marLeft w:val="0"/>
          <w:marRight w:val="0"/>
          <w:marTop w:val="0"/>
          <w:marBottom w:val="0"/>
          <w:divBdr>
            <w:top w:val="none" w:sz="0" w:space="0" w:color="auto"/>
            <w:left w:val="none" w:sz="0" w:space="0" w:color="auto"/>
            <w:bottom w:val="none" w:sz="0" w:space="0" w:color="auto"/>
            <w:right w:val="none" w:sz="0" w:space="0" w:color="auto"/>
          </w:divBdr>
          <w:divsChild>
            <w:div w:id="1445616427">
              <w:marLeft w:val="0"/>
              <w:marRight w:val="0"/>
              <w:marTop w:val="0"/>
              <w:marBottom w:val="0"/>
              <w:divBdr>
                <w:top w:val="none" w:sz="0" w:space="0" w:color="auto"/>
                <w:left w:val="none" w:sz="0" w:space="0" w:color="auto"/>
                <w:bottom w:val="none" w:sz="0" w:space="0" w:color="auto"/>
                <w:right w:val="none" w:sz="0" w:space="0" w:color="auto"/>
              </w:divBdr>
              <w:divsChild>
                <w:div w:id="1384017293">
                  <w:marLeft w:val="0"/>
                  <w:marRight w:val="0"/>
                  <w:marTop w:val="0"/>
                  <w:marBottom w:val="0"/>
                  <w:divBdr>
                    <w:top w:val="none" w:sz="0" w:space="0" w:color="auto"/>
                    <w:left w:val="none" w:sz="0" w:space="0" w:color="auto"/>
                    <w:bottom w:val="none" w:sz="0" w:space="0" w:color="auto"/>
                    <w:right w:val="none" w:sz="0" w:space="0" w:color="auto"/>
                  </w:divBdr>
                  <w:divsChild>
                    <w:div w:id="749812072">
                      <w:marLeft w:val="0"/>
                      <w:marRight w:val="0"/>
                      <w:marTop w:val="0"/>
                      <w:marBottom w:val="0"/>
                      <w:divBdr>
                        <w:top w:val="none" w:sz="0" w:space="0" w:color="auto"/>
                        <w:left w:val="none" w:sz="0" w:space="0" w:color="auto"/>
                        <w:bottom w:val="none" w:sz="0" w:space="0" w:color="auto"/>
                        <w:right w:val="none" w:sz="0" w:space="0" w:color="auto"/>
                      </w:divBdr>
                      <w:divsChild>
                        <w:div w:id="1448501136">
                          <w:marLeft w:val="0"/>
                          <w:marRight w:val="0"/>
                          <w:marTop w:val="0"/>
                          <w:marBottom w:val="0"/>
                          <w:divBdr>
                            <w:top w:val="none" w:sz="0" w:space="0" w:color="auto"/>
                            <w:left w:val="none" w:sz="0" w:space="0" w:color="auto"/>
                            <w:bottom w:val="none" w:sz="0" w:space="0" w:color="auto"/>
                            <w:right w:val="none" w:sz="0" w:space="0" w:color="auto"/>
                          </w:divBdr>
                          <w:divsChild>
                            <w:div w:id="898248733">
                              <w:marLeft w:val="0"/>
                              <w:marRight w:val="0"/>
                              <w:marTop w:val="0"/>
                              <w:marBottom w:val="0"/>
                              <w:divBdr>
                                <w:top w:val="none" w:sz="0" w:space="0" w:color="auto"/>
                                <w:left w:val="none" w:sz="0" w:space="0" w:color="auto"/>
                                <w:bottom w:val="none" w:sz="0" w:space="0" w:color="auto"/>
                                <w:right w:val="none" w:sz="0" w:space="0" w:color="auto"/>
                              </w:divBdr>
                              <w:divsChild>
                                <w:div w:id="1364865646">
                                  <w:marLeft w:val="0"/>
                                  <w:marRight w:val="0"/>
                                  <w:marTop w:val="0"/>
                                  <w:marBottom w:val="0"/>
                                  <w:divBdr>
                                    <w:top w:val="none" w:sz="0" w:space="0" w:color="auto"/>
                                    <w:left w:val="none" w:sz="0" w:space="0" w:color="auto"/>
                                    <w:bottom w:val="none" w:sz="0" w:space="0" w:color="auto"/>
                                    <w:right w:val="none" w:sz="0" w:space="0" w:color="auto"/>
                                  </w:divBdr>
                                  <w:divsChild>
                                    <w:div w:id="862283472">
                                      <w:marLeft w:val="0"/>
                                      <w:marRight w:val="0"/>
                                      <w:marTop w:val="0"/>
                                      <w:marBottom w:val="0"/>
                                      <w:divBdr>
                                        <w:top w:val="none" w:sz="0" w:space="0" w:color="auto"/>
                                        <w:left w:val="none" w:sz="0" w:space="0" w:color="auto"/>
                                        <w:bottom w:val="none" w:sz="0" w:space="0" w:color="auto"/>
                                        <w:right w:val="none" w:sz="0" w:space="0" w:color="auto"/>
                                      </w:divBdr>
                                      <w:divsChild>
                                        <w:div w:id="25563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2442477">
          <w:marLeft w:val="0"/>
          <w:marRight w:val="0"/>
          <w:marTop w:val="0"/>
          <w:marBottom w:val="0"/>
          <w:divBdr>
            <w:top w:val="none" w:sz="0" w:space="0" w:color="auto"/>
            <w:left w:val="none" w:sz="0" w:space="0" w:color="auto"/>
            <w:bottom w:val="none" w:sz="0" w:space="0" w:color="auto"/>
            <w:right w:val="none" w:sz="0" w:space="0" w:color="auto"/>
          </w:divBdr>
          <w:divsChild>
            <w:div w:id="1816143732">
              <w:marLeft w:val="0"/>
              <w:marRight w:val="0"/>
              <w:marTop w:val="0"/>
              <w:marBottom w:val="0"/>
              <w:divBdr>
                <w:top w:val="none" w:sz="0" w:space="0" w:color="auto"/>
                <w:left w:val="none" w:sz="0" w:space="0" w:color="auto"/>
                <w:bottom w:val="none" w:sz="0" w:space="0" w:color="auto"/>
                <w:right w:val="none" w:sz="0" w:space="0" w:color="auto"/>
              </w:divBdr>
              <w:divsChild>
                <w:div w:id="141967194">
                  <w:marLeft w:val="0"/>
                  <w:marRight w:val="0"/>
                  <w:marTop w:val="0"/>
                  <w:marBottom w:val="0"/>
                  <w:divBdr>
                    <w:top w:val="none" w:sz="0" w:space="0" w:color="auto"/>
                    <w:left w:val="none" w:sz="0" w:space="0" w:color="auto"/>
                    <w:bottom w:val="none" w:sz="0" w:space="0" w:color="auto"/>
                    <w:right w:val="none" w:sz="0" w:space="0" w:color="auto"/>
                  </w:divBdr>
                  <w:divsChild>
                    <w:div w:id="861364204">
                      <w:marLeft w:val="0"/>
                      <w:marRight w:val="0"/>
                      <w:marTop w:val="0"/>
                      <w:marBottom w:val="0"/>
                      <w:divBdr>
                        <w:top w:val="none" w:sz="0" w:space="0" w:color="auto"/>
                        <w:left w:val="none" w:sz="0" w:space="0" w:color="auto"/>
                        <w:bottom w:val="none" w:sz="0" w:space="0" w:color="auto"/>
                        <w:right w:val="none" w:sz="0" w:space="0" w:color="auto"/>
                      </w:divBdr>
                      <w:divsChild>
                        <w:div w:id="193275728">
                          <w:marLeft w:val="0"/>
                          <w:marRight w:val="0"/>
                          <w:marTop w:val="0"/>
                          <w:marBottom w:val="0"/>
                          <w:divBdr>
                            <w:top w:val="none" w:sz="0" w:space="0" w:color="auto"/>
                            <w:left w:val="none" w:sz="0" w:space="0" w:color="auto"/>
                            <w:bottom w:val="none" w:sz="0" w:space="0" w:color="auto"/>
                            <w:right w:val="none" w:sz="0" w:space="0" w:color="auto"/>
                          </w:divBdr>
                          <w:divsChild>
                            <w:div w:id="2034380263">
                              <w:marLeft w:val="0"/>
                              <w:marRight w:val="0"/>
                              <w:marTop w:val="0"/>
                              <w:marBottom w:val="0"/>
                              <w:divBdr>
                                <w:top w:val="none" w:sz="0" w:space="0" w:color="auto"/>
                                <w:left w:val="none" w:sz="0" w:space="0" w:color="auto"/>
                                <w:bottom w:val="none" w:sz="0" w:space="0" w:color="auto"/>
                                <w:right w:val="none" w:sz="0" w:space="0" w:color="auto"/>
                              </w:divBdr>
                              <w:divsChild>
                                <w:div w:id="568006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8551846">
                  <w:marLeft w:val="0"/>
                  <w:marRight w:val="0"/>
                  <w:marTop w:val="0"/>
                  <w:marBottom w:val="0"/>
                  <w:divBdr>
                    <w:top w:val="none" w:sz="0" w:space="0" w:color="auto"/>
                    <w:left w:val="none" w:sz="0" w:space="0" w:color="auto"/>
                    <w:bottom w:val="none" w:sz="0" w:space="0" w:color="auto"/>
                    <w:right w:val="none" w:sz="0" w:space="0" w:color="auto"/>
                  </w:divBdr>
                  <w:divsChild>
                    <w:div w:id="1366174749">
                      <w:marLeft w:val="0"/>
                      <w:marRight w:val="0"/>
                      <w:marTop w:val="0"/>
                      <w:marBottom w:val="0"/>
                      <w:divBdr>
                        <w:top w:val="none" w:sz="0" w:space="0" w:color="auto"/>
                        <w:left w:val="none" w:sz="0" w:space="0" w:color="auto"/>
                        <w:bottom w:val="none" w:sz="0" w:space="0" w:color="auto"/>
                        <w:right w:val="none" w:sz="0" w:space="0" w:color="auto"/>
                      </w:divBdr>
                      <w:divsChild>
                        <w:div w:id="460732542">
                          <w:marLeft w:val="0"/>
                          <w:marRight w:val="0"/>
                          <w:marTop w:val="0"/>
                          <w:marBottom w:val="0"/>
                          <w:divBdr>
                            <w:top w:val="none" w:sz="0" w:space="0" w:color="auto"/>
                            <w:left w:val="none" w:sz="0" w:space="0" w:color="auto"/>
                            <w:bottom w:val="none" w:sz="0" w:space="0" w:color="auto"/>
                            <w:right w:val="none" w:sz="0" w:space="0" w:color="auto"/>
                          </w:divBdr>
                          <w:divsChild>
                            <w:div w:id="1019620859">
                              <w:marLeft w:val="0"/>
                              <w:marRight w:val="0"/>
                              <w:marTop w:val="0"/>
                              <w:marBottom w:val="0"/>
                              <w:divBdr>
                                <w:top w:val="none" w:sz="0" w:space="0" w:color="auto"/>
                                <w:left w:val="none" w:sz="0" w:space="0" w:color="auto"/>
                                <w:bottom w:val="none" w:sz="0" w:space="0" w:color="auto"/>
                                <w:right w:val="none" w:sz="0" w:space="0" w:color="auto"/>
                              </w:divBdr>
                              <w:divsChild>
                                <w:div w:id="259946813">
                                  <w:marLeft w:val="0"/>
                                  <w:marRight w:val="0"/>
                                  <w:marTop w:val="0"/>
                                  <w:marBottom w:val="0"/>
                                  <w:divBdr>
                                    <w:top w:val="none" w:sz="0" w:space="0" w:color="auto"/>
                                    <w:left w:val="none" w:sz="0" w:space="0" w:color="auto"/>
                                    <w:bottom w:val="none" w:sz="0" w:space="0" w:color="auto"/>
                                    <w:right w:val="none" w:sz="0" w:space="0" w:color="auto"/>
                                  </w:divBdr>
                                  <w:divsChild>
                                    <w:div w:id="601571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58</TotalTime>
  <Pages>18</Pages>
  <Words>3273</Words>
  <Characters>18658</Characters>
  <Application>Microsoft Office Word</Application>
  <DocSecurity>0</DocSecurity>
  <Lines>155</Lines>
  <Paragraphs>43</Paragraphs>
  <ScaleCrop>false</ScaleCrop>
  <Company/>
  <LinksUpToDate>false</LinksUpToDate>
  <CharactersWithSpaces>21888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Hello</cp:lastModifiedBy>
  <cp:revision>9</cp:revision>
  <dcterms:created xsi:type="dcterms:W3CDTF">2024-09-07T09:59:00Z</dcterms:created>
  <dcterms:modified xsi:type="dcterms:W3CDTF">2024-10-04T12:44:00Z</dcterms:modified>
</cp:coreProperties>
</file>