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5362" w:rsidRPr="007B5362" w:rsidRDefault="00940740" w:rsidP="00940740">
      <w:pPr>
        <w:pStyle w:val="Titre1"/>
        <w:rPr>
          <w:rFonts w:eastAsia="Times New Roman"/>
          <w:lang w:eastAsia="fr-FR"/>
        </w:rPr>
      </w:pPr>
      <w:r>
        <w:rPr>
          <w:rFonts w:eastAsia="Times New Roman"/>
          <w:lang w:eastAsia="fr-FR"/>
        </w:rPr>
        <w:t xml:space="preserve">Techniques </w:t>
      </w:r>
      <w:r w:rsidR="007B5362" w:rsidRPr="007B5362">
        <w:rPr>
          <w:rFonts w:eastAsia="Times New Roman"/>
          <w:lang w:eastAsia="fr-FR"/>
        </w:rPr>
        <w:t>et</w:t>
      </w:r>
      <w:r>
        <w:rPr>
          <w:rFonts w:eastAsia="Times New Roman"/>
          <w:lang w:eastAsia="fr-FR"/>
        </w:rPr>
        <w:t xml:space="preserve"> </w:t>
      </w:r>
      <w:r w:rsidR="00554AFD">
        <w:rPr>
          <w:rFonts w:eastAsia="Times New Roman"/>
          <w:lang w:eastAsia="fr-FR"/>
        </w:rPr>
        <w:t>M</w:t>
      </w:r>
      <w:r>
        <w:rPr>
          <w:rFonts w:eastAsia="Times New Roman"/>
          <w:lang w:eastAsia="fr-FR"/>
        </w:rPr>
        <w:t>éthodes d’</w:t>
      </w:r>
      <w:r w:rsidR="00554AFD">
        <w:rPr>
          <w:rFonts w:eastAsia="Times New Roman"/>
          <w:lang w:eastAsia="fr-FR"/>
        </w:rPr>
        <w:t>Echantillonnage</w:t>
      </w:r>
    </w:p>
    <w:p w:rsidR="007B5362" w:rsidRPr="007B5362" w:rsidRDefault="007B5362" w:rsidP="00940740">
      <w:pPr>
        <w:rPr>
          <w:lang w:eastAsia="fr-FR"/>
        </w:rPr>
      </w:pPr>
      <w:r w:rsidRPr="007B5362">
        <w:rPr>
          <w:lang w:eastAsia="fr-FR"/>
        </w:rPr>
        <w:t>Dr. Ir. Epiphane SODJINOU, présente de façon exhaustive les concepts, techniques et méthodes liés à l’échantillonnage en statistique, particulièrement appliqués aux études quantitatives.</w:t>
      </w:r>
    </w:p>
    <w:p w:rsidR="007B5362" w:rsidRPr="007B5362" w:rsidRDefault="007B5362" w:rsidP="00940740">
      <w:pPr>
        <w:pStyle w:val="Titre1"/>
        <w:rPr>
          <w:rFonts w:eastAsia="Times New Roman"/>
          <w:lang w:eastAsia="fr-FR"/>
        </w:rPr>
      </w:pPr>
      <w:r w:rsidRPr="007B5362">
        <w:rPr>
          <w:rFonts w:eastAsia="Times New Roman"/>
          <w:lang w:eastAsia="fr-FR"/>
        </w:rPr>
        <w:t>1. Clarification des concepts fondamentaux</w:t>
      </w:r>
    </w:p>
    <w:p w:rsidR="007B5362" w:rsidRPr="007B5362" w:rsidRDefault="007B5362" w:rsidP="00940740">
      <w:pPr>
        <w:rPr>
          <w:lang w:eastAsia="fr-FR"/>
        </w:rPr>
      </w:pPr>
      <w:r w:rsidRPr="007B5362">
        <w:rPr>
          <w:lang w:eastAsia="fr-FR"/>
        </w:rPr>
        <w:t>L’</w:t>
      </w:r>
      <w:r w:rsidRPr="007B0A97">
        <w:rPr>
          <w:b/>
          <w:lang w:eastAsia="fr-FR"/>
        </w:rPr>
        <w:t>échantillonnage</w:t>
      </w:r>
      <w:r w:rsidRPr="007B5362">
        <w:rPr>
          <w:lang w:eastAsia="fr-FR"/>
        </w:rPr>
        <w:t xml:space="preserve"> est défini comme le processus de sélection d’un sous-ensemble d’individus à partir d’une population cible, dans le but de réduire les coûts, faciliter la gestion des opérations, accélérer la collecte et le traitement des données, et alléger le fardeau des informateurs. Deux option</w:t>
      </w:r>
      <w:r w:rsidR="00D0135F">
        <w:rPr>
          <w:lang w:eastAsia="fr-FR"/>
        </w:rPr>
        <w:t xml:space="preserve"> </w:t>
      </w:r>
      <w:r w:rsidRPr="007B5362">
        <w:rPr>
          <w:lang w:eastAsia="fr-FR"/>
        </w:rPr>
        <w:t>s existent lors d’une étude : réaliser un recensement (rarement faisable) ou recourir à l’échantillonnage.</w:t>
      </w:r>
    </w:p>
    <w:p w:rsidR="007B5362" w:rsidRPr="007B5362" w:rsidRDefault="007B5362" w:rsidP="00AC16FC">
      <w:pPr>
        <w:rPr>
          <w:lang w:eastAsia="fr-FR"/>
        </w:rPr>
      </w:pPr>
      <w:r w:rsidRPr="007B0A97">
        <w:rPr>
          <w:b/>
          <w:lang w:eastAsia="fr-FR"/>
        </w:rPr>
        <w:t>Un échantillon</w:t>
      </w:r>
      <w:r w:rsidRPr="007B5362">
        <w:rPr>
          <w:lang w:eastAsia="fr-FR"/>
        </w:rPr>
        <w:t xml:space="preserve"> est ce sous-ensemble restreint effectivement </w:t>
      </w:r>
      <w:r w:rsidR="00AC16FC" w:rsidRPr="007B5362">
        <w:rPr>
          <w:lang w:eastAsia="fr-FR"/>
        </w:rPr>
        <w:t>examiner</w:t>
      </w:r>
      <w:r w:rsidRPr="007B5362">
        <w:rPr>
          <w:lang w:eastAsia="fr-FR"/>
        </w:rPr>
        <w:t xml:space="preserve"> par le chercheur. Il doit être représentatif : ses caractéristiques doivent correspondre à celles de la population d’origine. </w:t>
      </w:r>
      <w:r w:rsidRPr="007B0A97">
        <w:rPr>
          <w:b/>
          <w:lang w:eastAsia="fr-FR"/>
        </w:rPr>
        <w:t>La randomisation</w:t>
      </w:r>
      <w:r w:rsidRPr="007B5362">
        <w:rPr>
          <w:lang w:eastAsia="fr-FR"/>
        </w:rPr>
        <w:t xml:space="preserve"> (tirage au hasard) permet de compenser les facteurs de confusion connus ou inconnus. Il est essentiel de bien comprendre la conception et l’exécution du plan d’échantillonnage, car tout écart peut se répercuter sur la qualité des données.</w:t>
      </w:r>
    </w:p>
    <w:p w:rsidR="007B5362" w:rsidRPr="007B5362" w:rsidRDefault="00F8356E" w:rsidP="00F8356E">
      <w:pPr>
        <w:rPr>
          <w:lang w:eastAsia="fr-FR"/>
        </w:rPr>
      </w:pPr>
      <w:r>
        <w:rPr>
          <w:lang w:eastAsia="fr-FR"/>
        </w:rPr>
        <w:t>L</w:t>
      </w:r>
      <w:r w:rsidR="007B5362" w:rsidRPr="007B5362">
        <w:rPr>
          <w:lang w:eastAsia="fr-FR"/>
        </w:rPr>
        <w:t>es biais possibles :</w:t>
      </w:r>
    </w:p>
    <w:p w:rsidR="007B5362" w:rsidRPr="007B5362" w:rsidRDefault="007B5362" w:rsidP="00BA3383">
      <w:pPr>
        <w:pStyle w:val="Paragraphedeliste"/>
        <w:numPr>
          <w:ilvl w:val="0"/>
          <w:numId w:val="1"/>
        </w:numPr>
        <w:rPr>
          <w:lang w:eastAsia="fr-FR"/>
        </w:rPr>
      </w:pPr>
      <w:r w:rsidRPr="00F8356E">
        <w:rPr>
          <w:b/>
          <w:bCs/>
          <w:lang w:eastAsia="fr-FR"/>
        </w:rPr>
        <w:t>Biais de sélection</w:t>
      </w:r>
      <w:r w:rsidRPr="007B5362">
        <w:rPr>
          <w:lang w:eastAsia="fr-FR"/>
        </w:rPr>
        <w:t xml:space="preserve"> : certains groupes sont sur- ou sous-représentés dans l’échantillon.</w:t>
      </w:r>
    </w:p>
    <w:p w:rsidR="007B5362" w:rsidRPr="007B5362" w:rsidRDefault="007B5362" w:rsidP="00BA3383">
      <w:pPr>
        <w:pStyle w:val="Paragraphedeliste"/>
        <w:numPr>
          <w:ilvl w:val="0"/>
          <w:numId w:val="1"/>
        </w:numPr>
        <w:rPr>
          <w:lang w:eastAsia="fr-FR"/>
        </w:rPr>
      </w:pPr>
      <w:r w:rsidRPr="00F8356E">
        <w:rPr>
          <w:b/>
          <w:bCs/>
          <w:lang w:eastAsia="fr-FR"/>
        </w:rPr>
        <w:t>Biais de non-réponse</w:t>
      </w:r>
      <w:r w:rsidRPr="007B5362">
        <w:rPr>
          <w:lang w:eastAsia="fr-FR"/>
        </w:rPr>
        <w:t xml:space="preserve"> : certains individus répondent plus que d’autres, ce qui peut fausser les résultats. Un taux élevé de non-réponse (au-delà de 20-30 %) peut entraîner un biais substantiel.</w:t>
      </w:r>
    </w:p>
    <w:p w:rsidR="007B5362" w:rsidRPr="007B5362" w:rsidRDefault="007B5362" w:rsidP="00F8356E">
      <w:pPr>
        <w:rPr>
          <w:lang w:eastAsia="fr-FR"/>
        </w:rPr>
      </w:pPr>
      <w:r w:rsidRPr="007B5362">
        <w:rPr>
          <w:lang w:eastAsia="fr-FR"/>
        </w:rPr>
        <w:t>La</w:t>
      </w:r>
      <w:r w:rsidRPr="00F8356E">
        <w:rPr>
          <w:b/>
          <w:lang w:eastAsia="fr-FR"/>
        </w:rPr>
        <w:t xml:space="preserve"> population</w:t>
      </w:r>
      <w:r w:rsidRPr="007B5362">
        <w:rPr>
          <w:lang w:eastAsia="fr-FR"/>
        </w:rPr>
        <w:t xml:space="preserve"> est l’ensemble des unités auxquelles s’appliquent les résultats de l’étude. L</w:t>
      </w:r>
      <w:r w:rsidRPr="00F8356E">
        <w:rPr>
          <w:b/>
          <w:lang w:eastAsia="fr-FR"/>
        </w:rPr>
        <w:t>’unité</w:t>
      </w:r>
      <w:r w:rsidRPr="007B5362">
        <w:rPr>
          <w:lang w:eastAsia="fr-FR"/>
        </w:rPr>
        <w:t xml:space="preserve"> d’échantillonnage est chaque membre de la base de sondage, qui doit être la meilleure approximation possible de la population (chaque membre y apparaît une seule fois).</w:t>
      </w:r>
    </w:p>
    <w:p w:rsidR="007B5362" w:rsidRPr="007B5362" w:rsidRDefault="007B5362" w:rsidP="007B0A97">
      <w:pPr>
        <w:pStyle w:val="Titre1"/>
        <w:rPr>
          <w:rFonts w:eastAsia="Times New Roman"/>
          <w:lang w:eastAsia="fr-FR"/>
        </w:rPr>
      </w:pPr>
      <w:r w:rsidRPr="007B5362">
        <w:rPr>
          <w:rFonts w:eastAsia="Times New Roman"/>
          <w:lang w:eastAsia="fr-FR"/>
        </w:rPr>
        <w:t>2. Méthodes d’échantillonnage</w:t>
      </w:r>
    </w:p>
    <w:p w:rsidR="007B5362" w:rsidRPr="007B5362" w:rsidRDefault="007B5362" w:rsidP="005F6B9E">
      <w:pPr>
        <w:rPr>
          <w:lang w:eastAsia="fr-FR"/>
        </w:rPr>
      </w:pPr>
      <w:r w:rsidRPr="007B5362">
        <w:rPr>
          <w:lang w:eastAsia="fr-FR"/>
        </w:rPr>
        <w:t>On distingue deux grandes familles :</w:t>
      </w:r>
    </w:p>
    <w:p w:rsidR="007B5362" w:rsidRPr="007B5362" w:rsidRDefault="007B5362" w:rsidP="00BA3383">
      <w:pPr>
        <w:pStyle w:val="Paragraphedeliste"/>
        <w:numPr>
          <w:ilvl w:val="0"/>
          <w:numId w:val="2"/>
        </w:numPr>
        <w:rPr>
          <w:lang w:eastAsia="fr-FR"/>
        </w:rPr>
      </w:pPr>
      <w:r w:rsidRPr="005F6B9E">
        <w:rPr>
          <w:b/>
          <w:bCs/>
          <w:lang w:eastAsia="fr-FR"/>
        </w:rPr>
        <w:lastRenderedPageBreak/>
        <w:t>Échantillonnage probabiliste (aléatoire)</w:t>
      </w:r>
      <w:r w:rsidRPr="007B5362">
        <w:rPr>
          <w:lang w:eastAsia="fr-FR"/>
        </w:rPr>
        <w:t xml:space="preserve"> : chaque unité a une chance quantifiable d’être sélectionnée.</w:t>
      </w:r>
    </w:p>
    <w:p w:rsidR="007B5362" w:rsidRPr="007B5362" w:rsidRDefault="007B5362" w:rsidP="00BA3383">
      <w:pPr>
        <w:pStyle w:val="Paragraphedeliste"/>
        <w:numPr>
          <w:ilvl w:val="0"/>
          <w:numId w:val="2"/>
        </w:numPr>
        <w:rPr>
          <w:lang w:eastAsia="fr-FR"/>
        </w:rPr>
      </w:pPr>
      <w:r w:rsidRPr="005F6B9E">
        <w:rPr>
          <w:b/>
          <w:bCs/>
          <w:lang w:eastAsia="fr-FR"/>
        </w:rPr>
        <w:t>Échantillonnage non probabiliste</w:t>
      </w:r>
      <w:r w:rsidRPr="007B5362">
        <w:rPr>
          <w:lang w:eastAsia="fr-FR"/>
        </w:rPr>
        <w:t xml:space="preserve"> : la probabilité de sélection n’est pas égale pour tous.</w:t>
      </w:r>
    </w:p>
    <w:p w:rsidR="007B5362" w:rsidRPr="007B5362" w:rsidRDefault="007B5362" w:rsidP="005F6B9E">
      <w:pPr>
        <w:pStyle w:val="Titre1"/>
        <w:rPr>
          <w:rFonts w:eastAsia="Times New Roman"/>
          <w:lang w:eastAsia="fr-FR"/>
        </w:rPr>
      </w:pPr>
      <w:r w:rsidRPr="007B5362">
        <w:rPr>
          <w:rFonts w:eastAsia="Times New Roman"/>
          <w:lang w:eastAsia="fr-FR"/>
        </w:rPr>
        <w:t>3. Méthodes aléatoires (probabilistes)</w:t>
      </w:r>
    </w:p>
    <w:p w:rsidR="007B5362" w:rsidRPr="007B5362" w:rsidRDefault="007B5362" w:rsidP="005F6B9E">
      <w:pPr>
        <w:rPr>
          <w:lang w:eastAsia="fr-FR"/>
        </w:rPr>
      </w:pPr>
      <w:r w:rsidRPr="007B5362">
        <w:rPr>
          <w:lang w:eastAsia="fr-FR"/>
        </w:rPr>
        <w:t>La sélection repose sur la randomisation. Les principales méthodes sont :</w:t>
      </w:r>
    </w:p>
    <w:p w:rsidR="007B5362" w:rsidRPr="007B5362" w:rsidRDefault="007B5362" w:rsidP="005F6B9E">
      <w:pPr>
        <w:rPr>
          <w:lang w:eastAsia="fr-FR"/>
        </w:rPr>
      </w:pPr>
      <w:r w:rsidRPr="007B5362">
        <w:rPr>
          <w:b/>
          <w:bCs/>
          <w:lang w:eastAsia="fr-FR"/>
        </w:rPr>
        <w:t>Échantillonnage aléatoire simple (EAS)</w:t>
      </w:r>
      <w:r w:rsidRPr="007B5362">
        <w:rPr>
          <w:lang w:eastAsia="fr-FR"/>
        </w:rPr>
        <w:t xml:space="preserve"> : chaque individu a une chance égale d’être sélectionné, ce qui élimine tout biais du chercheur. La sélection se fait à l’aide de tables de nombres aléatoires ou d’outils informatiques.</w:t>
      </w:r>
    </w:p>
    <w:p w:rsidR="007B5362" w:rsidRPr="007B5362" w:rsidRDefault="007B5362" w:rsidP="005F6B9E">
      <w:pPr>
        <w:rPr>
          <w:lang w:eastAsia="fr-FR"/>
        </w:rPr>
      </w:pPr>
      <w:r w:rsidRPr="007B5362">
        <w:rPr>
          <w:b/>
          <w:bCs/>
          <w:lang w:eastAsia="fr-FR"/>
        </w:rPr>
        <w:t>Échantillonnage systématique</w:t>
      </w:r>
      <w:r w:rsidRPr="007B5362">
        <w:rPr>
          <w:lang w:eastAsia="fr-FR"/>
        </w:rPr>
        <w:t xml:space="preserve"> : on choisit un point de départ au hasard puis on sélectionne les unités à intervalles réguliers (pas de sondage). Cette méthode est simple mais peut être biaisée si la liste présente une périodicité.</w:t>
      </w:r>
    </w:p>
    <w:p w:rsidR="007B5362" w:rsidRPr="007B5362" w:rsidRDefault="007B5362" w:rsidP="005F6B9E">
      <w:pPr>
        <w:rPr>
          <w:lang w:eastAsia="fr-FR"/>
        </w:rPr>
      </w:pPr>
      <w:r w:rsidRPr="007B5362">
        <w:rPr>
          <w:b/>
          <w:bCs/>
          <w:lang w:eastAsia="fr-FR"/>
        </w:rPr>
        <w:t>Échantillonnage stratifié</w:t>
      </w:r>
      <w:r w:rsidRPr="007B5362">
        <w:rPr>
          <w:lang w:eastAsia="fr-FR"/>
        </w:rPr>
        <w:t xml:space="preserve"> : la population est divisée en strates homogènes (groupes), et un échantillon est tiré au hasard dans chaque strate, proportionnellement à leur taille. Cela garantit la représentation de toutes les catégories et réduit la variabilité de l’échantillon.</w:t>
      </w:r>
    </w:p>
    <w:p w:rsidR="007B5362" w:rsidRPr="007B5362" w:rsidRDefault="007B5362" w:rsidP="005F6B9E">
      <w:pPr>
        <w:rPr>
          <w:lang w:eastAsia="fr-FR"/>
        </w:rPr>
      </w:pPr>
      <w:r w:rsidRPr="007B5362">
        <w:rPr>
          <w:b/>
          <w:bCs/>
          <w:lang w:eastAsia="fr-FR"/>
        </w:rPr>
        <w:t>Échantillonnage par grappes</w:t>
      </w:r>
      <w:r w:rsidRPr="007B5362">
        <w:rPr>
          <w:lang w:eastAsia="fr-FR"/>
        </w:rPr>
        <w:t xml:space="preserve"> : la population est divisée en grappes (groupes représentatifs), puis certaines grappes sont sélectionnées au hasard, et des individus sont tirés au sein de ces grappes. Cette méthode est utile lorsque la liste complète de la population n’est pas disponible, mais elle complique l’analyse statistique.</w:t>
      </w:r>
    </w:p>
    <w:p w:rsidR="007B5362" w:rsidRPr="007B5362" w:rsidRDefault="007B5362" w:rsidP="005F6B9E">
      <w:pPr>
        <w:rPr>
          <w:lang w:eastAsia="fr-FR"/>
        </w:rPr>
      </w:pPr>
      <w:r w:rsidRPr="007B5362">
        <w:rPr>
          <w:b/>
          <w:bCs/>
          <w:lang w:eastAsia="fr-FR"/>
        </w:rPr>
        <w:t>Échantillonnage à plusieurs degrés</w:t>
      </w:r>
      <w:r w:rsidRPr="007B5362">
        <w:rPr>
          <w:lang w:eastAsia="fr-FR"/>
        </w:rPr>
        <w:t xml:space="preserve"> : il s’agit d’un échantillonnage par grappes appliqué à plusieurs niveaux (par exemple, sélection de régions, puis de villages, puis de ménages).</w:t>
      </w:r>
    </w:p>
    <w:p w:rsidR="007B5362" w:rsidRPr="007B5362" w:rsidRDefault="007B5362" w:rsidP="005F6B9E">
      <w:pPr>
        <w:rPr>
          <w:lang w:eastAsia="fr-FR"/>
        </w:rPr>
      </w:pPr>
      <w:r w:rsidRPr="007B5362">
        <w:rPr>
          <w:b/>
          <w:bCs/>
          <w:lang w:eastAsia="fr-FR"/>
        </w:rPr>
        <w:t>Échantillonnage à plusieurs phases</w:t>
      </w:r>
      <w:r w:rsidRPr="007B5362">
        <w:rPr>
          <w:lang w:eastAsia="fr-FR"/>
        </w:rPr>
        <w:t xml:space="preserve"> : on collecte d’abord des données de base sur un large échantillon, puis on réalise une collecte plus détaillée sur un sous-échantillon. Cette méthode est utile en cas de ressources limitées ou de manque d’informations auxiliaires.</w:t>
      </w:r>
    </w:p>
    <w:p w:rsidR="007B5362" w:rsidRPr="007B5362" w:rsidRDefault="007B5362" w:rsidP="005B6611">
      <w:pPr>
        <w:pStyle w:val="Titre1"/>
        <w:rPr>
          <w:rFonts w:eastAsia="Times New Roman"/>
          <w:lang w:eastAsia="fr-FR"/>
        </w:rPr>
      </w:pPr>
      <w:r w:rsidRPr="007B5362">
        <w:rPr>
          <w:rFonts w:eastAsia="Times New Roman"/>
          <w:lang w:eastAsia="fr-FR"/>
        </w:rPr>
        <w:t>4. Méthodes non aléatoires</w:t>
      </w:r>
    </w:p>
    <w:p w:rsidR="007B5362" w:rsidRPr="007B5362" w:rsidRDefault="005B6611" w:rsidP="005B6611">
      <w:pPr>
        <w:rPr>
          <w:lang w:eastAsia="fr-FR"/>
        </w:rPr>
      </w:pPr>
      <w:r>
        <w:rPr>
          <w:lang w:eastAsia="fr-FR"/>
        </w:rPr>
        <w:t>C</w:t>
      </w:r>
      <w:r w:rsidR="007B5362" w:rsidRPr="007B5362">
        <w:rPr>
          <w:lang w:eastAsia="fr-FR"/>
        </w:rPr>
        <w:t xml:space="preserve">es méthodes incluent l’échantillonnage par quotas, de convenance, ou par choix raisonné. Elles sont utilisées lorsque la constitution d’une base de sondage exhaustive est </w:t>
      </w:r>
      <w:r w:rsidR="007B5362" w:rsidRPr="007B5362">
        <w:rPr>
          <w:lang w:eastAsia="fr-FR"/>
        </w:rPr>
        <w:lastRenderedPageBreak/>
        <w:t>impossible, mais elles présentent un risque élevé de biais et limitent la généralisation des résultats.</w:t>
      </w:r>
    </w:p>
    <w:p w:rsidR="007B5362" w:rsidRPr="007B5362" w:rsidRDefault="007B5362" w:rsidP="005B6611">
      <w:pPr>
        <w:pStyle w:val="Titre1"/>
        <w:rPr>
          <w:rFonts w:eastAsia="Times New Roman"/>
          <w:lang w:eastAsia="fr-FR"/>
        </w:rPr>
      </w:pPr>
      <w:r w:rsidRPr="007B5362">
        <w:rPr>
          <w:rFonts w:eastAsia="Times New Roman"/>
          <w:lang w:eastAsia="fr-FR"/>
        </w:rPr>
        <w:t>5. Détermination de la taille de l’échantillon</w:t>
      </w:r>
    </w:p>
    <w:p w:rsidR="007B5362" w:rsidRPr="007B5362" w:rsidRDefault="005B6611" w:rsidP="005B6611">
      <w:pPr>
        <w:rPr>
          <w:lang w:eastAsia="fr-FR"/>
        </w:rPr>
      </w:pPr>
      <w:r>
        <w:rPr>
          <w:lang w:eastAsia="fr-FR"/>
        </w:rPr>
        <w:t xml:space="preserve">La taille d’échantillon, </w:t>
      </w:r>
      <w:r w:rsidR="007B5362" w:rsidRPr="007B5362">
        <w:rPr>
          <w:lang w:eastAsia="fr-FR"/>
        </w:rPr>
        <w:t>dépend de la précision souhaitée, du niveau de confiance, de la variabilité de la population et des ressources disponibles.</w:t>
      </w:r>
    </w:p>
    <w:p w:rsidR="007B5362" w:rsidRPr="007B5362" w:rsidRDefault="007B5362" w:rsidP="005B6611">
      <w:pPr>
        <w:pStyle w:val="Titre1"/>
        <w:rPr>
          <w:rFonts w:eastAsia="Times New Roman"/>
          <w:lang w:eastAsia="fr-FR"/>
        </w:rPr>
      </w:pPr>
      <w:r w:rsidRPr="007B5362">
        <w:rPr>
          <w:rFonts w:eastAsia="Times New Roman"/>
          <w:lang w:eastAsia="fr-FR"/>
        </w:rPr>
        <w:t>6. Considérations supplémentaires</w:t>
      </w:r>
    </w:p>
    <w:p w:rsidR="007B5362" w:rsidRPr="007B5362" w:rsidRDefault="007B5362" w:rsidP="005B6611">
      <w:pPr>
        <w:rPr>
          <w:lang w:eastAsia="fr-FR"/>
        </w:rPr>
      </w:pPr>
      <w:r w:rsidRPr="007B5362">
        <w:rPr>
          <w:lang w:eastAsia="fr-FR"/>
        </w:rPr>
        <w:t>Il est crucial de bien définir la base de sondage et de veiller à sa qualité, car toute erreur à ce niveau se répercute sur la validité des résultats. La compréhension du plan d’échantillonnage est également essentielle pour l’analyse des données et l’interprétation des résultats.</w:t>
      </w:r>
    </w:p>
    <w:p w:rsidR="007B5362" w:rsidRPr="007B5362" w:rsidRDefault="005B6611" w:rsidP="00A73693">
      <w:pPr>
        <w:pStyle w:val="Titre1"/>
        <w:rPr>
          <w:rFonts w:eastAsia="Times New Roman"/>
          <w:lang w:eastAsia="fr-FR"/>
        </w:rPr>
      </w:pPr>
      <w:r w:rsidRPr="00A73693">
        <w:t>R</w:t>
      </w:r>
      <w:r w:rsidR="007B5362" w:rsidRPr="00A73693">
        <w:t>ééchantillonnage</w:t>
      </w:r>
    </w:p>
    <w:p w:rsidR="007B5362" w:rsidRPr="007B5362" w:rsidRDefault="007B5362" w:rsidP="00A73693">
      <w:pPr>
        <w:rPr>
          <w:lang w:eastAsia="fr-FR"/>
        </w:rPr>
      </w:pPr>
      <w:r w:rsidRPr="007B5362">
        <w:rPr>
          <w:lang w:eastAsia="fr-FR"/>
        </w:rPr>
        <w:t xml:space="preserve">Le cours sur le </w:t>
      </w:r>
      <w:r w:rsidR="00A73693">
        <w:rPr>
          <w:lang w:eastAsia="fr-FR"/>
        </w:rPr>
        <w:t>r</w:t>
      </w:r>
      <w:r w:rsidR="00A73693" w:rsidRPr="007B5362">
        <w:rPr>
          <w:lang w:eastAsia="fr-FR"/>
        </w:rPr>
        <w:t>ééchantillonnage</w:t>
      </w:r>
      <w:r w:rsidRPr="007B5362">
        <w:rPr>
          <w:lang w:eastAsia="fr-FR"/>
        </w:rPr>
        <w:t xml:space="preserve"> présente les méthodes statistiques qui consistent à générer de nouveaux échantillons à partir d’un échantillon de données initial, dans le but d’estimer la précision des statistiques calculées (moyenne, variance, intervalle de confiance, etc.) ou de tester des hypothèses. Ces techniques sont particulièrement utiles lorsque la distribution théorique des estimateurs est complexe ou inconnue, ou lorsque la taille de l’échantillon est limitée.</w:t>
      </w:r>
    </w:p>
    <w:p w:rsidR="007B5362" w:rsidRPr="007B5362" w:rsidRDefault="007B5362" w:rsidP="00892033">
      <w:pPr>
        <w:pStyle w:val="Titre1"/>
        <w:rPr>
          <w:rFonts w:eastAsia="Times New Roman"/>
          <w:lang w:eastAsia="fr-FR"/>
        </w:rPr>
      </w:pPr>
      <w:r w:rsidRPr="007B5362">
        <w:rPr>
          <w:rFonts w:eastAsia="Times New Roman"/>
          <w:lang w:eastAsia="fr-FR"/>
        </w:rPr>
        <w:t>1. Introduction et définition</w:t>
      </w:r>
    </w:p>
    <w:p w:rsidR="007B5362" w:rsidRPr="007B5362" w:rsidRDefault="007B5362" w:rsidP="00892033">
      <w:pPr>
        <w:rPr>
          <w:lang w:eastAsia="fr-FR"/>
        </w:rPr>
      </w:pPr>
      <w:r w:rsidRPr="007B5362">
        <w:rPr>
          <w:lang w:eastAsia="fr-FR"/>
        </w:rPr>
        <w:t>Le rééchantillonnage désigne l’ensemble des méthodes qui créent, à partir d’un échantillon observé, de nombreux « nouveaux » échantillons, généralement par tirage avec ou sans remise. Ces méthodes permettent d’évaluer la variabilité des estimateurs sans recourir à des formules analytiques complexes. Elles sont largement utilisées en statistique moderne, notamment grâce à la puissance de calcul des ordinateurs.</w:t>
      </w:r>
    </w:p>
    <w:p w:rsidR="007B5362" w:rsidRPr="007B5362" w:rsidRDefault="007B5362" w:rsidP="00892033">
      <w:pPr>
        <w:pStyle w:val="Titre1"/>
        <w:rPr>
          <w:rFonts w:eastAsia="Times New Roman"/>
          <w:lang w:eastAsia="fr-FR"/>
        </w:rPr>
      </w:pPr>
      <w:r w:rsidRPr="007B5362">
        <w:rPr>
          <w:rFonts w:eastAsia="Times New Roman"/>
          <w:lang w:eastAsia="fr-FR"/>
        </w:rPr>
        <w:t>2. Principales méthodes de rééchantillonnage</w:t>
      </w:r>
    </w:p>
    <w:p w:rsidR="007B5362" w:rsidRPr="007B5362" w:rsidRDefault="007B5362" w:rsidP="00892033">
      <w:pPr>
        <w:rPr>
          <w:lang w:eastAsia="fr-FR"/>
        </w:rPr>
      </w:pPr>
      <w:r w:rsidRPr="007B5362">
        <w:rPr>
          <w:b/>
          <w:bCs/>
          <w:lang w:eastAsia="fr-FR"/>
        </w:rPr>
        <w:t>Bootstrap</w:t>
      </w:r>
      <w:r w:rsidRPr="007B5362">
        <w:rPr>
          <w:lang w:eastAsia="fr-FR"/>
        </w:rPr>
        <w:t xml:space="preserve"> :</w:t>
      </w:r>
      <w:r w:rsidR="00892033">
        <w:rPr>
          <w:lang w:eastAsia="fr-FR"/>
        </w:rPr>
        <w:t xml:space="preserve"> </w:t>
      </w:r>
      <w:r w:rsidRPr="007B5362">
        <w:rPr>
          <w:lang w:eastAsia="fr-FR"/>
        </w:rPr>
        <w:t xml:space="preserve">C’est la méthode la plus connue. Elle consiste à tirer, avec remise, de nombreux échantillons de la même taille que l’échantillon initial. Pour chaque échantillon bootstrap, on recalcule la statistique d’intérêt (par exemple, la moyenne). En répétant l’opération des centaines ou des milliers de fois, on obtient une distribution empirique de la statistique, qui permet d’estimer sa variance, de construire des intervalles de confiance, </w:t>
      </w:r>
      <w:r w:rsidR="00892033">
        <w:rPr>
          <w:lang w:eastAsia="fr-FR"/>
        </w:rPr>
        <w:lastRenderedPageBreak/>
        <w:t xml:space="preserve">ou de réaliser des tests. </w:t>
      </w:r>
      <w:r w:rsidRPr="007B5362">
        <w:rPr>
          <w:lang w:eastAsia="fr-FR"/>
        </w:rPr>
        <w:t>Le bootstrap est particulièrement utile lorsque l’on ne connaît pas la distribution de la statistique ou lorsque la taille de l’échantillon est trop petite pour appliquer des méthodes asymptotiques classiques.</w:t>
      </w:r>
    </w:p>
    <w:p w:rsidR="007B5362" w:rsidRPr="007B5362" w:rsidRDefault="007B5362" w:rsidP="00892033">
      <w:pPr>
        <w:rPr>
          <w:lang w:eastAsia="fr-FR"/>
        </w:rPr>
      </w:pPr>
      <w:r w:rsidRPr="007B5362">
        <w:rPr>
          <w:b/>
          <w:bCs/>
          <w:lang w:eastAsia="fr-FR"/>
        </w:rPr>
        <w:t>Jackknife</w:t>
      </w:r>
      <w:r w:rsidRPr="007B5362">
        <w:rPr>
          <w:lang w:eastAsia="fr-FR"/>
        </w:rPr>
        <w:t xml:space="preserve"> :</w:t>
      </w:r>
      <w:r w:rsidR="00892033">
        <w:rPr>
          <w:lang w:eastAsia="fr-FR"/>
        </w:rPr>
        <w:t xml:space="preserve"> </w:t>
      </w:r>
      <w:r w:rsidRPr="007B5362">
        <w:rPr>
          <w:lang w:eastAsia="fr-FR"/>
        </w:rPr>
        <w:t>Cette méthode consiste à retirer successivement une observation de l’échantillon et à recalculer la statistique à chaque fois. Elle permet d’estimer le biais et la variance de l’estimateur. Le jackknife est simple à mettre en œuvre mais moins performant que le bootstrap pour des échantillons très petits ou des statistiques non linéaires.</w:t>
      </w:r>
    </w:p>
    <w:p w:rsidR="007B5362" w:rsidRPr="007B5362" w:rsidRDefault="007B5362" w:rsidP="00892033">
      <w:pPr>
        <w:rPr>
          <w:lang w:eastAsia="fr-FR"/>
        </w:rPr>
      </w:pPr>
      <w:r w:rsidRPr="007B5362">
        <w:rPr>
          <w:b/>
          <w:bCs/>
          <w:lang w:eastAsia="fr-FR"/>
        </w:rPr>
        <w:t>Permutation (ou randomisation)</w:t>
      </w:r>
      <w:r w:rsidRPr="007B5362">
        <w:rPr>
          <w:lang w:eastAsia="fr-FR"/>
        </w:rPr>
        <w:t xml:space="preserve"> :</w:t>
      </w:r>
      <w:r w:rsidR="00892033">
        <w:rPr>
          <w:lang w:eastAsia="fr-FR"/>
        </w:rPr>
        <w:t xml:space="preserve"> </w:t>
      </w:r>
      <w:r w:rsidRPr="007B5362">
        <w:rPr>
          <w:lang w:eastAsia="fr-FR"/>
        </w:rPr>
        <w:t>Cette approche consiste à mélanger aléatoirement les valeurs d’un échantillon (ou de plusieurs groupes) pour tester des hypothèses, notamment en analyse de variance ou en comparaison de groupes. Elle permet de construire la distribution nulle d’un test sans hypothèse paramétrique.</w:t>
      </w:r>
      <w:r w:rsidR="00230F0F">
        <w:rPr>
          <w:lang w:eastAsia="fr-FR"/>
        </w:rPr>
        <w:t xml:space="preserve"> </w:t>
      </w:r>
    </w:p>
    <w:p w:rsidR="007B5362" w:rsidRPr="007B5362" w:rsidRDefault="007B5362" w:rsidP="00230F0F">
      <w:pPr>
        <w:pStyle w:val="Titre1"/>
        <w:rPr>
          <w:rFonts w:eastAsia="Times New Roman"/>
          <w:lang w:eastAsia="fr-FR"/>
        </w:rPr>
      </w:pPr>
      <w:r w:rsidRPr="007B5362">
        <w:rPr>
          <w:rFonts w:eastAsia="Times New Roman"/>
          <w:lang w:eastAsia="fr-FR"/>
        </w:rPr>
        <w:t>3. Applications du rééchantillonnage</w:t>
      </w:r>
    </w:p>
    <w:p w:rsidR="007B5362" w:rsidRPr="007B5362" w:rsidRDefault="007B5362" w:rsidP="00230F0F">
      <w:pPr>
        <w:rPr>
          <w:lang w:eastAsia="fr-FR"/>
        </w:rPr>
      </w:pPr>
      <w:r w:rsidRPr="007B5362">
        <w:rPr>
          <w:b/>
          <w:bCs/>
          <w:lang w:eastAsia="fr-FR"/>
        </w:rPr>
        <w:t>Estimation de la précision</w:t>
      </w:r>
      <w:r w:rsidRPr="007B5362">
        <w:rPr>
          <w:lang w:eastAsia="fr-FR"/>
        </w:rPr>
        <w:t xml:space="preserve"> :</w:t>
      </w:r>
      <w:r w:rsidR="00230F0F">
        <w:rPr>
          <w:lang w:eastAsia="fr-FR"/>
        </w:rPr>
        <w:t xml:space="preserve"> </w:t>
      </w:r>
      <w:r w:rsidRPr="007B5362">
        <w:rPr>
          <w:lang w:eastAsia="fr-FR"/>
        </w:rPr>
        <w:t>Les méthodes de rééchantillonnage sont utilisées pour estimer la variance, le biais, ou les intervalles de confiance d’une statistique, même lorsque la distribution sous-jacente est inconnue.</w:t>
      </w:r>
    </w:p>
    <w:p w:rsidR="007B5362" w:rsidRPr="007B5362" w:rsidRDefault="007B5362" w:rsidP="00230F0F">
      <w:pPr>
        <w:rPr>
          <w:lang w:eastAsia="fr-FR"/>
        </w:rPr>
      </w:pPr>
      <w:r w:rsidRPr="007B5362">
        <w:rPr>
          <w:b/>
          <w:bCs/>
          <w:lang w:eastAsia="fr-FR"/>
        </w:rPr>
        <w:t>Tests statistiques</w:t>
      </w:r>
      <w:r w:rsidRPr="007B5362">
        <w:rPr>
          <w:lang w:eastAsia="fr-FR"/>
        </w:rPr>
        <w:t xml:space="preserve"> :</w:t>
      </w:r>
      <w:r w:rsidR="00230F0F">
        <w:rPr>
          <w:lang w:eastAsia="fr-FR"/>
        </w:rPr>
        <w:t xml:space="preserve"> </w:t>
      </w:r>
      <w:r w:rsidRPr="007B5362">
        <w:rPr>
          <w:lang w:eastAsia="fr-FR"/>
        </w:rPr>
        <w:t>Elles permettent de réaliser des tests d’hypothèses sans supposer de distribution particulière, en construisant empiriquement la distribution sous l’hypothèse nulle.</w:t>
      </w:r>
    </w:p>
    <w:p w:rsidR="007B5362" w:rsidRPr="007B5362" w:rsidRDefault="007B5362" w:rsidP="00230F0F">
      <w:pPr>
        <w:rPr>
          <w:lang w:eastAsia="fr-FR"/>
        </w:rPr>
      </w:pPr>
      <w:r w:rsidRPr="007B5362">
        <w:rPr>
          <w:b/>
          <w:bCs/>
          <w:lang w:eastAsia="fr-FR"/>
        </w:rPr>
        <w:t>Validation de modèles</w:t>
      </w:r>
      <w:r w:rsidRPr="007B5362">
        <w:rPr>
          <w:lang w:eastAsia="fr-FR"/>
        </w:rPr>
        <w:t xml:space="preserve"> :</w:t>
      </w:r>
      <w:r w:rsidR="00230F0F">
        <w:rPr>
          <w:lang w:eastAsia="fr-FR"/>
        </w:rPr>
        <w:t xml:space="preserve"> </w:t>
      </w:r>
      <w:r w:rsidRPr="007B5362">
        <w:rPr>
          <w:lang w:eastAsia="fr-FR"/>
        </w:rPr>
        <w:t>Le rééchantillonnage est utilisé pour la validation croisée (cross-validation) en apprentissage automatique, afin d’évaluer la performance d’un modèle sur des sous-échantillons des données.</w:t>
      </w:r>
    </w:p>
    <w:p w:rsidR="007B5362" w:rsidRPr="007B5362" w:rsidRDefault="007B5362" w:rsidP="003721C0">
      <w:pPr>
        <w:pStyle w:val="Titre1"/>
        <w:rPr>
          <w:rFonts w:eastAsia="Times New Roman"/>
          <w:lang w:eastAsia="fr-FR"/>
        </w:rPr>
      </w:pPr>
      <w:r w:rsidRPr="007B5362">
        <w:rPr>
          <w:rFonts w:eastAsia="Times New Roman"/>
          <w:lang w:eastAsia="fr-FR"/>
        </w:rPr>
        <w:t>4. Avantages et limites</w:t>
      </w:r>
    </w:p>
    <w:p w:rsidR="007B5362" w:rsidRPr="007B5362" w:rsidRDefault="007B5362" w:rsidP="003721C0">
      <w:pPr>
        <w:pStyle w:val="Titre2"/>
      </w:pPr>
      <w:r w:rsidRPr="007B5362">
        <w:t>Avantages :</w:t>
      </w:r>
    </w:p>
    <w:p w:rsidR="007B5362" w:rsidRPr="007B5362" w:rsidRDefault="007B5362" w:rsidP="003721C0">
      <w:pPr>
        <w:rPr>
          <w:lang w:eastAsia="fr-FR"/>
        </w:rPr>
      </w:pPr>
      <w:r w:rsidRPr="007B5362">
        <w:rPr>
          <w:lang w:eastAsia="fr-FR"/>
        </w:rPr>
        <w:t>Applicabilité très large, même avec des échantillons de petite taille ou des distributions inconnues.</w:t>
      </w:r>
    </w:p>
    <w:p w:rsidR="007B5362" w:rsidRPr="007B5362" w:rsidRDefault="007B5362" w:rsidP="003721C0">
      <w:pPr>
        <w:rPr>
          <w:lang w:eastAsia="fr-FR"/>
        </w:rPr>
      </w:pPr>
      <w:r w:rsidRPr="007B5362">
        <w:rPr>
          <w:lang w:eastAsia="fr-FR"/>
        </w:rPr>
        <w:t>Facilité d’implémentation avec les outils informatiques modernes.</w:t>
      </w:r>
    </w:p>
    <w:p w:rsidR="007B5362" w:rsidRPr="007B5362" w:rsidRDefault="007B5362" w:rsidP="003721C0">
      <w:pPr>
        <w:rPr>
          <w:lang w:eastAsia="fr-FR"/>
        </w:rPr>
      </w:pPr>
      <w:r w:rsidRPr="007B5362">
        <w:rPr>
          <w:lang w:eastAsia="fr-FR"/>
        </w:rPr>
        <w:t>Permet d’obtenir des estimations robustes de la variabilité des statistiques.</w:t>
      </w:r>
    </w:p>
    <w:p w:rsidR="007B5362" w:rsidRPr="007B5362" w:rsidRDefault="007B5362" w:rsidP="003721C0">
      <w:pPr>
        <w:pStyle w:val="Titre2"/>
      </w:pPr>
      <w:r w:rsidRPr="007B5362">
        <w:lastRenderedPageBreak/>
        <w:t>Limites :</w:t>
      </w:r>
    </w:p>
    <w:p w:rsidR="007B5362" w:rsidRPr="007B5362" w:rsidRDefault="007B5362" w:rsidP="003721C0">
      <w:pPr>
        <w:rPr>
          <w:lang w:eastAsia="fr-FR"/>
        </w:rPr>
      </w:pPr>
      <w:r w:rsidRPr="007B5362">
        <w:rPr>
          <w:lang w:eastAsia="fr-FR"/>
        </w:rPr>
        <w:t>Peut donner des résultats biaisés si l’échantillon initial n’est pas représentatif de la population.</w:t>
      </w:r>
    </w:p>
    <w:p w:rsidR="007B5362" w:rsidRPr="007B5362" w:rsidRDefault="007B5362" w:rsidP="003721C0">
      <w:pPr>
        <w:rPr>
          <w:lang w:eastAsia="fr-FR"/>
        </w:rPr>
      </w:pPr>
      <w:r w:rsidRPr="007B5362">
        <w:rPr>
          <w:lang w:eastAsia="fr-FR"/>
        </w:rPr>
        <w:t>Les méthodes comme le bootstrap supposent que l’échantillon observé reflète fidèlement la variabilité de la population.</w:t>
      </w:r>
    </w:p>
    <w:p w:rsidR="007B5362" w:rsidRPr="007B5362" w:rsidRDefault="007B5362" w:rsidP="003721C0">
      <w:pPr>
        <w:rPr>
          <w:lang w:eastAsia="fr-FR"/>
        </w:rPr>
      </w:pPr>
      <w:r w:rsidRPr="007B5362">
        <w:rPr>
          <w:lang w:eastAsia="fr-FR"/>
        </w:rPr>
        <w:t>Nécessite une puissance de calcul importante pour les grands jeux de données ou un grand nombre de répétitions.</w:t>
      </w:r>
    </w:p>
    <w:p w:rsidR="007B5362" w:rsidRPr="007B5362" w:rsidRDefault="007B5362" w:rsidP="003721C0">
      <w:pPr>
        <w:pStyle w:val="Titre1"/>
        <w:rPr>
          <w:rFonts w:eastAsia="Times New Roman"/>
          <w:lang w:eastAsia="fr-FR"/>
        </w:rPr>
      </w:pPr>
      <w:r w:rsidRPr="007B5362">
        <w:rPr>
          <w:rFonts w:eastAsia="Times New Roman"/>
          <w:lang w:eastAsia="fr-FR"/>
        </w:rPr>
        <w:t>5. Conclusion</w:t>
      </w:r>
    </w:p>
    <w:p w:rsidR="007B5362" w:rsidRPr="007B5362" w:rsidRDefault="007B5362" w:rsidP="003721C0">
      <w:pPr>
        <w:rPr>
          <w:lang w:eastAsia="fr-FR"/>
        </w:rPr>
      </w:pPr>
      <w:r w:rsidRPr="007B5362">
        <w:rPr>
          <w:lang w:eastAsia="fr-FR"/>
        </w:rPr>
        <w:t>Le rééchantillonnage constitue une avancée majeure en statistique appliquée, permettant d’estimer la précision des résultats et de réaliser des tests sans hypothèses fortes sur la distribution des données. Il s’impose comme un outil incontournable dans l’analyse de données modernes, notamment en biostatistique, en économie, et en science des données.</w:t>
      </w:r>
    </w:p>
    <w:p w:rsidR="00384684" w:rsidRDefault="00384684">
      <w:pPr>
        <w:spacing w:line="259" w:lineRule="auto"/>
        <w:jc w:val="left"/>
        <w:rPr>
          <w:rFonts w:ascii="Times New Roman" w:eastAsia="Times New Roman" w:hAnsi="Times New Roman" w:cs="Times New Roman"/>
          <w:szCs w:val="24"/>
          <w:lang w:eastAsia="fr-FR"/>
        </w:rPr>
      </w:pPr>
      <w:r>
        <w:rPr>
          <w:rFonts w:ascii="Times New Roman" w:eastAsia="Times New Roman" w:hAnsi="Times New Roman" w:cs="Times New Roman"/>
          <w:szCs w:val="24"/>
          <w:lang w:eastAsia="fr-FR"/>
        </w:rPr>
        <w:br w:type="page"/>
      </w:r>
    </w:p>
    <w:p w:rsidR="007B5362" w:rsidRPr="007B5362" w:rsidRDefault="007B5362" w:rsidP="00384684">
      <w:pPr>
        <w:pStyle w:val="Titre1"/>
        <w:rPr>
          <w:rFonts w:eastAsia="Times New Roman"/>
          <w:lang w:eastAsia="fr-FR"/>
        </w:rPr>
      </w:pPr>
      <w:r w:rsidRPr="007B5362">
        <w:rPr>
          <w:rFonts w:eastAsia="Times New Roman"/>
          <w:lang w:eastAsia="fr-FR"/>
        </w:rPr>
        <w:lastRenderedPageBreak/>
        <w:t>QCM sur les techniques d’échantillonnage</w:t>
      </w:r>
    </w:p>
    <w:p w:rsidR="00384684" w:rsidRPr="00384684" w:rsidRDefault="007B5362" w:rsidP="00BA3383">
      <w:pPr>
        <w:pStyle w:val="Paragraphedeliste"/>
        <w:numPr>
          <w:ilvl w:val="0"/>
          <w:numId w:val="3"/>
        </w:numPr>
        <w:rPr>
          <w:lang w:eastAsia="fr-FR"/>
        </w:rPr>
      </w:pPr>
      <w:r w:rsidRPr="00384684">
        <w:rPr>
          <w:lang w:eastAsia="fr-FR"/>
        </w:rPr>
        <w:t>À quoi sert l’échantillonnage dans une étude statistique ?</w:t>
      </w:r>
    </w:p>
    <w:p w:rsidR="00384684" w:rsidRPr="00384684" w:rsidRDefault="007B5362" w:rsidP="00BA3383">
      <w:pPr>
        <w:pStyle w:val="Paragraphedeliste"/>
        <w:numPr>
          <w:ilvl w:val="0"/>
          <w:numId w:val="4"/>
        </w:numPr>
        <w:rPr>
          <w:lang w:eastAsia="fr-FR"/>
        </w:rPr>
      </w:pPr>
      <w:r w:rsidRPr="00384684">
        <w:rPr>
          <w:lang w:eastAsia="fr-FR"/>
        </w:rPr>
        <w:t>À étudier toute la population</w:t>
      </w:r>
      <w:r w:rsidR="00384684" w:rsidRPr="00384684">
        <w:rPr>
          <w:lang w:eastAsia="fr-FR"/>
        </w:rPr>
        <w:t xml:space="preserve"> </w:t>
      </w:r>
    </w:p>
    <w:p w:rsidR="00384684" w:rsidRPr="00384684" w:rsidRDefault="007B5362" w:rsidP="00BA3383">
      <w:pPr>
        <w:pStyle w:val="Paragraphedeliste"/>
        <w:numPr>
          <w:ilvl w:val="0"/>
          <w:numId w:val="4"/>
        </w:numPr>
        <w:rPr>
          <w:highlight w:val="lightGray"/>
          <w:lang w:eastAsia="fr-FR"/>
        </w:rPr>
      </w:pPr>
      <w:r w:rsidRPr="00384684">
        <w:rPr>
          <w:highlight w:val="lightGray"/>
          <w:lang w:eastAsia="fr-FR"/>
        </w:rPr>
        <w:t>À réduire les coûts et faciliter la collecte de données</w:t>
      </w:r>
    </w:p>
    <w:p w:rsidR="00384684" w:rsidRPr="00384684" w:rsidRDefault="007B5362" w:rsidP="00BA3383">
      <w:pPr>
        <w:pStyle w:val="Paragraphedeliste"/>
        <w:numPr>
          <w:ilvl w:val="0"/>
          <w:numId w:val="4"/>
        </w:numPr>
        <w:rPr>
          <w:lang w:eastAsia="fr-FR"/>
        </w:rPr>
      </w:pPr>
      <w:r w:rsidRPr="00384684">
        <w:rPr>
          <w:lang w:eastAsia="fr-FR"/>
        </w:rPr>
        <w:t>À garantir l’absence totale de biais</w:t>
      </w:r>
    </w:p>
    <w:p w:rsidR="007B5362" w:rsidRPr="00384684" w:rsidRDefault="007B5362" w:rsidP="00BA3383">
      <w:pPr>
        <w:pStyle w:val="Paragraphedeliste"/>
        <w:numPr>
          <w:ilvl w:val="0"/>
          <w:numId w:val="4"/>
        </w:numPr>
        <w:rPr>
          <w:lang w:eastAsia="fr-FR"/>
        </w:rPr>
      </w:pPr>
      <w:r w:rsidRPr="00384684">
        <w:rPr>
          <w:lang w:eastAsia="fr-FR"/>
        </w:rPr>
        <w:t>À augmenter la taille de la population</w:t>
      </w:r>
    </w:p>
    <w:p w:rsidR="00384684" w:rsidRPr="00384684" w:rsidRDefault="007B5362" w:rsidP="00BA3383">
      <w:pPr>
        <w:pStyle w:val="Paragraphedeliste"/>
        <w:numPr>
          <w:ilvl w:val="0"/>
          <w:numId w:val="3"/>
        </w:numPr>
        <w:spacing w:before="100" w:beforeAutospacing="1" w:after="100" w:afterAutospacing="1"/>
      </w:pPr>
      <w:r w:rsidRPr="00384684">
        <w:t>Qu’est-ce qu’un échantillon représentatif ?</w:t>
      </w:r>
      <w:r w:rsidR="00384684" w:rsidRPr="00384684">
        <w:t xml:space="preserve"> </w:t>
      </w:r>
    </w:p>
    <w:p w:rsidR="00384684" w:rsidRDefault="007B5362" w:rsidP="00BA3383">
      <w:pPr>
        <w:pStyle w:val="Paragraphedeliste"/>
        <w:numPr>
          <w:ilvl w:val="0"/>
          <w:numId w:val="5"/>
        </w:numPr>
      </w:pPr>
      <w:r w:rsidRPr="00384684">
        <w:t>Un échantillon choisi au hasard</w:t>
      </w:r>
    </w:p>
    <w:p w:rsidR="00384684" w:rsidRPr="00384684" w:rsidRDefault="007B5362" w:rsidP="00BA3383">
      <w:pPr>
        <w:pStyle w:val="Paragraphedeliste"/>
        <w:numPr>
          <w:ilvl w:val="0"/>
          <w:numId w:val="5"/>
        </w:numPr>
        <w:rPr>
          <w:highlight w:val="lightGray"/>
        </w:rPr>
      </w:pPr>
      <w:r w:rsidRPr="00384684">
        <w:rPr>
          <w:highlight w:val="lightGray"/>
        </w:rPr>
        <w:t>Un échantillon dont les caractéristiques reflètent celles de la population</w:t>
      </w:r>
    </w:p>
    <w:p w:rsidR="00384684" w:rsidRDefault="007B5362" w:rsidP="00BA3383">
      <w:pPr>
        <w:pStyle w:val="Paragraphedeliste"/>
        <w:numPr>
          <w:ilvl w:val="0"/>
          <w:numId w:val="5"/>
        </w:numPr>
      </w:pPr>
      <w:r w:rsidRPr="00384684">
        <w:t>Un échantillon plus petit que la population</w:t>
      </w:r>
    </w:p>
    <w:p w:rsidR="007B5362" w:rsidRPr="00384684" w:rsidRDefault="007B5362" w:rsidP="00BA3383">
      <w:pPr>
        <w:pStyle w:val="Paragraphedeliste"/>
        <w:numPr>
          <w:ilvl w:val="0"/>
          <w:numId w:val="5"/>
        </w:numPr>
      </w:pPr>
      <w:r w:rsidRPr="00384684">
        <w:t>Un échantillon sans non-réponse</w:t>
      </w:r>
    </w:p>
    <w:p w:rsidR="00384684" w:rsidRPr="00384684" w:rsidRDefault="007B5362" w:rsidP="00BA3383">
      <w:pPr>
        <w:pStyle w:val="Paragraphedeliste"/>
        <w:numPr>
          <w:ilvl w:val="0"/>
          <w:numId w:val="3"/>
        </w:numPr>
        <w:rPr>
          <w:lang w:eastAsia="fr-FR"/>
        </w:rPr>
      </w:pPr>
      <w:r w:rsidRPr="00384684">
        <w:rPr>
          <w:lang w:eastAsia="fr-FR"/>
        </w:rPr>
        <w:t>Quel est le principal avantage de l’échantillonnage aléatoire simple ?</w:t>
      </w:r>
    </w:p>
    <w:p w:rsidR="00384684" w:rsidRDefault="007B5362" w:rsidP="00BA3383">
      <w:pPr>
        <w:pStyle w:val="Paragraphedeliste"/>
        <w:numPr>
          <w:ilvl w:val="0"/>
          <w:numId w:val="6"/>
        </w:numPr>
        <w:rPr>
          <w:lang w:eastAsia="fr-FR"/>
        </w:rPr>
      </w:pPr>
      <w:r w:rsidRPr="00384684">
        <w:rPr>
          <w:lang w:eastAsia="fr-FR"/>
        </w:rPr>
        <w:t>Il est toujours sans biais</w:t>
      </w:r>
    </w:p>
    <w:p w:rsidR="00384684" w:rsidRPr="00384684" w:rsidRDefault="007B5362" w:rsidP="00BA3383">
      <w:pPr>
        <w:pStyle w:val="Paragraphedeliste"/>
        <w:numPr>
          <w:ilvl w:val="0"/>
          <w:numId w:val="6"/>
        </w:numPr>
        <w:rPr>
          <w:highlight w:val="lightGray"/>
          <w:lang w:eastAsia="fr-FR"/>
        </w:rPr>
      </w:pPr>
      <w:r w:rsidRPr="00384684">
        <w:rPr>
          <w:highlight w:val="lightGray"/>
          <w:lang w:eastAsia="fr-FR"/>
        </w:rPr>
        <w:t>Il élimine la possibilité de biais de sélection du chercheur</w:t>
      </w:r>
    </w:p>
    <w:p w:rsidR="00384684" w:rsidRPr="00384684" w:rsidRDefault="007B5362" w:rsidP="00BA3383">
      <w:pPr>
        <w:pStyle w:val="Paragraphedeliste"/>
        <w:numPr>
          <w:ilvl w:val="0"/>
          <w:numId w:val="6"/>
        </w:numPr>
        <w:rPr>
          <w:lang w:eastAsia="fr-FR"/>
        </w:rPr>
      </w:pPr>
      <w:r w:rsidRPr="00384684">
        <w:rPr>
          <w:lang w:eastAsia="fr-FR"/>
        </w:rPr>
        <w:t>Il ne nécessite pas de liste de la population</w:t>
      </w:r>
    </w:p>
    <w:p w:rsidR="007B5362" w:rsidRPr="00384684" w:rsidRDefault="007B5362" w:rsidP="00BA3383">
      <w:pPr>
        <w:pStyle w:val="Paragraphedeliste"/>
        <w:numPr>
          <w:ilvl w:val="0"/>
          <w:numId w:val="6"/>
        </w:numPr>
        <w:rPr>
          <w:lang w:eastAsia="fr-FR"/>
        </w:rPr>
      </w:pPr>
      <w:r w:rsidRPr="00384684">
        <w:rPr>
          <w:lang w:eastAsia="fr-FR"/>
        </w:rPr>
        <w:t>Il est réservé aux grandes populations</w:t>
      </w:r>
    </w:p>
    <w:p w:rsidR="005516E5" w:rsidRDefault="007B5362" w:rsidP="00BA3383">
      <w:pPr>
        <w:pStyle w:val="Paragraphedeliste"/>
        <w:numPr>
          <w:ilvl w:val="0"/>
          <w:numId w:val="3"/>
        </w:numPr>
        <w:rPr>
          <w:lang w:eastAsia="fr-FR"/>
        </w:rPr>
      </w:pPr>
      <w:r w:rsidRPr="007B5362">
        <w:rPr>
          <w:lang w:eastAsia="fr-FR"/>
        </w:rPr>
        <w:t>Quelle méthode consiste à diviser la population en groupes homogènes avant de tirer l’échantillon ?</w:t>
      </w:r>
    </w:p>
    <w:p w:rsidR="005516E5" w:rsidRDefault="007B5362" w:rsidP="00BA3383">
      <w:pPr>
        <w:pStyle w:val="Paragraphedeliste"/>
        <w:numPr>
          <w:ilvl w:val="1"/>
          <w:numId w:val="7"/>
        </w:numPr>
        <w:rPr>
          <w:lang w:eastAsia="fr-FR"/>
        </w:rPr>
      </w:pPr>
      <w:r w:rsidRPr="007B5362">
        <w:rPr>
          <w:lang w:eastAsia="fr-FR"/>
        </w:rPr>
        <w:t>Échantillonnage systématique</w:t>
      </w:r>
    </w:p>
    <w:p w:rsidR="005516E5" w:rsidRPr="005516E5" w:rsidRDefault="007B5362" w:rsidP="00BA3383">
      <w:pPr>
        <w:pStyle w:val="Paragraphedeliste"/>
        <w:numPr>
          <w:ilvl w:val="1"/>
          <w:numId w:val="7"/>
        </w:numPr>
        <w:rPr>
          <w:highlight w:val="lightGray"/>
          <w:lang w:eastAsia="fr-FR"/>
        </w:rPr>
      </w:pPr>
      <w:r w:rsidRPr="005516E5">
        <w:rPr>
          <w:highlight w:val="lightGray"/>
          <w:lang w:eastAsia="fr-FR"/>
        </w:rPr>
        <w:t>Échantillonnage stratifié</w:t>
      </w:r>
    </w:p>
    <w:p w:rsidR="005516E5" w:rsidRDefault="007B5362" w:rsidP="00BA3383">
      <w:pPr>
        <w:pStyle w:val="Paragraphedeliste"/>
        <w:numPr>
          <w:ilvl w:val="1"/>
          <w:numId w:val="7"/>
        </w:numPr>
        <w:rPr>
          <w:lang w:eastAsia="fr-FR"/>
        </w:rPr>
      </w:pPr>
      <w:r w:rsidRPr="007B5362">
        <w:rPr>
          <w:lang w:eastAsia="fr-FR"/>
        </w:rPr>
        <w:t>Échantillonnage par grappes</w:t>
      </w:r>
    </w:p>
    <w:p w:rsidR="007B5362" w:rsidRPr="007B5362" w:rsidRDefault="007B5362" w:rsidP="00BA3383">
      <w:pPr>
        <w:pStyle w:val="Paragraphedeliste"/>
        <w:numPr>
          <w:ilvl w:val="1"/>
          <w:numId w:val="7"/>
        </w:numPr>
        <w:rPr>
          <w:lang w:eastAsia="fr-FR"/>
        </w:rPr>
      </w:pPr>
      <w:r w:rsidRPr="007B5362">
        <w:rPr>
          <w:lang w:eastAsia="fr-FR"/>
        </w:rPr>
        <w:t>Échantillonnage non probabiliste</w:t>
      </w:r>
    </w:p>
    <w:p w:rsidR="005516E5" w:rsidRDefault="007B5362" w:rsidP="00BA3383">
      <w:pPr>
        <w:pStyle w:val="Paragraphedeliste"/>
        <w:numPr>
          <w:ilvl w:val="0"/>
          <w:numId w:val="3"/>
        </w:numPr>
        <w:rPr>
          <w:lang w:eastAsia="fr-FR"/>
        </w:rPr>
      </w:pPr>
      <w:r w:rsidRPr="007B5362">
        <w:rPr>
          <w:lang w:eastAsia="fr-FR"/>
        </w:rPr>
        <w:t>Quel est le principal risque d’un taux élevé de non-réponse dans un échantillon ?</w:t>
      </w:r>
    </w:p>
    <w:p w:rsidR="005516E5" w:rsidRDefault="007B5362" w:rsidP="00BA3383">
      <w:pPr>
        <w:pStyle w:val="Paragraphedeliste"/>
        <w:numPr>
          <w:ilvl w:val="0"/>
          <w:numId w:val="8"/>
        </w:numPr>
        <w:rPr>
          <w:lang w:eastAsia="fr-FR"/>
        </w:rPr>
      </w:pPr>
      <w:r w:rsidRPr="007B5362">
        <w:rPr>
          <w:lang w:eastAsia="fr-FR"/>
        </w:rPr>
        <w:t>Diminution de la taille de l’échantillon</w:t>
      </w:r>
    </w:p>
    <w:p w:rsidR="005516E5" w:rsidRPr="005516E5" w:rsidRDefault="007B5362" w:rsidP="00BA3383">
      <w:pPr>
        <w:pStyle w:val="Paragraphedeliste"/>
        <w:numPr>
          <w:ilvl w:val="0"/>
          <w:numId w:val="8"/>
        </w:numPr>
        <w:rPr>
          <w:highlight w:val="lightGray"/>
          <w:lang w:eastAsia="fr-FR"/>
        </w:rPr>
      </w:pPr>
      <w:r w:rsidRPr="005516E5">
        <w:rPr>
          <w:highlight w:val="lightGray"/>
          <w:lang w:eastAsia="fr-FR"/>
        </w:rPr>
        <w:t>Introduction d’un biais dans les résultats</w:t>
      </w:r>
    </w:p>
    <w:p w:rsidR="005516E5" w:rsidRDefault="007B5362" w:rsidP="00BA3383">
      <w:pPr>
        <w:pStyle w:val="Paragraphedeliste"/>
        <w:numPr>
          <w:ilvl w:val="0"/>
          <w:numId w:val="8"/>
        </w:numPr>
        <w:rPr>
          <w:lang w:eastAsia="fr-FR"/>
        </w:rPr>
      </w:pPr>
      <w:r w:rsidRPr="007B5362">
        <w:rPr>
          <w:lang w:eastAsia="fr-FR"/>
        </w:rPr>
        <w:t>Augmentation des coûts</w:t>
      </w:r>
    </w:p>
    <w:p w:rsidR="007B5362" w:rsidRPr="007B5362" w:rsidRDefault="007B5362" w:rsidP="00BA3383">
      <w:pPr>
        <w:pStyle w:val="Paragraphedeliste"/>
        <w:numPr>
          <w:ilvl w:val="0"/>
          <w:numId w:val="8"/>
        </w:numPr>
        <w:rPr>
          <w:lang w:eastAsia="fr-FR"/>
        </w:rPr>
      </w:pPr>
      <w:r w:rsidRPr="007B5362">
        <w:rPr>
          <w:lang w:eastAsia="fr-FR"/>
        </w:rPr>
        <w:t>Simplification de l’analyse</w:t>
      </w:r>
    </w:p>
    <w:p w:rsidR="005516E5" w:rsidRDefault="005516E5" w:rsidP="005516E5">
      <w:pPr>
        <w:pStyle w:val="Titre1"/>
        <w:rPr>
          <w:rFonts w:eastAsia="Times New Roman"/>
          <w:lang w:eastAsia="fr-FR"/>
        </w:rPr>
      </w:pPr>
      <w:r>
        <w:rPr>
          <w:rFonts w:eastAsia="Times New Roman"/>
          <w:lang w:eastAsia="fr-FR"/>
        </w:rPr>
        <w:t xml:space="preserve"> </w:t>
      </w:r>
      <w:r w:rsidR="007B5362" w:rsidRPr="007B5362">
        <w:rPr>
          <w:rFonts w:eastAsia="Times New Roman"/>
          <w:lang w:eastAsia="fr-FR"/>
        </w:rPr>
        <w:t>QCM sur les techniques de rééchantillonnage</w:t>
      </w:r>
    </w:p>
    <w:p w:rsidR="005516E5" w:rsidRPr="00A81F33" w:rsidRDefault="007B5362" w:rsidP="00BA3383">
      <w:pPr>
        <w:pStyle w:val="Paragraphedeliste"/>
        <w:numPr>
          <w:ilvl w:val="0"/>
          <w:numId w:val="9"/>
        </w:numPr>
        <w:rPr>
          <w:b/>
          <w:lang w:eastAsia="fr-FR"/>
        </w:rPr>
      </w:pPr>
      <w:r w:rsidRPr="007B5362">
        <w:rPr>
          <w:lang w:eastAsia="fr-FR"/>
        </w:rPr>
        <w:t>Le rééchantillo</w:t>
      </w:r>
      <w:r w:rsidR="005516E5">
        <w:rPr>
          <w:lang w:eastAsia="fr-FR"/>
        </w:rPr>
        <w:t>nnage permet principalement de</w:t>
      </w:r>
      <w:r w:rsidR="00A81F33">
        <w:rPr>
          <w:lang w:eastAsia="fr-FR"/>
        </w:rPr>
        <w:t> :</w:t>
      </w:r>
    </w:p>
    <w:p w:rsidR="005516E5" w:rsidRDefault="007B5362" w:rsidP="00BA3383">
      <w:pPr>
        <w:pStyle w:val="Paragraphedeliste"/>
        <w:numPr>
          <w:ilvl w:val="0"/>
          <w:numId w:val="10"/>
        </w:numPr>
        <w:rPr>
          <w:lang w:eastAsia="fr-FR"/>
        </w:rPr>
      </w:pPr>
      <w:r w:rsidRPr="007B5362">
        <w:rPr>
          <w:lang w:eastAsia="fr-FR"/>
        </w:rPr>
        <w:t>Créer de nouveaux échantillons à partir de la population</w:t>
      </w:r>
    </w:p>
    <w:p w:rsidR="005516E5" w:rsidRDefault="007B5362" w:rsidP="00BA3383">
      <w:pPr>
        <w:pStyle w:val="Paragraphedeliste"/>
        <w:numPr>
          <w:ilvl w:val="0"/>
          <w:numId w:val="10"/>
        </w:numPr>
        <w:rPr>
          <w:lang w:eastAsia="fr-FR"/>
        </w:rPr>
      </w:pPr>
      <w:r w:rsidRPr="00A81F33">
        <w:rPr>
          <w:highlight w:val="lightGray"/>
          <w:lang w:eastAsia="fr-FR"/>
        </w:rPr>
        <w:t>Estimer la précision des statistiques à partir d’un échantillon existant</w:t>
      </w:r>
    </w:p>
    <w:p w:rsidR="005516E5" w:rsidRDefault="007B5362" w:rsidP="00BA3383">
      <w:pPr>
        <w:pStyle w:val="Paragraphedeliste"/>
        <w:numPr>
          <w:ilvl w:val="0"/>
          <w:numId w:val="10"/>
        </w:numPr>
        <w:rPr>
          <w:lang w:eastAsia="fr-FR"/>
        </w:rPr>
      </w:pPr>
      <w:r w:rsidRPr="007B5362">
        <w:rPr>
          <w:lang w:eastAsia="fr-FR"/>
        </w:rPr>
        <w:t>Remplacer l’échantillonnage aléatoire</w:t>
      </w:r>
    </w:p>
    <w:p w:rsidR="007B5362" w:rsidRPr="007B5362" w:rsidRDefault="007B5362" w:rsidP="00BA3383">
      <w:pPr>
        <w:pStyle w:val="Paragraphedeliste"/>
        <w:numPr>
          <w:ilvl w:val="0"/>
          <w:numId w:val="10"/>
        </w:numPr>
        <w:rPr>
          <w:lang w:eastAsia="fr-FR"/>
        </w:rPr>
      </w:pPr>
      <w:r w:rsidRPr="007B5362">
        <w:rPr>
          <w:lang w:eastAsia="fr-FR"/>
        </w:rPr>
        <w:lastRenderedPageBreak/>
        <w:t>Réduire la taille de l’échantillon initial</w:t>
      </w:r>
    </w:p>
    <w:p w:rsidR="00A81F33" w:rsidRPr="00A81F33" w:rsidRDefault="007B5362" w:rsidP="00BA3383">
      <w:pPr>
        <w:pStyle w:val="Paragraphedeliste"/>
        <w:numPr>
          <w:ilvl w:val="0"/>
          <w:numId w:val="9"/>
        </w:numPr>
        <w:rPr>
          <w:lang w:eastAsia="fr-FR"/>
        </w:rPr>
      </w:pPr>
      <w:r w:rsidRPr="00A81F33">
        <w:rPr>
          <w:lang w:eastAsia="fr-FR"/>
        </w:rPr>
        <w:t>Quelle méthode de rééchantillonnage consiste à tirer, avec remise, de nombreux échantillons à partir de l’échantillon initial ?</w:t>
      </w:r>
    </w:p>
    <w:p w:rsidR="00A81F33" w:rsidRPr="00A81F33" w:rsidRDefault="007B5362" w:rsidP="00BA3383">
      <w:pPr>
        <w:pStyle w:val="Paragraphedeliste"/>
        <w:numPr>
          <w:ilvl w:val="0"/>
          <w:numId w:val="11"/>
        </w:numPr>
        <w:rPr>
          <w:lang w:eastAsia="fr-FR"/>
        </w:rPr>
      </w:pPr>
      <w:r w:rsidRPr="00A81F33">
        <w:rPr>
          <w:lang w:eastAsia="fr-FR"/>
        </w:rPr>
        <w:t>Jackknife</w:t>
      </w:r>
    </w:p>
    <w:p w:rsidR="00A81F33" w:rsidRPr="00A81F33" w:rsidRDefault="007B5362" w:rsidP="00BA3383">
      <w:pPr>
        <w:pStyle w:val="Paragraphedeliste"/>
        <w:numPr>
          <w:ilvl w:val="0"/>
          <w:numId w:val="11"/>
        </w:numPr>
        <w:rPr>
          <w:highlight w:val="lightGray"/>
          <w:lang w:eastAsia="fr-FR"/>
        </w:rPr>
      </w:pPr>
      <w:r w:rsidRPr="00A81F33">
        <w:rPr>
          <w:highlight w:val="lightGray"/>
          <w:lang w:eastAsia="fr-FR"/>
        </w:rPr>
        <w:t>Bootstrap</w:t>
      </w:r>
    </w:p>
    <w:p w:rsidR="00A81F33" w:rsidRPr="00A81F33" w:rsidRDefault="007B5362" w:rsidP="00BA3383">
      <w:pPr>
        <w:pStyle w:val="Paragraphedeliste"/>
        <w:numPr>
          <w:ilvl w:val="0"/>
          <w:numId w:val="11"/>
        </w:numPr>
        <w:rPr>
          <w:lang w:eastAsia="fr-FR"/>
        </w:rPr>
      </w:pPr>
      <w:r w:rsidRPr="00A81F33">
        <w:rPr>
          <w:lang w:eastAsia="fr-FR"/>
        </w:rPr>
        <w:t>Stratification</w:t>
      </w:r>
    </w:p>
    <w:p w:rsidR="007B5362" w:rsidRPr="00A81F33" w:rsidRDefault="007B5362" w:rsidP="00BA3383">
      <w:pPr>
        <w:pStyle w:val="Paragraphedeliste"/>
        <w:numPr>
          <w:ilvl w:val="0"/>
          <w:numId w:val="11"/>
        </w:numPr>
        <w:rPr>
          <w:lang w:eastAsia="fr-FR"/>
        </w:rPr>
      </w:pPr>
      <w:r w:rsidRPr="00A81F33">
        <w:rPr>
          <w:lang w:eastAsia="fr-FR"/>
        </w:rPr>
        <w:t>Grappes</w:t>
      </w:r>
    </w:p>
    <w:p w:rsidR="00A81F33" w:rsidRPr="00A81F33" w:rsidRDefault="007B5362" w:rsidP="00BA3383">
      <w:pPr>
        <w:pStyle w:val="Paragraphedeliste"/>
        <w:numPr>
          <w:ilvl w:val="0"/>
          <w:numId w:val="9"/>
        </w:numPr>
        <w:rPr>
          <w:lang w:eastAsia="fr-FR"/>
        </w:rPr>
      </w:pPr>
      <w:r w:rsidRPr="00A81F33">
        <w:rPr>
          <w:lang w:eastAsia="fr-FR"/>
        </w:rPr>
        <w:t>Le jackknife consiste à :</w:t>
      </w:r>
    </w:p>
    <w:p w:rsidR="00A81F33" w:rsidRPr="00A81F33" w:rsidRDefault="007B5362" w:rsidP="00BA3383">
      <w:pPr>
        <w:pStyle w:val="Paragraphedeliste"/>
        <w:numPr>
          <w:ilvl w:val="0"/>
          <w:numId w:val="12"/>
        </w:numPr>
        <w:rPr>
          <w:lang w:eastAsia="fr-FR"/>
        </w:rPr>
      </w:pPr>
      <w:r w:rsidRPr="00A81F33">
        <w:rPr>
          <w:lang w:eastAsia="fr-FR"/>
        </w:rPr>
        <w:t>Tirer des échantillons avec remise</w:t>
      </w:r>
    </w:p>
    <w:p w:rsidR="00A81F33" w:rsidRPr="00A81F33" w:rsidRDefault="007B5362" w:rsidP="00BA3383">
      <w:pPr>
        <w:pStyle w:val="Paragraphedeliste"/>
        <w:numPr>
          <w:ilvl w:val="0"/>
          <w:numId w:val="12"/>
        </w:numPr>
        <w:rPr>
          <w:highlight w:val="lightGray"/>
          <w:lang w:eastAsia="fr-FR"/>
        </w:rPr>
      </w:pPr>
      <w:r w:rsidRPr="00A81F33">
        <w:rPr>
          <w:highlight w:val="lightGray"/>
          <w:lang w:eastAsia="fr-FR"/>
        </w:rPr>
        <w:t>Retirer une observation à la fois et recalculer la statistique</w:t>
      </w:r>
    </w:p>
    <w:p w:rsidR="00A81F33" w:rsidRPr="00A81F33" w:rsidRDefault="007B5362" w:rsidP="00BA3383">
      <w:pPr>
        <w:pStyle w:val="Paragraphedeliste"/>
        <w:numPr>
          <w:ilvl w:val="0"/>
          <w:numId w:val="12"/>
        </w:numPr>
        <w:rPr>
          <w:lang w:eastAsia="fr-FR"/>
        </w:rPr>
      </w:pPr>
      <w:r w:rsidRPr="00A81F33">
        <w:rPr>
          <w:lang w:eastAsia="fr-FR"/>
        </w:rPr>
        <w:t>Mélanger aléatoirement les valeurs</w:t>
      </w:r>
    </w:p>
    <w:p w:rsidR="007B5362" w:rsidRPr="00A81F33" w:rsidRDefault="007B5362" w:rsidP="00BA3383">
      <w:pPr>
        <w:pStyle w:val="Paragraphedeliste"/>
        <w:numPr>
          <w:ilvl w:val="0"/>
          <w:numId w:val="12"/>
        </w:numPr>
        <w:rPr>
          <w:lang w:eastAsia="fr-FR"/>
        </w:rPr>
      </w:pPr>
      <w:r w:rsidRPr="00A81F33">
        <w:rPr>
          <w:lang w:eastAsia="fr-FR"/>
        </w:rPr>
        <w:t>Diviser la population en strates</w:t>
      </w:r>
    </w:p>
    <w:p w:rsidR="00A81F33" w:rsidRDefault="007B5362" w:rsidP="00BA3383">
      <w:pPr>
        <w:pStyle w:val="Paragraphedeliste"/>
        <w:numPr>
          <w:ilvl w:val="0"/>
          <w:numId w:val="9"/>
        </w:numPr>
        <w:rPr>
          <w:lang w:eastAsia="fr-FR"/>
        </w:rPr>
      </w:pPr>
      <w:r w:rsidRPr="007B5362">
        <w:rPr>
          <w:lang w:eastAsia="fr-FR"/>
        </w:rPr>
        <w:t>Une des limites du bootstrap est :</w:t>
      </w:r>
    </w:p>
    <w:p w:rsidR="00A81F33" w:rsidRDefault="007B5362" w:rsidP="00BA3383">
      <w:pPr>
        <w:pStyle w:val="Paragraphedeliste"/>
        <w:numPr>
          <w:ilvl w:val="0"/>
          <w:numId w:val="13"/>
        </w:numPr>
        <w:rPr>
          <w:lang w:eastAsia="fr-FR"/>
        </w:rPr>
      </w:pPr>
      <w:r w:rsidRPr="007B5362">
        <w:rPr>
          <w:lang w:eastAsia="fr-FR"/>
        </w:rPr>
        <w:t>Il ne peut pas être utilisé avec des ordinateurs</w:t>
      </w:r>
    </w:p>
    <w:p w:rsidR="00A81F33" w:rsidRPr="00A81F33" w:rsidRDefault="007B5362" w:rsidP="00BA3383">
      <w:pPr>
        <w:pStyle w:val="Paragraphedeliste"/>
        <w:numPr>
          <w:ilvl w:val="0"/>
          <w:numId w:val="13"/>
        </w:numPr>
        <w:rPr>
          <w:highlight w:val="lightGray"/>
          <w:lang w:eastAsia="fr-FR"/>
        </w:rPr>
      </w:pPr>
      <w:r w:rsidRPr="00A81F33">
        <w:rPr>
          <w:highlight w:val="lightGray"/>
          <w:lang w:eastAsia="fr-FR"/>
        </w:rPr>
        <w:t>Il suppose que l’échantillon initial est représentatif de la population</w:t>
      </w:r>
    </w:p>
    <w:p w:rsidR="00A81F33" w:rsidRDefault="007B5362" w:rsidP="00BA3383">
      <w:pPr>
        <w:pStyle w:val="Paragraphedeliste"/>
        <w:numPr>
          <w:ilvl w:val="0"/>
          <w:numId w:val="13"/>
        </w:numPr>
        <w:rPr>
          <w:lang w:eastAsia="fr-FR"/>
        </w:rPr>
      </w:pPr>
      <w:r w:rsidRPr="007B5362">
        <w:rPr>
          <w:lang w:eastAsia="fr-FR"/>
        </w:rPr>
        <w:t>Il nécessite une connaissance parfaite de la population</w:t>
      </w:r>
    </w:p>
    <w:p w:rsidR="007B5362" w:rsidRPr="007B5362" w:rsidRDefault="007B5362" w:rsidP="00BA3383">
      <w:pPr>
        <w:pStyle w:val="Paragraphedeliste"/>
        <w:numPr>
          <w:ilvl w:val="0"/>
          <w:numId w:val="13"/>
        </w:numPr>
        <w:rPr>
          <w:lang w:eastAsia="fr-FR"/>
        </w:rPr>
      </w:pPr>
      <w:r w:rsidRPr="007B5362">
        <w:rPr>
          <w:lang w:eastAsia="fr-FR"/>
        </w:rPr>
        <w:t>Il ne permet pas d’estimer des intervalles de confiance</w:t>
      </w:r>
    </w:p>
    <w:p w:rsidR="00A81F33" w:rsidRPr="00A81F33" w:rsidRDefault="007B5362" w:rsidP="00BA3383">
      <w:pPr>
        <w:pStyle w:val="Paragraphedeliste"/>
        <w:numPr>
          <w:ilvl w:val="0"/>
          <w:numId w:val="9"/>
        </w:numPr>
        <w:rPr>
          <w:lang w:eastAsia="fr-FR"/>
        </w:rPr>
      </w:pPr>
      <w:r w:rsidRPr="00A81F33">
        <w:rPr>
          <w:lang w:eastAsia="fr-FR"/>
        </w:rPr>
        <w:t>Les méthodes de permutation (randomisation) servent principalement à :</w:t>
      </w:r>
    </w:p>
    <w:p w:rsidR="00A81F33" w:rsidRDefault="007B5362" w:rsidP="00BA3383">
      <w:pPr>
        <w:pStyle w:val="Paragraphedeliste"/>
        <w:numPr>
          <w:ilvl w:val="0"/>
          <w:numId w:val="14"/>
        </w:numPr>
        <w:rPr>
          <w:lang w:eastAsia="fr-FR"/>
        </w:rPr>
      </w:pPr>
      <w:r w:rsidRPr="00A81F33">
        <w:rPr>
          <w:lang w:eastAsia="fr-FR"/>
        </w:rPr>
        <w:t>Calculer la moyenne d’un échantillon</w:t>
      </w:r>
    </w:p>
    <w:p w:rsidR="00A81F33" w:rsidRPr="00A81F33" w:rsidRDefault="00A81F33" w:rsidP="00BA3383">
      <w:pPr>
        <w:pStyle w:val="Paragraphedeliste"/>
        <w:numPr>
          <w:ilvl w:val="0"/>
          <w:numId w:val="14"/>
        </w:numPr>
        <w:rPr>
          <w:lang w:eastAsia="fr-FR"/>
        </w:rPr>
      </w:pPr>
      <w:r w:rsidRPr="00A81F33">
        <w:rPr>
          <w:highlight w:val="lightGray"/>
          <w:lang w:eastAsia="fr-FR"/>
        </w:rPr>
        <w:t>Tester des hypothèses sans supposer de distribution particulière</w:t>
      </w:r>
    </w:p>
    <w:p w:rsidR="00A81F33" w:rsidRPr="00A81F33" w:rsidRDefault="007B5362" w:rsidP="00BA3383">
      <w:pPr>
        <w:pStyle w:val="Paragraphedeliste"/>
        <w:numPr>
          <w:ilvl w:val="0"/>
          <w:numId w:val="14"/>
        </w:numPr>
        <w:rPr>
          <w:lang w:eastAsia="fr-FR"/>
        </w:rPr>
      </w:pPr>
      <w:r w:rsidRPr="00A81F33">
        <w:rPr>
          <w:lang w:eastAsia="fr-FR"/>
        </w:rPr>
        <w:t>Réduire le biais de sélection</w:t>
      </w:r>
    </w:p>
    <w:p w:rsidR="007B5362" w:rsidRPr="00A81F33" w:rsidRDefault="007B5362" w:rsidP="00BA3383">
      <w:pPr>
        <w:pStyle w:val="Paragraphedeliste"/>
        <w:numPr>
          <w:ilvl w:val="0"/>
          <w:numId w:val="14"/>
        </w:numPr>
        <w:rPr>
          <w:lang w:eastAsia="fr-FR"/>
        </w:rPr>
      </w:pPr>
      <w:r w:rsidRPr="00A81F33">
        <w:rPr>
          <w:lang w:eastAsia="fr-FR"/>
        </w:rPr>
        <w:t>Augmenter la taille de l’échantillon</w:t>
      </w:r>
    </w:p>
    <w:p w:rsidR="007B5362" w:rsidRPr="007B5362" w:rsidRDefault="007B5362" w:rsidP="00A81F33">
      <w:pPr>
        <w:pStyle w:val="Titre1"/>
        <w:rPr>
          <w:rFonts w:eastAsia="Times New Roman"/>
          <w:lang w:eastAsia="fr-FR"/>
        </w:rPr>
      </w:pPr>
      <w:r w:rsidRPr="007B5362">
        <w:rPr>
          <w:rFonts w:eastAsia="Times New Roman"/>
          <w:lang w:eastAsia="fr-FR"/>
        </w:rPr>
        <w:t>QCM complémentaire sur l’échantillonnage</w:t>
      </w:r>
    </w:p>
    <w:p w:rsidR="000D5650" w:rsidRPr="000D5650" w:rsidRDefault="007B5362" w:rsidP="00BA3383">
      <w:pPr>
        <w:pStyle w:val="Paragraphedeliste"/>
        <w:numPr>
          <w:ilvl w:val="0"/>
          <w:numId w:val="16"/>
        </w:numPr>
        <w:rPr>
          <w:lang w:eastAsia="fr-FR"/>
        </w:rPr>
      </w:pPr>
      <w:r w:rsidRPr="000D5650">
        <w:rPr>
          <w:lang w:eastAsia="fr-FR"/>
        </w:rPr>
        <w:t>Qu’est-ce que la base de sondage dans une étude d’échantillonnage ?</w:t>
      </w:r>
    </w:p>
    <w:p w:rsidR="000D5650" w:rsidRPr="000D5650" w:rsidRDefault="007B5362" w:rsidP="00BA3383">
      <w:pPr>
        <w:pStyle w:val="Paragraphedeliste"/>
        <w:numPr>
          <w:ilvl w:val="0"/>
          <w:numId w:val="15"/>
        </w:numPr>
        <w:rPr>
          <w:lang w:eastAsia="fr-FR"/>
        </w:rPr>
      </w:pPr>
      <w:r w:rsidRPr="000D5650">
        <w:rPr>
          <w:lang w:eastAsia="fr-FR"/>
        </w:rPr>
        <w:t>La liste des résultats attendus</w:t>
      </w:r>
    </w:p>
    <w:p w:rsidR="000D5650" w:rsidRPr="00F2256D" w:rsidRDefault="007B5362" w:rsidP="00BA3383">
      <w:pPr>
        <w:pStyle w:val="Paragraphedeliste"/>
        <w:numPr>
          <w:ilvl w:val="0"/>
          <w:numId w:val="15"/>
        </w:numPr>
        <w:rPr>
          <w:highlight w:val="lightGray"/>
          <w:lang w:eastAsia="fr-FR"/>
        </w:rPr>
      </w:pPr>
      <w:r w:rsidRPr="00F2256D">
        <w:rPr>
          <w:highlight w:val="lightGray"/>
          <w:lang w:eastAsia="fr-FR"/>
        </w:rPr>
        <w:t>La liste des unités à partir de laquelle on sélectionne l’échantillon</w:t>
      </w:r>
    </w:p>
    <w:p w:rsidR="000D5650" w:rsidRPr="000D5650" w:rsidRDefault="007B5362" w:rsidP="00BA3383">
      <w:pPr>
        <w:pStyle w:val="Paragraphedeliste"/>
        <w:numPr>
          <w:ilvl w:val="0"/>
          <w:numId w:val="15"/>
        </w:numPr>
        <w:rPr>
          <w:lang w:eastAsia="fr-FR"/>
        </w:rPr>
      </w:pPr>
      <w:r w:rsidRPr="000D5650">
        <w:rPr>
          <w:lang w:eastAsia="fr-FR"/>
        </w:rPr>
        <w:t>La méthode de collecte des données</w:t>
      </w:r>
    </w:p>
    <w:p w:rsidR="007B5362" w:rsidRPr="000D5650" w:rsidRDefault="007B5362" w:rsidP="00BA3383">
      <w:pPr>
        <w:pStyle w:val="Paragraphedeliste"/>
        <w:numPr>
          <w:ilvl w:val="0"/>
          <w:numId w:val="15"/>
        </w:numPr>
        <w:rPr>
          <w:lang w:eastAsia="fr-FR"/>
        </w:rPr>
      </w:pPr>
      <w:r w:rsidRPr="000D5650">
        <w:rPr>
          <w:lang w:eastAsia="fr-FR"/>
        </w:rPr>
        <w:t>L’ensemble des enquêteurs</w:t>
      </w:r>
    </w:p>
    <w:p w:rsidR="00F2256D" w:rsidRPr="00F2256D" w:rsidRDefault="007B5362" w:rsidP="00BA3383">
      <w:pPr>
        <w:pStyle w:val="Paragraphedeliste"/>
        <w:numPr>
          <w:ilvl w:val="0"/>
          <w:numId w:val="16"/>
        </w:numPr>
        <w:rPr>
          <w:lang w:eastAsia="fr-FR"/>
        </w:rPr>
      </w:pPr>
      <w:r w:rsidRPr="00F2256D">
        <w:rPr>
          <w:lang w:eastAsia="fr-FR"/>
        </w:rPr>
        <w:t>Quelle est la différence entre unité d’échantillonnage et unité d’analyse ?</w:t>
      </w:r>
    </w:p>
    <w:p w:rsidR="00F2256D" w:rsidRDefault="007B5362" w:rsidP="00BA3383">
      <w:pPr>
        <w:pStyle w:val="Paragraphedeliste"/>
        <w:numPr>
          <w:ilvl w:val="0"/>
          <w:numId w:val="17"/>
        </w:numPr>
        <w:rPr>
          <w:lang w:eastAsia="fr-FR"/>
        </w:rPr>
      </w:pPr>
      <w:r w:rsidRPr="00F2256D">
        <w:rPr>
          <w:lang w:eastAsia="fr-FR"/>
        </w:rPr>
        <w:t>Il n’y en a aucune</w:t>
      </w:r>
    </w:p>
    <w:p w:rsidR="00820B1E" w:rsidRPr="00820B1E" w:rsidRDefault="00820B1E" w:rsidP="00BA3383">
      <w:pPr>
        <w:pStyle w:val="Paragraphedeliste"/>
        <w:numPr>
          <w:ilvl w:val="0"/>
          <w:numId w:val="17"/>
        </w:numPr>
        <w:rPr>
          <w:highlight w:val="lightGray"/>
          <w:lang w:eastAsia="fr-FR"/>
        </w:rPr>
      </w:pPr>
      <w:r w:rsidRPr="00820B1E">
        <w:rPr>
          <w:highlight w:val="lightGray"/>
          <w:lang w:eastAsia="fr-FR"/>
        </w:rPr>
        <w:t>L’unité d’échantillonnage est le niveau auquel on prélève, l’unité d’analyse est le niveau sur lequel porte l’analyse</w:t>
      </w:r>
    </w:p>
    <w:p w:rsidR="00F2256D" w:rsidRPr="00F2256D" w:rsidRDefault="007B5362" w:rsidP="00BA3383">
      <w:pPr>
        <w:pStyle w:val="Paragraphedeliste"/>
        <w:numPr>
          <w:ilvl w:val="0"/>
          <w:numId w:val="17"/>
        </w:numPr>
        <w:rPr>
          <w:lang w:eastAsia="fr-FR"/>
        </w:rPr>
      </w:pPr>
      <w:r w:rsidRPr="00F2256D">
        <w:rPr>
          <w:lang w:eastAsia="fr-FR"/>
        </w:rPr>
        <w:lastRenderedPageBreak/>
        <w:t>L’unité d’échantillonnage est toujours un individu, l’unité d’analyse toujours un groupe</w:t>
      </w:r>
    </w:p>
    <w:p w:rsidR="007B5362" w:rsidRPr="00820B1E" w:rsidRDefault="007B5362" w:rsidP="00BA3383">
      <w:pPr>
        <w:pStyle w:val="Paragraphedeliste"/>
        <w:numPr>
          <w:ilvl w:val="0"/>
          <w:numId w:val="17"/>
        </w:numPr>
        <w:spacing w:after="0"/>
        <w:rPr>
          <w:rFonts w:ascii="Times New Roman" w:eastAsia="Times New Roman" w:hAnsi="Times New Roman" w:cs="Times New Roman"/>
          <w:szCs w:val="24"/>
          <w:lang w:eastAsia="fr-FR"/>
        </w:rPr>
      </w:pPr>
      <w:r w:rsidRPr="00820B1E">
        <w:rPr>
          <w:rFonts w:ascii="Times New Roman" w:eastAsia="Times New Roman" w:hAnsi="Times New Roman" w:cs="Times New Roman"/>
          <w:szCs w:val="24"/>
          <w:lang w:eastAsia="fr-FR"/>
        </w:rPr>
        <w:t>L’unité d’analyse est choisie au hasard, l’unité d’échantillonnage est fixée</w:t>
      </w:r>
    </w:p>
    <w:p w:rsidR="00820B1E" w:rsidRDefault="007B5362" w:rsidP="00BA3383">
      <w:pPr>
        <w:pStyle w:val="Paragraphedeliste"/>
        <w:numPr>
          <w:ilvl w:val="0"/>
          <w:numId w:val="16"/>
        </w:numPr>
        <w:rPr>
          <w:lang w:eastAsia="fr-FR"/>
        </w:rPr>
      </w:pPr>
      <w:r w:rsidRPr="007B5362">
        <w:rPr>
          <w:lang w:eastAsia="fr-FR"/>
        </w:rPr>
        <w:t>Quel est le principal objectif de la stratification dans l’échantillonnage stratifié ?</w:t>
      </w:r>
    </w:p>
    <w:p w:rsidR="00820B1E" w:rsidRDefault="007B5362" w:rsidP="00BA3383">
      <w:pPr>
        <w:pStyle w:val="Paragraphedeliste"/>
        <w:numPr>
          <w:ilvl w:val="1"/>
          <w:numId w:val="18"/>
        </w:numPr>
        <w:rPr>
          <w:lang w:eastAsia="fr-FR"/>
        </w:rPr>
      </w:pPr>
      <w:r w:rsidRPr="007B5362">
        <w:rPr>
          <w:lang w:eastAsia="fr-FR"/>
        </w:rPr>
        <w:t>Réduire le temps de collecte</w:t>
      </w:r>
    </w:p>
    <w:p w:rsidR="00820B1E" w:rsidRPr="00820B1E" w:rsidRDefault="007B5362" w:rsidP="00BA3383">
      <w:pPr>
        <w:pStyle w:val="Paragraphedeliste"/>
        <w:numPr>
          <w:ilvl w:val="1"/>
          <w:numId w:val="18"/>
        </w:numPr>
        <w:rPr>
          <w:highlight w:val="lightGray"/>
          <w:lang w:eastAsia="fr-FR"/>
        </w:rPr>
      </w:pPr>
      <w:r w:rsidRPr="00820B1E">
        <w:rPr>
          <w:highlight w:val="lightGray"/>
          <w:lang w:eastAsia="fr-FR"/>
        </w:rPr>
        <w:t>Garantir la représentation de toutes les catégories de la population</w:t>
      </w:r>
    </w:p>
    <w:p w:rsidR="00820B1E" w:rsidRDefault="007B5362" w:rsidP="00BA3383">
      <w:pPr>
        <w:pStyle w:val="Paragraphedeliste"/>
        <w:numPr>
          <w:ilvl w:val="1"/>
          <w:numId w:val="18"/>
        </w:numPr>
        <w:rPr>
          <w:lang w:eastAsia="fr-FR"/>
        </w:rPr>
      </w:pPr>
      <w:r w:rsidRPr="007B5362">
        <w:rPr>
          <w:lang w:eastAsia="fr-FR"/>
        </w:rPr>
        <w:t>Simplifier le calcul de la variance</w:t>
      </w:r>
    </w:p>
    <w:p w:rsidR="007B5362" w:rsidRPr="007B5362" w:rsidRDefault="007B5362" w:rsidP="00BA3383">
      <w:pPr>
        <w:pStyle w:val="Paragraphedeliste"/>
        <w:numPr>
          <w:ilvl w:val="1"/>
          <w:numId w:val="18"/>
        </w:numPr>
        <w:rPr>
          <w:lang w:eastAsia="fr-FR"/>
        </w:rPr>
      </w:pPr>
      <w:r w:rsidRPr="007B5362">
        <w:rPr>
          <w:lang w:eastAsia="fr-FR"/>
        </w:rPr>
        <w:t>Faciliter la sélection aléatoire simple</w:t>
      </w:r>
    </w:p>
    <w:p w:rsidR="00820B1E" w:rsidRPr="00820B1E" w:rsidRDefault="007B5362" w:rsidP="00BA3383">
      <w:pPr>
        <w:pStyle w:val="Paragraphedeliste"/>
        <w:numPr>
          <w:ilvl w:val="0"/>
          <w:numId w:val="16"/>
        </w:numPr>
        <w:rPr>
          <w:lang w:eastAsia="fr-FR"/>
        </w:rPr>
      </w:pPr>
      <w:r w:rsidRPr="00820B1E">
        <w:rPr>
          <w:lang w:eastAsia="fr-FR"/>
        </w:rPr>
        <w:t>Dans quel cas utilise-t-on l’échantillonnage à plusieurs phases ?</w:t>
      </w:r>
    </w:p>
    <w:p w:rsidR="00820B1E" w:rsidRPr="00820B1E" w:rsidRDefault="007B5362" w:rsidP="00BA3383">
      <w:pPr>
        <w:pStyle w:val="Paragraphedeliste"/>
        <w:numPr>
          <w:ilvl w:val="0"/>
          <w:numId w:val="19"/>
        </w:numPr>
        <w:rPr>
          <w:lang w:eastAsia="fr-FR"/>
        </w:rPr>
      </w:pPr>
      <w:r w:rsidRPr="00820B1E">
        <w:rPr>
          <w:lang w:eastAsia="fr-FR"/>
        </w:rPr>
        <w:t>Quand la population est homogène</w:t>
      </w:r>
    </w:p>
    <w:p w:rsidR="00820B1E" w:rsidRPr="00820B1E" w:rsidRDefault="007B5362" w:rsidP="00BA3383">
      <w:pPr>
        <w:pStyle w:val="Paragraphedeliste"/>
        <w:numPr>
          <w:ilvl w:val="0"/>
          <w:numId w:val="19"/>
        </w:numPr>
        <w:rPr>
          <w:highlight w:val="lightGray"/>
          <w:lang w:eastAsia="fr-FR"/>
        </w:rPr>
      </w:pPr>
      <w:r w:rsidRPr="00820B1E">
        <w:rPr>
          <w:highlight w:val="lightGray"/>
          <w:lang w:eastAsia="fr-FR"/>
        </w:rPr>
        <w:t>Quand il manque des données auxiliaires pour stratifier ou que le budget est limité</w:t>
      </w:r>
    </w:p>
    <w:p w:rsidR="00820B1E" w:rsidRPr="00820B1E" w:rsidRDefault="007B5362" w:rsidP="00BA3383">
      <w:pPr>
        <w:pStyle w:val="Paragraphedeliste"/>
        <w:numPr>
          <w:ilvl w:val="0"/>
          <w:numId w:val="19"/>
        </w:numPr>
        <w:rPr>
          <w:lang w:eastAsia="fr-FR"/>
        </w:rPr>
      </w:pPr>
      <w:r w:rsidRPr="00820B1E">
        <w:rPr>
          <w:lang w:eastAsia="fr-FR"/>
        </w:rPr>
        <w:t>Quand la base de sondage est identique à la population</w:t>
      </w:r>
    </w:p>
    <w:p w:rsidR="007B5362" w:rsidRPr="00820B1E" w:rsidRDefault="007B5362" w:rsidP="00BA3383">
      <w:pPr>
        <w:pStyle w:val="Paragraphedeliste"/>
        <w:numPr>
          <w:ilvl w:val="0"/>
          <w:numId w:val="19"/>
        </w:numPr>
        <w:rPr>
          <w:lang w:eastAsia="fr-FR"/>
        </w:rPr>
      </w:pPr>
      <w:r w:rsidRPr="00820B1E">
        <w:rPr>
          <w:lang w:eastAsia="fr-FR"/>
        </w:rPr>
        <w:t>Quand on ne veut pas utiliser de questionnaire</w:t>
      </w:r>
    </w:p>
    <w:p w:rsidR="00820B1E" w:rsidRPr="00820B1E" w:rsidRDefault="007B5362" w:rsidP="00BA3383">
      <w:pPr>
        <w:pStyle w:val="Paragraphedeliste"/>
        <w:numPr>
          <w:ilvl w:val="0"/>
          <w:numId w:val="16"/>
        </w:numPr>
        <w:rPr>
          <w:lang w:eastAsia="fr-FR"/>
        </w:rPr>
      </w:pPr>
      <w:r w:rsidRPr="00820B1E">
        <w:rPr>
          <w:lang w:eastAsia="fr-FR"/>
        </w:rPr>
        <w:t>Qu’est-ce qu’un biais de non-réponse ?</w:t>
      </w:r>
    </w:p>
    <w:p w:rsidR="00820B1E" w:rsidRPr="00820B1E" w:rsidRDefault="007B5362" w:rsidP="00BA3383">
      <w:pPr>
        <w:pStyle w:val="Paragraphedeliste"/>
        <w:numPr>
          <w:ilvl w:val="0"/>
          <w:numId w:val="20"/>
        </w:numPr>
        <w:rPr>
          <w:lang w:eastAsia="fr-FR"/>
        </w:rPr>
      </w:pPr>
      <w:r w:rsidRPr="00820B1E">
        <w:rPr>
          <w:lang w:eastAsia="fr-FR"/>
        </w:rPr>
        <w:t>Lorsque tous les individus répondent à l’enquête</w:t>
      </w:r>
    </w:p>
    <w:p w:rsidR="00820B1E" w:rsidRPr="00154E2B" w:rsidRDefault="007B5362" w:rsidP="00BA3383">
      <w:pPr>
        <w:pStyle w:val="Paragraphedeliste"/>
        <w:numPr>
          <w:ilvl w:val="0"/>
          <w:numId w:val="20"/>
        </w:numPr>
        <w:rPr>
          <w:highlight w:val="lightGray"/>
          <w:lang w:eastAsia="fr-FR"/>
        </w:rPr>
      </w:pPr>
      <w:r w:rsidRPr="00154E2B">
        <w:rPr>
          <w:highlight w:val="lightGray"/>
          <w:lang w:eastAsia="fr-FR"/>
        </w:rPr>
        <w:t>Lorsque certains individus de l’échantillon ont une probabilité plus élevée de répondre que d’autres, ce qui peut fausser les résultats</w:t>
      </w:r>
    </w:p>
    <w:p w:rsidR="00820B1E" w:rsidRPr="00820B1E" w:rsidRDefault="007B5362" w:rsidP="00BA3383">
      <w:pPr>
        <w:pStyle w:val="Paragraphedeliste"/>
        <w:numPr>
          <w:ilvl w:val="0"/>
          <w:numId w:val="20"/>
        </w:numPr>
        <w:rPr>
          <w:lang w:eastAsia="fr-FR"/>
        </w:rPr>
      </w:pPr>
      <w:r w:rsidRPr="00820B1E">
        <w:rPr>
          <w:lang w:eastAsia="fr-FR"/>
        </w:rPr>
        <w:t>Lorsque l’échantillon est trop petit</w:t>
      </w:r>
    </w:p>
    <w:p w:rsidR="007B5362" w:rsidRPr="00820B1E" w:rsidRDefault="007B5362" w:rsidP="00BA3383">
      <w:pPr>
        <w:pStyle w:val="Paragraphedeliste"/>
        <w:numPr>
          <w:ilvl w:val="0"/>
          <w:numId w:val="20"/>
        </w:numPr>
        <w:rPr>
          <w:lang w:eastAsia="fr-FR"/>
        </w:rPr>
      </w:pPr>
      <w:r w:rsidRPr="00820B1E">
        <w:rPr>
          <w:lang w:eastAsia="fr-FR"/>
        </w:rPr>
        <w:t>Lorsque la base de sondage est incomplète</w:t>
      </w:r>
    </w:p>
    <w:p w:rsidR="00154E2B" w:rsidRPr="00154E2B" w:rsidRDefault="007B5362" w:rsidP="00BA3383">
      <w:pPr>
        <w:pStyle w:val="Paragraphedeliste"/>
        <w:numPr>
          <w:ilvl w:val="0"/>
          <w:numId w:val="16"/>
        </w:numPr>
        <w:rPr>
          <w:lang w:eastAsia="fr-FR"/>
        </w:rPr>
      </w:pPr>
      <w:r w:rsidRPr="00154E2B">
        <w:rPr>
          <w:lang w:eastAsia="fr-FR"/>
        </w:rPr>
        <w:t>Quelle est la meilleure approche pour limiter le biais de non-réponse ?</w:t>
      </w:r>
    </w:p>
    <w:p w:rsidR="00154E2B" w:rsidRPr="00154E2B" w:rsidRDefault="007B5362" w:rsidP="00BA3383">
      <w:pPr>
        <w:pStyle w:val="Paragraphedeliste"/>
        <w:numPr>
          <w:ilvl w:val="0"/>
          <w:numId w:val="21"/>
        </w:numPr>
        <w:rPr>
          <w:lang w:eastAsia="fr-FR"/>
        </w:rPr>
      </w:pPr>
      <w:r w:rsidRPr="00154E2B">
        <w:rPr>
          <w:lang w:eastAsia="fr-FR"/>
        </w:rPr>
        <w:t>Ignorer les non-réponses</w:t>
      </w:r>
    </w:p>
    <w:p w:rsidR="00154E2B" w:rsidRPr="00154E2B" w:rsidRDefault="007B5362" w:rsidP="00BA3383">
      <w:pPr>
        <w:pStyle w:val="Paragraphedeliste"/>
        <w:numPr>
          <w:ilvl w:val="0"/>
          <w:numId w:val="21"/>
        </w:numPr>
        <w:rPr>
          <w:lang w:eastAsia="fr-FR"/>
        </w:rPr>
      </w:pPr>
      <w:r w:rsidRPr="00154E2B">
        <w:rPr>
          <w:lang w:eastAsia="fr-FR"/>
        </w:rPr>
        <w:t>Utiliser un échantillonnage systématique</w:t>
      </w:r>
    </w:p>
    <w:p w:rsidR="00154E2B" w:rsidRPr="00154E2B" w:rsidRDefault="007B5362" w:rsidP="00BA3383">
      <w:pPr>
        <w:pStyle w:val="Paragraphedeliste"/>
        <w:numPr>
          <w:ilvl w:val="0"/>
          <w:numId w:val="21"/>
        </w:numPr>
        <w:rPr>
          <w:lang w:eastAsia="fr-FR"/>
        </w:rPr>
      </w:pPr>
      <w:r w:rsidRPr="00154E2B">
        <w:rPr>
          <w:highlight w:val="lightGray"/>
          <w:lang w:eastAsia="fr-FR"/>
        </w:rPr>
        <w:t>Tout mettre en œuvre pour obtenir un taux de réponse élevé</w:t>
      </w:r>
    </w:p>
    <w:p w:rsidR="007B5362" w:rsidRPr="00154E2B" w:rsidRDefault="007B5362" w:rsidP="00BA3383">
      <w:pPr>
        <w:pStyle w:val="Paragraphedeliste"/>
        <w:numPr>
          <w:ilvl w:val="0"/>
          <w:numId w:val="21"/>
        </w:numPr>
        <w:rPr>
          <w:lang w:eastAsia="fr-FR"/>
        </w:rPr>
      </w:pPr>
      <w:r w:rsidRPr="00154E2B">
        <w:rPr>
          <w:lang w:eastAsia="fr-FR"/>
        </w:rPr>
        <w:t>Augmenter la taille de la population</w:t>
      </w:r>
    </w:p>
    <w:p w:rsidR="007B5362" w:rsidRPr="007B5362" w:rsidRDefault="007B5362" w:rsidP="00154E2B">
      <w:pPr>
        <w:pStyle w:val="Titre1"/>
        <w:rPr>
          <w:rFonts w:eastAsia="Times New Roman"/>
          <w:lang w:eastAsia="fr-FR"/>
        </w:rPr>
      </w:pPr>
      <w:r w:rsidRPr="007B5362">
        <w:rPr>
          <w:rFonts w:eastAsia="Times New Roman"/>
          <w:lang w:eastAsia="fr-FR"/>
        </w:rPr>
        <w:t>QCM sur l’échantillonnage (notions avancées et spécifiques)</w:t>
      </w:r>
    </w:p>
    <w:p w:rsidR="00154E2B" w:rsidRDefault="007B5362" w:rsidP="00BA3383">
      <w:pPr>
        <w:pStyle w:val="Paragraphedeliste"/>
        <w:numPr>
          <w:ilvl w:val="0"/>
          <w:numId w:val="22"/>
        </w:numPr>
        <w:rPr>
          <w:lang w:eastAsia="fr-FR"/>
        </w:rPr>
      </w:pPr>
      <w:r w:rsidRPr="007B5362">
        <w:rPr>
          <w:lang w:eastAsia="fr-FR"/>
        </w:rPr>
        <w:t>Lorsqu’on parle de la taille de l’échantillon, quel facteur n’influence PAS directement son calcul ?</w:t>
      </w:r>
    </w:p>
    <w:p w:rsidR="00154E2B" w:rsidRDefault="007B5362" w:rsidP="00BA3383">
      <w:pPr>
        <w:pStyle w:val="Paragraphedeliste"/>
        <w:numPr>
          <w:ilvl w:val="1"/>
          <w:numId w:val="23"/>
        </w:numPr>
        <w:rPr>
          <w:lang w:eastAsia="fr-FR"/>
        </w:rPr>
      </w:pPr>
      <w:r w:rsidRPr="007B5362">
        <w:rPr>
          <w:lang w:eastAsia="fr-FR"/>
        </w:rPr>
        <w:t>Le niveau de confiance souhaité</w:t>
      </w:r>
    </w:p>
    <w:p w:rsidR="00154E2B" w:rsidRPr="00154E2B" w:rsidRDefault="00154E2B" w:rsidP="00BA3383">
      <w:pPr>
        <w:pStyle w:val="Paragraphedeliste"/>
        <w:numPr>
          <w:ilvl w:val="1"/>
          <w:numId w:val="23"/>
        </w:numPr>
        <w:rPr>
          <w:highlight w:val="lightGray"/>
          <w:lang w:eastAsia="fr-FR"/>
        </w:rPr>
      </w:pPr>
      <w:r w:rsidRPr="00154E2B">
        <w:rPr>
          <w:highlight w:val="lightGray"/>
          <w:lang w:eastAsia="fr-FR"/>
        </w:rPr>
        <w:t>Le nom de l’enquêteur</w:t>
      </w:r>
    </w:p>
    <w:p w:rsidR="00154E2B" w:rsidRDefault="007B5362" w:rsidP="00BA3383">
      <w:pPr>
        <w:pStyle w:val="Paragraphedeliste"/>
        <w:numPr>
          <w:ilvl w:val="1"/>
          <w:numId w:val="23"/>
        </w:numPr>
        <w:rPr>
          <w:lang w:eastAsia="fr-FR"/>
        </w:rPr>
      </w:pPr>
      <w:r w:rsidRPr="007B5362">
        <w:rPr>
          <w:lang w:eastAsia="fr-FR"/>
        </w:rPr>
        <w:t>La variabilité de la population</w:t>
      </w:r>
    </w:p>
    <w:p w:rsidR="007B5362" w:rsidRPr="007B5362" w:rsidRDefault="007B5362" w:rsidP="00BA3383">
      <w:pPr>
        <w:pStyle w:val="Paragraphedeliste"/>
        <w:numPr>
          <w:ilvl w:val="1"/>
          <w:numId w:val="23"/>
        </w:numPr>
        <w:rPr>
          <w:lang w:eastAsia="fr-FR"/>
        </w:rPr>
      </w:pPr>
      <w:r w:rsidRPr="007B5362">
        <w:rPr>
          <w:lang w:eastAsia="fr-FR"/>
        </w:rPr>
        <w:t>La précision attendue des résultats</w:t>
      </w:r>
    </w:p>
    <w:p w:rsidR="00154E2B" w:rsidRPr="00154E2B" w:rsidRDefault="007B5362" w:rsidP="00BA3383">
      <w:pPr>
        <w:pStyle w:val="Paragraphedeliste"/>
        <w:numPr>
          <w:ilvl w:val="0"/>
          <w:numId w:val="22"/>
        </w:numPr>
        <w:rPr>
          <w:lang w:eastAsia="fr-FR"/>
        </w:rPr>
      </w:pPr>
      <w:r w:rsidRPr="00154E2B">
        <w:rPr>
          <w:lang w:eastAsia="fr-FR"/>
        </w:rPr>
        <w:lastRenderedPageBreak/>
        <w:t>Parmi les méthodes suivantes, laquelle est une méthode d’échantillonnage non probabiliste ?</w:t>
      </w:r>
    </w:p>
    <w:p w:rsidR="00154E2B" w:rsidRDefault="007B5362" w:rsidP="00BA3383">
      <w:pPr>
        <w:pStyle w:val="Paragraphedeliste"/>
        <w:numPr>
          <w:ilvl w:val="0"/>
          <w:numId w:val="24"/>
        </w:numPr>
        <w:rPr>
          <w:lang w:eastAsia="fr-FR"/>
        </w:rPr>
      </w:pPr>
      <w:r w:rsidRPr="00154E2B">
        <w:rPr>
          <w:lang w:eastAsia="fr-FR"/>
        </w:rPr>
        <w:t>Échantillonnage aléatoire simple</w:t>
      </w:r>
    </w:p>
    <w:p w:rsidR="00154E2B" w:rsidRPr="00154E2B" w:rsidRDefault="00154E2B" w:rsidP="00BA3383">
      <w:pPr>
        <w:pStyle w:val="Paragraphedeliste"/>
        <w:numPr>
          <w:ilvl w:val="0"/>
          <w:numId w:val="24"/>
        </w:numPr>
        <w:rPr>
          <w:highlight w:val="lightGray"/>
          <w:lang w:eastAsia="fr-FR"/>
        </w:rPr>
      </w:pPr>
      <w:r w:rsidRPr="00154E2B">
        <w:rPr>
          <w:lang w:eastAsia="fr-FR"/>
        </w:rPr>
        <w:t xml:space="preserve"> </w:t>
      </w:r>
      <w:r w:rsidRPr="00154E2B">
        <w:rPr>
          <w:highlight w:val="lightGray"/>
          <w:lang w:eastAsia="fr-FR"/>
        </w:rPr>
        <w:t>Échantillonnage par quotas</w:t>
      </w:r>
    </w:p>
    <w:p w:rsidR="00154E2B" w:rsidRPr="00154E2B" w:rsidRDefault="007B5362" w:rsidP="00BA3383">
      <w:pPr>
        <w:pStyle w:val="Paragraphedeliste"/>
        <w:numPr>
          <w:ilvl w:val="0"/>
          <w:numId w:val="24"/>
        </w:numPr>
        <w:rPr>
          <w:lang w:eastAsia="fr-FR"/>
        </w:rPr>
      </w:pPr>
      <w:r w:rsidRPr="00154E2B">
        <w:rPr>
          <w:lang w:eastAsia="fr-FR"/>
        </w:rPr>
        <w:t>Échantillonnage par grappes</w:t>
      </w:r>
    </w:p>
    <w:p w:rsidR="007B5362" w:rsidRPr="00154E2B" w:rsidRDefault="007B5362" w:rsidP="00BA3383">
      <w:pPr>
        <w:pStyle w:val="Paragraphedeliste"/>
        <w:numPr>
          <w:ilvl w:val="0"/>
          <w:numId w:val="24"/>
        </w:numPr>
        <w:rPr>
          <w:lang w:eastAsia="fr-FR"/>
        </w:rPr>
      </w:pPr>
      <w:r w:rsidRPr="00154E2B">
        <w:rPr>
          <w:lang w:eastAsia="fr-FR"/>
        </w:rPr>
        <w:t>Échantillonnage systématique</w:t>
      </w:r>
    </w:p>
    <w:p w:rsidR="00154E2B" w:rsidRPr="00154E2B" w:rsidRDefault="007B5362" w:rsidP="00BA3383">
      <w:pPr>
        <w:pStyle w:val="Paragraphedeliste"/>
        <w:numPr>
          <w:ilvl w:val="0"/>
          <w:numId w:val="22"/>
        </w:numPr>
        <w:rPr>
          <w:lang w:eastAsia="fr-FR"/>
        </w:rPr>
      </w:pPr>
      <w:r w:rsidRPr="00154E2B">
        <w:rPr>
          <w:lang w:eastAsia="fr-FR"/>
        </w:rPr>
        <w:t>Quelle est la différence principale entre la base de sondage et la population ?</w:t>
      </w:r>
    </w:p>
    <w:p w:rsidR="00154E2B" w:rsidRPr="00154E2B" w:rsidRDefault="007B5362" w:rsidP="00BA3383">
      <w:pPr>
        <w:pStyle w:val="Paragraphedeliste"/>
        <w:numPr>
          <w:ilvl w:val="0"/>
          <w:numId w:val="25"/>
        </w:numPr>
        <w:rPr>
          <w:lang w:eastAsia="fr-FR"/>
        </w:rPr>
      </w:pPr>
      <w:r w:rsidRPr="00154E2B">
        <w:rPr>
          <w:lang w:eastAsia="fr-FR"/>
        </w:rPr>
        <w:t>La base de sondage contient toujours plus d’unités que la population</w:t>
      </w:r>
    </w:p>
    <w:p w:rsidR="00154E2B" w:rsidRPr="008C1062" w:rsidRDefault="007B5362" w:rsidP="00BA3383">
      <w:pPr>
        <w:pStyle w:val="Paragraphedeliste"/>
        <w:numPr>
          <w:ilvl w:val="0"/>
          <w:numId w:val="25"/>
        </w:numPr>
        <w:rPr>
          <w:highlight w:val="lightGray"/>
          <w:lang w:eastAsia="fr-FR"/>
        </w:rPr>
      </w:pPr>
      <w:r w:rsidRPr="008C1062">
        <w:rPr>
          <w:highlight w:val="lightGray"/>
          <w:lang w:eastAsia="fr-FR"/>
        </w:rPr>
        <w:t>La base de sondage est la liste à partir de laquelle on sélectionne l’échantillon, la population est l’ensemble des unités concernées par l’étude</w:t>
      </w:r>
    </w:p>
    <w:p w:rsidR="00154E2B" w:rsidRPr="00154E2B" w:rsidRDefault="007B5362" w:rsidP="00BA3383">
      <w:pPr>
        <w:pStyle w:val="Paragraphedeliste"/>
        <w:numPr>
          <w:ilvl w:val="0"/>
          <w:numId w:val="25"/>
        </w:numPr>
        <w:rPr>
          <w:lang w:eastAsia="fr-FR"/>
        </w:rPr>
      </w:pPr>
      <w:r w:rsidRPr="00154E2B">
        <w:rPr>
          <w:lang w:eastAsia="fr-FR"/>
        </w:rPr>
        <w:t>La population est toujours une liste exhaustive</w:t>
      </w:r>
    </w:p>
    <w:p w:rsidR="007B5362" w:rsidRPr="00154E2B" w:rsidRDefault="007B5362" w:rsidP="00BA3383">
      <w:pPr>
        <w:pStyle w:val="Paragraphedeliste"/>
        <w:numPr>
          <w:ilvl w:val="0"/>
          <w:numId w:val="25"/>
        </w:numPr>
        <w:rPr>
          <w:lang w:eastAsia="fr-FR"/>
        </w:rPr>
      </w:pPr>
      <w:r w:rsidRPr="00154E2B">
        <w:rPr>
          <w:lang w:eastAsia="fr-FR"/>
        </w:rPr>
        <w:t>Il n’y a aucune différence</w:t>
      </w:r>
    </w:p>
    <w:p w:rsidR="008C1062" w:rsidRPr="008C1062" w:rsidRDefault="007B5362" w:rsidP="00BA3383">
      <w:pPr>
        <w:pStyle w:val="Paragraphedeliste"/>
        <w:numPr>
          <w:ilvl w:val="0"/>
          <w:numId w:val="22"/>
        </w:numPr>
        <w:rPr>
          <w:lang w:eastAsia="fr-FR"/>
        </w:rPr>
      </w:pPr>
      <w:r w:rsidRPr="008C1062">
        <w:rPr>
          <w:lang w:eastAsia="fr-FR"/>
        </w:rPr>
        <w:t>Dans l’échantillonnage systématique répété, pourquoi effectue-t-on plusieurs passages dans la liste avec des points de départ différents ?</w:t>
      </w:r>
    </w:p>
    <w:p w:rsidR="008C1062" w:rsidRPr="008C1062" w:rsidRDefault="007B5362" w:rsidP="00BA3383">
      <w:pPr>
        <w:pStyle w:val="Paragraphedeliste"/>
        <w:numPr>
          <w:ilvl w:val="0"/>
          <w:numId w:val="26"/>
        </w:numPr>
        <w:rPr>
          <w:lang w:eastAsia="fr-FR"/>
        </w:rPr>
      </w:pPr>
      <w:r w:rsidRPr="008C1062">
        <w:rPr>
          <w:lang w:eastAsia="fr-FR"/>
        </w:rPr>
        <w:t>Pour augmenter la taille de l’échantillon</w:t>
      </w:r>
    </w:p>
    <w:p w:rsidR="008C1062" w:rsidRPr="008C1062" w:rsidRDefault="007B5362" w:rsidP="00BA3383">
      <w:pPr>
        <w:pStyle w:val="Paragraphedeliste"/>
        <w:numPr>
          <w:ilvl w:val="0"/>
          <w:numId w:val="26"/>
        </w:numPr>
        <w:rPr>
          <w:highlight w:val="lightGray"/>
          <w:lang w:eastAsia="fr-FR"/>
        </w:rPr>
      </w:pPr>
      <w:r w:rsidRPr="008C1062">
        <w:rPr>
          <w:highlight w:val="lightGray"/>
          <w:lang w:eastAsia="fr-FR"/>
        </w:rPr>
        <w:t>Pour protéger contre la périodicité dans la liste et estimer la variance des sous-échantillons</w:t>
      </w:r>
    </w:p>
    <w:p w:rsidR="008C1062" w:rsidRPr="008C1062" w:rsidRDefault="007B5362" w:rsidP="00BA3383">
      <w:pPr>
        <w:pStyle w:val="Paragraphedeliste"/>
        <w:numPr>
          <w:ilvl w:val="0"/>
          <w:numId w:val="26"/>
        </w:numPr>
        <w:rPr>
          <w:lang w:eastAsia="fr-FR"/>
        </w:rPr>
      </w:pPr>
      <w:r w:rsidRPr="008C1062">
        <w:rPr>
          <w:lang w:eastAsia="fr-FR"/>
        </w:rPr>
        <w:t>Pour simplifier la sélection</w:t>
      </w:r>
    </w:p>
    <w:p w:rsidR="007B5362" w:rsidRPr="008C1062" w:rsidRDefault="007B5362" w:rsidP="00BA3383">
      <w:pPr>
        <w:pStyle w:val="Paragraphedeliste"/>
        <w:numPr>
          <w:ilvl w:val="0"/>
          <w:numId w:val="26"/>
        </w:numPr>
        <w:rPr>
          <w:lang w:eastAsia="fr-FR"/>
        </w:rPr>
      </w:pPr>
      <w:r w:rsidRPr="008C1062">
        <w:rPr>
          <w:lang w:eastAsia="fr-FR"/>
        </w:rPr>
        <w:t>Pour réduire le coût de l’enquête</w:t>
      </w:r>
    </w:p>
    <w:p w:rsidR="008C1062" w:rsidRPr="008C1062" w:rsidRDefault="007B5362" w:rsidP="00BA3383">
      <w:pPr>
        <w:pStyle w:val="Paragraphedeliste"/>
        <w:numPr>
          <w:ilvl w:val="0"/>
          <w:numId w:val="22"/>
        </w:numPr>
        <w:rPr>
          <w:lang w:eastAsia="fr-FR"/>
        </w:rPr>
      </w:pPr>
      <w:r w:rsidRPr="008C1062">
        <w:rPr>
          <w:lang w:eastAsia="fr-FR"/>
        </w:rPr>
        <w:t>La post-stratification consiste à :</w:t>
      </w:r>
    </w:p>
    <w:p w:rsidR="008C1062" w:rsidRPr="008C1062" w:rsidRDefault="007B5362" w:rsidP="00BA3383">
      <w:pPr>
        <w:pStyle w:val="Paragraphedeliste"/>
        <w:numPr>
          <w:ilvl w:val="0"/>
          <w:numId w:val="27"/>
        </w:numPr>
        <w:rPr>
          <w:lang w:eastAsia="fr-FR"/>
        </w:rPr>
      </w:pPr>
      <w:r w:rsidRPr="008C1062">
        <w:rPr>
          <w:lang w:eastAsia="fr-FR"/>
        </w:rPr>
        <w:t>Créer des strates avant le tirage de l’échantillon</w:t>
      </w:r>
    </w:p>
    <w:p w:rsidR="008C1062" w:rsidRPr="008C1062" w:rsidRDefault="007B5362" w:rsidP="00BA3383">
      <w:pPr>
        <w:pStyle w:val="Paragraphedeliste"/>
        <w:numPr>
          <w:ilvl w:val="0"/>
          <w:numId w:val="27"/>
        </w:numPr>
        <w:rPr>
          <w:highlight w:val="lightGray"/>
          <w:lang w:eastAsia="fr-FR"/>
        </w:rPr>
      </w:pPr>
      <w:r w:rsidRPr="008C1062">
        <w:rPr>
          <w:highlight w:val="lightGray"/>
          <w:lang w:eastAsia="fr-FR"/>
        </w:rPr>
        <w:t>Ajuster l’analyse après le tirage, en utilisant des informations de stratification obtenues après la sélection</w:t>
      </w:r>
    </w:p>
    <w:p w:rsidR="008C1062" w:rsidRPr="008C1062" w:rsidRDefault="007B5362" w:rsidP="00BA3383">
      <w:pPr>
        <w:pStyle w:val="Paragraphedeliste"/>
        <w:numPr>
          <w:ilvl w:val="0"/>
          <w:numId w:val="27"/>
        </w:numPr>
        <w:rPr>
          <w:lang w:eastAsia="fr-FR"/>
        </w:rPr>
      </w:pPr>
      <w:r w:rsidRPr="008C1062">
        <w:rPr>
          <w:lang w:eastAsia="fr-FR"/>
        </w:rPr>
        <w:t>Tirer au hasard dans chaque strate</w:t>
      </w:r>
    </w:p>
    <w:p w:rsidR="007B5362" w:rsidRPr="008C1062" w:rsidRDefault="007B5362" w:rsidP="00BA3383">
      <w:pPr>
        <w:pStyle w:val="Paragraphedeliste"/>
        <w:numPr>
          <w:ilvl w:val="0"/>
          <w:numId w:val="27"/>
        </w:numPr>
        <w:rPr>
          <w:lang w:eastAsia="fr-FR"/>
        </w:rPr>
      </w:pPr>
      <w:r w:rsidRPr="008C1062">
        <w:rPr>
          <w:lang w:eastAsia="fr-FR"/>
        </w:rPr>
        <w:t>Sélectionner uniquement les strates les plus grandes</w:t>
      </w:r>
    </w:p>
    <w:p w:rsidR="008C1062" w:rsidRPr="008C1062" w:rsidRDefault="007B5362" w:rsidP="00BA3383">
      <w:pPr>
        <w:pStyle w:val="Paragraphedeliste"/>
        <w:numPr>
          <w:ilvl w:val="0"/>
          <w:numId w:val="22"/>
        </w:numPr>
        <w:rPr>
          <w:lang w:eastAsia="fr-FR"/>
        </w:rPr>
      </w:pPr>
      <w:r w:rsidRPr="008C1062">
        <w:rPr>
          <w:lang w:eastAsia="fr-FR"/>
        </w:rPr>
        <w:t>Quelle unité correspond au niveau sur lequel porte l’analyse, et non forcément la sélection ?</w:t>
      </w:r>
    </w:p>
    <w:p w:rsidR="008C1062" w:rsidRPr="008C1062" w:rsidRDefault="007B5362" w:rsidP="00BA3383">
      <w:pPr>
        <w:pStyle w:val="Paragraphedeliste"/>
        <w:numPr>
          <w:ilvl w:val="0"/>
          <w:numId w:val="28"/>
        </w:numPr>
        <w:rPr>
          <w:lang w:eastAsia="fr-FR"/>
        </w:rPr>
      </w:pPr>
      <w:r w:rsidRPr="008C1062">
        <w:rPr>
          <w:lang w:eastAsia="fr-FR"/>
        </w:rPr>
        <w:t>Unité d’échantillonnage</w:t>
      </w:r>
    </w:p>
    <w:p w:rsidR="008C1062" w:rsidRPr="008C1062" w:rsidRDefault="007B5362" w:rsidP="00BA3383">
      <w:pPr>
        <w:pStyle w:val="Paragraphedeliste"/>
        <w:numPr>
          <w:ilvl w:val="0"/>
          <w:numId w:val="28"/>
        </w:numPr>
        <w:rPr>
          <w:highlight w:val="lightGray"/>
          <w:lang w:eastAsia="fr-FR"/>
        </w:rPr>
      </w:pPr>
      <w:r w:rsidRPr="008C1062">
        <w:rPr>
          <w:highlight w:val="lightGray"/>
          <w:lang w:eastAsia="fr-FR"/>
        </w:rPr>
        <w:t>Unité d’analyse</w:t>
      </w:r>
    </w:p>
    <w:p w:rsidR="008C1062" w:rsidRPr="008C1062" w:rsidRDefault="007B5362" w:rsidP="00BA3383">
      <w:pPr>
        <w:pStyle w:val="Paragraphedeliste"/>
        <w:numPr>
          <w:ilvl w:val="0"/>
          <w:numId w:val="28"/>
        </w:numPr>
        <w:rPr>
          <w:lang w:eastAsia="fr-FR"/>
        </w:rPr>
      </w:pPr>
      <w:r w:rsidRPr="008C1062">
        <w:rPr>
          <w:lang w:eastAsia="fr-FR"/>
        </w:rPr>
        <w:t>Unité déclarante</w:t>
      </w:r>
    </w:p>
    <w:p w:rsidR="007B5362" w:rsidRPr="008C1062" w:rsidRDefault="007B5362" w:rsidP="00BA3383">
      <w:pPr>
        <w:pStyle w:val="Paragraphedeliste"/>
        <w:numPr>
          <w:ilvl w:val="0"/>
          <w:numId w:val="28"/>
        </w:numPr>
        <w:rPr>
          <w:lang w:eastAsia="fr-FR"/>
        </w:rPr>
      </w:pPr>
      <w:r w:rsidRPr="008C1062">
        <w:rPr>
          <w:lang w:eastAsia="fr-FR"/>
        </w:rPr>
        <w:t>Unité de référence</w:t>
      </w:r>
    </w:p>
    <w:p w:rsidR="008C1062" w:rsidRPr="008C1062" w:rsidRDefault="007B5362" w:rsidP="00BA3383">
      <w:pPr>
        <w:pStyle w:val="Paragraphedeliste"/>
        <w:numPr>
          <w:ilvl w:val="0"/>
          <w:numId w:val="22"/>
        </w:numPr>
        <w:rPr>
          <w:lang w:eastAsia="fr-FR"/>
        </w:rPr>
      </w:pPr>
      <w:r w:rsidRPr="008C1062">
        <w:rPr>
          <w:lang w:eastAsia="fr-FR"/>
        </w:rPr>
        <w:t>L’échantillonnage à plusieurs phases est particulièrement utile lorsque :</w:t>
      </w:r>
    </w:p>
    <w:p w:rsidR="008C1062" w:rsidRPr="008C1062" w:rsidRDefault="007B5362" w:rsidP="00BA3383">
      <w:pPr>
        <w:pStyle w:val="Paragraphedeliste"/>
        <w:numPr>
          <w:ilvl w:val="0"/>
          <w:numId w:val="29"/>
        </w:numPr>
        <w:rPr>
          <w:lang w:eastAsia="fr-FR"/>
        </w:rPr>
      </w:pPr>
      <w:r w:rsidRPr="008C1062">
        <w:rPr>
          <w:lang w:eastAsia="fr-FR"/>
        </w:rPr>
        <w:t>On dispose d’un budget illimité</w:t>
      </w:r>
    </w:p>
    <w:p w:rsidR="008C1062" w:rsidRPr="008C1062" w:rsidRDefault="007B5362" w:rsidP="00BA3383">
      <w:pPr>
        <w:pStyle w:val="Paragraphedeliste"/>
        <w:numPr>
          <w:ilvl w:val="0"/>
          <w:numId w:val="29"/>
        </w:numPr>
        <w:rPr>
          <w:highlight w:val="lightGray"/>
          <w:lang w:eastAsia="fr-FR"/>
        </w:rPr>
      </w:pPr>
      <w:r w:rsidRPr="008C1062">
        <w:rPr>
          <w:highlight w:val="lightGray"/>
          <w:lang w:eastAsia="fr-FR"/>
        </w:rPr>
        <w:lastRenderedPageBreak/>
        <w:t>On ne dispose pas de toutes les informations auxiliaires sur la base de sondage ou le budget est limité</w:t>
      </w:r>
    </w:p>
    <w:p w:rsidR="008C1062" w:rsidRPr="008C1062" w:rsidRDefault="007B5362" w:rsidP="00BA3383">
      <w:pPr>
        <w:pStyle w:val="Paragraphedeliste"/>
        <w:numPr>
          <w:ilvl w:val="0"/>
          <w:numId w:val="29"/>
        </w:numPr>
        <w:rPr>
          <w:lang w:eastAsia="fr-FR"/>
        </w:rPr>
      </w:pPr>
      <w:r w:rsidRPr="008C1062">
        <w:rPr>
          <w:lang w:eastAsia="fr-FR"/>
        </w:rPr>
        <w:t>On souhaite uniquement estimer la moyenne</w:t>
      </w:r>
    </w:p>
    <w:p w:rsidR="007B5362" w:rsidRPr="008C1062" w:rsidRDefault="007B5362" w:rsidP="00BA3383">
      <w:pPr>
        <w:pStyle w:val="Paragraphedeliste"/>
        <w:numPr>
          <w:ilvl w:val="0"/>
          <w:numId w:val="29"/>
        </w:numPr>
        <w:rPr>
          <w:lang w:eastAsia="fr-FR"/>
        </w:rPr>
      </w:pPr>
      <w:r w:rsidRPr="008C1062">
        <w:rPr>
          <w:lang w:eastAsia="fr-FR"/>
        </w:rPr>
        <w:t>La population est très homogène</w:t>
      </w:r>
    </w:p>
    <w:p w:rsidR="007B5362" w:rsidRPr="007B5362" w:rsidRDefault="007B5362" w:rsidP="008C1062">
      <w:pPr>
        <w:pStyle w:val="Titre1"/>
        <w:rPr>
          <w:rFonts w:eastAsia="Times New Roman"/>
          <w:lang w:eastAsia="fr-FR"/>
        </w:rPr>
      </w:pPr>
      <w:r w:rsidRPr="007B5362">
        <w:rPr>
          <w:rFonts w:eastAsia="Times New Roman"/>
          <w:lang w:eastAsia="fr-FR"/>
        </w:rPr>
        <w:t>QCM sur le rééchantillonnage (notions avancées et spécifiques)</w:t>
      </w:r>
    </w:p>
    <w:p w:rsidR="008C1062" w:rsidRPr="008C1062" w:rsidRDefault="007B5362" w:rsidP="00BA3383">
      <w:pPr>
        <w:pStyle w:val="Paragraphedeliste"/>
        <w:numPr>
          <w:ilvl w:val="0"/>
          <w:numId w:val="30"/>
        </w:numPr>
        <w:rPr>
          <w:lang w:eastAsia="fr-FR"/>
        </w:rPr>
      </w:pPr>
      <w:r w:rsidRPr="008C1062">
        <w:rPr>
          <w:lang w:eastAsia="fr-FR"/>
        </w:rPr>
        <w:t>Le bootstrap permet de construire des intervalles de confiance pour une statistique en :</w:t>
      </w:r>
    </w:p>
    <w:p w:rsidR="008C1062" w:rsidRPr="008C1062" w:rsidRDefault="007B5362" w:rsidP="00BA3383">
      <w:pPr>
        <w:pStyle w:val="Paragraphedeliste"/>
        <w:numPr>
          <w:ilvl w:val="0"/>
          <w:numId w:val="31"/>
        </w:numPr>
        <w:rPr>
          <w:lang w:eastAsia="fr-FR"/>
        </w:rPr>
      </w:pPr>
      <w:r w:rsidRPr="008C1062">
        <w:rPr>
          <w:lang w:eastAsia="fr-FR"/>
        </w:rPr>
        <w:t>Utilisant des formules analytiques classiques</w:t>
      </w:r>
    </w:p>
    <w:p w:rsidR="008C1062" w:rsidRPr="008C1062" w:rsidRDefault="007B5362" w:rsidP="00BA3383">
      <w:pPr>
        <w:pStyle w:val="Paragraphedeliste"/>
        <w:numPr>
          <w:ilvl w:val="0"/>
          <w:numId w:val="31"/>
        </w:numPr>
        <w:rPr>
          <w:highlight w:val="lightGray"/>
          <w:lang w:eastAsia="fr-FR"/>
        </w:rPr>
      </w:pPr>
      <w:r w:rsidRPr="008C1062">
        <w:rPr>
          <w:highlight w:val="lightGray"/>
          <w:lang w:eastAsia="fr-FR"/>
        </w:rPr>
        <w:t>Utilisant la distribution empirique obtenue par rééchantillonnage avec remise</w:t>
      </w:r>
    </w:p>
    <w:p w:rsidR="008C1062" w:rsidRPr="008C1062" w:rsidRDefault="007B5362" w:rsidP="00BA3383">
      <w:pPr>
        <w:pStyle w:val="Paragraphedeliste"/>
        <w:numPr>
          <w:ilvl w:val="0"/>
          <w:numId w:val="31"/>
        </w:numPr>
        <w:rPr>
          <w:lang w:eastAsia="fr-FR"/>
        </w:rPr>
      </w:pPr>
      <w:r w:rsidRPr="008C1062">
        <w:rPr>
          <w:lang w:eastAsia="fr-FR"/>
        </w:rPr>
        <w:t>Calculant uniquement la moyenne</w:t>
      </w:r>
    </w:p>
    <w:p w:rsidR="007B5362" w:rsidRPr="008C1062" w:rsidRDefault="007B5362" w:rsidP="00BA3383">
      <w:pPr>
        <w:pStyle w:val="Paragraphedeliste"/>
        <w:numPr>
          <w:ilvl w:val="0"/>
          <w:numId w:val="31"/>
        </w:numPr>
        <w:rPr>
          <w:lang w:eastAsia="fr-FR"/>
        </w:rPr>
      </w:pPr>
      <w:r w:rsidRPr="008C1062">
        <w:rPr>
          <w:lang w:eastAsia="fr-FR"/>
        </w:rPr>
        <w:t>Ignorant la variabilité de l’échantillon</w:t>
      </w:r>
    </w:p>
    <w:p w:rsidR="00AC41B5" w:rsidRPr="00AC41B5" w:rsidRDefault="007B5362" w:rsidP="00BA3383">
      <w:pPr>
        <w:pStyle w:val="Paragraphedeliste"/>
        <w:numPr>
          <w:ilvl w:val="0"/>
          <w:numId w:val="30"/>
        </w:numPr>
        <w:rPr>
          <w:lang w:eastAsia="fr-FR"/>
        </w:rPr>
      </w:pPr>
      <w:r w:rsidRPr="00AC41B5">
        <w:rPr>
          <w:lang w:eastAsia="fr-FR"/>
        </w:rPr>
        <w:t>Le jackknife est particulièrement adapté pour :</w:t>
      </w:r>
    </w:p>
    <w:p w:rsidR="00AC41B5" w:rsidRPr="00AC41B5" w:rsidRDefault="007B5362" w:rsidP="00BA3383">
      <w:pPr>
        <w:pStyle w:val="Paragraphedeliste"/>
        <w:numPr>
          <w:ilvl w:val="0"/>
          <w:numId w:val="32"/>
        </w:numPr>
        <w:rPr>
          <w:lang w:eastAsia="fr-FR"/>
        </w:rPr>
      </w:pPr>
      <w:r w:rsidRPr="00AC41B5">
        <w:rPr>
          <w:lang w:eastAsia="fr-FR"/>
        </w:rPr>
        <w:t>Les statistiques très non-linéaires</w:t>
      </w:r>
    </w:p>
    <w:p w:rsidR="00AC41B5" w:rsidRPr="00AC41B5" w:rsidRDefault="007B5362" w:rsidP="00BA3383">
      <w:pPr>
        <w:pStyle w:val="Paragraphedeliste"/>
        <w:numPr>
          <w:ilvl w:val="0"/>
          <w:numId w:val="32"/>
        </w:numPr>
        <w:rPr>
          <w:highlight w:val="lightGray"/>
          <w:lang w:eastAsia="fr-FR"/>
        </w:rPr>
      </w:pPr>
      <w:r w:rsidRPr="00AC41B5">
        <w:rPr>
          <w:highlight w:val="lightGray"/>
          <w:lang w:eastAsia="fr-FR"/>
        </w:rPr>
        <w:t>Estimer le biais et la variance d’une statistique en retirant une observation à chaque fois</w:t>
      </w:r>
    </w:p>
    <w:p w:rsidR="00AC41B5" w:rsidRPr="00AC41B5" w:rsidRDefault="007B5362" w:rsidP="00BA3383">
      <w:pPr>
        <w:pStyle w:val="Paragraphedeliste"/>
        <w:numPr>
          <w:ilvl w:val="0"/>
          <w:numId w:val="32"/>
        </w:numPr>
        <w:rPr>
          <w:lang w:eastAsia="fr-FR"/>
        </w:rPr>
      </w:pPr>
      <w:r w:rsidRPr="00AC41B5">
        <w:rPr>
          <w:lang w:eastAsia="fr-FR"/>
        </w:rPr>
        <w:t>Les très grands échantillons uniquement</w:t>
      </w:r>
    </w:p>
    <w:p w:rsidR="007B5362" w:rsidRPr="00AC41B5" w:rsidRDefault="007B5362" w:rsidP="00BA3383">
      <w:pPr>
        <w:pStyle w:val="Paragraphedeliste"/>
        <w:numPr>
          <w:ilvl w:val="0"/>
          <w:numId w:val="32"/>
        </w:numPr>
        <w:rPr>
          <w:lang w:eastAsia="fr-FR"/>
        </w:rPr>
      </w:pPr>
      <w:r w:rsidRPr="00AC41B5">
        <w:rPr>
          <w:lang w:eastAsia="fr-FR"/>
        </w:rPr>
        <w:t>Les populations infinies</w:t>
      </w:r>
    </w:p>
    <w:p w:rsidR="00AC41B5" w:rsidRPr="00AC41B5" w:rsidRDefault="007B5362" w:rsidP="00BA3383">
      <w:pPr>
        <w:pStyle w:val="Paragraphedeliste"/>
        <w:numPr>
          <w:ilvl w:val="0"/>
          <w:numId w:val="30"/>
        </w:numPr>
        <w:rPr>
          <w:lang w:eastAsia="fr-FR"/>
        </w:rPr>
      </w:pPr>
      <w:r w:rsidRPr="00AC41B5">
        <w:rPr>
          <w:lang w:eastAsia="fr-FR"/>
        </w:rPr>
        <w:t>En apprentissage automatique, quelle technique de rééchantillonnage est couramment utilisée pour valider un modèle ?</w:t>
      </w:r>
    </w:p>
    <w:p w:rsidR="00AC41B5" w:rsidRPr="00AC41B5" w:rsidRDefault="007B5362" w:rsidP="00BA3383">
      <w:pPr>
        <w:pStyle w:val="Paragraphedeliste"/>
        <w:numPr>
          <w:ilvl w:val="0"/>
          <w:numId w:val="33"/>
        </w:numPr>
        <w:rPr>
          <w:lang w:eastAsia="fr-FR"/>
        </w:rPr>
      </w:pPr>
      <w:r w:rsidRPr="00AC41B5">
        <w:rPr>
          <w:lang w:eastAsia="fr-FR"/>
        </w:rPr>
        <w:t>Bootstrap</w:t>
      </w:r>
    </w:p>
    <w:p w:rsidR="00AC41B5" w:rsidRPr="00AC41B5" w:rsidRDefault="007B5362" w:rsidP="00BA3383">
      <w:pPr>
        <w:pStyle w:val="Paragraphedeliste"/>
        <w:numPr>
          <w:ilvl w:val="0"/>
          <w:numId w:val="33"/>
        </w:numPr>
        <w:rPr>
          <w:highlight w:val="lightGray"/>
          <w:lang w:eastAsia="fr-FR"/>
        </w:rPr>
      </w:pPr>
      <w:r w:rsidRPr="00AC41B5">
        <w:rPr>
          <w:highlight w:val="lightGray"/>
          <w:lang w:eastAsia="fr-FR"/>
        </w:rPr>
        <w:t>Validation croisée (cross-validation)</w:t>
      </w:r>
    </w:p>
    <w:p w:rsidR="00AC41B5" w:rsidRPr="00AC41B5" w:rsidRDefault="007B5362" w:rsidP="00BA3383">
      <w:pPr>
        <w:pStyle w:val="Paragraphedeliste"/>
        <w:numPr>
          <w:ilvl w:val="0"/>
          <w:numId w:val="33"/>
        </w:numPr>
        <w:rPr>
          <w:lang w:eastAsia="fr-FR"/>
        </w:rPr>
      </w:pPr>
      <w:r w:rsidRPr="00AC41B5">
        <w:rPr>
          <w:lang w:eastAsia="fr-FR"/>
        </w:rPr>
        <w:t>Échantillonnage stratifié</w:t>
      </w:r>
    </w:p>
    <w:p w:rsidR="007B5362" w:rsidRPr="00AC41B5" w:rsidRDefault="007B5362" w:rsidP="00BA3383">
      <w:pPr>
        <w:pStyle w:val="Paragraphedeliste"/>
        <w:numPr>
          <w:ilvl w:val="0"/>
          <w:numId w:val="33"/>
        </w:numPr>
        <w:rPr>
          <w:lang w:eastAsia="fr-FR"/>
        </w:rPr>
      </w:pPr>
      <w:r w:rsidRPr="00AC41B5">
        <w:rPr>
          <w:lang w:eastAsia="fr-FR"/>
        </w:rPr>
        <w:t>Échantillonnage systématique</w:t>
      </w:r>
    </w:p>
    <w:p w:rsidR="00AC41B5" w:rsidRPr="001E0A1D" w:rsidRDefault="007B5362" w:rsidP="00BA3383">
      <w:pPr>
        <w:pStyle w:val="Paragraphedeliste"/>
        <w:numPr>
          <w:ilvl w:val="0"/>
          <w:numId w:val="30"/>
        </w:numPr>
        <w:rPr>
          <w:lang w:eastAsia="fr-FR"/>
        </w:rPr>
      </w:pPr>
      <w:r w:rsidRPr="001E0A1D">
        <w:rPr>
          <w:lang w:eastAsia="fr-FR"/>
        </w:rPr>
        <w:t>Une limite importante du bootstrap est :</w:t>
      </w:r>
    </w:p>
    <w:p w:rsidR="00AC41B5" w:rsidRPr="001E0A1D" w:rsidRDefault="007B5362" w:rsidP="00BA3383">
      <w:pPr>
        <w:pStyle w:val="Paragraphedeliste"/>
        <w:numPr>
          <w:ilvl w:val="0"/>
          <w:numId w:val="34"/>
        </w:numPr>
        <w:rPr>
          <w:lang w:eastAsia="fr-FR"/>
        </w:rPr>
      </w:pPr>
      <w:r w:rsidRPr="001E0A1D">
        <w:rPr>
          <w:lang w:eastAsia="fr-FR"/>
        </w:rPr>
        <w:t>Il ne peut pas être utilisé avec des données numériques</w:t>
      </w:r>
    </w:p>
    <w:p w:rsidR="00AC41B5" w:rsidRPr="001E0A1D" w:rsidRDefault="007B5362" w:rsidP="00BA3383">
      <w:pPr>
        <w:pStyle w:val="Paragraphedeliste"/>
        <w:numPr>
          <w:ilvl w:val="0"/>
          <w:numId w:val="34"/>
        </w:numPr>
        <w:rPr>
          <w:lang w:eastAsia="fr-FR"/>
        </w:rPr>
      </w:pPr>
      <w:r w:rsidRPr="00AC6D0C">
        <w:rPr>
          <w:highlight w:val="lightGray"/>
          <w:lang w:eastAsia="fr-FR"/>
        </w:rPr>
        <w:t>Il suppose que l’échantillon initial est représentatif de la population</w:t>
      </w:r>
    </w:p>
    <w:p w:rsidR="00AC41B5" w:rsidRPr="001E0A1D" w:rsidRDefault="007B5362" w:rsidP="00BA3383">
      <w:pPr>
        <w:pStyle w:val="Paragraphedeliste"/>
        <w:numPr>
          <w:ilvl w:val="0"/>
          <w:numId w:val="34"/>
        </w:numPr>
        <w:rPr>
          <w:lang w:eastAsia="fr-FR"/>
        </w:rPr>
      </w:pPr>
      <w:r w:rsidRPr="001E0A1D">
        <w:rPr>
          <w:lang w:eastAsia="fr-FR"/>
        </w:rPr>
        <w:t>Il ne permet pas d’estimer la variance</w:t>
      </w:r>
    </w:p>
    <w:p w:rsidR="007B5362" w:rsidRPr="001E0A1D" w:rsidRDefault="007B5362" w:rsidP="00BA3383">
      <w:pPr>
        <w:pStyle w:val="Paragraphedeliste"/>
        <w:numPr>
          <w:ilvl w:val="0"/>
          <w:numId w:val="34"/>
        </w:numPr>
        <w:rPr>
          <w:lang w:eastAsia="fr-FR"/>
        </w:rPr>
      </w:pPr>
      <w:r w:rsidRPr="001E0A1D">
        <w:rPr>
          <w:lang w:eastAsia="fr-FR"/>
        </w:rPr>
        <w:t>Il ne fonctionne qu’av</w:t>
      </w:r>
      <w:r w:rsidR="001E0A1D" w:rsidRPr="001E0A1D">
        <w:rPr>
          <w:lang w:eastAsia="fr-FR"/>
        </w:rPr>
        <w:t>ec des échantillons très grands</w:t>
      </w:r>
    </w:p>
    <w:p w:rsidR="001E0A1D" w:rsidRPr="00AC6D0C" w:rsidRDefault="007B5362" w:rsidP="00BA3383">
      <w:pPr>
        <w:pStyle w:val="Paragraphedeliste"/>
        <w:numPr>
          <w:ilvl w:val="0"/>
          <w:numId w:val="30"/>
        </w:numPr>
        <w:rPr>
          <w:lang w:eastAsia="fr-FR"/>
        </w:rPr>
      </w:pPr>
      <w:r w:rsidRPr="00AC6D0C">
        <w:rPr>
          <w:lang w:eastAsia="fr-FR"/>
        </w:rPr>
        <w:t>Les méthodes de permutation (randomisation) sont particulièrement utiles pour :</w:t>
      </w:r>
    </w:p>
    <w:p w:rsidR="001E0A1D" w:rsidRDefault="007B5362" w:rsidP="00BA3383">
      <w:pPr>
        <w:pStyle w:val="Paragraphedeliste"/>
        <w:numPr>
          <w:ilvl w:val="0"/>
          <w:numId w:val="35"/>
        </w:numPr>
        <w:rPr>
          <w:lang w:eastAsia="fr-FR"/>
        </w:rPr>
      </w:pPr>
      <w:r w:rsidRPr="00AC6D0C">
        <w:rPr>
          <w:lang w:eastAsia="fr-FR"/>
        </w:rPr>
        <w:t>Calculer l’écart-type</w:t>
      </w:r>
    </w:p>
    <w:p w:rsidR="00AC6D0C" w:rsidRPr="00AC6D0C" w:rsidRDefault="00AC6D0C" w:rsidP="00BA3383">
      <w:pPr>
        <w:pStyle w:val="Paragraphedeliste"/>
        <w:numPr>
          <w:ilvl w:val="0"/>
          <w:numId w:val="35"/>
        </w:numPr>
        <w:rPr>
          <w:highlight w:val="lightGray"/>
          <w:lang w:eastAsia="fr-FR"/>
        </w:rPr>
      </w:pPr>
      <w:r w:rsidRPr="00AC6D0C">
        <w:rPr>
          <w:highlight w:val="lightGray"/>
          <w:lang w:eastAsia="fr-FR"/>
        </w:rPr>
        <w:t>Tester des hypothèses sans supposer de distribution particulière</w:t>
      </w:r>
    </w:p>
    <w:p w:rsidR="001E0A1D" w:rsidRPr="00AC6D0C" w:rsidRDefault="007B5362" w:rsidP="00BA3383">
      <w:pPr>
        <w:pStyle w:val="Paragraphedeliste"/>
        <w:numPr>
          <w:ilvl w:val="0"/>
          <w:numId w:val="35"/>
        </w:numPr>
        <w:rPr>
          <w:lang w:eastAsia="fr-FR"/>
        </w:rPr>
      </w:pPr>
      <w:r w:rsidRPr="00AC6D0C">
        <w:rPr>
          <w:lang w:eastAsia="fr-FR"/>
        </w:rPr>
        <w:t>Augmenter la taille de l’échantillon</w:t>
      </w:r>
    </w:p>
    <w:p w:rsidR="007B5362" w:rsidRDefault="007B5362" w:rsidP="00BA3383">
      <w:pPr>
        <w:pStyle w:val="Paragraphedeliste"/>
        <w:numPr>
          <w:ilvl w:val="0"/>
          <w:numId w:val="35"/>
        </w:numPr>
        <w:rPr>
          <w:lang w:eastAsia="fr-FR"/>
        </w:rPr>
      </w:pPr>
      <w:r w:rsidRPr="00AC6D0C">
        <w:rPr>
          <w:lang w:eastAsia="fr-FR"/>
        </w:rPr>
        <w:lastRenderedPageBreak/>
        <w:t>Réduire le biais de sélection</w:t>
      </w:r>
    </w:p>
    <w:p w:rsidR="00AC6D0C" w:rsidRPr="00AC6D0C" w:rsidRDefault="00AC6D0C" w:rsidP="00AC6D0C">
      <w:pPr>
        <w:pStyle w:val="Titre1"/>
        <w:rPr>
          <w:rFonts w:eastAsia="Times New Roman"/>
          <w:lang w:eastAsia="fr-FR"/>
        </w:rPr>
      </w:pPr>
      <w:r>
        <w:rPr>
          <w:lang w:eastAsia="fr-FR"/>
        </w:rPr>
        <w:t>Questions de cours- Vrai ou Faux</w:t>
      </w:r>
    </w:p>
    <w:p w:rsidR="007B5362" w:rsidRPr="007B5362" w:rsidRDefault="007B5362" w:rsidP="00BA3383">
      <w:pPr>
        <w:pStyle w:val="Paragraphedeliste"/>
        <w:numPr>
          <w:ilvl w:val="0"/>
          <w:numId w:val="36"/>
        </w:numPr>
        <w:rPr>
          <w:lang w:eastAsia="fr-FR"/>
        </w:rPr>
      </w:pPr>
      <w:r w:rsidRPr="007B5362">
        <w:rPr>
          <w:lang w:eastAsia="fr-FR"/>
        </w:rPr>
        <w:t xml:space="preserve">L’échantillonnage consiste à sélectionner un sous-ensemble d’individus dans une population afin de réduire les coûts et faciliter la collecte des </w:t>
      </w:r>
      <w:r w:rsidR="001E0A1D" w:rsidRPr="007B5362">
        <w:rPr>
          <w:lang w:eastAsia="fr-FR"/>
        </w:rPr>
        <w:t>données.</w:t>
      </w:r>
      <w:r w:rsidR="001E0A1D" w:rsidRPr="00AC6D0C">
        <w:rPr>
          <w:b/>
          <w:bCs/>
          <w:lang w:eastAsia="fr-FR"/>
        </w:rPr>
        <w:t xml:space="preserve"> Vrai</w:t>
      </w:r>
    </w:p>
    <w:p w:rsidR="007B5362" w:rsidRPr="007B5362" w:rsidRDefault="007B5362" w:rsidP="00BA3383">
      <w:pPr>
        <w:pStyle w:val="Paragraphedeliste"/>
        <w:numPr>
          <w:ilvl w:val="0"/>
          <w:numId w:val="36"/>
        </w:numPr>
        <w:rPr>
          <w:lang w:eastAsia="fr-FR"/>
        </w:rPr>
      </w:pPr>
      <w:r w:rsidRPr="007B5362">
        <w:rPr>
          <w:lang w:eastAsia="fr-FR"/>
        </w:rPr>
        <w:t>Un échantillon doit toujours être identique à la population en termes de taille.</w:t>
      </w:r>
      <w:r w:rsidR="001E0A1D">
        <w:rPr>
          <w:lang w:eastAsia="fr-FR"/>
        </w:rPr>
        <w:t xml:space="preserve"> </w:t>
      </w:r>
      <w:r w:rsidRPr="00AC6D0C">
        <w:rPr>
          <w:b/>
          <w:bCs/>
          <w:lang w:eastAsia="fr-FR"/>
        </w:rPr>
        <w:t>Faux</w:t>
      </w:r>
    </w:p>
    <w:p w:rsidR="007B5362" w:rsidRPr="007B5362" w:rsidRDefault="007B5362" w:rsidP="00BA3383">
      <w:pPr>
        <w:pStyle w:val="Paragraphedeliste"/>
        <w:numPr>
          <w:ilvl w:val="0"/>
          <w:numId w:val="36"/>
        </w:numPr>
        <w:rPr>
          <w:lang w:eastAsia="fr-FR"/>
        </w:rPr>
      </w:pPr>
      <w:r w:rsidRPr="007B5362">
        <w:rPr>
          <w:lang w:eastAsia="fr-FR"/>
        </w:rPr>
        <w:t>Un échantillon représentatif doit refléter les caractéristiques principales de la population étudiée.</w:t>
      </w:r>
      <w:r w:rsidR="001E0A1D">
        <w:rPr>
          <w:lang w:eastAsia="fr-FR"/>
        </w:rPr>
        <w:t xml:space="preserve"> </w:t>
      </w:r>
      <w:r w:rsidRPr="00AC6D0C">
        <w:rPr>
          <w:b/>
          <w:bCs/>
          <w:lang w:eastAsia="fr-FR"/>
        </w:rPr>
        <w:t>Vrai</w:t>
      </w:r>
    </w:p>
    <w:p w:rsidR="007B5362" w:rsidRPr="007B5362" w:rsidRDefault="007B5362" w:rsidP="00BA3383">
      <w:pPr>
        <w:pStyle w:val="Paragraphedeliste"/>
        <w:numPr>
          <w:ilvl w:val="0"/>
          <w:numId w:val="36"/>
        </w:numPr>
        <w:rPr>
          <w:lang w:eastAsia="fr-FR"/>
        </w:rPr>
      </w:pPr>
      <w:r w:rsidRPr="007B5362">
        <w:rPr>
          <w:lang w:eastAsia="fr-FR"/>
        </w:rPr>
        <w:t>La randomisation permet de compenser les effets de confusion connus et inconnus lors de la sélection de l’échantillon.</w:t>
      </w:r>
      <w:r w:rsidR="001E0A1D">
        <w:rPr>
          <w:lang w:eastAsia="fr-FR"/>
        </w:rPr>
        <w:t xml:space="preserve"> </w:t>
      </w:r>
      <w:r w:rsidRPr="00AC6D0C">
        <w:rPr>
          <w:b/>
          <w:bCs/>
          <w:lang w:eastAsia="fr-FR"/>
        </w:rPr>
        <w:t>Vrai</w:t>
      </w:r>
    </w:p>
    <w:p w:rsidR="007B5362" w:rsidRPr="007B5362" w:rsidRDefault="007B5362" w:rsidP="00BA3383">
      <w:pPr>
        <w:pStyle w:val="Paragraphedeliste"/>
        <w:numPr>
          <w:ilvl w:val="0"/>
          <w:numId w:val="36"/>
        </w:numPr>
        <w:rPr>
          <w:lang w:eastAsia="fr-FR"/>
        </w:rPr>
      </w:pPr>
      <w:r w:rsidRPr="007B5362">
        <w:rPr>
          <w:lang w:eastAsia="fr-FR"/>
        </w:rPr>
        <w:t>Un échantillon biaisé est un échantillon qui n’est ni représentatif ni aléatoire.</w:t>
      </w:r>
      <w:r w:rsidR="001E0A1D">
        <w:rPr>
          <w:lang w:eastAsia="fr-FR"/>
        </w:rPr>
        <w:t xml:space="preserve"> </w:t>
      </w:r>
      <w:r w:rsidRPr="00AC6D0C">
        <w:rPr>
          <w:b/>
          <w:bCs/>
          <w:lang w:eastAsia="fr-FR"/>
        </w:rPr>
        <w:t>Vrai</w:t>
      </w:r>
    </w:p>
    <w:p w:rsidR="007B5362" w:rsidRPr="007B5362" w:rsidRDefault="007B5362" w:rsidP="00BA3383">
      <w:pPr>
        <w:pStyle w:val="Paragraphedeliste"/>
        <w:numPr>
          <w:ilvl w:val="0"/>
          <w:numId w:val="36"/>
        </w:numPr>
        <w:rPr>
          <w:lang w:eastAsia="fr-FR"/>
        </w:rPr>
      </w:pPr>
      <w:r w:rsidRPr="007B5362">
        <w:rPr>
          <w:lang w:eastAsia="fr-FR"/>
        </w:rPr>
        <w:t>Le biais de sélection se produit lorsque certains groupes d’individus sont surreprésentés ou sous-représentés dans l’échantillon.</w:t>
      </w:r>
      <w:r w:rsidR="001E0A1D">
        <w:rPr>
          <w:lang w:eastAsia="fr-FR"/>
        </w:rPr>
        <w:t xml:space="preserve"> </w:t>
      </w:r>
      <w:r w:rsidRPr="00AC6D0C">
        <w:rPr>
          <w:b/>
          <w:bCs/>
          <w:lang w:eastAsia="fr-FR"/>
        </w:rPr>
        <w:t>Vrai</w:t>
      </w:r>
    </w:p>
    <w:p w:rsidR="007B5362" w:rsidRPr="007B5362" w:rsidRDefault="007B5362" w:rsidP="00BA3383">
      <w:pPr>
        <w:pStyle w:val="Paragraphedeliste"/>
        <w:numPr>
          <w:ilvl w:val="0"/>
          <w:numId w:val="36"/>
        </w:numPr>
        <w:rPr>
          <w:lang w:eastAsia="fr-FR"/>
        </w:rPr>
      </w:pPr>
      <w:r w:rsidRPr="007B5362">
        <w:rPr>
          <w:lang w:eastAsia="fr-FR"/>
        </w:rPr>
        <w:t>Le biais de non-réponse n’a aucun impact sur la qualité des résultats d’une enquête.</w:t>
      </w:r>
      <w:r w:rsidR="001E0A1D">
        <w:rPr>
          <w:lang w:eastAsia="fr-FR"/>
        </w:rPr>
        <w:t xml:space="preserve"> </w:t>
      </w:r>
      <w:r w:rsidRPr="00AC6D0C">
        <w:rPr>
          <w:b/>
          <w:bCs/>
          <w:lang w:eastAsia="fr-FR"/>
        </w:rPr>
        <w:t>Faux</w:t>
      </w:r>
    </w:p>
    <w:p w:rsidR="007B5362" w:rsidRPr="007B5362" w:rsidRDefault="007B5362" w:rsidP="00BA3383">
      <w:pPr>
        <w:pStyle w:val="Paragraphedeliste"/>
        <w:numPr>
          <w:ilvl w:val="0"/>
          <w:numId w:val="36"/>
        </w:numPr>
        <w:rPr>
          <w:lang w:eastAsia="fr-FR"/>
        </w:rPr>
      </w:pPr>
      <w:r w:rsidRPr="007B5362">
        <w:rPr>
          <w:lang w:eastAsia="fr-FR"/>
        </w:rPr>
        <w:t>La meilleure façon de limiter le biais de non-réponse est de tout mettre en œuvre pour obtenir un taux de réponse élevé.</w:t>
      </w:r>
      <w:r w:rsidR="001E0A1D">
        <w:rPr>
          <w:lang w:eastAsia="fr-FR"/>
        </w:rPr>
        <w:t xml:space="preserve"> V</w:t>
      </w:r>
      <w:r w:rsidRPr="00AC6D0C">
        <w:rPr>
          <w:b/>
          <w:bCs/>
          <w:lang w:eastAsia="fr-FR"/>
        </w:rPr>
        <w:t>rai</w:t>
      </w:r>
    </w:p>
    <w:p w:rsidR="007B5362" w:rsidRPr="007B5362" w:rsidRDefault="007B5362" w:rsidP="00BA3383">
      <w:pPr>
        <w:pStyle w:val="Paragraphedeliste"/>
        <w:numPr>
          <w:ilvl w:val="0"/>
          <w:numId w:val="36"/>
        </w:numPr>
        <w:rPr>
          <w:lang w:eastAsia="fr-FR"/>
        </w:rPr>
      </w:pPr>
      <w:r w:rsidRPr="007B5362">
        <w:rPr>
          <w:lang w:eastAsia="fr-FR"/>
        </w:rPr>
        <w:t>La base de sondage est la liste des unités à partir de laquelle on sélectionne l’échantillon.</w:t>
      </w:r>
      <w:r w:rsidR="001E0A1D">
        <w:rPr>
          <w:lang w:eastAsia="fr-FR"/>
        </w:rPr>
        <w:t xml:space="preserve"> </w:t>
      </w:r>
      <w:r w:rsidRPr="00AC6D0C">
        <w:rPr>
          <w:b/>
          <w:bCs/>
          <w:lang w:eastAsia="fr-FR"/>
        </w:rPr>
        <w:t>Vrai</w:t>
      </w:r>
    </w:p>
    <w:p w:rsidR="007B5362" w:rsidRPr="007B5362" w:rsidRDefault="007B5362" w:rsidP="00BA3383">
      <w:pPr>
        <w:pStyle w:val="Paragraphedeliste"/>
        <w:numPr>
          <w:ilvl w:val="0"/>
          <w:numId w:val="36"/>
        </w:numPr>
        <w:rPr>
          <w:lang w:eastAsia="fr-FR"/>
        </w:rPr>
      </w:pPr>
      <w:r w:rsidRPr="007B5362">
        <w:rPr>
          <w:lang w:eastAsia="fr-FR"/>
        </w:rPr>
        <w:t>Dans l’échantillonnage probabiliste, chaque unité a une chance quantifiable d’être sélectionnée.</w:t>
      </w:r>
      <w:r w:rsidR="001E0A1D">
        <w:rPr>
          <w:lang w:eastAsia="fr-FR"/>
        </w:rPr>
        <w:t xml:space="preserve"> </w:t>
      </w:r>
      <w:r w:rsidRPr="00AC6D0C">
        <w:rPr>
          <w:b/>
          <w:bCs/>
          <w:lang w:eastAsia="fr-FR"/>
        </w:rPr>
        <w:t>Vrai</w:t>
      </w:r>
    </w:p>
    <w:p w:rsidR="007B5362" w:rsidRPr="007B5362" w:rsidRDefault="007B5362" w:rsidP="00BA3383">
      <w:pPr>
        <w:pStyle w:val="Paragraphedeliste"/>
        <w:numPr>
          <w:ilvl w:val="0"/>
          <w:numId w:val="36"/>
        </w:numPr>
        <w:rPr>
          <w:lang w:eastAsia="fr-FR"/>
        </w:rPr>
      </w:pPr>
      <w:r w:rsidRPr="007B5362">
        <w:rPr>
          <w:lang w:eastAsia="fr-FR"/>
        </w:rPr>
        <w:t>Dans l’échantillonnage non probabiliste, toutes les unités ont la même probabilité d’être sélectionnées.</w:t>
      </w:r>
      <w:r w:rsidR="001E0A1D">
        <w:rPr>
          <w:lang w:eastAsia="fr-FR"/>
        </w:rPr>
        <w:t xml:space="preserve"> </w:t>
      </w:r>
      <w:r w:rsidRPr="00AC6D0C">
        <w:rPr>
          <w:b/>
          <w:bCs/>
          <w:lang w:eastAsia="fr-FR"/>
        </w:rPr>
        <w:t>Faux</w:t>
      </w:r>
    </w:p>
    <w:p w:rsidR="007B5362" w:rsidRPr="007B5362" w:rsidRDefault="007B5362" w:rsidP="00BA3383">
      <w:pPr>
        <w:pStyle w:val="Paragraphedeliste"/>
        <w:numPr>
          <w:ilvl w:val="0"/>
          <w:numId w:val="36"/>
        </w:numPr>
        <w:rPr>
          <w:lang w:eastAsia="fr-FR"/>
        </w:rPr>
      </w:pPr>
      <w:r w:rsidRPr="007B5362">
        <w:rPr>
          <w:lang w:eastAsia="fr-FR"/>
        </w:rPr>
        <w:t>L’échantillonnage aléatoire simple donne à chaque membre de la population une chance égale d’être sélectionné.</w:t>
      </w:r>
      <w:r w:rsidR="001E0A1D">
        <w:rPr>
          <w:lang w:eastAsia="fr-FR"/>
        </w:rPr>
        <w:t xml:space="preserve"> </w:t>
      </w:r>
      <w:r w:rsidRPr="00AC6D0C">
        <w:rPr>
          <w:b/>
          <w:bCs/>
          <w:lang w:eastAsia="fr-FR"/>
        </w:rPr>
        <w:t>Vrai</w:t>
      </w:r>
    </w:p>
    <w:p w:rsidR="007B5362" w:rsidRPr="007B5362" w:rsidRDefault="007B5362" w:rsidP="00BA3383">
      <w:pPr>
        <w:pStyle w:val="Paragraphedeliste"/>
        <w:numPr>
          <w:ilvl w:val="0"/>
          <w:numId w:val="36"/>
        </w:numPr>
        <w:rPr>
          <w:lang w:eastAsia="fr-FR"/>
        </w:rPr>
      </w:pPr>
      <w:r w:rsidRPr="007B5362">
        <w:rPr>
          <w:lang w:eastAsia="fr-FR"/>
        </w:rPr>
        <w:t>L’échantillonnage systématique nécessite une liste numérotée de la population et un pas de sondage.</w:t>
      </w:r>
      <w:r w:rsidR="001E0A1D">
        <w:rPr>
          <w:lang w:eastAsia="fr-FR"/>
        </w:rPr>
        <w:t xml:space="preserve"> </w:t>
      </w:r>
      <w:r w:rsidRPr="00AC6D0C">
        <w:rPr>
          <w:b/>
          <w:bCs/>
          <w:lang w:eastAsia="fr-FR"/>
        </w:rPr>
        <w:t>Vrai</w:t>
      </w:r>
    </w:p>
    <w:p w:rsidR="007B5362" w:rsidRPr="007B5362" w:rsidRDefault="007B5362" w:rsidP="00BA3383">
      <w:pPr>
        <w:pStyle w:val="Paragraphedeliste"/>
        <w:numPr>
          <w:ilvl w:val="0"/>
          <w:numId w:val="36"/>
        </w:numPr>
        <w:rPr>
          <w:lang w:eastAsia="fr-FR"/>
        </w:rPr>
      </w:pPr>
      <w:r w:rsidRPr="007B5362">
        <w:rPr>
          <w:lang w:eastAsia="fr-FR"/>
        </w:rPr>
        <w:t>L’échantillonnage systématique répété permet de protéger contre la périodicité dans la liste.</w:t>
      </w:r>
      <w:r w:rsidR="001E0A1D">
        <w:rPr>
          <w:lang w:eastAsia="fr-FR"/>
        </w:rPr>
        <w:t xml:space="preserve"> </w:t>
      </w:r>
      <w:r w:rsidRPr="00AC6D0C">
        <w:rPr>
          <w:b/>
          <w:bCs/>
          <w:lang w:eastAsia="fr-FR"/>
        </w:rPr>
        <w:t>Vrai</w:t>
      </w:r>
    </w:p>
    <w:p w:rsidR="007B5362" w:rsidRPr="007B5362" w:rsidRDefault="007B5362" w:rsidP="00BA3383">
      <w:pPr>
        <w:pStyle w:val="Paragraphedeliste"/>
        <w:numPr>
          <w:ilvl w:val="0"/>
          <w:numId w:val="36"/>
        </w:numPr>
        <w:rPr>
          <w:lang w:eastAsia="fr-FR"/>
        </w:rPr>
      </w:pPr>
      <w:r w:rsidRPr="007B5362">
        <w:rPr>
          <w:lang w:eastAsia="fr-FR"/>
        </w:rPr>
        <w:t>La stratification consiste à regrouper les unités de la base de sondage en groupes homogènes appelés strates.</w:t>
      </w:r>
      <w:r w:rsidR="001E0A1D">
        <w:rPr>
          <w:lang w:eastAsia="fr-FR"/>
        </w:rPr>
        <w:t xml:space="preserve"> </w:t>
      </w:r>
      <w:r w:rsidRPr="00AC6D0C">
        <w:rPr>
          <w:b/>
          <w:bCs/>
          <w:lang w:eastAsia="fr-FR"/>
        </w:rPr>
        <w:t>Vrai</w:t>
      </w:r>
    </w:p>
    <w:p w:rsidR="007B5362" w:rsidRPr="007B5362" w:rsidRDefault="007B5362" w:rsidP="00BA3383">
      <w:pPr>
        <w:pStyle w:val="Paragraphedeliste"/>
        <w:numPr>
          <w:ilvl w:val="0"/>
          <w:numId w:val="36"/>
        </w:numPr>
        <w:rPr>
          <w:lang w:eastAsia="fr-FR"/>
        </w:rPr>
      </w:pPr>
      <w:r w:rsidRPr="007B5362">
        <w:rPr>
          <w:lang w:eastAsia="fr-FR"/>
        </w:rPr>
        <w:t>L’échantillonnage stratifié garantit que toutes les catégories de la population sont représentées dans l’échantillon.</w:t>
      </w:r>
      <w:r w:rsidR="001E0A1D">
        <w:rPr>
          <w:lang w:eastAsia="fr-FR"/>
        </w:rPr>
        <w:t xml:space="preserve"> </w:t>
      </w:r>
      <w:r w:rsidRPr="00AC6D0C">
        <w:rPr>
          <w:b/>
          <w:bCs/>
          <w:lang w:eastAsia="fr-FR"/>
        </w:rPr>
        <w:t>Vrai</w:t>
      </w:r>
    </w:p>
    <w:p w:rsidR="007B5362" w:rsidRPr="007B5362" w:rsidRDefault="007B5362" w:rsidP="00BA3383">
      <w:pPr>
        <w:pStyle w:val="Paragraphedeliste"/>
        <w:numPr>
          <w:ilvl w:val="0"/>
          <w:numId w:val="36"/>
        </w:numPr>
        <w:rPr>
          <w:lang w:eastAsia="fr-FR"/>
        </w:rPr>
      </w:pPr>
      <w:r w:rsidRPr="007B5362">
        <w:rPr>
          <w:lang w:eastAsia="fr-FR"/>
        </w:rPr>
        <w:lastRenderedPageBreak/>
        <w:t>La post-stratification consiste à ajuster l’analyse après la sélection de l’échantillon, en utilisant des informations de stratification obtenues après coup.</w:t>
      </w:r>
      <w:r w:rsidR="001E0A1D">
        <w:rPr>
          <w:lang w:eastAsia="fr-FR"/>
        </w:rPr>
        <w:t xml:space="preserve"> </w:t>
      </w:r>
      <w:r w:rsidRPr="00AC6D0C">
        <w:rPr>
          <w:b/>
          <w:bCs/>
          <w:lang w:eastAsia="fr-FR"/>
        </w:rPr>
        <w:t>Vrai</w:t>
      </w:r>
    </w:p>
    <w:p w:rsidR="007B5362" w:rsidRPr="007B5362" w:rsidRDefault="007B5362" w:rsidP="00BA3383">
      <w:pPr>
        <w:pStyle w:val="Paragraphedeliste"/>
        <w:numPr>
          <w:ilvl w:val="0"/>
          <w:numId w:val="36"/>
        </w:numPr>
        <w:rPr>
          <w:lang w:eastAsia="fr-FR"/>
        </w:rPr>
      </w:pPr>
      <w:r w:rsidRPr="007B5362">
        <w:rPr>
          <w:lang w:eastAsia="fr-FR"/>
        </w:rPr>
        <w:t>L’échantillonnage par grappes sélectionne d’abord des groupes représentatifs, puis des individus à l’intérieur de ces groupes.</w:t>
      </w:r>
      <w:r w:rsidR="001E0A1D">
        <w:rPr>
          <w:lang w:eastAsia="fr-FR"/>
        </w:rPr>
        <w:t xml:space="preserve"> </w:t>
      </w:r>
      <w:r w:rsidRPr="00AC6D0C">
        <w:rPr>
          <w:b/>
          <w:bCs/>
          <w:lang w:eastAsia="fr-FR"/>
        </w:rPr>
        <w:t>Vrai</w:t>
      </w:r>
    </w:p>
    <w:p w:rsidR="007B5362" w:rsidRPr="007B5362" w:rsidRDefault="007B5362" w:rsidP="00BA3383">
      <w:pPr>
        <w:pStyle w:val="Paragraphedeliste"/>
        <w:numPr>
          <w:ilvl w:val="0"/>
          <w:numId w:val="36"/>
        </w:numPr>
        <w:rPr>
          <w:lang w:eastAsia="fr-FR"/>
        </w:rPr>
      </w:pPr>
      <w:r w:rsidRPr="007B5362">
        <w:rPr>
          <w:lang w:eastAsia="fr-FR"/>
        </w:rPr>
        <w:t>L’échantillonnage à plusieurs degrés implique au moins deux niveaux de sélection (par exemple, grappes puis individus).</w:t>
      </w:r>
      <w:r w:rsidR="001E0A1D">
        <w:rPr>
          <w:lang w:eastAsia="fr-FR"/>
        </w:rPr>
        <w:t xml:space="preserve"> </w:t>
      </w:r>
      <w:r w:rsidRPr="00AC6D0C">
        <w:rPr>
          <w:b/>
          <w:bCs/>
          <w:lang w:eastAsia="fr-FR"/>
        </w:rPr>
        <w:t>Vrai</w:t>
      </w:r>
    </w:p>
    <w:p w:rsidR="007B5362" w:rsidRPr="007B5362" w:rsidRDefault="007B5362" w:rsidP="00BA3383">
      <w:pPr>
        <w:pStyle w:val="Paragraphedeliste"/>
        <w:numPr>
          <w:ilvl w:val="0"/>
          <w:numId w:val="36"/>
        </w:numPr>
        <w:rPr>
          <w:lang w:eastAsia="fr-FR"/>
        </w:rPr>
      </w:pPr>
      <w:r w:rsidRPr="007B5362">
        <w:rPr>
          <w:lang w:eastAsia="fr-FR"/>
        </w:rPr>
        <w:t>L’échantillonnage à plusieurs phases consiste à collecter d’abord des données de base sur un large échantillon, puis des données détaillées sur un sous-échantillon.</w:t>
      </w:r>
      <w:r w:rsidR="001E0A1D">
        <w:rPr>
          <w:lang w:eastAsia="fr-FR"/>
        </w:rPr>
        <w:t xml:space="preserve"> </w:t>
      </w:r>
      <w:r w:rsidRPr="00AC6D0C">
        <w:rPr>
          <w:b/>
          <w:bCs/>
          <w:lang w:eastAsia="fr-FR"/>
        </w:rPr>
        <w:t>Vrai</w:t>
      </w:r>
    </w:p>
    <w:p w:rsidR="007B5362" w:rsidRPr="007B5362" w:rsidRDefault="007B5362" w:rsidP="00BA3383">
      <w:pPr>
        <w:pStyle w:val="Paragraphedeliste"/>
        <w:numPr>
          <w:ilvl w:val="0"/>
          <w:numId w:val="36"/>
        </w:numPr>
        <w:rPr>
          <w:lang w:eastAsia="fr-FR"/>
        </w:rPr>
      </w:pPr>
      <w:r w:rsidRPr="007B5362">
        <w:rPr>
          <w:lang w:eastAsia="fr-FR"/>
        </w:rPr>
        <w:t>La taille de l’échantillon n’a aucune influence sur la précision des résultats.</w:t>
      </w:r>
      <w:r w:rsidR="001E0A1D">
        <w:rPr>
          <w:lang w:eastAsia="fr-FR"/>
        </w:rPr>
        <w:t xml:space="preserve"> </w:t>
      </w:r>
      <w:r w:rsidRPr="00AC6D0C">
        <w:rPr>
          <w:b/>
          <w:bCs/>
          <w:lang w:eastAsia="fr-FR"/>
        </w:rPr>
        <w:t>Faux</w:t>
      </w:r>
    </w:p>
    <w:p w:rsidR="007B5362" w:rsidRPr="007B5362" w:rsidRDefault="007B5362" w:rsidP="00BA3383">
      <w:pPr>
        <w:pStyle w:val="Paragraphedeliste"/>
        <w:numPr>
          <w:ilvl w:val="0"/>
          <w:numId w:val="36"/>
        </w:numPr>
        <w:rPr>
          <w:lang w:eastAsia="fr-FR"/>
        </w:rPr>
      </w:pPr>
      <w:r w:rsidRPr="007B5362">
        <w:rPr>
          <w:lang w:eastAsia="fr-FR"/>
        </w:rPr>
        <w:t>La base de sondage doit idéalement être identique à la population cible ou très similaire.</w:t>
      </w:r>
      <w:r w:rsidR="001E0A1D">
        <w:rPr>
          <w:lang w:eastAsia="fr-FR"/>
        </w:rPr>
        <w:t xml:space="preserve"> </w:t>
      </w:r>
      <w:r w:rsidRPr="00AC6D0C">
        <w:rPr>
          <w:b/>
          <w:bCs/>
          <w:lang w:eastAsia="fr-FR"/>
        </w:rPr>
        <w:t>Vrai</w:t>
      </w:r>
    </w:p>
    <w:p w:rsidR="007B5362" w:rsidRPr="007B5362" w:rsidRDefault="007B5362" w:rsidP="00BA3383">
      <w:pPr>
        <w:pStyle w:val="Paragraphedeliste"/>
        <w:numPr>
          <w:ilvl w:val="0"/>
          <w:numId w:val="36"/>
        </w:numPr>
        <w:rPr>
          <w:lang w:eastAsia="fr-FR"/>
        </w:rPr>
      </w:pPr>
      <w:r w:rsidRPr="007B5362">
        <w:rPr>
          <w:lang w:eastAsia="fr-FR"/>
        </w:rPr>
        <w:t>Il n’existe aucune différence entre unité d’échantillonnage, unité d’analyse, unité déclarante et unité de référence.</w:t>
      </w:r>
      <w:r w:rsidR="001E0A1D">
        <w:rPr>
          <w:lang w:eastAsia="fr-FR"/>
        </w:rPr>
        <w:t xml:space="preserve"> </w:t>
      </w:r>
      <w:r w:rsidRPr="00AC6D0C">
        <w:rPr>
          <w:b/>
          <w:bCs/>
          <w:lang w:eastAsia="fr-FR"/>
        </w:rPr>
        <w:t>Faux</w:t>
      </w:r>
    </w:p>
    <w:p w:rsidR="007B5362" w:rsidRPr="007B5362" w:rsidRDefault="007B5362" w:rsidP="00BA3383">
      <w:pPr>
        <w:pStyle w:val="Paragraphedeliste"/>
        <w:numPr>
          <w:ilvl w:val="0"/>
          <w:numId w:val="36"/>
        </w:numPr>
        <w:rPr>
          <w:lang w:eastAsia="fr-FR"/>
        </w:rPr>
      </w:pPr>
      <w:r w:rsidRPr="007B5362">
        <w:rPr>
          <w:lang w:eastAsia="fr-FR"/>
        </w:rPr>
        <w:t>Les méthodes d’échantillonnage non probabilistes incluent l’échantillonnage par quotas et de convenance.</w:t>
      </w:r>
      <w:r w:rsidR="001E0A1D">
        <w:rPr>
          <w:lang w:eastAsia="fr-FR"/>
        </w:rPr>
        <w:t xml:space="preserve"> </w:t>
      </w:r>
      <w:r w:rsidRPr="00AC6D0C">
        <w:rPr>
          <w:b/>
          <w:bCs/>
          <w:lang w:eastAsia="fr-FR"/>
        </w:rPr>
        <w:t>Vrai</w:t>
      </w:r>
    </w:p>
    <w:p w:rsidR="007B5362" w:rsidRPr="007B5362" w:rsidRDefault="007B5362" w:rsidP="00BA3383">
      <w:pPr>
        <w:pStyle w:val="Paragraphedeliste"/>
        <w:numPr>
          <w:ilvl w:val="0"/>
          <w:numId w:val="36"/>
        </w:numPr>
        <w:rPr>
          <w:lang w:eastAsia="fr-FR"/>
        </w:rPr>
      </w:pPr>
      <w:r w:rsidRPr="007B5362">
        <w:rPr>
          <w:lang w:eastAsia="fr-FR"/>
        </w:rPr>
        <w:t>L'échantillonnage systématique répété protège contre une éventuelle périodicité dans la liste.</w:t>
      </w:r>
      <w:r w:rsidR="001E0A1D">
        <w:rPr>
          <w:lang w:eastAsia="fr-FR"/>
        </w:rPr>
        <w:t xml:space="preserve"> </w:t>
      </w:r>
      <w:r w:rsidRPr="00AC6D0C">
        <w:rPr>
          <w:b/>
          <w:bCs/>
          <w:lang w:eastAsia="fr-FR"/>
        </w:rPr>
        <w:t>Vrai</w:t>
      </w:r>
    </w:p>
    <w:p w:rsidR="007B5362" w:rsidRPr="007B5362" w:rsidRDefault="007B5362" w:rsidP="00BA3383">
      <w:pPr>
        <w:pStyle w:val="Paragraphedeliste"/>
        <w:numPr>
          <w:ilvl w:val="0"/>
          <w:numId w:val="36"/>
        </w:numPr>
        <w:rPr>
          <w:lang w:eastAsia="fr-FR"/>
        </w:rPr>
      </w:pPr>
      <w:r w:rsidRPr="007B5362">
        <w:rPr>
          <w:lang w:eastAsia="fr-FR"/>
        </w:rPr>
        <w:t>Dans l'échantillonnage stratifié, les unités doivent obligatoirement avoir les mêmes chances d'être sélectionnées.</w:t>
      </w:r>
      <w:r w:rsidR="001E0A1D">
        <w:rPr>
          <w:lang w:eastAsia="fr-FR"/>
        </w:rPr>
        <w:t xml:space="preserve"> </w:t>
      </w:r>
      <w:r w:rsidRPr="00AC6D0C">
        <w:rPr>
          <w:b/>
          <w:bCs/>
          <w:lang w:eastAsia="fr-FR"/>
        </w:rPr>
        <w:t>Faux</w:t>
      </w:r>
    </w:p>
    <w:p w:rsidR="007B5362" w:rsidRPr="007B5362" w:rsidRDefault="007B5362" w:rsidP="00BA3383">
      <w:pPr>
        <w:pStyle w:val="Paragraphedeliste"/>
        <w:numPr>
          <w:ilvl w:val="0"/>
          <w:numId w:val="36"/>
        </w:numPr>
        <w:rPr>
          <w:lang w:eastAsia="fr-FR"/>
        </w:rPr>
      </w:pPr>
      <w:r w:rsidRPr="007B5362">
        <w:rPr>
          <w:lang w:eastAsia="fr-FR"/>
        </w:rPr>
        <w:t>La post-stratification est utilisée lorsque les informations sur les variables de stratification ne sont pas disponibles avant la sélection de l'échantillon.</w:t>
      </w:r>
      <w:r w:rsidR="001E0A1D">
        <w:rPr>
          <w:lang w:eastAsia="fr-FR"/>
        </w:rPr>
        <w:t xml:space="preserve"> </w:t>
      </w:r>
      <w:r w:rsidRPr="00AC6D0C">
        <w:rPr>
          <w:b/>
          <w:bCs/>
          <w:lang w:eastAsia="fr-FR"/>
        </w:rPr>
        <w:t>Vrai</w:t>
      </w:r>
    </w:p>
    <w:p w:rsidR="007B5362" w:rsidRPr="007B5362" w:rsidRDefault="007B5362" w:rsidP="00BA3383">
      <w:pPr>
        <w:pStyle w:val="Paragraphedeliste"/>
        <w:numPr>
          <w:ilvl w:val="0"/>
          <w:numId w:val="36"/>
        </w:numPr>
        <w:rPr>
          <w:lang w:eastAsia="fr-FR"/>
        </w:rPr>
      </w:pPr>
      <w:r w:rsidRPr="007B5362">
        <w:rPr>
          <w:lang w:eastAsia="fr-FR"/>
        </w:rPr>
        <w:t>L'échantillonnage par grappes simplifie l'estimation et l'analyse statistiques par rapport à l'échantillonnage aléatoire simple.</w:t>
      </w:r>
      <w:r w:rsidR="001E0A1D">
        <w:rPr>
          <w:lang w:eastAsia="fr-FR"/>
        </w:rPr>
        <w:t xml:space="preserve"> </w:t>
      </w:r>
      <w:r w:rsidRPr="00AC6D0C">
        <w:rPr>
          <w:b/>
          <w:bCs/>
          <w:lang w:eastAsia="fr-FR"/>
        </w:rPr>
        <w:t>Faux</w:t>
      </w:r>
    </w:p>
    <w:p w:rsidR="007B5362" w:rsidRPr="007B5362" w:rsidRDefault="007B5362" w:rsidP="00BA3383">
      <w:pPr>
        <w:pStyle w:val="Paragraphedeliste"/>
        <w:numPr>
          <w:ilvl w:val="0"/>
          <w:numId w:val="36"/>
        </w:numPr>
        <w:rPr>
          <w:lang w:eastAsia="fr-FR"/>
        </w:rPr>
      </w:pPr>
      <w:r w:rsidRPr="007B5362">
        <w:rPr>
          <w:lang w:eastAsia="fr-FR"/>
        </w:rPr>
        <w:t>L'échantillonnage à plusieurs degrés implique au moins deux niveaux d'échantillonnage.</w:t>
      </w:r>
      <w:r w:rsidR="001E0A1D">
        <w:rPr>
          <w:lang w:eastAsia="fr-FR"/>
        </w:rPr>
        <w:t xml:space="preserve"> </w:t>
      </w:r>
      <w:r w:rsidRPr="00AC6D0C">
        <w:rPr>
          <w:b/>
          <w:bCs/>
          <w:lang w:eastAsia="fr-FR"/>
        </w:rPr>
        <w:t>Vrai</w:t>
      </w:r>
    </w:p>
    <w:p w:rsidR="007B5362" w:rsidRPr="007B5362" w:rsidRDefault="007B5362" w:rsidP="00BA3383">
      <w:pPr>
        <w:pStyle w:val="Paragraphedeliste"/>
        <w:numPr>
          <w:ilvl w:val="0"/>
          <w:numId w:val="36"/>
        </w:numPr>
        <w:rPr>
          <w:lang w:eastAsia="fr-FR"/>
        </w:rPr>
      </w:pPr>
      <w:r w:rsidRPr="007B5362">
        <w:rPr>
          <w:lang w:eastAsia="fr-FR"/>
        </w:rPr>
        <w:t>L'échantillonnage à plusieurs phases est utile uniquement lorsqu'on dispose d'un budget illimité.</w:t>
      </w:r>
      <w:r w:rsidR="001E0A1D">
        <w:rPr>
          <w:lang w:eastAsia="fr-FR"/>
        </w:rPr>
        <w:t xml:space="preserve"> </w:t>
      </w:r>
      <w:r w:rsidRPr="00AC6D0C">
        <w:rPr>
          <w:b/>
          <w:bCs/>
          <w:lang w:eastAsia="fr-FR"/>
        </w:rPr>
        <w:t>Faux</w:t>
      </w:r>
    </w:p>
    <w:p w:rsidR="007B5362" w:rsidRPr="007B5362" w:rsidRDefault="007B5362" w:rsidP="00BA3383">
      <w:pPr>
        <w:pStyle w:val="Paragraphedeliste"/>
        <w:numPr>
          <w:ilvl w:val="0"/>
          <w:numId w:val="36"/>
        </w:numPr>
        <w:rPr>
          <w:lang w:eastAsia="fr-FR"/>
        </w:rPr>
      </w:pPr>
      <w:r w:rsidRPr="007B5362">
        <w:rPr>
          <w:lang w:eastAsia="fr-FR"/>
        </w:rPr>
        <w:t>La réduction de la variabilité dans l'échantillonnage stratifié se produit lorsque les unités d'une strate sont similaires, mais qu'il existe une variation entre les strates.</w:t>
      </w:r>
      <w:r w:rsidR="001E0A1D">
        <w:rPr>
          <w:lang w:eastAsia="fr-FR"/>
        </w:rPr>
        <w:t xml:space="preserve"> </w:t>
      </w:r>
      <w:r w:rsidRPr="00AC6D0C">
        <w:rPr>
          <w:b/>
          <w:bCs/>
          <w:lang w:eastAsia="fr-FR"/>
        </w:rPr>
        <w:t>Vrai</w:t>
      </w:r>
    </w:p>
    <w:p w:rsidR="007B5362" w:rsidRPr="007A50AD" w:rsidRDefault="007B5362" w:rsidP="00BA3383">
      <w:pPr>
        <w:pStyle w:val="Paragraphedeliste"/>
        <w:numPr>
          <w:ilvl w:val="0"/>
          <w:numId w:val="36"/>
        </w:numPr>
        <w:rPr>
          <w:lang w:eastAsia="fr-FR"/>
        </w:rPr>
      </w:pPr>
      <w:r w:rsidRPr="007A50AD">
        <w:rPr>
          <w:lang w:eastAsia="fr-FR"/>
        </w:rPr>
        <w:lastRenderedPageBreak/>
        <w:t>L'échantillonnage à plusieurs phases consiste à collecter des données de base auprès d'un large échantillon, puis des données plus détaillées auprès d'un sous-échantillon.</w:t>
      </w:r>
      <w:r w:rsidR="001E0A1D" w:rsidRPr="007A50AD">
        <w:rPr>
          <w:lang w:eastAsia="fr-FR"/>
        </w:rPr>
        <w:t xml:space="preserve"> </w:t>
      </w:r>
      <w:r w:rsidRPr="007A50AD">
        <w:rPr>
          <w:b/>
          <w:bCs/>
          <w:lang w:eastAsia="fr-FR"/>
        </w:rPr>
        <w:t>Vrai</w:t>
      </w:r>
    </w:p>
    <w:p w:rsidR="007B5362" w:rsidRPr="007B5362" w:rsidRDefault="007B5362" w:rsidP="00BA3383">
      <w:pPr>
        <w:pStyle w:val="Paragraphedeliste"/>
        <w:numPr>
          <w:ilvl w:val="0"/>
          <w:numId w:val="36"/>
        </w:numPr>
        <w:rPr>
          <w:lang w:eastAsia="fr-FR"/>
        </w:rPr>
      </w:pPr>
      <w:r w:rsidRPr="007B5362">
        <w:rPr>
          <w:lang w:eastAsia="fr-FR"/>
        </w:rPr>
        <w:t>L'échantillonnage par grappes nécessite que chaque grappe soit représentative de la population mère.</w:t>
      </w:r>
      <w:r w:rsidR="001E0A1D">
        <w:rPr>
          <w:lang w:eastAsia="fr-FR"/>
        </w:rPr>
        <w:t xml:space="preserve"> </w:t>
      </w:r>
      <w:r w:rsidRPr="00AC6D0C">
        <w:rPr>
          <w:b/>
          <w:bCs/>
          <w:lang w:eastAsia="fr-FR"/>
        </w:rPr>
        <w:t>Vrai</w:t>
      </w:r>
    </w:p>
    <w:p w:rsidR="007B5362" w:rsidRPr="007B5362" w:rsidRDefault="007B5362" w:rsidP="00BA3383">
      <w:pPr>
        <w:pStyle w:val="Paragraphedeliste"/>
        <w:numPr>
          <w:ilvl w:val="0"/>
          <w:numId w:val="36"/>
        </w:numPr>
        <w:rPr>
          <w:lang w:eastAsia="fr-FR"/>
        </w:rPr>
      </w:pPr>
      <w:r w:rsidRPr="007B5362">
        <w:rPr>
          <w:lang w:eastAsia="fr-FR"/>
        </w:rPr>
        <w:t>Dans l'échantillonnage systématique, le pas de sondage est calculé en divisant la taille de la population par la taille souhaitée de l'échantillon.</w:t>
      </w:r>
      <w:r w:rsidR="001E0A1D">
        <w:rPr>
          <w:lang w:eastAsia="fr-FR"/>
        </w:rPr>
        <w:t xml:space="preserve"> </w:t>
      </w:r>
      <w:r w:rsidRPr="00AC6D0C">
        <w:rPr>
          <w:b/>
          <w:bCs/>
          <w:lang w:eastAsia="fr-FR"/>
        </w:rPr>
        <w:t>Vrai</w:t>
      </w:r>
    </w:p>
    <w:p w:rsidR="007B5362" w:rsidRPr="007B5362" w:rsidRDefault="007B5362" w:rsidP="00BA3383">
      <w:pPr>
        <w:pStyle w:val="Paragraphedeliste"/>
        <w:numPr>
          <w:ilvl w:val="0"/>
          <w:numId w:val="36"/>
        </w:numPr>
        <w:rPr>
          <w:lang w:eastAsia="fr-FR"/>
        </w:rPr>
      </w:pPr>
      <w:r w:rsidRPr="007B5362">
        <w:rPr>
          <w:lang w:eastAsia="fr-FR"/>
        </w:rPr>
        <w:t>L'échantillonnage aléatoire simple permet toujours d'obtenir un échantillon parfaitement représentatif de la population.</w:t>
      </w:r>
      <w:r w:rsidR="001E0A1D">
        <w:rPr>
          <w:lang w:eastAsia="fr-FR"/>
        </w:rPr>
        <w:t xml:space="preserve"> </w:t>
      </w:r>
      <w:r w:rsidRPr="00AC6D0C">
        <w:rPr>
          <w:b/>
          <w:bCs/>
          <w:lang w:eastAsia="fr-FR"/>
        </w:rPr>
        <w:t>Faux</w:t>
      </w:r>
    </w:p>
    <w:p w:rsidR="007B5362" w:rsidRPr="007B5362" w:rsidRDefault="007B5362" w:rsidP="00BA3383">
      <w:pPr>
        <w:pStyle w:val="Paragraphedeliste"/>
        <w:numPr>
          <w:ilvl w:val="0"/>
          <w:numId w:val="36"/>
        </w:numPr>
        <w:rPr>
          <w:lang w:eastAsia="fr-FR"/>
        </w:rPr>
      </w:pPr>
      <w:r w:rsidRPr="007B5362">
        <w:rPr>
          <w:lang w:eastAsia="fr-FR"/>
        </w:rPr>
        <w:t>La stratification permet de garantir que toutes les catégories de la population ciblée soient représentées en nombre suffisant.</w:t>
      </w:r>
      <w:r w:rsidR="001E0A1D">
        <w:rPr>
          <w:lang w:eastAsia="fr-FR"/>
        </w:rPr>
        <w:t xml:space="preserve"> </w:t>
      </w:r>
      <w:r w:rsidRPr="00AC6D0C">
        <w:rPr>
          <w:b/>
          <w:bCs/>
          <w:lang w:eastAsia="fr-FR"/>
        </w:rPr>
        <w:t>Vrai</w:t>
      </w:r>
    </w:p>
    <w:p w:rsidR="007B5362" w:rsidRPr="007B5362" w:rsidRDefault="007B5362" w:rsidP="00BA3383">
      <w:pPr>
        <w:pStyle w:val="Paragraphedeliste"/>
        <w:numPr>
          <w:ilvl w:val="0"/>
          <w:numId w:val="36"/>
        </w:numPr>
        <w:rPr>
          <w:lang w:eastAsia="fr-FR"/>
        </w:rPr>
      </w:pPr>
      <w:r w:rsidRPr="007B5362">
        <w:rPr>
          <w:lang w:eastAsia="fr-FR"/>
        </w:rPr>
        <w:t>L'échantillonnage à plusieurs degrés est identique à l'échantillonnage par grappes.</w:t>
      </w:r>
      <w:r w:rsidR="001E0A1D">
        <w:rPr>
          <w:lang w:eastAsia="fr-FR"/>
        </w:rPr>
        <w:t xml:space="preserve"> </w:t>
      </w:r>
      <w:r w:rsidRPr="00AC6D0C">
        <w:rPr>
          <w:b/>
          <w:bCs/>
          <w:lang w:eastAsia="fr-FR"/>
        </w:rPr>
        <w:t>Faux</w:t>
      </w:r>
    </w:p>
    <w:p w:rsidR="007B5362" w:rsidRPr="007B5362" w:rsidRDefault="007B5362" w:rsidP="00BA3383">
      <w:pPr>
        <w:pStyle w:val="Paragraphedeliste"/>
        <w:numPr>
          <w:ilvl w:val="0"/>
          <w:numId w:val="36"/>
        </w:numPr>
        <w:rPr>
          <w:lang w:eastAsia="fr-FR"/>
        </w:rPr>
      </w:pPr>
      <w:r w:rsidRPr="007B5362">
        <w:rPr>
          <w:lang w:eastAsia="fr-FR"/>
        </w:rPr>
        <w:t>Le biais de non-réponse est négligeable si le taux de non-réponse est supérieur à 30%.</w:t>
      </w:r>
      <w:r w:rsidR="001E0A1D">
        <w:rPr>
          <w:lang w:eastAsia="fr-FR"/>
        </w:rPr>
        <w:t xml:space="preserve"> </w:t>
      </w:r>
      <w:r w:rsidRPr="00AC6D0C">
        <w:rPr>
          <w:b/>
          <w:bCs/>
          <w:lang w:eastAsia="fr-FR"/>
        </w:rPr>
        <w:t>Faux</w:t>
      </w:r>
    </w:p>
    <w:p w:rsidR="007B5362" w:rsidRPr="007B5362" w:rsidRDefault="007B5362" w:rsidP="00BA3383">
      <w:pPr>
        <w:pStyle w:val="Paragraphedeliste"/>
        <w:numPr>
          <w:ilvl w:val="0"/>
          <w:numId w:val="36"/>
        </w:numPr>
        <w:rPr>
          <w:lang w:eastAsia="fr-FR"/>
        </w:rPr>
      </w:pPr>
      <w:r w:rsidRPr="007B5362">
        <w:rPr>
          <w:lang w:eastAsia="fr-FR"/>
        </w:rPr>
        <w:t>L'échantillonnage systématique nécessite de choisir au hasard un point de départ entre 1 et le pas de sondage.</w:t>
      </w:r>
      <w:r w:rsidR="001E0A1D">
        <w:rPr>
          <w:lang w:eastAsia="fr-FR"/>
        </w:rPr>
        <w:t xml:space="preserve"> </w:t>
      </w:r>
      <w:r w:rsidRPr="00AC6D0C">
        <w:rPr>
          <w:b/>
          <w:bCs/>
          <w:lang w:eastAsia="fr-FR"/>
        </w:rPr>
        <w:t>Vrai</w:t>
      </w:r>
    </w:p>
    <w:p w:rsidR="007B5362" w:rsidRPr="007B5362" w:rsidRDefault="007B5362" w:rsidP="00BA3383">
      <w:pPr>
        <w:pStyle w:val="Paragraphedeliste"/>
        <w:numPr>
          <w:ilvl w:val="0"/>
          <w:numId w:val="36"/>
        </w:numPr>
        <w:rPr>
          <w:lang w:eastAsia="fr-FR"/>
        </w:rPr>
      </w:pPr>
      <w:r w:rsidRPr="007B5362">
        <w:rPr>
          <w:lang w:eastAsia="fr-FR"/>
        </w:rPr>
        <w:t>La randomisation permet d'éliminer complètement tous les biais possibles dans un échantillon.</w:t>
      </w:r>
      <w:r w:rsidR="001E0A1D">
        <w:rPr>
          <w:lang w:eastAsia="fr-FR"/>
        </w:rPr>
        <w:t xml:space="preserve"> </w:t>
      </w:r>
      <w:r w:rsidRPr="00AC6D0C">
        <w:rPr>
          <w:b/>
          <w:bCs/>
          <w:lang w:eastAsia="fr-FR"/>
        </w:rPr>
        <w:t>Faux</w:t>
      </w:r>
    </w:p>
    <w:p w:rsidR="007B5362" w:rsidRPr="007B5362" w:rsidRDefault="007B5362" w:rsidP="00BA3383">
      <w:pPr>
        <w:pStyle w:val="Paragraphedeliste"/>
        <w:numPr>
          <w:ilvl w:val="0"/>
          <w:numId w:val="36"/>
        </w:numPr>
        <w:rPr>
          <w:lang w:eastAsia="fr-FR"/>
        </w:rPr>
      </w:pPr>
      <w:r w:rsidRPr="007B5362">
        <w:rPr>
          <w:lang w:eastAsia="fr-FR"/>
        </w:rPr>
        <w:t>L'échantillonnage est un processus qui permet d'étudier toute la population.</w:t>
      </w:r>
      <w:r w:rsidR="001E0A1D">
        <w:rPr>
          <w:lang w:eastAsia="fr-FR"/>
        </w:rPr>
        <w:t xml:space="preserve"> </w:t>
      </w:r>
      <w:r w:rsidRPr="00AC6D0C">
        <w:rPr>
          <w:b/>
          <w:bCs/>
          <w:lang w:eastAsia="fr-FR"/>
        </w:rPr>
        <w:t>Faux</w:t>
      </w:r>
    </w:p>
    <w:p w:rsidR="007B5362" w:rsidRPr="007B5362" w:rsidRDefault="007B5362" w:rsidP="00BA3383">
      <w:pPr>
        <w:pStyle w:val="Paragraphedeliste"/>
        <w:numPr>
          <w:ilvl w:val="0"/>
          <w:numId w:val="36"/>
        </w:numPr>
        <w:rPr>
          <w:lang w:eastAsia="fr-FR"/>
        </w:rPr>
      </w:pPr>
      <w:r w:rsidRPr="007B5362">
        <w:rPr>
          <w:lang w:eastAsia="fr-FR"/>
        </w:rPr>
        <w:t>La base de sondage doit contenir chaque membre de la population une fois et une seule fois.</w:t>
      </w:r>
      <w:r w:rsidR="001E0A1D">
        <w:rPr>
          <w:lang w:eastAsia="fr-FR"/>
        </w:rPr>
        <w:t xml:space="preserve"> </w:t>
      </w:r>
      <w:r w:rsidRPr="00AC6D0C">
        <w:rPr>
          <w:b/>
          <w:bCs/>
          <w:lang w:eastAsia="fr-FR"/>
        </w:rPr>
        <w:t>Vrai</w:t>
      </w:r>
    </w:p>
    <w:p w:rsidR="007B5362" w:rsidRPr="007B5362" w:rsidRDefault="007B5362" w:rsidP="00BA3383">
      <w:pPr>
        <w:pStyle w:val="Paragraphedeliste"/>
        <w:numPr>
          <w:ilvl w:val="0"/>
          <w:numId w:val="36"/>
        </w:numPr>
        <w:rPr>
          <w:lang w:eastAsia="fr-FR"/>
        </w:rPr>
      </w:pPr>
      <w:r w:rsidRPr="007B5362">
        <w:rPr>
          <w:lang w:eastAsia="fr-FR"/>
        </w:rPr>
        <w:t>L'échantillonnage probabiliste et l'échantillonnage aléatoire sont deux termes désignant la même approche.</w:t>
      </w:r>
      <w:r w:rsidR="001E0A1D">
        <w:rPr>
          <w:lang w:eastAsia="fr-FR"/>
        </w:rPr>
        <w:t xml:space="preserve"> </w:t>
      </w:r>
      <w:r w:rsidRPr="00AC6D0C">
        <w:rPr>
          <w:b/>
          <w:bCs/>
          <w:lang w:eastAsia="fr-FR"/>
        </w:rPr>
        <w:t>Vrai</w:t>
      </w:r>
    </w:p>
    <w:p w:rsidR="007B5362" w:rsidRPr="007B5362" w:rsidRDefault="007B5362" w:rsidP="00BA3383">
      <w:pPr>
        <w:pStyle w:val="Paragraphedeliste"/>
        <w:numPr>
          <w:ilvl w:val="0"/>
          <w:numId w:val="36"/>
        </w:numPr>
        <w:rPr>
          <w:lang w:eastAsia="fr-FR"/>
        </w:rPr>
      </w:pPr>
      <w:r w:rsidRPr="007B5362">
        <w:rPr>
          <w:lang w:eastAsia="fr-FR"/>
        </w:rPr>
        <w:t>Dans un échantillonnage aléatoire simple, le choix se fait avec remise, permettant à un individu d'être sélectionné plusieurs fois.</w:t>
      </w:r>
      <w:r w:rsidR="001E0A1D">
        <w:rPr>
          <w:lang w:eastAsia="fr-FR"/>
        </w:rPr>
        <w:t xml:space="preserve"> </w:t>
      </w:r>
      <w:r w:rsidRPr="00AC6D0C">
        <w:rPr>
          <w:b/>
          <w:bCs/>
          <w:lang w:eastAsia="fr-FR"/>
        </w:rPr>
        <w:t>Faux</w:t>
      </w:r>
    </w:p>
    <w:p w:rsidR="007B5362" w:rsidRPr="007B5362" w:rsidRDefault="007B5362" w:rsidP="00BA3383">
      <w:pPr>
        <w:pStyle w:val="Paragraphedeliste"/>
        <w:numPr>
          <w:ilvl w:val="0"/>
          <w:numId w:val="36"/>
        </w:numPr>
        <w:rPr>
          <w:lang w:eastAsia="fr-FR"/>
        </w:rPr>
      </w:pPr>
      <w:r w:rsidRPr="007B5362">
        <w:rPr>
          <w:lang w:eastAsia="fr-FR"/>
        </w:rPr>
        <w:t>L'échantillonnage stratifié peut réduire la variabilité des statistiques d'échantillon par rapport à un échantillonnage aléatoire simple.</w:t>
      </w:r>
      <w:r w:rsidR="001E0A1D">
        <w:rPr>
          <w:lang w:eastAsia="fr-FR"/>
        </w:rPr>
        <w:t xml:space="preserve"> </w:t>
      </w:r>
      <w:r w:rsidRPr="00AC6D0C">
        <w:rPr>
          <w:b/>
          <w:bCs/>
          <w:lang w:eastAsia="fr-FR"/>
        </w:rPr>
        <w:t>Vrai</w:t>
      </w:r>
    </w:p>
    <w:p w:rsidR="007B5362" w:rsidRPr="007B5362" w:rsidRDefault="007B5362" w:rsidP="00BA3383">
      <w:pPr>
        <w:pStyle w:val="Paragraphedeliste"/>
        <w:numPr>
          <w:ilvl w:val="0"/>
          <w:numId w:val="36"/>
        </w:numPr>
        <w:rPr>
          <w:lang w:eastAsia="fr-FR"/>
        </w:rPr>
      </w:pPr>
      <w:r w:rsidRPr="007B5362">
        <w:rPr>
          <w:lang w:eastAsia="fr-FR"/>
        </w:rPr>
        <w:t>L'échantillonnage par grappes simplifie l'estimation et l'analyse statistiques par rapport à l'échantillonnage aléatoire simple.</w:t>
      </w:r>
      <w:r w:rsidR="001E0A1D">
        <w:rPr>
          <w:lang w:eastAsia="fr-FR"/>
        </w:rPr>
        <w:t xml:space="preserve"> </w:t>
      </w:r>
      <w:r w:rsidRPr="0078444B">
        <w:rPr>
          <w:b/>
          <w:bCs/>
          <w:lang w:eastAsia="fr-FR"/>
        </w:rPr>
        <w:t>Faux</w:t>
      </w:r>
    </w:p>
    <w:p w:rsidR="007B5362" w:rsidRPr="0078444B" w:rsidRDefault="007B5362" w:rsidP="00BA3383">
      <w:pPr>
        <w:pStyle w:val="Paragraphedeliste"/>
        <w:numPr>
          <w:ilvl w:val="0"/>
          <w:numId w:val="36"/>
        </w:numPr>
        <w:rPr>
          <w:lang w:eastAsia="fr-FR"/>
        </w:rPr>
      </w:pPr>
      <w:r w:rsidRPr="007B5362">
        <w:rPr>
          <w:lang w:eastAsia="fr-FR"/>
        </w:rPr>
        <w:t>Dans l'échantillonnage à plusieurs degrés, les unités primaires sont les plus petites unités sélectionnées.</w:t>
      </w:r>
      <w:r w:rsidR="001E0A1D">
        <w:rPr>
          <w:lang w:eastAsia="fr-FR"/>
        </w:rPr>
        <w:t xml:space="preserve"> </w:t>
      </w:r>
      <w:r w:rsidRPr="0078444B">
        <w:rPr>
          <w:b/>
          <w:bCs/>
          <w:lang w:eastAsia="fr-FR"/>
        </w:rPr>
        <w:t>Faux</w:t>
      </w:r>
    </w:p>
    <w:p w:rsidR="0078444B" w:rsidRPr="007B5362" w:rsidRDefault="0078444B" w:rsidP="0078444B">
      <w:pPr>
        <w:pStyle w:val="Titre1"/>
        <w:rPr>
          <w:rFonts w:eastAsia="Times New Roman"/>
          <w:lang w:eastAsia="fr-FR"/>
        </w:rPr>
      </w:pPr>
      <w:r>
        <w:rPr>
          <w:lang w:eastAsia="fr-FR"/>
        </w:rPr>
        <w:lastRenderedPageBreak/>
        <w:t>QCM : Méthode adéquat</w:t>
      </w:r>
    </w:p>
    <w:p w:rsidR="001E0A1D" w:rsidRPr="0078444B" w:rsidRDefault="007B5362" w:rsidP="00BA3383">
      <w:pPr>
        <w:pStyle w:val="Paragraphedeliste"/>
        <w:numPr>
          <w:ilvl w:val="1"/>
          <w:numId w:val="35"/>
        </w:numPr>
        <w:rPr>
          <w:lang w:eastAsia="fr-FR"/>
        </w:rPr>
      </w:pPr>
      <w:r w:rsidRPr="0078444B">
        <w:rPr>
          <w:lang w:eastAsia="fr-FR"/>
        </w:rPr>
        <w:t xml:space="preserve">Pour une population homogène et une liste complète des individus, quelle méthode est la plus simple et </w:t>
      </w:r>
      <w:proofErr w:type="gramStart"/>
      <w:r w:rsidRPr="0078444B">
        <w:rPr>
          <w:lang w:eastAsia="fr-FR"/>
        </w:rPr>
        <w:t>la</w:t>
      </w:r>
      <w:proofErr w:type="gramEnd"/>
      <w:r w:rsidRPr="0078444B">
        <w:rPr>
          <w:lang w:eastAsia="fr-FR"/>
        </w:rPr>
        <w:t xml:space="preserve"> plus appropriée ?</w:t>
      </w:r>
    </w:p>
    <w:p w:rsidR="001E0A1D" w:rsidRDefault="007B5362" w:rsidP="00BA3383">
      <w:pPr>
        <w:pStyle w:val="Paragraphedeliste"/>
        <w:numPr>
          <w:ilvl w:val="0"/>
          <w:numId w:val="37"/>
        </w:numPr>
        <w:rPr>
          <w:lang w:eastAsia="fr-FR"/>
        </w:rPr>
      </w:pPr>
      <w:r w:rsidRPr="0078444B">
        <w:rPr>
          <w:lang w:eastAsia="fr-FR"/>
        </w:rPr>
        <w:t>Échantillonnage par grappes</w:t>
      </w:r>
    </w:p>
    <w:p w:rsidR="0078444B" w:rsidRPr="0078444B" w:rsidRDefault="0078444B" w:rsidP="00BA3383">
      <w:pPr>
        <w:pStyle w:val="Paragraphedeliste"/>
        <w:numPr>
          <w:ilvl w:val="0"/>
          <w:numId w:val="37"/>
        </w:numPr>
        <w:rPr>
          <w:highlight w:val="lightGray"/>
          <w:lang w:eastAsia="fr-FR"/>
        </w:rPr>
      </w:pPr>
      <w:r w:rsidRPr="0078444B">
        <w:rPr>
          <w:highlight w:val="lightGray"/>
          <w:lang w:eastAsia="fr-FR"/>
        </w:rPr>
        <w:t>Échantillonnage aléatoire simple</w:t>
      </w:r>
    </w:p>
    <w:p w:rsidR="001E0A1D" w:rsidRPr="0078444B" w:rsidRDefault="007B5362" w:rsidP="00BA3383">
      <w:pPr>
        <w:pStyle w:val="Paragraphedeliste"/>
        <w:numPr>
          <w:ilvl w:val="0"/>
          <w:numId w:val="37"/>
        </w:numPr>
        <w:rPr>
          <w:lang w:eastAsia="fr-FR"/>
        </w:rPr>
      </w:pPr>
      <w:r w:rsidRPr="0078444B">
        <w:rPr>
          <w:lang w:eastAsia="fr-FR"/>
        </w:rPr>
        <w:t>Échantillonnage stratifié</w:t>
      </w:r>
    </w:p>
    <w:p w:rsidR="001E0A1D" w:rsidRPr="0078444B" w:rsidRDefault="007B5362" w:rsidP="00BA3383">
      <w:pPr>
        <w:pStyle w:val="Paragraphedeliste"/>
        <w:numPr>
          <w:ilvl w:val="0"/>
          <w:numId w:val="37"/>
        </w:numPr>
        <w:rPr>
          <w:lang w:eastAsia="fr-FR"/>
        </w:rPr>
      </w:pPr>
      <w:r w:rsidRPr="0078444B">
        <w:rPr>
          <w:lang w:eastAsia="fr-FR"/>
        </w:rPr>
        <w:t>Échantillonnage à plusieurs phases</w:t>
      </w:r>
    </w:p>
    <w:p w:rsidR="001E0A1D" w:rsidRPr="0078444B" w:rsidRDefault="007B5362" w:rsidP="00BA3383">
      <w:pPr>
        <w:pStyle w:val="Paragraphedeliste"/>
        <w:numPr>
          <w:ilvl w:val="1"/>
          <w:numId w:val="35"/>
        </w:numPr>
        <w:rPr>
          <w:bCs/>
          <w:lang w:eastAsia="fr-FR"/>
        </w:rPr>
      </w:pPr>
      <w:r w:rsidRPr="0078444B">
        <w:rPr>
          <w:bCs/>
          <w:lang w:eastAsia="fr-FR"/>
        </w:rPr>
        <w:t>Si la population peut être divisée en groupes homogènes (strates) selon une variable connue et pertinente pour l’étude, quelle méthode maximise la précision et assure la représentation de chaque groupe ?</w:t>
      </w:r>
    </w:p>
    <w:p w:rsidR="001E0A1D" w:rsidRPr="0078444B" w:rsidRDefault="007B5362" w:rsidP="00BA3383">
      <w:pPr>
        <w:pStyle w:val="Paragraphedeliste"/>
        <w:numPr>
          <w:ilvl w:val="0"/>
          <w:numId w:val="38"/>
        </w:numPr>
        <w:rPr>
          <w:lang w:eastAsia="fr-FR"/>
        </w:rPr>
      </w:pPr>
      <w:r w:rsidRPr="0078444B">
        <w:rPr>
          <w:lang w:eastAsia="fr-FR"/>
        </w:rPr>
        <w:t>Échantillonnage systématique</w:t>
      </w:r>
    </w:p>
    <w:p w:rsidR="001E0A1D" w:rsidRPr="00427D8F" w:rsidRDefault="007B5362" w:rsidP="00BA3383">
      <w:pPr>
        <w:pStyle w:val="Paragraphedeliste"/>
        <w:numPr>
          <w:ilvl w:val="0"/>
          <w:numId w:val="38"/>
        </w:numPr>
        <w:rPr>
          <w:highlight w:val="lightGray"/>
          <w:lang w:eastAsia="fr-FR"/>
        </w:rPr>
      </w:pPr>
      <w:r w:rsidRPr="00427D8F">
        <w:rPr>
          <w:highlight w:val="lightGray"/>
          <w:lang w:eastAsia="fr-FR"/>
        </w:rPr>
        <w:t>Échantillonnage stratifié</w:t>
      </w:r>
    </w:p>
    <w:p w:rsidR="001E0A1D" w:rsidRPr="0078444B" w:rsidRDefault="007B5362" w:rsidP="00BA3383">
      <w:pPr>
        <w:pStyle w:val="Paragraphedeliste"/>
        <w:numPr>
          <w:ilvl w:val="0"/>
          <w:numId w:val="38"/>
        </w:numPr>
        <w:rPr>
          <w:lang w:eastAsia="fr-FR"/>
        </w:rPr>
      </w:pPr>
      <w:r w:rsidRPr="0078444B">
        <w:rPr>
          <w:lang w:eastAsia="fr-FR"/>
        </w:rPr>
        <w:t>Échantillonnage par quotas</w:t>
      </w:r>
    </w:p>
    <w:p w:rsidR="001E0A1D" w:rsidRPr="0078444B" w:rsidRDefault="007B5362" w:rsidP="00BA3383">
      <w:pPr>
        <w:pStyle w:val="Paragraphedeliste"/>
        <w:numPr>
          <w:ilvl w:val="0"/>
          <w:numId w:val="38"/>
        </w:numPr>
        <w:rPr>
          <w:lang w:eastAsia="fr-FR"/>
        </w:rPr>
      </w:pPr>
      <w:r w:rsidRPr="0078444B">
        <w:rPr>
          <w:lang w:eastAsia="fr-FR"/>
        </w:rPr>
        <w:t>Échantillonnage à plusieurs degrés</w:t>
      </w:r>
    </w:p>
    <w:p w:rsidR="007B5362" w:rsidRPr="001E0A1D" w:rsidRDefault="007B5362" w:rsidP="00BA3383">
      <w:pPr>
        <w:pStyle w:val="Paragraphedeliste"/>
        <w:numPr>
          <w:ilvl w:val="1"/>
          <w:numId w:val="35"/>
        </w:numPr>
        <w:rPr>
          <w:lang w:eastAsia="fr-FR"/>
        </w:rPr>
      </w:pPr>
      <w:r w:rsidRPr="001E0A1D">
        <w:rPr>
          <w:lang w:eastAsia="fr-FR"/>
        </w:rPr>
        <w:t>L’échantillonnage par grappes est particulièrement recommandé lorsque la population est très dispersée géographiquement et qu’il serait coûteux de dresser une liste complète de tous les individus.</w:t>
      </w:r>
      <w:r w:rsidR="00427D8F">
        <w:rPr>
          <w:lang w:eastAsia="fr-FR"/>
        </w:rPr>
        <w:t xml:space="preserve"> </w:t>
      </w:r>
      <w:r w:rsidRPr="00427D8F">
        <w:rPr>
          <w:highlight w:val="lightGray"/>
          <w:lang w:eastAsia="fr-FR"/>
        </w:rPr>
        <w:t>Vra</w:t>
      </w:r>
      <w:r w:rsidR="001E0A1D" w:rsidRPr="00427D8F">
        <w:rPr>
          <w:highlight w:val="lightGray"/>
          <w:lang w:eastAsia="fr-FR"/>
        </w:rPr>
        <w:t>i</w:t>
      </w:r>
    </w:p>
    <w:p w:rsidR="001E0A1D" w:rsidRPr="0078444B" w:rsidRDefault="007B5362" w:rsidP="00BA3383">
      <w:pPr>
        <w:pStyle w:val="Paragraphedeliste"/>
        <w:numPr>
          <w:ilvl w:val="1"/>
          <w:numId w:val="35"/>
        </w:numPr>
        <w:rPr>
          <w:lang w:eastAsia="fr-FR"/>
        </w:rPr>
      </w:pPr>
      <w:r w:rsidRPr="0078444B">
        <w:rPr>
          <w:lang w:eastAsia="fr-FR"/>
        </w:rPr>
        <w:t>Dans quel contexte l’échantillonnage systématique peut-il présenter un risque de biais ?</w:t>
      </w:r>
    </w:p>
    <w:p w:rsidR="00427D8F" w:rsidRPr="0078444B" w:rsidRDefault="00427D8F" w:rsidP="00BA3383">
      <w:pPr>
        <w:pStyle w:val="Paragraphedeliste"/>
        <w:numPr>
          <w:ilvl w:val="0"/>
          <w:numId w:val="39"/>
        </w:numPr>
        <w:rPr>
          <w:lang w:eastAsia="fr-FR"/>
        </w:rPr>
      </w:pPr>
      <w:r w:rsidRPr="0078444B">
        <w:rPr>
          <w:lang w:eastAsia="fr-FR"/>
        </w:rPr>
        <w:t>Lorsque la population est très hétérogène</w:t>
      </w:r>
    </w:p>
    <w:p w:rsidR="001E0A1D" w:rsidRPr="00427D8F" w:rsidRDefault="007B5362" w:rsidP="00BA3383">
      <w:pPr>
        <w:pStyle w:val="Paragraphedeliste"/>
        <w:numPr>
          <w:ilvl w:val="0"/>
          <w:numId w:val="39"/>
        </w:numPr>
        <w:rPr>
          <w:highlight w:val="lightGray"/>
          <w:lang w:eastAsia="fr-FR"/>
        </w:rPr>
      </w:pPr>
      <w:r w:rsidRPr="00427D8F">
        <w:rPr>
          <w:highlight w:val="lightGray"/>
          <w:lang w:eastAsia="fr-FR"/>
        </w:rPr>
        <w:t>Lorsque la liste de la population présente une périodicité</w:t>
      </w:r>
    </w:p>
    <w:p w:rsidR="001E0A1D" w:rsidRPr="0078444B" w:rsidRDefault="007B5362" w:rsidP="00BA3383">
      <w:pPr>
        <w:pStyle w:val="Paragraphedeliste"/>
        <w:numPr>
          <w:ilvl w:val="0"/>
          <w:numId w:val="39"/>
        </w:numPr>
        <w:rPr>
          <w:lang w:eastAsia="fr-FR"/>
        </w:rPr>
      </w:pPr>
      <w:r w:rsidRPr="0078444B">
        <w:rPr>
          <w:lang w:eastAsia="fr-FR"/>
        </w:rPr>
        <w:t>Lorsque la taille de l’échantillon est très petite</w:t>
      </w:r>
    </w:p>
    <w:p w:rsidR="001E0A1D" w:rsidRPr="0078444B" w:rsidRDefault="007B5362" w:rsidP="00BA3383">
      <w:pPr>
        <w:pStyle w:val="Paragraphedeliste"/>
        <w:numPr>
          <w:ilvl w:val="0"/>
          <w:numId w:val="39"/>
        </w:numPr>
        <w:rPr>
          <w:lang w:eastAsia="fr-FR"/>
        </w:rPr>
      </w:pPr>
      <w:r w:rsidRPr="0078444B">
        <w:rPr>
          <w:lang w:eastAsia="fr-FR"/>
        </w:rPr>
        <w:t>Lorsque les strates sont inconnues</w:t>
      </w:r>
    </w:p>
    <w:p w:rsidR="007B5362" w:rsidRPr="001E0A1D" w:rsidRDefault="007B5362" w:rsidP="00BA3383">
      <w:pPr>
        <w:pStyle w:val="Paragraphedeliste"/>
        <w:numPr>
          <w:ilvl w:val="1"/>
          <w:numId w:val="35"/>
        </w:numPr>
        <w:rPr>
          <w:lang w:eastAsia="fr-FR"/>
        </w:rPr>
      </w:pPr>
      <w:r w:rsidRPr="001E0A1D">
        <w:rPr>
          <w:lang w:eastAsia="fr-FR"/>
        </w:rPr>
        <w:t>L’échantillonnage à plusieurs phases est utile lorsque l’on dispose d’un budget limité ou que certaines informations auxiliaires ne sont pas disponibles pour toute la population.</w:t>
      </w:r>
      <w:r w:rsidR="00427D8F">
        <w:rPr>
          <w:lang w:eastAsia="fr-FR"/>
        </w:rPr>
        <w:t xml:space="preserve"> </w:t>
      </w:r>
      <w:r w:rsidRPr="00427D8F">
        <w:rPr>
          <w:highlight w:val="lightGray"/>
          <w:lang w:eastAsia="fr-FR"/>
        </w:rPr>
        <w:t>Vrai</w:t>
      </w:r>
    </w:p>
    <w:p w:rsidR="001E0A1D" w:rsidRPr="0078444B" w:rsidRDefault="007B5362" w:rsidP="00BA3383">
      <w:pPr>
        <w:pStyle w:val="Paragraphedeliste"/>
        <w:numPr>
          <w:ilvl w:val="1"/>
          <w:numId w:val="35"/>
        </w:numPr>
        <w:rPr>
          <w:lang w:eastAsia="fr-FR"/>
        </w:rPr>
      </w:pPr>
      <w:r w:rsidRPr="0078444B">
        <w:rPr>
          <w:lang w:eastAsia="fr-FR"/>
        </w:rPr>
        <w:t>Si on ne dispose pas de variables de stratification avant la sélection de l’échantillon mais qu’on peut les obtenir après, quelle technique peut compenser ce manque ?</w:t>
      </w:r>
    </w:p>
    <w:p w:rsidR="001E0A1D" w:rsidRPr="0078444B" w:rsidRDefault="007B5362" w:rsidP="00BA3383">
      <w:pPr>
        <w:pStyle w:val="Paragraphedeliste"/>
        <w:numPr>
          <w:ilvl w:val="0"/>
          <w:numId w:val="40"/>
        </w:numPr>
        <w:rPr>
          <w:lang w:eastAsia="fr-FR"/>
        </w:rPr>
      </w:pPr>
      <w:r w:rsidRPr="0078444B">
        <w:rPr>
          <w:lang w:eastAsia="fr-FR"/>
        </w:rPr>
        <w:t>Échantillonnage systématique</w:t>
      </w:r>
    </w:p>
    <w:p w:rsidR="001E0A1D" w:rsidRPr="00C730B2" w:rsidRDefault="007B5362" w:rsidP="00BA3383">
      <w:pPr>
        <w:pStyle w:val="Paragraphedeliste"/>
        <w:numPr>
          <w:ilvl w:val="0"/>
          <w:numId w:val="40"/>
        </w:numPr>
        <w:rPr>
          <w:highlight w:val="lightGray"/>
          <w:lang w:eastAsia="fr-FR"/>
        </w:rPr>
      </w:pPr>
      <w:r w:rsidRPr="00C730B2">
        <w:rPr>
          <w:highlight w:val="lightGray"/>
          <w:lang w:eastAsia="fr-FR"/>
        </w:rPr>
        <w:t>Post-stratification</w:t>
      </w:r>
    </w:p>
    <w:p w:rsidR="00C730B2" w:rsidRDefault="007B5362" w:rsidP="00BA3383">
      <w:pPr>
        <w:pStyle w:val="Paragraphedeliste"/>
        <w:numPr>
          <w:ilvl w:val="0"/>
          <w:numId w:val="40"/>
        </w:numPr>
        <w:rPr>
          <w:lang w:eastAsia="fr-FR"/>
        </w:rPr>
      </w:pPr>
      <w:r w:rsidRPr="0078444B">
        <w:rPr>
          <w:lang w:eastAsia="fr-FR"/>
        </w:rPr>
        <w:t>Échantillonnage à plusieurs degrés</w:t>
      </w:r>
    </w:p>
    <w:p w:rsidR="001E0A1D" w:rsidRPr="0078444B" w:rsidRDefault="007B5362" w:rsidP="00BA3383">
      <w:pPr>
        <w:pStyle w:val="Paragraphedeliste"/>
        <w:numPr>
          <w:ilvl w:val="0"/>
          <w:numId w:val="40"/>
        </w:numPr>
        <w:rPr>
          <w:lang w:eastAsia="fr-FR"/>
        </w:rPr>
      </w:pPr>
      <w:r w:rsidRPr="0078444B">
        <w:rPr>
          <w:lang w:eastAsia="fr-FR"/>
        </w:rPr>
        <w:t>Échantillonnage par quotas</w:t>
      </w:r>
    </w:p>
    <w:p w:rsidR="007B5362" w:rsidRPr="001E0A1D" w:rsidRDefault="007B5362" w:rsidP="00BA3383">
      <w:pPr>
        <w:pStyle w:val="Paragraphedeliste"/>
        <w:numPr>
          <w:ilvl w:val="0"/>
          <w:numId w:val="2"/>
        </w:numPr>
        <w:rPr>
          <w:lang w:eastAsia="fr-FR"/>
        </w:rPr>
      </w:pPr>
      <w:r w:rsidRPr="001E0A1D">
        <w:rPr>
          <w:lang w:eastAsia="fr-FR"/>
        </w:rPr>
        <w:lastRenderedPageBreak/>
        <w:t xml:space="preserve">L’échantillonnage par quotas est une méthode probabiliste recommandée pour les études nécessitant une inférence statistique rigoureuse. </w:t>
      </w:r>
      <w:r w:rsidRPr="00C730B2">
        <w:rPr>
          <w:highlight w:val="lightGray"/>
          <w:lang w:eastAsia="fr-FR"/>
        </w:rPr>
        <w:t>Faux</w:t>
      </w:r>
    </w:p>
    <w:p w:rsidR="001E0A1D" w:rsidRPr="0078444B" w:rsidRDefault="007B5362" w:rsidP="00BA3383">
      <w:pPr>
        <w:pStyle w:val="Paragraphedeliste"/>
        <w:numPr>
          <w:ilvl w:val="0"/>
          <w:numId w:val="2"/>
        </w:numPr>
        <w:rPr>
          <w:lang w:eastAsia="fr-FR"/>
        </w:rPr>
      </w:pPr>
      <w:r w:rsidRPr="0078444B">
        <w:rPr>
          <w:lang w:eastAsia="fr-FR"/>
        </w:rPr>
        <w:t>Pour une enquête nationale sur les ménages, avec des contraintes logistiques et une population dispersée, quelle méthode est souvent privilégiée ?</w:t>
      </w:r>
    </w:p>
    <w:p w:rsidR="001E0A1D" w:rsidRPr="0078444B" w:rsidRDefault="007B5362" w:rsidP="00BA3383">
      <w:pPr>
        <w:pStyle w:val="Paragraphedeliste"/>
        <w:numPr>
          <w:ilvl w:val="0"/>
          <w:numId w:val="41"/>
        </w:numPr>
        <w:rPr>
          <w:lang w:eastAsia="fr-FR"/>
        </w:rPr>
      </w:pPr>
      <w:r w:rsidRPr="0078444B">
        <w:rPr>
          <w:lang w:eastAsia="fr-FR"/>
        </w:rPr>
        <w:t>Échantillonnage aléatoire simple</w:t>
      </w:r>
    </w:p>
    <w:p w:rsidR="001E0A1D" w:rsidRPr="00C730B2" w:rsidRDefault="007B5362" w:rsidP="00BA3383">
      <w:pPr>
        <w:pStyle w:val="Paragraphedeliste"/>
        <w:numPr>
          <w:ilvl w:val="0"/>
          <w:numId w:val="41"/>
        </w:numPr>
        <w:rPr>
          <w:highlight w:val="lightGray"/>
          <w:lang w:eastAsia="fr-FR"/>
        </w:rPr>
      </w:pPr>
      <w:r w:rsidRPr="00C730B2">
        <w:rPr>
          <w:highlight w:val="lightGray"/>
          <w:lang w:eastAsia="fr-FR"/>
        </w:rPr>
        <w:t>Échantillonnage par grappes</w:t>
      </w:r>
    </w:p>
    <w:p w:rsidR="001E0A1D" w:rsidRPr="0078444B" w:rsidRDefault="007B5362" w:rsidP="00BA3383">
      <w:pPr>
        <w:pStyle w:val="Paragraphedeliste"/>
        <w:numPr>
          <w:ilvl w:val="0"/>
          <w:numId w:val="41"/>
        </w:numPr>
        <w:rPr>
          <w:lang w:eastAsia="fr-FR"/>
        </w:rPr>
      </w:pPr>
      <w:r w:rsidRPr="0078444B">
        <w:rPr>
          <w:lang w:eastAsia="fr-FR"/>
        </w:rPr>
        <w:t>Échantillonnage stratifié</w:t>
      </w:r>
    </w:p>
    <w:p w:rsidR="001E0A1D" w:rsidRPr="0078444B" w:rsidRDefault="007B5362" w:rsidP="00BA3383">
      <w:pPr>
        <w:pStyle w:val="Paragraphedeliste"/>
        <w:numPr>
          <w:ilvl w:val="0"/>
          <w:numId w:val="41"/>
        </w:numPr>
        <w:rPr>
          <w:lang w:eastAsia="fr-FR"/>
        </w:rPr>
      </w:pPr>
      <w:r w:rsidRPr="0078444B">
        <w:rPr>
          <w:lang w:eastAsia="fr-FR"/>
        </w:rPr>
        <w:t>Échantillonnage systématique</w:t>
      </w:r>
    </w:p>
    <w:p w:rsidR="007B5362" w:rsidRPr="001E0A1D" w:rsidRDefault="007B5362" w:rsidP="00BA3383">
      <w:pPr>
        <w:pStyle w:val="Paragraphedeliste"/>
        <w:numPr>
          <w:ilvl w:val="0"/>
          <w:numId w:val="2"/>
        </w:numPr>
        <w:rPr>
          <w:lang w:eastAsia="fr-FR"/>
        </w:rPr>
      </w:pPr>
      <w:r w:rsidRPr="001E0A1D">
        <w:rPr>
          <w:lang w:eastAsia="fr-FR"/>
        </w:rPr>
        <w:t xml:space="preserve">L’échantillonnage stratifié nécessite de connaître la répartition de la population selon les strates avant la sélection de l’échantillon. </w:t>
      </w:r>
      <w:r w:rsidRPr="00C730B2">
        <w:rPr>
          <w:highlight w:val="lightGray"/>
          <w:lang w:eastAsia="fr-FR"/>
        </w:rPr>
        <w:t>Vrai</w:t>
      </w:r>
    </w:p>
    <w:p w:rsidR="001E0A1D" w:rsidRPr="0078444B" w:rsidRDefault="007B5362" w:rsidP="00BA3383">
      <w:pPr>
        <w:pStyle w:val="Paragraphedeliste"/>
        <w:numPr>
          <w:ilvl w:val="0"/>
          <w:numId w:val="2"/>
        </w:numPr>
        <w:rPr>
          <w:lang w:eastAsia="fr-FR"/>
        </w:rPr>
      </w:pPr>
      <w:r w:rsidRPr="0078444B">
        <w:rPr>
          <w:lang w:eastAsia="fr-FR"/>
        </w:rPr>
        <w:t>Dans le cas où l’on souhaite réduire l’erreur d’échantillonnage et la variabilité, tout en assurant la représentation de sous-groupes spécifiques, quelle méthode privilégier ?</w:t>
      </w:r>
    </w:p>
    <w:p w:rsidR="001E0A1D" w:rsidRPr="0078444B" w:rsidRDefault="007B5362" w:rsidP="00BA3383">
      <w:pPr>
        <w:pStyle w:val="Paragraphedeliste"/>
        <w:numPr>
          <w:ilvl w:val="0"/>
          <w:numId w:val="42"/>
        </w:numPr>
        <w:rPr>
          <w:lang w:eastAsia="fr-FR"/>
        </w:rPr>
      </w:pPr>
      <w:r w:rsidRPr="0078444B">
        <w:rPr>
          <w:lang w:eastAsia="fr-FR"/>
        </w:rPr>
        <w:t>Échantillonnage aléatoire simple</w:t>
      </w:r>
    </w:p>
    <w:p w:rsidR="001E0A1D" w:rsidRPr="0078444B" w:rsidRDefault="007B5362" w:rsidP="00BA3383">
      <w:pPr>
        <w:pStyle w:val="Paragraphedeliste"/>
        <w:numPr>
          <w:ilvl w:val="0"/>
          <w:numId w:val="42"/>
        </w:numPr>
        <w:rPr>
          <w:lang w:eastAsia="fr-FR"/>
        </w:rPr>
      </w:pPr>
      <w:r w:rsidRPr="00C730B2">
        <w:rPr>
          <w:highlight w:val="lightGray"/>
          <w:lang w:eastAsia="fr-FR"/>
        </w:rPr>
        <w:t>Échantillonnage stratifié</w:t>
      </w:r>
    </w:p>
    <w:p w:rsidR="001E0A1D" w:rsidRPr="0078444B" w:rsidRDefault="007B5362" w:rsidP="00BA3383">
      <w:pPr>
        <w:pStyle w:val="Paragraphedeliste"/>
        <w:numPr>
          <w:ilvl w:val="0"/>
          <w:numId w:val="42"/>
        </w:numPr>
        <w:rPr>
          <w:lang w:eastAsia="fr-FR"/>
        </w:rPr>
      </w:pPr>
      <w:r w:rsidRPr="0078444B">
        <w:rPr>
          <w:lang w:eastAsia="fr-FR"/>
        </w:rPr>
        <w:t>Échantillonnage à plusieurs phases</w:t>
      </w:r>
    </w:p>
    <w:p w:rsidR="0032793A" w:rsidRDefault="007B5362" w:rsidP="00BA3383">
      <w:pPr>
        <w:pStyle w:val="Paragraphedeliste"/>
        <w:numPr>
          <w:ilvl w:val="0"/>
          <w:numId w:val="42"/>
        </w:numPr>
        <w:rPr>
          <w:lang w:eastAsia="fr-FR"/>
        </w:rPr>
      </w:pPr>
      <w:r w:rsidRPr="0078444B">
        <w:rPr>
          <w:lang w:eastAsia="fr-FR"/>
        </w:rPr>
        <w:t>Échantillonnage par grappes</w:t>
      </w:r>
    </w:p>
    <w:p w:rsidR="0032793A" w:rsidRDefault="0032793A" w:rsidP="0032793A">
      <w:pPr>
        <w:rPr>
          <w:lang w:eastAsia="fr-FR"/>
        </w:rPr>
      </w:pPr>
      <w:r>
        <w:rPr>
          <w:lang w:eastAsia="fr-FR"/>
        </w:rPr>
        <w:br w:type="page"/>
      </w:r>
    </w:p>
    <w:p w:rsidR="0032793A" w:rsidRDefault="00A228CC" w:rsidP="0032793A">
      <w:pPr>
        <w:pStyle w:val="Titre1"/>
        <w:ind w:left="-5"/>
      </w:pPr>
      <w:r>
        <w:lastRenderedPageBreak/>
        <w:t xml:space="preserve">Epreuve 2024 : </w:t>
      </w:r>
      <w:r w:rsidR="0032793A">
        <w:t xml:space="preserve">Technique et méthode d’Echantillonnage et rééchantillonnage  </w:t>
      </w:r>
    </w:p>
    <w:p w:rsidR="0032793A" w:rsidRDefault="0032793A" w:rsidP="0032793A">
      <w:pPr>
        <w:spacing w:after="317" w:line="259" w:lineRule="auto"/>
        <w:ind w:left="-5"/>
        <w:jc w:val="left"/>
      </w:pPr>
      <w:r>
        <w:rPr>
          <w:b/>
        </w:rPr>
        <w:t xml:space="preserve">Partie A </w:t>
      </w:r>
    </w:p>
    <w:p w:rsidR="0032793A" w:rsidRDefault="0032793A" w:rsidP="0032793A">
      <w:pPr>
        <w:spacing w:after="199" w:line="358" w:lineRule="auto"/>
        <w:ind w:left="-5"/>
        <w:jc w:val="left"/>
      </w:pPr>
      <w:r>
        <w:rPr>
          <w:b/>
        </w:rPr>
        <w:t>Répondez par « vrai » ou par « </w:t>
      </w:r>
      <w:r>
        <w:rPr>
          <w:b/>
        </w:rPr>
        <w:t>faux</w:t>
      </w:r>
      <w:r>
        <w:rPr>
          <w:b/>
        </w:rPr>
        <w:t> »</w:t>
      </w:r>
      <w:r>
        <w:rPr>
          <w:b/>
        </w:rPr>
        <w:t xml:space="preserve"> aux affirmations qui suivent, et donnez la meilleure réponse lorsque vous répondez par « faux ». </w:t>
      </w:r>
    </w:p>
    <w:p w:rsidR="0032793A" w:rsidRPr="00A228CC" w:rsidRDefault="0032793A" w:rsidP="00BA3383">
      <w:pPr>
        <w:numPr>
          <w:ilvl w:val="0"/>
          <w:numId w:val="43"/>
        </w:numPr>
        <w:spacing w:after="197" w:line="359" w:lineRule="auto"/>
        <w:ind w:right="78" w:hanging="360"/>
      </w:pPr>
      <w:r w:rsidRPr="00A228CC">
        <w:t xml:space="preserve">Dans un échantillon représentatif, les caractéristiques de l'échantillon correspondent à celles de la population. </w:t>
      </w:r>
      <w:r w:rsidRPr="00A228CC">
        <w:rPr>
          <w:highlight w:val="lightGray"/>
        </w:rPr>
        <w:t>Vrai</w:t>
      </w:r>
      <w:r w:rsidRPr="00A228CC">
        <w:t xml:space="preserve"> </w:t>
      </w:r>
    </w:p>
    <w:p w:rsidR="0032793A" w:rsidRPr="00A228CC" w:rsidRDefault="0032793A" w:rsidP="00BA3383">
      <w:pPr>
        <w:numPr>
          <w:ilvl w:val="0"/>
          <w:numId w:val="43"/>
        </w:numPr>
        <w:spacing w:after="197" w:line="359" w:lineRule="auto"/>
        <w:ind w:right="78" w:hanging="360"/>
        <w:rPr>
          <w:highlight w:val="lightGray"/>
        </w:rPr>
      </w:pPr>
      <w:r w:rsidRPr="00A228CC">
        <w:t xml:space="preserve">Lors de l'analyse des données, il n'est pas nécessaire de comprendre la conception de l'échantillon, mais plutôt la manière dont la conception a été réellement exécutée sur le terrain. </w:t>
      </w:r>
      <w:r w:rsidRPr="00A228CC">
        <w:rPr>
          <w:highlight w:val="lightGray"/>
        </w:rPr>
        <w:t xml:space="preserve">Faux. Il est essentiel de comprendre la conception de l'échantillon avant d'analyser les données, car cela influence la validité des résultats. </w:t>
      </w:r>
    </w:p>
    <w:p w:rsidR="0032793A" w:rsidRPr="00A228CC" w:rsidRDefault="0032793A" w:rsidP="00BA3383">
      <w:pPr>
        <w:numPr>
          <w:ilvl w:val="0"/>
          <w:numId w:val="43"/>
        </w:numPr>
        <w:spacing w:after="197" w:line="359" w:lineRule="auto"/>
        <w:ind w:right="78" w:hanging="360"/>
        <w:rPr>
          <w:highlight w:val="lightGray"/>
        </w:rPr>
      </w:pPr>
      <w:r w:rsidRPr="00A228CC">
        <w:t xml:space="preserve">L'échantillonnage non probabiliste ne peut jamais produire d'échantillon représentatif. </w:t>
      </w:r>
      <w:r w:rsidRPr="00A228CC">
        <w:rPr>
          <w:highlight w:val="lightGray"/>
        </w:rPr>
        <w:t xml:space="preserve">Faux. Un échantillonnage non probabiliste peut produire un échantillon représentatif, mais cela repose sur des hypothèses et n'est pas garanti scientifiquement. </w:t>
      </w:r>
    </w:p>
    <w:p w:rsidR="0032793A" w:rsidRPr="00A228CC" w:rsidRDefault="0032793A" w:rsidP="00BA3383">
      <w:pPr>
        <w:numPr>
          <w:ilvl w:val="0"/>
          <w:numId w:val="43"/>
        </w:numPr>
        <w:spacing w:after="197" w:line="359" w:lineRule="auto"/>
        <w:ind w:right="78" w:hanging="360"/>
      </w:pPr>
      <w:r w:rsidRPr="00A228CC">
        <w:t xml:space="preserve">Si la base de sondage et la population sont très similaires, on a peu d'erreur d'échantillonnage. </w:t>
      </w:r>
      <w:r w:rsidRPr="00A228CC">
        <w:rPr>
          <w:highlight w:val="lightGray"/>
        </w:rPr>
        <w:t>Vrai</w:t>
      </w:r>
      <w:r w:rsidRPr="00A228CC">
        <w:t xml:space="preserve"> </w:t>
      </w:r>
    </w:p>
    <w:p w:rsidR="0032793A" w:rsidRPr="00A228CC" w:rsidRDefault="0032793A" w:rsidP="00BA3383">
      <w:pPr>
        <w:numPr>
          <w:ilvl w:val="0"/>
          <w:numId w:val="43"/>
        </w:numPr>
        <w:spacing w:after="197" w:line="359" w:lineRule="auto"/>
        <w:ind w:right="78" w:hanging="360"/>
      </w:pPr>
      <w:r w:rsidRPr="00A228CC">
        <w:t xml:space="preserve">Dans un échantillonnage probabiliste, il n'est pas nécessaire que les chances que les unités d'observation soient sélectionnées dans l'échantillon soient égales. </w:t>
      </w:r>
      <w:r w:rsidRPr="00A228CC">
        <w:rPr>
          <w:highlight w:val="lightGray"/>
        </w:rPr>
        <w:t>Vrai</w:t>
      </w:r>
      <w:r w:rsidRPr="00A228CC">
        <w:t xml:space="preserve"> </w:t>
      </w:r>
    </w:p>
    <w:p w:rsidR="0032793A" w:rsidRPr="00A228CC" w:rsidRDefault="0032793A" w:rsidP="00BA3383">
      <w:pPr>
        <w:numPr>
          <w:ilvl w:val="0"/>
          <w:numId w:val="43"/>
        </w:numPr>
        <w:spacing w:after="198" w:line="359" w:lineRule="auto"/>
        <w:ind w:right="78" w:hanging="360"/>
        <w:rPr>
          <w:highlight w:val="lightGray"/>
        </w:rPr>
      </w:pPr>
      <w:r w:rsidRPr="00A228CC">
        <w:t xml:space="preserve">Un échantillon sélectionné avec des chances de sélection inconnues peut être lié de manière appropriée à la population à partir de laquelle l'échantillon a été tiré. </w:t>
      </w:r>
      <w:r w:rsidRPr="00A228CC">
        <w:rPr>
          <w:highlight w:val="lightGray"/>
        </w:rPr>
        <w:t xml:space="preserve">Faux. Sans connaître les chances de sélection, il est difficile de faire des inférences valides sur la population. </w:t>
      </w:r>
    </w:p>
    <w:p w:rsidR="0032793A" w:rsidRPr="00A228CC" w:rsidRDefault="0032793A" w:rsidP="00BA3383">
      <w:pPr>
        <w:numPr>
          <w:ilvl w:val="0"/>
          <w:numId w:val="43"/>
        </w:numPr>
        <w:spacing w:after="197" w:line="359" w:lineRule="auto"/>
        <w:ind w:right="78" w:hanging="360"/>
      </w:pPr>
      <w:r w:rsidRPr="00A228CC">
        <w:t>Dans les méthodes non aléatoires, la seule façon de mesurer l</w:t>
      </w:r>
      <w:r w:rsidR="00A228CC">
        <w:t>a qualité des données en résulta</w:t>
      </w:r>
      <w:r w:rsidRPr="00A228CC">
        <w:t xml:space="preserve">t consiste à comparer certains des résultats de l'enquête à l'information dont on dispose au sujet de la population. </w:t>
      </w:r>
      <w:r w:rsidRPr="00A228CC">
        <w:rPr>
          <w:highlight w:val="lightGray"/>
        </w:rPr>
        <w:t>Vrai</w:t>
      </w:r>
      <w:r w:rsidRPr="00A228CC">
        <w:t xml:space="preserve"> </w:t>
      </w:r>
    </w:p>
    <w:p w:rsidR="0032793A" w:rsidRPr="00A228CC" w:rsidRDefault="0032793A" w:rsidP="00BA3383">
      <w:pPr>
        <w:numPr>
          <w:ilvl w:val="0"/>
          <w:numId w:val="43"/>
        </w:numPr>
        <w:spacing w:after="197" w:line="359" w:lineRule="auto"/>
        <w:ind w:right="78" w:hanging="360"/>
        <w:rPr>
          <w:highlight w:val="lightGray"/>
        </w:rPr>
      </w:pPr>
      <w:r w:rsidRPr="00A228CC">
        <w:t xml:space="preserve">La précision des estimations de l'échantillon dépend beaucoup de la taille de l'échantillon mais aussi de la taille de la population. </w:t>
      </w:r>
      <w:r w:rsidRPr="00A228CC">
        <w:rPr>
          <w:highlight w:val="lightGray"/>
        </w:rPr>
        <w:t xml:space="preserve">Faux. La précision dépend principalement de la taille de l'échantillon et non de celle de la population, sauf pour les populations très petites. </w:t>
      </w:r>
    </w:p>
    <w:p w:rsidR="0032793A" w:rsidRPr="00A228CC" w:rsidRDefault="0032793A" w:rsidP="00BA3383">
      <w:pPr>
        <w:numPr>
          <w:ilvl w:val="0"/>
          <w:numId w:val="43"/>
        </w:numPr>
        <w:spacing w:after="197" w:line="359" w:lineRule="auto"/>
        <w:ind w:right="78" w:hanging="360"/>
      </w:pPr>
      <w:r w:rsidRPr="00A228CC">
        <w:lastRenderedPageBreak/>
        <w:t xml:space="preserve">Généralement, toutes les méthodes d'échantillonnage probabilistes permettent de tirer des échantillons représentatifs de la population cible. </w:t>
      </w:r>
      <w:r w:rsidRPr="00A228CC">
        <w:rPr>
          <w:highlight w:val="lightGray"/>
        </w:rPr>
        <w:t>Vrai</w:t>
      </w:r>
      <w:r w:rsidRPr="00A228CC">
        <w:t xml:space="preserve"> </w:t>
      </w:r>
    </w:p>
    <w:p w:rsidR="0032793A" w:rsidRPr="00A228CC" w:rsidRDefault="0032793A" w:rsidP="00BA3383">
      <w:pPr>
        <w:numPr>
          <w:ilvl w:val="0"/>
          <w:numId w:val="43"/>
        </w:numPr>
        <w:spacing w:after="198" w:line="359" w:lineRule="auto"/>
        <w:ind w:right="78" w:hanging="360"/>
        <w:rPr>
          <w:highlight w:val="lightGray"/>
        </w:rPr>
      </w:pPr>
      <w:r w:rsidRPr="00A228CC">
        <w:t xml:space="preserve">L'échantillonnage aléatoire simple et l'échantillonnage stratifié sont considérés comme supérieurs (à toutes les méthodes d'échantillonnage) en termes de représentativité. </w:t>
      </w:r>
      <w:r w:rsidRPr="00A228CC">
        <w:rPr>
          <w:highlight w:val="lightGray"/>
        </w:rPr>
        <w:t xml:space="preserve">Faux. D'autres méthodes, comme l'échantillonnage en grappes ou systématique, peuvent être tout aussi efficaces selon le contexte. </w:t>
      </w:r>
    </w:p>
    <w:p w:rsidR="0032793A" w:rsidRPr="00A228CC" w:rsidRDefault="0032793A" w:rsidP="0032793A">
      <w:pPr>
        <w:spacing w:line="259" w:lineRule="auto"/>
        <w:jc w:val="left"/>
        <w:rPr>
          <w:b/>
        </w:rPr>
      </w:pPr>
    </w:p>
    <w:p w:rsidR="0032793A" w:rsidRPr="00A228CC" w:rsidRDefault="0032793A" w:rsidP="0032793A">
      <w:pPr>
        <w:spacing w:after="346" w:line="259" w:lineRule="auto"/>
        <w:ind w:left="-5"/>
        <w:jc w:val="left"/>
        <w:rPr>
          <w:b/>
        </w:rPr>
      </w:pPr>
      <w:r w:rsidRPr="00A228CC">
        <w:rPr>
          <w:b/>
        </w:rPr>
        <w:t xml:space="preserve">Partie B </w:t>
      </w:r>
    </w:p>
    <w:p w:rsidR="0032793A" w:rsidRPr="00A228CC" w:rsidRDefault="0032793A" w:rsidP="00BA3383">
      <w:pPr>
        <w:numPr>
          <w:ilvl w:val="0"/>
          <w:numId w:val="44"/>
        </w:numPr>
        <w:spacing w:after="346" w:line="259" w:lineRule="auto"/>
        <w:ind w:right="78" w:hanging="360"/>
      </w:pPr>
      <w:r w:rsidRPr="00A228CC">
        <w:t xml:space="preserve">Qu'entend-on par échantillon et quel est son intérêt ?  </w:t>
      </w:r>
    </w:p>
    <w:p w:rsidR="0032793A" w:rsidRPr="00A228CC" w:rsidRDefault="0032793A" w:rsidP="00BA3383">
      <w:pPr>
        <w:numPr>
          <w:ilvl w:val="0"/>
          <w:numId w:val="44"/>
        </w:numPr>
        <w:spacing w:after="348" w:line="259" w:lineRule="auto"/>
        <w:ind w:right="78" w:hanging="360"/>
      </w:pPr>
      <w:r w:rsidRPr="00A228CC">
        <w:t xml:space="preserve">Qu'est-ce qu'une base de sondage ? </w:t>
      </w:r>
    </w:p>
    <w:p w:rsidR="0032793A" w:rsidRPr="00A228CC" w:rsidRDefault="0032793A" w:rsidP="00BA3383">
      <w:pPr>
        <w:numPr>
          <w:ilvl w:val="0"/>
          <w:numId w:val="44"/>
        </w:numPr>
        <w:spacing w:after="230" w:line="359" w:lineRule="auto"/>
        <w:ind w:right="78" w:hanging="360"/>
      </w:pPr>
      <w:r w:rsidRPr="00A228CC">
        <w:t xml:space="preserve">Citez les différentes méthodes d'échantillonnage probabilistes puis faites une brève description de l'échantillonnage systématique.  </w:t>
      </w:r>
    </w:p>
    <w:p w:rsidR="0032793A" w:rsidRPr="00A228CC" w:rsidRDefault="0032793A" w:rsidP="00BA3383">
      <w:pPr>
        <w:numPr>
          <w:ilvl w:val="0"/>
          <w:numId w:val="44"/>
        </w:numPr>
        <w:spacing w:after="346" w:line="259" w:lineRule="auto"/>
        <w:ind w:right="78" w:hanging="360"/>
      </w:pPr>
      <w:r w:rsidRPr="00A228CC">
        <w:t xml:space="preserve">Citez deux types de biais d'échantillonnage, et décrivez-les brièvement.  </w:t>
      </w:r>
    </w:p>
    <w:p w:rsidR="0032793A" w:rsidRPr="00A228CC" w:rsidRDefault="0032793A" w:rsidP="00BA3383">
      <w:pPr>
        <w:numPr>
          <w:ilvl w:val="0"/>
          <w:numId w:val="44"/>
        </w:numPr>
        <w:spacing w:after="346" w:line="259" w:lineRule="auto"/>
        <w:ind w:right="78" w:hanging="360"/>
      </w:pPr>
      <w:r w:rsidRPr="00A228CC">
        <w:t xml:space="preserve">Quel est l'inconvénient principal de l'échantillonnage stratifié.  </w:t>
      </w:r>
    </w:p>
    <w:p w:rsidR="0032793A" w:rsidRPr="00A228CC" w:rsidRDefault="0032793A" w:rsidP="00BA3383">
      <w:pPr>
        <w:numPr>
          <w:ilvl w:val="0"/>
          <w:numId w:val="44"/>
        </w:numPr>
        <w:spacing w:after="316" w:line="259" w:lineRule="auto"/>
        <w:ind w:right="78" w:hanging="360"/>
      </w:pPr>
      <w:r w:rsidRPr="00A228CC">
        <w:t xml:space="preserve">Donnez deux avantages de l'échantillonnage non probabiliste.  </w:t>
      </w:r>
    </w:p>
    <w:p w:rsidR="0032793A" w:rsidRPr="00A228CC" w:rsidRDefault="0032793A" w:rsidP="0032793A">
      <w:pPr>
        <w:spacing w:after="346" w:line="259" w:lineRule="auto"/>
        <w:ind w:left="-5"/>
        <w:jc w:val="left"/>
      </w:pPr>
      <w:r w:rsidRPr="00A228CC">
        <w:t xml:space="preserve">Partie C </w:t>
      </w:r>
    </w:p>
    <w:p w:rsidR="0032793A" w:rsidRPr="00A228CC" w:rsidRDefault="0032793A" w:rsidP="00BA3383">
      <w:pPr>
        <w:numPr>
          <w:ilvl w:val="0"/>
          <w:numId w:val="45"/>
        </w:numPr>
        <w:spacing w:after="349" w:line="259" w:lineRule="auto"/>
        <w:ind w:right="78" w:hanging="360"/>
      </w:pPr>
      <w:r w:rsidRPr="00A228CC">
        <w:t xml:space="preserve">Qu'est-ce que le rééchantillonnage ?  </w:t>
      </w:r>
    </w:p>
    <w:p w:rsidR="0032793A" w:rsidRPr="00A228CC" w:rsidRDefault="0032793A" w:rsidP="00BA3383">
      <w:pPr>
        <w:numPr>
          <w:ilvl w:val="0"/>
          <w:numId w:val="45"/>
        </w:numPr>
        <w:spacing w:after="346" w:line="259" w:lineRule="auto"/>
        <w:ind w:right="78" w:hanging="360"/>
      </w:pPr>
      <w:r w:rsidRPr="00A228CC">
        <w:t xml:space="preserve">Quelle idée sous-tend les méthodes de rééchantillonnage ?  </w:t>
      </w:r>
    </w:p>
    <w:p w:rsidR="0032793A" w:rsidRPr="00A228CC" w:rsidRDefault="0032793A" w:rsidP="00BA3383">
      <w:pPr>
        <w:numPr>
          <w:ilvl w:val="0"/>
          <w:numId w:val="45"/>
        </w:numPr>
        <w:spacing w:after="228" w:line="359" w:lineRule="auto"/>
        <w:ind w:right="78" w:hanging="360"/>
      </w:pPr>
      <w:r w:rsidRPr="00A228CC">
        <w:t xml:space="preserve">Citez trois types de technique de rééchantillonnage, puis décrivez brièvement les principes de ces méthodes.  </w:t>
      </w:r>
    </w:p>
    <w:p w:rsidR="0032793A" w:rsidRPr="00A228CC" w:rsidRDefault="0032793A" w:rsidP="00BA3383">
      <w:pPr>
        <w:numPr>
          <w:ilvl w:val="0"/>
          <w:numId w:val="45"/>
        </w:numPr>
        <w:spacing w:after="316" w:line="259" w:lineRule="auto"/>
        <w:ind w:right="78" w:hanging="360"/>
      </w:pPr>
      <w:r w:rsidRPr="00A228CC">
        <w:t xml:space="preserve">Citez deux avantages de la méthode du bootstrap ? </w:t>
      </w:r>
    </w:p>
    <w:p w:rsidR="0032793A" w:rsidRPr="00A228CC" w:rsidRDefault="0032793A" w:rsidP="0032793A">
      <w:pPr>
        <w:pStyle w:val="Titre1"/>
        <w:ind w:left="-5"/>
        <w:rPr>
          <w:b w:val="0"/>
        </w:rPr>
      </w:pPr>
      <w:r w:rsidRPr="00A228CC">
        <w:rPr>
          <w:b w:val="0"/>
        </w:rPr>
        <w:t xml:space="preserve">Correction </w:t>
      </w:r>
    </w:p>
    <w:p w:rsidR="0032793A" w:rsidRPr="00A228CC" w:rsidRDefault="0032793A" w:rsidP="0032793A">
      <w:pPr>
        <w:spacing w:after="348" w:line="259" w:lineRule="auto"/>
        <w:ind w:left="-5"/>
        <w:jc w:val="left"/>
      </w:pPr>
      <w:r w:rsidRPr="00A228CC">
        <w:t xml:space="preserve">Partie B </w:t>
      </w:r>
    </w:p>
    <w:p w:rsidR="0032793A" w:rsidRPr="003140C9" w:rsidRDefault="0032793A" w:rsidP="00BA3383">
      <w:pPr>
        <w:numPr>
          <w:ilvl w:val="0"/>
          <w:numId w:val="46"/>
        </w:numPr>
        <w:spacing w:after="230" w:line="359" w:lineRule="auto"/>
        <w:ind w:right="37" w:hanging="360"/>
        <w:jc w:val="left"/>
        <w:rPr>
          <w:highlight w:val="lightGray"/>
        </w:rPr>
      </w:pPr>
      <w:r w:rsidRPr="003140C9">
        <w:rPr>
          <w:highlight w:val="lightGray"/>
        </w:rPr>
        <w:lastRenderedPageBreak/>
        <w:t xml:space="preserve">Un échantillon est un sous-ensemble représentatif d'une population, utilisé pour tirer des conclusions sur cette dernière. Il permet de réduire le coût et le temps d'une enquête tout en obtenant des résultats fiables. </w:t>
      </w:r>
    </w:p>
    <w:p w:rsidR="0032793A" w:rsidRPr="003140C9" w:rsidRDefault="0032793A" w:rsidP="00BA3383">
      <w:pPr>
        <w:numPr>
          <w:ilvl w:val="0"/>
          <w:numId w:val="46"/>
        </w:numPr>
        <w:spacing w:after="231" w:line="359" w:lineRule="auto"/>
        <w:ind w:right="37" w:hanging="360"/>
        <w:jc w:val="left"/>
        <w:rPr>
          <w:highlight w:val="lightGray"/>
        </w:rPr>
      </w:pPr>
      <w:r w:rsidRPr="003140C9">
        <w:rPr>
          <w:highlight w:val="lightGray"/>
        </w:rPr>
        <w:t xml:space="preserve">Une base de sondage est la liste exhaustive des éléments de la population cible à partir de laquelle un échantillon peut être sélectionné. </w:t>
      </w:r>
    </w:p>
    <w:p w:rsidR="0032793A" w:rsidRPr="003140C9" w:rsidRDefault="0032793A" w:rsidP="00BA3383">
      <w:pPr>
        <w:numPr>
          <w:ilvl w:val="0"/>
          <w:numId w:val="46"/>
        </w:numPr>
        <w:spacing w:after="317" w:line="259" w:lineRule="auto"/>
        <w:ind w:right="37" w:hanging="360"/>
        <w:jc w:val="left"/>
        <w:rPr>
          <w:highlight w:val="lightGray"/>
        </w:rPr>
      </w:pPr>
      <w:r w:rsidRPr="003140C9">
        <w:rPr>
          <w:highlight w:val="lightGray"/>
        </w:rPr>
        <w:t xml:space="preserve">Méthodes d'échantillonnage probabilistes : </w:t>
      </w:r>
    </w:p>
    <w:p w:rsidR="0032793A" w:rsidRPr="003140C9" w:rsidRDefault="0032793A" w:rsidP="00BA3383">
      <w:pPr>
        <w:numPr>
          <w:ilvl w:val="1"/>
          <w:numId w:val="46"/>
        </w:numPr>
        <w:spacing w:after="0" w:line="534" w:lineRule="auto"/>
        <w:ind w:right="78" w:hanging="360"/>
        <w:rPr>
          <w:highlight w:val="lightGray"/>
        </w:rPr>
      </w:pPr>
      <w:r w:rsidRPr="003140C9">
        <w:rPr>
          <w:highlight w:val="lightGray"/>
        </w:rPr>
        <w:t xml:space="preserve">Échantillonnage aléatoire simple </w:t>
      </w:r>
      <w:r w:rsidRPr="003140C9">
        <w:rPr>
          <w:rFonts w:ascii="Courier New" w:eastAsia="Courier New" w:hAnsi="Courier New" w:cs="Courier New"/>
          <w:sz w:val="20"/>
          <w:highlight w:val="lightGray"/>
        </w:rPr>
        <w:t>o</w:t>
      </w:r>
      <w:r w:rsidRPr="003140C9">
        <w:rPr>
          <w:rFonts w:ascii="Arial" w:eastAsia="Arial" w:hAnsi="Arial" w:cs="Arial"/>
          <w:sz w:val="20"/>
          <w:highlight w:val="lightGray"/>
        </w:rPr>
        <w:t xml:space="preserve"> </w:t>
      </w:r>
      <w:r w:rsidRPr="003140C9">
        <w:rPr>
          <w:rFonts w:ascii="Arial" w:eastAsia="Arial" w:hAnsi="Arial" w:cs="Arial"/>
          <w:sz w:val="20"/>
          <w:highlight w:val="lightGray"/>
        </w:rPr>
        <w:tab/>
      </w:r>
      <w:r w:rsidRPr="003140C9">
        <w:rPr>
          <w:highlight w:val="lightGray"/>
        </w:rPr>
        <w:t xml:space="preserve">Échantillonnage stratifié </w:t>
      </w:r>
      <w:r w:rsidRPr="003140C9">
        <w:rPr>
          <w:rFonts w:ascii="Courier New" w:eastAsia="Courier New" w:hAnsi="Courier New" w:cs="Courier New"/>
          <w:sz w:val="20"/>
          <w:highlight w:val="lightGray"/>
        </w:rPr>
        <w:t>o</w:t>
      </w:r>
      <w:r w:rsidRPr="003140C9">
        <w:rPr>
          <w:rFonts w:ascii="Arial" w:eastAsia="Arial" w:hAnsi="Arial" w:cs="Arial"/>
          <w:sz w:val="20"/>
          <w:highlight w:val="lightGray"/>
        </w:rPr>
        <w:t xml:space="preserve"> </w:t>
      </w:r>
      <w:r w:rsidRPr="003140C9">
        <w:rPr>
          <w:rFonts w:ascii="Arial" w:eastAsia="Arial" w:hAnsi="Arial" w:cs="Arial"/>
          <w:sz w:val="20"/>
          <w:highlight w:val="lightGray"/>
        </w:rPr>
        <w:tab/>
      </w:r>
      <w:r w:rsidRPr="003140C9">
        <w:rPr>
          <w:highlight w:val="lightGray"/>
        </w:rPr>
        <w:t xml:space="preserve">Échantillonnage en grappes </w:t>
      </w:r>
      <w:r w:rsidRPr="003140C9">
        <w:rPr>
          <w:rFonts w:ascii="Courier New" w:eastAsia="Courier New" w:hAnsi="Courier New" w:cs="Courier New"/>
          <w:sz w:val="20"/>
          <w:highlight w:val="lightGray"/>
        </w:rPr>
        <w:t>o</w:t>
      </w:r>
      <w:r w:rsidRPr="003140C9">
        <w:rPr>
          <w:rFonts w:ascii="Arial" w:eastAsia="Arial" w:hAnsi="Arial" w:cs="Arial"/>
          <w:sz w:val="20"/>
          <w:highlight w:val="lightGray"/>
        </w:rPr>
        <w:t xml:space="preserve"> </w:t>
      </w:r>
      <w:r w:rsidRPr="003140C9">
        <w:rPr>
          <w:rFonts w:ascii="Arial" w:eastAsia="Arial" w:hAnsi="Arial" w:cs="Arial"/>
          <w:sz w:val="20"/>
          <w:highlight w:val="lightGray"/>
        </w:rPr>
        <w:tab/>
      </w:r>
      <w:r w:rsidRPr="003140C9">
        <w:rPr>
          <w:highlight w:val="lightGray"/>
        </w:rPr>
        <w:t xml:space="preserve">Échantillonnage systématique </w:t>
      </w:r>
    </w:p>
    <w:p w:rsidR="0032793A" w:rsidRPr="00A228CC" w:rsidRDefault="0032793A" w:rsidP="0032793A">
      <w:pPr>
        <w:spacing w:after="230"/>
        <w:ind w:left="-5" w:right="78"/>
      </w:pPr>
      <w:r w:rsidRPr="003140C9">
        <w:rPr>
          <w:highlight w:val="lightGray"/>
        </w:rPr>
        <w:t>Échantillonnage systématique : Il consiste à sélectionner les unités à des intervalles fixes à partir d'une liste ordonnée après avoir choisi un point de départ aléatoire.</w:t>
      </w:r>
      <w:r w:rsidRPr="00A228CC">
        <w:t xml:space="preserve"> </w:t>
      </w:r>
    </w:p>
    <w:p w:rsidR="0032793A" w:rsidRPr="00A228CC" w:rsidRDefault="0032793A" w:rsidP="00BA3383">
      <w:pPr>
        <w:numPr>
          <w:ilvl w:val="0"/>
          <w:numId w:val="46"/>
        </w:numPr>
        <w:spacing w:after="317" w:line="259" w:lineRule="auto"/>
        <w:ind w:right="37" w:hanging="360"/>
        <w:jc w:val="left"/>
      </w:pPr>
      <w:r w:rsidRPr="00A228CC">
        <w:t xml:space="preserve">Deux types de biais d'échantillonnage : </w:t>
      </w:r>
    </w:p>
    <w:p w:rsidR="0032793A" w:rsidRPr="003140C9" w:rsidRDefault="0032793A" w:rsidP="00BA3383">
      <w:pPr>
        <w:numPr>
          <w:ilvl w:val="1"/>
          <w:numId w:val="46"/>
        </w:numPr>
        <w:spacing w:after="197" w:line="359" w:lineRule="auto"/>
        <w:ind w:right="78" w:hanging="360"/>
        <w:rPr>
          <w:highlight w:val="lightGray"/>
        </w:rPr>
      </w:pPr>
      <w:r w:rsidRPr="003140C9">
        <w:rPr>
          <w:highlight w:val="lightGray"/>
        </w:rPr>
        <w:t xml:space="preserve">Biais de sélection : Se produit lorsque certaines unités de la population ont une probabilité plus faible d'être incluses dans l'échantillon. </w:t>
      </w:r>
    </w:p>
    <w:p w:rsidR="0032793A" w:rsidRPr="003140C9" w:rsidRDefault="0032793A" w:rsidP="00BA3383">
      <w:pPr>
        <w:numPr>
          <w:ilvl w:val="1"/>
          <w:numId w:val="46"/>
        </w:numPr>
        <w:spacing w:after="227" w:line="359" w:lineRule="auto"/>
        <w:ind w:right="78" w:hanging="360"/>
        <w:rPr>
          <w:highlight w:val="lightGray"/>
        </w:rPr>
      </w:pPr>
      <w:r w:rsidRPr="003140C9">
        <w:rPr>
          <w:highlight w:val="lightGray"/>
        </w:rPr>
        <w:t xml:space="preserve">Biais de non-réponse : Se produit lorsque les participants choisis ne répondent pas, créant une distorsion dans les résultats. </w:t>
      </w:r>
    </w:p>
    <w:p w:rsidR="0032793A" w:rsidRPr="003140C9" w:rsidRDefault="0032793A" w:rsidP="00BA3383">
      <w:pPr>
        <w:numPr>
          <w:ilvl w:val="0"/>
          <w:numId w:val="46"/>
        </w:numPr>
        <w:spacing w:after="229" w:line="358" w:lineRule="auto"/>
        <w:ind w:right="37" w:hanging="360"/>
        <w:jc w:val="left"/>
        <w:rPr>
          <w:highlight w:val="lightGray"/>
        </w:rPr>
      </w:pPr>
      <w:r w:rsidRPr="003140C9">
        <w:rPr>
          <w:highlight w:val="lightGray"/>
        </w:rPr>
        <w:t xml:space="preserve">Inconvénient principal de l'échantillonnage stratifié : Il peut être coûteux et complexe à mettre en œuvre, nécessitant une connaissance préalable de la population pour bien définir les strates. </w:t>
      </w:r>
    </w:p>
    <w:p w:rsidR="0032793A" w:rsidRPr="00A228CC" w:rsidRDefault="0032793A" w:rsidP="00BA3383">
      <w:pPr>
        <w:numPr>
          <w:ilvl w:val="0"/>
          <w:numId w:val="46"/>
        </w:numPr>
        <w:spacing w:after="317" w:line="259" w:lineRule="auto"/>
        <w:ind w:right="37" w:hanging="360"/>
        <w:jc w:val="left"/>
      </w:pPr>
      <w:r w:rsidRPr="00A228CC">
        <w:t xml:space="preserve">Deux avantages de l'échantillonnage non probabiliste : </w:t>
      </w:r>
    </w:p>
    <w:p w:rsidR="0032793A" w:rsidRPr="003140C9" w:rsidRDefault="0032793A" w:rsidP="00BA3383">
      <w:pPr>
        <w:numPr>
          <w:ilvl w:val="1"/>
          <w:numId w:val="46"/>
        </w:numPr>
        <w:spacing w:after="319" w:line="259" w:lineRule="auto"/>
        <w:ind w:right="78" w:hanging="360"/>
        <w:rPr>
          <w:highlight w:val="lightGray"/>
        </w:rPr>
      </w:pPr>
      <w:r w:rsidRPr="003140C9">
        <w:rPr>
          <w:highlight w:val="lightGray"/>
        </w:rPr>
        <w:t xml:space="preserve">Moins coûteux et plus rapide à mettre en œuvre. </w:t>
      </w:r>
    </w:p>
    <w:p w:rsidR="0032793A" w:rsidRPr="003140C9" w:rsidRDefault="0032793A" w:rsidP="00BA3383">
      <w:pPr>
        <w:numPr>
          <w:ilvl w:val="1"/>
          <w:numId w:val="46"/>
        </w:numPr>
        <w:spacing w:after="249" w:line="359" w:lineRule="auto"/>
        <w:ind w:right="78" w:hanging="360"/>
        <w:rPr>
          <w:highlight w:val="lightGray"/>
        </w:rPr>
      </w:pPr>
      <w:r w:rsidRPr="003140C9">
        <w:rPr>
          <w:highlight w:val="lightGray"/>
        </w:rPr>
        <w:t xml:space="preserve">Utile dans les études exploratoires ou lorsqu'une base de sondage n'est pas disponible. </w:t>
      </w:r>
    </w:p>
    <w:p w:rsidR="0032793A" w:rsidRPr="00A228CC" w:rsidRDefault="0032793A" w:rsidP="0032793A">
      <w:pPr>
        <w:spacing w:after="348" w:line="259" w:lineRule="auto"/>
        <w:ind w:left="-5"/>
        <w:jc w:val="left"/>
      </w:pPr>
      <w:r w:rsidRPr="00A228CC">
        <w:t xml:space="preserve">Partie C </w:t>
      </w:r>
    </w:p>
    <w:p w:rsidR="0032793A" w:rsidRPr="003140C9" w:rsidRDefault="0032793A" w:rsidP="00BA3383">
      <w:pPr>
        <w:numPr>
          <w:ilvl w:val="0"/>
          <w:numId w:val="47"/>
        </w:numPr>
        <w:spacing w:after="230" w:line="359" w:lineRule="auto"/>
        <w:ind w:right="39" w:hanging="360"/>
        <w:jc w:val="left"/>
        <w:rPr>
          <w:highlight w:val="lightGray"/>
        </w:rPr>
      </w:pPr>
      <w:r w:rsidRPr="003140C9">
        <w:rPr>
          <w:highlight w:val="lightGray"/>
        </w:rPr>
        <w:t xml:space="preserve">Le rééchantillonnage est une méthode statistique qui consiste à générer de nouveaux échantillons à partir d'un échantillon existant, souvent en utilisant des techniques comme le bootstrap ou le jackknife. </w:t>
      </w:r>
    </w:p>
    <w:p w:rsidR="0032793A" w:rsidRPr="00A228CC" w:rsidRDefault="0032793A" w:rsidP="00BA3383">
      <w:pPr>
        <w:numPr>
          <w:ilvl w:val="0"/>
          <w:numId w:val="47"/>
        </w:numPr>
        <w:spacing w:after="228" w:line="359" w:lineRule="auto"/>
        <w:ind w:right="39" w:hanging="360"/>
        <w:jc w:val="left"/>
      </w:pPr>
      <w:r w:rsidRPr="00A228CC">
        <w:lastRenderedPageBreak/>
        <w:t xml:space="preserve">Idée sous-jacente : Le rééchantillonnage repose sur la simulation pour estimer la variabilité des statistiques sans avoir à faire des hypothèses strictes sur la distribution des données. </w:t>
      </w:r>
    </w:p>
    <w:p w:rsidR="0032793A" w:rsidRPr="00A228CC" w:rsidRDefault="0032793A" w:rsidP="00BA3383">
      <w:pPr>
        <w:numPr>
          <w:ilvl w:val="0"/>
          <w:numId w:val="47"/>
        </w:numPr>
        <w:spacing w:after="317" w:line="259" w:lineRule="auto"/>
        <w:ind w:right="39" w:hanging="360"/>
        <w:jc w:val="left"/>
      </w:pPr>
      <w:r w:rsidRPr="00A228CC">
        <w:t xml:space="preserve">Trois techniques de rééchantillonnage : </w:t>
      </w:r>
    </w:p>
    <w:p w:rsidR="0032793A" w:rsidRPr="003140C9" w:rsidRDefault="0032793A" w:rsidP="00BA3383">
      <w:pPr>
        <w:numPr>
          <w:ilvl w:val="1"/>
          <w:numId w:val="47"/>
        </w:numPr>
        <w:spacing w:after="200" w:line="359" w:lineRule="auto"/>
        <w:ind w:right="78" w:hanging="360"/>
        <w:rPr>
          <w:highlight w:val="lightGray"/>
        </w:rPr>
      </w:pPr>
      <w:r w:rsidRPr="003140C9">
        <w:rPr>
          <w:highlight w:val="lightGray"/>
        </w:rPr>
        <w:t xml:space="preserve">Bootstrap : Tirages répétés avec remise pour estimer la distribution d'une statistique. </w:t>
      </w:r>
    </w:p>
    <w:p w:rsidR="0032793A" w:rsidRPr="003140C9" w:rsidRDefault="0032793A" w:rsidP="00BA3383">
      <w:pPr>
        <w:numPr>
          <w:ilvl w:val="1"/>
          <w:numId w:val="47"/>
        </w:numPr>
        <w:spacing w:after="200" w:line="359" w:lineRule="auto"/>
        <w:ind w:right="78" w:hanging="360"/>
        <w:rPr>
          <w:highlight w:val="lightGray"/>
        </w:rPr>
      </w:pPr>
      <w:r w:rsidRPr="003140C9">
        <w:rPr>
          <w:highlight w:val="lightGray"/>
        </w:rPr>
        <w:t xml:space="preserve">Jackknife : Exclusion séquentielle d'une observation à la fois pour évaluer la variabilité des estimations. </w:t>
      </w:r>
    </w:p>
    <w:p w:rsidR="0032793A" w:rsidRPr="003140C9" w:rsidRDefault="0032793A" w:rsidP="00BA3383">
      <w:pPr>
        <w:numPr>
          <w:ilvl w:val="1"/>
          <w:numId w:val="47"/>
        </w:numPr>
        <w:spacing w:after="227" w:line="359" w:lineRule="auto"/>
        <w:ind w:right="78" w:hanging="360"/>
        <w:rPr>
          <w:highlight w:val="lightGray"/>
        </w:rPr>
      </w:pPr>
      <w:r w:rsidRPr="003140C9">
        <w:rPr>
          <w:highlight w:val="lightGray"/>
        </w:rPr>
        <w:t xml:space="preserve">Permutation : Réarrangement aléatoire des valeurs observées pour tester des hypothèses statistiques. </w:t>
      </w:r>
    </w:p>
    <w:p w:rsidR="0032793A" w:rsidRPr="00A228CC" w:rsidRDefault="0032793A" w:rsidP="00BA3383">
      <w:pPr>
        <w:numPr>
          <w:ilvl w:val="0"/>
          <w:numId w:val="47"/>
        </w:numPr>
        <w:spacing w:after="317" w:line="259" w:lineRule="auto"/>
        <w:ind w:right="39" w:hanging="360"/>
        <w:jc w:val="left"/>
      </w:pPr>
      <w:r w:rsidRPr="00A228CC">
        <w:t xml:space="preserve">Deux avantages de la méthode du bootstrap : </w:t>
      </w:r>
    </w:p>
    <w:p w:rsidR="0032793A" w:rsidRPr="003140C9" w:rsidRDefault="0032793A" w:rsidP="00BA3383">
      <w:pPr>
        <w:numPr>
          <w:ilvl w:val="1"/>
          <w:numId w:val="47"/>
        </w:numPr>
        <w:spacing w:after="316" w:line="259" w:lineRule="auto"/>
        <w:ind w:right="78" w:hanging="360"/>
        <w:rPr>
          <w:highlight w:val="lightGray"/>
        </w:rPr>
      </w:pPr>
      <w:r w:rsidRPr="003140C9">
        <w:rPr>
          <w:highlight w:val="lightGray"/>
        </w:rPr>
        <w:t>Ne nécessite pas d'hypothèses strictes sur la distribut</w:t>
      </w:r>
      <w:bookmarkStart w:id="0" w:name="_GoBack"/>
      <w:bookmarkEnd w:id="0"/>
      <w:r w:rsidRPr="003140C9">
        <w:rPr>
          <w:highlight w:val="lightGray"/>
        </w:rPr>
        <w:t xml:space="preserve">ion des données. </w:t>
      </w:r>
    </w:p>
    <w:p w:rsidR="0032793A" w:rsidRPr="003140C9" w:rsidRDefault="0032793A" w:rsidP="00BA3383">
      <w:pPr>
        <w:numPr>
          <w:ilvl w:val="1"/>
          <w:numId w:val="47"/>
        </w:numPr>
        <w:spacing w:after="196" w:line="359" w:lineRule="auto"/>
        <w:ind w:right="78" w:hanging="360"/>
        <w:rPr>
          <w:highlight w:val="lightGray"/>
        </w:rPr>
      </w:pPr>
      <w:r w:rsidRPr="003140C9">
        <w:rPr>
          <w:highlight w:val="lightGray"/>
        </w:rPr>
        <w:t xml:space="preserve">Fournit des intervalles de confiance plus précis, même pour des échantillons de petite taille. </w:t>
      </w:r>
    </w:p>
    <w:p w:rsidR="001E0A1D" w:rsidRPr="0078444B" w:rsidRDefault="001E0A1D" w:rsidP="0032793A">
      <w:pPr>
        <w:rPr>
          <w:lang w:eastAsia="fr-FR"/>
        </w:rPr>
      </w:pPr>
    </w:p>
    <w:sectPr w:rsidR="001E0A1D" w:rsidRPr="0078444B">
      <w:footerReference w:type="default" r:id="rI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A3383" w:rsidRDefault="00BA3383" w:rsidP="00384684">
      <w:pPr>
        <w:spacing w:after="0" w:line="240" w:lineRule="auto"/>
      </w:pPr>
      <w:r>
        <w:separator/>
      </w:r>
    </w:p>
  </w:endnote>
  <w:endnote w:type="continuationSeparator" w:id="0">
    <w:p w:rsidR="00BA3383" w:rsidRDefault="00BA3383" w:rsidP="003846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12584779"/>
      <w:docPartObj>
        <w:docPartGallery w:val="Page Numbers (Bottom of Page)"/>
        <w:docPartUnique/>
      </w:docPartObj>
    </w:sdtPr>
    <w:sdtContent>
      <w:sdt>
        <w:sdtPr>
          <w:id w:val="-1769616900"/>
          <w:docPartObj>
            <w:docPartGallery w:val="Page Numbers (Top of Page)"/>
            <w:docPartUnique/>
          </w:docPartObj>
        </w:sdtPr>
        <w:sdtContent>
          <w:p w:rsidR="00384684" w:rsidRDefault="00384684">
            <w:pPr>
              <w:pStyle w:val="Pieddepage"/>
              <w:jc w:val="right"/>
            </w:pPr>
            <w:r>
              <w:t xml:space="preserve">Page </w:t>
            </w:r>
            <w:r>
              <w:rPr>
                <w:b/>
                <w:bCs/>
                <w:szCs w:val="24"/>
              </w:rPr>
              <w:fldChar w:fldCharType="begin"/>
            </w:r>
            <w:r>
              <w:rPr>
                <w:b/>
                <w:bCs/>
              </w:rPr>
              <w:instrText>PAGE</w:instrText>
            </w:r>
            <w:r>
              <w:rPr>
                <w:b/>
                <w:bCs/>
                <w:szCs w:val="24"/>
              </w:rPr>
              <w:fldChar w:fldCharType="separate"/>
            </w:r>
            <w:r w:rsidR="003140C9">
              <w:rPr>
                <w:b/>
                <w:bCs/>
                <w:noProof/>
              </w:rPr>
              <w:t>19</w:t>
            </w:r>
            <w:r>
              <w:rPr>
                <w:b/>
                <w:bCs/>
                <w:szCs w:val="24"/>
              </w:rPr>
              <w:fldChar w:fldCharType="end"/>
            </w:r>
            <w:r>
              <w:t xml:space="preserve"> sur </w:t>
            </w:r>
            <w:r>
              <w:rPr>
                <w:b/>
                <w:bCs/>
                <w:szCs w:val="24"/>
              </w:rPr>
              <w:fldChar w:fldCharType="begin"/>
            </w:r>
            <w:r>
              <w:rPr>
                <w:b/>
                <w:bCs/>
              </w:rPr>
              <w:instrText>NUMPAGES</w:instrText>
            </w:r>
            <w:r>
              <w:rPr>
                <w:b/>
                <w:bCs/>
                <w:szCs w:val="24"/>
              </w:rPr>
              <w:fldChar w:fldCharType="separate"/>
            </w:r>
            <w:r w:rsidR="003140C9">
              <w:rPr>
                <w:b/>
                <w:bCs/>
                <w:noProof/>
              </w:rPr>
              <w:t>19</w:t>
            </w:r>
            <w:r>
              <w:rPr>
                <w:b/>
                <w:bCs/>
                <w:szCs w:val="24"/>
              </w:rPr>
              <w:fldChar w:fldCharType="end"/>
            </w:r>
          </w:p>
        </w:sdtContent>
      </w:sdt>
    </w:sdtContent>
  </w:sdt>
  <w:p w:rsidR="00384684" w:rsidRDefault="00384684">
    <w:pPr>
      <w:pStyle w:val="Pieddepage"/>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A3383" w:rsidRDefault="00BA3383" w:rsidP="00384684">
      <w:pPr>
        <w:spacing w:after="0" w:line="240" w:lineRule="auto"/>
      </w:pPr>
      <w:r>
        <w:separator/>
      </w:r>
    </w:p>
  </w:footnote>
  <w:footnote w:type="continuationSeparator" w:id="0">
    <w:p w:rsidR="00BA3383" w:rsidRDefault="00BA3383" w:rsidP="0038468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C519F"/>
    <w:multiLevelType w:val="hybridMultilevel"/>
    <w:tmpl w:val="0A909560"/>
    <w:lvl w:ilvl="0" w:tplc="040C0019">
      <w:start w:val="1"/>
      <w:numFmt w:val="lowerLetter"/>
      <w:lvlText w:val="%1."/>
      <w:lvlJc w:val="left"/>
      <w:pPr>
        <w:ind w:left="360" w:hanging="360"/>
      </w:p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1" w15:restartNumberingAfterBreak="0">
    <w:nsid w:val="05E54818"/>
    <w:multiLevelType w:val="hybridMultilevel"/>
    <w:tmpl w:val="F1B09EE8"/>
    <w:lvl w:ilvl="0" w:tplc="040C0019">
      <w:start w:val="1"/>
      <w:numFmt w:val="lowerLetter"/>
      <w:lvlText w:val="%1."/>
      <w:lvlJc w:val="left"/>
      <w:pPr>
        <w:ind w:left="360" w:hanging="360"/>
      </w:p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2" w15:restartNumberingAfterBreak="0">
    <w:nsid w:val="0AFD3E02"/>
    <w:multiLevelType w:val="hybridMultilevel"/>
    <w:tmpl w:val="29168D2C"/>
    <w:lvl w:ilvl="0" w:tplc="040C0019">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0E5630BD"/>
    <w:multiLevelType w:val="hybridMultilevel"/>
    <w:tmpl w:val="D8583E26"/>
    <w:lvl w:ilvl="0" w:tplc="3F5E734E">
      <w:start w:val="1"/>
      <w:numFmt w:val="decimal"/>
      <w:lvlText w:val="%1."/>
      <w:lvlJc w:val="left"/>
      <w:pPr>
        <w:ind w:left="720" w:hanging="360"/>
      </w:pPr>
      <w:rPr>
        <w:rFonts w:hint="default"/>
        <w:b/>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0FA26317"/>
    <w:multiLevelType w:val="hybridMultilevel"/>
    <w:tmpl w:val="2668E158"/>
    <w:lvl w:ilvl="0" w:tplc="040C000F">
      <w:start w:val="1"/>
      <w:numFmt w:val="decimal"/>
      <w:lvlText w:val="%1."/>
      <w:lvlJc w:val="left"/>
      <w:pPr>
        <w:ind w:left="720" w:hanging="360"/>
      </w:pPr>
    </w:lvl>
    <w:lvl w:ilvl="1" w:tplc="AAEA6990">
      <w:start w:val="1"/>
      <w:numFmt w:val="upperLetter"/>
      <w:lvlText w:val="%2)"/>
      <w:lvlJc w:val="left"/>
      <w:pPr>
        <w:ind w:left="1440" w:hanging="360"/>
      </w:pPr>
      <w:rPr>
        <w:rFonts w:ascii="Times New Roman" w:eastAsia="Times New Roman" w:hAnsi="Times New Roman" w:cs="Times New Roman" w:hint="default"/>
      </w:r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10C45D1D"/>
    <w:multiLevelType w:val="hybridMultilevel"/>
    <w:tmpl w:val="DC9004CA"/>
    <w:lvl w:ilvl="0" w:tplc="040C0019">
      <w:start w:val="1"/>
      <w:numFmt w:val="lowerLetter"/>
      <w:lvlText w:val="%1."/>
      <w:lvlJc w:val="left"/>
      <w:pPr>
        <w:ind w:left="360" w:hanging="360"/>
      </w:p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6" w15:restartNumberingAfterBreak="0">
    <w:nsid w:val="11B202D6"/>
    <w:multiLevelType w:val="hybridMultilevel"/>
    <w:tmpl w:val="D23CC6A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13F70D6E"/>
    <w:multiLevelType w:val="hybridMultilevel"/>
    <w:tmpl w:val="C9E04332"/>
    <w:lvl w:ilvl="0" w:tplc="040C0019">
      <w:start w:val="1"/>
      <w:numFmt w:val="lowerLetter"/>
      <w:lvlText w:val="%1."/>
      <w:lvlJc w:val="left"/>
      <w:pPr>
        <w:ind w:left="360" w:hanging="360"/>
      </w:p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8" w15:restartNumberingAfterBreak="0">
    <w:nsid w:val="15A1767E"/>
    <w:multiLevelType w:val="hybridMultilevel"/>
    <w:tmpl w:val="204A2C5A"/>
    <w:lvl w:ilvl="0" w:tplc="DCF0A198">
      <w:start w:val="1"/>
      <w:numFmt w:val="decimal"/>
      <w:lvlText w:val="%1."/>
      <w:lvlJc w:val="left"/>
      <w:pPr>
        <w:ind w:left="72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D5DABE18">
      <w:start w:val="1"/>
      <w:numFmt w:val="bullet"/>
      <w:lvlText w:val="o"/>
      <w:lvlJc w:val="left"/>
      <w:pPr>
        <w:ind w:left="14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26AA92FE">
      <w:start w:val="1"/>
      <w:numFmt w:val="bullet"/>
      <w:lvlText w:val="▪"/>
      <w:lvlJc w:val="left"/>
      <w:pPr>
        <w:ind w:left="21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A5900872">
      <w:start w:val="1"/>
      <w:numFmt w:val="bullet"/>
      <w:lvlText w:val="•"/>
      <w:lvlJc w:val="left"/>
      <w:pPr>
        <w:ind w:left="28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76CCD8E0">
      <w:start w:val="1"/>
      <w:numFmt w:val="bullet"/>
      <w:lvlText w:val="o"/>
      <w:lvlJc w:val="left"/>
      <w:pPr>
        <w:ind w:left="36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9BA46BE8">
      <w:start w:val="1"/>
      <w:numFmt w:val="bullet"/>
      <w:lvlText w:val="▪"/>
      <w:lvlJc w:val="left"/>
      <w:pPr>
        <w:ind w:left="43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2048B2A6">
      <w:start w:val="1"/>
      <w:numFmt w:val="bullet"/>
      <w:lvlText w:val="•"/>
      <w:lvlJc w:val="left"/>
      <w:pPr>
        <w:ind w:left="50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40429322">
      <w:start w:val="1"/>
      <w:numFmt w:val="bullet"/>
      <w:lvlText w:val="o"/>
      <w:lvlJc w:val="left"/>
      <w:pPr>
        <w:ind w:left="57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055033EC">
      <w:start w:val="1"/>
      <w:numFmt w:val="bullet"/>
      <w:lvlText w:val="▪"/>
      <w:lvlJc w:val="left"/>
      <w:pPr>
        <w:ind w:left="64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9" w15:restartNumberingAfterBreak="0">
    <w:nsid w:val="1D174140"/>
    <w:multiLevelType w:val="hybridMultilevel"/>
    <w:tmpl w:val="EE689656"/>
    <w:lvl w:ilvl="0" w:tplc="040C0019">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1E8B0005"/>
    <w:multiLevelType w:val="hybridMultilevel"/>
    <w:tmpl w:val="D7D000EE"/>
    <w:lvl w:ilvl="0" w:tplc="040C0019">
      <w:start w:val="1"/>
      <w:numFmt w:val="lowerLetter"/>
      <w:lvlText w:val="%1."/>
      <w:lvlJc w:val="left"/>
      <w:pPr>
        <w:ind w:left="360" w:hanging="360"/>
      </w:p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11" w15:restartNumberingAfterBreak="0">
    <w:nsid w:val="222C2DC6"/>
    <w:multiLevelType w:val="hybridMultilevel"/>
    <w:tmpl w:val="3EB87E58"/>
    <w:lvl w:ilvl="0" w:tplc="040C0019">
      <w:start w:val="1"/>
      <w:numFmt w:val="lowerLetter"/>
      <w:lvlText w:val="%1."/>
      <w:lvlJc w:val="left"/>
      <w:pPr>
        <w:ind w:left="360" w:hanging="360"/>
      </w:pPr>
    </w:lvl>
    <w:lvl w:ilvl="1" w:tplc="888CF2A0">
      <w:start w:val="1"/>
      <w:numFmt w:val="decimal"/>
      <w:lvlText w:val="%2."/>
      <w:lvlJc w:val="left"/>
      <w:pPr>
        <w:ind w:left="1080" w:hanging="360"/>
      </w:pPr>
      <w:rPr>
        <w:rFonts w:hint="default"/>
      </w:r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12" w15:restartNumberingAfterBreak="0">
    <w:nsid w:val="270D525C"/>
    <w:multiLevelType w:val="hybridMultilevel"/>
    <w:tmpl w:val="CAA24088"/>
    <w:lvl w:ilvl="0" w:tplc="040C0019">
      <w:start w:val="1"/>
      <w:numFmt w:val="lowerLetter"/>
      <w:lvlText w:val="%1."/>
      <w:lvlJc w:val="left"/>
      <w:pPr>
        <w:ind w:left="360" w:hanging="360"/>
      </w:p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13" w15:restartNumberingAfterBreak="0">
    <w:nsid w:val="2A5A6B21"/>
    <w:multiLevelType w:val="hybridMultilevel"/>
    <w:tmpl w:val="443401D0"/>
    <w:lvl w:ilvl="0" w:tplc="040C0019">
      <w:start w:val="1"/>
      <w:numFmt w:val="lowerLetter"/>
      <w:lvlText w:val="%1."/>
      <w:lvlJc w:val="left"/>
      <w:pPr>
        <w:ind w:left="360" w:hanging="360"/>
      </w:p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14" w15:restartNumberingAfterBreak="0">
    <w:nsid w:val="2D2800C8"/>
    <w:multiLevelType w:val="hybridMultilevel"/>
    <w:tmpl w:val="45820AAA"/>
    <w:lvl w:ilvl="0" w:tplc="040C0019">
      <w:start w:val="1"/>
      <w:numFmt w:val="lowerLetter"/>
      <w:lvlText w:val="%1."/>
      <w:lvlJc w:val="left"/>
      <w:pPr>
        <w:ind w:left="501" w:hanging="360"/>
      </w:pPr>
    </w:lvl>
    <w:lvl w:ilvl="1" w:tplc="040C0019" w:tentative="1">
      <w:start w:val="1"/>
      <w:numFmt w:val="lowerLetter"/>
      <w:lvlText w:val="%2."/>
      <w:lvlJc w:val="left"/>
      <w:pPr>
        <w:ind w:left="1221" w:hanging="360"/>
      </w:pPr>
    </w:lvl>
    <w:lvl w:ilvl="2" w:tplc="040C001B" w:tentative="1">
      <w:start w:val="1"/>
      <w:numFmt w:val="lowerRoman"/>
      <w:lvlText w:val="%3."/>
      <w:lvlJc w:val="right"/>
      <w:pPr>
        <w:ind w:left="1941" w:hanging="180"/>
      </w:pPr>
    </w:lvl>
    <w:lvl w:ilvl="3" w:tplc="040C000F" w:tentative="1">
      <w:start w:val="1"/>
      <w:numFmt w:val="decimal"/>
      <w:lvlText w:val="%4."/>
      <w:lvlJc w:val="left"/>
      <w:pPr>
        <w:ind w:left="2661" w:hanging="360"/>
      </w:pPr>
    </w:lvl>
    <w:lvl w:ilvl="4" w:tplc="040C0019" w:tentative="1">
      <w:start w:val="1"/>
      <w:numFmt w:val="lowerLetter"/>
      <w:lvlText w:val="%5."/>
      <w:lvlJc w:val="left"/>
      <w:pPr>
        <w:ind w:left="3381" w:hanging="360"/>
      </w:pPr>
    </w:lvl>
    <w:lvl w:ilvl="5" w:tplc="040C001B" w:tentative="1">
      <w:start w:val="1"/>
      <w:numFmt w:val="lowerRoman"/>
      <w:lvlText w:val="%6."/>
      <w:lvlJc w:val="right"/>
      <w:pPr>
        <w:ind w:left="4101" w:hanging="180"/>
      </w:pPr>
    </w:lvl>
    <w:lvl w:ilvl="6" w:tplc="040C000F" w:tentative="1">
      <w:start w:val="1"/>
      <w:numFmt w:val="decimal"/>
      <w:lvlText w:val="%7."/>
      <w:lvlJc w:val="left"/>
      <w:pPr>
        <w:ind w:left="4821" w:hanging="360"/>
      </w:pPr>
    </w:lvl>
    <w:lvl w:ilvl="7" w:tplc="040C0019" w:tentative="1">
      <w:start w:val="1"/>
      <w:numFmt w:val="lowerLetter"/>
      <w:lvlText w:val="%8."/>
      <w:lvlJc w:val="left"/>
      <w:pPr>
        <w:ind w:left="5541" w:hanging="360"/>
      </w:pPr>
    </w:lvl>
    <w:lvl w:ilvl="8" w:tplc="040C001B" w:tentative="1">
      <w:start w:val="1"/>
      <w:numFmt w:val="lowerRoman"/>
      <w:lvlText w:val="%9."/>
      <w:lvlJc w:val="right"/>
      <w:pPr>
        <w:ind w:left="6261" w:hanging="180"/>
      </w:pPr>
    </w:lvl>
  </w:abstractNum>
  <w:abstractNum w:abstractNumId="15" w15:restartNumberingAfterBreak="0">
    <w:nsid w:val="2FBD1EAA"/>
    <w:multiLevelType w:val="hybridMultilevel"/>
    <w:tmpl w:val="33FA82C6"/>
    <w:lvl w:ilvl="0" w:tplc="040C0019">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2FC836D5"/>
    <w:multiLevelType w:val="hybridMultilevel"/>
    <w:tmpl w:val="77C08F04"/>
    <w:lvl w:ilvl="0" w:tplc="040C0019">
      <w:start w:val="1"/>
      <w:numFmt w:val="lowerLetter"/>
      <w:lvlText w:val="%1."/>
      <w:lvlJc w:val="left"/>
      <w:pPr>
        <w:ind w:left="360" w:hanging="360"/>
      </w:pPr>
    </w:lvl>
    <w:lvl w:ilvl="1" w:tplc="AAEA6990">
      <w:start w:val="1"/>
      <w:numFmt w:val="upperLetter"/>
      <w:lvlText w:val="%2)"/>
      <w:lvlJc w:val="left"/>
      <w:pPr>
        <w:ind w:left="1080" w:hanging="360"/>
      </w:pPr>
      <w:rPr>
        <w:rFonts w:ascii="Times New Roman" w:eastAsia="Times New Roman" w:hAnsi="Times New Roman" w:cs="Times New Roman" w:hint="default"/>
      </w:r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17" w15:restartNumberingAfterBreak="0">
    <w:nsid w:val="30B54348"/>
    <w:multiLevelType w:val="hybridMultilevel"/>
    <w:tmpl w:val="5B9827CE"/>
    <w:lvl w:ilvl="0" w:tplc="040C0019">
      <w:start w:val="1"/>
      <w:numFmt w:val="lowerLetter"/>
      <w:lvlText w:val="%1."/>
      <w:lvlJc w:val="left"/>
      <w:pPr>
        <w:ind w:left="360" w:hanging="360"/>
      </w:p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18" w15:restartNumberingAfterBreak="0">
    <w:nsid w:val="32552477"/>
    <w:multiLevelType w:val="hybridMultilevel"/>
    <w:tmpl w:val="F9B8B47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15:restartNumberingAfterBreak="0">
    <w:nsid w:val="32760465"/>
    <w:multiLevelType w:val="hybridMultilevel"/>
    <w:tmpl w:val="B1AEEB1E"/>
    <w:lvl w:ilvl="0" w:tplc="040C0019">
      <w:start w:val="1"/>
      <w:numFmt w:val="lowerLetter"/>
      <w:lvlText w:val="%1."/>
      <w:lvlJc w:val="left"/>
      <w:pPr>
        <w:ind w:left="360" w:hanging="360"/>
      </w:p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20" w15:restartNumberingAfterBreak="0">
    <w:nsid w:val="343C19EF"/>
    <w:multiLevelType w:val="hybridMultilevel"/>
    <w:tmpl w:val="46907612"/>
    <w:lvl w:ilvl="0" w:tplc="040C000F">
      <w:start w:val="1"/>
      <w:numFmt w:val="decimal"/>
      <w:lvlText w:val="%1."/>
      <w:lvlJc w:val="left"/>
      <w:pPr>
        <w:ind w:left="720" w:hanging="360"/>
      </w:pPr>
    </w:lvl>
    <w:lvl w:ilvl="1" w:tplc="040C0019">
      <w:start w:val="1"/>
      <w:numFmt w:val="lowerLetter"/>
      <w:lvlText w:val="%2."/>
      <w:lvlJc w:val="left"/>
      <w:pPr>
        <w:ind w:left="360" w:hanging="360"/>
      </w:pPr>
      <w:rPr>
        <w:rFonts w:hint="default"/>
      </w:r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 w15:restartNumberingAfterBreak="0">
    <w:nsid w:val="36CA0EDD"/>
    <w:multiLevelType w:val="hybridMultilevel"/>
    <w:tmpl w:val="E9587638"/>
    <w:lvl w:ilvl="0" w:tplc="040C0019">
      <w:start w:val="1"/>
      <w:numFmt w:val="lowerLetter"/>
      <w:lvlText w:val="%1."/>
      <w:lvlJc w:val="left"/>
      <w:pPr>
        <w:ind w:left="360" w:hanging="360"/>
      </w:p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22" w15:restartNumberingAfterBreak="0">
    <w:nsid w:val="379D366E"/>
    <w:multiLevelType w:val="hybridMultilevel"/>
    <w:tmpl w:val="B51A3604"/>
    <w:lvl w:ilvl="0" w:tplc="B360FB8E">
      <w:start w:val="1"/>
      <w:numFmt w:val="decimal"/>
      <w:lvlText w:val="%1."/>
      <w:lvlJc w:val="left"/>
      <w:pPr>
        <w:ind w:left="45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09543134">
      <w:start w:val="1"/>
      <w:numFmt w:val="lowerLetter"/>
      <w:lvlText w:val="%2"/>
      <w:lvlJc w:val="left"/>
      <w:pPr>
        <w:ind w:left="117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01CEAB54">
      <w:start w:val="1"/>
      <w:numFmt w:val="lowerRoman"/>
      <w:lvlText w:val="%3"/>
      <w:lvlJc w:val="left"/>
      <w:pPr>
        <w:ind w:left="189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69E02E88">
      <w:start w:val="1"/>
      <w:numFmt w:val="decimal"/>
      <w:lvlText w:val="%4"/>
      <w:lvlJc w:val="left"/>
      <w:pPr>
        <w:ind w:left="261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5FA4893E">
      <w:start w:val="1"/>
      <w:numFmt w:val="lowerLetter"/>
      <w:lvlText w:val="%5"/>
      <w:lvlJc w:val="left"/>
      <w:pPr>
        <w:ind w:left="333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A2DA1944">
      <w:start w:val="1"/>
      <w:numFmt w:val="lowerRoman"/>
      <w:lvlText w:val="%6"/>
      <w:lvlJc w:val="left"/>
      <w:pPr>
        <w:ind w:left="405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C47085D0">
      <w:start w:val="1"/>
      <w:numFmt w:val="decimal"/>
      <w:lvlText w:val="%7"/>
      <w:lvlJc w:val="left"/>
      <w:pPr>
        <w:ind w:left="477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E5CEB408">
      <w:start w:val="1"/>
      <w:numFmt w:val="lowerLetter"/>
      <w:lvlText w:val="%8"/>
      <w:lvlJc w:val="left"/>
      <w:pPr>
        <w:ind w:left="549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1B529B9C">
      <w:start w:val="1"/>
      <w:numFmt w:val="lowerRoman"/>
      <w:lvlText w:val="%9"/>
      <w:lvlJc w:val="left"/>
      <w:pPr>
        <w:ind w:left="621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23" w15:restartNumberingAfterBreak="0">
    <w:nsid w:val="395E0DDC"/>
    <w:multiLevelType w:val="hybridMultilevel"/>
    <w:tmpl w:val="C0400DE6"/>
    <w:lvl w:ilvl="0" w:tplc="040C0019">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4" w15:restartNumberingAfterBreak="0">
    <w:nsid w:val="3B7A6A53"/>
    <w:multiLevelType w:val="hybridMultilevel"/>
    <w:tmpl w:val="6DAE0D5E"/>
    <w:lvl w:ilvl="0" w:tplc="52BEDBA6">
      <w:start w:val="1"/>
      <w:numFmt w:val="lowerLetter"/>
      <w:lvlText w:val="%1."/>
      <w:lvlJc w:val="left"/>
      <w:pPr>
        <w:ind w:left="36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2B9411A6">
      <w:start w:val="1"/>
      <w:numFmt w:val="lowerLetter"/>
      <w:lvlText w:val="%2"/>
      <w:lvlJc w:val="left"/>
      <w:pPr>
        <w:ind w:left="108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596C1CDE">
      <w:start w:val="1"/>
      <w:numFmt w:val="lowerRoman"/>
      <w:lvlText w:val="%3"/>
      <w:lvlJc w:val="left"/>
      <w:pPr>
        <w:ind w:left="180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ED0ECA40">
      <w:start w:val="1"/>
      <w:numFmt w:val="decimal"/>
      <w:lvlText w:val="%4"/>
      <w:lvlJc w:val="left"/>
      <w:pPr>
        <w:ind w:left="252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9314E370">
      <w:start w:val="1"/>
      <w:numFmt w:val="lowerLetter"/>
      <w:lvlText w:val="%5"/>
      <w:lvlJc w:val="left"/>
      <w:pPr>
        <w:ind w:left="324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E3C8FCC0">
      <w:start w:val="1"/>
      <w:numFmt w:val="lowerRoman"/>
      <w:lvlText w:val="%6"/>
      <w:lvlJc w:val="left"/>
      <w:pPr>
        <w:ind w:left="396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172AFD72">
      <w:start w:val="1"/>
      <w:numFmt w:val="decimal"/>
      <w:lvlText w:val="%7"/>
      <w:lvlJc w:val="left"/>
      <w:pPr>
        <w:ind w:left="468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B7C0C8F8">
      <w:start w:val="1"/>
      <w:numFmt w:val="lowerLetter"/>
      <w:lvlText w:val="%8"/>
      <w:lvlJc w:val="left"/>
      <w:pPr>
        <w:ind w:left="540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5E40527E">
      <w:start w:val="1"/>
      <w:numFmt w:val="lowerRoman"/>
      <w:lvlText w:val="%9"/>
      <w:lvlJc w:val="left"/>
      <w:pPr>
        <w:ind w:left="612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25" w15:restartNumberingAfterBreak="0">
    <w:nsid w:val="3C501393"/>
    <w:multiLevelType w:val="hybridMultilevel"/>
    <w:tmpl w:val="52C235BE"/>
    <w:lvl w:ilvl="0" w:tplc="040C0019">
      <w:start w:val="1"/>
      <w:numFmt w:val="lowerLetter"/>
      <w:lvlText w:val="%1."/>
      <w:lvlJc w:val="left"/>
      <w:pPr>
        <w:ind w:left="360" w:hanging="360"/>
      </w:p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26" w15:restartNumberingAfterBreak="0">
    <w:nsid w:val="407D2E57"/>
    <w:multiLevelType w:val="hybridMultilevel"/>
    <w:tmpl w:val="E68C0B5C"/>
    <w:lvl w:ilvl="0" w:tplc="040C0019">
      <w:start w:val="1"/>
      <w:numFmt w:val="lowerLetter"/>
      <w:lvlText w:val="%1."/>
      <w:lvlJc w:val="left"/>
      <w:pPr>
        <w:ind w:left="360" w:hanging="360"/>
      </w:p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27" w15:restartNumberingAfterBreak="0">
    <w:nsid w:val="470D0D6D"/>
    <w:multiLevelType w:val="hybridMultilevel"/>
    <w:tmpl w:val="7E8E8C7A"/>
    <w:lvl w:ilvl="0" w:tplc="040C0019">
      <w:start w:val="1"/>
      <w:numFmt w:val="lowerLetter"/>
      <w:lvlText w:val="%1."/>
      <w:lvlJc w:val="left"/>
      <w:pPr>
        <w:ind w:left="360" w:hanging="360"/>
      </w:p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28" w15:restartNumberingAfterBreak="0">
    <w:nsid w:val="493243B2"/>
    <w:multiLevelType w:val="hybridMultilevel"/>
    <w:tmpl w:val="83E0BCAE"/>
    <w:lvl w:ilvl="0" w:tplc="040C0019">
      <w:start w:val="1"/>
      <w:numFmt w:val="lowerLetter"/>
      <w:lvlText w:val="%1."/>
      <w:lvlJc w:val="left"/>
      <w:pPr>
        <w:ind w:left="360" w:hanging="360"/>
      </w:p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29" w15:restartNumberingAfterBreak="0">
    <w:nsid w:val="4BA07AB6"/>
    <w:multiLevelType w:val="hybridMultilevel"/>
    <w:tmpl w:val="DA3CADC4"/>
    <w:lvl w:ilvl="0" w:tplc="040C0019">
      <w:start w:val="1"/>
      <w:numFmt w:val="lowerLetter"/>
      <w:lvlText w:val="%1."/>
      <w:lvlJc w:val="left"/>
      <w:pPr>
        <w:ind w:left="720" w:hanging="360"/>
      </w:pPr>
    </w:lvl>
    <w:lvl w:ilvl="1" w:tplc="040C0019">
      <w:start w:val="1"/>
      <w:numFmt w:val="lowerLetter"/>
      <w:lvlText w:val="%2."/>
      <w:lvlJc w:val="left"/>
      <w:pPr>
        <w:ind w:left="36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0" w15:restartNumberingAfterBreak="0">
    <w:nsid w:val="4FA94478"/>
    <w:multiLevelType w:val="hybridMultilevel"/>
    <w:tmpl w:val="CCB49F48"/>
    <w:lvl w:ilvl="0" w:tplc="040C0019">
      <w:start w:val="1"/>
      <w:numFmt w:val="lowerLetter"/>
      <w:lvlText w:val="%1."/>
      <w:lvlJc w:val="left"/>
      <w:pPr>
        <w:ind w:left="360" w:hanging="360"/>
      </w:p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31" w15:restartNumberingAfterBreak="0">
    <w:nsid w:val="53DE2D09"/>
    <w:multiLevelType w:val="hybridMultilevel"/>
    <w:tmpl w:val="9AB828CE"/>
    <w:lvl w:ilvl="0" w:tplc="040C0019">
      <w:start w:val="1"/>
      <w:numFmt w:val="lowerLetter"/>
      <w:lvlText w:val="%1."/>
      <w:lvlJc w:val="left"/>
      <w:pPr>
        <w:ind w:left="720" w:hanging="360"/>
      </w:pPr>
    </w:lvl>
    <w:lvl w:ilvl="1" w:tplc="040C0019">
      <w:start w:val="1"/>
      <w:numFmt w:val="lowerLetter"/>
      <w:lvlText w:val="%2."/>
      <w:lvlJc w:val="left"/>
      <w:pPr>
        <w:ind w:left="36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2" w15:restartNumberingAfterBreak="0">
    <w:nsid w:val="54B13EF8"/>
    <w:multiLevelType w:val="hybridMultilevel"/>
    <w:tmpl w:val="D84674C6"/>
    <w:lvl w:ilvl="0" w:tplc="040C000F">
      <w:start w:val="1"/>
      <w:numFmt w:val="decimal"/>
      <w:lvlText w:val="%1."/>
      <w:lvlJc w:val="left"/>
      <w:pPr>
        <w:ind w:left="720" w:hanging="360"/>
      </w:pPr>
    </w:lvl>
    <w:lvl w:ilvl="1" w:tplc="AAEA6990">
      <w:start w:val="1"/>
      <w:numFmt w:val="upperLetter"/>
      <w:lvlText w:val="%2)"/>
      <w:lvlJc w:val="left"/>
      <w:pPr>
        <w:ind w:left="1440" w:hanging="360"/>
      </w:pPr>
      <w:rPr>
        <w:rFonts w:ascii="Times New Roman" w:eastAsia="Times New Roman" w:hAnsi="Times New Roman" w:cs="Times New Roman" w:hint="default"/>
      </w:r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3" w15:restartNumberingAfterBreak="0">
    <w:nsid w:val="596A77F2"/>
    <w:multiLevelType w:val="hybridMultilevel"/>
    <w:tmpl w:val="AE9E8AC8"/>
    <w:lvl w:ilvl="0" w:tplc="040C0019">
      <w:start w:val="1"/>
      <w:numFmt w:val="lowerLetter"/>
      <w:lvlText w:val="%1."/>
      <w:lvlJc w:val="left"/>
      <w:pPr>
        <w:ind w:left="360" w:hanging="360"/>
      </w:p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34" w15:restartNumberingAfterBreak="0">
    <w:nsid w:val="5A4F43D2"/>
    <w:multiLevelType w:val="hybridMultilevel"/>
    <w:tmpl w:val="0A246C40"/>
    <w:lvl w:ilvl="0" w:tplc="040C0019">
      <w:start w:val="1"/>
      <w:numFmt w:val="lowerLetter"/>
      <w:lvlText w:val="%1."/>
      <w:lvlJc w:val="left"/>
      <w:pPr>
        <w:ind w:left="360" w:hanging="360"/>
      </w:p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35" w15:restartNumberingAfterBreak="0">
    <w:nsid w:val="5C6C565E"/>
    <w:multiLevelType w:val="hybridMultilevel"/>
    <w:tmpl w:val="41CA40F2"/>
    <w:lvl w:ilvl="0" w:tplc="040C0019">
      <w:start w:val="1"/>
      <w:numFmt w:val="lowerLetter"/>
      <w:lvlText w:val="%1."/>
      <w:lvlJc w:val="left"/>
      <w:pPr>
        <w:ind w:left="360" w:hanging="360"/>
      </w:p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36" w15:restartNumberingAfterBreak="0">
    <w:nsid w:val="5D2E73CD"/>
    <w:multiLevelType w:val="hybridMultilevel"/>
    <w:tmpl w:val="B384650E"/>
    <w:lvl w:ilvl="0" w:tplc="040C0019">
      <w:start w:val="1"/>
      <w:numFmt w:val="lowerLetter"/>
      <w:lvlText w:val="%1."/>
      <w:lvlJc w:val="left"/>
      <w:pPr>
        <w:ind w:left="360" w:hanging="360"/>
      </w:p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37" w15:restartNumberingAfterBreak="0">
    <w:nsid w:val="660D5B4A"/>
    <w:multiLevelType w:val="hybridMultilevel"/>
    <w:tmpl w:val="2668E158"/>
    <w:lvl w:ilvl="0" w:tplc="040C000F">
      <w:start w:val="1"/>
      <w:numFmt w:val="decimal"/>
      <w:lvlText w:val="%1."/>
      <w:lvlJc w:val="left"/>
      <w:pPr>
        <w:ind w:left="720" w:hanging="360"/>
      </w:pPr>
    </w:lvl>
    <w:lvl w:ilvl="1" w:tplc="AAEA6990">
      <w:start w:val="1"/>
      <w:numFmt w:val="upperLetter"/>
      <w:lvlText w:val="%2)"/>
      <w:lvlJc w:val="left"/>
      <w:pPr>
        <w:ind w:left="1440" w:hanging="360"/>
      </w:pPr>
      <w:rPr>
        <w:rFonts w:ascii="Times New Roman" w:eastAsia="Times New Roman" w:hAnsi="Times New Roman" w:cs="Times New Roman" w:hint="default"/>
      </w:r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8" w15:restartNumberingAfterBreak="0">
    <w:nsid w:val="66C60861"/>
    <w:multiLevelType w:val="hybridMultilevel"/>
    <w:tmpl w:val="1FE637C0"/>
    <w:lvl w:ilvl="0" w:tplc="4404DF32">
      <w:start w:val="1"/>
      <w:numFmt w:val="decimal"/>
      <w:lvlText w:val="%1."/>
      <w:lvlJc w:val="left"/>
      <w:pPr>
        <w:ind w:left="1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FBF6CA0C">
      <w:start w:val="1"/>
      <w:numFmt w:val="lowerLetter"/>
      <w:lvlText w:val="%2"/>
      <w:lvlJc w:val="left"/>
      <w:pPr>
        <w:ind w:left="108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E1FE5906">
      <w:start w:val="1"/>
      <w:numFmt w:val="lowerRoman"/>
      <w:lvlText w:val="%3"/>
      <w:lvlJc w:val="left"/>
      <w:pPr>
        <w:ind w:left="180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C8FE3592">
      <w:start w:val="1"/>
      <w:numFmt w:val="decimal"/>
      <w:lvlText w:val="%4"/>
      <w:lvlJc w:val="left"/>
      <w:pPr>
        <w:ind w:left="252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9294DB68">
      <w:start w:val="1"/>
      <w:numFmt w:val="lowerLetter"/>
      <w:lvlText w:val="%5"/>
      <w:lvlJc w:val="left"/>
      <w:pPr>
        <w:ind w:left="324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A40CC936">
      <w:start w:val="1"/>
      <w:numFmt w:val="lowerRoman"/>
      <w:lvlText w:val="%6"/>
      <w:lvlJc w:val="left"/>
      <w:pPr>
        <w:ind w:left="396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C7BACD3A">
      <w:start w:val="1"/>
      <w:numFmt w:val="decimal"/>
      <w:lvlText w:val="%7"/>
      <w:lvlJc w:val="left"/>
      <w:pPr>
        <w:ind w:left="468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B1CA2DE4">
      <w:start w:val="1"/>
      <w:numFmt w:val="lowerLetter"/>
      <w:lvlText w:val="%8"/>
      <w:lvlJc w:val="left"/>
      <w:pPr>
        <w:ind w:left="540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F232322A">
      <w:start w:val="1"/>
      <w:numFmt w:val="lowerRoman"/>
      <w:lvlText w:val="%9"/>
      <w:lvlJc w:val="left"/>
      <w:pPr>
        <w:ind w:left="612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39" w15:restartNumberingAfterBreak="0">
    <w:nsid w:val="67FD2A90"/>
    <w:multiLevelType w:val="hybridMultilevel"/>
    <w:tmpl w:val="0196239A"/>
    <w:lvl w:ilvl="0" w:tplc="040C0019">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0" w15:restartNumberingAfterBreak="0">
    <w:nsid w:val="6AE93362"/>
    <w:multiLevelType w:val="hybridMultilevel"/>
    <w:tmpl w:val="D848C620"/>
    <w:lvl w:ilvl="0" w:tplc="040C0019">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1" w15:restartNumberingAfterBreak="0">
    <w:nsid w:val="7037491B"/>
    <w:multiLevelType w:val="hybridMultilevel"/>
    <w:tmpl w:val="9C4CA158"/>
    <w:lvl w:ilvl="0" w:tplc="040C0019">
      <w:start w:val="1"/>
      <w:numFmt w:val="lowerLetter"/>
      <w:lvlText w:val="%1."/>
      <w:lvlJc w:val="left"/>
      <w:pPr>
        <w:ind w:left="360" w:hanging="360"/>
      </w:p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42" w15:restartNumberingAfterBreak="0">
    <w:nsid w:val="719D62D3"/>
    <w:multiLevelType w:val="hybridMultilevel"/>
    <w:tmpl w:val="0D68962E"/>
    <w:lvl w:ilvl="0" w:tplc="DC3A4F44">
      <w:start w:val="1"/>
      <w:numFmt w:val="decimal"/>
      <w:lvlText w:val="%1."/>
      <w:lvlJc w:val="left"/>
      <w:pPr>
        <w:ind w:left="72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7672985A">
      <w:start w:val="1"/>
      <w:numFmt w:val="bullet"/>
      <w:lvlText w:val="o"/>
      <w:lvlJc w:val="left"/>
      <w:pPr>
        <w:ind w:left="14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25A471CC">
      <w:start w:val="1"/>
      <w:numFmt w:val="bullet"/>
      <w:lvlText w:val="▪"/>
      <w:lvlJc w:val="left"/>
      <w:pPr>
        <w:ind w:left="21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429E342A">
      <w:start w:val="1"/>
      <w:numFmt w:val="bullet"/>
      <w:lvlText w:val="•"/>
      <w:lvlJc w:val="left"/>
      <w:pPr>
        <w:ind w:left="28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A4A27864">
      <w:start w:val="1"/>
      <w:numFmt w:val="bullet"/>
      <w:lvlText w:val="o"/>
      <w:lvlJc w:val="left"/>
      <w:pPr>
        <w:ind w:left="36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267A8520">
      <w:start w:val="1"/>
      <w:numFmt w:val="bullet"/>
      <w:lvlText w:val="▪"/>
      <w:lvlJc w:val="left"/>
      <w:pPr>
        <w:ind w:left="43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ABBE3E3C">
      <w:start w:val="1"/>
      <w:numFmt w:val="bullet"/>
      <w:lvlText w:val="•"/>
      <w:lvlJc w:val="left"/>
      <w:pPr>
        <w:ind w:left="50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D4C4DA8E">
      <w:start w:val="1"/>
      <w:numFmt w:val="bullet"/>
      <w:lvlText w:val="o"/>
      <w:lvlJc w:val="left"/>
      <w:pPr>
        <w:ind w:left="57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1EB426F4">
      <w:start w:val="1"/>
      <w:numFmt w:val="bullet"/>
      <w:lvlText w:val="▪"/>
      <w:lvlJc w:val="left"/>
      <w:pPr>
        <w:ind w:left="64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43" w15:restartNumberingAfterBreak="0">
    <w:nsid w:val="73431246"/>
    <w:multiLevelType w:val="hybridMultilevel"/>
    <w:tmpl w:val="3DAE86E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4" w15:restartNumberingAfterBreak="0">
    <w:nsid w:val="738A4EB7"/>
    <w:multiLevelType w:val="hybridMultilevel"/>
    <w:tmpl w:val="EA7C584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5" w15:restartNumberingAfterBreak="0">
    <w:nsid w:val="77565D89"/>
    <w:multiLevelType w:val="hybridMultilevel"/>
    <w:tmpl w:val="4002F152"/>
    <w:lvl w:ilvl="0" w:tplc="040C0019">
      <w:start w:val="1"/>
      <w:numFmt w:val="lowerLetter"/>
      <w:lvlText w:val="%1."/>
      <w:lvlJc w:val="left"/>
      <w:pPr>
        <w:ind w:left="360" w:hanging="360"/>
      </w:p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46" w15:restartNumberingAfterBreak="0">
    <w:nsid w:val="79FE5E8E"/>
    <w:multiLevelType w:val="hybridMultilevel"/>
    <w:tmpl w:val="8568469C"/>
    <w:lvl w:ilvl="0" w:tplc="040C0019">
      <w:start w:val="1"/>
      <w:numFmt w:val="lowerLetter"/>
      <w:lvlText w:val="%1."/>
      <w:lvlJc w:val="left"/>
      <w:pPr>
        <w:ind w:left="360" w:hanging="360"/>
      </w:p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num w:numId="1">
    <w:abstractNumId w:val="3"/>
  </w:num>
  <w:num w:numId="2">
    <w:abstractNumId w:val="44"/>
  </w:num>
  <w:num w:numId="3">
    <w:abstractNumId w:val="32"/>
  </w:num>
  <w:num w:numId="4">
    <w:abstractNumId w:val="27"/>
  </w:num>
  <w:num w:numId="5">
    <w:abstractNumId w:val="17"/>
  </w:num>
  <w:num w:numId="6">
    <w:abstractNumId w:val="7"/>
  </w:num>
  <w:num w:numId="7">
    <w:abstractNumId w:val="20"/>
  </w:num>
  <w:num w:numId="8">
    <w:abstractNumId w:val="5"/>
  </w:num>
  <w:num w:numId="9">
    <w:abstractNumId w:val="4"/>
  </w:num>
  <w:num w:numId="10">
    <w:abstractNumId w:val="33"/>
  </w:num>
  <w:num w:numId="11">
    <w:abstractNumId w:val="16"/>
  </w:num>
  <w:num w:numId="12">
    <w:abstractNumId w:val="19"/>
  </w:num>
  <w:num w:numId="13">
    <w:abstractNumId w:val="35"/>
  </w:num>
  <w:num w:numId="14">
    <w:abstractNumId w:val="30"/>
  </w:num>
  <w:num w:numId="15">
    <w:abstractNumId w:val="46"/>
  </w:num>
  <w:num w:numId="16">
    <w:abstractNumId w:val="37"/>
  </w:num>
  <w:num w:numId="17">
    <w:abstractNumId w:val="12"/>
  </w:num>
  <w:num w:numId="18">
    <w:abstractNumId w:val="29"/>
  </w:num>
  <w:num w:numId="19">
    <w:abstractNumId w:val="25"/>
  </w:num>
  <w:num w:numId="20">
    <w:abstractNumId w:val="10"/>
  </w:num>
  <w:num w:numId="21">
    <w:abstractNumId w:val="13"/>
  </w:num>
  <w:num w:numId="22">
    <w:abstractNumId w:val="18"/>
  </w:num>
  <w:num w:numId="23">
    <w:abstractNumId w:val="31"/>
  </w:num>
  <w:num w:numId="24">
    <w:abstractNumId w:val="21"/>
  </w:num>
  <w:num w:numId="25">
    <w:abstractNumId w:val="26"/>
  </w:num>
  <w:num w:numId="26">
    <w:abstractNumId w:val="41"/>
  </w:num>
  <w:num w:numId="27">
    <w:abstractNumId w:val="14"/>
  </w:num>
  <w:num w:numId="28">
    <w:abstractNumId w:val="39"/>
  </w:num>
  <w:num w:numId="29">
    <w:abstractNumId w:val="23"/>
  </w:num>
  <w:num w:numId="30">
    <w:abstractNumId w:val="6"/>
  </w:num>
  <w:num w:numId="31">
    <w:abstractNumId w:val="45"/>
  </w:num>
  <w:num w:numId="32">
    <w:abstractNumId w:val="28"/>
  </w:num>
  <w:num w:numId="33">
    <w:abstractNumId w:val="0"/>
  </w:num>
  <w:num w:numId="34">
    <w:abstractNumId w:val="36"/>
  </w:num>
  <w:num w:numId="35">
    <w:abstractNumId w:val="11"/>
  </w:num>
  <w:num w:numId="36">
    <w:abstractNumId w:val="43"/>
  </w:num>
  <w:num w:numId="37">
    <w:abstractNumId w:val="34"/>
  </w:num>
  <w:num w:numId="38">
    <w:abstractNumId w:val="15"/>
  </w:num>
  <w:num w:numId="39">
    <w:abstractNumId w:val="40"/>
  </w:num>
  <w:num w:numId="40">
    <w:abstractNumId w:val="2"/>
  </w:num>
  <w:num w:numId="41">
    <w:abstractNumId w:val="1"/>
  </w:num>
  <w:num w:numId="42">
    <w:abstractNumId w:val="9"/>
  </w:num>
  <w:num w:numId="43">
    <w:abstractNumId w:val="38"/>
  </w:num>
  <w:num w:numId="44">
    <w:abstractNumId w:val="24"/>
  </w:num>
  <w:num w:numId="45">
    <w:abstractNumId w:val="22"/>
  </w:num>
  <w:num w:numId="46">
    <w:abstractNumId w:val="8"/>
  </w:num>
  <w:num w:numId="47">
    <w:abstractNumId w:val="42"/>
  </w:num>
  <w:numIdMacAtCleanup w:val="4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5362"/>
    <w:rsid w:val="000D5650"/>
    <w:rsid w:val="00154E2B"/>
    <w:rsid w:val="001757E4"/>
    <w:rsid w:val="001E0A1D"/>
    <w:rsid w:val="00230F0F"/>
    <w:rsid w:val="003140C9"/>
    <w:rsid w:val="0032793A"/>
    <w:rsid w:val="003721C0"/>
    <w:rsid w:val="00384684"/>
    <w:rsid w:val="00427D8F"/>
    <w:rsid w:val="00516610"/>
    <w:rsid w:val="005516E5"/>
    <w:rsid w:val="00554936"/>
    <w:rsid w:val="00554AFD"/>
    <w:rsid w:val="00584DC5"/>
    <w:rsid w:val="005B6611"/>
    <w:rsid w:val="005F6B9E"/>
    <w:rsid w:val="0078444B"/>
    <w:rsid w:val="007A50AD"/>
    <w:rsid w:val="007B0A97"/>
    <w:rsid w:val="007B5362"/>
    <w:rsid w:val="00820B1E"/>
    <w:rsid w:val="00892033"/>
    <w:rsid w:val="008C1062"/>
    <w:rsid w:val="00940740"/>
    <w:rsid w:val="00A228CC"/>
    <w:rsid w:val="00A73693"/>
    <w:rsid w:val="00A81F33"/>
    <w:rsid w:val="00AA1B2D"/>
    <w:rsid w:val="00AC16FC"/>
    <w:rsid w:val="00AC41B5"/>
    <w:rsid w:val="00AC6D0C"/>
    <w:rsid w:val="00AF3F91"/>
    <w:rsid w:val="00BA3383"/>
    <w:rsid w:val="00BE7A87"/>
    <w:rsid w:val="00C730B2"/>
    <w:rsid w:val="00D0135F"/>
    <w:rsid w:val="00D86004"/>
    <w:rsid w:val="00F2256D"/>
    <w:rsid w:val="00F8356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7A4FE9"/>
  <w15:chartTrackingRefBased/>
  <w15:docId w15:val="{1AB4EC9F-547D-44A3-B34A-6102B192D9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54AFD"/>
    <w:pPr>
      <w:spacing w:line="360" w:lineRule="auto"/>
      <w:jc w:val="both"/>
    </w:pPr>
    <w:rPr>
      <w:rFonts w:ascii="Cambria" w:hAnsi="Cambria"/>
      <w:sz w:val="24"/>
    </w:rPr>
  </w:style>
  <w:style w:type="paragraph" w:styleId="Titre1">
    <w:name w:val="heading 1"/>
    <w:basedOn w:val="Normal"/>
    <w:next w:val="Normal"/>
    <w:link w:val="Titre1Car"/>
    <w:uiPriority w:val="9"/>
    <w:qFormat/>
    <w:rsid w:val="00940740"/>
    <w:pPr>
      <w:keepNext/>
      <w:keepLines/>
      <w:spacing w:before="240" w:after="0"/>
      <w:outlineLvl w:val="0"/>
    </w:pPr>
    <w:rPr>
      <w:rFonts w:eastAsiaTheme="majorEastAsia" w:cstheme="majorBidi"/>
      <w:b/>
      <w:color w:val="0D0D0D" w:themeColor="text1" w:themeTint="F2"/>
      <w:sz w:val="28"/>
      <w:szCs w:val="32"/>
    </w:rPr>
  </w:style>
  <w:style w:type="paragraph" w:styleId="Titre2">
    <w:name w:val="heading 2"/>
    <w:basedOn w:val="Normal"/>
    <w:link w:val="Titre2Car"/>
    <w:uiPriority w:val="9"/>
    <w:qFormat/>
    <w:rsid w:val="003721C0"/>
    <w:pPr>
      <w:spacing w:before="100" w:beforeAutospacing="1" w:after="100" w:afterAutospacing="1"/>
      <w:outlineLvl w:val="1"/>
    </w:pPr>
    <w:rPr>
      <w:rFonts w:eastAsia="Times New Roman" w:cs="Times New Roman"/>
      <w:b/>
      <w:bCs/>
      <w:color w:val="262626" w:themeColor="text1" w:themeTint="D9"/>
      <w:sz w:val="26"/>
      <w:szCs w:val="36"/>
      <w:lang w:eastAsia="fr-FR"/>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3721C0"/>
    <w:rPr>
      <w:rFonts w:ascii="Cambria" w:eastAsia="Times New Roman" w:hAnsi="Cambria" w:cs="Times New Roman"/>
      <w:b/>
      <w:bCs/>
      <w:color w:val="262626" w:themeColor="text1" w:themeTint="D9"/>
      <w:sz w:val="26"/>
      <w:szCs w:val="36"/>
      <w:lang w:eastAsia="fr-FR"/>
    </w:rPr>
  </w:style>
  <w:style w:type="paragraph" w:customStyle="1" w:styleId="my-0">
    <w:name w:val="my-0"/>
    <w:basedOn w:val="Normal"/>
    <w:rsid w:val="007B5362"/>
    <w:pPr>
      <w:spacing w:before="100" w:beforeAutospacing="1" w:after="100" w:afterAutospacing="1" w:line="240" w:lineRule="auto"/>
    </w:pPr>
    <w:rPr>
      <w:rFonts w:ascii="Times New Roman" w:eastAsia="Times New Roman" w:hAnsi="Times New Roman" w:cs="Times New Roman"/>
      <w:szCs w:val="24"/>
      <w:lang w:eastAsia="fr-FR"/>
    </w:rPr>
  </w:style>
  <w:style w:type="character" w:styleId="lev">
    <w:name w:val="Strong"/>
    <w:basedOn w:val="Policepardfaut"/>
    <w:uiPriority w:val="22"/>
    <w:qFormat/>
    <w:rsid w:val="007B5362"/>
    <w:rPr>
      <w:b/>
      <w:bCs/>
    </w:rPr>
  </w:style>
  <w:style w:type="character" w:styleId="Lienhypertexte">
    <w:name w:val="Hyperlink"/>
    <w:basedOn w:val="Policepardfaut"/>
    <w:uiPriority w:val="99"/>
    <w:semiHidden/>
    <w:unhideWhenUsed/>
    <w:rsid w:val="007B5362"/>
    <w:rPr>
      <w:color w:val="0000FF"/>
      <w:u w:val="single"/>
    </w:rPr>
  </w:style>
  <w:style w:type="character" w:styleId="Accentuation">
    <w:name w:val="Emphasis"/>
    <w:basedOn w:val="Policepardfaut"/>
    <w:uiPriority w:val="20"/>
    <w:qFormat/>
    <w:rsid w:val="007B5362"/>
    <w:rPr>
      <w:i/>
      <w:iCs/>
    </w:rPr>
  </w:style>
  <w:style w:type="character" w:customStyle="1" w:styleId="whitespace-nowrap">
    <w:name w:val="whitespace-nowrap"/>
    <w:basedOn w:val="Policepardfaut"/>
    <w:rsid w:val="007B5362"/>
  </w:style>
  <w:style w:type="character" w:customStyle="1" w:styleId="hoverbg-super">
    <w:name w:val="hover:bg-super"/>
    <w:basedOn w:val="Policepardfaut"/>
    <w:rsid w:val="007B5362"/>
  </w:style>
  <w:style w:type="character" w:customStyle="1" w:styleId="Titre1Car">
    <w:name w:val="Titre 1 Car"/>
    <w:basedOn w:val="Policepardfaut"/>
    <w:link w:val="Titre1"/>
    <w:uiPriority w:val="9"/>
    <w:rsid w:val="00940740"/>
    <w:rPr>
      <w:rFonts w:ascii="Cambria" w:eastAsiaTheme="majorEastAsia" w:hAnsi="Cambria" w:cstheme="majorBidi"/>
      <w:b/>
      <w:color w:val="0D0D0D" w:themeColor="text1" w:themeTint="F2"/>
      <w:sz w:val="28"/>
      <w:szCs w:val="32"/>
    </w:rPr>
  </w:style>
  <w:style w:type="paragraph" w:styleId="Paragraphedeliste">
    <w:name w:val="List Paragraph"/>
    <w:basedOn w:val="Normal"/>
    <w:uiPriority w:val="34"/>
    <w:qFormat/>
    <w:rsid w:val="00F8356E"/>
    <w:pPr>
      <w:ind w:left="720"/>
      <w:contextualSpacing/>
    </w:pPr>
  </w:style>
  <w:style w:type="paragraph" w:styleId="En-tte">
    <w:name w:val="header"/>
    <w:basedOn w:val="Normal"/>
    <w:link w:val="En-tteCar"/>
    <w:uiPriority w:val="99"/>
    <w:unhideWhenUsed/>
    <w:rsid w:val="00384684"/>
    <w:pPr>
      <w:tabs>
        <w:tab w:val="center" w:pos="4536"/>
        <w:tab w:val="right" w:pos="9072"/>
      </w:tabs>
      <w:spacing w:after="0" w:line="240" w:lineRule="auto"/>
    </w:pPr>
  </w:style>
  <w:style w:type="character" w:customStyle="1" w:styleId="En-tteCar">
    <w:name w:val="En-tête Car"/>
    <w:basedOn w:val="Policepardfaut"/>
    <w:link w:val="En-tte"/>
    <w:uiPriority w:val="99"/>
    <w:rsid w:val="00384684"/>
    <w:rPr>
      <w:rFonts w:ascii="Cambria" w:hAnsi="Cambria"/>
      <w:sz w:val="24"/>
    </w:rPr>
  </w:style>
  <w:style w:type="paragraph" w:styleId="Pieddepage">
    <w:name w:val="footer"/>
    <w:basedOn w:val="Normal"/>
    <w:link w:val="PieddepageCar"/>
    <w:uiPriority w:val="99"/>
    <w:unhideWhenUsed/>
    <w:rsid w:val="0038468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84684"/>
    <w:rPr>
      <w:rFonts w:ascii="Cambria" w:hAnsi="Cambria"/>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987690">
      <w:bodyDiv w:val="1"/>
      <w:marLeft w:val="0"/>
      <w:marRight w:val="0"/>
      <w:marTop w:val="0"/>
      <w:marBottom w:val="0"/>
      <w:divBdr>
        <w:top w:val="none" w:sz="0" w:space="0" w:color="auto"/>
        <w:left w:val="none" w:sz="0" w:space="0" w:color="auto"/>
        <w:bottom w:val="none" w:sz="0" w:space="0" w:color="auto"/>
        <w:right w:val="none" w:sz="0" w:space="0" w:color="auto"/>
      </w:divBdr>
      <w:divsChild>
        <w:div w:id="1885362501">
          <w:marLeft w:val="0"/>
          <w:marRight w:val="0"/>
          <w:marTop w:val="0"/>
          <w:marBottom w:val="0"/>
          <w:divBdr>
            <w:top w:val="none" w:sz="0" w:space="0" w:color="auto"/>
            <w:left w:val="none" w:sz="0" w:space="0" w:color="auto"/>
            <w:bottom w:val="none" w:sz="0" w:space="0" w:color="auto"/>
            <w:right w:val="none" w:sz="0" w:space="0" w:color="auto"/>
          </w:divBdr>
          <w:divsChild>
            <w:div w:id="768044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57531">
      <w:bodyDiv w:val="1"/>
      <w:marLeft w:val="0"/>
      <w:marRight w:val="0"/>
      <w:marTop w:val="0"/>
      <w:marBottom w:val="0"/>
      <w:divBdr>
        <w:top w:val="none" w:sz="0" w:space="0" w:color="auto"/>
        <w:left w:val="none" w:sz="0" w:space="0" w:color="auto"/>
        <w:bottom w:val="none" w:sz="0" w:space="0" w:color="auto"/>
        <w:right w:val="none" w:sz="0" w:space="0" w:color="auto"/>
      </w:divBdr>
      <w:divsChild>
        <w:div w:id="796995528">
          <w:marLeft w:val="0"/>
          <w:marRight w:val="0"/>
          <w:marTop w:val="0"/>
          <w:marBottom w:val="0"/>
          <w:divBdr>
            <w:top w:val="none" w:sz="0" w:space="0" w:color="auto"/>
            <w:left w:val="none" w:sz="0" w:space="0" w:color="auto"/>
            <w:bottom w:val="none" w:sz="0" w:space="0" w:color="auto"/>
            <w:right w:val="none" w:sz="0" w:space="0" w:color="auto"/>
          </w:divBdr>
          <w:divsChild>
            <w:div w:id="255789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66903">
      <w:bodyDiv w:val="1"/>
      <w:marLeft w:val="0"/>
      <w:marRight w:val="0"/>
      <w:marTop w:val="0"/>
      <w:marBottom w:val="0"/>
      <w:divBdr>
        <w:top w:val="none" w:sz="0" w:space="0" w:color="auto"/>
        <w:left w:val="none" w:sz="0" w:space="0" w:color="auto"/>
        <w:bottom w:val="none" w:sz="0" w:space="0" w:color="auto"/>
        <w:right w:val="none" w:sz="0" w:space="0" w:color="auto"/>
      </w:divBdr>
      <w:divsChild>
        <w:div w:id="1681856112">
          <w:marLeft w:val="0"/>
          <w:marRight w:val="0"/>
          <w:marTop w:val="0"/>
          <w:marBottom w:val="0"/>
          <w:divBdr>
            <w:top w:val="none" w:sz="0" w:space="0" w:color="auto"/>
            <w:left w:val="none" w:sz="0" w:space="0" w:color="auto"/>
            <w:bottom w:val="none" w:sz="0" w:space="0" w:color="auto"/>
            <w:right w:val="none" w:sz="0" w:space="0" w:color="auto"/>
          </w:divBdr>
          <w:divsChild>
            <w:div w:id="481392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144389">
      <w:bodyDiv w:val="1"/>
      <w:marLeft w:val="0"/>
      <w:marRight w:val="0"/>
      <w:marTop w:val="0"/>
      <w:marBottom w:val="0"/>
      <w:divBdr>
        <w:top w:val="none" w:sz="0" w:space="0" w:color="auto"/>
        <w:left w:val="none" w:sz="0" w:space="0" w:color="auto"/>
        <w:bottom w:val="none" w:sz="0" w:space="0" w:color="auto"/>
        <w:right w:val="none" w:sz="0" w:space="0" w:color="auto"/>
      </w:divBdr>
      <w:divsChild>
        <w:div w:id="460272889">
          <w:marLeft w:val="0"/>
          <w:marRight w:val="0"/>
          <w:marTop w:val="0"/>
          <w:marBottom w:val="0"/>
          <w:divBdr>
            <w:top w:val="none" w:sz="0" w:space="0" w:color="auto"/>
            <w:left w:val="none" w:sz="0" w:space="0" w:color="auto"/>
            <w:bottom w:val="none" w:sz="0" w:space="0" w:color="auto"/>
            <w:right w:val="none" w:sz="0" w:space="0" w:color="auto"/>
          </w:divBdr>
          <w:divsChild>
            <w:div w:id="2090076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981889">
      <w:bodyDiv w:val="1"/>
      <w:marLeft w:val="0"/>
      <w:marRight w:val="0"/>
      <w:marTop w:val="0"/>
      <w:marBottom w:val="0"/>
      <w:divBdr>
        <w:top w:val="none" w:sz="0" w:space="0" w:color="auto"/>
        <w:left w:val="none" w:sz="0" w:space="0" w:color="auto"/>
        <w:bottom w:val="none" w:sz="0" w:space="0" w:color="auto"/>
        <w:right w:val="none" w:sz="0" w:space="0" w:color="auto"/>
      </w:divBdr>
      <w:divsChild>
        <w:div w:id="1509560621">
          <w:marLeft w:val="0"/>
          <w:marRight w:val="0"/>
          <w:marTop w:val="0"/>
          <w:marBottom w:val="0"/>
          <w:divBdr>
            <w:top w:val="none" w:sz="0" w:space="0" w:color="auto"/>
            <w:left w:val="none" w:sz="0" w:space="0" w:color="auto"/>
            <w:bottom w:val="none" w:sz="0" w:space="0" w:color="auto"/>
            <w:right w:val="none" w:sz="0" w:space="0" w:color="auto"/>
          </w:divBdr>
          <w:divsChild>
            <w:div w:id="924611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682749">
      <w:bodyDiv w:val="1"/>
      <w:marLeft w:val="0"/>
      <w:marRight w:val="0"/>
      <w:marTop w:val="0"/>
      <w:marBottom w:val="0"/>
      <w:divBdr>
        <w:top w:val="none" w:sz="0" w:space="0" w:color="auto"/>
        <w:left w:val="none" w:sz="0" w:space="0" w:color="auto"/>
        <w:bottom w:val="none" w:sz="0" w:space="0" w:color="auto"/>
        <w:right w:val="none" w:sz="0" w:space="0" w:color="auto"/>
      </w:divBdr>
      <w:divsChild>
        <w:div w:id="1185438214">
          <w:marLeft w:val="0"/>
          <w:marRight w:val="0"/>
          <w:marTop w:val="0"/>
          <w:marBottom w:val="0"/>
          <w:divBdr>
            <w:top w:val="none" w:sz="0" w:space="0" w:color="auto"/>
            <w:left w:val="none" w:sz="0" w:space="0" w:color="auto"/>
            <w:bottom w:val="none" w:sz="0" w:space="0" w:color="auto"/>
            <w:right w:val="none" w:sz="0" w:space="0" w:color="auto"/>
          </w:divBdr>
          <w:divsChild>
            <w:div w:id="2090997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802628">
      <w:bodyDiv w:val="1"/>
      <w:marLeft w:val="0"/>
      <w:marRight w:val="0"/>
      <w:marTop w:val="0"/>
      <w:marBottom w:val="0"/>
      <w:divBdr>
        <w:top w:val="none" w:sz="0" w:space="0" w:color="auto"/>
        <w:left w:val="none" w:sz="0" w:space="0" w:color="auto"/>
        <w:bottom w:val="none" w:sz="0" w:space="0" w:color="auto"/>
        <w:right w:val="none" w:sz="0" w:space="0" w:color="auto"/>
      </w:divBdr>
      <w:divsChild>
        <w:div w:id="801727969">
          <w:marLeft w:val="0"/>
          <w:marRight w:val="0"/>
          <w:marTop w:val="0"/>
          <w:marBottom w:val="0"/>
          <w:divBdr>
            <w:top w:val="none" w:sz="0" w:space="0" w:color="auto"/>
            <w:left w:val="none" w:sz="0" w:space="0" w:color="auto"/>
            <w:bottom w:val="none" w:sz="0" w:space="0" w:color="auto"/>
            <w:right w:val="none" w:sz="0" w:space="0" w:color="auto"/>
          </w:divBdr>
          <w:divsChild>
            <w:div w:id="2035033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155252">
      <w:bodyDiv w:val="1"/>
      <w:marLeft w:val="0"/>
      <w:marRight w:val="0"/>
      <w:marTop w:val="0"/>
      <w:marBottom w:val="0"/>
      <w:divBdr>
        <w:top w:val="none" w:sz="0" w:space="0" w:color="auto"/>
        <w:left w:val="none" w:sz="0" w:space="0" w:color="auto"/>
        <w:bottom w:val="none" w:sz="0" w:space="0" w:color="auto"/>
        <w:right w:val="none" w:sz="0" w:space="0" w:color="auto"/>
      </w:divBdr>
      <w:divsChild>
        <w:div w:id="866404647">
          <w:marLeft w:val="0"/>
          <w:marRight w:val="0"/>
          <w:marTop w:val="0"/>
          <w:marBottom w:val="0"/>
          <w:divBdr>
            <w:top w:val="none" w:sz="0" w:space="0" w:color="auto"/>
            <w:left w:val="none" w:sz="0" w:space="0" w:color="auto"/>
            <w:bottom w:val="none" w:sz="0" w:space="0" w:color="auto"/>
            <w:right w:val="none" w:sz="0" w:space="0" w:color="auto"/>
          </w:divBdr>
          <w:divsChild>
            <w:div w:id="2021423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947354">
      <w:bodyDiv w:val="1"/>
      <w:marLeft w:val="0"/>
      <w:marRight w:val="0"/>
      <w:marTop w:val="0"/>
      <w:marBottom w:val="0"/>
      <w:divBdr>
        <w:top w:val="none" w:sz="0" w:space="0" w:color="auto"/>
        <w:left w:val="none" w:sz="0" w:space="0" w:color="auto"/>
        <w:bottom w:val="none" w:sz="0" w:space="0" w:color="auto"/>
        <w:right w:val="none" w:sz="0" w:space="0" w:color="auto"/>
      </w:divBdr>
      <w:divsChild>
        <w:div w:id="916016751">
          <w:marLeft w:val="0"/>
          <w:marRight w:val="0"/>
          <w:marTop w:val="0"/>
          <w:marBottom w:val="0"/>
          <w:divBdr>
            <w:top w:val="none" w:sz="0" w:space="0" w:color="auto"/>
            <w:left w:val="none" w:sz="0" w:space="0" w:color="auto"/>
            <w:bottom w:val="none" w:sz="0" w:space="0" w:color="auto"/>
            <w:right w:val="none" w:sz="0" w:space="0" w:color="auto"/>
          </w:divBdr>
          <w:divsChild>
            <w:div w:id="23483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682</TotalTime>
  <Pages>19</Pages>
  <Words>4497</Words>
  <Characters>24739</Characters>
  <Application>Microsoft Office Word</Application>
  <DocSecurity>0</DocSecurity>
  <Lines>206</Lines>
  <Paragraphs>58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29178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Chimo</dc:creator>
  <cp:keywords/>
  <dc:description/>
  <cp:lastModifiedBy>HP</cp:lastModifiedBy>
  <cp:revision>7</cp:revision>
  <dcterms:created xsi:type="dcterms:W3CDTF">2025-06-12T08:11:00Z</dcterms:created>
  <dcterms:modified xsi:type="dcterms:W3CDTF">2025-06-12T19:32:00Z</dcterms:modified>
</cp:coreProperties>
</file>