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CA" w:rsidRPr="00FA11CA" w:rsidRDefault="00FA11CA" w:rsidP="00FA11CA">
      <w:pPr>
        <w:spacing w:before="0" w:after="0" w:line="0" w:lineRule="atLeast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11CA">
        <w:rPr>
          <w:rFonts w:ascii="Times New Roman" w:hAnsi="Times New Roman" w:cs="Times New Roman"/>
          <w:b/>
          <w:sz w:val="36"/>
          <w:szCs w:val="36"/>
        </w:rPr>
        <w:t>XI NIEDZIELA ZWYKŁA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1.</w:t>
      </w:r>
      <w:r w:rsidRPr="00FA11CA">
        <w:rPr>
          <w:rFonts w:ascii="Times New Roman" w:hAnsi="Times New Roman" w:cs="Times New Roman"/>
          <w:sz w:val="28"/>
          <w:szCs w:val="28"/>
        </w:rPr>
        <w:tab/>
        <w:t>Dziękujemy rodzicom drugiej grupy dzieci pierwszokomunijnych, za posprzątanie kościoła, pokoszenie trawników i wykonanie kwiatowej dekoracji na niedzielę i  uroczystość komunijną. Zapraszamy, do sprzątania świątyni parafialnej w najbliższą sobotę na godz. 7.00, parafian z ul. Cieśli 3 klatka nr III.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2.</w:t>
      </w:r>
      <w:r w:rsidRPr="00FA11CA">
        <w:rPr>
          <w:rFonts w:ascii="Times New Roman" w:hAnsi="Times New Roman" w:cs="Times New Roman"/>
          <w:sz w:val="28"/>
          <w:szCs w:val="28"/>
        </w:rPr>
        <w:tab/>
        <w:t xml:space="preserve">W obecnym czasie Kościół mierzy się z różnymi trudnościami,  między innymi z problemem apostazji. W najbliższy wtorek o godz.18.00, ks. profesor Leon </w:t>
      </w:r>
      <w:proofErr w:type="spellStart"/>
      <w:r w:rsidRPr="00FA11CA">
        <w:rPr>
          <w:rFonts w:ascii="Times New Roman" w:hAnsi="Times New Roman" w:cs="Times New Roman"/>
          <w:sz w:val="28"/>
          <w:szCs w:val="28"/>
        </w:rPr>
        <w:t>Siwecki</w:t>
      </w:r>
      <w:proofErr w:type="spellEnd"/>
      <w:r w:rsidRPr="00FA11CA">
        <w:rPr>
          <w:rFonts w:ascii="Times New Roman" w:hAnsi="Times New Roman" w:cs="Times New Roman"/>
          <w:sz w:val="28"/>
          <w:szCs w:val="28"/>
        </w:rPr>
        <w:t xml:space="preserve"> przybliży nam to zagadnienie „ odejść z kościoła”; jakie są powody apostazji, jak temu przeciwdziałać. Zapraszamy parafian, młodzież, do wzięcia udziału w modlitwie i refleksji nad tą kwestią. 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3.</w:t>
      </w:r>
      <w:r w:rsidRPr="00FA11CA">
        <w:rPr>
          <w:rFonts w:ascii="Times New Roman" w:hAnsi="Times New Roman" w:cs="Times New Roman"/>
          <w:sz w:val="28"/>
          <w:szCs w:val="28"/>
        </w:rPr>
        <w:tab/>
        <w:t xml:space="preserve">Dziękujemy pięciorgu parafian za zrobienie porządku wokół kościoła parafialnego, usunięcie gałęzi i śmieci, wdzięczni jesteśmy Panu Sołtysowi z Milczan za udzieloną pomoc. Bóg zapłać wszystkim. 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4.</w:t>
      </w:r>
      <w:r w:rsidRPr="00FA11CA">
        <w:rPr>
          <w:rFonts w:ascii="Times New Roman" w:hAnsi="Times New Roman" w:cs="Times New Roman"/>
          <w:sz w:val="28"/>
          <w:szCs w:val="28"/>
        </w:rPr>
        <w:tab/>
        <w:t>Spowiedź dla młodzieży klas ósmych,  przygotowującej się do przyjęcia sakramentu Bierzmowania, ich rodziców i świadków, w środę o godz.17.00.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5.</w:t>
      </w:r>
      <w:r w:rsidRPr="00FA11CA">
        <w:rPr>
          <w:rFonts w:ascii="Times New Roman" w:hAnsi="Times New Roman" w:cs="Times New Roman"/>
          <w:sz w:val="28"/>
          <w:szCs w:val="28"/>
        </w:rPr>
        <w:tab/>
        <w:t>Uroczysta Msza św. odpustowa ku czci św. Brata Alberta Chmielowskiego i udzielenie sakramentu Bierzmowania młodzieży z naszej parafii, w najbliższy czwartek o godz.18.00, którą poprzedzi modlitwa litanijna ku czci Najśw. Serca Pana Jezusa o godz. 17.40.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6.</w:t>
      </w:r>
      <w:r w:rsidRPr="00FA11CA">
        <w:rPr>
          <w:rFonts w:ascii="Times New Roman" w:hAnsi="Times New Roman" w:cs="Times New Roman"/>
          <w:sz w:val="28"/>
          <w:szCs w:val="28"/>
        </w:rPr>
        <w:tab/>
        <w:t xml:space="preserve">Za tydzień w niedzielę tj. 20.06. br. będziemy gościć w naszej parafii Ikonę św. Rodziny w ramach nawiedzenia rodzin Oazy ”Domowego Kościoła”. Na zakończenie każdej Mszy św. zawierzymy wszystkie rodziny naszej parafii w uroczystym akcie. Po Mszach św. będzie możliwość nabycia kopii ikony. Złożona za nią ofiara pieniężna będzie „cegiełką” na wsparcie finansowe naszego diecezjalnego ośrodka rekolekcyjnego w Uhercach Mineralnych. 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7.</w:t>
      </w:r>
      <w:r w:rsidRPr="00FA11CA">
        <w:rPr>
          <w:rFonts w:ascii="Times New Roman" w:hAnsi="Times New Roman" w:cs="Times New Roman"/>
          <w:sz w:val="28"/>
          <w:szCs w:val="28"/>
        </w:rPr>
        <w:tab/>
        <w:t>W zeszłą niedzielę po Mszach św. do puszek na Świątynie Opatrzności Bożej zebrane zostało 1460 zł. Cała suma pieniędzy została przekazana na wcześniej wspomniany cel..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8.</w:t>
      </w:r>
      <w:r w:rsidRPr="00FA11CA">
        <w:rPr>
          <w:rFonts w:ascii="Times New Roman" w:hAnsi="Times New Roman" w:cs="Times New Roman"/>
          <w:sz w:val="28"/>
          <w:szCs w:val="28"/>
        </w:rPr>
        <w:tab/>
        <w:t>Prasa katolicka do nabycia na stoliku pod chórem. Polecamy.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9.</w:t>
      </w:r>
      <w:r w:rsidRPr="00FA11CA">
        <w:rPr>
          <w:rFonts w:ascii="Times New Roman" w:hAnsi="Times New Roman" w:cs="Times New Roman"/>
          <w:sz w:val="28"/>
          <w:szCs w:val="28"/>
        </w:rPr>
        <w:tab/>
        <w:t>Diecezjalne Studium Organistowskie przy Instytucie Teologicznym w Sandomierzu ogłasza nabór na rok akademicki 2021/2022 – więcej informacji w gablocie przy wejściu do kościoła.</w:t>
      </w:r>
    </w:p>
    <w:p w:rsidR="00FA11CA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A14B0" w:rsidRPr="00FA11CA" w:rsidRDefault="00FA11CA" w:rsidP="00FA11CA">
      <w:pPr>
        <w:spacing w:before="0" w:after="0" w:line="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1CA">
        <w:rPr>
          <w:rFonts w:ascii="Times New Roman" w:hAnsi="Times New Roman" w:cs="Times New Roman"/>
          <w:sz w:val="28"/>
          <w:szCs w:val="28"/>
        </w:rPr>
        <w:t>10.</w:t>
      </w:r>
      <w:r w:rsidRPr="00FA11CA">
        <w:rPr>
          <w:rFonts w:ascii="Times New Roman" w:hAnsi="Times New Roman" w:cs="Times New Roman"/>
          <w:sz w:val="28"/>
          <w:szCs w:val="28"/>
        </w:rPr>
        <w:tab/>
        <w:t xml:space="preserve"> Dziękujemy za modlitwę w intencji kapłanów,  za wszelką pomoc, złożone  ofiary na rzecz parafii. Wszystkim, którzy w tym tygodniu obchodzą swoje imieniny, urodziny, inne rocznice,  składamy najlepsze życzenia. Wszystkim uczestniczącym we Mszy św. życzymy błogosławionej niedzieli.</w:t>
      </w:r>
    </w:p>
    <w:sectPr w:rsidR="00DA14B0" w:rsidRPr="00FA11CA" w:rsidSect="00BF2E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A7534FC"/>
    <w:multiLevelType w:val="hybridMultilevel"/>
    <w:tmpl w:val="6492A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9827772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5782EAB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4"/>
  </w:num>
  <w:num w:numId="7">
    <w:abstractNumId w:val="8"/>
  </w:num>
  <w:num w:numId="8">
    <w:abstractNumId w:val="11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6"/>
  </w:num>
  <w:num w:numId="15">
    <w:abstractNumId w:val="2"/>
  </w:num>
  <w:num w:numId="16">
    <w:abstractNumId w:val="14"/>
  </w:num>
  <w:num w:numId="17">
    <w:abstractNumId w:val="15"/>
  </w:num>
  <w:num w:numId="18">
    <w:abstractNumId w:val="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1A79CA"/>
    <w:rsid w:val="0022631B"/>
    <w:rsid w:val="002270B2"/>
    <w:rsid w:val="00230AD1"/>
    <w:rsid w:val="002A4213"/>
    <w:rsid w:val="00363340"/>
    <w:rsid w:val="003A7ECD"/>
    <w:rsid w:val="004411F8"/>
    <w:rsid w:val="00446FC4"/>
    <w:rsid w:val="0046204B"/>
    <w:rsid w:val="00490A0D"/>
    <w:rsid w:val="00494548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BF2E6E"/>
    <w:rsid w:val="00C46CA3"/>
    <w:rsid w:val="00C72F38"/>
    <w:rsid w:val="00DA14B0"/>
    <w:rsid w:val="00DF39E9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346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48</cp:revision>
  <cp:lastPrinted>2021-04-05T05:35:00Z</cp:lastPrinted>
  <dcterms:created xsi:type="dcterms:W3CDTF">2021-01-17T06:03:00Z</dcterms:created>
  <dcterms:modified xsi:type="dcterms:W3CDTF">2021-06-12T18:07:00Z</dcterms:modified>
</cp:coreProperties>
</file>