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🧑‍💼 </w:t>
      </w:r>
      <w:proofErr w:type="spell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AttendEase</w:t>
      </w:r>
      <w:proofErr w:type="spell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Admin Panel (Final Design Specification)</w:t>
      </w:r>
      <w:bookmarkStart w:id="0" w:name="_GoBack"/>
      <w:bookmarkEnd w:id="0"/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1.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The Admin Panel acts as the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central control system</w:t>
      </w: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AttendEase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>, enabling: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Monitoring attendance across institution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Exploring hierarchical data (</w:t>
      </w: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→ Teacher → Course → Student)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Managing users and integrity (blocking, device control)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Generating reports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Facilitating communication (externally via Gmail)</w:t>
      </w:r>
    </w:p>
    <w:p w:rsidR="002E2260" w:rsidRPr="002E2260" w:rsidRDefault="002E2260" w:rsidP="002E2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Configuring system-level rules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🧭 2.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Navigation Structure (Sidebar)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🏠 Dashboard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📊 Records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👥 Users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📩 Communication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📱 Device Requests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📑 Reports</w:t>
      </w:r>
    </w:p>
    <w:p w:rsidR="002E2260" w:rsidRPr="002E2260" w:rsidRDefault="002E2260" w:rsidP="002E22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⚙️ Settings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🏠 3.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Provide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quick system overview + trends</w:t>
      </w:r>
      <w:r w:rsidR="00D40A5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D40A5A" w:rsidRPr="001962F6">
        <w:drawing>
          <wp:inline distT="0" distB="0" distL="0" distR="0" wp14:anchorId="6065BA71" wp14:editId="39AE5C51">
            <wp:extent cx="5943600" cy="1197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Components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A. Summary Cards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Total Teachers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Active Courses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Average Attendance %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Low Attendance Count (&lt; threshold)</w:t>
      </w:r>
    </w:p>
    <w:p w:rsidR="002E2260" w:rsidRPr="002E2260" w:rsidRDefault="002E2260" w:rsidP="002E22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Pending Device Requests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B. Attendance Session Graph</w:t>
      </w:r>
    </w:p>
    <w:p w:rsidR="002E2260" w:rsidRPr="002E2260" w:rsidRDefault="002E2260" w:rsidP="002E2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Graph type: Line chart</w:t>
      </w:r>
    </w:p>
    <w:p w:rsidR="002E2260" w:rsidRPr="002E2260" w:rsidRDefault="002E2260" w:rsidP="002E2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Data:</w:t>
      </w:r>
    </w:p>
    <w:p w:rsidR="002E2260" w:rsidRPr="002E2260" w:rsidRDefault="002E2260" w:rsidP="002E22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Number of attendance sessions conducted</w:t>
      </w:r>
    </w:p>
    <w:p w:rsidR="002E2260" w:rsidRPr="002E2260" w:rsidRDefault="002E2260" w:rsidP="002E22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Time filters:</w:t>
      </w:r>
    </w:p>
    <w:p w:rsidR="002E2260" w:rsidRPr="002E2260" w:rsidRDefault="002E2260" w:rsidP="002E22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:rsidR="002E2260" w:rsidRPr="002E2260" w:rsidRDefault="002E2260" w:rsidP="002E22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2E2260" w:rsidRPr="002E2260" w:rsidRDefault="002E2260" w:rsidP="002E22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Yearly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C. Insights</w:t>
      </w:r>
    </w:p>
    <w:p w:rsidR="002E2260" w:rsidRDefault="002E2260" w:rsidP="002E2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Branch-wise attendance comparison</w:t>
      </w:r>
    </w:p>
    <w:p w:rsidR="00D40A5A" w:rsidRPr="002E2260" w:rsidRDefault="00D40A5A" w:rsidP="002E2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registered gender wise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pecentage</w:t>
      </w:r>
      <w:proofErr w:type="spellEnd"/>
    </w:p>
    <w:p w:rsidR="002E2260" w:rsidRPr="002E2260" w:rsidRDefault="002E2260" w:rsidP="002E22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Top/lowest performing courses</w:t>
      </w:r>
      <w:r w:rsidR="00D40A5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  <w:r w:rsidR="00C25F32">
        <w:rPr>
          <w:rFonts w:ascii="Times New Roman" w:eastAsia="Times New Roman" w:hAnsi="Times New Roman" w:cs="Times New Roman"/>
          <w:sz w:val="24"/>
          <w:szCs w:val="24"/>
        </w:rPr>
        <w:br/>
      </w:r>
      <w:r w:rsidR="00C25F32">
        <w:rPr>
          <w:rFonts w:ascii="Times New Roman" w:eastAsia="Times New Roman" w:hAnsi="Times New Roman" w:cs="Times New Roman"/>
          <w:sz w:val="24"/>
          <w:szCs w:val="24"/>
        </w:rPr>
        <w:br/>
      </w:r>
      <w:r w:rsidR="00C25F32">
        <w:rPr>
          <w:rFonts w:ascii="Times New Roman" w:eastAsia="Times New Roman" w:hAnsi="Times New Roman" w:cs="Times New Roman"/>
          <w:sz w:val="24"/>
          <w:szCs w:val="24"/>
        </w:rPr>
        <w:lastRenderedPageBreak/>
        <w:t>Reference Image</w:t>
      </w:r>
      <w:r w:rsidR="008A0AFD">
        <w:rPr>
          <w:rFonts w:ascii="Times New Roman" w:eastAsia="Times New Roman" w:hAnsi="Times New Roman" w:cs="Times New Roman"/>
          <w:sz w:val="24"/>
          <w:szCs w:val="24"/>
        </w:rPr>
        <w:t>s</w:t>
      </w:r>
      <w:r w:rsidR="00C25F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25F3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8B8CAE5" wp14:editId="544C8DDB">
            <wp:simplePos x="0" y="0"/>
            <wp:positionH relativeFrom="column">
              <wp:posOffset>-237067</wp:posOffset>
            </wp:positionH>
            <wp:positionV relativeFrom="paragraph">
              <wp:posOffset>-45720</wp:posOffset>
            </wp:positionV>
            <wp:extent cx="6239934" cy="4159956"/>
            <wp:effectExtent l="0" t="0" r="8890" b="0"/>
            <wp:wrapNone/>
            <wp:docPr id="10" name="Picture 10" descr="C:\Users\pc\OneDrive\Desktop\Kanan\Img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OneDrive\Desktop\Kanan\Img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934" cy="415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A4CE47A" wp14:editId="52E5FF13">
            <wp:simplePos x="0" y="0"/>
            <wp:positionH relativeFrom="column">
              <wp:posOffset>135255</wp:posOffset>
            </wp:positionH>
            <wp:positionV relativeFrom="paragraph">
              <wp:posOffset>133985</wp:posOffset>
            </wp:positionV>
            <wp:extent cx="5621655" cy="4216400"/>
            <wp:effectExtent l="0" t="0" r="0" b="0"/>
            <wp:wrapNone/>
            <wp:docPr id="11" name="Picture 11" descr="C:\Users\pc\OneDrive\Desktop\Kanan\Img 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OneDrive\Desktop\Kanan\Img 1.jf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0AFD" w:rsidRDefault="008A0AFD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📊 4.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Records (Core Module)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exploration of attendance data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Key Features</w:t>
      </w:r>
    </w:p>
    <w:p w:rsidR="002E2260" w:rsidRPr="002E2260" w:rsidRDefault="002E2260" w:rsidP="002E2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Drill-down navigation</w:t>
      </w:r>
    </w:p>
    <w:p w:rsidR="002E2260" w:rsidRPr="002E2260" w:rsidRDefault="002E2260" w:rsidP="002E2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Breadcrumb tracking</w:t>
      </w:r>
    </w:p>
    <w:p w:rsidR="002E2260" w:rsidRPr="002E2260" w:rsidRDefault="002E2260" w:rsidP="002E2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Course-level actions (archive/</w:t>
      </w: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unarchive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2260" w:rsidRPr="002E2260" w:rsidRDefault="002E2260" w:rsidP="002E22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search via course code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UI Structure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A. Breadcrumb Navigation</w:t>
      </w:r>
    </w:p>
    <w:p w:rsidR="002E2260" w:rsidRPr="002E2260" w:rsidRDefault="002E2260" w:rsidP="002E2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2260">
        <w:rPr>
          <w:rFonts w:ascii="Courier New" w:eastAsia="Times New Roman" w:hAnsi="Courier New" w:cs="Courier New"/>
          <w:sz w:val="20"/>
          <w:szCs w:val="20"/>
        </w:rPr>
        <w:t>Department &gt; Teacher &gt; Course &gt; Students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B. Level-wise Views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1. Department View</w:t>
      </w:r>
    </w:p>
    <w:p w:rsidR="002E2260" w:rsidRPr="002E2260" w:rsidRDefault="002E2260" w:rsidP="002E22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Display as cards:</w:t>
      </w:r>
    </w:p>
    <w:p w:rsidR="002E2260" w:rsidRPr="002E2260" w:rsidRDefault="002E2260" w:rsidP="002E2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Department Name</w:t>
      </w:r>
    </w:p>
    <w:p w:rsidR="002E2260" w:rsidRPr="002E2260" w:rsidRDefault="002E2260" w:rsidP="002E2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Total Students</w:t>
      </w:r>
    </w:p>
    <w:p w:rsidR="002E2260" w:rsidRPr="002E2260" w:rsidRDefault="002E2260" w:rsidP="002E22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Average Attendance %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2. Teacher View</w:t>
      </w:r>
    </w:p>
    <w:p w:rsidR="002E2260" w:rsidRPr="002E2260" w:rsidRDefault="002E2260" w:rsidP="002E22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Table:</w:t>
      </w:r>
    </w:p>
    <w:p w:rsidR="002E2260" w:rsidRPr="002E2260" w:rsidRDefault="002E2260" w:rsidP="002E22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Teacher Name</w:t>
      </w:r>
    </w:p>
    <w:p w:rsidR="002E2260" w:rsidRPr="002E2260" w:rsidRDefault="002E2260" w:rsidP="002E22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Courses handled</w:t>
      </w:r>
    </w:p>
    <w:p w:rsidR="002E2260" w:rsidRPr="002E2260" w:rsidRDefault="002E2260" w:rsidP="002E22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attendance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3. Course View</w:t>
      </w:r>
    </w:p>
    <w:p w:rsidR="002E2260" w:rsidRPr="002E2260" w:rsidRDefault="002E2260" w:rsidP="002E22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Cards/Table:</w:t>
      </w:r>
    </w:p>
    <w:p w:rsidR="002E2260" w:rsidRPr="002E2260" w:rsidRDefault="002E2260" w:rsidP="002E22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Name</w:t>
      </w:r>
    </w:p>
    <w:p w:rsidR="002E2260" w:rsidRPr="002E2260" w:rsidRDefault="002E2260" w:rsidP="002E22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Students count</w:t>
      </w:r>
    </w:p>
    <w:p w:rsidR="002E2260" w:rsidRPr="002E2260" w:rsidRDefault="002E2260" w:rsidP="002E22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Classes taken</w:t>
      </w:r>
    </w:p>
    <w:p w:rsidR="002E2260" w:rsidRPr="002E2260" w:rsidRDefault="002E2260" w:rsidP="002E22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attendance</w:t>
      </w:r>
    </w:p>
    <w:p w:rsidR="002E2260" w:rsidRPr="002E2260" w:rsidRDefault="002E2260" w:rsidP="002E22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Last attendance session timestamp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🔸 Special Cases:</w:t>
      </w:r>
    </w:p>
    <w:p w:rsidR="002E2260" w:rsidRPr="002E2260" w:rsidRDefault="002E2260" w:rsidP="002E2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Archived courses:</w:t>
      </w:r>
    </w:p>
    <w:p w:rsidR="002E2260" w:rsidRPr="002E2260" w:rsidRDefault="002E2260" w:rsidP="002E22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Display in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greyed-out style</w:t>
      </w:r>
    </w:p>
    <w:p w:rsidR="002E2260" w:rsidRPr="002E2260" w:rsidRDefault="002E2260" w:rsidP="002E22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Action available: </w:t>
      </w:r>
      <w:proofErr w:type="spellStart"/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Unarchive</w:t>
      </w:r>
      <w:proofErr w:type="spellEnd"/>
    </w:p>
    <w:p w:rsidR="002E2260" w:rsidRPr="002E2260" w:rsidRDefault="002E2260" w:rsidP="002E22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Active courses:</w:t>
      </w:r>
    </w:p>
    <w:p w:rsidR="002E2260" w:rsidRPr="002E2260" w:rsidRDefault="002E2260" w:rsidP="002E22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Action: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Archive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4. Student View</w:t>
      </w:r>
    </w:p>
    <w:p w:rsidR="002E2260" w:rsidRPr="002E2260" w:rsidRDefault="002E2260" w:rsidP="002E2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Table:</w:t>
      </w:r>
    </w:p>
    <w:p w:rsidR="002E2260" w:rsidRPr="002E2260" w:rsidRDefault="002E2260" w:rsidP="002E22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2E2260" w:rsidRPr="002E2260" w:rsidRDefault="002E2260" w:rsidP="002E22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E2260" w:rsidRPr="002E2260" w:rsidRDefault="002E2260" w:rsidP="002E22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Attendance %</w:t>
      </w:r>
    </w:p>
    <w:p w:rsidR="002E2260" w:rsidRPr="002E2260" w:rsidRDefault="002E2260" w:rsidP="002E226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Status (Low/Normal)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Side Stats Panel (Dynamic)</w:t>
      </w:r>
    </w:p>
    <w:p w:rsidR="002E2260" w:rsidRPr="002E2260" w:rsidRDefault="002E2260" w:rsidP="002E2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attendance</w:t>
      </w:r>
    </w:p>
    <w:p w:rsidR="002E2260" w:rsidRPr="002E2260" w:rsidRDefault="002E2260" w:rsidP="002E2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Classes taken</w:t>
      </w:r>
    </w:p>
    <w:p w:rsidR="002E2260" w:rsidRPr="002E2260" w:rsidRDefault="002E2260" w:rsidP="002E22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Low attendance count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Search</w:t>
      </w:r>
    </w:p>
    <w:p w:rsidR="002E2260" w:rsidRPr="002E2260" w:rsidRDefault="002E2260" w:rsidP="002E22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Code search (global inside Records)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👥 5.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Users (Unified Student + Teacher Management)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Search, inspect, and control users</w:t>
      </w:r>
    </w:p>
    <w:p w:rsidR="00D40A5A" w:rsidRPr="002E2260" w:rsidRDefault="00D40A5A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2F6">
        <w:drawing>
          <wp:inline distT="0" distB="0" distL="0" distR="0" wp14:anchorId="449E126A" wp14:editId="7F3548F7">
            <wp:extent cx="5943600" cy="26409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Layout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A. Tabs</w:t>
      </w:r>
    </w:p>
    <w:p w:rsidR="002E2260" w:rsidRPr="002E2260" w:rsidRDefault="002E2260" w:rsidP="002E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2E2260" w:rsidRPr="002E2260" w:rsidRDefault="002E2260" w:rsidP="002E2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Teachers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B. Filters</w:t>
      </w:r>
    </w:p>
    <w:p w:rsidR="002E2260" w:rsidRPr="002E2260" w:rsidRDefault="002E2260" w:rsidP="002E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Degree (</w:t>
      </w: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BTech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MTech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2260" w:rsidRPr="002E2260" w:rsidRDefault="002E2260" w:rsidP="002E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2E2260" w:rsidRPr="002E2260" w:rsidRDefault="002E2260" w:rsidP="002E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2E2260" w:rsidRPr="002E2260" w:rsidRDefault="002E2260" w:rsidP="002E22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Section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C. Search</w:t>
      </w:r>
    </w:p>
    <w:p w:rsidR="002E2260" w:rsidRPr="002E2260" w:rsidRDefault="00D40A5A" w:rsidP="002E226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 search entering Name or ID.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D. Table View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Attendance %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Enrollment Date</w:t>
      </w:r>
    </w:p>
    <w:p w:rsidR="002E2260" w:rsidRPr="002E2260" w:rsidRDefault="002E2260" w:rsidP="002E22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Status (Active/Blocked)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User Profile View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A. Basic Info</w:t>
      </w:r>
    </w:p>
    <w:p w:rsidR="002E2260" w:rsidRPr="002E2260" w:rsidRDefault="002E2260" w:rsidP="002E2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2E2260" w:rsidRPr="002E2260" w:rsidRDefault="002E2260" w:rsidP="002E2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E2260" w:rsidRPr="002E2260" w:rsidRDefault="002E2260" w:rsidP="002E2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2E2260" w:rsidRPr="002E2260" w:rsidRDefault="002E2260" w:rsidP="002E2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Enrollment Date</w:t>
      </w:r>
    </w:p>
    <w:p w:rsidR="002E2260" w:rsidRPr="002E2260" w:rsidRDefault="002E2260" w:rsidP="002E22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Last activity timestamp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B. Attendance Overview</w:t>
      </w:r>
    </w:p>
    <w:p w:rsidR="002E2260" w:rsidRPr="002E2260" w:rsidRDefault="002E2260" w:rsidP="002E2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Overall %</w:t>
      </w:r>
    </w:p>
    <w:p w:rsidR="002E2260" w:rsidRPr="002E2260" w:rsidRDefault="002E2260" w:rsidP="002E22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Visual indicator (progress bar)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C. Courses Table</w:t>
      </w:r>
    </w:p>
    <w:p w:rsidR="002E2260" w:rsidRPr="002E2260" w:rsidRDefault="002E2260" w:rsidP="002E2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Name</w:t>
      </w:r>
    </w:p>
    <w:p w:rsidR="002E2260" w:rsidRPr="002E2260" w:rsidRDefault="002E2260" w:rsidP="002E2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Attendance %</w:t>
      </w:r>
    </w:p>
    <w:p w:rsidR="002E2260" w:rsidRPr="002E2260" w:rsidRDefault="002E2260" w:rsidP="002E22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Classes attended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Actions</w:t>
      </w:r>
    </w:p>
    <w:p w:rsidR="002E2260" w:rsidRPr="002E2260" w:rsidRDefault="002E2260" w:rsidP="002E22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Block Student (only for students)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📩 6.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Communication (Gmail Integration Flow)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Assist admin in sending structured communication externally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Key Concept: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System does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NOT send email directly</w:t>
      </w:r>
      <w:r w:rsidRPr="002E226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gramStart"/>
      <w:r w:rsidRPr="002E2260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prepares Gmail draft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Flow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Filters</w:t>
      </w:r>
    </w:p>
    <w:p w:rsidR="002E2260" w:rsidRPr="002E2260" w:rsidRDefault="002E2260" w:rsidP="002E2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Degree</w:t>
      </w:r>
    </w:p>
    <w:p w:rsidR="002E2260" w:rsidRPr="002E2260" w:rsidRDefault="002E2260" w:rsidP="002E2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2E2260" w:rsidRPr="002E2260" w:rsidRDefault="002E2260" w:rsidP="002E2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2E2260" w:rsidRPr="002E2260" w:rsidRDefault="002E2260" w:rsidP="002E2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2E2260" w:rsidRPr="002E2260" w:rsidRDefault="002E2260" w:rsidP="002E22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Attendance Threshold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Audience Selection</w:t>
      </w:r>
    </w:p>
    <w:p w:rsidR="002E2260" w:rsidRPr="002E2260" w:rsidRDefault="002E2260" w:rsidP="002E2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2E2260" w:rsidRPr="002E2260" w:rsidRDefault="002E2260" w:rsidP="002E22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Parent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Auto Data</w:t>
      </w:r>
    </w:p>
    <w:p w:rsidR="002E2260" w:rsidRPr="002E2260" w:rsidRDefault="002E2260" w:rsidP="002E22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lastRenderedPageBreak/>
        <w:t>System fetches:</w:t>
      </w:r>
    </w:p>
    <w:p w:rsidR="002E2260" w:rsidRPr="002E2260" w:rsidRDefault="002E2260" w:rsidP="002E226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Email IDs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Compose Box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2E2260" w:rsidRPr="002E2260" w:rsidRDefault="002E2260" w:rsidP="002E2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 (auto-filled emails)</w:t>
      </w:r>
    </w:p>
    <w:p w:rsidR="002E2260" w:rsidRPr="002E2260" w:rsidRDefault="002E2260" w:rsidP="002E2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CC (editable)</w:t>
      </w:r>
    </w:p>
    <w:p w:rsidR="002E2260" w:rsidRPr="002E2260" w:rsidRDefault="002E2260" w:rsidP="002E2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BCC (editable)</w:t>
      </w:r>
    </w:p>
    <w:p w:rsidR="002E2260" w:rsidRPr="002E2260" w:rsidRDefault="002E2260" w:rsidP="002E2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Subject (auto-generated, editable)</w:t>
      </w:r>
    </w:p>
    <w:p w:rsidR="002E2260" w:rsidRPr="002E2260" w:rsidRDefault="002E2260" w:rsidP="002E22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2E2260" w:rsidRPr="002E2260" w:rsidRDefault="002E2260" w:rsidP="002E22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Default message based on threshold</w:t>
      </w:r>
    </w:p>
    <w:p w:rsidR="002E2260" w:rsidRPr="002E2260" w:rsidRDefault="002E2260" w:rsidP="002E226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Editable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5: Preview Panel</w:t>
      </w:r>
    </w:p>
    <w:p w:rsidR="002E2260" w:rsidRPr="002E2260" w:rsidRDefault="002E2260" w:rsidP="002E22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Full email preview shown before sending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Step 6: Action</w:t>
      </w:r>
    </w:p>
    <w:p w:rsidR="002E2260" w:rsidRPr="002E2260" w:rsidRDefault="002E2260" w:rsidP="002E226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Button: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Proceed to Gmail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👉 Opens Gmail with:</w:t>
      </w:r>
    </w:p>
    <w:p w:rsidR="002E2260" w:rsidRPr="002E2260" w:rsidRDefault="002E2260" w:rsidP="002E2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Pre-filled To, CC, BCC</w:t>
      </w:r>
    </w:p>
    <w:p w:rsidR="002E2260" w:rsidRPr="002E2260" w:rsidRDefault="002E2260" w:rsidP="002E2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2E2260" w:rsidRPr="002E2260" w:rsidRDefault="002E2260" w:rsidP="002E22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Body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📱 7.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Device Requests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Control device-based authentication integrity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Table View</w:t>
      </w:r>
    </w:p>
    <w:p w:rsidR="002E2260" w:rsidRPr="002E2260" w:rsidRDefault="002E2260" w:rsidP="002E2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2E2260" w:rsidRPr="002E2260" w:rsidRDefault="002E2260" w:rsidP="002E2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2E2260" w:rsidRPr="002E2260" w:rsidRDefault="002E2260" w:rsidP="002E2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Old Device (MAC)</w:t>
      </w:r>
    </w:p>
    <w:p w:rsidR="002E2260" w:rsidRPr="002E2260" w:rsidRDefault="002E2260" w:rsidP="002E2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New Device</w:t>
      </w:r>
    </w:p>
    <w:p w:rsidR="002E2260" w:rsidRPr="002E2260" w:rsidRDefault="002E2260" w:rsidP="002E22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Request Timestamp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Features</w:t>
      </w:r>
    </w:p>
    <w:p w:rsidR="002E2260" w:rsidRPr="002E2260" w:rsidRDefault="002E2260" w:rsidP="002E2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Approve / Reject request</w:t>
      </w:r>
    </w:p>
    <w:p w:rsidR="002E2260" w:rsidRPr="002E2260" w:rsidRDefault="002E2260" w:rsidP="002E22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Search by name / ID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Additional Insight</w:t>
      </w:r>
    </w:p>
    <w:p w:rsidR="002E2260" w:rsidRPr="002E2260" w:rsidRDefault="002E2260" w:rsidP="002E2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2E2260" w:rsidRPr="002E2260" w:rsidRDefault="002E2260" w:rsidP="002E226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Number of previous device requests per student</w:t>
      </w:r>
    </w:p>
    <w:p w:rsidR="002E2260" w:rsidRPr="002E2260" w:rsidRDefault="002E2260" w:rsidP="002E22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Expand row → view:</w:t>
      </w:r>
    </w:p>
    <w:p w:rsidR="002E2260" w:rsidRPr="002E2260" w:rsidRDefault="002E2260" w:rsidP="002E2260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Full request history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📑 8.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Export structured attendance data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Report Types</w:t>
      </w:r>
    </w:p>
    <w:p w:rsidR="002E2260" w:rsidRPr="002E2260" w:rsidRDefault="002E2260" w:rsidP="002E2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Student Report</w:t>
      </w:r>
    </w:p>
    <w:p w:rsidR="002E2260" w:rsidRPr="002E2260" w:rsidRDefault="002E2260" w:rsidP="002E2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Teacher Report</w:t>
      </w:r>
    </w:p>
    <w:p w:rsidR="002E2260" w:rsidRPr="002E2260" w:rsidRDefault="002E2260" w:rsidP="002E22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Report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🔹 Filters</w:t>
      </w:r>
    </w:p>
    <w:p w:rsidR="002E2260" w:rsidRPr="002E2260" w:rsidRDefault="002E2260" w:rsidP="002E2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Date Range (From → To)</w:t>
      </w:r>
    </w:p>
    <w:p w:rsidR="002E2260" w:rsidRPr="002E2260" w:rsidRDefault="002E2260" w:rsidP="002E2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2E2260" w:rsidRPr="002E2260" w:rsidRDefault="002E2260" w:rsidP="002E22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Output</w:t>
      </w:r>
    </w:p>
    <w:p w:rsidR="002E2260" w:rsidRPr="002E2260" w:rsidRDefault="002E2260" w:rsidP="002E2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Excel download</w:t>
      </w:r>
    </w:p>
    <w:p w:rsidR="002E2260" w:rsidRPr="002E2260" w:rsidRDefault="002E2260" w:rsidP="002E22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2E2260" w:rsidRPr="002E2260" w:rsidRDefault="002E2260" w:rsidP="002E226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Each subject → separate sheet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⚙️ 9.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🎯 Purpose: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System configuration + admin control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Sections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Academic </w:t>
      </w:r>
      <w:proofErr w:type="spellStart"/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2E2260" w:rsidRPr="002E2260" w:rsidRDefault="002E2260" w:rsidP="002E22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Manage:</w:t>
      </w:r>
    </w:p>
    <w:p w:rsidR="002E2260" w:rsidRPr="002E2260" w:rsidRDefault="002E2260" w:rsidP="002E226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Branches</w:t>
      </w:r>
    </w:p>
    <w:p w:rsidR="002E2260" w:rsidRPr="002E2260" w:rsidRDefault="002E2260" w:rsidP="002E226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Sections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System </w:t>
      </w:r>
      <w:proofErr w:type="spellStart"/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2E2260" w:rsidRPr="002E2260" w:rsidRDefault="002E2260" w:rsidP="002E2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GPS Radius</w:t>
      </w:r>
    </w:p>
    <w:p w:rsidR="002E2260" w:rsidRPr="002E2260" w:rsidRDefault="002E2260" w:rsidP="002E2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QR Refresh Interval</w:t>
      </w:r>
    </w:p>
    <w:p w:rsidR="002E2260" w:rsidRPr="002E2260" w:rsidRDefault="002E2260" w:rsidP="002E22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BLE Threshold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C. Admin Management</w:t>
      </w:r>
    </w:p>
    <w:p w:rsidR="002E2260" w:rsidRPr="002E2260" w:rsidRDefault="002E2260" w:rsidP="002E2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lastRenderedPageBreak/>
        <w:t>Add Admin</w:t>
      </w:r>
    </w:p>
    <w:p w:rsidR="002E2260" w:rsidRPr="002E2260" w:rsidRDefault="002E2260" w:rsidP="002E22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Remove Admin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2260">
        <w:rPr>
          <w:rFonts w:ascii="Times New Roman" w:eastAsia="Times New Roman" w:hAnsi="Times New Roman" w:cs="Times New Roman"/>
          <w:b/>
          <w:bCs/>
          <w:sz w:val="27"/>
          <w:szCs w:val="27"/>
        </w:rPr>
        <w:t>D. Security</w:t>
      </w:r>
    </w:p>
    <w:p w:rsidR="002E2260" w:rsidRPr="002E2260" w:rsidRDefault="002E2260" w:rsidP="002E22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🎨 10.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UI/UX Guidelines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Layout</w:t>
      </w:r>
    </w:p>
    <w:p w:rsidR="002E2260" w:rsidRPr="002E2260" w:rsidRDefault="002E2260" w:rsidP="002E2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Left collapsible sidebar</w:t>
      </w:r>
    </w:p>
    <w:p w:rsidR="002E2260" w:rsidRPr="002E2260" w:rsidRDefault="002E2260" w:rsidP="002E22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Top bar with:</w:t>
      </w:r>
    </w:p>
    <w:p w:rsidR="002E2260" w:rsidRPr="002E2260" w:rsidRDefault="002E2260" w:rsidP="002E22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2E2260" w:rsidRPr="002E2260" w:rsidRDefault="002E2260" w:rsidP="002E22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2E2260" w:rsidRPr="002E2260" w:rsidRDefault="002E2260" w:rsidP="002E22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Design Rules</w:t>
      </w:r>
    </w:p>
    <w:p w:rsidR="002E2260" w:rsidRPr="002E2260" w:rsidRDefault="002E2260" w:rsidP="002E2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Card-based layout for summaries</w:t>
      </w:r>
    </w:p>
    <w:p w:rsidR="002E2260" w:rsidRPr="002E2260" w:rsidRDefault="002E2260" w:rsidP="002E2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Tables for detailed data</w:t>
      </w:r>
    </w:p>
    <w:p w:rsidR="002E2260" w:rsidRPr="002E2260" w:rsidRDefault="002E2260" w:rsidP="002E2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Consistent spacing and padding</w:t>
      </w:r>
    </w:p>
    <w:p w:rsidR="002E2260" w:rsidRPr="002E2260" w:rsidRDefault="002E2260" w:rsidP="002E22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Avoid deep nested clicks (&gt;3 levels)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Color Rules</w:t>
      </w:r>
    </w:p>
    <w:p w:rsidR="002E2260" w:rsidRPr="002E2260" w:rsidRDefault="002E2260" w:rsidP="002E2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Blue → Primary</w:t>
      </w:r>
    </w:p>
    <w:p w:rsidR="002E2260" w:rsidRPr="002E2260" w:rsidRDefault="002E2260" w:rsidP="002E2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Green → Good</w:t>
      </w:r>
    </w:p>
    <w:p w:rsidR="002E2260" w:rsidRPr="002E2260" w:rsidRDefault="002E2260" w:rsidP="002E2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Red → Alert</w:t>
      </w:r>
    </w:p>
    <w:p w:rsidR="002E2260" w:rsidRPr="002E2260" w:rsidRDefault="002E2260" w:rsidP="002E22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Grey → Archived / inactive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UX Enhancements</w:t>
      </w:r>
    </w:p>
    <w:p w:rsidR="002E2260" w:rsidRPr="002E2260" w:rsidRDefault="002E2260" w:rsidP="002E2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lastRenderedPageBreak/>
        <w:t>Breadcrumb navigation</w:t>
      </w:r>
    </w:p>
    <w:p w:rsidR="002E2260" w:rsidRPr="002E2260" w:rsidRDefault="002E2260" w:rsidP="002E2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Sticky filters</w:t>
      </w:r>
    </w:p>
    <w:p w:rsidR="002E2260" w:rsidRPr="002E2260" w:rsidRDefault="002E2260" w:rsidP="002E2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:rsidR="002E2260" w:rsidRPr="002E2260" w:rsidRDefault="002E2260" w:rsidP="002E2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2E2260" w:rsidRPr="002E2260" w:rsidRDefault="002E2260" w:rsidP="002E22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Tooltips for actions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11.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Component Architecture</w: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Core Components</w:t>
      </w:r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Sidebar</w:t>
      </w:r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Topbar</w:t>
      </w:r>
      <w:proofErr w:type="spellEnd"/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Card</w:t>
      </w:r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FilterBar</w:t>
      </w:r>
      <w:proofErr w:type="spellEnd"/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Breadcrumb</w:t>
      </w:r>
    </w:p>
    <w:p w:rsidR="002E2260" w:rsidRPr="002E2260" w:rsidRDefault="002E2260" w:rsidP="002E22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Modal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2260">
        <w:rPr>
          <w:rFonts w:ascii="Times New Roman" w:eastAsia="Times New Roman" w:hAnsi="Times New Roman" w:cs="Times New Roman"/>
          <w:b/>
          <w:bCs/>
          <w:sz w:val="36"/>
          <w:szCs w:val="36"/>
        </w:rPr>
        <w:t>🔹 Feature Components</w:t>
      </w:r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RecordsExplorer</w:t>
      </w:r>
      <w:proofErr w:type="spellEnd"/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UserProfile</w:t>
      </w:r>
      <w:proofErr w:type="spellEnd"/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CommunicationComposer</w:t>
      </w:r>
      <w:proofErr w:type="spellEnd"/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DeviceRequestManager</w:t>
      </w:r>
      <w:proofErr w:type="spellEnd"/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ReportGenerator</w:t>
      </w:r>
      <w:proofErr w:type="spellEnd"/>
    </w:p>
    <w:p w:rsidR="002E2260" w:rsidRPr="002E2260" w:rsidRDefault="002E2260" w:rsidP="002E22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SettingsManager</w:t>
      </w:r>
      <w:proofErr w:type="spellEnd"/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12.</w:t>
      </w:r>
      <w:proofErr w:type="gramEnd"/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Requirements (for clarity)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User DB (students, teachers, admins)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Course + mapping DB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Attendance logs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Device mapping (MAC tracking)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Request logs (device changes)</w:t>
      </w:r>
    </w:p>
    <w:p w:rsidR="002E2260" w:rsidRPr="002E2260" w:rsidRDefault="002E2260" w:rsidP="002E226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2260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 table (GPS, QR settings)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🚀 Final Summary</w:t>
      </w:r>
    </w:p>
    <w:p w:rsidR="002E2260" w:rsidRPr="002E2260" w:rsidRDefault="002E2260" w:rsidP="002E2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>This admin panel is designed to:</w:t>
      </w:r>
    </w:p>
    <w:p w:rsidR="002E2260" w:rsidRPr="002E2260" w:rsidRDefault="002E2260" w:rsidP="002E2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Handle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institutional data</w:t>
      </w:r>
    </w:p>
    <w:p w:rsidR="002E2260" w:rsidRPr="002E2260" w:rsidRDefault="002E2260" w:rsidP="002E2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exploration</w:t>
      </w:r>
    </w:p>
    <w:p w:rsidR="002E2260" w:rsidRPr="002E2260" w:rsidRDefault="002E2260" w:rsidP="002E2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via device + attendance monitoring</w:t>
      </w:r>
    </w:p>
    <w:p w:rsidR="002E2260" w:rsidRPr="002E2260" w:rsidRDefault="002E2260" w:rsidP="002E226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2E2260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 + communication</w:t>
      </w:r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E2260" w:rsidRPr="002E2260" w:rsidRDefault="002E2260" w:rsidP="002E22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22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One-line Product Definition</w:t>
      </w:r>
    </w:p>
    <w:p w:rsidR="002E2260" w:rsidRPr="002E2260" w:rsidRDefault="002E2260" w:rsidP="002E22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2260">
        <w:rPr>
          <w:rFonts w:ascii="Times New Roman" w:eastAsia="Times New Roman" w:hAnsi="Times New Roman" w:cs="Times New Roman"/>
          <w:sz w:val="24"/>
          <w:szCs w:val="24"/>
        </w:rPr>
        <w:t>“A centralized, scalable admin dashboard enabling secure attendance monitoring, hierarchical data exploration, and intelligent communication for academic institutions.”</w:t>
      </w:r>
      <w:proofErr w:type="gramEnd"/>
    </w:p>
    <w:p w:rsidR="002E2260" w:rsidRPr="002E2260" w:rsidRDefault="002E2260" w:rsidP="002E2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226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E2260" w:rsidRDefault="00C25F32">
      <w:r>
        <w:br/>
      </w:r>
    </w:p>
    <w:sectPr w:rsidR="002E2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C6688"/>
    <w:multiLevelType w:val="multilevel"/>
    <w:tmpl w:val="814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E0862"/>
    <w:multiLevelType w:val="multilevel"/>
    <w:tmpl w:val="87E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7045B"/>
    <w:multiLevelType w:val="multilevel"/>
    <w:tmpl w:val="67B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E7CDC"/>
    <w:multiLevelType w:val="multilevel"/>
    <w:tmpl w:val="B07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73550"/>
    <w:multiLevelType w:val="multilevel"/>
    <w:tmpl w:val="0A1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1A4F6B"/>
    <w:multiLevelType w:val="multilevel"/>
    <w:tmpl w:val="0D8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1B69D6"/>
    <w:multiLevelType w:val="multilevel"/>
    <w:tmpl w:val="041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A345C0"/>
    <w:multiLevelType w:val="multilevel"/>
    <w:tmpl w:val="4E1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442B16"/>
    <w:multiLevelType w:val="multilevel"/>
    <w:tmpl w:val="5DE2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75596D"/>
    <w:multiLevelType w:val="multilevel"/>
    <w:tmpl w:val="C4F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7D08E6"/>
    <w:multiLevelType w:val="multilevel"/>
    <w:tmpl w:val="28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3F0715"/>
    <w:multiLevelType w:val="multilevel"/>
    <w:tmpl w:val="D46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0D50C1"/>
    <w:multiLevelType w:val="multilevel"/>
    <w:tmpl w:val="95E0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5B3328"/>
    <w:multiLevelType w:val="multilevel"/>
    <w:tmpl w:val="7F1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5766B6"/>
    <w:multiLevelType w:val="multilevel"/>
    <w:tmpl w:val="2E7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3A633A"/>
    <w:multiLevelType w:val="multilevel"/>
    <w:tmpl w:val="E238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EB5D68"/>
    <w:multiLevelType w:val="multilevel"/>
    <w:tmpl w:val="464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BC6BD5"/>
    <w:multiLevelType w:val="multilevel"/>
    <w:tmpl w:val="369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EE0D3C"/>
    <w:multiLevelType w:val="multilevel"/>
    <w:tmpl w:val="E1F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1F7533"/>
    <w:multiLevelType w:val="multilevel"/>
    <w:tmpl w:val="F8D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D50E4D"/>
    <w:multiLevelType w:val="multilevel"/>
    <w:tmpl w:val="C8F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930010"/>
    <w:multiLevelType w:val="multilevel"/>
    <w:tmpl w:val="2A8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9625E2"/>
    <w:multiLevelType w:val="multilevel"/>
    <w:tmpl w:val="0A8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F54872"/>
    <w:multiLevelType w:val="multilevel"/>
    <w:tmpl w:val="0CF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0C7EAB"/>
    <w:multiLevelType w:val="multilevel"/>
    <w:tmpl w:val="81F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095800"/>
    <w:multiLevelType w:val="multilevel"/>
    <w:tmpl w:val="691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2500C8"/>
    <w:multiLevelType w:val="multilevel"/>
    <w:tmpl w:val="55F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A737C2"/>
    <w:multiLevelType w:val="multilevel"/>
    <w:tmpl w:val="B9F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FB6104"/>
    <w:multiLevelType w:val="multilevel"/>
    <w:tmpl w:val="2216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BE67E0"/>
    <w:multiLevelType w:val="multilevel"/>
    <w:tmpl w:val="83A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4127CF9"/>
    <w:multiLevelType w:val="multilevel"/>
    <w:tmpl w:val="7C3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8D0DA8"/>
    <w:multiLevelType w:val="multilevel"/>
    <w:tmpl w:val="228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47207F"/>
    <w:multiLevelType w:val="multilevel"/>
    <w:tmpl w:val="CA56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EB2521"/>
    <w:multiLevelType w:val="multilevel"/>
    <w:tmpl w:val="432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2A3341"/>
    <w:multiLevelType w:val="multilevel"/>
    <w:tmpl w:val="E138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C72489"/>
    <w:multiLevelType w:val="multilevel"/>
    <w:tmpl w:val="ACB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CE26EB0"/>
    <w:multiLevelType w:val="multilevel"/>
    <w:tmpl w:val="26F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132156"/>
    <w:multiLevelType w:val="multilevel"/>
    <w:tmpl w:val="54A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B7399A"/>
    <w:multiLevelType w:val="multilevel"/>
    <w:tmpl w:val="32C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1E1783"/>
    <w:multiLevelType w:val="multilevel"/>
    <w:tmpl w:val="63F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816BC6"/>
    <w:multiLevelType w:val="multilevel"/>
    <w:tmpl w:val="A3A2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5D3C2D"/>
    <w:multiLevelType w:val="multilevel"/>
    <w:tmpl w:val="A0DE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C415BA"/>
    <w:multiLevelType w:val="multilevel"/>
    <w:tmpl w:val="8C6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D9446F"/>
    <w:multiLevelType w:val="multilevel"/>
    <w:tmpl w:val="53D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ED3333"/>
    <w:multiLevelType w:val="multilevel"/>
    <w:tmpl w:val="EA8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E025480"/>
    <w:multiLevelType w:val="multilevel"/>
    <w:tmpl w:val="178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8"/>
  </w:num>
  <w:num w:numId="3">
    <w:abstractNumId w:val="25"/>
  </w:num>
  <w:num w:numId="4">
    <w:abstractNumId w:val="31"/>
  </w:num>
  <w:num w:numId="5">
    <w:abstractNumId w:val="37"/>
  </w:num>
  <w:num w:numId="6">
    <w:abstractNumId w:val="34"/>
  </w:num>
  <w:num w:numId="7">
    <w:abstractNumId w:val="9"/>
  </w:num>
  <w:num w:numId="8">
    <w:abstractNumId w:val="36"/>
  </w:num>
  <w:num w:numId="9">
    <w:abstractNumId w:val="42"/>
  </w:num>
  <w:num w:numId="10">
    <w:abstractNumId w:val="20"/>
  </w:num>
  <w:num w:numId="11">
    <w:abstractNumId w:val="40"/>
  </w:num>
  <w:num w:numId="12">
    <w:abstractNumId w:val="24"/>
  </w:num>
  <w:num w:numId="13">
    <w:abstractNumId w:val="4"/>
  </w:num>
  <w:num w:numId="14">
    <w:abstractNumId w:val="11"/>
  </w:num>
  <w:num w:numId="15">
    <w:abstractNumId w:val="39"/>
  </w:num>
  <w:num w:numId="16">
    <w:abstractNumId w:val="30"/>
  </w:num>
  <w:num w:numId="17">
    <w:abstractNumId w:val="33"/>
  </w:num>
  <w:num w:numId="18">
    <w:abstractNumId w:val="18"/>
  </w:num>
  <w:num w:numId="19">
    <w:abstractNumId w:val="2"/>
  </w:num>
  <w:num w:numId="20">
    <w:abstractNumId w:val="12"/>
  </w:num>
  <w:num w:numId="21">
    <w:abstractNumId w:val="17"/>
  </w:num>
  <w:num w:numId="22">
    <w:abstractNumId w:val="27"/>
  </w:num>
  <w:num w:numId="23">
    <w:abstractNumId w:val="1"/>
  </w:num>
  <w:num w:numId="24">
    <w:abstractNumId w:val="44"/>
  </w:num>
  <w:num w:numId="25">
    <w:abstractNumId w:val="26"/>
  </w:num>
  <w:num w:numId="26">
    <w:abstractNumId w:val="22"/>
  </w:num>
  <w:num w:numId="27">
    <w:abstractNumId w:val="0"/>
  </w:num>
  <w:num w:numId="28">
    <w:abstractNumId w:val="15"/>
  </w:num>
  <w:num w:numId="29">
    <w:abstractNumId w:val="6"/>
  </w:num>
  <w:num w:numId="30">
    <w:abstractNumId w:val="13"/>
  </w:num>
  <w:num w:numId="31">
    <w:abstractNumId w:val="32"/>
  </w:num>
  <w:num w:numId="32">
    <w:abstractNumId w:val="28"/>
  </w:num>
  <w:num w:numId="33">
    <w:abstractNumId w:val="38"/>
  </w:num>
  <w:num w:numId="34">
    <w:abstractNumId w:val="21"/>
  </w:num>
  <w:num w:numId="35">
    <w:abstractNumId w:val="19"/>
  </w:num>
  <w:num w:numId="36">
    <w:abstractNumId w:val="10"/>
  </w:num>
  <w:num w:numId="37">
    <w:abstractNumId w:val="23"/>
  </w:num>
  <w:num w:numId="38">
    <w:abstractNumId w:val="35"/>
  </w:num>
  <w:num w:numId="39">
    <w:abstractNumId w:val="29"/>
  </w:num>
  <w:num w:numId="40">
    <w:abstractNumId w:val="5"/>
  </w:num>
  <w:num w:numId="41">
    <w:abstractNumId w:val="14"/>
  </w:num>
  <w:num w:numId="42">
    <w:abstractNumId w:val="41"/>
  </w:num>
  <w:num w:numId="43">
    <w:abstractNumId w:val="43"/>
  </w:num>
  <w:num w:numId="44">
    <w:abstractNumId w:val="16"/>
  </w:num>
  <w:num w:numId="45">
    <w:abstractNumId w:val="3"/>
  </w:num>
  <w:num w:numId="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2F6"/>
    <w:rsid w:val="001962F6"/>
    <w:rsid w:val="002E2260"/>
    <w:rsid w:val="00612D05"/>
    <w:rsid w:val="008A0AFD"/>
    <w:rsid w:val="00C25F32"/>
    <w:rsid w:val="00D22750"/>
    <w:rsid w:val="00D4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2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2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6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2F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E22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2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22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2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2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22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2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2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2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6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2F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E22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22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22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2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2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2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3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4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2026-04-22T02:19:00Z</dcterms:created>
  <dcterms:modified xsi:type="dcterms:W3CDTF">2026-04-22T02:19:00Z</dcterms:modified>
</cp:coreProperties>
</file>