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6254A6" w14:textId="77777777" w:rsidR="00F85E42" w:rsidRPr="004F5736" w:rsidRDefault="00F85E42">
      <w:pPr>
        <w:rPr>
          <w:rFonts w:ascii="Times New Roman" w:hAnsi="Times New Roman" w:cs="Times New Roman"/>
        </w:rPr>
      </w:pPr>
    </w:p>
    <w:p w14:paraId="196FECEB" w14:textId="5D1B9428" w:rsidR="00EC6D10" w:rsidRPr="00EC6D10" w:rsidRDefault="006163E4" w:rsidP="00C439F7">
      <w:pPr>
        <w:jc w:val="both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</w:rPr>
        <w:t xml:space="preserve">Data Set Name: </w:t>
      </w:r>
      <w:r w:rsidR="00EC6D10" w:rsidRPr="00EC6D10">
        <w:rPr>
          <w:rFonts w:ascii="Times New Roman" w:hAnsi="Times New Roman" w:cs="Times New Roman"/>
          <w:b/>
          <w:sz w:val="20"/>
          <w:szCs w:val="20"/>
          <w:highlight w:val="yellow"/>
        </w:rPr>
        <w:t xml:space="preserve">Autistic Spectrum Disorder Screening Data for </w:t>
      </w:r>
      <w:r w:rsidR="0065327F">
        <w:rPr>
          <w:rFonts w:ascii="Times New Roman" w:hAnsi="Times New Roman" w:cs="Times New Roman"/>
          <w:b/>
          <w:sz w:val="20"/>
          <w:szCs w:val="20"/>
          <w:highlight w:val="yellow"/>
        </w:rPr>
        <w:t xml:space="preserve">Adolescent </w:t>
      </w:r>
      <w:r w:rsidR="00EC6D10" w:rsidRPr="00EC6D10">
        <w:rPr>
          <w:rFonts w:ascii="Times New Roman" w:hAnsi="Times New Roman" w:cs="Times New Roman"/>
          <w:b/>
          <w:sz w:val="20"/>
          <w:szCs w:val="20"/>
        </w:rPr>
        <w:t xml:space="preserve">  </w:t>
      </w:r>
    </w:p>
    <w:p w14:paraId="60167D8D" w14:textId="09D7B7AF" w:rsidR="006163E4" w:rsidRPr="004F5736" w:rsidRDefault="00C439F7" w:rsidP="00C439F7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</w:rPr>
        <w:t>Abstract</w:t>
      </w:r>
      <w:r w:rsidR="006163E4" w:rsidRPr="004F5736">
        <w:rPr>
          <w:rFonts w:ascii="Times New Roman" w:hAnsi="Times New Roman" w:cs="Times New Roman"/>
          <w:b/>
        </w:rPr>
        <w:t>:</w:t>
      </w:r>
      <w:r>
        <w:rPr>
          <w:rFonts w:ascii="Times New Roman" w:hAnsi="Times New Roman" w:cs="Times New Roman"/>
          <w:b/>
        </w:rPr>
        <w:t xml:space="preserve"> </w:t>
      </w:r>
      <w:r w:rsidR="00D12C9E">
        <w:rPr>
          <w:rFonts w:ascii="Times New Roman" w:hAnsi="Times New Roman" w:cs="Times New Roman"/>
          <w:sz w:val="20"/>
          <w:szCs w:val="20"/>
        </w:rPr>
        <w:t>Autistic S</w:t>
      </w:r>
      <w:r w:rsidR="00D12C9E" w:rsidRPr="00EC6D10">
        <w:rPr>
          <w:rFonts w:ascii="Times New Roman" w:hAnsi="Times New Roman" w:cs="Times New Roman"/>
          <w:sz w:val="20"/>
          <w:szCs w:val="20"/>
        </w:rPr>
        <w:t>pectrum Disorder (ASD) is</w:t>
      </w:r>
      <w:r w:rsidR="00D12C9E">
        <w:rPr>
          <w:rFonts w:ascii="Times New Roman" w:hAnsi="Times New Roman" w:cs="Times New Roman"/>
          <w:sz w:val="20"/>
          <w:szCs w:val="20"/>
        </w:rPr>
        <w:t xml:space="preserve"> a </w:t>
      </w:r>
      <w:proofErr w:type="gramStart"/>
      <w:r w:rsidR="00D12C9E">
        <w:rPr>
          <w:rFonts w:ascii="Times New Roman" w:hAnsi="Times New Roman" w:cs="Times New Roman"/>
          <w:sz w:val="20"/>
          <w:szCs w:val="20"/>
        </w:rPr>
        <w:t xml:space="preserve">neurodevelopment </w:t>
      </w:r>
      <w:r w:rsidR="00D12C9E" w:rsidRPr="00EC6D10">
        <w:rPr>
          <w:rFonts w:ascii="Times New Roman" w:hAnsi="Times New Roman" w:cs="Times New Roman"/>
          <w:sz w:val="20"/>
          <w:szCs w:val="20"/>
        </w:rPr>
        <w:t xml:space="preserve"> </w:t>
      </w:r>
      <w:r w:rsidR="00D12C9E">
        <w:rPr>
          <w:rFonts w:ascii="Times New Roman" w:hAnsi="Times New Roman" w:cs="Times New Roman"/>
          <w:sz w:val="20"/>
          <w:szCs w:val="20"/>
        </w:rPr>
        <w:t>condition</w:t>
      </w:r>
      <w:proofErr w:type="gramEnd"/>
      <w:r w:rsidR="00D12C9E">
        <w:rPr>
          <w:rFonts w:ascii="Times New Roman" w:hAnsi="Times New Roman" w:cs="Times New Roman"/>
          <w:sz w:val="20"/>
          <w:szCs w:val="20"/>
        </w:rPr>
        <w:t xml:space="preserve"> </w:t>
      </w:r>
      <w:r w:rsidR="00D12C9E" w:rsidRPr="00EC6D10">
        <w:rPr>
          <w:rFonts w:ascii="Times New Roman" w:hAnsi="Times New Roman" w:cs="Times New Roman"/>
          <w:sz w:val="20"/>
          <w:szCs w:val="20"/>
        </w:rPr>
        <w:t xml:space="preserve">associated with significant healthcare costs, and early diagnosis can significantly reduce these. Unfortunately, waiting times for an ASD diagnosis are lengthy </w:t>
      </w:r>
      <w:r w:rsidR="00D12C9E">
        <w:rPr>
          <w:rFonts w:ascii="Times New Roman" w:hAnsi="Times New Roman" w:cs="Times New Roman"/>
          <w:sz w:val="20"/>
          <w:szCs w:val="20"/>
        </w:rPr>
        <w:t xml:space="preserve">and </w:t>
      </w:r>
      <w:r w:rsidR="00D12C9E" w:rsidRPr="00EC6D10">
        <w:rPr>
          <w:rFonts w:ascii="Times New Roman" w:hAnsi="Times New Roman" w:cs="Times New Roman"/>
          <w:sz w:val="20"/>
          <w:szCs w:val="20"/>
        </w:rPr>
        <w:t>procedures are</w:t>
      </w:r>
      <w:r w:rsidR="00D12C9E">
        <w:rPr>
          <w:rFonts w:ascii="Times New Roman" w:hAnsi="Times New Roman" w:cs="Times New Roman"/>
          <w:sz w:val="20"/>
          <w:szCs w:val="20"/>
        </w:rPr>
        <w:t xml:space="preserve"> not </w:t>
      </w:r>
      <w:r w:rsidR="00D12C9E" w:rsidRPr="00EC6D10">
        <w:rPr>
          <w:rFonts w:ascii="Times New Roman" w:hAnsi="Times New Roman" w:cs="Times New Roman"/>
          <w:sz w:val="20"/>
          <w:szCs w:val="20"/>
        </w:rPr>
        <w:t xml:space="preserve">cost effective. </w:t>
      </w:r>
      <w:r w:rsidR="00D12C9E">
        <w:rPr>
          <w:rFonts w:ascii="Times New Roman" w:hAnsi="Times New Roman" w:cs="Times New Roman"/>
          <w:sz w:val="20"/>
          <w:szCs w:val="20"/>
        </w:rPr>
        <w:t>The</w:t>
      </w:r>
      <w:r w:rsidR="00D12C9E" w:rsidRPr="00EC6D10">
        <w:rPr>
          <w:rFonts w:ascii="Times New Roman" w:hAnsi="Times New Roman" w:cs="Times New Roman"/>
          <w:sz w:val="20"/>
          <w:szCs w:val="20"/>
        </w:rPr>
        <w:t xml:space="preserve"> economic impact of autism and the increase in the number of ASD cases across the world reveals an urgent need for the development of easily implemented and effective screening methods. T</w:t>
      </w:r>
      <w:r w:rsidR="00D12C9E">
        <w:rPr>
          <w:rFonts w:ascii="Times New Roman" w:hAnsi="Times New Roman" w:cs="Times New Roman"/>
          <w:sz w:val="20"/>
          <w:szCs w:val="20"/>
        </w:rPr>
        <w:t>herefore, a</w:t>
      </w:r>
      <w:r w:rsidR="00D12C9E" w:rsidRPr="00EC6D10">
        <w:rPr>
          <w:rFonts w:ascii="Times New Roman" w:hAnsi="Times New Roman" w:cs="Times New Roman"/>
          <w:sz w:val="20"/>
          <w:szCs w:val="20"/>
        </w:rPr>
        <w:t xml:space="preserve"> time-efficient</w:t>
      </w:r>
      <w:r w:rsidR="00D12C9E">
        <w:rPr>
          <w:rFonts w:ascii="Times New Roman" w:hAnsi="Times New Roman" w:cs="Times New Roman"/>
          <w:sz w:val="20"/>
          <w:szCs w:val="20"/>
        </w:rPr>
        <w:t xml:space="preserve"> </w:t>
      </w:r>
      <w:r w:rsidR="00D12C9E" w:rsidRPr="00EC6D10">
        <w:rPr>
          <w:rFonts w:ascii="Times New Roman" w:hAnsi="Times New Roman" w:cs="Times New Roman"/>
          <w:sz w:val="20"/>
          <w:szCs w:val="20"/>
        </w:rPr>
        <w:t xml:space="preserve">and accessible ASD screening </w:t>
      </w:r>
      <w:r w:rsidR="00D12C9E">
        <w:rPr>
          <w:rFonts w:ascii="Times New Roman" w:hAnsi="Times New Roman" w:cs="Times New Roman"/>
          <w:sz w:val="20"/>
          <w:szCs w:val="20"/>
        </w:rPr>
        <w:t>is imminent to help</w:t>
      </w:r>
      <w:r w:rsidR="00D12C9E" w:rsidRPr="00EC6D10">
        <w:rPr>
          <w:rFonts w:ascii="Times New Roman" w:hAnsi="Times New Roman" w:cs="Times New Roman"/>
          <w:sz w:val="20"/>
          <w:szCs w:val="20"/>
        </w:rPr>
        <w:t xml:space="preserve"> health professionals </w:t>
      </w:r>
      <w:r w:rsidR="00D12C9E">
        <w:rPr>
          <w:rFonts w:ascii="Times New Roman" w:hAnsi="Times New Roman" w:cs="Times New Roman"/>
          <w:sz w:val="20"/>
          <w:szCs w:val="20"/>
        </w:rPr>
        <w:t>and</w:t>
      </w:r>
      <w:r w:rsidR="00D12C9E" w:rsidRPr="00EC6D10">
        <w:rPr>
          <w:rFonts w:ascii="Times New Roman" w:hAnsi="Times New Roman" w:cs="Times New Roman"/>
          <w:sz w:val="20"/>
          <w:szCs w:val="20"/>
        </w:rPr>
        <w:t xml:space="preserve"> inform individuals whether they should pursue formal clinical diagnosis. </w:t>
      </w:r>
      <w:r w:rsidR="00D12C9E">
        <w:rPr>
          <w:rFonts w:ascii="Times New Roman" w:hAnsi="Times New Roman" w:cs="Times New Roman"/>
          <w:sz w:val="20"/>
          <w:szCs w:val="20"/>
        </w:rPr>
        <w:t xml:space="preserve"> </w:t>
      </w:r>
      <w:r w:rsidR="00D12C9E" w:rsidRPr="00A05E54">
        <w:rPr>
          <w:rFonts w:ascii="Times New Roman" w:hAnsi="Times New Roman" w:cs="Times New Roman"/>
          <w:sz w:val="20"/>
          <w:szCs w:val="20"/>
        </w:rPr>
        <w:t xml:space="preserve">The rapid growth in the number of ASD cases worldwide necessitates datasets related to behaviour </w:t>
      </w:r>
      <w:r w:rsidR="00D12C9E">
        <w:rPr>
          <w:rFonts w:ascii="Times New Roman" w:hAnsi="Times New Roman" w:cs="Times New Roman"/>
          <w:sz w:val="20"/>
          <w:szCs w:val="20"/>
        </w:rPr>
        <w:t>traits. However, such datasets are</w:t>
      </w:r>
      <w:r w:rsidR="00D12C9E" w:rsidRPr="00A05E54">
        <w:rPr>
          <w:rFonts w:ascii="Times New Roman" w:hAnsi="Times New Roman" w:cs="Times New Roman"/>
          <w:sz w:val="20"/>
          <w:szCs w:val="20"/>
        </w:rPr>
        <w:t xml:space="preserve"> rare </w:t>
      </w:r>
      <w:r w:rsidR="00D12C9E">
        <w:rPr>
          <w:rFonts w:ascii="Times New Roman" w:hAnsi="Times New Roman" w:cs="Times New Roman"/>
          <w:sz w:val="20"/>
          <w:szCs w:val="20"/>
        </w:rPr>
        <w:t>making it difficult to perform thorough analyses to improve the efficiency, sensitivity, specificity and predictive accuracy of the ASD screening process</w:t>
      </w:r>
      <w:r w:rsidR="00D12C9E" w:rsidRPr="00A05E54">
        <w:rPr>
          <w:rFonts w:ascii="Times New Roman" w:hAnsi="Times New Roman" w:cs="Times New Roman"/>
          <w:sz w:val="20"/>
          <w:szCs w:val="20"/>
        </w:rPr>
        <w:t xml:space="preserve">. Presently, </w:t>
      </w:r>
      <w:r w:rsidR="00D12C9E">
        <w:rPr>
          <w:rFonts w:ascii="Times New Roman" w:hAnsi="Times New Roman" w:cs="Times New Roman"/>
          <w:sz w:val="20"/>
          <w:szCs w:val="20"/>
        </w:rPr>
        <w:t>very limited autism</w:t>
      </w:r>
      <w:r w:rsidR="00D12C9E" w:rsidRPr="00A05E54">
        <w:rPr>
          <w:rFonts w:ascii="Times New Roman" w:hAnsi="Times New Roman" w:cs="Times New Roman"/>
          <w:sz w:val="20"/>
          <w:szCs w:val="20"/>
        </w:rPr>
        <w:t xml:space="preserve"> datasets associated with clinical</w:t>
      </w:r>
      <w:r w:rsidR="00D12C9E">
        <w:rPr>
          <w:rFonts w:ascii="Times New Roman" w:hAnsi="Times New Roman" w:cs="Times New Roman"/>
          <w:sz w:val="20"/>
          <w:szCs w:val="20"/>
        </w:rPr>
        <w:t xml:space="preserve"> or screening</w:t>
      </w:r>
      <w:r w:rsidR="00D12C9E" w:rsidRPr="00A05E54">
        <w:rPr>
          <w:rFonts w:ascii="Times New Roman" w:hAnsi="Times New Roman" w:cs="Times New Roman"/>
          <w:sz w:val="20"/>
          <w:szCs w:val="20"/>
        </w:rPr>
        <w:t xml:space="preserve"> are available </w:t>
      </w:r>
      <w:r w:rsidR="00D12C9E">
        <w:rPr>
          <w:rFonts w:ascii="Times New Roman" w:hAnsi="Times New Roman" w:cs="Times New Roman"/>
          <w:sz w:val="20"/>
          <w:szCs w:val="20"/>
        </w:rPr>
        <w:t xml:space="preserve">and </w:t>
      </w:r>
      <w:r w:rsidR="00D12C9E" w:rsidRPr="00A05E54">
        <w:rPr>
          <w:rFonts w:ascii="Times New Roman" w:hAnsi="Times New Roman" w:cs="Times New Roman"/>
          <w:sz w:val="20"/>
          <w:szCs w:val="20"/>
        </w:rPr>
        <w:t>most</w:t>
      </w:r>
      <w:r w:rsidR="00D12C9E">
        <w:rPr>
          <w:rFonts w:ascii="Times New Roman" w:hAnsi="Times New Roman" w:cs="Times New Roman"/>
          <w:sz w:val="20"/>
          <w:szCs w:val="20"/>
        </w:rPr>
        <w:t xml:space="preserve"> of them are</w:t>
      </w:r>
      <w:r w:rsidR="00D12C9E" w:rsidRPr="00A05E54">
        <w:rPr>
          <w:rFonts w:ascii="Times New Roman" w:hAnsi="Times New Roman" w:cs="Times New Roman"/>
          <w:sz w:val="20"/>
          <w:szCs w:val="20"/>
        </w:rPr>
        <w:t xml:space="preserve"> genetic in nature</w:t>
      </w:r>
      <w:r w:rsidR="00D12C9E">
        <w:rPr>
          <w:rFonts w:ascii="Times New Roman" w:hAnsi="Times New Roman" w:cs="Times New Roman"/>
          <w:sz w:val="20"/>
          <w:szCs w:val="20"/>
        </w:rPr>
        <w:t xml:space="preserve">. Hence, we propose a new dataset related to autism screening of adults that contained </w:t>
      </w:r>
      <w:r w:rsidR="00D12C9E" w:rsidRPr="00EC6D10">
        <w:rPr>
          <w:rFonts w:ascii="Times New Roman" w:hAnsi="Times New Roman" w:cs="Times New Roman"/>
          <w:sz w:val="20"/>
          <w:szCs w:val="20"/>
        </w:rPr>
        <w:t xml:space="preserve">20 features </w:t>
      </w:r>
      <w:r w:rsidR="00D12C9E">
        <w:rPr>
          <w:rFonts w:ascii="Times New Roman" w:hAnsi="Times New Roman" w:cs="Times New Roman"/>
          <w:sz w:val="20"/>
          <w:szCs w:val="20"/>
        </w:rPr>
        <w:t>to</w:t>
      </w:r>
      <w:r w:rsidR="00D12C9E" w:rsidRPr="00EC6D10">
        <w:rPr>
          <w:rFonts w:ascii="Times New Roman" w:hAnsi="Times New Roman" w:cs="Times New Roman"/>
          <w:sz w:val="20"/>
          <w:szCs w:val="20"/>
        </w:rPr>
        <w:t xml:space="preserve"> be utilised for further analysis </w:t>
      </w:r>
      <w:r w:rsidR="00D12C9E">
        <w:rPr>
          <w:rFonts w:ascii="Times New Roman" w:hAnsi="Times New Roman" w:cs="Times New Roman"/>
          <w:sz w:val="20"/>
          <w:szCs w:val="20"/>
        </w:rPr>
        <w:t>especially in</w:t>
      </w:r>
      <w:r w:rsidR="00D12C9E" w:rsidRPr="00EC6D10">
        <w:rPr>
          <w:rFonts w:ascii="Times New Roman" w:hAnsi="Times New Roman" w:cs="Times New Roman"/>
          <w:sz w:val="20"/>
          <w:szCs w:val="20"/>
        </w:rPr>
        <w:t xml:space="preserve"> determini</w:t>
      </w:r>
      <w:r w:rsidR="00D12C9E">
        <w:rPr>
          <w:rFonts w:ascii="Times New Roman" w:hAnsi="Times New Roman" w:cs="Times New Roman"/>
          <w:sz w:val="20"/>
          <w:szCs w:val="20"/>
        </w:rPr>
        <w:t xml:space="preserve">ng </w:t>
      </w:r>
      <w:r w:rsidR="00D12C9E" w:rsidRPr="00EC6D10">
        <w:rPr>
          <w:rFonts w:ascii="Times New Roman" w:hAnsi="Times New Roman" w:cs="Times New Roman"/>
          <w:sz w:val="20"/>
          <w:szCs w:val="20"/>
        </w:rPr>
        <w:t>influential autistic traits</w:t>
      </w:r>
      <w:r w:rsidR="00D12C9E">
        <w:rPr>
          <w:rFonts w:ascii="Times New Roman" w:hAnsi="Times New Roman" w:cs="Times New Roman"/>
          <w:sz w:val="20"/>
          <w:szCs w:val="20"/>
        </w:rPr>
        <w:t xml:space="preserve"> and improving the classification of ASD cases</w:t>
      </w:r>
      <w:r w:rsidR="00D12C9E" w:rsidRPr="00EC6D10">
        <w:rPr>
          <w:rFonts w:ascii="Times New Roman" w:hAnsi="Times New Roman" w:cs="Times New Roman"/>
          <w:sz w:val="20"/>
          <w:szCs w:val="20"/>
        </w:rPr>
        <w:t>.</w:t>
      </w:r>
      <w:r w:rsidR="00D12C9E" w:rsidRPr="004F5736">
        <w:rPr>
          <w:rFonts w:ascii="Times New Roman" w:hAnsi="Times New Roman" w:cs="Times New Roman"/>
          <w:sz w:val="20"/>
          <w:szCs w:val="20"/>
          <w:lang w:val="en-GB"/>
        </w:rPr>
        <w:t xml:space="preserve"> </w:t>
      </w:r>
      <w:r w:rsidR="00D12C9E" w:rsidRPr="004F5736">
        <w:rPr>
          <w:rFonts w:ascii="Times New Roman" w:hAnsi="Times New Roman" w:cs="Times New Roman"/>
          <w:sz w:val="20"/>
          <w:szCs w:val="20"/>
        </w:rPr>
        <w:t xml:space="preserve">In this dataset, we record </w:t>
      </w:r>
      <w:r w:rsidR="00D12C9E">
        <w:rPr>
          <w:rFonts w:ascii="Times New Roman" w:hAnsi="Times New Roman" w:cs="Times New Roman"/>
          <w:sz w:val="20"/>
          <w:szCs w:val="20"/>
        </w:rPr>
        <w:t xml:space="preserve">ten behavioural </w:t>
      </w:r>
      <w:r w:rsidR="00D12C9E" w:rsidRPr="004F5736">
        <w:rPr>
          <w:rFonts w:ascii="Times New Roman" w:hAnsi="Times New Roman" w:cs="Times New Roman"/>
          <w:sz w:val="20"/>
          <w:szCs w:val="20"/>
        </w:rPr>
        <w:t>features</w:t>
      </w:r>
      <w:r w:rsidR="00D12C9E">
        <w:rPr>
          <w:rFonts w:ascii="Times New Roman" w:hAnsi="Times New Roman" w:cs="Times New Roman"/>
          <w:sz w:val="20"/>
          <w:szCs w:val="20"/>
        </w:rPr>
        <w:t xml:space="preserve"> (AQ-10-Adolescent) plus ten </w:t>
      </w:r>
      <w:proofErr w:type="gramStart"/>
      <w:r w:rsidR="00D12C9E">
        <w:rPr>
          <w:rFonts w:ascii="Times New Roman" w:hAnsi="Times New Roman" w:cs="Times New Roman"/>
          <w:sz w:val="20"/>
          <w:szCs w:val="20"/>
        </w:rPr>
        <w:t>individuals</w:t>
      </w:r>
      <w:proofErr w:type="gramEnd"/>
      <w:r w:rsidR="00D12C9E">
        <w:rPr>
          <w:rFonts w:ascii="Times New Roman" w:hAnsi="Times New Roman" w:cs="Times New Roman"/>
          <w:sz w:val="20"/>
          <w:szCs w:val="20"/>
        </w:rPr>
        <w:t xml:space="preserve"> characteristics</w:t>
      </w:r>
      <w:r w:rsidR="00D12C9E" w:rsidRPr="004F5736">
        <w:rPr>
          <w:rFonts w:ascii="Times New Roman" w:hAnsi="Times New Roman" w:cs="Times New Roman"/>
          <w:sz w:val="20"/>
          <w:szCs w:val="20"/>
        </w:rPr>
        <w:t xml:space="preserve"> that have proved to be effective in detecting the </w:t>
      </w:r>
      <w:r w:rsidR="00D12C9E">
        <w:rPr>
          <w:rFonts w:ascii="Times New Roman" w:hAnsi="Times New Roman" w:cs="Times New Roman"/>
          <w:sz w:val="20"/>
          <w:szCs w:val="20"/>
        </w:rPr>
        <w:t>ASD cases from controls in behaviour science</w:t>
      </w:r>
      <w:r w:rsidR="00D12C9E" w:rsidRPr="004F5736">
        <w:rPr>
          <w:rFonts w:ascii="Times New Roman" w:hAnsi="Times New Roman" w:cs="Times New Roman"/>
          <w:sz w:val="20"/>
          <w:szCs w:val="20"/>
        </w:rPr>
        <w:t>.</w:t>
      </w:r>
    </w:p>
    <w:p w14:paraId="59DB7239" w14:textId="13D4BE68" w:rsidR="00C439F7" w:rsidRPr="00A749F1" w:rsidRDefault="00091EE8" w:rsidP="00C439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  <w:vertAlign w:val="superscript"/>
        </w:rPr>
      </w:pPr>
      <w:r w:rsidRPr="004F5736">
        <w:rPr>
          <w:rFonts w:ascii="Times New Roman" w:hAnsi="Times New Roman" w:cs="Times New Roman"/>
          <w:b/>
        </w:rPr>
        <w:t>Source:</w:t>
      </w:r>
      <w:r w:rsidR="00BC6FF8" w:rsidRPr="004F5736">
        <w:rPr>
          <w:rFonts w:ascii="Times New Roman" w:hAnsi="Times New Roman" w:cs="Times New Roman"/>
          <w:b/>
        </w:rPr>
        <w:t xml:space="preserve"> </w:t>
      </w:r>
      <w:proofErr w:type="spellStart"/>
      <w:r w:rsidR="0096558D">
        <w:rPr>
          <w:rFonts w:ascii="Times New Roman" w:hAnsi="Times New Roman" w:cs="Times New Roman"/>
          <w:bCs/>
          <w:sz w:val="20"/>
          <w:szCs w:val="20"/>
        </w:rPr>
        <w:t>Fadi</w:t>
      </w:r>
      <w:proofErr w:type="spellEnd"/>
      <w:r w:rsidR="0096558D">
        <w:rPr>
          <w:rFonts w:ascii="Times New Roman" w:hAnsi="Times New Roman" w:cs="Times New Roman"/>
          <w:bCs/>
          <w:sz w:val="20"/>
          <w:szCs w:val="20"/>
        </w:rPr>
        <w:t xml:space="preserve"> Fayez </w:t>
      </w:r>
      <w:proofErr w:type="spellStart"/>
      <w:r w:rsidR="0096558D">
        <w:rPr>
          <w:rFonts w:ascii="Times New Roman" w:hAnsi="Times New Roman" w:cs="Times New Roman"/>
          <w:bCs/>
          <w:sz w:val="20"/>
          <w:szCs w:val="20"/>
        </w:rPr>
        <w:t>Thabtah</w:t>
      </w:r>
      <w:proofErr w:type="spellEnd"/>
    </w:p>
    <w:p w14:paraId="52B9D30A" w14:textId="08BDEB3A" w:rsidR="00C439F7" w:rsidRPr="00A749F1" w:rsidRDefault="00C439F7" w:rsidP="00C439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 w:rsidRPr="00A749F1">
        <w:rPr>
          <w:rFonts w:ascii="Times New Roman" w:hAnsi="Times New Roman" w:cs="Times New Roman"/>
          <w:bCs/>
          <w:sz w:val="20"/>
          <w:szCs w:val="20"/>
        </w:rPr>
        <w:t xml:space="preserve">Department of </w:t>
      </w:r>
      <w:r w:rsidR="0096558D">
        <w:rPr>
          <w:rFonts w:ascii="Times New Roman" w:hAnsi="Times New Roman" w:cs="Times New Roman"/>
          <w:bCs/>
          <w:sz w:val="20"/>
          <w:szCs w:val="20"/>
        </w:rPr>
        <w:t>Digital Technology</w:t>
      </w:r>
    </w:p>
    <w:p w14:paraId="3DE21AC6" w14:textId="2B27DD89" w:rsidR="00C439F7" w:rsidRPr="00A749F1" w:rsidRDefault="0096558D" w:rsidP="00C439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Manukau Institute of Technology</w:t>
      </w:r>
      <w:r w:rsidR="00C439F7" w:rsidRPr="00A749F1">
        <w:rPr>
          <w:rFonts w:ascii="Times New Roman" w:hAnsi="Times New Roman" w:cs="Times New Roman"/>
          <w:bCs/>
          <w:sz w:val="20"/>
          <w:szCs w:val="20"/>
        </w:rPr>
        <w:t>,</w:t>
      </w:r>
    </w:p>
    <w:p w14:paraId="2629E63D" w14:textId="0DA38B63" w:rsidR="00C439F7" w:rsidRPr="00A749F1" w:rsidRDefault="0096558D" w:rsidP="00C439F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>Auckland, New Zealand</w:t>
      </w:r>
    </w:p>
    <w:p w14:paraId="30727080" w14:textId="36F0167C" w:rsidR="00BC6FF8" w:rsidRPr="004F5736" w:rsidRDefault="006A0790" w:rsidP="00C439F7">
      <w:pPr>
        <w:jc w:val="both"/>
        <w:rPr>
          <w:rFonts w:ascii="Times New Roman" w:hAnsi="Times New Roman" w:cs="Times New Roman"/>
          <w:bCs/>
        </w:rPr>
      </w:pPr>
      <w:hyperlink r:id="rId5" w:history="1">
        <w:r w:rsidR="0096558D" w:rsidRPr="00A41B0C">
          <w:rPr>
            <w:rStyle w:val="Hyperlink"/>
            <w:rFonts w:ascii="Times New Roman" w:hAnsi="Times New Roman" w:cs="Times New Roman"/>
            <w:sz w:val="20"/>
            <w:szCs w:val="20"/>
          </w:rPr>
          <w:t>fadi.fayez</w:t>
        </w:r>
      </w:hyperlink>
      <w:r w:rsidR="0096558D">
        <w:rPr>
          <w:rStyle w:val="Hyperlink"/>
          <w:rFonts w:ascii="Times New Roman" w:hAnsi="Times New Roman" w:cs="Times New Roman"/>
          <w:sz w:val="20"/>
          <w:szCs w:val="20"/>
        </w:rPr>
        <w:t>@manukau.ac.nz</w:t>
      </w:r>
    </w:p>
    <w:p w14:paraId="3152BD23" w14:textId="77777777" w:rsidR="00C439F7" w:rsidRDefault="00C439F7" w:rsidP="00C439F7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</w:rPr>
        <w:t>Data Type</w:t>
      </w:r>
      <w:r w:rsidRPr="00830A6E">
        <w:rPr>
          <w:rFonts w:ascii="Times New Roman" w:hAnsi="Times New Roman" w:cs="Times New Roman"/>
          <w:b/>
        </w:rPr>
        <w:t xml:space="preserve">: </w:t>
      </w:r>
      <w:r w:rsidR="00830A6E" w:rsidRPr="00830A6E">
        <w:rPr>
          <w:rFonts w:ascii="Times New Roman" w:hAnsi="Times New Roman" w:cs="Times New Roman"/>
          <w:sz w:val="20"/>
          <w:szCs w:val="20"/>
        </w:rPr>
        <w:t xml:space="preserve">Multivariate </w:t>
      </w:r>
      <w:r w:rsidR="00830A6E" w:rsidRPr="00830A6E">
        <w:rPr>
          <w:rFonts w:ascii="Times New Roman" w:hAnsi="Times New Roman" w:cs="Times New Roman"/>
          <w:sz w:val="20"/>
          <w:szCs w:val="20"/>
          <w:highlight w:val="yellow"/>
        </w:rPr>
        <w:t>OR</w:t>
      </w:r>
      <w:r w:rsidR="00830A6E" w:rsidRPr="00830A6E">
        <w:rPr>
          <w:rFonts w:ascii="Times New Roman" w:hAnsi="Times New Roman" w:cs="Times New Roman"/>
          <w:sz w:val="20"/>
          <w:szCs w:val="20"/>
        </w:rPr>
        <w:t xml:space="preserve"> Univariate </w:t>
      </w:r>
      <w:r w:rsidR="00830A6E" w:rsidRPr="00830A6E">
        <w:rPr>
          <w:rFonts w:ascii="Times New Roman" w:hAnsi="Times New Roman" w:cs="Times New Roman"/>
          <w:sz w:val="20"/>
          <w:szCs w:val="20"/>
          <w:highlight w:val="yellow"/>
        </w:rPr>
        <w:t>OR</w:t>
      </w:r>
      <w:r w:rsidR="00830A6E" w:rsidRPr="00830A6E">
        <w:rPr>
          <w:rFonts w:ascii="Times New Roman" w:hAnsi="Times New Roman" w:cs="Times New Roman"/>
          <w:sz w:val="20"/>
          <w:szCs w:val="20"/>
        </w:rPr>
        <w:t xml:space="preserve"> Sequential </w:t>
      </w:r>
      <w:r w:rsidR="00830A6E" w:rsidRPr="00830A6E">
        <w:rPr>
          <w:rFonts w:ascii="Times New Roman" w:hAnsi="Times New Roman" w:cs="Times New Roman"/>
          <w:sz w:val="20"/>
          <w:szCs w:val="20"/>
          <w:highlight w:val="yellow"/>
        </w:rPr>
        <w:t>OR</w:t>
      </w:r>
      <w:r w:rsidR="00830A6E" w:rsidRPr="00830A6E">
        <w:rPr>
          <w:rFonts w:ascii="Times New Roman" w:hAnsi="Times New Roman" w:cs="Times New Roman"/>
          <w:sz w:val="20"/>
          <w:szCs w:val="20"/>
        </w:rPr>
        <w:t xml:space="preserve"> Time-Series </w:t>
      </w:r>
      <w:r w:rsidR="00830A6E" w:rsidRPr="00830A6E">
        <w:rPr>
          <w:rFonts w:ascii="Times New Roman" w:hAnsi="Times New Roman" w:cs="Times New Roman"/>
          <w:sz w:val="20"/>
          <w:szCs w:val="20"/>
          <w:highlight w:val="yellow"/>
        </w:rPr>
        <w:t>OR</w:t>
      </w:r>
      <w:r w:rsidR="00830A6E" w:rsidRPr="00830A6E">
        <w:rPr>
          <w:rFonts w:ascii="Times New Roman" w:hAnsi="Times New Roman" w:cs="Times New Roman"/>
          <w:sz w:val="20"/>
          <w:szCs w:val="20"/>
        </w:rPr>
        <w:t xml:space="preserve"> Text </w:t>
      </w:r>
      <w:r w:rsidR="00830A6E" w:rsidRPr="00830A6E">
        <w:rPr>
          <w:rFonts w:ascii="Times New Roman" w:hAnsi="Times New Roman" w:cs="Times New Roman"/>
          <w:sz w:val="20"/>
          <w:szCs w:val="20"/>
          <w:highlight w:val="yellow"/>
        </w:rPr>
        <w:t>OR</w:t>
      </w:r>
      <w:r w:rsidRPr="00830A6E">
        <w:rPr>
          <w:rFonts w:ascii="Times New Roman" w:hAnsi="Times New Roman" w:cs="Times New Roman"/>
          <w:sz w:val="20"/>
          <w:szCs w:val="20"/>
        </w:rPr>
        <w:t xml:space="preserve"> Domain-Theory</w:t>
      </w:r>
    </w:p>
    <w:p w14:paraId="4E2EAB00" w14:textId="375AC732" w:rsidR="009D0F49" w:rsidRDefault="0096558D" w:rsidP="00C439F7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Nominal / categorical, binary and continuous </w:t>
      </w:r>
    </w:p>
    <w:p w14:paraId="6F62FD2F" w14:textId="77777777" w:rsidR="00C439F7" w:rsidRDefault="00C439F7" w:rsidP="00C439F7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Task: </w:t>
      </w:r>
      <w:r w:rsidRPr="00D75B4A">
        <w:rPr>
          <w:rFonts w:ascii="Times New Roman" w:hAnsi="Times New Roman" w:cs="Times New Roman"/>
          <w:bCs/>
          <w:highlight w:val="yellow"/>
        </w:rPr>
        <w:t>Classification</w:t>
      </w:r>
    </w:p>
    <w:p w14:paraId="4397DA47" w14:textId="14A01525" w:rsidR="00C439F7" w:rsidRDefault="00C439F7" w:rsidP="00C439F7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Attribute Type: </w:t>
      </w:r>
      <w:r w:rsidR="00830A6E" w:rsidRPr="00830A6E">
        <w:rPr>
          <w:rFonts w:ascii="Times New Roman" w:hAnsi="Times New Roman" w:cs="Times New Roman"/>
          <w:bCs/>
          <w:sz w:val="20"/>
          <w:szCs w:val="20"/>
          <w:highlight w:val="yellow"/>
        </w:rPr>
        <w:t>Categorical,</w:t>
      </w:r>
      <w:r w:rsidRPr="00830A6E">
        <w:rPr>
          <w:rFonts w:ascii="Times New Roman" w:hAnsi="Times New Roman" w:cs="Times New Roman"/>
          <w:bCs/>
          <w:sz w:val="20"/>
          <w:szCs w:val="20"/>
          <w:highlight w:val="yellow"/>
        </w:rPr>
        <w:t xml:space="preserve"> </w:t>
      </w:r>
      <w:r w:rsidR="0096558D">
        <w:rPr>
          <w:rFonts w:ascii="Times New Roman" w:hAnsi="Times New Roman" w:cs="Times New Roman"/>
          <w:bCs/>
          <w:sz w:val="20"/>
          <w:szCs w:val="20"/>
          <w:highlight w:val="yellow"/>
        </w:rPr>
        <w:t xml:space="preserve">continuous and binary </w:t>
      </w:r>
      <w:r w:rsidR="00DB6605">
        <w:rPr>
          <w:rFonts w:ascii="Times New Roman" w:hAnsi="Times New Roman" w:cs="Times New Roman"/>
          <w:bCs/>
          <w:sz w:val="20"/>
          <w:szCs w:val="20"/>
        </w:rPr>
        <w:t xml:space="preserve"> </w:t>
      </w:r>
    </w:p>
    <w:p w14:paraId="339DA658" w14:textId="3199084B" w:rsidR="00C439F7" w:rsidRDefault="00C439F7" w:rsidP="00C439F7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Area: </w:t>
      </w:r>
      <w:r w:rsidR="00DB5352" w:rsidRPr="00D75B4A">
        <w:rPr>
          <w:rFonts w:ascii="Times New Roman" w:hAnsi="Times New Roman" w:cs="Times New Roman"/>
          <w:highlight w:val="yellow"/>
        </w:rPr>
        <w:t>Medical, h</w:t>
      </w:r>
      <w:r w:rsidR="0096558D" w:rsidRPr="00D75B4A">
        <w:rPr>
          <w:rFonts w:ascii="Times New Roman" w:hAnsi="Times New Roman" w:cs="Times New Roman"/>
          <w:bCs/>
          <w:highlight w:val="yellow"/>
        </w:rPr>
        <w:t>ealth and social science</w:t>
      </w:r>
    </w:p>
    <w:p w14:paraId="42033B8F" w14:textId="5623D081" w:rsidR="00C439F7" w:rsidRDefault="00C439F7" w:rsidP="00C439F7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Format Type: </w:t>
      </w:r>
      <w:r w:rsidRPr="0025308F">
        <w:rPr>
          <w:rFonts w:ascii="Times New Roman" w:hAnsi="Times New Roman" w:cs="Times New Roman"/>
          <w:bCs/>
          <w:highlight w:val="yellow"/>
        </w:rPr>
        <w:t>Non-Matrix</w:t>
      </w:r>
    </w:p>
    <w:p w14:paraId="1110C2A1" w14:textId="09A3E1A9" w:rsidR="00C439F7" w:rsidRPr="00C439F7" w:rsidRDefault="00C439F7" w:rsidP="00C439F7">
      <w:pPr>
        <w:jc w:val="both"/>
        <w:rPr>
          <w:rFonts w:ascii="Times New Roman" w:hAnsi="Times New Roman" w:cs="Times New Roman"/>
          <w:b/>
        </w:rPr>
      </w:pPr>
      <w:r w:rsidRPr="00C439F7">
        <w:rPr>
          <w:rFonts w:ascii="Times New Roman" w:hAnsi="Times New Roman" w:cs="Times New Roman"/>
          <w:b/>
          <w:bCs/>
        </w:rPr>
        <w:t>Does your data set contain missing values?</w:t>
      </w:r>
      <w:r>
        <w:rPr>
          <w:rFonts w:ascii="Times New Roman" w:hAnsi="Times New Roman" w:cs="Times New Roman"/>
          <w:b/>
          <w:bCs/>
        </w:rPr>
        <w:t xml:space="preserve"> </w:t>
      </w:r>
      <w:r w:rsidR="00DB5352" w:rsidRPr="00D75B4A">
        <w:rPr>
          <w:rFonts w:ascii="Times New Roman" w:hAnsi="Times New Roman" w:cs="Times New Roman"/>
          <w:highlight w:val="yellow"/>
        </w:rPr>
        <w:t>Yes</w:t>
      </w:r>
    </w:p>
    <w:p w14:paraId="4B07609F" w14:textId="25207020" w:rsidR="00C439F7" w:rsidRPr="00C439F7" w:rsidRDefault="00C439F7" w:rsidP="00C439F7">
      <w:pPr>
        <w:jc w:val="both"/>
        <w:rPr>
          <w:rFonts w:ascii="Times New Roman" w:hAnsi="Times New Roman" w:cs="Times New Roman"/>
          <w:b/>
        </w:rPr>
      </w:pPr>
      <w:r w:rsidRPr="00C439F7">
        <w:rPr>
          <w:rFonts w:ascii="Times New Roman" w:hAnsi="Times New Roman" w:cs="Times New Roman"/>
          <w:b/>
          <w:bCs/>
        </w:rPr>
        <w:t>Number of Instances (records in your data set):</w:t>
      </w:r>
      <w:r>
        <w:rPr>
          <w:rFonts w:ascii="Times New Roman" w:hAnsi="Times New Roman" w:cs="Times New Roman"/>
          <w:b/>
          <w:bCs/>
        </w:rPr>
        <w:t xml:space="preserve"> </w:t>
      </w:r>
      <w:r w:rsidR="00587316">
        <w:rPr>
          <w:rFonts w:ascii="Times New Roman" w:hAnsi="Times New Roman" w:cs="Times New Roman"/>
          <w:highlight w:val="yellow"/>
        </w:rPr>
        <w:t>1</w:t>
      </w:r>
      <w:r w:rsidR="00DB5352">
        <w:rPr>
          <w:rFonts w:ascii="Times New Roman" w:hAnsi="Times New Roman" w:cs="Times New Roman"/>
          <w:highlight w:val="yellow"/>
        </w:rPr>
        <w:t>04</w:t>
      </w:r>
    </w:p>
    <w:p w14:paraId="75128E32" w14:textId="29A30048" w:rsidR="00C439F7" w:rsidRPr="00C439F7" w:rsidRDefault="00C439F7" w:rsidP="00C439F7">
      <w:pPr>
        <w:jc w:val="both"/>
        <w:rPr>
          <w:rFonts w:ascii="Times New Roman" w:hAnsi="Times New Roman" w:cs="Times New Roman"/>
          <w:b/>
        </w:rPr>
      </w:pPr>
      <w:r w:rsidRPr="00C439F7">
        <w:rPr>
          <w:rFonts w:ascii="Times New Roman" w:hAnsi="Times New Roman" w:cs="Times New Roman"/>
          <w:b/>
          <w:bCs/>
        </w:rPr>
        <w:t>Number of Attributes (fields within each record):</w:t>
      </w:r>
      <w:r>
        <w:rPr>
          <w:rFonts w:ascii="Times New Roman" w:hAnsi="Times New Roman" w:cs="Times New Roman"/>
          <w:b/>
          <w:bCs/>
        </w:rPr>
        <w:t xml:space="preserve"> </w:t>
      </w:r>
      <w:r w:rsidR="007B40A8">
        <w:rPr>
          <w:rFonts w:ascii="Times New Roman" w:hAnsi="Times New Roman" w:cs="Times New Roman"/>
          <w:highlight w:val="yellow"/>
        </w:rPr>
        <w:t>2</w:t>
      </w:r>
      <w:r w:rsidR="00DB5352">
        <w:rPr>
          <w:rFonts w:ascii="Times New Roman" w:hAnsi="Times New Roman" w:cs="Times New Roman"/>
        </w:rPr>
        <w:t>1</w:t>
      </w:r>
    </w:p>
    <w:p w14:paraId="63E61D95" w14:textId="0764D636" w:rsidR="00091EE8" w:rsidRPr="004F5736" w:rsidRDefault="00C439F7" w:rsidP="00C439F7">
      <w:pPr>
        <w:jc w:val="both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</w:rPr>
        <w:t>Relevant</w:t>
      </w:r>
      <w:r w:rsidR="00091EE8" w:rsidRPr="004F5736">
        <w:rPr>
          <w:rFonts w:ascii="Times New Roman" w:hAnsi="Times New Roman" w:cs="Times New Roman"/>
          <w:b/>
        </w:rPr>
        <w:t xml:space="preserve"> Information:</w:t>
      </w:r>
      <w:r>
        <w:rPr>
          <w:rFonts w:ascii="Times New Roman" w:hAnsi="Times New Roman" w:cs="Times New Roman"/>
          <w:b/>
        </w:rPr>
        <w:t xml:space="preserve"> </w:t>
      </w:r>
      <w:r w:rsidR="00D75B4A" w:rsidRPr="00D75B4A">
        <w:rPr>
          <w:rFonts w:ascii="Times New Roman" w:hAnsi="Times New Roman" w:cs="Times New Roman"/>
          <w:sz w:val="20"/>
          <w:szCs w:val="20"/>
          <w:highlight w:val="yellow"/>
        </w:rPr>
        <w:t>For Further information about the attributes/feature see below table</w:t>
      </w:r>
    </w:p>
    <w:p w14:paraId="0E09BC11" w14:textId="3702D927" w:rsidR="00C439F7" w:rsidRDefault="00DB5352" w:rsidP="00C439F7">
      <w:pPr>
        <w:pStyle w:val="references"/>
        <w:numPr>
          <w:ilvl w:val="0"/>
          <w:numId w:val="0"/>
        </w:numPr>
        <w:spacing w:after="120" w:line="240" w:lineRule="auto"/>
        <w:ind w:left="360" w:hanging="360"/>
        <w:rPr>
          <w:b/>
          <w:sz w:val="22"/>
          <w:szCs w:val="22"/>
          <w:lang w:val="en-NZ"/>
        </w:rPr>
      </w:pPr>
      <w:r w:rsidRPr="00247959">
        <w:rPr>
          <w:rFonts w:ascii="Arial" w:hAnsi="Arial" w:cs="Arial"/>
          <w:sz w:val="20"/>
          <w:szCs w:val="20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CF2699B" wp14:editId="56934762">
                <wp:simplePos x="0" y="0"/>
                <wp:positionH relativeFrom="margin">
                  <wp:posOffset>-82937</wp:posOffset>
                </wp:positionH>
                <wp:positionV relativeFrom="paragraph">
                  <wp:posOffset>262879</wp:posOffset>
                </wp:positionV>
                <wp:extent cx="5924550" cy="4585970"/>
                <wp:effectExtent l="0" t="0" r="0" b="508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4550" cy="45859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2B9072" w14:textId="003D3D8E" w:rsidR="00DB5352" w:rsidRPr="00E01840" w:rsidRDefault="00DB5352" w:rsidP="00DB5352">
                            <w:pPr>
                              <w:spacing w:after="0" w:line="240" w:lineRule="auto"/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 xml:space="preserve">Table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  <w:r w:rsidRPr="00E01840">
                              <w:rPr>
                                <w:sz w:val="16"/>
                                <w:szCs w:val="16"/>
                              </w:rPr>
                              <w:t xml:space="preserve">: Features and their descriptions 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005"/>
                              <w:gridCol w:w="1668"/>
                              <w:gridCol w:w="4343"/>
                            </w:tblGrid>
                            <w:tr w:rsidR="00DB5352" w:rsidRPr="00E01840" w14:paraId="52466863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28514267" w14:textId="61832B8A" w:rsidR="00DB5352" w:rsidRPr="00E01840" w:rsidRDefault="00934D50" w:rsidP="00974C3E">
                                  <w:pPr>
                                    <w:jc w:val="both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 xml:space="preserve">Attribute </w:t>
                                  </w:r>
                                  <w:r w:rsidR="00DB5352" w:rsidRPr="00E01840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506D2CDA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>Type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075E9352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  <w:t xml:space="preserve">Description </w:t>
                                  </w:r>
                                </w:p>
                              </w:tc>
                            </w:tr>
                            <w:tr w:rsidR="00DB5352" w:rsidRPr="00E01840" w14:paraId="1531CB83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721F6F42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 xml:space="preserve">Age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3AFC3A40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 xml:space="preserve">Number 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79538C14" w14:textId="0EE1BFC3" w:rsidR="00DB5352" w:rsidRPr="00E01840" w:rsidRDefault="0065327F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Age in years</w:t>
                                  </w:r>
                                </w:p>
                              </w:tc>
                            </w:tr>
                            <w:tr w:rsidR="00DB5352" w:rsidRPr="00E01840" w14:paraId="6B1B3279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325917F7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 xml:space="preserve">Gender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1EF91B20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 xml:space="preserve">String 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55925D89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 xml:space="preserve">Male or Female </w:t>
                                  </w:r>
                                </w:p>
                              </w:tc>
                            </w:tr>
                            <w:tr w:rsidR="00DB5352" w:rsidRPr="00E01840" w14:paraId="67659BB1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0D6C46C5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>Ethnicity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0DE39BF5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>String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6FE2B5CE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 xml:space="preserve">List of common ethnicities in text format </w:t>
                                  </w:r>
                                </w:p>
                              </w:tc>
                            </w:tr>
                            <w:tr w:rsidR="00DB5352" w:rsidRPr="00E01840" w14:paraId="66CB81A9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4012B8E1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B</w:t>
                                  </w: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>orn with jaundice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294B78F0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gramStart"/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>Boolean  (</w:t>
                                  </w:r>
                                  <w:proofErr w:type="gramEnd"/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>yes or no)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4F6B69ED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>Whether the case was born with jaundice</w:t>
                                  </w:r>
                                </w:p>
                              </w:tc>
                            </w:tr>
                            <w:tr w:rsidR="00DB5352" w:rsidRPr="00E01840" w14:paraId="537A775D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283A250F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F</w:t>
                                  </w: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>amily member with PDD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59AC832B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gramStart"/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>Boolean  (</w:t>
                                  </w:r>
                                  <w:proofErr w:type="gramEnd"/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>yes or no)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4A30F6D7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 xml:space="preserve">Whether any immediate family member has a PDD </w:t>
                                  </w:r>
                                </w:p>
                              </w:tc>
                            </w:tr>
                            <w:tr w:rsidR="00DB5352" w:rsidRPr="00E01840" w14:paraId="41C75ACD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1C41FBC9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>Who is completing the test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2A650F0F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 xml:space="preserve">String 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01FF7F68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 xml:space="preserve">Parent, self, caregiver, medical staff, </w:t>
                                  </w:r>
                                  <w:proofErr w:type="gramStart"/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>clinician ,</w:t>
                                  </w:r>
                                  <w:proofErr w:type="gramEnd"/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>etc.</w:t>
                                  </w:r>
                                </w:p>
                              </w:tc>
                            </w:tr>
                            <w:tr w:rsidR="00DB5352" w:rsidRPr="00E01840" w14:paraId="1FFF360A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17F32FC9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 xml:space="preserve">Country of residence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677CFD2C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>String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410961F1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>List of countries in text format</w:t>
                                  </w:r>
                                </w:p>
                              </w:tc>
                            </w:tr>
                            <w:tr w:rsidR="00DB5352" w:rsidRPr="00066603" w14:paraId="1E14D275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1CC8EF28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 xml:space="preserve">Used the screening app before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638B9CFB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gramStart"/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>Boolean  (</w:t>
                                  </w:r>
                                  <w:proofErr w:type="gramEnd"/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>yes or no)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7E124603" w14:textId="77777777" w:rsidR="00DB5352" w:rsidRPr="00066603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E01840">
                                    <w:rPr>
                                      <w:sz w:val="16"/>
                                      <w:szCs w:val="16"/>
                                    </w:rPr>
                                    <w:t>Whether the user has used a screening app</w:t>
                                  </w:r>
                                </w:p>
                              </w:tc>
                            </w:tr>
                            <w:tr w:rsidR="00DB5352" w:rsidRPr="00066603" w14:paraId="4FCB2712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1FDAA59A" w14:textId="77777777" w:rsidR="00DB5352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Screening Method Type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220FC948" w14:textId="77777777" w:rsidR="00DB5352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Integer (0,1,2,3)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52A99BCF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The type of screening methods chosen based on age category (0=toddler, 1=child, 2= adolescent, 3= adult)</w:t>
                                  </w:r>
                                </w:p>
                              </w:tc>
                            </w:tr>
                            <w:tr w:rsidR="00DB5352" w:rsidRPr="00066603" w14:paraId="528CAD9F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3FA6B355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Question 1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793A9CE4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58A1CEF0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="00DB5352" w:rsidRPr="00066603" w14:paraId="700964C1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79ED7DD5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Question 2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270142C0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766A88A7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="00DB5352" w:rsidRPr="00066603" w14:paraId="067862D6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336B2425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Question 3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305665CD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7D8C3273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="00DB5352" w:rsidRPr="00066603" w14:paraId="0B708853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5374655C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Question 4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33616E69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3BD592E1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="00DB5352" w:rsidRPr="00066603" w14:paraId="3AE3A8B2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772A8FAC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Question 5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36D6AA2D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644B6161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="00DB5352" w:rsidRPr="00066603" w14:paraId="3052CA89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4ACB8211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Question 6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7C499200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2D73034F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="00DB5352" w:rsidRPr="00066603" w14:paraId="119642FF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7330C5A1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Question 7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311AA5DA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6659797B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="00DB5352" w:rsidRPr="00066603" w14:paraId="565ADD08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4C94E5E9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Question 8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0744FB1B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7C61FE04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="00DB5352" w:rsidRPr="00066603" w14:paraId="5189CCAE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76DE663A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Question 9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4D04B59B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48B7E2EF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="00DB5352" w:rsidRPr="00066603" w14:paraId="3F6847F8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2E7E1198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Question 10 Answer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3575BAA7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Binary (0, 1)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0086689F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The answer code of the question based on the screening method used  </w:t>
                                  </w:r>
                                </w:p>
                              </w:tc>
                            </w:tr>
                            <w:tr w:rsidR="00DB5352" w:rsidRPr="00066603" w14:paraId="7FA238F9" w14:textId="77777777" w:rsidTr="003600BD">
                              <w:tc>
                                <w:tcPr>
                                  <w:tcW w:w="3005" w:type="dxa"/>
                                </w:tcPr>
                                <w:p w14:paraId="1E9DD561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Screening Score </w:t>
                                  </w:r>
                                </w:p>
                              </w:tc>
                              <w:tc>
                                <w:tcPr>
                                  <w:tcW w:w="1668" w:type="dxa"/>
                                </w:tcPr>
                                <w:p w14:paraId="280FB8D7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Integer </w:t>
                                  </w:r>
                                </w:p>
                              </w:tc>
                              <w:tc>
                                <w:tcPr>
                                  <w:tcW w:w="4343" w:type="dxa"/>
                                </w:tcPr>
                                <w:p w14:paraId="7E32D855" w14:textId="77777777" w:rsidR="00DB5352" w:rsidRPr="00E01840" w:rsidRDefault="00DB5352" w:rsidP="00974C3E">
                                  <w:pPr>
                                    <w:jc w:val="both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The final score obtained based on the scoring algorithm of the screening method used. This was computed in an automated manner</w:t>
                                  </w:r>
                                </w:p>
                              </w:tc>
                            </w:tr>
                          </w:tbl>
                          <w:p w14:paraId="0D70B1A7" w14:textId="77777777" w:rsidR="00DB5352" w:rsidRPr="00066603" w:rsidRDefault="00DB5352" w:rsidP="00DB535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375C1DA0" w14:textId="77777777" w:rsidR="00DB5352" w:rsidRPr="00066603" w:rsidRDefault="00DB5352" w:rsidP="00DB535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63E94150" w14:textId="77777777" w:rsidR="00DB5352" w:rsidRPr="00066603" w:rsidRDefault="00DB5352" w:rsidP="00DB5352">
                            <w:pPr>
                              <w:spacing w:after="0" w:line="240" w:lineRule="aut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F2699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6.55pt;margin-top:20.7pt;width:466.5pt;height:361.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" filled="f" stroked="f">
                <v:textbox>
                  <w:txbxContent>
                    <w:p w14:paraId="3E2B9072" w14:textId="003D3D8E" w:rsidR="00DB5352" w:rsidRPr="00E01840" w:rsidRDefault="00DB5352" w:rsidP="00DB5352">
                      <w:pPr>
                        <w:spacing w:after="0" w:line="240" w:lineRule="auto"/>
                        <w:jc w:val="both"/>
                        <w:rPr>
                          <w:sz w:val="16"/>
                          <w:szCs w:val="16"/>
                        </w:rPr>
                      </w:pPr>
                      <w:r w:rsidRPr="00E01840">
                        <w:rPr>
                          <w:sz w:val="16"/>
                          <w:szCs w:val="16"/>
                        </w:rPr>
                        <w:t xml:space="preserve">Table </w:t>
                      </w:r>
                      <w:r>
                        <w:rPr>
                          <w:sz w:val="16"/>
                          <w:szCs w:val="16"/>
                        </w:rPr>
                        <w:t>1</w:t>
                      </w:r>
                      <w:r w:rsidRPr="00E01840">
                        <w:rPr>
                          <w:sz w:val="16"/>
                          <w:szCs w:val="16"/>
                        </w:rPr>
                        <w:t xml:space="preserve">: Features and their descriptions </w:t>
                      </w:r>
                    </w:p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005"/>
                        <w:gridCol w:w="1668"/>
                        <w:gridCol w:w="4343"/>
                      </w:tblGrid>
                      <w:tr w:rsidR="00DB5352" w:rsidRPr="00E01840" w14:paraId="52466863" w14:textId="77777777" w:rsidTr="003600BD">
                        <w:tc>
                          <w:tcPr>
                            <w:tcW w:w="3005" w:type="dxa"/>
                          </w:tcPr>
                          <w:p w14:paraId="28514267" w14:textId="61832B8A" w:rsidR="00DB5352" w:rsidRPr="00E01840" w:rsidRDefault="00934D50" w:rsidP="00974C3E">
                            <w:pPr>
                              <w:jc w:val="both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b/>
                                <w:sz w:val="16"/>
                                <w:szCs w:val="16"/>
                              </w:rPr>
                              <w:t xml:space="preserve">Attribute </w:t>
                            </w:r>
                            <w:r w:rsidR="00DB5352" w:rsidRPr="00E01840">
                              <w:rPr>
                                <w:b/>
                                <w:sz w:val="16"/>
                                <w:szCs w:val="16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506D2CDA" w14:textId="77777777" w:rsidR="00DB5352" w:rsidRPr="00E01840" w:rsidRDefault="00DB5352" w:rsidP="00974C3E">
                            <w:pPr>
                              <w:jc w:val="both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b/>
                                <w:sz w:val="16"/>
                                <w:szCs w:val="16"/>
                              </w:rPr>
                              <w:t>Type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075E9352" w14:textId="77777777" w:rsidR="00DB5352" w:rsidRPr="00E01840" w:rsidRDefault="00DB5352" w:rsidP="00974C3E">
                            <w:pPr>
                              <w:jc w:val="both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b/>
                                <w:sz w:val="16"/>
                                <w:szCs w:val="16"/>
                              </w:rPr>
                              <w:t xml:space="preserve">Description </w:t>
                            </w:r>
                          </w:p>
                        </w:tc>
                      </w:tr>
                      <w:tr w:rsidR="00DB5352" w:rsidRPr="00E01840" w14:paraId="1531CB83" w14:textId="77777777" w:rsidTr="003600BD">
                        <w:tc>
                          <w:tcPr>
                            <w:tcW w:w="3005" w:type="dxa"/>
                          </w:tcPr>
                          <w:p w14:paraId="721F6F42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 xml:space="preserve">Age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3AFC3A40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 xml:space="preserve">Number 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79538C14" w14:textId="0EE1BFC3" w:rsidR="00DB5352" w:rsidRPr="00E01840" w:rsidRDefault="0065327F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Age in years</w:t>
                            </w:r>
                          </w:p>
                        </w:tc>
                      </w:tr>
                      <w:tr w:rsidR="00DB5352" w:rsidRPr="00E01840" w14:paraId="6B1B3279" w14:textId="77777777" w:rsidTr="003600BD">
                        <w:tc>
                          <w:tcPr>
                            <w:tcW w:w="3005" w:type="dxa"/>
                          </w:tcPr>
                          <w:p w14:paraId="325917F7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 xml:space="preserve">Gender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1EF91B20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 xml:space="preserve">String 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55925D89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 xml:space="preserve">Male or Female </w:t>
                            </w:r>
                          </w:p>
                        </w:tc>
                      </w:tr>
                      <w:tr w:rsidR="00DB5352" w:rsidRPr="00E01840" w14:paraId="67659BB1" w14:textId="77777777" w:rsidTr="003600BD">
                        <w:tc>
                          <w:tcPr>
                            <w:tcW w:w="3005" w:type="dxa"/>
                          </w:tcPr>
                          <w:p w14:paraId="0D6C46C5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>Ethnicity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0DE39BF5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>String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6FE2B5CE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 xml:space="preserve">List of common ethnicities in text format </w:t>
                            </w:r>
                          </w:p>
                        </w:tc>
                      </w:tr>
                      <w:tr w:rsidR="00DB5352" w:rsidRPr="00E01840" w14:paraId="66CB81A9" w14:textId="77777777" w:rsidTr="003600BD">
                        <w:tc>
                          <w:tcPr>
                            <w:tcW w:w="3005" w:type="dxa"/>
                          </w:tcPr>
                          <w:p w14:paraId="4012B8E1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</w:t>
                            </w:r>
                            <w:r w:rsidRPr="00E01840">
                              <w:rPr>
                                <w:sz w:val="16"/>
                                <w:szCs w:val="16"/>
                              </w:rPr>
                              <w:t>orn with jaundice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294B78F0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E01840">
                              <w:rPr>
                                <w:sz w:val="16"/>
                                <w:szCs w:val="16"/>
                              </w:rPr>
                              <w:t>Boolean  (</w:t>
                            </w:r>
                            <w:proofErr w:type="gramEnd"/>
                            <w:r w:rsidRPr="00E01840">
                              <w:rPr>
                                <w:sz w:val="16"/>
                                <w:szCs w:val="16"/>
                              </w:rPr>
                              <w:t>yes or no)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4F6B69ED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>Whether the case was born with jaundice</w:t>
                            </w:r>
                          </w:p>
                        </w:tc>
                      </w:tr>
                      <w:tr w:rsidR="00DB5352" w:rsidRPr="00E01840" w14:paraId="537A775D" w14:textId="77777777" w:rsidTr="003600BD">
                        <w:tc>
                          <w:tcPr>
                            <w:tcW w:w="3005" w:type="dxa"/>
                          </w:tcPr>
                          <w:p w14:paraId="283A250F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F</w:t>
                            </w:r>
                            <w:r w:rsidRPr="00E01840">
                              <w:rPr>
                                <w:sz w:val="16"/>
                                <w:szCs w:val="16"/>
                              </w:rPr>
                              <w:t>amily member with PDD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59AC832B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E01840">
                              <w:rPr>
                                <w:sz w:val="16"/>
                                <w:szCs w:val="16"/>
                              </w:rPr>
                              <w:t>Boolean  (</w:t>
                            </w:r>
                            <w:proofErr w:type="gramEnd"/>
                            <w:r w:rsidRPr="00E01840">
                              <w:rPr>
                                <w:sz w:val="16"/>
                                <w:szCs w:val="16"/>
                              </w:rPr>
                              <w:t>yes or no)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4A30F6D7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 xml:space="preserve">Whether any immediate family member has a PDD </w:t>
                            </w:r>
                          </w:p>
                        </w:tc>
                      </w:tr>
                      <w:tr w:rsidR="00DB5352" w:rsidRPr="00E01840" w14:paraId="41C75ACD" w14:textId="77777777" w:rsidTr="003600BD">
                        <w:tc>
                          <w:tcPr>
                            <w:tcW w:w="3005" w:type="dxa"/>
                          </w:tcPr>
                          <w:p w14:paraId="1C41FBC9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>Who is completing the test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2A650F0F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 xml:space="preserve">String 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01FF7F68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 xml:space="preserve">Parent, self, caregiver, medical staff, </w:t>
                            </w:r>
                            <w:proofErr w:type="gramStart"/>
                            <w:r w:rsidRPr="00E01840">
                              <w:rPr>
                                <w:sz w:val="16"/>
                                <w:szCs w:val="16"/>
                              </w:rPr>
                              <w:t>clinician ,</w:t>
                            </w:r>
                            <w:proofErr w:type="gramEnd"/>
                            <w:r w:rsidRPr="00E01840">
                              <w:rPr>
                                <w:sz w:val="16"/>
                                <w:szCs w:val="16"/>
                              </w:rPr>
                              <w:t>etc.</w:t>
                            </w:r>
                          </w:p>
                        </w:tc>
                      </w:tr>
                      <w:tr w:rsidR="00DB5352" w:rsidRPr="00E01840" w14:paraId="1FFF360A" w14:textId="77777777" w:rsidTr="003600BD">
                        <w:tc>
                          <w:tcPr>
                            <w:tcW w:w="3005" w:type="dxa"/>
                          </w:tcPr>
                          <w:p w14:paraId="17F32FC9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 xml:space="preserve">Country of residence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677CFD2C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>String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410961F1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>List of countries in text format</w:t>
                            </w:r>
                          </w:p>
                        </w:tc>
                      </w:tr>
                      <w:tr w:rsidR="00DB5352" w:rsidRPr="00066603" w14:paraId="1E14D275" w14:textId="77777777" w:rsidTr="003600BD">
                        <w:tc>
                          <w:tcPr>
                            <w:tcW w:w="3005" w:type="dxa"/>
                          </w:tcPr>
                          <w:p w14:paraId="1CC8EF28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 xml:space="preserve">Used the screening app before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638B9CFB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proofErr w:type="gramStart"/>
                            <w:r w:rsidRPr="00E01840">
                              <w:rPr>
                                <w:sz w:val="16"/>
                                <w:szCs w:val="16"/>
                              </w:rPr>
                              <w:t>Boolean  (</w:t>
                            </w:r>
                            <w:proofErr w:type="gramEnd"/>
                            <w:r w:rsidRPr="00E01840">
                              <w:rPr>
                                <w:sz w:val="16"/>
                                <w:szCs w:val="16"/>
                              </w:rPr>
                              <w:t>yes or no)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7E124603" w14:textId="77777777" w:rsidR="00DB5352" w:rsidRPr="00066603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 w:rsidRPr="00E01840">
                              <w:rPr>
                                <w:sz w:val="16"/>
                                <w:szCs w:val="16"/>
                              </w:rPr>
                              <w:t>Whether the user has used a screening app</w:t>
                            </w:r>
                          </w:p>
                        </w:tc>
                      </w:tr>
                      <w:tr w:rsidR="00DB5352" w:rsidRPr="00066603" w14:paraId="4FCB2712" w14:textId="77777777" w:rsidTr="003600BD">
                        <w:tc>
                          <w:tcPr>
                            <w:tcW w:w="3005" w:type="dxa"/>
                          </w:tcPr>
                          <w:p w14:paraId="1FDAA59A" w14:textId="77777777" w:rsidR="00DB5352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Screening Method Type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220FC948" w14:textId="77777777" w:rsidR="00DB5352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Integer (0,1,2,3)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52A99BCF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The type of screening methods chosen based on age category (0=toddler, 1=child, 2= adolescent, 3= adult)</w:t>
                            </w:r>
                          </w:p>
                        </w:tc>
                      </w:tr>
                      <w:tr w:rsidR="00DB5352" w:rsidRPr="00066603" w14:paraId="528CAD9F" w14:textId="77777777" w:rsidTr="003600BD">
                        <w:tc>
                          <w:tcPr>
                            <w:tcW w:w="3005" w:type="dxa"/>
                          </w:tcPr>
                          <w:p w14:paraId="3FA6B355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Question 1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793A9CE4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58A1CEF0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="00DB5352" w:rsidRPr="00066603" w14:paraId="700964C1" w14:textId="77777777" w:rsidTr="003600BD">
                        <w:tc>
                          <w:tcPr>
                            <w:tcW w:w="3005" w:type="dxa"/>
                          </w:tcPr>
                          <w:p w14:paraId="79ED7DD5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Question 2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270142C0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766A88A7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="00DB5352" w:rsidRPr="00066603" w14:paraId="067862D6" w14:textId="77777777" w:rsidTr="003600BD">
                        <w:tc>
                          <w:tcPr>
                            <w:tcW w:w="3005" w:type="dxa"/>
                          </w:tcPr>
                          <w:p w14:paraId="336B2425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Question 3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305665CD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7D8C3273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="00DB5352" w:rsidRPr="00066603" w14:paraId="0B708853" w14:textId="77777777" w:rsidTr="003600BD">
                        <w:tc>
                          <w:tcPr>
                            <w:tcW w:w="3005" w:type="dxa"/>
                          </w:tcPr>
                          <w:p w14:paraId="5374655C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Question 4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33616E69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3BD592E1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="00DB5352" w:rsidRPr="00066603" w14:paraId="3AE3A8B2" w14:textId="77777777" w:rsidTr="003600BD">
                        <w:tc>
                          <w:tcPr>
                            <w:tcW w:w="3005" w:type="dxa"/>
                          </w:tcPr>
                          <w:p w14:paraId="772A8FAC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Question 5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36D6AA2D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644B6161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="00DB5352" w:rsidRPr="00066603" w14:paraId="3052CA89" w14:textId="77777777" w:rsidTr="003600BD">
                        <w:tc>
                          <w:tcPr>
                            <w:tcW w:w="3005" w:type="dxa"/>
                          </w:tcPr>
                          <w:p w14:paraId="4ACB8211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Question 6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7C499200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2D73034F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="00DB5352" w:rsidRPr="00066603" w14:paraId="119642FF" w14:textId="77777777" w:rsidTr="003600BD">
                        <w:tc>
                          <w:tcPr>
                            <w:tcW w:w="3005" w:type="dxa"/>
                          </w:tcPr>
                          <w:p w14:paraId="7330C5A1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Question 7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311AA5DA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6659797B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="00DB5352" w:rsidRPr="00066603" w14:paraId="565ADD08" w14:textId="77777777" w:rsidTr="003600BD">
                        <w:tc>
                          <w:tcPr>
                            <w:tcW w:w="3005" w:type="dxa"/>
                          </w:tcPr>
                          <w:p w14:paraId="4C94E5E9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Question 8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0744FB1B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7C61FE04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="00DB5352" w:rsidRPr="00066603" w14:paraId="5189CCAE" w14:textId="77777777" w:rsidTr="003600BD">
                        <w:tc>
                          <w:tcPr>
                            <w:tcW w:w="3005" w:type="dxa"/>
                          </w:tcPr>
                          <w:p w14:paraId="76DE663A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Question 9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4D04B59B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48B7E2EF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="00DB5352" w:rsidRPr="00066603" w14:paraId="3F6847F8" w14:textId="77777777" w:rsidTr="003600BD">
                        <w:tc>
                          <w:tcPr>
                            <w:tcW w:w="3005" w:type="dxa"/>
                          </w:tcPr>
                          <w:p w14:paraId="2E7E1198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Question 10 Answer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3575BAA7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Binary (0, 1)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0086689F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The answer code of the question based on the screening method used  </w:t>
                            </w:r>
                          </w:p>
                        </w:tc>
                      </w:tr>
                      <w:tr w:rsidR="00DB5352" w:rsidRPr="00066603" w14:paraId="7FA238F9" w14:textId="77777777" w:rsidTr="003600BD">
                        <w:tc>
                          <w:tcPr>
                            <w:tcW w:w="3005" w:type="dxa"/>
                          </w:tcPr>
                          <w:p w14:paraId="1E9DD561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Screening Score </w:t>
                            </w:r>
                          </w:p>
                        </w:tc>
                        <w:tc>
                          <w:tcPr>
                            <w:tcW w:w="1668" w:type="dxa"/>
                          </w:tcPr>
                          <w:p w14:paraId="280FB8D7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Integer </w:t>
                            </w:r>
                          </w:p>
                        </w:tc>
                        <w:tc>
                          <w:tcPr>
                            <w:tcW w:w="4343" w:type="dxa"/>
                          </w:tcPr>
                          <w:p w14:paraId="7E32D855" w14:textId="77777777" w:rsidR="00DB5352" w:rsidRPr="00E01840" w:rsidRDefault="00DB5352" w:rsidP="00974C3E">
                            <w:pPr>
                              <w:jc w:val="both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The final score obtained based on the scoring algorithm of the screening method used. This was computed in an automated manner</w:t>
                            </w:r>
                          </w:p>
                        </w:tc>
                      </w:tr>
                    </w:tbl>
                    <w:p w14:paraId="0D70B1A7" w14:textId="77777777" w:rsidR="00DB5352" w:rsidRPr="00066603" w:rsidRDefault="00DB5352" w:rsidP="00DB5352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</w:p>
                    <w:p w14:paraId="375C1DA0" w14:textId="77777777" w:rsidR="00DB5352" w:rsidRPr="00066603" w:rsidRDefault="00DB5352" w:rsidP="00DB5352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</w:p>
                    <w:p w14:paraId="63E94150" w14:textId="77777777" w:rsidR="00DB5352" w:rsidRPr="00066603" w:rsidRDefault="00DB5352" w:rsidP="00DB5352">
                      <w:pPr>
                        <w:spacing w:after="0" w:line="240" w:lineRule="auto"/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830A6E">
        <w:rPr>
          <w:b/>
          <w:sz w:val="22"/>
          <w:szCs w:val="22"/>
          <w:lang w:val="en-NZ"/>
        </w:rPr>
        <w:t>Attribute Information:</w:t>
      </w:r>
    </w:p>
    <w:p w14:paraId="4CF08933" w14:textId="2CB22E0A" w:rsidR="00830A6E" w:rsidRDefault="00830A6E" w:rsidP="00C439F7">
      <w:pPr>
        <w:pStyle w:val="references"/>
        <w:numPr>
          <w:ilvl w:val="0"/>
          <w:numId w:val="0"/>
        </w:numPr>
        <w:spacing w:after="120" w:line="240" w:lineRule="auto"/>
        <w:ind w:left="360" w:hanging="360"/>
        <w:rPr>
          <w:b/>
          <w:sz w:val="22"/>
          <w:szCs w:val="22"/>
          <w:lang w:val="en-NZ"/>
        </w:rPr>
      </w:pPr>
    </w:p>
    <w:p w14:paraId="42CC34E8" w14:textId="77777777" w:rsidR="00BC6FF8" w:rsidRPr="004F5736" w:rsidRDefault="00091EE8" w:rsidP="00C439F7">
      <w:pPr>
        <w:pStyle w:val="references"/>
        <w:numPr>
          <w:ilvl w:val="0"/>
          <w:numId w:val="0"/>
        </w:numPr>
        <w:spacing w:after="120" w:line="240" w:lineRule="auto"/>
        <w:ind w:left="360" w:hanging="360"/>
        <w:rPr>
          <w:b/>
          <w:sz w:val="22"/>
          <w:szCs w:val="22"/>
        </w:rPr>
      </w:pPr>
      <w:r w:rsidRPr="004F5736">
        <w:rPr>
          <w:b/>
          <w:sz w:val="22"/>
          <w:szCs w:val="22"/>
        </w:rPr>
        <w:t>Relevant Papers:</w:t>
      </w:r>
      <w:r w:rsidR="00BC6FF8" w:rsidRPr="004F5736">
        <w:rPr>
          <w:b/>
          <w:sz w:val="22"/>
          <w:szCs w:val="22"/>
        </w:rPr>
        <w:t xml:space="preserve">  </w:t>
      </w:r>
    </w:p>
    <w:p w14:paraId="25E967C8" w14:textId="486F1DD8" w:rsidR="00DB5352" w:rsidRPr="00DB5352" w:rsidRDefault="00DB5352" w:rsidP="00DB5352">
      <w:pPr>
        <w:jc w:val="both"/>
        <w:rPr>
          <w:rFonts w:ascii="Times New Roman" w:eastAsia="MS Mincho" w:hAnsi="Times New Roman" w:cs="Times New Roman"/>
          <w:noProof/>
          <w:sz w:val="20"/>
          <w:szCs w:val="20"/>
          <w:lang w:val="en-US"/>
        </w:rPr>
      </w:pPr>
      <w:r>
        <w:rPr>
          <w:rFonts w:ascii="Times New Roman" w:eastAsia="MS Mincho" w:hAnsi="Times New Roman" w:cs="Times New Roman"/>
          <w:noProof/>
          <w:sz w:val="20"/>
          <w:szCs w:val="20"/>
          <w:lang w:val="en-US"/>
        </w:rPr>
        <w:t>1) T</w:t>
      </w:r>
      <w:r w:rsidRPr="00DB5352">
        <w:rPr>
          <w:rFonts w:ascii="Times New Roman" w:eastAsia="MS Mincho" w:hAnsi="Times New Roman" w:cs="Times New Roman"/>
          <w:noProof/>
          <w:sz w:val="20"/>
          <w:szCs w:val="20"/>
          <w:lang w:val="en-US"/>
        </w:rPr>
        <w:t>abtah, F. (2017). Autism Spectrum Disorder Screening: Machine Learning Adaptation and DSM-5 Fulfillment. Proceedings of the 1st International Conference on Medical and Health Informatics 2017, pp.1-6. Taichung City, Taiwan, ACM.</w:t>
      </w:r>
    </w:p>
    <w:p w14:paraId="063F2FDD" w14:textId="69D8B638" w:rsidR="00DB5352" w:rsidRPr="00DB5352" w:rsidRDefault="00DB5352" w:rsidP="00DB5352">
      <w:pPr>
        <w:jc w:val="both"/>
        <w:rPr>
          <w:rFonts w:ascii="Times New Roman" w:eastAsia="MS Mincho" w:hAnsi="Times New Roman" w:cs="Times New Roman"/>
          <w:noProof/>
          <w:sz w:val="20"/>
          <w:szCs w:val="20"/>
          <w:lang w:val="en-US"/>
        </w:rPr>
      </w:pPr>
      <w:r>
        <w:rPr>
          <w:rFonts w:ascii="Times New Roman" w:eastAsia="MS Mincho" w:hAnsi="Times New Roman" w:cs="Times New Roman"/>
          <w:noProof/>
          <w:sz w:val="20"/>
          <w:szCs w:val="20"/>
          <w:lang w:val="en-US"/>
        </w:rPr>
        <w:t xml:space="preserve">2) </w:t>
      </w:r>
      <w:r w:rsidRPr="00DB5352">
        <w:rPr>
          <w:rFonts w:ascii="Times New Roman" w:eastAsia="MS Mincho" w:hAnsi="Times New Roman" w:cs="Times New Roman"/>
          <w:noProof/>
          <w:sz w:val="20"/>
          <w:szCs w:val="20"/>
          <w:lang w:val="en-US"/>
        </w:rPr>
        <w:t xml:space="preserve">Thabtah, F. (2017). ASDTests. A mobile app for ASD screening. www.asdtests.com [accessed </w:t>
      </w:r>
      <w:r>
        <w:rPr>
          <w:rFonts w:ascii="Times New Roman" w:eastAsia="MS Mincho" w:hAnsi="Times New Roman" w:cs="Times New Roman"/>
          <w:noProof/>
          <w:sz w:val="20"/>
          <w:szCs w:val="20"/>
          <w:lang w:val="en-US"/>
        </w:rPr>
        <w:t xml:space="preserve">December </w:t>
      </w:r>
      <w:r w:rsidRPr="00DB5352">
        <w:rPr>
          <w:rFonts w:ascii="Times New Roman" w:eastAsia="MS Mincho" w:hAnsi="Times New Roman" w:cs="Times New Roman"/>
          <w:noProof/>
          <w:sz w:val="20"/>
          <w:szCs w:val="20"/>
          <w:lang w:val="en-US"/>
        </w:rPr>
        <w:t xml:space="preserve"> </w:t>
      </w:r>
      <w:r>
        <w:rPr>
          <w:rFonts w:ascii="Times New Roman" w:eastAsia="MS Mincho" w:hAnsi="Times New Roman" w:cs="Times New Roman"/>
          <w:noProof/>
          <w:sz w:val="20"/>
          <w:szCs w:val="20"/>
          <w:lang w:val="en-US"/>
        </w:rPr>
        <w:t>2</w:t>
      </w:r>
      <w:r w:rsidRPr="00DB5352">
        <w:rPr>
          <w:rFonts w:ascii="Times New Roman" w:eastAsia="MS Mincho" w:hAnsi="Times New Roman" w:cs="Times New Roman"/>
          <w:noProof/>
          <w:sz w:val="20"/>
          <w:szCs w:val="20"/>
          <w:lang w:val="en-US"/>
        </w:rPr>
        <w:t>0th, 2017].</w:t>
      </w:r>
    </w:p>
    <w:p w14:paraId="4BE7513E" w14:textId="255F8EED" w:rsidR="00DB5352" w:rsidRDefault="00DB5352" w:rsidP="00DB5352">
      <w:pPr>
        <w:jc w:val="both"/>
        <w:rPr>
          <w:rFonts w:ascii="Times New Roman" w:eastAsia="MS Mincho" w:hAnsi="Times New Roman" w:cs="Times New Roman"/>
          <w:noProof/>
          <w:sz w:val="20"/>
          <w:szCs w:val="20"/>
          <w:lang w:val="en-US"/>
        </w:rPr>
      </w:pPr>
      <w:r>
        <w:rPr>
          <w:rFonts w:ascii="Times New Roman" w:eastAsia="MS Mincho" w:hAnsi="Times New Roman" w:cs="Times New Roman"/>
          <w:noProof/>
          <w:sz w:val="20"/>
          <w:szCs w:val="20"/>
          <w:lang w:val="en-US"/>
        </w:rPr>
        <w:t xml:space="preserve">3) </w:t>
      </w:r>
      <w:r w:rsidRPr="00DB5352">
        <w:rPr>
          <w:rFonts w:ascii="Times New Roman" w:eastAsia="MS Mincho" w:hAnsi="Times New Roman" w:cs="Times New Roman"/>
          <w:noProof/>
          <w:sz w:val="20"/>
          <w:szCs w:val="20"/>
          <w:lang w:val="en-US"/>
        </w:rPr>
        <w:t>Thabtah, F. (2017). Machine Learning in Autistic Spectrum Disorder Behavioural Research: A Review. Informatics for Health and Social Care Journal. December, 2017 (in press)</w:t>
      </w:r>
    </w:p>
    <w:p w14:paraId="0BFE02C9" w14:textId="0424842E" w:rsidR="00091EE8" w:rsidRPr="004F5736" w:rsidRDefault="00091EE8" w:rsidP="00DB5352">
      <w:pPr>
        <w:jc w:val="both"/>
        <w:rPr>
          <w:rFonts w:ascii="Times New Roman" w:hAnsi="Times New Roman" w:cs="Times New Roman"/>
          <w:b/>
        </w:rPr>
      </w:pPr>
      <w:r w:rsidRPr="004F5736">
        <w:rPr>
          <w:rFonts w:ascii="Times New Roman" w:hAnsi="Times New Roman" w:cs="Times New Roman"/>
          <w:b/>
        </w:rPr>
        <w:t>Citation Request:</w:t>
      </w:r>
    </w:p>
    <w:p w14:paraId="2ABD854E" w14:textId="77777777" w:rsidR="00091EE8" w:rsidRDefault="00091EE8" w:rsidP="00C439F7">
      <w:pPr>
        <w:jc w:val="both"/>
        <w:rPr>
          <w:rFonts w:ascii="Times New Roman" w:hAnsi="Times New Roman" w:cs="Times New Roman"/>
          <w:sz w:val="20"/>
          <w:szCs w:val="20"/>
        </w:rPr>
      </w:pPr>
      <w:r w:rsidRPr="004F5736">
        <w:rPr>
          <w:rFonts w:ascii="Times New Roman" w:hAnsi="Times New Roman" w:cs="Times New Roman"/>
          <w:sz w:val="20"/>
          <w:szCs w:val="20"/>
        </w:rPr>
        <w:t>Please refer to the Machine Learning Repository's citation policy</w:t>
      </w:r>
    </w:p>
    <w:p w14:paraId="43AFC239" w14:textId="570B00AC" w:rsidR="00A7182E" w:rsidRDefault="00830A6E" w:rsidP="00C439F7">
      <w:pPr>
        <w:jc w:val="both"/>
        <w:rPr>
          <w:rFonts w:ascii="Times New Roman" w:hAnsi="Times New Roman" w:cs="Times New Roman"/>
          <w:sz w:val="20"/>
          <w:szCs w:val="20"/>
        </w:rPr>
      </w:pPr>
      <w:r w:rsidRPr="0025308F">
        <w:rPr>
          <w:rFonts w:ascii="Times New Roman" w:hAnsi="Times New Roman" w:cs="Times New Roman"/>
          <w:b/>
          <w:bCs/>
        </w:rPr>
        <w:t>Data File:</w:t>
      </w:r>
      <w:r>
        <w:rPr>
          <w:rFonts w:ascii="Times New Roman" w:hAnsi="Times New Roman" w:cs="Times New Roman"/>
          <w:sz w:val="20"/>
          <w:szCs w:val="20"/>
        </w:rPr>
        <w:t xml:space="preserve"> I will submit two files. 1-the </w:t>
      </w:r>
      <w:bookmarkStart w:id="0" w:name="_GoBack"/>
      <w:bookmarkEnd w:id="0"/>
      <w:r>
        <w:rPr>
          <w:rFonts w:ascii="Times New Roman" w:hAnsi="Times New Roman" w:cs="Times New Roman"/>
          <w:sz w:val="20"/>
          <w:szCs w:val="20"/>
        </w:rPr>
        <w:t xml:space="preserve">word document </w:t>
      </w:r>
      <w:r w:rsidRPr="00830A6E">
        <w:rPr>
          <w:rFonts w:ascii="Times New Roman" w:hAnsi="Times New Roman" w:cs="Times New Roman"/>
          <w:sz w:val="20"/>
          <w:szCs w:val="20"/>
          <w:highlight w:val="yellow"/>
        </w:rPr>
        <w:t>“description file”</w:t>
      </w:r>
      <w:r>
        <w:rPr>
          <w:rFonts w:ascii="Times New Roman" w:hAnsi="Times New Roman" w:cs="Times New Roman"/>
          <w:sz w:val="20"/>
          <w:szCs w:val="20"/>
        </w:rPr>
        <w:t xml:space="preserve"> and 2- the dataset </w:t>
      </w:r>
      <w:r w:rsidRPr="00830A6E">
        <w:rPr>
          <w:rFonts w:ascii="Times New Roman" w:hAnsi="Times New Roman" w:cs="Times New Roman"/>
          <w:sz w:val="20"/>
          <w:szCs w:val="20"/>
          <w:highlight w:val="yellow"/>
        </w:rPr>
        <w:t>“WordPad”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14:paraId="48BAEA16" w14:textId="77777777" w:rsidR="00A7182E" w:rsidRPr="00FC1421" w:rsidRDefault="00A7182E" w:rsidP="00C439F7">
      <w:pPr>
        <w:jc w:val="both"/>
        <w:rPr>
          <w:rFonts w:ascii="Times New Roman" w:hAnsi="Times New Roman" w:cs="Times New Roman"/>
          <w:sz w:val="20"/>
          <w:szCs w:val="20"/>
          <w:lang w:val="en-US"/>
        </w:rPr>
      </w:pPr>
    </w:p>
    <w:sectPr w:rsidR="00A7182E" w:rsidRPr="00FC1421" w:rsidSect="005404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DF3766"/>
    <w:multiLevelType w:val="hybridMultilevel"/>
    <w:tmpl w:val="0A8CF4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FD2FC2"/>
    <w:multiLevelType w:val="hybridMultilevel"/>
    <w:tmpl w:val="11125440"/>
    <w:lvl w:ilvl="0" w:tplc="B052EAA0">
      <w:start w:val="1"/>
      <w:numFmt w:val="decimal"/>
      <w:lvlText w:val="[%1]"/>
      <w:lvlJc w:val="left"/>
      <w:pPr>
        <w:ind w:left="135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3" w15:restartNumberingAfterBreak="0">
    <w:nsid w:val="62866B61"/>
    <w:multiLevelType w:val="multilevel"/>
    <w:tmpl w:val="5D667332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 w15:restartNumberingAfterBreak="0">
    <w:nsid w:val="773B5EEB"/>
    <w:multiLevelType w:val="hybridMultilevel"/>
    <w:tmpl w:val="3D0A2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1EE8"/>
    <w:rsid w:val="00050E41"/>
    <w:rsid w:val="0005114B"/>
    <w:rsid w:val="00091EE8"/>
    <w:rsid w:val="00102661"/>
    <w:rsid w:val="0016035E"/>
    <w:rsid w:val="001834F3"/>
    <w:rsid w:val="001E24DC"/>
    <w:rsid w:val="0025308F"/>
    <w:rsid w:val="003125CB"/>
    <w:rsid w:val="003B22A3"/>
    <w:rsid w:val="003F44A7"/>
    <w:rsid w:val="003F77D6"/>
    <w:rsid w:val="004110E6"/>
    <w:rsid w:val="004F5736"/>
    <w:rsid w:val="005404A1"/>
    <w:rsid w:val="00587316"/>
    <w:rsid w:val="006140F7"/>
    <w:rsid w:val="006163E4"/>
    <w:rsid w:val="0065327F"/>
    <w:rsid w:val="00675FBA"/>
    <w:rsid w:val="006A0790"/>
    <w:rsid w:val="007B40A8"/>
    <w:rsid w:val="007C5BB7"/>
    <w:rsid w:val="00830A6E"/>
    <w:rsid w:val="008D3A38"/>
    <w:rsid w:val="008D69E3"/>
    <w:rsid w:val="008F1A5B"/>
    <w:rsid w:val="0090141B"/>
    <w:rsid w:val="0091085D"/>
    <w:rsid w:val="00934D50"/>
    <w:rsid w:val="0096558D"/>
    <w:rsid w:val="009D0F49"/>
    <w:rsid w:val="00A05E54"/>
    <w:rsid w:val="00A31EF7"/>
    <w:rsid w:val="00A7182E"/>
    <w:rsid w:val="00BC6FF8"/>
    <w:rsid w:val="00C439F7"/>
    <w:rsid w:val="00C44533"/>
    <w:rsid w:val="00C85AB9"/>
    <w:rsid w:val="00D12C9E"/>
    <w:rsid w:val="00D75B4A"/>
    <w:rsid w:val="00DA6CD3"/>
    <w:rsid w:val="00DB5352"/>
    <w:rsid w:val="00DB6605"/>
    <w:rsid w:val="00E83EF3"/>
    <w:rsid w:val="00EC549B"/>
    <w:rsid w:val="00EC6D10"/>
    <w:rsid w:val="00F85E42"/>
    <w:rsid w:val="00FC1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BD203F"/>
  <w15:docId w15:val="{D3688C89-CDD8-468A-A42F-963402191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404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91EE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91EE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91EE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91EE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91EE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EE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EE8"/>
    <w:rPr>
      <w:rFonts w:ascii="Segoe UI" w:hAnsi="Segoe UI" w:cs="Segoe UI"/>
      <w:sz w:val="18"/>
      <w:szCs w:val="18"/>
    </w:rPr>
  </w:style>
  <w:style w:type="paragraph" w:customStyle="1" w:styleId="references">
    <w:name w:val="references"/>
    <w:rsid w:val="00BC6FF8"/>
    <w:pPr>
      <w:numPr>
        <w:numId w:val="2"/>
      </w:numPr>
      <w:spacing w:after="50" w:line="180" w:lineRule="exact"/>
      <w:jc w:val="both"/>
    </w:pPr>
    <w:rPr>
      <w:rFonts w:ascii="Times New Roman" w:eastAsia="MS Mincho" w:hAnsi="Times New Roman" w:cs="Times New Roman"/>
      <w:noProof/>
      <w:sz w:val="16"/>
      <w:szCs w:val="16"/>
      <w:lang w:val="en-US"/>
    </w:rPr>
  </w:style>
  <w:style w:type="paragraph" w:styleId="ListParagraph">
    <w:name w:val="List Paragraph"/>
    <w:basedOn w:val="Normal"/>
    <w:link w:val="ListParagraphChar"/>
    <w:uiPriority w:val="34"/>
    <w:qFormat/>
    <w:rsid w:val="001834F3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1834F3"/>
  </w:style>
  <w:style w:type="character" w:styleId="Hyperlink">
    <w:name w:val="Hyperlink"/>
    <w:basedOn w:val="DefaultParagraphFont"/>
    <w:uiPriority w:val="99"/>
    <w:unhideWhenUsed/>
    <w:rsid w:val="00C439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558D"/>
    <w:rPr>
      <w:color w:val="808080"/>
      <w:shd w:val="clear" w:color="auto" w:fill="E6E6E6"/>
    </w:rPr>
  </w:style>
  <w:style w:type="table" w:styleId="TableGrid">
    <w:name w:val="Table Grid"/>
    <w:basedOn w:val="TableNormal"/>
    <w:uiPriority w:val="59"/>
    <w:rsid w:val="00DB53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145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adi.faye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452</Words>
  <Characters>2578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Adel Rajab</dc:creator>
  <cp:keywords/>
  <dc:description/>
  <cp:lastModifiedBy>USER</cp:lastModifiedBy>
  <cp:revision>11</cp:revision>
  <dcterms:created xsi:type="dcterms:W3CDTF">2017-12-24T06:34:00Z</dcterms:created>
  <dcterms:modified xsi:type="dcterms:W3CDTF">2017-12-24T10:46:00Z</dcterms:modified>
</cp:coreProperties>
</file>