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-----------</w:t>
      </w:r>
      <w:r>
        <w:rPr>
          <w:rFonts w:hint="eastAsia"/>
          <w:sz w:val="30"/>
          <w:szCs w:val="30"/>
        </w:rPr>
        <w:t>DK数据工作室：基于深度学习的步态识别</w:t>
      </w:r>
      <w:r>
        <w:rPr>
          <w:rFonts w:hint="eastAsia"/>
        </w:rPr>
        <w:t>-------------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数据集下载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（本店如果已给预处理后数据集，在GEI文件夹里，可以无需下载数据集）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数据集使用</w:t>
      </w:r>
      <w:r>
        <w:rPr>
          <w:rFonts w:hint="eastAsia"/>
          <w:lang w:val="en-US" w:eastAsia="zh-CN"/>
        </w:rPr>
        <w:t>中科院的</w:t>
      </w:r>
      <w:r>
        <w:rPr>
          <w:rFonts w:hint="eastAsia"/>
        </w:rPr>
        <w:t>CASIA-B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这里下载：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"http://www.cbsr.ia.ac.cn/china/Gait%20Databases%20CH.as"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http://www.cbsr.ia.ac.cn/china/Gait%20Databases%20CH.as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找到“DataSet B”，点击下载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数据集介绍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共124人，有3种行走状态：正常nm-01~nm-06  带背包bg-01~bg-02 穿大衣cl-01~cl-02，共10个。每个行走状态又有11个视角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环境配置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我们的</w:t>
      </w:r>
      <w:r>
        <w:rPr>
          <w:rFonts w:hint="eastAsia"/>
        </w:rPr>
        <w:t>博客配置步骤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不会配的就老实跟着配，几分钟就完事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https://blog.csdn.net/weixin_45941288/article/details/123428784?spm=1001.2014.3001.5501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代码的功能和运行顺序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train.py</w:t>
      </w:r>
      <w:r>
        <w:rPr>
          <w:rFonts w:hint="eastAsia"/>
          <w:lang w:val="en-US" w:eastAsia="zh-CN"/>
        </w:rPr>
        <w:t>是训练、</w:t>
      </w:r>
      <w:r>
        <w:rPr>
          <w:rFonts w:hint="eastAsia"/>
          <w:highlight w:val="green"/>
          <w:lang w:val="en-US" w:eastAsia="zh-CN"/>
        </w:rPr>
        <w:t>test.py</w:t>
      </w:r>
      <w:r>
        <w:rPr>
          <w:rFonts w:hint="eastAsia"/>
          <w:lang w:val="en-US" w:eastAsia="zh-CN"/>
        </w:rPr>
        <w:t>是在测试集里边的测试、</w:t>
      </w:r>
      <w:r>
        <w:rPr>
          <w:rFonts w:hint="eastAsia"/>
          <w:highlight w:val="green"/>
          <w:lang w:val="en-US" w:eastAsia="zh-CN"/>
        </w:rPr>
        <w:t>demo.py</w:t>
      </w:r>
      <w:r>
        <w:rPr>
          <w:rFonts w:hint="eastAsia"/>
          <w:lang w:val="en-US" w:eastAsia="zh-CN"/>
        </w:rPr>
        <w:t>是单张图片的身份测试（若是做界面的则是</w:t>
      </w:r>
      <w:r>
        <w:rPr>
          <w:rFonts w:hint="eastAsia"/>
          <w:highlight w:val="green"/>
          <w:lang w:val="en-US" w:eastAsia="zh-CN"/>
        </w:rPr>
        <w:t>GUI.p</w:t>
      </w:r>
      <w:bookmarkStart w:id="0" w:name="_GoBack"/>
      <w:bookmarkEnd w:id="0"/>
      <w:r>
        <w:rPr>
          <w:rFonts w:hint="eastAsia"/>
          <w:highlight w:val="green"/>
          <w:lang w:val="en-US" w:eastAsia="zh-CN"/>
        </w:rPr>
        <w:t>y</w:t>
      </w:r>
      <w:r>
        <w:rPr>
          <w:rFonts w:hint="eastAsia"/>
          <w:lang w:val="en-US" w:eastAsia="zh-CN"/>
        </w:rPr>
        <w:t>）、</w:t>
      </w:r>
      <w:r>
        <w:rPr>
          <w:rFonts w:hint="eastAsia"/>
          <w:highlight w:val="green"/>
          <w:lang w:val="en-US" w:eastAsia="zh-CN"/>
        </w:rPr>
        <w:t>network.py</w:t>
      </w:r>
      <w:r>
        <w:rPr>
          <w:rFonts w:hint="eastAsia"/>
          <w:lang w:val="en-US" w:eastAsia="zh-CN"/>
        </w:rPr>
        <w:t>是神经网络模型，也就是步态识别算法部分、</w:t>
      </w:r>
      <w:r>
        <w:rPr>
          <w:rFonts w:hint="eastAsia"/>
          <w:highlight w:val="green"/>
          <w:lang w:val="en-US" w:eastAsia="zh-CN"/>
        </w:rPr>
        <w:t>load_datasets.py</w:t>
      </w:r>
      <w:r>
        <w:rPr>
          <w:rFonts w:hint="eastAsia"/>
          <w:lang w:val="en-US" w:eastAsia="zh-CN"/>
        </w:rPr>
        <w:t>是读取数据集、</w:t>
      </w:r>
      <w:r>
        <w:rPr>
          <w:rFonts w:hint="eastAsia"/>
          <w:highlight w:val="green"/>
          <w:lang w:val="en-US" w:eastAsia="zh-CN"/>
        </w:rPr>
        <w:t>裁剪+制作GEI.py</w:t>
      </w:r>
      <w:r>
        <w:rPr>
          <w:rFonts w:hint="eastAsia"/>
          <w:lang w:val="en-US" w:eastAsia="zh-CN"/>
        </w:rPr>
        <w:t>是从数据集里边合成GEI能量图，相当于数据预处理。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直接用本店预处理好的数据，代码运行顺序为：</w:t>
      </w:r>
      <w:r>
        <w:rPr>
          <w:rFonts w:hint="eastAsia"/>
          <w:b/>
          <w:bCs/>
        </w:rPr>
        <w:t>train.py ——&gt;test.py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想从原始数据集里处理数据的话，</w:t>
      </w:r>
      <w:r>
        <w:rPr>
          <w:rFonts w:hint="eastAsia"/>
        </w:rPr>
        <w:t>代码运行顺序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：</w:t>
      </w:r>
      <w:r>
        <w:rPr>
          <w:rFonts w:hint="eastAsia"/>
          <w:b/>
          <w:bCs/>
        </w:rPr>
        <w:t>裁剪+制作GEI.py ——&gt;train.py ——&gt;test.py</w:t>
      </w:r>
    </w:p>
    <w:p>
      <w:pPr>
        <w:rPr>
          <w:rFonts w:hint="eastAsia"/>
        </w:rPr>
      </w:pPr>
      <w:r>
        <w:rPr>
          <w:rFonts w:hint="eastAsia"/>
        </w:rPr>
        <w:t>注意，制作GEI.py只需要运行一次，之后不需要再运行！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训练集和测试集的划分方式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是按照行走条件划分的，在</w:t>
      </w:r>
      <w:r>
        <w:rPr>
          <w:rFonts w:hint="eastAsia"/>
        </w:rPr>
        <w:t>load_dataset.py</w:t>
      </w:r>
      <w:r>
        <w:rPr>
          <w:rFonts w:hint="eastAsia"/>
          <w:lang w:val="en-US" w:eastAsia="zh-CN"/>
        </w:rPr>
        <w:t>里修改，</w:t>
      </w:r>
      <w:r>
        <w:rPr>
          <w:rFonts w:hint="eastAsia"/>
        </w:rPr>
        <w:t>默认是训练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人的nm-01到nm-04，预测nm-05和nm-06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具体修改方法就去文件里边看，已经备注了几种常用的划分方法了，如图所示：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6690" cy="1000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871A5"/>
    <w:multiLevelType w:val="singleLevel"/>
    <w:tmpl w:val="2C1871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hMjYyNjdiZGFmZjg5MGUxMjUwOGJhNjU5YWMwYWUifQ=="/>
  </w:docVars>
  <w:rsids>
    <w:rsidRoot w:val="00000000"/>
    <w:rsid w:val="04990A85"/>
    <w:rsid w:val="053B3D68"/>
    <w:rsid w:val="0BD01A35"/>
    <w:rsid w:val="115E39F7"/>
    <w:rsid w:val="16AC644E"/>
    <w:rsid w:val="18602A8A"/>
    <w:rsid w:val="226257CE"/>
    <w:rsid w:val="346B1ECF"/>
    <w:rsid w:val="37453EEB"/>
    <w:rsid w:val="3843190E"/>
    <w:rsid w:val="39CC0A7C"/>
    <w:rsid w:val="3B4A3A57"/>
    <w:rsid w:val="3BF97603"/>
    <w:rsid w:val="3D3F549B"/>
    <w:rsid w:val="3E14062E"/>
    <w:rsid w:val="3F186A93"/>
    <w:rsid w:val="411B1C41"/>
    <w:rsid w:val="415903C4"/>
    <w:rsid w:val="437B46BD"/>
    <w:rsid w:val="45EC03DE"/>
    <w:rsid w:val="4F3F38B7"/>
    <w:rsid w:val="57B55053"/>
    <w:rsid w:val="57DF1CDA"/>
    <w:rsid w:val="58EF4542"/>
    <w:rsid w:val="5E695F7F"/>
    <w:rsid w:val="66CC2303"/>
    <w:rsid w:val="6C5D4D73"/>
    <w:rsid w:val="6D7D0F98"/>
    <w:rsid w:val="73E10679"/>
    <w:rsid w:val="775C6581"/>
    <w:rsid w:val="790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755</Characters>
  <Lines>0</Lines>
  <Paragraphs>0</Paragraphs>
  <TotalTime>3</TotalTime>
  <ScaleCrop>false</ScaleCrop>
  <LinksUpToDate>false</LinksUpToDate>
  <CharactersWithSpaces>765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2022-04-07T05:37:00Z</dcterms:created>
  <dc:creator>Administrator</dc:creator>
  <cp:lastModifiedBy>客服</cp:lastModifiedBy>
  <dcterms:modified xsi:type="dcterms:W3CDTF">2023-12-24T08:36:10Z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1477CE4809E54EBCBFE87AE257B1ED32</vt:lpwstr>
  </property>
</Properties>
</file>