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949" w:rsidRDefault="004E5D8F">
      <w:r>
        <w:t xml:space="preserve">Final </w:t>
      </w:r>
    </w:p>
    <w:p w:rsidR="004E5D8F" w:rsidRDefault="004E5D8F" w:rsidP="004E5D8F">
      <w:pPr>
        <w:pStyle w:val="ListParagraph"/>
        <w:numPr>
          <w:ilvl w:val="0"/>
          <w:numId w:val="1"/>
        </w:numPr>
      </w:pPr>
      <w:r>
        <w:t>Program graph</w:t>
      </w:r>
    </w:p>
    <w:p w:rsidR="004E5D8F" w:rsidRDefault="004E5D8F" w:rsidP="004E5D8F">
      <w:pPr>
        <w:pStyle w:val="ListParagraph"/>
        <w:numPr>
          <w:ilvl w:val="0"/>
          <w:numId w:val="1"/>
        </w:numPr>
      </w:pPr>
      <w:r>
        <w:t>V(G)</w:t>
      </w:r>
    </w:p>
    <w:p w:rsidR="004E5D8F" w:rsidRDefault="004E5D8F" w:rsidP="004E5D8F">
      <w:pPr>
        <w:pStyle w:val="ListParagraph"/>
        <w:numPr>
          <w:ilvl w:val="0"/>
          <w:numId w:val="1"/>
        </w:numPr>
      </w:pPr>
      <w:r>
        <w:t>P*</w:t>
      </w:r>
    </w:p>
    <w:p w:rsidR="004E5D8F" w:rsidRDefault="004E5D8F" w:rsidP="004E5D8F">
      <w:pPr>
        <w:pStyle w:val="ListParagraph"/>
        <w:numPr>
          <w:ilvl w:val="0"/>
          <w:numId w:val="1"/>
        </w:numPr>
      </w:pPr>
      <w:r>
        <w:t>TP Paths/Path predicates</w:t>
      </w:r>
    </w:p>
    <w:p w:rsidR="004E5D8F" w:rsidRDefault="004E5D8F" w:rsidP="004E5D8F">
      <w:pPr>
        <w:pStyle w:val="ListParagraph"/>
        <w:numPr>
          <w:ilvl w:val="0"/>
          <w:numId w:val="1"/>
        </w:numPr>
      </w:pPr>
      <w:r>
        <w:t>DU – Path</w:t>
      </w:r>
    </w:p>
    <w:p w:rsidR="004E5D8F" w:rsidRDefault="004E5D8F" w:rsidP="004E5D8F">
      <w:pPr>
        <w:pStyle w:val="ListParagraph"/>
        <w:numPr>
          <w:ilvl w:val="0"/>
          <w:numId w:val="1"/>
        </w:numPr>
      </w:pPr>
      <w:r>
        <w:t>Test case generation</w:t>
      </w:r>
    </w:p>
    <w:p w:rsidR="004E5D8F" w:rsidRDefault="004E5D8F" w:rsidP="004E5D8F">
      <w:pPr>
        <w:pStyle w:val="ListParagraph"/>
        <w:numPr>
          <w:ilvl w:val="0"/>
          <w:numId w:val="1"/>
        </w:numPr>
      </w:pPr>
      <w:r>
        <w:t>All methods</w:t>
      </w:r>
    </w:p>
    <w:p w:rsidR="004E5D8F" w:rsidRDefault="004E5D8F" w:rsidP="004E5D8F">
      <w:pPr>
        <w:pStyle w:val="ListParagraph"/>
        <w:numPr>
          <w:ilvl w:val="1"/>
          <w:numId w:val="1"/>
        </w:numPr>
      </w:pPr>
      <w:r>
        <w:t>Boundaries</w:t>
      </w:r>
    </w:p>
    <w:p w:rsidR="004E5D8F" w:rsidRDefault="004E5D8F" w:rsidP="004E5D8F">
      <w:pPr>
        <w:pStyle w:val="ListParagraph"/>
        <w:numPr>
          <w:ilvl w:val="1"/>
          <w:numId w:val="1"/>
        </w:numPr>
      </w:pPr>
      <w:r>
        <w:t>Matrix of possibilities</w:t>
      </w:r>
    </w:p>
    <w:p w:rsidR="004E5D8F" w:rsidRDefault="004E5D8F" w:rsidP="004E5D8F">
      <w:pPr>
        <w:pStyle w:val="ListParagraph"/>
        <w:numPr>
          <w:ilvl w:val="1"/>
          <w:numId w:val="1"/>
        </w:numPr>
      </w:pPr>
      <w:r>
        <w:t>Equivalence partitioning</w:t>
      </w:r>
    </w:p>
    <w:p w:rsidR="004E5D8F" w:rsidRDefault="004E5D8F" w:rsidP="004E5D8F">
      <w:pPr>
        <w:pStyle w:val="ListParagraph"/>
        <w:numPr>
          <w:ilvl w:val="0"/>
          <w:numId w:val="1"/>
        </w:numPr>
      </w:pPr>
      <w:r>
        <w:t>Integration Testing</w:t>
      </w:r>
    </w:p>
    <w:p w:rsidR="004E5D8F" w:rsidRDefault="004E5D8F" w:rsidP="004E5D8F">
      <w:pPr>
        <w:pStyle w:val="ListParagraph"/>
        <w:numPr>
          <w:ilvl w:val="1"/>
          <w:numId w:val="1"/>
        </w:numPr>
      </w:pPr>
      <w:r>
        <w:t>What? -&gt; modules</w:t>
      </w:r>
    </w:p>
    <w:p w:rsidR="004E5D8F" w:rsidRDefault="004E5D8F" w:rsidP="004E5D8F">
      <w:pPr>
        <w:pStyle w:val="ListParagraph"/>
        <w:numPr>
          <w:ilvl w:val="1"/>
          <w:numId w:val="1"/>
        </w:numPr>
      </w:pPr>
      <w:r>
        <w:t>TD/BU/Sandwich - tradeoffs</w:t>
      </w:r>
    </w:p>
    <w:p w:rsidR="004E5D8F" w:rsidRDefault="004E5D8F" w:rsidP="004E5D8F">
      <w:pPr>
        <w:pStyle w:val="ListParagraph"/>
        <w:numPr>
          <w:ilvl w:val="1"/>
          <w:numId w:val="1"/>
        </w:numPr>
      </w:pPr>
      <w:r>
        <w:t>Drivers/Stubs (simulators)</w:t>
      </w:r>
    </w:p>
    <w:p w:rsidR="004E5D8F" w:rsidRDefault="004E5D8F" w:rsidP="004E5D8F">
      <w:pPr>
        <w:pStyle w:val="ListParagraph"/>
        <w:numPr>
          <w:ilvl w:val="0"/>
          <w:numId w:val="1"/>
        </w:numPr>
      </w:pPr>
      <w:r>
        <w:t>Modules Design Complexity</w:t>
      </w:r>
    </w:p>
    <w:p w:rsidR="004E5D8F" w:rsidRDefault="004E5D8F" w:rsidP="004E5D8F">
      <w:pPr>
        <w:pStyle w:val="ListParagraph"/>
        <w:numPr>
          <w:ilvl w:val="1"/>
          <w:numId w:val="1"/>
        </w:numPr>
      </w:pPr>
      <w:r>
        <w:t>Design Complexity, S0</w:t>
      </w:r>
    </w:p>
    <w:p w:rsidR="004E5D8F" w:rsidRDefault="004E5D8F" w:rsidP="004E5D8F">
      <w:pPr>
        <w:pStyle w:val="ListParagraph"/>
        <w:numPr>
          <w:ilvl w:val="1"/>
          <w:numId w:val="1"/>
        </w:numPr>
      </w:pPr>
      <w:r>
        <w:t>Integration Comp, S1</w:t>
      </w:r>
    </w:p>
    <w:p w:rsidR="004E5D8F" w:rsidRDefault="004E5D8F" w:rsidP="004E5D8F">
      <w:pPr>
        <w:pStyle w:val="ListParagraph"/>
        <w:numPr>
          <w:ilvl w:val="1"/>
          <w:numId w:val="1"/>
        </w:numPr>
      </w:pPr>
      <w:r>
        <w:t>Integration Path test</w:t>
      </w:r>
    </w:p>
    <w:p w:rsidR="004E5D8F" w:rsidRDefault="004E5D8F" w:rsidP="004E5D8F">
      <w:pPr>
        <w:pStyle w:val="ListParagraph"/>
        <w:numPr>
          <w:ilvl w:val="2"/>
          <w:numId w:val="1"/>
        </w:numPr>
      </w:pPr>
      <w:r>
        <w:t>Matrix</w:t>
      </w:r>
    </w:p>
    <w:p w:rsidR="004E5D8F" w:rsidRDefault="004E5D8F" w:rsidP="008850D0">
      <w:pPr>
        <w:pStyle w:val="ListParagraph"/>
        <w:numPr>
          <w:ilvl w:val="0"/>
          <w:numId w:val="1"/>
        </w:numPr>
      </w:pPr>
      <w:r>
        <w:t xml:space="preserve">System testing </w:t>
      </w:r>
    </w:p>
    <w:p w:rsidR="004E5D8F" w:rsidRDefault="004E5D8F" w:rsidP="008850D0">
      <w:pPr>
        <w:pStyle w:val="ListParagraph"/>
        <w:numPr>
          <w:ilvl w:val="1"/>
          <w:numId w:val="1"/>
        </w:numPr>
      </w:pPr>
      <w:r>
        <w:t>Function</w:t>
      </w:r>
    </w:p>
    <w:p w:rsidR="004E5D8F" w:rsidRDefault="004E5D8F" w:rsidP="008850D0">
      <w:pPr>
        <w:pStyle w:val="ListParagraph"/>
        <w:numPr>
          <w:ilvl w:val="1"/>
          <w:numId w:val="1"/>
        </w:numPr>
      </w:pPr>
      <w:r>
        <w:t>Performance</w:t>
      </w:r>
    </w:p>
    <w:p w:rsidR="004E5D8F" w:rsidRPr="00EB5E6C" w:rsidRDefault="008850D0" w:rsidP="008850D0">
      <w:pPr>
        <w:pStyle w:val="ListParagraph"/>
        <w:numPr>
          <w:ilvl w:val="1"/>
          <w:numId w:val="1"/>
        </w:numPr>
      </w:pPr>
      <w:r w:rsidRPr="008850D0">
        <w:rPr>
          <w:b/>
          <w:bCs/>
          <w:color w:val="FF0000"/>
        </w:rPr>
        <w:t>Acceptance testing</w:t>
      </w:r>
      <w:r w:rsidR="00885F70">
        <w:rPr>
          <w:b/>
          <w:bCs/>
          <w:color w:val="FF0000"/>
        </w:rPr>
        <w:t>*</w:t>
      </w:r>
    </w:p>
    <w:p w:rsidR="00EB5E6C" w:rsidRPr="00EB5E6C" w:rsidRDefault="00EB5E6C" w:rsidP="00EB5E6C">
      <w:pPr>
        <w:pStyle w:val="ListParagraph"/>
        <w:numPr>
          <w:ilvl w:val="2"/>
          <w:numId w:val="1"/>
        </w:numPr>
      </w:pPr>
      <w:r w:rsidRPr="00EB5E6C">
        <w:t xml:space="preserve">The purpose of acceptance testing is to allow the customer and users to determine if the system that was built </w:t>
      </w:r>
      <w:proofErr w:type="gramStart"/>
      <w:r w:rsidRPr="00EB5E6C">
        <w:t>actually meets</w:t>
      </w:r>
      <w:proofErr w:type="gramEnd"/>
      <w:r w:rsidRPr="00EB5E6C">
        <w:t xml:space="preserve"> their needs and expectations.</w:t>
      </w:r>
    </w:p>
    <w:p w:rsidR="00EB5E6C" w:rsidRDefault="00EB5E6C" w:rsidP="00EB5E6C">
      <w:pPr>
        <w:pStyle w:val="ListParagraph"/>
        <w:ind w:left="2160"/>
      </w:pPr>
    </w:p>
    <w:p w:rsidR="00885F70" w:rsidRDefault="00885F70" w:rsidP="00885F70">
      <w:pPr>
        <w:pStyle w:val="ListParagraph"/>
        <w:numPr>
          <w:ilvl w:val="0"/>
          <w:numId w:val="1"/>
        </w:numPr>
      </w:pPr>
      <w:r>
        <w:t>Metrics</w:t>
      </w:r>
    </w:p>
    <w:p w:rsidR="00885F70" w:rsidRDefault="00885F70" w:rsidP="00885F70">
      <w:pPr>
        <w:pStyle w:val="ListParagraph"/>
        <w:numPr>
          <w:ilvl w:val="1"/>
          <w:numId w:val="1"/>
        </w:numPr>
      </w:pPr>
      <w:r>
        <w:t>Purpose</w:t>
      </w:r>
    </w:p>
    <w:p w:rsidR="00885F70" w:rsidRDefault="00885F70" w:rsidP="00885F70">
      <w:pPr>
        <w:pStyle w:val="ListParagraph"/>
        <w:numPr>
          <w:ilvl w:val="1"/>
          <w:numId w:val="1"/>
        </w:numPr>
      </w:pPr>
      <w:r>
        <w:t>Features</w:t>
      </w:r>
    </w:p>
    <w:p w:rsidR="00885F70" w:rsidRDefault="00885F70" w:rsidP="00885F70">
      <w:pPr>
        <w:pStyle w:val="ListParagraph"/>
        <w:numPr>
          <w:ilvl w:val="1"/>
          <w:numId w:val="1"/>
        </w:numPr>
      </w:pPr>
      <w:r>
        <w:t>Timing of using</w:t>
      </w:r>
    </w:p>
    <w:p w:rsidR="00885F70" w:rsidRPr="00885F70" w:rsidRDefault="00885F70" w:rsidP="00885F70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885F70">
        <w:rPr>
          <w:b/>
          <w:bCs/>
          <w:color w:val="FF0000"/>
        </w:rPr>
        <w:t>LOC</w:t>
      </w:r>
      <w:r>
        <w:rPr>
          <w:b/>
          <w:bCs/>
          <w:color w:val="FF0000"/>
        </w:rPr>
        <w:t>*</w:t>
      </w:r>
    </w:p>
    <w:p w:rsidR="00885F70" w:rsidRPr="00885F70" w:rsidRDefault="00885F70" w:rsidP="00885F70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885F70">
        <w:rPr>
          <w:b/>
          <w:bCs/>
          <w:color w:val="FF0000"/>
        </w:rPr>
        <w:t>FP</w:t>
      </w:r>
      <w:r>
        <w:rPr>
          <w:b/>
          <w:bCs/>
          <w:color w:val="FF0000"/>
        </w:rPr>
        <w:t>*</w:t>
      </w:r>
    </w:p>
    <w:p w:rsidR="00885F70" w:rsidRDefault="00885F70" w:rsidP="00885F70">
      <w:pPr>
        <w:pStyle w:val="ListParagraph"/>
        <w:numPr>
          <w:ilvl w:val="0"/>
          <w:numId w:val="1"/>
        </w:numPr>
      </w:pPr>
      <w:r>
        <w:t>Halstead, McCabe’s</w:t>
      </w:r>
    </w:p>
    <w:p w:rsidR="00885F70" w:rsidRPr="00885F70" w:rsidRDefault="00885F70" w:rsidP="00885F70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885F70">
        <w:rPr>
          <w:b/>
          <w:bCs/>
          <w:color w:val="FF0000"/>
        </w:rPr>
        <w:t>CPG</w:t>
      </w:r>
      <w:r>
        <w:rPr>
          <w:b/>
          <w:bCs/>
          <w:color w:val="FF0000"/>
        </w:rPr>
        <w:t>*</w:t>
      </w:r>
    </w:p>
    <w:p w:rsidR="00885F70" w:rsidRDefault="00885F70" w:rsidP="00885F70">
      <w:pPr>
        <w:pStyle w:val="ListParagraph"/>
        <w:numPr>
          <w:ilvl w:val="0"/>
          <w:numId w:val="1"/>
        </w:numPr>
      </w:pPr>
      <w:r>
        <w:t>Maintainability Index</w:t>
      </w:r>
    </w:p>
    <w:p w:rsidR="00885F70" w:rsidRDefault="00885F70" w:rsidP="00885F70">
      <w:pPr>
        <w:pStyle w:val="ListParagraph"/>
        <w:numPr>
          <w:ilvl w:val="0"/>
          <w:numId w:val="1"/>
        </w:numPr>
      </w:pPr>
      <w:r>
        <w:t>OO Metrics</w:t>
      </w:r>
    </w:p>
    <w:p w:rsidR="00885F70" w:rsidRDefault="00885F70" w:rsidP="00885F70">
      <w:pPr>
        <w:pStyle w:val="ListParagraph"/>
        <w:numPr>
          <w:ilvl w:val="1"/>
          <w:numId w:val="1"/>
        </w:numPr>
      </w:pPr>
      <w:proofErr w:type="gramStart"/>
      <w:r>
        <w:t>CK(</w:t>
      </w:r>
      <w:proofErr w:type="gramEnd"/>
      <w:r>
        <w:t>6)</w:t>
      </w:r>
    </w:p>
    <w:p w:rsidR="00885F70" w:rsidRDefault="00885F70" w:rsidP="00885F70">
      <w:pPr>
        <w:pStyle w:val="ListParagraph"/>
        <w:numPr>
          <w:ilvl w:val="1"/>
          <w:numId w:val="1"/>
        </w:numPr>
      </w:pPr>
      <w:proofErr w:type="gramStart"/>
      <w:r>
        <w:t>LK(</w:t>
      </w:r>
      <w:proofErr w:type="gramEnd"/>
      <w:r>
        <w:t>8)</w:t>
      </w:r>
    </w:p>
    <w:p w:rsidR="00885F70" w:rsidRDefault="00885F70" w:rsidP="00885F70">
      <w:pPr>
        <w:pStyle w:val="ListParagraph"/>
        <w:numPr>
          <w:ilvl w:val="2"/>
          <w:numId w:val="1"/>
        </w:numPr>
      </w:pPr>
      <w:r>
        <w:t xml:space="preserve">What? </w:t>
      </w:r>
    </w:p>
    <w:p w:rsidR="00885F70" w:rsidRDefault="00885F70" w:rsidP="00885F70">
      <w:pPr>
        <w:pStyle w:val="ListParagraph"/>
        <w:numPr>
          <w:ilvl w:val="2"/>
          <w:numId w:val="1"/>
        </w:numPr>
      </w:pPr>
      <w:r>
        <w:t>Justifications?</w:t>
      </w:r>
      <w:r w:rsidR="00411D71">
        <w:tab/>
      </w:r>
    </w:p>
    <w:p w:rsidR="004E5D8F" w:rsidRDefault="004E5D8F" w:rsidP="00F011A2">
      <w:bookmarkStart w:id="0" w:name="_GoBack"/>
      <w:bookmarkEnd w:id="0"/>
    </w:p>
    <w:sectPr w:rsidR="004E5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46B47"/>
    <w:multiLevelType w:val="hybridMultilevel"/>
    <w:tmpl w:val="A8D6A538"/>
    <w:lvl w:ilvl="0" w:tplc="F9B2E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9A3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8C7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E88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FC3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22C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26C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567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242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D7C38DA"/>
    <w:multiLevelType w:val="hybridMultilevel"/>
    <w:tmpl w:val="966A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8F"/>
    <w:rsid w:val="000E43F6"/>
    <w:rsid w:val="00411D71"/>
    <w:rsid w:val="004E5D8F"/>
    <w:rsid w:val="00741755"/>
    <w:rsid w:val="00786CF6"/>
    <w:rsid w:val="008850D0"/>
    <w:rsid w:val="00885F70"/>
    <w:rsid w:val="00A01EF9"/>
    <w:rsid w:val="00AB5931"/>
    <w:rsid w:val="00BB5497"/>
    <w:rsid w:val="00C552D9"/>
    <w:rsid w:val="00D0515A"/>
    <w:rsid w:val="00DC0C89"/>
    <w:rsid w:val="00EB5E6C"/>
    <w:rsid w:val="00F0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B2BB"/>
  <w15:chartTrackingRefBased/>
  <w15:docId w15:val="{4074B082-6130-4EC6-8584-68143EFA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57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Kareith D</dc:creator>
  <cp:keywords/>
  <dc:description/>
  <cp:lastModifiedBy>Kareith D</cp:lastModifiedBy>
  <cp:revision>5</cp:revision>
  <dcterms:created xsi:type="dcterms:W3CDTF">2019-12-04T16:05:00Z</dcterms:created>
  <dcterms:modified xsi:type="dcterms:W3CDTF">2019-12-06T15:01:00Z</dcterms:modified>
</cp:coreProperties>
</file>