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F88" w14:textId="30C92FBE" w:rsidR="0049257D" w:rsidRDefault="00E067AB" w:rsidP="004925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06373" wp14:editId="7834F3B3">
                <wp:simplePos x="0" y="0"/>
                <wp:positionH relativeFrom="margin">
                  <wp:posOffset>1728152</wp:posOffset>
                </wp:positionH>
                <wp:positionV relativeFrom="paragraph">
                  <wp:posOffset>-4554537</wp:posOffset>
                </wp:positionV>
                <wp:extent cx="2433100" cy="9021127"/>
                <wp:effectExtent l="1588" t="0" r="26352" b="26353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100" cy="9021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70F5B" id="Rechteck 1" o:spid="_x0000_s1026" style="position:absolute;margin-left:136.05pt;margin-top:-358.6pt;width:191.6pt;height:710.3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</w:p>
    <w:p w14:paraId="2222F06D" w14:textId="6C814355" w:rsidR="0049257D" w:rsidRDefault="0049257D" w:rsidP="0049257D">
      <w:pPr>
        <w:spacing w:after="0"/>
      </w:pPr>
    </w:p>
    <w:p w14:paraId="6CDDFC14" w14:textId="7E2D4AC7" w:rsidR="0049257D" w:rsidRDefault="0049257D" w:rsidP="0049257D">
      <w:pPr>
        <w:spacing w:after="0"/>
      </w:pPr>
    </w:p>
    <w:p w14:paraId="0E9E0479" w14:textId="41FFF048" w:rsidR="0049257D" w:rsidRDefault="00F51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70A716" wp14:editId="0EA25D84">
                <wp:simplePos x="0" y="0"/>
                <wp:positionH relativeFrom="margin">
                  <wp:align>center</wp:align>
                </wp:positionH>
                <wp:positionV relativeFrom="paragraph">
                  <wp:posOffset>1382174</wp:posOffset>
                </wp:positionV>
                <wp:extent cx="7081283" cy="1404620"/>
                <wp:effectExtent l="0" t="0" r="571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12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77E6" w14:textId="1EAE4EE6" w:rsidR="00E067AB" w:rsidRPr="00F5170C" w:rsidRDefault="00E067AB" w:rsidP="00F517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Toc118879388"/>
                            <w:r w:rsidRPr="00F5170C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Betriebshandbuch - YIHAAAAA.BIZ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0A7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8.85pt;width:557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" stroked="f">
                <v:textbox style="mso-fit-shape-to-text:t">
                  <w:txbxContent>
                    <w:p w14:paraId="472177E6" w14:textId="1EAE4EE6" w:rsidR="00E067AB" w:rsidRPr="00F5170C" w:rsidRDefault="00E067AB" w:rsidP="00F5170C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Toc118879388"/>
                      <w:r w:rsidRPr="00F5170C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Betriebshandbuch - YIHAAAAA.BIZ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92C5B3" wp14:editId="22E006B5">
                <wp:simplePos x="0" y="0"/>
                <wp:positionH relativeFrom="margin">
                  <wp:align>center</wp:align>
                </wp:positionH>
                <wp:positionV relativeFrom="paragraph">
                  <wp:posOffset>2095677</wp:posOffset>
                </wp:positionV>
                <wp:extent cx="4263390" cy="39306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2463" w14:textId="377124CE" w:rsidR="00E067AB" w:rsidRPr="00455C67" w:rsidRDefault="005249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Florin, Enrique,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Avinash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, Corsin,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Edlir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 und Karma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C5B3" id="_x0000_s1027" type="#_x0000_t202" style="position:absolute;margin-left:0;margin-top:165pt;width:335.7pt;height:30.9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" filled="f" stroked="f">
                <v:textbox>
                  <w:txbxContent>
                    <w:p w14:paraId="40562463" w14:textId="377124CE" w:rsidR="00E067AB" w:rsidRPr="00455C67" w:rsidRDefault="0052498A">
                      <w:pPr>
                        <w:rPr>
                          <w:sz w:val="32"/>
                          <w:szCs w:val="32"/>
                        </w:rPr>
                      </w:pPr>
                      <w:r w:rsidRPr="00455C67">
                        <w:rPr>
                          <w:sz w:val="32"/>
                          <w:szCs w:val="32"/>
                        </w:rPr>
                        <w:t xml:space="preserve">Florin, Enrique,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Avinash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, Corsin,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Edlir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 und Karma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C3A6CF3" wp14:editId="31728B90">
                <wp:simplePos x="0" y="0"/>
                <wp:positionH relativeFrom="margin">
                  <wp:posOffset>80404</wp:posOffset>
                </wp:positionH>
                <wp:positionV relativeFrom="paragraph">
                  <wp:posOffset>1633836</wp:posOffset>
                </wp:positionV>
                <wp:extent cx="6332095" cy="9020810"/>
                <wp:effectExtent l="7938" t="0" r="20002" b="20003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32095" cy="902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102D" id="Rechteck 9" o:spid="_x0000_s1026" style="position:absolute;margin-left:6.35pt;margin-top:128.65pt;width:498.6pt;height:710.3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  <w:r w:rsidR="0049257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9582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2B794" w14:textId="49D29AF5" w:rsidR="00F5170C" w:rsidRDefault="00F517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FB084AB" w14:textId="11F7AED5" w:rsidR="004748CF" w:rsidRDefault="00F517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6735" w:history="1">
            <w:r w:rsidR="004748CF" w:rsidRPr="002D0934">
              <w:rPr>
                <w:rStyle w:val="Hyperlink"/>
                <w:noProof/>
                <w:lang w:val="en-US"/>
              </w:rPr>
              <w:t>Wireless Access Point - Konfiguration</w:t>
            </w:r>
            <w:r w:rsidR="004748CF">
              <w:rPr>
                <w:noProof/>
                <w:webHidden/>
              </w:rPr>
              <w:tab/>
            </w:r>
            <w:r w:rsidR="004748CF">
              <w:rPr>
                <w:noProof/>
                <w:webHidden/>
              </w:rPr>
              <w:fldChar w:fldCharType="begin"/>
            </w:r>
            <w:r w:rsidR="004748CF">
              <w:rPr>
                <w:noProof/>
                <w:webHidden/>
              </w:rPr>
              <w:instrText xml:space="preserve"> PAGEREF _Toc118896735 \h </w:instrText>
            </w:r>
            <w:r w:rsidR="004748CF">
              <w:rPr>
                <w:noProof/>
                <w:webHidden/>
              </w:rPr>
            </w:r>
            <w:r w:rsidR="004748CF">
              <w:rPr>
                <w:noProof/>
                <w:webHidden/>
              </w:rPr>
              <w:fldChar w:fldCharType="separate"/>
            </w:r>
            <w:r w:rsidR="004748CF">
              <w:rPr>
                <w:noProof/>
                <w:webHidden/>
              </w:rPr>
              <w:t>3</w:t>
            </w:r>
            <w:r w:rsidR="004748CF">
              <w:rPr>
                <w:noProof/>
                <w:webHidden/>
              </w:rPr>
              <w:fldChar w:fldCharType="end"/>
            </w:r>
          </w:hyperlink>
        </w:p>
        <w:p w14:paraId="71DE7287" w14:textId="4C3B1146" w:rsidR="004748CF" w:rsidRDefault="004748C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8896736" w:history="1">
            <w:r w:rsidRPr="002D0934">
              <w:rPr>
                <w:rStyle w:val="Hyperlink"/>
                <w:noProof/>
              </w:rPr>
              <w:t>Switch Konfigurationen 1 &amp;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A026" w14:textId="20F86E30" w:rsidR="004748CF" w:rsidRDefault="004748C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8896737" w:history="1">
            <w:r w:rsidRPr="002D0934">
              <w:rPr>
                <w:rStyle w:val="Hyperlink"/>
                <w:noProof/>
              </w:rPr>
              <w:t>EdgeRouter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BC6E" w14:textId="4C321245" w:rsidR="004748CF" w:rsidRDefault="004748CF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8896738" w:history="1">
            <w:r w:rsidRPr="002D0934">
              <w:rPr>
                <w:rStyle w:val="Hyperlink"/>
                <w:noProof/>
              </w:rPr>
              <w:t>DHCP Server Konfiguration: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8DB8" w14:textId="10FF8843" w:rsidR="004748CF" w:rsidRDefault="004748CF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8896739" w:history="1">
            <w:r w:rsidRPr="002D0934">
              <w:rPr>
                <w:rStyle w:val="Hyperlink"/>
                <w:noProof/>
                <w:lang w:val="en-US"/>
              </w:rPr>
              <w:t>DNS Forwarding: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A9CD" w14:textId="609CBE1B" w:rsidR="004748CF" w:rsidRDefault="004748CF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8896740" w:history="1">
            <w:r w:rsidRPr="002D0934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7292" w14:textId="062D1523" w:rsidR="00F5170C" w:rsidRDefault="00F5170C">
          <w:r>
            <w:rPr>
              <w:b/>
              <w:bCs/>
              <w:lang w:val="de-DE"/>
            </w:rPr>
            <w:fldChar w:fldCharType="end"/>
          </w:r>
        </w:p>
      </w:sdtContent>
    </w:sdt>
    <w:p w14:paraId="00E6340F" w14:textId="77777777" w:rsidR="00455C67" w:rsidRDefault="00455C67"/>
    <w:p w14:paraId="1B51436C" w14:textId="77777777" w:rsidR="00455C67" w:rsidRDefault="00455C67"/>
    <w:p w14:paraId="7EE93DE5" w14:textId="1A67CDDC" w:rsidR="00455C67" w:rsidRDefault="00455C67">
      <w:r>
        <w:br w:type="page"/>
      </w:r>
    </w:p>
    <w:p w14:paraId="2E1BE9D8" w14:textId="30359184" w:rsidR="00455C67" w:rsidRPr="009814AA" w:rsidRDefault="00F5170C" w:rsidP="00F5170C">
      <w:pPr>
        <w:pStyle w:val="berschrift1"/>
        <w:rPr>
          <w:lang w:val="en-US"/>
        </w:rPr>
      </w:pPr>
      <w:bookmarkStart w:id="2" w:name="_Toc118879389"/>
      <w:bookmarkStart w:id="3" w:name="_Toc118896735"/>
      <w:r w:rsidRPr="009814AA">
        <w:rPr>
          <w:lang w:val="en-US"/>
        </w:rPr>
        <w:lastRenderedPageBreak/>
        <w:t>Wireless Access Point</w:t>
      </w:r>
      <w:bookmarkEnd w:id="2"/>
      <w:r w:rsidR="00163702" w:rsidRPr="009814AA">
        <w:rPr>
          <w:lang w:val="en-US"/>
        </w:rPr>
        <w:t xml:space="preserve"> - </w:t>
      </w:r>
      <w:proofErr w:type="spellStart"/>
      <w:r w:rsidR="00163702" w:rsidRPr="009814AA">
        <w:rPr>
          <w:lang w:val="en-US"/>
        </w:rPr>
        <w:t>Konfiguration</w:t>
      </w:r>
      <w:bookmarkEnd w:id="3"/>
      <w:proofErr w:type="spellEnd"/>
    </w:p>
    <w:p w14:paraId="3949CAEF" w14:textId="5EFB113B" w:rsidR="00F5170C" w:rsidRPr="009814AA" w:rsidRDefault="00F5170C" w:rsidP="00F5170C">
      <w:pPr>
        <w:spacing w:after="0"/>
        <w:rPr>
          <w:lang w:val="en-US"/>
        </w:rPr>
      </w:pPr>
    </w:p>
    <w:p w14:paraId="60D0FF8A" w14:textId="7CC1475C" w:rsidR="00F5170C" w:rsidRPr="009814AA" w:rsidRDefault="00F5170C" w:rsidP="00F5170C">
      <w:pPr>
        <w:spacing w:after="0"/>
        <w:rPr>
          <w:lang w:val="en-US"/>
        </w:rPr>
      </w:pPr>
      <w:r w:rsidRPr="009814AA">
        <w:rPr>
          <w:lang w:val="en-US"/>
        </w:rPr>
        <w:t>Username: admin</w:t>
      </w:r>
    </w:p>
    <w:p w14:paraId="1DDB9CFB" w14:textId="066E0105" w:rsidR="00F5170C" w:rsidRPr="009814AA" w:rsidRDefault="00F5170C" w:rsidP="00F5170C">
      <w:pPr>
        <w:spacing w:after="0"/>
        <w:rPr>
          <w:lang w:val="fr-CH"/>
        </w:rPr>
      </w:pPr>
      <w:proofErr w:type="spellStart"/>
      <w:proofErr w:type="gramStart"/>
      <w:r w:rsidRPr="009814AA">
        <w:rPr>
          <w:lang w:val="fr-CH"/>
        </w:rPr>
        <w:t>Password</w:t>
      </w:r>
      <w:proofErr w:type="spellEnd"/>
      <w:r w:rsidRPr="009814AA">
        <w:rPr>
          <w:lang w:val="fr-CH"/>
        </w:rPr>
        <w:t>:</w:t>
      </w:r>
      <w:proofErr w:type="gramEnd"/>
      <w:r w:rsidRPr="009814AA">
        <w:rPr>
          <w:lang w:val="fr-CH"/>
        </w:rPr>
        <w:t xml:space="preserve"> </w:t>
      </w:r>
      <w:proofErr w:type="spellStart"/>
      <w:r w:rsidRPr="009814AA">
        <w:rPr>
          <w:lang w:val="fr-CH"/>
        </w:rPr>
        <w:t>p</w:t>
      </w:r>
      <w:r w:rsidR="00010F9A" w:rsidRPr="009814AA">
        <w:rPr>
          <w:lang w:val="fr-CH"/>
        </w:rPr>
        <w:t>a</w:t>
      </w:r>
      <w:proofErr w:type="spellEnd"/>
      <w:r w:rsidR="00010F9A" w:rsidRPr="009814AA">
        <w:rPr>
          <w:lang w:val="fr-CH"/>
        </w:rPr>
        <w:t>$$w0rd@</w:t>
      </w:r>
    </w:p>
    <w:p w14:paraId="79722FC0" w14:textId="1D04F6FE" w:rsidR="00F5170C" w:rsidRPr="009814AA" w:rsidRDefault="00F5170C" w:rsidP="00F5170C">
      <w:pPr>
        <w:spacing w:after="0"/>
        <w:rPr>
          <w:lang w:val="fr-CH"/>
        </w:rPr>
      </w:pPr>
    </w:p>
    <w:p w14:paraId="628431DB" w14:textId="311A1D16" w:rsidR="00B84C39" w:rsidRPr="009814AA" w:rsidRDefault="00B84C39" w:rsidP="00F5170C">
      <w:pPr>
        <w:spacing w:after="0"/>
        <w:rPr>
          <w:lang w:val="fr-CH"/>
        </w:rPr>
      </w:pPr>
      <w:r w:rsidRPr="009814AA">
        <w:rPr>
          <w:lang w:val="fr-CH"/>
        </w:rPr>
        <w:t xml:space="preserve">Security Question </w:t>
      </w:r>
      <w:r w:rsidR="00C9407A" w:rsidRPr="009814AA">
        <w:rPr>
          <w:lang w:val="fr-CH"/>
        </w:rPr>
        <w:t xml:space="preserve">#1 </w:t>
      </w:r>
    </w:p>
    <w:p w14:paraId="51DA8FF6" w14:textId="7588E8C6" w:rsidR="00C9407A" w:rsidRPr="009814AA" w:rsidRDefault="00C9407A" w:rsidP="00F5170C">
      <w:pPr>
        <w:spacing w:after="0"/>
        <w:rPr>
          <w:lang w:val="en-US"/>
        </w:rPr>
      </w:pPr>
      <w:r w:rsidRPr="009814AA">
        <w:rPr>
          <w:lang w:val="en-US"/>
        </w:rPr>
        <w:t>What is your oldest brother’s first name?</w:t>
      </w:r>
    </w:p>
    <w:p w14:paraId="2056F436" w14:textId="5CD3B3FB" w:rsidR="00C9407A" w:rsidRDefault="00AD30D8" w:rsidP="00C9407A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0592C006" w14:textId="5C68CE30" w:rsidR="00C9407A" w:rsidRDefault="00C9407A" w:rsidP="00C9407A">
      <w:pPr>
        <w:spacing w:after="0"/>
      </w:pPr>
      <w:r>
        <w:t>Security Question #2</w:t>
      </w:r>
    </w:p>
    <w:p w14:paraId="3BBADD3B" w14:textId="2E4BE2EF" w:rsidR="00C9407A" w:rsidRPr="009814AA" w:rsidRDefault="00C9407A" w:rsidP="00C9407A">
      <w:pPr>
        <w:spacing w:after="0"/>
        <w:rPr>
          <w:lang w:val="en-US"/>
        </w:rPr>
      </w:pPr>
      <w:r w:rsidRPr="009814AA">
        <w:rPr>
          <w:lang w:val="en-US"/>
        </w:rPr>
        <w:t>What is your best friend’s</w:t>
      </w:r>
      <w:r w:rsidR="00AD30D8" w:rsidRPr="009814AA">
        <w:rPr>
          <w:lang w:val="en-US"/>
        </w:rPr>
        <w:t xml:space="preserve"> first name?</w:t>
      </w:r>
    </w:p>
    <w:p w14:paraId="65129918" w14:textId="243FDA00" w:rsidR="00F5170C" w:rsidRDefault="00AD30D8" w:rsidP="00AD30D8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4A1CE7C9" w14:textId="55AFFB56" w:rsidR="00AD30D8" w:rsidRDefault="00AD30D8" w:rsidP="00AD30D8">
      <w:pPr>
        <w:spacing w:after="0"/>
      </w:pPr>
    </w:p>
    <w:p w14:paraId="5B4A0242" w14:textId="1ACBF0E4" w:rsidR="00AD30D8" w:rsidRDefault="00D62006" w:rsidP="00AD30D8">
      <w:pPr>
        <w:spacing w:after="0"/>
      </w:pPr>
      <w:r w:rsidRPr="00D62006">
        <w:rPr>
          <w:noProof/>
        </w:rPr>
        <w:drawing>
          <wp:inline distT="0" distB="0" distL="0" distR="0" wp14:anchorId="1CE524EF" wp14:editId="4476ECFB">
            <wp:extent cx="4456378" cy="2794000"/>
            <wp:effectExtent l="0" t="0" r="1905" b="635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26" cy="27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A41" w14:textId="1DAD9375" w:rsidR="00D62006" w:rsidRDefault="00D62006" w:rsidP="00AD30D8">
      <w:pPr>
        <w:spacing w:after="0"/>
      </w:pPr>
    </w:p>
    <w:p w14:paraId="26FEAFB8" w14:textId="13A7F2E0" w:rsidR="009E1296" w:rsidRDefault="009E1296">
      <w:r>
        <w:br w:type="page"/>
      </w:r>
    </w:p>
    <w:p w14:paraId="2D1D245D" w14:textId="4AA0401D" w:rsidR="009E1296" w:rsidRDefault="009E1296" w:rsidP="009E1296">
      <w:pPr>
        <w:pStyle w:val="berschrift1"/>
      </w:pPr>
      <w:bookmarkStart w:id="4" w:name="_Toc118896736"/>
      <w:r>
        <w:lastRenderedPageBreak/>
        <w:t>Switch Konfiguration</w:t>
      </w:r>
      <w:r w:rsidR="009300BA">
        <w:t>en 1 &amp; 2</w:t>
      </w:r>
      <w:bookmarkEnd w:id="4"/>
    </w:p>
    <w:p w14:paraId="16412FC6" w14:textId="2E955253" w:rsidR="009E1296" w:rsidRDefault="009E1296" w:rsidP="00AD30D8">
      <w:pPr>
        <w:spacing w:after="0"/>
      </w:pPr>
    </w:p>
    <w:p w14:paraId="3183F845" w14:textId="020385F9" w:rsidR="009E1296" w:rsidRDefault="009E1296" w:rsidP="00AD30D8">
      <w:pPr>
        <w:spacing w:after="0"/>
      </w:pPr>
      <w:r w:rsidRPr="009E1296">
        <w:rPr>
          <w:noProof/>
        </w:rPr>
        <w:drawing>
          <wp:inline distT="0" distB="0" distL="0" distR="0" wp14:anchorId="5C375FCC" wp14:editId="5362F3BF">
            <wp:extent cx="2152761" cy="5607338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707" w14:textId="17EDD8D7" w:rsidR="009300BA" w:rsidRDefault="009300BA">
      <w:r>
        <w:br w:type="page"/>
      </w:r>
    </w:p>
    <w:p w14:paraId="1AA45BF1" w14:textId="4051A15F" w:rsidR="009E1296" w:rsidRDefault="009814AA" w:rsidP="009814AA">
      <w:pPr>
        <w:pStyle w:val="berschrift1"/>
      </w:pPr>
      <w:bookmarkStart w:id="5" w:name="_Toc118896737"/>
      <w:r>
        <w:lastRenderedPageBreak/>
        <w:t>EdgeRouter Konfiguration</w:t>
      </w:r>
      <w:bookmarkEnd w:id="5"/>
    </w:p>
    <w:p w14:paraId="0095ACAA" w14:textId="3F4BC622" w:rsidR="009814AA" w:rsidRDefault="009814AA" w:rsidP="009814AA"/>
    <w:p w14:paraId="7AEEF301" w14:textId="40EB950C" w:rsidR="009814AA" w:rsidRDefault="009814AA" w:rsidP="009814AA">
      <w:r>
        <w:t>IP von Router: x.x.x.1, oder erste mögliche IP nach Netzadresse.</w:t>
      </w:r>
    </w:p>
    <w:p w14:paraId="7A6F2827" w14:textId="69ECADFF" w:rsidR="009814AA" w:rsidRDefault="006728A2" w:rsidP="009814AA">
      <w:r w:rsidRPr="006728A2">
        <w:t>Standard IP vor Konfiguration v</w:t>
      </w:r>
      <w:r>
        <w:t>on EdgeRouterX: 192.168.1.1</w:t>
      </w:r>
    </w:p>
    <w:p w14:paraId="37DC1024" w14:textId="4E0D888E" w:rsidR="006728A2" w:rsidRDefault="00F42C39" w:rsidP="009814AA">
      <w:r>
        <w:t>Ändern auf Netzwerkinterne Adresse.</w:t>
      </w:r>
    </w:p>
    <w:p w14:paraId="783C7D22" w14:textId="66DE2045" w:rsidR="00F42C39" w:rsidRDefault="00F42C39" w:rsidP="009814AA">
      <w:r>
        <w:t>Standardlogin: usr: ubnt / pw: ubnt</w:t>
      </w:r>
    </w:p>
    <w:p w14:paraId="3DF1E22A" w14:textId="7B44E816" w:rsidR="00F42C39" w:rsidRPr="00F42C39" w:rsidRDefault="00F42C39" w:rsidP="009814AA">
      <w:r w:rsidRPr="00F42C39">
        <w:t>Neues Userlogin: usr: admin / pw: Adm!12344 (falls von</w:t>
      </w:r>
      <w:r>
        <w:t xml:space="preserve"> Kunde erwünscht, Passwortrichtlinie einführen oder anderes Passwort verwenden.)</w:t>
      </w:r>
    </w:p>
    <w:p w14:paraId="0D720244" w14:textId="77777777" w:rsidR="006728A2" w:rsidRPr="00F42C39" w:rsidRDefault="006728A2" w:rsidP="009814AA"/>
    <w:p w14:paraId="343ECA00" w14:textId="1E9CA4E8" w:rsidR="009814AA" w:rsidRPr="00F42C39" w:rsidRDefault="009814AA" w:rsidP="00FD3F7C">
      <w:pPr>
        <w:pStyle w:val="berschrift2"/>
      </w:pPr>
      <w:bookmarkStart w:id="6" w:name="_Toc118896738"/>
      <w:r w:rsidRPr="00F42C39">
        <w:t>DHCP Server Konfiguration:</w:t>
      </w:r>
      <w:bookmarkEnd w:id="6"/>
    </w:p>
    <w:p w14:paraId="5247436A" w14:textId="5D79B8E3" w:rsidR="009814AA" w:rsidRPr="00F42C39" w:rsidRDefault="009814AA" w:rsidP="009814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9D9EC4" wp14:editId="794BC234">
            <wp:simplePos x="0" y="0"/>
            <wp:positionH relativeFrom="margin">
              <wp:align>left</wp:align>
            </wp:positionH>
            <wp:positionV relativeFrom="paragraph">
              <wp:posOffset>4082</wp:posOffset>
            </wp:positionV>
            <wp:extent cx="3055620" cy="195072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9" t="28034" r="21028" b="8456"/>
                    <a:stretch/>
                  </pic:blipFill>
                  <pic:spPr bwMode="auto">
                    <a:xfrm>
                      <a:off x="0" y="0"/>
                      <a:ext cx="305562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94B49B" w14:textId="15645223" w:rsidR="009814AA" w:rsidRPr="00F42C39" w:rsidRDefault="009814AA" w:rsidP="009814AA"/>
    <w:p w14:paraId="44AFC6D5" w14:textId="266BA31C" w:rsidR="009814AA" w:rsidRPr="00F42C39" w:rsidRDefault="009814AA" w:rsidP="009814AA"/>
    <w:p w14:paraId="0A5D38D3" w14:textId="3559AD5A" w:rsidR="009814AA" w:rsidRPr="00F42C39" w:rsidRDefault="009814AA" w:rsidP="009814AA"/>
    <w:p w14:paraId="4C5C2019" w14:textId="1CF5330E" w:rsidR="009814AA" w:rsidRPr="00F42C39" w:rsidRDefault="009814AA" w:rsidP="009814AA"/>
    <w:p w14:paraId="40DBCEF7" w14:textId="4B9FA781" w:rsidR="009814AA" w:rsidRPr="00F42C39" w:rsidRDefault="009814AA" w:rsidP="009814AA"/>
    <w:p w14:paraId="46E9EE88" w14:textId="1770BC1D" w:rsidR="009814AA" w:rsidRPr="00F42C39" w:rsidRDefault="009814AA" w:rsidP="009814AA"/>
    <w:p w14:paraId="5AED5CCE" w14:textId="47917C19" w:rsidR="009814AA" w:rsidRPr="00F42C39" w:rsidRDefault="009814AA" w:rsidP="009814AA"/>
    <w:p w14:paraId="3F00573B" w14:textId="4964E863" w:rsidR="009814AA" w:rsidRPr="006728A2" w:rsidRDefault="009814AA" w:rsidP="00FD3F7C">
      <w:pPr>
        <w:pStyle w:val="berschrift2"/>
        <w:rPr>
          <w:lang w:val="en-US"/>
        </w:rPr>
      </w:pPr>
      <w:bookmarkStart w:id="7" w:name="_Toc118896739"/>
      <w:r w:rsidRPr="006728A2">
        <w:rPr>
          <w:lang w:val="en-US"/>
        </w:rPr>
        <w:t>DNS Forwarding:</w:t>
      </w:r>
      <w:bookmarkEnd w:id="7"/>
    </w:p>
    <w:p w14:paraId="3F33EDD7" w14:textId="3ECDE245" w:rsidR="009814AA" w:rsidRDefault="009814AA" w:rsidP="009814AA">
      <w:r>
        <w:t>Cache Size: 150</w:t>
      </w:r>
    </w:p>
    <w:p w14:paraId="7B6E47D4" w14:textId="5D9A338C" w:rsidR="009814AA" w:rsidRDefault="009814AA" w:rsidP="009814AA">
      <w:pPr>
        <w:rPr>
          <w:lang w:val="fr-CH"/>
        </w:rPr>
      </w:pPr>
      <w:r w:rsidRPr="009814AA">
        <w:rPr>
          <w:lang w:val="fr-CH"/>
        </w:rPr>
        <w:t xml:space="preserve">Interface : LAN-Port </w:t>
      </w:r>
      <w:proofErr w:type="spellStart"/>
      <w:r w:rsidRPr="009814AA">
        <w:rPr>
          <w:lang w:val="fr-CH"/>
        </w:rPr>
        <w:t>auf</w:t>
      </w:r>
      <w:proofErr w:type="spellEnd"/>
      <w:r w:rsidRPr="009814AA">
        <w:rPr>
          <w:lang w:val="fr-CH"/>
        </w:rPr>
        <w:t xml:space="preserve"> Router (</w:t>
      </w:r>
      <w:r>
        <w:rPr>
          <w:lang w:val="fr-CH"/>
        </w:rPr>
        <w:t>eth1)</w:t>
      </w:r>
    </w:p>
    <w:p w14:paraId="6ABB6C89" w14:textId="333FB609" w:rsidR="009814AA" w:rsidRDefault="009814AA" w:rsidP="009814AA">
      <w:pPr>
        <w:rPr>
          <w:lang w:val="fr-CH"/>
        </w:rPr>
      </w:pPr>
    </w:p>
    <w:p w14:paraId="2E37512F" w14:textId="6878B1B5" w:rsidR="009814AA" w:rsidRDefault="009814AA" w:rsidP="009814AA">
      <w:pPr>
        <w:rPr>
          <w:lang w:val="fr-CH"/>
        </w:rPr>
      </w:pPr>
      <w:r>
        <w:rPr>
          <w:lang w:val="fr-CH"/>
        </w:rPr>
        <w:t>Interface Configuration for WAN :</w:t>
      </w:r>
    </w:p>
    <w:p w14:paraId="5B5FF3C9" w14:textId="220190E3" w:rsidR="009814AA" w:rsidRDefault="009814AA" w:rsidP="009814AA">
      <w:pPr>
        <w:rPr>
          <w:noProof/>
        </w:rPr>
      </w:pPr>
      <w:r>
        <w:rPr>
          <w:noProof/>
        </w:rPr>
        <w:t>Adresse von Gateway inkl. Subnet Bitcount angeben (Hier 128.128.128.1/26)</w:t>
      </w:r>
    </w:p>
    <w:p w14:paraId="7946513B" w14:textId="2EB2E1DE" w:rsidR="009814AA" w:rsidRPr="009814AA" w:rsidRDefault="009814AA" w:rsidP="009814AA">
      <w:r>
        <w:rPr>
          <w:noProof/>
        </w:rPr>
        <w:drawing>
          <wp:anchor distT="0" distB="0" distL="114300" distR="114300" simplePos="0" relativeHeight="251669504" behindDoc="0" locked="0" layoutInCell="1" allowOverlap="1" wp14:anchorId="23803655" wp14:editId="54C1D2AE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2240915" cy="1823720"/>
            <wp:effectExtent l="0" t="0" r="698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14" t="39342" r="36279" b="26626"/>
                    <a:stretch/>
                  </pic:blipFill>
                  <pic:spPr bwMode="auto">
                    <a:xfrm>
                      <a:off x="0" y="0"/>
                      <a:ext cx="2240915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C47111" w14:textId="77777777" w:rsidR="009814AA" w:rsidRPr="009814AA" w:rsidRDefault="009814AA" w:rsidP="009814AA"/>
    <w:p w14:paraId="14BDD9C5" w14:textId="5F95DD84" w:rsidR="009814AA" w:rsidRDefault="009814AA" w:rsidP="009814AA"/>
    <w:p w14:paraId="3FB810E2" w14:textId="136C919C" w:rsidR="009814AA" w:rsidRDefault="009814AA" w:rsidP="009814AA"/>
    <w:p w14:paraId="471AC98A" w14:textId="7421B7E2" w:rsidR="009814AA" w:rsidRDefault="009814AA" w:rsidP="009814AA"/>
    <w:p w14:paraId="02979578" w14:textId="0C4DC80E" w:rsidR="009814AA" w:rsidRDefault="009814AA" w:rsidP="009814AA"/>
    <w:p w14:paraId="1F00820E" w14:textId="4559B0BB" w:rsidR="009814AA" w:rsidRDefault="009814AA" w:rsidP="009814AA"/>
    <w:p w14:paraId="57A2F294" w14:textId="6D069A87" w:rsidR="009814AA" w:rsidRDefault="009814AA">
      <w:r>
        <w:br w:type="page"/>
      </w:r>
    </w:p>
    <w:p w14:paraId="316321B5" w14:textId="77777777" w:rsidR="009814AA" w:rsidRDefault="009814AA" w:rsidP="009814AA"/>
    <w:p w14:paraId="539897F2" w14:textId="294222A4" w:rsidR="009814AA" w:rsidRDefault="009814AA" w:rsidP="009814AA">
      <w:bookmarkStart w:id="8" w:name="_Toc118896740"/>
      <w:r w:rsidRPr="00FD3F7C">
        <w:rPr>
          <w:rStyle w:val="berschrift2Zchn"/>
        </w:rPr>
        <w:t>Firewall</w:t>
      </w:r>
      <w:bookmarkEnd w:id="8"/>
    </w:p>
    <w:p w14:paraId="3F351E70" w14:textId="3996689D" w:rsidR="009814AA" w:rsidRDefault="009814AA" w:rsidP="009814AA">
      <w:r w:rsidRPr="009814AA">
        <w:drawing>
          <wp:anchor distT="0" distB="0" distL="114300" distR="114300" simplePos="0" relativeHeight="251670528" behindDoc="0" locked="0" layoutInCell="1" allowOverlap="1" wp14:anchorId="20E3FE3C" wp14:editId="5A38304A">
            <wp:simplePos x="0" y="0"/>
            <wp:positionH relativeFrom="margin">
              <wp:align>left</wp:align>
            </wp:positionH>
            <wp:positionV relativeFrom="paragraph">
              <wp:posOffset>1059</wp:posOffset>
            </wp:positionV>
            <wp:extent cx="5494867" cy="166684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67" cy="16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4BC38" w14:textId="5AA8E990" w:rsidR="009814AA" w:rsidRDefault="009814AA" w:rsidP="009814AA"/>
    <w:p w14:paraId="4825327A" w14:textId="77777777" w:rsidR="009814AA" w:rsidRDefault="009814AA" w:rsidP="009814AA"/>
    <w:p w14:paraId="7D4D5568" w14:textId="7C123A24" w:rsidR="009814AA" w:rsidRDefault="009814AA" w:rsidP="009814AA"/>
    <w:p w14:paraId="1930DC05" w14:textId="77777777" w:rsidR="009814AA" w:rsidRDefault="009814AA" w:rsidP="009814AA"/>
    <w:p w14:paraId="387BB2F9" w14:textId="38A17E3F" w:rsidR="009814AA" w:rsidRDefault="009814AA" w:rsidP="009814AA"/>
    <w:p w14:paraId="48C83AD2" w14:textId="448561BB" w:rsidR="009814AA" w:rsidRDefault="009814AA" w:rsidP="009814AA"/>
    <w:p w14:paraId="4C031BCC" w14:textId="67A821DE" w:rsidR="009814AA" w:rsidRDefault="009814AA" w:rsidP="009814AA">
      <w:pPr>
        <w:pStyle w:val="Listenabsatz"/>
        <w:numPr>
          <w:ilvl w:val="0"/>
          <w:numId w:val="1"/>
        </w:numPr>
      </w:pPr>
      <w:r>
        <w:t>Alle ausgehenden Datenflüsse erlauben (eth0) auf «out»</w:t>
      </w:r>
    </w:p>
    <w:p w14:paraId="556DAD3E" w14:textId="1B2BEF62" w:rsidR="009814AA" w:rsidRDefault="009814AA" w:rsidP="009814AA">
      <w:pPr>
        <w:pStyle w:val="Listenabsatz"/>
        <w:numPr>
          <w:ilvl w:val="0"/>
          <w:numId w:val="1"/>
        </w:numPr>
      </w:pPr>
      <w:r>
        <w:t>Alle eingehenden Datenflüsse erlauben (eth1) auf «in»</w:t>
      </w:r>
    </w:p>
    <w:p w14:paraId="6EB97068" w14:textId="135809B7" w:rsidR="009814AA" w:rsidRDefault="009814AA" w:rsidP="009814AA">
      <w:pPr>
        <w:pStyle w:val="Listenabsatz"/>
        <w:numPr>
          <w:ilvl w:val="0"/>
          <w:numId w:val="1"/>
        </w:numPr>
      </w:pPr>
      <w:r>
        <w:t>Alle ausgehenden Datenflüsse erlauben (eth0) auf «out»</w:t>
      </w:r>
    </w:p>
    <w:p w14:paraId="3B8CB40D" w14:textId="10C2E7AD" w:rsidR="009814AA" w:rsidRPr="009814AA" w:rsidRDefault="009814AA" w:rsidP="009814AA">
      <w:pPr>
        <w:ind w:left="720"/>
      </w:pPr>
      <w:r>
        <w:t>So wird Routing/NAT korrekt aktiviert und der Datenaustausch wird von der Firewall richtig geprüft, trotzdem alles zugelassen.</w:t>
      </w:r>
    </w:p>
    <w:sectPr w:rsidR="009814AA" w:rsidRPr="009814AA" w:rsidSect="00455C6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C4BB" w14:textId="77777777" w:rsidR="00E03CAC" w:rsidRDefault="00E03CAC" w:rsidP="00455C67">
      <w:pPr>
        <w:spacing w:after="0" w:line="240" w:lineRule="auto"/>
      </w:pPr>
      <w:r>
        <w:separator/>
      </w:r>
    </w:p>
  </w:endnote>
  <w:endnote w:type="continuationSeparator" w:id="0">
    <w:p w14:paraId="7C0C11B7" w14:textId="77777777" w:rsidR="00E03CAC" w:rsidRDefault="00E03CAC" w:rsidP="0045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0745464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55C67" w14:paraId="442CEEB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C0B4C80" w14:textId="276627E6" w:rsidR="00455C67" w:rsidRDefault="00455C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8829221" w14:textId="0ACE4CD4" w:rsidR="00455C67" w:rsidRDefault="00455C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28ADAE85" w14:textId="77777777" w:rsidR="00455C67" w:rsidRDefault="00455C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A998" w14:textId="77777777" w:rsidR="00E03CAC" w:rsidRDefault="00E03CAC" w:rsidP="00455C67">
      <w:pPr>
        <w:spacing w:after="0" w:line="240" w:lineRule="auto"/>
      </w:pPr>
      <w:r>
        <w:separator/>
      </w:r>
    </w:p>
  </w:footnote>
  <w:footnote w:type="continuationSeparator" w:id="0">
    <w:p w14:paraId="081C9E89" w14:textId="77777777" w:rsidR="00E03CAC" w:rsidRDefault="00E03CAC" w:rsidP="0045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2D00" w14:textId="0450E00B" w:rsidR="00455C67" w:rsidRDefault="00455C67">
    <w:pPr>
      <w:pStyle w:val="Kopfzeile"/>
    </w:pPr>
    <w:r>
      <w:t>Betriebshandbuch – Yihaaaaa.biz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2A7"/>
    <w:multiLevelType w:val="hybridMultilevel"/>
    <w:tmpl w:val="90BE6720"/>
    <w:lvl w:ilvl="0" w:tplc="A3BA9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91"/>
    <w:rsid w:val="00010F9A"/>
    <w:rsid w:val="000D69D3"/>
    <w:rsid w:val="00163702"/>
    <w:rsid w:val="001D2791"/>
    <w:rsid w:val="00455C67"/>
    <w:rsid w:val="004748CF"/>
    <w:rsid w:val="0049257D"/>
    <w:rsid w:val="0052498A"/>
    <w:rsid w:val="00631429"/>
    <w:rsid w:val="006728A2"/>
    <w:rsid w:val="0077663E"/>
    <w:rsid w:val="007F0305"/>
    <w:rsid w:val="009300BA"/>
    <w:rsid w:val="009814AA"/>
    <w:rsid w:val="009E1296"/>
    <w:rsid w:val="00AD30D8"/>
    <w:rsid w:val="00B34DC0"/>
    <w:rsid w:val="00B7662F"/>
    <w:rsid w:val="00B84C39"/>
    <w:rsid w:val="00C074AD"/>
    <w:rsid w:val="00C9407A"/>
    <w:rsid w:val="00D62006"/>
    <w:rsid w:val="00E03CAC"/>
    <w:rsid w:val="00E067AB"/>
    <w:rsid w:val="00EC55E4"/>
    <w:rsid w:val="00F42C39"/>
    <w:rsid w:val="00F5170C"/>
    <w:rsid w:val="00F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FD4"/>
  <w15:chartTrackingRefBased/>
  <w15:docId w15:val="{9AD97B95-D984-435D-91B4-A298E7D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257D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C67"/>
  </w:style>
  <w:style w:type="paragraph" w:styleId="Fuzeile">
    <w:name w:val="footer"/>
    <w:basedOn w:val="Standard"/>
    <w:link w:val="Fu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C67"/>
  </w:style>
  <w:style w:type="paragraph" w:styleId="Verzeichnis1">
    <w:name w:val="toc 1"/>
    <w:basedOn w:val="Standard"/>
    <w:next w:val="Standard"/>
    <w:autoRedefine/>
    <w:uiPriority w:val="39"/>
    <w:unhideWhenUsed/>
    <w:rsid w:val="00F5170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51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9407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81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748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D68D7258E4D4686684981D84E44B4" ma:contentTypeVersion="5" ma:contentTypeDescription="Create a new document." ma:contentTypeScope="" ma:versionID="b7765f1a9923ca18b97f9690f2722429">
  <xsd:schema xmlns:xsd="http://www.w3.org/2001/XMLSchema" xmlns:xs="http://www.w3.org/2001/XMLSchema" xmlns:p="http://schemas.microsoft.com/office/2006/metadata/properties" xmlns:ns3="cdaadaf8-0e45-4100-b565-59a6deca8a1c" xmlns:ns4="2f1d2d50-7363-42ae-849f-e858a6694732" targetNamespace="http://schemas.microsoft.com/office/2006/metadata/properties" ma:root="true" ma:fieldsID="4187dcb6ac34bfc57835a1e2e523ed56" ns3:_="" ns4:_="">
    <xsd:import namespace="cdaadaf8-0e45-4100-b565-59a6deca8a1c"/>
    <xsd:import namespace="2f1d2d50-7363-42ae-849f-e858a6694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adaf8-0e45-4100-b565-59a6deca8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d2d50-7363-42ae-849f-e858a6694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D0CD-6096-49BA-8529-3F3B14C55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adaf8-0e45-4100-b565-59a6deca8a1c"/>
    <ds:schemaRef ds:uri="2f1d2d50-7363-42ae-849f-e858a6694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C4FC0-764F-4DCF-B3B5-ED2DB8D0A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AB135-0F39-4857-A0F9-6B71ADEFB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9C94E-59A5-45D8-B54B-6F16C922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Wöser Phuntsok Khamritshang (BFSU)</dc:creator>
  <cp:keywords/>
  <dc:description/>
  <cp:lastModifiedBy>Florin Curiger</cp:lastModifiedBy>
  <cp:revision>16</cp:revision>
  <dcterms:created xsi:type="dcterms:W3CDTF">2022-11-09T09:18:00Z</dcterms:created>
  <dcterms:modified xsi:type="dcterms:W3CDTF">2022-11-09T13:32:00Z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0x01010092BD68D7258E4D4686684981D84E44B4</vt:lpwstr>
  </property>
</Properties>
</file>