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D2A52" w:rsidRDefault="0097643C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505759" w:rsidRDefault="003E086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47.15pt;margin-top:41.25pt;width:55.2pt;height:95.6pt;flip:x y;z-index:251664384" o:connectortype="straight"/>
        </w:pict>
      </w:r>
      <w:r>
        <w:rPr>
          <w:noProof/>
        </w:rPr>
        <w:pict>
          <v:shape id="_x0000_s1036" type="#_x0000_t32" style="position:absolute;margin-left:202.35pt;margin-top:136.85pt;width:51.2pt;height:88.7pt;flip:x;z-index:251663360" o:connectortype="straight"/>
        </w:pict>
      </w:r>
      <w:r>
        <w:rPr>
          <w:noProof/>
        </w:rPr>
        <w:pict>
          <v:shape id="_x0000_s1034" type="#_x0000_t32" style="position:absolute;margin-left:85.35pt;margin-top:136.85pt;width:45.55pt;height:78.9pt;flip:x;z-index:251661312" o:connectortype="straight"/>
        </w:pict>
      </w:r>
      <w:r>
        <w:rPr>
          <w:noProof/>
        </w:rPr>
        <w:pict>
          <v:shape id="_x0000_s1033" type="#_x0000_t32" style="position:absolute;margin-left:39.85pt;margin-top:45.85pt;width:49.55pt;height:91pt;flip:x y;z-index:251660288" o:connectortype="straight"/>
        </w:pict>
      </w:r>
      <w:r>
        <w:rPr>
          <w:noProof/>
        </w:rPr>
        <w:pict>
          <v:shape id="_x0000_s1027" type="#_x0000_t32" style="position:absolute;margin-left:34.7pt;margin-top:136.85pt;width:273pt;height:0;z-index:251658240" o:connectortype="straight">
            <v:stroke endarrow="block"/>
          </v:shape>
        </w:pict>
      </w:r>
    </w:p>
    <w:p w:rsidR="00FD57DE" w:rsidRDefault="00AE7CA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307.7pt;margin-top:98.5pt;width:119.25pt;height:49.95pt;z-index:251665408">
            <v:textbox style="mso-next-textbox:#_x0000_s1041">
              <w:txbxContent>
                <w:p w:rsidR="00FD57DE" w:rsidRDefault="00D031FE">
                  <w:r>
                    <w:t>Dificuldade no controle de estoque</w:t>
                  </w:r>
                  <w:r w:rsidR="00AE7CAF">
                    <w:t xml:space="preserve"> de ingredientes</w:t>
                  </w:r>
                </w:p>
              </w:txbxContent>
            </v:textbox>
          </v:shape>
        </w:pict>
      </w:r>
      <w:r w:rsidR="003E0863">
        <w:rPr>
          <w:noProof/>
        </w:rPr>
        <w:pict>
          <v:shape id="_x0000_s1045" type="#_x0000_t202" style="position:absolute;margin-left:156.8pt;margin-top:211pt;width:131.9pt;height:34.4pt;z-index:251669504">
            <v:textbox>
              <w:txbxContent>
                <w:p w:rsidR="006B1090" w:rsidRDefault="00D031FE">
                  <w:r>
                    <w:t>Problemas no cadastro de clientes</w:t>
                  </w:r>
                </w:p>
              </w:txbxContent>
            </v:textbox>
          </v:shape>
        </w:pict>
      </w:r>
      <w:r w:rsidR="003E0863">
        <w:rPr>
          <w:noProof/>
        </w:rPr>
        <w:pict>
          <v:shape id="_x0000_s1043" type="#_x0000_t202" style="position:absolute;margin-left:-22.95pt;margin-top:201.2pt;width:127.9pt;height:57.45pt;z-index:251667456">
            <v:textbox>
              <w:txbxContent>
                <w:p w:rsidR="00FD57DE" w:rsidRDefault="00FD57DE">
                  <w:r>
                    <w:t>Maior tempo exigido na hora da declaração</w:t>
                  </w:r>
                  <w:r w:rsidR="00D031FE">
                    <w:t xml:space="preserve"> de produção diária</w:t>
                  </w:r>
                </w:p>
              </w:txbxContent>
            </v:textbox>
          </v:shape>
        </w:pict>
      </w:r>
      <w:r w:rsidR="003E0863">
        <w:rPr>
          <w:noProof/>
        </w:rPr>
        <w:pict>
          <v:shape id="_x0000_s1044" type="#_x0000_t202" style="position:absolute;margin-left:111.85pt;margin-top:7.7pt;width:111.75pt;height:19pt;z-index:251668480">
            <v:textbox>
              <w:txbxContent>
                <w:p w:rsidR="00FD57DE" w:rsidRDefault="00FD57DE">
                  <w:r>
                    <w:t>Acúmulo de papeis</w:t>
                  </w:r>
                </w:p>
              </w:txbxContent>
            </v:textbox>
          </v:shape>
        </w:pict>
      </w:r>
      <w:r w:rsidR="003E0863">
        <w:rPr>
          <w:noProof/>
        </w:rPr>
        <w:pict>
          <v:shape id="_x0000_s1042" type="#_x0000_t202" style="position:absolute;margin-left:-22.95pt;margin-top:9.45pt;width:108.3pt;height:21.85pt;z-index:251666432">
            <v:textbox>
              <w:txbxContent>
                <w:p w:rsidR="00FD57DE" w:rsidRDefault="00FD57DE">
                  <w:r>
                    <w:t>Perda de precisão</w:t>
                  </w:r>
                </w:p>
              </w:txbxContent>
            </v:textbox>
          </v:shape>
        </w:pict>
      </w:r>
    </w:p>
    <w:sectPr w:rsidR="00FD57DE" w:rsidSect="004C283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hyphenationZone w:val="425"/>
  <w:characterSpacingControl w:val="doNotCompress"/>
  <w:compat/>
  <w:rsids>
    <w:rsidRoot w:val="002D2A52"/>
    <w:rsid w:val="00131AF5"/>
    <w:rsid w:val="00275403"/>
    <w:rsid w:val="002D2A52"/>
    <w:rsid w:val="003E0863"/>
    <w:rsid w:val="003E0E4F"/>
    <w:rsid w:val="004C2837"/>
    <w:rsid w:val="00505759"/>
    <w:rsid w:val="006B1090"/>
    <w:rsid w:val="007531B4"/>
    <w:rsid w:val="007E3920"/>
    <w:rsid w:val="0097643C"/>
    <w:rsid w:val="00AE7CAF"/>
    <w:rsid w:val="00BE0A6F"/>
    <w:rsid w:val="00D031FE"/>
    <w:rsid w:val="00FD57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27"/>
        <o:r id="V:Rule7" type="connector" idref="#_x0000_s1037"/>
        <o:r id="V:Rule8" type="connector" idref="#_x0000_s1036"/>
        <o:r id="V:Rule9" type="connector" idref="#_x0000_s1033"/>
        <o:r id="V:Rule10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C2837"/>
  </w:style>
  <w:style w:type="paragraph" w:styleId="Ttulo1">
    <w:name w:val="heading 1"/>
    <w:basedOn w:val="Normal"/>
    <w:next w:val="Normal"/>
    <w:rsid w:val="004C283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4C283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4C283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4C283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4C283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4C283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4C283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4C2837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4C2837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57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57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46007-573E-44B4-A5C3-EAC13E034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Oswaldo Kotaro Takai - Professor FIT</dc:creator>
  <cp:lastModifiedBy>matheus.rozario</cp:lastModifiedBy>
  <cp:revision>4</cp:revision>
  <dcterms:created xsi:type="dcterms:W3CDTF">2017-11-14T14:37:00Z</dcterms:created>
  <dcterms:modified xsi:type="dcterms:W3CDTF">2018-02-20T16:00:00Z</dcterms:modified>
</cp:coreProperties>
</file>