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10C9" w14:textId="77777777" w:rsidR="008B78C5" w:rsidRDefault="008B78C5">
      <w:r w:rsidRPr="008B78C5">
        <w:t xml:space="preserve">Øving 9 - TDAT2005 Algoritmer og datastrukturer </w:t>
      </w:r>
    </w:p>
    <w:p w14:paraId="1066A26C" w14:textId="77777777" w:rsidR="008B78C5" w:rsidRDefault="008B78C5">
      <w:r w:rsidRPr="008B78C5">
        <w:t xml:space="preserve">IDI – NTNU Høsten 2019 </w:t>
      </w:r>
    </w:p>
    <w:p w14:paraId="4C71D3F0" w14:textId="77777777" w:rsidR="008B78C5" w:rsidRDefault="008B78C5">
      <w:r w:rsidRPr="008B78C5">
        <w:t>Oppgave 1</w:t>
      </w:r>
    </w:p>
    <w:p w14:paraId="45DC7BB3" w14:textId="77777777" w:rsidR="008B78C5" w:rsidRDefault="008B78C5">
      <w:r w:rsidRPr="008B78C5">
        <w:t xml:space="preserve"> La </w:t>
      </w:r>
      <w:r w:rsidRPr="008B78C5">
        <w:rPr>
          <w:rFonts w:ascii="Cambria Math" w:hAnsi="Cambria Math" w:cs="Cambria Math"/>
        </w:rPr>
        <w:t>𝐴</w:t>
      </w:r>
      <w:r w:rsidRPr="008B78C5">
        <w:t xml:space="preserve"> = {0,1} og </w:t>
      </w:r>
      <w:r w:rsidRPr="008B78C5">
        <w:rPr>
          <w:rFonts w:ascii="Cambria Math" w:hAnsi="Cambria Math" w:cs="Cambria Math"/>
        </w:rPr>
        <w:t>𝐵</w:t>
      </w:r>
      <w:r w:rsidRPr="008B78C5">
        <w:t xml:space="preserve"> = {11, 101}. Bestem </w:t>
      </w:r>
    </w:p>
    <w:p w14:paraId="36824FE1" w14:textId="77777777" w:rsidR="008B78C5" w:rsidRDefault="008B78C5">
      <w:r w:rsidRPr="008B78C5">
        <w:t xml:space="preserve">a) </w:t>
      </w:r>
      <w:r w:rsidRPr="008B78C5">
        <w:rPr>
          <w:rFonts w:ascii="Cambria Math" w:hAnsi="Cambria Math" w:cs="Cambria Math"/>
        </w:rPr>
        <w:t>𝐴𝐵</w:t>
      </w:r>
      <w:r w:rsidRPr="008B78C5">
        <w:t xml:space="preserve"> </w:t>
      </w:r>
    </w:p>
    <w:p w14:paraId="403F3A03" w14:textId="77777777" w:rsidR="008B78C5" w:rsidRDefault="008B78C5">
      <w:r w:rsidRPr="008B78C5">
        <w:t xml:space="preserve">b) </w:t>
      </w:r>
      <w:r w:rsidRPr="008B78C5">
        <w:rPr>
          <w:rFonts w:ascii="Cambria Math" w:hAnsi="Cambria Math" w:cs="Cambria Math"/>
        </w:rPr>
        <w:t>𝐴</w:t>
      </w:r>
      <w:r w:rsidRPr="008B78C5">
        <w:t xml:space="preserve"> </w:t>
      </w:r>
      <w:r w:rsidRPr="008B78C5">
        <w:rPr>
          <w:rFonts w:ascii="Cambria Math" w:hAnsi="Cambria Math" w:cs="Cambria Math"/>
        </w:rPr>
        <w:t>∪</w:t>
      </w:r>
      <w:r w:rsidRPr="008B78C5">
        <w:t xml:space="preserve"> </w:t>
      </w:r>
      <w:r w:rsidRPr="008B78C5">
        <w:rPr>
          <w:rFonts w:ascii="Cambria Math" w:hAnsi="Cambria Math" w:cs="Cambria Math"/>
        </w:rPr>
        <w:t>𝐵</w:t>
      </w:r>
      <w:r w:rsidRPr="008B78C5">
        <w:t xml:space="preserve"> </w:t>
      </w:r>
    </w:p>
    <w:p w14:paraId="54A165AC" w14:textId="77777777" w:rsidR="008B78C5" w:rsidRDefault="008B78C5">
      <w:r w:rsidRPr="008B78C5">
        <w:t xml:space="preserve">c) </w:t>
      </w:r>
      <w:r w:rsidRPr="008B78C5">
        <w:rPr>
          <w:rFonts w:ascii="Cambria Math" w:hAnsi="Cambria Math" w:cs="Cambria Math"/>
        </w:rPr>
        <w:t>𝐴</w:t>
      </w:r>
      <w:r w:rsidRPr="008B78C5">
        <w:t xml:space="preserve"> </w:t>
      </w:r>
      <w:r w:rsidRPr="008B78C5">
        <w:rPr>
          <w:rFonts w:ascii="Cambria Math" w:hAnsi="Cambria Math" w:cs="Cambria Math"/>
        </w:rPr>
        <w:t>∪</w:t>
      </w:r>
      <w:r w:rsidRPr="008B78C5">
        <w:t xml:space="preserve"> </w:t>
      </w:r>
      <w:r w:rsidRPr="008B78C5">
        <w:rPr>
          <w:rFonts w:ascii="Cambria Math" w:hAnsi="Cambria Math" w:cs="Cambria Math"/>
        </w:rPr>
        <w:t>𝐴</w:t>
      </w:r>
      <w:r w:rsidRPr="008B78C5">
        <w:t xml:space="preserve"> 3 </w:t>
      </w:r>
    </w:p>
    <w:p w14:paraId="4EC6567E" w14:textId="77777777" w:rsidR="008B78C5" w:rsidRDefault="008B78C5">
      <w:r w:rsidRPr="008B78C5">
        <w:t xml:space="preserve">d) </w:t>
      </w:r>
      <w:r w:rsidRPr="008B78C5">
        <w:rPr>
          <w:rFonts w:ascii="Cambria Math" w:hAnsi="Cambria Math" w:cs="Cambria Math"/>
        </w:rPr>
        <w:t>𝐵</w:t>
      </w:r>
      <w:r w:rsidRPr="008B78C5">
        <w:t xml:space="preserve"> 2</w:t>
      </w:r>
      <w:r w:rsidRPr="008B78C5">
        <w:rPr>
          <w:rFonts w:ascii="Cambria Math" w:hAnsi="Cambria Math" w:cs="Cambria Math"/>
        </w:rPr>
        <w:t>𝐴</w:t>
      </w:r>
      <w:r w:rsidRPr="008B78C5">
        <w:t xml:space="preserve"> </w:t>
      </w:r>
    </w:p>
    <w:p w14:paraId="29F105E7" w14:textId="77777777" w:rsidR="008B78C5" w:rsidRDefault="008B78C5">
      <w:r w:rsidRPr="008B78C5">
        <w:t xml:space="preserve">e) </w:t>
      </w:r>
      <w:proofErr w:type="gramStart"/>
      <w:r w:rsidRPr="008B78C5">
        <w:rPr>
          <w:rFonts w:ascii="Cambria Math" w:hAnsi="Cambria Math" w:cs="Cambria Math"/>
        </w:rPr>
        <w:t>𝐵</w:t>
      </w:r>
      <w:r w:rsidRPr="008B78C5">
        <w:t>(</w:t>
      </w:r>
      <w:proofErr w:type="gramEnd"/>
      <w:r w:rsidRPr="008B78C5">
        <w:rPr>
          <w:rFonts w:ascii="Cambria Math" w:hAnsi="Cambria Math" w:cs="Cambria Math"/>
        </w:rPr>
        <w:t>𝐴</w:t>
      </w:r>
      <w:r w:rsidRPr="008B78C5">
        <w:t xml:space="preserve"> </w:t>
      </w:r>
      <w:r w:rsidRPr="008B78C5">
        <w:rPr>
          <w:rFonts w:ascii="Cambria Math" w:hAnsi="Cambria Math" w:cs="Cambria Math"/>
        </w:rPr>
        <w:t>∪</w:t>
      </w:r>
      <w:r w:rsidRPr="008B78C5">
        <w:t xml:space="preserve"> </w:t>
      </w:r>
      <w:r w:rsidRPr="008B78C5">
        <w:rPr>
          <w:rFonts w:ascii="Cambria Math" w:hAnsi="Cambria Math" w:cs="Cambria Math"/>
        </w:rPr>
        <w:t>𝐵</w:t>
      </w:r>
      <w:r w:rsidRPr="008B78C5">
        <w:t>)</w:t>
      </w:r>
      <w:r w:rsidRPr="008B78C5">
        <w:rPr>
          <w:rFonts w:ascii="Cambria Math" w:hAnsi="Cambria Math" w:cs="Cambria Math"/>
        </w:rPr>
        <w:t>𝐴</w:t>
      </w:r>
      <w:r w:rsidRPr="008B78C5">
        <w:t xml:space="preserve"> </w:t>
      </w:r>
    </w:p>
    <w:p w14:paraId="1E7C3880" w14:textId="77777777" w:rsidR="008B78C5" w:rsidRDefault="008B78C5"/>
    <w:p w14:paraId="1E904837" w14:textId="77777777" w:rsidR="008B78C5" w:rsidRDefault="008B78C5">
      <w:r w:rsidRPr="008B78C5">
        <w:t xml:space="preserve">Oppgave 2 </w:t>
      </w:r>
    </w:p>
    <w:p w14:paraId="202F24EC" w14:textId="77777777" w:rsidR="008B78C5" w:rsidRDefault="008B78C5">
      <w:r w:rsidRPr="008B78C5">
        <w:t>Vi betrakter språk over alfabetet Σ = {</w:t>
      </w:r>
      <w:r w:rsidRPr="008B78C5">
        <w:rPr>
          <w:rFonts w:ascii="Cambria Math" w:hAnsi="Cambria Math" w:cs="Cambria Math"/>
        </w:rPr>
        <w:t>𝑎</w:t>
      </w:r>
      <w:r w:rsidRPr="008B78C5">
        <w:t xml:space="preserve">, </w:t>
      </w:r>
      <w:r w:rsidRPr="008B78C5">
        <w:rPr>
          <w:rFonts w:ascii="Cambria Math" w:hAnsi="Cambria Math" w:cs="Cambria Math"/>
        </w:rPr>
        <w:t>𝑏</w:t>
      </w:r>
      <w:r w:rsidRPr="008B78C5">
        <w:t>}. Beskriv med ord språket bestemt av det regulære uttrykket (</w:t>
      </w:r>
      <w:r w:rsidRPr="008B78C5">
        <w:rPr>
          <w:rFonts w:ascii="Cambria Math" w:hAnsi="Cambria Math" w:cs="Cambria Math"/>
        </w:rPr>
        <w:t>𝑏</w:t>
      </w:r>
      <w:r w:rsidRPr="008B78C5">
        <w:t xml:space="preserve"> + </w:t>
      </w:r>
      <w:r w:rsidRPr="008B78C5">
        <w:rPr>
          <w:rFonts w:ascii="Cambria Math" w:hAnsi="Cambria Math" w:cs="Cambria Math"/>
        </w:rPr>
        <w:t>𝑎𝑏</w:t>
      </w:r>
      <w:r w:rsidRPr="008B78C5">
        <w:t xml:space="preserve">) </w:t>
      </w:r>
      <w:r w:rsidRPr="008B78C5">
        <w:rPr>
          <w:rFonts w:ascii="Cambria Math" w:hAnsi="Cambria Math" w:cs="Cambria Math"/>
        </w:rPr>
        <w:t>∗</w:t>
      </w:r>
      <w:r w:rsidRPr="008B78C5">
        <w:t xml:space="preserve"> (</w:t>
      </w:r>
      <w:r w:rsidRPr="008B78C5">
        <w:rPr>
          <w:rFonts w:ascii="Cambria Math" w:hAnsi="Cambria Math" w:cs="Cambria Math"/>
        </w:rPr>
        <w:t>𝑎</w:t>
      </w:r>
      <w:r w:rsidRPr="008B78C5">
        <w:t xml:space="preserve"> + </w:t>
      </w:r>
      <w:r w:rsidRPr="008B78C5">
        <w:rPr>
          <w:rFonts w:ascii="Cambria Math" w:hAnsi="Cambria Math" w:cs="Cambria Math"/>
        </w:rPr>
        <w:t>𝑎𝑏</w:t>
      </w:r>
      <w:r w:rsidRPr="008B78C5">
        <w:t xml:space="preserve">) </w:t>
      </w:r>
      <w:r w:rsidRPr="008B78C5">
        <w:rPr>
          <w:rFonts w:ascii="Cambria Math" w:hAnsi="Cambria Math" w:cs="Cambria Math"/>
        </w:rPr>
        <w:t>∗</w:t>
      </w:r>
      <w:r w:rsidRPr="008B78C5">
        <w:t xml:space="preserve"> </w:t>
      </w:r>
    </w:p>
    <w:p w14:paraId="4BA83B63" w14:textId="77777777" w:rsidR="008B78C5" w:rsidRDefault="008B78C5" w:rsidP="008B78C5">
      <w:pPr>
        <w:pStyle w:val="Overskrift1"/>
      </w:pPr>
      <w:r w:rsidRPr="008B78C5">
        <w:t xml:space="preserve">Oppgave 3 </w:t>
      </w:r>
    </w:p>
    <w:p w14:paraId="0FFB3403" w14:textId="77777777" w:rsidR="008B78C5" w:rsidRDefault="008B78C5">
      <w:r w:rsidRPr="008B78C5">
        <w:t>Hvilke regul</w:t>
      </w:r>
      <w:r w:rsidRPr="008B78C5">
        <w:rPr>
          <w:rFonts w:ascii="Calibri" w:hAnsi="Calibri" w:cs="Calibri"/>
        </w:rPr>
        <w:t>æ</w:t>
      </w:r>
      <w:r w:rsidRPr="008B78C5">
        <w:t>re uttrykk nedenfor definerer samme spr</w:t>
      </w:r>
      <w:r w:rsidRPr="008B78C5">
        <w:rPr>
          <w:rFonts w:ascii="Calibri" w:hAnsi="Calibri" w:cs="Calibri"/>
        </w:rPr>
        <w:t>å</w:t>
      </w:r>
      <w:r w:rsidRPr="008B78C5">
        <w:t>k som 0</w:t>
      </w:r>
      <w:r>
        <w:rPr>
          <w:vertAlign w:val="superscript"/>
        </w:rPr>
        <w:t>*</w:t>
      </w:r>
      <w:r w:rsidRPr="008B78C5">
        <w:t xml:space="preserve"> (10</w:t>
      </w:r>
      <w:proofErr w:type="gramStart"/>
      <w:r>
        <w:rPr>
          <w:rFonts w:ascii="Cambria Math" w:hAnsi="Cambria Math" w:cs="Cambria Math"/>
          <w:vertAlign w:val="superscript"/>
        </w:rPr>
        <w:t>*</w:t>
      </w:r>
      <w:r w:rsidRPr="008B78C5">
        <w:t xml:space="preserve"> )</w:t>
      </w:r>
      <w:proofErr w:type="gramEnd"/>
      <w:r>
        <w:rPr>
          <w:vertAlign w:val="superscript"/>
        </w:rPr>
        <w:t>*</w:t>
      </w:r>
      <w:r w:rsidRPr="008B78C5">
        <w:t xml:space="preserve"> ? </w:t>
      </w:r>
    </w:p>
    <w:p w14:paraId="330711E9" w14:textId="77777777" w:rsidR="008B78C5" w:rsidRDefault="008B78C5">
      <w:r>
        <w:t>Test1: 010101</w:t>
      </w:r>
      <w:r>
        <w:br/>
        <w:t>Test2: 000111</w:t>
      </w:r>
      <w:r>
        <w:br/>
        <w:t>Test3:111111</w:t>
      </w:r>
    </w:p>
    <w:p w14:paraId="3146E1AD" w14:textId="77777777" w:rsidR="008B78C5" w:rsidRDefault="008B78C5">
      <w:r w:rsidRPr="008B78C5">
        <w:t>1) (1</w:t>
      </w:r>
      <w:r>
        <w:t>*</w:t>
      </w:r>
      <w:r w:rsidRPr="008B78C5">
        <w:t xml:space="preserve">0) </w:t>
      </w:r>
      <w:r>
        <w:rPr>
          <w:vertAlign w:val="superscript"/>
        </w:rPr>
        <w:t>*</w:t>
      </w:r>
      <w:r w:rsidRPr="008B78C5">
        <w:t>1</w:t>
      </w:r>
      <w:r>
        <w:rPr>
          <w:vertAlign w:val="superscript"/>
        </w:rPr>
        <w:t>*</w:t>
      </w:r>
    </w:p>
    <w:p w14:paraId="074C6F03" w14:textId="77777777" w:rsidR="008B78C5" w:rsidRDefault="008B78C5">
      <w:r>
        <w:tab/>
        <w:t>Test1: Bestått</w:t>
      </w:r>
      <w:r>
        <w:br/>
      </w:r>
      <w:r>
        <w:tab/>
        <w:t>Test2: Bestått</w:t>
      </w:r>
      <w:r>
        <w:br/>
      </w:r>
      <w:r>
        <w:tab/>
        <w:t>Test3: Bestått</w:t>
      </w:r>
    </w:p>
    <w:p w14:paraId="1A4B6C4E" w14:textId="77777777" w:rsidR="008B78C5" w:rsidRPr="008B78C5" w:rsidRDefault="008B78C5">
      <w:pPr>
        <w:rPr>
          <w:vertAlign w:val="superscript"/>
        </w:rPr>
      </w:pPr>
      <w:r w:rsidRPr="008B78C5">
        <w:t xml:space="preserve">2) 0 </w:t>
      </w:r>
      <w:r w:rsidRPr="008B78C5">
        <w:rPr>
          <w:rFonts w:ascii="Cambria Math" w:hAnsi="Cambria Math" w:cs="Cambria Math"/>
        </w:rPr>
        <w:t>∣</w:t>
      </w:r>
      <w:r w:rsidRPr="008B78C5">
        <w:t xml:space="preserve"> (0 </w:t>
      </w:r>
      <w:r w:rsidRPr="008B78C5">
        <w:rPr>
          <w:rFonts w:ascii="Cambria Math" w:hAnsi="Cambria Math" w:cs="Cambria Math"/>
        </w:rPr>
        <w:t>∣</w:t>
      </w:r>
      <w:r w:rsidRPr="008B78C5">
        <w:t xml:space="preserve"> </w:t>
      </w:r>
      <w:proofErr w:type="gramStart"/>
      <w:r w:rsidRPr="008B78C5">
        <w:t>10)</w:t>
      </w:r>
      <w:r>
        <w:rPr>
          <w:vertAlign w:val="superscript"/>
        </w:rPr>
        <w:t>*</w:t>
      </w:r>
      <w:proofErr w:type="gramEnd"/>
    </w:p>
    <w:p w14:paraId="5A86B83D" w14:textId="77777777" w:rsidR="008B78C5" w:rsidRDefault="008B78C5">
      <w:r>
        <w:tab/>
        <w:t>Test1: Ikke bestått</w:t>
      </w:r>
    </w:p>
    <w:p w14:paraId="7D56D612" w14:textId="77777777" w:rsidR="0007355F" w:rsidRDefault="008B78C5">
      <w:pPr>
        <w:rPr>
          <w:rFonts w:ascii="Cambria Math" w:hAnsi="Cambria Math" w:cs="Cambria Math"/>
        </w:rPr>
      </w:pPr>
      <w:r w:rsidRPr="008B78C5">
        <w:t xml:space="preserve">3) (0 </w:t>
      </w:r>
      <w:r w:rsidRPr="008B78C5">
        <w:rPr>
          <w:rFonts w:ascii="Cambria Math" w:hAnsi="Cambria Math" w:cs="Cambria Math"/>
        </w:rPr>
        <w:t>∣</w:t>
      </w:r>
      <w:r w:rsidRPr="008B78C5">
        <w:t xml:space="preserve"> </w:t>
      </w:r>
      <w:proofErr w:type="gramStart"/>
      <w:r w:rsidRPr="008B78C5">
        <w:t>1)</w:t>
      </w:r>
      <w:r>
        <w:t>*</w:t>
      </w:r>
      <w:proofErr w:type="gramEnd"/>
      <w:r w:rsidRPr="008B78C5">
        <w:t xml:space="preserve">10(0 </w:t>
      </w:r>
      <w:r w:rsidRPr="008B78C5">
        <w:rPr>
          <w:rFonts w:ascii="Cambria Math" w:hAnsi="Cambria Math" w:cs="Cambria Math"/>
        </w:rPr>
        <w:t>∣</w:t>
      </w:r>
      <w:r w:rsidRPr="008B78C5">
        <w:t xml:space="preserve"> 1)</w:t>
      </w:r>
      <w:r>
        <w:t>*</w:t>
      </w:r>
    </w:p>
    <w:p w14:paraId="075F6F8C" w14:textId="77777777" w:rsidR="008B78C5" w:rsidRDefault="008B78C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Test1: Bestått</w:t>
      </w:r>
    </w:p>
    <w:p w14:paraId="7346FCD6" w14:textId="77777777" w:rsidR="008B78C5" w:rsidRDefault="008B78C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Test2: Ikke bestått</w:t>
      </w:r>
    </w:p>
    <w:p w14:paraId="055E99AD" w14:textId="77777777" w:rsidR="008B78C5" w:rsidRDefault="008B78C5">
      <w:pPr>
        <w:rPr>
          <w:rFonts w:ascii="Cambria Math" w:hAnsi="Cambria Math" w:cs="Cambria Math"/>
          <w:b/>
          <w:bCs/>
        </w:rPr>
      </w:pPr>
      <w:r>
        <w:rPr>
          <w:rFonts w:ascii="Cambria Math" w:hAnsi="Cambria Math" w:cs="Cambria Math"/>
          <w:b/>
          <w:bCs/>
        </w:rPr>
        <w:t xml:space="preserve">Svar: Kun utrykk 1) som er det samme språket </w:t>
      </w:r>
      <w:r w:rsidRPr="008B78C5">
        <w:rPr>
          <w:rFonts w:ascii="Cambria Math" w:hAnsi="Cambria Math" w:cs="Cambria Math"/>
          <w:b/>
          <w:bCs/>
        </w:rPr>
        <w:t xml:space="preserve">som </w:t>
      </w:r>
      <w:r w:rsidRPr="008B78C5">
        <w:rPr>
          <w:b/>
          <w:bCs/>
        </w:rPr>
        <w:t xml:space="preserve">0 </w:t>
      </w:r>
      <w:r w:rsidRPr="008B78C5">
        <w:rPr>
          <w:rFonts w:ascii="Cambria Math" w:hAnsi="Cambria Math" w:cs="Cambria Math"/>
          <w:b/>
          <w:bCs/>
        </w:rPr>
        <w:t>∗</w:t>
      </w:r>
      <w:r w:rsidRPr="008B78C5">
        <w:rPr>
          <w:b/>
          <w:bCs/>
        </w:rPr>
        <w:t xml:space="preserve"> (10</w:t>
      </w:r>
      <w:proofErr w:type="gramStart"/>
      <w:r w:rsidRPr="008B78C5">
        <w:rPr>
          <w:rFonts w:ascii="Cambria Math" w:hAnsi="Cambria Math" w:cs="Cambria Math"/>
          <w:b/>
          <w:bCs/>
        </w:rPr>
        <w:t>∗</w:t>
      </w:r>
      <w:r w:rsidRPr="008B78C5">
        <w:rPr>
          <w:b/>
          <w:bCs/>
        </w:rPr>
        <w:t xml:space="preserve"> )</w:t>
      </w:r>
      <w:proofErr w:type="gramEnd"/>
      <w:r w:rsidRPr="008B78C5">
        <w:rPr>
          <w:b/>
          <w:bCs/>
        </w:rPr>
        <w:t xml:space="preserve"> </w:t>
      </w:r>
      <w:r w:rsidRPr="008B78C5">
        <w:rPr>
          <w:rFonts w:ascii="Cambria Math" w:hAnsi="Cambria Math" w:cs="Cambria Math"/>
          <w:b/>
          <w:bCs/>
        </w:rPr>
        <w:t>∗</w:t>
      </w:r>
    </w:p>
    <w:p w14:paraId="193A461C" w14:textId="77777777" w:rsidR="008B78C5" w:rsidRDefault="008B78C5">
      <w:pPr>
        <w:rPr>
          <w:rFonts w:ascii="Cambria Math" w:hAnsi="Cambria Math" w:cs="Cambria Math"/>
          <w:b/>
          <w:bCs/>
        </w:rPr>
      </w:pPr>
    </w:p>
    <w:p w14:paraId="6BA065DA" w14:textId="77777777" w:rsidR="008B78C5" w:rsidRDefault="008B78C5" w:rsidP="008B78C5">
      <w:pPr>
        <w:pStyle w:val="Overskrift1"/>
      </w:pPr>
      <w:r>
        <w:t xml:space="preserve">Oppgave 4 </w:t>
      </w:r>
    </w:p>
    <w:p w14:paraId="0370598E" w14:textId="77777777" w:rsidR="008B78C5" w:rsidRDefault="008B78C5">
      <w:r>
        <w:t>Skriv et regulært uttrykk som definerer tall med eller uten ledende minustegn, med eller uten desimalkomma. Eksempler på gyldige tall: 123 123,4 0,02 -98 -5,43. Følgende er ikke gyldig: ,45 -,32 (desimalkomma uten siffer foran).</w:t>
      </w:r>
    </w:p>
    <w:p w14:paraId="08284BB8" w14:textId="77777777" w:rsidR="008B78C5" w:rsidRDefault="008B78C5">
      <w:r>
        <w:t>(-|</w:t>
      </w:r>
      <w:proofErr w:type="gramStart"/>
      <w:r>
        <w:t>e)(</w:t>
      </w:r>
      <w:proofErr w:type="gramEnd"/>
      <w:r>
        <w:t>0|1|2|3|4|5|6|7|8|9)</w:t>
      </w:r>
      <w:r w:rsidRPr="008B78C5">
        <w:t xml:space="preserve"> </w:t>
      </w:r>
      <w:r>
        <w:t>)(0|1|2|3|4|5|6|7|8|9)</w:t>
      </w:r>
      <w:r>
        <w:t xml:space="preserve"> *(,</w:t>
      </w:r>
      <w:r w:rsidR="00585617">
        <w:t>(0|1|2|3|4|5|6|7|8|9)</w:t>
      </w:r>
      <w:r w:rsidR="00585617">
        <w:t xml:space="preserve"> </w:t>
      </w:r>
      <w:r>
        <w:t>|</w:t>
      </w:r>
      <w:r w:rsidR="00585617">
        <w:t xml:space="preserve"> </w:t>
      </w:r>
      <w:r>
        <w:t>e)</w:t>
      </w:r>
      <w:r w:rsidR="00585617" w:rsidRPr="00585617">
        <w:t xml:space="preserve"> </w:t>
      </w:r>
      <w:r w:rsidR="00585617">
        <w:t>)(0|1|2|3|4|5|6|7|8|9)</w:t>
      </w:r>
      <w:r w:rsidR="00585617">
        <w:t>*</w:t>
      </w:r>
    </w:p>
    <w:p w14:paraId="0CED8EFD" w14:textId="77777777" w:rsidR="00585617" w:rsidRDefault="00585617" w:rsidP="00585617">
      <w:pPr>
        <w:pStyle w:val="Overskrift1"/>
      </w:pPr>
      <w:r>
        <w:lastRenderedPageBreak/>
        <w:t xml:space="preserve">Oppgave 5 </w:t>
      </w:r>
    </w:p>
    <w:p w14:paraId="10933BC8" w14:textId="30A0225B" w:rsidR="00585617" w:rsidRDefault="00585617">
      <w:r>
        <w:t xml:space="preserve">Bruk konvensjonen om evalueringspresedens til å fjerne så mange </w:t>
      </w:r>
      <w:r>
        <w:t>parenteser</w:t>
      </w:r>
      <w:r>
        <w:t xml:space="preserve"> som mulig i uttrykket nedenfor, uten at betydningen endres. ((</w:t>
      </w:r>
      <w:r>
        <w:rPr>
          <w:rFonts w:ascii="Cambria Math" w:hAnsi="Cambria Math" w:cs="Cambria Math"/>
        </w:rPr>
        <w:t>𝑏𝑎</w:t>
      </w:r>
      <w:r>
        <w:t>)(</w:t>
      </w:r>
      <w:r>
        <w:rPr>
          <w:rFonts w:ascii="Cambria Math" w:hAnsi="Cambria Math" w:cs="Cambria Math"/>
        </w:rPr>
        <w:t>𝑎𝑏</w:t>
      </w:r>
      <w:r>
        <w:t>*</w:t>
      </w:r>
      <w:r>
        <w:t xml:space="preserve">)) </w:t>
      </w:r>
      <w:r>
        <w:rPr>
          <w:rFonts w:ascii="Cambria Math" w:hAnsi="Cambria Math" w:cs="Cambria Math"/>
        </w:rPr>
        <w:t>∣</w:t>
      </w:r>
      <w:r>
        <w:t xml:space="preserve"> ((</w:t>
      </w:r>
      <w:r>
        <w:rPr>
          <w:rFonts w:ascii="Cambria Math" w:hAnsi="Cambria Math" w:cs="Cambria Math"/>
        </w:rPr>
        <w:t>𝑎𝑏</w:t>
      </w:r>
      <w:r>
        <w:rPr>
          <w:rFonts w:ascii="Cambria Math" w:hAnsi="Cambria Math" w:cs="Cambria Math"/>
        </w:rPr>
        <w:t>*</w:t>
      </w:r>
      <w:r>
        <w:t xml:space="preserve">) </w:t>
      </w:r>
      <w:r>
        <w:rPr>
          <w:rFonts w:ascii="Cambria Math" w:hAnsi="Cambria Math" w:cs="Cambria Math"/>
        </w:rPr>
        <w:t>∣</w:t>
      </w:r>
      <w:r>
        <w:t xml:space="preserve"> </w:t>
      </w:r>
      <w:proofErr w:type="gramStart"/>
      <w:r>
        <w:rPr>
          <w:rFonts w:ascii="Cambria Math" w:hAnsi="Cambria Math" w:cs="Cambria Math"/>
        </w:rPr>
        <w:t>𝑏</w:t>
      </w:r>
      <w:r>
        <w:t>)(</w:t>
      </w:r>
      <w:proofErr w:type="gramEnd"/>
      <w:r>
        <w:rPr>
          <w:rFonts w:ascii="Cambria Math" w:hAnsi="Cambria Math" w:cs="Cambria Math"/>
        </w:rPr>
        <w:t>𝑎</w:t>
      </w:r>
      <w:r>
        <w:t>)</w:t>
      </w:r>
    </w:p>
    <w:p w14:paraId="0A52D75A" w14:textId="271C4674" w:rsidR="00E531D2" w:rsidRDefault="00E531D2"/>
    <w:p w14:paraId="02C790CF" w14:textId="44760ED4" w:rsidR="00E531D2" w:rsidRDefault="00E531D2">
      <w:r>
        <w:rPr>
          <w:b/>
          <w:bCs/>
        </w:rPr>
        <w:t xml:space="preserve">Start: </w:t>
      </w:r>
      <w:r>
        <w:t>((</w:t>
      </w:r>
      <w:r>
        <w:rPr>
          <w:rFonts w:ascii="Cambria Math" w:hAnsi="Cambria Math" w:cs="Cambria Math"/>
        </w:rPr>
        <w:t>𝑏𝑎</w:t>
      </w:r>
      <w:r>
        <w:t>)(</w:t>
      </w:r>
      <w:r>
        <w:rPr>
          <w:rFonts w:ascii="Cambria Math" w:hAnsi="Cambria Math" w:cs="Cambria Math"/>
        </w:rPr>
        <w:t>𝑎𝑏</w:t>
      </w:r>
      <w:r>
        <w:t xml:space="preserve">*)) </w:t>
      </w:r>
      <w:r>
        <w:rPr>
          <w:rFonts w:ascii="Cambria Math" w:hAnsi="Cambria Math" w:cs="Cambria Math"/>
        </w:rPr>
        <w:t>∣</w:t>
      </w:r>
      <w:r>
        <w:t xml:space="preserve"> ((</w:t>
      </w:r>
      <w:r>
        <w:rPr>
          <w:rFonts w:ascii="Cambria Math" w:hAnsi="Cambria Math" w:cs="Cambria Math"/>
        </w:rPr>
        <w:t>𝑎𝑏*</w:t>
      </w:r>
      <w:r>
        <w:t xml:space="preserve">) </w:t>
      </w:r>
      <w:r>
        <w:rPr>
          <w:rFonts w:ascii="Cambria Math" w:hAnsi="Cambria Math" w:cs="Cambria Math"/>
        </w:rPr>
        <w:t>∣</w:t>
      </w:r>
      <w:r>
        <w:t xml:space="preserve"> </w:t>
      </w:r>
      <w:proofErr w:type="gramStart"/>
      <w:r>
        <w:rPr>
          <w:rFonts w:ascii="Cambria Math" w:hAnsi="Cambria Math" w:cs="Cambria Math"/>
        </w:rPr>
        <w:t>𝑏</w:t>
      </w:r>
      <w:r>
        <w:t>)(</w:t>
      </w:r>
      <w:proofErr w:type="gramEnd"/>
      <w:r>
        <w:rPr>
          <w:rFonts w:ascii="Cambria Math" w:hAnsi="Cambria Math" w:cs="Cambria Math"/>
        </w:rPr>
        <w:t>𝑎</w:t>
      </w:r>
      <w:r>
        <w:t>)</w:t>
      </w:r>
    </w:p>
    <w:p w14:paraId="0023C68B" w14:textId="46DD1F52" w:rsidR="00E531D2" w:rsidRDefault="00E531D2">
      <w:r>
        <w:rPr>
          <w:b/>
          <w:bCs/>
        </w:rPr>
        <w:t xml:space="preserve">1. </w:t>
      </w:r>
      <w:r>
        <w:t>(</w:t>
      </w:r>
      <w:r w:rsidR="00D92AC7">
        <w:t>(</w:t>
      </w:r>
      <w:r>
        <w:rPr>
          <w:rFonts w:ascii="Cambria Math" w:hAnsi="Cambria Math" w:cs="Cambria Math"/>
        </w:rPr>
        <w:t>𝑏𝑎</w:t>
      </w:r>
      <w:r>
        <w:t>(</w:t>
      </w:r>
      <w:r>
        <w:rPr>
          <w:rFonts w:ascii="Cambria Math" w:hAnsi="Cambria Math" w:cs="Cambria Math"/>
        </w:rPr>
        <w:t>𝑎𝑏</w:t>
      </w:r>
      <w:r>
        <w:t xml:space="preserve">*)) </w:t>
      </w:r>
      <w:r>
        <w:rPr>
          <w:rFonts w:ascii="Cambria Math" w:hAnsi="Cambria Math" w:cs="Cambria Math"/>
        </w:rPr>
        <w:t>∣</w:t>
      </w:r>
      <w:r>
        <w:t xml:space="preserve"> ((</w:t>
      </w:r>
      <w:r>
        <w:rPr>
          <w:rFonts w:ascii="Cambria Math" w:hAnsi="Cambria Math" w:cs="Cambria Math"/>
        </w:rPr>
        <w:t>𝑎𝑏*</w:t>
      </w:r>
      <w:r>
        <w:t xml:space="preserve">) </w:t>
      </w:r>
      <w:r>
        <w:rPr>
          <w:rFonts w:ascii="Cambria Math" w:hAnsi="Cambria Math" w:cs="Cambria Math"/>
        </w:rPr>
        <w:t>∣</w:t>
      </w:r>
      <w:r>
        <w:t xml:space="preserve"> </w:t>
      </w:r>
      <w:proofErr w:type="gramStart"/>
      <w:r>
        <w:rPr>
          <w:rFonts w:ascii="Cambria Math" w:hAnsi="Cambria Math" w:cs="Cambria Math"/>
        </w:rPr>
        <w:t>𝑏</w:t>
      </w:r>
      <w:r>
        <w:t>)(</w:t>
      </w:r>
      <w:proofErr w:type="gramEnd"/>
      <w:r>
        <w:rPr>
          <w:rFonts w:ascii="Cambria Math" w:hAnsi="Cambria Math" w:cs="Cambria Math"/>
        </w:rPr>
        <w:t>𝑎</w:t>
      </w:r>
      <w:r>
        <w:t>)</w:t>
      </w:r>
    </w:p>
    <w:p w14:paraId="53E4CCF5" w14:textId="376B164B" w:rsidR="008D584D" w:rsidRDefault="008D584D">
      <w:r>
        <w:rPr>
          <w:b/>
          <w:bCs/>
        </w:rPr>
        <w:t xml:space="preserve">2. </w:t>
      </w:r>
      <w:r>
        <w:rPr>
          <w:rFonts w:ascii="Cambria Math" w:hAnsi="Cambria Math" w:cs="Cambria Math"/>
        </w:rPr>
        <w:t>𝑏𝑎</w:t>
      </w:r>
      <w:r>
        <w:t>(</w:t>
      </w:r>
      <w:r>
        <w:rPr>
          <w:rFonts w:ascii="Cambria Math" w:hAnsi="Cambria Math" w:cs="Cambria Math"/>
        </w:rPr>
        <w:t>𝑎𝑏</w:t>
      </w:r>
      <w:r>
        <w:t xml:space="preserve">*) </w:t>
      </w:r>
      <w:r>
        <w:rPr>
          <w:rFonts w:ascii="Cambria Math" w:hAnsi="Cambria Math" w:cs="Cambria Math"/>
        </w:rPr>
        <w:t>∣</w:t>
      </w:r>
      <w:r>
        <w:t xml:space="preserve"> ((</w:t>
      </w:r>
      <w:r>
        <w:rPr>
          <w:rFonts w:ascii="Cambria Math" w:hAnsi="Cambria Math" w:cs="Cambria Math"/>
        </w:rPr>
        <w:t>𝑎𝑏*</w:t>
      </w:r>
      <w:r>
        <w:t xml:space="preserve">) </w:t>
      </w:r>
      <w:r>
        <w:rPr>
          <w:rFonts w:ascii="Cambria Math" w:hAnsi="Cambria Math" w:cs="Cambria Math"/>
        </w:rPr>
        <w:t>∣</w:t>
      </w:r>
      <w:r>
        <w:t xml:space="preserve"> </w:t>
      </w:r>
      <w:proofErr w:type="gramStart"/>
      <w:r>
        <w:rPr>
          <w:rFonts w:ascii="Cambria Math" w:hAnsi="Cambria Math" w:cs="Cambria Math"/>
        </w:rPr>
        <w:t>𝑏</w:t>
      </w:r>
      <w:r>
        <w:t>)(</w:t>
      </w:r>
      <w:proofErr w:type="gramEnd"/>
      <w:r>
        <w:rPr>
          <w:rFonts w:ascii="Cambria Math" w:hAnsi="Cambria Math" w:cs="Cambria Math"/>
        </w:rPr>
        <w:t>𝑎</w:t>
      </w:r>
      <w:r>
        <w:t>)</w:t>
      </w:r>
    </w:p>
    <w:p w14:paraId="22431E87" w14:textId="4C2A1CD1" w:rsidR="00CA4B13" w:rsidRDefault="00CA4B13">
      <w:r>
        <w:rPr>
          <w:b/>
          <w:bCs/>
        </w:rPr>
        <w:t xml:space="preserve">3. </w:t>
      </w:r>
      <w:r>
        <w:rPr>
          <w:rFonts w:ascii="Cambria Math" w:hAnsi="Cambria Math" w:cs="Cambria Math"/>
        </w:rPr>
        <w:t>𝑏𝑎</w:t>
      </w:r>
      <w:r>
        <w:t>(</w:t>
      </w:r>
      <w:r>
        <w:rPr>
          <w:rFonts w:ascii="Cambria Math" w:hAnsi="Cambria Math" w:cs="Cambria Math"/>
        </w:rPr>
        <w:t>𝑎𝑏</w:t>
      </w:r>
      <w:r>
        <w:t xml:space="preserve">*) </w:t>
      </w:r>
      <w:r>
        <w:rPr>
          <w:rFonts w:ascii="Cambria Math" w:hAnsi="Cambria Math" w:cs="Cambria Math"/>
        </w:rPr>
        <w:t>∣</w:t>
      </w:r>
      <w:r>
        <w:t xml:space="preserve"> ((</w:t>
      </w:r>
      <w:r>
        <w:rPr>
          <w:rFonts w:ascii="Cambria Math" w:hAnsi="Cambria Math" w:cs="Cambria Math"/>
        </w:rPr>
        <w:t>𝑎𝑏*</w:t>
      </w:r>
      <w:r>
        <w:t xml:space="preserve">) </w:t>
      </w:r>
      <w:r>
        <w:rPr>
          <w:rFonts w:ascii="Cambria Math" w:hAnsi="Cambria Math" w:cs="Cambria Math"/>
        </w:rPr>
        <w:t>∣</w:t>
      </w:r>
      <w:r>
        <w:t xml:space="preserve"> </w:t>
      </w:r>
      <w:proofErr w:type="gramStart"/>
      <w:r>
        <w:rPr>
          <w:rFonts w:ascii="Cambria Math" w:hAnsi="Cambria Math" w:cs="Cambria Math"/>
        </w:rPr>
        <w:t>𝑏</w:t>
      </w:r>
      <w:r>
        <w:t>)(</w:t>
      </w:r>
      <w:proofErr w:type="gramEnd"/>
      <w:r>
        <w:rPr>
          <w:rFonts w:ascii="Cambria Math" w:hAnsi="Cambria Math" w:cs="Cambria Math"/>
        </w:rPr>
        <w:t>𝑎</w:t>
      </w:r>
      <w:r>
        <w:t>)</w:t>
      </w:r>
    </w:p>
    <w:p w14:paraId="06A05778" w14:textId="50484C64" w:rsidR="009C11E2" w:rsidRDefault="009C11E2"/>
    <w:p w14:paraId="00A78235" w14:textId="15043021" w:rsidR="009C11E2" w:rsidRPr="003F2098" w:rsidRDefault="009C11E2">
      <w:bookmarkStart w:id="0" w:name="_GoBack"/>
      <w:r>
        <w:t>{</w:t>
      </w:r>
      <w:r w:rsidRPr="003F2098">
        <w:t>S</w:t>
      </w:r>
      <w:r w:rsidR="006B0062">
        <w:rPr>
          <w:vertAlign w:val="subscript"/>
        </w:rPr>
        <w:t>0</w:t>
      </w:r>
      <w:r w:rsidR="003F2098">
        <w:t xml:space="preserve">, </w:t>
      </w:r>
      <w:r w:rsidRPr="003F2098">
        <w:t>S</w:t>
      </w:r>
      <w:r w:rsidR="006B0062">
        <w:rPr>
          <w:vertAlign w:val="subscript"/>
        </w:rPr>
        <w:t>1</w:t>
      </w:r>
      <w:r>
        <w:t xml:space="preserve">, </w:t>
      </w:r>
      <w:r w:rsidR="003F2098">
        <w:t>S</w:t>
      </w:r>
      <w:r w:rsidR="003F2098">
        <w:rPr>
          <w:vertAlign w:val="subscript"/>
        </w:rPr>
        <w:t>2</w:t>
      </w:r>
      <w:r w:rsidR="003F2098">
        <w:t>, S</w:t>
      </w:r>
      <w:r w:rsidR="003F2098">
        <w:rPr>
          <w:vertAlign w:val="subscript"/>
        </w:rPr>
        <w:t>3</w:t>
      </w:r>
      <w:r w:rsidR="003F2098">
        <w:t>}</w:t>
      </w:r>
      <w:bookmarkEnd w:id="0"/>
    </w:p>
    <w:sectPr w:rsidR="009C11E2" w:rsidRPr="003F2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C5"/>
    <w:rsid w:val="003F2098"/>
    <w:rsid w:val="00585617"/>
    <w:rsid w:val="006B0062"/>
    <w:rsid w:val="007278AF"/>
    <w:rsid w:val="008B78C5"/>
    <w:rsid w:val="008D584D"/>
    <w:rsid w:val="009C11E2"/>
    <w:rsid w:val="00CA153A"/>
    <w:rsid w:val="00CA4B13"/>
    <w:rsid w:val="00D92AC7"/>
    <w:rsid w:val="00E5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0FFA"/>
  <w15:chartTrackingRefBased/>
  <w15:docId w15:val="{9FD06577-29BC-48F1-AC82-B6BC7D4C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78C5"/>
    <w:rPr>
      <w:rFonts w:ascii="Times New Roman" w:hAnsi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B7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B7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9F4F2FF53E25459D1F54AC7C23A0D3" ma:contentTypeVersion="8" ma:contentTypeDescription="Create a new document." ma:contentTypeScope="" ma:versionID="b9670cc6dedf8e3ac5280411ff514cd7">
  <xsd:schema xmlns:xsd="http://www.w3.org/2001/XMLSchema" xmlns:xs="http://www.w3.org/2001/XMLSchema" xmlns:p="http://schemas.microsoft.com/office/2006/metadata/properties" xmlns:ns3="3315e569-0602-4686-8ccb-47b912a5a292" targetNamespace="http://schemas.microsoft.com/office/2006/metadata/properties" ma:root="true" ma:fieldsID="8aa4d5811abca56d970439e1323c283f" ns3:_="">
    <xsd:import namespace="3315e569-0602-4686-8ccb-47b912a5a2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5e569-0602-4686-8ccb-47b912a5a2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4640FE-5435-4910-A503-40C74455F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15e569-0602-4686-8ccb-47b912a5a2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B2E7A-95B1-452A-96B3-094BE6BCD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73555-C415-4C70-A6B1-D176AA5E22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219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Gundersen</dc:creator>
  <cp:keywords/>
  <dc:description/>
  <cp:lastModifiedBy>Kasper Gundersen</cp:lastModifiedBy>
  <cp:revision>8</cp:revision>
  <dcterms:created xsi:type="dcterms:W3CDTF">2019-10-31T12:14:00Z</dcterms:created>
  <dcterms:modified xsi:type="dcterms:W3CDTF">2019-10-31T13:06:00Z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0x0101008E9F4F2FF53E25459D1F54AC7C23A0D3</vt:lpwstr>
  </property>
</Properties>
</file>