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F5D3E5" w14:textId="4EB9C327" w:rsidR="000306C5" w:rsidRDefault="000306C5" w:rsidP="00E128D4">
      <w:pPr>
        <w:spacing w:line="259" w:lineRule="auto"/>
        <w:ind w:left="-1440" w:right="11133"/>
      </w:pPr>
      <w:bookmarkStart w:id="0" w:name="_Hlk169696749"/>
      <w:bookmarkEnd w:id="0"/>
    </w:p>
    <w:p w14:paraId="63CEB4F5" w14:textId="5A29138E" w:rsidR="000306C5" w:rsidRDefault="000306C5" w:rsidP="00E128D4">
      <w:pPr>
        <w:spacing w:line="259" w:lineRule="auto"/>
        <w:ind w:left="-1440" w:right="11133"/>
      </w:pPr>
    </w:p>
    <w:tbl>
      <w:tblPr>
        <w:tblStyle w:val="TableGrid"/>
        <w:tblpPr w:leftFromText="180" w:rightFromText="180" w:vertAnchor="text" w:tblpY="1"/>
        <w:tblOverlap w:val="never"/>
        <w:tblW w:w="0" w:type="auto"/>
        <w:tblLook w:val="04A0" w:firstRow="1" w:lastRow="0" w:firstColumn="1" w:lastColumn="0" w:noHBand="0" w:noVBand="1"/>
      </w:tblPr>
      <w:tblGrid>
        <w:gridCol w:w="696"/>
        <w:gridCol w:w="1077"/>
        <w:gridCol w:w="1264"/>
        <w:gridCol w:w="1989"/>
        <w:gridCol w:w="95"/>
        <w:gridCol w:w="1221"/>
        <w:gridCol w:w="1123"/>
        <w:gridCol w:w="757"/>
        <w:gridCol w:w="593"/>
        <w:gridCol w:w="1617"/>
      </w:tblGrid>
      <w:tr w:rsidR="000306C5" w:rsidRPr="009E3CFA" w14:paraId="53607ED7" w14:textId="77777777" w:rsidTr="00BE6FE5">
        <w:tc>
          <w:tcPr>
            <w:tcW w:w="10432" w:type="dxa"/>
            <w:gridSpan w:val="10"/>
          </w:tcPr>
          <w:p w14:paraId="1D86DF95" w14:textId="0909860E" w:rsidR="000306C5" w:rsidRDefault="000306C5" w:rsidP="0072725B">
            <w:pPr>
              <w:spacing w:after="160" w:line="259" w:lineRule="auto"/>
            </w:pPr>
          </w:p>
          <w:p w14:paraId="5A3C0715" w14:textId="4874B5BF" w:rsidR="000306C5" w:rsidRDefault="000306C5" w:rsidP="0072725B">
            <w:pPr>
              <w:spacing w:after="160" w:line="259" w:lineRule="auto"/>
            </w:pPr>
          </w:p>
          <w:p w14:paraId="4BE8940F" w14:textId="3A3F08FD" w:rsidR="000306C5" w:rsidRPr="009E3CFA" w:rsidRDefault="000306C5" w:rsidP="0072725B">
            <w:pPr>
              <w:spacing w:after="160" w:line="259" w:lineRule="auto"/>
              <w:jc w:val="center"/>
            </w:pPr>
            <w:r w:rsidRPr="009E3CFA">
              <w:t>OPERATOR MANUAL</w:t>
            </w:r>
          </w:p>
          <w:p w14:paraId="3A4A0004" w14:textId="30D60A4F" w:rsidR="000306C5" w:rsidRPr="009E3CFA" w:rsidRDefault="00BE6FE5" w:rsidP="00BE6FE5">
            <w:pPr>
              <w:spacing w:after="160" w:line="259" w:lineRule="auto"/>
              <w:jc w:val="center"/>
            </w:pPr>
            <w:r>
              <w:rPr>
                <w:noProof/>
              </w:rPr>
              <w:drawing>
                <wp:inline distT="0" distB="0" distL="0" distR="0" wp14:anchorId="4BFDBF51" wp14:editId="60A16535">
                  <wp:extent cx="4273296" cy="1051560"/>
                  <wp:effectExtent l="0" t="0" r="0" b="0"/>
                  <wp:docPr id="2074624519" name="Picture 5"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4519" name="Picture 5"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3296" cy="1051560"/>
                          </a:xfrm>
                          <a:prstGeom prst="rect">
                            <a:avLst/>
                          </a:prstGeom>
                        </pic:spPr>
                      </pic:pic>
                    </a:graphicData>
                  </a:graphic>
                </wp:inline>
              </w:drawing>
            </w:r>
          </w:p>
          <w:p w14:paraId="43EF6E1F" w14:textId="193956AB" w:rsidR="000306C5" w:rsidRPr="009E3CFA" w:rsidRDefault="000306C5" w:rsidP="0072725B">
            <w:pPr>
              <w:spacing w:after="160" w:line="259" w:lineRule="auto"/>
            </w:pPr>
          </w:p>
        </w:tc>
      </w:tr>
      <w:tr w:rsidR="000306C5" w:rsidRPr="009E3CFA" w14:paraId="49F29E8B" w14:textId="77777777" w:rsidTr="00BE6FE5">
        <w:tc>
          <w:tcPr>
            <w:tcW w:w="696" w:type="dxa"/>
          </w:tcPr>
          <w:p w14:paraId="37EEE74E" w14:textId="77777777" w:rsidR="000306C5" w:rsidRPr="009E3CFA" w:rsidRDefault="000306C5" w:rsidP="0072725B">
            <w:pPr>
              <w:spacing w:after="160" w:line="259" w:lineRule="auto"/>
            </w:pPr>
          </w:p>
        </w:tc>
        <w:tc>
          <w:tcPr>
            <w:tcW w:w="1077" w:type="dxa"/>
          </w:tcPr>
          <w:p w14:paraId="632C7613" w14:textId="77777777" w:rsidR="000306C5" w:rsidRPr="009E3CFA" w:rsidRDefault="000306C5" w:rsidP="0072725B">
            <w:pPr>
              <w:spacing w:after="160" w:line="259" w:lineRule="auto"/>
            </w:pPr>
          </w:p>
        </w:tc>
        <w:tc>
          <w:tcPr>
            <w:tcW w:w="4569" w:type="dxa"/>
            <w:gridSpan w:val="4"/>
          </w:tcPr>
          <w:p w14:paraId="3BBA8F78" w14:textId="77777777" w:rsidR="000306C5" w:rsidRPr="009E3CFA" w:rsidRDefault="000306C5" w:rsidP="0072725B">
            <w:pPr>
              <w:spacing w:after="160" w:line="259" w:lineRule="auto"/>
            </w:pPr>
          </w:p>
        </w:tc>
        <w:tc>
          <w:tcPr>
            <w:tcW w:w="1123" w:type="dxa"/>
          </w:tcPr>
          <w:p w14:paraId="7F1EBCE4" w14:textId="63409665" w:rsidR="000306C5" w:rsidRPr="009E3CFA" w:rsidRDefault="000306C5" w:rsidP="0072725B">
            <w:pPr>
              <w:spacing w:after="160" w:line="259" w:lineRule="auto"/>
            </w:pPr>
          </w:p>
        </w:tc>
        <w:tc>
          <w:tcPr>
            <w:tcW w:w="1350" w:type="dxa"/>
            <w:gridSpan w:val="2"/>
          </w:tcPr>
          <w:p w14:paraId="59416FE9" w14:textId="77777777" w:rsidR="000306C5" w:rsidRPr="009E3CFA" w:rsidRDefault="000306C5" w:rsidP="0072725B">
            <w:pPr>
              <w:spacing w:after="160" w:line="259" w:lineRule="auto"/>
            </w:pPr>
          </w:p>
        </w:tc>
        <w:tc>
          <w:tcPr>
            <w:tcW w:w="1617" w:type="dxa"/>
          </w:tcPr>
          <w:p w14:paraId="3E6F2BDD" w14:textId="77777777" w:rsidR="000306C5" w:rsidRPr="009E3CFA" w:rsidRDefault="000306C5" w:rsidP="0072725B">
            <w:pPr>
              <w:spacing w:after="160" w:line="259" w:lineRule="auto"/>
            </w:pPr>
          </w:p>
        </w:tc>
      </w:tr>
      <w:tr w:rsidR="000306C5" w:rsidRPr="009E3CFA" w14:paraId="7E89526A" w14:textId="77777777" w:rsidTr="00BE6FE5">
        <w:tc>
          <w:tcPr>
            <w:tcW w:w="696" w:type="dxa"/>
          </w:tcPr>
          <w:p w14:paraId="7BB90B7E" w14:textId="77777777" w:rsidR="000306C5" w:rsidRPr="009E3CFA" w:rsidRDefault="000306C5" w:rsidP="0072725B">
            <w:pPr>
              <w:spacing w:after="160" w:line="259" w:lineRule="auto"/>
            </w:pPr>
          </w:p>
        </w:tc>
        <w:tc>
          <w:tcPr>
            <w:tcW w:w="1077" w:type="dxa"/>
          </w:tcPr>
          <w:p w14:paraId="04FAC82E" w14:textId="77777777" w:rsidR="000306C5" w:rsidRPr="009E3CFA" w:rsidRDefault="000306C5" w:rsidP="0072725B">
            <w:pPr>
              <w:spacing w:after="160" w:line="259" w:lineRule="auto"/>
            </w:pPr>
          </w:p>
        </w:tc>
        <w:tc>
          <w:tcPr>
            <w:tcW w:w="4569" w:type="dxa"/>
            <w:gridSpan w:val="4"/>
          </w:tcPr>
          <w:p w14:paraId="23DE334D" w14:textId="77777777" w:rsidR="000306C5" w:rsidRPr="009E3CFA" w:rsidRDefault="000306C5" w:rsidP="0072725B">
            <w:pPr>
              <w:spacing w:after="160" w:line="259" w:lineRule="auto"/>
            </w:pPr>
          </w:p>
        </w:tc>
        <w:tc>
          <w:tcPr>
            <w:tcW w:w="1123" w:type="dxa"/>
          </w:tcPr>
          <w:p w14:paraId="1E62D95B" w14:textId="6013D8F6" w:rsidR="000306C5" w:rsidRPr="009E3CFA" w:rsidRDefault="000306C5" w:rsidP="0072725B">
            <w:pPr>
              <w:spacing w:after="160" w:line="259" w:lineRule="auto"/>
            </w:pPr>
          </w:p>
        </w:tc>
        <w:tc>
          <w:tcPr>
            <w:tcW w:w="1350" w:type="dxa"/>
            <w:gridSpan w:val="2"/>
          </w:tcPr>
          <w:p w14:paraId="51393D5E" w14:textId="77777777" w:rsidR="000306C5" w:rsidRPr="009E3CFA" w:rsidRDefault="000306C5" w:rsidP="0072725B">
            <w:pPr>
              <w:spacing w:after="160" w:line="259" w:lineRule="auto"/>
            </w:pPr>
          </w:p>
        </w:tc>
        <w:tc>
          <w:tcPr>
            <w:tcW w:w="1617" w:type="dxa"/>
          </w:tcPr>
          <w:p w14:paraId="1BF419AA" w14:textId="77777777" w:rsidR="000306C5" w:rsidRPr="009E3CFA" w:rsidRDefault="000306C5" w:rsidP="0072725B">
            <w:pPr>
              <w:spacing w:after="160" w:line="259" w:lineRule="auto"/>
            </w:pPr>
          </w:p>
        </w:tc>
      </w:tr>
      <w:tr w:rsidR="000306C5" w:rsidRPr="009E3CFA" w14:paraId="3D4A64E7" w14:textId="77777777" w:rsidTr="00BE6FE5">
        <w:tc>
          <w:tcPr>
            <w:tcW w:w="696" w:type="dxa"/>
          </w:tcPr>
          <w:p w14:paraId="752BAD88" w14:textId="77777777" w:rsidR="000306C5" w:rsidRPr="009E3CFA" w:rsidRDefault="000306C5" w:rsidP="0072725B">
            <w:pPr>
              <w:spacing w:after="160" w:line="259" w:lineRule="auto"/>
            </w:pPr>
          </w:p>
        </w:tc>
        <w:tc>
          <w:tcPr>
            <w:tcW w:w="1077" w:type="dxa"/>
          </w:tcPr>
          <w:p w14:paraId="27AD3285" w14:textId="77777777" w:rsidR="000306C5" w:rsidRPr="009E3CFA" w:rsidRDefault="000306C5" w:rsidP="0072725B">
            <w:pPr>
              <w:spacing w:after="160" w:line="259" w:lineRule="auto"/>
            </w:pPr>
          </w:p>
        </w:tc>
        <w:tc>
          <w:tcPr>
            <w:tcW w:w="4569" w:type="dxa"/>
            <w:gridSpan w:val="4"/>
          </w:tcPr>
          <w:p w14:paraId="3A77D263" w14:textId="77777777" w:rsidR="000306C5" w:rsidRPr="009E3CFA" w:rsidRDefault="000306C5" w:rsidP="0072725B">
            <w:pPr>
              <w:spacing w:after="160" w:line="259" w:lineRule="auto"/>
            </w:pPr>
          </w:p>
        </w:tc>
        <w:tc>
          <w:tcPr>
            <w:tcW w:w="1123" w:type="dxa"/>
          </w:tcPr>
          <w:p w14:paraId="21CEF10A" w14:textId="77777777" w:rsidR="000306C5" w:rsidRPr="009E3CFA" w:rsidRDefault="000306C5" w:rsidP="0072725B">
            <w:pPr>
              <w:spacing w:after="160" w:line="259" w:lineRule="auto"/>
            </w:pPr>
          </w:p>
        </w:tc>
        <w:tc>
          <w:tcPr>
            <w:tcW w:w="1350" w:type="dxa"/>
            <w:gridSpan w:val="2"/>
          </w:tcPr>
          <w:p w14:paraId="1B01D4A4" w14:textId="77777777" w:rsidR="000306C5" w:rsidRPr="009E3CFA" w:rsidRDefault="000306C5" w:rsidP="0072725B">
            <w:pPr>
              <w:spacing w:after="160" w:line="259" w:lineRule="auto"/>
            </w:pPr>
          </w:p>
        </w:tc>
        <w:tc>
          <w:tcPr>
            <w:tcW w:w="1617" w:type="dxa"/>
          </w:tcPr>
          <w:p w14:paraId="30476069" w14:textId="77777777" w:rsidR="000306C5" w:rsidRPr="009E3CFA" w:rsidRDefault="000306C5" w:rsidP="0072725B">
            <w:pPr>
              <w:spacing w:after="160" w:line="259" w:lineRule="auto"/>
            </w:pPr>
          </w:p>
        </w:tc>
      </w:tr>
      <w:tr w:rsidR="000306C5" w:rsidRPr="009E3CFA" w14:paraId="5B7E9CAF" w14:textId="77777777" w:rsidTr="00BE6FE5">
        <w:tc>
          <w:tcPr>
            <w:tcW w:w="696" w:type="dxa"/>
          </w:tcPr>
          <w:p w14:paraId="6A0DB3B4" w14:textId="77777777" w:rsidR="000306C5" w:rsidRPr="009E3CFA" w:rsidRDefault="000306C5" w:rsidP="0072725B">
            <w:pPr>
              <w:spacing w:after="160" w:line="259" w:lineRule="auto"/>
            </w:pPr>
          </w:p>
        </w:tc>
        <w:tc>
          <w:tcPr>
            <w:tcW w:w="1077" w:type="dxa"/>
          </w:tcPr>
          <w:p w14:paraId="2AB3ECAA" w14:textId="77777777" w:rsidR="000306C5" w:rsidRPr="009E3CFA" w:rsidRDefault="000306C5" w:rsidP="0072725B">
            <w:pPr>
              <w:spacing w:after="160" w:line="259" w:lineRule="auto"/>
            </w:pPr>
          </w:p>
        </w:tc>
        <w:tc>
          <w:tcPr>
            <w:tcW w:w="4569" w:type="dxa"/>
            <w:gridSpan w:val="4"/>
          </w:tcPr>
          <w:p w14:paraId="538AFB4A" w14:textId="77777777" w:rsidR="000306C5" w:rsidRPr="009E3CFA" w:rsidRDefault="000306C5" w:rsidP="0072725B">
            <w:pPr>
              <w:spacing w:after="160" w:line="259" w:lineRule="auto"/>
            </w:pPr>
          </w:p>
        </w:tc>
        <w:tc>
          <w:tcPr>
            <w:tcW w:w="1123" w:type="dxa"/>
          </w:tcPr>
          <w:p w14:paraId="15D7354E" w14:textId="1409DB55" w:rsidR="000306C5" w:rsidRPr="009E3CFA" w:rsidRDefault="000306C5" w:rsidP="0072725B">
            <w:pPr>
              <w:spacing w:after="160" w:line="259" w:lineRule="auto"/>
            </w:pPr>
          </w:p>
        </w:tc>
        <w:tc>
          <w:tcPr>
            <w:tcW w:w="1350" w:type="dxa"/>
            <w:gridSpan w:val="2"/>
          </w:tcPr>
          <w:p w14:paraId="7C24A8A1" w14:textId="77777777" w:rsidR="000306C5" w:rsidRPr="009E3CFA" w:rsidRDefault="000306C5" w:rsidP="0072725B">
            <w:pPr>
              <w:spacing w:after="160" w:line="259" w:lineRule="auto"/>
            </w:pPr>
          </w:p>
        </w:tc>
        <w:tc>
          <w:tcPr>
            <w:tcW w:w="1617" w:type="dxa"/>
          </w:tcPr>
          <w:p w14:paraId="25662AA4" w14:textId="77777777" w:rsidR="000306C5" w:rsidRPr="009E3CFA" w:rsidRDefault="000306C5" w:rsidP="0072725B">
            <w:pPr>
              <w:spacing w:after="160" w:line="259" w:lineRule="auto"/>
            </w:pPr>
          </w:p>
        </w:tc>
      </w:tr>
      <w:tr w:rsidR="000306C5" w:rsidRPr="009E3CFA" w14:paraId="7389A192" w14:textId="77777777" w:rsidTr="00BE6FE5">
        <w:tc>
          <w:tcPr>
            <w:tcW w:w="696" w:type="dxa"/>
          </w:tcPr>
          <w:p w14:paraId="234DCDE0" w14:textId="77777777" w:rsidR="000306C5" w:rsidRPr="009E3CFA" w:rsidRDefault="000306C5" w:rsidP="0072725B">
            <w:pPr>
              <w:spacing w:after="160" w:line="259" w:lineRule="auto"/>
            </w:pPr>
          </w:p>
        </w:tc>
        <w:tc>
          <w:tcPr>
            <w:tcW w:w="1077" w:type="dxa"/>
          </w:tcPr>
          <w:p w14:paraId="7ADFDE37" w14:textId="77777777" w:rsidR="000306C5" w:rsidRPr="009E3CFA" w:rsidRDefault="000306C5" w:rsidP="0072725B">
            <w:pPr>
              <w:spacing w:after="160" w:line="259" w:lineRule="auto"/>
            </w:pPr>
          </w:p>
        </w:tc>
        <w:tc>
          <w:tcPr>
            <w:tcW w:w="4569" w:type="dxa"/>
            <w:gridSpan w:val="4"/>
          </w:tcPr>
          <w:p w14:paraId="795CEDFF" w14:textId="77777777" w:rsidR="000306C5" w:rsidRPr="009E3CFA" w:rsidRDefault="000306C5" w:rsidP="0072725B">
            <w:pPr>
              <w:spacing w:after="160" w:line="259" w:lineRule="auto"/>
            </w:pPr>
          </w:p>
        </w:tc>
        <w:tc>
          <w:tcPr>
            <w:tcW w:w="1123" w:type="dxa"/>
          </w:tcPr>
          <w:p w14:paraId="7D233FF3" w14:textId="65A98CDA" w:rsidR="000306C5" w:rsidRPr="009E3CFA" w:rsidRDefault="000306C5" w:rsidP="0072725B">
            <w:pPr>
              <w:spacing w:after="160" w:line="259" w:lineRule="auto"/>
            </w:pPr>
          </w:p>
        </w:tc>
        <w:tc>
          <w:tcPr>
            <w:tcW w:w="1350" w:type="dxa"/>
            <w:gridSpan w:val="2"/>
          </w:tcPr>
          <w:p w14:paraId="4C595845" w14:textId="32100906" w:rsidR="000306C5" w:rsidRPr="009E3CFA" w:rsidRDefault="000306C5" w:rsidP="0072725B">
            <w:pPr>
              <w:spacing w:after="160" w:line="259" w:lineRule="auto"/>
            </w:pPr>
          </w:p>
        </w:tc>
        <w:tc>
          <w:tcPr>
            <w:tcW w:w="1617" w:type="dxa"/>
          </w:tcPr>
          <w:p w14:paraId="1A9C26CF" w14:textId="77777777" w:rsidR="000306C5" w:rsidRPr="009E3CFA" w:rsidRDefault="000306C5" w:rsidP="0072725B">
            <w:pPr>
              <w:spacing w:after="160" w:line="259" w:lineRule="auto"/>
            </w:pPr>
          </w:p>
        </w:tc>
      </w:tr>
      <w:tr w:rsidR="000306C5" w:rsidRPr="009E3CFA" w14:paraId="502D8D25" w14:textId="77777777" w:rsidTr="00BE6FE5">
        <w:tc>
          <w:tcPr>
            <w:tcW w:w="696" w:type="dxa"/>
          </w:tcPr>
          <w:p w14:paraId="02085E18" w14:textId="77777777" w:rsidR="000306C5" w:rsidRPr="009E3CFA" w:rsidRDefault="000306C5" w:rsidP="0072725B">
            <w:pPr>
              <w:spacing w:after="160" w:line="259" w:lineRule="auto"/>
            </w:pPr>
          </w:p>
        </w:tc>
        <w:tc>
          <w:tcPr>
            <w:tcW w:w="1077" w:type="dxa"/>
          </w:tcPr>
          <w:p w14:paraId="160E8288" w14:textId="77777777" w:rsidR="000306C5" w:rsidRPr="009E3CFA" w:rsidRDefault="000306C5" w:rsidP="0072725B">
            <w:pPr>
              <w:spacing w:after="160" w:line="259" w:lineRule="auto"/>
            </w:pPr>
          </w:p>
        </w:tc>
        <w:tc>
          <w:tcPr>
            <w:tcW w:w="4569" w:type="dxa"/>
            <w:gridSpan w:val="4"/>
          </w:tcPr>
          <w:p w14:paraId="45B25DA5" w14:textId="77777777" w:rsidR="000306C5" w:rsidRPr="009E3CFA" w:rsidRDefault="000306C5" w:rsidP="0072725B">
            <w:pPr>
              <w:spacing w:after="160" w:line="259" w:lineRule="auto"/>
            </w:pPr>
          </w:p>
        </w:tc>
        <w:tc>
          <w:tcPr>
            <w:tcW w:w="1123" w:type="dxa"/>
          </w:tcPr>
          <w:p w14:paraId="66BF634C" w14:textId="5E6E7B46" w:rsidR="000306C5" w:rsidRPr="009E3CFA" w:rsidRDefault="000306C5" w:rsidP="0072725B">
            <w:pPr>
              <w:spacing w:after="160" w:line="259" w:lineRule="auto"/>
            </w:pPr>
          </w:p>
        </w:tc>
        <w:tc>
          <w:tcPr>
            <w:tcW w:w="1350" w:type="dxa"/>
            <w:gridSpan w:val="2"/>
          </w:tcPr>
          <w:p w14:paraId="57514B13" w14:textId="4D208AD1" w:rsidR="000306C5" w:rsidRPr="009E3CFA" w:rsidRDefault="000306C5" w:rsidP="0072725B">
            <w:pPr>
              <w:spacing w:after="160" w:line="259" w:lineRule="auto"/>
            </w:pPr>
          </w:p>
        </w:tc>
        <w:tc>
          <w:tcPr>
            <w:tcW w:w="1617" w:type="dxa"/>
          </w:tcPr>
          <w:p w14:paraId="64BA0A64" w14:textId="77777777" w:rsidR="000306C5" w:rsidRPr="009E3CFA" w:rsidRDefault="000306C5" w:rsidP="0072725B">
            <w:pPr>
              <w:spacing w:after="160" w:line="259" w:lineRule="auto"/>
            </w:pPr>
          </w:p>
        </w:tc>
      </w:tr>
      <w:tr w:rsidR="000306C5" w:rsidRPr="009E3CFA" w14:paraId="115297FA" w14:textId="77777777" w:rsidTr="00BE6FE5">
        <w:tc>
          <w:tcPr>
            <w:tcW w:w="696" w:type="dxa"/>
          </w:tcPr>
          <w:p w14:paraId="7E8CB714" w14:textId="77777777" w:rsidR="000306C5" w:rsidRPr="009E3CFA" w:rsidRDefault="000306C5" w:rsidP="0072725B">
            <w:pPr>
              <w:spacing w:after="160" w:line="259" w:lineRule="auto"/>
            </w:pPr>
            <w:r w:rsidRPr="009E3CFA">
              <w:t>REV</w:t>
            </w:r>
          </w:p>
        </w:tc>
        <w:tc>
          <w:tcPr>
            <w:tcW w:w="1077" w:type="dxa"/>
          </w:tcPr>
          <w:p w14:paraId="77587705" w14:textId="77777777" w:rsidR="000306C5" w:rsidRPr="009E3CFA" w:rsidRDefault="000306C5" w:rsidP="0072725B">
            <w:pPr>
              <w:spacing w:after="160" w:line="259" w:lineRule="auto"/>
            </w:pPr>
            <w:r w:rsidRPr="009E3CFA">
              <w:t>DATE</w:t>
            </w:r>
          </w:p>
        </w:tc>
        <w:tc>
          <w:tcPr>
            <w:tcW w:w="4569" w:type="dxa"/>
            <w:gridSpan w:val="4"/>
          </w:tcPr>
          <w:p w14:paraId="17DAE54B" w14:textId="77777777" w:rsidR="000306C5" w:rsidRPr="009E3CFA" w:rsidRDefault="000306C5" w:rsidP="0072725B">
            <w:pPr>
              <w:spacing w:after="160" w:line="259" w:lineRule="auto"/>
            </w:pPr>
            <w:r w:rsidRPr="009E3CFA">
              <w:t>DISCRIPTION</w:t>
            </w:r>
          </w:p>
        </w:tc>
        <w:tc>
          <w:tcPr>
            <w:tcW w:w="1123" w:type="dxa"/>
          </w:tcPr>
          <w:p w14:paraId="439B2611" w14:textId="2EC7B8CA" w:rsidR="000306C5" w:rsidRPr="009E3CFA" w:rsidRDefault="000306C5" w:rsidP="0072725B">
            <w:pPr>
              <w:spacing w:after="160" w:line="259" w:lineRule="auto"/>
            </w:pPr>
            <w:r w:rsidRPr="009E3CFA">
              <w:t>DRAWN</w:t>
            </w:r>
          </w:p>
        </w:tc>
        <w:tc>
          <w:tcPr>
            <w:tcW w:w="1350" w:type="dxa"/>
            <w:gridSpan w:val="2"/>
          </w:tcPr>
          <w:p w14:paraId="32104061" w14:textId="77777777" w:rsidR="000306C5" w:rsidRPr="009E3CFA" w:rsidRDefault="000306C5" w:rsidP="0072725B">
            <w:pPr>
              <w:spacing w:after="160" w:line="259" w:lineRule="auto"/>
            </w:pPr>
            <w:r w:rsidRPr="009E3CFA">
              <w:t>CHECKED</w:t>
            </w:r>
          </w:p>
        </w:tc>
        <w:tc>
          <w:tcPr>
            <w:tcW w:w="1617" w:type="dxa"/>
          </w:tcPr>
          <w:p w14:paraId="348299CA" w14:textId="77777777" w:rsidR="000306C5" w:rsidRPr="009E3CFA" w:rsidRDefault="000306C5" w:rsidP="0072725B">
            <w:pPr>
              <w:spacing w:after="160" w:line="259" w:lineRule="auto"/>
            </w:pPr>
            <w:r w:rsidRPr="009E3CFA">
              <w:t>APPPROVED</w:t>
            </w:r>
          </w:p>
        </w:tc>
      </w:tr>
      <w:tr w:rsidR="00BE6FE5" w:rsidRPr="009E3CFA" w14:paraId="25302C46" w14:textId="77777777" w:rsidTr="00BE6FE5">
        <w:tc>
          <w:tcPr>
            <w:tcW w:w="5026" w:type="dxa"/>
            <w:gridSpan w:val="4"/>
          </w:tcPr>
          <w:p w14:paraId="289D1123" w14:textId="21644AA9" w:rsidR="00BE6FE5" w:rsidRPr="009E3CFA" w:rsidRDefault="00BE6FE5" w:rsidP="00BE6FE5">
            <w:pPr>
              <w:jc w:val="center"/>
            </w:pPr>
            <w:r>
              <w:t>Amazon Logistics</w:t>
            </w:r>
          </w:p>
        </w:tc>
        <w:tc>
          <w:tcPr>
            <w:tcW w:w="5406" w:type="dxa"/>
            <w:gridSpan w:val="6"/>
          </w:tcPr>
          <w:p w14:paraId="2CA731D9" w14:textId="16E223F5" w:rsidR="00BE6FE5" w:rsidRPr="009E3CFA" w:rsidRDefault="00BE6FE5" w:rsidP="00BE6FE5">
            <w:r>
              <w:t>Conveyor Logistics</w:t>
            </w:r>
          </w:p>
        </w:tc>
      </w:tr>
      <w:tr w:rsidR="00BE6FE5" w:rsidRPr="009E3CFA" w14:paraId="7EC0E511" w14:textId="77777777" w:rsidTr="00BE6FE5">
        <w:tc>
          <w:tcPr>
            <w:tcW w:w="5026" w:type="dxa"/>
            <w:gridSpan w:val="4"/>
          </w:tcPr>
          <w:p w14:paraId="441F361F" w14:textId="1F90E92C" w:rsidR="00BE6FE5" w:rsidRPr="009E3CFA" w:rsidRDefault="00BE6FE5" w:rsidP="00BE6FE5">
            <w:pPr>
              <w:spacing w:before="120" w:after="120" w:line="259" w:lineRule="auto"/>
              <w:jc w:val="center"/>
            </w:pPr>
            <w:r>
              <w:rPr>
                <w:noProof/>
              </w:rPr>
              <w:drawing>
                <wp:inline distT="0" distB="0" distL="0" distR="0" wp14:anchorId="154E042B" wp14:editId="6D02AE86">
                  <wp:extent cx="1431985" cy="572918"/>
                  <wp:effectExtent l="0" t="0" r="0" b="0"/>
                  <wp:docPr id="225582527" name="Picture 4" descr="Amazon Logistics: Everything You Need to Know Right 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mazon Logistics: Everything You Need to Know Right No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1796" cy="580844"/>
                          </a:xfrm>
                          <a:prstGeom prst="rect">
                            <a:avLst/>
                          </a:prstGeom>
                          <a:noFill/>
                          <a:ln>
                            <a:noFill/>
                          </a:ln>
                        </pic:spPr>
                      </pic:pic>
                    </a:graphicData>
                  </a:graphic>
                </wp:inline>
              </w:drawing>
            </w:r>
          </w:p>
        </w:tc>
        <w:tc>
          <w:tcPr>
            <w:tcW w:w="5406" w:type="dxa"/>
            <w:gridSpan w:val="6"/>
          </w:tcPr>
          <w:p w14:paraId="5B62F795" w14:textId="7C8A2AC4" w:rsidR="00BE6FE5" w:rsidRPr="009E3CFA" w:rsidRDefault="00BE6FE5" w:rsidP="00BE6FE5">
            <w:pPr>
              <w:spacing w:after="160" w:line="259" w:lineRule="auto"/>
              <w:jc w:val="center"/>
            </w:pPr>
            <w:bookmarkStart w:id="1" w:name="_Hlk73022226"/>
            <w:bookmarkEnd w:id="1"/>
            <w:r>
              <w:rPr>
                <w:noProof/>
              </w:rPr>
              <w:drawing>
                <wp:inline distT="0" distB="0" distL="0" distR="0" wp14:anchorId="5B97AD51" wp14:editId="64E0F00A">
                  <wp:extent cx="1414732" cy="624367"/>
                  <wp:effectExtent l="0" t="0" r="0" b="4445"/>
                  <wp:docPr id="931254097" name="Picture 3" descr="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P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31474" cy="631756"/>
                          </a:xfrm>
                          <a:prstGeom prst="rect">
                            <a:avLst/>
                          </a:prstGeom>
                          <a:noFill/>
                          <a:ln>
                            <a:noFill/>
                          </a:ln>
                        </pic:spPr>
                      </pic:pic>
                    </a:graphicData>
                  </a:graphic>
                </wp:inline>
              </w:drawing>
            </w:r>
          </w:p>
        </w:tc>
      </w:tr>
      <w:tr w:rsidR="009A236D" w:rsidRPr="009E3CFA" w14:paraId="7027A877" w14:textId="77777777" w:rsidTr="00BE6FE5">
        <w:tc>
          <w:tcPr>
            <w:tcW w:w="3037" w:type="dxa"/>
            <w:gridSpan w:val="3"/>
            <w:tcBorders>
              <w:right w:val="single" w:sz="4" w:space="0" w:color="auto"/>
            </w:tcBorders>
          </w:tcPr>
          <w:p w14:paraId="2882CEF0" w14:textId="77777777" w:rsidR="009A236D" w:rsidRPr="009E3CFA" w:rsidRDefault="009A236D" w:rsidP="009A236D">
            <w:pPr>
              <w:spacing w:after="160" w:line="259" w:lineRule="auto"/>
            </w:pPr>
            <w:r w:rsidRPr="009E3CFA">
              <w:t>PROJECT NO</w:t>
            </w:r>
          </w:p>
          <w:p w14:paraId="3B91F639" w14:textId="28113550" w:rsidR="009A236D" w:rsidRPr="009E3CFA" w:rsidRDefault="00B729E5" w:rsidP="009A236D">
            <w:pPr>
              <w:spacing w:after="160" w:line="259" w:lineRule="auto"/>
            </w:pPr>
            <w:r w:rsidRPr="00B729E5">
              <w:t>CVL-2</w:t>
            </w:r>
            <w:r w:rsidR="00BE6FE5">
              <w:t>314</w:t>
            </w:r>
          </w:p>
        </w:tc>
        <w:tc>
          <w:tcPr>
            <w:tcW w:w="7395" w:type="dxa"/>
            <w:gridSpan w:val="7"/>
            <w:tcBorders>
              <w:top w:val="nil"/>
              <w:left w:val="single" w:sz="4" w:space="0" w:color="auto"/>
              <w:bottom w:val="nil"/>
              <w:right w:val="nil"/>
            </w:tcBorders>
          </w:tcPr>
          <w:p w14:paraId="565AB03B" w14:textId="77777777" w:rsidR="009A236D" w:rsidRPr="009E3CFA" w:rsidRDefault="009A236D" w:rsidP="0072725B">
            <w:pPr>
              <w:spacing w:after="160" w:line="259" w:lineRule="auto"/>
              <w:rPr>
                <w:rFonts w:ascii="Arial-BoldMT" w:eastAsiaTheme="minorEastAsia" w:hAnsi="Arial-BoldMT" w:cs="Arial-BoldMT"/>
                <w:b/>
                <w:bCs/>
                <w:color w:val="FF0000"/>
                <w:szCs w:val="20"/>
              </w:rPr>
            </w:pPr>
          </w:p>
        </w:tc>
      </w:tr>
      <w:tr w:rsidR="009A236D" w:rsidRPr="009E3CFA" w14:paraId="5D01624F" w14:textId="77777777" w:rsidTr="00BE6FE5">
        <w:tc>
          <w:tcPr>
            <w:tcW w:w="3037" w:type="dxa"/>
            <w:gridSpan w:val="3"/>
          </w:tcPr>
          <w:p w14:paraId="59F2D7F4" w14:textId="77777777" w:rsidR="009A236D" w:rsidRPr="009E3CFA" w:rsidRDefault="009A236D" w:rsidP="009A236D">
            <w:pPr>
              <w:spacing w:after="160" w:line="259" w:lineRule="auto"/>
            </w:pPr>
            <w:r w:rsidRPr="009E3CFA">
              <w:t>LOCATION</w:t>
            </w:r>
          </w:p>
          <w:p w14:paraId="12783823" w14:textId="06B3AA20" w:rsidR="009A236D" w:rsidRPr="009E3CFA" w:rsidRDefault="00BE6FE5" w:rsidP="00064455">
            <w:pPr>
              <w:spacing w:after="160" w:line="259" w:lineRule="auto"/>
            </w:pPr>
            <w:r>
              <w:t>Brisbane</w:t>
            </w:r>
            <w:r w:rsidR="00C24ACC" w:rsidRPr="00C24ACC">
              <w:t xml:space="preserve"> – </w:t>
            </w:r>
            <w:r>
              <w:t>QLD</w:t>
            </w:r>
          </w:p>
        </w:tc>
        <w:tc>
          <w:tcPr>
            <w:tcW w:w="7395" w:type="dxa"/>
            <w:gridSpan w:val="7"/>
          </w:tcPr>
          <w:p w14:paraId="572FBA0D" w14:textId="21046EF9" w:rsidR="009A236D" w:rsidRPr="007C5B2B" w:rsidRDefault="00D30E52" w:rsidP="00D30E52">
            <w:pPr>
              <w:spacing w:before="120" w:after="120"/>
              <w:jc w:val="center"/>
            </w:pPr>
            <w:bookmarkStart w:id="2" w:name="_Hlk80097083"/>
            <w:r w:rsidRPr="00C6023C">
              <w:rPr>
                <w:rFonts w:eastAsiaTheme="minorEastAsia"/>
              </w:rPr>
              <w:t>CONVEYOR SYSTEM</w:t>
            </w:r>
            <w:bookmarkEnd w:id="2"/>
          </w:p>
        </w:tc>
      </w:tr>
      <w:tr w:rsidR="009A236D" w:rsidRPr="009E3CFA" w14:paraId="72EB51A3" w14:textId="77777777" w:rsidTr="00BE6FE5">
        <w:tc>
          <w:tcPr>
            <w:tcW w:w="3037" w:type="dxa"/>
            <w:gridSpan w:val="3"/>
          </w:tcPr>
          <w:p w14:paraId="1FA94827" w14:textId="77777777" w:rsidR="007C5B2B" w:rsidRDefault="007C5B2B" w:rsidP="007C5B2B">
            <w:pPr>
              <w:autoSpaceDE w:val="0"/>
              <w:autoSpaceDN w:val="0"/>
              <w:adjustRightInd w:val="0"/>
              <w:rPr>
                <w:rFonts w:ascii="Calibri" w:eastAsiaTheme="minorEastAsia" w:hAnsi="Calibri" w:cs="Calibri"/>
                <w:szCs w:val="20"/>
              </w:rPr>
            </w:pPr>
            <w:r>
              <w:rPr>
                <w:rFonts w:ascii="Calibri" w:eastAsiaTheme="minorEastAsia" w:hAnsi="Calibri" w:cs="Calibri"/>
                <w:szCs w:val="20"/>
              </w:rPr>
              <w:t>DOCUMENT No. Page REV.</w:t>
            </w:r>
          </w:p>
          <w:p w14:paraId="445E3286" w14:textId="12EDEADE" w:rsidR="009A236D" w:rsidRDefault="00CA3884" w:rsidP="0072725B">
            <w:pPr>
              <w:spacing w:after="160" w:line="259" w:lineRule="auto"/>
              <w:rPr>
                <w:rFonts w:ascii="Arial-BoldMT" w:eastAsiaTheme="minorEastAsia" w:hAnsi="Arial-BoldMT" w:cs="Arial-BoldMT"/>
                <w:b/>
                <w:bCs/>
                <w:color w:val="FF0000"/>
                <w:szCs w:val="20"/>
              </w:rPr>
            </w:pPr>
            <w:r>
              <w:rPr>
                <w:rFonts w:ascii="Arial-BoldMT" w:eastAsiaTheme="minorEastAsia" w:hAnsi="Arial-BoldMT" w:cs="Arial-BoldMT"/>
                <w:b/>
                <w:bCs/>
                <w:color w:val="FF0000"/>
                <w:szCs w:val="20"/>
              </w:rPr>
              <w:t>V</w:t>
            </w:r>
            <w:r w:rsidR="00754F1D">
              <w:rPr>
                <w:rFonts w:ascii="Arial-BoldMT" w:eastAsiaTheme="minorEastAsia" w:hAnsi="Arial-BoldMT" w:cs="Arial-BoldMT"/>
                <w:b/>
                <w:bCs/>
                <w:color w:val="FF0000"/>
                <w:szCs w:val="20"/>
              </w:rPr>
              <w:t>2</w:t>
            </w:r>
          </w:p>
          <w:p w14:paraId="1BE7A077" w14:textId="3C41D391" w:rsidR="007C5B2B" w:rsidRPr="009E3CFA" w:rsidRDefault="007C5B2B" w:rsidP="0072725B">
            <w:pPr>
              <w:spacing w:after="160" w:line="259" w:lineRule="auto"/>
              <w:rPr>
                <w:rFonts w:ascii="Arial-BoldMT" w:eastAsiaTheme="minorEastAsia" w:hAnsi="Arial-BoldMT" w:cs="Arial-BoldMT"/>
                <w:b/>
                <w:bCs/>
                <w:color w:val="FF0000"/>
                <w:szCs w:val="20"/>
              </w:rPr>
            </w:pPr>
          </w:p>
        </w:tc>
        <w:tc>
          <w:tcPr>
            <w:tcW w:w="2084" w:type="dxa"/>
            <w:gridSpan w:val="2"/>
            <w:tcBorders>
              <w:right w:val="single" w:sz="4" w:space="0" w:color="auto"/>
            </w:tcBorders>
          </w:tcPr>
          <w:p w14:paraId="2003B7D8" w14:textId="2DE1BE31" w:rsidR="009A236D" w:rsidRPr="009E3CFA" w:rsidRDefault="007C5B2B" w:rsidP="007C5B2B">
            <w:pPr>
              <w:spacing w:after="160" w:line="259" w:lineRule="auto"/>
              <w:jc w:val="center"/>
              <w:rPr>
                <w:rFonts w:ascii="Arial-BoldMT" w:eastAsiaTheme="minorEastAsia" w:hAnsi="Arial-BoldMT" w:cs="Arial-BoldMT"/>
                <w:b/>
                <w:bCs/>
                <w:color w:val="FF0000"/>
                <w:szCs w:val="20"/>
              </w:rPr>
            </w:pPr>
            <w:r>
              <w:rPr>
                <w:rFonts w:ascii="Calibri" w:eastAsiaTheme="minorEastAsia" w:hAnsi="Calibri" w:cs="Calibri"/>
                <w:szCs w:val="20"/>
              </w:rPr>
              <w:t>PAGE</w:t>
            </w:r>
            <w:r w:rsidR="00B92D06">
              <w:rPr>
                <w:rFonts w:ascii="Calibri" w:eastAsiaTheme="minorEastAsia" w:hAnsi="Calibri" w:cs="Calibri"/>
                <w:szCs w:val="20"/>
              </w:rPr>
              <w:t>S</w:t>
            </w:r>
            <w:r>
              <w:rPr>
                <w:rFonts w:ascii="Calibri" w:eastAsiaTheme="minorEastAsia" w:hAnsi="Calibri" w:cs="Calibri"/>
                <w:szCs w:val="20"/>
              </w:rPr>
              <w:t xml:space="preserve"> </w:t>
            </w:r>
          </w:p>
        </w:tc>
        <w:tc>
          <w:tcPr>
            <w:tcW w:w="3101" w:type="dxa"/>
            <w:gridSpan w:val="3"/>
            <w:tcBorders>
              <w:top w:val="nil"/>
              <w:left w:val="single" w:sz="4" w:space="0" w:color="auto"/>
              <w:bottom w:val="nil"/>
              <w:right w:val="single" w:sz="4" w:space="0" w:color="auto"/>
            </w:tcBorders>
          </w:tcPr>
          <w:p w14:paraId="49B09F4D" w14:textId="77777777" w:rsidR="009A236D" w:rsidRPr="009E3CFA" w:rsidRDefault="009A236D" w:rsidP="0072725B">
            <w:pPr>
              <w:spacing w:after="160" w:line="259" w:lineRule="auto"/>
              <w:rPr>
                <w:rFonts w:ascii="Arial-BoldMT" w:eastAsiaTheme="minorEastAsia" w:hAnsi="Arial-BoldMT" w:cs="Arial-BoldMT"/>
                <w:b/>
                <w:bCs/>
                <w:color w:val="FF0000"/>
                <w:szCs w:val="20"/>
              </w:rPr>
            </w:pPr>
          </w:p>
        </w:tc>
        <w:tc>
          <w:tcPr>
            <w:tcW w:w="2210" w:type="dxa"/>
            <w:gridSpan w:val="2"/>
            <w:tcBorders>
              <w:left w:val="single" w:sz="4" w:space="0" w:color="auto"/>
            </w:tcBorders>
          </w:tcPr>
          <w:p w14:paraId="525D0B53" w14:textId="77777777" w:rsidR="007C5B2B" w:rsidRDefault="007C5B2B" w:rsidP="007C5B2B">
            <w:pPr>
              <w:autoSpaceDE w:val="0"/>
              <w:autoSpaceDN w:val="0"/>
              <w:adjustRightInd w:val="0"/>
              <w:jc w:val="center"/>
              <w:rPr>
                <w:rFonts w:ascii="Calibri" w:eastAsiaTheme="minorEastAsia" w:hAnsi="Calibri" w:cs="Calibri"/>
                <w:szCs w:val="20"/>
              </w:rPr>
            </w:pPr>
            <w:r>
              <w:rPr>
                <w:rFonts w:ascii="Calibri" w:eastAsiaTheme="minorEastAsia" w:hAnsi="Calibri" w:cs="Calibri"/>
                <w:szCs w:val="20"/>
              </w:rPr>
              <w:t>REV.</w:t>
            </w:r>
          </w:p>
          <w:p w14:paraId="00E882B7" w14:textId="227DFACE" w:rsidR="009A236D" w:rsidRPr="009E3CFA" w:rsidRDefault="00754F1D" w:rsidP="0072725B">
            <w:pPr>
              <w:spacing w:after="160" w:line="259" w:lineRule="auto"/>
              <w:rPr>
                <w:rFonts w:ascii="Arial-BoldMT" w:eastAsiaTheme="minorEastAsia" w:hAnsi="Arial-BoldMT" w:cs="Arial-BoldMT"/>
                <w:b/>
                <w:bCs/>
                <w:color w:val="FF0000"/>
                <w:szCs w:val="20"/>
              </w:rPr>
            </w:pPr>
            <w:r>
              <w:rPr>
                <w:rFonts w:ascii="Arial-BoldMT" w:eastAsiaTheme="minorEastAsia" w:hAnsi="Arial-BoldMT" w:cs="Arial-BoldMT"/>
                <w:b/>
                <w:bCs/>
                <w:color w:val="FF0000"/>
                <w:szCs w:val="20"/>
              </w:rPr>
              <w:t>2</w:t>
            </w:r>
            <w:r w:rsidR="00151B6F">
              <w:rPr>
                <w:rFonts w:ascii="Arial-BoldMT" w:eastAsiaTheme="minorEastAsia" w:hAnsi="Arial-BoldMT" w:cs="Arial-BoldMT"/>
                <w:b/>
                <w:bCs/>
                <w:color w:val="FF0000"/>
                <w:szCs w:val="20"/>
              </w:rPr>
              <w:t>/</w:t>
            </w:r>
            <w:r w:rsidR="00F50C38">
              <w:rPr>
                <w:rFonts w:ascii="Arial-BoldMT" w:eastAsiaTheme="minorEastAsia" w:hAnsi="Arial-BoldMT" w:cs="Arial-BoldMT"/>
                <w:b/>
                <w:bCs/>
                <w:color w:val="FF0000"/>
                <w:szCs w:val="20"/>
              </w:rPr>
              <w:t>0</w:t>
            </w:r>
            <w:r>
              <w:rPr>
                <w:rFonts w:ascii="Arial-BoldMT" w:eastAsiaTheme="minorEastAsia" w:hAnsi="Arial-BoldMT" w:cs="Arial-BoldMT"/>
                <w:b/>
                <w:bCs/>
                <w:color w:val="FF0000"/>
                <w:szCs w:val="20"/>
              </w:rPr>
              <w:t>7</w:t>
            </w:r>
            <w:r w:rsidR="00151B6F">
              <w:rPr>
                <w:rFonts w:ascii="Arial-BoldMT" w:eastAsiaTheme="minorEastAsia" w:hAnsi="Arial-BoldMT" w:cs="Arial-BoldMT"/>
                <w:b/>
                <w:bCs/>
                <w:color w:val="FF0000"/>
                <w:szCs w:val="20"/>
              </w:rPr>
              <w:t>/202</w:t>
            </w:r>
            <w:r w:rsidR="00F50C38">
              <w:rPr>
                <w:rFonts w:ascii="Arial-BoldMT" w:eastAsiaTheme="minorEastAsia" w:hAnsi="Arial-BoldMT" w:cs="Arial-BoldMT"/>
                <w:b/>
                <w:bCs/>
                <w:color w:val="FF0000"/>
                <w:szCs w:val="20"/>
              </w:rPr>
              <w:t>4</w:t>
            </w:r>
          </w:p>
        </w:tc>
      </w:tr>
    </w:tbl>
    <w:p w14:paraId="21501A2E" w14:textId="78FF49C4" w:rsidR="00427C59" w:rsidRDefault="00427C59" w:rsidP="00D6496B">
      <w:pPr>
        <w:spacing w:after="67" w:line="259" w:lineRule="auto"/>
        <w:ind w:right="2177"/>
        <w:rPr>
          <w:b/>
          <w:sz w:val="28"/>
        </w:rPr>
      </w:pPr>
      <w:r>
        <w:rPr>
          <w:b/>
          <w:sz w:val="28"/>
        </w:rPr>
        <w:br w:type="page"/>
      </w:r>
    </w:p>
    <w:p w14:paraId="472D8218" w14:textId="37E4BA1F" w:rsidR="00D6496B" w:rsidRDefault="00D6496B" w:rsidP="00D6496B">
      <w:pPr>
        <w:spacing w:after="67" w:line="259" w:lineRule="auto"/>
        <w:ind w:right="2177"/>
        <w:rPr>
          <w:b/>
          <w:sz w:val="28"/>
        </w:rPr>
      </w:pPr>
    </w:p>
    <w:p w14:paraId="5CC50436" w14:textId="0D3F7A5D" w:rsidR="00D6496B" w:rsidRDefault="00D6496B" w:rsidP="00D6496B">
      <w:pPr>
        <w:spacing w:after="67" w:line="259" w:lineRule="auto"/>
        <w:ind w:right="2177"/>
        <w:rPr>
          <w:b/>
          <w:sz w:val="28"/>
        </w:rPr>
      </w:pPr>
    </w:p>
    <w:p w14:paraId="57460718" w14:textId="348AFE3C" w:rsidR="00D6496B" w:rsidRDefault="00D6496B" w:rsidP="00D6496B">
      <w:pPr>
        <w:spacing w:after="67" w:line="259" w:lineRule="auto"/>
        <w:ind w:right="2177"/>
        <w:rPr>
          <w:b/>
          <w:sz w:val="28"/>
        </w:rPr>
      </w:pPr>
    </w:p>
    <w:p w14:paraId="53480775" w14:textId="0D52EE2C" w:rsidR="00D6496B" w:rsidRDefault="00D6496B" w:rsidP="00D6496B">
      <w:pPr>
        <w:spacing w:after="67" w:line="259" w:lineRule="auto"/>
        <w:ind w:right="2177"/>
        <w:rPr>
          <w:b/>
          <w:sz w:val="28"/>
        </w:rPr>
      </w:pPr>
    </w:p>
    <w:p w14:paraId="4187B938" w14:textId="0ED96BC5" w:rsidR="00D6496B" w:rsidRDefault="00D6496B" w:rsidP="00D6496B">
      <w:pPr>
        <w:spacing w:after="67" w:line="259" w:lineRule="auto"/>
        <w:ind w:right="2177"/>
        <w:rPr>
          <w:b/>
          <w:sz w:val="28"/>
        </w:rPr>
      </w:pPr>
    </w:p>
    <w:p w14:paraId="4608108D" w14:textId="3E6FBC9A" w:rsidR="00D6496B" w:rsidRDefault="00D6496B" w:rsidP="00D6496B">
      <w:pPr>
        <w:spacing w:after="67" w:line="259" w:lineRule="auto"/>
        <w:ind w:right="2177"/>
        <w:rPr>
          <w:b/>
          <w:sz w:val="28"/>
        </w:rPr>
      </w:pPr>
    </w:p>
    <w:p w14:paraId="5FA32F71" w14:textId="125FF78B" w:rsidR="00D6496B" w:rsidRDefault="00D6496B" w:rsidP="00D6496B">
      <w:pPr>
        <w:spacing w:after="67" w:line="259" w:lineRule="auto"/>
        <w:ind w:right="2177"/>
        <w:rPr>
          <w:b/>
          <w:sz w:val="28"/>
        </w:rPr>
      </w:pPr>
    </w:p>
    <w:p w14:paraId="06A83BC8" w14:textId="7F0A288A" w:rsidR="00D6496B" w:rsidRDefault="00D6496B" w:rsidP="00D6496B">
      <w:pPr>
        <w:spacing w:after="67" w:line="259" w:lineRule="auto"/>
        <w:ind w:right="2177"/>
        <w:rPr>
          <w:b/>
          <w:sz w:val="28"/>
        </w:rPr>
      </w:pPr>
    </w:p>
    <w:p w14:paraId="43C241E0" w14:textId="0E65FF13" w:rsidR="00D6496B" w:rsidRDefault="00D6496B" w:rsidP="00D6496B">
      <w:pPr>
        <w:spacing w:after="67" w:line="259" w:lineRule="auto"/>
        <w:ind w:right="2177"/>
        <w:rPr>
          <w:b/>
          <w:sz w:val="28"/>
        </w:rPr>
      </w:pPr>
    </w:p>
    <w:p w14:paraId="79F7476D" w14:textId="1E7C2466" w:rsidR="00D6496B" w:rsidRDefault="00D6496B" w:rsidP="00D6496B">
      <w:pPr>
        <w:spacing w:after="67" w:line="259" w:lineRule="auto"/>
        <w:ind w:right="2177"/>
        <w:rPr>
          <w:b/>
          <w:sz w:val="28"/>
        </w:rPr>
      </w:pPr>
    </w:p>
    <w:p w14:paraId="1B8D2404" w14:textId="77777777" w:rsidR="00D6496B" w:rsidRDefault="00D6496B" w:rsidP="00D6496B">
      <w:pPr>
        <w:spacing w:after="67" w:line="259" w:lineRule="auto"/>
        <w:ind w:right="2177"/>
        <w:rPr>
          <w:b/>
          <w:sz w:val="28"/>
        </w:rPr>
      </w:pPr>
    </w:p>
    <w:p w14:paraId="19092B9B" w14:textId="77777777" w:rsidR="00FA2109" w:rsidRDefault="00FA2109" w:rsidP="00FA2109">
      <w:pPr>
        <w:spacing w:after="67" w:line="259" w:lineRule="auto"/>
        <w:ind w:right="2177"/>
        <w:jc w:val="center"/>
        <w:rPr>
          <w:b/>
          <w:sz w:val="28"/>
        </w:rPr>
      </w:pPr>
    </w:p>
    <w:p w14:paraId="510D9017" w14:textId="77777777" w:rsidR="00FA2109" w:rsidRPr="009E3CFA" w:rsidRDefault="00FA2109" w:rsidP="00FA2109">
      <w:pPr>
        <w:spacing w:after="67" w:line="259" w:lineRule="auto"/>
        <w:ind w:right="2177"/>
        <w:jc w:val="right"/>
      </w:pPr>
      <w:r w:rsidRPr="009E3CFA">
        <w:rPr>
          <w:b/>
          <w:sz w:val="28"/>
        </w:rPr>
        <w:t>THIS PAGE IS INTENTIONALLY LEFT BLANK</w:t>
      </w:r>
    </w:p>
    <w:p w14:paraId="105D9574" w14:textId="77777777" w:rsidR="00FA2109" w:rsidRPr="00E65596" w:rsidRDefault="00FA2109" w:rsidP="00FA2109">
      <w:pPr>
        <w:pStyle w:val="ListParagraph"/>
        <w:tabs>
          <w:tab w:val="left" w:pos="284"/>
        </w:tabs>
        <w:spacing w:after="16" w:line="261" w:lineRule="auto"/>
        <w:ind w:right="663" w:firstLine="0"/>
        <w:rPr>
          <w:szCs w:val="20"/>
        </w:rPr>
      </w:pPr>
    </w:p>
    <w:p w14:paraId="12C62405" w14:textId="19C67B3B" w:rsidR="00D6496B" w:rsidRDefault="00D6496B" w:rsidP="00FA2109">
      <w:pPr>
        <w:spacing w:after="160" w:line="259" w:lineRule="auto"/>
      </w:pPr>
      <w:r>
        <w:br w:type="page"/>
      </w:r>
    </w:p>
    <w:p w14:paraId="5269B1DF" w14:textId="42012C7E" w:rsidR="00E92EDE" w:rsidRPr="00E064E4" w:rsidRDefault="00E064E4" w:rsidP="00626317">
      <w:pPr>
        <w:pStyle w:val="Heading1"/>
        <w:numPr>
          <w:ilvl w:val="0"/>
          <w:numId w:val="1"/>
        </w:numPr>
        <w:rPr>
          <w:rStyle w:val="Heading1Char"/>
          <w:b/>
        </w:rPr>
      </w:pPr>
      <w:r>
        <w:rPr>
          <w:rStyle w:val="Heading1Char"/>
          <w:b/>
        </w:rPr>
        <w:lastRenderedPageBreak/>
        <w:t xml:space="preserve"> </w:t>
      </w:r>
      <w:bookmarkStart w:id="3" w:name="_Toc170815360"/>
      <w:r w:rsidR="00E92EDE" w:rsidRPr="00E064E4">
        <w:rPr>
          <w:rStyle w:val="Heading1Char"/>
          <w:b/>
        </w:rPr>
        <w:t>Summary</w:t>
      </w:r>
      <w:bookmarkEnd w:id="3"/>
    </w:p>
    <w:p w14:paraId="0CC44143" w14:textId="77777777" w:rsidR="00E064E4" w:rsidRPr="00E064E4" w:rsidRDefault="00E064E4" w:rsidP="00E064E4">
      <w:pPr>
        <w:rPr>
          <w:lang w:val="en-US"/>
        </w:rPr>
      </w:pPr>
    </w:p>
    <w:sdt>
      <w:sdtPr>
        <w:rPr>
          <w:rFonts w:ascii="Times New Roman" w:eastAsia="Times New Roman" w:hAnsi="Times New Roman" w:cs="Times New Roman"/>
          <w:color w:val="auto"/>
          <w:sz w:val="24"/>
          <w:szCs w:val="24"/>
        </w:rPr>
        <w:id w:val="-213506523"/>
        <w:docPartObj>
          <w:docPartGallery w:val="Table of Contents"/>
          <w:docPartUnique/>
        </w:docPartObj>
      </w:sdtPr>
      <w:sdtEndPr>
        <w:rPr>
          <w:b/>
          <w:bCs/>
          <w:noProof/>
        </w:rPr>
      </w:sdtEndPr>
      <w:sdtContent>
        <w:p w14:paraId="100B8DFE" w14:textId="3A439A09" w:rsidR="00964EA8" w:rsidRDefault="00985C08">
          <w:pPr>
            <w:pStyle w:val="TOC1"/>
            <w:tabs>
              <w:tab w:val="left" w:pos="400"/>
              <w:tab w:val="right" w:leader="dot" w:pos="10456"/>
            </w:tabs>
            <w:rPr>
              <w:rFonts w:asciiTheme="minorHAnsi" w:eastAsiaTheme="minorEastAsia" w:hAnsiTheme="minorHAnsi" w:cstheme="minorBidi"/>
              <w:noProof/>
              <w:color w:val="auto"/>
              <w:kern w:val="2"/>
              <w:sz w:val="24"/>
              <w:szCs w:val="24"/>
              <w14:ligatures w14:val="standardContextual"/>
            </w:rPr>
          </w:pPr>
          <w:r>
            <w:rPr>
              <w:b/>
              <w:bCs/>
              <w:noProof/>
            </w:rPr>
            <w:fldChar w:fldCharType="begin"/>
          </w:r>
          <w:r>
            <w:rPr>
              <w:b/>
              <w:bCs/>
              <w:noProof/>
            </w:rPr>
            <w:instrText xml:space="preserve"> TOC \o "1-4" \h \z \u </w:instrText>
          </w:r>
          <w:r>
            <w:rPr>
              <w:b/>
              <w:bCs/>
              <w:noProof/>
            </w:rPr>
            <w:fldChar w:fldCharType="separate"/>
          </w:r>
          <w:hyperlink w:anchor="_Toc170815360" w:history="1">
            <w:r w:rsidR="00964EA8" w:rsidRPr="0072115B">
              <w:rPr>
                <w:rStyle w:val="Hyperlink"/>
                <w:noProof/>
              </w:rPr>
              <w:t>1.</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Summary</w:t>
            </w:r>
            <w:r w:rsidR="00964EA8">
              <w:rPr>
                <w:noProof/>
                <w:webHidden/>
              </w:rPr>
              <w:tab/>
            </w:r>
            <w:r w:rsidR="00964EA8">
              <w:rPr>
                <w:noProof/>
                <w:webHidden/>
              </w:rPr>
              <w:fldChar w:fldCharType="begin"/>
            </w:r>
            <w:r w:rsidR="00964EA8">
              <w:rPr>
                <w:noProof/>
                <w:webHidden/>
              </w:rPr>
              <w:instrText xml:space="preserve"> PAGEREF _Toc170815360 \h </w:instrText>
            </w:r>
            <w:r w:rsidR="00964EA8">
              <w:rPr>
                <w:noProof/>
                <w:webHidden/>
              </w:rPr>
            </w:r>
            <w:r w:rsidR="00964EA8">
              <w:rPr>
                <w:noProof/>
                <w:webHidden/>
              </w:rPr>
              <w:fldChar w:fldCharType="separate"/>
            </w:r>
            <w:r w:rsidR="00A8698C">
              <w:rPr>
                <w:noProof/>
                <w:webHidden/>
              </w:rPr>
              <w:t>3</w:t>
            </w:r>
            <w:r w:rsidR="00964EA8">
              <w:rPr>
                <w:noProof/>
                <w:webHidden/>
              </w:rPr>
              <w:fldChar w:fldCharType="end"/>
            </w:r>
          </w:hyperlink>
        </w:p>
        <w:p w14:paraId="2652F197" w14:textId="64BFAE31" w:rsidR="00964EA8" w:rsidRDefault="00000000">
          <w:pPr>
            <w:pStyle w:val="TOC1"/>
            <w:tabs>
              <w:tab w:val="left" w:pos="40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61" w:history="1">
            <w:r w:rsidR="00964EA8" w:rsidRPr="0072115B">
              <w:rPr>
                <w:rStyle w:val="Hyperlink"/>
                <w:noProof/>
              </w:rPr>
              <w:t>2.</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Figure Table.</w:t>
            </w:r>
            <w:r w:rsidR="00964EA8">
              <w:rPr>
                <w:noProof/>
                <w:webHidden/>
              </w:rPr>
              <w:tab/>
            </w:r>
            <w:r w:rsidR="00964EA8">
              <w:rPr>
                <w:noProof/>
                <w:webHidden/>
              </w:rPr>
              <w:fldChar w:fldCharType="begin"/>
            </w:r>
            <w:r w:rsidR="00964EA8">
              <w:rPr>
                <w:noProof/>
                <w:webHidden/>
              </w:rPr>
              <w:instrText xml:space="preserve"> PAGEREF _Toc170815361 \h </w:instrText>
            </w:r>
            <w:r w:rsidR="00964EA8">
              <w:rPr>
                <w:noProof/>
                <w:webHidden/>
              </w:rPr>
            </w:r>
            <w:r w:rsidR="00964EA8">
              <w:rPr>
                <w:noProof/>
                <w:webHidden/>
              </w:rPr>
              <w:fldChar w:fldCharType="separate"/>
            </w:r>
            <w:r w:rsidR="00A8698C">
              <w:rPr>
                <w:noProof/>
                <w:webHidden/>
              </w:rPr>
              <w:t>5</w:t>
            </w:r>
            <w:r w:rsidR="00964EA8">
              <w:rPr>
                <w:noProof/>
                <w:webHidden/>
              </w:rPr>
              <w:fldChar w:fldCharType="end"/>
            </w:r>
          </w:hyperlink>
        </w:p>
        <w:p w14:paraId="570AEDB1" w14:textId="659EF7BC" w:rsidR="00964EA8" w:rsidRDefault="00000000">
          <w:pPr>
            <w:pStyle w:val="TOC1"/>
            <w:tabs>
              <w:tab w:val="left" w:pos="40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62" w:history="1">
            <w:r w:rsidR="00964EA8" w:rsidRPr="0072115B">
              <w:rPr>
                <w:rStyle w:val="Hyperlink"/>
                <w:noProof/>
              </w:rPr>
              <w:t>3.</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Introduction</w:t>
            </w:r>
            <w:r w:rsidR="00964EA8">
              <w:rPr>
                <w:noProof/>
                <w:webHidden/>
              </w:rPr>
              <w:tab/>
            </w:r>
            <w:r w:rsidR="00964EA8">
              <w:rPr>
                <w:noProof/>
                <w:webHidden/>
              </w:rPr>
              <w:fldChar w:fldCharType="begin"/>
            </w:r>
            <w:r w:rsidR="00964EA8">
              <w:rPr>
                <w:noProof/>
                <w:webHidden/>
              </w:rPr>
              <w:instrText xml:space="preserve"> PAGEREF _Toc170815362 \h </w:instrText>
            </w:r>
            <w:r w:rsidR="00964EA8">
              <w:rPr>
                <w:noProof/>
                <w:webHidden/>
              </w:rPr>
            </w:r>
            <w:r w:rsidR="00964EA8">
              <w:rPr>
                <w:noProof/>
                <w:webHidden/>
              </w:rPr>
              <w:fldChar w:fldCharType="separate"/>
            </w:r>
            <w:r w:rsidR="00A8698C">
              <w:rPr>
                <w:noProof/>
                <w:webHidden/>
              </w:rPr>
              <w:t>7</w:t>
            </w:r>
            <w:r w:rsidR="00964EA8">
              <w:rPr>
                <w:noProof/>
                <w:webHidden/>
              </w:rPr>
              <w:fldChar w:fldCharType="end"/>
            </w:r>
          </w:hyperlink>
        </w:p>
        <w:p w14:paraId="594D9636" w14:textId="7F4A4A69" w:rsidR="00964EA8" w:rsidRDefault="00000000">
          <w:pPr>
            <w:pStyle w:val="TOC1"/>
            <w:tabs>
              <w:tab w:val="left" w:pos="40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63" w:history="1">
            <w:r w:rsidR="00964EA8" w:rsidRPr="0072115B">
              <w:rPr>
                <w:rStyle w:val="Hyperlink"/>
                <w:noProof/>
              </w:rPr>
              <w:t>4.</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Brief system description</w:t>
            </w:r>
            <w:r w:rsidR="00964EA8">
              <w:rPr>
                <w:noProof/>
                <w:webHidden/>
              </w:rPr>
              <w:tab/>
            </w:r>
            <w:r w:rsidR="00964EA8">
              <w:rPr>
                <w:noProof/>
                <w:webHidden/>
              </w:rPr>
              <w:fldChar w:fldCharType="begin"/>
            </w:r>
            <w:r w:rsidR="00964EA8">
              <w:rPr>
                <w:noProof/>
                <w:webHidden/>
              </w:rPr>
              <w:instrText xml:space="preserve"> PAGEREF _Toc170815363 \h </w:instrText>
            </w:r>
            <w:r w:rsidR="00964EA8">
              <w:rPr>
                <w:noProof/>
                <w:webHidden/>
              </w:rPr>
            </w:r>
            <w:r w:rsidR="00964EA8">
              <w:rPr>
                <w:noProof/>
                <w:webHidden/>
              </w:rPr>
              <w:fldChar w:fldCharType="separate"/>
            </w:r>
            <w:r w:rsidR="00A8698C">
              <w:rPr>
                <w:noProof/>
                <w:webHidden/>
              </w:rPr>
              <w:t>8</w:t>
            </w:r>
            <w:r w:rsidR="00964EA8">
              <w:rPr>
                <w:noProof/>
                <w:webHidden/>
              </w:rPr>
              <w:fldChar w:fldCharType="end"/>
            </w:r>
          </w:hyperlink>
        </w:p>
        <w:p w14:paraId="10887993" w14:textId="35A28DF3" w:rsidR="00964EA8" w:rsidRDefault="00000000">
          <w:pPr>
            <w:pStyle w:val="TOC1"/>
            <w:tabs>
              <w:tab w:val="left" w:pos="40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64" w:history="1">
            <w:r w:rsidR="00964EA8" w:rsidRPr="0072115B">
              <w:rPr>
                <w:rStyle w:val="Hyperlink"/>
                <w:noProof/>
              </w:rPr>
              <w:t>5.</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General distribution of the system.</w:t>
            </w:r>
            <w:r w:rsidR="00964EA8">
              <w:rPr>
                <w:noProof/>
                <w:webHidden/>
              </w:rPr>
              <w:tab/>
            </w:r>
            <w:r w:rsidR="00964EA8">
              <w:rPr>
                <w:noProof/>
                <w:webHidden/>
              </w:rPr>
              <w:fldChar w:fldCharType="begin"/>
            </w:r>
            <w:r w:rsidR="00964EA8">
              <w:rPr>
                <w:noProof/>
                <w:webHidden/>
              </w:rPr>
              <w:instrText xml:space="preserve"> PAGEREF _Toc170815364 \h </w:instrText>
            </w:r>
            <w:r w:rsidR="00964EA8">
              <w:rPr>
                <w:noProof/>
                <w:webHidden/>
              </w:rPr>
            </w:r>
            <w:r w:rsidR="00964EA8">
              <w:rPr>
                <w:noProof/>
                <w:webHidden/>
              </w:rPr>
              <w:fldChar w:fldCharType="separate"/>
            </w:r>
            <w:r w:rsidR="00A8698C">
              <w:rPr>
                <w:noProof/>
                <w:webHidden/>
              </w:rPr>
              <w:t>9</w:t>
            </w:r>
            <w:r w:rsidR="00964EA8">
              <w:rPr>
                <w:noProof/>
                <w:webHidden/>
              </w:rPr>
              <w:fldChar w:fldCharType="end"/>
            </w:r>
          </w:hyperlink>
        </w:p>
        <w:p w14:paraId="5EACBBB7" w14:textId="1B087942" w:rsidR="00964EA8" w:rsidRDefault="00000000">
          <w:pPr>
            <w:pStyle w:val="TOC1"/>
            <w:tabs>
              <w:tab w:val="left" w:pos="40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65" w:history="1">
            <w:r w:rsidR="00964EA8" w:rsidRPr="0072115B">
              <w:rPr>
                <w:rStyle w:val="Hyperlink"/>
                <w:noProof/>
              </w:rPr>
              <w:t>6.</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General composition of the rollers with control card.</w:t>
            </w:r>
            <w:r w:rsidR="00964EA8">
              <w:rPr>
                <w:noProof/>
                <w:webHidden/>
              </w:rPr>
              <w:tab/>
            </w:r>
            <w:r w:rsidR="00964EA8">
              <w:rPr>
                <w:noProof/>
                <w:webHidden/>
              </w:rPr>
              <w:fldChar w:fldCharType="begin"/>
            </w:r>
            <w:r w:rsidR="00964EA8">
              <w:rPr>
                <w:noProof/>
                <w:webHidden/>
              </w:rPr>
              <w:instrText xml:space="preserve"> PAGEREF _Toc170815365 \h </w:instrText>
            </w:r>
            <w:r w:rsidR="00964EA8">
              <w:rPr>
                <w:noProof/>
                <w:webHidden/>
              </w:rPr>
            </w:r>
            <w:r w:rsidR="00964EA8">
              <w:rPr>
                <w:noProof/>
                <w:webHidden/>
              </w:rPr>
              <w:fldChar w:fldCharType="separate"/>
            </w:r>
            <w:r w:rsidR="00A8698C">
              <w:rPr>
                <w:noProof/>
                <w:webHidden/>
              </w:rPr>
              <w:t>12</w:t>
            </w:r>
            <w:r w:rsidR="00964EA8">
              <w:rPr>
                <w:noProof/>
                <w:webHidden/>
              </w:rPr>
              <w:fldChar w:fldCharType="end"/>
            </w:r>
          </w:hyperlink>
        </w:p>
        <w:p w14:paraId="23AA47FB" w14:textId="107C5B83" w:rsidR="00964EA8" w:rsidRDefault="00000000">
          <w:pPr>
            <w:pStyle w:val="TOC1"/>
            <w:tabs>
              <w:tab w:val="left" w:pos="40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66" w:history="1">
            <w:r w:rsidR="00964EA8" w:rsidRPr="0072115B">
              <w:rPr>
                <w:rStyle w:val="Hyperlink"/>
                <w:noProof/>
              </w:rPr>
              <w:t>7.</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Cards and devices involved the system lanes.</w:t>
            </w:r>
            <w:r w:rsidR="00964EA8">
              <w:rPr>
                <w:noProof/>
                <w:webHidden/>
              </w:rPr>
              <w:tab/>
            </w:r>
            <w:r w:rsidR="00964EA8">
              <w:rPr>
                <w:noProof/>
                <w:webHidden/>
              </w:rPr>
              <w:fldChar w:fldCharType="begin"/>
            </w:r>
            <w:r w:rsidR="00964EA8">
              <w:rPr>
                <w:noProof/>
                <w:webHidden/>
              </w:rPr>
              <w:instrText xml:space="preserve"> PAGEREF _Toc170815366 \h </w:instrText>
            </w:r>
            <w:r w:rsidR="00964EA8">
              <w:rPr>
                <w:noProof/>
                <w:webHidden/>
              </w:rPr>
            </w:r>
            <w:r w:rsidR="00964EA8">
              <w:rPr>
                <w:noProof/>
                <w:webHidden/>
              </w:rPr>
              <w:fldChar w:fldCharType="separate"/>
            </w:r>
            <w:r w:rsidR="00A8698C">
              <w:rPr>
                <w:noProof/>
                <w:webHidden/>
              </w:rPr>
              <w:t>13</w:t>
            </w:r>
            <w:r w:rsidR="00964EA8">
              <w:rPr>
                <w:noProof/>
                <w:webHidden/>
              </w:rPr>
              <w:fldChar w:fldCharType="end"/>
            </w:r>
          </w:hyperlink>
        </w:p>
        <w:p w14:paraId="56981C42" w14:textId="68F3C9B3"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67" w:history="1">
            <w:r w:rsidR="00964EA8" w:rsidRPr="0072115B">
              <w:rPr>
                <w:rStyle w:val="Hyperlink"/>
                <w:noProof/>
              </w:rPr>
              <w:t>7.1.</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Conveyor B (Lane 1) Devices.</w:t>
            </w:r>
            <w:r w:rsidR="00964EA8">
              <w:rPr>
                <w:noProof/>
                <w:webHidden/>
              </w:rPr>
              <w:tab/>
            </w:r>
            <w:r w:rsidR="00964EA8">
              <w:rPr>
                <w:noProof/>
                <w:webHidden/>
              </w:rPr>
              <w:fldChar w:fldCharType="begin"/>
            </w:r>
            <w:r w:rsidR="00964EA8">
              <w:rPr>
                <w:noProof/>
                <w:webHidden/>
              </w:rPr>
              <w:instrText xml:space="preserve"> PAGEREF _Toc170815367 \h </w:instrText>
            </w:r>
            <w:r w:rsidR="00964EA8">
              <w:rPr>
                <w:noProof/>
                <w:webHidden/>
              </w:rPr>
            </w:r>
            <w:r w:rsidR="00964EA8">
              <w:rPr>
                <w:noProof/>
                <w:webHidden/>
              </w:rPr>
              <w:fldChar w:fldCharType="separate"/>
            </w:r>
            <w:r w:rsidR="00A8698C">
              <w:rPr>
                <w:noProof/>
                <w:webHidden/>
              </w:rPr>
              <w:t>15</w:t>
            </w:r>
            <w:r w:rsidR="00964EA8">
              <w:rPr>
                <w:noProof/>
                <w:webHidden/>
              </w:rPr>
              <w:fldChar w:fldCharType="end"/>
            </w:r>
          </w:hyperlink>
        </w:p>
        <w:p w14:paraId="2480F309" w14:textId="373234B5"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68" w:history="1">
            <w:r w:rsidR="00964EA8" w:rsidRPr="0072115B">
              <w:rPr>
                <w:rStyle w:val="Hyperlink"/>
                <w:noProof/>
              </w:rPr>
              <w:t>7.2.</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Finger 3 (Lane 1) Devices.</w:t>
            </w:r>
            <w:r w:rsidR="00964EA8">
              <w:rPr>
                <w:noProof/>
                <w:webHidden/>
              </w:rPr>
              <w:tab/>
            </w:r>
            <w:r w:rsidR="00964EA8">
              <w:rPr>
                <w:noProof/>
                <w:webHidden/>
              </w:rPr>
              <w:fldChar w:fldCharType="begin"/>
            </w:r>
            <w:r w:rsidR="00964EA8">
              <w:rPr>
                <w:noProof/>
                <w:webHidden/>
              </w:rPr>
              <w:instrText xml:space="preserve"> PAGEREF _Toc170815368 \h </w:instrText>
            </w:r>
            <w:r w:rsidR="00964EA8">
              <w:rPr>
                <w:noProof/>
                <w:webHidden/>
              </w:rPr>
            </w:r>
            <w:r w:rsidR="00964EA8">
              <w:rPr>
                <w:noProof/>
                <w:webHidden/>
              </w:rPr>
              <w:fldChar w:fldCharType="separate"/>
            </w:r>
            <w:r w:rsidR="00A8698C">
              <w:rPr>
                <w:noProof/>
                <w:webHidden/>
              </w:rPr>
              <w:t>19</w:t>
            </w:r>
            <w:r w:rsidR="00964EA8">
              <w:rPr>
                <w:noProof/>
                <w:webHidden/>
              </w:rPr>
              <w:fldChar w:fldCharType="end"/>
            </w:r>
          </w:hyperlink>
        </w:p>
        <w:p w14:paraId="01F858B2" w14:textId="19936BB9"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69" w:history="1">
            <w:r w:rsidR="00964EA8" w:rsidRPr="0072115B">
              <w:rPr>
                <w:rStyle w:val="Hyperlink"/>
                <w:noProof/>
              </w:rPr>
              <w:t>7.3.</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Conveyor A (Lane 2) Devices.</w:t>
            </w:r>
            <w:r w:rsidR="00964EA8">
              <w:rPr>
                <w:noProof/>
                <w:webHidden/>
              </w:rPr>
              <w:tab/>
            </w:r>
            <w:r w:rsidR="00964EA8">
              <w:rPr>
                <w:noProof/>
                <w:webHidden/>
              </w:rPr>
              <w:fldChar w:fldCharType="begin"/>
            </w:r>
            <w:r w:rsidR="00964EA8">
              <w:rPr>
                <w:noProof/>
                <w:webHidden/>
              </w:rPr>
              <w:instrText xml:space="preserve"> PAGEREF _Toc170815369 \h </w:instrText>
            </w:r>
            <w:r w:rsidR="00964EA8">
              <w:rPr>
                <w:noProof/>
                <w:webHidden/>
              </w:rPr>
            </w:r>
            <w:r w:rsidR="00964EA8">
              <w:rPr>
                <w:noProof/>
                <w:webHidden/>
              </w:rPr>
              <w:fldChar w:fldCharType="separate"/>
            </w:r>
            <w:r w:rsidR="00A8698C">
              <w:rPr>
                <w:noProof/>
                <w:webHidden/>
              </w:rPr>
              <w:t>22</w:t>
            </w:r>
            <w:r w:rsidR="00964EA8">
              <w:rPr>
                <w:noProof/>
                <w:webHidden/>
              </w:rPr>
              <w:fldChar w:fldCharType="end"/>
            </w:r>
          </w:hyperlink>
        </w:p>
        <w:p w14:paraId="2F6F4F86" w14:textId="397C8029"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0" w:history="1">
            <w:r w:rsidR="00964EA8" w:rsidRPr="0072115B">
              <w:rPr>
                <w:rStyle w:val="Hyperlink"/>
                <w:noProof/>
              </w:rPr>
              <w:t>7.4.</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Finger 1 (Lane 2) Devices.</w:t>
            </w:r>
            <w:r w:rsidR="00964EA8">
              <w:rPr>
                <w:noProof/>
                <w:webHidden/>
              </w:rPr>
              <w:tab/>
            </w:r>
            <w:r w:rsidR="00964EA8">
              <w:rPr>
                <w:noProof/>
                <w:webHidden/>
              </w:rPr>
              <w:fldChar w:fldCharType="begin"/>
            </w:r>
            <w:r w:rsidR="00964EA8">
              <w:rPr>
                <w:noProof/>
                <w:webHidden/>
              </w:rPr>
              <w:instrText xml:space="preserve"> PAGEREF _Toc170815370 \h </w:instrText>
            </w:r>
            <w:r w:rsidR="00964EA8">
              <w:rPr>
                <w:noProof/>
                <w:webHidden/>
              </w:rPr>
            </w:r>
            <w:r w:rsidR="00964EA8">
              <w:rPr>
                <w:noProof/>
                <w:webHidden/>
              </w:rPr>
              <w:fldChar w:fldCharType="separate"/>
            </w:r>
            <w:r w:rsidR="00A8698C">
              <w:rPr>
                <w:noProof/>
                <w:webHidden/>
              </w:rPr>
              <w:t>25</w:t>
            </w:r>
            <w:r w:rsidR="00964EA8">
              <w:rPr>
                <w:noProof/>
                <w:webHidden/>
              </w:rPr>
              <w:fldChar w:fldCharType="end"/>
            </w:r>
          </w:hyperlink>
        </w:p>
        <w:p w14:paraId="5C4A9DA0" w14:textId="4DC4DDD5"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1" w:history="1">
            <w:r w:rsidR="00964EA8" w:rsidRPr="0072115B">
              <w:rPr>
                <w:rStyle w:val="Hyperlink"/>
                <w:noProof/>
              </w:rPr>
              <w:t>7.5.</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Conveyor C (Lane 3) Devices.</w:t>
            </w:r>
            <w:r w:rsidR="00964EA8">
              <w:rPr>
                <w:noProof/>
                <w:webHidden/>
              </w:rPr>
              <w:tab/>
            </w:r>
            <w:r w:rsidR="00964EA8">
              <w:rPr>
                <w:noProof/>
                <w:webHidden/>
              </w:rPr>
              <w:fldChar w:fldCharType="begin"/>
            </w:r>
            <w:r w:rsidR="00964EA8">
              <w:rPr>
                <w:noProof/>
                <w:webHidden/>
              </w:rPr>
              <w:instrText xml:space="preserve"> PAGEREF _Toc170815371 \h </w:instrText>
            </w:r>
            <w:r w:rsidR="00964EA8">
              <w:rPr>
                <w:noProof/>
                <w:webHidden/>
              </w:rPr>
            </w:r>
            <w:r w:rsidR="00964EA8">
              <w:rPr>
                <w:noProof/>
                <w:webHidden/>
              </w:rPr>
              <w:fldChar w:fldCharType="separate"/>
            </w:r>
            <w:r w:rsidR="00A8698C">
              <w:rPr>
                <w:noProof/>
                <w:webHidden/>
              </w:rPr>
              <w:t>28</w:t>
            </w:r>
            <w:r w:rsidR="00964EA8">
              <w:rPr>
                <w:noProof/>
                <w:webHidden/>
              </w:rPr>
              <w:fldChar w:fldCharType="end"/>
            </w:r>
          </w:hyperlink>
        </w:p>
        <w:p w14:paraId="358DDAB8" w14:textId="6C0EAC75"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2" w:history="1">
            <w:r w:rsidR="00964EA8" w:rsidRPr="0072115B">
              <w:rPr>
                <w:rStyle w:val="Hyperlink"/>
                <w:noProof/>
              </w:rPr>
              <w:t>7.6.</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Finger 2 (Lane 3) Devices.</w:t>
            </w:r>
            <w:r w:rsidR="00964EA8">
              <w:rPr>
                <w:noProof/>
                <w:webHidden/>
              </w:rPr>
              <w:tab/>
            </w:r>
            <w:r w:rsidR="00964EA8">
              <w:rPr>
                <w:noProof/>
                <w:webHidden/>
              </w:rPr>
              <w:fldChar w:fldCharType="begin"/>
            </w:r>
            <w:r w:rsidR="00964EA8">
              <w:rPr>
                <w:noProof/>
                <w:webHidden/>
              </w:rPr>
              <w:instrText xml:space="preserve"> PAGEREF _Toc170815372 \h </w:instrText>
            </w:r>
            <w:r w:rsidR="00964EA8">
              <w:rPr>
                <w:noProof/>
                <w:webHidden/>
              </w:rPr>
            </w:r>
            <w:r w:rsidR="00964EA8">
              <w:rPr>
                <w:noProof/>
                <w:webHidden/>
              </w:rPr>
              <w:fldChar w:fldCharType="separate"/>
            </w:r>
            <w:r w:rsidR="00A8698C">
              <w:rPr>
                <w:noProof/>
                <w:webHidden/>
              </w:rPr>
              <w:t>30</w:t>
            </w:r>
            <w:r w:rsidR="00964EA8">
              <w:rPr>
                <w:noProof/>
                <w:webHidden/>
              </w:rPr>
              <w:fldChar w:fldCharType="end"/>
            </w:r>
          </w:hyperlink>
        </w:p>
        <w:p w14:paraId="1E0C8549" w14:textId="7CA8B43E"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3" w:history="1">
            <w:r w:rsidR="00964EA8" w:rsidRPr="0072115B">
              <w:rPr>
                <w:rStyle w:val="Hyperlink"/>
                <w:noProof/>
              </w:rPr>
              <w:t>7.7.</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Induct table 1 (Lane 4) Devices.</w:t>
            </w:r>
            <w:r w:rsidR="00964EA8">
              <w:rPr>
                <w:noProof/>
                <w:webHidden/>
              </w:rPr>
              <w:tab/>
            </w:r>
            <w:r w:rsidR="00964EA8">
              <w:rPr>
                <w:noProof/>
                <w:webHidden/>
              </w:rPr>
              <w:fldChar w:fldCharType="begin"/>
            </w:r>
            <w:r w:rsidR="00964EA8">
              <w:rPr>
                <w:noProof/>
                <w:webHidden/>
              </w:rPr>
              <w:instrText xml:space="preserve"> PAGEREF _Toc170815373 \h </w:instrText>
            </w:r>
            <w:r w:rsidR="00964EA8">
              <w:rPr>
                <w:noProof/>
                <w:webHidden/>
              </w:rPr>
            </w:r>
            <w:r w:rsidR="00964EA8">
              <w:rPr>
                <w:noProof/>
                <w:webHidden/>
              </w:rPr>
              <w:fldChar w:fldCharType="separate"/>
            </w:r>
            <w:r w:rsidR="00A8698C">
              <w:rPr>
                <w:noProof/>
                <w:webHidden/>
              </w:rPr>
              <w:t>33</w:t>
            </w:r>
            <w:r w:rsidR="00964EA8">
              <w:rPr>
                <w:noProof/>
                <w:webHidden/>
              </w:rPr>
              <w:fldChar w:fldCharType="end"/>
            </w:r>
          </w:hyperlink>
        </w:p>
        <w:p w14:paraId="6161FD16" w14:textId="773B6DE8"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4" w:history="1">
            <w:r w:rsidR="00964EA8" w:rsidRPr="0072115B">
              <w:rPr>
                <w:rStyle w:val="Hyperlink"/>
                <w:noProof/>
              </w:rPr>
              <w:t>7.8.</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Takeaway conveyor 1 (Lane 5) Devices.</w:t>
            </w:r>
            <w:r w:rsidR="00964EA8">
              <w:rPr>
                <w:noProof/>
                <w:webHidden/>
              </w:rPr>
              <w:tab/>
            </w:r>
            <w:r w:rsidR="00964EA8">
              <w:rPr>
                <w:noProof/>
                <w:webHidden/>
              </w:rPr>
              <w:fldChar w:fldCharType="begin"/>
            </w:r>
            <w:r w:rsidR="00964EA8">
              <w:rPr>
                <w:noProof/>
                <w:webHidden/>
              </w:rPr>
              <w:instrText xml:space="preserve"> PAGEREF _Toc170815374 \h </w:instrText>
            </w:r>
            <w:r w:rsidR="00964EA8">
              <w:rPr>
                <w:noProof/>
                <w:webHidden/>
              </w:rPr>
            </w:r>
            <w:r w:rsidR="00964EA8">
              <w:rPr>
                <w:noProof/>
                <w:webHidden/>
              </w:rPr>
              <w:fldChar w:fldCharType="separate"/>
            </w:r>
            <w:r w:rsidR="00A8698C">
              <w:rPr>
                <w:noProof/>
                <w:webHidden/>
              </w:rPr>
              <w:t>35</w:t>
            </w:r>
            <w:r w:rsidR="00964EA8">
              <w:rPr>
                <w:noProof/>
                <w:webHidden/>
              </w:rPr>
              <w:fldChar w:fldCharType="end"/>
            </w:r>
          </w:hyperlink>
        </w:p>
        <w:p w14:paraId="07371E58" w14:textId="6354288D"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5" w:history="1">
            <w:r w:rsidR="00964EA8" w:rsidRPr="0072115B">
              <w:rPr>
                <w:rStyle w:val="Hyperlink"/>
                <w:noProof/>
              </w:rPr>
              <w:t>7.9.</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Induct table 2 (Lane 6) Devices.</w:t>
            </w:r>
            <w:r w:rsidR="00964EA8">
              <w:rPr>
                <w:noProof/>
                <w:webHidden/>
              </w:rPr>
              <w:tab/>
            </w:r>
            <w:r w:rsidR="00964EA8">
              <w:rPr>
                <w:noProof/>
                <w:webHidden/>
              </w:rPr>
              <w:fldChar w:fldCharType="begin"/>
            </w:r>
            <w:r w:rsidR="00964EA8">
              <w:rPr>
                <w:noProof/>
                <w:webHidden/>
              </w:rPr>
              <w:instrText xml:space="preserve"> PAGEREF _Toc170815375 \h </w:instrText>
            </w:r>
            <w:r w:rsidR="00964EA8">
              <w:rPr>
                <w:noProof/>
                <w:webHidden/>
              </w:rPr>
            </w:r>
            <w:r w:rsidR="00964EA8">
              <w:rPr>
                <w:noProof/>
                <w:webHidden/>
              </w:rPr>
              <w:fldChar w:fldCharType="separate"/>
            </w:r>
            <w:r w:rsidR="00A8698C">
              <w:rPr>
                <w:noProof/>
                <w:webHidden/>
              </w:rPr>
              <w:t>37</w:t>
            </w:r>
            <w:r w:rsidR="00964EA8">
              <w:rPr>
                <w:noProof/>
                <w:webHidden/>
              </w:rPr>
              <w:fldChar w:fldCharType="end"/>
            </w:r>
          </w:hyperlink>
        </w:p>
        <w:p w14:paraId="6893D847" w14:textId="7927E444"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6" w:history="1">
            <w:r w:rsidR="00964EA8" w:rsidRPr="0072115B">
              <w:rPr>
                <w:rStyle w:val="Hyperlink"/>
                <w:noProof/>
              </w:rPr>
              <w:t>7.10.</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Induct table 3 (Lane 7) Devices.</w:t>
            </w:r>
            <w:r w:rsidR="00964EA8">
              <w:rPr>
                <w:noProof/>
                <w:webHidden/>
              </w:rPr>
              <w:tab/>
            </w:r>
            <w:r w:rsidR="00964EA8">
              <w:rPr>
                <w:noProof/>
                <w:webHidden/>
              </w:rPr>
              <w:fldChar w:fldCharType="begin"/>
            </w:r>
            <w:r w:rsidR="00964EA8">
              <w:rPr>
                <w:noProof/>
                <w:webHidden/>
              </w:rPr>
              <w:instrText xml:space="preserve"> PAGEREF _Toc170815376 \h </w:instrText>
            </w:r>
            <w:r w:rsidR="00964EA8">
              <w:rPr>
                <w:noProof/>
                <w:webHidden/>
              </w:rPr>
            </w:r>
            <w:r w:rsidR="00964EA8">
              <w:rPr>
                <w:noProof/>
                <w:webHidden/>
              </w:rPr>
              <w:fldChar w:fldCharType="separate"/>
            </w:r>
            <w:r w:rsidR="00A8698C">
              <w:rPr>
                <w:noProof/>
                <w:webHidden/>
              </w:rPr>
              <w:t>39</w:t>
            </w:r>
            <w:r w:rsidR="00964EA8">
              <w:rPr>
                <w:noProof/>
                <w:webHidden/>
              </w:rPr>
              <w:fldChar w:fldCharType="end"/>
            </w:r>
          </w:hyperlink>
        </w:p>
        <w:p w14:paraId="0ADD127C" w14:textId="10850AEF"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7" w:history="1">
            <w:r w:rsidR="00964EA8" w:rsidRPr="0072115B">
              <w:rPr>
                <w:rStyle w:val="Hyperlink"/>
                <w:noProof/>
              </w:rPr>
              <w:t>7.11.</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Induct table 4 (Lane 8) Devices.</w:t>
            </w:r>
            <w:r w:rsidR="00964EA8">
              <w:rPr>
                <w:noProof/>
                <w:webHidden/>
              </w:rPr>
              <w:tab/>
            </w:r>
            <w:r w:rsidR="00964EA8">
              <w:rPr>
                <w:noProof/>
                <w:webHidden/>
              </w:rPr>
              <w:fldChar w:fldCharType="begin"/>
            </w:r>
            <w:r w:rsidR="00964EA8">
              <w:rPr>
                <w:noProof/>
                <w:webHidden/>
              </w:rPr>
              <w:instrText xml:space="preserve"> PAGEREF _Toc170815377 \h </w:instrText>
            </w:r>
            <w:r w:rsidR="00964EA8">
              <w:rPr>
                <w:noProof/>
                <w:webHidden/>
              </w:rPr>
            </w:r>
            <w:r w:rsidR="00964EA8">
              <w:rPr>
                <w:noProof/>
                <w:webHidden/>
              </w:rPr>
              <w:fldChar w:fldCharType="separate"/>
            </w:r>
            <w:r w:rsidR="00A8698C">
              <w:rPr>
                <w:noProof/>
                <w:webHidden/>
              </w:rPr>
              <w:t>41</w:t>
            </w:r>
            <w:r w:rsidR="00964EA8">
              <w:rPr>
                <w:noProof/>
                <w:webHidden/>
              </w:rPr>
              <w:fldChar w:fldCharType="end"/>
            </w:r>
          </w:hyperlink>
        </w:p>
        <w:p w14:paraId="5E1AC7BB" w14:textId="5857B06D"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8" w:history="1">
            <w:r w:rsidR="00964EA8" w:rsidRPr="0072115B">
              <w:rPr>
                <w:rStyle w:val="Hyperlink"/>
                <w:noProof/>
              </w:rPr>
              <w:t>7.12.</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Takeaway conveyor 2 (Lane 9) Devices.</w:t>
            </w:r>
            <w:r w:rsidR="00964EA8">
              <w:rPr>
                <w:noProof/>
                <w:webHidden/>
              </w:rPr>
              <w:tab/>
            </w:r>
            <w:r w:rsidR="00964EA8">
              <w:rPr>
                <w:noProof/>
                <w:webHidden/>
              </w:rPr>
              <w:fldChar w:fldCharType="begin"/>
            </w:r>
            <w:r w:rsidR="00964EA8">
              <w:rPr>
                <w:noProof/>
                <w:webHidden/>
              </w:rPr>
              <w:instrText xml:space="preserve"> PAGEREF _Toc170815378 \h </w:instrText>
            </w:r>
            <w:r w:rsidR="00964EA8">
              <w:rPr>
                <w:noProof/>
                <w:webHidden/>
              </w:rPr>
            </w:r>
            <w:r w:rsidR="00964EA8">
              <w:rPr>
                <w:noProof/>
                <w:webHidden/>
              </w:rPr>
              <w:fldChar w:fldCharType="separate"/>
            </w:r>
            <w:r w:rsidR="00A8698C">
              <w:rPr>
                <w:noProof/>
                <w:webHidden/>
              </w:rPr>
              <w:t>43</w:t>
            </w:r>
            <w:r w:rsidR="00964EA8">
              <w:rPr>
                <w:noProof/>
                <w:webHidden/>
              </w:rPr>
              <w:fldChar w:fldCharType="end"/>
            </w:r>
          </w:hyperlink>
        </w:p>
        <w:p w14:paraId="446D42F9" w14:textId="33B73AA5"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79" w:history="1">
            <w:r w:rsidR="00964EA8" w:rsidRPr="0072115B">
              <w:rPr>
                <w:rStyle w:val="Hyperlink"/>
                <w:noProof/>
              </w:rPr>
              <w:t>7.13.</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Induct table 5 (Lane 10) Devices.</w:t>
            </w:r>
            <w:r w:rsidR="00964EA8">
              <w:rPr>
                <w:noProof/>
                <w:webHidden/>
              </w:rPr>
              <w:tab/>
            </w:r>
            <w:r w:rsidR="00964EA8">
              <w:rPr>
                <w:noProof/>
                <w:webHidden/>
              </w:rPr>
              <w:fldChar w:fldCharType="begin"/>
            </w:r>
            <w:r w:rsidR="00964EA8">
              <w:rPr>
                <w:noProof/>
                <w:webHidden/>
              </w:rPr>
              <w:instrText xml:space="preserve"> PAGEREF _Toc170815379 \h </w:instrText>
            </w:r>
            <w:r w:rsidR="00964EA8">
              <w:rPr>
                <w:noProof/>
                <w:webHidden/>
              </w:rPr>
            </w:r>
            <w:r w:rsidR="00964EA8">
              <w:rPr>
                <w:noProof/>
                <w:webHidden/>
              </w:rPr>
              <w:fldChar w:fldCharType="separate"/>
            </w:r>
            <w:r w:rsidR="00A8698C">
              <w:rPr>
                <w:noProof/>
                <w:webHidden/>
              </w:rPr>
              <w:t>45</w:t>
            </w:r>
            <w:r w:rsidR="00964EA8">
              <w:rPr>
                <w:noProof/>
                <w:webHidden/>
              </w:rPr>
              <w:fldChar w:fldCharType="end"/>
            </w:r>
          </w:hyperlink>
        </w:p>
        <w:p w14:paraId="2EAF35D5" w14:textId="30C7ED0C"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0" w:history="1">
            <w:r w:rsidR="00964EA8" w:rsidRPr="0072115B">
              <w:rPr>
                <w:rStyle w:val="Hyperlink"/>
                <w:noProof/>
              </w:rPr>
              <w:t>7.14.</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Induct table 6 (Lane 11) Devices.</w:t>
            </w:r>
            <w:r w:rsidR="00964EA8">
              <w:rPr>
                <w:noProof/>
                <w:webHidden/>
              </w:rPr>
              <w:tab/>
            </w:r>
            <w:r w:rsidR="00964EA8">
              <w:rPr>
                <w:noProof/>
                <w:webHidden/>
              </w:rPr>
              <w:fldChar w:fldCharType="begin"/>
            </w:r>
            <w:r w:rsidR="00964EA8">
              <w:rPr>
                <w:noProof/>
                <w:webHidden/>
              </w:rPr>
              <w:instrText xml:space="preserve"> PAGEREF _Toc170815380 \h </w:instrText>
            </w:r>
            <w:r w:rsidR="00964EA8">
              <w:rPr>
                <w:noProof/>
                <w:webHidden/>
              </w:rPr>
            </w:r>
            <w:r w:rsidR="00964EA8">
              <w:rPr>
                <w:noProof/>
                <w:webHidden/>
              </w:rPr>
              <w:fldChar w:fldCharType="separate"/>
            </w:r>
            <w:r w:rsidR="00A8698C">
              <w:rPr>
                <w:noProof/>
                <w:webHidden/>
              </w:rPr>
              <w:t>47</w:t>
            </w:r>
            <w:r w:rsidR="00964EA8">
              <w:rPr>
                <w:noProof/>
                <w:webHidden/>
              </w:rPr>
              <w:fldChar w:fldCharType="end"/>
            </w:r>
          </w:hyperlink>
        </w:p>
        <w:p w14:paraId="12B0EB06" w14:textId="544ACCBA"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1" w:history="1">
            <w:r w:rsidR="00964EA8" w:rsidRPr="0072115B">
              <w:rPr>
                <w:rStyle w:val="Hyperlink"/>
                <w:noProof/>
              </w:rPr>
              <w:t>7.15.</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Takeaway conveyor 3 (Lane 12) Devices.</w:t>
            </w:r>
            <w:r w:rsidR="00964EA8">
              <w:rPr>
                <w:noProof/>
                <w:webHidden/>
              </w:rPr>
              <w:tab/>
            </w:r>
            <w:r w:rsidR="00964EA8">
              <w:rPr>
                <w:noProof/>
                <w:webHidden/>
              </w:rPr>
              <w:fldChar w:fldCharType="begin"/>
            </w:r>
            <w:r w:rsidR="00964EA8">
              <w:rPr>
                <w:noProof/>
                <w:webHidden/>
              </w:rPr>
              <w:instrText xml:space="preserve"> PAGEREF _Toc170815381 \h </w:instrText>
            </w:r>
            <w:r w:rsidR="00964EA8">
              <w:rPr>
                <w:noProof/>
                <w:webHidden/>
              </w:rPr>
            </w:r>
            <w:r w:rsidR="00964EA8">
              <w:rPr>
                <w:noProof/>
                <w:webHidden/>
              </w:rPr>
              <w:fldChar w:fldCharType="separate"/>
            </w:r>
            <w:r w:rsidR="00A8698C">
              <w:rPr>
                <w:noProof/>
                <w:webHidden/>
              </w:rPr>
              <w:t>49</w:t>
            </w:r>
            <w:r w:rsidR="00964EA8">
              <w:rPr>
                <w:noProof/>
                <w:webHidden/>
              </w:rPr>
              <w:fldChar w:fldCharType="end"/>
            </w:r>
          </w:hyperlink>
        </w:p>
        <w:p w14:paraId="2834F2F6" w14:textId="20E78C72"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2" w:history="1">
            <w:r w:rsidR="00964EA8" w:rsidRPr="0072115B">
              <w:rPr>
                <w:rStyle w:val="Hyperlink"/>
                <w:noProof/>
              </w:rPr>
              <w:t>7.16.</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Induct table 7 (Lane 13) Devices.</w:t>
            </w:r>
            <w:r w:rsidR="00964EA8">
              <w:rPr>
                <w:noProof/>
                <w:webHidden/>
              </w:rPr>
              <w:tab/>
            </w:r>
            <w:r w:rsidR="00964EA8">
              <w:rPr>
                <w:noProof/>
                <w:webHidden/>
              </w:rPr>
              <w:fldChar w:fldCharType="begin"/>
            </w:r>
            <w:r w:rsidR="00964EA8">
              <w:rPr>
                <w:noProof/>
                <w:webHidden/>
              </w:rPr>
              <w:instrText xml:space="preserve"> PAGEREF _Toc170815382 \h </w:instrText>
            </w:r>
            <w:r w:rsidR="00964EA8">
              <w:rPr>
                <w:noProof/>
                <w:webHidden/>
              </w:rPr>
            </w:r>
            <w:r w:rsidR="00964EA8">
              <w:rPr>
                <w:noProof/>
                <w:webHidden/>
              </w:rPr>
              <w:fldChar w:fldCharType="separate"/>
            </w:r>
            <w:r w:rsidR="00A8698C">
              <w:rPr>
                <w:noProof/>
                <w:webHidden/>
              </w:rPr>
              <w:t>51</w:t>
            </w:r>
            <w:r w:rsidR="00964EA8">
              <w:rPr>
                <w:noProof/>
                <w:webHidden/>
              </w:rPr>
              <w:fldChar w:fldCharType="end"/>
            </w:r>
          </w:hyperlink>
        </w:p>
        <w:p w14:paraId="1259A089" w14:textId="1E7D3D9F"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3" w:history="1">
            <w:r w:rsidR="00964EA8" w:rsidRPr="0072115B">
              <w:rPr>
                <w:rStyle w:val="Hyperlink"/>
                <w:noProof/>
              </w:rPr>
              <w:t>7.17.</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Transfer Rollers (Section 14) Devices.</w:t>
            </w:r>
            <w:r w:rsidR="00964EA8">
              <w:rPr>
                <w:noProof/>
                <w:webHidden/>
              </w:rPr>
              <w:tab/>
            </w:r>
            <w:r w:rsidR="00964EA8">
              <w:rPr>
                <w:noProof/>
                <w:webHidden/>
              </w:rPr>
              <w:fldChar w:fldCharType="begin"/>
            </w:r>
            <w:r w:rsidR="00964EA8">
              <w:rPr>
                <w:noProof/>
                <w:webHidden/>
              </w:rPr>
              <w:instrText xml:space="preserve"> PAGEREF _Toc170815383 \h </w:instrText>
            </w:r>
            <w:r w:rsidR="00964EA8">
              <w:rPr>
                <w:noProof/>
                <w:webHidden/>
              </w:rPr>
            </w:r>
            <w:r w:rsidR="00964EA8">
              <w:rPr>
                <w:noProof/>
                <w:webHidden/>
              </w:rPr>
              <w:fldChar w:fldCharType="separate"/>
            </w:r>
            <w:r w:rsidR="00A8698C">
              <w:rPr>
                <w:noProof/>
                <w:webHidden/>
              </w:rPr>
              <w:t>53</w:t>
            </w:r>
            <w:r w:rsidR="00964EA8">
              <w:rPr>
                <w:noProof/>
                <w:webHidden/>
              </w:rPr>
              <w:fldChar w:fldCharType="end"/>
            </w:r>
          </w:hyperlink>
        </w:p>
        <w:p w14:paraId="13706118" w14:textId="4E8351A8" w:rsidR="00964EA8" w:rsidRDefault="00000000">
          <w:pPr>
            <w:pStyle w:val="TOC1"/>
            <w:tabs>
              <w:tab w:val="left" w:pos="40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4" w:history="1">
            <w:r w:rsidR="00964EA8" w:rsidRPr="0072115B">
              <w:rPr>
                <w:rStyle w:val="Hyperlink"/>
                <w:noProof/>
              </w:rPr>
              <w:t>8.</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Control system.</w:t>
            </w:r>
            <w:r w:rsidR="00964EA8">
              <w:rPr>
                <w:noProof/>
                <w:webHidden/>
              </w:rPr>
              <w:tab/>
            </w:r>
            <w:r w:rsidR="00964EA8">
              <w:rPr>
                <w:noProof/>
                <w:webHidden/>
              </w:rPr>
              <w:fldChar w:fldCharType="begin"/>
            </w:r>
            <w:r w:rsidR="00964EA8">
              <w:rPr>
                <w:noProof/>
                <w:webHidden/>
              </w:rPr>
              <w:instrText xml:space="preserve"> PAGEREF _Toc170815384 \h </w:instrText>
            </w:r>
            <w:r w:rsidR="00964EA8">
              <w:rPr>
                <w:noProof/>
                <w:webHidden/>
              </w:rPr>
            </w:r>
            <w:r w:rsidR="00964EA8">
              <w:rPr>
                <w:noProof/>
                <w:webHidden/>
              </w:rPr>
              <w:fldChar w:fldCharType="separate"/>
            </w:r>
            <w:r w:rsidR="00A8698C">
              <w:rPr>
                <w:noProof/>
                <w:webHidden/>
              </w:rPr>
              <w:t>54</w:t>
            </w:r>
            <w:r w:rsidR="00964EA8">
              <w:rPr>
                <w:noProof/>
                <w:webHidden/>
              </w:rPr>
              <w:fldChar w:fldCharType="end"/>
            </w:r>
          </w:hyperlink>
        </w:p>
        <w:p w14:paraId="59498778" w14:textId="251D346D"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5" w:history="1">
            <w:r w:rsidR="00964EA8" w:rsidRPr="0072115B">
              <w:rPr>
                <w:rStyle w:val="Hyperlink"/>
                <w:noProof/>
              </w:rPr>
              <w:t>8.1.</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Pushbuttons, Selectors and indicators.</w:t>
            </w:r>
            <w:r w:rsidR="00964EA8">
              <w:rPr>
                <w:noProof/>
                <w:webHidden/>
              </w:rPr>
              <w:tab/>
            </w:r>
            <w:r w:rsidR="00964EA8">
              <w:rPr>
                <w:noProof/>
                <w:webHidden/>
              </w:rPr>
              <w:fldChar w:fldCharType="begin"/>
            </w:r>
            <w:r w:rsidR="00964EA8">
              <w:rPr>
                <w:noProof/>
                <w:webHidden/>
              </w:rPr>
              <w:instrText xml:space="preserve"> PAGEREF _Toc170815385 \h </w:instrText>
            </w:r>
            <w:r w:rsidR="00964EA8">
              <w:rPr>
                <w:noProof/>
                <w:webHidden/>
              </w:rPr>
            </w:r>
            <w:r w:rsidR="00964EA8">
              <w:rPr>
                <w:noProof/>
                <w:webHidden/>
              </w:rPr>
              <w:fldChar w:fldCharType="separate"/>
            </w:r>
            <w:r w:rsidR="00A8698C">
              <w:rPr>
                <w:noProof/>
                <w:webHidden/>
              </w:rPr>
              <w:t>54</w:t>
            </w:r>
            <w:r w:rsidR="00964EA8">
              <w:rPr>
                <w:noProof/>
                <w:webHidden/>
              </w:rPr>
              <w:fldChar w:fldCharType="end"/>
            </w:r>
          </w:hyperlink>
        </w:p>
        <w:p w14:paraId="74DEF7CF" w14:textId="450FAEE2"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6" w:history="1">
            <w:r w:rsidR="00964EA8" w:rsidRPr="0072115B">
              <w:rPr>
                <w:rStyle w:val="Hyperlink"/>
                <w:noProof/>
              </w:rPr>
              <w:t>8.1.1.</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Control from main control panel.</w:t>
            </w:r>
            <w:r w:rsidR="00964EA8">
              <w:rPr>
                <w:noProof/>
                <w:webHidden/>
              </w:rPr>
              <w:tab/>
            </w:r>
            <w:r w:rsidR="00964EA8">
              <w:rPr>
                <w:noProof/>
                <w:webHidden/>
              </w:rPr>
              <w:fldChar w:fldCharType="begin"/>
            </w:r>
            <w:r w:rsidR="00964EA8">
              <w:rPr>
                <w:noProof/>
                <w:webHidden/>
              </w:rPr>
              <w:instrText xml:space="preserve"> PAGEREF _Toc170815386 \h </w:instrText>
            </w:r>
            <w:r w:rsidR="00964EA8">
              <w:rPr>
                <w:noProof/>
                <w:webHidden/>
              </w:rPr>
            </w:r>
            <w:r w:rsidR="00964EA8">
              <w:rPr>
                <w:noProof/>
                <w:webHidden/>
              </w:rPr>
              <w:fldChar w:fldCharType="separate"/>
            </w:r>
            <w:r w:rsidR="00A8698C">
              <w:rPr>
                <w:noProof/>
                <w:webHidden/>
              </w:rPr>
              <w:t>55</w:t>
            </w:r>
            <w:r w:rsidR="00964EA8">
              <w:rPr>
                <w:noProof/>
                <w:webHidden/>
              </w:rPr>
              <w:fldChar w:fldCharType="end"/>
            </w:r>
          </w:hyperlink>
        </w:p>
        <w:p w14:paraId="28D5ABA6" w14:textId="07F99529"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7" w:history="1">
            <w:r w:rsidR="00964EA8" w:rsidRPr="0072115B">
              <w:rPr>
                <w:rStyle w:val="Hyperlink"/>
                <w:noProof/>
              </w:rPr>
              <w:t>8.1.2.</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Push buttons, selector, and indicator for Fingers.</w:t>
            </w:r>
            <w:r w:rsidR="00964EA8">
              <w:rPr>
                <w:noProof/>
                <w:webHidden/>
              </w:rPr>
              <w:tab/>
            </w:r>
            <w:r w:rsidR="00964EA8">
              <w:rPr>
                <w:noProof/>
                <w:webHidden/>
              </w:rPr>
              <w:fldChar w:fldCharType="begin"/>
            </w:r>
            <w:r w:rsidR="00964EA8">
              <w:rPr>
                <w:noProof/>
                <w:webHidden/>
              </w:rPr>
              <w:instrText xml:space="preserve"> PAGEREF _Toc170815387 \h </w:instrText>
            </w:r>
            <w:r w:rsidR="00964EA8">
              <w:rPr>
                <w:noProof/>
                <w:webHidden/>
              </w:rPr>
            </w:r>
            <w:r w:rsidR="00964EA8">
              <w:rPr>
                <w:noProof/>
                <w:webHidden/>
              </w:rPr>
              <w:fldChar w:fldCharType="separate"/>
            </w:r>
            <w:r w:rsidR="00A8698C">
              <w:rPr>
                <w:noProof/>
                <w:webHidden/>
              </w:rPr>
              <w:t>60</w:t>
            </w:r>
            <w:r w:rsidR="00964EA8">
              <w:rPr>
                <w:noProof/>
                <w:webHidden/>
              </w:rPr>
              <w:fldChar w:fldCharType="end"/>
            </w:r>
          </w:hyperlink>
        </w:p>
        <w:p w14:paraId="2826C511" w14:textId="6C6DD507"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8" w:history="1">
            <w:r w:rsidR="00964EA8" w:rsidRPr="0072115B">
              <w:rPr>
                <w:rStyle w:val="Hyperlink"/>
                <w:noProof/>
              </w:rPr>
              <w:t>8.1.3.</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Push buttons and selector for Induct tables.</w:t>
            </w:r>
            <w:r w:rsidR="00964EA8">
              <w:rPr>
                <w:noProof/>
                <w:webHidden/>
              </w:rPr>
              <w:tab/>
            </w:r>
            <w:r w:rsidR="00964EA8">
              <w:rPr>
                <w:noProof/>
                <w:webHidden/>
              </w:rPr>
              <w:fldChar w:fldCharType="begin"/>
            </w:r>
            <w:r w:rsidR="00964EA8">
              <w:rPr>
                <w:noProof/>
                <w:webHidden/>
              </w:rPr>
              <w:instrText xml:space="preserve"> PAGEREF _Toc170815388 \h </w:instrText>
            </w:r>
            <w:r w:rsidR="00964EA8">
              <w:rPr>
                <w:noProof/>
                <w:webHidden/>
              </w:rPr>
            </w:r>
            <w:r w:rsidR="00964EA8">
              <w:rPr>
                <w:noProof/>
                <w:webHidden/>
              </w:rPr>
              <w:fldChar w:fldCharType="separate"/>
            </w:r>
            <w:r w:rsidR="00A8698C">
              <w:rPr>
                <w:noProof/>
                <w:webHidden/>
              </w:rPr>
              <w:t>64</w:t>
            </w:r>
            <w:r w:rsidR="00964EA8">
              <w:rPr>
                <w:noProof/>
                <w:webHidden/>
              </w:rPr>
              <w:fldChar w:fldCharType="end"/>
            </w:r>
          </w:hyperlink>
        </w:p>
        <w:p w14:paraId="7262D4C5" w14:textId="2775168D"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89" w:history="1">
            <w:r w:rsidR="00964EA8" w:rsidRPr="0072115B">
              <w:rPr>
                <w:rStyle w:val="Hyperlink"/>
                <w:noProof/>
              </w:rPr>
              <w:t>8.1.4.</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Push buttons and selector for Induct tables.</w:t>
            </w:r>
            <w:r w:rsidR="00964EA8">
              <w:rPr>
                <w:noProof/>
                <w:webHidden/>
              </w:rPr>
              <w:tab/>
            </w:r>
            <w:r w:rsidR="00964EA8">
              <w:rPr>
                <w:noProof/>
                <w:webHidden/>
              </w:rPr>
              <w:fldChar w:fldCharType="begin"/>
            </w:r>
            <w:r w:rsidR="00964EA8">
              <w:rPr>
                <w:noProof/>
                <w:webHidden/>
              </w:rPr>
              <w:instrText xml:space="preserve"> PAGEREF _Toc170815389 \h </w:instrText>
            </w:r>
            <w:r w:rsidR="00964EA8">
              <w:rPr>
                <w:noProof/>
                <w:webHidden/>
              </w:rPr>
            </w:r>
            <w:r w:rsidR="00964EA8">
              <w:rPr>
                <w:noProof/>
                <w:webHidden/>
              </w:rPr>
              <w:fldChar w:fldCharType="separate"/>
            </w:r>
            <w:r w:rsidR="00A8698C">
              <w:rPr>
                <w:noProof/>
                <w:webHidden/>
              </w:rPr>
              <w:t>65</w:t>
            </w:r>
            <w:r w:rsidR="00964EA8">
              <w:rPr>
                <w:noProof/>
                <w:webHidden/>
              </w:rPr>
              <w:fldChar w:fldCharType="end"/>
            </w:r>
          </w:hyperlink>
        </w:p>
        <w:p w14:paraId="5489813A" w14:textId="54DBEEC1"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0" w:history="1">
            <w:r w:rsidR="00964EA8" w:rsidRPr="0072115B">
              <w:rPr>
                <w:rStyle w:val="Hyperlink"/>
                <w:noProof/>
              </w:rPr>
              <w:t>8.1.5.</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Push buttons for Takeaway conveyor.</w:t>
            </w:r>
            <w:r w:rsidR="00964EA8">
              <w:rPr>
                <w:noProof/>
                <w:webHidden/>
              </w:rPr>
              <w:tab/>
            </w:r>
            <w:r w:rsidR="00964EA8">
              <w:rPr>
                <w:noProof/>
                <w:webHidden/>
              </w:rPr>
              <w:fldChar w:fldCharType="begin"/>
            </w:r>
            <w:r w:rsidR="00964EA8">
              <w:rPr>
                <w:noProof/>
                <w:webHidden/>
              </w:rPr>
              <w:instrText xml:space="preserve"> PAGEREF _Toc170815390 \h </w:instrText>
            </w:r>
            <w:r w:rsidR="00964EA8">
              <w:rPr>
                <w:noProof/>
                <w:webHidden/>
              </w:rPr>
            </w:r>
            <w:r w:rsidR="00964EA8">
              <w:rPr>
                <w:noProof/>
                <w:webHidden/>
              </w:rPr>
              <w:fldChar w:fldCharType="separate"/>
            </w:r>
            <w:r w:rsidR="00A8698C">
              <w:rPr>
                <w:noProof/>
                <w:webHidden/>
              </w:rPr>
              <w:t>66</w:t>
            </w:r>
            <w:r w:rsidR="00964EA8">
              <w:rPr>
                <w:noProof/>
                <w:webHidden/>
              </w:rPr>
              <w:fldChar w:fldCharType="end"/>
            </w:r>
          </w:hyperlink>
        </w:p>
        <w:p w14:paraId="3A2F6B0F" w14:textId="409D932E"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1" w:history="1">
            <w:r w:rsidR="00964EA8" w:rsidRPr="0072115B">
              <w:rPr>
                <w:rStyle w:val="Hyperlink"/>
                <w:noProof/>
              </w:rPr>
              <w:t>8.1.6.</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General Emergency stop and lanyards.</w:t>
            </w:r>
            <w:r w:rsidR="00964EA8">
              <w:rPr>
                <w:noProof/>
                <w:webHidden/>
              </w:rPr>
              <w:tab/>
            </w:r>
            <w:r w:rsidR="00964EA8">
              <w:rPr>
                <w:noProof/>
                <w:webHidden/>
              </w:rPr>
              <w:fldChar w:fldCharType="begin"/>
            </w:r>
            <w:r w:rsidR="00964EA8">
              <w:rPr>
                <w:noProof/>
                <w:webHidden/>
              </w:rPr>
              <w:instrText xml:space="preserve"> PAGEREF _Toc170815391 \h </w:instrText>
            </w:r>
            <w:r w:rsidR="00964EA8">
              <w:rPr>
                <w:noProof/>
                <w:webHidden/>
              </w:rPr>
            </w:r>
            <w:r w:rsidR="00964EA8">
              <w:rPr>
                <w:noProof/>
                <w:webHidden/>
              </w:rPr>
              <w:fldChar w:fldCharType="separate"/>
            </w:r>
            <w:r w:rsidR="00A8698C">
              <w:rPr>
                <w:noProof/>
                <w:webHidden/>
              </w:rPr>
              <w:t>67</w:t>
            </w:r>
            <w:r w:rsidR="00964EA8">
              <w:rPr>
                <w:noProof/>
                <w:webHidden/>
              </w:rPr>
              <w:fldChar w:fldCharType="end"/>
            </w:r>
          </w:hyperlink>
        </w:p>
        <w:p w14:paraId="482AE1E2" w14:textId="1D85069D"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2" w:history="1">
            <w:r w:rsidR="00964EA8" w:rsidRPr="0072115B">
              <w:rPr>
                <w:rStyle w:val="Hyperlink"/>
                <w:noProof/>
              </w:rPr>
              <w:t>8.2.</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HMI navigation.</w:t>
            </w:r>
            <w:r w:rsidR="00964EA8">
              <w:rPr>
                <w:noProof/>
                <w:webHidden/>
              </w:rPr>
              <w:tab/>
            </w:r>
            <w:r w:rsidR="00964EA8">
              <w:rPr>
                <w:noProof/>
                <w:webHidden/>
              </w:rPr>
              <w:fldChar w:fldCharType="begin"/>
            </w:r>
            <w:r w:rsidR="00964EA8">
              <w:rPr>
                <w:noProof/>
                <w:webHidden/>
              </w:rPr>
              <w:instrText xml:space="preserve"> PAGEREF _Toc170815392 \h </w:instrText>
            </w:r>
            <w:r w:rsidR="00964EA8">
              <w:rPr>
                <w:noProof/>
                <w:webHidden/>
              </w:rPr>
            </w:r>
            <w:r w:rsidR="00964EA8">
              <w:rPr>
                <w:noProof/>
                <w:webHidden/>
              </w:rPr>
              <w:fldChar w:fldCharType="separate"/>
            </w:r>
            <w:r w:rsidR="00A8698C">
              <w:rPr>
                <w:noProof/>
                <w:webHidden/>
              </w:rPr>
              <w:t>69</w:t>
            </w:r>
            <w:r w:rsidR="00964EA8">
              <w:rPr>
                <w:noProof/>
                <w:webHidden/>
              </w:rPr>
              <w:fldChar w:fldCharType="end"/>
            </w:r>
          </w:hyperlink>
        </w:p>
        <w:p w14:paraId="30288739" w14:textId="362F6AF8"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3" w:history="1">
            <w:r w:rsidR="00964EA8" w:rsidRPr="0072115B">
              <w:rPr>
                <w:rStyle w:val="Hyperlink"/>
                <w:noProof/>
              </w:rPr>
              <w:t>8.3.</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HMI Main Screen.</w:t>
            </w:r>
            <w:r w:rsidR="00964EA8">
              <w:rPr>
                <w:noProof/>
                <w:webHidden/>
              </w:rPr>
              <w:tab/>
            </w:r>
            <w:r w:rsidR="00964EA8">
              <w:rPr>
                <w:noProof/>
                <w:webHidden/>
              </w:rPr>
              <w:fldChar w:fldCharType="begin"/>
            </w:r>
            <w:r w:rsidR="00964EA8">
              <w:rPr>
                <w:noProof/>
                <w:webHidden/>
              </w:rPr>
              <w:instrText xml:space="preserve"> PAGEREF _Toc170815393 \h </w:instrText>
            </w:r>
            <w:r w:rsidR="00964EA8">
              <w:rPr>
                <w:noProof/>
                <w:webHidden/>
              </w:rPr>
            </w:r>
            <w:r w:rsidR="00964EA8">
              <w:rPr>
                <w:noProof/>
                <w:webHidden/>
              </w:rPr>
              <w:fldChar w:fldCharType="separate"/>
            </w:r>
            <w:r w:rsidR="00A8698C">
              <w:rPr>
                <w:noProof/>
                <w:webHidden/>
              </w:rPr>
              <w:t>71</w:t>
            </w:r>
            <w:r w:rsidR="00964EA8">
              <w:rPr>
                <w:noProof/>
                <w:webHidden/>
              </w:rPr>
              <w:fldChar w:fldCharType="end"/>
            </w:r>
          </w:hyperlink>
        </w:p>
        <w:p w14:paraId="1DD873AB" w14:textId="082517B6"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4" w:history="1">
            <w:r w:rsidR="00964EA8" w:rsidRPr="0072115B">
              <w:rPr>
                <w:rStyle w:val="Hyperlink"/>
                <w:noProof/>
              </w:rPr>
              <w:t>8.4.</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HMI Overview Screen.</w:t>
            </w:r>
            <w:r w:rsidR="00964EA8">
              <w:rPr>
                <w:noProof/>
                <w:webHidden/>
              </w:rPr>
              <w:tab/>
            </w:r>
            <w:r w:rsidR="00964EA8">
              <w:rPr>
                <w:noProof/>
                <w:webHidden/>
              </w:rPr>
              <w:fldChar w:fldCharType="begin"/>
            </w:r>
            <w:r w:rsidR="00964EA8">
              <w:rPr>
                <w:noProof/>
                <w:webHidden/>
              </w:rPr>
              <w:instrText xml:space="preserve"> PAGEREF _Toc170815394 \h </w:instrText>
            </w:r>
            <w:r w:rsidR="00964EA8">
              <w:rPr>
                <w:noProof/>
                <w:webHidden/>
              </w:rPr>
            </w:r>
            <w:r w:rsidR="00964EA8">
              <w:rPr>
                <w:noProof/>
                <w:webHidden/>
              </w:rPr>
              <w:fldChar w:fldCharType="separate"/>
            </w:r>
            <w:r w:rsidR="00A8698C">
              <w:rPr>
                <w:noProof/>
                <w:webHidden/>
              </w:rPr>
              <w:t>74</w:t>
            </w:r>
            <w:r w:rsidR="00964EA8">
              <w:rPr>
                <w:noProof/>
                <w:webHidden/>
              </w:rPr>
              <w:fldChar w:fldCharType="end"/>
            </w:r>
          </w:hyperlink>
        </w:p>
        <w:p w14:paraId="13DA386C" w14:textId="581AD87E"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5" w:history="1">
            <w:r w:rsidR="00964EA8" w:rsidRPr="0072115B">
              <w:rPr>
                <w:rStyle w:val="Hyperlink"/>
                <w:noProof/>
              </w:rPr>
              <w:t>8.5.</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HMI Lanes Screen.</w:t>
            </w:r>
            <w:r w:rsidR="00964EA8">
              <w:rPr>
                <w:noProof/>
                <w:webHidden/>
              </w:rPr>
              <w:tab/>
            </w:r>
            <w:r w:rsidR="00964EA8">
              <w:rPr>
                <w:noProof/>
                <w:webHidden/>
              </w:rPr>
              <w:fldChar w:fldCharType="begin"/>
            </w:r>
            <w:r w:rsidR="00964EA8">
              <w:rPr>
                <w:noProof/>
                <w:webHidden/>
              </w:rPr>
              <w:instrText xml:space="preserve"> PAGEREF _Toc170815395 \h </w:instrText>
            </w:r>
            <w:r w:rsidR="00964EA8">
              <w:rPr>
                <w:noProof/>
                <w:webHidden/>
              </w:rPr>
            </w:r>
            <w:r w:rsidR="00964EA8">
              <w:rPr>
                <w:noProof/>
                <w:webHidden/>
              </w:rPr>
              <w:fldChar w:fldCharType="separate"/>
            </w:r>
            <w:r w:rsidR="00A8698C">
              <w:rPr>
                <w:noProof/>
                <w:webHidden/>
              </w:rPr>
              <w:t>80</w:t>
            </w:r>
            <w:r w:rsidR="00964EA8">
              <w:rPr>
                <w:noProof/>
                <w:webHidden/>
              </w:rPr>
              <w:fldChar w:fldCharType="end"/>
            </w:r>
          </w:hyperlink>
        </w:p>
        <w:p w14:paraId="35B33DC8" w14:textId="53E74976"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6" w:history="1">
            <w:r w:rsidR="00964EA8" w:rsidRPr="0072115B">
              <w:rPr>
                <w:rStyle w:val="Hyperlink"/>
                <w:noProof/>
              </w:rPr>
              <w:t>8.5.1.</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Motors animations.</w:t>
            </w:r>
            <w:r w:rsidR="00964EA8">
              <w:rPr>
                <w:noProof/>
                <w:webHidden/>
              </w:rPr>
              <w:tab/>
            </w:r>
            <w:r w:rsidR="00964EA8">
              <w:rPr>
                <w:noProof/>
                <w:webHidden/>
              </w:rPr>
              <w:fldChar w:fldCharType="begin"/>
            </w:r>
            <w:r w:rsidR="00964EA8">
              <w:rPr>
                <w:noProof/>
                <w:webHidden/>
              </w:rPr>
              <w:instrText xml:space="preserve"> PAGEREF _Toc170815396 \h </w:instrText>
            </w:r>
            <w:r w:rsidR="00964EA8">
              <w:rPr>
                <w:noProof/>
                <w:webHidden/>
              </w:rPr>
            </w:r>
            <w:r w:rsidR="00964EA8">
              <w:rPr>
                <w:noProof/>
                <w:webHidden/>
              </w:rPr>
              <w:fldChar w:fldCharType="separate"/>
            </w:r>
            <w:r w:rsidR="00A8698C">
              <w:rPr>
                <w:noProof/>
                <w:webHidden/>
              </w:rPr>
              <w:t>88</w:t>
            </w:r>
            <w:r w:rsidR="00964EA8">
              <w:rPr>
                <w:noProof/>
                <w:webHidden/>
              </w:rPr>
              <w:fldChar w:fldCharType="end"/>
            </w:r>
          </w:hyperlink>
        </w:p>
        <w:p w14:paraId="3856047D" w14:textId="18DDC88C"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7" w:history="1">
            <w:r w:rsidR="00964EA8" w:rsidRPr="0072115B">
              <w:rPr>
                <w:rStyle w:val="Hyperlink"/>
                <w:noProof/>
              </w:rPr>
              <w:t>8.5.2.</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Sensor animations, HMI overview screen.</w:t>
            </w:r>
            <w:r w:rsidR="00964EA8">
              <w:rPr>
                <w:noProof/>
                <w:webHidden/>
              </w:rPr>
              <w:tab/>
            </w:r>
            <w:r w:rsidR="00964EA8">
              <w:rPr>
                <w:noProof/>
                <w:webHidden/>
              </w:rPr>
              <w:fldChar w:fldCharType="begin"/>
            </w:r>
            <w:r w:rsidR="00964EA8">
              <w:rPr>
                <w:noProof/>
                <w:webHidden/>
              </w:rPr>
              <w:instrText xml:space="preserve"> PAGEREF _Toc170815397 \h </w:instrText>
            </w:r>
            <w:r w:rsidR="00964EA8">
              <w:rPr>
                <w:noProof/>
                <w:webHidden/>
              </w:rPr>
            </w:r>
            <w:r w:rsidR="00964EA8">
              <w:rPr>
                <w:noProof/>
                <w:webHidden/>
              </w:rPr>
              <w:fldChar w:fldCharType="separate"/>
            </w:r>
            <w:r w:rsidR="00A8698C">
              <w:rPr>
                <w:noProof/>
                <w:webHidden/>
              </w:rPr>
              <w:t>90</w:t>
            </w:r>
            <w:r w:rsidR="00964EA8">
              <w:rPr>
                <w:noProof/>
                <w:webHidden/>
              </w:rPr>
              <w:fldChar w:fldCharType="end"/>
            </w:r>
          </w:hyperlink>
        </w:p>
        <w:p w14:paraId="56F6F94A" w14:textId="700DFD42"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8" w:history="1">
            <w:r w:rsidR="00964EA8" w:rsidRPr="0072115B">
              <w:rPr>
                <w:rStyle w:val="Hyperlink"/>
                <w:noProof/>
              </w:rPr>
              <w:t>8.5.3.</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HMI Motors Popup Screen.</w:t>
            </w:r>
            <w:r w:rsidR="00964EA8">
              <w:rPr>
                <w:noProof/>
                <w:webHidden/>
              </w:rPr>
              <w:tab/>
            </w:r>
            <w:r w:rsidR="00964EA8">
              <w:rPr>
                <w:noProof/>
                <w:webHidden/>
              </w:rPr>
              <w:fldChar w:fldCharType="begin"/>
            </w:r>
            <w:r w:rsidR="00964EA8">
              <w:rPr>
                <w:noProof/>
                <w:webHidden/>
              </w:rPr>
              <w:instrText xml:space="preserve"> PAGEREF _Toc170815398 \h </w:instrText>
            </w:r>
            <w:r w:rsidR="00964EA8">
              <w:rPr>
                <w:noProof/>
                <w:webHidden/>
              </w:rPr>
            </w:r>
            <w:r w:rsidR="00964EA8">
              <w:rPr>
                <w:noProof/>
                <w:webHidden/>
              </w:rPr>
              <w:fldChar w:fldCharType="separate"/>
            </w:r>
            <w:r w:rsidR="00A8698C">
              <w:rPr>
                <w:noProof/>
                <w:webHidden/>
              </w:rPr>
              <w:t>91</w:t>
            </w:r>
            <w:r w:rsidR="00964EA8">
              <w:rPr>
                <w:noProof/>
                <w:webHidden/>
              </w:rPr>
              <w:fldChar w:fldCharType="end"/>
            </w:r>
          </w:hyperlink>
        </w:p>
        <w:p w14:paraId="5BC66978" w14:textId="679A0B22" w:rsidR="00964EA8" w:rsidRDefault="00000000">
          <w:pPr>
            <w:pStyle w:val="TOC3"/>
            <w:tabs>
              <w:tab w:val="left" w:pos="132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399" w:history="1">
            <w:r w:rsidR="00964EA8" w:rsidRPr="0072115B">
              <w:rPr>
                <w:rStyle w:val="Hyperlink"/>
                <w:noProof/>
              </w:rPr>
              <w:t>8.5.4.</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HMI Sensors Popup Screen.</w:t>
            </w:r>
            <w:r w:rsidR="00964EA8">
              <w:rPr>
                <w:noProof/>
                <w:webHidden/>
              </w:rPr>
              <w:tab/>
            </w:r>
            <w:r w:rsidR="00964EA8">
              <w:rPr>
                <w:noProof/>
                <w:webHidden/>
              </w:rPr>
              <w:fldChar w:fldCharType="begin"/>
            </w:r>
            <w:r w:rsidR="00964EA8">
              <w:rPr>
                <w:noProof/>
                <w:webHidden/>
              </w:rPr>
              <w:instrText xml:space="preserve"> PAGEREF _Toc170815399 \h </w:instrText>
            </w:r>
            <w:r w:rsidR="00964EA8">
              <w:rPr>
                <w:noProof/>
                <w:webHidden/>
              </w:rPr>
            </w:r>
            <w:r w:rsidR="00964EA8">
              <w:rPr>
                <w:noProof/>
                <w:webHidden/>
              </w:rPr>
              <w:fldChar w:fldCharType="separate"/>
            </w:r>
            <w:r w:rsidR="00A8698C">
              <w:rPr>
                <w:noProof/>
                <w:webHidden/>
              </w:rPr>
              <w:t>95</w:t>
            </w:r>
            <w:r w:rsidR="00964EA8">
              <w:rPr>
                <w:noProof/>
                <w:webHidden/>
              </w:rPr>
              <w:fldChar w:fldCharType="end"/>
            </w:r>
          </w:hyperlink>
        </w:p>
        <w:p w14:paraId="65C8F569" w14:textId="627F8BFF"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00" w:history="1">
            <w:r w:rsidR="00964EA8" w:rsidRPr="0072115B">
              <w:rPr>
                <w:rStyle w:val="Hyperlink"/>
                <w:noProof/>
              </w:rPr>
              <w:t>8.6.</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HMI Maintenance Screen.</w:t>
            </w:r>
            <w:r w:rsidR="00964EA8">
              <w:rPr>
                <w:noProof/>
                <w:webHidden/>
              </w:rPr>
              <w:tab/>
            </w:r>
            <w:r w:rsidR="00964EA8">
              <w:rPr>
                <w:noProof/>
                <w:webHidden/>
              </w:rPr>
              <w:fldChar w:fldCharType="begin"/>
            </w:r>
            <w:r w:rsidR="00964EA8">
              <w:rPr>
                <w:noProof/>
                <w:webHidden/>
              </w:rPr>
              <w:instrText xml:space="preserve"> PAGEREF _Toc170815400 \h </w:instrText>
            </w:r>
            <w:r w:rsidR="00964EA8">
              <w:rPr>
                <w:noProof/>
                <w:webHidden/>
              </w:rPr>
            </w:r>
            <w:r w:rsidR="00964EA8">
              <w:rPr>
                <w:noProof/>
                <w:webHidden/>
              </w:rPr>
              <w:fldChar w:fldCharType="separate"/>
            </w:r>
            <w:r w:rsidR="00A8698C">
              <w:rPr>
                <w:noProof/>
                <w:webHidden/>
              </w:rPr>
              <w:t>98</w:t>
            </w:r>
            <w:r w:rsidR="00964EA8">
              <w:rPr>
                <w:noProof/>
                <w:webHidden/>
              </w:rPr>
              <w:fldChar w:fldCharType="end"/>
            </w:r>
          </w:hyperlink>
        </w:p>
        <w:p w14:paraId="697BAEA9" w14:textId="477599FB"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01" w:history="1">
            <w:r w:rsidR="00964EA8" w:rsidRPr="0072115B">
              <w:rPr>
                <w:rStyle w:val="Hyperlink"/>
                <w:noProof/>
              </w:rPr>
              <w:t>8.7.</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HMI Settings Screen.</w:t>
            </w:r>
            <w:r w:rsidR="00964EA8">
              <w:rPr>
                <w:noProof/>
                <w:webHidden/>
              </w:rPr>
              <w:tab/>
            </w:r>
            <w:r w:rsidR="00964EA8">
              <w:rPr>
                <w:noProof/>
                <w:webHidden/>
              </w:rPr>
              <w:fldChar w:fldCharType="begin"/>
            </w:r>
            <w:r w:rsidR="00964EA8">
              <w:rPr>
                <w:noProof/>
                <w:webHidden/>
              </w:rPr>
              <w:instrText xml:space="preserve"> PAGEREF _Toc170815401 \h </w:instrText>
            </w:r>
            <w:r w:rsidR="00964EA8">
              <w:rPr>
                <w:noProof/>
                <w:webHidden/>
              </w:rPr>
            </w:r>
            <w:r w:rsidR="00964EA8">
              <w:rPr>
                <w:noProof/>
                <w:webHidden/>
              </w:rPr>
              <w:fldChar w:fldCharType="separate"/>
            </w:r>
            <w:r w:rsidR="00A8698C">
              <w:rPr>
                <w:noProof/>
                <w:webHidden/>
              </w:rPr>
              <w:t>101</w:t>
            </w:r>
            <w:r w:rsidR="00964EA8">
              <w:rPr>
                <w:noProof/>
                <w:webHidden/>
              </w:rPr>
              <w:fldChar w:fldCharType="end"/>
            </w:r>
          </w:hyperlink>
        </w:p>
        <w:p w14:paraId="48E86A5A" w14:textId="0F7966CB" w:rsidR="00964EA8" w:rsidRDefault="00000000">
          <w:pPr>
            <w:pStyle w:val="TOC2"/>
            <w:tabs>
              <w:tab w:val="left" w:pos="88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02" w:history="1">
            <w:r w:rsidR="00964EA8" w:rsidRPr="0072115B">
              <w:rPr>
                <w:rStyle w:val="Hyperlink"/>
                <w:noProof/>
              </w:rPr>
              <w:t>8.8.</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HMI Alarm Screen.</w:t>
            </w:r>
            <w:r w:rsidR="00964EA8">
              <w:rPr>
                <w:noProof/>
                <w:webHidden/>
              </w:rPr>
              <w:tab/>
            </w:r>
            <w:r w:rsidR="00964EA8">
              <w:rPr>
                <w:noProof/>
                <w:webHidden/>
              </w:rPr>
              <w:fldChar w:fldCharType="begin"/>
            </w:r>
            <w:r w:rsidR="00964EA8">
              <w:rPr>
                <w:noProof/>
                <w:webHidden/>
              </w:rPr>
              <w:instrText xml:space="preserve"> PAGEREF _Toc170815402 \h </w:instrText>
            </w:r>
            <w:r w:rsidR="00964EA8">
              <w:rPr>
                <w:noProof/>
                <w:webHidden/>
              </w:rPr>
            </w:r>
            <w:r w:rsidR="00964EA8">
              <w:rPr>
                <w:noProof/>
                <w:webHidden/>
              </w:rPr>
              <w:fldChar w:fldCharType="separate"/>
            </w:r>
            <w:r w:rsidR="00A8698C">
              <w:rPr>
                <w:noProof/>
                <w:webHidden/>
              </w:rPr>
              <w:t>105</w:t>
            </w:r>
            <w:r w:rsidR="00964EA8">
              <w:rPr>
                <w:noProof/>
                <w:webHidden/>
              </w:rPr>
              <w:fldChar w:fldCharType="end"/>
            </w:r>
          </w:hyperlink>
        </w:p>
        <w:p w14:paraId="1744DA30" w14:textId="41C4CC32" w:rsidR="00964EA8" w:rsidRDefault="00000000">
          <w:pPr>
            <w:pStyle w:val="TOC1"/>
            <w:tabs>
              <w:tab w:val="left" w:pos="40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03" w:history="1">
            <w:r w:rsidR="00964EA8" w:rsidRPr="0072115B">
              <w:rPr>
                <w:rStyle w:val="Hyperlink"/>
                <w:noProof/>
              </w:rPr>
              <w:t>9.</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References.</w:t>
            </w:r>
            <w:r w:rsidR="00964EA8">
              <w:rPr>
                <w:noProof/>
                <w:webHidden/>
              </w:rPr>
              <w:tab/>
            </w:r>
            <w:r w:rsidR="00964EA8">
              <w:rPr>
                <w:noProof/>
                <w:webHidden/>
              </w:rPr>
              <w:fldChar w:fldCharType="begin"/>
            </w:r>
            <w:r w:rsidR="00964EA8">
              <w:rPr>
                <w:noProof/>
                <w:webHidden/>
              </w:rPr>
              <w:instrText xml:space="preserve"> PAGEREF _Toc170815403 \h </w:instrText>
            </w:r>
            <w:r w:rsidR="00964EA8">
              <w:rPr>
                <w:noProof/>
                <w:webHidden/>
              </w:rPr>
            </w:r>
            <w:r w:rsidR="00964EA8">
              <w:rPr>
                <w:noProof/>
                <w:webHidden/>
              </w:rPr>
              <w:fldChar w:fldCharType="separate"/>
            </w:r>
            <w:r w:rsidR="00A8698C">
              <w:rPr>
                <w:noProof/>
                <w:webHidden/>
              </w:rPr>
              <w:t>107</w:t>
            </w:r>
            <w:r w:rsidR="00964EA8">
              <w:rPr>
                <w:noProof/>
                <w:webHidden/>
              </w:rPr>
              <w:fldChar w:fldCharType="end"/>
            </w:r>
          </w:hyperlink>
        </w:p>
        <w:p w14:paraId="47730E99" w14:textId="1AB4E41D" w:rsidR="00964EA8" w:rsidRDefault="00000000">
          <w:pPr>
            <w:pStyle w:val="TOC1"/>
            <w:tabs>
              <w:tab w:val="left" w:pos="600"/>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04" w:history="1">
            <w:r w:rsidR="00964EA8" w:rsidRPr="0072115B">
              <w:rPr>
                <w:rStyle w:val="Hyperlink"/>
                <w:noProof/>
              </w:rPr>
              <w:t>10.</w:t>
            </w:r>
            <w:r w:rsidR="00964EA8">
              <w:rPr>
                <w:rFonts w:asciiTheme="minorHAnsi" w:eastAsiaTheme="minorEastAsia" w:hAnsiTheme="minorHAnsi" w:cstheme="minorBidi"/>
                <w:noProof/>
                <w:color w:val="auto"/>
                <w:kern w:val="2"/>
                <w:sz w:val="24"/>
                <w:szCs w:val="24"/>
                <w14:ligatures w14:val="standardContextual"/>
              </w:rPr>
              <w:tab/>
            </w:r>
            <w:r w:rsidR="00964EA8" w:rsidRPr="0072115B">
              <w:rPr>
                <w:rStyle w:val="Hyperlink"/>
                <w:noProof/>
              </w:rPr>
              <w:t>Glossary</w:t>
            </w:r>
            <w:r w:rsidR="00964EA8">
              <w:rPr>
                <w:noProof/>
                <w:webHidden/>
              </w:rPr>
              <w:tab/>
            </w:r>
            <w:r w:rsidR="00964EA8">
              <w:rPr>
                <w:noProof/>
                <w:webHidden/>
              </w:rPr>
              <w:fldChar w:fldCharType="begin"/>
            </w:r>
            <w:r w:rsidR="00964EA8">
              <w:rPr>
                <w:noProof/>
                <w:webHidden/>
              </w:rPr>
              <w:instrText xml:space="preserve"> PAGEREF _Toc170815404 \h </w:instrText>
            </w:r>
            <w:r w:rsidR="00964EA8">
              <w:rPr>
                <w:noProof/>
                <w:webHidden/>
              </w:rPr>
            </w:r>
            <w:r w:rsidR="00964EA8">
              <w:rPr>
                <w:noProof/>
                <w:webHidden/>
              </w:rPr>
              <w:fldChar w:fldCharType="separate"/>
            </w:r>
            <w:r w:rsidR="00A8698C">
              <w:rPr>
                <w:noProof/>
                <w:webHidden/>
              </w:rPr>
              <w:t>109</w:t>
            </w:r>
            <w:r w:rsidR="00964EA8">
              <w:rPr>
                <w:noProof/>
                <w:webHidden/>
              </w:rPr>
              <w:fldChar w:fldCharType="end"/>
            </w:r>
          </w:hyperlink>
        </w:p>
        <w:p w14:paraId="44EBA69B" w14:textId="2403CF09" w:rsidR="00985C08" w:rsidRDefault="00985C08" w:rsidP="00985C08">
          <w:pPr>
            <w:rPr>
              <w:b/>
              <w:bCs/>
              <w:noProof/>
            </w:rPr>
          </w:pPr>
          <w:r>
            <w:rPr>
              <w:b/>
              <w:bCs/>
              <w:noProof/>
            </w:rPr>
            <w:fldChar w:fldCharType="end"/>
          </w:r>
        </w:p>
      </w:sdtContent>
    </w:sdt>
    <w:p w14:paraId="3939F61E" w14:textId="3790B139" w:rsidR="004F60C7" w:rsidRPr="00985C08" w:rsidRDefault="00621E83" w:rsidP="00985C08">
      <w:r>
        <w:rPr>
          <w:szCs w:val="20"/>
        </w:rPr>
        <w:br w:type="page"/>
      </w:r>
    </w:p>
    <w:p w14:paraId="657CB6DA" w14:textId="3F8A0BFA" w:rsidR="000306C5" w:rsidRPr="009E3CFA" w:rsidRDefault="000306C5" w:rsidP="00626317">
      <w:pPr>
        <w:pStyle w:val="Heading1"/>
        <w:numPr>
          <w:ilvl w:val="0"/>
          <w:numId w:val="1"/>
        </w:numPr>
      </w:pPr>
      <w:r w:rsidRPr="009E3CFA">
        <w:lastRenderedPageBreak/>
        <w:t xml:space="preserve"> </w:t>
      </w:r>
      <w:bookmarkStart w:id="4" w:name="_Toc170815361"/>
      <w:r w:rsidR="006A6E67">
        <w:t>Figure Table.</w:t>
      </w:r>
      <w:bookmarkEnd w:id="4"/>
    </w:p>
    <w:p w14:paraId="6D39453F" w14:textId="2495BBAD" w:rsidR="000306C5" w:rsidRDefault="000306C5" w:rsidP="006A6E67">
      <w:pPr>
        <w:spacing w:after="136" w:line="259" w:lineRule="auto"/>
      </w:pPr>
      <w:r w:rsidRPr="009E3CFA">
        <w:t xml:space="preserve"> </w:t>
      </w:r>
    </w:p>
    <w:p w14:paraId="72C81682" w14:textId="6EED08EA" w:rsidR="00964EA8" w:rsidRDefault="006A6E67">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"Figure" </w:instrText>
      </w:r>
      <w:r>
        <w:fldChar w:fldCharType="separate"/>
      </w:r>
      <w:hyperlink w:anchor="_Toc170815405" w:history="1">
        <w:r w:rsidR="00964EA8" w:rsidRPr="003B4571">
          <w:rPr>
            <w:rStyle w:val="Hyperlink"/>
            <w:noProof/>
          </w:rPr>
          <w:t>Figure 1. Top view, conveyor system</w:t>
        </w:r>
        <w:r w:rsidR="00964EA8">
          <w:rPr>
            <w:noProof/>
            <w:webHidden/>
          </w:rPr>
          <w:tab/>
        </w:r>
        <w:r w:rsidR="00964EA8">
          <w:rPr>
            <w:noProof/>
            <w:webHidden/>
          </w:rPr>
          <w:fldChar w:fldCharType="begin"/>
        </w:r>
        <w:r w:rsidR="00964EA8">
          <w:rPr>
            <w:noProof/>
            <w:webHidden/>
          </w:rPr>
          <w:instrText xml:space="preserve"> PAGEREF _Toc170815405 \h </w:instrText>
        </w:r>
        <w:r w:rsidR="00964EA8">
          <w:rPr>
            <w:noProof/>
            <w:webHidden/>
          </w:rPr>
        </w:r>
        <w:r w:rsidR="00964EA8">
          <w:rPr>
            <w:noProof/>
            <w:webHidden/>
          </w:rPr>
          <w:fldChar w:fldCharType="separate"/>
        </w:r>
        <w:r w:rsidR="00A8698C">
          <w:rPr>
            <w:noProof/>
            <w:webHidden/>
          </w:rPr>
          <w:t>9</w:t>
        </w:r>
        <w:r w:rsidR="00964EA8">
          <w:rPr>
            <w:noProof/>
            <w:webHidden/>
          </w:rPr>
          <w:fldChar w:fldCharType="end"/>
        </w:r>
      </w:hyperlink>
    </w:p>
    <w:p w14:paraId="01145B29" w14:textId="2CC9A1BA"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06" w:history="1">
        <w:r w:rsidR="00964EA8" w:rsidRPr="003B4571">
          <w:rPr>
            <w:rStyle w:val="Hyperlink"/>
            <w:noProof/>
          </w:rPr>
          <w:t>Figure 2. General composition of the Rollers.</w:t>
        </w:r>
        <w:r w:rsidR="00964EA8">
          <w:rPr>
            <w:noProof/>
            <w:webHidden/>
          </w:rPr>
          <w:tab/>
        </w:r>
        <w:r w:rsidR="00964EA8">
          <w:rPr>
            <w:noProof/>
            <w:webHidden/>
          </w:rPr>
          <w:fldChar w:fldCharType="begin"/>
        </w:r>
        <w:r w:rsidR="00964EA8">
          <w:rPr>
            <w:noProof/>
            <w:webHidden/>
          </w:rPr>
          <w:instrText xml:space="preserve"> PAGEREF _Toc170815406 \h </w:instrText>
        </w:r>
        <w:r w:rsidR="00964EA8">
          <w:rPr>
            <w:noProof/>
            <w:webHidden/>
          </w:rPr>
        </w:r>
        <w:r w:rsidR="00964EA8">
          <w:rPr>
            <w:noProof/>
            <w:webHidden/>
          </w:rPr>
          <w:fldChar w:fldCharType="separate"/>
        </w:r>
        <w:r w:rsidR="00A8698C">
          <w:rPr>
            <w:noProof/>
            <w:webHidden/>
          </w:rPr>
          <w:t>12</w:t>
        </w:r>
        <w:r w:rsidR="00964EA8">
          <w:rPr>
            <w:noProof/>
            <w:webHidden/>
          </w:rPr>
          <w:fldChar w:fldCharType="end"/>
        </w:r>
      </w:hyperlink>
    </w:p>
    <w:p w14:paraId="04F9F6F6" w14:textId="29538E46"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07" w:history="1">
        <w:r w:rsidR="00964EA8" w:rsidRPr="003B4571">
          <w:rPr>
            <w:rStyle w:val="Hyperlink"/>
            <w:noProof/>
          </w:rPr>
          <w:t>Figure 3. General composition of the rollers master-slave control cards.</w:t>
        </w:r>
        <w:r w:rsidR="00964EA8">
          <w:rPr>
            <w:noProof/>
            <w:webHidden/>
          </w:rPr>
          <w:tab/>
        </w:r>
        <w:r w:rsidR="00964EA8">
          <w:rPr>
            <w:noProof/>
            <w:webHidden/>
          </w:rPr>
          <w:fldChar w:fldCharType="begin"/>
        </w:r>
        <w:r w:rsidR="00964EA8">
          <w:rPr>
            <w:noProof/>
            <w:webHidden/>
          </w:rPr>
          <w:instrText xml:space="preserve"> PAGEREF _Toc170815407 \h </w:instrText>
        </w:r>
        <w:r w:rsidR="00964EA8">
          <w:rPr>
            <w:noProof/>
            <w:webHidden/>
          </w:rPr>
        </w:r>
        <w:r w:rsidR="00964EA8">
          <w:rPr>
            <w:noProof/>
            <w:webHidden/>
          </w:rPr>
          <w:fldChar w:fldCharType="separate"/>
        </w:r>
        <w:r w:rsidR="00A8698C">
          <w:rPr>
            <w:noProof/>
            <w:webHidden/>
          </w:rPr>
          <w:t>13</w:t>
        </w:r>
        <w:r w:rsidR="00964EA8">
          <w:rPr>
            <w:noProof/>
            <w:webHidden/>
          </w:rPr>
          <w:fldChar w:fldCharType="end"/>
        </w:r>
      </w:hyperlink>
    </w:p>
    <w:p w14:paraId="0483DE4A" w14:textId="7E175FCB"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08" w:history="1">
        <w:r w:rsidR="00964EA8" w:rsidRPr="003B4571">
          <w:rPr>
            <w:rStyle w:val="Hyperlink"/>
            <w:noProof/>
          </w:rPr>
          <w:t>Figure 4. General composition of the rollers Master-slave control cards including Interroll card.</w:t>
        </w:r>
        <w:r w:rsidR="00964EA8">
          <w:rPr>
            <w:noProof/>
            <w:webHidden/>
          </w:rPr>
          <w:tab/>
        </w:r>
        <w:r w:rsidR="00964EA8">
          <w:rPr>
            <w:noProof/>
            <w:webHidden/>
          </w:rPr>
          <w:fldChar w:fldCharType="begin"/>
        </w:r>
        <w:r w:rsidR="00964EA8">
          <w:rPr>
            <w:noProof/>
            <w:webHidden/>
          </w:rPr>
          <w:instrText xml:space="preserve"> PAGEREF _Toc170815408 \h </w:instrText>
        </w:r>
        <w:r w:rsidR="00964EA8">
          <w:rPr>
            <w:noProof/>
            <w:webHidden/>
          </w:rPr>
        </w:r>
        <w:r w:rsidR="00964EA8">
          <w:rPr>
            <w:noProof/>
            <w:webHidden/>
          </w:rPr>
          <w:fldChar w:fldCharType="separate"/>
        </w:r>
        <w:r w:rsidR="00A8698C">
          <w:rPr>
            <w:noProof/>
            <w:webHidden/>
          </w:rPr>
          <w:t>14</w:t>
        </w:r>
        <w:r w:rsidR="00964EA8">
          <w:rPr>
            <w:noProof/>
            <w:webHidden/>
          </w:rPr>
          <w:fldChar w:fldCharType="end"/>
        </w:r>
      </w:hyperlink>
    </w:p>
    <w:p w14:paraId="51F36E38" w14:textId="108078FE"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09" w:history="1">
        <w:r w:rsidR="00964EA8" w:rsidRPr="003B4571">
          <w:rPr>
            <w:rStyle w:val="Hyperlink"/>
            <w:noProof/>
          </w:rPr>
          <w:t>Figure 5. General composition of the Conveyor B (Lane 1).</w:t>
        </w:r>
        <w:r w:rsidR="00964EA8">
          <w:rPr>
            <w:noProof/>
            <w:webHidden/>
          </w:rPr>
          <w:tab/>
        </w:r>
        <w:r w:rsidR="00964EA8">
          <w:rPr>
            <w:noProof/>
            <w:webHidden/>
          </w:rPr>
          <w:fldChar w:fldCharType="begin"/>
        </w:r>
        <w:r w:rsidR="00964EA8">
          <w:rPr>
            <w:noProof/>
            <w:webHidden/>
          </w:rPr>
          <w:instrText xml:space="preserve"> PAGEREF _Toc170815409 \h </w:instrText>
        </w:r>
        <w:r w:rsidR="00964EA8">
          <w:rPr>
            <w:noProof/>
            <w:webHidden/>
          </w:rPr>
        </w:r>
        <w:r w:rsidR="00964EA8">
          <w:rPr>
            <w:noProof/>
            <w:webHidden/>
          </w:rPr>
          <w:fldChar w:fldCharType="separate"/>
        </w:r>
        <w:r w:rsidR="00A8698C">
          <w:rPr>
            <w:noProof/>
            <w:webHidden/>
          </w:rPr>
          <w:t>15</w:t>
        </w:r>
        <w:r w:rsidR="00964EA8">
          <w:rPr>
            <w:noProof/>
            <w:webHidden/>
          </w:rPr>
          <w:fldChar w:fldCharType="end"/>
        </w:r>
      </w:hyperlink>
    </w:p>
    <w:p w14:paraId="02D830CB" w14:textId="5C7B357B"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0" w:history="1">
        <w:r w:rsidR="00964EA8" w:rsidRPr="003B4571">
          <w:rPr>
            <w:rStyle w:val="Hyperlink"/>
            <w:noProof/>
          </w:rPr>
          <w:t>Figure 6. HMI Sensors Conveyor B (Lane 1).</w:t>
        </w:r>
        <w:r w:rsidR="00964EA8">
          <w:rPr>
            <w:noProof/>
            <w:webHidden/>
          </w:rPr>
          <w:tab/>
        </w:r>
        <w:r w:rsidR="00964EA8">
          <w:rPr>
            <w:noProof/>
            <w:webHidden/>
          </w:rPr>
          <w:fldChar w:fldCharType="begin"/>
        </w:r>
        <w:r w:rsidR="00964EA8">
          <w:rPr>
            <w:noProof/>
            <w:webHidden/>
          </w:rPr>
          <w:instrText xml:space="preserve"> PAGEREF _Toc170815410 \h </w:instrText>
        </w:r>
        <w:r w:rsidR="00964EA8">
          <w:rPr>
            <w:noProof/>
            <w:webHidden/>
          </w:rPr>
        </w:r>
        <w:r w:rsidR="00964EA8">
          <w:rPr>
            <w:noProof/>
            <w:webHidden/>
          </w:rPr>
          <w:fldChar w:fldCharType="separate"/>
        </w:r>
        <w:r w:rsidR="00A8698C">
          <w:rPr>
            <w:noProof/>
            <w:webHidden/>
          </w:rPr>
          <w:t>18</w:t>
        </w:r>
        <w:r w:rsidR="00964EA8">
          <w:rPr>
            <w:noProof/>
            <w:webHidden/>
          </w:rPr>
          <w:fldChar w:fldCharType="end"/>
        </w:r>
      </w:hyperlink>
    </w:p>
    <w:p w14:paraId="3AD4809D" w14:textId="379010EA"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1" w:history="1">
        <w:r w:rsidR="00964EA8" w:rsidRPr="003B4571">
          <w:rPr>
            <w:rStyle w:val="Hyperlink"/>
            <w:noProof/>
          </w:rPr>
          <w:t>Figure 7. General composition of the Finger 3 (Lane 1).</w:t>
        </w:r>
        <w:r w:rsidR="00964EA8">
          <w:rPr>
            <w:noProof/>
            <w:webHidden/>
          </w:rPr>
          <w:tab/>
        </w:r>
        <w:r w:rsidR="00964EA8">
          <w:rPr>
            <w:noProof/>
            <w:webHidden/>
          </w:rPr>
          <w:fldChar w:fldCharType="begin"/>
        </w:r>
        <w:r w:rsidR="00964EA8">
          <w:rPr>
            <w:noProof/>
            <w:webHidden/>
          </w:rPr>
          <w:instrText xml:space="preserve"> PAGEREF _Toc170815411 \h </w:instrText>
        </w:r>
        <w:r w:rsidR="00964EA8">
          <w:rPr>
            <w:noProof/>
            <w:webHidden/>
          </w:rPr>
        </w:r>
        <w:r w:rsidR="00964EA8">
          <w:rPr>
            <w:noProof/>
            <w:webHidden/>
          </w:rPr>
          <w:fldChar w:fldCharType="separate"/>
        </w:r>
        <w:r w:rsidR="00A8698C">
          <w:rPr>
            <w:noProof/>
            <w:webHidden/>
          </w:rPr>
          <w:t>19</w:t>
        </w:r>
        <w:r w:rsidR="00964EA8">
          <w:rPr>
            <w:noProof/>
            <w:webHidden/>
          </w:rPr>
          <w:fldChar w:fldCharType="end"/>
        </w:r>
      </w:hyperlink>
    </w:p>
    <w:p w14:paraId="0556C89B" w14:textId="01FF0260"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2" w:history="1">
        <w:r w:rsidR="00964EA8" w:rsidRPr="003B4571">
          <w:rPr>
            <w:rStyle w:val="Hyperlink"/>
            <w:noProof/>
          </w:rPr>
          <w:t>Figure 8. HMI Sensors Finger 3 DIST-01-13 (Lane 1).</w:t>
        </w:r>
        <w:r w:rsidR="00964EA8">
          <w:rPr>
            <w:noProof/>
            <w:webHidden/>
          </w:rPr>
          <w:tab/>
        </w:r>
        <w:r w:rsidR="00964EA8">
          <w:rPr>
            <w:noProof/>
            <w:webHidden/>
          </w:rPr>
          <w:fldChar w:fldCharType="begin"/>
        </w:r>
        <w:r w:rsidR="00964EA8">
          <w:rPr>
            <w:noProof/>
            <w:webHidden/>
          </w:rPr>
          <w:instrText xml:space="preserve"> PAGEREF _Toc170815412 \h </w:instrText>
        </w:r>
        <w:r w:rsidR="00964EA8">
          <w:rPr>
            <w:noProof/>
            <w:webHidden/>
          </w:rPr>
        </w:r>
        <w:r w:rsidR="00964EA8">
          <w:rPr>
            <w:noProof/>
            <w:webHidden/>
          </w:rPr>
          <w:fldChar w:fldCharType="separate"/>
        </w:r>
        <w:r w:rsidR="00A8698C">
          <w:rPr>
            <w:noProof/>
            <w:webHidden/>
          </w:rPr>
          <w:t>20</w:t>
        </w:r>
        <w:r w:rsidR="00964EA8">
          <w:rPr>
            <w:noProof/>
            <w:webHidden/>
          </w:rPr>
          <w:fldChar w:fldCharType="end"/>
        </w:r>
      </w:hyperlink>
    </w:p>
    <w:p w14:paraId="6D5A83F3" w14:textId="49DFC14A"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3" w:history="1">
        <w:r w:rsidR="00964EA8" w:rsidRPr="003B4571">
          <w:rPr>
            <w:rStyle w:val="Hyperlink"/>
            <w:noProof/>
          </w:rPr>
          <w:t>Figure 9. HMI Sensors Finger 3 DIST-01-16 (Lane 1).</w:t>
        </w:r>
        <w:r w:rsidR="00964EA8">
          <w:rPr>
            <w:noProof/>
            <w:webHidden/>
          </w:rPr>
          <w:tab/>
        </w:r>
        <w:r w:rsidR="00964EA8">
          <w:rPr>
            <w:noProof/>
            <w:webHidden/>
          </w:rPr>
          <w:fldChar w:fldCharType="begin"/>
        </w:r>
        <w:r w:rsidR="00964EA8">
          <w:rPr>
            <w:noProof/>
            <w:webHidden/>
          </w:rPr>
          <w:instrText xml:space="preserve"> PAGEREF _Toc170815413 \h </w:instrText>
        </w:r>
        <w:r w:rsidR="00964EA8">
          <w:rPr>
            <w:noProof/>
            <w:webHidden/>
          </w:rPr>
        </w:r>
        <w:r w:rsidR="00964EA8">
          <w:rPr>
            <w:noProof/>
            <w:webHidden/>
          </w:rPr>
          <w:fldChar w:fldCharType="separate"/>
        </w:r>
        <w:r w:rsidR="00A8698C">
          <w:rPr>
            <w:noProof/>
            <w:webHidden/>
          </w:rPr>
          <w:t>21</w:t>
        </w:r>
        <w:r w:rsidR="00964EA8">
          <w:rPr>
            <w:noProof/>
            <w:webHidden/>
          </w:rPr>
          <w:fldChar w:fldCharType="end"/>
        </w:r>
      </w:hyperlink>
    </w:p>
    <w:p w14:paraId="4484F079" w14:textId="2F4D7EE9"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4" w:history="1">
        <w:r w:rsidR="00964EA8" w:rsidRPr="003B4571">
          <w:rPr>
            <w:rStyle w:val="Hyperlink"/>
            <w:noProof/>
          </w:rPr>
          <w:t>Figure 10. General composition of the Conveyor A (Lane 2).</w:t>
        </w:r>
        <w:r w:rsidR="00964EA8">
          <w:rPr>
            <w:noProof/>
            <w:webHidden/>
          </w:rPr>
          <w:tab/>
        </w:r>
        <w:r w:rsidR="00964EA8">
          <w:rPr>
            <w:noProof/>
            <w:webHidden/>
          </w:rPr>
          <w:fldChar w:fldCharType="begin"/>
        </w:r>
        <w:r w:rsidR="00964EA8">
          <w:rPr>
            <w:noProof/>
            <w:webHidden/>
          </w:rPr>
          <w:instrText xml:space="preserve"> PAGEREF _Toc170815414 \h </w:instrText>
        </w:r>
        <w:r w:rsidR="00964EA8">
          <w:rPr>
            <w:noProof/>
            <w:webHidden/>
          </w:rPr>
        </w:r>
        <w:r w:rsidR="00964EA8">
          <w:rPr>
            <w:noProof/>
            <w:webHidden/>
          </w:rPr>
          <w:fldChar w:fldCharType="separate"/>
        </w:r>
        <w:r w:rsidR="00A8698C">
          <w:rPr>
            <w:noProof/>
            <w:webHidden/>
          </w:rPr>
          <w:t>22</w:t>
        </w:r>
        <w:r w:rsidR="00964EA8">
          <w:rPr>
            <w:noProof/>
            <w:webHidden/>
          </w:rPr>
          <w:fldChar w:fldCharType="end"/>
        </w:r>
      </w:hyperlink>
    </w:p>
    <w:p w14:paraId="3B0A1AB7" w14:textId="6B368DD5"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5" w:history="1">
        <w:r w:rsidR="00964EA8" w:rsidRPr="003B4571">
          <w:rPr>
            <w:rStyle w:val="Hyperlink"/>
            <w:noProof/>
          </w:rPr>
          <w:t>Figure 11. HMI Sensors Conveyor A (Lane 2).</w:t>
        </w:r>
        <w:r w:rsidR="00964EA8">
          <w:rPr>
            <w:noProof/>
            <w:webHidden/>
          </w:rPr>
          <w:tab/>
        </w:r>
        <w:r w:rsidR="00964EA8">
          <w:rPr>
            <w:noProof/>
            <w:webHidden/>
          </w:rPr>
          <w:fldChar w:fldCharType="begin"/>
        </w:r>
        <w:r w:rsidR="00964EA8">
          <w:rPr>
            <w:noProof/>
            <w:webHidden/>
          </w:rPr>
          <w:instrText xml:space="preserve"> PAGEREF _Toc170815415 \h </w:instrText>
        </w:r>
        <w:r w:rsidR="00964EA8">
          <w:rPr>
            <w:noProof/>
            <w:webHidden/>
          </w:rPr>
        </w:r>
        <w:r w:rsidR="00964EA8">
          <w:rPr>
            <w:noProof/>
            <w:webHidden/>
          </w:rPr>
          <w:fldChar w:fldCharType="separate"/>
        </w:r>
        <w:r w:rsidR="00A8698C">
          <w:rPr>
            <w:noProof/>
            <w:webHidden/>
          </w:rPr>
          <w:t>24</w:t>
        </w:r>
        <w:r w:rsidR="00964EA8">
          <w:rPr>
            <w:noProof/>
            <w:webHidden/>
          </w:rPr>
          <w:fldChar w:fldCharType="end"/>
        </w:r>
      </w:hyperlink>
    </w:p>
    <w:p w14:paraId="0DAFA045" w14:textId="4B38E5FA"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6" w:history="1">
        <w:r w:rsidR="00964EA8" w:rsidRPr="003B4571">
          <w:rPr>
            <w:rStyle w:val="Hyperlink"/>
            <w:noProof/>
          </w:rPr>
          <w:t>Figure 12. General composition of the Finger 3 (Lane 1).</w:t>
        </w:r>
        <w:r w:rsidR="00964EA8">
          <w:rPr>
            <w:noProof/>
            <w:webHidden/>
          </w:rPr>
          <w:tab/>
        </w:r>
        <w:r w:rsidR="00964EA8">
          <w:rPr>
            <w:noProof/>
            <w:webHidden/>
          </w:rPr>
          <w:fldChar w:fldCharType="begin"/>
        </w:r>
        <w:r w:rsidR="00964EA8">
          <w:rPr>
            <w:noProof/>
            <w:webHidden/>
          </w:rPr>
          <w:instrText xml:space="preserve"> PAGEREF _Toc170815416 \h </w:instrText>
        </w:r>
        <w:r w:rsidR="00964EA8">
          <w:rPr>
            <w:noProof/>
            <w:webHidden/>
          </w:rPr>
        </w:r>
        <w:r w:rsidR="00964EA8">
          <w:rPr>
            <w:noProof/>
            <w:webHidden/>
          </w:rPr>
          <w:fldChar w:fldCharType="separate"/>
        </w:r>
        <w:r w:rsidR="00A8698C">
          <w:rPr>
            <w:noProof/>
            <w:webHidden/>
          </w:rPr>
          <w:t>25</w:t>
        </w:r>
        <w:r w:rsidR="00964EA8">
          <w:rPr>
            <w:noProof/>
            <w:webHidden/>
          </w:rPr>
          <w:fldChar w:fldCharType="end"/>
        </w:r>
      </w:hyperlink>
    </w:p>
    <w:p w14:paraId="25A43CFA" w14:textId="62010B6F"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7" w:history="1">
        <w:r w:rsidR="00964EA8" w:rsidRPr="003B4571">
          <w:rPr>
            <w:rStyle w:val="Hyperlink"/>
            <w:noProof/>
          </w:rPr>
          <w:t>Figure 13. HMI Sensors Finger 1 DIST-02-09 (Lane 2).</w:t>
        </w:r>
        <w:r w:rsidR="00964EA8">
          <w:rPr>
            <w:noProof/>
            <w:webHidden/>
          </w:rPr>
          <w:tab/>
        </w:r>
        <w:r w:rsidR="00964EA8">
          <w:rPr>
            <w:noProof/>
            <w:webHidden/>
          </w:rPr>
          <w:fldChar w:fldCharType="begin"/>
        </w:r>
        <w:r w:rsidR="00964EA8">
          <w:rPr>
            <w:noProof/>
            <w:webHidden/>
          </w:rPr>
          <w:instrText xml:space="preserve"> PAGEREF _Toc170815417 \h </w:instrText>
        </w:r>
        <w:r w:rsidR="00964EA8">
          <w:rPr>
            <w:noProof/>
            <w:webHidden/>
          </w:rPr>
        </w:r>
        <w:r w:rsidR="00964EA8">
          <w:rPr>
            <w:noProof/>
            <w:webHidden/>
          </w:rPr>
          <w:fldChar w:fldCharType="separate"/>
        </w:r>
        <w:r w:rsidR="00A8698C">
          <w:rPr>
            <w:noProof/>
            <w:webHidden/>
          </w:rPr>
          <w:t>26</w:t>
        </w:r>
        <w:r w:rsidR="00964EA8">
          <w:rPr>
            <w:noProof/>
            <w:webHidden/>
          </w:rPr>
          <w:fldChar w:fldCharType="end"/>
        </w:r>
      </w:hyperlink>
    </w:p>
    <w:p w14:paraId="28C4085B" w14:textId="43389F63"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8" w:history="1">
        <w:r w:rsidR="00964EA8" w:rsidRPr="003B4571">
          <w:rPr>
            <w:rStyle w:val="Hyperlink"/>
            <w:noProof/>
          </w:rPr>
          <w:t>Figure 14. HMI Sensors Finger 1 DIST-02-12 (Lane 2).</w:t>
        </w:r>
        <w:r w:rsidR="00964EA8">
          <w:rPr>
            <w:noProof/>
            <w:webHidden/>
          </w:rPr>
          <w:tab/>
        </w:r>
        <w:r w:rsidR="00964EA8">
          <w:rPr>
            <w:noProof/>
            <w:webHidden/>
          </w:rPr>
          <w:fldChar w:fldCharType="begin"/>
        </w:r>
        <w:r w:rsidR="00964EA8">
          <w:rPr>
            <w:noProof/>
            <w:webHidden/>
          </w:rPr>
          <w:instrText xml:space="preserve"> PAGEREF _Toc170815418 \h </w:instrText>
        </w:r>
        <w:r w:rsidR="00964EA8">
          <w:rPr>
            <w:noProof/>
            <w:webHidden/>
          </w:rPr>
        </w:r>
        <w:r w:rsidR="00964EA8">
          <w:rPr>
            <w:noProof/>
            <w:webHidden/>
          </w:rPr>
          <w:fldChar w:fldCharType="separate"/>
        </w:r>
        <w:r w:rsidR="00A8698C">
          <w:rPr>
            <w:noProof/>
            <w:webHidden/>
          </w:rPr>
          <w:t>27</w:t>
        </w:r>
        <w:r w:rsidR="00964EA8">
          <w:rPr>
            <w:noProof/>
            <w:webHidden/>
          </w:rPr>
          <w:fldChar w:fldCharType="end"/>
        </w:r>
      </w:hyperlink>
    </w:p>
    <w:p w14:paraId="0381541E" w14:textId="4390D717"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19" w:history="1">
        <w:r w:rsidR="00964EA8" w:rsidRPr="003B4571">
          <w:rPr>
            <w:rStyle w:val="Hyperlink"/>
            <w:noProof/>
          </w:rPr>
          <w:t>Figure 15. General composition of the Conveyor C (Lane 3).</w:t>
        </w:r>
        <w:r w:rsidR="00964EA8">
          <w:rPr>
            <w:noProof/>
            <w:webHidden/>
          </w:rPr>
          <w:tab/>
        </w:r>
        <w:r w:rsidR="00964EA8">
          <w:rPr>
            <w:noProof/>
            <w:webHidden/>
          </w:rPr>
          <w:fldChar w:fldCharType="begin"/>
        </w:r>
        <w:r w:rsidR="00964EA8">
          <w:rPr>
            <w:noProof/>
            <w:webHidden/>
          </w:rPr>
          <w:instrText xml:space="preserve"> PAGEREF _Toc170815419 \h </w:instrText>
        </w:r>
        <w:r w:rsidR="00964EA8">
          <w:rPr>
            <w:noProof/>
            <w:webHidden/>
          </w:rPr>
        </w:r>
        <w:r w:rsidR="00964EA8">
          <w:rPr>
            <w:noProof/>
            <w:webHidden/>
          </w:rPr>
          <w:fldChar w:fldCharType="separate"/>
        </w:r>
        <w:r w:rsidR="00A8698C">
          <w:rPr>
            <w:noProof/>
            <w:webHidden/>
          </w:rPr>
          <w:t>28</w:t>
        </w:r>
        <w:r w:rsidR="00964EA8">
          <w:rPr>
            <w:noProof/>
            <w:webHidden/>
          </w:rPr>
          <w:fldChar w:fldCharType="end"/>
        </w:r>
      </w:hyperlink>
    </w:p>
    <w:p w14:paraId="1384BA33" w14:textId="3E2F0CAF"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0" w:history="1">
        <w:r w:rsidR="00964EA8" w:rsidRPr="003B4571">
          <w:rPr>
            <w:rStyle w:val="Hyperlink"/>
            <w:noProof/>
          </w:rPr>
          <w:t>Figure 16. HMI Sensors Conveyor C (Lane 3).</w:t>
        </w:r>
        <w:r w:rsidR="00964EA8">
          <w:rPr>
            <w:noProof/>
            <w:webHidden/>
          </w:rPr>
          <w:tab/>
        </w:r>
        <w:r w:rsidR="00964EA8">
          <w:rPr>
            <w:noProof/>
            <w:webHidden/>
          </w:rPr>
          <w:fldChar w:fldCharType="begin"/>
        </w:r>
        <w:r w:rsidR="00964EA8">
          <w:rPr>
            <w:noProof/>
            <w:webHidden/>
          </w:rPr>
          <w:instrText xml:space="preserve"> PAGEREF _Toc170815420 \h </w:instrText>
        </w:r>
        <w:r w:rsidR="00964EA8">
          <w:rPr>
            <w:noProof/>
            <w:webHidden/>
          </w:rPr>
        </w:r>
        <w:r w:rsidR="00964EA8">
          <w:rPr>
            <w:noProof/>
            <w:webHidden/>
          </w:rPr>
          <w:fldChar w:fldCharType="separate"/>
        </w:r>
        <w:r w:rsidR="00A8698C">
          <w:rPr>
            <w:noProof/>
            <w:webHidden/>
          </w:rPr>
          <w:t>29</w:t>
        </w:r>
        <w:r w:rsidR="00964EA8">
          <w:rPr>
            <w:noProof/>
            <w:webHidden/>
          </w:rPr>
          <w:fldChar w:fldCharType="end"/>
        </w:r>
      </w:hyperlink>
    </w:p>
    <w:p w14:paraId="65E7EBF3" w14:textId="46D91398"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1" w:history="1">
        <w:r w:rsidR="00964EA8" w:rsidRPr="003B4571">
          <w:rPr>
            <w:rStyle w:val="Hyperlink"/>
            <w:noProof/>
          </w:rPr>
          <w:t>Figure 17. General composition of the Finger 3 (Lane 1).</w:t>
        </w:r>
        <w:r w:rsidR="00964EA8">
          <w:rPr>
            <w:noProof/>
            <w:webHidden/>
          </w:rPr>
          <w:tab/>
        </w:r>
        <w:r w:rsidR="00964EA8">
          <w:rPr>
            <w:noProof/>
            <w:webHidden/>
          </w:rPr>
          <w:fldChar w:fldCharType="begin"/>
        </w:r>
        <w:r w:rsidR="00964EA8">
          <w:rPr>
            <w:noProof/>
            <w:webHidden/>
          </w:rPr>
          <w:instrText xml:space="preserve"> PAGEREF _Toc170815421 \h </w:instrText>
        </w:r>
        <w:r w:rsidR="00964EA8">
          <w:rPr>
            <w:noProof/>
            <w:webHidden/>
          </w:rPr>
        </w:r>
        <w:r w:rsidR="00964EA8">
          <w:rPr>
            <w:noProof/>
            <w:webHidden/>
          </w:rPr>
          <w:fldChar w:fldCharType="separate"/>
        </w:r>
        <w:r w:rsidR="00A8698C">
          <w:rPr>
            <w:noProof/>
            <w:webHidden/>
          </w:rPr>
          <w:t>30</w:t>
        </w:r>
        <w:r w:rsidR="00964EA8">
          <w:rPr>
            <w:noProof/>
            <w:webHidden/>
          </w:rPr>
          <w:fldChar w:fldCharType="end"/>
        </w:r>
      </w:hyperlink>
    </w:p>
    <w:p w14:paraId="0D53B6AD" w14:textId="53182534"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2" w:history="1">
        <w:r w:rsidR="00964EA8" w:rsidRPr="003B4571">
          <w:rPr>
            <w:rStyle w:val="Hyperlink"/>
            <w:noProof/>
          </w:rPr>
          <w:t>Figure 18. HMI Sensors Finger 2 DIST-03-03 (Lane 3).</w:t>
        </w:r>
        <w:r w:rsidR="00964EA8">
          <w:rPr>
            <w:noProof/>
            <w:webHidden/>
          </w:rPr>
          <w:tab/>
        </w:r>
        <w:r w:rsidR="00964EA8">
          <w:rPr>
            <w:noProof/>
            <w:webHidden/>
          </w:rPr>
          <w:fldChar w:fldCharType="begin"/>
        </w:r>
        <w:r w:rsidR="00964EA8">
          <w:rPr>
            <w:noProof/>
            <w:webHidden/>
          </w:rPr>
          <w:instrText xml:space="preserve"> PAGEREF _Toc170815422 \h </w:instrText>
        </w:r>
        <w:r w:rsidR="00964EA8">
          <w:rPr>
            <w:noProof/>
            <w:webHidden/>
          </w:rPr>
        </w:r>
        <w:r w:rsidR="00964EA8">
          <w:rPr>
            <w:noProof/>
            <w:webHidden/>
          </w:rPr>
          <w:fldChar w:fldCharType="separate"/>
        </w:r>
        <w:r w:rsidR="00A8698C">
          <w:rPr>
            <w:noProof/>
            <w:webHidden/>
          </w:rPr>
          <w:t>31</w:t>
        </w:r>
        <w:r w:rsidR="00964EA8">
          <w:rPr>
            <w:noProof/>
            <w:webHidden/>
          </w:rPr>
          <w:fldChar w:fldCharType="end"/>
        </w:r>
      </w:hyperlink>
    </w:p>
    <w:p w14:paraId="5F93C5D1" w14:textId="30D5DB1F"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3" w:history="1">
        <w:r w:rsidR="00964EA8" w:rsidRPr="003B4571">
          <w:rPr>
            <w:rStyle w:val="Hyperlink"/>
            <w:noProof/>
          </w:rPr>
          <w:t>Figure 19. HMI Sensors Finger 2 DIST-03-06 (Lane 3).</w:t>
        </w:r>
        <w:r w:rsidR="00964EA8">
          <w:rPr>
            <w:noProof/>
            <w:webHidden/>
          </w:rPr>
          <w:tab/>
        </w:r>
        <w:r w:rsidR="00964EA8">
          <w:rPr>
            <w:noProof/>
            <w:webHidden/>
          </w:rPr>
          <w:fldChar w:fldCharType="begin"/>
        </w:r>
        <w:r w:rsidR="00964EA8">
          <w:rPr>
            <w:noProof/>
            <w:webHidden/>
          </w:rPr>
          <w:instrText xml:space="preserve"> PAGEREF _Toc170815423 \h </w:instrText>
        </w:r>
        <w:r w:rsidR="00964EA8">
          <w:rPr>
            <w:noProof/>
            <w:webHidden/>
          </w:rPr>
        </w:r>
        <w:r w:rsidR="00964EA8">
          <w:rPr>
            <w:noProof/>
            <w:webHidden/>
          </w:rPr>
          <w:fldChar w:fldCharType="separate"/>
        </w:r>
        <w:r w:rsidR="00A8698C">
          <w:rPr>
            <w:noProof/>
            <w:webHidden/>
          </w:rPr>
          <w:t>32</w:t>
        </w:r>
        <w:r w:rsidR="00964EA8">
          <w:rPr>
            <w:noProof/>
            <w:webHidden/>
          </w:rPr>
          <w:fldChar w:fldCharType="end"/>
        </w:r>
      </w:hyperlink>
    </w:p>
    <w:p w14:paraId="4318BAE4" w14:textId="25F82E7C"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4" w:history="1">
        <w:r w:rsidR="00964EA8" w:rsidRPr="003B4571">
          <w:rPr>
            <w:rStyle w:val="Hyperlink"/>
            <w:noProof/>
          </w:rPr>
          <w:t>Figure 20. HMI Sensors Induct table 2 DIST-06-01 (Lane 6).</w:t>
        </w:r>
        <w:r w:rsidR="00964EA8">
          <w:rPr>
            <w:noProof/>
            <w:webHidden/>
          </w:rPr>
          <w:tab/>
        </w:r>
        <w:r w:rsidR="00964EA8">
          <w:rPr>
            <w:noProof/>
            <w:webHidden/>
          </w:rPr>
          <w:fldChar w:fldCharType="begin"/>
        </w:r>
        <w:r w:rsidR="00964EA8">
          <w:rPr>
            <w:noProof/>
            <w:webHidden/>
          </w:rPr>
          <w:instrText xml:space="preserve"> PAGEREF _Toc170815424 \h </w:instrText>
        </w:r>
        <w:r w:rsidR="00964EA8">
          <w:rPr>
            <w:noProof/>
            <w:webHidden/>
          </w:rPr>
        </w:r>
        <w:r w:rsidR="00964EA8">
          <w:rPr>
            <w:noProof/>
            <w:webHidden/>
          </w:rPr>
          <w:fldChar w:fldCharType="separate"/>
        </w:r>
        <w:r w:rsidR="00A8698C">
          <w:rPr>
            <w:noProof/>
            <w:webHidden/>
          </w:rPr>
          <w:t>38</w:t>
        </w:r>
        <w:r w:rsidR="00964EA8">
          <w:rPr>
            <w:noProof/>
            <w:webHidden/>
          </w:rPr>
          <w:fldChar w:fldCharType="end"/>
        </w:r>
      </w:hyperlink>
    </w:p>
    <w:p w14:paraId="26C6A01C" w14:textId="7A0AFDCA"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5" w:history="1">
        <w:r w:rsidR="00964EA8" w:rsidRPr="003B4571">
          <w:rPr>
            <w:rStyle w:val="Hyperlink"/>
            <w:noProof/>
          </w:rPr>
          <w:t>Figure 21. Direction of Transfer rollers when Conveyor B is enabled/disabled</w:t>
        </w:r>
        <w:r w:rsidR="00964EA8">
          <w:rPr>
            <w:noProof/>
            <w:webHidden/>
          </w:rPr>
          <w:tab/>
        </w:r>
        <w:r w:rsidR="00964EA8">
          <w:rPr>
            <w:noProof/>
            <w:webHidden/>
          </w:rPr>
          <w:fldChar w:fldCharType="begin"/>
        </w:r>
        <w:r w:rsidR="00964EA8">
          <w:rPr>
            <w:noProof/>
            <w:webHidden/>
          </w:rPr>
          <w:instrText xml:space="preserve"> PAGEREF _Toc170815425 \h </w:instrText>
        </w:r>
        <w:r w:rsidR="00964EA8">
          <w:rPr>
            <w:noProof/>
            <w:webHidden/>
          </w:rPr>
        </w:r>
        <w:r w:rsidR="00964EA8">
          <w:rPr>
            <w:noProof/>
            <w:webHidden/>
          </w:rPr>
          <w:fldChar w:fldCharType="separate"/>
        </w:r>
        <w:r w:rsidR="00A8698C">
          <w:rPr>
            <w:noProof/>
            <w:webHidden/>
          </w:rPr>
          <w:t>53</w:t>
        </w:r>
        <w:r w:rsidR="00964EA8">
          <w:rPr>
            <w:noProof/>
            <w:webHidden/>
          </w:rPr>
          <w:fldChar w:fldCharType="end"/>
        </w:r>
      </w:hyperlink>
    </w:p>
    <w:p w14:paraId="2CF91F80" w14:textId="1A54AD4A"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6" w:history="1">
        <w:r w:rsidR="00964EA8" w:rsidRPr="003B4571">
          <w:rPr>
            <w:rStyle w:val="Hyperlink"/>
            <w:noProof/>
          </w:rPr>
          <w:t>Figure 22. Main control panel MCC.</w:t>
        </w:r>
        <w:r w:rsidR="00964EA8">
          <w:rPr>
            <w:noProof/>
            <w:webHidden/>
          </w:rPr>
          <w:tab/>
        </w:r>
        <w:r w:rsidR="00964EA8">
          <w:rPr>
            <w:noProof/>
            <w:webHidden/>
          </w:rPr>
          <w:fldChar w:fldCharType="begin"/>
        </w:r>
        <w:r w:rsidR="00964EA8">
          <w:rPr>
            <w:noProof/>
            <w:webHidden/>
          </w:rPr>
          <w:instrText xml:space="preserve"> PAGEREF _Toc170815426 \h </w:instrText>
        </w:r>
        <w:r w:rsidR="00964EA8">
          <w:rPr>
            <w:noProof/>
            <w:webHidden/>
          </w:rPr>
        </w:r>
        <w:r w:rsidR="00964EA8">
          <w:rPr>
            <w:noProof/>
            <w:webHidden/>
          </w:rPr>
          <w:fldChar w:fldCharType="separate"/>
        </w:r>
        <w:r w:rsidR="00A8698C">
          <w:rPr>
            <w:noProof/>
            <w:webHidden/>
          </w:rPr>
          <w:t>55</w:t>
        </w:r>
        <w:r w:rsidR="00964EA8">
          <w:rPr>
            <w:noProof/>
            <w:webHidden/>
          </w:rPr>
          <w:fldChar w:fldCharType="end"/>
        </w:r>
      </w:hyperlink>
    </w:p>
    <w:p w14:paraId="6C3A365B" w14:textId="42597F45"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7" w:history="1">
        <w:r w:rsidR="00964EA8" w:rsidRPr="003B4571">
          <w:rPr>
            <w:rStyle w:val="Hyperlink"/>
            <w:noProof/>
          </w:rPr>
          <w:t>Figure 23. Main control panel MCC.</w:t>
        </w:r>
        <w:r w:rsidR="00964EA8">
          <w:rPr>
            <w:noProof/>
            <w:webHidden/>
          </w:rPr>
          <w:tab/>
        </w:r>
        <w:r w:rsidR="00964EA8">
          <w:rPr>
            <w:noProof/>
            <w:webHidden/>
          </w:rPr>
          <w:fldChar w:fldCharType="begin"/>
        </w:r>
        <w:r w:rsidR="00964EA8">
          <w:rPr>
            <w:noProof/>
            <w:webHidden/>
          </w:rPr>
          <w:instrText xml:space="preserve"> PAGEREF _Toc170815427 \h </w:instrText>
        </w:r>
        <w:r w:rsidR="00964EA8">
          <w:rPr>
            <w:noProof/>
            <w:webHidden/>
          </w:rPr>
        </w:r>
        <w:r w:rsidR="00964EA8">
          <w:rPr>
            <w:noProof/>
            <w:webHidden/>
          </w:rPr>
          <w:fldChar w:fldCharType="separate"/>
        </w:r>
        <w:r w:rsidR="00A8698C">
          <w:rPr>
            <w:noProof/>
            <w:webHidden/>
          </w:rPr>
          <w:t>56</w:t>
        </w:r>
        <w:r w:rsidR="00964EA8">
          <w:rPr>
            <w:noProof/>
            <w:webHidden/>
          </w:rPr>
          <w:fldChar w:fldCharType="end"/>
        </w:r>
      </w:hyperlink>
    </w:p>
    <w:p w14:paraId="10443E7E" w14:textId="4E736C15"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8" w:history="1">
        <w:r w:rsidR="00964EA8" w:rsidRPr="003B4571">
          <w:rPr>
            <w:rStyle w:val="Hyperlink"/>
            <w:noProof/>
          </w:rPr>
          <w:t>Figure 24. Main Panel Light Tower.</w:t>
        </w:r>
        <w:r w:rsidR="00964EA8">
          <w:rPr>
            <w:noProof/>
            <w:webHidden/>
          </w:rPr>
          <w:tab/>
        </w:r>
        <w:r w:rsidR="00964EA8">
          <w:rPr>
            <w:noProof/>
            <w:webHidden/>
          </w:rPr>
          <w:fldChar w:fldCharType="begin"/>
        </w:r>
        <w:r w:rsidR="00964EA8">
          <w:rPr>
            <w:noProof/>
            <w:webHidden/>
          </w:rPr>
          <w:instrText xml:space="preserve"> PAGEREF _Toc170815428 \h </w:instrText>
        </w:r>
        <w:r w:rsidR="00964EA8">
          <w:rPr>
            <w:noProof/>
            <w:webHidden/>
          </w:rPr>
        </w:r>
        <w:r w:rsidR="00964EA8">
          <w:rPr>
            <w:noProof/>
            <w:webHidden/>
          </w:rPr>
          <w:fldChar w:fldCharType="separate"/>
        </w:r>
        <w:r w:rsidR="00A8698C">
          <w:rPr>
            <w:noProof/>
            <w:webHidden/>
          </w:rPr>
          <w:t>58</w:t>
        </w:r>
        <w:r w:rsidR="00964EA8">
          <w:rPr>
            <w:noProof/>
            <w:webHidden/>
          </w:rPr>
          <w:fldChar w:fldCharType="end"/>
        </w:r>
      </w:hyperlink>
    </w:p>
    <w:p w14:paraId="251E1DF3" w14:textId="365A5748"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29" w:history="1">
        <w:r w:rsidR="00964EA8" w:rsidRPr="003B4571">
          <w:rPr>
            <w:rStyle w:val="Hyperlink"/>
            <w:noProof/>
          </w:rPr>
          <w:t>Figure 25. Local control Fingers.</w:t>
        </w:r>
        <w:r w:rsidR="00964EA8">
          <w:rPr>
            <w:noProof/>
            <w:webHidden/>
          </w:rPr>
          <w:tab/>
        </w:r>
        <w:r w:rsidR="00964EA8">
          <w:rPr>
            <w:noProof/>
            <w:webHidden/>
          </w:rPr>
          <w:fldChar w:fldCharType="begin"/>
        </w:r>
        <w:r w:rsidR="00964EA8">
          <w:rPr>
            <w:noProof/>
            <w:webHidden/>
          </w:rPr>
          <w:instrText xml:space="preserve"> PAGEREF _Toc170815429 \h </w:instrText>
        </w:r>
        <w:r w:rsidR="00964EA8">
          <w:rPr>
            <w:noProof/>
            <w:webHidden/>
          </w:rPr>
        </w:r>
        <w:r w:rsidR="00964EA8">
          <w:rPr>
            <w:noProof/>
            <w:webHidden/>
          </w:rPr>
          <w:fldChar w:fldCharType="separate"/>
        </w:r>
        <w:r w:rsidR="00A8698C">
          <w:rPr>
            <w:noProof/>
            <w:webHidden/>
          </w:rPr>
          <w:t>60</w:t>
        </w:r>
        <w:r w:rsidR="00964EA8">
          <w:rPr>
            <w:noProof/>
            <w:webHidden/>
          </w:rPr>
          <w:fldChar w:fldCharType="end"/>
        </w:r>
      </w:hyperlink>
    </w:p>
    <w:p w14:paraId="0F6FB345" w14:textId="38EBBEF0"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0" w:history="1">
        <w:r w:rsidR="00964EA8" w:rsidRPr="003B4571">
          <w:rPr>
            <w:rStyle w:val="Hyperlink"/>
            <w:noProof/>
          </w:rPr>
          <w:t>Figure 26. Local control slowdown push button Fingers.</w:t>
        </w:r>
        <w:r w:rsidR="00964EA8">
          <w:rPr>
            <w:noProof/>
            <w:webHidden/>
          </w:rPr>
          <w:tab/>
        </w:r>
        <w:r w:rsidR="00964EA8">
          <w:rPr>
            <w:noProof/>
            <w:webHidden/>
          </w:rPr>
          <w:fldChar w:fldCharType="begin"/>
        </w:r>
        <w:r w:rsidR="00964EA8">
          <w:rPr>
            <w:noProof/>
            <w:webHidden/>
          </w:rPr>
          <w:instrText xml:space="preserve"> PAGEREF _Toc170815430 \h </w:instrText>
        </w:r>
        <w:r w:rsidR="00964EA8">
          <w:rPr>
            <w:noProof/>
            <w:webHidden/>
          </w:rPr>
        </w:r>
        <w:r w:rsidR="00964EA8">
          <w:rPr>
            <w:noProof/>
            <w:webHidden/>
          </w:rPr>
          <w:fldChar w:fldCharType="separate"/>
        </w:r>
        <w:r w:rsidR="00A8698C">
          <w:rPr>
            <w:noProof/>
            <w:webHidden/>
          </w:rPr>
          <w:t>61</w:t>
        </w:r>
        <w:r w:rsidR="00964EA8">
          <w:rPr>
            <w:noProof/>
            <w:webHidden/>
          </w:rPr>
          <w:fldChar w:fldCharType="end"/>
        </w:r>
      </w:hyperlink>
    </w:p>
    <w:p w14:paraId="4B3D1630" w14:textId="359BE257"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1" w:history="1">
        <w:r w:rsidR="00964EA8" w:rsidRPr="003B4571">
          <w:rPr>
            <w:rStyle w:val="Hyperlink"/>
            <w:noProof/>
          </w:rPr>
          <w:t>Figure 27. Local indicator Fingers.</w:t>
        </w:r>
        <w:r w:rsidR="00964EA8">
          <w:rPr>
            <w:noProof/>
            <w:webHidden/>
          </w:rPr>
          <w:tab/>
        </w:r>
        <w:r w:rsidR="00964EA8">
          <w:rPr>
            <w:noProof/>
            <w:webHidden/>
          </w:rPr>
          <w:fldChar w:fldCharType="begin"/>
        </w:r>
        <w:r w:rsidR="00964EA8">
          <w:rPr>
            <w:noProof/>
            <w:webHidden/>
          </w:rPr>
          <w:instrText xml:space="preserve"> PAGEREF _Toc170815431 \h </w:instrText>
        </w:r>
        <w:r w:rsidR="00964EA8">
          <w:rPr>
            <w:noProof/>
            <w:webHidden/>
          </w:rPr>
        </w:r>
        <w:r w:rsidR="00964EA8">
          <w:rPr>
            <w:noProof/>
            <w:webHidden/>
          </w:rPr>
          <w:fldChar w:fldCharType="separate"/>
        </w:r>
        <w:r w:rsidR="00A8698C">
          <w:rPr>
            <w:noProof/>
            <w:webHidden/>
          </w:rPr>
          <w:t>62</w:t>
        </w:r>
        <w:r w:rsidR="00964EA8">
          <w:rPr>
            <w:noProof/>
            <w:webHidden/>
          </w:rPr>
          <w:fldChar w:fldCharType="end"/>
        </w:r>
      </w:hyperlink>
    </w:p>
    <w:p w14:paraId="01890B27" w14:textId="17504643"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2" w:history="1">
        <w:r w:rsidR="00964EA8" w:rsidRPr="003B4571">
          <w:rPr>
            <w:rStyle w:val="Hyperlink"/>
            <w:noProof/>
          </w:rPr>
          <w:t>Figure 28. Local Jam reset control and indicator Fingers.</w:t>
        </w:r>
        <w:r w:rsidR="00964EA8">
          <w:rPr>
            <w:noProof/>
            <w:webHidden/>
          </w:rPr>
          <w:tab/>
        </w:r>
        <w:r w:rsidR="00964EA8">
          <w:rPr>
            <w:noProof/>
            <w:webHidden/>
          </w:rPr>
          <w:fldChar w:fldCharType="begin"/>
        </w:r>
        <w:r w:rsidR="00964EA8">
          <w:rPr>
            <w:noProof/>
            <w:webHidden/>
          </w:rPr>
          <w:instrText xml:space="preserve"> PAGEREF _Toc170815432 \h </w:instrText>
        </w:r>
        <w:r w:rsidR="00964EA8">
          <w:rPr>
            <w:noProof/>
            <w:webHidden/>
          </w:rPr>
        </w:r>
        <w:r w:rsidR="00964EA8">
          <w:rPr>
            <w:noProof/>
            <w:webHidden/>
          </w:rPr>
          <w:fldChar w:fldCharType="separate"/>
        </w:r>
        <w:r w:rsidR="00A8698C">
          <w:rPr>
            <w:noProof/>
            <w:webHidden/>
          </w:rPr>
          <w:t>63</w:t>
        </w:r>
        <w:r w:rsidR="00964EA8">
          <w:rPr>
            <w:noProof/>
            <w:webHidden/>
          </w:rPr>
          <w:fldChar w:fldCharType="end"/>
        </w:r>
      </w:hyperlink>
    </w:p>
    <w:p w14:paraId="017D973C" w14:textId="1D2F0E3D"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3" w:history="1">
        <w:r w:rsidR="00964EA8" w:rsidRPr="003B4571">
          <w:rPr>
            <w:rStyle w:val="Hyperlink"/>
            <w:noProof/>
          </w:rPr>
          <w:t>Figure 29. Local control slowdown push button and white indicator Conveyor B.</w:t>
        </w:r>
        <w:r w:rsidR="00964EA8">
          <w:rPr>
            <w:noProof/>
            <w:webHidden/>
          </w:rPr>
          <w:tab/>
        </w:r>
        <w:r w:rsidR="00964EA8">
          <w:rPr>
            <w:noProof/>
            <w:webHidden/>
          </w:rPr>
          <w:fldChar w:fldCharType="begin"/>
        </w:r>
        <w:r w:rsidR="00964EA8">
          <w:rPr>
            <w:noProof/>
            <w:webHidden/>
          </w:rPr>
          <w:instrText xml:space="preserve"> PAGEREF _Toc170815433 \h </w:instrText>
        </w:r>
        <w:r w:rsidR="00964EA8">
          <w:rPr>
            <w:noProof/>
            <w:webHidden/>
          </w:rPr>
        </w:r>
        <w:r w:rsidR="00964EA8">
          <w:rPr>
            <w:noProof/>
            <w:webHidden/>
          </w:rPr>
          <w:fldChar w:fldCharType="separate"/>
        </w:r>
        <w:r w:rsidR="00A8698C">
          <w:rPr>
            <w:noProof/>
            <w:webHidden/>
          </w:rPr>
          <w:t>64</w:t>
        </w:r>
        <w:r w:rsidR="00964EA8">
          <w:rPr>
            <w:noProof/>
            <w:webHidden/>
          </w:rPr>
          <w:fldChar w:fldCharType="end"/>
        </w:r>
      </w:hyperlink>
    </w:p>
    <w:p w14:paraId="4A1F97E3" w14:textId="4D0C2C6F"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4" w:history="1">
        <w:r w:rsidR="00964EA8" w:rsidRPr="003B4571">
          <w:rPr>
            <w:rStyle w:val="Hyperlink"/>
            <w:noProof/>
          </w:rPr>
          <w:t>Figure 30. Local control Induct Tables.</w:t>
        </w:r>
        <w:r w:rsidR="00964EA8">
          <w:rPr>
            <w:noProof/>
            <w:webHidden/>
          </w:rPr>
          <w:tab/>
        </w:r>
        <w:r w:rsidR="00964EA8">
          <w:rPr>
            <w:noProof/>
            <w:webHidden/>
          </w:rPr>
          <w:fldChar w:fldCharType="begin"/>
        </w:r>
        <w:r w:rsidR="00964EA8">
          <w:rPr>
            <w:noProof/>
            <w:webHidden/>
          </w:rPr>
          <w:instrText xml:space="preserve"> PAGEREF _Toc170815434 \h </w:instrText>
        </w:r>
        <w:r w:rsidR="00964EA8">
          <w:rPr>
            <w:noProof/>
            <w:webHidden/>
          </w:rPr>
        </w:r>
        <w:r w:rsidR="00964EA8">
          <w:rPr>
            <w:noProof/>
            <w:webHidden/>
          </w:rPr>
          <w:fldChar w:fldCharType="separate"/>
        </w:r>
        <w:r w:rsidR="00A8698C">
          <w:rPr>
            <w:noProof/>
            <w:webHidden/>
          </w:rPr>
          <w:t>65</w:t>
        </w:r>
        <w:r w:rsidR="00964EA8">
          <w:rPr>
            <w:noProof/>
            <w:webHidden/>
          </w:rPr>
          <w:fldChar w:fldCharType="end"/>
        </w:r>
      </w:hyperlink>
    </w:p>
    <w:p w14:paraId="3912C28E" w14:textId="23A07BEA"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5" w:history="1">
        <w:r w:rsidR="00964EA8" w:rsidRPr="003B4571">
          <w:rPr>
            <w:rStyle w:val="Hyperlink"/>
            <w:noProof/>
          </w:rPr>
          <w:t>Figure 31. Local control Takeaway conveyor.</w:t>
        </w:r>
        <w:r w:rsidR="00964EA8">
          <w:rPr>
            <w:noProof/>
            <w:webHidden/>
          </w:rPr>
          <w:tab/>
        </w:r>
        <w:r w:rsidR="00964EA8">
          <w:rPr>
            <w:noProof/>
            <w:webHidden/>
          </w:rPr>
          <w:fldChar w:fldCharType="begin"/>
        </w:r>
        <w:r w:rsidR="00964EA8">
          <w:rPr>
            <w:noProof/>
            <w:webHidden/>
          </w:rPr>
          <w:instrText xml:space="preserve"> PAGEREF _Toc170815435 \h </w:instrText>
        </w:r>
        <w:r w:rsidR="00964EA8">
          <w:rPr>
            <w:noProof/>
            <w:webHidden/>
          </w:rPr>
        </w:r>
        <w:r w:rsidR="00964EA8">
          <w:rPr>
            <w:noProof/>
            <w:webHidden/>
          </w:rPr>
          <w:fldChar w:fldCharType="separate"/>
        </w:r>
        <w:r w:rsidR="00A8698C">
          <w:rPr>
            <w:noProof/>
            <w:webHidden/>
          </w:rPr>
          <w:t>66</w:t>
        </w:r>
        <w:r w:rsidR="00964EA8">
          <w:rPr>
            <w:noProof/>
            <w:webHidden/>
          </w:rPr>
          <w:fldChar w:fldCharType="end"/>
        </w:r>
      </w:hyperlink>
    </w:p>
    <w:p w14:paraId="1FBEA013" w14:textId="4FEA7978"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6" w:history="1">
        <w:r w:rsidR="00964EA8" w:rsidRPr="003B4571">
          <w:rPr>
            <w:rStyle w:val="Hyperlink"/>
            <w:noProof/>
          </w:rPr>
          <w:t>Figure 32. Top view, conveyor system1.</w:t>
        </w:r>
        <w:r w:rsidR="00964EA8">
          <w:rPr>
            <w:noProof/>
            <w:webHidden/>
          </w:rPr>
          <w:tab/>
        </w:r>
        <w:r w:rsidR="00964EA8">
          <w:rPr>
            <w:noProof/>
            <w:webHidden/>
          </w:rPr>
          <w:fldChar w:fldCharType="begin"/>
        </w:r>
        <w:r w:rsidR="00964EA8">
          <w:rPr>
            <w:noProof/>
            <w:webHidden/>
          </w:rPr>
          <w:instrText xml:space="preserve"> PAGEREF _Toc170815436 \h </w:instrText>
        </w:r>
        <w:r w:rsidR="00964EA8">
          <w:rPr>
            <w:noProof/>
            <w:webHidden/>
          </w:rPr>
        </w:r>
        <w:r w:rsidR="00964EA8">
          <w:rPr>
            <w:noProof/>
            <w:webHidden/>
          </w:rPr>
          <w:fldChar w:fldCharType="separate"/>
        </w:r>
        <w:r w:rsidR="00A8698C">
          <w:rPr>
            <w:noProof/>
            <w:webHidden/>
          </w:rPr>
          <w:t>67</w:t>
        </w:r>
        <w:r w:rsidR="00964EA8">
          <w:rPr>
            <w:noProof/>
            <w:webHidden/>
          </w:rPr>
          <w:fldChar w:fldCharType="end"/>
        </w:r>
      </w:hyperlink>
    </w:p>
    <w:p w14:paraId="6F0FAE40" w14:textId="2DC0EEF1"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7" w:history="1">
        <w:r w:rsidR="00964EA8" w:rsidRPr="003B4571">
          <w:rPr>
            <w:rStyle w:val="Hyperlink"/>
            <w:noProof/>
          </w:rPr>
          <w:t>Figure 33. HMI navigation.</w:t>
        </w:r>
        <w:r w:rsidR="00964EA8">
          <w:rPr>
            <w:noProof/>
            <w:webHidden/>
          </w:rPr>
          <w:tab/>
        </w:r>
        <w:r w:rsidR="00964EA8">
          <w:rPr>
            <w:noProof/>
            <w:webHidden/>
          </w:rPr>
          <w:fldChar w:fldCharType="begin"/>
        </w:r>
        <w:r w:rsidR="00964EA8">
          <w:rPr>
            <w:noProof/>
            <w:webHidden/>
          </w:rPr>
          <w:instrText xml:space="preserve"> PAGEREF _Toc170815437 \h </w:instrText>
        </w:r>
        <w:r w:rsidR="00964EA8">
          <w:rPr>
            <w:noProof/>
            <w:webHidden/>
          </w:rPr>
        </w:r>
        <w:r w:rsidR="00964EA8">
          <w:rPr>
            <w:noProof/>
            <w:webHidden/>
          </w:rPr>
          <w:fldChar w:fldCharType="separate"/>
        </w:r>
        <w:r w:rsidR="00A8698C">
          <w:rPr>
            <w:noProof/>
            <w:webHidden/>
          </w:rPr>
          <w:t>69</w:t>
        </w:r>
        <w:r w:rsidR="00964EA8">
          <w:rPr>
            <w:noProof/>
            <w:webHidden/>
          </w:rPr>
          <w:fldChar w:fldCharType="end"/>
        </w:r>
      </w:hyperlink>
    </w:p>
    <w:p w14:paraId="479CB3AD" w14:textId="2C258501"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8" w:history="1">
        <w:r w:rsidR="00964EA8" w:rsidRPr="003B4571">
          <w:rPr>
            <w:rStyle w:val="Hyperlink"/>
            <w:noProof/>
          </w:rPr>
          <w:t>Figure 34. HMI navigation.</w:t>
        </w:r>
        <w:r w:rsidR="00964EA8">
          <w:rPr>
            <w:noProof/>
            <w:webHidden/>
          </w:rPr>
          <w:tab/>
        </w:r>
        <w:r w:rsidR="00964EA8">
          <w:rPr>
            <w:noProof/>
            <w:webHidden/>
          </w:rPr>
          <w:fldChar w:fldCharType="begin"/>
        </w:r>
        <w:r w:rsidR="00964EA8">
          <w:rPr>
            <w:noProof/>
            <w:webHidden/>
          </w:rPr>
          <w:instrText xml:space="preserve"> PAGEREF _Toc170815438 \h </w:instrText>
        </w:r>
        <w:r w:rsidR="00964EA8">
          <w:rPr>
            <w:noProof/>
            <w:webHidden/>
          </w:rPr>
        </w:r>
        <w:r w:rsidR="00964EA8">
          <w:rPr>
            <w:noProof/>
            <w:webHidden/>
          </w:rPr>
          <w:fldChar w:fldCharType="separate"/>
        </w:r>
        <w:r w:rsidR="00A8698C">
          <w:rPr>
            <w:noProof/>
            <w:webHidden/>
          </w:rPr>
          <w:t>70</w:t>
        </w:r>
        <w:r w:rsidR="00964EA8">
          <w:rPr>
            <w:noProof/>
            <w:webHidden/>
          </w:rPr>
          <w:fldChar w:fldCharType="end"/>
        </w:r>
      </w:hyperlink>
    </w:p>
    <w:p w14:paraId="61A5D960" w14:textId="73EFCF82"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39" w:history="1">
        <w:r w:rsidR="00964EA8" w:rsidRPr="003B4571">
          <w:rPr>
            <w:rStyle w:val="Hyperlink"/>
            <w:noProof/>
          </w:rPr>
          <w:t>Figure 35. HMI Main Screen.</w:t>
        </w:r>
        <w:r w:rsidR="00964EA8">
          <w:rPr>
            <w:noProof/>
            <w:webHidden/>
          </w:rPr>
          <w:tab/>
        </w:r>
        <w:r w:rsidR="00964EA8">
          <w:rPr>
            <w:noProof/>
            <w:webHidden/>
          </w:rPr>
          <w:fldChar w:fldCharType="begin"/>
        </w:r>
        <w:r w:rsidR="00964EA8">
          <w:rPr>
            <w:noProof/>
            <w:webHidden/>
          </w:rPr>
          <w:instrText xml:space="preserve"> PAGEREF _Toc170815439 \h </w:instrText>
        </w:r>
        <w:r w:rsidR="00964EA8">
          <w:rPr>
            <w:noProof/>
            <w:webHidden/>
          </w:rPr>
        </w:r>
        <w:r w:rsidR="00964EA8">
          <w:rPr>
            <w:noProof/>
            <w:webHidden/>
          </w:rPr>
          <w:fldChar w:fldCharType="separate"/>
        </w:r>
        <w:r w:rsidR="00A8698C">
          <w:rPr>
            <w:noProof/>
            <w:webHidden/>
          </w:rPr>
          <w:t>71</w:t>
        </w:r>
        <w:r w:rsidR="00964EA8">
          <w:rPr>
            <w:noProof/>
            <w:webHidden/>
          </w:rPr>
          <w:fldChar w:fldCharType="end"/>
        </w:r>
      </w:hyperlink>
    </w:p>
    <w:p w14:paraId="32911670" w14:textId="4BE1085D"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0" w:history="1">
        <w:r w:rsidR="00964EA8" w:rsidRPr="003B4571">
          <w:rPr>
            <w:rStyle w:val="Hyperlink"/>
            <w:noProof/>
          </w:rPr>
          <w:t>Figure 36. HMI Overview Screen.</w:t>
        </w:r>
        <w:r w:rsidR="00964EA8">
          <w:rPr>
            <w:noProof/>
            <w:webHidden/>
          </w:rPr>
          <w:tab/>
        </w:r>
        <w:r w:rsidR="00964EA8">
          <w:rPr>
            <w:noProof/>
            <w:webHidden/>
          </w:rPr>
          <w:fldChar w:fldCharType="begin"/>
        </w:r>
        <w:r w:rsidR="00964EA8">
          <w:rPr>
            <w:noProof/>
            <w:webHidden/>
          </w:rPr>
          <w:instrText xml:space="preserve"> PAGEREF _Toc170815440 \h </w:instrText>
        </w:r>
        <w:r w:rsidR="00964EA8">
          <w:rPr>
            <w:noProof/>
            <w:webHidden/>
          </w:rPr>
        </w:r>
        <w:r w:rsidR="00964EA8">
          <w:rPr>
            <w:noProof/>
            <w:webHidden/>
          </w:rPr>
          <w:fldChar w:fldCharType="separate"/>
        </w:r>
        <w:r w:rsidR="00A8698C">
          <w:rPr>
            <w:noProof/>
            <w:webHidden/>
          </w:rPr>
          <w:t>74</w:t>
        </w:r>
        <w:r w:rsidR="00964EA8">
          <w:rPr>
            <w:noProof/>
            <w:webHidden/>
          </w:rPr>
          <w:fldChar w:fldCharType="end"/>
        </w:r>
      </w:hyperlink>
    </w:p>
    <w:p w14:paraId="03168302" w14:textId="1C83B658"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1" w:history="1">
        <w:r w:rsidR="00964EA8" w:rsidRPr="003B4571">
          <w:rPr>
            <w:rStyle w:val="Hyperlink"/>
            <w:noProof/>
          </w:rPr>
          <w:t>Figure 37. HMI pop-up window Lane general status.</w:t>
        </w:r>
        <w:r w:rsidR="00964EA8">
          <w:rPr>
            <w:noProof/>
            <w:webHidden/>
          </w:rPr>
          <w:tab/>
        </w:r>
        <w:r w:rsidR="00964EA8">
          <w:rPr>
            <w:noProof/>
            <w:webHidden/>
          </w:rPr>
          <w:fldChar w:fldCharType="begin"/>
        </w:r>
        <w:r w:rsidR="00964EA8">
          <w:rPr>
            <w:noProof/>
            <w:webHidden/>
          </w:rPr>
          <w:instrText xml:space="preserve"> PAGEREF _Toc170815441 \h </w:instrText>
        </w:r>
        <w:r w:rsidR="00964EA8">
          <w:rPr>
            <w:noProof/>
            <w:webHidden/>
          </w:rPr>
        </w:r>
        <w:r w:rsidR="00964EA8">
          <w:rPr>
            <w:noProof/>
            <w:webHidden/>
          </w:rPr>
          <w:fldChar w:fldCharType="separate"/>
        </w:r>
        <w:r w:rsidR="00A8698C">
          <w:rPr>
            <w:noProof/>
            <w:webHidden/>
          </w:rPr>
          <w:t>74</w:t>
        </w:r>
        <w:r w:rsidR="00964EA8">
          <w:rPr>
            <w:noProof/>
            <w:webHidden/>
          </w:rPr>
          <w:fldChar w:fldCharType="end"/>
        </w:r>
      </w:hyperlink>
    </w:p>
    <w:p w14:paraId="11AC9FAC" w14:textId="35B1A794"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2" w:history="1">
        <w:r w:rsidR="00964EA8" w:rsidRPr="003B4571">
          <w:rPr>
            <w:rStyle w:val="Hyperlink"/>
            <w:noProof/>
          </w:rPr>
          <w:t>Figure 38. Lane control mode indicator.</w:t>
        </w:r>
        <w:r w:rsidR="00964EA8">
          <w:rPr>
            <w:noProof/>
            <w:webHidden/>
          </w:rPr>
          <w:tab/>
        </w:r>
        <w:r w:rsidR="00964EA8">
          <w:rPr>
            <w:noProof/>
            <w:webHidden/>
          </w:rPr>
          <w:fldChar w:fldCharType="begin"/>
        </w:r>
        <w:r w:rsidR="00964EA8">
          <w:rPr>
            <w:noProof/>
            <w:webHidden/>
          </w:rPr>
          <w:instrText xml:space="preserve"> PAGEREF _Toc170815442 \h </w:instrText>
        </w:r>
        <w:r w:rsidR="00964EA8">
          <w:rPr>
            <w:noProof/>
            <w:webHidden/>
          </w:rPr>
        </w:r>
        <w:r w:rsidR="00964EA8">
          <w:rPr>
            <w:noProof/>
            <w:webHidden/>
          </w:rPr>
          <w:fldChar w:fldCharType="separate"/>
        </w:r>
        <w:r w:rsidR="00A8698C">
          <w:rPr>
            <w:noProof/>
            <w:webHidden/>
          </w:rPr>
          <w:t>75</w:t>
        </w:r>
        <w:r w:rsidR="00964EA8">
          <w:rPr>
            <w:noProof/>
            <w:webHidden/>
          </w:rPr>
          <w:fldChar w:fldCharType="end"/>
        </w:r>
      </w:hyperlink>
    </w:p>
    <w:p w14:paraId="267648F4" w14:textId="130ADD5B"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3" w:history="1">
        <w:r w:rsidR="00964EA8" w:rsidRPr="003B4571">
          <w:rPr>
            <w:rStyle w:val="Hyperlink"/>
            <w:noProof/>
          </w:rPr>
          <w:t>Figure 39. Lane status indicator.</w:t>
        </w:r>
        <w:r w:rsidR="00964EA8">
          <w:rPr>
            <w:noProof/>
            <w:webHidden/>
          </w:rPr>
          <w:tab/>
        </w:r>
        <w:r w:rsidR="00964EA8">
          <w:rPr>
            <w:noProof/>
            <w:webHidden/>
          </w:rPr>
          <w:fldChar w:fldCharType="begin"/>
        </w:r>
        <w:r w:rsidR="00964EA8">
          <w:rPr>
            <w:noProof/>
            <w:webHidden/>
          </w:rPr>
          <w:instrText xml:space="preserve"> PAGEREF _Toc170815443 \h </w:instrText>
        </w:r>
        <w:r w:rsidR="00964EA8">
          <w:rPr>
            <w:noProof/>
            <w:webHidden/>
          </w:rPr>
        </w:r>
        <w:r w:rsidR="00964EA8">
          <w:rPr>
            <w:noProof/>
            <w:webHidden/>
          </w:rPr>
          <w:fldChar w:fldCharType="separate"/>
        </w:r>
        <w:r w:rsidR="00A8698C">
          <w:rPr>
            <w:noProof/>
            <w:webHidden/>
          </w:rPr>
          <w:t>76</w:t>
        </w:r>
        <w:r w:rsidR="00964EA8">
          <w:rPr>
            <w:noProof/>
            <w:webHidden/>
          </w:rPr>
          <w:fldChar w:fldCharType="end"/>
        </w:r>
      </w:hyperlink>
    </w:p>
    <w:p w14:paraId="22D97D5A" w14:textId="38CDD4F1"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4" w:history="1">
        <w:r w:rsidR="00964EA8" w:rsidRPr="003B4571">
          <w:rPr>
            <w:rStyle w:val="Hyperlink"/>
            <w:noProof/>
          </w:rPr>
          <w:t>Figure 40. Lane status indicator.</w:t>
        </w:r>
        <w:r w:rsidR="00964EA8">
          <w:rPr>
            <w:noProof/>
            <w:webHidden/>
          </w:rPr>
          <w:tab/>
        </w:r>
        <w:r w:rsidR="00964EA8">
          <w:rPr>
            <w:noProof/>
            <w:webHidden/>
          </w:rPr>
          <w:fldChar w:fldCharType="begin"/>
        </w:r>
        <w:r w:rsidR="00964EA8">
          <w:rPr>
            <w:noProof/>
            <w:webHidden/>
          </w:rPr>
          <w:instrText xml:space="preserve"> PAGEREF _Toc170815444 \h </w:instrText>
        </w:r>
        <w:r w:rsidR="00964EA8">
          <w:rPr>
            <w:noProof/>
            <w:webHidden/>
          </w:rPr>
        </w:r>
        <w:r w:rsidR="00964EA8">
          <w:rPr>
            <w:noProof/>
            <w:webHidden/>
          </w:rPr>
          <w:fldChar w:fldCharType="separate"/>
        </w:r>
        <w:r w:rsidR="00A8698C">
          <w:rPr>
            <w:noProof/>
            <w:webHidden/>
          </w:rPr>
          <w:t>77</w:t>
        </w:r>
        <w:r w:rsidR="00964EA8">
          <w:rPr>
            <w:noProof/>
            <w:webHidden/>
          </w:rPr>
          <w:fldChar w:fldCharType="end"/>
        </w:r>
      </w:hyperlink>
    </w:p>
    <w:p w14:paraId="0CAAAED4" w14:textId="7A4A8D08"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5" w:history="1">
        <w:r w:rsidR="00964EA8" w:rsidRPr="003B4571">
          <w:rPr>
            <w:rStyle w:val="Hyperlink"/>
            <w:noProof/>
          </w:rPr>
          <w:t>Figure 41. Lane Rollers Status Indicator.</w:t>
        </w:r>
        <w:r w:rsidR="00964EA8">
          <w:rPr>
            <w:noProof/>
            <w:webHidden/>
          </w:rPr>
          <w:tab/>
        </w:r>
        <w:r w:rsidR="00964EA8">
          <w:rPr>
            <w:noProof/>
            <w:webHidden/>
          </w:rPr>
          <w:fldChar w:fldCharType="begin"/>
        </w:r>
        <w:r w:rsidR="00964EA8">
          <w:rPr>
            <w:noProof/>
            <w:webHidden/>
          </w:rPr>
          <w:instrText xml:space="preserve"> PAGEREF _Toc170815445 \h </w:instrText>
        </w:r>
        <w:r w:rsidR="00964EA8">
          <w:rPr>
            <w:noProof/>
            <w:webHidden/>
          </w:rPr>
        </w:r>
        <w:r w:rsidR="00964EA8">
          <w:rPr>
            <w:noProof/>
            <w:webHidden/>
          </w:rPr>
          <w:fldChar w:fldCharType="separate"/>
        </w:r>
        <w:r w:rsidR="00A8698C">
          <w:rPr>
            <w:noProof/>
            <w:webHidden/>
          </w:rPr>
          <w:t>77</w:t>
        </w:r>
        <w:r w:rsidR="00964EA8">
          <w:rPr>
            <w:noProof/>
            <w:webHidden/>
          </w:rPr>
          <w:fldChar w:fldCharType="end"/>
        </w:r>
      </w:hyperlink>
    </w:p>
    <w:p w14:paraId="0B01B949" w14:textId="4E336B7C"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6" w:history="1">
        <w:r w:rsidR="00964EA8" w:rsidRPr="003B4571">
          <w:rPr>
            <w:rStyle w:val="Hyperlink"/>
            <w:noProof/>
          </w:rPr>
          <w:t>Figure 42. Lane Speed indicator.</w:t>
        </w:r>
        <w:r w:rsidR="00964EA8">
          <w:rPr>
            <w:noProof/>
            <w:webHidden/>
          </w:rPr>
          <w:tab/>
        </w:r>
        <w:r w:rsidR="00964EA8">
          <w:rPr>
            <w:noProof/>
            <w:webHidden/>
          </w:rPr>
          <w:fldChar w:fldCharType="begin"/>
        </w:r>
        <w:r w:rsidR="00964EA8">
          <w:rPr>
            <w:noProof/>
            <w:webHidden/>
          </w:rPr>
          <w:instrText xml:space="preserve"> PAGEREF _Toc170815446 \h </w:instrText>
        </w:r>
        <w:r w:rsidR="00964EA8">
          <w:rPr>
            <w:noProof/>
            <w:webHidden/>
          </w:rPr>
        </w:r>
        <w:r w:rsidR="00964EA8">
          <w:rPr>
            <w:noProof/>
            <w:webHidden/>
          </w:rPr>
          <w:fldChar w:fldCharType="separate"/>
        </w:r>
        <w:r w:rsidR="00A8698C">
          <w:rPr>
            <w:noProof/>
            <w:webHidden/>
          </w:rPr>
          <w:t>77</w:t>
        </w:r>
        <w:r w:rsidR="00964EA8">
          <w:rPr>
            <w:noProof/>
            <w:webHidden/>
          </w:rPr>
          <w:fldChar w:fldCharType="end"/>
        </w:r>
      </w:hyperlink>
    </w:p>
    <w:p w14:paraId="5C2DD6D2" w14:textId="526E2213"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7" w:history="1">
        <w:r w:rsidR="00964EA8" w:rsidRPr="003B4571">
          <w:rPr>
            <w:rStyle w:val="Hyperlink"/>
            <w:noProof/>
          </w:rPr>
          <w:t>Figure 43. Slowdown Speed indicator.</w:t>
        </w:r>
        <w:r w:rsidR="00964EA8">
          <w:rPr>
            <w:noProof/>
            <w:webHidden/>
          </w:rPr>
          <w:tab/>
        </w:r>
        <w:r w:rsidR="00964EA8">
          <w:rPr>
            <w:noProof/>
            <w:webHidden/>
          </w:rPr>
          <w:fldChar w:fldCharType="begin"/>
        </w:r>
        <w:r w:rsidR="00964EA8">
          <w:rPr>
            <w:noProof/>
            <w:webHidden/>
          </w:rPr>
          <w:instrText xml:space="preserve"> PAGEREF _Toc170815447 \h </w:instrText>
        </w:r>
        <w:r w:rsidR="00964EA8">
          <w:rPr>
            <w:noProof/>
            <w:webHidden/>
          </w:rPr>
        </w:r>
        <w:r w:rsidR="00964EA8">
          <w:rPr>
            <w:noProof/>
            <w:webHidden/>
          </w:rPr>
          <w:fldChar w:fldCharType="separate"/>
        </w:r>
        <w:r w:rsidR="00A8698C">
          <w:rPr>
            <w:noProof/>
            <w:webHidden/>
          </w:rPr>
          <w:t>78</w:t>
        </w:r>
        <w:r w:rsidR="00964EA8">
          <w:rPr>
            <w:noProof/>
            <w:webHidden/>
          </w:rPr>
          <w:fldChar w:fldCharType="end"/>
        </w:r>
      </w:hyperlink>
    </w:p>
    <w:p w14:paraId="6597240F" w14:textId="2AA7BD84"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8" w:history="1">
        <w:r w:rsidR="00964EA8" w:rsidRPr="003B4571">
          <w:rPr>
            <w:rStyle w:val="Hyperlink"/>
            <w:noProof/>
          </w:rPr>
          <w:t>Figure 44. Flow direction indicator.</w:t>
        </w:r>
        <w:r w:rsidR="00964EA8">
          <w:rPr>
            <w:noProof/>
            <w:webHidden/>
          </w:rPr>
          <w:tab/>
        </w:r>
        <w:r w:rsidR="00964EA8">
          <w:rPr>
            <w:noProof/>
            <w:webHidden/>
          </w:rPr>
          <w:fldChar w:fldCharType="begin"/>
        </w:r>
        <w:r w:rsidR="00964EA8">
          <w:rPr>
            <w:noProof/>
            <w:webHidden/>
          </w:rPr>
          <w:instrText xml:space="preserve"> PAGEREF _Toc170815448 \h </w:instrText>
        </w:r>
        <w:r w:rsidR="00964EA8">
          <w:rPr>
            <w:noProof/>
            <w:webHidden/>
          </w:rPr>
        </w:r>
        <w:r w:rsidR="00964EA8">
          <w:rPr>
            <w:noProof/>
            <w:webHidden/>
          </w:rPr>
          <w:fldChar w:fldCharType="separate"/>
        </w:r>
        <w:r w:rsidR="00A8698C">
          <w:rPr>
            <w:noProof/>
            <w:webHidden/>
          </w:rPr>
          <w:t>78</w:t>
        </w:r>
        <w:r w:rsidR="00964EA8">
          <w:rPr>
            <w:noProof/>
            <w:webHidden/>
          </w:rPr>
          <w:fldChar w:fldCharType="end"/>
        </w:r>
      </w:hyperlink>
    </w:p>
    <w:p w14:paraId="724F3142" w14:textId="217C29B6"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49" w:history="1">
        <w:r w:rsidR="00964EA8" w:rsidRPr="003B4571">
          <w:rPr>
            <w:rStyle w:val="Hyperlink"/>
            <w:noProof/>
          </w:rPr>
          <w:t>Figure 45. Animation of the Zones.</w:t>
        </w:r>
        <w:r w:rsidR="00964EA8">
          <w:rPr>
            <w:noProof/>
            <w:webHidden/>
          </w:rPr>
          <w:tab/>
        </w:r>
        <w:r w:rsidR="00964EA8">
          <w:rPr>
            <w:noProof/>
            <w:webHidden/>
          </w:rPr>
          <w:fldChar w:fldCharType="begin"/>
        </w:r>
        <w:r w:rsidR="00964EA8">
          <w:rPr>
            <w:noProof/>
            <w:webHidden/>
          </w:rPr>
          <w:instrText xml:space="preserve"> PAGEREF _Toc170815449 \h </w:instrText>
        </w:r>
        <w:r w:rsidR="00964EA8">
          <w:rPr>
            <w:noProof/>
            <w:webHidden/>
          </w:rPr>
        </w:r>
        <w:r w:rsidR="00964EA8">
          <w:rPr>
            <w:noProof/>
            <w:webHidden/>
          </w:rPr>
          <w:fldChar w:fldCharType="separate"/>
        </w:r>
        <w:r w:rsidR="00A8698C">
          <w:rPr>
            <w:noProof/>
            <w:webHidden/>
          </w:rPr>
          <w:t>79</w:t>
        </w:r>
        <w:r w:rsidR="00964EA8">
          <w:rPr>
            <w:noProof/>
            <w:webHidden/>
          </w:rPr>
          <w:fldChar w:fldCharType="end"/>
        </w:r>
      </w:hyperlink>
    </w:p>
    <w:p w14:paraId="63219AB3" w14:textId="7409E5A5"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0" w:history="1">
        <w:r w:rsidR="00964EA8" w:rsidRPr="003B4571">
          <w:rPr>
            <w:rStyle w:val="Hyperlink"/>
            <w:noProof/>
          </w:rPr>
          <w:t>Figure 46. Animation of the E-Stop.</w:t>
        </w:r>
        <w:r w:rsidR="00964EA8">
          <w:rPr>
            <w:noProof/>
            <w:webHidden/>
          </w:rPr>
          <w:tab/>
        </w:r>
        <w:r w:rsidR="00964EA8">
          <w:rPr>
            <w:noProof/>
            <w:webHidden/>
          </w:rPr>
          <w:fldChar w:fldCharType="begin"/>
        </w:r>
        <w:r w:rsidR="00964EA8">
          <w:rPr>
            <w:noProof/>
            <w:webHidden/>
          </w:rPr>
          <w:instrText xml:space="preserve"> PAGEREF _Toc170815450 \h </w:instrText>
        </w:r>
        <w:r w:rsidR="00964EA8">
          <w:rPr>
            <w:noProof/>
            <w:webHidden/>
          </w:rPr>
        </w:r>
        <w:r w:rsidR="00964EA8">
          <w:rPr>
            <w:noProof/>
            <w:webHidden/>
          </w:rPr>
          <w:fldChar w:fldCharType="separate"/>
        </w:r>
        <w:r w:rsidR="00A8698C">
          <w:rPr>
            <w:noProof/>
            <w:webHidden/>
          </w:rPr>
          <w:t>79</w:t>
        </w:r>
        <w:r w:rsidR="00964EA8">
          <w:rPr>
            <w:noProof/>
            <w:webHidden/>
          </w:rPr>
          <w:fldChar w:fldCharType="end"/>
        </w:r>
      </w:hyperlink>
    </w:p>
    <w:p w14:paraId="1B38AA42" w14:textId="537E3B8A"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1" w:history="1">
        <w:r w:rsidR="00964EA8" w:rsidRPr="003B4571">
          <w:rPr>
            <w:rStyle w:val="Hyperlink"/>
            <w:noProof/>
          </w:rPr>
          <w:t>Figure 47. HMI Lanes Screen.</w:t>
        </w:r>
        <w:r w:rsidR="00964EA8">
          <w:rPr>
            <w:noProof/>
            <w:webHidden/>
          </w:rPr>
          <w:tab/>
        </w:r>
        <w:r w:rsidR="00964EA8">
          <w:rPr>
            <w:noProof/>
            <w:webHidden/>
          </w:rPr>
          <w:fldChar w:fldCharType="begin"/>
        </w:r>
        <w:r w:rsidR="00964EA8">
          <w:rPr>
            <w:noProof/>
            <w:webHidden/>
          </w:rPr>
          <w:instrText xml:space="preserve"> PAGEREF _Toc170815451 \h </w:instrText>
        </w:r>
        <w:r w:rsidR="00964EA8">
          <w:rPr>
            <w:noProof/>
            <w:webHidden/>
          </w:rPr>
        </w:r>
        <w:r w:rsidR="00964EA8">
          <w:rPr>
            <w:noProof/>
            <w:webHidden/>
          </w:rPr>
          <w:fldChar w:fldCharType="separate"/>
        </w:r>
        <w:r w:rsidR="00A8698C">
          <w:rPr>
            <w:noProof/>
            <w:webHidden/>
          </w:rPr>
          <w:t>80</w:t>
        </w:r>
        <w:r w:rsidR="00964EA8">
          <w:rPr>
            <w:noProof/>
            <w:webHidden/>
          </w:rPr>
          <w:fldChar w:fldCharType="end"/>
        </w:r>
      </w:hyperlink>
    </w:p>
    <w:p w14:paraId="67E868A9" w14:textId="359C9A0D"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2" w:history="1">
        <w:r w:rsidR="00964EA8" w:rsidRPr="003B4571">
          <w:rPr>
            <w:rStyle w:val="Hyperlink"/>
            <w:noProof/>
          </w:rPr>
          <w:t>Figure 48. HMI Zone general status.</w:t>
        </w:r>
        <w:r w:rsidR="00964EA8">
          <w:rPr>
            <w:noProof/>
            <w:webHidden/>
          </w:rPr>
          <w:tab/>
        </w:r>
        <w:r w:rsidR="00964EA8">
          <w:rPr>
            <w:noProof/>
            <w:webHidden/>
          </w:rPr>
          <w:fldChar w:fldCharType="begin"/>
        </w:r>
        <w:r w:rsidR="00964EA8">
          <w:rPr>
            <w:noProof/>
            <w:webHidden/>
          </w:rPr>
          <w:instrText xml:space="preserve"> PAGEREF _Toc170815452 \h </w:instrText>
        </w:r>
        <w:r w:rsidR="00964EA8">
          <w:rPr>
            <w:noProof/>
            <w:webHidden/>
          </w:rPr>
        </w:r>
        <w:r w:rsidR="00964EA8">
          <w:rPr>
            <w:noProof/>
            <w:webHidden/>
          </w:rPr>
          <w:fldChar w:fldCharType="separate"/>
        </w:r>
        <w:r w:rsidR="00A8698C">
          <w:rPr>
            <w:noProof/>
            <w:webHidden/>
          </w:rPr>
          <w:t>82</w:t>
        </w:r>
        <w:r w:rsidR="00964EA8">
          <w:rPr>
            <w:noProof/>
            <w:webHidden/>
          </w:rPr>
          <w:fldChar w:fldCharType="end"/>
        </w:r>
      </w:hyperlink>
    </w:p>
    <w:p w14:paraId="5A040E8F" w14:textId="3D184FFE"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3" w:history="1">
        <w:r w:rsidR="00964EA8" w:rsidRPr="003B4571">
          <w:rPr>
            <w:rStyle w:val="Hyperlink"/>
            <w:noProof/>
          </w:rPr>
          <w:t>Figure 49. Zone control mode indicator.</w:t>
        </w:r>
        <w:r w:rsidR="00964EA8">
          <w:rPr>
            <w:noProof/>
            <w:webHidden/>
          </w:rPr>
          <w:tab/>
        </w:r>
        <w:r w:rsidR="00964EA8">
          <w:rPr>
            <w:noProof/>
            <w:webHidden/>
          </w:rPr>
          <w:fldChar w:fldCharType="begin"/>
        </w:r>
        <w:r w:rsidR="00964EA8">
          <w:rPr>
            <w:noProof/>
            <w:webHidden/>
          </w:rPr>
          <w:instrText xml:space="preserve"> PAGEREF _Toc170815453 \h </w:instrText>
        </w:r>
        <w:r w:rsidR="00964EA8">
          <w:rPr>
            <w:noProof/>
            <w:webHidden/>
          </w:rPr>
        </w:r>
        <w:r w:rsidR="00964EA8">
          <w:rPr>
            <w:noProof/>
            <w:webHidden/>
          </w:rPr>
          <w:fldChar w:fldCharType="separate"/>
        </w:r>
        <w:r w:rsidR="00A8698C">
          <w:rPr>
            <w:noProof/>
            <w:webHidden/>
          </w:rPr>
          <w:t>83</w:t>
        </w:r>
        <w:r w:rsidR="00964EA8">
          <w:rPr>
            <w:noProof/>
            <w:webHidden/>
          </w:rPr>
          <w:fldChar w:fldCharType="end"/>
        </w:r>
      </w:hyperlink>
    </w:p>
    <w:p w14:paraId="68AF64C1" w14:textId="6889BE20"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4" w:history="1">
        <w:r w:rsidR="00964EA8" w:rsidRPr="003B4571">
          <w:rPr>
            <w:rStyle w:val="Hyperlink"/>
            <w:noProof/>
          </w:rPr>
          <w:t>Figure 50. Zone status indicator.</w:t>
        </w:r>
        <w:r w:rsidR="00964EA8">
          <w:rPr>
            <w:noProof/>
            <w:webHidden/>
          </w:rPr>
          <w:tab/>
        </w:r>
        <w:r w:rsidR="00964EA8">
          <w:rPr>
            <w:noProof/>
            <w:webHidden/>
          </w:rPr>
          <w:fldChar w:fldCharType="begin"/>
        </w:r>
        <w:r w:rsidR="00964EA8">
          <w:rPr>
            <w:noProof/>
            <w:webHidden/>
          </w:rPr>
          <w:instrText xml:space="preserve"> PAGEREF _Toc170815454 \h </w:instrText>
        </w:r>
        <w:r w:rsidR="00964EA8">
          <w:rPr>
            <w:noProof/>
            <w:webHidden/>
          </w:rPr>
        </w:r>
        <w:r w:rsidR="00964EA8">
          <w:rPr>
            <w:noProof/>
            <w:webHidden/>
          </w:rPr>
          <w:fldChar w:fldCharType="separate"/>
        </w:r>
        <w:r w:rsidR="00A8698C">
          <w:rPr>
            <w:noProof/>
            <w:webHidden/>
          </w:rPr>
          <w:t>84</w:t>
        </w:r>
        <w:r w:rsidR="00964EA8">
          <w:rPr>
            <w:noProof/>
            <w:webHidden/>
          </w:rPr>
          <w:fldChar w:fldCharType="end"/>
        </w:r>
      </w:hyperlink>
    </w:p>
    <w:p w14:paraId="2BB93407" w14:textId="19320638"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5" w:history="1">
        <w:r w:rsidR="00964EA8" w:rsidRPr="003B4571">
          <w:rPr>
            <w:rStyle w:val="Hyperlink"/>
            <w:noProof/>
          </w:rPr>
          <w:t>Figure 51. Zone status indicator.</w:t>
        </w:r>
        <w:r w:rsidR="00964EA8">
          <w:rPr>
            <w:noProof/>
            <w:webHidden/>
          </w:rPr>
          <w:tab/>
        </w:r>
        <w:r w:rsidR="00964EA8">
          <w:rPr>
            <w:noProof/>
            <w:webHidden/>
          </w:rPr>
          <w:fldChar w:fldCharType="begin"/>
        </w:r>
        <w:r w:rsidR="00964EA8">
          <w:rPr>
            <w:noProof/>
            <w:webHidden/>
          </w:rPr>
          <w:instrText xml:space="preserve"> PAGEREF _Toc170815455 \h </w:instrText>
        </w:r>
        <w:r w:rsidR="00964EA8">
          <w:rPr>
            <w:noProof/>
            <w:webHidden/>
          </w:rPr>
        </w:r>
        <w:r w:rsidR="00964EA8">
          <w:rPr>
            <w:noProof/>
            <w:webHidden/>
          </w:rPr>
          <w:fldChar w:fldCharType="separate"/>
        </w:r>
        <w:r w:rsidR="00A8698C">
          <w:rPr>
            <w:noProof/>
            <w:webHidden/>
          </w:rPr>
          <w:t>85</w:t>
        </w:r>
        <w:r w:rsidR="00964EA8">
          <w:rPr>
            <w:noProof/>
            <w:webHidden/>
          </w:rPr>
          <w:fldChar w:fldCharType="end"/>
        </w:r>
      </w:hyperlink>
    </w:p>
    <w:p w14:paraId="7B0DCA4E" w14:textId="47CE4E9A"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6" w:history="1">
        <w:r w:rsidR="00964EA8" w:rsidRPr="003B4571">
          <w:rPr>
            <w:rStyle w:val="Hyperlink"/>
            <w:noProof/>
          </w:rPr>
          <w:t>Figure 52. Zone Rollers Status Indicator.</w:t>
        </w:r>
        <w:r w:rsidR="00964EA8">
          <w:rPr>
            <w:noProof/>
            <w:webHidden/>
          </w:rPr>
          <w:tab/>
        </w:r>
        <w:r w:rsidR="00964EA8">
          <w:rPr>
            <w:noProof/>
            <w:webHidden/>
          </w:rPr>
          <w:fldChar w:fldCharType="begin"/>
        </w:r>
        <w:r w:rsidR="00964EA8">
          <w:rPr>
            <w:noProof/>
            <w:webHidden/>
          </w:rPr>
          <w:instrText xml:space="preserve"> PAGEREF _Toc170815456 \h </w:instrText>
        </w:r>
        <w:r w:rsidR="00964EA8">
          <w:rPr>
            <w:noProof/>
            <w:webHidden/>
          </w:rPr>
        </w:r>
        <w:r w:rsidR="00964EA8">
          <w:rPr>
            <w:noProof/>
            <w:webHidden/>
          </w:rPr>
          <w:fldChar w:fldCharType="separate"/>
        </w:r>
        <w:r w:rsidR="00A8698C">
          <w:rPr>
            <w:noProof/>
            <w:webHidden/>
          </w:rPr>
          <w:t>86</w:t>
        </w:r>
        <w:r w:rsidR="00964EA8">
          <w:rPr>
            <w:noProof/>
            <w:webHidden/>
          </w:rPr>
          <w:fldChar w:fldCharType="end"/>
        </w:r>
      </w:hyperlink>
    </w:p>
    <w:p w14:paraId="5B170367" w14:textId="2FC91E40"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7" w:history="1">
        <w:r w:rsidR="00964EA8" w:rsidRPr="003B4571">
          <w:rPr>
            <w:rStyle w:val="Hyperlink"/>
            <w:noProof/>
          </w:rPr>
          <w:t>Figure 53.Zone Speed indicator.</w:t>
        </w:r>
        <w:r w:rsidR="00964EA8">
          <w:rPr>
            <w:noProof/>
            <w:webHidden/>
          </w:rPr>
          <w:tab/>
        </w:r>
        <w:r w:rsidR="00964EA8">
          <w:rPr>
            <w:noProof/>
            <w:webHidden/>
          </w:rPr>
          <w:fldChar w:fldCharType="begin"/>
        </w:r>
        <w:r w:rsidR="00964EA8">
          <w:rPr>
            <w:noProof/>
            <w:webHidden/>
          </w:rPr>
          <w:instrText xml:space="preserve"> PAGEREF _Toc170815457 \h </w:instrText>
        </w:r>
        <w:r w:rsidR="00964EA8">
          <w:rPr>
            <w:noProof/>
            <w:webHidden/>
          </w:rPr>
        </w:r>
        <w:r w:rsidR="00964EA8">
          <w:rPr>
            <w:noProof/>
            <w:webHidden/>
          </w:rPr>
          <w:fldChar w:fldCharType="separate"/>
        </w:r>
        <w:r w:rsidR="00A8698C">
          <w:rPr>
            <w:noProof/>
            <w:webHidden/>
          </w:rPr>
          <w:t>86</w:t>
        </w:r>
        <w:r w:rsidR="00964EA8">
          <w:rPr>
            <w:noProof/>
            <w:webHidden/>
          </w:rPr>
          <w:fldChar w:fldCharType="end"/>
        </w:r>
      </w:hyperlink>
    </w:p>
    <w:p w14:paraId="1CEA6402" w14:textId="29E37554"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8" w:history="1">
        <w:r w:rsidR="00964EA8" w:rsidRPr="003B4571">
          <w:rPr>
            <w:rStyle w:val="Hyperlink"/>
            <w:noProof/>
          </w:rPr>
          <w:t>Figure 54. Zone Slowdown Speed indicator.</w:t>
        </w:r>
        <w:r w:rsidR="00964EA8">
          <w:rPr>
            <w:noProof/>
            <w:webHidden/>
          </w:rPr>
          <w:tab/>
        </w:r>
        <w:r w:rsidR="00964EA8">
          <w:rPr>
            <w:noProof/>
            <w:webHidden/>
          </w:rPr>
          <w:fldChar w:fldCharType="begin"/>
        </w:r>
        <w:r w:rsidR="00964EA8">
          <w:rPr>
            <w:noProof/>
            <w:webHidden/>
          </w:rPr>
          <w:instrText xml:space="preserve"> PAGEREF _Toc170815458 \h </w:instrText>
        </w:r>
        <w:r w:rsidR="00964EA8">
          <w:rPr>
            <w:noProof/>
            <w:webHidden/>
          </w:rPr>
        </w:r>
        <w:r w:rsidR="00964EA8">
          <w:rPr>
            <w:noProof/>
            <w:webHidden/>
          </w:rPr>
          <w:fldChar w:fldCharType="separate"/>
        </w:r>
        <w:r w:rsidR="00A8698C">
          <w:rPr>
            <w:noProof/>
            <w:webHidden/>
          </w:rPr>
          <w:t>86</w:t>
        </w:r>
        <w:r w:rsidR="00964EA8">
          <w:rPr>
            <w:noProof/>
            <w:webHidden/>
          </w:rPr>
          <w:fldChar w:fldCharType="end"/>
        </w:r>
      </w:hyperlink>
    </w:p>
    <w:p w14:paraId="670B4F2E" w14:textId="558B6641"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59" w:history="1">
        <w:r w:rsidR="00964EA8" w:rsidRPr="003B4571">
          <w:rPr>
            <w:rStyle w:val="Hyperlink"/>
            <w:noProof/>
          </w:rPr>
          <w:t>Figure 55. Zone Flow direction indicator.</w:t>
        </w:r>
        <w:r w:rsidR="00964EA8">
          <w:rPr>
            <w:noProof/>
            <w:webHidden/>
          </w:rPr>
          <w:tab/>
        </w:r>
        <w:r w:rsidR="00964EA8">
          <w:rPr>
            <w:noProof/>
            <w:webHidden/>
          </w:rPr>
          <w:fldChar w:fldCharType="begin"/>
        </w:r>
        <w:r w:rsidR="00964EA8">
          <w:rPr>
            <w:noProof/>
            <w:webHidden/>
          </w:rPr>
          <w:instrText xml:space="preserve"> PAGEREF _Toc170815459 \h </w:instrText>
        </w:r>
        <w:r w:rsidR="00964EA8">
          <w:rPr>
            <w:noProof/>
            <w:webHidden/>
          </w:rPr>
        </w:r>
        <w:r w:rsidR="00964EA8">
          <w:rPr>
            <w:noProof/>
            <w:webHidden/>
          </w:rPr>
          <w:fldChar w:fldCharType="separate"/>
        </w:r>
        <w:r w:rsidR="00A8698C">
          <w:rPr>
            <w:noProof/>
            <w:webHidden/>
          </w:rPr>
          <w:t>86</w:t>
        </w:r>
        <w:r w:rsidR="00964EA8">
          <w:rPr>
            <w:noProof/>
            <w:webHidden/>
          </w:rPr>
          <w:fldChar w:fldCharType="end"/>
        </w:r>
      </w:hyperlink>
    </w:p>
    <w:p w14:paraId="37E9893A" w14:textId="7FCB1347"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0" w:history="1">
        <w:r w:rsidR="00964EA8" w:rsidRPr="003B4571">
          <w:rPr>
            <w:rStyle w:val="Hyperlink"/>
            <w:noProof/>
          </w:rPr>
          <w:t>Figure 56. Status of the devices in the zone</w:t>
        </w:r>
        <w:r w:rsidR="00964EA8">
          <w:rPr>
            <w:noProof/>
            <w:webHidden/>
          </w:rPr>
          <w:tab/>
        </w:r>
        <w:r w:rsidR="00964EA8">
          <w:rPr>
            <w:noProof/>
            <w:webHidden/>
          </w:rPr>
          <w:fldChar w:fldCharType="begin"/>
        </w:r>
        <w:r w:rsidR="00964EA8">
          <w:rPr>
            <w:noProof/>
            <w:webHidden/>
          </w:rPr>
          <w:instrText xml:space="preserve"> PAGEREF _Toc170815460 \h </w:instrText>
        </w:r>
        <w:r w:rsidR="00964EA8">
          <w:rPr>
            <w:noProof/>
            <w:webHidden/>
          </w:rPr>
        </w:r>
        <w:r w:rsidR="00964EA8">
          <w:rPr>
            <w:noProof/>
            <w:webHidden/>
          </w:rPr>
          <w:fldChar w:fldCharType="separate"/>
        </w:r>
        <w:r w:rsidR="00A8698C">
          <w:rPr>
            <w:noProof/>
            <w:webHidden/>
          </w:rPr>
          <w:t>87</w:t>
        </w:r>
        <w:r w:rsidR="00964EA8">
          <w:rPr>
            <w:noProof/>
            <w:webHidden/>
          </w:rPr>
          <w:fldChar w:fldCharType="end"/>
        </w:r>
      </w:hyperlink>
    </w:p>
    <w:p w14:paraId="15425708" w14:textId="64911486"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1" w:history="1">
        <w:r w:rsidR="00964EA8" w:rsidRPr="003B4571">
          <w:rPr>
            <w:rStyle w:val="Hyperlink"/>
            <w:noProof/>
          </w:rPr>
          <w:t>Figure 57. Status of the devices in the zone</w:t>
        </w:r>
        <w:r w:rsidR="00964EA8">
          <w:rPr>
            <w:noProof/>
            <w:webHidden/>
          </w:rPr>
          <w:tab/>
        </w:r>
        <w:r w:rsidR="00964EA8">
          <w:rPr>
            <w:noProof/>
            <w:webHidden/>
          </w:rPr>
          <w:fldChar w:fldCharType="begin"/>
        </w:r>
        <w:r w:rsidR="00964EA8">
          <w:rPr>
            <w:noProof/>
            <w:webHidden/>
          </w:rPr>
          <w:instrText xml:space="preserve"> PAGEREF _Toc170815461 \h </w:instrText>
        </w:r>
        <w:r w:rsidR="00964EA8">
          <w:rPr>
            <w:noProof/>
            <w:webHidden/>
          </w:rPr>
        </w:r>
        <w:r w:rsidR="00964EA8">
          <w:rPr>
            <w:noProof/>
            <w:webHidden/>
          </w:rPr>
          <w:fldChar w:fldCharType="separate"/>
        </w:r>
        <w:r w:rsidR="00A8698C">
          <w:rPr>
            <w:noProof/>
            <w:webHidden/>
          </w:rPr>
          <w:t>87</w:t>
        </w:r>
        <w:r w:rsidR="00964EA8">
          <w:rPr>
            <w:noProof/>
            <w:webHidden/>
          </w:rPr>
          <w:fldChar w:fldCharType="end"/>
        </w:r>
      </w:hyperlink>
    </w:p>
    <w:p w14:paraId="2D118308" w14:textId="59D26A90"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2" w:history="1">
        <w:r w:rsidR="00964EA8" w:rsidRPr="003B4571">
          <w:rPr>
            <w:rStyle w:val="Hyperlink"/>
            <w:noProof/>
          </w:rPr>
          <w:t>Figure 58. Motor animations.</w:t>
        </w:r>
        <w:r w:rsidR="00964EA8">
          <w:rPr>
            <w:noProof/>
            <w:webHidden/>
          </w:rPr>
          <w:tab/>
        </w:r>
        <w:r w:rsidR="00964EA8">
          <w:rPr>
            <w:noProof/>
            <w:webHidden/>
          </w:rPr>
          <w:fldChar w:fldCharType="begin"/>
        </w:r>
        <w:r w:rsidR="00964EA8">
          <w:rPr>
            <w:noProof/>
            <w:webHidden/>
          </w:rPr>
          <w:instrText xml:space="preserve"> PAGEREF _Toc170815462 \h </w:instrText>
        </w:r>
        <w:r w:rsidR="00964EA8">
          <w:rPr>
            <w:noProof/>
            <w:webHidden/>
          </w:rPr>
        </w:r>
        <w:r w:rsidR="00964EA8">
          <w:rPr>
            <w:noProof/>
            <w:webHidden/>
          </w:rPr>
          <w:fldChar w:fldCharType="separate"/>
        </w:r>
        <w:r w:rsidR="00A8698C">
          <w:rPr>
            <w:noProof/>
            <w:webHidden/>
          </w:rPr>
          <w:t>88</w:t>
        </w:r>
        <w:r w:rsidR="00964EA8">
          <w:rPr>
            <w:noProof/>
            <w:webHidden/>
          </w:rPr>
          <w:fldChar w:fldCharType="end"/>
        </w:r>
      </w:hyperlink>
    </w:p>
    <w:p w14:paraId="13DC9B6E" w14:textId="06B64179"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3" w:history="1">
        <w:r w:rsidR="00964EA8" w:rsidRPr="003B4571">
          <w:rPr>
            <w:rStyle w:val="Hyperlink"/>
            <w:noProof/>
          </w:rPr>
          <w:t>Figure 59. Motor animations.</w:t>
        </w:r>
        <w:r w:rsidR="00964EA8">
          <w:rPr>
            <w:noProof/>
            <w:webHidden/>
          </w:rPr>
          <w:tab/>
        </w:r>
        <w:r w:rsidR="00964EA8">
          <w:rPr>
            <w:noProof/>
            <w:webHidden/>
          </w:rPr>
          <w:fldChar w:fldCharType="begin"/>
        </w:r>
        <w:r w:rsidR="00964EA8">
          <w:rPr>
            <w:noProof/>
            <w:webHidden/>
          </w:rPr>
          <w:instrText xml:space="preserve"> PAGEREF _Toc170815463 \h </w:instrText>
        </w:r>
        <w:r w:rsidR="00964EA8">
          <w:rPr>
            <w:noProof/>
            <w:webHidden/>
          </w:rPr>
        </w:r>
        <w:r w:rsidR="00964EA8">
          <w:rPr>
            <w:noProof/>
            <w:webHidden/>
          </w:rPr>
          <w:fldChar w:fldCharType="separate"/>
        </w:r>
        <w:r w:rsidR="00A8698C">
          <w:rPr>
            <w:noProof/>
            <w:webHidden/>
          </w:rPr>
          <w:t>89</w:t>
        </w:r>
        <w:r w:rsidR="00964EA8">
          <w:rPr>
            <w:noProof/>
            <w:webHidden/>
          </w:rPr>
          <w:fldChar w:fldCharType="end"/>
        </w:r>
      </w:hyperlink>
    </w:p>
    <w:p w14:paraId="1143966B" w14:textId="5CE7C845"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4" w:history="1">
        <w:r w:rsidR="00964EA8" w:rsidRPr="003B4571">
          <w:rPr>
            <w:rStyle w:val="Hyperlink"/>
            <w:noProof/>
          </w:rPr>
          <w:t>Figure 60. Sensor animations.</w:t>
        </w:r>
        <w:r w:rsidR="00964EA8">
          <w:rPr>
            <w:noProof/>
            <w:webHidden/>
          </w:rPr>
          <w:tab/>
        </w:r>
        <w:r w:rsidR="00964EA8">
          <w:rPr>
            <w:noProof/>
            <w:webHidden/>
          </w:rPr>
          <w:fldChar w:fldCharType="begin"/>
        </w:r>
        <w:r w:rsidR="00964EA8">
          <w:rPr>
            <w:noProof/>
            <w:webHidden/>
          </w:rPr>
          <w:instrText xml:space="preserve"> PAGEREF _Toc170815464 \h </w:instrText>
        </w:r>
        <w:r w:rsidR="00964EA8">
          <w:rPr>
            <w:noProof/>
            <w:webHidden/>
          </w:rPr>
        </w:r>
        <w:r w:rsidR="00964EA8">
          <w:rPr>
            <w:noProof/>
            <w:webHidden/>
          </w:rPr>
          <w:fldChar w:fldCharType="separate"/>
        </w:r>
        <w:r w:rsidR="00A8698C">
          <w:rPr>
            <w:noProof/>
            <w:webHidden/>
          </w:rPr>
          <w:t>90</w:t>
        </w:r>
        <w:r w:rsidR="00964EA8">
          <w:rPr>
            <w:noProof/>
            <w:webHidden/>
          </w:rPr>
          <w:fldChar w:fldCharType="end"/>
        </w:r>
      </w:hyperlink>
    </w:p>
    <w:p w14:paraId="68EE36F9" w14:textId="2C09D1D6"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5" w:history="1">
        <w:r w:rsidR="00964EA8" w:rsidRPr="003B4571">
          <w:rPr>
            <w:rStyle w:val="Hyperlink"/>
            <w:noProof/>
          </w:rPr>
          <w:t>Figure 61. HMI motor Popup Screen.</w:t>
        </w:r>
        <w:r w:rsidR="00964EA8">
          <w:rPr>
            <w:noProof/>
            <w:webHidden/>
          </w:rPr>
          <w:tab/>
        </w:r>
        <w:r w:rsidR="00964EA8">
          <w:rPr>
            <w:noProof/>
            <w:webHidden/>
          </w:rPr>
          <w:fldChar w:fldCharType="begin"/>
        </w:r>
        <w:r w:rsidR="00964EA8">
          <w:rPr>
            <w:noProof/>
            <w:webHidden/>
          </w:rPr>
          <w:instrText xml:space="preserve"> PAGEREF _Toc170815465 \h </w:instrText>
        </w:r>
        <w:r w:rsidR="00964EA8">
          <w:rPr>
            <w:noProof/>
            <w:webHidden/>
          </w:rPr>
        </w:r>
        <w:r w:rsidR="00964EA8">
          <w:rPr>
            <w:noProof/>
            <w:webHidden/>
          </w:rPr>
          <w:fldChar w:fldCharType="separate"/>
        </w:r>
        <w:r w:rsidR="00A8698C">
          <w:rPr>
            <w:noProof/>
            <w:webHidden/>
          </w:rPr>
          <w:t>91</w:t>
        </w:r>
        <w:r w:rsidR="00964EA8">
          <w:rPr>
            <w:noProof/>
            <w:webHidden/>
          </w:rPr>
          <w:fldChar w:fldCharType="end"/>
        </w:r>
      </w:hyperlink>
    </w:p>
    <w:p w14:paraId="15BFDFD4" w14:textId="62CF520C"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6" w:history="1">
        <w:r w:rsidR="00964EA8" w:rsidRPr="003B4571">
          <w:rPr>
            <w:rStyle w:val="Hyperlink"/>
            <w:noProof/>
          </w:rPr>
          <w:t>Figure 62. Popup Screen, motors animations status</w:t>
        </w:r>
        <w:r w:rsidR="00964EA8">
          <w:rPr>
            <w:noProof/>
            <w:webHidden/>
          </w:rPr>
          <w:tab/>
        </w:r>
        <w:r w:rsidR="00964EA8">
          <w:rPr>
            <w:noProof/>
            <w:webHidden/>
          </w:rPr>
          <w:fldChar w:fldCharType="begin"/>
        </w:r>
        <w:r w:rsidR="00964EA8">
          <w:rPr>
            <w:noProof/>
            <w:webHidden/>
          </w:rPr>
          <w:instrText xml:space="preserve"> PAGEREF _Toc170815466 \h </w:instrText>
        </w:r>
        <w:r w:rsidR="00964EA8">
          <w:rPr>
            <w:noProof/>
            <w:webHidden/>
          </w:rPr>
        </w:r>
        <w:r w:rsidR="00964EA8">
          <w:rPr>
            <w:noProof/>
            <w:webHidden/>
          </w:rPr>
          <w:fldChar w:fldCharType="separate"/>
        </w:r>
        <w:r w:rsidR="00A8698C">
          <w:rPr>
            <w:noProof/>
            <w:webHidden/>
          </w:rPr>
          <w:t>93</w:t>
        </w:r>
        <w:r w:rsidR="00964EA8">
          <w:rPr>
            <w:noProof/>
            <w:webHidden/>
          </w:rPr>
          <w:fldChar w:fldCharType="end"/>
        </w:r>
      </w:hyperlink>
    </w:p>
    <w:p w14:paraId="7CFA74AB" w14:textId="70954C97"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7" w:history="1">
        <w:r w:rsidR="00964EA8" w:rsidRPr="003B4571">
          <w:rPr>
            <w:rStyle w:val="Hyperlink"/>
            <w:noProof/>
          </w:rPr>
          <w:t>Figure 63. Popup Screen, motors animations status</w:t>
        </w:r>
        <w:r w:rsidR="00964EA8">
          <w:rPr>
            <w:noProof/>
            <w:webHidden/>
          </w:rPr>
          <w:tab/>
        </w:r>
        <w:r w:rsidR="00964EA8">
          <w:rPr>
            <w:noProof/>
            <w:webHidden/>
          </w:rPr>
          <w:fldChar w:fldCharType="begin"/>
        </w:r>
        <w:r w:rsidR="00964EA8">
          <w:rPr>
            <w:noProof/>
            <w:webHidden/>
          </w:rPr>
          <w:instrText xml:space="preserve"> PAGEREF _Toc170815467 \h </w:instrText>
        </w:r>
        <w:r w:rsidR="00964EA8">
          <w:rPr>
            <w:noProof/>
            <w:webHidden/>
          </w:rPr>
        </w:r>
        <w:r w:rsidR="00964EA8">
          <w:rPr>
            <w:noProof/>
            <w:webHidden/>
          </w:rPr>
          <w:fldChar w:fldCharType="separate"/>
        </w:r>
        <w:r w:rsidR="00A8698C">
          <w:rPr>
            <w:noProof/>
            <w:webHidden/>
          </w:rPr>
          <w:t>94</w:t>
        </w:r>
        <w:r w:rsidR="00964EA8">
          <w:rPr>
            <w:noProof/>
            <w:webHidden/>
          </w:rPr>
          <w:fldChar w:fldCharType="end"/>
        </w:r>
      </w:hyperlink>
    </w:p>
    <w:p w14:paraId="2F5ACE37" w14:textId="119D4CD2"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8" w:history="1">
        <w:r w:rsidR="00964EA8" w:rsidRPr="003B4571">
          <w:rPr>
            <w:rStyle w:val="Hyperlink"/>
            <w:noProof/>
          </w:rPr>
          <w:t>Figure 64. HMI sensor Popup Screen.</w:t>
        </w:r>
        <w:r w:rsidR="00964EA8">
          <w:rPr>
            <w:noProof/>
            <w:webHidden/>
          </w:rPr>
          <w:tab/>
        </w:r>
        <w:r w:rsidR="00964EA8">
          <w:rPr>
            <w:noProof/>
            <w:webHidden/>
          </w:rPr>
          <w:fldChar w:fldCharType="begin"/>
        </w:r>
        <w:r w:rsidR="00964EA8">
          <w:rPr>
            <w:noProof/>
            <w:webHidden/>
          </w:rPr>
          <w:instrText xml:space="preserve"> PAGEREF _Toc170815468 \h </w:instrText>
        </w:r>
        <w:r w:rsidR="00964EA8">
          <w:rPr>
            <w:noProof/>
            <w:webHidden/>
          </w:rPr>
        </w:r>
        <w:r w:rsidR="00964EA8">
          <w:rPr>
            <w:noProof/>
            <w:webHidden/>
          </w:rPr>
          <w:fldChar w:fldCharType="separate"/>
        </w:r>
        <w:r w:rsidR="00A8698C">
          <w:rPr>
            <w:noProof/>
            <w:webHidden/>
          </w:rPr>
          <w:t>95</w:t>
        </w:r>
        <w:r w:rsidR="00964EA8">
          <w:rPr>
            <w:noProof/>
            <w:webHidden/>
          </w:rPr>
          <w:fldChar w:fldCharType="end"/>
        </w:r>
      </w:hyperlink>
    </w:p>
    <w:p w14:paraId="49A5E4D4" w14:textId="35E07196"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69" w:history="1">
        <w:r w:rsidR="00964EA8" w:rsidRPr="003B4571">
          <w:rPr>
            <w:rStyle w:val="Hyperlink"/>
            <w:noProof/>
          </w:rPr>
          <w:t>Figure 65. Popup Screen, sensor animations status</w:t>
        </w:r>
        <w:r w:rsidR="00964EA8">
          <w:rPr>
            <w:noProof/>
            <w:webHidden/>
          </w:rPr>
          <w:tab/>
        </w:r>
        <w:r w:rsidR="00964EA8">
          <w:rPr>
            <w:noProof/>
            <w:webHidden/>
          </w:rPr>
          <w:fldChar w:fldCharType="begin"/>
        </w:r>
        <w:r w:rsidR="00964EA8">
          <w:rPr>
            <w:noProof/>
            <w:webHidden/>
          </w:rPr>
          <w:instrText xml:space="preserve"> PAGEREF _Toc170815469 \h </w:instrText>
        </w:r>
        <w:r w:rsidR="00964EA8">
          <w:rPr>
            <w:noProof/>
            <w:webHidden/>
          </w:rPr>
        </w:r>
        <w:r w:rsidR="00964EA8">
          <w:rPr>
            <w:noProof/>
            <w:webHidden/>
          </w:rPr>
          <w:fldChar w:fldCharType="separate"/>
        </w:r>
        <w:r w:rsidR="00A8698C">
          <w:rPr>
            <w:noProof/>
            <w:webHidden/>
          </w:rPr>
          <w:t>97</w:t>
        </w:r>
        <w:r w:rsidR="00964EA8">
          <w:rPr>
            <w:noProof/>
            <w:webHidden/>
          </w:rPr>
          <w:fldChar w:fldCharType="end"/>
        </w:r>
      </w:hyperlink>
    </w:p>
    <w:p w14:paraId="7C48727A" w14:textId="0440B4BD"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0" w:history="1">
        <w:r w:rsidR="00964EA8" w:rsidRPr="003B4571">
          <w:rPr>
            <w:rStyle w:val="Hyperlink"/>
            <w:noProof/>
          </w:rPr>
          <w:t>Figure 66. HMI Maintenance.</w:t>
        </w:r>
        <w:r w:rsidR="00964EA8">
          <w:rPr>
            <w:noProof/>
            <w:webHidden/>
          </w:rPr>
          <w:tab/>
        </w:r>
        <w:r w:rsidR="00964EA8">
          <w:rPr>
            <w:noProof/>
            <w:webHidden/>
          </w:rPr>
          <w:fldChar w:fldCharType="begin"/>
        </w:r>
        <w:r w:rsidR="00964EA8">
          <w:rPr>
            <w:noProof/>
            <w:webHidden/>
          </w:rPr>
          <w:instrText xml:space="preserve"> PAGEREF _Toc170815470 \h </w:instrText>
        </w:r>
        <w:r w:rsidR="00964EA8">
          <w:rPr>
            <w:noProof/>
            <w:webHidden/>
          </w:rPr>
        </w:r>
        <w:r w:rsidR="00964EA8">
          <w:rPr>
            <w:noProof/>
            <w:webHidden/>
          </w:rPr>
          <w:fldChar w:fldCharType="separate"/>
        </w:r>
        <w:r w:rsidR="00A8698C">
          <w:rPr>
            <w:noProof/>
            <w:webHidden/>
          </w:rPr>
          <w:t>98</w:t>
        </w:r>
        <w:r w:rsidR="00964EA8">
          <w:rPr>
            <w:noProof/>
            <w:webHidden/>
          </w:rPr>
          <w:fldChar w:fldCharType="end"/>
        </w:r>
      </w:hyperlink>
    </w:p>
    <w:p w14:paraId="025CADE2" w14:textId="755B2BBB"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1" w:history="1">
        <w:r w:rsidR="00964EA8" w:rsidRPr="003B4571">
          <w:rPr>
            <w:rStyle w:val="Hyperlink"/>
            <w:noProof/>
          </w:rPr>
          <w:t>Figure 67. HMI Maintenance.</w:t>
        </w:r>
        <w:r w:rsidR="00964EA8">
          <w:rPr>
            <w:noProof/>
            <w:webHidden/>
          </w:rPr>
          <w:tab/>
        </w:r>
        <w:r w:rsidR="00964EA8">
          <w:rPr>
            <w:noProof/>
            <w:webHidden/>
          </w:rPr>
          <w:fldChar w:fldCharType="begin"/>
        </w:r>
        <w:r w:rsidR="00964EA8">
          <w:rPr>
            <w:noProof/>
            <w:webHidden/>
          </w:rPr>
          <w:instrText xml:space="preserve"> PAGEREF _Toc170815471 \h </w:instrText>
        </w:r>
        <w:r w:rsidR="00964EA8">
          <w:rPr>
            <w:noProof/>
            <w:webHidden/>
          </w:rPr>
        </w:r>
        <w:r w:rsidR="00964EA8">
          <w:rPr>
            <w:noProof/>
            <w:webHidden/>
          </w:rPr>
          <w:fldChar w:fldCharType="separate"/>
        </w:r>
        <w:r w:rsidR="00A8698C">
          <w:rPr>
            <w:noProof/>
            <w:webHidden/>
          </w:rPr>
          <w:t>99</w:t>
        </w:r>
        <w:r w:rsidR="00964EA8">
          <w:rPr>
            <w:noProof/>
            <w:webHidden/>
          </w:rPr>
          <w:fldChar w:fldCharType="end"/>
        </w:r>
      </w:hyperlink>
    </w:p>
    <w:p w14:paraId="38875872" w14:textId="18703E9F"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2" w:history="1">
        <w:r w:rsidR="00964EA8" w:rsidRPr="003B4571">
          <w:rPr>
            <w:rStyle w:val="Hyperlink"/>
            <w:noProof/>
          </w:rPr>
          <w:t>Figure 68. HMI Maintenance Control Card devices.</w:t>
        </w:r>
        <w:r w:rsidR="00964EA8">
          <w:rPr>
            <w:noProof/>
            <w:webHidden/>
          </w:rPr>
          <w:tab/>
        </w:r>
        <w:r w:rsidR="00964EA8">
          <w:rPr>
            <w:noProof/>
            <w:webHidden/>
          </w:rPr>
          <w:fldChar w:fldCharType="begin"/>
        </w:r>
        <w:r w:rsidR="00964EA8">
          <w:rPr>
            <w:noProof/>
            <w:webHidden/>
          </w:rPr>
          <w:instrText xml:space="preserve"> PAGEREF _Toc170815472 \h </w:instrText>
        </w:r>
        <w:r w:rsidR="00964EA8">
          <w:rPr>
            <w:noProof/>
            <w:webHidden/>
          </w:rPr>
        </w:r>
        <w:r w:rsidR="00964EA8">
          <w:rPr>
            <w:noProof/>
            <w:webHidden/>
          </w:rPr>
          <w:fldChar w:fldCharType="separate"/>
        </w:r>
        <w:r w:rsidR="00A8698C">
          <w:rPr>
            <w:noProof/>
            <w:webHidden/>
          </w:rPr>
          <w:t>99</w:t>
        </w:r>
        <w:r w:rsidR="00964EA8">
          <w:rPr>
            <w:noProof/>
            <w:webHidden/>
          </w:rPr>
          <w:fldChar w:fldCharType="end"/>
        </w:r>
      </w:hyperlink>
    </w:p>
    <w:p w14:paraId="3B58E0BD" w14:textId="322F1BA3"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3" w:history="1">
        <w:r w:rsidR="00964EA8" w:rsidRPr="003B4571">
          <w:rPr>
            <w:rStyle w:val="Hyperlink"/>
            <w:noProof/>
          </w:rPr>
          <w:t>Figure 69. HMI Settings Screen.</w:t>
        </w:r>
        <w:r w:rsidR="00964EA8">
          <w:rPr>
            <w:noProof/>
            <w:webHidden/>
          </w:rPr>
          <w:tab/>
        </w:r>
        <w:r w:rsidR="00964EA8">
          <w:rPr>
            <w:noProof/>
            <w:webHidden/>
          </w:rPr>
          <w:fldChar w:fldCharType="begin"/>
        </w:r>
        <w:r w:rsidR="00964EA8">
          <w:rPr>
            <w:noProof/>
            <w:webHidden/>
          </w:rPr>
          <w:instrText xml:space="preserve"> PAGEREF _Toc170815473 \h </w:instrText>
        </w:r>
        <w:r w:rsidR="00964EA8">
          <w:rPr>
            <w:noProof/>
            <w:webHidden/>
          </w:rPr>
        </w:r>
        <w:r w:rsidR="00964EA8">
          <w:rPr>
            <w:noProof/>
            <w:webHidden/>
          </w:rPr>
          <w:fldChar w:fldCharType="separate"/>
        </w:r>
        <w:r w:rsidR="00A8698C">
          <w:rPr>
            <w:noProof/>
            <w:webHidden/>
          </w:rPr>
          <w:t>101</w:t>
        </w:r>
        <w:r w:rsidR="00964EA8">
          <w:rPr>
            <w:noProof/>
            <w:webHidden/>
          </w:rPr>
          <w:fldChar w:fldCharType="end"/>
        </w:r>
      </w:hyperlink>
    </w:p>
    <w:p w14:paraId="5BB27C8A" w14:textId="50E421B8"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4" w:history="1">
        <w:r w:rsidR="00964EA8" w:rsidRPr="003B4571">
          <w:rPr>
            <w:rStyle w:val="Hyperlink"/>
            <w:noProof/>
          </w:rPr>
          <w:t>Figure 70. Stop Runtime popup screen.</w:t>
        </w:r>
        <w:r w:rsidR="00964EA8">
          <w:rPr>
            <w:noProof/>
            <w:webHidden/>
          </w:rPr>
          <w:tab/>
        </w:r>
        <w:r w:rsidR="00964EA8">
          <w:rPr>
            <w:noProof/>
            <w:webHidden/>
          </w:rPr>
          <w:fldChar w:fldCharType="begin"/>
        </w:r>
        <w:r w:rsidR="00964EA8">
          <w:rPr>
            <w:noProof/>
            <w:webHidden/>
          </w:rPr>
          <w:instrText xml:space="preserve"> PAGEREF _Toc170815474 \h </w:instrText>
        </w:r>
        <w:r w:rsidR="00964EA8">
          <w:rPr>
            <w:noProof/>
            <w:webHidden/>
          </w:rPr>
        </w:r>
        <w:r w:rsidR="00964EA8">
          <w:rPr>
            <w:noProof/>
            <w:webHidden/>
          </w:rPr>
          <w:fldChar w:fldCharType="separate"/>
        </w:r>
        <w:r w:rsidR="00A8698C">
          <w:rPr>
            <w:noProof/>
            <w:webHidden/>
          </w:rPr>
          <w:t>102</w:t>
        </w:r>
        <w:r w:rsidR="00964EA8">
          <w:rPr>
            <w:noProof/>
            <w:webHidden/>
          </w:rPr>
          <w:fldChar w:fldCharType="end"/>
        </w:r>
      </w:hyperlink>
    </w:p>
    <w:p w14:paraId="696097B7" w14:textId="05BE22BE"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5" w:history="1">
        <w:r w:rsidR="00964EA8" w:rsidRPr="003B4571">
          <w:rPr>
            <w:rStyle w:val="Hyperlink"/>
            <w:noProof/>
          </w:rPr>
          <w:t>Figure 71. Login popup screen.</w:t>
        </w:r>
        <w:r w:rsidR="00964EA8">
          <w:rPr>
            <w:noProof/>
            <w:webHidden/>
          </w:rPr>
          <w:tab/>
        </w:r>
        <w:r w:rsidR="00964EA8">
          <w:rPr>
            <w:noProof/>
            <w:webHidden/>
          </w:rPr>
          <w:fldChar w:fldCharType="begin"/>
        </w:r>
        <w:r w:rsidR="00964EA8">
          <w:rPr>
            <w:noProof/>
            <w:webHidden/>
          </w:rPr>
          <w:instrText xml:space="preserve"> PAGEREF _Toc170815475 \h </w:instrText>
        </w:r>
        <w:r w:rsidR="00964EA8">
          <w:rPr>
            <w:noProof/>
            <w:webHidden/>
          </w:rPr>
        </w:r>
        <w:r w:rsidR="00964EA8">
          <w:rPr>
            <w:noProof/>
            <w:webHidden/>
          </w:rPr>
          <w:fldChar w:fldCharType="separate"/>
        </w:r>
        <w:r w:rsidR="00A8698C">
          <w:rPr>
            <w:noProof/>
            <w:webHidden/>
          </w:rPr>
          <w:t>102</w:t>
        </w:r>
        <w:r w:rsidR="00964EA8">
          <w:rPr>
            <w:noProof/>
            <w:webHidden/>
          </w:rPr>
          <w:fldChar w:fldCharType="end"/>
        </w:r>
      </w:hyperlink>
    </w:p>
    <w:p w14:paraId="39A942AA" w14:textId="57023705"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6" w:history="1">
        <w:r w:rsidR="00964EA8" w:rsidRPr="003B4571">
          <w:rPr>
            <w:rStyle w:val="Hyperlink"/>
            <w:noProof/>
          </w:rPr>
          <w:t>Figure 72. OS Comfort panel.</w:t>
        </w:r>
        <w:r w:rsidR="00964EA8">
          <w:rPr>
            <w:noProof/>
            <w:webHidden/>
          </w:rPr>
          <w:tab/>
        </w:r>
        <w:r w:rsidR="00964EA8">
          <w:rPr>
            <w:noProof/>
            <w:webHidden/>
          </w:rPr>
          <w:fldChar w:fldCharType="begin"/>
        </w:r>
        <w:r w:rsidR="00964EA8">
          <w:rPr>
            <w:noProof/>
            <w:webHidden/>
          </w:rPr>
          <w:instrText xml:space="preserve"> PAGEREF _Toc170815476 \h </w:instrText>
        </w:r>
        <w:r w:rsidR="00964EA8">
          <w:rPr>
            <w:noProof/>
            <w:webHidden/>
          </w:rPr>
        </w:r>
        <w:r w:rsidR="00964EA8">
          <w:rPr>
            <w:noProof/>
            <w:webHidden/>
          </w:rPr>
          <w:fldChar w:fldCharType="separate"/>
        </w:r>
        <w:r w:rsidR="00A8698C">
          <w:rPr>
            <w:noProof/>
            <w:webHidden/>
          </w:rPr>
          <w:t>103</w:t>
        </w:r>
        <w:r w:rsidR="00964EA8">
          <w:rPr>
            <w:noProof/>
            <w:webHidden/>
          </w:rPr>
          <w:fldChar w:fldCharType="end"/>
        </w:r>
      </w:hyperlink>
    </w:p>
    <w:p w14:paraId="2D6F3EEA" w14:textId="7482F064"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7" w:history="1">
        <w:r w:rsidR="00964EA8" w:rsidRPr="003B4571">
          <w:rPr>
            <w:rStyle w:val="Hyperlink"/>
            <w:noProof/>
          </w:rPr>
          <w:t>Figure 73. security screen and user management. Comfort panel.</w:t>
        </w:r>
        <w:r w:rsidR="00964EA8">
          <w:rPr>
            <w:noProof/>
            <w:webHidden/>
          </w:rPr>
          <w:tab/>
        </w:r>
        <w:r w:rsidR="00964EA8">
          <w:rPr>
            <w:noProof/>
            <w:webHidden/>
          </w:rPr>
          <w:fldChar w:fldCharType="begin"/>
        </w:r>
        <w:r w:rsidR="00964EA8">
          <w:rPr>
            <w:noProof/>
            <w:webHidden/>
          </w:rPr>
          <w:instrText xml:space="preserve"> PAGEREF _Toc170815477 \h </w:instrText>
        </w:r>
        <w:r w:rsidR="00964EA8">
          <w:rPr>
            <w:noProof/>
            <w:webHidden/>
          </w:rPr>
        </w:r>
        <w:r w:rsidR="00964EA8">
          <w:rPr>
            <w:noProof/>
            <w:webHidden/>
          </w:rPr>
          <w:fldChar w:fldCharType="separate"/>
        </w:r>
        <w:r w:rsidR="00A8698C">
          <w:rPr>
            <w:noProof/>
            <w:webHidden/>
          </w:rPr>
          <w:t>103</w:t>
        </w:r>
        <w:r w:rsidR="00964EA8">
          <w:rPr>
            <w:noProof/>
            <w:webHidden/>
          </w:rPr>
          <w:fldChar w:fldCharType="end"/>
        </w:r>
      </w:hyperlink>
    </w:p>
    <w:p w14:paraId="1FCD519B" w14:textId="52DA41E8"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8" w:history="1">
        <w:r w:rsidR="00964EA8" w:rsidRPr="003B4571">
          <w:rPr>
            <w:rStyle w:val="Hyperlink"/>
            <w:noProof/>
          </w:rPr>
          <w:t>Figure 74. User management. Comfort panel.</w:t>
        </w:r>
        <w:r w:rsidR="00964EA8">
          <w:rPr>
            <w:noProof/>
            <w:webHidden/>
          </w:rPr>
          <w:tab/>
        </w:r>
        <w:r w:rsidR="00964EA8">
          <w:rPr>
            <w:noProof/>
            <w:webHidden/>
          </w:rPr>
          <w:fldChar w:fldCharType="begin"/>
        </w:r>
        <w:r w:rsidR="00964EA8">
          <w:rPr>
            <w:noProof/>
            <w:webHidden/>
          </w:rPr>
          <w:instrText xml:space="preserve"> PAGEREF _Toc170815478 \h </w:instrText>
        </w:r>
        <w:r w:rsidR="00964EA8">
          <w:rPr>
            <w:noProof/>
            <w:webHidden/>
          </w:rPr>
        </w:r>
        <w:r w:rsidR="00964EA8">
          <w:rPr>
            <w:noProof/>
            <w:webHidden/>
          </w:rPr>
          <w:fldChar w:fldCharType="separate"/>
        </w:r>
        <w:r w:rsidR="00A8698C">
          <w:rPr>
            <w:noProof/>
            <w:webHidden/>
          </w:rPr>
          <w:t>103</w:t>
        </w:r>
        <w:r w:rsidR="00964EA8">
          <w:rPr>
            <w:noProof/>
            <w:webHidden/>
          </w:rPr>
          <w:fldChar w:fldCharType="end"/>
        </w:r>
      </w:hyperlink>
    </w:p>
    <w:p w14:paraId="22C05C6F" w14:textId="3CD272EC" w:rsidR="00964EA8" w:rsidRDefault="00000000">
      <w:pPr>
        <w:pStyle w:val="TableofFigures"/>
        <w:tabs>
          <w:tab w:val="right" w:leader="dot" w:pos="10456"/>
        </w:tabs>
        <w:rPr>
          <w:rFonts w:asciiTheme="minorHAnsi" w:eastAsiaTheme="minorEastAsia" w:hAnsiTheme="minorHAnsi" w:cstheme="minorBidi"/>
          <w:noProof/>
          <w:color w:val="auto"/>
          <w:kern w:val="2"/>
          <w:sz w:val="24"/>
          <w:szCs w:val="24"/>
          <w14:ligatures w14:val="standardContextual"/>
        </w:rPr>
      </w:pPr>
      <w:hyperlink w:anchor="_Toc170815479" w:history="1">
        <w:r w:rsidR="00964EA8" w:rsidRPr="003B4571">
          <w:rPr>
            <w:rStyle w:val="Hyperlink"/>
            <w:noProof/>
          </w:rPr>
          <w:t>Figure 75. HMI Alarm Screen.</w:t>
        </w:r>
        <w:r w:rsidR="00964EA8">
          <w:rPr>
            <w:noProof/>
            <w:webHidden/>
          </w:rPr>
          <w:tab/>
        </w:r>
        <w:r w:rsidR="00964EA8">
          <w:rPr>
            <w:noProof/>
            <w:webHidden/>
          </w:rPr>
          <w:fldChar w:fldCharType="begin"/>
        </w:r>
        <w:r w:rsidR="00964EA8">
          <w:rPr>
            <w:noProof/>
            <w:webHidden/>
          </w:rPr>
          <w:instrText xml:space="preserve"> PAGEREF _Toc170815479 \h </w:instrText>
        </w:r>
        <w:r w:rsidR="00964EA8">
          <w:rPr>
            <w:noProof/>
            <w:webHidden/>
          </w:rPr>
        </w:r>
        <w:r w:rsidR="00964EA8">
          <w:rPr>
            <w:noProof/>
            <w:webHidden/>
          </w:rPr>
          <w:fldChar w:fldCharType="separate"/>
        </w:r>
        <w:r w:rsidR="00A8698C">
          <w:rPr>
            <w:noProof/>
            <w:webHidden/>
          </w:rPr>
          <w:t>105</w:t>
        </w:r>
        <w:r w:rsidR="00964EA8">
          <w:rPr>
            <w:noProof/>
            <w:webHidden/>
          </w:rPr>
          <w:fldChar w:fldCharType="end"/>
        </w:r>
      </w:hyperlink>
    </w:p>
    <w:p w14:paraId="1174A42B" w14:textId="48A6DFD9" w:rsidR="000306C5" w:rsidRPr="009E3CFA" w:rsidRDefault="006A6E67" w:rsidP="003C3FCF">
      <w:pPr>
        <w:spacing w:after="136" w:line="259" w:lineRule="auto"/>
      </w:pPr>
      <w:r>
        <w:fldChar w:fldCharType="end"/>
      </w:r>
    </w:p>
    <w:p w14:paraId="0BFB5ABA" w14:textId="4B0B43EA" w:rsidR="008B2D9E" w:rsidRPr="009E3CFA" w:rsidRDefault="003C3FCF" w:rsidP="00E128D4">
      <w:pPr>
        <w:spacing w:line="259" w:lineRule="auto"/>
      </w:pPr>
      <w:r>
        <w:br w:type="page"/>
      </w:r>
    </w:p>
    <w:p w14:paraId="35576849" w14:textId="13072860" w:rsidR="008B2D9E" w:rsidRPr="009E3CFA" w:rsidRDefault="008B2D9E" w:rsidP="00626317">
      <w:pPr>
        <w:pStyle w:val="Heading1"/>
        <w:numPr>
          <w:ilvl w:val="0"/>
          <w:numId w:val="1"/>
        </w:numPr>
      </w:pPr>
      <w:r w:rsidRPr="009E3CFA">
        <w:lastRenderedPageBreak/>
        <w:t xml:space="preserve"> </w:t>
      </w:r>
      <w:bookmarkStart w:id="5" w:name="_Toc170815362"/>
      <w:r w:rsidRPr="009E3CFA">
        <w:t>Introduction</w:t>
      </w:r>
      <w:bookmarkEnd w:id="5"/>
      <w:r w:rsidRPr="009E3CFA">
        <w:t xml:space="preserve"> </w:t>
      </w:r>
    </w:p>
    <w:p w14:paraId="2D7FD701" w14:textId="77777777" w:rsidR="008B2D9E" w:rsidRDefault="008B2D9E" w:rsidP="00E128D4">
      <w:pPr>
        <w:spacing w:after="160" w:line="259" w:lineRule="auto"/>
      </w:pPr>
    </w:p>
    <w:p w14:paraId="7C9D4667" w14:textId="48849267" w:rsidR="00E128D4" w:rsidRPr="0018025F" w:rsidRDefault="00BA0AB2" w:rsidP="0018025F">
      <w:pPr>
        <w:spacing w:after="160" w:line="259" w:lineRule="auto"/>
        <w:rPr>
          <w:b/>
          <w:sz w:val="32"/>
        </w:rPr>
      </w:pPr>
      <w:r w:rsidRPr="00BA0AB2">
        <w:t>This document refers to any information that is displayed on the plant HMIs delivered by Pac Technologies in accordance with the information of the equipment supplied and in accordance with the specifications provided by the customer and all those involved in the development of the system.</w:t>
      </w:r>
      <w:r w:rsidR="000306C5" w:rsidRPr="009E3CFA">
        <w:br w:type="page"/>
      </w:r>
    </w:p>
    <w:p w14:paraId="20390D3C" w14:textId="4207F202" w:rsidR="000306C5" w:rsidRDefault="000306C5" w:rsidP="00626317">
      <w:pPr>
        <w:pStyle w:val="Heading1"/>
        <w:numPr>
          <w:ilvl w:val="0"/>
          <w:numId w:val="1"/>
        </w:numPr>
        <w:tabs>
          <w:tab w:val="center" w:pos="5225"/>
        </w:tabs>
        <w:jc w:val="both"/>
      </w:pPr>
      <w:r w:rsidRPr="009E3CFA">
        <w:lastRenderedPageBreak/>
        <w:t xml:space="preserve"> </w:t>
      </w:r>
      <w:bookmarkStart w:id="6" w:name="_Toc170815363"/>
      <w:r w:rsidRPr="009E3CFA">
        <w:t>Brief system description</w:t>
      </w:r>
      <w:bookmarkEnd w:id="6"/>
      <w:r w:rsidRPr="009E3CFA">
        <w:t xml:space="preserve"> </w:t>
      </w:r>
      <w:r w:rsidR="007469CE">
        <w:tab/>
      </w:r>
    </w:p>
    <w:p w14:paraId="7CF685BD" w14:textId="7D18E246" w:rsidR="007469CE" w:rsidRDefault="007469CE" w:rsidP="007469CE">
      <w:pPr>
        <w:autoSpaceDE w:val="0"/>
        <w:autoSpaceDN w:val="0"/>
        <w:adjustRightInd w:val="0"/>
        <w:rPr>
          <w:lang w:val="en-US"/>
        </w:rPr>
      </w:pPr>
    </w:p>
    <w:p w14:paraId="0AB6CB8C" w14:textId="323E8B2E" w:rsidR="00155EC7" w:rsidRDefault="007B0F24" w:rsidP="00496086">
      <w:pPr>
        <w:autoSpaceDE w:val="0"/>
        <w:autoSpaceDN w:val="0"/>
        <w:adjustRightInd w:val="0"/>
        <w:rPr>
          <w:lang w:val="en-US"/>
        </w:rPr>
      </w:pPr>
      <w:r w:rsidRPr="007B0F24">
        <w:rPr>
          <w:lang w:val="en-US"/>
        </w:rPr>
        <w:t>The conveyor classification system is composed of a series of equipment and subsystems that together have the purpose of automatically transporting and monitoring products</w:t>
      </w:r>
      <w:r w:rsidR="00496086">
        <w:rPr>
          <w:lang w:val="en-US"/>
        </w:rPr>
        <w:t>.</w:t>
      </w:r>
      <w:r w:rsidR="00496086" w:rsidRPr="00496086">
        <w:rPr>
          <w:lang w:val="en-US"/>
        </w:rPr>
        <w:t xml:space="preserve"> </w:t>
      </w:r>
      <w:r w:rsidR="00496086" w:rsidRPr="007B0F24">
        <w:rPr>
          <w:lang w:val="en-US"/>
        </w:rPr>
        <w:t>The</w:t>
      </w:r>
      <w:r w:rsidR="00496086">
        <w:rPr>
          <w:lang w:val="en-US"/>
        </w:rPr>
        <w:t xml:space="preserve"> </w:t>
      </w:r>
      <w:r w:rsidR="00496086" w:rsidRPr="007B0F24">
        <w:rPr>
          <w:lang w:val="en-US"/>
        </w:rPr>
        <w:t>line is a powered conveyor which is controlled by the conveyor systems PLC.</w:t>
      </w:r>
      <w:r w:rsidR="00496086" w:rsidRPr="00496086">
        <w:t xml:space="preserve"> </w:t>
      </w:r>
      <w:r w:rsidR="00496086" w:rsidRPr="00496086">
        <w:rPr>
          <w:lang w:val="en-US"/>
        </w:rPr>
        <w:t xml:space="preserve">The conveying system is designed for the transportation of containers from 1 of </w:t>
      </w:r>
      <w:r w:rsidR="00496086">
        <w:rPr>
          <w:lang w:val="en-US"/>
        </w:rPr>
        <w:t>7</w:t>
      </w:r>
      <w:r w:rsidR="00496086" w:rsidRPr="00496086">
        <w:rPr>
          <w:lang w:val="en-US"/>
        </w:rPr>
        <w:t xml:space="preserve"> induct tables, to 1 of 3 destination fingers. The sortation process is done manually, with the MHE system providing only the transportation method. Fingers and induct tables can be enabled and disabled to suit operator availability. The MHE can be run in automatic and manual modes, which are described further in this document.</w:t>
      </w:r>
    </w:p>
    <w:p w14:paraId="09B334F3" w14:textId="77777777" w:rsidR="00853CBB" w:rsidRDefault="00853CBB" w:rsidP="00496086">
      <w:pPr>
        <w:autoSpaceDE w:val="0"/>
        <w:autoSpaceDN w:val="0"/>
        <w:adjustRightInd w:val="0"/>
        <w:rPr>
          <w:i/>
          <w:iCs/>
        </w:rPr>
      </w:pPr>
    </w:p>
    <w:p w14:paraId="246885E9" w14:textId="58E600BA" w:rsidR="00155EC7" w:rsidRDefault="00046F0E" w:rsidP="00155EC7">
      <w:pPr>
        <w:pStyle w:val="Caption"/>
        <w:jc w:val="center"/>
        <w:rPr>
          <w:rFonts w:eastAsiaTheme="minorEastAsia"/>
          <w:color w:val="auto"/>
          <w:szCs w:val="20"/>
        </w:rPr>
        <w:sectPr w:rsidR="00155EC7" w:rsidSect="00D450B6">
          <w:headerReference w:type="default" r:id="rId11"/>
          <w:footerReference w:type="default" r:id="rId12"/>
          <w:type w:val="continuous"/>
          <w:pgSz w:w="11906" w:h="16838"/>
          <w:pgMar w:top="720" w:right="720" w:bottom="720" w:left="720" w:header="708" w:footer="708" w:gutter="0"/>
          <w:cols w:space="708"/>
          <w:docGrid w:linePitch="360"/>
        </w:sectPr>
      </w:pPr>
      <w:r>
        <w:rPr>
          <w:rFonts w:eastAsiaTheme="minorEastAsia"/>
          <w:color w:val="auto"/>
          <w:szCs w:val="20"/>
        </w:rPr>
        <w:br w:type="page"/>
      </w:r>
    </w:p>
    <w:p w14:paraId="60A49515" w14:textId="64061F27" w:rsidR="00E1390E" w:rsidRPr="00E1390E" w:rsidRDefault="0018025F" w:rsidP="0016645C">
      <w:pPr>
        <w:pStyle w:val="Heading1"/>
        <w:numPr>
          <w:ilvl w:val="0"/>
          <w:numId w:val="1"/>
        </w:numPr>
      </w:pPr>
      <w:bookmarkStart w:id="7" w:name="_Ref80262913"/>
      <w:bookmarkStart w:id="8" w:name="_Ref80262927"/>
      <w:bookmarkStart w:id="9" w:name="_Toc170815364"/>
      <w:r>
        <w:lastRenderedPageBreak/>
        <w:t>G</w:t>
      </w:r>
      <w:r w:rsidR="00E1390E" w:rsidRPr="00E1390E">
        <w:t>eneral distribution of the system.</w:t>
      </w:r>
      <w:bookmarkEnd w:id="7"/>
      <w:bookmarkEnd w:id="8"/>
      <w:bookmarkEnd w:id="9"/>
    </w:p>
    <w:p w14:paraId="79B33A03" w14:textId="1ED52F8F" w:rsidR="0052189F" w:rsidRDefault="0052189F" w:rsidP="0052189F">
      <w:pPr>
        <w:spacing w:after="160" w:line="259" w:lineRule="auto"/>
        <w:rPr>
          <w:rFonts w:eastAsiaTheme="minorEastAsia"/>
          <w:szCs w:val="20"/>
        </w:rPr>
      </w:pPr>
      <w:r w:rsidRPr="0052189F">
        <w:rPr>
          <w:rFonts w:eastAsiaTheme="minorEastAsia"/>
          <w:szCs w:val="20"/>
        </w:rPr>
        <w:t xml:space="preserve">The system is composed of multiple electrical and mechanical equipment. The following figures show diagrams with a top view of the general layout of the </w:t>
      </w:r>
      <w:r w:rsidR="00944F44">
        <w:rPr>
          <w:rFonts w:eastAsiaTheme="minorEastAsia"/>
          <w:szCs w:val="20"/>
        </w:rPr>
        <w:t>l</w:t>
      </w:r>
      <w:r w:rsidR="00E976F4">
        <w:rPr>
          <w:rFonts w:eastAsiaTheme="minorEastAsia"/>
          <w:szCs w:val="20"/>
        </w:rPr>
        <w:t>ane</w:t>
      </w:r>
      <w:r w:rsidR="00944F44">
        <w:rPr>
          <w:rFonts w:eastAsiaTheme="minorEastAsia"/>
          <w:szCs w:val="20"/>
        </w:rPr>
        <w:t>s</w:t>
      </w:r>
      <w:r w:rsidR="00700573">
        <w:rPr>
          <w:rFonts w:eastAsiaTheme="minorEastAsia"/>
          <w:szCs w:val="20"/>
        </w:rPr>
        <w:t xml:space="preserve"> </w:t>
      </w:r>
      <w:r w:rsidRPr="0052189F">
        <w:rPr>
          <w:rFonts w:eastAsiaTheme="minorEastAsia"/>
          <w:szCs w:val="20"/>
        </w:rPr>
        <w:t>conveyor system.</w:t>
      </w:r>
    </w:p>
    <w:p w14:paraId="7C4E4434" w14:textId="14DB7C8D" w:rsidR="005457FB" w:rsidRDefault="00000000" w:rsidP="00944F44">
      <w:pPr>
        <w:spacing w:after="160" w:line="259" w:lineRule="auto"/>
        <w:ind w:left="10" w:hanging="10"/>
        <w:jc w:val="center"/>
        <w:rPr>
          <w:rFonts w:eastAsiaTheme="minorEastAsia"/>
          <w:szCs w:val="20"/>
        </w:rPr>
      </w:pPr>
      <w:r>
        <w:rPr>
          <w:noProof/>
        </w:rPr>
        <w:pict w14:anchorId="413FE516">
          <v:shapetype id="_x0000_t32" coordsize="21600,21600" o:spt="32" o:oned="t" path="m,l21600,21600e" filled="f">
            <v:path arrowok="t" fillok="f" o:connecttype="none"/>
            <o:lock v:ext="edit" shapetype="t"/>
          </v:shapetype>
          <v:shape id="Straight Arrow Connector 543271863" o:spid="_x0000_s2596" type="#_x0000_t32" style="position:absolute;left:0;text-align:left;margin-left:176.05pt;margin-top:85.1pt;width:23.4pt;height:178.6pt;flip:x y;z-index:25538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" strokecolor="red" strokeweight=".5pt">
            <v:stroke endarrow="block" joinstyle="miter"/>
          </v:shape>
        </w:pict>
      </w:r>
      <w:r>
        <w:rPr>
          <w:noProof/>
        </w:rPr>
        <w:pict w14:anchorId="71F378E2">
          <v:shape id="Straight Arrow Connector 990311013" o:spid="_x0000_s2595" type="#_x0000_t32" style="position:absolute;left:0;text-align:left;margin-left:166.8pt;margin-top:95.45pt;width:3.6pt;height:170.2pt;flip:x y;z-index:25538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" strokecolor="red" strokeweight=".5pt">
            <v:stroke endarrow="block" joinstyle="miter"/>
          </v:shape>
        </w:pict>
      </w:r>
      <w:r>
        <w:rPr>
          <w:noProof/>
        </w:rPr>
        <w:pict w14:anchorId="0E3554C9">
          <v:shape id="Straight Arrow Connector 1814068937" o:spid="_x0000_s2594" type="#_x0000_t32" style="position:absolute;left:0;text-align:left;margin-left:138.5pt;margin-top:83.8pt;width:17pt;height:179.25pt;flip:y;z-index:25535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" strokecolor="red" strokeweight=".5pt">
            <v:stroke endarrow="block" joinstyle="miter"/>
          </v:shape>
        </w:pict>
      </w:r>
      <w:r>
        <w:rPr>
          <w:noProof/>
        </w:rPr>
        <w:pict w14:anchorId="22111CC0">
          <v:shape id="Straight Arrow Connector 1232707979" o:spid="_x0000_s2593" type="#_x0000_t32" style="position:absolute;left:0;text-align:left;margin-left:107.35pt;margin-top:83.15pt;width:30.2pt;height:176.7pt;flip:y;z-index:25449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" strokecolor="red" strokeweight=".5pt">
            <v:stroke endarrow="block" joinstyle="miter"/>
          </v:shape>
        </w:pict>
      </w:r>
      <w:r>
        <w:rPr>
          <w:noProof/>
        </w:rPr>
        <w:pict w14:anchorId="053537EF">
          <v:shape id="Straight Arrow Connector 7" o:spid="_x0000_s2592" type="#_x0000_t32" style="position:absolute;left:0;text-align:left;margin-left:76.2pt;margin-top:98.05pt;width:50.5pt;height:161.75pt;flip:y;z-index:25446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" strokecolor="red" strokeweight=".5pt">
            <v:stroke endarrow="block" joinstyle="miter"/>
          </v:shape>
        </w:pict>
      </w:r>
      <w:r>
        <w:rPr>
          <w:noProof/>
        </w:rPr>
        <w:pict w14:anchorId="0939F054">
          <v:oval id="Oval 509169711" o:spid="_x0000_s2591" style="position:absolute;left:0;text-align:left;margin-left:188.1pt;margin-top:264.65pt;width:28.5pt;height:27.75pt;z-index:25539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" fillcolor="white [3201]" strokecolor="red" strokeweight="1pt">
            <v:stroke joinstyle="miter"/>
            <v:textbox>
              <w:txbxContent>
                <w:p w14:paraId="5A9B5090" w14:textId="3234B393" w:rsidR="008D0C41" w:rsidRPr="00EF520C" w:rsidRDefault="008D0C41" w:rsidP="008D0C41">
                  <w:pPr>
                    <w:ind w:left="-160" w:right="-170"/>
                    <w:jc w:val="center"/>
                    <w:rPr>
                      <w:color w:val="FF0000"/>
                      <w:lang w:val="en-US"/>
                    </w:rPr>
                  </w:pPr>
                  <w:r>
                    <w:rPr>
                      <w:color w:val="FF0000"/>
                      <w:lang w:val="en-US"/>
                    </w:rPr>
                    <w:t>16</w:t>
                  </w:r>
                </w:p>
              </w:txbxContent>
            </v:textbox>
          </v:oval>
        </w:pict>
      </w:r>
      <w:r>
        <w:rPr>
          <w:noProof/>
        </w:rPr>
        <w:pict w14:anchorId="17249909">
          <v:oval id="Oval 392927279" o:spid="_x0000_s2590" style="position:absolute;left:0;text-align:left;margin-left:154.35pt;margin-top:265.95pt;width:28.5pt;height:27.75pt;z-index:25538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vUOcgIAAEE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" fillcolor="white [3201]" strokecolor="red" strokeweight="1pt">
            <v:stroke joinstyle="miter"/>
            <v:textbox>
              <w:txbxContent>
                <w:p w14:paraId="1AB1165D" w14:textId="1021BD3B" w:rsidR="00853CBB" w:rsidRPr="00EF520C" w:rsidRDefault="00853CBB" w:rsidP="00853CBB">
                  <w:pPr>
                    <w:ind w:left="-160" w:right="-170"/>
                    <w:jc w:val="center"/>
                    <w:rPr>
                      <w:color w:val="FF0000"/>
                      <w:lang w:val="en-US"/>
                    </w:rPr>
                  </w:pPr>
                  <w:r>
                    <w:rPr>
                      <w:color w:val="FF0000"/>
                      <w:lang w:val="en-US"/>
                    </w:rPr>
                    <w:t>15</w:t>
                  </w:r>
                </w:p>
              </w:txbxContent>
            </v:textbox>
          </v:oval>
        </w:pict>
      </w:r>
      <w:r>
        <w:rPr>
          <w:noProof/>
        </w:rPr>
        <w:pict w14:anchorId="1260940A">
          <v:oval id="Oval 1355955091" o:spid="_x0000_s2589" style="position:absolute;left:0;text-align:left;margin-left:123.85pt;margin-top:263.35pt;width:28.5pt;height:27.75pt;z-index:25538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" fillcolor="white [3201]" strokecolor="red" strokeweight="1pt">
            <v:stroke joinstyle="miter"/>
            <v:textbox>
              <w:txbxContent>
                <w:p w14:paraId="57B6EA98" w14:textId="19AC892C" w:rsidR="00853CBB" w:rsidRPr="00EF520C" w:rsidRDefault="00853CBB" w:rsidP="00853CBB">
                  <w:pPr>
                    <w:ind w:left="-160" w:right="-170"/>
                    <w:jc w:val="center"/>
                    <w:rPr>
                      <w:color w:val="FF0000"/>
                      <w:lang w:val="en-US"/>
                    </w:rPr>
                  </w:pPr>
                  <w:r>
                    <w:rPr>
                      <w:color w:val="FF0000"/>
                      <w:lang w:val="en-US"/>
                    </w:rPr>
                    <w:t>14</w:t>
                  </w:r>
                </w:p>
              </w:txbxContent>
            </v:textbox>
          </v:oval>
        </w:pict>
      </w:r>
      <w:r>
        <w:rPr>
          <w:noProof/>
        </w:rPr>
        <w:pict w14:anchorId="72BA79E9">
          <v:oval id="Oval 1929227878" o:spid="_x0000_s2588" style="position:absolute;left:0;text-align:left;margin-left:94.05pt;margin-top:261.4pt;width:28.5pt;height:27.75pt;z-index:25537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RTOcQIAAEE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" fillcolor="white [3201]" strokecolor="red" strokeweight="1pt">
            <v:stroke joinstyle="miter"/>
            <v:textbox>
              <w:txbxContent>
                <w:p w14:paraId="3DBDBE54" w14:textId="77C482ED" w:rsidR="00853CBB" w:rsidRPr="00EF520C" w:rsidRDefault="00853CBB" w:rsidP="00853CBB">
                  <w:pPr>
                    <w:ind w:left="-160" w:right="-170"/>
                    <w:jc w:val="center"/>
                    <w:rPr>
                      <w:color w:val="FF0000"/>
                      <w:lang w:val="en-US"/>
                    </w:rPr>
                  </w:pPr>
                  <w:r>
                    <w:rPr>
                      <w:color w:val="FF0000"/>
                      <w:lang w:val="en-US"/>
                    </w:rPr>
                    <w:t>13</w:t>
                  </w:r>
                </w:p>
              </w:txbxContent>
            </v:textbox>
          </v:oval>
        </w:pict>
      </w:r>
      <w:r>
        <w:rPr>
          <w:noProof/>
        </w:rPr>
        <w:pict w14:anchorId="7D237EB6">
          <v:oval id="Oval 774818543" o:spid="_x0000_s2587" style="position:absolute;left:0;text-align:left;margin-left:62.25pt;margin-top:260.1pt;width:28.5pt;height:27.75pt;z-index:25537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Y/ZcwIAAEE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" fillcolor="white [3201]" strokecolor="red" strokeweight="1pt">
            <v:stroke joinstyle="miter"/>
            <v:textbox>
              <w:txbxContent>
                <w:p w14:paraId="24382366" w14:textId="7CEE36D7" w:rsidR="00853CBB" w:rsidRPr="00EF520C" w:rsidRDefault="00853CBB" w:rsidP="00853CBB">
                  <w:pPr>
                    <w:ind w:left="-160" w:right="-170"/>
                    <w:jc w:val="center"/>
                    <w:rPr>
                      <w:color w:val="FF0000"/>
                      <w:lang w:val="en-US"/>
                    </w:rPr>
                  </w:pPr>
                  <w:r>
                    <w:rPr>
                      <w:color w:val="FF0000"/>
                      <w:lang w:val="en-US"/>
                    </w:rPr>
                    <w:t>12</w:t>
                  </w:r>
                </w:p>
              </w:txbxContent>
            </v:textbox>
          </v:oval>
        </w:pict>
      </w:r>
      <w:r>
        <w:rPr>
          <w:noProof/>
        </w:rPr>
        <w:pict w14:anchorId="6732D02E">
          <v:shape id="Straight Arrow Connector 42" o:spid="_x0000_s2586" type="#_x0000_t32" style="position:absolute;left:0;text-align:left;margin-left:54.8pt;margin-top:83.15pt;width:63.85pt;height:174.1pt;flip:y;z-index:2523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" strokecolor="red" strokeweight=".5pt">
            <v:stroke endarrow="block" joinstyle="miter"/>
          </v:shape>
        </w:pict>
      </w:r>
      <w:r>
        <w:rPr>
          <w:noProof/>
        </w:rPr>
        <w:pict w14:anchorId="4EA66459">
          <v:oval id="Oval 134441525" o:spid="_x0000_s2585" style="position:absolute;left:0;text-align:left;margin-left:30.45pt;margin-top:253.6pt;width:28.5pt;height:27.75pt;z-index:25537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0dUcQIAAEE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" fillcolor="white [3201]" strokecolor="red" strokeweight="1pt">
            <v:stroke joinstyle="miter"/>
            <v:textbox>
              <w:txbxContent>
                <w:p w14:paraId="0BC84CD4" w14:textId="7A2000F0" w:rsidR="00853CBB" w:rsidRPr="00EF520C" w:rsidRDefault="00853CBB" w:rsidP="00853CBB">
                  <w:pPr>
                    <w:ind w:left="-160" w:right="-170"/>
                    <w:jc w:val="center"/>
                    <w:rPr>
                      <w:color w:val="FF0000"/>
                      <w:lang w:val="en-US"/>
                    </w:rPr>
                  </w:pPr>
                  <w:r>
                    <w:rPr>
                      <w:color w:val="FF0000"/>
                      <w:lang w:val="en-US"/>
                    </w:rPr>
                    <w:t>11</w:t>
                  </w:r>
                </w:p>
              </w:txbxContent>
            </v:textbox>
          </v:oval>
        </w:pict>
      </w:r>
      <w:r>
        <w:rPr>
          <w:noProof/>
        </w:rPr>
        <w:pict w14:anchorId="773D3966">
          <v:shape id="Straight Arrow Connector 342974612" o:spid="_x0000_s2584" type="#_x0000_t32" style="position:absolute;left:0;text-align:left;margin-left:58.05pt;margin-top:83.15pt;width:37pt;height:151.35pt;flip:y;z-index:2553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" strokecolor="red" strokeweight=".5pt">
            <v:stroke endarrow="block" joinstyle="miter"/>
          </v:shape>
        </w:pict>
      </w:r>
      <w:r>
        <w:rPr>
          <w:noProof/>
        </w:rPr>
        <w:pict w14:anchorId="16E663C4">
          <v:oval id="Oval 143639178" o:spid="_x0000_s2583" style="position:absolute;left:0;text-align:left;margin-left:30.05pt;margin-top:221.55pt;width:28.5pt;height:27.75pt;z-index:25537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m4ZcwIAAEE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" fillcolor="white [3201]" strokecolor="red" strokeweight="1pt">
            <v:stroke joinstyle="miter"/>
            <v:textbox>
              <w:txbxContent>
                <w:p w14:paraId="30AE60B1" w14:textId="697D4A7D" w:rsidR="00853CBB" w:rsidRPr="00EF520C" w:rsidRDefault="00853CBB" w:rsidP="00853CBB">
                  <w:pPr>
                    <w:ind w:left="-160" w:right="-170"/>
                    <w:jc w:val="center"/>
                    <w:rPr>
                      <w:color w:val="FF0000"/>
                      <w:lang w:val="en-US"/>
                    </w:rPr>
                  </w:pPr>
                  <w:r>
                    <w:rPr>
                      <w:color w:val="FF0000"/>
                      <w:lang w:val="en-US"/>
                    </w:rPr>
                    <w:t>10</w:t>
                  </w:r>
                </w:p>
              </w:txbxContent>
            </v:textbox>
          </v:oval>
        </w:pict>
      </w:r>
      <w:r>
        <w:rPr>
          <w:noProof/>
        </w:rPr>
        <w:pict w14:anchorId="044BE79A">
          <v:shape id="Straight Arrow Connector 31870580" o:spid="_x0000_s2582" type="#_x0000_t32" style="position:absolute;left:0;text-align:left;margin-left:58pt;margin-top:83.15pt;width:16.9pt;height:118.95pt;flip:y;z-index:2553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" strokecolor="red" strokeweight=".5pt">
            <v:stroke endarrow="block" joinstyle="miter"/>
          </v:shape>
        </w:pict>
      </w:r>
      <w:r>
        <w:rPr>
          <w:noProof/>
        </w:rPr>
        <w:pict w14:anchorId="63280B20">
          <v:oval id="Oval 1232707978" o:spid="_x0000_s2581" style="position:absolute;left:0;text-align:left;margin-left:29.45pt;margin-top:190.45pt;width:28.5pt;height:27.75pt;z-index:25449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KaUcwIAAEE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" fillcolor="white [3201]" strokecolor="red" strokeweight="1pt">
            <v:stroke joinstyle="miter"/>
            <v:textbox>
              <w:txbxContent>
                <w:p w14:paraId="01EB3530" w14:textId="5E6CD16A" w:rsidR="001727FA" w:rsidRPr="00EF520C" w:rsidRDefault="00853CBB" w:rsidP="001727FA">
                  <w:pPr>
                    <w:jc w:val="center"/>
                    <w:rPr>
                      <w:color w:val="FF0000"/>
                      <w:lang w:val="en-US"/>
                    </w:rPr>
                  </w:pPr>
                  <w:r>
                    <w:rPr>
                      <w:color w:val="FF0000"/>
                      <w:lang w:val="en-US"/>
                    </w:rPr>
                    <w:t>9</w:t>
                  </w:r>
                </w:p>
              </w:txbxContent>
            </v:textbox>
          </v:oval>
        </w:pict>
      </w:r>
      <w:r>
        <w:rPr>
          <w:noProof/>
        </w:rPr>
        <w:pict w14:anchorId="2B989D30">
          <v:shape id="Straight Arrow Connector 789154215" o:spid="_x0000_s2580" type="#_x0000_t32" style="position:absolute;left:0;text-align:left;margin-left:58.65pt;margin-top:98.05pt;width:7.25pt;height:70.95pt;flip:y;z-index:25533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" strokecolor="red" strokeweight=".5pt">
            <v:stroke endarrow="block" joinstyle="miter"/>
          </v:shape>
        </w:pict>
      </w:r>
      <w:r>
        <w:rPr>
          <w:noProof/>
        </w:rPr>
        <w:pict w14:anchorId="65E17634">
          <v:oval id="Oval 857184318" o:spid="_x0000_s2579" style="position:absolute;left:0;text-align:left;margin-left:31.7pt;margin-top:159.55pt;width:28.5pt;height:27.75pt;z-index:25533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1g2cwIAAEE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" fillcolor="white [3201]" strokecolor="red" strokeweight="1pt">
            <v:stroke joinstyle="miter"/>
            <v:textbox>
              <w:txbxContent>
                <w:p w14:paraId="12CCBF53" w14:textId="4E4652F4" w:rsidR="00944F44" w:rsidRPr="00EF520C" w:rsidRDefault="00853CBB" w:rsidP="00944F44">
                  <w:pPr>
                    <w:jc w:val="center"/>
                    <w:rPr>
                      <w:color w:val="FF0000"/>
                      <w:lang w:val="en-US"/>
                    </w:rPr>
                  </w:pPr>
                  <w:r>
                    <w:rPr>
                      <w:color w:val="FF0000"/>
                      <w:lang w:val="en-US"/>
                    </w:rPr>
                    <w:t>8</w:t>
                  </w:r>
                </w:p>
              </w:txbxContent>
            </v:textbox>
          </v:oval>
        </w:pict>
      </w:r>
      <w:r>
        <w:rPr>
          <w:noProof/>
        </w:rPr>
        <w:pict w14:anchorId="59D71711">
          <v:oval id="Oval 223664545" o:spid="_x0000_s2578" style="position:absolute;left:0;text-align:left;margin-left:30.15pt;margin-top:129.2pt;width:28.5pt;height:27.75pt;z-index:2553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ZC7cwIAAEE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" fillcolor="white [3201]" strokecolor="red" strokeweight="1pt">
            <v:stroke joinstyle="miter"/>
            <v:textbox>
              <w:txbxContent>
                <w:p w14:paraId="0F34A91D" w14:textId="7C3EF575" w:rsidR="00944F44" w:rsidRPr="00EF520C" w:rsidRDefault="00853CBB" w:rsidP="00944F44">
                  <w:pPr>
                    <w:jc w:val="center"/>
                    <w:rPr>
                      <w:color w:val="FF0000"/>
                      <w:lang w:val="en-US"/>
                    </w:rPr>
                  </w:pPr>
                  <w:r>
                    <w:rPr>
                      <w:color w:val="FF0000"/>
                      <w:lang w:val="en-US"/>
                    </w:rPr>
                    <w:t>7</w:t>
                  </w:r>
                </w:p>
              </w:txbxContent>
            </v:textbox>
          </v:oval>
        </w:pict>
      </w:r>
      <w:r>
        <w:rPr>
          <w:noProof/>
        </w:rPr>
        <w:pict w14:anchorId="5017E938">
          <v:shape id="Straight Arrow Connector 1193255241" o:spid="_x0000_s2577" type="#_x0000_t32" style="position:absolute;left:0;text-align:left;margin-left:579.55pt;margin-top:37.1pt;width:25.3pt;height:60.55pt;flip:x y;z-index:25539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" strokecolor="red" strokeweight=".5pt">
            <v:stroke endarrow="block" joinstyle="miter"/>
          </v:shape>
        </w:pict>
      </w:r>
      <w:r>
        <w:rPr>
          <w:noProof/>
        </w:rPr>
        <w:pict w14:anchorId="4BE7C2FD">
          <v:oval id="Oval 23574396" o:spid="_x0000_s2576" style="position:absolute;left:0;text-align:left;margin-left:589.6pt;margin-top:98.05pt;width:28.5pt;height:27.75pt;z-index:255389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MTTcg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" fillcolor="white [3201]" strokecolor="red" strokeweight="1pt">
            <v:stroke joinstyle="miter"/>
            <v:textbox>
              <w:txbxContent>
                <w:p w14:paraId="4505730F" w14:textId="77777777" w:rsidR="008D0C41" w:rsidRPr="00EF520C" w:rsidRDefault="008D0C41" w:rsidP="008D0C41">
                  <w:pPr>
                    <w:jc w:val="center"/>
                    <w:rPr>
                      <w:color w:val="FF0000"/>
                      <w:lang w:val="en-US"/>
                    </w:rPr>
                  </w:pPr>
                  <w:r>
                    <w:rPr>
                      <w:color w:val="FF0000"/>
                      <w:lang w:val="en-US"/>
                    </w:rPr>
                    <w:t>3</w:t>
                  </w:r>
                </w:p>
              </w:txbxContent>
            </v:textbox>
            <w10:wrap anchorx="margin"/>
          </v:oval>
        </w:pict>
      </w:r>
      <w:r>
        <w:rPr>
          <w:noProof/>
        </w:rPr>
        <w:pict w14:anchorId="1D5D6BC3">
          <v:shape id="Straight Arrow Connector 704382496" o:spid="_x0000_s2575" type="#_x0000_t32" style="position:absolute;left:0;text-align:left;margin-left:649.55pt;margin-top:195.55pt;width:53.85pt;height:3.55pt;z-index:25537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" strokecolor="red" strokeweight=".5pt">
            <v:stroke endarrow="block" joinstyle="miter"/>
          </v:shape>
        </w:pict>
      </w:r>
      <w:r>
        <w:rPr>
          <w:noProof/>
        </w:rPr>
        <w:pict w14:anchorId="05C7294B">
          <v:oval id="Oval 524712647" o:spid="_x0000_s2574" style="position:absolute;left:0;text-align:left;margin-left:621.35pt;margin-top:181.95pt;width:28.5pt;height:27.75pt;z-index:25536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gxecwIAAEI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" fillcolor="white [3201]" strokecolor="red" strokeweight="1pt">
            <v:stroke joinstyle="miter"/>
            <v:textbox>
              <w:txbxContent>
                <w:p w14:paraId="0D292A06" w14:textId="067BC7D1" w:rsidR="00853CBB" w:rsidRPr="00EF520C" w:rsidRDefault="008D0C41" w:rsidP="00853CBB">
                  <w:pPr>
                    <w:jc w:val="center"/>
                    <w:rPr>
                      <w:color w:val="FF0000"/>
                      <w:lang w:val="en-US"/>
                    </w:rPr>
                  </w:pPr>
                  <w:r>
                    <w:rPr>
                      <w:color w:val="FF0000"/>
                      <w:lang w:val="en-US"/>
                    </w:rPr>
                    <w:t>6</w:t>
                  </w:r>
                </w:p>
              </w:txbxContent>
            </v:textbox>
          </v:oval>
        </w:pict>
      </w:r>
      <w:r>
        <w:rPr>
          <w:noProof/>
        </w:rPr>
        <w:pict w14:anchorId="79357174">
          <v:shape id="Straight Arrow Connector 409990579" o:spid="_x0000_s2573" type="#_x0000_t32" style="position:absolute;left:0;text-align:left;margin-left:398.55pt;margin-top:194.25pt;width:103.1pt;height:12.95pt;z-index:25536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" strokecolor="red" strokeweight=".5pt">
            <v:stroke endarrow="block" joinstyle="miter"/>
          </v:shape>
        </w:pict>
      </w:r>
      <w:r>
        <w:rPr>
          <w:noProof/>
        </w:rPr>
        <w:pict w14:anchorId="4AB57498">
          <v:shape id="Straight Arrow Connector 425057059" o:spid="_x0000_s2572" type="#_x0000_t32" style="position:absolute;left:0;text-align:left;margin-left:518.55pt;margin-top:192.95pt;width:57.05pt;height:15.5pt;flip:x;z-index:25536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" strokecolor="red" strokeweight=".5pt">
            <v:stroke endarrow="block" joinstyle="miter"/>
          </v:shape>
        </w:pict>
      </w:r>
      <w:r>
        <w:rPr>
          <w:noProof/>
        </w:rPr>
        <w:pict w14:anchorId="2E37714D">
          <v:oval id="Oval 1926569551" o:spid="_x0000_s2571" style="position:absolute;left:0;text-align:left;margin-left:576.55pt;margin-top:181.9pt;width:28.5pt;height:27.75pt;z-index:25536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yUTcwIAAEI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" fillcolor="white [3201]" strokecolor="red" strokeweight="1pt">
            <v:stroke joinstyle="miter"/>
            <v:textbox>
              <w:txbxContent>
                <w:p w14:paraId="51DE9DCA" w14:textId="663200F6" w:rsidR="00944F44" w:rsidRPr="00EF520C" w:rsidRDefault="008D0C41" w:rsidP="00944F44">
                  <w:pPr>
                    <w:jc w:val="center"/>
                    <w:rPr>
                      <w:color w:val="FF0000"/>
                      <w:lang w:val="en-US"/>
                    </w:rPr>
                  </w:pPr>
                  <w:r>
                    <w:rPr>
                      <w:color w:val="FF0000"/>
                      <w:lang w:val="en-US"/>
                    </w:rPr>
                    <w:t>5</w:t>
                  </w:r>
                </w:p>
              </w:txbxContent>
            </v:textbox>
          </v:oval>
        </w:pict>
      </w:r>
      <w:r>
        <w:rPr>
          <w:noProof/>
        </w:rPr>
        <w:pict w14:anchorId="13387B2E">
          <v:oval id="Oval 1590896530" o:spid="_x0000_s2570" style="position:absolute;left:0;text-align:left;margin-left:369.95pt;margin-top:182pt;width:28.5pt;height:27.75pt;z-index:25536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e2ecw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" fillcolor="white [3201]" strokecolor="red" strokeweight="1pt">
            <v:stroke joinstyle="miter"/>
            <v:textbox>
              <w:txbxContent>
                <w:p w14:paraId="1BEE4401" w14:textId="56324AF7" w:rsidR="00944F44" w:rsidRPr="00EF520C" w:rsidRDefault="008D0C41" w:rsidP="00944F44">
                  <w:pPr>
                    <w:jc w:val="center"/>
                    <w:rPr>
                      <w:color w:val="FF0000"/>
                      <w:lang w:val="en-US"/>
                    </w:rPr>
                  </w:pPr>
                  <w:r>
                    <w:rPr>
                      <w:color w:val="FF0000"/>
                      <w:lang w:val="en-US"/>
                    </w:rPr>
                    <w:t>4</w:t>
                  </w:r>
                </w:p>
              </w:txbxContent>
            </v:textbox>
            <w10:wrap anchorx="margin"/>
          </v:oval>
        </w:pict>
      </w:r>
      <w:r>
        <w:rPr>
          <w:noProof/>
        </w:rPr>
        <w:pict w14:anchorId="2BA92B9C">
          <v:shape id="Straight Arrow Connector 802619335" o:spid="_x0000_s2569" type="#_x0000_t32" style="position:absolute;left:0;text-align:left;margin-left:314.25pt;margin-top:28.9pt;width:17.7pt;height:70.7pt;flip:x y;z-index:25535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" strokecolor="red" strokeweight=".5pt">
            <v:stroke endarrow="block" joinstyle="miter"/>
          </v:shape>
        </w:pict>
      </w:r>
      <w:r>
        <w:rPr>
          <w:noProof/>
        </w:rPr>
        <w:pict w14:anchorId="2E716207">
          <v:shape id="Straight Arrow Connector 528174561" o:spid="_x0000_s2568" type="#_x0000_t32" style="position:absolute;left:0;text-align:left;margin-left:285.1pt;margin-top:37.35pt;width:6.25pt;height:60.65pt;flip:x y;z-index:25535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" strokecolor="red" strokeweight=".5pt">
            <v:stroke endarrow="block" joinstyle="miter"/>
          </v:shape>
        </w:pict>
      </w:r>
      <w:r>
        <w:rPr>
          <w:noProof/>
        </w:rPr>
        <w:pict w14:anchorId="51A14D80">
          <v:oval id="Oval 93265190" o:spid="_x0000_s2567" style="position:absolute;left:0;text-align:left;margin-left:317.8pt;margin-top:100.8pt;width:28.5pt;height:27.75pt;z-index:25535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XaJcw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" fillcolor="white [3201]" strokecolor="red" strokeweight="1pt">
            <v:stroke joinstyle="miter"/>
            <v:textbox>
              <w:txbxContent>
                <w:p w14:paraId="2DAC6EA7" w14:textId="77777777" w:rsidR="00944F44" w:rsidRPr="00EF520C" w:rsidRDefault="00944F44" w:rsidP="00944F44">
                  <w:pPr>
                    <w:jc w:val="center"/>
                    <w:rPr>
                      <w:color w:val="FF0000"/>
                      <w:lang w:val="en-US"/>
                    </w:rPr>
                  </w:pPr>
                  <w:r>
                    <w:rPr>
                      <w:color w:val="FF0000"/>
                      <w:lang w:val="en-US"/>
                    </w:rPr>
                    <w:t>2</w:t>
                  </w:r>
                </w:p>
              </w:txbxContent>
            </v:textbox>
          </v:oval>
        </w:pict>
      </w:r>
      <w:r>
        <w:rPr>
          <w:noProof/>
        </w:rPr>
        <w:pict w14:anchorId="6C389C5D">
          <v:oval id="Oval 498713871" o:spid="_x0000_s2566" style="position:absolute;left:0;text-align:left;margin-left:278.9pt;margin-top:98.35pt;width:28.5pt;height:27.75pt;z-index:25535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74Ecg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" fillcolor="white [3201]" strokecolor="red" strokeweight="1pt">
            <v:stroke joinstyle="miter"/>
            <v:textbox>
              <w:txbxContent>
                <w:p w14:paraId="21C64E0B" w14:textId="77777777" w:rsidR="00944F44" w:rsidRPr="00EF520C" w:rsidRDefault="00944F44" w:rsidP="00944F44">
                  <w:pPr>
                    <w:jc w:val="center"/>
                    <w:rPr>
                      <w:color w:val="FF0000"/>
                      <w:lang w:val="en-US"/>
                    </w:rPr>
                  </w:pPr>
                  <w:r>
                    <w:rPr>
                      <w:color w:val="FF0000"/>
                      <w:lang w:val="en-US"/>
                    </w:rPr>
                    <w:t>1</w:t>
                  </w:r>
                </w:p>
              </w:txbxContent>
            </v:textbox>
          </v:oval>
        </w:pict>
      </w:r>
      <w:r>
        <w:rPr>
          <w:noProof/>
        </w:rPr>
        <w:pict w14:anchorId="42B97C0A">
          <v:shape id="Straight Arrow Connector 1232707980" o:spid="_x0000_s2565" type="#_x0000_t32" style="position:absolute;left:0;text-align:left;margin-left:44.45pt;margin-top:80.15pt;width:8.45pt;height:48.65pt;flip:y;z-index:25449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" strokecolor="red" strokeweight=".5pt">
            <v:stroke endarrow="block" joinstyle="miter"/>
          </v:shape>
        </w:pict>
      </w:r>
      <w:r w:rsidR="00944F44">
        <w:rPr>
          <w:rFonts w:eastAsiaTheme="minorEastAsia"/>
          <w:noProof/>
          <w:szCs w:val="20"/>
        </w:rPr>
        <w:drawing>
          <wp:inline distT="0" distB="0" distL="0" distR="0" wp14:anchorId="28910386" wp14:editId="38AAE4D1">
            <wp:extent cx="8798011" cy="4113140"/>
            <wp:effectExtent l="0" t="0" r="3175" b="1905"/>
            <wp:docPr id="311207595" name="Picture 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10390" cy="4118927"/>
                    </a:xfrm>
                    <a:prstGeom prst="rect">
                      <a:avLst/>
                    </a:prstGeom>
                    <a:noFill/>
                    <a:ln>
                      <a:noFill/>
                    </a:ln>
                  </pic:spPr>
                </pic:pic>
              </a:graphicData>
            </a:graphic>
          </wp:inline>
        </w:drawing>
      </w:r>
    </w:p>
    <w:p w14:paraId="45670B1B" w14:textId="458B33D9" w:rsidR="00700573" w:rsidRDefault="00700573" w:rsidP="00700573">
      <w:pPr>
        <w:pStyle w:val="Caption"/>
        <w:jc w:val="center"/>
        <w:rPr>
          <w:i w:val="0"/>
          <w:iCs w:val="0"/>
        </w:rPr>
      </w:pPr>
      <w:bookmarkStart w:id="10" w:name="_Ref74640347"/>
      <w:bookmarkStart w:id="11" w:name="_Toc72954092"/>
      <w:bookmarkStart w:id="12" w:name="_Toc72954285"/>
      <w:bookmarkStart w:id="13" w:name="_Toc170815405"/>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w:t>
      </w:r>
      <w:r w:rsidRPr="006A6E67">
        <w:rPr>
          <w:i w:val="0"/>
          <w:iCs w:val="0"/>
        </w:rPr>
        <w:fldChar w:fldCharType="end"/>
      </w:r>
      <w:bookmarkEnd w:id="10"/>
      <w:r w:rsidRPr="006A6E67">
        <w:rPr>
          <w:i w:val="0"/>
          <w:iCs w:val="0"/>
        </w:rPr>
        <w:t>.</w:t>
      </w:r>
      <w:bookmarkEnd w:id="11"/>
      <w:r w:rsidRPr="006A6E67">
        <w:rPr>
          <w:i w:val="0"/>
          <w:iCs w:val="0"/>
        </w:rPr>
        <w:t xml:space="preserve"> </w:t>
      </w:r>
      <w:bookmarkEnd w:id="12"/>
      <w:r w:rsidRPr="006229C1">
        <w:rPr>
          <w:i w:val="0"/>
          <w:iCs w:val="0"/>
        </w:rPr>
        <w:t xml:space="preserve">Top view, conveyor </w:t>
      </w:r>
      <w:r>
        <w:rPr>
          <w:i w:val="0"/>
          <w:iCs w:val="0"/>
        </w:rPr>
        <w:t>system</w:t>
      </w:r>
      <w:bookmarkEnd w:id="13"/>
    </w:p>
    <w:p w14:paraId="6D36A6DC" w14:textId="77777777" w:rsidR="00155EC7" w:rsidRDefault="00155EC7" w:rsidP="00836F08">
      <w:pPr>
        <w:sectPr w:rsidR="00155EC7" w:rsidSect="00155EC7">
          <w:pgSz w:w="16838" w:h="11906" w:orient="landscape"/>
          <w:pgMar w:top="720" w:right="720" w:bottom="720" w:left="720" w:header="708" w:footer="708" w:gutter="0"/>
          <w:cols w:space="708"/>
          <w:docGrid w:linePitch="360"/>
        </w:sectPr>
      </w:pPr>
    </w:p>
    <w:p w14:paraId="335ACD8E" w14:textId="3A85394E" w:rsidR="00D14ACF" w:rsidRDefault="00D14ACF" w:rsidP="00836F08">
      <w:r w:rsidRPr="00197FFC">
        <w:lastRenderedPageBreak/>
        <w:t xml:space="preserve">The System is composed for: </w:t>
      </w:r>
    </w:p>
    <w:p w14:paraId="4C89FAE1" w14:textId="120BA5D5" w:rsidR="0049626C" w:rsidRDefault="0049626C" w:rsidP="0049626C">
      <w:pPr>
        <w:pStyle w:val="ListParagraph"/>
        <w:numPr>
          <w:ilvl w:val="0"/>
          <w:numId w:val="21"/>
        </w:numPr>
      </w:pPr>
      <w:r w:rsidRPr="0049626C">
        <w:t>Conveyor A (Lane2)</w:t>
      </w:r>
      <w:r w:rsidR="008D0C41">
        <w:t>.</w:t>
      </w:r>
      <w:r w:rsidRPr="0049626C">
        <w:t xml:space="preserve"> Conveyor A is a transverse conveyor consisting of several MDR's and slave rollers. This conveyor acts as a single conveyor and behaves the same way a BUR conveyor would. The purpose of Conveyor A is to transport containers from the induct tables to Finger 1.</w:t>
      </w:r>
    </w:p>
    <w:p w14:paraId="38690ED3" w14:textId="77777777" w:rsidR="00261130" w:rsidRPr="0049626C" w:rsidRDefault="00261130" w:rsidP="00261130">
      <w:pPr>
        <w:pStyle w:val="ListParagraph"/>
        <w:ind w:firstLine="0"/>
      </w:pPr>
    </w:p>
    <w:p w14:paraId="602E4657" w14:textId="7720497F" w:rsidR="00261130" w:rsidRDefault="0049626C" w:rsidP="00261130">
      <w:pPr>
        <w:pStyle w:val="ListParagraph"/>
        <w:numPr>
          <w:ilvl w:val="0"/>
          <w:numId w:val="21"/>
        </w:numPr>
      </w:pPr>
      <w:r>
        <w:t>Conveyor B (Lane 1)</w:t>
      </w:r>
      <w:r w:rsidR="008D0C41">
        <w:t>.</w:t>
      </w:r>
      <w:r>
        <w:t xml:space="preserve"> </w:t>
      </w:r>
      <w:r w:rsidRPr="0049626C">
        <w:t>Conveyor B is a transverse conveyor consisting of several MDR’s and slave rollers. This conveyor acts as a single conveyor and behaves the same way a BUR conveyor would. The purpose of Conveyor B is to transport containers from the induct tables to Fingers 2 and 3.</w:t>
      </w:r>
    </w:p>
    <w:p w14:paraId="4959315B" w14:textId="77777777" w:rsidR="00261130" w:rsidRDefault="00261130" w:rsidP="00261130">
      <w:pPr>
        <w:pStyle w:val="ListParagraph"/>
      </w:pPr>
    </w:p>
    <w:p w14:paraId="2A00E003" w14:textId="0C2274AB" w:rsidR="0049626C" w:rsidRDefault="0049626C" w:rsidP="0049626C">
      <w:pPr>
        <w:pStyle w:val="ListParagraph"/>
        <w:numPr>
          <w:ilvl w:val="0"/>
          <w:numId w:val="21"/>
        </w:numPr>
      </w:pPr>
      <w:r>
        <w:t>Conveyor C (Lane 3)</w:t>
      </w:r>
      <w:r w:rsidR="008D0C41">
        <w:t>.</w:t>
      </w:r>
      <w:r w:rsidRPr="0049626C">
        <w:t xml:space="preserve"> Conveyor </w:t>
      </w:r>
      <w:r>
        <w:t>C</w:t>
      </w:r>
      <w:r w:rsidRPr="0049626C">
        <w:t xml:space="preserve"> is a transverse conveyor consisting of several MDR's and slave rollers. This conveyor acts as a single conveyor and behaves the same way a BUR conveyor would. The purpose of Conveyor </w:t>
      </w:r>
      <w:r>
        <w:t>C</w:t>
      </w:r>
      <w:r w:rsidRPr="0049626C">
        <w:t xml:space="preserve"> is to transport containers from the Conveyor B to Fingers 3.</w:t>
      </w:r>
    </w:p>
    <w:p w14:paraId="1087A513" w14:textId="77777777" w:rsidR="00261130" w:rsidRDefault="00261130" w:rsidP="00261130">
      <w:pPr>
        <w:pStyle w:val="ListParagraph"/>
      </w:pPr>
    </w:p>
    <w:p w14:paraId="450D8DA4" w14:textId="2CDC05B1" w:rsidR="00261130" w:rsidRDefault="00261130" w:rsidP="0049626C">
      <w:pPr>
        <w:pStyle w:val="ListParagraph"/>
        <w:numPr>
          <w:ilvl w:val="0"/>
          <w:numId w:val="21"/>
        </w:numPr>
      </w:pPr>
      <w:r w:rsidRPr="00261130">
        <w:t xml:space="preserve">Finger 1 </w:t>
      </w:r>
      <w:r>
        <w:t>(Lane 2)</w:t>
      </w:r>
      <w:r w:rsidR="008D0C41">
        <w:t>.</w:t>
      </w:r>
      <w:r>
        <w:t xml:space="preserve"> </w:t>
      </w:r>
      <w:r w:rsidRPr="00261130">
        <w:t xml:space="preserve">Finger 1 is a sortation finger of the MHE. It consists of several MDR’s and slave rollers. This conveyor acts as a single conveyor and behaves the same way a BUR conveyor would, except for when the finger has filled up. Finger 1 </w:t>
      </w:r>
      <w:proofErr w:type="gramStart"/>
      <w:r w:rsidRPr="00261130">
        <w:t>has the ability to</w:t>
      </w:r>
      <w:proofErr w:type="gramEnd"/>
      <w:r w:rsidRPr="00261130">
        <w:t xml:space="preserve"> convert to a ZPA style conveyor, and also can run in reverse</w:t>
      </w:r>
      <w:r>
        <w:t xml:space="preserve"> from the local control</w:t>
      </w:r>
      <w:r w:rsidRPr="00261130">
        <w:t>. The purpose of Finger 1 is to transport containers to operators for put away of containers.</w:t>
      </w:r>
    </w:p>
    <w:p w14:paraId="22CA89E3" w14:textId="77777777" w:rsidR="00261130" w:rsidRDefault="00261130" w:rsidP="00261130">
      <w:pPr>
        <w:pStyle w:val="ListParagraph"/>
      </w:pPr>
    </w:p>
    <w:p w14:paraId="30B851FB" w14:textId="3389E9D4" w:rsidR="00261130" w:rsidRDefault="00261130" w:rsidP="0049626C">
      <w:pPr>
        <w:pStyle w:val="ListParagraph"/>
        <w:numPr>
          <w:ilvl w:val="0"/>
          <w:numId w:val="21"/>
        </w:numPr>
      </w:pPr>
      <w:r w:rsidRPr="00261130">
        <w:t xml:space="preserve">Finger </w:t>
      </w:r>
      <w:r>
        <w:t>2</w:t>
      </w:r>
      <w:r w:rsidRPr="00261130">
        <w:t xml:space="preserve"> </w:t>
      </w:r>
      <w:r>
        <w:t>(Lane 3)</w:t>
      </w:r>
      <w:r w:rsidR="008D0C41">
        <w:t>.</w:t>
      </w:r>
      <w:r>
        <w:t xml:space="preserve"> </w:t>
      </w:r>
      <w:r w:rsidRPr="00261130">
        <w:t xml:space="preserve">Finger 2 is a sortation finger of the MHE. It consists of several MDR’s and slave rollers. This conveyor acts as a single conveyor and behaves the same way a BUR conveyor would, except for when the finger has filled up. Finger 2 </w:t>
      </w:r>
      <w:proofErr w:type="gramStart"/>
      <w:r w:rsidRPr="00261130">
        <w:t>has the ability to</w:t>
      </w:r>
      <w:proofErr w:type="gramEnd"/>
      <w:r w:rsidRPr="00261130">
        <w:t xml:space="preserve"> convert to a ZPA style conveyor, and also can run in reverse. The purpose of Finger 2 is to transport containers to operators for put away of containers.</w:t>
      </w:r>
    </w:p>
    <w:p w14:paraId="4438D9CF" w14:textId="77777777" w:rsidR="00261130" w:rsidRDefault="00261130" w:rsidP="00261130">
      <w:pPr>
        <w:pStyle w:val="ListParagraph"/>
      </w:pPr>
    </w:p>
    <w:p w14:paraId="25475988" w14:textId="395A97C6" w:rsidR="00261130" w:rsidRDefault="00261130" w:rsidP="0049626C">
      <w:pPr>
        <w:pStyle w:val="ListParagraph"/>
        <w:numPr>
          <w:ilvl w:val="0"/>
          <w:numId w:val="21"/>
        </w:numPr>
      </w:pPr>
      <w:r w:rsidRPr="00261130">
        <w:t xml:space="preserve">Finger </w:t>
      </w:r>
      <w:r>
        <w:t>3</w:t>
      </w:r>
      <w:r w:rsidRPr="00261130">
        <w:t xml:space="preserve"> </w:t>
      </w:r>
      <w:r>
        <w:t>(Lane 1)</w:t>
      </w:r>
      <w:r w:rsidR="008D0C41">
        <w:t xml:space="preserve">. </w:t>
      </w:r>
      <w:r w:rsidR="008D0C41" w:rsidRPr="008D0C41">
        <w:t xml:space="preserve">Finger 3 is a sortation finger of the MHE. It consists of several MDR’s and slave rollers. This conveyor acts as a single conveyor and behaves the same way a BUR conveyor would, except for when the finger has filled up. Finger 3 </w:t>
      </w:r>
      <w:proofErr w:type="gramStart"/>
      <w:r w:rsidR="008D0C41" w:rsidRPr="008D0C41">
        <w:t>has the ability to</w:t>
      </w:r>
      <w:proofErr w:type="gramEnd"/>
      <w:r w:rsidR="008D0C41" w:rsidRPr="008D0C41">
        <w:t xml:space="preserve"> convert to a ZPA style conveyor, and also can run in reverse. The purpose of Finger 3 is to transport containers to operators for put away of containers.</w:t>
      </w:r>
    </w:p>
    <w:p w14:paraId="3A8AF770" w14:textId="77777777" w:rsidR="008D0C41" w:rsidRDefault="008D0C41" w:rsidP="008D0C41">
      <w:pPr>
        <w:pStyle w:val="ListParagraph"/>
      </w:pPr>
    </w:p>
    <w:p w14:paraId="575A03B5" w14:textId="08290C1A" w:rsidR="008D0C41" w:rsidRPr="008D0C41" w:rsidRDefault="00261130" w:rsidP="008D0C41">
      <w:pPr>
        <w:pStyle w:val="ListParagraph"/>
        <w:numPr>
          <w:ilvl w:val="0"/>
          <w:numId w:val="21"/>
        </w:numPr>
        <w:jc w:val="left"/>
      </w:pPr>
      <w:r w:rsidRPr="00261130">
        <w:rPr>
          <w:lang w:val="en-US"/>
        </w:rPr>
        <w:t xml:space="preserve">Induct table 1 (Lane </w:t>
      </w:r>
      <w:r w:rsidR="008D0C41">
        <w:rPr>
          <w:lang w:val="en-US"/>
        </w:rPr>
        <w:t>4</w:t>
      </w:r>
      <w:r w:rsidRPr="00261130">
        <w:rPr>
          <w:lang w:val="en-US"/>
        </w:rPr>
        <w:t>). The purpose of Induction Table 1 is to introduce containers into the transportation system that travels in the direction of Conveyors A/B.</w:t>
      </w:r>
    </w:p>
    <w:p w14:paraId="334D1A8F" w14:textId="77777777" w:rsidR="008D0C41" w:rsidRPr="008D0C41" w:rsidRDefault="008D0C41" w:rsidP="008D0C41">
      <w:pPr>
        <w:pStyle w:val="ListParagraph"/>
        <w:rPr>
          <w:lang w:val="en-US"/>
        </w:rPr>
      </w:pPr>
    </w:p>
    <w:p w14:paraId="31D797D5" w14:textId="38C6170B" w:rsidR="00261130" w:rsidRPr="008533DB" w:rsidRDefault="008D0C41" w:rsidP="008D0C41">
      <w:pPr>
        <w:pStyle w:val="ListParagraph"/>
        <w:numPr>
          <w:ilvl w:val="0"/>
          <w:numId w:val="21"/>
        </w:numPr>
        <w:jc w:val="left"/>
      </w:pPr>
      <w:r>
        <w:rPr>
          <w:lang w:val="en-US"/>
        </w:rPr>
        <w:t>T</w:t>
      </w:r>
      <w:r w:rsidRPr="008D0C41">
        <w:rPr>
          <w:lang w:val="en-US"/>
        </w:rPr>
        <w:t>akeaway conveyor</w:t>
      </w:r>
      <w:r w:rsidR="00F851F8">
        <w:rPr>
          <w:lang w:val="en-US"/>
        </w:rPr>
        <w:t xml:space="preserve"> </w:t>
      </w:r>
      <w:r w:rsidR="008533DB">
        <w:rPr>
          <w:lang w:val="en-US"/>
        </w:rPr>
        <w:t xml:space="preserve">1 </w:t>
      </w:r>
      <w:r w:rsidR="00F851F8">
        <w:rPr>
          <w:lang w:val="en-US"/>
        </w:rPr>
        <w:t>(Lane 5).</w:t>
      </w:r>
      <w:r w:rsidR="00F851F8" w:rsidRPr="00F851F8">
        <w:t xml:space="preserve"> </w:t>
      </w:r>
      <w:r w:rsidR="00F851F8" w:rsidRPr="00F851F8">
        <w:rPr>
          <w:lang w:val="en-US"/>
        </w:rPr>
        <w:t>Induct</w:t>
      </w:r>
      <w:r w:rsidR="00F851F8">
        <w:rPr>
          <w:lang w:val="en-US"/>
        </w:rPr>
        <w:t xml:space="preserve"> </w:t>
      </w:r>
      <w:r w:rsidR="00F851F8" w:rsidRPr="00F851F8">
        <w:rPr>
          <w:lang w:val="en-US"/>
        </w:rPr>
        <w:t>table</w:t>
      </w:r>
      <w:r w:rsidR="00F851F8">
        <w:rPr>
          <w:lang w:val="en-US"/>
        </w:rPr>
        <w:t>s and t</w:t>
      </w:r>
      <w:r w:rsidR="00F851F8" w:rsidRPr="008D0C41">
        <w:rPr>
          <w:lang w:val="en-US"/>
        </w:rPr>
        <w:t>akeaway conveyor</w:t>
      </w:r>
      <w:r w:rsidR="00F851F8">
        <w:rPr>
          <w:lang w:val="en-US"/>
        </w:rPr>
        <w:t xml:space="preserve"> </w:t>
      </w:r>
      <w:r w:rsidR="00F851F8" w:rsidRPr="00F851F8">
        <w:rPr>
          <w:lang w:val="en-US"/>
        </w:rPr>
        <w:t xml:space="preserve">consists of a series of 3 conveyors. The 2 outside travelling in the direction of the Conveyors A/B, and the middle takeaway conveyor travelling in the opposite direction. </w:t>
      </w:r>
      <w:r w:rsidR="008533DB" w:rsidRPr="008533DB">
        <w:rPr>
          <w:lang w:val="en-US"/>
        </w:rPr>
        <w:t>The purpose of induction tables is to introduce containers into the conveying system while providing a method for removing unsuitable containers.</w:t>
      </w:r>
    </w:p>
    <w:p w14:paraId="45658CBC" w14:textId="77777777" w:rsidR="008533DB" w:rsidRDefault="008533DB" w:rsidP="008533DB">
      <w:pPr>
        <w:pStyle w:val="ListParagraph"/>
      </w:pPr>
    </w:p>
    <w:p w14:paraId="7A6A54CB" w14:textId="643E1292" w:rsidR="008533DB" w:rsidRPr="008533DB" w:rsidRDefault="008533DB" w:rsidP="008533DB">
      <w:pPr>
        <w:pStyle w:val="ListParagraph"/>
        <w:numPr>
          <w:ilvl w:val="0"/>
          <w:numId w:val="21"/>
        </w:numPr>
        <w:jc w:val="left"/>
      </w:pPr>
      <w:r w:rsidRPr="00261130">
        <w:rPr>
          <w:lang w:val="en-US"/>
        </w:rPr>
        <w:t xml:space="preserve">Induct table </w:t>
      </w:r>
      <w:r>
        <w:rPr>
          <w:lang w:val="en-US"/>
        </w:rPr>
        <w:t>2</w:t>
      </w:r>
      <w:r w:rsidRPr="00261130">
        <w:rPr>
          <w:lang w:val="en-US"/>
        </w:rPr>
        <w:t xml:space="preserve"> (Lane </w:t>
      </w:r>
      <w:r>
        <w:rPr>
          <w:lang w:val="en-US"/>
        </w:rPr>
        <w:t>6</w:t>
      </w:r>
      <w:r w:rsidRPr="00261130">
        <w:rPr>
          <w:lang w:val="en-US"/>
        </w:rPr>
        <w:t xml:space="preserve">). The purpose of Induction Table </w:t>
      </w:r>
      <w:r>
        <w:rPr>
          <w:lang w:val="en-US"/>
        </w:rPr>
        <w:t>2</w:t>
      </w:r>
      <w:r w:rsidRPr="00261130">
        <w:rPr>
          <w:lang w:val="en-US"/>
        </w:rPr>
        <w:t xml:space="preserve"> is to introduce containers into the transportation system that travels in the direction of Conveyors A/B.</w:t>
      </w:r>
    </w:p>
    <w:p w14:paraId="63663743" w14:textId="77777777" w:rsidR="008533DB" w:rsidRDefault="008533DB" w:rsidP="008533DB">
      <w:pPr>
        <w:pStyle w:val="ListParagraph"/>
      </w:pPr>
    </w:p>
    <w:p w14:paraId="182B7259" w14:textId="76CE5DEE" w:rsidR="008533DB" w:rsidRPr="008533DB" w:rsidRDefault="008533DB" w:rsidP="008533DB">
      <w:pPr>
        <w:pStyle w:val="ListParagraph"/>
        <w:numPr>
          <w:ilvl w:val="0"/>
          <w:numId w:val="21"/>
        </w:numPr>
        <w:jc w:val="left"/>
      </w:pPr>
      <w:r w:rsidRPr="00261130">
        <w:rPr>
          <w:lang w:val="en-US"/>
        </w:rPr>
        <w:t xml:space="preserve">Induct table </w:t>
      </w:r>
      <w:r>
        <w:rPr>
          <w:lang w:val="en-US"/>
        </w:rPr>
        <w:t>3</w:t>
      </w:r>
      <w:r w:rsidRPr="00261130">
        <w:rPr>
          <w:lang w:val="en-US"/>
        </w:rPr>
        <w:t xml:space="preserve"> (Lane </w:t>
      </w:r>
      <w:r>
        <w:rPr>
          <w:lang w:val="en-US"/>
        </w:rPr>
        <w:t>7</w:t>
      </w:r>
      <w:r w:rsidRPr="00261130">
        <w:rPr>
          <w:lang w:val="en-US"/>
        </w:rPr>
        <w:t xml:space="preserve">). </w:t>
      </w:r>
      <w:r w:rsidRPr="008533DB">
        <w:rPr>
          <w:lang w:val="en-US"/>
        </w:rPr>
        <w:t xml:space="preserve">Induct table </w:t>
      </w:r>
      <w:r>
        <w:rPr>
          <w:lang w:val="en-US"/>
        </w:rPr>
        <w:t>3</w:t>
      </w:r>
      <w:r w:rsidRPr="008533DB">
        <w:rPr>
          <w:lang w:val="en-US"/>
        </w:rPr>
        <w:t xml:space="preserve"> consists of a single conveyor travelling in the direction of Conveyors A/B. Induct Table 2 has no takeaway conveyor. The purpose of Induct Table 2 is to induct containers into the conveying system.</w:t>
      </w:r>
    </w:p>
    <w:p w14:paraId="4B213854" w14:textId="77777777" w:rsidR="008533DB" w:rsidRDefault="008533DB" w:rsidP="008533DB">
      <w:pPr>
        <w:pStyle w:val="ListParagraph"/>
      </w:pPr>
    </w:p>
    <w:p w14:paraId="3E2FCEE7" w14:textId="4DD71E7F" w:rsidR="008533DB" w:rsidRPr="008533DB" w:rsidRDefault="008533DB" w:rsidP="008533DB">
      <w:pPr>
        <w:pStyle w:val="ListParagraph"/>
        <w:numPr>
          <w:ilvl w:val="0"/>
          <w:numId w:val="21"/>
        </w:numPr>
        <w:jc w:val="left"/>
      </w:pPr>
      <w:r w:rsidRPr="00261130">
        <w:rPr>
          <w:lang w:val="en-US"/>
        </w:rPr>
        <w:t xml:space="preserve">Induct table </w:t>
      </w:r>
      <w:r>
        <w:rPr>
          <w:lang w:val="en-US"/>
        </w:rPr>
        <w:t>4</w:t>
      </w:r>
      <w:r w:rsidRPr="00261130">
        <w:rPr>
          <w:lang w:val="en-US"/>
        </w:rPr>
        <w:t xml:space="preserve"> (Lane </w:t>
      </w:r>
      <w:r>
        <w:rPr>
          <w:lang w:val="en-US"/>
        </w:rPr>
        <w:t>8</w:t>
      </w:r>
      <w:r w:rsidRPr="00261130">
        <w:rPr>
          <w:lang w:val="en-US"/>
        </w:rPr>
        <w:t xml:space="preserve">). The purpose of Induction Table </w:t>
      </w:r>
      <w:r>
        <w:rPr>
          <w:lang w:val="en-US"/>
        </w:rPr>
        <w:t>4</w:t>
      </w:r>
      <w:r w:rsidRPr="00261130">
        <w:rPr>
          <w:lang w:val="en-US"/>
        </w:rPr>
        <w:t xml:space="preserve"> is to introduce containers into the transportation system that travels in the direction of Conveyors A/B.</w:t>
      </w:r>
    </w:p>
    <w:p w14:paraId="73412376" w14:textId="77777777" w:rsidR="008533DB" w:rsidRDefault="008533DB" w:rsidP="008533DB">
      <w:pPr>
        <w:pStyle w:val="ListParagraph"/>
      </w:pPr>
    </w:p>
    <w:p w14:paraId="52D93913" w14:textId="3AC74CFA" w:rsidR="008533DB" w:rsidRPr="008533DB" w:rsidRDefault="008533DB" w:rsidP="008533DB">
      <w:pPr>
        <w:pStyle w:val="ListParagraph"/>
        <w:numPr>
          <w:ilvl w:val="0"/>
          <w:numId w:val="21"/>
        </w:numPr>
        <w:jc w:val="left"/>
      </w:pPr>
      <w:r>
        <w:rPr>
          <w:lang w:val="en-US"/>
        </w:rPr>
        <w:t>T</w:t>
      </w:r>
      <w:r w:rsidRPr="008D0C41">
        <w:rPr>
          <w:lang w:val="en-US"/>
        </w:rPr>
        <w:t>akeaway conveyor</w:t>
      </w:r>
      <w:r>
        <w:rPr>
          <w:lang w:val="en-US"/>
        </w:rPr>
        <w:t xml:space="preserve"> 2 (Lane 9).</w:t>
      </w:r>
      <w:r w:rsidRPr="00F851F8">
        <w:t xml:space="preserve"> </w:t>
      </w:r>
      <w:r w:rsidRPr="00F851F8">
        <w:rPr>
          <w:lang w:val="en-US"/>
        </w:rPr>
        <w:t>Induct</w:t>
      </w:r>
      <w:r>
        <w:rPr>
          <w:lang w:val="en-US"/>
        </w:rPr>
        <w:t xml:space="preserve"> </w:t>
      </w:r>
      <w:r w:rsidRPr="00F851F8">
        <w:rPr>
          <w:lang w:val="en-US"/>
        </w:rPr>
        <w:t>table</w:t>
      </w:r>
      <w:r>
        <w:rPr>
          <w:lang w:val="en-US"/>
        </w:rPr>
        <w:t>s and t</w:t>
      </w:r>
      <w:r w:rsidRPr="008D0C41">
        <w:rPr>
          <w:lang w:val="en-US"/>
        </w:rPr>
        <w:t>akeaway conveyor</w:t>
      </w:r>
      <w:r>
        <w:rPr>
          <w:lang w:val="en-US"/>
        </w:rPr>
        <w:t xml:space="preserve"> </w:t>
      </w:r>
      <w:r w:rsidRPr="00F851F8">
        <w:rPr>
          <w:lang w:val="en-US"/>
        </w:rPr>
        <w:t xml:space="preserve">consists of a series of 3 conveyors. The 2 outside travelling in the direction of the Conveyors A/B, and the middle takeaway conveyor travelling in </w:t>
      </w:r>
      <w:r w:rsidRPr="00F851F8">
        <w:rPr>
          <w:lang w:val="en-US"/>
        </w:rPr>
        <w:lastRenderedPageBreak/>
        <w:t xml:space="preserve">the opposite direction. </w:t>
      </w:r>
      <w:r w:rsidRPr="008533DB">
        <w:rPr>
          <w:lang w:val="en-US"/>
        </w:rPr>
        <w:t>The purpose of induction tables is to introduce containers into the conveying system while providing a method for removing unsuitable containers.</w:t>
      </w:r>
    </w:p>
    <w:p w14:paraId="769A9A24" w14:textId="77777777" w:rsidR="008533DB" w:rsidRDefault="008533DB" w:rsidP="008533DB">
      <w:pPr>
        <w:pStyle w:val="ListParagraph"/>
      </w:pPr>
    </w:p>
    <w:p w14:paraId="7623A51B" w14:textId="04CEB5C0" w:rsidR="008533DB" w:rsidRPr="008533DB" w:rsidRDefault="008533DB" w:rsidP="008533DB">
      <w:pPr>
        <w:pStyle w:val="ListParagraph"/>
        <w:numPr>
          <w:ilvl w:val="0"/>
          <w:numId w:val="21"/>
        </w:numPr>
        <w:jc w:val="left"/>
      </w:pPr>
      <w:r w:rsidRPr="00261130">
        <w:rPr>
          <w:lang w:val="en-US"/>
        </w:rPr>
        <w:t xml:space="preserve">Induct table </w:t>
      </w:r>
      <w:r>
        <w:rPr>
          <w:lang w:val="en-US"/>
        </w:rPr>
        <w:t>5</w:t>
      </w:r>
      <w:r w:rsidRPr="00261130">
        <w:rPr>
          <w:lang w:val="en-US"/>
        </w:rPr>
        <w:t xml:space="preserve"> (Lane </w:t>
      </w:r>
      <w:r>
        <w:rPr>
          <w:lang w:val="en-US"/>
        </w:rPr>
        <w:t>10</w:t>
      </w:r>
      <w:r w:rsidRPr="00261130">
        <w:rPr>
          <w:lang w:val="en-US"/>
        </w:rPr>
        <w:t xml:space="preserve">). The purpose of Induction Table </w:t>
      </w:r>
      <w:r>
        <w:rPr>
          <w:lang w:val="en-US"/>
        </w:rPr>
        <w:t>5</w:t>
      </w:r>
      <w:r w:rsidRPr="00261130">
        <w:rPr>
          <w:lang w:val="en-US"/>
        </w:rPr>
        <w:t xml:space="preserve"> is to introduce containers into the transportation system that travels in the direction of Conveyors A/B.</w:t>
      </w:r>
    </w:p>
    <w:p w14:paraId="1180B4AA" w14:textId="77777777" w:rsidR="008533DB" w:rsidRDefault="008533DB" w:rsidP="008533DB">
      <w:pPr>
        <w:pStyle w:val="ListParagraph"/>
      </w:pPr>
    </w:p>
    <w:p w14:paraId="560DDB00" w14:textId="5E3BF59A" w:rsidR="008533DB" w:rsidRPr="008533DB" w:rsidRDefault="008533DB" w:rsidP="008533DB">
      <w:pPr>
        <w:pStyle w:val="ListParagraph"/>
        <w:numPr>
          <w:ilvl w:val="0"/>
          <w:numId w:val="21"/>
        </w:numPr>
        <w:jc w:val="left"/>
      </w:pPr>
      <w:r w:rsidRPr="00261130">
        <w:rPr>
          <w:lang w:val="en-US"/>
        </w:rPr>
        <w:t xml:space="preserve">Induct table </w:t>
      </w:r>
      <w:r>
        <w:rPr>
          <w:lang w:val="en-US"/>
        </w:rPr>
        <w:t>6</w:t>
      </w:r>
      <w:r w:rsidRPr="00261130">
        <w:rPr>
          <w:lang w:val="en-US"/>
        </w:rPr>
        <w:t xml:space="preserve"> (Lane </w:t>
      </w:r>
      <w:r>
        <w:rPr>
          <w:lang w:val="en-US"/>
        </w:rPr>
        <w:t>11</w:t>
      </w:r>
      <w:r w:rsidRPr="00261130">
        <w:rPr>
          <w:lang w:val="en-US"/>
        </w:rPr>
        <w:t xml:space="preserve">). The purpose of Induction Table </w:t>
      </w:r>
      <w:r>
        <w:rPr>
          <w:lang w:val="en-US"/>
        </w:rPr>
        <w:t>6</w:t>
      </w:r>
      <w:r w:rsidRPr="00261130">
        <w:rPr>
          <w:lang w:val="en-US"/>
        </w:rPr>
        <w:t xml:space="preserve"> is to introduce containers into the transportation system that travels in the direction of Conveyors A/B.</w:t>
      </w:r>
    </w:p>
    <w:p w14:paraId="67422883" w14:textId="77777777" w:rsidR="008533DB" w:rsidRDefault="008533DB" w:rsidP="008533DB">
      <w:pPr>
        <w:pStyle w:val="ListParagraph"/>
      </w:pPr>
    </w:p>
    <w:p w14:paraId="5A0C7329" w14:textId="348CDE3F" w:rsidR="008533DB" w:rsidRPr="008533DB" w:rsidRDefault="008533DB" w:rsidP="008533DB">
      <w:pPr>
        <w:pStyle w:val="ListParagraph"/>
        <w:numPr>
          <w:ilvl w:val="0"/>
          <w:numId w:val="21"/>
        </w:numPr>
        <w:jc w:val="left"/>
      </w:pPr>
      <w:r>
        <w:rPr>
          <w:lang w:val="en-US"/>
        </w:rPr>
        <w:t>T</w:t>
      </w:r>
      <w:r w:rsidRPr="008D0C41">
        <w:rPr>
          <w:lang w:val="en-US"/>
        </w:rPr>
        <w:t>akeaway conveyor</w:t>
      </w:r>
      <w:r>
        <w:rPr>
          <w:lang w:val="en-US"/>
        </w:rPr>
        <w:t xml:space="preserve"> 3 (Lane 12).</w:t>
      </w:r>
      <w:r w:rsidRPr="00F851F8">
        <w:t xml:space="preserve"> </w:t>
      </w:r>
      <w:r w:rsidRPr="00F851F8">
        <w:rPr>
          <w:lang w:val="en-US"/>
        </w:rPr>
        <w:t>Induct</w:t>
      </w:r>
      <w:r>
        <w:rPr>
          <w:lang w:val="en-US"/>
        </w:rPr>
        <w:t xml:space="preserve"> </w:t>
      </w:r>
      <w:r w:rsidRPr="00F851F8">
        <w:rPr>
          <w:lang w:val="en-US"/>
        </w:rPr>
        <w:t>table</w:t>
      </w:r>
      <w:r>
        <w:rPr>
          <w:lang w:val="en-US"/>
        </w:rPr>
        <w:t>s and t</w:t>
      </w:r>
      <w:r w:rsidRPr="008D0C41">
        <w:rPr>
          <w:lang w:val="en-US"/>
        </w:rPr>
        <w:t>akeaway conveyor</w:t>
      </w:r>
      <w:r>
        <w:rPr>
          <w:lang w:val="en-US"/>
        </w:rPr>
        <w:t xml:space="preserve"> </w:t>
      </w:r>
      <w:r w:rsidRPr="00F851F8">
        <w:rPr>
          <w:lang w:val="en-US"/>
        </w:rPr>
        <w:t xml:space="preserve">consists of a series of 3 conveyors. The 2 outside travelling in the direction of the Conveyors A/B, and the middle takeaway conveyor travelling in the opposite direction. </w:t>
      </w:r>
      <w:r w:rsidRPr="008533DB">
        <w:rPr>
          <w:lang w:val="en-US"/>
        </w:rPr>
        <w:t>The purpose of induction tables is to introduce containers into the conveying system while providing a method for removing unsuitable containers.</w:t>
      </w:r>
    </w:p>
    <w:p w14:paraId="3EA5271D" w14:textId="77777777" w:rsidR="008533DB" w:rsidRDefault="008533DB" w:rsidP="008533DB">
      <w:pPr>
        <w:pStyle w:val="ListParagraph"/>
      </w:pPr>
    </w:p>
    <w:p w14:paraId="36D4DFB7" w14:textId="515732FF" w:rsidR="008533DB" w:rsidRPr="008533DB" w:rsidRDefault="008533DB" w:rsidP="008533DB">
      <w:pPr>
        <w:pStyle w:val="ListParagraph"/>
        <w:numPr>
          <w:ilvl w:val="0"/>
          <w:numId w:val="21"/>
        </w:numPr>
        <w:jc w:val="left"/>
      </w:pPr>
      <w:r w:rsidRPr="00261130">
        <w:rPr>
          <w:lang w:val="en-US"/>
        </w:rPr>
        <w:t xml:space="preserve">Induct table </w:t>
      </w:r>
      <w:r>
        <w:rPr>
          <w:lang w:val="en-US"/>
        </w:rPr>
        <w:t>7</w:t>
      </w:r>
      <w:r w:rsidRPr="00261130">
        <w:rPr>
          <w:lang w:val="en-US"/>
        </w:rPr>
        <w:t xml:space="preserve"> (Lane </w:t>
      </w:r>
      <w:r>
        <w:rPr>
          <w:lang w:val="en-US"/>
        </w:rPr>
        <w:t>13</w:t>
      </w:r>
      <w:r w:rsidRPr="00261130">
        <w:rPr>
          <w:lang w:val="en-US"/>
        </w:rPr>
        <w:t xml:space="preserve">). The purpose of Induction Table </w:t>
      </w:r>
      <w:r>
        <w:rPr>
          <w:lang w:val="en-US"/>
        </w:rPr>
        <w:t>7</w:t>
      </w:r>
      <w:r w:rsidRPr="00261130">
        <w:rPr>
          <w:lang w:val="en-US"/>
        </w:rPr>
        <w:t xml:space="preserve"> is to introduce containers into the transportation system that travels in the direction of Conveyors A/B.</w:t>
      </w:r>
    </w:p>
    <w:p w14:paraId="14E1B361" w14:textId="4C50F22D" w:rsidR="003C3FCF" w:rsidRPr="00C03003" w:rsidRDefault="003C3FCF">
      <w:pPr>
        <w:pStyle w:val="ListParagraph"/>
        <w:numPr>
          <w:ilvl w:val="0"/>
          <w:numId w:val="21"/>
        </w:numPr>
      </w:pPr>
      <w:r w:rsidRPr="00383A54">
        <w:rPr>
          <w:rFonts w:eastAsiaTheme="minorEastAsia"/>
          <w:color w:val="auto"/>
          <w:szCs w:val="20"/>
        </w:rPr>
        <w:br w:type="page"/>
      </w:r>
    </w:p>
    <w:p w14:paraId="5CF2731B" w14:textId="522C862D" w:rsidR="00446C3E" w:rsidRPr="00E1390E" w:rsidRDefault="00A96F01" w:rsidP="0016645C">
      <w:pPr>
        <w:pStyle w:val="Heading1"/>
        <w:numPr>
          <w:ilvl w:val="0"/>
          <w:numId w:val="1"/>
        </w:numPr>
        <w:rPr>
          <w:rFonts w:eastAsiaTheme="minorEastAsia"/>
          <w:color w:val="auto"/>
          <w:szCs w:val="20"/>
        </w:rPr>
      </w:pPr>
      <w:bookmarkStart w:id="14" w:name="_Toc170815365"/>
      <w:r w:rsidRPr="00A96F01">
        <w:lastRenderedPageBreak/>
        <w:t xml:space="preserve">General composition of the </w:t>
      </w:r>
      <w:r w:rsidR="0005446C">
        <w:t>r</w:t>
      </w:r>
      <w:r w:rsidRPr="00A96F01">
        <w:t>ollers</w:t>
      </w:r>
      <w:r w:rsidR="0005446C">
        <w:t xml:space="preserve"> with control</w:t>
      </w:r>
      <w:r w:rsidR="00FA727C">
        <w:t xml:space="preserve"> </w:t>
      </w:r>
      <w:r w:rsidR="0005446C">
        <w:t>card</w:t>
      </w:r>
      <w:r w:rsidR="00446C3E" w:rsidRPr="00E1390E">
        <w:t>.</w:t>
      </w:r>
      <w:bookmarkEnd w:id="14"/>
    </w:p>
    <w:p w14:paraId="30172934" w14:textId="3134F1C3" w:rsidR="00F96EDD" w:rsidRDefault="00F96EDD">
      <w:pPr>
        <w:spacing w:after="160" w:line="259" w:lineRule="auto"/>
      </w:pPr>
    </w:p>
    <w:p w14:paraId="7D6D615E" w14:textId="311FDF0E" w:rsidR="00AE4E0B" w:rsidRPr="00AE4E0B" w:rsidRDefault="00AE4E0B" w:rsidP="00AE4E0B">
      <w:pPr>
        <w:spacing w:after="160" w:line="259" w:lineRule="auto"/>
        <w:rPr>
          <w:rFonts w:eastAsiaTheme="minorEastAsia"/>
          <w:szCs w:val="20"/>
        </w:rPr>
      </w:pPr>
      <w:r w:rsidRPr="00AE4E0B">
        <w:rPr>
          <w:rFonts w:eastAsiaTheme="minorEastAsia"/>
          <w:szCs w:val="20"/>
        </w:rPr>
        <w:t xml:space="preserve">The following figure shows the general composition of the </w:t>
      </w:r>
      <w:r>
        <w:t>Rollers</w:t>
      </w:r>
      <w:r w:rsidRPr="00AE4E0B">
        <w:rPr>
          <w:rFonts w:eastAsiaTheme="minorEastAsia"/>
          <w:szCs w:val="20"/>
        </w:rPr>
        <w:t>.</w:t>
      </w:r>
    </w:p>
    <w:p w14:paraId="04E7081A" w14:textId="5E2B46F6" w:rsidR="008A3C31" w:rsidRDefault="008A3C31" w:rsidP="00F22D01">
      <w:pPr>
        <w:spacing w:after="160" w:line="259" w:lineRule="auto"/>
      </w:pPr>
    </w:p>
    <w:p w14:paraId="2BE5520C" w14:textId="53457DC1" w:rsidR="00AE4E0B" w:rsidRDefault="00000000" w:rsidP="008A3C31">
      <w:pPr>
        <w:pStyle w:val="Caption"/>
        <w:jc w:val="center"/>
      </w:pPr>
      <w:r>
        <w:rPr>
          <w:noProof/>
        </w:rPr>
        <w:pict w14:anchorId="022F3A76">
          <v:shape id="Straight Arrow Connector 1842914592" o:spid="_x0000_s2564" type="#_x0000_t32" style="position:absolute;left:0;text-align:left;margin-left:237.75pt;margin-top:35.3pt;width:132.3pt;height:41.1pt;flip:y;z-index:25539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" strokecolor="red" strokeweight=".5pt">
            <v:stroke endarrow="block" joinstyle="miter"/>
          </v:shape>
        </w:pict>
      </w:r>
      <w:r>
        <w:rPr>
          <w:noProof/>
        </w:rPr>
        <w:pict w14:anchorId="18E1F99C">
          <v:shape id="Straight Arrow Connector 417054669" o:spid="_x0000_s2563" type="#_x0000_t32" style="position:absolute;left:0;text-align:left;margin-left:237.75pt;margin-top:45pt;width:7.55pt;height:32.65pt;flip:y;z-index:25539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" strokecolor="red" strokeweight=".5pt">
            <v:stroke endarrow="block" joinstyle="miter"/>
          </v:shape>
        </w:pict>
      </w:r>
      <w:r>
        <w:rPr>
          <w:noProof/>
        </w:rPr>
        <w:pict w14:anchorId="19A5E66D">
          <v:shape id="Straight Arrow Connector 419236352" o:spid="_x0000_s2562" type="#_x0000_t32" style="position:absolute;left:0;text-align:left;margin-left:116.2pt;margin-top:39.85pt;width:120.9pt;height:37.85pt;flip:x y;z-index:25539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" strokecolor="red" strokeweight=".5pt">
            <v:stroke endarrow="block" joinstyle="miter"/>
          </v:shape>
        </w:pict>
      </w:r>
      <w:r>
        <w:rPr>
          <w:noProof/>
        </w:rPr>
        <w:pict w14:anchorId="52DF3705">
          <v:shape id="Straight Arrow Connector 1232707911" o:spid="_x0000_s2561" type="#_x0000_t32" style="position:absolute;left:0;text-align:left;margin-left:255.25pt;margin-top:90pt;width:119.95pt;height:34.2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" strokecolor="red" strokeweight=".5pt">
            <v:stroke endarrow="block" joinstyle="miter"/>
          </v:shape>
        </w:pict>
      </w:r>
      <w:r>
        <w:rPr>
          <w:noProof/>
        </w:rPr>
        <w:pict w14:anchorId="387ADFA1">
          <v:shape id="Straight Arrow Connector 1232707909" o:spid="_x0000_s2560" type="#_x0000_t32" style="position:absolute;left:0;text-align:left;margin-left:244.85pt;margin-top:106.1pt;width:12.95pt;height:18.0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" strokecolor="red" strokeweight=".5pt">
            <v:stroke endarrow="block" joinstyle="miter"/>
          </v:shape>
        </w:pict>
      </w:r>
      <w:r>
        <w:rPr>
          <w:noProof/>
        </w:rPr>
        <w:pict w14:anchorId="71A92F08">
          <v:shape id="Straight Arrow Connector 1232707910" o:spid="_x0000_s2559" type="#_x0000_t32" style="position:absolute;left:0;text-align:left;margin-left:141.1pt;margin-top:87.2pt;width:82.8pt;height:35.1pt;flip:x;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" strokecolor="red" strokeweight=".5pt">
            <v:stroke endarrow="block" joinstyle="miter"/>
          </v:shape>
        </w:pict>
      </w:r>
      <w:r>
        <w:rPr>
          <w:noProof/>
        </w:rPr>
        <w:pict w14:anchorId="1F9BA4A1">
          <v:shape id="Straight Arrow Connector 1232707913" o:spid="_x0000_s2558" type="#_x0000_t32" style="position:absolute;left:0;text-align:left;margin-left:30.8pt;margin-top:106.6pt;width:89.5pt;height:3.6pt;flip:y;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" strokecolor="red" strokeweight=".5pt">
            <v:stroke endarrow="block" joinstyle="miter"/>
          </v:shape>
        </w:pict>
      </w:r>
      <w:r>
        <w:rPr>
          <w:noProof/>
        </w:rPr>
        <w:pict w14:anchorId="776CA6A3">
          <v:oval id="Oval 1232707908" o:spid="_x0000_s2557" style="position:absolute;left:0;text-align:left;margin-left:225.85pt;margin-top:78.7pt;width:28.5pt;height:27.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pdJcw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" fillcolor="white [3201]" strokecolor="red" strokeweight="1pt">
            <v:stroke joinstyle="miter"/>
            <v:textbox>
              <w:txbxContent>
                <w:p w14:paraId="5DCBDBB1" w14:textId="45AFEFDD" w:rsidR="00AE4E0B" w:rsidRPr="00EF520C" w:rsidRDefault="00AE4E0B" w:rsidP="00AE4E0B">
                  <w:pPr>
                    <w:jc w:val="center"/>
                    <w:rPr>
                      <w:color w:val="FF0000"/>
                      <w:lang w:val="en-US"/>
                    </w:rPr>
                  </w:pPr>
                  <w:r>
                    <w:rPr>
                      <w:color w:val="FF0000"/>
                      <w:lang w:val="en-US"/>
                    </w:rPr>
                    <w:t>3</w:t>
                  </w:r>
                </w:p>
              </w:txbxContent>
            </v:textbox>
          </v:oval>
        </w:pict>
      </w:r>
      <w:r>
        <w:rPr>
          <w:noProof/>
        </w:rPr>
        <w:pict w14:anchorId="4CDDED1A">
          <v:shape id="Straight Arrow Connector 1232707916" o:spid="_x0000_s2556" type="#_x0000_t32" style="position:absolute;left:0;text-align:left;margin-left:321.4pt;margin-top:134.75pt;width:11.3pt;height:50.7pt;flip:x y;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" strokecolor="red" strokeweight=".5pt">
            <v:stroke endarrow="block" joinstyle="miter"/>
          </v:shape>
        </w:pict>
      </w:r>
      <w:r>
        <w:rPr>
          <w:noProof/>
        </w:rPr>
        <w:pict w14:anchorId="249711A1">
          <v:shape id="Straight Arrow Connector 1232707915" o:spid="_x0000_s2555" type="#_x0000_t32" style="position:absolute;left:0;text-align:left;margin-left:209.85pt;margin-top:136.05pt;width:107.05pt;height:54.65pt;flip:x y;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" strokecolor="red" strokeweight=".5pt">
            <v:stroke endarrow="block" joinstyle="miter"/>
          </v:shape>
        </w:pict>
      </w:r>
      <w:r>
        <w:rPr>
          <w:noProof/>
        </w:rPr>
        <w:pict w14:anchorId="04B3A3FC">
          <v:shape id="Straight Arrow Connector 1232707917" o:spid="_x0000_s2554" type="#_x0000_t32" style="position:absolute;left:0;text-align:left;margin-left:93.1pt;margin-top:136.05pt;width:222.25pt;height:55pt;flip:x y;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" strokecolor="red" strokeweight=".5pt">
            <v:stroke endarrow="block" joinstyle="miter"/>
          </v:shape>
        </w:pict>
      </w:r>
      <w:r>
        <w:rPr>
          <w:noProof/>
        </w:rPr>
        <w:pict w14:anchorId="7F811CE4">
          <v:oval id="Oval 1232707914" o:spid="_x0000_s2553" style="position:absolute;left:0;text-align:left;margin-left:314.6pt;margin-top:185pt;width:28.5pt;height:27.7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F/Ecw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" fillcolor="white [3201]" strokecolor="red" strokeweight="1pt">
            <v:stroke joinstyle="miter"/>
            <v:textbox>
              <w:txbxContent>
                <w:p w14:paraId="28FD8BF6" w14:textId="432EF639" w:rsidR="00AE4E0B" w:rsidRPr="00EF520C" w:rsidRDefault="00AE4E0B" w:rsidP="00AE4E0B">
                  <w:pPr>
                    <w:jc w:val="center"/>
                    <w:rPr>
                      <w:color w:val="FF0000"/>
                      <w:lang w:val="en-US"/>
                    </w:rPr>
                  </w:pPr>
                  <w:r>
                    <w:rPr>
                      <w:color w:val="FF0000"/>
                      <w:lang w:val="en-US"/>
                    </w:rPr>
                    <w:t>2</w:t>
                  </w:r>
                </w:p>
              </w:txbxContent>
            </v:textbox>
          </v:oval>
        </w:pict>
      </w:r>
      <w:r>
        <w:rPr>
          <w:noProof/>
        </w:rPr>
        <w:pict w14:anchorId="4914C626">
          <v:shape id="Straight Arrow Connector 1232708232" o:spid="_x0000_s2552" type="#_x0000_t32" style="position:absolute;left:0;text-align:left;margin-left:333pt;margin-top:153.55pt;width:80.55pt;height:32.2pt;flip:y;z-index:25260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" strokecolor="red" strokeweight=".5pt">
            <v:stroke endarrow="block" joinstyle="miter"/>
          </v:shape>
        </w:pict>
      </w:r>
      <w:r>
        <w:rPr>
          <w:noProof/>
        </w:rPr>
        <w:pict w14:anchorId="2AA82430">
          <v:shape id="Straight Arrow Connector 1232708231" o:spid="_x0000_s2551" type="#_x0000_t32" style="position:absolute;left:0;text-align:left;margin-left:333pt;margin-top:96.25pt;width:80.55pt;height:89.45pt;flip:y;z-index:25260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" strokecolor="red" strokeweight=".5pt">
            <v:stroke endarrow="block" joinstyle="miter"/>
          </v:shape>
        </w:pict>
      </w:r>
      <w:r>
        <w:rPr>
          <w:noProof/>
        </w:rPr>
        <w:pict w14:anchorId="7D305199">
          <v:oval id="Oval 1232707912" o:spid="_x0000_s2550" style="position:absolute;left:0;text-align:left;margin-left:2.2pt;margin-top:94.45pt;width:28.5pt;height:27.7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6Fmcw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" fillcolor="white [3201]" strokecolor="red" strokeweight="1pt">
            <v:stroke joinstyle="miter"/>
            <v:textbox>
              <w:txbxContent>
                <w:p w14:paraId="49169D19" w14:textId="4D079CAF" w:rsidR="00AE4E0B" w:rsidRPr="00EF520C" w:rsidRDefault="00AE4E0B" w:rsidP="00AE4E0B">
                  <w:pPr>
                    <w:jc w:val="center"/>
                    <w:rPr>
                      <w:color w:val="FF0000"/>
                      <w:lang w:val="en-US"/>
                    </w:rPr>
                  </w:pPr>
                  <w:r>
                    <w:rPr>
                      <w:color w:val="FF0000"/>
                      <w:lang w:val="en-US"/>
                    </w:rPr>
                    <w:t>1</w:t>
                  </w:r>
                </w:p>
              </w:txbxContent>
            </v:textbox>
          </v:oval>
        </w:pict>
      </w:r>
      <w:r w:rsidR="00673E8F">
        <w:rPr>
          <w:noProof/>
        </w:rPr>
        <w:drawing>
          <wp:inline distT="0" distB="0" distL="0" distR="0" wp14:anchorId="09185978" wp14:editId="7484F77C">
            <wp:extent cx="5692209" cy="2824873"/>
            <wp:effectExtent l="0" t="0" r="3810" b="0"/>
            <wp:docPr id="862104793" name="Picture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0125" cy="2833764"/>
                    </a:xfrm>
                    <a:prstGeom prst="rect">
                      <a:avLst/>
                    </a:prstGeom>
                    <a:noFill/>
                    <a:ln>
                      <a:noFill/>
                    </a:ln>
                  </pic:spPr>
                </pic:pic>
              </a:graphicData>
            </a:graphic>
          </wp:inline>
        </w:drawing>
      </w:r>
      <w:r w:rsidR="002658C9">
        <w:t xml:space="preserve"> </w:t>
      </w:r>
    </w:p>
    <w:p w14:paraId="0247553C" w14:textId="1867EEF4" w:rsidR="00AE4E0B" w:rsidRDefault="00AE4E0B" w:rsidP="008A3C31">
      <w:pPr>
        <w:pStyle w:val="Caption"/>
        <w:jc w:val="center"/>
        <w:rPr>
          <w:i w:val="0"/>
          <w:iCs w:val="0"/>
        </w:rPr>
      </w:pPr>
      <w:bookmarkStart w:id="15" w:name="_Ref74668488"/>
      <w:bookmarkStart w:id="16" w:name="_Toc170815406"/>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w:t>
      </w:r>
      <w:r w:rsidRPr="006A6E67">
        <w:rPr>
          <w:i w:val="0"/>
          <w:iCs w:val="0"/>
        </w:rPr>
        <w:fldChar w:fldCharType="end"/>
      </w:r>
      <w:bookmarkEnd w:id="15"/>
      <w:r w:rsidRPr="006A6E67">
        <w:rPr>
          <w:i w:val="0"/>
          <w:iCs w:val="0"/>
        </w:rPr>
        <w:t>.</w:t>
      </w:r>
      <w:r>
        <w:rPr>
          <w:i w:val="0"/>
          <w:iCs w:val="0"/>
        </w:rPr>
        <w:t xml:space="preserve"> </w:t>
      </w:r>
      <w:r w:rsidRPr="006A6E67">
        <w:rPr>
          <w:i w:val="0"/>
          <w:iCs w:val="0"/>
        </w:rPr>
        <w:t xml:space="preserve">General </w:t>
      </w:r>
      <w:r w:rsidRPr="00A97E6E">
        <w:rPr>
          <w:i w:val="0"/>
          <w:iCs w:val="0"/>
        </w:rPr>
        <w:t xml:space="preserve">composition of the </w:t>
      </w:r>
      <w:r>
        <w:rPr>
          <w:i w:val="0"/>
          <w:iCs w:val="0"/>
        </w:rPr>
        <w:t>Rollers</w:t>
      </w:r>
      <w:r w:rsidRPr="00A97E6E">
        <w:rPr>
          <w:i w:val="0"/>
          <w:iCs w:val="0"/>
        </w:rPr>
        <w:t>.</w:t>
      </w:r>
      <w:bookmarkEnd w:id="16"/>
    </w:p>
    <w:p w14:paraId="3FD3331C" w14:textId="77777777" w:rsidR="00A96F01" w:rsidRDefault="00A96F01" w:rsidP="00A96F01">
      <w:pPr>
        <w:spacing w:after="160" w:line="259" w:lineRule="auto"/>
        <w:rPr>
          <w:rFonts w:eastAsiaTheme="minorEastAsia"/>
          <w:szCs w:val="20"/>
        </w:rPr>
      </w:pPr>
    </w:p>
    <w:p w14:paraId="0671913D" w14:textId="77777777" w:rsidR="00A96F01" w:rsidRPr="00A96F01" w:rsidRDefault="00A96F01" w:rsidP="00A96F01">
      <w:pPr>
        <w:spacing w:after="160" w:line="259" w:lineRule="auto"/>
        <w:rPr>
          <w:rFonts w:eastAsiaTheme="minorEastAsia"/>
          <w:szCs w:val="20"/>
        </w:rPr>
      </w:pPr>
      <w:r w:rsidRPr="00A96F01">
        <w:rPr>
          <w:rFonts w:eastAsiaTheme="minorEastAsia"/>
          <w:szCs w:val="20"/>
        </w:rPr>
        <w:t>The conveyor roller subsystem is composed of:</w:t>
      </w:r>
    </w:p>
    <w:p w14:paraId="40B9CB5E" w14:textId="01110ECD" w:rsidR="00AE4E0B" w:rsidRDefault="00AE4E0B" w:rsidP="00626317">
      <w:pPr>
        <w:pStyle w:val="ListParagraph"/>
        <w:numPr>
          <w:ilvl w:val="0"/>
          <w:numId w:val="4"/>
        </w:numPr>
        <w:spacing w:after="160" w:line="259" w:lineRule="auto"/>
        <w:ind w:right="0"/>
        <w:rPr>
          <w:rFonts w:eastAsiaTheme="minorEastAsia"/>
          <w:color w:val="auto"/>
          <w:szCs w:val="20"/>
        </w:rPr>
      </w:pPr>
      <w:r>
        <w:t>Rollers:</w:t>
      </w:r>
      <w:r w:rsidRPr="002658C9">
        <w:t xml:space="preserve"> </w:t>
      </w:r>
      <w:r>
        <w:t>T</w:t>
      </w:r>
      <w:r w:rsidRPr="002658C9">
        <w:t>he rollers that have 24V motors and are controlled by the control cards with the main logic inside this card</w:t>
      </w:r>
      <w:r>
        <w:t>.</w:t>
      </w:r>
    </w:p>
    <w:p w14:paraId="32BBA760" w14:textId="6B54D326" w:rsidR="00AE4E0B" w:rsidRDefault="00AE4E0B" w:rsidP="00AE4E0B">
      <w:pPr>
        <w:pStyle w:val="ListParagraph"/>
        <w:spacing w:after="160" w:line="259" w:lineRule="auto"/>
        <w:ind w:right="0" w:firstLine="0"/>
        <w:rPr>
          <w:rFonts w:eastAsiaTheme="minorEastAsia"/>
          <w:color w:val="auto"/>
          <w:szCs w:val="20"/>
        </w:rPr>
      </w:pPr>
    </w:p>
    <w:p w14:paraId="35FE0820" w14:textId="281CB5D0" w:rsidR="00F43009" w:rsidRDefault="00F43009" w:rsidP="00626317">
      <w:pPr>
        <w:pStyle w:val="ListParagraph"/>
        <w:numPr>
          <w:ilvl w:val="0"/>
          <w:numId w:val="4"/>
        </w:numPr>
        <w:spacing w:after="160" w:line="259" w:lineRule="auto"/>
        <w:ind w:right="0"/>
        <w:rPr>
          <w:rFonts w:eastAsiaTheme="minorEastAsia"/>
          <w:color w:val="auto"/>
          <w:szCs w:val="20"/>
        </w:rPr>
      </w:pPr>
      <w:r>
        <w:rPr>
          <w:rFonts w:eastAsiaTheme="minorEastAsia"/>
          <w:color w:val="auto"/>
          <w:szCs w:val="20"/>
        </w:rPr>
        <w:t>Control cards</w:t>
      </w:r>
      <w:r w:rsidR="00AE4E0B">
        <w:rPr>
          <w:rFonts w:eastAsiaTheme="minorEastAsia"/>
          <w:color w:val="auto"/>
          <w:szCs w:val="20"/>
        </w:rPr>
        <w:t>.</w:t>
      </w:r>
      <w:r w:rsidR="00AE4E0B" w:rsidRPr="00CB2C97">
        <w:t xml:space="preserve"> </w:t>
      </w:r>
      <w:r w:rsidRPr="00F43009">
        <w:rPr>
          <w:rFonts w:eastAsiaTheme="minorEastAsia"/>
          <w:color w:val="auto"/>
          <w:szCs w:val="20"/>
        </w:rPr>
        <w:t>The control cards have the behaviour logic of the rollers, these cards communicate with each other to evaluate when they transport and when they stop, these cards are the ones that communicate with the PLC to determine when product is being entered in these lanes and when they must be stopped.</w:t>
      </w:r>
    </w:p>
    <w:p w14:paraId="6D8A83DF" w14:textId="3B22DC2C" w:rsidR="00F43009" w:rsidRPr="00F43009" w:rsidRDefault="00F43009" w:rsidP="00F43009">
      <w:pPr>
        <w:pStyle w:val="ListParagraph"/>
        <w:rPr>
          <w:rFonts w:eastAsiaTheme="minorEastAsia"/>
          <w:color w:val="auto"/>
          <w:szCs w:val="20"/>
        </w:rPr>
      </w:pPr>
    </w:p>
    <w:p w14:paraId="59D36CA7" w14:textId="0D5BCF4E" w:rsidR="00AE4E0B" w:rsidRDefault="00AE4E0B" w:rsidP="00626317">
      <w:pPr>
        <w:pStyle w:val="ListParagraph"/>
        <w:numPr>
          <w:ilvl w:val="0"/>
          <w:numId w:val="4"/>
        </w:numPr>
        <w:spacing w:after="160" w:line="259" w:lineRule="auto"/>
        <w:ind w:right="0"/>
        <w:rPr>
          <w:rFonts w:eastAsiaTheme="minorEastAsia"/>
          <w:color w:val="auto"/>
          <w:szCs w:val="20"/>
        </w:rPr>
      </w:pPr>
      <w:r w:rsidRPr="00F43009">
        <w:rPr>
          <w:rFonts w:eastAsiaTheme="minorEastAsia"/>
          <w:color w:val="auto"/>
          <w:szCs w:val="20"/>
        </w:rPr>
        <w:t>Photo Electric Sensor.</w:t>
      </w:r>
      <w:r w:rsidRPr="00A97E6E">
        <w:t xml:space="preserve"> </w:t>
      </w:r>
      <w:r w:rsidRPr="00F43009">
        <w:rPr>
          <w:rFonts w:eastAsiaTheme="minorEastAsia"/>
          <w:color w:val="auto"/>
          <w:szCs w:val="20"/>
        </w:rPr>
        <w:t xml:space="preserve">This sensor has the function of locating the product and the PLC can evaluate and determine if it can receive or send product to the other </w:t>
      </w:r>
      <w:r w:rsidR="00F43009">
        <w:rPr>
          <w:rFonts w:eastAsiaTheme="minorEastAsia"/>
          <w:color w:val="auto"/>
          <w:szCs w:val="20"/>
        </w:rPr>
        <w:t>areas</w:t>
      </w:r>
      <w:r w:rsidRPr="00F43009">
        <w:rPr>
          <w:rFonts w:eastAsiaTheme="minorEastAsia"/>
          <w:color w:val="auto"/>
          <w:szCs w:val="20"/>
        </w:rPr>
        <w:t>.</w:t>
      </w:r>
    </w:p>
    <w:p w14:paraId="28B99A2C" w14:textId="2E138966" w:rsidR="00F96EDD" w:rsidRPr="00F96EDD" w:rsidRDefault="00F96EDD" w:rsidP="00F96EDD">
      <w:pPr>
        <w:pStyle w:val="ListParagraph"/>
        <w:rPr>
          <w:rFonts w:eastAsiaTheme="minorEastAsia"/>
          <w:color w:val="auto"/>
          <w:szCs w:val="20"/>
        </w:rPr>
      </w:pPr>
    </w:p>
    <w:p w14:paraId="3B7CB726" w14:textId="7D93E7D8" w:rsidR="00F96EDD" w:rsidRDefault="00F96EDD" w:rsidP="00F96EDD">
      <w:r>
        <w:t>During operation ensure that the system is safe to operate. IT IS POSSIBLE TO DAMAGE THE EQUIPMENT AND INJURY PERSONNEL IN MANUAL OR AUTOMATIC MODE.</w:t>
      </w:r>
    </w:p>
    <w:p w14:paraId="3A8B12A2" w14:textId="548930FB" w:rsidR="00F96EDD" w:rsidRDefault="00F96EDD" w:rsidP="00F96EDD">
      <w:r>
        <w:t>ONLY QUALIFIED PERSONNEL SHOULD OPERATE THIS MODE.</w:t>
      </w:r>
    </w:p>
    <w:p w14:paraId="597DD2DF" w14:textId="263B5A76" w:rsidR="00F96EDD" w:rsidRDefault="00F96EDD" w:rsidP="00F96EDD">
      <w:r>
        <w:t xml:space="preserve">PAC TECHNOLOGIES </w:t>
      </w:r>
      <w:r w:rsidRPr="00181E98">
        <w:t>REJECTS ANY REPONSIBILITY OF DAMAGE MADE TO EQUIPMENT AND PERSONNEL.</w:t>
      </w:r>
    </w:p>
    <w:p w14:paraId="69ECEC2B" w14:textId="56B4C002" w:rsidR="002B2EA3" w:rsidRDefault="002B2EA3" w:rsidP="0016645C">
      <w:pPr>
        <w:pStyle w:val="Heading2"/>
        <w:numPr>
          <w:ilvl w:val="1"/>
          <w:numId w:val="45"/>
        </w:numPr>
      </w:pPr>
      <w:r>
        <w:br w:type="page"/>
      </w:r>
    </w:p>
    <w:p w14:paraId="5454C561" w14:textId="23D207C3" w:rsidR="00BC6924" w:rsidRPr="00415BC9" w:rsidRDefault="00B92B7D" w:rsidP="0016645C">
      <w:pPr>
        <w:pStyle w:val="Heading1"/>
        <w:numPr>
          <w:ilvl w:val="0"/>
          <w:numId w:val="1"/>
        </w:numPr>
        <w:rPr>
          <w:rFonts w:eastAsiaTheme="minorEastAsia"/>
          <w:color w:val="auto"/>
          <w:szCs w:val="20"/>
        </w:rPr>
      </w:pPr>
      <w:r w:rsidRPr="00B92B7D">
        <w:lastRenderedPageBreak/>
        <w:t xml:space="preserve"> </w:t>
      </w:r>
      <w:bookmarkStart w:id="17" w:name="_Ref169597744"/>
      <w:bookmarkStart w:id="18" w:name="_Ref169624417"/>
      <w:bookmarkStart w:id="19" w:name="_Toc170815366"/>
      <w:r w:rsidRPr="00B92B7D">
        <w:t>Cards and devices involved the system lanes.</w:t>
      </w:r>
      <w:bookmarkEnd w:id="17"/>
      <w:bookmarkEnd w:id="18"/>
      <w:bookmarkEnd w:id="19"/>
    </w:p>
    <w:p w14:paraId="7C86ACB6" w14:textId="05BBEADA" w:rsidR="001F4F28" w:rsidRDefault="00440809" w:rsidP="001F4F28">
      <w:pPr>
        <w:spacing w:after="160" w:line="259" w:lineRule="auto"/>
        <w:ind w:left="10" w:hanging="10"/>
        <w:rPr>
          <w:rFonts w:eastAsiaTheme="minorEastAsia"/>
          <w:szCs w:val="20"/>
        </w:rPr>
      </w:pPr>
      <w:r w:rsidRPr="00440809">
        <w:rPr>
          <w:rFonts w:eastAsiaTheme="minorEastAsia"/>
          <w:szCs w:val="20"/>
        </w:rPr>
        <w:t>Each section of the transportation system comprises various pieces of equipment, each with its own specific purpose and operation. Since the power source for the roller motors can support up to 16 motors, distribution panels were installed throughout the system to supply power. A separate power source is used for control and operation. For communication with the system's central controller, the PLC, a control card was configured as the master to manage seven slave cards.</w:t>
      </w:r>
      <w:r w:rsidR="00447167">
        <w:rPr>
          <w:rFonts w:eastAsiaTheme="minorEastAsia"/>
          <w:szCs w:val="20"/>
        </w:rPr>
        <w:t xml:space="preserve"> </w:t>
      </w:r>
      <w:r w:rsidR="00447167" w:rsidRPr="00447167">
        <w:rPr>
          <w:rFonts w:eastAsiaTheme="minorEastAsia"/>
          <w:szCs w:val="20"/>
        </w:rPr>
        <w:t>The following image shows the general layout of the master card and its slaves.</w:t>
      </w:r>
    </w:p>
    <w:p w14:paraId="090BFA35" w14:textId="2F132473" w:rsidR="001F4F28" w:rsidRDefault="001F4F28" w:rsidP="00440809">
      <w:pPr>
        <w:spacing w:after="160" w:line="259" w:lineRule="auto"/>
        <w:rPr>
          <w:rFonts w:eastAsiaTheme="minorEastAsia"/>
          <w:szCs w:val="20"/>
        </w:rPr>
      </w:pPr>
    </w:p>
    <w:p w14:paraId="2086598D" w14:textId="523A7B74" w:rsidR="00B92B7D" w:rsidRDefault="00000000" w:rsidP="00440809">
      <w:pPr>
        <w:spacing w:after="160" w:line="259" w:lineRule="auto"/>
        <w:rPr>
          <w:rFonts w:eastAsiaTheme="minorEastAsia"/>
          <w:szCs w:val="20"/>
        </w:rPr>
      </w:pPr>
      <w:r>
        <w:rPr>
          <w:noProof/>
        </w:rPr>
        <w:pict w14:anchorId="25DE3734">
          <v:shape id="Straight Arrow Connector 1870851035" o:spid="_x0000_s2549" type="#_x0000_t32" style="position:absolute;margin-left:208.25pt;margin-top:30.25pt;width:11.5pt;height:15.4pt;flip:x;z-index:25544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" strokecolor="red" strokeweight=".5pt">
            <v:stroke endarrow="block" joinstyle="miter"/>
          </v:shape>
        </w:pict>
      </w:r>
      <w:r>
        <w:rPr>
          <w:noProof/>
        </w:rPr>
        <w:pict w14:anchorId="271207F6">
          <v:oval id="Oval 1851951531" o:spid="_x0000_s2548" style="position:absolute;margin-left:208.95pt;margin-top:2.75pt;width:28.5pt;height:27.75pt;z-index:25544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Wnrcw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" fillcolor="white [3201]" strokecolor="red" strokeweight="1pt">
            <v:stroke joinstyle="miter"/>
            <v:textbox style="mso-next-textbox:#Oval 1851951531">
              <w:txbxContent>
                <w:p w14:paraId="4FD12ABD" w14:textId="77777777" w:rsidR="00957033" w:rsidRPr="00EF520C" w:rsidRDefault="00957033" w:rsidP="00957033">
                  <w:pPr>
                    <w:ind w:left="-160" w:right="-170"/>
                    <w:jc w:val="center"/>
                    <w:rPr>
                      <w:color w:val="FF0000"/>
                      <w:lang w:val="en-US"/>
                    </w:rPr>
                  </w:pPr>
                  <w:r>
                    <w:rPr>
                      <w:color w:val="FF0000"/>
                      <w:lang w:val="en-US"/>
                    </w:rPr>
                    <w:t>11</w:t>
                  </w:r>
                </w:p>
              </w:txbxContent>
            </v:textbox>
          </v:oval>
        </w:pict>
      </w:r>
      <w:r>
        <w:rPr>
          <w:noProof/>
        </w:rPr>
        <w:pict w14:anchorId="403B2F1A">
          <v:shape id="Straight Arrow Connector 184109621" o:spid="_x0000_s2547" type="#_x0000_t32" style="position:absolute;margin-left:58pt;margin-top:31.1pt;width:4.95pt;height:14.55pt;flip:x;z-index:25544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" strokecolor="red" strokeweight=".5pt">
            <v:stroke endarrow="block" joinstyle="miter"/>
          </v:shape>
        </w:pict>
      </w:r>
      <w:r>
        <w:rPr>
          <w:noProof/>
        </w:rPr>
        <w:pict w14:anchorId="487F603E">
          <v:oval id="Oval 889739088" o:spid="_x0000_s2546" style="position:absolute;margin-left:51.95pt;margin-top:3.4pt;width:28.5pt;height:27.75pt;z-index:25544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" fillcolor="white [3201]" strokecolor="red" strokeweight="1pt">
            <v:stroke joinstyle="miter"/>
            <v:textbox style="mso-next-textbox:#Oval 889739088">
              <w:txbxContent>
                <w:p w14:paraId="221B4EC0" w14:textId="77777777" w:rsidR="00957033" w:rsidRPr="00EF520C" w:rsidRDefault="00957033" w:rsidP="00957033">
                  <w:pPr>
                    <w:ind w:left="-160" w:right="-170"/>
                    <w:jc w:val="center"/>
                    <w:rPr>
                      <w:color w:val="FF0000"/>
                      <w:lang w:val="en-US"/>
                    </w:rPr>
                  </w:pPr>
                  <w:r>
                    <w:rPr>
                      <w:color w:val="FF0000"/>
                      <w:lang w:val="en-US"/>
                    </w:rPr>
                    <w:t>11</w:t>
                  </w:r>
                </w:p>
              </w:txbxContent>
            </v:textbox>
          </v:oval>
        </w:pict>
      </w:r>
      <w:r>
        <w:rPr>
          <w:noProof/>
        </w:rPr>
        <w:pict w14:anchorId="05972E8B">
          <v:shape id="Straight Arrow Connector 1445904169" o:spid="_x0000_s2545" type="#_x0000_t32" style="position:absolute;margin-left:102.2pt;margin-top:30.65pt;width:3.6pt;height:34.85pt;flip:x;z-index:25542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" strokecolor="red" strokeweight=".5pt">
            <v:stroke endarrow="block" joinstyle="miter"/>
          </v:shape>
        </w:pict>
      </w:r>
      <w:r>
        <w:rPr>
          <w:noProof/>
        </w:rPr>
        <w:pict w14:anchorId="095376F7">
          <v:oval id="Oval 2008614254" o:spid="_x0000_s2544" style="position:absolute;margin-left:6pt;margin-top:4.9pt;width:28.5pt;height:27.75pt;z-index:25540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rvcgIAAEI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" fillcolor="white [3201]" strokecolor="red" strokeweight="1pt">
            <v:stroke joinstyle="miter"/>
            <v:textbox style="mso-next-textbox:#Oval 2008614254">
              <w:txbxContent>
                <w:p w14:paraId="4F67F217" w14:textId="77777777" w:rsidR="001F4F28" w:rsidRPr="00EF520C" w:rsidRDefault="001F4F28" w:rsidP="001F4F28">
                  <w:pPr>
                    <w:jc w:val="center"/>
                    <w:rPr>
                      <w:color w:val="FF0000"/>
                      <w:lang w:val="en-US"/>
                    </w:rPr>
                  </w:pPr>
                  <w:r>
                    <w:rPr>
                      <w:color w:val="FF0000"/>
                      <w:lang w:val="en-US"/>
                    </w:rPr>
                    <w:t>1</w:t>
                  </w:r>
                </w:p>
              </w:txbxContent>
            </v:textbox>
          </v:oval>
        </w:pict>
      </w:r>
      <w:r>
        <w:rPr>
          <w:noProof/>
        </w:rPr>
        <w:pict w14:anchorId="574F2AF7">
          <v:shape id="Straight Arrow Connector 1978380737" o:spid="_x0000_s2543" type="#_x0000_t32" style="position:absolute;margin-left:137.05pt;margin-top:30.15pt;width:5.85pt;height:75.05pt;flip:x;z-index:25540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" strokecolor="red" strokeweight=".5pt">
            <v:stroke endarrow="block" joinstyle="miter"/>
          </v:shape>
        </w:pict>
      </w:r>
      <w:r>
        <w:rPr>
          <w:noProof/>
        </w:rPr>
        <w:pict w14:anchorId="7319BAA7">
          <v:oval id="Oval 1415738700" o:spid="_x0000_s2542" style="position:absolute;margin-left:129.75pt;margin-top:3.25pt;width:28.5pt;height:27.75pt;z-index:25540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2OicgIAAEI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" fillcolor="white [3201]" strokecolor="red" strokeweight="1pt">
            <v:stroke joinstyle="miter"/>
            <v:textbox style="mso-next-textbox:#Oval 1415738700">
              <w:txbxContent>
                <w:p w14:paraId="09CC2C09" w14:textId="223D59C2" w:rsidR="001F4F28" w:rsidRPr="00EF520C" w:rsidRDefault="001F4F28" w:rsidP="001F4F28">
                  <w:pPr>
                    <w:jc w:val="center"/>
                    <w:rPr>
                      <w:color w:val="FF0000"/>
                      <w:lang w:val="en-US"/>
                    </w:rPr>
                  </w:pPr>
                  <w:r>
                    <w:rPr>
                      <w:color w:val="FF0000"/>
                      <w:lang w:val="en-US"/>
                    </w:rPr>
                    <w:t>3</w:t>
                  </w:r>
                </w:p>
              </w:txbxContent>
            </v:textbox>
          </v:oval>
        </w:pict>
      </w:r>
      <w:r>
        <w:rPr>
          <w:noProof/>
        </w:rPr>
        <w:pict w14:anchorId="2388EDFB">
          <v:oval id="Oval 1251263453" o:spid="_x0000_s2541" style="position:absolute;margin-left:89.65pt;margin-top:2.55pt;width:28.5pt;height:27.75pt;z-index:25542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asvdAIAAEI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" fillcolor="white [3201]" strokecolor="red" strokeweight="1pt">
            <v:stroke joinstyle="miter"/>
            <v:textbox style="mso-next-textbox:#Oval 1251263453">
              <w:txbxContent>
                <w:p w14:paraId="30037D5F" w14:textId="3E229567" w:rsidR="001F4F28" w:rsidRPr="00EF520C" w:rsidRDefault="001F4F28" w:rsidP="001F4F28">
                  <w:pPr>
                    <w:jc w:val="center"/>
                    <w:rPr>
                      <w:color w:val="FF0000"/>
                      <w:lang w:val="en-US"/>
                    </w:rPr>
                  </w:pPr>
                  <w:r>
                    <w:rPr>
                      <w:color w:val="FF0000"/>
                      <w:lang w:val="en-US"/>
                    </w:rPr>
                    <w:t>9</w:t>
                  </w:r>
                </w:p>
              </w:txbxContent>
            </v:textbox>
          </v:oval>
        </w:pict>
      </w:r>
      <w:r>
        <w:rPr>
          <w:noProof/>
        </w:rPr>
        <w:pict w14:anchorId="4826EA22">
          <v:shape id="Straight Arrow Connector 788823081" o:spid="_x0000_s2540" type="#_x0000_t32" style="position:absolute;margin-left:169.4pt;margin-top:31pt;width:16.45pt;height:33.7pt;flip:x;z-index:25543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" strokecolor="red" strokeweight=".5pt">
            <v:stroke endarrow="block" joinstyle="miter"/>
          </v:shape>
        </w:pict>
      </w:r>
      <w:r>
        <w:rPr>
          <w:noProof/>
        </w:rPr>
        <w:pict w14:anchorId="4B11AC8A">
          <v:oval id="Oval 1111869525" o:spid="_x0000_s2539" style="position:absolute;margin-left:169.6pt;margin-top:4.35pt;width:28.5pt;height:27.75pt;z-index:25543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TA4cwIAAEI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" fillcolor="white [3201]" strokecolor="red" strokeweight="1pt">
            <v:stroke joinstyle="miter"/>
            <v:textbox style="mso-next-textbox:#Oval 1111869525">
              <w:txbxContent>
                <w:p w14:paraId="21B64CC6" w14:textId="77777777" w:rsidR="00F63687" w:rsidRPr="00EF520C" w:rsidRDefault="00F63687" w:rsidP="00F63687">
                  <w:pPr>
                    <w:ind w:left="-160" w:right="-170"/>
                    <w:jc w:val="center"/>
                    <w:rPr>
                      <w:color w:val="FF0000"/>
                      <w:lang w:val="en-US"/>
                    </w:rPr>
                  </w:pPr>
                  <w:r>
                    <w:rPr>
                      <w:color w:val="FF0000"/>
                      <w:lang w:val="en-US"/>
                    </w:rPr>
                    <w:t>10</w:t>
                  </w:r>
                </w:p>
              </w:txbxContent>
            </v:textbox>
          </v:oval>
        </w:pict>
      </w:r>
      <w:r>
        <w:rPr>
          <w:noProof/>
        </w:rPr>
        <w:pict w14:anchorId="6F6E6D5C">
          <v:shape id="Straight Arrow Connector 892024200" o:spid="_x0000_s2538" type="#_x0000_t32" style="position:absolute;margin-left:353.85pt;margin-top:29.7pt;width:43.45pt;height:79.75pt;z-index:25541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" strokecolor="red" strokeweight=".5pt">
            <v:stroke endarrow="block" joinstyle="miter"/>
          </v:shape>
        </w:pict>
      </w:r>
      <w:r>
        <w:rPr>
          <w:noProof/>
        </w:rPr>
        <w:pict w14:anchorId="0D130C33">
          <v:shape id="Straight Arrow Connector 1513415404" o:spid="_x0000_s2537" type="#_x0000_t32" style="position:absolute;margin-left:331.15pt;margin-top:30.6pt;width:22.2pt;height:81.1pt;flip:x;z-index:25541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" strokecolor="red" strokeweight=".5pt">
            <v:stroke endarrow="block" joinstyle="miter"/>
          </v:shape>
        </w:pict>
      </w:r>
      <w:r>
        <w:rPr>
          <w:noProof/>
        </w:rPr>
        <w:pict w14:anchorId="6C2AA562">
          <v:oval id="Oval 919273038" o:spid="_x0000_s2536" style="position:absolute;margin-left:340.5pt;margin-top:2.55pt;width:28.5pt;height:27.75pt;z-index:25541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i1cQIAAEI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" fillcolor="white [3201]" strokecolor="red" strokeweight="1pt">
            <v:stroke joinstyle="miter"/>
            <v:textbox style="mso-next-textbox:#Oval 919273038">
              <w:txbxContent>
                <w:p w14:paraId="59928B08" w14:textId="126D88E4" w:rsidR="001F4F28" w:rsidRPr="00EF520C" w:rsidRDefault="001F4F28" w:rsidP="001F4F28">
                  <w:pPr>
                    <w:jc w:val="center"/>
                    <w:rPr>
                      <w:color w:val="FF0000"/>
                      <w:lang w:val="en-US"/>
                    </w:rPr>
                  </w:pPr>
                  <w:r>
                    <w:rPr>
                      <w:color w:val="FF0000"/>
                      <w:lang w:val="en-US"/>
                    </w:rPr>
                    <w:t>4</w:t>
                  </w:r>
                </w:p>
              </w:txbxContent>
            </v:textbox>
          </v:oval>
        </w:pict>
      </w:r>
      <w:r w:rsidR="00440809">
        <w:rPr>
          <w:rFonts w:eastAsiaTheme="minorEastAsia"/>
          <w:szCs w:val="20"/>
        </w:rPr>
        <w:br/>
      </w:r>
    </w:p>
    <w:p w14:paraId="169EC99F" w14:textId="14F56959" w:rsidR="00440809" w:rsidRDefault="00000000" w:rsidP="00CB31C2">
      <w:pPr>
        <w:spacing w:after="160" w:line="259" w:lineRule="auto"/>
        <w:rPr>
          <w:rFonts w:eastAsiaTheme="minorEastAsia"/>
          <w:szCs w:val="20"/>
        </w:rPr>
      </w:pPr>
      <w:r>
        <w:rPr>
          <w:noProof/>
        </w:rPr>
        <w:pict w14:anchorId="116875D0">
          <v:shape id="Straight Arrow Connector 109143207" o:spid="_x0000_s2535" type="#_x0000_t32" style="position:absolute;margin-left:61.2pt;margin-top:97.55pt;width:54.4pt;height:19.45pt;flip:x y;z-index:25542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" strokecolor="red" strokeweight=".5pt">
            <v:stroke endarrow="block" joinstyle="miter"/>
          </v:shape>
        </w:pict>
      </w:r>
      <w:r>
        <w:rPr>
          <w:noProof/>
        </w:rPr>
        <w:pict w14:anchorId="166A5DE4">
          <v:shape id="Straight Arrow Connector 1092337632" o:spid="_x0000_s2534" type="#_x0000_t32" style="position:absolute;margin-left:20.55pt;margin-top:.45pt;width:7.4pt;height:22.25pt;z-index:25540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" strokecolor="red" strokeweight=".5pt">
            <v:stroke endarrow="block" joinstyle="miter"/>
          </v:shape>
        </w:pict>
      </w:r>
      <w:r>
        <w:rPr>
          <w:noProof/>
        </w:rPr>
        <w:pict w14:anchorId="191E3A81">
          <v:shape id="Straight Arrow Connector 1653086622" o:spid="_x0000_s2533" type="#_x0000_t32" style="position:absolute;margin-left:28.7pt;margin-top:80.85pt;width:15.6pt;height:22.1pt;flip:y;z-index:25540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" strokecolor="red" strokeweight=".5pt">
            <v:stroke endarrow="block" joinstyle="miter"/>
          </v:shape>
        </w:pict>
      </w:r>
      <w:r>
        <w:rPr>
          <w:noProof/>
        </w:rPr>
        <w:pict w14:anchorId="7EBEA4F7">
          <v:oval id="Oval 1272069637" o:spid="_x0000_s2532" style="position:absolute;margin-left:0;margin-top:88.85pt;width:28.5pt;height:27.75pt;z-index:255405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tH4dAIAAEI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" fillcolor="white [3201]" strokecolor="red" strokeweight="1pt">
            <v:stroke joinstyle="miter"/>
            <v:textbox style="mso-next-textbox:#Oval 1272069637">
              <w:txbxContent>
                <w:p w14:paraId="6115952D" w14:textId="10DFAE5F" w:rsidR="001F4F28" w:rsidRPr="00EF520C" w:rsidRDefault="001F4F28" w:rsidP="001F4F28">
                  <w:pPr>
                    <w:jc w:val="center"/>
                    <w:rPr>
                      <w:color w:val="FF0000"/>
                      <w:lang w:val="en-US"/>
                    </w:rPr>
                  </w:pPr>
                  <w:r>
                    <w:rPr>
                      <w:color w:val="FF0000"/>
                      <w:lang w:val="en-US"/>
                    </w:rPr>
                    <w:t>2</w:t>
                  </w:r>
                </w:p>
              </w:txbxContent>
            </v:textbox>
            <w10:wrap anchorx="margin"/>
          </v:oval>
        </w:pict>
      </w:r>
      <w:r>
        <w:rPr>
          <w:noProof/>
        </w:rPr>
        <w:pict w14:anchorId="6B19657A">
          <v:shape id="Straight Arrow Connector 963011265" o:spid="_x0000_s2531" type="#_x0000_t32" style="position:absolute;margin-left:499.15pt;margin-top:83.1pt;width:11.7pt;height:46.25pt;flip:y;z-index:25543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" strokecolor="red" strokeweight=".5pt">
            <v:stroke endarrow="block" joinstyle="miter"/>
          </v:shape>
        </w:pict>
      </w:r>
      <w:r>
        <w:rPr>
          <w:noProof/>
        </w:rPr>
        <w:pict w14:anchorId="51E91F0E">
          <v:oval id="Oval 1055561097" o:spid="_x0000_s2530" style="position:absolute;margin-left:480.95pt;margin-top:130.45pt;width:28.5pt;height:27.75pt;z-index:25543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" fillcolor="white [3201]" strokecolor="red" strokeweight="1pt">
            <v:stroke joinstyle="miter"/>
            <v:textbox style="mso-next-textbox:#Oval 1055561097">
              <w:txbxContent>
                <w:p w14:paraId="2E654A2C" w14:textId="7336C075" w:rsidR="00F63687" w:rsidRPr="00EF520C" w:rsidRDefault="00F63687" w:rsidP="00F63687">
                  <w:pPr>
                    <w:ind w:left="-160" w:right="-170"/>
                    <w:jc w:val="center"/>
                    <w:rPr>
                      <w:color w:val="FF0000"/>
                      <w:lang w:val="en-US"/>
                    </w:rPr>
                  </w:pPr>
                  <w:r>
                    <w:rPr>
                      <w:color w:val="FF0000"/>
                      <w:lang w:val="en-US"/>
                    </w:rPr>
                    <w:t>1</w:t>
                  </w:r>
                  <w:r w:rsidR="00957033">
                    <w:rPr>
                      <w:color w:val="FF0000"/>
                      <w:lang w:val="en-US"/>
                    </w:rPr>
                    <w:t>2</w:t>
                  </w:r>
                </w:p>
              </w:txbxContent>
            </v:textbox>
          </v:oval>
        </w:pict>
      </w:r>
      <w:r>
        <w:rPr>
          <w:noProof/>
        </w:rPr>
        <w:pict w14:anchorId="6364BCE7">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40" o:spid="_x0000_s2529" type="#_x0000_t13" style="position:absolute;margin-left:505.6pt;margin-top:75.3pt;width:15.55pt;height:20.1pt;z-index:25543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" adj="10800" fillcolor="#4472c4 [3204]" strokecolor="#09101d [484]" strokeweight="1pt"/>
        </w:pict>
      </w:r>
      <w:r>
        <w:rPr>
          <w:noProof/>
        </w:rPr>
        <w:pict w14:anchorId="0E4CBA5A">
          <v:shape id="Straight Arrow Connector 1779663901" o:spid="_x0000_s2528" type="#_x0000_t32" style="position:absolute;margin-left:216.3pt;margin-top:100.2pt;width:77.35pt;height:14.9pt;flip:x y;z-index:25542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" strokecolor="red" strokeweight=".5pt">
            <v:stroke endarrow="block" joinstyle="miter"/>
          </v:shape>
        </w:pict>
      </w:r>
      <w:r>
        <w:rPr>
          <w:noProof/>
        </w:rPr>
        <w:pict w14:anchorId="11688882">
          <v:oval id="Oval 673515012" o:spid="_x0000_s2527" style="position:absolute;margin-left:295.05pt;margin-top:101.75pt;width:28.5pt;height:27.75pt;z-index:25542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" fillcolor="white [3201]" strokecolor="red" strokeweight="1pt">
            <v:stroke joinstyle="miter"/>
            <v:textbox style="mso-next-textbox:#Oval 673515012">
              <w:txbxContent>
                <w:p w14:paraId="249556C6" w14:textId="0A9D250E" w:rsidR="001F4F28" w:rsidRPr="00EF520C" w:rsidRDefault="001F4F28" w:rsidP="001F4F28">
                  <w:pPr>
                    <w:jc w:val="center"/>
                    <w:rPr>
                      <w:color w:val="FF0000"/>
                      <w:lang w:val="en-US"/>
                    </w:rPr>
                  </w:pPr>
                  <w:r>
                    <w:rPr>
                      <w:color w:val="FF0000"/>
                      <w:lang w:val="en-US"/>
                    </w:rPr>
                    <w:t>8</w:t>
                  </w:r>
                </w:p>
              </w:txbxContent>
            </v:textbox>
          </v:oval>
        </w:pict>
      </w:r>
      <w:r>
        <w:rPr>
          <w:noProof/>
        </w:rPr>
        <w:pict w14:anchorId="5E26AA71">
          <v:oval id="Oval 1349461578" o:spid="_x0000_s2526" style="position:absolute;margin-left:295.65pt;margin-top:138.1pt;width:28.5pt;height:27.75pt;z-index:25542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S9adAIAAEI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" fillcolor="white [3201]" strokecolor="red" strokeweight="1pt">
            <v:stroke joinstyle="miter"/>
            <v:textbox style="mso-next-textbox:#Oval 1349461578">
              <w:txbxContent>
                <w:p w14:paraId="3D99ABEA" w14:textId="6FEB23F5" w:rsidR="001F4F28" w:rsidRPr="00EF520C" w:rsidRDefault="001F4F28" w:rsidP="001F4F28">
                  <w:pPr>
                    <w:jc w:val="center"/>
                    <w:rPr>
                      <w:color w:val="FF0000"/>
                      <w:lang w:val="en-US"/>
                    </w:rPr>
                  </w:pPr>
                  <w:r>
                    <w:rPr>
                      <w:color w:val="FF0000"/>
                      <w:lang w:val="en-US"/>
                    </w:rPr>
                    <w:t>7</w:t>
                  </w:r>
                </w:p>
              </w:txbxContent>
            </v:textbox>
          </v:oval>
        </w:pict>
      </w:r>
      <w:r>
        <w:rPr>
          <w:noProof/>
        </w:rPr>
        <w:pict w14:anchorId="53042F5F">
          <v:shape id="Straight Arrow Connector 1234258720" o:spid="_x0000_s2525" type="#_x0000_t32" style="position:absolute;margin-left:264.65pt;margin-top:151.85pt;width:29.45pt;height:17.6pt;flip:x;z-index:25542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" strokecolor="red" strokeweight=".5pt">
            <v:stroke endarrow="block" joinstyle="miter"/>
          </v:shape>
        </w:pict>
      </w:r>
      <w:r>
        <w:rPr>
          <w:noProof/>
        </w:rPr>
        <w:pict w14:anchorId="1973F4DB">
          <v:oval id="Oval 953569542" o:spid="_x0000_s2524" style="position:absolute;margin-left:117.3pt;margin-top:103.6pt;width:28.5pt;height:27.75pt;z-index:25541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78NcQ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" fillcolor="white [3201]" strokecolor="red" strokeweight="1pt">
            <v:stroke joinstyle="miter"/>
            <v:textbox style="mso-next-textbox:#Oval 953569542">
              <w:txbxContent>
                <w:p w14:paraId="56FDC3AE" w14:textId="048ACABE" w:rsidR="001F4F28" w:rsidRPr="00EF520C" w:rsidRDefault="001F4F28" w:rsidP="001F4F28">
                  <w:pPr>
                    <w:jc w:val="center"/>
                    <w:rPr>
                      <w:color w:val="FF0000"/>
                      <w:lang w:val="en-US"/>
                    </w:rPr>
                  </w:pPr>
                  <w:r>
                    <w:rPr>
                      <w:color w:val="FF0000"/>
                      <w:lang w:val="en-US"/>
                    </w:rPr>
                    <w:t>6</w:t>
                  </w:r>
                </w:p>
              </w:txbxContent>
            </v:textbox>
          </v:oval>
        </w:pict>
      </w:r>
      <w:r>
        <w:rPr>
          <w:noProof/>
        </w:rPr>
        <w:pict w14:anchorId="08FA50D0">
          <v:shape id="Straight Arrow Connector 371736397" o:spid="_x0000_s2523" type="#_x0000_t32" style="position:absolute;margin-left:93.5pt;margin-top:148.9pt;width:29.45pt;height:17.6pt;flip:x;z-index:25541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" strokecolor="red" strokeweight=".5pt">
            <v:stroke endarrow="block" joinstyle="miter"/>
          </v:shape>
        </w:pict>
      </w:r>
      <w:r>
        <w:rPr>
          <w:noProof/>
        </w:rPr>
        <w:pict w14:anchorId="2FF0BCA6">
          <v:oval id="Oval 1849634009" o:spid="_x0000_s2522" style="position:absolute;margin-left:124.5pt;margin-top:135.15pt;width:28.5pt;height:27.75pt;z-index:25541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XeAcQIAAEIFAAAOAAAAZHJzL2Uyb0RvYy54bWysVF9v2yAQf5+074B4Xx27SbdGdaqoVaZJ&#10;VRu1nfpMMCRomGNAYmeffgd2nGzN0zQ/4Dvud//v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" fillcolor="white [3201]" strokecolor="red" strokeweight="1pt">
            <v:stroke joinstyle="miter"/>
            <v:textbox style="mso-next-textbox:#Oval 1849634009">
              <w:txbxContent>
                <w:p w14:paraId="572F6DBD" w14:textId="37815592" w:rsidR="001F4F28" w:rsidRPr="00EF520C" w:rsidRDefault="001F4F28" w:rsidP="001F4F28">
                  <w:pPr>
                    <w:jc w:val="center"/>
                    <w:rPr>
                      <w:color w:val="FF0000"/>
                      <w:lang w:val="en-US"/>
                    </w:rPr>
                  </w:pPr>
                  <w:r>
                    <w:rPr>
                      <w:color w:val="FF0000"/>
                      <w:lang w:val="en-US"/>
                    </w:rPr>
                    <w:t>5</w:t>
                  </w:r>
                </w:p>
              </w:txbxContent>
            </v:textbox>
          </v:oval>
        </w:pict>
      </w:r>
      <w:r w:rsidR="00EE7A5C">
        <w:rPr>
          <w:rFonts w:eastAsiaTheme="minorEastAsia"/>
          <w:noProof/>
          <w:szCs w:val="20"/>
        </w:rPr>
        <w:drawing>
          <wp:inline distT="0" distB="0" distL="0" distR="0" wp14:anchorId="3DC7F0BF" wp14:editId="445E5ACF">
            <wp:extent cx="6642100" cy="2832735"/>
            <wp:effectExtent l="0" t="0" r="6350" b="5715"/>
            <wp:docPr id="2091301055" name="Picture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2100" cy="2832735"/>
                    </a:xfrm>
                    <a:prstGeom prst="rect">
                      <a:avLst/>
                    </a:prstGeom>
                    <a:noFill/>
                    <a:ln>
                      <a:noFill/>
                    </a:ln>
                  </pic:spPr>
                </pic:pic>
              </a:graphicData>
            </a:graphic>
          </wp:inline>
        </w:drawing>
      </w:r>
    </w:p>
    <w:p w14:paraId="3DE1C3C5" w14:textId="44DC8CDD" w:rsidR="00F63687" w:rsidRDefault="00F63687" w:rsidP="00F63687">
      <w:pPr>
        <w:pStyle w:val="Caption"/>
        <w:jc w:val="center"/>
        <w:rPr>
          <w:i w:val="0"/>
          <w:iCs w:val="0"/>
        </w:rPr>
      </w:pPr>
      <w:bookmarkStart w:id="20" w:name="_Toc170815407"/>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w:t>
      </w:r>
      <w:r w:rsidRPr="006A6E67">
        <w:rPr>
          <w:i w:val="0"/>
          <w:iCs w:val="0"/>
        </w:rPr>
        <w:fldChar w:fldCharType="end"/>
      </w:r>
      <w:r w:rsidRPr="006A6E67">
        <w:rPr>
          <w:i w:val="0"/>
          <w:iCs w:val="0"/>
        </w:rPr>
        <w:t>.</w:t>
      </w:r>
      <w:r>
        <w:rPr>
          <w:i w:val="0"/>
          <w:iCs w:val="0"/>
        </w:rPr>
        <w:t xml:space="preserve"> </w:t>
      </w:r>
      <w:r w:rsidRPr="006A6E67">
        <w:rPr>
          <w:i w:val="0"/>
          <w:iCs w:val="0"/>
        </w:rPr>
        <w:t xml:space="preserve">General </w:t>
      </w:r>
      <w:r w:rsidRPr="00A97E6E">
        <w:rPr>
          <w:i w:val="0"/>
          <w:iCs w:val="0"/>
        </w:rPr>
        <w:t>composition of the</w:t>
      </w:r>
      <w:r>
        <w:rPr>
          <w:i w:val="0"/>
          <w:iCs w:val="0"/>
        </w:rPr>
        <w:t xml:space="preserve"> rollers</w:t>
      </w:r>
      <w:r w:rsidRPr="00A97E6E">
        <w:rPr>
          <w:i w:val="0"/>
          <w:iCs w:val="0"/>
        </w:rPr>
        <w:t xml:space="preserve"> </w:t>
      </w:r>
      <w:r>
        <w:rPr>
          <w:i w:val="0"/>
          <w:iCs w:val="0"/>
        </w:rPr>
        <w:t>master-slave control cards</w:t>
      </w:r>
      <w:r w:rsidRPr="00A97E6E">
        <w:rPr>
          <w:i w:val="0"/>
          <w:iCs w:val="0"/>
        </w:rPr>
        <w:t>.</w:t>
      </w:r>
      <w:bookmarkEnd w:id="20"/>
    </w:p>
    <w:p w14:paraId="59C1697D" w14:textId="2CA4E4CE" w:rsidR="00F63687" w:rsidRPr="00A96F01" w:rsidRDefault="00F63687" w:rsidP="00F63687">
      <w:pPr>
        <w:spacing w:after="160" w:line="259" w:lineRule="auto"/>
        <w:rPr>
          <w:rFonts w:eastAsiaTheme="minorEastAsia"/>
          <w:szCs w:val="20"/>
        </w:rPr>
      </w:pPr>
      <w:r w:rsidRPr="00A96F01">
        <w:rPr>
          <w:rFonts w:eastAsiaTheme="minorEastAsia"/>
          <w:szCs w:val="20"/>
        </w:rPr>
        <w:t xml:space="preserve">The </w:t>
      </w:r>
      <w:r w:rsidRPr="00F63687">
        <w:rPr>
          <w:rFonts w:eastAsiaTheme="minorEastAsia"/>
          <w:szCs w:val="20"/>
        </w:rPr>
        <w:t>rollers master-slave control cards</w:t>
      </w:r>
      <w:r w:rsidRPr="00A96F01">
        <w:rPr>
          <w:rFonts w:eastAsiaTheme="minorEastAsia"/>
          <w:szCs w:val="20"/>
        </w:rPr>
        <w:t xml:space="preserve"> composed of:</w:t>
      </w:r>
    </w:p>
    <w:p w14:paraId="332EB9A4" w14:textId="77777777" w:rsidR="00F63687" w:rsidRDefault="00F63687" w:rsidP="00F63687">
      <w:pPr>
        <w:pStyle w:val="ListParagraph"/>
        <w:numPr>
          <w:ilvl w:val="0"/>
          <w:numId w:val="34"/>
        </w:numPr>
        <w:rPr>
          <w:rFonts w:eastAsiaTheme="minorEastAsia"/>
          <w:color w:val="auto"/>
          <w:szCs w:val="20"/>
        </w:rPr>
      </w:pPr>
      <w:r w:rsidRPr="00F63687">
        <w:rPr>
          <w:rFonts w:eastAsiaTheme="minorEastAsia"/>
          <w:color w:val="auto"/>
          <w:szCs w:val="20"/>
        </w:rPr>
        <w:t>PLC: a programmable logic controller is an industrial computer control system that continuously monitors the state of input devices and makes decisions based upon a custom program to control the state of output devices.</w:t>
      </w:r>
    </w:p>
    <w:p w14:paraId="77738BBB" w14:textId="77777777" w:rsidR="00EE7A5C" w:rsidRDefault="00EE7A5C" w:rsidP="00EE7A5C">
      <w:pPr>
        <w:pStyle w:val="ListParagraph"/>
        <w:ind w:firstLine="0"/>
        <w:rPr>
          <w:rFonts w:eastAsiaTheme="minorEastAsia"/>
          <w:color w:val="auto"/>
          <w:szCs w:val="20"/>
        </w:rPr>
      </w:pPr>
    </w:p>
    <w:p w14:paraId="1B200635" w14:textId="77777777" w:rsidR="00EE7A5C" w:rsidRDefault="00EE7A5C" w:rsidP="00EE7A5C">
      <w:pPr>
        <w:pStyle w:val="ListParagraph"/>
        <w:numPr>
          <w:ilvl w:val="0"/>
          <w:numId w:val="34"/>
        </w:numPr>
        <w:spacing w:after="160" w:line="259" w:lineRule="auto"/>
        <w:ind w:right="0"/>
        <w:rPr>
          <w:rFonts w:eastAsiaTheme="minorEastAsia"/>
          <w:color w:val="auto"/>
          <w:szCs w:val="20"/>
        </w:rPr>
      </w:pPr>
      <w:r w:rsidRPr="00EE7A5C">
        <w:rPr>
          <w:rFonts w:eastAsiaTheme="minorEastAsia"/>
          <w:color w:val="auto"/>
          <w:szCs w:val="20"/>
        </w:rPr>
        <w:t>Profibus communication cable. PROFIBUS allows communication between devices of different manufacturers without any special interface adjustment. PROFIBUS can be used for both high-speed time critical applications and complex communication tasks.</w:t>
      </w:r>
    </w:p>
    <w:p w14:paraId="381CAAA7" w14:textId="77777777" w:rsidR="0055381D" w:rsidRPr="0055381D" w:rsidRDefault="0055381D" w:rsidP="0055381D">
      <w:pPr>
        <w:pStyle w:val="ListParagraph"/>
        <w:rPr>
          <w:rFonts w:eastAsiaTheme="minorEastAsia"/>
          <w:color w:val="auto"/>
          <w:szCs w:val="20"/>
        </w:rPr>
      </w:pPr>
    </w:p>
    <w:p w14:paraId="36D4B2F3" w14:textId="6965DB20" w:rsidR="00F63687" w:rsidRDefault="0055381D" w:rsidP="00F63687">
      <w:pPr>
        <w:pStyle w:val="ListParagraph"/>
        <w:numPr>
          <w:ilvl w:val="0"/>
          <w:numId w:val="34"/>
        </w:numPr>
        <w:spacing w:after="160" w:line="259" w:lineRule="auto"/>
        <w:ind w:right="0"/>
        <w:rPr>
          <w:rFonts w:eastAsiaTheme="minorEastAsia"/>
          <w:color w:val="auto"/>
          <w:szCs w:val="20"/>
        </w:rPr>
      </w:pPr>
      <w:r w:rsidRPr="0055381D">
        <w:rPr>
          <w:rFonts w:eastAsiaTheme="minorEastAsia"/>
          <w:color w:val="auto"/>
          <w:szCs w:val="20"/>
        </w:rPr>
        <w:t>Master control card.</w:t>
      </w:r>
      <w:r w:rsidRPr="0055381D">
        <w:t xml:space="preserve"> </w:t>
      </w:r>
      <w:r w:rsidRPr="0055381D">
        <w:rPr>
          <w:rFonts w:eastAsiaTheme="minorEastAsia"/>
          <w:color w:val="auto"/>
          <w:szCs w:val="20"/>
        </w:rPr>
        <w:t>The master control card is the primary card among the eight cards. Its function is to communicate with the PLC and its seven slave cards, exchanging information to start, stop, and monitor the motors and control cards based on the PLC's logic.</w:t>
      </w:r>
    </w:p>
    <w:p w14:paraId="36A14578" w14:textId="77777777" w:rsidR="0055381D" w:rsidRPr="0055381D" w:rsidRDefault="0055381D" w:rsidP="0055381D">
      <w:pPr>
        <w:pStyle w:val="ListParagraph"/>
        <w:rPr>
          <w:rFonts w:eastAsiaTheme="minorEastAsia"/>
          <w:color w:val="auto"/>
          <w:szCs w:val="20"/>
        </w:rPr>
      </w:pPr>
    </w:p>
    <w:p w14:paraId="466D8388" w14:textId="1C24B7DF" w:rsidR="0055381D" w:rsidRDefault="0055381D" w:rsidP="00B416A6">
      <w:pPr>
        <w:pStyle w:val="ListParagraph"/>
        <w:numPr>
          <w:ilvl w:val="0"/>
          <w:numId w:val="34"/>
        </w:numPr>
        <w:spacing w:after="160" w:line="259" w:lineRule="auto"/>
        <w:ind w:right="0"/>
        <w:jc w:val="left"/>
        <w:rPr>
          <w:rFonts w:eastAsiaTheme="minorEastAsia"/>
          <w:color w:val="auto"/>
          <w:szCs w:val="20"/>
        </w:rPr>
      </w:pPr>
      <w:r w:rsidRPr="00A017F7">
        <w:rPr>
          <w:rFonts w:eastAsiaTheme="minorEastAsia"/>
          <w:color w:val="auto"/>
          <w:szCs w:val="20"/>
        </w:rPr>
        <w:t>Slaves control cards. Slave control cards communicate with the master card to start, stop, and monitor the motors and control cards according to the PLC logic.</w:t>
      </w:r>
    </w:p>
    <w:p w14:paraId="17A24784" w14:textId="77777777" w:rsidR="00A017F7" w:rsidRPr="00A017F7" w:rsidRDefault="00A017F7" w:rsidP="00A017F7">
      <w:pPr>
        <w:pStyle w:val="ListParagraph"/>
        <w:rPr>
          <w:rFonts w:eastAsiaTheme="minorEastAsia"/>
          <w:color w:val="auto"/>
          <w:szCs w:val="20"/>
        </w:rPr>
      </w:pPr>
    </w:p>
    <w:p w14:paraId="12AD2648" w14:textId="2C59078F" w:rsidR="00A017F7" w:rsidRDefault="00A017F7" w:rsidP="00B416A6">
      <w:pPr>
        <w:pStyle w:val="ListParagraph"/>
        <w:numPr>
          <w:ilvl w:val="0"/>
          <w:numId w:val="34"/>
        </w:numPr>
        <w:spacing w:after="160" w:line="259" w:lineRule="auto"/>
        <w:ind w:right="0"/>
        <w:jc w:val="left"/>
        <w:rPr>
          <w:rFonts w:eastAsiaTheme="minorEastAsia"/>
          <w:color w:val="auto"/>
          <w:szCs w:val="20"/>
        </w:rPr>
      </w:pPr>
      <w:r w:rsidRPr="00A017F7">
        <w:rPr>
          <w:rFonts w:eastAsiaTheme="minorEastAsia"/>
          <w:color w:val="auto"/>
          <w:szCs w:val="20"/>
        </w:rPr>
        <w:lastRenderedPageBreak/>
        <w:t>Control Power Supply for Control Cards</w:t>
      </w:r>
      <w:r>
        <w:rPr>
          <w:rFonts w:eastAsiaTheme="minorEastAsia"/>
          <w:color w:val="auto"/>
          <w:szCs w:val="20"/>
        </w:rPr>
        <w:t>.</w:t>
      </w:r>
      <w:r w:rsidRPr="00A017F7">
        <w:rPr>
          <w:rFonts w:eastAsiaTheme="minorEastAsia"/>
          <w:color w:val="auto"/>
          <w:szCs w:val="20"/>
        </w:rPr>
        <w:t xml:space="preserve"> This power source provides 24V DC to the control cards, ensuring they continuously report their status to the PLC. Currently, only two distribution panels perform this function.</w:t>
      </w:r>
    </w:p>
    <w:p w14:paraId="13684A3D" w14:textId="77777777" w:rsidR="00A017F7" w:rsidRPr="00A017F7" w:rsidRDefault="00A017F7" w:rsidP="00A017F7">
      <w:pPr>
        <w:pStyle w:val="ListParagraph"/>
        <w:rPr>
          <w:rFonts w:eastAsiaTheme="minorEastAsia"/>
          <w:color w:val="auto"/>
          <w:szCs w:val="20"/>
        </w:rPr>
      </w:pPr>
    </w:p>
    <w:p w14:paraId="2AC45019" w14:textId="5071559E" w:rsidR="00A017F7" w:rsidRPr="00447167" w:rsidRDefault="00A017F7" w:rsidP="00A017F7">
      <w:pPr>
        <w:pStyle w:val="ListParagraph"/>
        <w:numPr>
          <w:ilvl w:val="0"/>
          <w:numId w:val="34"/>
        </w:numPr>
        <w:rPr>
          <w:rFonts w:eastAsiaTheme="minorEastAsia"/>
          <w:color w:val="auto"/>
          <w:szCs w:val="20"/>
        </w:rPr>
      </w:pPr>
      <w:r>
        <w:t>Control Power Cable. The AS-</w:t>
      </w:r>
      <w:proofErr w:type="spellStart"/>
      <w:r>
        <w:t>i</w:t>
      </w:r>
      <w:proofErr w:type="spellEnd"/>
      <w:r>
        <w:t xml:space="preserve"> cable </w:t>
      </w:r>
      <w:proofErr w:type="gramStart"/>
      <w:r>
        <w:t>is capable of powering</w:t>
      </w:r>
      <w:proofErr w:type="gramEnd"/>
      <w:r>
        <w:t xml:space="preserve"> the control cards.</w:t>
      </w:r>
    </w:p>
    <w:p w14:paraId="3C3699BE" w14:textId="77777777" w:rsidR="00447167" w:rsidRPr="00447167" w:rsidRDefault="00447167" w:rsidP="00447167">
      <w:pPr>
        <w:pStyle w:val="ListParagraph"/>
        <w:rPr>
          <w:rFonts w:eastAsiaTheme="minorEastAsia"/>
          <w:color w:val="auto"/>
          <w:szCs w:val="20"/>
        </w:rPr>
      </w:pPr>
    </w:p>
    <w:p w14:paraId="092DC6F7" w14:textId="783FB883" w:rsidR="00447167" w:rsidRPr="00447167" w:rsidRDefault="00447167" w:rsidP="00A017F7">
      <w:pPr>
        <w:pStyle w:val="ListParagraph"/>
        <w:numPr>
          <w:ilvl w:val="0"/>
          <w:numId w:val="34"/>
        </w:numPr>
        <w:rPr>
          <w:rFonts w:eastAsiaTheme="minorEastAsia"/>
          <w:color w:val="auto"/>
          <w:szCs w:val="20"/>
        </w:rPr>
      </w:pPr>
      <w:r>
        <w:t>Power Source for Roller Motors: This power source supplies the motors with the appropriate voltage and current to ensure proper operation.</w:t>
      </w:r>
    </w:p>
    <w:p w14:paraId="31647900" w14:textId="77777777" w:rsidR="00447167" w:rsidRPr="00447167" w:rsidRDefault="00447167" w:rsidP="00447167">
      <w:pPr>
        <w:pStyle w:val="ListParagraph"/>
        <w:rPr>
          <w:rFonts w:eastAsiaTheme="minorEastAsia"/>
          <w:color w:val="auto"/>
          <w:szCs w:val="20"/>
        </w:rPr>
      </w:pPr>
    </w:p>
    <w:p w14:paraId="633668A0" w14:textId="77777777" w:rsidR="00447167" w:rsidRPr="00447167" w:rsidRDefault="00447167" w:rsidP="00447167">
      <w:pPr>
        <w:pStyle w:val="ListParagraph"/>
        <w:numPr>
          <w:ilvl w:val="0"/>
          <w:numId w:val="34"/>
        </w:numPr>
      </w:pPr>
      <w:r w:rsidRPr="00447167">
        <w:t>Motors Power Cable. The AS-</w:t>
      </w:r>
      <w:proofErr w:type="spellStart"/>
      <w:r w:rsidRPr="00447167">
        <w:t>i</w:t>
      </w:r>
      <w:proofErr w:type="spellEnd"/>
      <w:r w:rsidRPr="00447167">
        <w:t xml:space="preserve"> cable </w:t>
      </w:r>
      <w:proofErr w:type="gramStart"/>
      <w:r w:rsidRPr="00447167">
        <w:t>is capable of powering</w:t>
      </w:r>
      <w:proofErr w:type="gramEnd"/>
      <w:r w:rsidRPr="00447167">
        <w:t xml:space="preserve"> the motors of the control cards.</w:t>
      </w:r>
    </w:p>
    <w:p w14:paraId="421A94C0" w14:textId="77777777" w:rsidR="00447167" w:rsidRPr="00447167" w:rsidRDefault="00447167" w:rsidP="00447167">
      <w:pPr>
        <w:pStyle w:val="ListParagraph"/>
        <w:spacing w:after="160" w:line="259" w:lineRule="auto"/>
        <w:ind w:right="0" w:firstLine="0"/>
        <w:rPr>
          <w:rFonts w:eastAsiaTheme="minorEastAsia"/>
          <w:color w:val="auto"/>
          <w:szCs w:val="20"/>
        </w:rPr>
      </w:pPr>
    </w:p>
    <w:p w14:paraId="6BF8B54D" w14:textId="2568D75B" w:rsidR="00F63687" w:rsidRPr="00957033" w:rsidRDefault="00F63687" w:rsidP="00F63687">
      <w:pPr>
        <w:pStyle w:val="ListParagraph"/>
        <w:numPr>
          <w:ilvl w:val="0"/>
          <w:numId w:val="34"/>
        </w:numPr>
        <w:spacing w:after="160" w:line="259" w:lineRule="auto"/>
        <w:ind w:right="0"/>
        <w:rPr>
          <w:rFonts w:eastAsiaTheme="minorEastAsia"/>
          <w:color w:val="auto"/>
          <w:szCs w:val="20"/>
        </w:rPr>
      </w:pPr>
      <w:r>
        <w:t>Rollers A:</w:t>
      </w:r>
      <w:r w:rsidRPr="002658C9">
        <w:t xml:space="preserve"> </w:t>
      </w:r>
      <w:r>
        <w:t>T</w:t>
      </w:r>
      <w:r w:rsidRPr="002658C9">
        <w:t>he rollers that have 24V</w:t>
      </w:r>
      <w:r w:rsidR="00957033">
        <w:t>dc</w:t>
      </w:r>
      <w:r w:rsidRPr="002658C9">
        <w:t xml:space="preserve"> motors and are controlled by the control cards</w:t>
      </w:r>
      <w:r>
        <w:t xml:space="preserve"> and the PLC.</w:t>
      </w:r>
    </w:p>
    <w:p w14:paraId="248B1289" w14:textId="77777777" w:rsidR="00957033" w:rsidRPr="00F63687" w:rsidRDefault="00957033" w:rsidP="00957033">
      <w:pPr>
        <w:pStyle w:val="ListParagraph"/>
        <w:spacing w:after="160" w:line="259" w:lineRule="auto"/>
        <w:ind w:right="0" w:firstLine="0"/>
        <w:rPr>
          <w:rFonts w:eastAsiaTheme="minorEastAsia"/>
          <w:color w:val="auto"/>
          <w:szCs w:val="20"/>
        </w:rPr>
      </w:pPr>
    </w:p>
    <w:p w14:paraId="401F6100" w14:textId="521C60A8" w:rsidR="00F63687" w:rsidRPr="00957033" w:rsidRDefault="00F63687" w:rsidP="00F63687">
      <w:pPr>
        <w:pStyle w:val="ListParagraph"/>
        <w:numPr>
          <w:ilvl w:val="0"/>
          <w:numId w:val="34"/>
        </w:numPr>
        <w:spacing w:after="160" w:line="259" w:lineRule="auto"/>
        <w:ind w:right="0"/>
        <w:rPr>
          <w:rFonts w:eastAsiaTheme="minorEastAsia"/>
          <w:color w:val="auto"/>
          <w:szCs w:val="20"/>
        </w:rPr>
      </w:pPr>
      <w:r>
        <w:t>Rollers B:</w:t>
      </w:r>
      <w:r w:rsidRPr="002658C9">
        <w:t xml:space="preserve"> </w:t>
      </w:r>
      <w:r>
        <w:t>T</w:t>
      </w:r>
      <w:r w:rsidRPr="002658C9">
        <w:t>he rollers that have 24V</w:t>
      </w:r>
      <w:r w:rsidR="00957033">
        <w:t>dc</w:t>
      </w:r>
      <w:r w:rsidRPr="002658C9">
        <w:t xml:space="preserve"> motors and are controlled by the control cards</w:t>
      </w:r>
      <w:r>
        <w:t xml:space="preserve"> and the PLC.</w:t>
      </w:r>
    </w:p>
    <w:p w14:paraId="323A5E7B" w14:textId="77777777" w:rsidR="00957033" w:rsidRPr="00957033" w:rsidRDefault="00957033" w:rsidP="00957033">
      <w:pPr>
        <w:pStyle w:val="ListParagraph"/>
        <w:spacing w:after="160" w:line="259" w:lineRule="auto"/>
        <w:ind w:right="0" w:firstLine="0"/>
        <w:rPr>
          <w:rFonts w:eastAsiaTheme="minorEastAsia"/>
          <w:color w:val="auto"/>
          <w:szCs w:val="20"/>
        </w:rPr>
      </w:pPr>
    </w:p>
    <w:p w14:paraId="28F85FF4" w14:textId="6E35C546" w:rsidR="00957033" w:rsidRDefault="00957033" w:rsidP="00F63687">
      <w:pPr>
        <w:pStyle w:val="ListParagraph"/>
        <w:numPr>
          <w:ilvl w:val="0"/>
          <w:numId w:val="34"/>
        </w:numPr>
        <w:spacing w:after="160" w:line="259" w:lineRule="auto"/>
        <w:ind w:right="0"/>
        <w:rPr>
          <w:rFonts w:eastAsiaTheme="minorEastAsia"/>
          <w:color w:val="auto"/>
          <w:szCs w:val="20"/>
        </w:rPr>
      </w:pPr>
      <w:r w:rsidRPr="00957033">
        <w:rPr>
          <w:rFonts w:eastAsiaTheme="minorEastAsia"/>
          <w:color w:val="auto"/>
          <w:szCs w:val="20"/>
        </w:rPr>
        <w:t>Sensors A and B. The cards have the capacity to receive the signal from two sensors where these are programmed in PLC and can be used in the logic for the correct functioning of the system.</w:t>
      </w:r>
    </w:p>
    <w:p w14:paraId="7F0CD146" w14:textId="77777777" w:rsidR="00957033" w:rsidRPr="00957033" w:rsidRDefault="00957033" w:rsidP="00957033">
      <w:pPr>
        <w:pStyle w:val="ListParagraph"/>
        <w:rPr>
          <w:rFonts w:eastAsiaTheme="minorEastAsia"/>
          <w:color w:val="auto"/>
          <w:szCs w:val="20"/>
        </w:rPr>
      </w:pPr>
    </w:p>
    <w:p w14:paraId="0540D51B" w14:textId="32A7F02C" w:rsidR="001F4F28" w:rsidRDefault="00447167" w:rsidP="00B416A6">
      <w:pPr>
        <w:pStyle w:val="ListParagraph"/>
        <w:numPr>
          <w:ilvl w:val="0"/>
          <w:numId w:val="34"/>
        </w:numPr>
        <w:spacing w:after="160" w:line="259" w:lineRule="auto"/>
        <w:ind w:right="0"/>
        <w:rPr>
          <w:rFonts w:eastAsiaTheme="minorEastAsia"/>
          <w:color w:val="auto"/>
          <w:szCs w:val="20"/>
        </w:rPr>
      </w:pPr>
      <w:r w:rsidRPr="00A017F7">
        <w:rPr>
          <w:rFonts w:eastAsiaTheme="minorEastAsia"/>
          <w:color w:val="auto"/>
          <w:szCs w:val="20"/>
        </w:rPr>
        <w:t>Slaves control cards</w:t>
      </w:r>
      <w:r w:rsidR="00957033" w:rsidRPr="00447167">
        <w:rPr>
          <w:rFonts w:eastAsiaTheme="minorEastAsia"/>
          <w:color w:val="auto"/>
          <w:szCs w:val="20"/>
        </w:rPr>
        <w:t xml:space="preserve"> 3 to 7.</w:t>
      </w:r>
    </w:p>
    <w:p w14:paraId="7E80F322" w14:textId="77777777" w:rsidR="003E07FB" w:rsidRPr="003E07FB" w:rsidRDefault="003E07FB" w:rsidP="003E07FB">
      <w:pPr>
        <w:pStyle w:val="ListParagraph"/>
        <w:rPr>
          <w:rFonts w:eastAsiaTheme="minorEastAsia"/>
          <w:color w:val="auto"/>
          <w:szCs w:val="20"/>
        </w:rPr>
      </w:pPr>
    </w:p>
    <w:p w14:paraId="49312C65" w14:textId="20E7A91C" w:rsidR="003E07FB" w:rsidRDefault="00BD3496" w:rsidP="00B416A6">
      <w:pPr>
        <w:pStyle w:val="ListParagraph"/>
        <w:numPr>
          <w:ilvl w:val="0"/>
          <w:numId w:val="34"/>
        </w:numPr>
        <w:spacing w:after="160" w:line="259" w:lineRule="auto"/>
        <w:ind w:right="0"/>
        <w:rPr>
          <w:rFonts w:eastAsiaTheme="minorEastAsia"/>
          <w:color w:val="auto"/>
          <w:szCs w:val="20"/>
        </w:rPr>
      </w:pPr>
      <w:r>
        <w:rPr>
          <w:rFonts w:eastAsiaTheme="minorEastAsia"/>
          <w:color w:val="auto"/>
          <w:szCs w:val="20"/>
        </w:rPr>
        <w:t xml:space="preserve">Curve </w:t>
      </w:r>
      <w:proofErr w:type="spellStart"/>
      <w:r>
        <w:rPr>
          <w:rFonts w:eastAsiaTheme="minorEastAsia"/>
          <w:color w:val="auto"/>
          <w:szCs w:val="20"/>
        </w:rPr>
        <w:t>Interroll</w:t>
      </w:r>
      <w:proofErr w:type="spellEnd"/>
      <w:r>
        <w:rPr>
          <w:rFonts w:eastAsiaTheme="minorEastAsia"/>
          <w:color w:val="auto"/>
          <w:szCs w:val="20"/>
        </w:rPr>
        <w:t xml:space="preserve"> Card. </w:t>
      </w:r>
      <w:r w:rsidRPr="00BD3496">
        <w:rPr>
          <w:rFonts w:eastAsiaTheme="minorEastAsia"/>
          <w:color w:val="auto"/>
          <w:szCs w:val="20"/>
        </w:rPr>
        <w:t xml:space="preserve">For the curves where specific motors are managed, it was necessary to implement </w:t>
      </w:r>
      <w:proofErr w:type="spellStart"/>
      <w:r w:rsidRPr="00BD3496">
        <w:rPr>
          <w:rFonts w:eastAsiaTheme="minorEastAsia"/>
          <w:color w:val="auto"/>
          <w:szCs w:val="20"/>
        </w:rPr>
        <w:t>Inte</w:t>
      </w:r>
      <w:r>
        <w:rPr>
          <w:rFonts w:eastAsiaTheme="minorEastAsia"/>
          <w:color w:val="auto"/>
          <w:szCs w:val="20"/>
        </w:rPr>
        <w:t>r</w:t>
      </w:r>
      <w:r w:rsidRPr="00BD3496">
        <w:rPr>
          <w:rFonts w:eastAsiaTheme="minorEastAsia"/>
          <w:color w:val="auto"/>
          <w:szCs w:val="20"/>
        </w:rPr>
        <w:t>roll</w:t>
      </w:r>
      <w:proofErr w:type="spellEnd"/>
      <w:r w:rsidRPr="00BD3496">
        <w:rPr>
          <w:rFonts w:eastAsiaTheme="minorEastAsia"/>
          <w:color w:val="auto"/>
          <w:szCs w:val="20"/>
        </w:rPr>
        <w:t xml:space="preserve"> control cards. These cards can manage three rollers each and, due to their electronics, communicate directly with the PLC. The Profibus communication cable is daisy-chained with the master card, as shown in the figure.</w:t>
      </w:r>
    </w:p>
    <w:p w14:paraId="5319DB9D" w14:textId="77777777" w:rsidR="00BD3496" w:rsidRPr="00BD3496" w:rsidRDefault="00BD3496" w:rsidP="00BD3496">
      <w:pPr>
        <w:pStyle w:val="ListParagraph"/>
        <w:rPr>
          <w:rFonts w:eastAsiaTheme="minorEastAsia"/>
          <w:color w:val="auto"/>
          <w:szCs w:val="20"/>
        </w:rPr>
      </w:pPr>
    </w:p>
    <w:p w14:paraId="47892B2E" w14:textId="06DE8BBA" w:rsidR="00BD3496" w:rsidRPr="00957033" w:rsidRDefault="00BD3496" w:rsidP="00BD3496">
      <w:pPr>
        <w:pStyle w:val="ListParagraph"/>
        <w:numPr>
          <w:ilvl w:val="0"/>
          <w:numId w:val="34"/>
        </w:numPr>
        <w:spacing w:after="160" w:line="259" w:lineRule="auto"/>
        <w:ind w:right="0"/>
        <w:rPr>
          <w:rFonts w:eastAsiaTheme="minorEastAsia"/>
          <w:color w:val="auto"/>
          <w:szCs w:val="20"/>
        </w:rPr>
      </w:pPr>
      <w:r>
        <w:t>Rollers A, B and C:</w:t>
      </w:r>
      <w:r w:rsidRPr="002658C9">
        <w:t xml:space="preserve"> </w:t>
      </w:r>
      <w:r>
        <w:t>T</w:t>
      </w:r>
      <w:r w:rsidRPr="002658C9">
        <w:t>he rollers that have 24V</w:t>
      </w:r>
      <w:r>
        <w:t>dc</w:t>
      </w:r>
      <w:r w:rsidRPr="002658C9">
        <w:t xml:space="preserve"> motors and are controlled by the control cards</w:t>
      </w:r>
      <w:r>
        <w:t xml:space="preserve"> </w:t>
      </w:r>
      <w:proofErr w:type="spellStart"/>
      <w:r>
        <w:t>Interroll</w:t>
      </w:r>
      <w:proofErr w:type="spellEnd"/>
      <w:r>
        <w:t xml:space="preserve"> and the PLC.</w:t>
      </w:r>
    </w:p>
    <w:p w14:paraId="3DD27E2F" w14:textId="77777777" w:rsidR="003E07FB" w:rsidRDefault="003E07FB" w:rsidP="003E07FB">
      <w:pPr>
        <w:spacing w:after="160" w:line="259" w:lineRule="auto"/>
        <w:rPr>
          <w:rFonts w:eastAsiaTheme="minorEastAsia"/>
          <w:szCs w:val="20"/>
        </w:rPr>
      </w:pPr>
    </w:p>
    <w:p w14:paraId="56BDD980" w14:textId="7F46FE32" w:rsidR="003E07FB" w:rsidRDefault="00000000" w:rsidP="003E07FB">
      <w:pPr>
        <w:spacing w:after="160" w:line="259" w:lineRule="auto"/>
        <w:jc w:val="center"/>
        <w:rPr>
          <w:rFonts w:eastAsiaTheme="minorEastAsia"/>
          <w:szCs w:val="20"/>
        </w:rPr>
      </w:pPr>
      <w:r>
        <w:rPr>
          <w:noProof/>
        </w:rPr>
        <w:pict w14:anchorId="73C565E6">
          <v:shape id="Straight Arrow Connector 684191173" o:spid="_x0000_s2521" type="#_x0000_t32" style="position:absolute;left:0;text-align:left;margin-left:378.75pt;margin-top:78.5pt;width:21.75pt;height:45.5pt;flip:y;z-index:25544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" strokecolor="red" strokeweight=".5pt">
            <v:stroke endarrow="block" joinstyle="miter"/>
          </v:shape>
        </w:pict>
      </w:r>
      <w:r>
        <w:rPr>
          <w:noProof/>
        </w:rPr>
        <w:pict w14:anchorId="2EAE450A">
          <v:shape id="Straight Arrow Connector 1520433184" o:spid="_x0000_s2520" type="#_x0000_t32" style="position:absolute;left:0;text-align:left;margin-left:446.25pt;margin-top:124pt;width:10.5pt;height:10.75pt;flip:x;z-index:25545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" strokecolor="red" strokeweight=".5pt">
            <v:stroke endarrow="block" joinstyle="miter"/>
          </v:shape>
        </w:pict>
      </w:r>
      <w:r>
        <w:rPr>
          <w:noProof/>
        </w:rPr>
        <w:pict w14:anchorId="770FAD40">
          <v:shape id="Straight Arrow Connector 1190787554" o:spid="_x0000_s2519" type="#_x0000_t32" style="position:absolute;left:0;text-align:left;margin-left:468.75pt;margin-top:37.25pt;width:5.05pt;height:63.75pt;flip:y;z-index:25545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" strokecolor="red" strokeweight=".5pt">
            <v:stroke endarrow="block" joinstyle="miter"/>
          </v:shape>
        </w:pict>
      </w:r>
      <w:r>
        <w:rPr>
          <w:noProof/>
        </w:rPr>
        <w:pict w14:anchorId="2FE8CE69">
          <v:shape id="Straight Arrow Connector 1308334537" o:spid="_x0000_s2518" type="#_x0000_t32" style="position:absolute;left:0;text-align:left;margin-left:411.75pt;margin-top:44pt;width:46.5pt;height:61.5pt;flip:x y;z-index:25545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" strokecolor="red" strokeweight=".5pt">
            <v:stroke endarrow="block" joinstyle="miter"/>
          </v:shape>
        </w:pict>
      </w:r>
      <w:r>
        <w:rPr>
          <w:noProof/>
        </w:rPr>
        <w:pict w14:anchorId="253FA9C7">
          <v:oval id="Oval 342171210" o:spid="_x0000_s2517" style="position:absolute;left:0;text-align:left;margin-left:453.75pt;margin-top:101.35pt;width:28.5pt;height:27.75pt;z-index:25545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F7NcQIAAEI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" fillcolor="white [3201]" strokecolor="red" strokeweight="1pt">
            <v:stroke joinstyle="miter"/>
            <v:textbox style="mso-next-textbox:#Oval 342171210">
              <w:txbxContent>
                <w:p w14:paraId="1E44CCBF" w14:textId="0620D159" w:rsidR="003E07FB" w:rsidRPr="00EF520C" w:rsidRDefault="003E07FB" w:rsidP="003E07FB">
                  <w:pPr>
                    <w:ind w:left="-160" w:right="-170"/>
                    <w:jc w:val="center"/>
                    <w:rPr>
                      <w:color w:val="FF0000"/>
                      <w:lang w:val="en-US"/>
                    </w:rPr>
                  </w:pPr>
                  <w:r>
                    <w:rPr>
                      <w:color w:val="FF0000"/>
                      <w:lang w:val="en-US"/>
                    </w:rPr>
                    <w:t>14</w:t>
                  </w:r>
                </w:p>
              </w:txbxContent>
            </v:textbox>
          </v:oval>
        </w:pict>
      </w:r>
      <w:r>
        <w:rPr>
          <w:noProof/>
        </w:rPr>
        <w:pict w14:anchorId="35834B9D">
          <v:oval id="Oval 2089482573" o:spid="_x0000_s2516" style="position:absolute;left:0;text-align:left;margin-left:360.75pt;margin-top:125.05pt;width:28.5pt;height:27.75pt;z-index:25544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pZAcg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" fillcolor="white [3201]" strokecolor="red" strokeweight="1pt">
            <v:stroke joinstyle="miter"/>
            <v:textbox style="mso-next-textbox:#Oval 2089482573">
              <w:txbxContent>
                <w:p w14:paraId="4F4F9451" w14:textId="1D95EE9B" w:rsidR="003E07FB" w:rsidRPr="00EF520C" w:rsidRDefault="003E07FB" w:rsidP="003E07FB">
                  <w:pPr>
                    <w:ind w:left="-160" w:right="-170"/>
                    <w:jc w:val="center"/>
                    <w:rPr>
                      <w:color w:val="FF0000"/>
                      <w:lang w:val="en-US"/>
                    </w:rPr>
                  </w:pPr>
                  <w:r>
                    <w:rPr>
                      <w:color w:val="FF0000"/>
                      <w:lang w:val="en-US"/>
                    </w:rPr>
                    <w:t>13</w:t>
                  </w:r>
                </w:p>
              </w:txbxContent>
            </v:textbox>
          </v:oval>
        </w:pict>
      </w:r>
      <w:r w:rsidR="003E07FB">
        <w:rPr>
          <w:rFonts w:eastAsiaTheme="minorEastAsia"/>
          <w:noProof/>
          <w:szCs w:val="20"/>
        </w:rPr>
        <w:drawing>
          <wp:inline distT="0" distB="0" distL="0" distR="0" wp14:anchorId="3E58FE93" wp14:editId="5DFD238F">
            <wp:extent cx="5886450" cy="2554178"/>
            <wp:effectExtent l="0" t="0" r="0" b="0"/>
            <wp:docPr id="1777326926"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94180" cy="2557532"/>
                    </a:xfrm>
                    <a:prstGeom prst="rect">
                      <a:avLst/>
                    </a:prstGeom>
                    <a:noFill/>
                    <a:ln>
                      <a:noFill/>
                    </a:ln>
                  </pic:spPr>
                </pic:pic>
              </a:graphicData>
            </a:graphic>
          </wp:inline>
        </w:drawing>
      </w:r>
    </w:p>
    <w:p w14:paraId="79510EDC" w14:textId="692E2AC2" w:rsidR="003E07FB" w:rsidRDefault="003E07FB" w:rsidP="003E07FB">
      <w:pPr>
        <w:pStyle w:val="Caption"/>
        <w:jc w:val="center"/>
        <w:rPr>
          <w:i w:val="0"/>
          <w:iCs w:val="0"/>
        </w:rPr>
      </w:pPr>
      <w:bookmarkStart w:id="21" w:name="_Toc170815408"/>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w:t>
      </w:r>
      <w:r w:rsidRPr="006A6E67">
        <w:rPr>
          <w:i w:val="0"/>
          <w:iCs w:val="0"/>
        </w:rPr>
        <w:fldChar w:fldCharType="end"/>
      </w:r>
      <w:r w:rsidRPr="006A6E67">
        <w:rPr>
          <w:i w:val="0"/>
          <w:iCs w:val="0"/>
        </w:rPr>
        <w:t>.</w:t>
      </w:r>
      <w:r>
        <w:rPr>
          <w:i w:val="0"/>
          <w:iCs w:val="0"/>
        </w:rPr>
        <w:t xml:space="preserve"> </w:t>
      </w:r>
      <w:r w:rsidRPr="003E07FB">
        <w:rPr>
          <w:i w:val="0"/>
          <w:iCs w:val="0"/>
        </w:rPr>
        <w:t xml:space="preserve">General composition of the rollers Master-slave control cards including </w:t>
      </w:r>
      <w:proofErr w:type="spellStart"/>
      <w:r w:rsidRPr="003E07FB">
        <w:rPr>
          <w:i w:val="0"/>
          <w:iCs w:val="0"/>
        </w:rPr>
        <w:t>Inter</w:t>
      </w:r>
      <w:r w:rsidR="00BD3496">
        <w:rPr>
          <w:i w:val="0"/>
          <w:iCs w:val="0"/>
        </w:rPr>
        <w:t>r</w:t>
      </w:r>
      <w:r w:rsidRPr="003E07FB">
        <w:rPr>
          <w:i w:val="0"/>
          <w:iCs w:val="0"/>
        </w:rPr>
        <w:t>oll</w:t>
      </w:r>
      <w:proofErr w:type="spellEnd"/>
      <w:r w:rsidRPr="003E07FB">
        <w:rPr>
          <w:i w:val="0"/>
          <w:iCs w:val="0"/>
        </w:rPr>
        <w:t xml:space="preserve"> card.</w:t>
      </w:r>
      <w:bookmarkEnd w:id="21"/>
    </w:p>
    <w:p w14:paraId="63D1F186" w14:textId="77777777" w:rsidR="003E07FB" w:rsidRDefault="003E07FB" w:rsidP="003E07FB">
      <w:pPr>
        <w:spacing w:after="160" w:line="259" w:lineRule="auto"/>
        <w:rPr>
          <w:rFonts w:eastAsiaTheme="minorEastAsia"/>
          <w:szCs w:val="20"/>
        </w:rPr>
      </w:pPr>
    </w:p>
    <w:p w14:paraId="098CF3B4" w14:textId="77777777" w:rsidR="003E07FB" w:rsidRPr="003E07FB" w:rsidRDefault="003E07FB" w:rsidP="003E07FB">
      <w:pPr>
        <w:spacing w:after="160" w:line="259" w:lineRule="auto"/>
        <w:rPr>
          <w:rFonts w:eastAsiaTheme="minorEastAsia"/>
          <w:szCs w:val="20"/>
        </w:rPr>
      </w:pPr>
    </w:p>
    <w:p w14:paraId="547E8464" w14:textId="326D756F" w:rsidR="00447167" w:rsidRDefault="00447167">
      <w:pPr>
        <w:spacing w:after="160" w:line="259" w:lineRule="auto"/>
        <w:rPr>
          <w:rFonts w:eastAsiaTheme="minorEastAsia"/>
          <w:szCs w:val="20"/>
        </w:rPr>
      </w:pPr>
      <w:r>
        <w:rPr>
          <w:rFonts w:eastAsiaTheme="minorEastAsia"/>
          <w:szCs w:val="20"/>
        </w:rPr>
        <w:br w:type="page"/>
      </w:r>
    </w:p>
    <w:p w14:paraId="2C2CA7E0" w14:textId="55E6F81B" w:rsidR="00B92B7D" w:rsidRDefault="00AE0917" w:rsidP="0016645C">
      <w:pPr>
        <w:pStyle w:val="Heading2"/>
        <w:numPr>
          <w:ilvl w:val="1"/>
          <w:numId w:val="1"/>
        </w:numPr>
      </w:pPr>
      <w:bookmarkStart w:id="22" w:name="_Toc170815367"/>
      <w:r>
        <w:lastRenderedPageBreak/>
        <w:t>Conveyor B (Lane 1)</w:t>
      </w:r>
      <w:r w:rsidR="00B92B7D">
        <w:t xml:space="preserve"> Devices.</w:t>
      </w:r>
      <w:bookmarkEnd w:id="22"/>
    </w:p>
    <w:p w14:paraId="0400077C" w14:textId="77777777" w:rsidR="005D6634" w:rsidRDefault="005D6634" w:rsidP="00B92B7D"/>
    <w:p w14:paraId="4E65CE6D" w14:textId="37708B02" w:rsidR="00B92B7D" w:rsidRDefault="005D6634" w:rsidP="00B92B7D">
      <w:r w:rsidRPr="005D6634">
        <w:t>Conveyor B is the longest lane, featuring the highest number of distribution boards and control cards. It includes distribution boards DIST-01-01 through DIST-01-12, as illustrated in the following figure.</w:t>
      </w:r>
      <w:r w:rsidR="0007488F">
        <w:t xml:space="preserve"> </w:t>
      </w:r>
      <w:r w:rsidR="0007488F" w:rsidRPr="0007488F">
        <w:t>The control power on the cards in this section was implemented from the RIO 1 distribution board.</w:t>
      </w:r>
    </w:p>
    <w:p w14:paraId="1971AE12" w14:textId="77777777" w:rsidR="00AE0917" w:rsidRPr="00B92B7D" w:rsidRDefault="00AE0917" w:rsidP="00B92B7D"/>
    <w:p w14:paraId="59CEFDEA" w14:textId="190E7859" w:rsidR="00B92B7D" w:rsidRDefault="00AE0917" w:rsidP="00B92B7D">
      <w:r w:rsidRPr="00AE0917">
        <w:rPr>
          <w:noProof/>
        </w:rPr>
        <w:drawing>
          <wp:inline distT="0" distB="0" distL="0" distR="0" wp14:anchorId="5B2BA301" wp14:editId="5FAAF438">
            <wp:extent cx="6645910" cy="996950"/>
            <wp:effectExtent l="0" t="0" r="2540" b="0"/>
            <wp:docPr id="1080677771"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7771" name="Picture 1" descr="A screen shot of a computer screen&#10;&#10;Description automatically generated"/>
                    <pic:cNvPicPr/>
                  </pic:nvPicPr>
                  <pic:blipFill>
                    <a:blip r:embed="rId17"/>
                    <a:stretch>
                      <a:fillRect/>
                    </a:stretch>
                  </pic:blipFill>
                  <pic:spPr>
                    <a:xfrm>
                      <a:off x="0" y="0"/>
                      <a:ext cx="6645910" cy="996950"/>
                    </a:xfrm>
                    <a:prstGeom prst="rect">
                      <a:avLst/>
                    </a:prstGeom>
                  </pic:spPr>
                </pic:pic>
              </a:graphicData>
            </a:graphic>
          </wp:inline>
        </w:drawing>
      </w:r>
    </w:p>
    <w:p w14:paraId="30886BF5" w14:textId="46F21C0F" w:rsidR="005D6634" w:rsidRDefault="005D6634" w:rsidP="005D6634">
      <w:pPr>
        <w:pStyle w:val="Caption"/>
        <w:jc w:val="center"/>
        <w:rPr>
          <w:i w:val="0"/>
          <w:iCs w:val="0"/>
        </w:rPr>
      </w:pPr>
      <w:bookmarkStart w:id="23" w:name="_Toc170815409"/>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w:t>
      </w:r>
      <w:r w:rsidRPr="006A6E67">
        <w:rPr>
          <w:i w:val="0"/>
          <w:iCs w:val="0"/>
        </w:rPr>
        <w:fldChar w:fldCharType="end"/>
      </w:r>
      <w:r w:rsidRPr="006A6E67">
        <w:rPr>
          <w:i w:val="0"/>
          <w:iCs w:val="0"/>
        </w:rPr>
        <w:t>.</w:t>
      </w:r>
      <w:r>
        <w:rPr>
          <w:i w:val="0"/>
          <w:iCs w:val="0"/>
        </w:rPr>
        <w:t xml:space="preserve"> </w:t>
      </w:r>
      <w:r w:rsidRPr="006A6E67">
        <w:rPr>
          <w:i w:val="0"/>
          <w:iCs w:val="0"/>
        </w:rPr>
        <w:t xml:space="preserve">General </w:t>
      </w:r>
      <w:r w:rsidRPr="00A97E6E">
        <w:rPr>
          <w:i w:val="0"/>
          <w:iCs w:val="0"/>
        </w:rPr>
        <w:t>composition of the</w:t>
      </w:r>
      <w:r>
        <w:rPr>
          <w:i w:val="0"/>
          <w:iCs w:val="0"/>
        </w:rPr>
        <w:t xml:space="preserve"> Conveyor B (Lane 1)</w:t>
      </w:r>
      <w:r w:rsidRPr="00A97E6E">
        <w:rPr>
          <w:i w:val="0"/>
          <w:iCs w:val="0"/>
        </w:rPr>
        <w:t>.</w:t>
      </w:r>
      <w:bookmarkEnd w:id="23"/>
    </w:p>
    <w:p w14:paraId="1CA7579A" w14:textId="2EDFE602" w:rsidR="005D6634" w:rsidRDefault="005D6634" w:rsidP="00B92B7D">
      <w:r w:rsidRPr="005D6634">
        <w:t>The following Table shows the distribution boards, cards and motors activated for the operation of this lane.</w:t>
      </w:r>
    </w:p>
    <w:p w14:paraId="63A09429" w14:textId="77777777" w:rsidR="00187207" w:rsidRDefault="00187207" w:rsidP="00B92B7D">
      <w:pPr>
        <w:sectPr w:rsidR="00187207" w:rsidSect="00155EC7">
          <w:pgSz w:w="11906" w:h="16838"/>
          <w:pgMar w:top="720" w:right="720" w:bottom="720" w:left="720" w:header="708" w:footer="708" w:gutter="0"/>
          <w:cols w:space="708"/>
          <w:docGrid w:linePitch="360"/>
        </w:sectPr>
      </w:pPr>
    </w:p>
    <w:p w14:paraId="48906F78" w14:textId="77777777" w:rsidR="00187207" w:rsidRDefault="00187207" w:rsidP="00B92B7D"/>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1D0DEE" w14:paraId="680E356D" w14:textId="77777777" w:rsidTr="00187207">
        <w:trPr>
          <w:trHeight w:val="300"/>
        </w:trPr>
        <w:tc>
          <w:tcPr>
            <w:tcW w:w="846" w:type="dxa"/>
            <w:shd w:val="clear" w:color="auto" w:fill="auto"/>
            <w:noWrap/>
            <w:vAlign w:val="bottom"/>
            <w:hideMark/>
          </w:tcPr>
          <w:p w14:paraId="5E896141" w14:textId="238AB877" w:rsidR="001D0DEE" w:rsidRPr="001D0DEE" w:rsidRDefault="00187207">
            <w:pPr>
              <w:rPr>
                <w:rFonts w:ascii="Aptos Narrow" w:hAnsi="Aptos Narrow"/>
                <w:b/>
                <w:bCs/>
                <w:color w:val="000000"/>
                <w:sz w:val="20"/>
                <w:szCs w:val="20"/>
              </w:rPr>
            </w:pPr>
            <w:r>
              <w:rPr>
                <w:rFonts w:ascii="Aptos Narrow" w:hAnsi="Aptos Narrow"/>
                <w:b/>
                <w:bCs/>
                <w:color w:val="000000"/>
                <w:sz w:val="20"/>
                <w:szCs w:val="20"/>
              </w:rPr>
              <w:t>DB</w:t>
            </w:r>
            <w:r w:rsidR="001D0DEE"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5764E3E3" w14:textId="77777777" w:rsidR="001D0DEE" w:rsidRPr="001D0DEE" w:rsidRDefault="001D0DEE">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54875D2C" w14:textId="77777777" w:rsidR="001D0DEE" w:rsidRPr="001D0DEE" w:rsidRDefault="001D0DEE">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1D0DEE" w14:paraId="7C40A763" w14:textId="77777777" w:rsidTr="00187207">
        <w:trPr>
          <w:trHeight w:val="300"/>
        </w:trPr>
        <w:tc>
          <w:tcPr>
            <w:tcW w:w="846" w:type="dxa"/>
            <w:vMerge w:val="restart"/>
            <w:shd w:val="clear" w:color="auto" w:fill="auto"/>
            <w:noWrap/>
            <w:vAlign w:val="bottom"/>
            <w:hideMark/>
          </w:tcPr>
          <w:p w14:paraId="04248BA4"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w:t>
            </w:r>
          </w:p>
        </w:tc>
        <w:tc>
          <w:tcPr>
            <w:tcW w:w="1701" w:type="dxa"/>
            <w:shd w:val="clear" w:color="auto" w:fill="auto"/>
            <w:noWrap/>
            <w:vAlign w:val="bottom"/>
            <w:hideMark/>
          </w:tcPr>
          <w:p w14:paraId="090DBB6B"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DIST-01-01.CAR.1</w:t>
            </w:r>
          </w:p>
        </w:tc>
        <w:tc>
          <w:tcPr>
            <w:tcW w:w="2268" w:type="dxa"/>
            <w:shd w:val="clear" w:color="auto" w:fill="auto"/>
            <w:noWrap/>
            <w:vAlign w:val="bottom"/>
            <w:hideMark/>
          </w:tcPr>
          <w:p w14:paraId="6EDBAB1F"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DIST-01-01.CAR.1.ROL.A</w:t>
            </w:r>
          </w:p>
        </w:tc>
      </w:tr>
      <w:tr w:rsidR="001D0DEE" w14:paraId="786CE3EC" w14:textId="77777777" w:rsidTr="00187207">
        <w:trPr>
          <w:trHeight w:val="300"/>
        </w:trPr>
        <w:tc>
          <w:tcPr>
            <w:tcW w:w="846" w:type="dxa"/>
            <w:vMerge/>
            <w:shd w:val="clear" w:color="auto" w:fill="auto"/>
            <w:noWrap/>
            <w:vAlign w:val="bottom"/>
            <w:hideMark/>
          </w:tcPr>
          <w:p w14:paraId="57628D28"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7ACE0BAC" w14:textId="293EF691" w:rsidR="001D0DEE" w:rsidRPr="001D0DEE" w:rsidRDefault="001D0DEE">
            <w:pPr>
              <w:rPr>
                <w:sz w:val="20"/>
                <w:szCs w:val="20"/>
              </w:rPr>
            </w:pPr>
          </w:p>
        </w:tc>
        <w:tc>
          <w:tcPr>
            <w:tcW w:w="2268" w:type="dxa"/>
            <w:shd w:val="clear" w:color="auto" w:fill="auto"/>
            <w:noWrap/>
            <w:vAlign w:val="bottom"/>
            <w:hideMark/>
          </w:tcPr>
          <w:p w14:paraId="4DA2C503"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DIST-01-01.CAR.1.ROL.B</w:t>
            </w:r>
          </w:p>
        </w:tc>
      </w:tr>
      <w:tr w:rsidR="001D0DEE" w14:paraId="32106174" w14:textId="77777777" w:rsidTr="00187207">
        <w:trPr>
          <w:trHeight w:val="300"/>
        </w:trPr>
        <w:tc>
          <w:tcPr>
            <w:tcW w:w="846" w:type="dxa"/>
            <w:vMerge/>
            <w:shd w:val="clear" w:color="auto" w:fill="auto"/>
            <w:noWrap/>
            <w:vAlign w:val="bottom"/>
            <w:hideMark/>
          </w:tcPr>
          <w:p w14:paraId="0470BACA"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73BA9A24"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DIST-01-01.CAR.2</w:t>
            </w:r>
          </w:p>
        </w:tc>
        <w:tc>
          <w:tcPr>
            <w:tcW w:w="2268" w:type="dxa"/>
            <w:shd w:val="clear" w:color="auto" w:fill="auto"/>
            <w:noWrap/>
            <w:vAlign w:val="bottom"/>
            <w:hideMark/>
          </w:tcPr>
          <w:p w14:paraId="58B85136"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DIST-01-01.CAR.2.ROL.A</w:t>
            </w:r>
          </w:p>
        </w:tc>
      </w:tr>
      <w:tr w:rsidR="001D0DEE" w14:paraId="1FF425FB" w14:textId="77777777" w:rsidTr="00187207">
        <w:trPr>
          <w:trHeight w:val="300"/>
        </w:trPr>
        <w:tc>
          <w:tcPr>
            <w:tcW w:w="846" w:type="dxa"/>
            <w:vMerge/>
            <w:shd w:val="clear" w:color="auto" w:fill="auto"/>
            <w:noWrap/>
            <w:vAlign w:val="bottom"/>
            <w:hideMark/>
          </w:tcPr>
          <w:p w14:paraId="39777B01"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37B6A35D" w14:textId="4A07D338" w:rsidR="001D0DEE" w:rsidRPr="001D0DEE" w:rsidRDefault="001D0DEE">
            <w:pPr>
              <w:rPr>
                <w:sz w:val="20"/>
                <w:szCs w:val="20"/>
              </w:rPr>
            </w:pPr>
          </w:p>
        </w:tc>
        <w:tc>
          <w:tcPr>
            <w:tcW w:w="2268" w:type="dxa"/>
            <w:shd w:val="clear" w:color="auto" w:fill="auto"/>
            <w:noWrap/>
            <w:vAlign w:val="bottom"/>
            <w:hideMark/>
          </w:tcPr>
          <w:p w14:paraId="74A603FE"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DIST-01-01.CAR.2.ROL.B</w:t>
            </w:r>
          </w:p>
        </w:tc>
      </w:tr>
      <w:tr w:rsidR="001D0DEE" w14:paraId="0D8BDBDE" w14:textId="77777777" w:rsidTr="00187207">
        <w:trPr>
          <w:trHeight w:val="300"/>
        </w:trPr>
        <w:tc>
          <w:tcPr>
            <w:tcW w:w="846" w:type="dxa"/>
            <w:vMerge/>
            <w:shd w:val="clear" w:color="auto" w:fill="auto"/>
            <w:noWrap/>
            <w:vAlign w:val="bottom"/>
            <w:hideMark/>
          </w:tcPr>
          <w:p w14:paraId="7461C7A7"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663537B8"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DIST-01-01.CAR.3</w:t>
            </w:r>
          </w:p>
        </w:tc>
        <w:tc>
          <w:tcPr>
            <w:tcW w:w="2268" w:type="dxa"/>
            <w:shd w:val="clear" w:color="auto" w:fill="auto"/>
            <w:noWrap/>
            <w:vAlign w:val="bottom"/>
            <w:hideMark/>
          </w:tcPr>
          <w:p w14:paraId="22A776F8"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DIST-01-01.CAR.3.ROL.A</w:t>
            </w:r>
          </w:p>
        </w:tc>
      </w:tr>
      <w:tr w:rsidR="001D0DEE" w14:paraId="7BEAC6ED" w14:textId="77777777" w:rsidTr="00187207">
        <w:trPr>
          <w:trHeight w:val="300"/>
        </w:trPr>
        <w:tc>
          <w:tcPr>
            <w:tcW w:w="846" w:type="dxa"/>
            <w:vMerge/>
            <w:shd w:val="clear" w:color="auto" w:fill="auto"/>
            <w:noWrap/>
            <w:vAlign w:val="bottom"/>
            <w:hideMark/>
          </w:tcPr>
          <w:p w14:paraId="497E89F9"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167FE363" w14:textId="17985529" w:rsidR="001D0DEE" w:rsidRPr="001D0DEE" w:rsidRDefault="001D0DEE">
            <w:pPr>
              <w:rPr>
                <w:sz w:val="20"/>
                <w:szCs w:val="20"/>
              </w:rPr>
            </w:pPr>
          </w:p>
        </w:tc>
        <w:tc>
          <w:tcPr>
            <w:tcW w:w="2268" w:type="dxa"/>
            <w:shd w:val="clear" w:color="auto" w:fill="auto"/>
            <w:noWrap/>
            <w:vAlign w:val="bottom"/>
            <w:hideMark/>
          </w:tcPr>
          <w:p w14:paraId="4342FCD8"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DIST-01-01.CAR.3.ROL.B</w:t>
            </w:r>
          </w:p>
        </w:tc>
      </w:tr>
      <w:tr w:rsidR="001D0DEE" w14:paraId="2FA117DF" w14:textId="77777777" w:rsidTr="00187207">
        <w:trPr>
          <w:trHeight w:val="300"/>
        </w:trPr>
        <w:tc>
          <w:tcPr>
            <w:tcW w:w="846" w:type="dxa"/>
            <w:vMerge/>
            <w:shd w:val="clear" w:color="auto" w:fill="auto"/>
            <w:noWrap/>
            <w:vAlign w:val="bottom"/>
            <w:hideMark/>
          </w:tcPr>
          <w:p w14:paraId="78DE77D7"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09A87C27"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DIST-01-01.CAR.4</w:t>
            </w:r>
          </w:p>
        </w:tc>
        <w:tc>
          <w:tcPr>
            <w:tcW w:w="2268" w:type="dxa"/>
            <w:shd w:val="clear" w:color="auto" w:fill="auto"/>
            <w:noWrap/>
            <w:vAlign w:val="bottom"/>
            <w:hideMark/>
          </w:tcPr>
          <w:p w14:paraId="1FAFA030"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DIST-01-01.CAR.4.ROL.A</w:t>
            </w:r>
          </w:p>
        </w:tc>
      </w:tr>
      <w:tr w:rsidR="001D0DEE" w14:paraId="5AF85017" w14:textId="77777777" w:rsidTr="00187207">
        <w:trPr>
          <w:trHeight w:val="300"/>
        </w:trPr>
        <w:tc>
          <w:tcPr>
            <w:tcW w:w="846" w:type="dxa"/>
            <w:vMerge/>
            <w:shd w:val="clear" w:color="auto" w:fill="auto"/>
            <w:noWrap/>
            <w:vAlign w:val="bottom"/>
            <w:hideMark/>
          </w:tcPr>
          <w:p w14:paraId="521D95F6"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540ED0F0" w14:textId="1C843956" w:rsidR="001D0DEE" w:rsidRPr="001D0DEE" w:rsidRDefault="001D0DEE">
            <w:pPr>
              <w:rPr>
                <w:sz w:val="20"/>
                <w:szCs w:val="20"/>
              </w:rPr>
            </w:pPr>
          </w:p>
        </w:tc>
        <w:tc>
          <w:tcPr>
            <w:tcW w:w="2268" w:type="dxa"/>
            <w:shd w:val="clear" w:color="auto" w:fill="auto"/>
            <w:noWrap/>
            <w:vAlign w:val="bottom"/>
            <w:hideMark/>
          </w:tcPr>
          <w:p w14:paraId="57726778"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DIST-01-01.CAR.4.ROL.B</w:t>
            </w:r>
          </w:p>
        </w:tc>
      </w:tr>
      <w:tr w:rsidR="001D0DEE" w14:paraId="5D9D7D71" w14:textId="77777777" w:rsidTr="00187207">
        <w:trPr>
          <w:trHeight w:val="300"/>
        </w:trPr>
        <w:tc>
          <w:tcPr>
            <w:tcW w:w="846" w:type="dxa"/>
            <w:vMerge/>
            <w:shd w:val="clear" w:color="auto" w:fill="auto"/>
            <w:noWrap/>
            <w:vAlign w:val="bottom"/>
            <w:hideMark/>
          </w:tcPr>
          <w:p w14:paraId="032578F9"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4F9E8A2D"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DIST-01-01.CAR.5</w:t>
            </w:r>
          </w:p>
        </w:tc>
        <w:tc>
          <w:tcPr>
            <w:tcW w:w="2268" w:type="dxa"/>
            <w:shd w:val="clear" w:color="auto" w:fill="auto"/>
            <w:noWrap/>
            <w:vAlign w:val="bottom"/>
            <w:hideMark/>
          </w:tcPr>
          <w:p w14:paraId="1027B027"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DIST-01-01.CAR.5.ROL.A</w:t>
            </w:r>
          </w:p>
        </w:tc>
      </w:tr>
      <w:tr w:rsidR="001D0DEE" w14:paraId="48DCB422" w14:textId="77777777" w:rsidTr="00187207">
        <w:trPr>
          <w:trHeight w:val="300"/>
        </w:trPr>
        <w:tc>
          <w:tcPr>
            <w:tcW w:w="846" w:type="dxa"/>
            <w:vMerge/>
            <w:shd w:val="clear" w:color="auto" w:fill="auto"/>
            <w:noWrap/>
            <w:vAlign w:val="bottom"/>
            <w:hideMark/>
          </w:tcPr>
          <w:p w14:paraId="7DE23782"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6A785FCC" w14:textId="77777777" w:rsidR="001D0DEE" w:rsidRPr="001D0DEE" w:rsidRDefault="001D0DEE">
            <w:pPr>
              <w:rPr>
                <w:sz w:val="20"/>
                <w:szCs w:val="20"/>
              </w:rPr>
            </w:pPr>
          </w:p>
        </w:tc>
        <w:tc>
          <w:tcPr>
            <w:tcW w:w="2268" w:type="dxa"/>
            <w:shd w:val="clear" w:color="auto" w:fill="auto"/>
            <w:noWrap/>
            <w:vAlign w:val="bottom"/>
            <w:hideMark/>
          </w:tcPr>
          <w:p w14:paraId="270012C4"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DIST-01-01.CAR.5.ROL.B</w:t>
            </w:r>
          </w:p>
        </w:tc>
      </w:tr>
      <w:tr w:rsidR="001D0DEE" w14:paraId="36E18D40" w14:textId="77777777" w:rsidTr="00187207">
        <w:trPr>
          <w:trHeight w:val="300"/>
        </w:trPr>
        <w:tc>
          <w:tcPr>
            <w:tcW w:w="846" w:type="dxa"/>
            <w:vMerge/>
            <w:shd w:val="clear" w:color="auto" w:fill="auto"/>
            <w:noWrap/>
            <w:vAlign w:val="bottom"/>
            <w:hideMark/>
          </w:tcPr>
          <w:p w14:paraId="55F74867"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0AA17F46"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DIST-01-01.CAR.6</w:t>
            </w:r>
          </w:p>
        </w:tc>
        <w:tc>
          <w:tcPr>
            <w:tcW w:w="2268" w:type="dxa"/>
            <w:shd w:val="clear" w:color="auto" w:fill="auto"/>
            <w:noWrap/>
            <w:vAlign w:val="bottom"/>
            <w:hideMark/>
          </w:tcPr>
          <w:p w14:paraId="709C4A76"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DIST-01-01.CAR.6.ROL.A</w:t>
            </w:r>
          </w:p>
        </w:tc>
      </w:tr>
      <w:tr w:rsidR="001D0DEE" w14:paraId="390F1493" w14:textId="77777777" w:rsidTr="00187207">
        <w:trPr>
          <w:trHeight w:val="300"/>
        </w:trPr>
        <w:tc>
          <w:tcPr>
            <w:tcW w:w="846" w:type="dxa"/>
            <w:vMerge/>
            <w:shd w:val="clear" w:color="auto" w:fill="auto"/>
            <w:noWrap/>
            <w:vAlign w:val="bottom"/>
            <w:hideMark/>
          </w:tcPr>
          <w:p w14:paraId="05F497CF"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1370A596" w14:textId="77777777" w:rsidR="001D0DEE" w:rsidRPr="001D0DEE" w:rsidRDefault="001D0DEE">
            <w:pPr>
              <w:rPr>
                <w:sz w:val="20"/>
                <w:szCs w:val="20"/>
              </w:rPr>
            </w:pPr>
          </w:p>
        </w:tc>
        <w:tc>
          <w:tcPr>
            <w:tcW w:w="2268" w:type="dxa"/>
            <w:shd w:val="clear" w:color="auto" w:fill="auto"/>
            <w:noWrap/>
            <w:vAlign w:val="bottom"/>
            <w:hideMark/>
          </w:tcPr>
          <w:p w14:paraId="638D269C"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DIST-01-01.CAR.6.ROL.B</w:t>
            </w:r>
          </w:p>
        </w:tc>
      </w:tr>
      <w:tr w:rsidR="001D0DEE" w14:paraId="070E6922" w14:textId="77777777" w:rsidTr="00187207">
        <w:trPr>
          <w:trHeight w:val="300"/>
        </w:trPr>
        <w:tc>
          <w:tcPr>
            <w:tcW w:w="846" w:type="dxa"/>
            <w:vMerge/>
            <w:shd w:val="clear" w:color="auto" w:fill="auto"/>
            <w:noWrap/>
            <w:vAlign w:val="bottom"/>
            <w:hideMark/>
          </w:tcPr>
          <w:p w14:paraId="12952671"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7EF08B1F"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DIST-01-01.CAR.7</w:t>
            </w:r>
          </w:p>
        </w:tc>
        <w:tc>
          <w:tcPr>
            <w:tcW w:w="2268" w:type="dxa"/>
            <w:shd w:val="clear" w:color="auto" w:fill="auto"/>
            <w:noWrap/>
            <w:vAlign w:val="bottom"/>
            <w:hideMark/>
          </w:tcPr>
          <w:p w14:paraId="6D162ECD"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DIST-01-01.CAR.7.ROL.A</w:t>
            </w:r>
          </w:p>
        </w:tc>
      </w:tr>
      <w:tr w:rsidR="001D0DEE" w14:paraId="2E9253D6" w14:textId="77777777" w:rsidTr="00187207">
        <w:trPr>
          <w:trHeight w:val="300"/>
        </w:trPr>
        <w:tc>
          <w:tcPr>
            <w:tcW w:w="846" w:type="dxa"/>
            <w:vMerge/>
            <w:shd w:val="clear" w:color="auto" w:fill="auto"/>
            <w:noWrap/>
            <w:vAlign w:val="bottom"/>
            <w:hideMark/>
          </w:tcPr>
          <w:p w14:paraId="4EE3FE2A" w14:textId="77777777" w:rsidR="001D0DEE" w:rsidRPr="001D0DEE" w:rsidRDefault="001D0DEE">
            <w:pPr>
              <w:rPr>
                <w:rFonts w:ascii="Aptos Narrow" w:hAnsi="Aptos Narrow"/>
                <w:color w:val="000000"/>
                <w:sz w:val="20"/>
                <w:szCs w:val="20"/>
              </w:rPr>
            </w:pPr>
          </w:p>
        </w:tc>
        <w:tc>
          <w:tcPr>
            <w:tcW w:w="1701" w:type="dxa"/>
            <w:shd w:val="clear" w:color="auto" w:fill="auto"/>
            <w:noWrap/>
            <w:vAlign w:val="bottom"/>
            <w:hideMark/>
          </w:tcPr>
          <w:p w14:paraId="1B9A6FAC" w14:textId="77777777" w:rsidR="001D0DEE" w:rsidRPr="001D0DEE" w:rsidRDefault="001D0DEE">
            <w:pPr>
              <w:rPr>
                <w:sz w:val="20"/>
                <w:szCs w:val="20"/>
              </w:rPr>
            </w:pPr>
          </w:p>
        </w:tc>
        <w:tc>
          <w:tcPr>
            <w:tcW w:w="2268" w:type="dxa"/>
            <w:shd w:val="clear" w:color="auto" w:fill="auto"/>
            <w:noWrap/>
            <w:vAlign w:val="bottom"/>
            <w:hideMark/>
          </w:tcPr>
          <w:p w14:paraId="0EBAC7DE" w14:textId="77777777" w:rsidR="001D0DEE" w:rsidRPr="001D0DEE" w:rsidRDefault="001D0DEE">
            <w:pPr>
              <w:rPr>
                <w:rFonts w:ascii="Aptos Narrow" w:hAnsi="Aptos Narrow"/>
                <w:color w:val="000000"/>
                <w:sz w:val="20"/>
                <w:szCs w:val="20"/>
              </w:rPr>
            </w:pPr>
            <w:r w:rsidRPr="001D0DEE">
              <w:rPr>
                <w:rFonts w:ascii="Aptos Narrow" w:hAnsi="Aptos Narrow"/>
                <w:color w:val="000000"/>
                <w:sz w:val="20"/>
                <w:szCs w:val="20"/>
              </w:rPr>
              <w:t>DIST-01-01.CAR.7.ROL.B</w:t>
            </w:r>
          </w:p>
        </w:tc>
      </w:tr>
      <w:tr w:rsidR="00E664D4" w14:paraId="38DA971C" w14:textId="77777777" w:rsidTr="00187207">
        <w:trPr>
          <w:trHeight w:val="300"/>
        </w:trPr>
        <w:tc>
          <w:tcPr>
            <w:tcW w:w="846" w:type="dxa"/>
            <w:vMerge w:val="restart"/>
            <w:shd w:val="clear" w:color="auto" w:fill="auto"/>
            <w:noWrap/>
            <w:vAlign w:val="bottom"/>
            <w:hideMark/>
          </w:tcPr>
          <w:p w14:paraId="3EA6F775" w14:textId="77777777" w:rsidR="00E664D4" w:rsidRPr="001D0DEE" w:rsidRDefault="00E664D4" w:rsidP="00E664D4">
            <w:pPr>
              <w:rPr>
                <w:rFonts w:ascii="Aptos Narrow" w:hAnsi="Aptos Narrow"/>
                <w:color w:val="000000"/>
                <w:sz w:val="20"/>
                <w:szCs w:val="20"/>
              </w:rPr>
            </w:pPr>
            <w:r w:rsidRPr="001D0DEE">
              <w:rPr>
                <w:rFonts w:ascii="Aptos Narrow" w:hAnsi="Aptos Narrow"/>
                <w:color w:val="000000"/>
                <w:sz w:val="20"/>
                <w:szCs w:val="20"/>
              </w:rPr>
              <w:t>DIST-01-02</w:t>
            </w:r>
          </w:p>
        </w:tc>
        <w:tc>
          <w:tcPr>
            <w:tcW w:w="1701" w:type="dxa"/>
            <w:shd w:val="clear" w:color="auto" w:fill="auto"/>
            <w:noWrap/>
            <w:vAlign w:val="bottom"/>
            <w:hideMark/>
          </w:tcPr>
          <w:p w14:paraId="26701E9E" w14:textId="1D3DD94B"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DIST-01-02.CAR.1</w:t>
            </w:r>
          </w:p>
        </w:tc>
        <w:tc>
          <w:tcPr>
            <w:tcW w:w="2268" w:type="dxa"/>
            <w:shd w:val="clear" w:color="auto" w:fill="auto"/>
            <w:noWrap/>
            <w:vAlign w:val="bottom"/>
            <w:hideMark/>
          </w:tcPr>
          <w:p w14:paraId="36536871" w14:textId="07A66BB8"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DIST-01-02.CAR.1.ROL.A</w:t>
            </w:r>
          </w:p>
        </w:tc>
      </w:tr>
      <w:tr w:rsidR="00E664D4" w14:paraId="0FB62878" w14:textId="77777777" w:rsidTr="00187207">
        <w:trPr>
          <w:trHeight w:val="300"/>
        </w:trPr>
        <w:tc>
          <w:tcPr>
            <w:tcW w:w="846" w:type="dxa"/>
            <w:vMerge/>
            <w:shd w:val="clear" w:color="auto" w:fill="auto"/>
            <w:noWrap/>
            <w:vAlign w:val="bottom"/>
            <w:hideMark/>
          </w:tcPr>
          <w:p w14:paraId="34E3E1C4"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2558F8D1" w14:textId="77777777" w:rsidR="00E664D4" w:rsidRPr="00E664D4" w:rsidRDefault="00E664D4" w:rsidP="00E664D4">
            <w:pPr>
              <w:rPr>
                <w:sz w:val="20"/>
                <w:szCs w:val="20"/>
              </w:rPr>
            </w:pPr>
          </w:p>
        </w:tc>
        <w:tc>
          <w:tcPr>
            <w:tcW w:w="2268" w:type="dxa"/>
            <w:shd w:val="clear" w:color="auto" w:fill="auto"/>
            <w:noWrap/>
            <w:vAlign w:val="bottom"/>
            <w:hideMark/>
          </w:tcPr>
          <w:p w14:paraId="614E30E2" w14:textId="2440C990"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DIST-01-02.CAR.1.ROL.B</w:t>
            </w:r>
          </w:p>
        </w:tc>
      </w:tr>
      <w:tr w:rsidR="00E664D4" w14:paraId="7B22C508" w14:textId="77777777" w:rsidTr="00187207">
        <w:trPr>
          <w:trHeight w:val="300"/>
        </w:trPr>
        <w:tc>
          <w:tcPr>
            <w:tcW w:w="846" w:type="dxa"/>
            <w:vMerge/>
            <w:shd w:val="clear" w:color="auto" w:fill="auto"/>
            <w:noWrap/>
            <w:vAlign w:val="bottom"/>
            <w:hideMark/>
          </w:tcPr>
          <w:p w14:paraId="5A3B3951"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2D12BB55" w14:textId="50548894"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DIST-01-02.CAR.2</w:t>
            </w:r>
          </w:p>
        </w:tc>
        <w:tc>
          <w:tcPr>
            <w:tcW w:w="2268" w:type="dxa"/>
            <w:shd w:val="clear" w:color="auto" w:fill="auto"/>
            <w:noWrap/>
            <w:vAlign w:val="bottom"/>
            <w:hideMark/>
          </w:tcPr>
          <w:p w14:paraId="42A97CBA" w14:textId="1E54EBF9"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DIST-01-02.CAR.2.ROL.A</w:t>
            </w:r>
          </w:p>
        </w:tc>
      </w:tr>
      <w:tr w:rsidR="00E664D4" w14:paraId="2BE9CD57" w14:textId="77777777" w:rsidTr="00187207">
        <w:trPr>
          <w:trHeight w:val="300"/>
        </w:trPr>
        <w:tc>
          <w:tcPr>
            <w:tcW w:w="846" w:type="dxa"/>
            <w:vMerge/>
            <w:shd w:val="clear" w:color="auto" w:fill="auto"/>
            <w:noWrap/>
            <w:vAlign w:val="bottom"/>
            <w:hideMark/>
          </w:tcPr>
          <w:p w14:paraId="7FEDBF76"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5ED6FFEF" w14:textId="77777777" w:rsidR="00E664D4" w:rsidRPr="00E664D4" w:rsidRDefault="00E664D4" w:rsidP="00E664D4">
            <w:pPr>
              <w:rPr>
                <w:sz w:val="20"/>
                <w:szCs w:val="20"/>
              </w:rPr>
            </w:pPr>
          </w:p>
        </w:tc>
        <w:tc>
          <w:tcPr>
            <w:tcW w:w="2268" w:type="dxa"/>
            <w:shd w:val="clear" w:color="auto" w:fill="auto"/>
            <w:noWrap/>
            <w:vAlign w:val="bottom"/>
            <w:hideMark/>
          </w:tcPr>
          <w:p w14:paraId="79256D94" w14:textId="411B8F6F"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DIST-01-02.CAR.2.ROL.B</w:t>
            </w:r>
          </w:p>
        </w:tc>
      </w:tr>
      <w:tr w:rsidR="00E664D4" w14:paraId="57A50988" w14:textId="77777777" w:rsidTr="00187207">
        <w:trPr>
          <w:trHeight w:val="300"/>
        </w:trPr>
        <w:tc>
          <w:tcPr>
            <w:tcW w:w="846" w:type="dxa"/>
            <w:vMerge/>
            <w:shd w:val="clear" w:color="auto" w:fill="auto"/>
            <w:noWrap/>
            <w:vAlign w:val="bottom"/>
            <w:hideMark/>
          </w:tcPr>
          <w:p w14:paraId="43773EC6"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50B0064C" w14:textId="7E3386BE"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DIST-01-02.CAR.3</w:t>
            </w:r>
          </w:p>
        </w:tc>
        <w:tc>
          <w:tcPr>
            <w:tcW w:w="2268" w:type="dxa"/>
            <w:shd w:val="clear" w:color="auto" w:fill="auto"/>
            <w:noWrap/>
            <w:vAlign w:val="bottom"/>
            <w:hideMark/>
          </w:tcPr>
          <w:p w14:paraId="0BEE7FAF" w14:textId="3D9275D1"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DIST-01-02.CAR.3.ROL.A</w:t>
            </w:r>
          </w:p>
        </w:tc>
      </w:tr>
      <w:tr w:rsidR="00E664D4" w14:paraId="170832F4" w14:textId="77777777" w:rsidTr="00187207">
        <w:trPr>
          <w:trHeight w:val="300"/>
        </w:trPr>
        <w:tc>
          <w:tcPr>
            <w:tcW w:w="846" w:type="dxa"/>
            <w:vMerge/>
            <w:shd w:val="clear" w:color="auto" w:fill="auto"/>
            <w:noWrap/>
            <w:vAlign w:val="bottom"/>
            <w:hideMark/>
          </w:tcPr>
          <w:p w14:paraId="716B7FA5"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440CC398" w14:textId="77777777" w:rsidR="00E664D4" w:rsidRPr="00E664D4" w:rsidRDefault="00E664D4" w:rsidP="00E664D4">
            <w:pPr>
              <w:rPr>
                <w:sz w:val="20"/>
                <w:szCs w:val="20"/>
              </w:rPr>
            </w:pPr>
          </w:p>
        </w:tc>
        <w:tc>
          <w:tcPr>
            <w:tcW w:w="2268" w:type="dxa"/>
            <w:shd w:val="clear" w:color="auto" w:fill="auto"/>
            <w:noWrap/>
            <w:vAlign w:val="bottom"/>
            <w:hideMark/>
          </w:tcPr>
          <w:p w14:paraId="38B8725D" w14:textId="4CA0453F"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DIST-01-02.CAR.3.ROL.B</w:t>
            </w:r>
          </w:p>
        </w:tc>
      </w:tr>
      <w:tr w:rsidR="00E664D4" w14:paraId="43244201" w14:textId="77777777" w:rsidTr="00187207">
        <w:trPr>
          <w:trHeight w:val="300"/>
        </w:trPr>
        <w:tc>
          <w:tcPr>
            <w:tcW w:w="846" w:type="dxa"/>
            <w:vMerge/>
            <w:shd w:val="clear" w:color="auto" w:fill="auto"/>
            <w:noWrap/>
            <w:vAlign w:val="bottom"/>
            <w:hideMark/>
          </w:tcPr>
          <w:p w14:paraId="309773F6"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3D487C7C" w14:textId="37023764"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DIST-01-02.CAR.4</w:t>
            </w:r>
          </w:p>
        </w:tc>
        <w:tc>
          <w:tcPr>
            <w:tcW w:w="2268" w:type="dxa"/>
            <w:shd w:val="clear" w:color="auto" w:fill="auto"/>
            <w:noWrap/>
            <w:vAlign w:val="bottom"/>
            <w:hideMark/>
          </w:tcPr>
          <w:p w14:paraId="20DC6BE7" w14:textId="738B41EF"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DIST-01-02.CAR.4.ROL.A</w:t>
            </w:r>
          </w:p>
        </w:tc>
      </w:tr>
      <w:tr w:rsidR="00E664D4" w14:paraId="4D1E27DE" w14:textId="77777777" w:rsidTr="00187207">
        <w:trPr>
          <w:trHeight w:val="300"/>
        </w:trPr>
        <w:tc>
          <w:tcPr>
            <w:tcW w:w="846" w:type="dxa"/>
            <w:vMerge/>
            <w:shd w:val="clear" w:color="auto" w:fill="auto"/>
            <w:noWrap/>
            <w:vAlign w:val="bottom"/>
            <w:hideMark/>
          </w:tcPr>
          <w:p w14:paraId="6104E5F8"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13F7517C" w14:textId="77777777" w:rsidR="00E664D4" w:rsidRPr="00E664D4" w:rsidRDefault="00E664D4" w:rsidP="00E664D4">
            <w:pPr>
              <w:rPr>
                <w:sz w:val="20"/>
                <w:szCs w:val="20"/>
              </w:rPr>
            </w:pPr>
          </w:p>
        </w:tc>
        <w:tc>
          <w:tcPr>
            <w:tcW w:w="2268" w:type="dxa"/>
            <w:shd w:val="clear" w:color="auto" w:fill="auto"/>
            <w:noWrap/>
            <w:vAlign w:val="bottom"/>
            <w:hideMark/>
          </w:tcPr>
          <w:p w14:paraId="11FDB53A" w14:textId="41848FE5"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DIST-01-02.CAR.4.ROL.B</w:t>
            </w:r>
          </w:p>
        </w:tc>
      </w:tr>
      <w:tr w:rsidR="00E664D4" w14:paraId="1C065E70" w14:textId="77777777" w:rsidTr="00187207">
        <w:trPr>
          <w:trHeight w:val="300"/>
        </w:trPr>
        <w:tc>
          <w:tcPr>
            <w:tcW w:w="846" w:type="dxa"/>
            <w:vMerge/>
            <w:shd w:val="clear" w:color="auto" w:fill="auto"/>
            <w:noWrap/>
            <w:vAlign w:val="bottom"/>
            <w:hideMark/>
          </w:tcPr>
          <w:p w14:paraId="18EC5986"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3E333668" w14:textId="7873EA85"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DIST-01-02.CAR.5</w:t>
            </w:r>
          </w:p>
        </w:tc>
        <w:tc>
          <w:tcPr>
            <w:tcW w:w="2268" w:type="dxa"/>
            <w:shd w:val="clear" w:color="auto" w:fill="auto"/>
            <w:noWrap/>
            <w:vAlign w:val="bottom"/>
            <w:hideMark/>
          </w:tcPr>
          <w:p w14:paraId="4DBB0D9F" w14:textId="136FAFD3"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DIST-01-02.CAR.5.ROL.A</w:t>
            </w:r>
          </w:p>
        </w:tc>
      </w:tr>
      <w:tr w:rsidR="00E664D4" w14:paraId="529A5534" w14:textId="77777777" w:rsidTr="00187207">
        <w:trPr>
          <w:trHeight w:val="300"/>
        </w:trPr>
        <w:tc>
          <w:tcPr>
            <w:tcW w:w="846" w:type="dxa"/>
            <w:vMerge/>
            <w:shd w:val="clear" w:color="auto" w:fill="auto"/>
            <w:noWrap/>
            <w:vAlign w:val="bottom"/>
            <w:hideMark/>
          </w:tcPr>
          <w:p w14:paraId="3B61A1B7"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2B85B7B5" w14:textId="77777777" w:rsidR="00E664D4" w:rsidRPr="00E664D4" w:rsidRDefault="00E664D4" w:rsidP="00E664D4">
            <w:pPr>
              <w:rPr>
                <w:sz w:val="20"/>
                <w:szCs w:val="20"/>
              </w:rPr>
            </w:pPr>
          </w:p>
        </w:tc>
        <w:tc>
          <w:tcPr>
            <w:tcW w:w="2268" w:type="dxa"/>
            <w:shd w:val="clear" w:color="auto" w:fill="auto"/>
            <w:noWrap/>
            <w:vAlign w:val="bottom"/>
            <w:hideMark/>
          </w:tcPr>
          <w:p w14:paraId="43E56682" w14:textId="5A14E84D"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DIST-01-02.CAR.5.ROL.B</w:t>
            </w:r>
          </w:p>
        </w:tc>
      </w:tr>
      <w:tr w:rsidR="00E664D4" w14:paraId="669F634F" w14:textId="77777777" w:rsidTr="00187207">
        <w:trPr>
          <w:trHeight w:val="300"/>
        </w:trPr>
        <w:tc>
          <w:tcPr>
            <w:tcW w:w="846" w:type="dxa"/>
            <w:vMerge/>
            <w:shd w:val="clear" w:color="auto" w:fill="auto"/>
            <w:noWrap/>
            <w:vAlign w:val="bottom"/>
            <w:hideMark/>
          </w:tcPr>
          <w:p w14:paraId="05C38CC7"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39FC5C73" w14:textId="543DF2CB"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DIST-01-02.CAR.6</w:t>
            </w:r>
          </w:p>
        </w:tc>
        <w:tc>
          <w:tcPr>
            <w:tcW w:w="2268" w:type="dxa"/>
            <w:shd w:val="clear" w:color="auto" w:fill="auto"/>
            <w:noWrap/>
            <w:vAlign w:val="bottom"/>
            <w:hideMark/>
          </w:tcPr>
          <w:p w14:paraId="21737D6C" w14:textId="5540D556"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DIST-01-02.CAR.6.ROL.A</w:t>
            </w:r>
          </w:p>
        </w:tc>
      </w:tr>
      <w:tr w:rsidR="00E664D4" w14:paraId="09805985" w14:textId="77777777" w:rsidTr="00187207">
        <w:trPr>
          <w:trHeight w:val="300"/>
        </w:trPr>
        <w:tc>
          <w:tcPr>
            <w:tcW w:w="846" w:type="dxa"/>
            <w:vMerge/>
            <w:shd w:val="clear" w:color="auto" w:fill="auto"/>
            <w:noWrap/>
            <w:vAlign w:val="bottom"/>
            <w:hideMark/>
          </w:tcPr>
          <w:p w14:paraId="0BB1CE0E"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hideMark/>
          </w:tcPr>
          <w:p w14:paraId="3F3AA855" w14:textId="77777777" w:rsidR="00E664D4" w:rsidRPr="00E664D4" w:rsidRDefault="00E664D4" w:rsidP="00E664D4">
            <w:pPr>
              <w:rPr>
                <w:sz w:val="20"/>
                <w:szCs w:val="20"/>
              </w:rPr>
            </w:pPr>
          </w:p>
        </w:tc>
        <w:tc>
          <w:tcPr>
            <w:tcW w:w="2268" w:type="dxa"/>
            <w:shd w:val="clear" w:color="auto" w:fill="auto"/>
            <w:noWrap/>
            <w:vAlign w:val="bottom"/>
            <w:hideMark/>
          </w:tcPr>
          <w:p w14:paraId="48589607" w14:textId="7C9D28F0"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DIST-01-02.CAR.6.ROL.B</w:t>
            </w:r>
          </w:p>
        </w:tc>
      </w:tr>
    </w:tbl>
    <w:p w14:paraId="7624E5A9" w14:textId="77777777" w:rsidR="00187207" w:rsidRDefault="00187207" w:rsidP="00B92B7D">
      <w:pPr>
        <w:rPr>
          <w:rFonts w:eastAsiaTheme="minorEastAsia"/>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187207" w14:paraId="24CCE22F" w14:textId="77777777" w:rsidTr="00B416A6">
        <w:trPr>
          <w:trHeight w:val="300"/>
        </w:trPr>
        <w:tc>
          <w:tcPr>
            <w:tcW w:w="846" w:type="dxa"/>
            <w:shd w:val="clear" w:color="auto" w:fill="auto"/>
            <w:noWrap/>
            <w:vAlign w:val="bottom"/>
            <w:hideMark/>
          </w:tcPr>
          <w:p w14:paraId="6A2B6694" w14:textId="77777777" w:rsidR="00187207" w:rsidRPr="001D0DEE" w:rsidRDefault="00187207"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1E0B3407" w14:textId="77777777" w:rsidR="00187207" w:rsidRPr="001D0DEE" w:rsidRDefault="00187207"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2ED7B87A" w14:textId="77777777" w:rsidR="00187207" w:rsidRPr="001D0DEE" w:rsidRDefault="00187207"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E664D4" w14:paraId="0CE5D318" w14:textId="77777777" w:rsidTr="00187207">
        <w:trPr>
          <w:trHeight w:val="300"/>
        </w:trPr>
        <w:tc>
          <w:tcPr>
            <w:tcW w:w="846" w:type="dxa"/>
            <w:vMerge w:val="restart"/>
            <w:shd w:val="clear" w:color="auto" w:fill="auto"/>
            <w:noWrap/>
            <w:vAlign w:val="bottom"/>
          </w:tcPr>
          <w:p w14:paraId="630DF1F3" w14:textId="5AAEB3C7" w:rsidR="00E664D4" w:rsidRPr="001D0DEE" w:rsidRDefault="00E664D4" w:rsidP="00E664D4">
            <w:pPr>
              <w:rPr>
                <w:rFonts w:ascii="Aptos Narrow" w:hAnsi="Aptos Narrow"/>
                <w:color w:val="000000"/>
                <w:sz w:val="20"/>
                <w:szCs w:val="20"/>
              </w:rPr>
            </w:pPr>
            <w:r w:rsidRPr="001D0DEE">
              <w:rPr>
                <w:rFonts w:ascii="Aptos Narrow" w:hAnsi="Aptos Narrow"/>
                <w:color w:val="000000"/>
                <w:sz w:val="20"/>
                <w:szCs w:val="20"/>
              </w:rPr>
              <w:t>DIST-01-02</w:t>
            </w:r>
          </w:p>
        </w:tc>
        <w:tc>
          <w:tcPr>
            <w:tcW w:w="1701" w:type="dxa"/>
            <w:shd w:val="clear" w:color="auto" w:fill="auto"/>
            <w:noWrap/>
            <w:vAlign w:val="bottom"/>
          </w:tcPr>
          <w:p w14:paraId="2907DF0E" w14:textId="70AE8CC6"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DIST-01-02.CAR.7</w:t>
            </w:r>
          </w:p>
        </w:tc>
        <w:tc>
          <w:tcPr>
            <w:tcW w:w="2268" w:type="dxa"/>
            <w:shd w:val="clear" w:color="auto" w:fill="auto"/>
            <w:noWrap/>
            <w:vAlign w:val="bottom"/>
          </w:tcPr>
          <w:p w14:paraId="2E04E584" w14:textId="735B6C68"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DIST-01-02.CAR.7.ROL.A</w:t>
            </w:r>
          </w:p>
        </w:tc>
      </w:tr>
      <w:tr w:rsidR="00E664D4" w14:paraId="012870E9" w14:textId="77777777" w:rsidTr="00187207">
        <w:trPr>
          <w:trHeight w:val="300"/>
        </w:trPr>
        <w:tc>
          <w:tcPr>
            <w:tcW w:w="846" w:type="dxa"/>
            <w:vMerge/>
            <w:shd w:val="clear" w:color="auto" w:fill="auto"/>
            <w:noWrap/>
            <w:vAlign w:val="bottom"/>
          </w:tcPr>
          <w:p w14:paraId="67E006E6"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187594D3" w14:textId="77777777" w:rsidR="00E664D4" w:rsidRPr="00E664D4" w:rsidRDefault="00E664D4" w:rsidP="00E664D4">
            <w:pPr>
              <w:rPr>
                <w:sz w:val="20"/>
                <w:szCs w:val="20"/>
              </w:rPr>
            </w:pPr>
          </w:p>
        </w:tc>
        <w:tc>
          <w:tcPr>
            <w:tcW w:w="2268" w:type="dxa"/>
            <w:shd w:val="clear" w:color="auto" w:fill="auto"/>
            <w:noWrap/>
            <w:vAlign w:val="bottom"/>
          </w:tcPr>
          <w:p w14:paraId="71DB3260" w14:textId="155AC1F4"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DIST-01-02.CAR.7.ROL.B</w:t>
            </w:r>
          </w:p>
        </w:tc>
      </w:tr>
      <w:tr w:rsidR="00E664D4" w14:paraId="387BC1AC" w14:textId="77777777" w:rsidTr="00187207">
        <w:trPr>
          <w:trHeight w:val="300"/>
        </w:trPr>
        <w:tc>
          <w:tcPr>
            <w:tcW w:w="846" w:type="dxa"/>
            <w:vMerge/>
            <w:shd w:val="clear" w:color="auto" w:fill="auto"/>
            <w:noWrap/>
            <w:vAlign w:val="bottom"/>
          </w:tcPr>
          <w:p w14:paraId="07803AA5"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5D566E8F" w14:textId="55CF5DF8"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DIST-01-02.CAR.8</w:t>
            </w:r>
          </w:p>
        </w:tc>
        <w:tc>
          <w:tcPr>
            <w:tcW w:w="2268" w:type="dxa"/>
            <w:shd w:val="clear" w:color="auto" w:fill="auto"/>
            <w:noWrap/>
            <w:vAlign w:val="bottom"/>
          </w:tcPr>
          <w:p w14:paraId="57DC4624" w14:textId="0F54D301"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DIST-01-02.CAR.8.ROL.A</w:t>
            </w:r>
          </w:p>
        </w:tc>
      </w:tr>
      <w:tr w:rsidR="00E664D4" w14:paraId="46CDD082" w14:textId="77777777" w:rsidTr="00187207">
        <w:trPr>
          <w:trHeight w:val="300"/>
        </w:trPr>
        <w:tc>
          <w:tcPr>
            <w:tcW w:w="846" w:type="dxa"/>
            <w:vMerge/>
            <w:shd w:val="clear" w:color="auto" w:fill="auto"/>
            <w:noWrap/>
            <w:vAlign w:val="bottom"/>
          </w:tcPr>
          <w:p w14:paraId="7EC1C137"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6A1E6419" w14:textId="77777777" w:rsidR="00E664D4" w:rsidRPr="00E664D4" w:rsidRDefault="00E664D4" w:rsidP="00E664D4">
            <w:pPr>
              <w:rPr>
                <w:sz w:val="20"/>
                <w:szCs w:val="20"/>
              </w:rPr>
            </w:pPr>
          </w:p>
        </w:tc>
        <w:tc>
          <w:tcPr>
            <w:tcW w:w="2268" w:type="dxa"/>
            <w:shd w:val="clear" w:color="auto" w:fill="auto"/>
            <w:noWrap/>
            <w:vAlign w:val="bottom"/>
          </w:tcPr>
          <w:p w14:paraId="2AF2FC82" w14:textId="442F9405" w:rsidR="00E664D4" w:rsidRPr="00E664D4" w:rsidRDefault="00E664D4" w:rsidP="00E664D4">
            <w:pPr>
              <w:rPr>
                <w:rFonts w:ascii="Aptos Narrow" w:hAnsi="Aptos Narrow"/>
                <w:color w:val="000000"/>
                <w:sz w:val="20"/>
                <w:szCs w:val="20"/>
              </w:rPr>
            </w:pPr>
            <w:r w:rsidRPr="00E664D4">
              <w:rPr>
                <w:rFonts w:ascii="Aptos Narrow" w:hAnsi="Aptos Narrow"/>
                <w:color w:val="000000"/>
                <w:sz w:val="20"/>
                <w:szCs w:val="20"/>
              </w:rPr>
              <w:t>DIST-01-02.CAR.8.ROL.B</w:t>
            </w:r>
          </w:p>
        </w:tc>
      </w:tr>
      <w:tr w:rsidR="00E664D4" w14:paraId="60CBA33A" w14:textId="77777777" w:rsidTr="00187207">
        <w:trPr>
          <w:trHeight w:val="300"/>
        </w:trPr>
        <w:tc>
          <w:tcPr>
            <w:tcW w:w="846" w:type="dxa"/>
            <w:vMerge w:val="restart"/>
            <w:shd w:val="clear" w:color="auto" w:fill="auto"/>
            <w:noWrap/>
            <w:vAlign w:val="bottom"/>
          </w:tcPr>
          <w:p w14:paraId="6ADE9EAC" w14:textId="6F4C2D12" w:rsidR="00E664D4" w:rsidRPr="001D0DEE" w:rsidRDefault="00E664D4" w:rsidP="00E664D4">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3</w:t>
            </w:r>
          </w:p>
        </w:tc>
        <w:tc>
          <w:tcPr>
            <w:tcW w:w="1701" w:type="dxa"/>
            <w:shd w:val="clear" w:color="auto" w:fill="auto"/>
            <w:noWrap/>
            <w:vAlign w:val="bottom"/>
          </w:tcPr>
          <w:p w14:paraId="797A1AA0" w14:textId="433FEDE6"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-03.CAR.1</w:t>
            </w:r>
          </w:p>
        </w:tc>
        <w:tc>
          <w:tcPr>
            <w:tcW w:w="2268" w:type="dxa"/>
            <w:shd w:val="clear" w:color="auto" w:fill="auto"/>
            <w:noWrap/>
            <w:vAlign w:val="bottom"/>
          </w:tcPr>
          <w:p w14:paraId="5C5C6CED" w14:textId="36A9D512"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-03.CAR.1.ROL.A</w:t>
            </w:r>
          </w:p>
        </w:tc>
      </w:tr>
      <w:tr w:rsidR="00E664D4" w14:paraId="7D67BD42" w14:textId="77777777" w:rsidTr="00187207">
        <w:trPr>
          <w:trHeight w:val="300"/>
        </w:trPr>
        <w:tc>
          <w:tcPr>
            <w:tcW w:w="846" w:type="dxa"/>
            <w:vMerge/>
            <w:shd w:val="clear" w:color="auto" w:fill="auto"/>
            <w:noWrap/>
            <w:vAlign w:val="bottom"/>
          </w:tcPr>
          <w:p w14:paraId="7F41CDD2"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1A81E4C2" w14:textId="77777777" w:rsidR="00E664D4" w:rsidRPr="00E664D4" w:rsidRDefault="00E664D4" w:rsidP="00E664D4">
            <w:pPr>
              <w:rPr>
                <w:sz w:val="20"/>
                <w:szCs w:val="20"/>
              </w:rPr>
            </w:pPr>
          </w:p>
        </w:tc>
        <w:tc>
          <w:tcPr>
            <w:tcW w:w="2268" w:type="dxa"/>
            <w:shd w:val="clear" w:color="auto" w:fill="auto"/>
            <w:noWrap/>
            <w:vAlign w:val="bottom"/>
          </w:tcPr>
          <w:p w14:paraId="04319682" w14:textId="78A0C2B5"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-03.CAR.1.ROL.B</w:t>
            </w:r>
          </w:p>
        </w:tc>
      </w:tr>
      <w:tr w:rsidR="00E664D4" w14:paraId="30151017" w14:textId="77777777" w:rsidTr="00187207">
        <w:trPr>
          <w:trHeight w:val="300"/>
        </w:trPr>
        <w:tc>
          <w:tcPr>
            <w:tcW w:w="846" w:type="dxa"/>
            <w:vMerge/>
            <w:shd w:val="clear" w:color="auto" w:fill="auto"/>
            <w:noWrap/>
            <w:vAlign w:val="bottom"/>
          </w:tcPr>
          <w:p w14:paraId="0FD48A7C"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67D1741D" w14:textId="0F19519E"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-03.CAR.2</w:t>
            </w:r>
          </w:p>
        </w:tc>
        <w:tc>
          <w:tcPr>
            <w:tcW w:w="2268" w:type="dxa"/>
            <w:shd w:val="clear" w:color="auto" w:fill="auto"/>
            <w:noWrap/>
            <w:vAlign w:val="bottom"/>
          </w:tcPr>
          <w:p w14:paraId="696057CC" w14:textId="57198A24"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-03.CAR.2.ROL.A</w:t>
            </w:r>
          </w:p>
        </w:tc>
      </w:tr>
      <w:tr w:rsidR="00E664D4" w14:paraId="1FD1631B" w14:textId="77777777" w:rsidTr="00187207">
        <w:trPr>
          <w:trHeight w:val="300"/>
        </w:trPr>
        <w:tc>
          <w:tcPr>
            <w:tcW w:w="846" w:type="dxa"/>
            <w:vMerge/>
            <w:shd w:val="clear" w:color="auto" w:fill="auto"/>
            <w:noWrap/>
            <w:vAlign w:val="bottom"/>
          </w:tcPr>
          <w:p w14:paraId="33171A2C"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1853DF55" w14:textId="77777777" w:rsidR="00E664D4" w:rsidRPr="00E664D4" w:rsidRDefault="00E664D4" w:rsidP="00E664D4">
            <w:pPr>
              <w:rPr>
                <w:sz w:val="20"/>
                <w:szCs w:val="20"/>
              </w:rPr>
            </w:pPr>
          </w:p>
        </w:tc>
        <w:tc>
          <w:tcPr>
            <w:tcW w:w="2268" w:type="dxa"/>
            <w:shd w:val="clear" w:color="auto" w:fill="auto"/>
            <w:noWrap/>
            <w:vAlign w:val="bottom"/>
          </w:tcPr>
          <w:p w14:paraId="64AB6F15" w14:textId="5DF61ADF"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-03.CAR.2.ROL.B</w:t>
            </w:r>
          </w:p>
        </w:tc>
      </w:tr>
      <w:tr w:rsidR="00E664D4" w14:paraId="5CE1AE95" w14:textId="77777777" w:rsidTr="00187207">
        <w:trPr>
          <w:trHeight w:val="300"/>
        </w:trPr>
        <w:tc>
          <w:tcPr>
            <w:tcW w:w="846" w:type="dxa"/>
            <w:vMerge/>
            <w:shd w:val="clear" w:color="auto" w:fill="auto"/>
            <w:noWrap/>
            <w:vAlign w:val="bottom"/>
          </w:tcPr>
          <w:p w14:paraId="3ED3BA8E"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5BA8B8D2" w14:textId="3A2C9094"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-03.CAR.3</w:t>
            </w:r>
          </w:p>
        </w:tc>
        <w:tc>
          <w:tcPr>
            <w:tcW w:w="2268" w:type="dxa"/>
            <w:shd w:val="clear" w:color="auto" w:fill="auto"/>
            <w:noWrap/>
            <w:vAlign w:val="bottom"/>
          </w:tcPr>
          <w:p w14:paraId="72C724F5" w14:textId="2C68902A"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-03.CAR.3.ROL.A</w:t>
            </w:r>
          </w:p>
        </w:tc>
      </w:tr>
      <w:tr w:rsidR="00E664D4" w14:paraId="65D87936" w14:textId="77777777" w:rsidTr="00187207">
        <w:trPr>
          <w:trHeight w:val="300"/>
        </w:trPr>
        <w:tc>
          <w:tcPr>
            <w:tcW w:w="846" w:type="dxa"/>
            <w:vMerge/>
            <w:shd w:val="clear" w:color="auto" w:fill="auto"/>
            <w:noWrap/>
            <w:vAlign w:val="bottom"/>
          </w:tcPr>
          <w:p w14:paraId="58F37367"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0E9F1821" w14:textId="77777777" w:rsidR="00E664D4" w:rsidRPr="00E664D4" w:rsidRDefault="00E664D4" w:rsidP="00E664D4">
            <w:pPr>
              <w:rPr>
                <w:sz w:val="20"/>
                <w:szCs w:val="20"/>
              </w:rPr>
            </w:pPr>
          </w:p>
        </w:tc>
        <w:tc>
          <w:tcPr>
            <w:tcW w:w="2268" w:type="dxa"/>
            <w:shd w:val="clear" w:color="auto" w:fill="auto"/>
            <w:noWrap/>
            <w:vAlign w:val="bottom"/>
          </w:tcPr>
          <w:p w14:paraId="086D5813" w14:textId="46B5CB3B"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-03.CAR.3.ROL.B</w:t>
            </w:r>
          </w:p>
        </w:tc>
      </w:tr>
      <w:tr w:rsidR="00E664D4" w14:paraId="5C5E0EE8" w14:textId="77777777" w:rsidTr="00187207">
        <w:trPr>
          <w:trHeight w:val="300"/>
        </w:trPr>
        <w:tc>
          <w:tcPr>
            <w:tcW w:w="846" w:type="dxa"/>
            <w:vMerge/>
            <w:shd w:val="clear" w:color="auto" w:fill="auto"/>
            <w:noWrap/>
            <w:vAlign w:val="bottom"/>
          </w:tcPr>
          <w:p w14:paraId="3CAF022E"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20F37854" w14:textId="5BB75524"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-03.CAR.4</w:t>
            </w:r>
          </w:p>
        </w:tc>
        <w:tc>
          <w:tcPr>
            <w:tcW w:w="2268" w:type="dxa"/>
            <w:shd w:val="clear" w:color="auto" w:fill="auto"/>
            <w:noWrap/>
            <w:vAlign w:val="bottom"/>
          </w:tcPr>
          <w:p w14:paraId="375BEB49" w14:textId="71D63C94"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-03.CAR.4.ROL.A</w:t>
            </w:r>
          </w:p>
        </w:tc>
      </w:tr>
      <w:tr w:rsidR="00E664D4" w14:paraId="418F1DA0" w14:textId="77777777" w:rsidTr="00187207">
        <w:trPr>
          <w:trHeight w:val="300"/>
        </w:trPr>
        <w:tc>
          <w:tcPr>
            <w:tcW w:w="846" w:type="dxa"/>
            <w:vMerge/>
            <w:shd w:val="clear" w:color="auto" w:fill="auto"/>
            <w:noWrap/>
            <w:vAlign w:val="bottom"/>
          </w:tcPr>
          <w:p w14:paraId="1F6ECDC0"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78D7EEB3" w14:textId="77777777" w:rsidR="00E664D4" w:rsidRPr="00E664D4" w:rsidRDefault="00E664D4" w:rsidP="00E664D4">
            <w:pPr>
              <w:rPr>
                <w:sz w:val="20"/>
                <w:szCs w:val="20"/>
              </w:rPr>
            </w:pPr>
          </w:p>
        </w:tc>
        <w:tc>
          <w:tcPr>
            <w:tcW w:w="2268" w:type="dxa"/>
            <w:shd w:val="clear" w:color="auto" w:fill="auto"/>
            <w:noWrap/>
            <w:vAlign w:val="bottom"/>
          </w:tcPr>
          <w:p w14:paraId="0EED52D3" w14:textId="7CA76D9A"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-03.CAR.4.ROL.B</w:t>
            </w:r>
          </w:p>
        </w:tc>
      </w:tr>
      <w:tr w:rsidR="00E664D4" w14:paraId="6BAC6004" w14:textId="77777777" w:rsidTr="00187207">
        <w:trPr>
          <w:trHeight w:val="300"/>
        </w:trPr>
        <w:tc>
          <w:tcPr>
            <w:tcW w:w="846" w:type="dxa"/>
            <w:vMerge/>
            <w:shd w:val="clear" w:color="auto" w:fill="auto"/>
            <w:noWrap/>
            <w:vAlign w:val="bottom"/>
          </w:tcPr>
          <w:p w14:paraId="2A706D13"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36154599" w14:textId="1FC00061"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-03.CAR.5</w:t>
            </w:r>
          </w:p>
        </w:tc>
        <w:tc>
          <w:tcPr>
            <w:tcW w:w="2268" w:type="dxa"/>
            <w:shd w:val="clear" w:color="auto" w:fill="auto"/>
            <w:noWrap/>
            <w:vAlign w:val="bottom"/>
          </w:tcPr>
          <w:p w14:paraId="691BD44C" w14:textId="2F640B3F"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-03.CAR.5.ROL.A</w:t>
            </w:r>
          </w:p>
        </w:tc>
      </w:tr>
      <w:tr w:rsidR="00E664D4" w14:paraId="730F14EA" w14:textId="77777777" w:rsidTr="00187207">
        <w:trPr>
          <w:trHeight w:val="300"/>
        </w:trPr>
        <w:tc>
          <w:tcPr>
            <w:tcW w:w="846" w:type="dxa"/>
            <w:vMerge/>
            <w:shd w:val="clear" w:color="auto" w:fill="auto"/>
            <w:noWrap/>
            <w:vAlign w:val="bottom"/>
          </w:tcPr>
          <w:p w14:paraId="4EEC75AF"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606B9AB5" w14:textId="77777777" w:rsidR="00E664D4" w:rsidRPr="00E664D4" w:rsidRDefault="00E664D4" w:rsidP="00E664D4">
            <w:pPr>
              <w:rPr>
                <w:sz w:val="20"/>
                <w:szCs w:val="20"/>
              </w:rPr>
            </w:pPr>
          </w:p>
        </w:tc>
        <w:tc>
          <w:tcPr>
            <w:tcW w:w="2268" w:type="dxa"/>
            <w:shd w:val="clear" w:color="auto" w:fill="auto"/>
            <w:noWrap/>
            <w:vAlign w:val="bottom"/>
          </w:tcPr>
          <w:p w14:paraId="1B1AED52" w14:textId="03F843A4"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-03.CAR.5.ROL.B</w:t>
            </w:r>
          </w:p>
        </w:tc>
      </w:tr>
      <w:tr w:rsidR="00E664D4" w14:paraId="74CBB3B8" w14:textId="77777777" w:rsidTr="00187207">
        <w:trPr>
          <w:trHeight w:val="300"/>
        </w:trPr>
        <w:tc>
          <w:tcPr>
            <w:tcW w:w="846" w:type="dxa"/>
            <w:vMerge/>
            <w:shd w:val="clear" w:color="auto" w:fill="auto"/>
            <w:noWrap/>
            <w:vAlign w:val="bottom"/>
          </w:tcPr>
          <w:p w14:paraId="24A242B4"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7FE5CA3B" w14:textId="62C4050F"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-03.CAR.6</w:t>
            </w:r>
          </w:p>
        </w:tc>
        <w:tc>
          <w:tcPr>
            <w:tcW w:w="2268" w:type="dxa"/>
            <w:shd w:val="clear" w:color="auto" w:fill="auto"/>
            <w:noWrap/>
            <w:vAlign w:val="bottom"/>
          </w:tcPr>
          <w:p w14:paraId="2D8C2748" w14:textId="30CB120A"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-03.CAR.6.ROL.A</w:t>
            </w:r>
          </w:p>
        </w:tc>
      </w:tr>
      <w:tr w:rsidR="00E664D4" w14:paraId="323B7F59" w14:textId="77777777" w:rsidTr="00187207">
        <w:trPr>
          <w:trHeight w:val="300"/>
        </w:trPr>
        <w:tc>
          <w:tcPr>
            <w:tcW w:w="846" w:type="dxa"/>
            <w:vMerge/>
            <w:shd w:val="clear" w:color="auto" w:fill="auto"/>
            <w:noWrap/>
            <w:vAlign w:val="bottom"/>
          </w:tcPr>
          <w:p w14:paraId="45BA8D62"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20CEC60A" w14:textId="77777777" w:rsidR="00E664D4" w:rsidRPr="00E664D4" w:rsidRDefault="00E664D4" w:rsidP="00E664D4">
            <w:pPr>
              <w:rPr>
                <w:sz w:val="20"/>
                <w:szCs w:val="20"/>
              </w:rPr>
            </w:pPr>
          </w:p>
        </w:tc>
        <w:tc>
          <w:tcPr>
            <w:tcW w:w="2268" w:type="dxa"/>
            <w:shd w:val="clear" w:color="auto" w:fill="auto"/>
            <w:noWrap/>
            <w:vAlign w:val="bottom"/>
          </w:tcPr>
          <w:p w14:paraId="37903484" w14:textId="3A8887A8"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-03.CAR.6.ROL.B</w:t>
            </w:r>
          </w:p>
        </w:tc>
      </w:tr>
      <w:tr w:rsidR="00E664D4" w14:paraId="10A75FA7" w14:textId="77777777" w:rsidTr="00187207">
        <w:trPr>
          <w:trHeight w:val="300"/>
        </w:trPr>
        <w:tc>
          <w:tcPr>
            <w:tcW w:w="846" w:type="dxa"/>
            <w:vMerge/>
            <w:shd w:val="clear" w:color="auto" w:fill="auto"/>
            <w:noWrap/>
            <w:vAlign w:val="bottom"/>
          </w:tcPr>
          <w:p w14:paraId="191115E1"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3F810911" w14:textId="13FC4980" w:rsidR="00E664D4" w:rsidRPr="00E664D4" w:rsidRDefault="00D7595A" w:rsidP="00E664D4">
            <w:pPr>
              <w:rPr>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-03.CAR.7</w:t>
            </w:r>
          </w:p>
        </w:tc>
        <w:tc>
          <w:tcPr>
            <w:tcW w:w="2268" w:type="dxa"/>
            <w:shd w:val="clear" w:color="auto" w:fill="auto"/>
            <w:noWrap/>
            <w:vAlign w:val="bottom"/>
          </w:tcPr>
          <w:p w14:paraId="5445B115" w14:textId="1D88BB14"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-03.CAR.7.ROL.A</w:t>
            </w:r>
          </w:p>
        </w:tc>
      </w:tr>
      <w:tr w:rsidR="00E664D4" w14:paraId="3971E632" w14:textId="77777777" w:rsidTr="00187207">
        <w:trPr>
          <w:trHeight w:val="300"/>
        </w:trPr>
        <w:tc>
          <w:tcPr>
            <w:tcW w:w="846" w:type="dxa"/>
            <w:vMerge/>
            <w:shd w:val="clear" w:color="auto" w:fill="auto"/>
            <w:noWrap/>
            <w:vAlign w:val="bottom"/>
          </w:tcPr>
          <w:p w14:paraId="348570C9"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7E44A88E" w14:textId="77777777" w:rsidR="00E664D4" w:rsidRPr="00E664D4" w:rsidRDefault="00E664D4" w:rsidP="00E664D4">
            <w:pPr>
              <w:rPr>
                <w:sz w:val="20"/>
                <w:szCs w:val="20"/>
              </w:rPr>
            </w:pPr>
          </w:p>
        </w:tc>
        <w:tc>
          <w:tcPr>
            <w:tcW w:w="2268" w:type="dxa"/>
            <w:shd w:val="clear" w:color="auto" w:fill="auto"/>
            <w:noWrap/>
            <w:vAlign w:val="bottom"/>
          </w:tcPr>
          <w:p w14:paraId="2B03521D" w14:textId="6CEEF978"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-03.CAR.7.ROL.B</w:t>
            </w:r>
          </w:p>
        </w:tc>
      </w:tr>
      <w:tr w:rsidR="00E664D4" w14:paraId="03114FDD" w14:textId="77777777" w:rsidTr="00187207">
        <w:trPr>
          <w:trHeight w:val="300"/>
        </w:trPr>
        <w:tc>
          <w:tcPr>
            <w:tcW w:w="846" w:type="dxa"/>
            <w:vMerge/>
            <w:shd w:val="clear" w:color="auto" w:fill="auto"/>
            <w:noWrap/>
            <w:vAlign w:val="bottom"/>
          </w:tcPr>
          <w:p w14:paraId="74F4F3D9"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743BBD92" w14:textId="46624AB1" w:rsidR="00E664D4" w:rsidRPr="00E664D4" w:rsidRDefault="00D7595A" w:rsidP="00E664D4">
            <w:pPr>
              <w:rPr>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-03.CAR.8</w:t>
            </w:r>
          </w:p>
        </w:tc>
        <w:tc>
          <w:tcPr>
            <w:tcW w:w="2268" w:type="dxa"/>
            <w:shd w:val="clear" w:color="auto" w:fill="auto"/>
            <w:noWrap/>
            <w:vAlign w:val="bottom"/>
          </w:tcPr>
          <w:p w14:paraId="32E4800D" w14:textId="58CD6380"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-03.CAR.8.ROL.A</w:t>
            </w:r>
          </w:p>
        </w:tc>
      </w:tr>
      <w:tr w:rsidR="00E664D4" w14:paraId="228FE41E" w14:textId="77777777" w:rsidTr="00187207">
        <w:trPr>
          <w:trHeight w:val="300"/>
        </w:trPr>
        <w:tc>
          <w:tcPr>
            <w:tcW w:w="846" w:type="dxa"/>
            <w:vMerge/>
            <w:shd w:val="clear" w:color="auto" w:fill="auto"/>
            <w:noWrap/>
            <w:vAlign w:val="bottom"/>
          </w:tcPr>
          <w:p w14:paraId="18593CCC"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327E12A3" w14:textId="77777777" w:rsidR="00E664D4" w:rsidRPr="00E664D4" w:rsidRDefault="00E664D4" w:rsidP="00E664D4">
            <w:pPr>
              <w:rPr>
                <w:sz w:val="20"/>
                <w:szCs w:val="20"/>
              </w:rPr>
            </w:pPr>
          </w:p>
        </w:tc>
        <w:tc>
          <w:tcPr>
            <w:tcW w:w="2268" w:type="dxa"/>
            <w:shd w:val="clear" w:color="auto" w:fill="auto"/>
            <w:noWrap/>
            <w:vAlign w:val="bottom"/>
          </w:tcPr>
          <w:p w14:paraId="299DB75B" w14:textId="728538E6"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-03.CAR.8.ROL.B</w:t>
            </w:r>
          </w:p>
        </w:tc>
      </w:tr>
      <w:tr w:rsidR="00E664D4" w14:paraId="7E1AE950" w14:textId="77777777" w:rsidTr="00187207">
        <w:trPr>
          <w:trHeight w:val="300"/>
        </w:trPr>
        <w:tc>
          <w:tcPr>
            <w:tcW w:w="846" w:type="dxa"/>
            <w:vMerge w:val="restart"/>
            <w:shd w:val="clear" w:color="auto" w:fill="auto"/>
            <w:noWrap/>
            <w:vAlign w:val="bottom"/>
          </w:tcPr>
          <w:p w14:paraId="6E7D220E" w14:textId="13E42BD8" w:rsidR="00E664D4" w:rsidRPr="001D0DEE" w:rsidRDefault="00E664D4" w:rsidP="00E664D4">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4</w:t>
            </w:r>
          </w:p>
        </w:tc>
        <w:tc>
          <w:tcPr>
            <w:tcW w:w="1701" w:type="dxa"/>
            <w:shd w:val="clear" w:color="auto" w:fill="auto"/>
            <w:noWrap/>
            <w:vAlign w:val="bottom"/>
          </w:tcPr>
          <w:p w14:paraId="51905DA2" w14:textId="13AFBB0D" w:rsidR="00E664D4" w:rsidRPr="00E664D4" w:rsidRDefault="00D7595A" w:rsidP="00E664D4">
            <w:pPr>
              <w:rPr>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-04.CAR.1</w:t>
            </w:r>
          </w:p>
        </w:tc>
        <w:tc>
          <w:tcPr>
            <w:tcW w:w="2268" w:type="dxa"/>
            <w:shd w:val="clear" w:color="auto" w:fill="auto"/>
            <w:noWrap/>
            <w:vAlign w:val="bottom"/>
          </w:tcPr>
          <w:p w14:paraId="2A64F515" w14:textId="55C57829"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-04.CAR.1.ROL.A</w:t>
            </w:r>
          </w:p>
        </w:tc>
      </w:tr>
      <w:tr w:rsidR="00E664D4" w14:paraId="180D32CF" w14:textId="77777777" w:rsidTr="00187207">
        <w:trPr>
          <w:trHeight w:val="300"/>
        </w:trPr>
        <w:tc>
          <w:tcPr>
            <w:tcW w:w="846" w:type="dxa"/>
            <w:vMerge/>
            <w:shd w:val="clear" w:color="auto" w:fill="auto"/>
            <w:noWrap/>
            <w:vAlign w:val="bottom"/>
          </w:tcPr>
          <w:p w14:paraId="6AB26D89"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5A211249" w14:textId="77777777" w:rsidR="00E664D4" w:rsidRPr="00E664D4" w:rsidRDefault="00E664D4" w:rsidP="00E664D4">
            <w:pPr>
              <w:rPr>
                <w:sz w:val="20"/>
                <w:szCs w:val="20"/>
              </w:rPr>
            </w:pPr>
          </w:p>
        </w:tc>
        <w:tc>
          <w:tcPr>
            <w:tcW w:w="2268" w:type="dxa"/>
            <w:shd w:val="clear" w:color="auto" w:fill="auto"/>
            <w:noWrap/>
            <w:vAlign w:val="bottom"/>
          </w:tcPr>
          <w:p w14:paraId="41C75B7A" w14:textId="6D972E42"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-04.CAR.1.ROL.B</w:t>
            </w:r>
          </w:p>
        </w:tc>
      </w:tr>
      <w:tr w:rsidR="00E664D4" w14:paraId="7E09B913" w14:textId="77777777" w:rsidTr="00187207">
        <w:trPr>
          <w:trHeight w:val="300"/>
        </w:trPr>
        <w:tc>
          <w:tcPr>
            <w:tcW w:w="846" w:type="dxa"/>
            <w:vMerge/>
            <w:shd w:val="clear" w:color="auto" w:fill="auto"/>
            <w:noWrap/>
            <w:vAlign w:val="bottom"/>
          </w:tcPr>
          <w:p w14:paraId="3553724A"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5D5453E7" w14:textId="509B42D7" w:rsidR="00E664D4" w:rsidRPr="00E664D4" w:rsidRDefault="00D7595A" w:rsidP="00E664D4">
            <w:pPr>
              <w:rPr>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-04.CAR.2</w:t>
            </w:r>
          </w:p>
        </w:tc>
        <w:tc>
          <w:tcPr>
            <w:tcW w:w="2268" w:type="dxa"/>
            <w:shd w:val="clear" w:color="auto" w:fill="auto"/>
            <w:noWrap/>
            <w:vAlign w:val="bottom"/>
          </w:tcPr>
          <w:p w14:paraId="0723A8A7" w14:textId="5332AF06"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-04.CAR.2.ROL.A</w:t>
            </w:r>
          </w:p>
        </w:tc>
      </w:tr>
      <w:tr w:rsidR="00E664D4" w14:paraId="01240CA8" w14:textId="77777777" w:rsidTr="00187207">
        <w:trPr>
          <w:trHeight w:val="300"/>
        </w:trPr>
        <w:tc>
          <w:tcPr>
            <w:tcW w:w="846" w:type="dxa"/>
            <w:vMerge/>
            <w:shd w:val="clear" w:color="auto" w:fill="auto"/>
            <w:noWrap/>
            <w:vAlign w:val="bottom"/>
          </w:tcPr>
          <w:p w14:paraId="0EC95026"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5C148DC8" w14:textId="77777777" w:rsidR="00E664D4" w:rsidRPr="00E664D4" w:rsidRDefault="00E664D4" w:rsidP="00E664D4">
            <w:pPr>
              <w:rPr>
                <w:sz w:val="20"/>
                <w:szCs w:val="20"/>
              </w:rPr>
            </w:pPr>
          </w:p>
        </w:tc>
        <w:tc>
          <w:tcPr>
            <w:tcW w:w="2268" w:type="dxa"/>
            <w:shd w:val="clear" w:color="auto" w:fill="auto"/>
            <w:noWrap/>
            <w:vAlign w:val="bottom"/>
          </w:tcPr>
          <w:p w14:paraId="1B90128B" w14:textId="4AACDFEA"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-04.CAR.2.ROL.B</w:t>
            </w:r>
          </w:p>
        </w:tc>
      </w:tr>
      <w:tr w:rsidR="00E664D4" w14:paraId="15B93FC0" w14:textId="77777777" w:rsidTr="00187207">
        <w:trPr>
          <w:trHeight w:val="300"/>
        </w:trPr>
        <w:tc>
          <w:tcPr>
            <w:tcW w:w="846" w:type="dxa"/>
            <w:vMerge/>
            <w:shd w:val="clear" w:color="auto" w:fill="auto"/>
            <w:noWrap/>
            <w:vAlign w:val="bottom"/>
          </w:tcPr>
          <w:p w14:paraId="50BE3AFF"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2CEA2F71" w14:textId="3F024939" w:rsidR="00E664D4" w:rsidRPr="00E664D4" w:rsidRDefault="00D7595A" w:rsidP="00E664D4">
            <w:pPr>
              <w:rPr>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-04.CAR.3</w:t>
            </w:r>
          </w:p>
        </w:tc>
        <w:tc>
          <w:tcPr>
            <w:tcW w:w="2268" w:type="dxa"/>
            <w:shd w:val="clear" w:color="auto" w:fill="auto"/>
            <w:noWrap/>
            <w:vAlign w:val="bottom"/>
          </w:tcPr>
          <w:p w14:paraId="2F2ABD9F" w14:textId="3F8924DC"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-04.CAR.3.ROL.A</w:t>
            </w:r>
          </w:p>
        </w:tc>
      </w:tr>
      <w:tr w:rsidR="00E664D4" w14:paraId="607D18B1" w14:textId="77777777" w:rsidTr="00187207">
        <w:trPr>
          <w:trHeight w:val="300"/>
        </w:trPr>
        <w:tc>
          <w:tcPr>
            <w:tcW w:w="846" w:type="dxa"/>
            <w:vMerge/>
            <w:shd w:val="clear" w:color="auto" w:fill="auto"/>
            <w:noWrap/>
            <w:vAlign w:val="bottom"/>
          </w:tcPr>
          <w:p w14:paraId="191B60F5" w14:textId="77777777" w:rsidR="00E664D4" w:rsidRPr="001D0DEE" w:rsidRDefault="00E664D4" w:rsidP="00E664D4">
            <w:pPr>
              <w:rPr>
                <w:rFonts w:ascii="Aptos Narrow" w:hAnsi="Aptos Narrow"/>
                <w:color w:val="000000"/>
                <w:sz w:val="20"/>
                <w:szCs w:val="20"/>
              </w:rPr>
            </w:pPr>
          </w:p>
        </w:tc>
        <w:tc>
          <w:tcPr>
            <w:tcW w:w="1701" w:type="dxa"/>
            <w:shd w:val="clear" w:color="auto" w:fill="auto"/>
            <w:noWrap/>
            <w:vAlign w:val="bottom"/>
          </w:tcPr>
          <w:p w14:paraId="4A6362FB" w14:textId="77777777" w:rsidR="00E664D4" w:rsidRPr="00E664D4" w:rsidRDefault="00E664D4" w:rsidP="00E664D4">
            <w:pPr>
              <w:rPr>
                <w:sz w:val="20"/>
                <w:szCs w:val="20"/>
              </w:rPr>
            </w:pPr>
          </w:p>
        </w:tc>
        <w:tc>
          <w:tcPr>
            <w:tcW w:w="2268" w:type="dxa"/>
            <w:shd w:val="clear" w:color="auto" w:fill="auto"/>
            <w:noWrap/>
            <w:vAlign w:val="bottom"/>
          </w:tcPr>
          <w:p w14:paraId="61D91810" w14:textId="42FCDF35" w:rsidR="00E664D4" w:rsidRPr="00E664D4" w:rsidRDefault="00D7595A" w:rsidP="00E664D4">
            <w:pPr>
              <w:rPr>
                <w:rFonts w:ascii="Aptos Narrow" w:hAnsi="Aptos Narrow"/>
                <w:color w:val="000000"/>
                <w:sz w:val="20"/>
                <w:szCs w:val="20"/>
              </w:rPr>
            </w:pPr>
            <w:r>
              <w:rPr>
                <w:rFonts w:ascii="Aptos Narrow" w:hAnsi="Aptos Narrow"/>
                <w:color w:val="000000"/>
                <w:sz w:val="20"/>
                <w:szCs w:val="20"/>
              </w:rPr>
              <w:t>DIST-01</w:t>
            </w:r>
            <w:r w:rsidR="00E664D4" w:rsidRPr="00E664D4">
              <w:rPr>
                <w:rFonts w:ascii="Aptos Narrow" w:hAnsi="Aptos Narrow"/>
                <w:color w:val="000000"/>
                <w:sz w:val="20"/>
                <w:szCs w:val="20"/>
              </w:rPr>
              <w:t>-04.CAR.3.ROL.B</w:t>
            </w:r>
          </w:p>
        </w:tc>
      </w:tr>
    </w:tbl>
    <w:p w14:paraId="2260CA01" w14:textId="77777777" w:rsidR="00187207" w:rsidRDefault="00187207" w:rsidP="00B92B7D">
      <w:pPr>
        <w:rPr>
          <w:rFonts w:eastAsiaTheme="minorEastAsia"/>
        </w:rPr>
        <w:sectPr w:rsidR="00187207" w:rsidSect="00187207">
          <w:type w:val="continuous"/>
          <w:pgSz w:w="11906" w:h="16838"/>
          <w:pgMar w:top="720" w:right="720" w:bottom="720" w:left="720" w:header="708" w:footer="708" w:gutter="0"/>
          <w:cols w:num="2" w:space="708"/>
          <w:docGrid w:linePitch="360"/>
        </w:sectPr>
      </w:pPr>
    </w:p>
    <w:p w14:paraId="2795028F" w14:textId="77777777" w:rsidR="00187207" w:rsidRDefault="00187207" w:rsidP="00B92B7D">
      <w:pPr>
        <w:rPr>
          <w:rFonts w:eastAsiaTheme="minorEastAsia"/>
        </w:rPr>
      </w:pPr>
    </w:p>
    <w:p w14:paraId="14658E65" w14:textId="77777777" w:rsidR="005821F3" w:rsidRDefault="005821F3" w:rsidP="005821F3">
      <w:pPr>
        <w:sectPr w:rsidR="005821F3" w:rsidSect="005821F3">
          <w:type w:val="continuous"/>
          <w:pgSz w:w="11906" w:h="16838"/>
          <w:pgMar w:top="720" w:right="720" w:bottom="720" w:left="720" w:header="708" w:footer="708" w:gutter="0"/>
          <w:cols w:space="708"/>
          <w:docGrid w:linePitch="360"/>
        </w:sectPr>
      </w:pPr>
    </w:p>
    <w:p w14:paraId="17146414" w14:textId="77777777" w:rsidR="005821F3" w:rsidRDefault="005821F3" w:rsidP="005821F3"/>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5821F3" w14:paraId="068B0EF5" w14:textId="77777777" w:rsidTr="00B416A6">
        <w:trPr>
          <w:trHeight w:val="300"/>
        </w:trPr>
        <w:tc>
          <w:tcPr>
            <w:tcW w:w="846" w:type="dxa"/>
            <w:shd w:val="clear" w:color="auto" w:fill="auto"/>
            <w:noWrap/>
            <w:vAlign w:val="bottom"/>
            <w:hideMark/>
          </w:tcPr>
          <w:p w14:paraId="04500D44" w14:textId="77777777" w:rsidR="005821F3" w:rsidRPr="001D0DEE" w:rsidRDefault="005821F3"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0E198D73" w14:textId="77777777" w:rsidR="005821F3" w:rsidRPr="001D0DEE" w:rsidRDefault="005821F3"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5541A8C" w14:textId="77777777" w:rsidR="005821F3" w:rsidRPr="001D0DEE" w:rsidRDefault="005821F3"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5821F3" w14:paraId="35E9214D" w14:textId="77777777" w:rsidTr="005821F3">
        <w:trPr>
          <w:trHeight w:val="300"/>
        </w:trPr>
        <w:tc>
          <w:tcPr>
            <w:tcW w:w="846" w:type="dxa"/>
            <w:vMerge w:val="restart"/>
            <w:shd w:val="clear" w:color="auto" w:fill="auto"/>
            <w:noWrap/>
            <w:vAlign w:val="bottom"/>
            <w:hideMark/>
          </w:tcPr>
          <w:p w14:paraId="1FC972EB" w14:textId="43DC3C10" w:rsidR="005821F3" w:rsidRPr="001D0DEE" w:rsidRDefault="005821F3" w:rsidP="005821F3">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4</w:t>
            </w:r>
          </w:p>
        </w:tc>
        <w:tc>
          <w:tcPr>
            <w:tcW w:w="1701" w:type="dxa"/>
            <w:shd w:val="clear" w:color="auto" w:fill="auto"/>
            <w:noWrap/>
            <w:vAlign w:val="bottom"/>
          </w:tcPr>
          <w:p w14:paraId="0E4A77C4" w14:textId="2FD79872"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-04.CAR.4</w:t>
            </w:r>
          </w:p>
        </w:tc>
        <w:tc>
          <w:tcPr>
            <w:tcW w:w="2268" w:type="dxa"/>
            <w:shd w:val="clear" w:color="auto" w:fill="auto"/>
            <w:noWrap/>
            <w:vAlign w:val="bottom"/>
          </w:tcPr>
          <w:p w14:paraId="59E15E3D" w14:textId="09C0BC5C"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-04.CAR.4.ROL.A</w:t>
            </w:r>
          </w:p>
        </w:tc>
      </w:tr>
      <w:tr w:rsidR="005821F3" w14:paraId="0288696B" w14:textId="77777777" w:rsidTr="005821F3">
        <w:trPr>
          <w:trHeight w:val="300"/>
        </w:trPr>
        <w:tc>
          <w:tcPr>
            <w:tcW w:w="846" w:type="dxa"/>
            <w:vMerge/>
            <w:shd w:val="clear" w:color="auto" w:fill="auto"/>
            <w:noWrap/>
            <w:vAlign w:val="bottom"/>
            <w:hideMark/>
          </w:tcPr>
          <w:p w14:paraId="4BAF6A54" w14:textId="77777777" w:rsidR="005821F3" w:rsidRPr="001D0DEE" w:rsidRDefault="005821F3" w:rsidP="005821F3">
            <w:pPr>
              <w:rPr>
                <w:rFonts w:ascii="Aptos Narrow" w:hAnsi="Aptos Narrow"/>
                <w:color w:val="000000"/>
                <w:sz w:val="20"/>
                <w:szCs w:val="20"/>
              </w:rPr>
            </w:pPr>
          </w:p>
        </w:tc>
        <w:tc>
          <w:tcPr>
            <w:tcW w:w="1701" w:type="dxa"/>
            <w:shd w:val="clear" w:color="auto" w:fill="auto"/>
            <w:noWrap/>
            <w:vAlign w:val="bottom"/>
          </w:tcPr>
          <w:p w14:paraId="238EECD0" w14:textId="12423BA8" w:rsidR="005821F3" w:rsidRPr="005821F3" w:rsidRDefault="005821F3" w:rsidP="005821F3">
            <w:pPr>
              <w:rPr>
                <w:sz w:val="20"/>
                <w:szCs w:val="20"/>
              </w:rPr>
            </w:pPr>
          </w:p>
        </w:tc>
        <w:tc>
          <w:tcPr>
            <w:tcW w:w="2268" w:type="dxa"/>
            <w:shd w:val="clear" w:color="auto" w:fill="auto"/>
            <w:noWrap/>
            <w:vAlign w:val="bottom"/>
          </w:tcPr>
          <w:p w14:paraId="3D1FA84D" w14:textId="17AC845F"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-04.CAR.4.ROL.B</w:t>
            </w:r>
          </w:p>
        </w:tc>
      </w:tr>
      <w:tr w:rsidR="005821F3" w14:paraId="266C9000" w14:textId="77777777" w:rsidTr="005821F3">
        <w:trPr>
          <w:trHeight w:val="300"/>
        </w:trPr>
        <w:tc>
          <w:tcPr>
            <w:tcW w:w="846" w:type="dxa"/>
            <w:vMerge/>
            <w:shd w:val="clear" w:color="auto" w:fill="auto"/>
            <w:noWrap/>
            <w:vAlign w:val="bottom"/>
            <w:hideMark/>
          </w:tcPr>
          <w:p w14:paraId="4640E05F" w14:textId="77777777" w:rsidR="005821F3" w:rsidRPr="001D0DEE" w:rsidRDefault="005821F3" w:rsidP="005821F3">
            <w:pPr>
              <w:rPr>
                <w:rFonts w:ascii="Aptos Narrow" w:hAnsi="Aptos Narrow"/>
                <w:color w:val="000000"/>
                <w:sz w:val="20"/>
                <w:szCs w:val="20"/>
              </w:rPr>
            </w:pPr>
          </w:p>
        </w:tc>
        <w:tc>
          <w:tcPr>
            <w:tcW w:w="1701" w:type="dxa"/>
            <w:shd w:val="clear" w:color="auto" w:fill="auto"/>
            <w:noWrap/>
            <w:vAlign w:val="bottom"/>
          </w:tcPr>
          <w:p w14:paraId="41EC86B0" w14:textId="62B67A15"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-04.CAR.5</w:t>
            </w:r>
          </w:p>
        </w:tc>
        <w:tc>
          <w:tcPr>
            <w:tcW w:w="2268" w:type="dxa"/>
            <w:shd w:val="clear" w:color="auto" w:fill="auto"/>
            <w:noWrap/>
            <w:vAlign w:val="bottom"/>
          </w:tcPr>
          <w:p w14:paraId="29F7E72E" w14:textId="10622BC9"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-04.CAR.5.ROL.A</w:t>
            </w:r>
          </w:p>
        </w:tc>
      </w:tr>
      <w:tr w:rsidR="005821F3" w14:paraId="132394FD" w14:textId="77777777" w:rsidTr="005821F3">
        <w:trPr>
          <w:trHeight w:val="300"/>
        </w:trPr>
        <w:tc>
          <w:tcPr>
            <w:tcW w:w="846" w:type="dxa"/>
            <w:vMerge/>
            <w:shd w:val="clear" w:color="auto" w:fill="auto"/>
            <w:noWrap/>
            <w:vAlign w:val="bottom"/>
            <w:hideMark/>
          </w:tcPr>
          <w:p w14:paraId="2DDD23FF" w14:textId="77777777" w:rsidR="005821F3" w:rsidRPr="001D0DEE" w:rsidRDefault="005821F3" w:rsidP="005821F3">
            <w:pPr>
              <w:rPr>
                <w:rFonts w:ascii="Aptos Narrow" w:hAnsi="Aptos Narrow"/>
                <w:color w:val="000000"/>
                <w:sz w:val="20"/>
                <w:szCs w:val="20"/>
              </w:rPr>
            </w:pPr>
          </w:p>
        </w:tc>
        <w:tc>
          <w:tcPr>
            <w:tcW w:w="1701" w:type="dxa"/>
            <w:shd w:val="clear" w:color="auto" w:fill="auto"/>
            <w:noWrap/>
            <w:vAlign w:val="bottom"/>
          </w:tcPr>
          <w:p w14:paraId="17BAB8DE" w14:textId="7D3FBBAC" w:rsidR="005821F3" w:rsidRPr="005821F3" w:rsidRDefault="005821F3" w:rsidP="005821F3">
            <w:pPr>
              <w:rPr>
                <w:sz w:val="20"/>
                <w:szCs w:val="20"/>
              </w:rPr>
            </w:pPr>
          </w:p>
        </w:tc>
        <w:tc>
          <w:tcPr>
            <w:tcW w:w="2268" w:type="dxa"/>
            <w:shd w:val="clear" w:color="auto" w:fill="auto"/>
            <w:noWrap/>
            <w:vAlign w:val="bottom"/>
          </w:tcPr>
          <w:p w14:paraId="7152DE35" w14:textId="406DA9A7"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-04.CAR.5.ROL.B</w:t>
            </w:r>
          </w:p>
        </w:tc>
      </w:tr>
      <w:tr w:rsidR="005821F3" w14:paraId="5F4FE572" w14:textId="77777777" w:rsidTr="005821F3">
        <w:trPr>
          <w:trHeight w:val="300"/>
        </w:trPr>
        <w:tc>
          <w:tcPr>
            <w:tcW w:w="846" w:type="dxa"/>
            <w:vMerge/>
            <w:shd w:val="clear" w:color="auto" w:fill="auto"/>
            <w:noWrap/>
            <w:vAlign w:val="bottom"/>
            <w:hideMark/>
          </w:tcPr>
          <w:p w14:paraId="57175998" w14:textId="77777777" w:rsidR="005821F3" w:rsidRPr="001D0DEE" w:rsidRDefault="005821F3" w:rsidP="005821F3">
            <w:pPr>
              <w:rPr>
                <w:rFonts w:ascii="Aptos Narrow" w:hAnsi="Aptos Narrow"/>
                <w:color w:val="000000"/>
                <w:sz w:val="20"/>
                <w:szCs w:val="20"/>
              </w:rPr>
            </w:pPr>
          </w:p>
        </w:tc>
        <w:tc>
          <w:tcPr>
            <w:tcW w:w="1701" w:type="dxa"/>
            <w:shd w:val="clear" w:color="auto" w:fill="auto"/>
            <w:noWrap/>
            <w:vAlign w:val="bottom"/>
          </w:tcPr>
          <w:p w14:paraId="35D4F216" w14:textId="3C06C69F"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-04.CAR.6</w:t>
            </w:r>
          </w:p>
        </w:tc>
        <w:tc>
          <w:tcPr>
            <w:tcW w:w="2268" w:type="dxa"/>
            <w:shd w:val="clear" w:color="auto" w:fill="auto"/>
            <w:noWrap/>
            <w:vAlign w:val="bottom"/>
          </w:tcPr>
          <w:p w14:paraId="455815FA" w14:textId="42A48BA3"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-04.CAR.6.ROL.A</w:t>
            </w:r>
          </w:p>
        </w:tc>
      </w:tr>
      <w:tr w:rsidR="005821F3" w14:paraId="440A7786" w14:textId="77777777" w:rsidTr="005821F3">
        <w:trPr>
          <w:trHeight w:val="300"/>
        </w:trPr>
        <w:tc>
          <w:tcPr>
            <w:tcW w:w="846" w:type="dxa"/>
            <w:vMerge/>
            <w:shd w:val="clear" w:color="auto" w:fill="auto"/>
            <w:noWrap/>
            <w:vAlign w:val="bottom"/>
            <w:hideMark/>
          </w:tcPr>
          <w:p w14:paraId="17222726" w14:textId="77777777" w:rsidR="005821F3" w:rsidRPr="001D0DEE" w:rsidRDefault="005821F3" w:rsidP="005821F3">
            <w:pPr>
              <w:rPr>
                <w:rFonts w:ascii="Aptos Narrow" w:hAnsi="Aptos Narrow"/>
                <w:color w:val="000000"/>
                <w:sz w:val="20"/>
                <w:szCs w:val="20"/>
              </w:rPr>
            </w:pPr>
          </w:p>
        </w:tc>
        <w:tc>
          <w:tcPr>
            <w:tcW w:w="1701" w:type="dxa"/>
            <w:shd w:val="clear" w:color="auto" w:fill="auto"/>
            <w:noWrap/>
            <w:vAlign w:val="bottom"/>
          </w:tcPr>
          <w:p w14:paraId="1444A364" w14:textId="36D2DB9F" w:rsidR="005821F3" w:rsidRPr="005821F3" w:rsidRDefault="005821F3" w:rsidP="005821F3">
            <w:pPr>
              <w:rPr>
                <w:sz w:val="20"/>
                <w:szCs w:val="20"/>
              </w:rPr>
            </w:pPr>
          </w:p>
        </w:tc>
        <w:tc>
          <w:tcPr>
            <w:tcW w:w="2268" w:type="dxa"/>
            <w:shd w:val="clear" w:color="auto" w:fill="auto"/>
            <w:noWrap/>
            <w:vAlign w:val="bottom"/>
          </w:tcPr>
          <w:p w14:paraId="283CEADA" w14:textId="0394D185"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-04.CAR.6.ROL.B</w:t>
            </w:r>
          </w:p>
        </w:tc>
      </w:tr>
      <w:tr w:rsidR="005821F3" w14:paraId="4AD306AA" w14:textId="77777777" w:rsidTr="005821F3">
        <w:trPr>
          <w:trHeight w:val="300"/>
        </w:trPr>
        <w:tc>
          <w:tcPr>
            <w:tcW w:w="846" w:type="dxa"/>
            <w:vMerge/>
            <w:shd w:val="clear" w:color="auto" w:fill="auto"/>
            <w:noWrap/>
            <w:vAlign w:val="bottom"/>
            <w:hideMark/>
          </w:tcPr>
          <w:p w14:paraId="609830B6" w14:textId="77777777" w:rsidR="005821F3" w:rsidRPr="001D0DEE" w:rsidRDefault="005821F3" w:rsidP="005821F3">
            <w:pPr>
              <w:rPr>
                <w:rFonts w:ascii="Aptos Narrow" w:hAnsi="Aptos Narrow"/>
                <w:color w:val="000000"/>
                <w:sz w:val="20"/>
                <w:szCs w:val="20"/>
              </w:rPr>
            </w:pPr>
          </w:p>
        </w:tc>
        <w:tc>
          <w:tcPr>
            <w:tcW w:w="1701" w:type="dxa"/>
            <w:shd w:val="clear" w:color="auto" w:fill="auto"/>
            <w:noWrap/>
            <w:vAlign w:val="bottom"/>
          </w:tcPr>
          <w:p w14:paraId="49919893" w14:textId="6AE8953A"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-04.CAR.7</w:t>
            </w:r>
          </w:p>
        </w:tc>
        <w:tc>
          <w:tcPr>
            <w:tcW w:w="2268" w:type="dxa"/>
            <w:shd w:val="clear" w:color="auto" w:fill="auto"/>
            <w:noWrap/>
            <w:vAlign w:val="bottom"/>
          </w:tcPr>
          <w:p w14:paraId="71970CCD" w14:textId="78F13ACC"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-04.CAR.7.ROL.A</w:t>
            </w:r>
          </w:p>
        </w:tc>
      </w:tr>
      <w:tr w:rsidR="005821F3" w14:paraId="709C78EE" w14:textId="77777777" w:rsidTr="005821F3">
        <w:trPr>
          <w:trHeight w:val="300"/>
        </w:trPr>
        <w:tc>
          <w:tcPr>
            <w:tcW w:w="846" w:type="dxa"/>
            <w:vMerge/>
            <w:shd w:val="clear" w:color="auto" w:fill="auto"/>
            <w:noWrap/>
            <w:vAlign w:val="bottom"/>
            <w:hideMark/>
          </w:tcPr>
          <w:p w14:paraId="1CB37AB5" w14:textId="77777777" w:rsidR="005821F3" w:rsidRPr="001D0DEE" w:rsidRDefault="005821F3" w:rsidP="005821F3">
            <w:pPr>
              <w:rPr>
                <w:rFonts w:ascii="Aptos Narrow" w:hAnsi="Aptos Narrow"/>
                <w:color w:val="000000"/>
                <w:sz w:val="20"/>
                <w:szCs w:val="20"/>
              </w:rPr>
            </w:pPr>
          </w:p>
        </w:tc>
        <w:tc>
          <w:tcPr>
            <w:tcW w:w="1701" w:type="dxa"/>
            <w:shd w:val="clear" w:color="auto" w:fill="auto"/>
            <w:noWrap/>
            <w:vAlign w:val="bottom"/>
          </w:tcPr>
          <w:p w14:paraId="2C772827" w14:textId="5DC7810F" w:rsidR="005821F3" w:rsidRPr="005821F3" w:rsidRDefault="005821F3" w:rsidP="005821F3">
            <w:pPr>
              <w:rPr>
                <w:sz w:val="20"/>
                <w:szCs w:val="20"/>
              </w:rPr>
            </w:pPr>
          </w:p>
        </w:tc>
        <w:tc>
          <w:tcPr>
            <w:tcW w:w="2268" w:type="dxa"/>
            <w:shd w:val="clear" w:color="auto" w:fill="auto"/>
            <w:noWrap/>
            <w:vAlign w:val="bottom"/>
          </w:tcPr>
          <w:p w14:paraId="724C350F" w14:textId="4566DC16"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-04.CAR.7.ROL.B</w:t>
            </w:r>
          </w:p>
        </w:tc>
      </w:tr>
      <w:tr w:rsidR="005821F3" w14:paraId="5BCC4AEC" w14:textId="77777777" w:rsidTr="005821F3">
        <w:trPr>
          <w:trHeight w:val="300"/>
        </w:trPr>
        <w:tc>
          <w:tcPr>
            <w:tcW w:w="846" w:type="dxa"/>
            <w:vMerge/>
            <w:shd w:val="clear" w:color="auto" w:fill="auto"/>
            <w:noWrap/>
            <w:vAlign w:val="bottom"/>
            <w:hideMark/>
          </w:tcPr>
          <w:p w14:paraId="3DD845A9" w14:textId="77777777" w:rsidR="005821F3" w:rsidRPr="001D0DEE" w:rsidRDefault="005821F3" w:rsidP="005821F3">
            <w:pPr>
              <w:rPr>
                <w:rFonts w:ascii="Aptos Narrow" w:hAnsi="Aptos Narrow"/>
                <w:color w:val="000000"/>
                <w:sz w:val="20"/>
                <w:szCs w:val="20"/>
              </w:rPr>
            </w:pPr>
          </w:p>
        </w:tc>
        <w:tc>
          <w:tcPr>
            <w:tcW w:w="1701" w:type="dxa"/>
            <w:shd w:val="clear" w:color="auto" w:fill="auto"/>
            <w:noWrap/>
            <w:vAlign w:val="bottom"/>
          </w:tcPr>
          <w:p w14:paraId="2CF54055" w14:textId="6552A598"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-04.CAR.8</w:t>
            </w:r>
          </w:p>
        </w:tc>
        <w:tc>
          <w:tcPr>
            <w:tcW w:w="2268" w:type="dxa"/>
            <w:shd w:val="clear" w:color="auto" w:fill="auto"/>
            <w:noWrap/>
            <w:vAlign w:val="bottom"/>
          </w:tcPr>
          <w:p w14:paraId="57B1D1D9" w14:textId="729A4191"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-04.CAR.8.ROL.A</w:t>
            </w:r>
          </w:p>
        </w:tc>
      </w:tr>
      <w:tr w:rsidR="005821F3" w14:paraId="6DC7E06D" w14:textId="77777777" w:rsidTr="005821F3">
        <w:trPr>
          <w:trHeight w:val="300"/>
        </w:trPr>
        <w:tc>
          <w:tcPr>
            <w:tcW w:w="846" w:type="dxa"/>
            <w:vMerge/>
            <w:shd w:val="clear" w:color="auto" w:fill="auto"/>
            <w:noWrap/>
            <w:vAlign w:val="bottom"/>
            <w:hideMark/>
          </w:tcPr>
          <w:p w14:paraId="47631873" w14:textId="77777777" w:rsidR="005821F3" w:rsidRPr="001D0DEE" w:rsidRDefault="005821F3" w:rsidP="005821F3">
            <w:pPr>
              <w:rPr>
                <w:rFonts w:ascii="Aptos Narrow" w:hAnsi="Aptos Narrow"/>
                <w:color w:val="000000"/>
                <w:sz w:val="20"/>
                <w:szCs w:val="20"/>
              </w:rPr>
            </w:pPr>
          </w:p>
        </w:tc>
        <w:tc>
          <w:tcPr>
            <w:tcW w:w="1701" w:type="dxa"/>
            <w:shd w:val="clear" w:color="auto" w:fill="auto"/>
            <w:noWrap/>
            <w:vAlign w:val="bottom"/>
          </w:tcPr>
          <w:p w14:paraId="3FADD004" w14:textId="3C5B772C" w:rsidR="005821F3" w:rsidRPr="005821F3" w:rsidRDefault="005821F3" w:rsidP="005821F3">
            <w:pPr>
              <w:rPr>
                <w:sz w:val="20"/>
                <w:szCs w:val="20"/>
              </w:rPr>
            </w:pPr>
          </w:p>
        </w:tc>
        <w:tc>
          <w:tcPr>
            <w:tcW w:w="2268" w:type="dxa"/>
            <w:shd w:val="clear" w:color="auto" w:fill="auto"/>
            <w:noWrap/>
            <w:vAlign w:val="bottom"/>
          </w:tcPr>
          <w:p w14:paraId="0A11F3EF" w14:textId="7B933845" w:rsidR="005821F3" w:rsidRPr="005821F3" w:rsidRDefault="00D7595A" w:rsidP="005821F3">
            <w:pPr>
              <w:rPr>
                <w:rFonts w:ascii="Aptos Narrow" w:hAnsi="Aptos Narrow"/>
                <w:color w:val="000000"/>
                <w:sz w:val="20"/>
                <w:szCs w:val="20"/>
              </w:rPr>
            </w:pPr>
            <w:r>
              <w:rPr>
                <w:rFonts w:ascii="Aptos Narrow" w:hAnsi="Aptos Narrow"/>
                <w:color w:val="000000"/>
                <w:sz w:val="20"/>
                <w:szCs w:val="20"/>
              </w:rPr>
              <w:t>DIST-01</w:t>
            </w:r>
            <w:r w:rsidR="005821F3" w:rsidRPr="005821F3">
              <w:rPr>
                <w:rFonts w:ascii="Aptos Narrow" w:hAnsi="Aptos Narrow"/>
                <w:color w:val="000000"/>
                <w:sz w:val="20"/>
                <w:szCs w:val="20"/>
              </w:rPr>
              <w:t>-04.CAR.8.ROL.B</w:t>
            </w:r>
          </w:p>
        </w:tc>
      </w:tr>
      <w:tr w:rsidR="00DB11E6" w14:paraId="73490CAC" w14:textId="77777777" w:rsidTr="00B416A6">
        <w:trPr>
          <w:trHeight w:val="300"/>
        </w:trPr>
        <w:tc>
          <w:tcPr>
            <w:tcW w:w="846" w:type="dxa"/>
            <w:vMerge w:val="restart"/>
            <w:shd w:val="clear" w:color="auto" w:fill="auto"/>
            <w:noWrap/>
            <w:vAlign w:val="bottom"/>
            <w:hideMark/>
          </w:tcPr>
          <w:p w14:paraId="4979BB08" w14:textId="7A42AD52" w:rsidR="00DB11E6" w:rsidRPr="001D0DEE" w:rsidRDefault="00DB11E6" w:rsidP="00DB11E6">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5</w:t>
            </w:r>
          </w:p>
        </w:tc>
        <w:tc>
          <w:tcPr>
            <w:tcW w:w="1701" w:type="dxa"/>
            <w:shd w:val="clear" w:color="auto" w:fill="auto"/>
            <w:noWrap/>
            <w:vAlign w:val="bottom"/>
            <w:hideMark/>
          </w:tcPr>
          <w:p w14:paraId="5E08EB69" w14:textId="69425230"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-05.CAR.1</w:t>
            </w:r>
          </w:p>
        </w:tc>
        <w:tc>
          <w:tcPr>
            <w:tcW w:w="2268" w:type="dxa"/>
            <w:shd w:val="clear" w:color="auto" w:fill="auto"/>
            <w:noWrap/>
            <w:vAlign w:val="bottom"/>
            <w:hideMark/>
          </w:tcPr>
          <w:p w14:paraId="173BFC41" w14:textId="364FE2F0"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-05.CAR.1.ROL.A</w:t>
            </w:r>
          </w:p>
        </w:tc>
      </w:tr>
      <w:tr w:rsidR="00DB11E6" w14:paraId="325B0002" w14:textId="77777777" w:rsidTr="00B416A6">
        <w:trPr>
          <w:trHeight w:val="300"/>
        </w:trPr>
        <w:tc>
          <w:tcPr>
            <w:tcW w:w="846" w:type="dxa"/>
            <w:vMerge/>
            <w:shd w:val="clear" w:color="auto" w:fill="auto"/>
            <w:noWrap/>
            <w:vAlign w:val="bottom"/>
            <w:hideMark/>
          </w:tcPr>
          <w:p w14:paraId="54781220"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1D5C4858" w14:textId="77777777" w:rsidR="00DB11E6" w:rsidRPr="00DB11E6" w:rsidRDefault="00DB11E6" w:rsidP="00DB11E6">
            <w:pPr>
              <w:rPr>
                <w:sz w:val="20"/>
                <w:szCs w:val="20"/>
              </w:rPr>
            </w:pPr>
          </w:p>
        </w:tc>
        <w:tc>
          <w:tcPr>
            <w:tcW w:w="2268" w:type="dxa"/>
            <w:shd w:val="clear" w:color="auto" w:fill="auto"/>
            <w:noWrap/>
            <w:vAlign w:val="bottom"/>
            <w:hideMark/>
          </w:tcPr>
          <w:p w14:paraId="78500EF7" w14:textId="760C2C9A"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-05.CAR.1.ROL.B</w:t>
            </w:r>
          </w:p>
        </w:tc>
      </w:tr>
      <w:tr w:rsidR="00DB11E6" w14:paraId="0F6CDE5A" w14:textId="77777777" w:rsidTr="00B416A6">
        <w:trPr>
          <w:trHeight w:val="300"/>
        </w:trPr>
        <w:tc>
          <w:tcPr>
            <w:tcW w:w="846" w:type="dxa"/>
            <w:vMerge/>
            <w:shd w:val="clear" w:color="auto" w:fill="auto"/>
            <w:noWrap/>
            <w:vAlign w:val="bottom"/>
            <w:hideMark/>
          </w:tcPr>
          <w:p w14:paraId="681C2451"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1AAA1E3B" w14:textId="50E002C2"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-05.CAR.2</w:t>
            </w:r>
          </w:p>
        </w:tc>
        <w:tc>
          <w:tcPr>
            <w:tcW w:w="2268" w:type="dxa"/>
            <w:shd w:val="clear" w:color="auto" w:fill="auto"/>
            <w:noWrap/>
            <w:vAlign w:val="bottom"/>
            <w:hideMark/>
          </w:tcPr>
          <w:p w14:paraId="0B567901" w14:textId="11416867"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-05.CAR.2.ROL.A</w:t>
            </w:r>
          </w:p>
        </w:tc>
      </w:tr>
      <w:tr w:rsidR="00DB11E6" w14:paraId="49CFD2AF" w14:textId="77777777" w:rsidTr="00B416A6">
        <w:trPr>
          <w:trHeight w:val="300"/>
        </w:trPr>
        <w:tc>
          <w:tcPr>
            <w:tcW w:w="846" w:type="dxa"/>
            <w:vMerge/>
            <w:shd w:val="clear" w:color="auto" w:fill="auto"/>
            <w:noWrap/>
            <w:vAlign w:val="bottom"/>
            <w:hideMark/>
          </w:tcPr>
          <w:p w14:paraId="5E9AE501"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77504E0C" w14:textId="77777777" w:rsidR="00DB11E6" w:rsidRPr="00DB11E6" w:rsidRDefault="00DB11E6" w:rsidP="00DB11E6">
            <w:pPr>
              <w:rPr>
                <w:sz w:val="20"/>
                <w:szCs w:val="20"/>
              </w:rPr>
            </w:pPr>
          </w:p>
        </w:tc>
        <w:tc>
          <w:tcPr>
            <w:tcW w:w="2268" w:type="dxa"/>
            <w:shd w:val="clear" w:color="auto" w:fill="auto"/>
            <w:noWrap/>
            <w:vAlign w:val="bottom"/>
            <w:hideMark/>
          </w:tcPr>
          <w:p w14:paraId="5ECF17C5" w14:textId="11D7EADF"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-05.CAR.2.ROL.B</w:t>
            </w:r>
          </w:p>
        </w:tc>
      </w:tr>
      <w:tr w:rsidR="00DB11E6" w14:paraId="1B7BE929" w14:textId="77777777" w:rsidTr="00B416A6">
        <w:trPr>
          <w:trHeight w:val="300"/>
        </w:trPr>
        <w:tc>
          <w:tcPr>
            <w:tcW w:w="846" w:type="dxa"/>
            <w:vMerge/>
            <w:shd w:val="clear" w:color="auto" w:fill="auto"/>
            <w:noWrap/>
            <w:vAlign w:val="bottom"/>
            <w:hideMark/>
          </w:tcPr>
          <w:p w14:paraId="44D24F8D"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5342B51B" w14:textId="55E4B2D4"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-05.CAR.3</w:t>
            </w:r>
          </w:p>
        </w:tc>
        <w:tc>
          <w:tcPr>
            <w:tcW w:w="2268" w:type="dxa"/>
            <w:shd w:val="clear" w:color="auto" w:fill="auto"/>
            <w:noWrap/>
            <w:vAlign w:val="bottom"/>
            <w:hideMark/>
          </w:tcPr>
          <w:p w14:paraId="412AA154" w14:textId="30DC1F34"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-05.CAR.3.ROL.A</w:t>
            </w:r>
          </w:p>
        </w:tc>
      </w:tr>
      <w:tr w:rsidR="00DB11E6" w14:paraId="5AB47632" w14:textId="77777777" w:rsidTr="00B416A6">
        <w:trPr>
          <w:trHeight w:val="300"/>
        </w:trPr>
        <w:tc>
          <w:tcPr>
            <w:tcW w:w="846" w:type="dxa"/>
            <w:vMerge/>
            <w:shd w:val="clear" w:color="auto" w:fill="auto"/>
            <w:noWrap/>
            <w:vAlign w:val="bottom"/>
            <w:hideMark/>
          </w:tcPr>
          <w:p w14:paraId="7BAC94F8"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26DBEE73" w14:textId="77777777" w:rsidR="00DB11E6" w:rsidRPr="00DB11E6" w:rsidRDefault="00DB11E6" w:rsidP="00DB11E6">
            <w:pPr>
              <w:rPr>
                <w:sz w:val="20"/>
                <w:szCs w:val="20"/>
              </w:rPr>
            </w:pPr>
          </w:p>
        </w:tc>
        <w:tc>
          <w:tcPr>
            <w:tcW w:w="2268" w:type="dxa"/>
            <w:shd w:val="clear" w:color="auto" w:fill="auto"/>
            <w:noWrap/>
            <w:vAlign w:val="bottom"/>
            <w:hideMark/>
          </w:tcPr>
          <w:p w14:paraId="5E576B19" w14:textId="02B4E2BD"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-05.CAR.3.ROL.B</w:t>
            </w:r>
          </w:p>
        </w:tc>
      </w:tr>
      <w:tr w:rsidR="00DB11E6" w14:paraId="44F6D0F5" w14:textId="77777777" w:rsidTr="00B416A6">
        <w:trPr>
          <w:trHeight w:val="300"/>
        </w:trPr>
        <w:tc>
          <w:tcPr>
            <w:tcW w:w="846" w:type="dxa"/>
            <w:vMerge/>
            <w:shd w:val="clear" w:color="auto" w:fill="auto"/>
            <w:noWrap/>
            <w:vAlign w:val="bottom"/>
            <w:hideMark/>
          </w:tcPr>
          <w:p w14:paraId="58274D61"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76D06DAF" w14:textId="59498A0D"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-05.CAR.4</w:t>
            </w:r>
          </w:p>
        </w:tc>
        <w:tc>
          <w:tcPr>
            <w:tcW w:w="2268" w:type="dxa"/>
            <w:shd w:val="clear" w:color="auto" w:fill="auto"/>
            <w:noWrap/>
            <w:vAlign w:val="bottom"/>
            <w:hideMark/>
          </w:tcPr>
          <w:p w14:paraId="350CBE8C" w14:textId="7F470683"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-05.CAR.4.ROL.A</w:t>
            </w:r>
          </w:p>
        </w:tc>
      </w:tr>
      <w:tr w:rsidR="00DB11E6" w14:paraId="5A0D81DD" w14:textId="77777777" w:rsidTr="00B416A6">
        <w:trPr>
          <w:trHeight w:val="300"/>
        </w:trPr>
        <w:tc>
          <w:tcPr>
            <w:tcW w:w="846" w:type="dxa"/>
            <w:vMerge/>
            <w:shd w:val="clear" w:color="auto" w:fill="auto"/>
            <w:noWrap/>
            <w:vAlign w:val="bottom"/>
            <w:hideMark/>
          </w:tcPr>
          <w:p w14:paraId="4BBB2783"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65E7A4A1" w14:textId="77777777" w:rsidR="00DB11E6" w:rsidRPr="00DB11E6" w:rsidRDefault="00DB11E6" w:rsidP="00DB11E6">
            <w:pPr>
              <w:rPr>
                <w:sz w:val="20"/>
                <w:szCs w:val="20"/>
              </w:rPr>
            </w:pPr>
          </w:p>
        </w:tc>
        <w:tc>
          <w:tcPr>
            <w:tcW w:w="2268" w:type="dxa"/>
            <w:shd w:val="clear" w:color="auto" w:fill="auto"/>
            <w:noWrap/>
            <w:vAlign w:val="bottom"/>
            <w:hideMark/>
          </w:tcPr>
          <w:p w14:paraId="02A39EBE" w14:textId="27036626"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-05.CAR.4.ROL.B</w:t>
            </w:r>
          </w:p>
        </w:tc>
      </w:tr>
      <w:tr w:rsidR="00DB11E6" w14:paraId="2A50A1B7" w14:textId="77777777" w:rsidTr="00B416A6">
        <w:trPr>
          <w:trHeight w:val="300"/>
        </w:trPr>
        <w:tc>
          <w:tcPr>
            <w:tcW w:w="846" w:type="dxa"/>
            <w:vMerge/>
            <w:shd w:val="clear" w:color="auto" w:fill="auto"/>
            <w:noWrap/>
            <w:vAlign w:val="bottom"/>
            <w:hideMark/>
          </w:tcPr>
          <w:p w14:paraId="533BE6E2"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3C1556A6" w14:textId="6D0D5CAD"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-05.CAR.5</w:t>
            </w:r>
          </w:p>
        </w:tc>
        <w:tc>
          <w:tcPr>
            <w:tcW w:w="2268" w:type="dxa"/>
            <w:shd w:val="clear" w:color="auto" w:fill="auto"/>
            <w:noWrap/>
            <w:vAlign w:val="bottom"/>
            <w:hideMark/>
          </w:tcPr>
          <w:p w14:paraId="19AA0363" w14:textId="5BC227D2"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-05.CAR.5.ROL.A</w:t>
            </w:r>
          </w:p>
        </w:tc>
      </w:tr>
      <w:tr w:rsidR="00DB11E6" w14:paraId="6C08CEF7" w14:textId="77777777" w:rsidTr="00B416A6">
        <w:trPr>
          <w:trHeight w:val="300"/>
        </w:trPr>
        <w:tc>
          <w:tcPr>
            <w:tcW w:w="846" w:type="dxa"/>
            <w:vMerge/>
            <w:shd w:val="clear" w:color="auto" w:fill="auto"/>
            <w:noWrap/>
            <w:vAlign w:val="bottom"/>
            <w:hideMark/>
          </w:tcPr>
          <w:p w14:paraId="7258BE85"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5191FABD" w14:textId="77777777" w:rsidR="00DB11E6" w:rsidRPr="00DB11E6" w:rsidRDefault="00DB11E6" w:rsidP="00DB11E6">
            <w:pPr>
              <w:rPr>
                <w:sz w:val="20"/>
                <w:szCs w:val="20"/>
              </w:rPr>
            </w:pPr>
          </w:p>
        </w:tc>
        <w:tc>
          <w:tcPr>
            <w:tcW w:w="2268" w:type="dxa"/>
            <w:shd w:val="clear" w:color="auto" w:fill="auto"/>
            <w:noWrap/>
            <w:vAlign w:val="bottom"/>
            <w:hideMark/>
          </w:tcPr>
          <w:p w14:paraId="684CF967" w14:textId="0CC0A810"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-05.CAR.5.ROL.B</w:t>
            </w:r>
          </w:p>
        </w:tc>
      </w:tr>
      <w:tr w:rsidR="00DB11E6" w14:paraId="25A635C2" w14:textId="77777777" w:rsidTr="00B416A6">
        <w:trPr>
          <w:trHeight w:val="300"/>
        </w:trPr>
        <w:tc>
          <w:tcPr>
            <w:tcW w:w="846" w:type="dxa"/>
            <w:vMerge/>
            <w:shd w:val="clear" w:color="auto" w:fill="auto"/>
            <w:noWrap/>
            <w:vAlign w:val="bottom"/>
            <w:hideMark/>
          </w:tcPr>
          <w:p w14:paraId="28F8BECF"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69BCE662" w14:textId="47F71EA1"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-05.CAR.6</w:t>
            </w:r>
          </w:p>
        </w:tc>
        <w:tc>
          <w:tcPr>
            <w:tcW w:w="2268" w:type="dxa"/>
            <w:shd w:val="clear" w:color="auto" w:fill="auto"/>
            <w:noWrap/>
            <w:vAlign w:val="bottom"/>
            <w:hideMark/>
          </w:tcPr>
          <w:p w14:paraId="0EDF3FFB" w14:textId="46D3FF14"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-05.CAR.6.ROL.A</w:t>
            </w:r>
          </w:p>
        </w:tc>
      </w:tr>
      <w:tr w:rsidR="00DB11E6" w14:paraId="1707E8E1" w14:textId="77777777" w:rsidTr="00B416A6">
        <w:trPr>
          <w:trHeight w:val="300"/>
        </w:trPr>
        <w:tc>
          <w:tcPr>
            <w:tcW w:w="846" w:type="dxa"/>
            <w:vMerge/>
            <w:shd w:val="clear" w:color="auto" w:fill="auto"/>
            <w:noWrap/>
            <w:vAlign w:val="bottom"/>
            <w:hideMark/>
          </w:tcPr>
          <w:p w14:paraId="74692871"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hideMark/>
          </w:tcPr>
          <w:p w14:paraId="01417682" w14:textId="77777777" w:rsidR="00DB11E6" w:rsidRPr="00DB11E6" w:rsidRDefault="00DB11E6" w:rsidP="00DB11E6">
            <w:pPr>
              <w:rPr>
                <w:sz w:val="20"/>
                <w:szCs w:val="20"/>
              </w:rPr>
            </w:pPr>
          </w:p>
        </w:tc>
        <w:tc>
          <w:tcPr>
            <w:tcW w:w="2268" w:type="dxa"/>
            <w:shd w:val="clear" w:color="auto" w:fill="auto"/>
            <w:noWrap/>
            <w:vAlign w:val="bottom"/>
            <w:hideMark/>
          </w:tcPr>
          <w:p w14:paraId="476C0BA7" w14:textId="2AC4A939"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-05.CAR.6.ROL.B</w:t>
            </w:r>
          </w:p>
        </w:tc>
      </w:tr>
      <w:tr w:rsidR="00DB11E6" w14:paraId="16E2147C" w14:textId="77777777" w:rsidTr="00B416A6">
        <w:trPr>
          <w:trHeight w:val="300"/>
        </w:trPr>
        <w:tc>
          <w:tcPr>
            <w:tcW w:w="846" w:type="dxa"/>
            <w:vMerge/>
            <w:shd w:val="clear" w:color="auto" w:fill="auto"/>
            <w:noWrap/>
            <w:vAlign w:val="bottom"/>
          </w:tcPr>
          <w:p w14:paraId="7E1E84EC"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73DE4978" w14:textId="799F6088"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-05.CAR.7</w:t>
            </w:r>
          </w:p>
        </w:tc>
        <w:tc>
          <w:tcPr>
            <w:tcW w:w="2268" w:type="dxa"/>
            <w:shd w:val="clear" w:color="auto" w:fill="auto"/>
            <w:noWrap/>
            <w:vAlign w:val="bottom"/>
          </w:tcPr>
          <w:p w14:paraId="31B564A0" w14:textId="2F8233E4"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-05.CAR.7.ROL.A</w:t>
            </w:r>
          </w:p>
        </w:tc>
      </w:tr>
      <w:tr w:rsidR="00DB11E6" w14:paraId="69F91AD3" w14:textId="77777777" w:rsidTr="00B416A6">
        <w:trPr>
          <w:trHeight w:val="300"/>
        </w:trPr>
        <w:tc>
          <w:tcPr>
            <w:tcW w:w="846" w:type="dxa"/>
            <w:vMerge/>
            <w:shd w:val="clear" w:color="auto" w:fill="auto"/>
            <w:noWrap/>
            <w:vAlign w:val="bottom"/>
          </w:tcPr>
          <w:p w14:paraId="117874C8"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5524DFB7" w14:textId="77777777" w:rsidR="00DB11E6" w:rsidRPr="00DB11E6" w:rsidRDefault="00DB11E6" w:rsidP="00DB11E6">
            <w:pPr>
              <w:rPr>
                <w:sz w:val="20"/>
                <w:szCs w:val="20"/>
              </w:rPr>
            </w:pPr>
          </w:p>
        </w:tc>
        <w:tc>
          <w:tcPr>
            <w:tcW w:w="2268" w:type="dxa"/>
            <w:shd w:val="clear" w:color="auto" w:fill="auto"/>
            <w:noWrap/>
            <w:vAlign w:val="bottom"/>
          </w:tcPr>
          <w:p w14:paraId="02A75F21" w14:textId="6CA0543A"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-05.CAR.7.ROL.B</w:t>
            </w:r>
          </w:p>
        </w:tc>
      </w:tr>
      <w:tr w:rsidR="00DB11E6" w14:paraId="5127FF45" w14:textId="77777777" w:rsidTr="00B416A6">
        <w:trPr>
          <w:trHeight w:val="300"/>
        </w:trPr>
        <w:tc>
          <w:tcPr>
            <w:tcW w:w="846" w:type="dxa"/>
            <w:vMerge/>
            <w:shd w:val="clear" w:color="auto" w:fill="auto"/>
            <w:noWrap/>
            <w:vAlign w:val="bottom"/>
          </w:tcPr>
          <w:p w14:paraId="43C5F7E8"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1CC46988" w14:textId="7AD1B674"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-05.CAR.8</w:t>
            </w:r>
          </w:p>
        </w:tc>
        <w:tc>
          <w:tcPr>
            <w:tcW w:w="2268" w:type="dxa"/>
            <w:shd w:val="clear" w:color="auto" w:fill="auto"/>
            <w:noWrap/>
            <w:vAlign w:val="bottom"/>
          </w:tcPr>
          <w:p w14:paraId="36114F9D" w14:textId="0384A3FE"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-05.CAR.8.ROL.A</w:t>
            </w:r>
          </w:p>
        </w:tc>
      </w:tr>
      <w:tr w:rsidR="00DB11E6" w14:paraId="62C5FBDF" w14:textId="77777777" w:rsidTr="00B416A6">
        <w:trPr>
          <w:trHeight w:val="300"/>
        </w:trPr>
        <w:tc>
          <w:tcPr>
            <w:tcW w:w="846" w:type="dxa"/>
            <w:vMerge/>
            <w:shd w:val="clear" w:color="auto" w:fill="auto"/>
            <w:noWrap/>
            <w:vAlign w:val="bottom"/>
          </w:tcPr>
          <w:p w14:paraId="023E387B"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28097D3C" w14:textId="77777777" w:rsidR="00DB11E6" w:rsidRPr="00DB11E6" w:rsidRDefault="00DB11E6" w:rsidP="00DB11E6">
            <w:pPr>
              <w:rPr>
                <w:sz w:val="20"/>
                <w:szCs w:val="20"/>
              </w:rPr>
            </w:pPr>
          </w:p>
        </w:tc>
        <w:tc>
          <w:tcPr>
            <w:tcW w:w="2268" w:type="dxa"/>
            <w:shd w:val="clear" w:color="auto" w:fill="auto"/>
            <w:noWrap/>
            <w:vAlign w:val="bottom"/>
          </w:tcPr>
          <w:p w14:paraId="0F163A44" w14:textId="530CFDA7"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-05.CAR.8.ROL.B</w:t>
            </w:r>
          </w:p>
        </w:tc>
      </w:tr>
      <w:tr w:rsidR="00DB11E6" w14:paraId="24B41576" w14:textId="77777777" w:rsidTr="00B416A6">
        <w:trPr>
          <w:trHeight w:val="300"/>
        </w:trPr>
        <w:tc>
          <w:tcPr>
            <w:tcW w:w="846" w:type="dxa"/>
            <w:vMerge w:val="restart"/>
            <w:shd w:val="clear" w:color="auto" w:fill="auto"/>
            <w:noWrap/>
            <w:vAlign w:val="bottom"/>
          </w:tcPr>
          <w:p w14:paraId="24D4B623" w14:textId="71E4F6EB" w:rsidR="00DB11E6" w:rsidRPr="001D0DEE" w:rsidRDefault="00DB11E6" w:rsidP="00DB11E6">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6</w:t>
            </w:r>
          </w:p>
        </w:tc>
        <w:tc>
          <w:tcPr>
            <w:tcW w:w="1701" w:type="dxa"/>
            <w:shd w:val="clear" w:color="auto" w:fill="auto"/>
            <w:noWrap/>
            <w:vAlign w:val="bottom"/>
          </w:tcPr>
          <w:p w14:paraId="0F5C35CF" w14:textId="2757A3CE"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-06.CAR.1</w:t>
            </w:r>
          </w:p>
        </w:tc>
        <w:tc>
          <w:tcPr>
            <w:tcW w:w="2268" w:type="dxa"/>
            <w:shd w:val="clear" w:color="auto" w:fill="auto"/>
            <w:noWrap/>
            <w:vAlign w:val="bottom"/>
          </w:tcPr>
          <w:p w14:paraId="5F88F88D" w14:textId="2759E13E"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-06.CAR.1.ROL.A</w:t>
            </w:r>
          </w:p>
        </w:tc>
      </w:tr>
      <w:tr w:rsidR="00DB11E6" w14:paraId="3713513A" w14:textId="77777777" w:rsidTr="00B416A6">
        <w:trPr>
          <w:trHeight w:val="300"/>
        </w:trPr>
        <w:tc>
          <w:tcPr>
            <w:tcW w:w="846" w:type="dxa"/>
            <w:vMerge/>
            <w:shd w:val="clear" w:color="auto" w:fill="auto"/>
            <w:noWrap/>
            <w:vAlign w:val="bottom"/>
          </w:tcPr>
          <w:p w14:paraId="0E7EBC4D"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2F0A828E" w14:textId="77777777" w:rsidR="00DB11E6" w:rsidRPr="00DB11E6" w:rsidRDefault="00DB11E6" w:rsidP="00DB11E6">
            <w:pPr>
              <w:rPr>
                <w:sz w:val="20"/>
                <w:szCs w:val="20"/>
              </w:rPr>
            </w:pPr>
          </w:p>
        </w:tc>
        <w:tc>
          <w:tcPr>
            <w:tcW w:w="2268" w:type="dxa"/>
            <w:shd w:val="clear" w:color="auto" w:fill="auto"/>
            <w:noWrap/>
            <w:vAlign w:val="bottom"/>
          </w:tcPr>
          <w:p w14:paraId="413F5E59" w14:textId="59077728"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-06.CAR.1.ROL.B</w:t>
            </w:r>
          </w:p>
        </w:tc>
      </w:tr>
      <w:tr w:rsidR="00DB11E6" w14:paraId="0E852CEE" w14:textId="77777777" w:rsidTr="00B416A6">
        <w:trPr>
          <w:trHeight w:val="300"/>
        </w:trPr>
        <w:tc>
          <w:tcPr>
            <w:tcW w:w="846" w:type="dxa"/>
            <w:vMerge/>
            <w:shd w:val="clear" w:color="auto" w:fill="auto"/>
            <w:noWrap/>
            <w:vAlign w:val="bottom"/>
          </w:tcPr>
          <w:p w14:paraId="4F444E19"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0A74FC1D" w14:textId="72A373AF"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-06.CAR.2</w:t>
            </w:r>
          </w:p>
        </w:tc>
        <w:tc>
          <w:tcPr>
            <w:tcW w:w="2268" w:type="dxa"/>
            <w:shd w:val="clear" w:color="auto" w:fill="auto"/>
            <w:noWrap/>
            <w:vAlign w:val="bottom"/>
          </w:tcPr>
          <w:p w14:paraId="44F88EA5" w14:textId="4710F8F9"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-06.CAR.2.ROL.A</w:t>
            </w:r>
          </w:p>
        </w:tc>
      </w:tr>
      <w:tr w:rsidR="00DB11E6" w14:paraId="2EDA8471" w14:textId="77777777" w:rsidTr="00B416A6">
        <w:trPr>
          <w:trHeight w:val="300"/>
        </w:trPr>
        <w:tc>
          <w:tcPr>
            <w:tcW w:w="846" w:type="dxa"/>
            <w:vMerge/>
            <w:shd w:val="clear" w:color="auto" w:fill="auto"/>
            <w:noWrap/>
            <w:vAlign w:val="bottom"/>
          </w:tcPr>
          <w:p w14:paraId="5E7E1820"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26706C74" w14:textId="77777777" w:rsidR="00DB11E6" w:rsidRPr="00DB11E6" w:rsidRDefault="00DB11E6" w:rsidP="00DB11E6">
            <w:pPr>
              <w:rPr>
                <w:sz w:val="20"/>
                <w:szCs w:val="20"/>
              </w:rPr>
            </w:pPr>
          </w:p>
        </w:tc>
        <w:tc>
          <w:tcPr>
            <w:tcW w:w="2268" w:type="dxa"/>
            <w:shd w:val="clear" w:color="auto" w:fill="auto"/>
            <w:noWrap/>
            <w:vAlign w:val="bottom"/>
          </w:tcPr>
          <w:p w14:paraId="41FD560A" w14:textId="492658B9"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-06.CAR.2.ROL.B</w:t>
            </w:r>
          </w:p>
        </w:tc>
      </w:tr>
      <w:tr w:rsidR="00DB11E6" w14:paraId="3E1618DF" w14:textId="77777777" w:rsidTr="00B416A6">
        <w:trPr>
          <w:trHeight w:val="300"/>
        </w:trPr>
        <w:tc>
          <w:tcPr>
            <w:tcW w:w="846" w:type="dxa"/>
            <w:vMerge/>
            <w:shd w:val="clear" w:color="auto" w:fill="auto"/>
            <w:noWrap/>
            <w:vAlign w:val="bottom"/>
          </w:tcPr>
          <w:p w14:paraId="25325ADA"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17D425F4" w14:textId="63B9E827"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-06.CAR.3</w:t>
            </w:r>
          </w:p>
        </w:tc>
        <w:tc>
          <w:tcPr>
            <w:tcW w:w="2268" w:type="dxa"/>
            <w:shd w:val="clear" w:color="auto" w:fill="auto"/>
            <w:noWrap/>
            <w:vAlign w:val="bottom"/>
          </w:tcPr>
          <w:p w14:paraId="40C0C36E" w14:textId="5DD06165"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-06.CAR.3.ROL.A</w:t>
            </w:r>
          </w:p>
        </w:tc>
      </w:tr>
      <w:tr w:rsidR="00DB11E6" w14:paraId="3B259DF3" w14:textId="77777777" w:rsidTr="00B416A6">
        <w:trPr>
          <w:trHeight w:val="300"/>
        </w:trPr>
        <w:tc>
          <w:tcPr>
            <w:tcW w:w="846" w:type="dxa"/>
            <w:vMerge/>
            <w:shd w:val="clear" w:color="auto" w:fill="auto"/>
            <w:noWrap/>
            <w:vAlign w:val="bottom"/>
          </w:tcPr>
          <w:p w14:paraId="7024608D"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3E98FAD5" w14:textId="77777777" w:rsidR="00DB11E6" w:rsidRPr="00DB11E6" w:rsidRDefault="00DB11E6" w:rsidP="00DB11E6">
            <w:pPr>
              <w:rPr>
                <w:sz w:val="20"/>
                <w:szCs w:val="20"/>
              </w:rPr>
            </w:pPr>
          </w:p>
        </w:tc>
        <w:tc>
          <w:tcPr>
            <w:tcW w:w="2268" w:type="dxa"/>
            <w:shd w:val="clear" w:color="auto" w:fill="auto"/>
            <w:noWrap/>
            <w:vAlign w:val="bottom"/>
          </w:tcPr>
          <w:p w14:paraId="0DDB8FBA" w14:textId="7DFAC4E6"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-06.CAR.3.ROL.B</w:t>
            </w:r>
          </w:p>
        </w:tc>
      </w:tr>
      <w:tr w:rsidR="00DB11E6" w14:paraId="5ABC7B6D" w14:textId="77777777" w:rsidTr="00B416A6">
        <w:trPr>
          <w:trHeight w:val="300"/>
        </w:trPr>
        <w:tc>
          <w:tcPr>
            <w:tcW w:w="846" w:type="dxa"/>
            <w:vMerge/>
            <w:shd w:val="clear" w:color="auto" w:fill="auto"/>
            <w:noWrap/>
            <w:vAlign w:val="bottom"/>
          </w:tcPr>
          <w:p w14:paraId="6583E809"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10698501" w14:textId="4E56D27C"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-06.CAR.4</w:t>
            </w:r>
          </w:p>
        </w:tc>
        <w:tc>
          <w:tcPr>
            <w:tcW w:w="2268" w:type="dxa"/>
            <w:shd w:val="clear" w:color="auto" w:fill="auto"/>
            <w:noWrap/>
            <w:vAlign w:val="bottom"/>
          </w:tcPr>
          <w:p w14:paraId="3B2021C6" w14:textId="683F985A"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-06.CAR.4.ROL.A</w:t>
            </w:r>
          </w:p>
        </w:tc>
      </w:tr>
      <w:tr w:rsidR="00DB11E6" w14:paraId="087ED513" w14:textId="77777777" w:rsidTr="00B416A6">
        <w:trPr>
          <w:trHeight w:val="300"/>
        </w:trPr>
        <w:tc>
          <w:tcPr>
            <w:tcW w:w="846" w:type="dxa"/>
            <w:vMerge/>
            <w:shd w:val="clear" w:color="auto" w:fill="auto"/>
            <w:noWrap/>
            <w:vAlign w:val="bottom"/>
          </w:tcPr>
          <w:p w14:paraId="4D2A98F2"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763A5EE4" w14:textId="77777777" w:rsidR="00DB11E6" w:rsidRPr="00DB11E6" w:rsidRDefault="00DB11E6" w:rsidP="00DB11E6">
            <w:pPr>
              <w:rPr>
                <w:sz w:val="20"/>
                <w:szCs w:val="20"/>
              </w:rPr>
            </w:pPr>
          </w:p>
        </w:tc>
        <w:tc>
          <w:tcPr>
            <w:tcW w:w="2268" w:type="dxa"/>
            <w:shd w:val="clear" w:color="auto" w:fill="auto"/>
            <w:noWrap/>
            <w:vAlign w:val="bottom"/>
          </w:tcPr>
          <w:p w14:paraId="38574F02" w14:textId="145A4FE4"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-06.CAR.4.ROL.B</w:t>
            </w:r>
          </w:p>
        </w:tc>
      </w:tr>
      <w:tr w:rsidR="00DB11E6" w14:paraId="05078301" w14:textId="77777777" w:rsidTr="00B416A6">
        <w:trPr>
          <w:trHeight w:val="300"/>
        </w:trPr>
        <w:tc>
          <w:tcPr>
            <w:tcW w:w="846" w:type="dxa"/>
            <w:vMerge/>
            <w:shd w:val="clear" w:color="auto" w:fill="auto"/>
            <w:noWrap/>
            <w:vAlign w:val="bottom"/>
          </w:tcPr>
          <w:p w14:paraId="478745DF"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2B904AEA" w14:textId="07067DC1"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-06.CAR.5</w:t>
            </w:r>
          </w:p>
        </w:tc>
        <w:tc>
          <w:tcPr>
            <w:tcW w:w="2268" w:type="dxa"/>
            <w:shd w:val="clear" w:color="auto" w:fill="auto"/>
            <w:noWrap/>
            <w:vAlign w:val="bottom"/>
          </w:tcPr>
          <w:p w14:paraId="5996B0BF" w14:textId="39964B02"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-06.CAR.5.ROL.A</w:t>
            </w:r>
          </w:p>
        </w:tc>
      </w:tr>
      <w:tr w:rsidR="00DB11E6" w14:paraId="511512C9" w14:textId="77777777" w:rsidTr="00B416A6">
        <w:trPr>
          <w:trHeight w:val="300"/>
        </w:trPr>
        <w:tc>
          <w:tcPr>
            <w:tcW w:w="846" w:type="dxa"/>
            <w:vMerge/>
            <w:shd w:val="clear" w:color="auto" w:fill="auto"/>
            <w:noWrap/>
            <w:vAlign w:val="bottom"/>
          </w:tcPr>
          <w:p w14:paraId="5318F3FC"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7F54DF83" w14:textId="77777777" w:rsidR="00DB11E6" w:rsidRPr="00DB11E6" w:rsidRDefault="00DB11E6" w:rsidP="00DB11E6">
            <w:pPr>
              <w:rPr>
                <w:sz w:val="20"/>
                <w:szCs w:val="20"/>
              </w:rPr>
            </w:pPr>
          </w:p>
        </w:tc>
        <w:tc>
          <w:tcPr>
            <w:tcW w:w="2268" w:type="dxa"/>
            <w:shd w:val="clear" w:color="auto" w:fill="auto"/>
            <w:noWrap/>
            <w:vAlign w:val="bottom"/>
          </w:tcPr>
          <w:p w14:paraId="760FA40A" w14:textId="047CF6E3"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-06.CAR.5.ROL.B</w:t>
            </w:r>
          </w:p>
        </w:tc>
      </w:tr>
      <w:tr w:rsidR="00DB11E6" w14:paraId="67FD183A" w14:textId="77777777" w:rsidTr="00B416A6">
        <w:trPr>
          <w:trHeight w:val="300"/>
        </w:trPr>
        <w:tc>
          <w:tcPr>
            <w:tcW w:w="846" w:type="dxa"/>
            <w:vMerge/>
            <w:shd w:val="clear" w:color="auto" w:fill="auto"/>
            <w:noWrap/>
            <w:vAlign w:val="bottom"/>
          </w:tcPr>
          <w:p w14:paraId="752A2647"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6D0B5898" w14:textId="39DB2992"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-06.CAR.6</w:t>
            </w:r>
          </w:p>
        </w:tc>
        <w:tc>
          <w:tcPr>
            <w:tcW w:w="2268" w:type="dxa"/>
            <w:shd w:val="clear" w:color="auto" w:fill="auto"/>
            <w:noWrap/>
            <w:vAlign w:val="bottom"/>
          </w:tcPr>
          <w:p w14:paraId="6752A126" w14:textId="6FFF8990"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-06.CAR.6.ROL.A</w:t>
            </w:r>
          </w:p>
        </w:tc>
      </w:tr>
      <w:tr w:rsidR="00DB11E6" w14:paraId="3A3A2577" w14:textId="77777777" w:rsidTr="00B416A6">
        <w:trPr>
          <w:trHeight w:val="300"/>
        </w:trPr>
        <w:tc>
          <w:tcPr>
            <w:tcW w:w="846" w:type="dxa"/>
            <w:vMerge/>
            <w:shd w:val="clear" w:color="auto" w:fill="auto"/>
            <w:noWrap/>
            <w:vAlign w:val="bottom"/>
          </w:tcPr>
          <w:p w14:paraId="16349D08"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7B78E830" w14:textId="77777777" w:rsidR="00DB11E6" w:rsidRPr="00DB11E6" w:rsidRDefault="00DB11E6" w:rsidP="00DB11E6">
            <w:pPr>
              <w:rPr>
                <w:sz w:val="20"/>
                <w:szCs w:val="20"/>
              </w:rPr>
            </w:pPr>
          </w:p>
        </w:tc>
        <w:tc>
          <w:tcPr>
            <w:tcW w:w="2268" w:type="dxa"/>
            <w:shd w:val="clear" w:color="auto" w:fill="auto"/>
            <w:noWrap/>
            <w:vAlign w:val="bottom"/>
          </w:tcPr>
          <w:p w14:paraId="687060B0" w14:textId="65480787"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-06.CAR.6.ROL.B</w:t>
            </w:r>
          </w:p>
        </w:tc>
      </w:tr>
    </w:tbl>
    <w:p w14:paraId="257DAB33" w14:textId="77777777" w:rsidR="005821F3" w:rsidRDefault="005821F3" w:rsidP="005821F3">
      <w:pPr>
        <w:rPr>
          <w:rFonts w:eastAsiaTheme="minorEastAsia"/>
        </w:rPr>
      </w:pPr>
    </w:p>
    <w:p w14:paraId="01D9334E" w14:textId="77777777" w:rsidR="005821F3" w:rsidRDefault="005821F3" w:rsidP="005821F3">
      <w:pPr>
        <w:rPr>
          <w:rFonts w:eastAsiaTheme="minorEastAsia"/>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5821F3" w14:paraId="3434BB1E" w14:textId="77777777" w:rsidTr="00B416A6">
        <w:trPr>
          <w:trHeight w:val="300"/>
        </w:trPr>
        <w:tc>
          <w:tcPr>
            <w:tcW w:w="846" w:type="dxa"/>
            <w:shd w:val="clear" w:color="auto" w:fill="auto"/>
            <w:noWrap/>
            <w:vAlign w:val="bottom"/>
            <w:hideMark/>
          </w:tcPr>
          <w:p w14:paraId="611D847D" w14:textId="77777777" w:rsidR="005821F3" w:rsidRPr="001D0DEE" w:rsidRDefault="005821F3"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44709BC2" w14:textId="77777777" w:rsidR="005821F3" w:rsidRPr="001D0DEE" w:rsidRDefault="005821F3"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2F142DFB" w14:textId="77777777" w:rsidR="005821F3" w:rsidRPr="001D0DEE" w:rsidRDefault="005821F3"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DB11E6" w14:paraId="5999D5B8" w14:textId="77777777" w:rsidTr="00B416A6">
        <w:trPr>
          <w:trHeight w:val="300"/>
        </w:trPr>
        <w:tc>
          <w:tcPr>
            <w:tcW w:w="846" w:type="dxa"/>
            <w:vMerge w:val="restart"/>
            <w:shd w:val="clear" w:color="auto" w:fill="auto"/>
            <w:noWrap/>
            <w:vAlign w:val="bottom"/>
          </w:tcPr>
          <w:p w14:paraId="65FB4BEE" w14:textId="2DDD496D" w:rsidR="00DB11E6" w:rsidRPr="001D0DEE" w:rsidRDefault="00DB11E6" w:rsidP="00DB11E6">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6</w:t>
            </w:r>
          </w:p>
        </w:tc>
        <w:tc>
          <w:tcPr>
            <w:tcW w:w="1701" w:type="dxa"/>
            <w:shd w:val="clear" w:color="auto" w:fill="auto"/>
            <w:noWrap/>
            <w:vAlign w:val="bottom"/>
          </w:tcPr>
          <w:p w14:paraId="749CE816" w14:textId="4F755E23"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-06.CAR.7</w:t>
            </w:r>
          </w:p>
        </w:tc>
        <w:tc>
          <w:tcPr>
            <w:tcW w:w="2268" w:type="dxa"/>
            <w:shd w:val="clear" w:color="auto" w:fill="auto"/>
            <w:noWrap/>
            <w:vAlign w:val="bottom"/>
          </w:tcPr>
          <w:p w14:paraId="42809325" w14:textId="4D5B6D8A"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-06.CAR.7.ROL.A</w:t>
            </w:r>
          </w:p>
        </w:tc>
      </w:tr>
      <w:tr w:rsidR="00DB11E6" w14:paraId="5841EDD8" w14:textId="77777777" w:rsidTr="00B416A6">
        <w:trPr>
          <w:trHeight w:val="300"/>
        </w:trPr>
        <w:tc>
          <w:tcPr>
            <w:tcW w:w="846" w:type="dxa"/>
            <w:vMerge/>
            <w:shd w:val="clear" w:color="auto" w:fill="auto"/>
            <w:noWrap/>
            <w:vAlign w:val="bottom"/>
          </w:tcPr>
          <w:p w14:paraId="7DA8E788"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53C737A1" w14:textId="77777777" w:rsidR="00DB11E6" w:rsidRPr="00DB11E6" w:rsidRDefault="00DB11E6" w:rsidP="00DB11E6">
            <w:pPr>
              <w:rPr>
                <w:sz w:val="20"/>
                <w:szCs w:val="20"/>
              </w:rPr>
            </w:pPr>
          </w:p>
        </w:tc>
        <w:tc>
          <w:tcPr>
            <w:tcW w:w="2268" w:type="dxa"/>
            <w:shd w:val="clear" w:color="auto" w:fill="auto"/>
            <w:noWrap/>
            <w:vAlign w:val="bottom"/>
          </w:tcPr>
          <w:p w14:paraId="1CADF2A2" w14:textId="013B5028"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-06.CAR.7.ROL.B</w:t>
            </w:r>
          </w:p>
        </w:tc>
      </w:tr>
      <w:tr w:rsidR="00DB11E6" w14:paraId="0F485B37" w14:textId="77777777" w:rsidTr="00B416A6">
        <w:trPr>
          <w:trHeight w:val="300"/>
        </w:trPr>
        <w:tc>
          <w:tcPr>
            <w:tcW w:w="846" w:type="dxa"/>
            <w:vMerge/>
            <w:shd w:val="clear" w:color="auto" w:fill="auto"/>
            <w:noWrap/>
            <w:vAlign w:val="bottom"/>
          </w:tcPr>
          <w:p w14:paraId="744E4BC3"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7ABD5EF0" w14:textId="2938F4A7"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-06.CAR.8</w:t>
            </w:r>
          </w:p>
        </w:tc>
        <w:tc>
          <w:tcPr>
            <w:tcW w:w="2268" w:type="dxa"/>
            <w:shd w:val="clear" w:color="auto" w:fill="auto"/>
            <w:noWrap/>
            <w:vAlign w:val="bottom"/>
          </w:tcPr>
          <w:p w14:paraId="4DF01AFE" w14:textId="083B77BC"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-06.CAR.8.ROL.A</w:t>
            </w:r>
          </w:p>
        </w:tc>
      </w:tr>
      <w:tr w:rsidR="00DB11E6" w14:paraId="320D14F2" w14:textId="77777777" w:rsidTr="00B416A6">
        <w:trPr>
          <w:trHeight w:val="300"/>
        </w:trPr>
        <w:tc>
          <w:tcPr>
            <w:tcW w:w="846" w:type="dxa"/>
            <w:vMerge/>
            <w:shd w:val="clear" w:color="auto" w:fill="auto"/>
            <w:noWrap/>
            <w:vAlign w:val="bottom"/>
          </w:tcPr>
          <w:p w14:paraId="65E017C2"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60FC51F4" w14:textId="77777777" w:rsidR="00DB11E6" w:rsidRPr="00DB11E6" w:rsidRDefault="00DB11E6" w:rsidP="00DB11E6">
            <w:pPr>
              <w:rPr>
                <w:sz w:val="20"/>
                <w:szCs w:val="20"/>
              </w:rPr>
            </w:pPr>
          </w:p>
        </w:tc>
        <w:tc>
          <w:tcPr>
            <w:tcW w:w="2268" w:type="dxa"/>
            <w:shd w:val="clear" w:color="auto" w:fill="auto"/>
            <w:noWrap/>
            <w:vAlign w:val="bottom"/>
          </w:tcPr>
          <w:p w14:paraId="4AE0EDBC" w14:textId="33BC8C2B"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-06.CAR.8.ROL.B</w:t>
            </w:r>
          </w:p>
        </w:tc>
      </w:tr>
      <w:tr w:rsidR="00DB11E6" w14:paraId="7CFF6516" w14:textId="77777777" w:rsidTr="00B416A6">
        <w:trPr>
          <w:trHeight w:val="300"/>
        </w:trPr>
        <w:tc>
          <w:tcPr>
            <w:tcW w:w="846" w:type="dxa"/>
            <w:vMerge w:val="restart"/>
            <w:shd w:val="clear" w:color="auto" w:fill="auto"/>
            <w:noWrap/>
            <w:vAlign w:val="bottom"/>
          </w:tcPr>
          <w:p w14:paraId="3AE964FA" w14:textId="792B7181" w:rsidR="00DB11E6" w:rsidRPr="001D0DEE" w:rsidRDefault="00DB11E6" w:rsidP="00DB11E6">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7</w:t>
            </w:r>
          </w:p>
        </w:tc>
        <w:tc>
          <w:tcPr>
            <w:tcW w:w="1701" w:type="dxa"/>
            <w:shd w:val="clear" w:color="auto" w:fill="auto"/>
            <w:noWrap/>
            <w:vAlign w:val="bottom"/>
          </w:tcPr>
          <w:p w14:paraId="26D3953A" w14:textId="12194907"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-07.CAR.1</w:t>
            </w:r>
          </w:p>
        </w:tc>
        <w:tc>
          <w:tcPr>
            <w:tcW w:w="2268" w:type="dxa"/>
            <w:shd w:val="clear" w:color="auto" w:fill="auto"/>
            <w:noWrap/>
            <w:vAlign w:val="bottom"/>
          </w:tcPr>
          <w:p w14:paraId="1E1093B6" w14:textId="540EC2AC"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-07.CAR.1.ROL.A</w:t>
            </w:r>
          </w:p>
        </w:tc>
      </w:tr>
      <w:tr w:rsidR="00DB11E6" w14:paraId="75F18095" w14:textId="77777777" w:rsidTr="00B416A6">
        <w:trPr>
          <w:trHeight w:val="300"/>
        </w:trPr>
        <w:tc>
          <w:tcPr>
            <w:tcW w:w="846" w:type="dxa"/>
            <w:vMerge/>
            <w:shd w:val="clear" w:color="auto" w:fill="auto"/>
            <w:noWrap/>
            <w:vAlign w:val="bottom"/>
          </w:tcPr>
          <w:p w14:paraId="6CD5F121"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66906DCE" w14:textId="77777777" w:rsidR="00DB11E6" w:rsidRPr="00DB11E6" w:rsidRDefault="00DB11E6" w:rsidP="00DB11E6">
            <w:pPr>
              <w:rPr>
                <w:sz w:val="20"/>
                <w:szCs w:val="20"/>
              </w:rPr>
            </w:pPr>
          </w:p>
        </w:tc>
        <w:tc>
          <w:tcPr>
            <w:tcW w:w="2268" w:type="dxa"/>
            <w:shd w:val="clear" w:color="auto" w:fill="auto"/>
            <w:noWrap/>
            <w:vAlign w:val="bottom"/>
          </w:tcPr>
          <w:p w14:paraId="4DD16A8D" w14:textId="59ED8E94"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-07.CAR.1.ROL.B</w:t>
            </w:r>
          </w:p>
        </w:tc>
      </w:tr>
      <w:tr w:rsidR="00DB11E6" w14:paraId="639ACCFE" w14:textId="77777777" w:rsidTr="00B416A6">
        <w:trPr>
          <w:trHeight w:val="300"/>
        </w:trPr>
        <w:tc>
          <w:tcPr>
            <w:tcW w:w="846" w:type="dxa"/>
            <w:vMerge/>
            <w:shd w:val="clear" w:color="auto" w:fill="auto"/>
            <w:noWrap/>
            <w:vAlign w:val="bottom"/>
          </w:tcPr>
          <w:p w14:paraId="4CDEBA68"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17A1FF60" w14:textId="198CD19F"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-07.CAR.2</w:t>
            </w:r>
          </w:p>
        </w:tc>
        <w:tc>
          <w:tcPr>
            <w:tcW w:w="2268" w:type="dxa"/>
            <w:shd w:val="clear" w:color="auto" w:fill="auto"/>
            <w:noWrap/>
            <w:vAlign w:val="bottom"/>
          </w:tcPr>
          <w:p w14:paraId="3CCEC650" w14:textId="59618CE6"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-07.CAR.2.ROL.A</w:t>
            </w:r>
          </w:p>
        </w:tc>
      </w:tr>
      <w:tr w:rsidR="00DB11E6" w14:paraId="3B22DC24" w14:textId="77777777" w:rsidTr="00B416A6">
        <w:trPr>
          <w:trHeight w:val="300"/>
        </w:trPr>
        <w:tc>
          <w:tcPr>
            <w:tcW w:w="846" w:type="dxa"/>
            <w:vMerge/>
            <w:shd w:val="clear" w:color="auto" w:fill="auto"/>
            <w:noWrap/>
            <w:vAlign w:val="bottom"/>
          </w:tcPr>
          <w:p w14:paraId="44B7159F"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3EC55D70" w14:textId="77777777" w:rsidR="00DB11E6" w:rsidRPr="00DB11E6" w:rsidRDefault="00DB11E6" w:rsidP="00DB11E6">
            <w:pPr>
              <w:rPr>
                <w:sz w:val="20"/>
                <w:szCs w:val="20"/>
              </w:rPr>
            </w:pPr>
          </w:p>
        </w:tc>
        <w:tc>
          <w:tcPr>
            <w:tcW w:w="2268" w:type="dxa"/>
            <w:shd w:val="clear" w:color="auto" w:fill="auto"/>
            <w:noWrap/>
            <w:vAlign w:val="bottom"/>
          </w:tcPr>
          <w:p w14:paraId="349E6203" w14:textId="28AF7D12"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-07.CAR.2.ROL.B</w:t>
            </w:r>
          </w:p>
        </w:tc>
      </w:tr>
      <w:tr w:rsidR="00DB11E6" w14:paraId="5D0373DE" w14:textId="77777777" w:rsidTr="00B416A6">
        <w:trPr>
          <w:trHeight w:val="300"/>
        </w:trPr>
        <w:tc>
          <w:tcPr>
            <w:tcW w:w="846" w:type="dxa"/>
            <w:vMerge/>
            <w:shd w:val="clear" w:color="auto" w:fill="auto"/>
            <w:noWrap/>
            <w:vAlign w:val="bottom"/>
          </w:tcPr>
          <w:p w14:paraId="43641CC1"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72B0037C" w14:textId="7F76801E"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-07.CAR.3</w:t>
            </w:r>
          </w:p>
        </w:tc>
        <w:tc>
          <w:tcPr>
            <w:tcW w:w="2268" w:type="dxa"/>
            <w:shd w:val="clear" w:color="auto" w:fill="auto"/>
            <w:noWrap/>
            <w:vAlign w:val="bottom"/>
          </w:tcPr>
          <w:p w14:paraId="6582910C" w14:textId="1A37D58A"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-07.CAR.3.ROL.A</w:t>
            </w:r>
          </w:p>
        </w:tc>
      </w:tr>
      <w:tr w:rsidR="00DB11E6" w14:paraId="78538D37" w14:textId="77777777" w:rsidTr="00B416A6">
        <w:trPr>
          <w:trHeight w:val="300"/>
        </w:trPr>
        <w:tc>
          <w:tcPr>
            <w:tcW w:w="846" w:type="dxa"/>
            <w:vMerge/>
            <w:shd w:val="clear" w:color="auto" w:fill="auto"/>
            <w:noWrap/>
            <w:vAlign w:val="bottom"/>
          </w:tcPr>
          <w:p w14:paraId="6880E4D0"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33D6DF3F" w14:textId="77777777" w:rsidR="00DB11E6" w:rsidRPr="00DB11E6" w:rsidRDefault="00DB11E6" w:rsidP="00DB11E6">
            <w:pPr>
              <w:rPr>
                <w:sz w:val="20"/>
                <w:szCs w:val="20"/>
              </w:rPr>
            </w:pPr>
          </w:p>
        </w:tc>
        <w:tc>
          <w:tcPr>
            <w:tcW w:w="2268" w:type="dxa"/>
            <w:shd w:val="clear" w:color="auto" w:fill="auto"/>
            <w:noWrap/>
            <w:vAlign w:val="bottom"/>
          </w:tcPr>
          <w:p w14:paraId="553F4C00" w14:textId="257F46AB"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-07.CAR.3.ROL.B</w:t>
            </w:r>
          </w:p>
        </w:tc>
      </w:tr>
      <w:tr w:rsidR="00DB11E6" w14:paraId="2FD45349" w14:textId="77777777" w:rsidTr="00B416A6">
        <w:trPr>
          <w:trHeight w:val="300"/>
        </w:trPr>
        <w:tc>
          <w:tcPr>
            <w:tcW w:w="846" w:type="dxa"/>
            <w:vMerge/>
            <w:shd w:val="clear" w:color="auto" w:fill="auto"/>
            <w:noWrap/>
            <w:vAlign w:val="bottom"/>
          </w:tcPr>
          <w:p w14:paraId="385D626E"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7195DBB7" w14:textId="4C650094"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-07.CAR.4</w:t>
            </w:r>
          </w:p>
        </w:tc>
        <w:tc>
          <w:tcPr>
            <w:tcW w:w="2268" w:type="dxa"/>
            <w:shd w:val="clear" w:color="auto" w:fill="auto"/>
            <w:noWrap/>
            <w:vAlign w:val="bottom"/>
          </w:tcPr>
          <w:p w14:paraId="1D1AFFCE" w14:textId="363496FB"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-07.CAR.4.ROL.A</w:t>
            </w:r>
          </w:p>
        </w:tc>
      </w:tr>
      <w:tr w:rsidR="00DB11E6" w14:paraId="3B5A687B" w14:textId="77777777" w:rsidTr="00B416A6">
        <w:trPr>
          <w:trHeight w:val="300"/>
        </w:trPr>
        <w:tc>
          <w:tcPr>
            <w:tcW w:w="846" w:type="dxa"/>
            <w:vMerge/>
            <w:shd w:val="clear" w:color="auto" w:fill="auto"/>
            <w:noWrap/>
            <w:vAlign w:val="bottom"/>
          </w:tcPr>
          <w:p w14:paraId="7F8BDC00"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3383ECF4" w14:textId="77777777" w:rsidR="00DB11E6" w:rsidRPr="00DB11E6" w:rsidRDefault="00DB11E6" w:rsidP="00DB11E6">
            <w:pPr>
              <w:rPr>
                <w:sz w:val="20"/>
                <w:szCs w:val="20"/>
              </w:rPr>
            </w:pPr>
          </w:p>
        </w:tc>
        <w:tc>
          <w:tcPr>
            <w:tcW w:w="2268" w:type="dxa"/>
            <w:shd w:val="clear" w:color="auto" w:fill="auto"/>
            <w:noWrap/>
            <w:vAlign w:val="bottom"/>
          </w:tcPr>
          <w:p w14:paraId="67261758" w14:textId="460379A1"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-07.CAR.4.ROL.B</w:t>
            </w:r>
          </w:p>
        </w:tc>
      </w:tr>
      <w:tr w:rsidR="00DB11E6" w14:paraId="21D91DC7" w14:textId="77777777" w:rsidTr="00B416A6">
        <w:trPr>
          <w:trHeight w:val="300"/>
        </w:trPr>
        <w:tc>
          <w:tcPr>
            <w:tcW w:w="846" w:type="dxa"/>
            <w:vMerge/>
            <w:shd w:val="clear" w:color="auto" w:fill="auto"/>
            <w:noWrap/>
            <w:vAlign w:val="bottom"/>
          </w:tcPr>
          <w:p w14:paraId="16670489"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0925CB0C" w14:textId="4296D380"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-07.CAR.5</w:t>
            </w:r>
          </w:p>
        </w:tc>
        <w:tc>
          <w:tcPr>
            <w:tcW w:w="2268" w:type="dxa"/>
            <w:shd w:val="clear" w:color="auto" w:fill="auto"/>
            <w:noWrap/>
            <w:vAlign w:val="bottom"/>
          </w:tcPr>
          <w:p w14:paraId="09EB4595" w14:textId="472DA21F"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-07.CAR.5.ROL.A</w:t>
            </w:r>
          </w:p>
        </w:tc>
      </w:tr>
      <w:tr w:rsidR="00DB11E6" w14:paraId="4DB1CEB3" w14:textId="77777777" w:rsidTr="00B416A6">
        <w:trPr>
          <w:trHeight w:val="300"/>
        </w:trPr>
        <w:tc>
          <w:tcPr>
            <w:tcW w:w="846" w:type="dxa"/>
            <w:vMerge/>
            <w:shd w:val="clear" w:color="auto" w:fill="auto"/>
            <w:noWrap/>
            <w:vAlign w:val="bottom"/>
          </w:tcPr>
          <w:p w14:paraId="21581B0F"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4C12D807" w14:textId="77777777" w:rsidR="00DB11E6" w:rsidRPr="00DB11E6" w:rsidRDefault="00DB11E6" w:rsidP="00DB11E6">
            <w:pPr>
              <w:rPr>
                <w:sz w:val="20"/>
                <w:szCs w:val="20"/>
              </w:rPr>
            </w:pPr>
          </w:p>
        </w:tc>
        <w:tc>
          <w:tcPr>
            <w:tcW w:w="2268" w:type="dxa"/>
            <w:shd w:val="clear" w:color="auto" w:fill="auto"/>
            <w:noWrap/>
            <w:vAlign w:val="bottom"/>
          </w:tcPr>
          <w:p w14:paraId="09F66C9F" w14:textId="7A13135B"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-07.CAR.5.ROL.B</w:t>
            </w:r>
          </w:p>
        </w:tc>
      </w:tr>
      <w:tr w:rsidR="00DB11E6" w14:paraId="4842F5F4" w14:textId="77777777" w:rsidTr="00B416A6">
        <w:trPr>
          <w:trHeight w:val="300"/>
        </w:trPr>
        <w:tc>
          <w:tcPr>
            <w:tcW w:w="846" w:type="dxa"/>
            <w:vMerge/>
            <w:shd w:val="clear" w:color="auto" w:fill="auto"/>
            <w:noWrap/>
            <w:vAlign w:val="bottom"/>
          </w:tcPr>
          <w:p w14:paraId="3953990C"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57232A0A" w14:textId="02FCBDD5"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-07.CAR.6</w:t>
            </w:r>
          </w:p>
        </w:tc>
        <w:tc>
          <w:tcPr>
            <w:tcW w:w="2268" w:type="dxa"/>
            <w:shd w:val="clear" w:color="auto" w:fill="auto"/>
            <w:noWrap/>
            <w:vAlign w:val="bottom"/>
          </w:tcPr>
          <w:p w14:paraId="7B10A2D0" w14:textId="0C8E5136"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-07.CAR.6.ROL.A</w:t>
            </w:r>
          </w:p>
        </w:tc>
      </w:tr>
      <w:tr w:rsidR="00DB11E6" w14:paraId="1A4C5CDC" w14:textId="77777777" w:rsidTr="00B416A6">
        <w:trPr>
          <w:trHeight w:val="300"/>
        </w:trPr>
        <w:tc>
          <w:tcPr>
            <w:tcW w:w="846" w:type="dxa"/>
            <w:vMerge/>
            <w:shd w:val="clear" w:color="auto" w:fill="auto"/>
            <w:noWrap/>
            <w:vAlign w:val="bottom"/>
          </w:tcPr>
          <w:p w14:paraId="4BE27D2A"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4AE880D6" w14:textId="77777777" w:rsidR="00DB11E6" w:rsidRPr="00DB11E6" w:rsidRDefault="00DB11E6" w:rsidP="00DB11E6">
            <w:pPr>
              <w:rPr>
                <w:sz w:val="20"/>
                <w:szCs w:val="20"/>
              </w:rPr>
            </w:pPr>
          </w:p>
        </w:tc>
        <w:tc>
          <w:tcPr>
            <w:tcW w:w="2268" w:type="dxa"/>
            <w:shd w:val="clear" w:color="auto" w:fill="auto"/>
            <w:noWrap/>
            <w:vAlign w:val="bottom"/>
          </w:tcPr>
          <w:p w14:paraId="54A35DA5" w14:textId="64A0FE82"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-07.CAR.6.ROL.B</w:t>
            </w:r>
          </w:p>
        </w:tc>
      </w:tr>
      <w:tr w:rsidR="00DB11E6" w14:paraId="15A71D2B" w14:textId="77777777" w:rsidTr="00B416A6">
        <w:trPr>
          <w:trHeight w:val="300"/>
        </w:trPr>
        <w:tc>
          <w:tcPr>
            <w:tcW w:w="846" w:type="dxa"/>
            <w:vMerge/>
            <w:shd w:val="clear" w:color="auto" w:fill="auto"/>
            <w:noWrap/>
            <w:vAlign w:val="bottom"/>
          </w:tcPr>
          <w:p w14:paraId="7E931632"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6BC777CB" w14:textId="26C07A27"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-07.CAR.7</w:t>
            </w:r>
          </w:p>
        </w:tc>
        <w:tc>
          <w:tcPr>
            <w:tcW w:w="2268" w:type="dxa"/>
            <w:shd w:val="clear" w:color="auto" w:fill="auto"/>
            <w:noWrap/>
            <w:vAlign w:val="bottom"/>
          </w:tcPr>
          <w:p w14:paraId="5E4B9BDC" w14:textId="43C35A6B"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-07.CAR.7.ROL.A</w:t>
            </w:r>
          </w:p>
        </w:tc>
      </w:tr>
      <w:tr w:rsidR="00DB11E6" w14:paraId="0FAC2130" w14:textId="77777777" w:rsidTr="00B416A6">
        <w:trPr>
          <w:trHeight w:val="300"/>
        </w:trPr>
        <w:tc>
          <w:tcPr>
            <w:tcW w:w="846" w:type="dxa"/>
            <w:vMerge/>
            <w:shd w:val="clear" w:color="auto" w:fill="auto"/>
            <w:noWrap/>
            <w:vAlign w:val="bottom"/>
          </w:tcPr>
          <w:p w14:paraId="4716B0B8"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4C86623A" w14:textId="77777777" w:rsidR="00DB11E6" w:rsidRPr="00DB11E6" w:rsidRDefault="00DB11E6" w:rsidP="00DB11E6">
            <w:pPr>
              <w:rPr>
                <w:sz w:val="20"/>
                <w:szCs w:val="20"/>
              </w:rPr>
            </w:pPr>
          </w:p>
        </w:tc>
        <w:tc>
          <w:tcPr>
            <w:tcW w:w="2268" w:type="dxa"/>
            <w:shd w:val="clear" w:color="auto" w:fill="auto"/>
            <w:noWrap/>
            <w:vAlign w:val="bottom"/>
          </w:tcPr>
          <w:p w14:paraId="5A732DAD" w14:textId="50007311"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-07.CAR.7.ROL.B</w:t>
            </w:r>
          </w:p>
        </w:tc>
      </w:tr>
      <w:tr w:rsidR="00DB11E6" w14:paraId="7F2AD0C3" w14:textId="77777777" w:rsidTr="00B416A6">
        <w:trPr>
          <w:trHeight w:val="300"/>
        </w:trPr>
        <w:tc>
          <w:tcPr>
            <w:tcW w:w="846" w:type="dxa"/>
            <w:vMerge/>
            <w:shd w:val="clear" w:color="auto" w:fill="auto"/>
            <w:noWrap/>
            <w:vAlign w:val="bottom"/>
          </w:tcPr>
          <w:p w14:paraId="5981F206"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692EA3DF" w14:textId="2CE7EEA9" w:rsidR="00DB11E6" w:rsidRPr="00DB11E6" w:rsidRDefault="00D7595A" w:rsidP="00DB11E6">
            <w:pPr>
              <w:rPr>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-07.CAR.8</w:t>
            </w:r>
          </w:p>
        </w:tc>
        <w:tc>
          <w:tcPr>
            <w:tcW w:w="2268" w:type="dxa"/>
            <w:shd w:val="clear" w:color="auto" w:fill="auto"/>
            <w:noWrap/>
            <w:vAlign w:val="bottom"/>
          </w:tcPr>
          <w:p w14:paraId="3D519E18" w14:textId="2C983E57"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-07.CAR.8.ROL.A</w:t>
            </w:r>
          </w:p>
        </w:tc>
      </w:tr>
      <w:tr w:rsidR="00DB11E6" w14:paraId="1C05F9DA" w14:textId="77777777" w:rsidTr="00B416A6">
        <w:trPr>
          <w:trHeight w:val="300"/>
        </w:trPr>
        <w:tc>
          <w:tcPr>
            <w:tcW w:w="846" w:type="dxa"/>
            <w:vMerge/>
            <w:shd w:val="clear" w:color="auto" w:fill="auto"/>
            <w:noWrap/>
            <w:vAlign w:val="bottom"/>
          </w:tcPr>
          <w:p w14:paraId="2897C513" w14:textId="77777777" w:rsidR="00DB11E6" w:rsidRPr="001D0DEE" w:rsidRDefault="00DB11E6" w:rsidP="00DB11E6">
            <w:pPr>
              <w:rPr>
                <w:rFonts w:ascii="Aptos Narrow" w:hAnsi="Aptos Narrow"/>
                <w:color w:val="000000"/>
                <w:sz w:val="20"/>
                <w:szCs w:val="20"/>
              </w:rPr>
            </w:pPr>
          </w:p>
        </w:tc>
        <w:tc>
          <w:tcPr>
            <w:tcW w:w="1701" w:type="dxa"/>
            <w:shd w:val="clear" w:color="auto" w:fill="auto"/>
            <w:noWrap/>
            <w:vAlign w:val="bottom"/>
          </w:tcPr>
          <w:p w14:paraId="617023AC" w14:textId="77777777" w:rsidR="00DB11E6" w:rsidRPr="00DB11E6" w:rsidRDefault="00DB11E6" w:rsidP="00DB11E6">
            <w:pPr>
              <w:rPr>
                <w:sz w:val="20"/>
                <w:szCs w:val="20"/>
              </w:rPr>
            </w:pPr>
          </w:p>
        </w:tc>
        <w:tc>
          <w:tcPr>
            <w:tcW w:w="2268" w:type="dxa"/>
            <w:shd w:val="clear" w:color="auto" w:fill="auto"/>
            <w:noWrap/>
            <w:vAlign w:val="bottom"/>
          </w:tcPr>
          <w:p w14:paraId="2615590C" w14:textId="730AF42D" w:rsidR="00DB11E6" w:rsidRPr="00DB11E6" w:rsidRDefault="00D7595A" w:rsidP="00DB11E6">
            <w:pPr>
              <w:rPr>
                <w:rFonts w:ascii="Aptos Narrow" w:hAnsi="Aptos Narrow"/>
                <w:color w:val="000000"/>
                <w:sz w:val="20"/>
                <w:szCs w:val="20"/>
              </w:rPr>
            </w:pPr>
            <w:r>
              <w:rPr>
                <w:rFonts w:ascii="Aptos Narrow" w:hAnsi="Aptos Narrow"/>
                <w:color w:val="000000"/>
                <w:sz w:val="20"/>
                <w:szCs w:val="20"/>
              </w:rPr>
              <w:t>DIST-01</w:t>
            </w:r>
            <w:r w:rsidR="00DB11E6" w:rsidRPr="00DB11E6">
              <w:rPr>
                <w:rFonts w:ascii="Aptos Narrow" w:hAnsi="Aptos Narrow"/>
                <w:color w:val="000000"/>
                <w:sz w:val="20"/>
                <w:szCs w:val="20"/>
              </w:rPr>
              <w:t>-07.CAR.8.ROL.B</w:t>
            </w:r>
          </w:p>
        </w:tc>
      </w:tr>
      <w:tr w:rsidR="00185511" w14:paraId="39D8C3B1" w14:textId="77777777" w:rsidTr="00B416A6">
        <w:trPr>
          <w:trHeight w:val="300"/>
        </w:trPr>
        <w:tc>
          <w:tcPr>
            <w:tcW w:w="846" w:type="dxa"/>
            <w:vMerge w:val="restart"/>
            <w:shd w:val="clear" w:color="auto" w:fill="auto"/>
            <w:noWrap/>
            <w:vAlign w:val="bottom"/>
          </w:tcPr>
          <w:p w14:paraId="2C4EE787" w14:textId="4B6CE008" w:rsidR="00185511" w:rsidRPr="001D0DEE" w:rsidRDefault="00185511" w:rsidP="00185511">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8</w:t>
            </w:r>
          </w:p>
        </w:tc>
        <w:tc>
          <w:tcPr>
            <w:tcW w:w="1701" w:type="dxa"/>
            <w:shd w:val="clear" w:color="auto" w:fill="auto"/>
            <w:noWrap/>
            <w:vAlign w:val="bottom"/>
          </w:tcPr>
          <w:p w14:paraId="6A14FCE2" w14:textId="51293C0B" w:rsidR="00185511" w:rsidRPr="00E664D4" w:rsidRDefault="00D7595A" w:rsidP="00185511">
            <w:pPr>
              <w:rPr>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-08.CAR.1</w:t>
            </w:r>
          </w:p>
        </w:tc>
        <w:tc>
          <w:tcPr>
            <w:tcW w:w="2268" w:type="dxa"/>
            <w:shd w:val="clear" w:color="auto" w:fill="auto"/>
            <w:noWrap/>
            <w:vAlign w:val="bottom"/>
          </w:tcPr>
          <w:p w14:paraId="423657F2" w14:textId="0686B071" w:rsidR="00185511" w:rsidRPr="00E664D4"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-08.CAR.1.ROL.A</w:t>
            </w:r>
          </w:p>
        </w:tc>
      </w:tr>
      <w:tr w:rsidR="00185511" w14:paraId="64F39F23" w14:textId="77777777" w:rsidTr="00B416A6">
        <w:trPr>
          <w:trHeight w:val="300"/>
        </w:trPr>
        <w:tc>
          <w:tcPr>
            <w:tcW w:w="846" w:type="dxa"/>
            <w:vMerge/>
            <w:shd w:val="clear" w:color="auto" w:fill="auto"/>
            <w:noWrap/>
            <w:vAlign w:val="bottom"/>
          </w:tcPr>
          <w:p w14:paraId="4BD842E7"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428B7D72" w14:textId="77777777" w:rsidR="00185511" w:rsidRPr="00E664D4" w:rsidRDefault="00185511" w:rsidP="00185511">
            <w:pPr>
              <w:rPr>
                <w:sz w:val="20"/>
                <w:szCs w:val="20"/>
              </w:rPr>
            </w:pPr>
          </w:p>
        </w:tc>
        <w:tc>
          <w:tcPr>
            <w:tcW w:w="2268" w:type="dxa"/>
            <w:shd w:val="clear" w:color="auto" w:fill="auto"/>
            <w:noWrap/>
            <w:vAlign w:val="bottom"/>
          </w:tcPr>
          <w:p w14:paraId="7C585CF8" w14:textId="3AF472F7" w:rsidR="00185511" w:rsidRPr="00E664D4"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-08.CAR.1.ROL.B</w:t>
            </w:r>
          </w:p>
        </w:tc>
      </w:tr>
      <w:tr w:rsidR="00185511" w14:paraId="2D9A2C7E" w14:textId="77777777" w:rsidTr="00B416A6">
        <w:trPr>
          <w:trHeight w:val="300"/>
        </w:trPr>
        <w:tc>
          <w:tcPr>
            <w:tcW w:w="846" w:type="dxa"/>
            <w:vMerge/>
            <w:shd w:val="clear" w:color="auto" w:fill="auto"/>
            <w:noWrap/>
            <w:vAlign w:val="bottom"/>
          </w:tcPr>
          <w:p w14:paraId="712CE418"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62375983" w14:textId="326D85FD" w:rsidR="00185511" w:rsidRPr="00E664D4" w:rsidRDefault="00D7595A" w:rsidP="00185511">
            <w:pPr>
              <w:rPr>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-08.CAR.2</w:t>
            </w:r>
          </w:p>
        </w:tc>
        <w:tc>
          <w:tcPr>
            <w:tcW w:w="2268" w:type="dxa"/>
            <w:shd w:val="clear" w:color="auto" w:fill="auto"/>
            <w:noWrap/>
            <w:vAlign w:val="bottom"/>
          </w:tcPr>
          <w:p w14:paraId="0071ECE8" w14:textId="32F1A47A" w:rsidR="00185511" w:rsidRPr="00E664D4"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-08.CAR.2.ROL.A</w:t>
            </w:r>
          </w:p>
        </w:tc>
      </w:tr>
      <w:tr w:rsidR="00185511" w14:paraId="0B928182" w14:textId="77777777" w:rsidTr="00B416A6">
        <w:trPr>
          <w:trHeight w:val="300"/>
        </w:trPr>
        <w:tc>
          <w:tcPr>
            <w:tcW w:w="846" w:type="dxa"/>
            <w:vMerge/>
            <w:shd w:val="clear" w:color="auto" w:fill="auto"/>
            <w:noWrap/>
            <w:vAlign w:val="bottom"/>
          </w:tcPr>
          <w:p w14:paraId="0EA997B3"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1B2D564E" w14:textId="77777777" w:rsidR="00185511" w:rsidRPr="00E664D4" w:rsidRDefault="00185511" w:rsidP="00185511">
            <w:pPr>
              <w:rPr>
                <w:sz w:val="20"/>
                <w:szCs w:val="20"/>
              </w:rPr>
            </w:pPr>
          </w:p>
        </w:tc>
        <w:tc>
          <w:tcPr>
            <w:tcW w:w="2268" w:type="dxa"/>
            <w:shd w:val="clear" w:color="auto" w:fill="auto"/>
            <w:noWrap/>
            <w:vAlign w:val="bottom"/>
          </w:tcPr>
          <w:p w14:paraId="3554A6DF" w14:textId="5367B528" w:rsidR="00185511" w:rsidRPr="00E664D4"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-08.CAR.2.ROL.B</w:t>
            </w:r>
          </w:p>
        </w:tc>
      </w:tr>
      <w:tr w:rsidR="00185511" w14:paraId="45E126CA" w14:textId="77777777" w:rsidTr="00B416A6">
        <w:trPr>
          <w:trHeight w:val="300"/>
        </w:trPr>
        <w:tc>
          <w:tcPr>
            <w:tcW w:w="846" w:type="dxa"/>
            <w:vMerge/>
            <w:shd w:val="clear" w:color="auto" w:fill="auto"/>
            <w:noWrap/>
            <w:vAlign w:val="bottom"/>
          </w:tcPr>
          <w:p w14:paraId="0E7F14CF"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3C4E0A5A" w14:textId="556D9F0B" w:rsidR="00185511" w:rsidRPr="00E664D4" w:rsidRDefault="00D7595A" w:rsidP="00185511">
            <w:pPr>
              <w:rPr>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-08.CAR.3</w:t>
            </w:r>
          </w:p>
        </w:tc>
        <w:tc>
          <w:tcPr>
            <w:tcW w:w="2268" w:type="dxa"/>
            <w:shd w:val="clear" w:color="auto" w:fill="auto"/>
            <w:noWrap/>
            <w:vAlign w:val="bottom"/>
          </w:tcPr>
          <w:p w14:paraId="18EFE2EC" w14:textId="3BEA78F2" w:rsidR="00185511" w:rsidRPr="00E664D4"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-08.CAR.3.ROL.A</w:t>
            </w:r>
          </w:p>
        </w:tc>
      </w:tr>
      <w:tr w:rsidR="00185511" w14:paraId="5039AD03" w14:textId="77777777" w:rsidTr="00B416A6">
        <w:trPr>
          <w:trHeight w:val="300"/>
        </w:trPr>
        <w:tc>
          <w:tcPr>
            <w:tcW w:w="846" w:type="dxa"/>
            <w:vMerge/>
            <w:shd w:val="clear" w:color="auto" w:fill="auto"/>
            <w:noWrap/>
            <w:vAlign w:val="bottom"/>
          </w:tcPr>
          <w:p w14:paraId="6999EFEB"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5195F0B9" w14:textId="77777777" w:rsidR="00185511" w:rsidRPr="00E664D4" w:rsidRDefault="00185511" w:rsidP="00185511">
            <w:pPr>
              <w:rPr>
                <w:sz w:val="20"/>
                <w:szCs w:val="20"/>
              </w:rPr>
            </w:pPr>
          </w:p>
        </w:tc>
        <w:tc>
          <w:tcPr>
            <w:tcW w:w="2268" w:type="dxa"/>
            <w:shd w:val="clear" w:color="auto" w:fill="auto"/>
            <w:noWrap/>
            <w:vAlign w:val="bottom"/>
          </w:tcPr>
          <w:p w14:paraId="0040C7B2" w14:textId="723F12F5" w:rsidR="00185511" w:rsidRPr="00E664D4"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-08.CAR.3.ROL.B</w:t>
            </w:r>
          </w:p>
        </w:tc>
      </w:tr>
      <w:tr w:rsidR="00185511" w14:paraId="688D4B41" w14:textId="77777777" w:rsidTr="00B416A6">
        <w:trPr>
          <w:trHeight w:val="300"/>
        </w:trPr>
        <w:tc>
          <w:tcPr>
            <w:tcW w:w="846" w:type="dxa"/>
            <w:vMerge/>
            <w:shd w:val="clear" w:color="auto" w:fill="auto"/>
            <w:noWrap/>
            <w:vAlign w:val="bottom"/>
          </w:tcPr>
          <w:p w14:paraId="491E3A91"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27B9B7D3" w14:textId="0DA7B0D1" w:rsidR="00185511" w:rsidRPr="00185511" w:rsidRDefault="00D7595A" w:rsidP="00185511">
            <w:pPr>
              <w:rPr>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-08.CAR.4</w:t>
            </w:r>
          </w:p>
        </w:tc>
        <w:tc>
          <w:tcPr>
            <w:tcW w:w="2268" w:type="dxa"/>
            <w:shd w:val="clear" w:color="auto" w:fill="auto"/>
            <w:noWrap/>
            <w:vAlign w:val="bottom"/>
          </w:tcPr>
          <w:p w14:paraId="1ACDE9C1" w14:textId="593A7909"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-08.CAR.4.ROL.A</w:t>
            </w:r>
          </w:p>
        </w:tc>
      </w:tr>
      <w:tr w:rsidR="00185511" w14:paraId="1A5DC11A" w14:textId="77777777" w:rsidTr="00B416A6">
        <w:trPr>
          <w:trHeight w:val="300"/>
        </w:trPr>
        <w:tc>
          <w:tcPr>
            <w:tcW w:w="846" w:type="dxa"/>
            <w:vMerge/>
            <w:shd w:val="clear" w:color="auto" w:fill="auto"/>
            <w:noWrap/>
            <w:vAlign w:val="bottom"/>
          </w:tcPr>
          <w:p w14:paraId="268CEED1"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07B29B7A" w14:textId="77777777" w:rsidR="00185511" w:rsidRPr="00185511" w:rsidRDefault="00185511" w:rsidP="00185511">
            <w:pPr>
              <w:rPr>
                <w:sz w:val="20"/>
                <w:szCs w:val="20"/>
              </w:rPr>
            </w:pPr>
          </w:p>
        </w:tc>
        <w:tc>
          <w:tcPr>
            <w:tcW w:w="2268" w:type="dxa"/>
            <w:shd w:val="clear" w:color="auto" w:fill="auto"/>
            <w:noWrap/>
            <w:vAlign w:val="bottom"/>
          </w:tcPr>
          <w:p w14:paraId="6A03443D" w14:textId="0EBB6CCF"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-08.CAR.4.ROL.B</w:t>
            </w:r>
          </w:p>
        </w:tc>
      </w:tr>
      <w:tr w:rsidR="00185511" w14:paraId="7FEEC37C" w14:textId="77777777" w:rsidTr="00B416A6">
        <w:trPr>
          <w:trHeight w:val="300"/>
        </w:trPr>
        <w:tc>
          <w:tcPr>
            <w:tcW w:w="846" w:type="dxa"/>
            <w:vMerge/>
            <w:shd w:val="clear" w:color="auto" w:fill="auto"/>
            <w:noWrap/>
            <w:vAlign w:val="bottom"/>
          </w:tcPr>
          <w:p w14:paraId="12B04DA8"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109FD457" w14:textId="7C6D14CF" w:rsidR="00185511" w:rsidRPr="00185511" w:rsidRDefault="00D7595A" w:rsidP="00185511">
            <w:pPr>
              <w:rPr>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-08.CAR.5</w:t>
            </w:r>
          </w:p>
        </w:tc>
        <w:tc>
          <w:tcPr>
            <w:tcW w:w="2268" w:type="dxa"/>
            <w:shd w:val="clear" w:color="auto" w:fill="auto"/>
            <w:noWrap/>
            <w:vAlign w:val="bottom"/>
          </w:tcPr>
          <w:p w14:paraId="5EA1CAD2" w14:textId="25F6608D"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-08.CAR.5.ROL.A</w:t>
            </w:r>
          </w:p>
        </w:tc>
      </w:tr>
      <w:tr w:rsidR="00185511" w14:paraId="2DD54926" w14:textId="77777777" w:rsidTr="00B416A6">
        <w:trPr>
          <w:trHeight w:val="300"/>
        </w:trPr>
        <w:tc>
          <w:tcPr>
            <w:tcW w:w="846" w:type="dxa"/>
            <w:vMerge/>
            <w:shd w:val="clear" w:color="auto" w:fill="auto"/>
            <w:noWrap/>
            <w:vAlign w:val="bottom"/>
          </w:tcPr>
          <w:p w14:paraId="0661852E"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663ED7A7" w14:textId="77777777" w:rsidR="00185511" w:rsidRPr="00185511" w:rsidRDefault="00185511" w:rsidP="00185511">
            <w:pPr>
              <w:rPr>
                <w:sz w:val="20"/>
                <w:szCs w:val="20"/>
              </w:rPr>
            </w:pPr>
          </w:p>
        </w:tc>
        <w:tc>
          <w:tcPr>
            <w:tcW w:w="2268" w:type="dxa"/>
            <w:shd w:val="clear" w:color="auto" w:fill="auto"/>
            <w:noWrap/>
            <w:vAlign w:val="bottom"/>
          </w:tcPr>
          <w:p w14:paraId="13E40660" w14:textId="4FB98302"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-08.CAR.5.ROL.B</w:t>
            </w:r>
          </w:p>
        </w:tc>
      </w:tr>
      <w:tr w:rsidR="00185511" w14:paraId="4771C9DE" w14:textId="77777777" w:rsidTr="00B416A6">
        <w:trPr>
          <w:trHeight w:val="300"/>
        </w:trPr>
        <w:tc>
          <w:tcPr>
            <w:tcW w:w="846" w:type="dxa"/>
            <w:vMerge/>
            <w:shd w:val="clear" w:color="auto" w:fill="auto"/>
            <w:noWrap/>
            <w:vAlign w:val="bottom"/>
          </w:tcPr>
          <w:p w14:paraId="2A6729CB"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52BB0E56" w14:textId="2F7323C3" w:rsidR="00185511" w:rsidRPr="00185511" w:rsidRDefault="00D7595A" w:rsidP="00185511">
            <w:pPr>
              <w:rPr>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-08.CAR.6</w:t>
            </w:r>
          </w:p>
        </w:tc>
        <w:tc>
          <w:tcPr>
            <w:tcW w:w="2268" w:type="dxa"/>
            <w:shd w:val="clear" w:color="auto" w:fill="auto"/>
            <w:noWrap/>
            <w:vAlign w:val="bottom"/>
          </w:tcPr>
          <w:p w14:paraId="6D21DEEB" w14:textId="13C6D303"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-08.CAR.6.ROL.A</w:t>
            </w:r>
          </w:p>
        </w:tc>
      </w:tr>
      <w:tr w:rsidR="00185511" w14:paraId="1E4EBF6E" w14:textId="77777777" w:rsidTr="00B416A6">
        <w:trPr>
          <w:trHeight w:val="300"/>
        </w:trPr>
        <w:tc>
          <w:tcPr>
            <w:tcW w:w="846" w:type="dxa"/>
            <w:vMerge/>
            <w:shd w:val="clear" w:color="auto" w:fill="auto"/>
            <w:noWrap/>
            <w:vAlign w:val="bottom"/>
          </w:tcPr>
          <w:p w14:paraId="3918D668"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08E6217C" w14:textId="77777777" w:rsidR="00185511" w:rsidRPr="00185511" w:rsidRDefault="00185511" w:rsidP="00185511">
            <w:pPr>
              <w:rPr>
                <w:sz w:val="20"/>
                <w:szCs w:val="20"/>
              </w:rPr>
            </w:pPr>
          </w:p>
        </w:tc>
        <w:tc>
          <w:tcPr>
            <w:tcW w:w="2268" w:type="dxa"/>
            <w:shd w:val="clear" w:color="auto" w:fill="auto"/>
            <w:noWrap/>
            <w:vAlign w:val="bottom"/>
          </w:tcPr>
          <w:p w14:paraId="7F9F5361" w14:textId="214A7B85"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-08.CAR.6.ROL.B</w:t>
            </w:r>
          </w:p>
        </w:tc>
      </w:tr>
      <w:tr w:rsidR="00185511" w14:paraId="0FAB5E74" w14:textId="77777777" w:rsidTr="00B416A6">
        <w:trPr>
          <w:trHeight w:val="300"/>
        </w:trPr>
        <w:tc>
          <w:tcPr>
            <w:tcW w:w="846" w:type="dxa"/>
            <w:vMerge/>
            <w:shd w:val="clear" w:color="auto" w:fill="auto"/>
            <w:noWrap/>
            <w:vAlign w:val="bottom"/>
          </w:tcPr>
          <w:p w14:paraId="172463F5"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6A1B6646" w14:textId="37F256D8" w:rsidR="00185511" w:rsidRPr="00185511" w:rsidRDefault="00D7595A" w:rsidP="00185511">
            <w:pPr>
              <w:rPr>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-08.CAR.7</w:t>
            </w:r>
          </w:p>
        </w:tc>
        <w:tc>
          <w:tcPr>
            <w:tcW w:w="2268" w:type="dxa"/>
            <w:shd w:val="clear" w:color="auto" w:fill="auto"/>
            <w:noWrap/>
            <w:vAlign w:val="bottom"/>
          </w:tcPr>
          <w:p w14:paraId="382F7514" w14:textId="2F9F9D22"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-08.CAR.7.ROL.A</w:t>
            </w:r>
          </w:p>
        </w:tc>
      </w:tr>
      <w:tr w:rsidR="00185511" w14:paraId="65DA1429" w14:textId="77777777" w:rsidTr="00B416A6">
        <w:trPr>
          <w:trHeight w:val="300"/>
        </w:trPr>
        <w:tc>
          <w:tcPr>
            <w:tcW w:w="846" w:type="dxa"/>
            <w:vMerge/>
            <w:shd w:val="clear" w:color="auto" w:fill="auto"/>
            <w:noWrap/>
            <w:vAlign w:val="bottom"/>
          </w:tcPr>
          <w:p w14:paraId="35CA8725"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35AF5C93" w14:textId="77777777" w:rsidR="00185511" w:rsidRPr="00185511" w:rsidRDefault="00185511" w:rsidP="00185511">
            <w:pPr>
              <w:rPr>
                <w:sz w:val="20"/>
                <w:szCs w:val="20"/>
              </w:rPr>
            </w:pPr>
          </w:p>
        </w:tc>
        <w:tc>
          <w:tcPr>
            <w:tcW w:w="2268" w:type="dxa"/>
            <w:shd w:val="clear" w:color="auto" w:fill="auto"/>
            <w:noWrap/>
            <w:vAlign w:val="bottom"/>
          </w:tcPr>
          <w:p w14:paraId="237F4DD8" w14:textId="78251F74"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-08.CAR.7.ROL.B</w:t>
            </w:r>
          </w:p>
        </w:tc>
      </w:tr>
      <w:tr w:rsidR="00185511" w14:paraId="49BBD6CD" w14:textId="77777777" w:rsidTr="00B416A6">
        <w:trPr>
          <w:trHeight w:val="300"/>
        </w:trPr>
        <w:tc>
          <w:tcPr>
            <w:tcW w:w="846" w:type="dxa"/>
            <w:vMerge/>
            <w:shd w:val="clear" w:color="auto" w:fill="auto"/>
            <w:noWrap/>
            <w:vAlign w:val="bottom"/>
          </w:tcPr>
          <w:p w14:paraId="384616A8"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73DFF488" w14:textId="548180AF" w:rsidR="00185511" w:rsidRPr="00185511" w:rsidRDefault="00D7595A" w:rsidP="00185511">
            <w:pPr>
              <w:rPr>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-08.CAR.8</w:t>
            </w:r>
          </w:p>
        </w:tc>
        <w:tc>
          <w:tcPr>
            <w:tcW w:w="2268" w:type="dxa"/>
            <w:shd w:val="clear" w:color="auto" w:fill="auto"/>
            <w:noWrap/>
            <w:vAlign w:val="bottom"/>
          </w:tcPr>
          <w:p w14:paraId="71B50CE0" w14:textId="38FDCA50"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-08.CAR.8.ROL.A</w:t>
            </w:r>
          </w:p>
        </w:tc>
      </w:tr>
      <w:tr w:rsidR="00185511" w14:paraId="1F772EA5" w14:textId="77777777" w:rsidTr="00B416A6">
        <w:trPr>
          <w:trHeight w:val="300"/>
        </w:trPr>
        <w:tc>
          <w:tcPr>
            <w:tcW w:w="846" w:type="dxa"/>
            <w:vMerge/>
            <w:shd w:val="clear" w:color="auto" w:fill="auto"/>
            <w:noWrap/>
            <w:vAlign w:val="bottom"/>
          </w:tcPr>
          <w:p w14:paraId="2CD1F135"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0D1F3D6C" w14:textId="77777777" w:rsidR="00185511" w:rsidRPr="00185511" w:rsidRDefault="00185511" w:rsidP="00185511">
            <w:pPr>
              <w:rPr>
                <w:sz w:val="20"/>
                <w:szCs w:val="20"/>
              </w:rPr>
            </w:pPr>
          </w:p>
        </w:tc>
        <w:tc>
          <w:tcPr>
            <w:tcW w:w="2268" w:type="dxa"/>
            <w:shd w:val="clear" w:color="auto" w:fill="auto"/>
            <w:noWrap/>
            <w:vAlign w:val="bottom"/>
          </w:tcPr>
          <w:p w14:paraId="0284106F" w14:textId="73D244F2"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-08.CAR.8.ROL.B</w:t>
            </w:r>
          </w:p>
        </w:tc>
      </w:tr>
      <w:tr w:rsidR="00185511" w14:paraId="31DA2095" w14:textId="77777777" w:rsidTr="00B416A6">
        <w:trPr>
          <w:trHeight w:val="300"/>
        </w:trPr>
        <w:tc>
          <w:tcPr>
            <w:tcW w:w="846" w:type="dxa"/>
            <w:vMerge w:val="restart"/>
            <w:shd w:val="clear" w:color="auto" w:fill="auto"/>
            <w:noWrap/>
            <w:vAlign w:val="bottom"/>
          </w:tcPr>
          <w:p w14:paraId="3665E285" w14:textId="3EEA8CEE" w:rsidR="00185511" w:rsidRPr="001D0DEE" w:rsidRDefault="00185511" w:rsidP="00185511">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9</w:t>
            </w:r>
          </w:p>
        </w:tc>
        <w:tc>
          <w:tcPr>
            <w:tcW w:w="1701" w:type="dxa"/>
            <w:shd w:val="clear" w:color="auto" w:fill="auto"/>
            <w:noWrap/>
            <w:vAlign w:val="bottom"/>
          </w:tcPr>
          <w:p w14:paraId="7DAFD44A" w14:textId="30C29208" w:rsidR="00185511" w:rsidRPr="00185511" w:rsidRDefault="00D7595A" w:rsidP="00185511">
            <w:pPr>
              <w:rPr>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-09.CAR.1</w:t>
            </w:r>
          </w:p>
        </w:tc>
        <w:tc>
          <w:tcPr>
            <w:tcW w:w="2268" w:type="dxa"/>
            <w:shd w:val="clear" w:color="auto" w:fill="auto"/>
            <w:noWrap/>
            <w:vAlign w:val="bottom"/>
          </w:tcPr>
          <w:p w14:paraId="5D702220" w14:textId="5EFCAD31"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-09.CAR.1.ROL.A</w:t>
            </w:r>
          </w:p>
        </w:tc>
      </w:tr>
      <w:tr w:rsidR="00185511" w14:paraId="0995A7CF" w14:textId="77777777" w:rsidTr="00B416A6">
        <w:trPr>
          <w:trHeight w:val="300"/>
        </w:trPr>
        <w:tc>
          <w:tcPr>
            <w:tcW w:w="846" w:type="dxa"/>
            <w:vMerge/>
            <w:shd w:val="clear" w:color="auto" w:fill="auto"/>
            <w:noWrap/>
            <w:vAlign w:val="bottom"/>
          </w:tcPr>
          <w:p w14:paraId="1E5ACAF0" w14:textId="77777777" w:rsidR="00185511" w:rsidRPr="001D0DEE" w:rsidRDefault="00185511" w:rsidP="00185511">
            <w:pPr>
              <w:rPr>
                <w:rFonts w:ascii="Aptos Narrow" w:hAnsi="Aptos Narrow"/>
                <w:color w:val="000000"/>
                <w:sz w:val="20"/>
                <w:szCs w:val="20"/>
              </w:rPr>
            </w:pPr>
          </w:p>
        </w:tc>
        <w:tc>
          <w:tcPr>
            <w:tcW w:w="1701" w:type="dxa"/>
            <w:shd w:val="clear" w:color="auto" w:fill="auto"/>
            <w:noWrap/>
            <w:vAlign w:val="bottom"/>
          </w:tcPr>
          <w:p w14:paraId="1C282DEF" w14:textId="77777777" w:rsidR="00185511" w:rsidRPr="00185511" w:rsidRDefault="00185511" w:rsidP="00185511">
            <w:pPr>
              <w:rPr>
                <w:sz w:val="20"/>
                <w:szCs w:val="20"/>
              </w:rPr>
            </w:pPr>
          </w:p>
        </w:tc>
        <w:tc>
          <w:tcPr>
            <w:tcW w:w="2268" w:type="dxa"/>
            <w:shd w:val="clear" w:color="auto" w:fill="auto"/>
            <w:noWrap/>
            <w:vAlign w:val="bottom"/>
          </w:tcPr>
          <w:p w14:paraId="4C76EE02" w14:textId="23F7E617" w:rsidR="00185511"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185511" w:rsidRPr="00185511">
              <w:rPr>
                <w:rFonts w:ascii="Aptos Narrow" w:hAnsi="Aptos Narrow"/>
                <w:color w:val="000000"/>
                <w:sz w:val="20"/>
                <w:szCs w:val="20"/>
              </w:rPr>
              <w:t>-09.CAR.1.ROL.B</w:t>
            </w:r>
          </w:p>
        </w:tc>
      </w:tr>
    </w:tbl>
    <w:p w14:paraId="39685F5C" w14:textId="77777777" w:rsidR="005821F3" w:rsidRDefault="005821F3" w:rsidP="005821F3">
      <w:pPr>
        <w:rPr>
          <w:rFonts w:eastAsiaTheme="minorEastAsia"/>
        </w:rPr>
      </w:pPr>
    </w:p>
    <w:p w14:paraId="4FAF3285" w14:textId="77777777" w:rsidR="00DA5714" w:rsidRDefault="00DA5714" w:rsidP="005821F3">
      <w:pPr>
        <w:rPr>
          <w:rFonts w:eastAsiaTheme="minorEastAsia"/>
        </w:rPr>
        <w:sectPr w:rsidR="00DA5714" w:rsidSect="005821F3">
          <w:type w:val="continuous"/>
          <w:pgSz w:w="11906" w:h="16838"/>
          <w:pgMar w:top="720" w:right="720" w:bottom="720" w:left="720" w:header="708" w:footer="708" w:gutter="0"/>
          <w:cols w:num="2" w:space="708"/>
          <w:docGrid w:linePitch="360"/>
        </w:sect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185511" w14:paraId="36570F17" w14:textId="77777777" w:rsidTr="00B416A6">
        <w:trPr>
          <w:trHeight w:val="300"/>
        </w:trPr>
        <w:tc>
          <w:tcPr>
            <w:tcW w:w="846" w:type="dxa"/>
            <w:shd w:val="clear" w:color="auto" w:fill="auto"/>
            <w:noWrap/>
            <w:vAlign w:val="bottom"/>
            <w:hideMark/>
          </w:tcPr>
          <w:p w14:paraId="25114B7D" w14:textId="77777777" w:rsidR="00185511" w:rsidRPr="001D0DEE" w:rsidRDefault="00185511" w:rsidP="00B416A6">
            <w:pPr>
              <w:rPr>
                <w:rFonts w:ascii="Aptos Narrow" w:hAnsi="Aptos Narrow"/>
                <w:b/>
                <w:bCs/>
                <w:color w:val="000000"/>
                <w:sz w:val="20"/>
                <w:szCs w:val="20"/>
              </w:rPr>
            </w:pPr>
            <w:r>
              <w:rPr>
                <w:rFonts w:ascii="Aptos Narrow" w:hAnsi="Aptos Narrow"/>
                <w:b/>
                <w:bCs/>
                <w:color w:val="000000"/>
                <w:sz w:val="20"/>
                <w:szCs w:val="20"/>
              </w:rPr>
              <w:lastRenderedPageBreak/>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2389C950" w14:textId="77777777" w:rsidR="00185511" w:rsidRPr="001D0DEE" w:rsidRDefault="00185511"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77FCBFCD" w14:textId="77777777" w:rsidR="00185511" w:rsidRPr="001D0DEE" w:rsidRDefault="00185511"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811578" w14:paraId="37737C39" w14:textId="77777777" w:rsidTr="00B416A6">
        <w:trPr>
          <w:trHeight w:val="300"/>
        </w:trPr>
        <w:tc>
          <w:tcPr>
            <w:tcW w:w="846" w:type="dxa"/>
            <w:vMerge w:val="restart"/>
            <w:shd w:val="clear" w:color="auto" w:fill="auto"/>
            <w:noWrap/>
            <w:vAlign w:val="bottom"/>
            <w:hideMark/>
          </w:tcPr>
          <w:p w14:paraId="44EAA352" w14:textId="6CA6E3BE" w:rsidR="00811578" w:rsidRPr="001D0DEE" w:rsidRDefault="00811578" w:rsidP="00185511">
            <w:pPr>
              <w:rPr>
                <w:rFonts w:ascii="Aptos Narrow" w:hAnsi="Aptos Narrow"/>
                <w:color w:val="000000"/>
                <w:sz w:val="20"/>
                <w:szCs w:val="20"/>
              </w:rPr>
            </w:pPr>
            <w:r w:rsidRPr="001D0DEE">
              <w:rPr>
                <w:rFonts w:ascii="Aptos Narrow" w:hAnsi="Aptos Narrow"/>
                <w:color w:val="000000"/>
                <w:sz w:val="20"/>
                <w:szCs w:val="20"/>
              </w:rPr>
              <w:t>DIST-01-0</w:t>
            </w:r>
            <w:r>
              <w:rPr>
                <w:rFonts w:ascii="Aptos Narrow" w:hAnsi="Aptos Narrow"/>
                <w:color w:val="000000"/>
                <w:sz w:val="20"/>
                <w:szCs w:val="20"/>
              </w:rPr>
              <w:t>9</w:t>
            </w:r>
          </w:p>
        </w:tc>
        <w:tc>
          <w:tcPr>
            <w:tcW w:w="1701" w:type="dxa"/>
            <w:shd w:val="clear" w:color="auto" w:fill="auto"/>
            <w:noWrap/>
            <w:vAlign w:val="bottom"/>
          </w:tcPr>
          <w:p w14:paraId="788862F1" w14:textId="321962A1"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-09.CAR.2</w:t>
            </w:r>
          </w:p>
        </w:tc>
        <w:tc>
          <w:tcPr>
            <w:tcW w:w="2268" w:type="dxa"/>
            <w:shd w:val="clear" w:color="auto" w:fill="auto"/>
            <w:noWrap/>
            <w:vAlign w:val="bottom"/>
          </w:tcPr>
          <w:p w14:paraId="2348B5CF" w14:textId="24D278DD"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-09.CAR.2.ROL.A</w:t>
            </w:r>
          </w:p>
        </w:tc>
      </w:tr>
      <w:tr w:rsidR="00811578" w14:paraId="010BDAA3" w14:textId="77777777" w:rsidTr="00B416A6">
        <w:trPr>
          <w:trHeight w:val="300"/>
        </w:trPr>
        <w:tc>
          <w:tcPr>
            <w:tcW w:w="846" w:type="dxa"/>
            <w:vMerge/>
            <w:shd w:val="clear" w:color="auto" w:fill="auto"/>
            <w:noWrap/>
            <w:vAlign w:val="bottom"/>
            <w:hideMark/>
          </w:tcPr>
          <w:p w14:paraId="64716F1F" w14:textId="77777777" w:rsidR="00811578" w:rsidRPr="001D0DEE" w:rsidRDefault="00811578" w:rsidP="00185511">
            <w:pPr>
              <w:rPr>
                <w:rFonts w:ascii="Aptos Narrow" w:hAnsi="Aptos Narrow"/>
                <w:color w:val="000000"/>
                <w:sz w:val="20"/>
                <w:szCs w:val="20"/>
              </w:rPr>
            </w:pPr>
          </w:p>
        </w:tc>
        <w:tc>
          <w:tcPr>
            <w:tcW w:w="1701" w:type="dxa"/>
            <w:shd w:val="clear" w:color="auto" w:fill="auto"/>
            <w:noWrap/>
            <w:vAlign w:val="bottom"/>
          </w:tcPr>
          <w:p w14:paraId="6EC0DEFC" w14:textId="77777777" w:rsidR="00811578" w:rsidRPr="00185511" w:rsidRDefault="00811578" w:rsidP="00185511">
            <w:pPr>
              <w:rPr>
                <w:sz w:val="20"/>
                <w:szCs w:val="20"/>
              </w:rPr>
            </w:pPr>
          </w:p>
        </w:tc>
        <w:tc>
          <w:tcPr>
            <w:tcW w:w="2268" w:type="dxa"/>
            <w:shd w:val="clear" w:color="auto" w:fill="auto"/>
            <w:noWrap/>
            <w:vAlign w:val="bottom"/>
          </w:tcPr>
          <w:p w14:paraId="78376ADF" w14:textId="1EA40D5F"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-09.CAR.2.ROL.B</w:t>
            </w:r>
          </w:p>
        </w:tc>
      </w:tr>
      <w:tr w:rsidR="00811578" w14:paraId="4B159281" w14:textId="77777777" w:rsidTr="00B416A6">
        <w:trPr>
          <w:trHeight w:val="300"/>
        </w:trPr>
        <w:tc>
          <w:tcPr>
            <w:tcW w:w="846" w:type="dxa"/>
            <w:vMerge/>
            <w:shd w:val="clear" w:color="auto" w:fill="auto"/>
            <w:noWrap/>
            <w:vAlign w:val="bottom"/>
            <w:hideMark/>
          </w:tcPr>
          <w:p w14:paraId="3ECF48CD" w14:textId="77777777" w:rsidR="00811578" w:rsidRPr="001D0DEE" w:rsidRDefault="00811578" w:rsidP="00185511">
            <w:pPr>
              <w:rPr>
                <w:rFonts w:ascii="Aptos Narrow" w:hAnsi="Aptos Narrow"/>
                <w:color w:val="000000"/>
                <w:sz w:val="20"/>
                <w:szCs w:val="20"/>
              </w:rPr>
            </w:pPr>
          </w:p>
        </w:tc>
        <w:tc>
          <w:tcPr>
            <w:tcW w:w="1701" w:type="dxa"/>
            <w:shd w:val="clear" w:color="auto" w:fill="auto"/>
            <w:noWrap/>
            <w:vAlign w:val="bottom"/>
          </w:tcPr>
          <w:p w14:paraId="3128B30C" w14:textId="567A59F0"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-09.CAR.3</w:t>
            </w:r>
          </w:p>
        </w:tc>
        <w:tc>
          <w:tcPr>
            <w:tcW w:w="2268" w:type="dxa"/>
            <w:shd w:val="clear" w:color="auto" w:fill="auto"/>
            <w:noWrap/>
            <w:vAlign w:val="bottom"/>
          </w:tcPr>
          <w:p w14:paraId="016998BF" w14:textId="5DDF11D5"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-09.CAR.3.ROL.A</w:t>
            </w:r>
          </w:p>
        </w:tc>
      </w:tr>
      <w:tr w:rsidR="00811578" w14:paraId="2614B109" w14:textId="77777777" w:rsidTr="00B416A6">
        <w:trPr>
          <w:trHeight w:val="300"/>
        </w:trPr>
        <w:tc>
          <w:tcPr>
            <w:tcW w:w="846" w:type="dxa"/>
            <w:vMerge/>
            <w:shd w:val="clear" w:color="auto" w:fill="auto"/>
            <w:noWrap/>
            <w:vAlign w:val="bottom"/>
            <w:hideMark/>
          </w:tcPr>
          <w:p w14:paraId="15A244C5" w14:textId="77777777" w:rsidR="00811578" w:rsidRPr="001D0DEE" w:rsidRDefault="00811578" w:rsidP="00185511">
            <w:pPr>
              <w:rPr>
                <w:rFonts w:ascii="Aptos Narrow" w:hAnsi="Aptos Narrow"/>
                <w:color w:val="000000"/>
                <w:sz w:val="20"/>
                <w:szCs w:val="20"/>
              </w:rPr>
            </w:pPr>
          </w:p>
        </w:tc>
        <w:tc>
          <w:tcPr>
            <w:tcW w:w="1701" w:type="dxa"/>
            <w:shd w:val="clear" w:color="auto" w:fill="auto"/>
            <w:noWrap/>
            <w:vAlign w:val="bottom"/>
          </w:tcPr>
          <w:p w14:paraId="0D34F9B5" w14:textId="77777777" w:rsidR="00811578" w:rsidRPr="00185511" w:rsidRDefault="00811578" w:rsidP="00185511">
            <w:pPr>
              <w:rPr>
                <w:sz w:val="20"/>
                <w:szCs w:val="20"/>
              </w:rPr>
            </w:pPr>
          </w:p>
        </w:tc>
        <w:tc>
          <w:tcPr>
            <w:tcW w:w="2268" w:type="dxa"/>
            <w:shd w:val="clear" w:color="auto" w:fill="auto"/>
            <w:noWrap/>
            <w:vAlign w:val="bottom"/>
          </w:tcPr>
          <w:p w14:paraId="445C5AD0" w14:textId="32B55B1A"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-09.CAR.3.ROL.B</w:t>
            </w:r>
          </w:p>
        </w:tc>
      </w:tr>
      <w:tr w:rsidR="00811578" w14:paraId="22010F6E" w14:textId="77777777" w:rsidTr="00B416A6">
        <w:trPr>
          <w:trHeight w:val="300"/>
        </w:trPr>
        <w:tc>
          <w:tcPr>
            <w:tcW w:w="846" w:type="dxa"/>
            <w:vMerge/>
            <w:shd w:val="clear" w:color="auto" w:fill="auto"/>
            <w:noWrap/>
            <w:vAlign w:val="bottom"/>
            <w:hideMark/>
          </w:tcPr>
          <w:p w14:paraId="02D86716" w14:textId="77777777" w:rsidR="00811578" w:rsidRPr="001D0DEE" w:rsidRDefault="00811578" w:rsidP="00185511">
            <w:pPr>
              <w:rPr>
                <w:rFonts w:ascii="Aptos Narrow" w:hAnsi="Aptos Narrow"/>
                <w:color w:val="000000"/>
                <w:sz w:val="20"/>
                <w:szCs w:val="20"/>
              </w:rPr>
            </w:pPr>
          </w:p>
        </w:tc>
        <w:tc>
          <w:tcPr>
            <w:tcW w:w="1701" w:type="dxa"/>
            <w:shd w:val="clear" w:color="auto" w:fill="auto"/>
            <w:noWrap/>
            <w:vAlign w:val="bottom"/>
          </w:tcPr>
          <w:p w14:paraId="42F76F0A" w14:textId="05909E67"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-09.CAR.4</w:t>
            </w:r>
          </w:p>
        </w:tc>
        <w:tc>
          <w:tcPr>
            <w:tcW w:w="2268" w:type="dxa"/>
            <w:shd w:val="clear" w:color="auto" w:fill="auto"/>
            <w:noWrap/>
            <w:vAlign w:val="bottom"/>
          </w:tcPr>
          <w:p w14:paraId="296BA761" w14:textId="27800109"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-09.CAR.4.ROL.A</w:t>
            </w:r>
          </w:p>
        </w:tc>
      </w:tr>
      <w:tr w:rsidR="00811578" w14:paraId="73A9FDD1" w14:textId="77777777" w:rsidTr="00B416A6">
        <w:trPr>
          <w:trHeight w:val="300"/>
        </w:trPr>
        <w:tc>
          <w:tcPr>
            <w:tcW w:w="846" w:type="dxa"/>
            <w:vMerge/>
            <w:shd w:val="clear" w:color="auto" w:fill="auto"/>
            <w:noWrap/>
            <w:vAlign w:val="bottom"/>
            <w:hideMark/>
          </w:tcPr>
          <w:p w14:paraId="1DB9A49D" w14:textId="77777777" w:rsidR="00811578" w:rsidRPr="001D0DEE" w:rsidRDefault="00811578" w:rsidP="00185511">
            <w:pPr>
              <w:rPr>
                <w:rFonts w:ascii="Aptos Narrow" w:hAnsi="Aptos Narrow"/>
                <w:color w:val="000000"/>
                <w:sz w:val="20"/>
                <w:szCs w:val="20"/>
              </w:rPr>
            </w:pPr>
          </w:p>
        </w:tc>
        <w:tc>
          <w:tcPr>
            <w:tcW w:w="1701" w:type="dxa"/>
            <w:shd w:val="clear" w:color="auto" w:fill="auto"/>
            <w:noWrap/>
            <w:vAlign w:val="bottom"/>
          </w:tcPr>
          <w:p w14:paraId="75ECD09B" w14:textId="77777777" w:rsidR="00811578" w:rsidRPr="00185511" w:rsidRDefault="00811578" w:rsidP="00185511">
            <w:pPr>
              <w:rPr>
                <w:sz w:val="20"/>
                <w:szCs w:val="20"/>
              </w:rPr>
            </w:pPr>
          </w:p>
        </w:tc>
        <w:tc>
          <w:tcPr>
            <w:tcW w:w="2268" w:type="dxa"/>
            <w:shd w:val="clear" w:color="auto" w:fill="auto"/>
            <w:noWrap/>
            <w:vAlign w:val="bottom"/>
          </w:tcPr>
          <w:p w14:paraId="190BC5A5" w14:textId="4D069F7C"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-09.CAR.4.ROL.B</w:t>
            </w:r>
          </w:p>
        </w:tc>
      </w:tr>
      <w:tr w:rsidR="00811578" w14:paraId="25E029E2" w14:textId="77777777" w:rsidTr="00B416A6">
        <w:trPr>
          <w:trHeight w:val="300"/>
        </w:trPr>
        <w:tc>
          <w:tcPr>
            <w:tcW w:w="846" w:type="dxa"/>
            <w:vMerge/>
            <w:shd w:val="clear" w:color="auto" w:fill="auto"/>
            <w:noWrap/>
            <w:vAlign w:val="bottom"/>
            <w:hideMark/>
          </w:tcPr>
          <w:p w14:paraId="5B7B2194" w14:textId="77777777" w:rsidR="00811578" w:rsidRPr="001D0DEE" w:rsidRDefault="00811578" w:rsidP="00185511">
            <w:pPr>
              <w:rPr>
                <w:rFonts w:ascii="Aptos Narrow" w:hAnsi="Aptos Narrow"/>
                <w:color w:val="000000"/>
                <w:sz w:val="20"/>
                <w:szCs w:val="20"/>
              </w:rPr>
            </w:pPr>
          </w:p>
        </w:tc>
        <w:tc>
          <w:tcPr>
            <w:tcW w:w="1701" w:type="dxa"/>
            <w:shd w:val="clear" w:color="auto" w:fill="auto"/>
            <w:noWrap/>
            <w:vAlign w:val="bottom"/>
          </w:tcPr>
          <w:p w14:paraId="1DC3FEEA" w14:textId="1C89B9E7"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-09.CAR.5</w:t>
            </w:r>
          </w:p>
        </w:tc>
        <w:tc>
          <w:tcPr>
            <w:tcW w:w="2268" w:type="dxa"/>
            <w:shd w:val="clear" w:color="auto" w:fill="auto"/>
            <w:noWrap/>
            <w:vAlign w:val="bottom"/>
          </w:tcPr>
          <w:p w14:paraId="031709D0" w14:textId="1D6E6959"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-09.CAR.5.ROL.A</w:t>
            </w:r>
          </w:p>
        </w:tc>
      </w:tr>
      <w:tr w:rsidR="00811578" w14:paraId="74845C13" w14:textId="77777777" w:rsidTr="00B416A6">
        <w:trPr>
          <w:trHeight w:val="300"/>
        </w:trPr>
        <w:tc>
          <w:tcPr>
            <w:tcW w:w="846" w:type="dxa"/>
            <w:vMerge/>
            <w:shd w:val="clear" w:color="auto" w:fill="auto"/>
            <w:noWrap/>
            <w:vAlign w:val="bottom"/>
            <w:hideMark/>
          </w:tcPr>
          <w:p w14:paraId="23B39B39" w14:textId="77777777" w:rsidR="00811578" w:rsidRPr="001D0DEE" w:rsidRDefault="00811578" w:rsidP="00185511">
            <w:pPr>
              <w:rPr>
                <w:rFonts w:ascii="Aptos Narrow" w:hAnsi="Aptos Narrow"/>
                <w:color w:val="000000"/>
                <w:sz w:val="20"/>
                <w:szCs w:val="20"/>
              </w:rPr>
            </w:pPr>
          </w:p>
        </w:tc>
        <w:tc>
          <w:tcPr>
            <w:tcW w:w="1701" w:type="dxa"/>
            <w:shd w:val="clear" w:color="auto" w:fill="auto"/>
            <w:noWrap/>
            <w:vAlign w:val="bottom"/>
          </w:tcPr>
          <w:p w14:paraId="3C569533" w14:textId="77777777" w:rsidR="00811578" w:rsidRPr="00185511" w:rsidRDefault="00811578" w:rsidP="00185511">
            <w:pPr>
              <w:rPr>
                <w:sz w:val="20"/>
                <w:szCs w:val="20"/>
              </w:rPr>
            </w:pPr>
          </w:p>
        </w:tc>
        <w:tc>
          <w:tcPr>
            <w:tcW w:w="2268" w:type="dxa"/>
            <w:shd w:val="clear" w:color="auto" w:fill="auto"/>
            <w:noWrap/>
            <w:vAlign w:val="bottom"/>
          </w:tcPr>
          <w:p w14:paraId="60A6A7E8" w14:textId="4BB5D89F"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-09.CAR.5.ROL.B</w:t>
            </w:r>
          </w:p>
        </w:tc>
      </w:tr>
      <w:tr w:rsidR="00811578" w14:paraId="105ABC42" w14:textId="77777777" w:rsidTr="00B416A6">
        <w:trPr>
          <w:trHeight w:val="300"/>
        </w:trPr>
        <w:tc>
          <w:tcPr>
            <w:tcW w:w="846" w:type="dxa"/>
            <w:vMerge/>
            <w:shd w:val="clear" w:color="auto" w:fill="auto"/>
            <w:noWrap/>
            <w:vAlign w:val="bottom"/>
            <w:hideMark/>
          </w:tcPr>
          <w:p w14:paraId="14CD3B38" w14:textId="77777777" w:rsidR="00811578" w:rsidRPr="001D0DEE" w:rsidRDefault="00811578" w:rsidP="00185511">
            <w:pPr>
              <w:rPr>
                <w:rFonts w:ascii="Aptos Narrow" w:hAnsi="Aptos Narrow"/>
                <w:color w:val="000000"/>
                <w:sz w:val="20"/>
                <w:szCs w:val="20"/>
              </w:rPr>
            </w:pPr>
          </w:p>
        </w:tc>
        <w:tc>
          <w:tcPr>
            <w:tcW w:w="1701" w:type="dxa"/>
            <w:shd w:val="clear" w:color="auto" w:fill="auto"/>
            <w:noWrap/>
            <w:vAlign w:val="bottom"/>
          </w:tcPr>
          <w:p w14:paraId="20657FA1" w14:textId="46C76F90"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-09.CAR.6</w:t>
            </w:r>
          </w:p>
        </w:tc>
        <w:tc>
          <w:tcPr>
            <w:tcW w:w="2268" w:type="dxa"/>
            <w:shd w:val="clear" w:color="auto" w:fill="auto"/>
            <w:noWrap/>
            <w:vAlign w:val="bottom"/>
          </w:tcPr>
          <w:p w14:paraId="70DE0460" w14:textId="30D6E4D8"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-09.CAR.6.ROL.A</w:t>
            </w:r>
          </w:p>
        </w:tc>
      </w:tr>
      <w:tr w:rsidR="00811578" w14:paraId="11E61422" w14:textId="77777777" w:rsidTr="00B416A6">
        <w:trPr>
          <w:trHeight w:val="300"/>
        </w:trPr>
        <w:tc>
          <w:tcPr>
            <w:tcW w:w="846" w:type="dxa"/>
            <w:vMerge/>
            <w:shd w:val="clear" w:color="auto" w:fill="auto"/>
            <w:noWrap/>
            <w:vAlign w:val="bottom"/>
            <w:hideMark/>
          </w:tcPr>
          <w:p w14:paraId="03F4DA51" w14:textId="77777777" w:rsidR="00811578" w:rsidRPr="001D0DEE" w:rsidRDefault="00811578" w:rsidP="00185511">
            <w:pPr>
              <w:rPr>
                <w:rFonts w:ascii="Aptos Narrow" w:hAnsi="Aptos Narrow"/>
                <w:color w:val="000000"/>
                <w:sz w:val="20"/>
                <w:szCs w:val="20"/>
              </w:rPr>
            </w:pPr>
          </w:p>
        </w:tc>
        <w:tc>
          <w:tcPr>
            <w:tcW w:w="1701" w:type="dxa"/>
            <w:shd w:val="clear" w:color="auto" w:fill="auto"/>
            <w:noWrap/>
            <w:vAlign w:val="bottom"/>
          </w:tcPr>
          <w:p w14:paraId="6367FA97" w14:textId="77777777" w:rsidR="00811578" w:rsidRPr="00185511" w:rsidRDefault="00811578" w:rsidP="00185511">
            <w:pPr>
              <w:rPr>
                <w:sz w:val="20"/>
                <w:szCs w:val="20"/>
              </w:rPr>
            </w:pPr>
          </w:p>
        </w:tc>
        <w:tc>
          <w:tcPr>
            <w:tcW w:w="2268" w:type="dxa"/>
            <w:shd w:val="clear" w:color="auto" w:fill="auto"/>
            <w:noWrap/>
            <w:vAlign w:val="bottom"/>
          </w:tcPr>
          <w:p w14:paraId="2705504B" w14:textId="4B648A10" w:rsidR="00811578" w:rsidRPr="00185511" w:rsidRDefault="00D7595A" w:rsidP="00185511">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-09.CAR.6.ROL.B</w:t>
            </w:r>
          </w:p>
        </w:tc>
      </w:tr>
      <w:tr w:rsidR="00811578" w14:paraId="6F359C7C" w14:textId="77777777" w:rsidTr="00B416A6">
        <w:trPr>
          <w:trHeight w:val="300"/>
        </w:trPr>
        <w:tc>
          <w:tcPr>
            <w:tcW w:w="846" w:type="dxa"/>
            <w:vMerge/>
            <w:shd w:val="clear" w:color="auto" w:fill="auto"/>
            <w:noWrap/>
            <w:vAlign w:val="bottom"/>
          </w:tcPr>
          <w:p w14:paraId="26945C66"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tcPr>
          <w:p w14:paraId="24A98B99" w14:textId="13386839" w:rsidR="00811578" w:rsidRPr="00185511" w:rsidRDefault="00D7595A" w:rsidP="00811578">
            <w:pPr>
              <w:rPr>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-09.CAR.7</w:t>
            </w:r>
          </w:p>
        </w:tc>
        <w:tc>
          <w:tcPr>
            <w:tcW w:w="2268" w:type="dxa"/>
            <w:shd w:val="clear" w:color="auto" w:fill="auto"/>
            <w:noWrap/>
            <w:vAlign w:val="bottom"/>
          </w:tcPr>
          <w:p w14:paraId="175D3E8E" w14:textId="70EDDE41" w:rsidR="00811578" w:rsidRPr="00185511"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-09.CAR.7.ROL.A</w:t>
            </w:r>
          </w:p>
        </w:tc>
      </w:tr>
      <w:tr w:rsidR="00811578" w14:paraId="6B31C4F1" w14:textId="77777777" w:rsidTr="00B416A6">
        <w:trPr>
          <w:trHeight w:val="300"/>
        </w:trPr>
        <w:tc>
          <w:tcPr>
            <w:tcW w:w="846" w:type="dxa"/>
            <w:vMerge/>
            <w:shd w:val="clear" w:color="auto" w:fill="auto"/>
            <w:noWrap/>
            <w:vAlign w:val="bottom"/>
          </w:tcPr>
          <w:p w14:paraId="15E6E5B0"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tcPr>
          <w:p w14:paraId="56064277" w14:textId="77777777" w:rsidR="00811578" w:rsidRPr="00185511" w:rsidRDefault="00811578" w:rsidP="00811578">
            <w:pPr>
              <w:rPr>
                <w:sz w:val="20"/>
                <w:szCs w:val="20"/>
              </w:rPr>
            </w:pPr>
          </w:p>
        </w:tc>
        <w:tc>
          <w:tcPr>
            <w:tcW w:w="2268" w:type="dxa"/>
            <w:shd w:val="clear" w:color="auto" w:fill="auto"/>
            <w:noWrap/>
            <w:vAlign w:val="bottom"/>
          </w:tcPr>
          <w:p w14:paraId="4930AB8B" w14:textId="3C5F9816" w:rsidR="00811578" w:rsidRPr="00185511"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185511">
              <w:rPr>
                <w:rFonts w:ascii="Aptos Narrow" w:hAnsi="Aptos Narrow"/>
                <w:color w:val="000000"/>
                <w:sz w:val="20"/>
                <w:szCs w:val="20"/>
              </w:rPr>
              <w:t>-09.CAR.7.ROL.B</w:t>
            </w:r>
          </w:p>
        </w:tc>
      </w:tr>
      <w:tr w:rsidR="00811578" w14:paraId="47BF394D" w14:textId="77777777" w:rsidTr="00B416A6">
        <w:trPr>
          <w:trHeight w:val="300"/>
        </w:trPr>
        <w:tc>
          <w:tcPr>
            <w:tcW w:w="846" w:type="dxa"/>
            <w:vMerge w:val="restart"/>
            <w:shd w:val="clear" w:color="auto" w:fill="auto"/>
            <w:noWrap/>
            <w:vAlign w:val="bottom"/>
            <w:hideMark/>
          </w:tcPr>
          <w:p w14:paraId="429F0962" w14:textId="49967E47" w:rsidR="00811578" w:rsidRPr="001D0DEE" w:rsidRDefault="00811578" w:rsidP="00811578">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10</w:t>
            </w:r>
          </w:p>
        </w:tc>
        <w:tc>
          <w:tcPr>
            <w:tcW w:w="1701" w:type="dxa"/>
            <w:shd w:val="clear" w:color="auto" w:fill="auto"/>
            <w:noWrap/>
            <w:vAlign w:val="bottom"/>
            <w:hideMark/>
          </w:tcPr>
          <w:p w14:paraId="6A37D4CF" w14:textId="37F10480"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-10.CAR.1</w:t>
            </w:r>
          </w:p>
        </w:tc>
        <w:tc>
          <w:tcPr>
            <w:tcW w:w="2268" w:type="dxa"/>
            <w:shd w:val="clear" w:color="auto" w:fill="auto"/>
            <w:noWrap/>
            <w:vAlign w:val="bottom"/>
            <w:hideMark/>
          </w:tcPr>
          <w:p w14:paraId="7AEBEBBA" w14:textId="0D623B32"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-10.CAR.1.ROL.A</w:t>
            </w:r>
          </w:p>
        </w:tc>
      </w:tr>
      <w:tr w:rsidR="00811578" w14:paraId="14336ED1" w14:textId="77777777" w:rsidTr="00B416A6">
        <w:trPr>
          <w:trHeight w:val="300"/>
        </w:trPr>
        <w:tc>
          <w:tcPr>
            <w:tcW w:w="846" w:type="dxa"/>
            <w:vMerge/>
            <w:shd w:val="clear" w:color="auto" w:fill="auto"/>
            <w:noWrap/>
            <w:vAlign w:val="bottom"/>
            <w:hideMark/>
          </w:tcPr>
          <w:p w14:paraId="0E062D32"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1E00920F" w14:textId="77777777" w:rsidR="00811578" w:rsidRPr="00811578" w:rsidRDefault="00811578" w:rsidP="00811578">
            <w:pPr>
              <w:rPr>
                <w:sz w:val="20"/>
                <w:szCs w:val="20"/>
              </w:rPr>
            </w:pPr>
          </w:p>
        </w:tc>
        <w:tc>
          <w:tcPr>
            <w:tcW w:w="2268" w:type="dxa"/>
            <w:shd w:val="clear" w:color="auto" w:fill="auto"/>
            <w:noWrap/>
            <w:vAlign w:val="bottom"/>
            <w:hideMark/>
          </w:tcPr>
          <w:p w14:paraId="16F01A73" w14:textId="007E6214"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-10.CAR.1.ROL.B</w:t>
            </w:r>
          </w:p>
        </w:tc>
      </w:tr>
      <w:tr w:rsidR="00811578" w14:paraId="5AC021A0" w14:textId="77777777" w:rsidTr="00B416A6">
        <w:trPr>
          <w:trHeight w:val="300"/>
        </w:trPr>
        <w:tc>
          <w:tcPr>
            <w:tcW w:w="846" w:type="dxa"/>
            <w:vMerge/>
            <w:shd w:val="clear" w:color="auto" w:fill="auto"/>
            <w:noWrap/>
            <w:vAlign w:val="bottom"/>
            <w:hideMark/>
          </w:tcPr>
          <w:p w14:paraId="142F14E1"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6D40C41E" w14:textId="128AB5F6"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-10.CAR.2</w:t>
            </w:r>
          </w:p>
        </w:tc>
        <w:tc>
          <w:tcPr>
            <w:tcW w:w="2268" w:type="dxa"/>
            <w:shd w:val="clear" w:color="auto" w:fill="auto"/>
            <w:noWrap/>
            <w:vAlign w:val="bottom"/>
            <w:hideMark/>
          </w:tcPr>
          <w:p w14:paraId="68B09E91" w14:textId="58E26F88"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-10.CAR.2.ROL.A</w:t>
            </w:r>
          </w:p>
        </w:tc>
      </w:tr>
      <w:tr w:rsidR="00811578" w14:paraId="6B521714" w14:textId="77777777" w:rsidTr="00B416A6">
        <w:trPr>
          <w:trHeight w:val="300"/>
        </w:trPr>
        <w:tc>
          <w:tcPr>
            <w:tcW w:w="846" w:type="dxa"/>
            <w:vMerge/>
            <w:shd w:val="clear" w:color="auto" w:fill="auto"/>
            <w:noWrap/>
            <w:vAlign w:val="bottom"/>
            <w:hideMark/>
          </w:tcPr>
          <w:p w14:paraId="17D6E81F"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2A939D71" w14:textId="77777777" w:rsidR="00811578" w:rsidRPr="00811578" w:rsidRDefault="00811578" w:rsidP="00811578">
            <w:pPr>
              <w:rPr>
                <w:sz w:val="20"/>
                <w:szCs w:val="20"/>
              </w:rPr>
            </w:pPr>
          </w:p>
        </w:tc>
        <w:tc>
          <w:tcPr>
            <w:tcW w:w="2268" w:type="dxa"/>
            <w:shd w:val="clear" w:color="auto" w:fill="auto"/>
            <w:noWrap/>
            <w:vAlign w:val="bottom"/>
            <w:hideMark/>
          </w:tcPr>
          <w:p w14:paraId="7C0BCA05" w14:textId="2E643901"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-10.CAR.2.ROL.B</w:t>
            </w:r>
          </w:p>
        </w:tc>
      </w:tr>
      <w:tr w:rsidR="00811578" w14:paraId="2F09FE00" w14:textId="77777777" w:rsidTr="00B416A6">
        <w:trPr>
          <w:trHeight w:val="300"/>
        </w:trPr>
        <w:tc>
          <w:tcPr>
            <w:tcW w:w="846" w:type="dxa"/>
            <w:vMerge/>
            <w:shd w:val="clear" w:color="auto" w:fill="auto"/>
            <w:noWrap/>
            <w:vAlign w:val="bottom"/>
            <w:hideMark/>
          </w:tcPr>
          <w:p w14:paraId="474C3E72"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53046FB5" w14:textId="4D4BC34F"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-10.CAR.3</w:t>
            </w:r>
          </w:p>
        </w:tc>
        <w:tc>
          <w:tcPr>
            <w:tcW w:w="2268" w:type="dxa"/>
            <w:shd w:val="clear" w:color="auto" w:fill="auto"/>
            <w:noWrap/>
            <w:vAlign w:val="bottom"/>
            <w:hideMark/>
          </w:tcPr>
          <w:p w14:paraId="6C3E59DA" w14:textId="39A9AAEF"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-10.CAR.3.ROL.A</w:t>
            </w:r>
          </w:p>
        </w:tc>
      </w:tr>
      <w:tr w:rsidR="00811578" w14:paraId="0C99105F" w14:textId="77777777" w:rsidTr="00B416A6">
        <w:trPr>
          <w:trHeight w:val="300"/>
        </w:trPr>
        <w:tc>
          <w:tcPr>
            <w:tcW w:w="846" w:type="dxa"/>
            <w:vMerge/>
            <w:shd w:val="clear" w:color="auto" w:fill="auto"/>
            <w:noWrap/>
            <w:vAlign w:val="bottom"/>
            <w:hideMark/>
          </w:tcPr>
          <w:p w14:paraId="2D621EF1"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2849CE55" w14:textId="77777777" w:rsidR="00811578" w:rsidRPr="00811578" w:rsidRDefault="00811578" w:rsidP="00811578">
            <w:pPr>
              <w:rPr>
                <w:sz w:val="20"/>
                <w:szCs w:val="20"/>
              </w:rPr>
            </w:pPr>
          </w:p>
        </w:tc>
        <w:tc>
          <w:tcPr>
            <w:tcW w:w="2268" w:type="dxa"/>
            <w:shd w:val="clear" w:color="auto" w:fill="auto"/>
            <w:noWrap/>
            <w:vAlign w:val="bottom"/>
            <w:hideMark/>
          </w:tcPr>
          <w:p w14:paraId="327D50FF" w14:textId="145840F7"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-10.CAR.3.ROL.B</w:t>
            </w:r>
          </w:p>
        </w:tc>
      </w:tr>
      <w:tr w:rsidR="00811578" w14:paraId="309407F7" w14:textId="77777777" w:rsidTr="00B416A6">
        <w:trPr>
          <w:trHeight w:val="300"/>
        </w:trPr>
        <w:tc>
          <w:tcPr>
            <w:tcW w:w="846" w:type="dxa"/>
            <w:vMerge/>
            <w:shd w:val="clear" w:color="auto" w:fill="auto"/>
            <w:noWrap/>
            <w:vAlign w:val="bottom"/>
            <w:hideMark/>
          </w:tcPr>
          <w:p w14:paraId="6715B5CC"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46EC302C" w14:textId="4164D50F"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-10.CAR.4</w:t>
            </w:r>
          </w:p>
        </w:tc>
        <w:tc>
          <w:tcPr>
            <w:tcW w:w="2268" w:type="dxa"/>
            <w:shd w:val="clear" w:color="auto" w:fill="auto"/>
            <w:noWrap/>
            <w:vAlign w:val="bottom"/>
            <w:hideMark/>
          </w:tcPr>
          <w:p w14:paraId="6E00D263" w14:textId="61F577B5"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-10.CAR.4.ROL.A</w:t>
            </w:r>
          </w:p>
        </w:tc>
      </w:tr>
      <w:tr w:rsidR="00811578" w14:paraId="2824229F" w14:textId="77777777" w:rsidTr="00B416A6">
        <w:trPr>
          <w:trHeight w:val="300"/>
        </w:trPr>
        <w:tc>
          <w:tcPr>
            <w:tcW w:w="846" w:type="dxa"/>
            <w:vMerge/>
            <w:shd w:val="clear" w:color="auto" w:fill="auto"/>
            <w:noWrap/>
            <w:vAlign w:val="bottom"/>
            <w:hideMark/>
          </w:tcPr>
          <w:p w14:paraId="3A026D11"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0A1EF2F4" w14:textId="77777777" w:rsidR="00811578" w:rsidRPr="00811578" w:rsidRDefault="00811578" w:rsidP="00811578">
            <w:pPr>
              <w:rPr>
                <w:sz w:val="20"/>
                <w:szCs w:val="20"/>
              </w:rPr>
            </w:pPr>
          </w:p>
        </w:tc>
        <w:tc>
          <w:tcPr>
            <w:tcW w:w="2268" w:type="dxa"/>
            <w:shd w:val="clear" w:color="auto" w:fill="auto"/>
            <w:noWrap/>
            <w:vAlign w:val="bottom"/>
            <w:hideMark/>
          </w:tcPr>
          <w:p w14:paraId="605B42F2" w14:textId="56CC5381"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-10.CAR.4.ROL.B</w:t>
            </w:r>
          </w:p>
        </w:tc>
      </w:tr>
      <w:tr w:rsidR="00811578" w14:paraId="1D1456D9" w14:textId="77777777" w:rsidTr="00B416A6">
        <w:trPr>
          <w:trHeight w:val="300"/>
        </w:trPr>
        <w:tc>
          <w:tcPr>
            <w:tcW w:w="846" w:type="dxa"/>
            <w:vMerge/>
            <w:shd w:val="clear" w:color="auto" w:fill="auto"/>
            <w:noWrap/>
            <w:vAlign w:val="bottom"/>
            <w:hideMark/>
          </w:tcPr>
          <w:p w14:paraId="0D50E609"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7395AA8D" w14:textId="2CE74375"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-10.CAR.5</w:t>
            </w:r>
          </w:p>
        </w:tc>
        <w:tc>
          <w:tcPr>
            <w:tcW w:w="2268" w:type="dxa"/>
            <w:shd w:val="clear" w:color="auto" w:fill="auto"/>
            <w:noWrap/>
            <w:vAlign w:val="bottom"/>
            <w:hideMark/>
          </w:tcPr>
          <w:p w14:paraId="4FBCE7C5" w14:textId="6E75E7C8"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-10.CAR.5.ROL.A</w:t>
            </w:r>
          </w:p>
        </w:tc>
      </w:tr>
      <w:tr w:rsidR="00811578" w14:paraId="15208CDC" w14:textId="77777777" w:rsidTr="00B416A6">
        <w:trPr>
          <w:trHeight w:val="300"/>
        </w:trPr>
        <w:tc>
          <w:tcPr>
            <w:tcW w:w="846" w:type="dxa"/>
            <w:vMerge/>
            <w:shd w:val="clear" w:color="auto" w:fill="auto"/>
            <w:noWrap/>
            <w:vAlign w:val="bottom"/>
            <w:hideMark/>
          </w:tcPr>
          <w:p w14:paraId="305473FC"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32F26A62" w14:textId="77777777" w:rsidR="00811578" w:rsidRPr="00811578" w:rsidRDefault="00811578" w:rsidP="00811578">
            <w:pPr>
              <w:rPr>
                <w:sz w:val="20"/>
                <w:szCs w:val="20"/>
              </w:rPr>
            </w:pPr>
          </w:p>
        </w:tc>
        <w:tc>
          <w:tcPr>
            <w:tcW w:w="2268" w:type="dxa"/>
            <w:shd w:val="clear" w:color="auto" w:fill="auto"/>
            <w:noWrap/>
            <w:vAlign w:val="bottom"/>
            <w:hideMark/>
          </w:tcPr>
          <w:p w14:paraId="18E7F14B" w14:textId="789D8D57"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-10.CAR.5.ROL.B</w:t>
            </w:r>
          </w:p>
        </w:tc>
      </w:tr>
      <w:tr w:rsidR="00811578" w14:paraId="18FA5246" w14:textId="77777777" w:rsidTr="00B416A6">
        <w:trPr>
          <w:trHeight w:val="300"/>
        </w:trPr>
        <w:tc>
          <w:tcPr>
            <w:tcW w:w="846" w:type="dxa"/>
            <w:vMerge/>
            <w:shd w:val="clear" w:color="auto" w:fill="auto"/>
            <w:noWrap/>
            <w:vAlign w:val="bottom"/>
            <w:hideMark/>
          </w:tcPr>
          <w:p w14:paraId="1CC899C2"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56BF660A" w14:textId="070644EC"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-10.CAR.6</w:t>
            </w:r>
          </w:p>
        </w:tc>
        <w:tc>
          <w:tcPr>
            <w:tcW w:w="2268" w:type="dxa"/>
            <w:shd w:val="clear" w:color="auto" w:fill="auto"/>
            <w:noWrap/>
            <w:vAlign w:val="bottom"/>
            <w:hideMark/>
          </w:tcPr>
          <w:p w14:paraId="07BA812D" w14:textId="7C1CB236"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-10.CAR.6.ROL.A</w:t>
            </w:r>
          </w:p>
        </w:tc>
      </w:tr>
      <w:tr w:rsidR="00811578" w14:paraId="772C4115" w14:textId="77777777" w:rsidTr="00B416A6">
        <w:trPr>
          <w:trHeight w:val="300"/>
        </w:trPr>
        <w:tc>
          <w:tcPr>
            <w:tcW w:w="846" w:type="dxa"/>
            <w:vMerge/>
            <w:shd w:val="clear" w:color="auto" w:fill="auto"/>
            <w:noWrap/>
            <w:vAlign w:val="bottom"/>
            <w:hideMark/>
          </w:tcPr>
          <w:p w14:paraId="56330060"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hideMark/>
          </w:tcPr>
          <w:p w14:paraId="7DA23E82" w14:textId="77777777" w:rsidR="00811578" w:rsidRPr="00811578" w:rsidRDefault="00811578" w:rsidP="00811578">
            <w:pPr>
              <w:rPr>
                <w:sz w:val="20"/>
                <w:szCs w:val="20"/>
              </w:rPr>
            </w:pPr>
          </w:p>
        </w:tc>
        <w:tc>
          <w:tcPr>
            <w:tcW w:w="2268" w:type="dxa"/>
            <w:shd w:val="clear" w:color="auto" w:fill="auto"/>
            <w:noWrap/>
            <w:vAlign w:val="bottom"/>
            <w:hideMark/>
          </w:tcPr>
          <w:p w14:paraId="5445070C" w14:textId="02655026"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-10.CAR.6.ROL.B</w:t>
            </w:r>
          </w:p>
        </w:tc>
      </w:tr>
      <w:tr w:rsidR="00811578" w14:paraId="14D60C37" w14:textId="77777777" w:rsidTr="00B416A6">
        <w:trPr>
          <w:trHeight w:val="300"/>
        </w:trPr>
        <w:tc>
          <w:tcPr>
            <w:tcW w:w="846" w:type="dxa"/>
            <w:vMerge/>
            <w:shd w:val="clear" w:color="auto" w:fill="auto"/>
            <w:noWrap/>
            <w:vAlign w:val="bottom"/>
          </w:tcPr>
          <w:p w14:paraId="77C9A7C7"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tcPr>
          <w:p w14:paraId="0E3685E4" w14:textId="072CB62F" w:rsidR="00811578" w:rsidRPr="00811578" w:rsidRDefault="00D7595A" w:rsidP="00811578">
            <w:pPr>
              <w:rPr>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-10.CAR.7</w:t>
            </w:r>
          </w:p>
        </w:tc>
        <w:tc>
          <w:tcPr>
            <w:tcW w:w="2268" w:type="dxa"/>
            <w:shd w:val="clear" w:color="auto" w:fill="auto"/>
            <w:noWrap/>
            <w:vAlign w:val="bottom"/>
          </w:tcPr>
          <w:p w14:paraId="5CBB3466" w14:textId="4BEC7A94"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-10.CAR.7.ROL.A</w:t>
            </w:r>
          </w:p>
        </w:tc>
      </w:tr>
      <w:tr w:rsidR="00811578" w14:paraId="5D91CDDA" w14:textId="77777777" w:rsidTr="00B416A6">
        <w:trPr>
          <w:trHeight w:val="300"/>
        </w:trPr>
        <w:tc>
          <w:tcPr>
            <w:tcW w:w="846" w:type="dxa"/>
            <w:vMerge/>
            <w:shd w:val="clear" w:color="auto" w:fill="auto"/>
            <w:noWrap/>
            <w:vAlign w:val="bottom"/>
          </w:tcPr>
          <w:p w14:paraId="729F67AE"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tcPr>
          <w:p w14:paraId="685965E9" w14:textId="77777777" w:rsidR="00811578" w:rsidRPr="00811578" w:rsidRDefault="00811578" w:rsidP="00811578">
            <w:pPr>
              <w:rPr>
                <w:sz w:val="20"/>
                <w:szCs w:val="20"/>
              </w:rPr>
            </w:pPr>
          </w:p>
        </w:tc>
        <w:tc>
          <w:tcPr>
            <w:tcW w:w="2268" w:type="dxa"/>
            <w:shd w:val="clear" w:color="auto" w:fill="auto"/>
            <w:noWrap/>
            <w:vAlign w:val="bottom"/>
          </w:tcPr>
          <w:p w14:paraId="48A78478" w14:textId="61692F34"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-10.CAR.7.ROL.B</w:t>
            </w:r>
          </w:p>
        </w:tc>
      </w:tr>
      <w:tr w:rsidR="00811578" w14:paraId="00D70E18" w14:textId="77777777" w:rsidTr="00B416A6">
        <w:trPr>
          <w:trHeight w:val="300"/>
        </w:trPr>
        <w:tc>
          <w:tcPr>
            <w:tcW w:w="846" w:type="dxa"/>
            <w:vMerge/>
            <w:shd w:val="clear" w:color="auto" w:fill="auto"/>
            <w:noWrap/>
            <w:vAlign w:val="bottom"/>
          </w:tcPr>
          <w:p w14:paraId="3D93115E"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tcPr>
          <w:p w14:paraId="4E0E0F93" w14:textId="3AE99D53" w:rsidR="00811578" w:rsidRPr="00811578" w:rsidRDefault="00D7595A" w:rsidP="00811578">
            <w:pPr>
              <w:rPr>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-10.CAR.8</w:t>
            </w:r>
          </w:p>
        </w:tc>
        <w:tc>
          <w:tcPr>
            <w:tcW w:w="2268" w:type="dxa"/>
            <w:shd w:val="clear" w:color="auto" w:fill="auto"/>
            <w:noWrap/>
            <w:vAlign w:val="bottom"/>
          </w:tcPr>
          <w:p w14:paraId="0C785EBC" w14:textId="1000FDCC"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-10.CAR.8.ROL.A</w:t>
            </w:r>
          </w:p>
        </w:tc>
      </w:tr>
      <w:tr w:rsidR="00811578" w14:paraId="6067DD84" w14:textId="77777777" w:rsidTr="00B416A6">
        <w:trPr>
          <w:trHeight w:val="300"/>
        </w:trPr>
        <w:tc>
          <w:tcPr>
            <w:tcW w:w="846" w:type="dxa"/>
            <w:vMerge/>
            <w:shd w:val="clear" w:color="auto" w:fill="auto"/>
            <w:noWrap/>
            <w:vAlign w:val="bottom"/>
          </w:tcPr>
          <w:p w14:paraId="5544603F" w14:textId="77777777" w:rsidR="00811578" w:rsidRPr="001D0DEE" w:rsidRDefault="00811578" w:rsidP="00811578">
            <w:pPr>
              <w:rPr>
                <w:rFonts w:ascii="Aptos Narrow" w:hAnsi="Aptos Narrow"/>
                <w:color w:val="000000"/>
                <w:sz w:val="20"/>
                <w:szCs w:val="20"/>
              </w:rPr>
            </w:pPr>
          </w:p>
        </w:tc>
        <w:tc>
          <w:tcPr>
            <w:tcW w:w="1701" w:type="dxa"/>
            <w:shd w:val="clear" w:color="auto" w:fill="auto"/>
            <w:noWrap/>
            <w:vAlign w:val="bottom"/>
          </w:tcPr>
          <w:p w14:paraId="3B2D2D33" w14:textId="77777777" w:rsidR="00811578" w:rsidRPr="00811578" w:rsidRDefault="00811578" w:rsidP="00811578">
            <w:pPr>
              <w:rPr>
                <w:sz w:val="20"/>
                <w:szCs w:val="20"/>
              </w:rPr>
            </w:pPr>
          </w:p>
        </w:tc>
        <w:tc>
          <w:tcPr>
            <w:tcW w:w="2268" w:type="dxa"/>
            <w:shd w:val="clear" w:color="auto" w:fill="auto"/>
            <w:noWrap/>
            <w:vAlign w:val="bottom"/>
          </w:tcPr>
          <w:p w14:paraId="4F2BDA70" w14:textId="73950E94" w:rsidR="00811578" w:rsidRPr="00811578" w:rsidRDefault="00D7595A" w:rsidP="00811578">
            <w:pPr>
              <w:rPr>
                <w:rFonts w:ascii="Aptos Narrow" w:hAnsi="Aptos Narrow"/>
                <w:color w:val="000000"/>
                <w:sz w:val="20"/>
                <w:szCs w:val="20"/>
              </w:rPr>
            </w:pPr>
            <w:r>
              <w:rPr>
                <w:rFonts w:ascii="Aptos Narrow" w:hAnsi="Aptos Narrow"/>
                <w:color w:val="000000"/>
                <w:sz w:val="20"/>
                <w:szCs w:val="20"/>
              </w:rPr>
              <w:t>DIST-01</w:t>
            </w:r>
            <w:r w:rsidR="00811578" w:rsidRPr="00811578">
              <w:rPr>
                <w:rFonts w:ascii="Aptos Narrow" w:hAnsi="Aptos Narrow"/>
                <w:color w:val="000000"/>
                <w:sz w:val="20"/>
                <w:szCs w:val="20"/>
              </w:rPr>
              <w:t>-10.CAR.8.ROL.B</w:t>
            </w:r>
          </w:p>
        </w:tc>
      </w:tr>
      <w:tr w:rsidR="009E09CE" w14:paraId="33601631" w14:textId="77777777" w:rsidTr="00B416A6">
        <w:trPr>
          <w:trHeight w:val="300"/>
        </w:trPr>
        <w:tc>
          <w:tcPr>
            <w:tcW w:w="846" w:type="dxa"/>
            <w:vMerge w:val="restart"/>
            <w:shd w:val="clear" w:color="auto" w:fill="auto"/>
            <w:noWrap/>
            <w:vAlign w:val="bottom"/>
          </w:tcPr>
          <w:p w14:paraId="0BAA0133" w14:textId="6914E224" w:rsidR="009E09CE" w:rsidRPr="001D0DEE" w:rsidRDefault="009E09CE" w:rsidP="009E09CE">
            <w:pPr>
              <w:rPr>
                <w:rFonts w:ascii="Aptos Narrow" w:hAnsi="Aptos Narrow"/>
                <w:color w:val="000000"/>
                <w:sz w:val="20"/>
                <w:szCs w:val="20"/>
              </w:rPr>
            </w:pPr>
            <w:r w:rsidRPr="001D0DEE">
              <w:rPr>
                <w:rFonts w:ascii="Aptos Narrow" w:hAnsi="Aptos Narrow"/>
                <w:color w:val="000000"/>
                <w:sz w:val="20"/>
                <w:szCs w:val="20"/>
              </w:rPr>
              <w:t>DIST-01-</w:t>
            </w:r>
            <w:r w:rsidR="00FA0369">
              <w:rPr>
                <w:rFonts w:ascii="Aptos Narrow" w:hAnsi="Aptos Narrow"/>
                <w:color w:val="000000"/>
                <w:sz w:val="20"/>
                <w:szCs w:val="20"/>
              </w:rPr>
              <w:t>11</w:t>
            </w:r>
          </w:p>
        </w:tc>
        <w:tc>
          <w:tcPr>
            <w:tcW w:w="1701" w:type="dxa"/>
            <w:shd w:val="clear" w:color="auto" w:fill="auto"/>
            <w:noWrap/>
            <w:vAlign w:val="bottom"/>
          </w:tcPr>
          <w:p w14:paraId="13FCB8C1" w14:textId="69004123" w:rsidR="009E09CE" w:rsidRPr="009E09CE" w:rsidRDefault="00D7595A" w:rsidP="009E09CE">
            <w:pPr>
              <w:rPr>
                <w:sz w:val="20"/>
                <w:szCs w:val="20"/>
              </w:rPr>
            </w:pPr>
            <w:r>
              <w:rPr>
                <w:rFonts w:ascii="Aptos Narrow" w:hAnsi="Aptos Narrow"/>
                <w:color w:val="000000"/>
                <w:sz w:val="20"/>
                <w:szCs w:val="20"/>
              </w:rPr>
              <w:t>DIST-01</w:t>
            </w:r>
            <w:r w:rsidR="009E09CE" w:rsidRPr="009E09CE">
              <w:rPr>
                <w:rFonts w:ascii="Aptos Narrow" w:hAnsi="Aptos Narrow"/>
                <w:color w:val="000000"/>
                <w:sz w:val="20"/>
                <w:szCs w:val="20"/>
              </w:rPr>
              <w:t>-11.CAR.1</w:t>
            </w:r>
          </w:p>
        </w:tc>
        <w:tc>
          <w:tcPr>
            <w:tcW w:w="2268" w:type="dxa"/>
            <w:shd w:val="clear" w:color="auto" w:fill="auto"/>
            <w:noWrap/>
            <w:vAlign w:val="bottom"/>
          </w:tcPr>
          <w:p w14:paraId="61487291" w14:textId="440F90BF" w:rsidR="009E09CE" w:rsidRPr="009E09CE" w:rsidRDefault="00D7595A" w:rsidP="009E09CE">
            <w:pPr>
              <w:rPr>
                <w:rFonts w:ascii="Aptos Narrow" w:hAnsi="Aptos Narrow"/>
                <w:color w:val="000000"/>
                <w:sz w:val="20"/>
                <w:szCs w:val="20"/>
              </w:rPr>
            </w:pPr>
            <w:r>
              <w:rPr>
                <w:rFonts w:ascii="Aptos Narrow" w:hAnsi="Aptos Narrow"/>
                <w:color w:val="000000"/>
                <w:sz w:val="20"/>
                <w:szCs w:val="20"/>
              </w:rPr>
              <w:t>DIST-01</w:t>
            </w:r>
            <w:r w:rsidR="009E09CE" w:rsidRPr="009E09CE">
              <w:rPr>
                <w:rFonts w:ascii="Aptos Narrow" w:hAnsi="Aptos Narrow"/>
                <w:color w:val="000000"/>
                <w:sz w:val="20"/>
                <w:szCs w:val="20"/>
              </w:rPr>
              <w:t>-11.CAR.1.ROL.A</w:t>
            </w:r>
          </w:p>
        </w:tc>
      </w:tr>
      <w:tr w:rsidR="009E09CE" w14:paraId="52240D11" w14:textId="77777777" w:rsidTr="00B416A6">
        <w:trPr>
          <w:trHeight w:val="300"/>
        </w:trPr>
        <w:tc>
          <w:tcPr>
            <w:tcW w:w="846" w:type="dxa"/>
            <w:vMerge/>
            <w:shd w:val="clear" w:color="auto" w:fill="auto"/>
            <w:noWrap/>
            <w:vAlign w:val="bottom"/>
          </w:tcPr>
          <w:p w14:paraId="084036C3" w14:textId="77777777" w:rsidR="009E09CE" w:rsidRPr="001D0DEE" w:rsidRDefault="009E09CE" w:rsidP="009E09CE">
            <w:pPr>
              <w:rPr>
                <w:rFonts w:ascii="Aptos Narrow" w:hAnsi="Aptos Narrow"/>
                <w:color w:val="000000"/>
                <w:sz w:val="20"/>
                <w:szCs w:val="20"/>
              </w:rPr>
            </w:pPr>
          </w:p>
        </w:tc>
        <w:tc>
          <w:tcPr>
            <w:tcW w:w="1701" w:type="dxa"/>
            <w:shd w:val="clear" w:color="auto" w:fill="auto"/>
            <w:noWrap/>
            <w:vAlign w:val="bottom"/>
          </w:tcPr>
          <w:p w14:paraId="22818BF7" w14:textId="77777777" w:rsidR="009E09CE" w:rsidRPr="009E09CE" w:rsidRDefault="009E09CE" w:rsidP="009E09CE">
            <w:pPr>
              <w:rPr>
                <w:sz w:val="20"/>
                <w:szCs w:val="20"/>
              </w:rPr>
            </w:pPr>
          </w:p>
        </w:tc>
        <w:tc>
          <w:tcPr>
            <w:tcW w:w="2268" w:type="dxa"/>
            <w:shd w:val="clear" w:color="auto" w:fill="auto"/>
            <w:noWrap/>
            <w:vAlign w:val="bottom"/>
          </w:tcPr>
          <w:p w14:paraId="5EE35440" w14:textId="7BCD4875" w:rsidR="009E09CE" w:rsidRPr="009E09CE" w:rsidRDefault="00D7595A" w:rsidP="009E09CE">
            <w:pPr>
              <w:rPr>
                <w:rFonts w:ascii="Aptos Narrow" w:hAnsi="Aptos Narrow"/>
                <w:color w:val="000000"/>
                <w:sz w:val="20"/>
                <w:szCs w:val="20"/>
              </w:rPr>
            </w:pPr>
            <w:r>
              <w:rPr>
                <w:rFonts w:ascii="Aptos Narrow" w:hAnsi="Aptos Narrow"/>
                <w:color w:val="000000"/>
                <w:sz w:val="20"/>
                <w:szCs w:val="20"/>
              </w:rPr>
              <w:t>DIST-01</w:t>
            </w:r>
            <w:r w:rsidR="009E09CE" w:rsidRPr="009E09CE">
              <w:rPr>
                <w:rFonts w:ascii="Aptos Narrow" w:hAnsi="Aptos Narrow"/>
                <w:color w:val="000000"/>
                <w:sz w:val="20"/>
                <w:szCs w:val="20"/>
              </w:rPr>
              <w:t>-11.CAR.1.ROL.B</w:t>
            </w:r>
          </w:p>
        </w:tc>
      </w:tr>
      <w:tr w:rsidR="00185511" w14:paraId="7EDC7F6F" w14:textId="77777777" w:rsidTr="00B416A6">
        <w:trPr>
          <w:trHeight w:val="300"/>
        </w:trPr>
        <w:tc>
          <w:tcPr>
            <w:tcW w:w="846" w:type="dxa"/>
            <w:shd w:val="clear" w:color="auto" w:fill="auto"/>
            <w:noWrap/>
            <w:vAlign w:val="bottom"/>
            <w:hideMark/>
          </w:tcPr>
          <w:p w14:paraId="1DEF63C3" w14:textId="4E087467" w:rsidR="00185511" w:rsidRPr="001D0DEE" w:rsidRDefault="00185511"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03D2FE12" w14:textId="77777777" w:rsidR="00185511" w:rsidRPr="001D0DEE" w:rsidRDefault="00185511"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50699DED" w14:textId="77777777" w:rsidR="00185511" w:rsidRPr="001D0DEE" w:rsidRDefault="00185511"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6E0954" w14:paraId="1C5134FF" w14:textId="77777777" w:rsidTr="00B416A6">
        <w:trPr>
          <w:trHeight w:val="300"/>
        </w:trPr>
        <w:tc>
          <w:tcPr>
            <w:tcW w:w="846" w:type="dxa"/>
            <w:vMerge w:val="restart"/>
            <w:shd w:val="clear" w:color="auto" w:fill="auto"/>
            <w:noWrap/>
            <w:vAlign w:val="bottom"/>
          </w:tcPr>
          <w:p w14:paraId="1748FFEB" w14:textId="002625FB" w:rsidR="006E0954" w:rsidRDefault="006E0954" w:rsidP="00DA5714">
            <w:pPr>
              <w:rPr>
                <w:rFonts w:ascii="Aptos Narrow" w:hAnsi="Aptos Narrow"/>
                <w:b/>
                <w:bCs/>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11</w:t>
            </w:r>
          </w:p>
        </w:tc>
        <w:tc>
          <w:tcPr>
            <w:tcW w:w="1701" w:type="dxa"/>
            <w:shd w:val="clear" w:color="auto" w:fill="auto"/>
            <w:noWrap/>
            <w:vAlign w:val="bottom"/>
          </w:tcPr>
          <w:p w14:paraId="668E9A5C" w14:textId="78B9366E" w:rsidR="006E0954" w:rsidRPr="001D0DEE" w:rsidRDefault="00D7595A" w:rsidP="006E0954">
            <w:pPr>
              <w:rPr>
                <w:rFonts w:ascii="Aptos Narrow" w:hAnsi="Aptos Narrow"/>
                <w:b/>
                <w:bCs/>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-11.CAR.2</w:t>
            </w:r>
          </w:p>
        </w:tc>
        <w:tc>
          <w:tcPr>
            <w:tcW w:w="2268" w:type="dxa"/>
            <w:shd w:val="clear" w:color="auto" w:fill="auto"/>
            <w:noWrap/>
            <w:vAlign w:val="bottom"/>
          </w:tcPr>
          <w:p w14:paraId="07C499E9" w14:textId="24A8B886" w:rsidR="006E0954" w:rsidRPr="001D0DEE" w:rsidRDefault="00D7595A" w:rsidP="006E0954">
            <w:pPr>
              <w:rPr>
                <w:rFonts w:ascii="Aptos Narrow" w:hAnsi="Aptos Narrow"/>
                <w:b/>
                <w:bCs/>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-11.CAR.2.ROL.A</w:t>
            </w:r>
          </w:p>
        </w:tc>
      </w:tr>
      <w:tr w:rsidR="006E0954" w14:paraId="2C3F9A59" w14:textId="77777777" w:rsidTr="00B416A6">
        <w:trPr>
          <w:trHeight w:val="300"/>
        </w:trPr>
        <w:tc>
          <w:tcPr>
            <w:tcW w:w="846" w:type="dxa"/>
            <w:vMerge/>
            <w:shd w:val="clear" w:color="auto" w:fill="auto"/>
            <w:noWrap/>
            <w:vAlign w:val="bottom"/>
          </w:tcPr>
          <w:p w14:paraId="3F0325DA" w14:textId="6B28327F" w:rsidR="006E0954" w:rsidRDefault="006E0954" w:rsidP="00DA5714">
            <w:pPr>
              <w:rPr>
                <w:rFonts w:ascii="Aptos Narrow" w:hAnsi="Aptos Narrow"/>
                <w:b/>
                <w:bCs/>
                <w:color w:val="000000"/>
                <w:sz w:val="20"/>
                <w:szCs w:val="20"/>
              </w:rPr>
            </w:pPr>
          </w:p>
        </w:tc>
        <w:tc>
          <w:tcPr>
            <w:tcW w:w="1701" w:type="dxa"/>
            <w:shd w:val="clear" w:color="auto" w:fill="auto"/>
            <w:noWrap/>
            <w:vAlign w:val="bottom"/>
          </w:tcPr>
          <w:p w14:paraId="76CFFA9A" w14:textId="77777777" w:rsidR="006E0954" w:rsidRPr="001D0DEE" w:rsidRDefault="006E0954" w:rsidP="006E0954">
            <w:pPr>
              <w:rPr>
                <w:rFonts w:ascii="Aptos Narrow" w:hAnsi="Aptos Narrow"/>
                <w:b/>
                <w:bCs/>
                <w:color w:val="000000"/>
                <w:sz w:val="20"/>
                <w:szCs w:val="20"/>
              </w:rPr>
            </w:pPr>
          </w:p>
        </w:tc>
        <w:tc>
          <w:tcPr>
            <w:tcW w:w="2268" w:type="dxa"/>
            <w:shd w:val="clear" w:color="auto" w:fill="auto"/>
            <w:noWrap/>
            <w:vAlign w:val="bottom"/>
          </w:tcPr>
          <w:p w14:paraId="23CDE10E" w14:textId="751B6345" w:rsidR="006E0954" w:rsidRPr="001D0DEE" w:rsidRDefault="00D7595A" w:rsidP="006E0954">
            <w:pPr>
              <w:rPr>
                <w:rFonts w:ascii="Aptos Narrow" w:hAnsi="Aptos Narrow"/>
                <w:b/>
                <w:bCs/>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-11.CAR.2.ROL.B</w:t>
            </w:r>
          </w:p>
        </w:tc>
      </w:tr>
      <w:tr w:rsidR="006E0954" w14:paraId="1B6B4C10" w14:textId="77777777" w:rsidTr="00B416A6">
        <w:trPr>
          <w:trHeight w:val="300"/>
        </w:trPr>
        <w:tc>
          <w:tcPr>
            <w:tcW w:w="846" w:type="dxa"/>
            <w:vMerge/>
            <w:shd w:val="clear" w:color="auto" w:fill="auto"/>
            <w:noWrap/>
            <w:vAlign w:val="bottom"/>
          </w:tcPr>
          <w:p w14:paraId="6C11CC91" w14:textId="50139869"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01E1D1A3" w14:textId="6CC3B079"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-11.CAR.3</w:t>
            </w:r>
          </w:p>
        </w:tc>
        <w:tc>
          <w:tcPr>
            <w:tcW w:w="2268" w:type="dxa"/>
            <w:shd w:val="clear" w:color="auto" w:fill="auto"/>
            <w:noWrap/>
            <w:vAlign w:val="bottom"/>
          </w:tcPr>
          <w:p w14:paraId="4F34108A" w14:textId="3FADC720"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-11.CAR.3.ROL.A</w:t>
            </w:r>
          </w:p>
        </w:tc>
      </w:tr>
      <w:tr w:rsidR="006E0954" w14:paraId="100B4611" w14:textId="77777777" w:rsidTr="00B416A6">
        <w:trPr>
          <w:trHeight w:val="300"/>
        </w:trPr>
        <w:tc>
          <w:tcPr>
            <w:tcW w:w="846" w:type="dxa"/>
            <w:vMerge/>
            <w:shd w:val="clear" w:color="auto" w:fill="auto"/>
            <w:noWrap/>
            <w:vAlign w:val="bottom"/>
          </w:tcPr>
          <w:p w14:paraId="53D1D748"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343CC73D" w14:textId="77777777" w:rsidR="006E0954" w:rsidRPr="009E09CE" w:rsidRDefault="006E0954" w:rsidP="00DA5714">
            <w:pPr>
              <w:rPr>
                <w:rFonts w:ascii="Aptos Narrow" w:hAnsi="Aptos Narrow"/>
                <w:color w:val="000000"/>
                <w:sz w:val="20"/>
                <w:szCs w:val="20"/>
              </w:rPr>
            </w:pPr>
          </w:p>
        </w:tc>
        <w:tc>
          <w:tcPr>
            <w:tcW w:w="2268" w:type="dxa"/>
            <w:shd w:val="clear" w:color="auto" w:fill="auto"/>
            <w:noWrap/>
            <w:vAlign w:val="bottom"/>
          </w:tcPr>
          <w:p w14:paraId="1AB44016" w14:textId="54DA65F6" w:rsidR="006E0954" w:rsidRPr="009E09CE"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-11.CAR.3.ROL.B</w:t>
            </w:r>
          </w:p>
        </w:tc>
      </w:tr>
      <w:tr w:rsidR="006E0954" w14:paraId="4A12B2CC" w14:textId="77777777" w:rsidTr="00B416A6">
        <w:trPr>
          <w:trHeight w:val="300"/>
        </w:trPr>
        <w:tc>
          <w:tcPr>
            <w:tcW w:w="846" w:type="dxa"/>
            <w:vMerge/>
            <w:shd w:val="clear" w:color="auto" w:fill="auto"/>
            <w:noWrap/>
            <w:vAlign w:val="bottom"/>
          </w:tcPr>
          <w:p w14:paraId="0E030C8C"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26051FFE" w14:textId="13DCF07D" w:rsidR="006E0954" w:rsidRPr="009E09CE"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-11.CAR.4</w:t>
            </w:r>
          </w:p>
        </w:tc>
        <w:tc>
          <w:tcPr>
            <w:tcW w:w="2268" w:type="dxa"/>
            <w:shd w:val="clear" w:color="auto" w:fill="auto"/>
            <w:noWrap/>
            <w:vAlign w:val="bottom"/>
          </w:tcPr>
          <w:p w14:paraId="2DA9118A" w14:textId="691433EA" w:rsidR="006E0954" w:rsidRPr="009E09CE"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-11.CAR.4.ROL.A</w:t>
            </w:r>
          </w:p>
        </w:tc>
      </w:tr>
      <w:tr w:rsidR="006E0954" w14:paraId="5D9D9A6E" w14:textId="77777777" w:rsidTr="00B416A6">
        <w:trPr>
          <w:trHeight w:val="300"/>
        </w:trPr>
        <w:tc>
          <w:tcPr>
            <w:tcW w:w="846" w:type="dxa"/>
            <w:vMerge/>
            <w:shd w:val="clear" w:color="auto" w:fill="auto"/>
            <w:noWrap/>
            <w:vAlign w:val="bottom"/>
          </w:tcPr>
          <w:p w14:paraId="7E51C8B1"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228D2810" w14:textId="77777777" w:rsidR="006E0954" w:rsidRPr="00FA0369" w:rsidRDefault="006E0954" w:rsidP="00DA5714">
            <w:pPr>
              <w:rPr>
                <w:sz w:val="20"/>
                <w:szCs w:val="20"/>
              </w:rPr>
            </w:pPr>
          </w:p>
        </w:tc>
        <w:tc>
          <w:tcPr>
            <w:tcW w:w="2268" w:type="dxa"/>
            <w:shd w:val="clear" w:color="auto" w:fill="auto"/>
            <w:noWrap/>
            <w:vAlign w:val="bottom"/>
          </w:tcPr>
          <w:p w14:paraId="1C46A7BC" w14:textId="132A1D19"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-11.CAR.4.ROL.B</w:t>
            </w:r>
          </w:p>
        </w:tc>
      </w:tr>
      <w:tr w:rsidR="006E0954" w14:paraId="25D82F79" w14:textId="77777777" w:rsidTr="00B416A6">
        <w:trPr>
          <w:trHeight w:val="300"/>
        </w:trPr>
        <w:tc>
          <w:tcPr>
            <w:tcW w:w="846" w:type="dxa"/>
            <w:vMerge/>
            <w:shd w:val="clear" w:color="auto" w:fill="auto"/>
            <w:noWrap/>
            <w:vAlign w:val="bottom"/>
          </w:tcPr>
          <w:p w14:paraId="023A6494"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1531237C" w14:textId="27FD0910"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-11.CAR.5</w:t>
            </w:r>
          </w:p>
        </w:tc>
        <w:tc>
          <w:tcPr>
            <w:tcW w:w="2268" w:type="dxa"/>
            <w:shd w:val="clear" w:color="auto" w:fill="auto"/>
            <w:noWrap/>
            <w:vAlign w:val="bottom"/>
          </w:tcPr>
          <w:p w14:paraId="192B1BDA" w14:textId="1BBA561D"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-11.CAR.5.ROL.A</w:t>
            </w:r>
          </w:p>
        </w:tc>
      </w:tr>
      <w:tr w:rsidR="006E0954" w14:paraId="4AC8DCEC" w14:textId="77777777" w:rsidTr="00B416A6">
        <w:trPr>
          <w:trHeight w:val="300"/>
        </w:trPr>
        <w:tc>
          <w:tcPr>
            <w:tcW w:w="846" w:type="dxa"/>
            <w:vMerge/>
            <w:shd w:val="clear" w:color="auto" w:fill="auto"/>
            <w:noWrap/>
            <w:vAlign w:val="bottom"/>
          </w:tcPr>
          <w:p w14:paraId="71A1EE0D"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6C36524B" w14:textId="77777777" w:rsidR="006E0954" w:rsidRPr="00FA0369" w:rsidRDefault="006E0954" w:rsidP="00DA5714">
            <w:pPr>
              <w:rPr>
                <w:sz w:val="20"/>
                <w:szCs w:val="20"/>
              </w:rPr>
            </w:pPr>
          </w:p>
        </w:tc>
        <w:tc>
          <w:tcPr>
            <w:tcW w:w="2268" w:type="dxa"/>
            <w:shd w:val="clear" w:color="auto" w:fill="auto"/>
            <w:noWrap/>
            <w:vAlign w:val="bottom"/>
          </w:tcPr>
          <w:p w14:paraId="7B0004E6" w14:textId="7CC3195D"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-11.CAR.5.ROL.B</w:t>
            </w:r>
          </w:p>
        </w:tc>
      </w:tr>
      <w:tr w:rsidR="006E0954" w14:paraId="1247F2D7" w14:textId="77777777" w:rsidTr="00B416A6">
        <w:trPr>
          <w:trHeight w:val="300"/>
        </w:trPr>
        <w:tc>
          <w:tcPr>
            <w:tcW w:w="846" w:type="dxa"/>
            <w:vMerge/>
            <w:shd w:val="clear" w:color="auto" w:fill="auto"/>
            <w:noWrap/>
            <w:vAlign w:val="bottom"/>
          </w:tcPr>
          <w:p w14:paraId="33F7C672"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4384CC2B" w14:textId="1AB9FCD5" w:rsidR="006E0954" w:rsidRPr="00FA0369" w:rsidRDefault="00D7595A" w:rsidP="00DA5714">
            <w:pPr>
              <w:rPr>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-11.CAR.6</w:t>
            </w:r>
          </w:p>
        </w:tc>
        <w:tc>
          <w:tcPr>
            <w:tcW w:w="2268" w:type="dxa"/>
            <w:shd w:val="clear" w:color="auto" w:fill="auto"/>
            <w:noWrap/>
            <w:vAlign w:val="bottom"/>
          </w:tcPr>
          <w:p w14:paraId="589975C5" w14:textId="6B4869F1"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-11.CAR.6.ROL.A</w:t>
            </w:r>
          </w:p>
        </w:tc>
      </w:tr>
      <w:tr w:rsidR="006E0954" w14:paraId="0BC6B065" w14:textId="77777777" w:rsidTr="00B416A6">
        <w:trPr>
          <w:trHeight w:val="300"/>
        </w:trPr>
        <w:tc>
          <w:tcPr>
            <w:tcW w:w="846" w:type="dxa"/>
            <w:vMerge/>
            <w:shd w:val="clear" w:color="auto" w:fill="auto"/>
            <w:noWrap/>
            <w:vAlign w:val="bottom"/>
          </w:tcPr>
          <w:p w14:paraId="57DE303F"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01EDCA2A" w14:textId="77777777" w:rsidR="006E0954" w:rsidRPr="00FA0369" w:rsidRDefault="006E0954" w:rsidP="00DA5714">
            <w:pPr>
              <w:rPr>
                <w:sz w:val="20"/>
                <w:szCs w:val="20"/>
              </w:rPr>
            </w:pPr>
          </w:p>
        </w:tc>
        <w:tc>
          <w:tcPr>
            <w:tcW w:w="2268" w:type="dxa"/>
            <w:shd w:val="clear" w:color="auto" w:fill="auto"/>
            <w:noWrap/>
            <w:vAlign w:val="bottom"/>
          </w:tcPr>
          <w:p w14:paraId="1A71689B" w14:textId="4ACC249B"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9E09CE">
              <w:rPr>
                <w:rFonts w:ascii="Aptos Narrow" w:hAnsi="Aptos Narrow"/>
                <w:color w:val="000000"/>
                <w:sz w:val="20"/>
                <w:szCs w:val="20"/>
              </w:rPr>
              <w:t>-11.CAR.6.ROL.B</w:t>
            </w:r>
          </w:p>
        </w:tc>
      </w:tr>
      <w:tr w:rsidR="006E0954" w14:paraId="307C9413" w14:textId="77777777" w:rsidTr="00B416A6">
        <w:trPr>
          <w:trHeight w:val="300"/>
        </w:trPr>
        <w:tc>
          <w:tcPr>
            <w:tcW w:w="846" w:type="dxa"/>
            <w:vMerge/>
            <w:shd w:val="clear" w:color="auto" w:fill="auto"/>
            <w:noWrap/>
            <w:vAlign w:val="bottom"/>
          </w:tcPr>
          <w:p w14:paraId="67595271"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68BCA8B1" w14:textId="20F3551B" w:rsidR="006E0954" w:rsidRPr="00FA0369" w:rsidRDefault="00D7595A" w:rsidP="00DA5714">
            <w:pPr>
              <w:rPr>
                <w:sz w:val="20"/>
                <w:szCs w:val="20"/>
              </w:rPr>
            </w:pPr>
            <w:r>
              <w:rPr>
                <w:rFonts w:ascii="Aptos Narrow" w:hAnsi="Aptos Narrow"/>
                <w:color w:val="000000"/>
                <w:sz w:val="20"/>
                <w:szCs w:val="20"/>
              </w:rPr>
              <w:t>DIST-01</w:t>
            </w:r>
            <w:r w:rsidR="006E0954" w:rsidRPr="00FA0369">
              <w:rPr>
                <w:rFonts w:ascii="Aptos Narrow" w:hAnsi="Aptos Narrow"/>
                <w:color w:val="000000"/>
                <w:sz w:val="20"/>
                <w:szCs w:val="20"/>
              </w:rPr>
              <w:t>-11.CAR.7</w:t>
            </w:r>
          </w:p>
        </w:tc>
        <w:tc>
          <w:tcPr>
            <w:tcW w:w="2268" w:type="dxa"/>
            <w:shd w:val="clear" w:color="auto" w:fill="auto"/>
            <w:noWrap/>
            <w:vAlign w:val="bottom"/>
          </w:tcPr>
          <w:p w14:paraId="28A080DE" w14:textId="5EA8E76B"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FA0369">
              <w:rPr>
                <w:rFonts w:ascii="Aptos Narrow" w:hAnsi="Aptos Narrow"/>
                <w:color w:val="000000"/>
                <w:sz w:val="20"/>
                <w:szCs w:val="20"/>
              </w:rPr>
              <w:t>-11.CAR.7.ROL.A</w:t>
            </w:r>
          </w:p>
        </w:tc>
      </w:tr>
      <w:tr w:rsidR="006E0954" w14:paraId="3A26B0D4" w14:textId="77777777" w:rsidTr="00B416A6">
        <w:trPr>
          <w:trHeight w:val="300"/>
        </w:trPr>
        <w:tc>
          <w:tcPr>
            <w:tcW w:w="846" w:type="dxa"/>
            <w:vMerge/>
            <w:shd w:val="clear" w:color="auto" w:fill="auto"/>
            <w:noWrap/>
            <w:vAlign w:val="bottom"/>
          </w:tcPr>
          <w:p w14:paraId="1936FA0F"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6D23C5BF" w14:textId="77777777" w:rsidR="006E0954" w:rsidRPr="00FA0369" w:rsidRDefault="006E0954" w:rsidP="00DA5714">
            <w:pPr>
              <w:rPr>
                <w:sz w:val="20"/>
                <w:szCs w:val="20"/>
              </w:rPr>
            </w:pPr>
          </w:p>
        </w:tc>
        <w:tc>
          <w:tcPr>
            <w:tcW w:w="2268" w:type="dxa"/>
            <w:shd w:val="clear" w:color="auto" w:fill="auto"/>
            <w:noWrap/>
            <w:vAlign w:val="bottom"/>
          </w:tcPr>
          <w:p w14:paraId="1066285A" w14:textId="20AD3F00"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FA0369">
              <w:rPr>
                <w:rFonts w:ascii="Aptos Narrow" w:hAnsi="Aptos Narrow"/>
                <w:color w:val="000000"/>
                <w:sz w:val="20"/>
                <w:szCs w:val="20"/>
              </w:rPr>
              <w:t>-11.CAR.7.ROL.B</w:t>
            </w:r>
          </w:p>
        </w:tc>
      </w:tr>
      <w:tr w:rsidR="006E0954" w14:paraId="4B0EDC7F" w14:textId="77777777" w:rsidTr="00B416A6">
        <w:trPr>
          <w:trHeight w:val="300"/>
        </w:trPr>
        <w:tc>
          <w:tcPr>
            <w:tcW w:w="846" w:type="dxa"/>
            <w:vMerge/>
            <w:shd w:val="clear" w:color="auto" w:fill="auto"/>
            <w:noWrap/>
            <w:vAlign w:val="bottom"/>
          </w:tcPr>
          <w:p w14:paraId="06A10D76"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6B8E26BB" w14:textId="65780E38" w:rsidR="006E0954" w:rsidRPr="00FA0369" w:rsidRDefault="00D7595A" w:rsidP="00DA5714">
            <w:pPr>
              <w:rPr>
                <w:sz w:val="20"/>
                <w:szCs w:val="20"/>
              </w:rPr>
            </w:pPr>
            <w:r>
              <w:rPr>
                <w:rFonts w:ascii="Aptos Narrow" w:hAnsi="Aptos Narrow"/>
                <w:color w:val="000000"/>
                <w:sz w:val="20"/>
                <w:szCs w:val="20"/>
              </w:rPr>
              <w:t>DIST-01</w:t>
            </w:r>
            <w:r w:rsidR="006E0954" w:rsidRPr="00FA0369">
              <w:rPr>
                <w:rFonts w:ascii="Aptos Narrow" w:hAnsi="Aptos Narrow"/>
                <w:color w:val="000000"/>
                <w:sz w:val="20"/>
                <w:szCs w:val="20"/>
              </w:rPr>
              <w:t>-11.CAR.8</w:t>
            </w:r>
          </w:p>
        </w:tc>
        <w:tc>
          <w:tcPr>
            <w:tcW w:w="2268" w:type="dxa"/>
            <w:shd w:val="clear" w:color="auto" w:fill="auto"/>
            <w:noWrap/>
            <w:vAlign w:val="bottom"/>
          </w:tcPr>
          <w:p w14:paraId="4770BCFC" w14:textId="5A44AD7A"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FA0369">
              <w:rPr>
                <w:rFonts w:ascii="Aptos Narrow" w:hAnsi="Aptos Narrow"/>
                <w:color w:val="000000"/>
                <w:sz w:val="20"/>
                <w:szCs w:val="20"/>
              </w:rPr>
              <w:t>-11.CAR.8.ROL.A</w:t>
            </w:r>
          </w:p>
        </w:tc>
      </w:tr>
      <w:tr w:rsidR="006E0954" w14:paraId="364FEADA" w14:textId="77777777" w:rsidTr="00B416A6">
        <w:trPr>
          <w:trHeight w:val="300"/>
        </w:trPr>
        <w:tc>
          <w:tcPr>
            <w:tcW w:w="846" w:type="dxa"/>
            <w:vMerge/>
            <w:shd w:val="clear" w:color="auto" w:fill="auto"/>
            <w:noWrap/>
            <w:vAlign w:val="bottom"/>
          </w:tcPr>
          <w:p w14:paraId="3D9A327A" w14:textId="77777777" w:rsidR="006E0954" w:rsidRPr="001D0DEE" w:rsidRDefault="006E0954" w:rsidP="00DA5714">
            <w:pPr>
              <w:rPr>
                <w:rFonts w:ascii="Aptos Narrow" w:hAnsi="Aptos Narrow"/>
                <w:color w:val="000000"/>
                <w:sz w:val="20"/>
                <w:szCs w:val="20"/>
              </w:rPr>
            </w:pPr>
          </w:p>
        </w:tc>
        <w:tc>
          <w:tcPr>
            <w:tcW w:w="1701" w:type="dxa"/>
            <w:shd w:val="clear" w:color="auto" w:fill="auto"/>
            <w:noWrap/>
            <w:vAlign w:val="bottom"/>
          </w:tcPr>
          <w:p w14:paraId="5F8F511A" w14:textId="77777777" w:rsidR="006E0954" w:rsidRPr="00FA0369" w:rsidRDefault="006E0954" w:rsidP="00DA5714">
            <w:pPr>
              <w:rPr>
                <w:sz w:val="20"/>
                <w:szCs w:val="20"/>
              </w:rPr>
            </w:pPr>
          </w:p>
        </w:tc>
        <w:tc>
          <w:tcPr>
            <w:tcW w:w="2268" w:type="dxa"/>
            <w:shd w:val="clear" w:color="auto" w:fill="auto"/>
            <w:noWrap/>
            <w:vAlign w:val="bottom"/>
          </w:tcPr>
          <w:p w14:paraId="18274A09" w14:textId="3AF946BB" w:rsidR="006E0954" w:rsidRPr="00FA0369" w:rsidRDefault="00D7595A" w:rsidP="00DA5714">
            <w:pPr>
              <w:rPr>
                <w:rFonts w:ascii="Aptos Narrow" w:hAnsi="Aptos Narrow"/>
                <w:color w:val="000000"/>
                <w:sz w:val="20"/>
                <w:szCs w:val="20"/>
              </w:rPr>
            </w:pPr>
            <w:r>
              <w:rPr>
                <w:rFonts w:ascii="Aptos Narrow" w:hAnsi="Aptos Narrow"/>
                <w:color w:val="000000"/>
                <w:sz w:val="20"/>
                <w:szCs w:val="20"/>
              </w:rPr>
              <w:t>DIST-01</w:t>
            </w:r>
            <w:r w:rsidR="006E0954" w:rsidRPr="00FA0369">
              <w:rPr>
                <w:rFonts w:ascii="Aptos Narrow" w:hAnsi="Aptos Narrow"/>
                <w:color w:val="000000"/>
                <w:sz w:val="20"/>
                <w:szCs w:val="20"/>
              </w:rPr>
              <w:t>-11.CAR.8.ROL.B</w:t>
            </w:r>
          </w:p>
        </w:tc>
      </w:tr>
      <w:tr w:rsidR="00FA0369" w14:paraId="715D9338" w14:textId="77777777" w:rsidTr="00B416A6">
        <w:trPr>
          <w:trHeight w:val="300"/>
        </w:trPr>
        <w:tc>
          <w:tcPr>
            <w:tcW w:w="846" w:type="dxa"/>
            <w:vMerge w:val="restart"/>
            <w:shd w:val="clear" w:color="auto" w:fill="auto"/>
            <w:noWrap/>
            <w:vAlign w:val="bottom"/>
          </w:tcPr>
          <w:p w14:paraId="16D01CD5" w14:textId="7630F3F5" w:rsidR="00FA0369" w:rsidRPr="001D0DEE" w:rsidRDefault="00FA0369" w:rsidP="00FA0369">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12</w:t>
            </w:r>
          </w:p>
        </w:tc>
        <w:tc>
          <w:tcPr>
            <w:tcW w:w="1701" w:type="dxa"/>
            <w:shd w:val="clear" w:color="auto" w:fill="auto"/>
            <w:noWrap/>
            <w:vAlign w:val="bottom"/>
          </w:tcPr>
          <w:p w14:paraId="48EEDBB7" w14:textId="1A415994"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-12.CAR.1</w:t>
            </w:r>
          </w:p>
        </w:tc>
        <w:tc>
          <w:tcPr>
            <w:tcW w:w="2268" w:type="dxa"/>
            <w:shd w:val="clear" w:color="auto" w:fill="auto"/>
            <w:noWrap/>
            <w:vAlign w:val="bottom"/>
          </w:tcPr>
          <w:p w14:paraId="0E6FC823" w14:textId="69CF3BCD"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-12.CAR.1.ROL.A</w:t>
            </w:r>
          </w:p>
        </w:tc>
      </w:tr>
      <w:tr w:rsidR="00FA0369" w14:paraId="53411446" w14:textId="77777777" w:rsidTr="00B416A6">
        <w:trPr>
          <w:trHeight w:val="300"/>
        </w:trPr>
        <w:tc>
          <w:tcPr>
            <w:tcW w:w="846" w:type="dxa"/>
            <w:vMerge/>
            <w:shd w:val="clear" w:color="auto" w:fill="auto"/>
            <w:noWrap/>
            <w:vAlign w:val="bottom"/>
          </w:tcPr>
          <w:p w14:paraId="2DE5C780"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63235297" w14:textId="77777777" w:rsidR="00FA0369" w:rsidRPr="00FA0369" w:rsidRDefault="00FA0369" w:rsidP="00FA0369">
            <w:pPr>
              <w:rPr>
                <w:sz w:val="20"/>
                <w:szCs w:val="20"/>
              </w:rPr>
            </w:pPr>
          </w:p>
        </w:tc>
        <w:tc>
          <w:tcPr>
            <w:tcW w:w="2268" w:type="dxa"/>
            <w:shd w:val="clear" w:color="auto" w:fill="auto"/>
            <w:noWrap/>
            <w:vAlign w:val="bottom"/>
          </w:tcPr>
          <w:p w14:paraId="5D244392" w14:textId="0D245A77"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-12.CAR.1.ROL.B</w:t>
            </w:r>
          </w:p>
        </w:tc>
      </w:tr>
      <w:tr w:rsidR="00FA0369" w14:paraId="5F607133" w14:textId="77777777" w:rsidTr="00B416A6">
        <w:trPr>
          <w:trHeight w:val="300"/>
        </w:trPr>
        <w:tc>
          <w:tcPr>
            <w:tcW w:w="846" w:type="dxa"/>
            <w:vMerge/>
            <w:shd w:val="clear" w:color="auto" w:fill="auto"/>
            <w:noWrap/>
            <w:vAlign w:val="bottom"/>
          </w:tcPr>
          <w:p w14:paraId="02B3B247"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42CAF009" w14:textId="4BC51F6B"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-12.CAR.2</w:t>
            </w:r>
          </w:p>
        </w:tc>
        <w:tc>
          <w:tcPr>
            <w:tcW w:w="2268" w:type="dxa"/>
            <w:shd w:val="clear" w:color="auto" w:fill="auto"/>
            <w:noWrap/>
            <w:vAlign w:val="bottom"/>
          </w:tcPr>
          <w:p w14:paraId="7E67637B" w14:textId="62E37F6B"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-12.CAR.2.ROL.A</w:t>
            </w:r>
          </w:p>
        </w:tc>
      </w:tr>
      <w:tr w:rsidR="00FA0369" w14:paraId="2C5D7B26" w14:textId="77777777" w:rsidTr="00B416A6">
        <w:trPr>
          <w:trHeight w:val="300"/>
        </w:trPr>
        <w:tc>
          <w:tcPr>
            <w:tcW w:w="846" w:type="dxa"/>
            <w:vMerge/>
            <w:shd w:val="clear" w:color="auto" w:fill="auto"/>
            <w:noWrap/>
            <w:vAlign w:val="bottom"/>
          </w:tcPr>
          <w:p w14:paraId="11E393C3"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62A85856" w14:textId="77777777" w:rsidR="00FA0369" w:rsidRPr="00FA0369" w:rsidRDefault="00FA0369" w:rsidP="00FA0369">
            <w:pPr>
              <w:rPr>
                <w:sz w:val="20"/>
                <w:szCs w:val="20"/>
              </w:rPr>
            </w:pPr>
          </w:p>
        </w:tc>
        <w:tc>
          <w:tcPr>
            <w:tcW w:w="2268" w:type="dxa"/>
            <w:shd w:val="clear" w:color="auto" w:fill="auto"/>
            <w:noWrap/>
            <w:vAlign w:val="bottom"/>
          </w:tcPr>
          <w:p w14:paraId="6F51B36E" w14:textId="1D1A54AC"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-12.CAR.2.ROL.B</w:t>
            </w:r>
          </w:p>
        </w:tc>
      </w:tr>
      <w:tr w:rsidR="00FA0369" w14:paraId="1D784582" w14:textId="77777777" w:rsidTr="00B416A6">
        <w:trPr>
          <w:trHeight w:val="300"/>
        </w:trPr>
        <w:tc>
          <w:tcPr>
            <w:tcW w:w="846" w:type="dxa"/>
            <w:vMerge/>
            <w:shd w:val="clear" w:color="auto" w:fill="auto"/>
            <w:noWrap/>
            <w:vAlign w:val="bottom"/>
          </w:tcPr>
          <w:p w14:paraId="194A21C5"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4BFE488D" w14:textId="27D3C9DF"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-12.CAR.3</w:t>
            </w:r>
          </w:p>
        </w:tc>
        <w:tc>
          <w:tcPr>
            <w:tcW w:w="2268" w:type="dxa"/>
            <w:shd w:val="clear" w:color="auto" w:fill="auto"/>
            <w:noWrap/>
            <w:vAlign w:val="bottom"/>
          </w:tcPr>
          <w:p w14:paraId="753215B9" w14:textId="6EAE39CA"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-12.CAR.3.ROL.A</w:t>
            </w:r>
          </w:p>
        </w:tc>
      </w:tr>
      <w:tr w:rsidR="00FA0369" w14:paraId="3C4BA579" w14:textId="77777777" w:rsidTr="00B416A6">
        <w:trPr>
          <w:trHeight w:val="300"/>
        </w:trPr>
        <w:tc>
          <w:tcPr>
            <w:tcW w:w="846" w:type="dxa"/>
            <w:vMerge/>
            <w:shd w:val="clear" w:color="auto" w:fill="auto"/>
            <w:noWrap/>
            <w:vAlign w:val="bottom"/>
          </w:tcPr>
          <w:p w14:paraId="2A0F43E6"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26ACA6D2" w14:textId="77777777" w:rsidR="00FA0369" w:rsidRPr="00FA0369" w:rsidRDefault="00FA0369" w:rsidP="00FA0369">
            <w:pPr>
              <w:rPr>
                <w:sz w:val="20"/>
                <w:szCs w:val="20"/>
              </w:rPr>
            </w:pPr>
          </w:p>
        </w:tc>
        <w:tc>
          <w:tcPr>
            <w:tcW w:w="2268" w:type="dxa"/>
            <w:shd w:val="clear" w:color="auto" w:fill="auto"/>
            <w:noWrap/>
            <w:vAlign w:val="bottom"/>
          </w:tcPr>
          <w:p w14:paraId="48889F14" w14:textId="732D1E6C"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-12.CAR.3.ROL.B</w:t>
            </w:r>
          </w:p>
        </w:tc>
      </w:tr>
      <w:tr w:rsidR="00FA0369" w14:paraId="1B46C6DE" w14:textId="77777777" w:rsidTr="00B416A6">
        <w:trPr>
          <w:trHeight w:val="300"/>
        </w:trPr>
        <w:tc>
          <w:tcPr>
            <w:tcW w:w="846" w:type="dxa"/>
            <w:vMerge/>
            <w:shd w:val="clear" w:color="auto" w:fill="auto"/>
            <w:noWrap/>
            <w:vAlign w:val="bottom"/>
          </w:tcPr>
          <w:p w14:paraId="3D17D951"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56F8C168" w14:textId="66BD789B"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-12.CAR.4</w:t>
            </w:r>
          </w:p>
        </w:tc>
        <w:tc>
          <w:tcPr>
            <w:tcW w:w="2268" w:type="dxa"/>
            <w:shd w:val="clear" w:color="auto" w:fill="auto"/>
            <w:noWrap/>
            <w:vAlign w:val="bottom"/>
          </w:tcPr>
          <w:p w14:paraId="2020897A" w14:textId="69807CF2"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-12.CAR.4.ROL.A</w:t>
            </w:r>
          </w:p>
        </w:tc>
      </w:tr>
      <w:tr w:rsidR="00FA0369" w14:paraId="150DEE23" w14:textId="77777777" w:rsidTr="00B416A6">
        <w:trPr>
          <w:trHeight w:val="300"/>
        </w:trPr>
        <w:tc>
          <w:tcPr>
            <w:tcW w:w="846" w:type="dxa"/>
            <w:vMerge/>
            <w:shd w:val="clear" w:color="auto" w:fill="auto"/>
            <w:noWrap/>
            <w:vAlign w:val="bottom"/>
          </w:tcPr>
          <w:p w14:paraId="0547F94F"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35340A31" w14:textId="77777777" w:rsidR="00FA0369" w:rsidRPr="00FA0369" w:rsidRDefault="00FA0369" w:rsidP="00FA0369">
            <w:pPr>
              <w:rPr>
                <w:sz w:val="20"/>
                <w:szCs w:val="20"/>
              </w:rPr>
            </w:pPr>
          </w:p>
        </w:tc>
        <w:tc>
          <w:tcPr>
            <w:tcW w:w="2268" w:type="dxa"/>
            <w:shd w:val="clear" w:color="auto" w:fill="auto"/>
            <w:noWrap/>
            <w:vAlign w:val="bottom"/>
          </w:tcPr>
          <w:p w14:paraId="2877C003" w14:textId="7D7FEE7A"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-12.CAR.4.ROL.B</w:t>
            </w:r>
          </w:p>
        </w:tc>
      </w:tr>
      <w:tr w:rsidR="00FA0369" w14:paraId="3886DA6C" w14:textId="77777777" w:rsidTr="00B416A6">
        <w:trPr>
          <w:trHeight w:val="300"/>
        </w:trPr>
        <w:tc>
          <w:tcPr>
            <w:tcW w:w="846" w:type="dxa"/>
            <w:vMerge/>
            <w:shd w:val="clear" w:color="auto" w:fill="auto"/>
            <w:noWrap/>
            <w:vAlign w:val="bottom"/>
          </w:tcPr>
          <w:p w14:paraId="52756D49"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7DEE68AD" w14:textId="290B0FBF"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-12.CAR.5</w:t>
            </w:r>
          </w:p>
        </w:tc>
        <w:tc>
          <w:tcPr>
            <w:tcW w:w="2268" w:type="dxa"/>
            <w:shd w:val="clear" w:color="auto" w:fill="auto"/>
            <w:noWrap/>
            <w:vAlign w:val="bottom"/>
          </w:tcPr>
          <w:p w14:paraId="3E32A8E9" w14:textId="313B1428"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-12.CAR.5.ROL.A</w:t>
            </w:r>
          </w:p>
        </w:tc>
      </w:tr>
      <w:tr w:rsidR="00FA0369" w14:paraId="41039E91" w14:textId="77777777" w:rsidTr="00B416A6">
        <w:trPr>
          <w:trHeight w:val="300"/>
        </w:trPr>
        <w:tc>
          <w:tcPr>
            <w:tcW w:w="846" w:type="dxa"/>
            <w:vMerge/>
            <w:shd w:val="clear" w:color="auto" w:fill="auto"/>
            <w:noWrap/>
            <w:vAlign w:val="bottom"/>
          </w:tcPr>
          <w:p w14:paraId="28762AAA"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584F95E5" w14:textId="77777777" w:rsidR="00FA0369" w:rsidRPr="00FA0369" w:rsidRDefault="00FA0369" w:rsidP="00FA0369">
            <w:pPr>
              <w:rPr>
                <w:sz w:val="20"/>
                <w:szCs w:val="20"/>
              </w:rPr>
            </w:pPr>
          </w:p>
        </w:tc>
        <w:tc>
          <w:tcPr>
            <w:tcW w:w="2268" w:type="dxa"/>
            <w:shd w:val="clear" w:color="auto" w:fill="auto"/>
            <w:noWrap/>
            <w:vAlign w:val="bottom"/>
          </w:tcPr>
          <w:p w14:paraId="00365FBE" w14:textId="6A72C4FD"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-12.CAR.5.ROL.B</w:t>
            </w:r>
          </w:p>
        </w:tc>
      </w:tr>
      <w:tr w:rsidR="00FA0369" w14:paraId="3AC45FD0" w14:textId="77777777" w:rsidTr="00B416A6">
        <w:trPr>
          <w:trHeight w:val="300"/>
        </w:trPr>
        <w:tc>
          <w:tcPr>
            <w:tcW w:w="846" w:type="dxa"/>
            <w:vMerge/>
            <w:shd w:val="clear" w:color="auto" w:fill="auto"/>
            <w:noWrap/>
            <w:vAlign w:val="bottom"/>
          </w:tcPr>
          <w:p w14:paraId="42E6F067"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30A16B79" w14:textId="137E4E58"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-12.CAR.6</w:t>
            </w:r>
          </w:p>
        </w:tc>
        <w:tc>
          <w:tcPr>
            <w:tcW w:w="2268" w:type="dxa"/>
            <w:shd w:val="clear" w:color="auto" w:fill="auto"/>
            <w:noWrap/>
            <w:vAlign w:val="bottom"/>
          </w:tcPr>
          <w:p w14:paraId="3BA4C272" w14:textId="0B127AED"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-12.CAR.6.ROL.A</w:t>
            </w:r>
          </w:p>
        </w:tc>
      </w:tr>
      <w:tr w:rsidR="00FA0369" w14:paraId="3E7D6346" w14:textId="77777777" w:rsidTr="00B416A6">
        <w:trPr>
          <w:trHeight w:val="300"/>
        </w:trPr>
        <w:tc>
          <w:tcPr>
            <w:tcW w:w="846" w:type="dxa"/>
            <w:vMerge/>
            <w:shd w:val="clear" w:color="auto" w:fill="auto"/>
            <w:noWrap/>
            <w:vAlign w:val="bottom"/>
          </w:tcPr>
          <w:p w14:paraId="1A9C8495"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01970FB1" w14:textId="77777777" w:rsidR="00FA0369" w:rsidRPr="00FA0369" w:rsidRDefault="00FA0369" w:rsidP="00FA0369">
            <w:pPr>
              <w:rPr>
                <w:sz w:val="20"/>
                <w:szCs w:val="20"/>
              </w:rPr>
            </w:pPr>
          </w:p>
        </w:tc>
        <w:tc>
          <w:tcPr>
            <w:tcW w:w="2268" w:type="dxa"/>
            <w:shd w:val="clear" w:color="auto" w:fill="auto"/>
            <w:noWrap/>
            <w:vAlign w:val="bottom"/>
          </w:tcPr>
          <w:p w14:paraId="1B419853" w14:textId="7F871C85"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-12.CAR.6.ROL.B</w:t>
            </w:r>
          </w:p>
        </w:tc>
      </w:tr>
      <w:tr w:rsidR="00FA0369" w14:paraId="186455B3" w14:textId="77777777" w:rsidTr="00B416A6">
        <w:trPr>
          <w:trHeight w:val="300"/>
        </w:trPr>
        <w:tc>
          <w:tcPr>
            <w:tcW w:w="846" w:type="dxa"/>
            <w:vMerge/>
            <w:shd w:val="clear" w:color="auto" w:fill="auto"/>
            <w:noWrap/>
            <w:vAlign w:val="bottom"/>
          </w:tcPr>
          <w:p w14:paraId="6B563F78"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66CDC83E" w14:textId="1C7185FB" w:rsidR="00FA0369" w:rsidRPr="00FA0369" w:rsidRDefault="00D7595A" w:rsidP="00FA0369">
            <w:pPr>
              <w:rPr>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-12.CAR.7</w:t>
            </w:r>
          </w:p>
        </w:tc>
        <w:tc>
          <w:tcPr>
            <w:tcW w:w="2268" w:type="dxa"/>
            <w:shd w:val="clear" w:color="auto" w:fill="auto"/>
            <w:noWrap/>
            <w:vAlign w:val="bottom"/>
          </w:tcPr>
          <w:p w14:paraId="7F87D0DB" w14:textId="57BBB2BB"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-12.CAR.7.ROL.A</w:t>
            </w:r>
          </w:p>
        </w:tc>
      </w:tr>
      <w:tr w:rsidR="00FA0369" w14:paraId="2AEEC1F9" w14:textId="77777777" w:rsidTr="00B416A6">
        <w:trPr>
          <w:trHeight w:val="300"/>
        </w:trPr>
        <w:tc>
          <w:tcPr>
            <w:tcW w:w="846" w:type="dxa"/>
            <w:vMerge/>
            <w:shd w:val="clear" w:color="auto" w:fill="auto"/>
            <w:noWrap/>
            <w:vAlign w:val="bottom"/>
          </w:tcPr>
          <w:p w14:paraId="5C387C7B"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7E0C6D52" w14:textId="2534A0BE" w:rsidR="00FA0369" w:rsidRPr="00FA0369" w:rsidRDefault="00BD3496" w:rsidP="00FA0369">
            <w:pPr>
              <w:rPr>
                <w:sz w:val="20"/>
                <w:szCs w:val="20"/>
              </w:rPr>
            </w:pPr>
            <w:proofErr w:type="spellStart"/>
            <w:r>
              <w:rPr>
                <w:sz w:val="20"/>
                <w:szCs w:val="20"/>
              </w:rPr>
              <w:t>Interroll</w:t>
            </w:r>
            <w:proofErr w:type="spellEnd"/>
            <w:r>
              <w:rPr>
                <w:sz w:val="20"/>
                <w:szCs w:val="20"/>
              </w:rPr>
              <w:t xml:space="preserve"> card</w:t>
            </w:r>
          </w:p>
        </w:tc>
        <w:tc>
          <w:tcPr>
            <w:tcW w:w="2268" w:type="dxa"/>
            <w:shd w:val="clear" w:color="auto" w:fill="auto"/>
            <w:noWrap/>
            <w:vAlign w:val="bottom"/>
          </w:tcPr>
          <w:p w14:paraId="3DCADF8C" w14:textId="50C3161D" w:rsidR="00FA0369" w:rsidRPr="00FA0369"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-12.CAR.7.ROL.B</w:t>
            </w:r>
          </w:p>
        </w:tc>
      </w:tr>
      <w:tr w:rsidR="00FA0369" w14:paraId="5BC773D3" w14:textId="77777777" w:rsidTr="00B416A6">
        <w:trPr>
          <w:trHeight w:val="300"/>
        </w:trPr>
        <w:tc>
          <w:tcPr>
            <w:tcW w:w="846" w:type="dxa"/>
            <w:vMerge/>
            <w:shd w:val="clear" w:color="auto" w:fill="auto"/>
            <w:noWrap/>
            <w:vAlign w:val="bottom"/>
          </w:tcPr>
          <w:p w14:paraId="24942535" w14:textId="77777777" w:rsidR="00FA0369" w:rsidRPr="001D0DEE" w:rsidRDefault="00FA0369" w:rsidP="00FA0369">
            <w:pPr>
              <w:rPr>
                <w:rFonts w:ascii="Aptos Narrow" w:hAnsi="Aptos Narrow"/>
                <w:color w:val="000000"/>
                <w:sz w:val="20"/>
                <w:szCs w:val="20"/>
              </w:rPr>
            </w:pPr>
          </w:p>
        </w:tc>
        <w:tc>
          <w:tcPr>
            <w:tcW w:w="1701" w:type="dxa"/>
            <w:shd w:val="clear" w:color="auto" w:fill="auto"/>
            <w:noWrap/>
            <w:vAlign w:val="bottom"/>
          </w:tcPr>
          <w:p w14:paraId="62641B1F" w14:textId="06287B03" w:rsidR="00FA0369" w:rsidRPr="00DB11E6" w:rsidRDefault="00BD3496" w:rsidP="00FA0369">
            <w:pPr>
              <w:rPr>
                <w:sz w:val="20"/>
                <w:szCs w:val="20"/>
              </w:rPr>
            </w:pPr>
            <w:proofErr w:type="spellStart"/>
            <w:r>
              <w:rPr>
                <w:sz w:val="20"/>
                <w:szCs w:val="20"/>
              </w:rPr>
              <w:t>Interroll</w:t>
            </w:r>
            <w:proofErr w:type="spellEnd"/>
            <w:r>
              <w:rPr>
                <w:sz w:val="20"/>
                <w:szCs w:val="20"/>
              </w:rPr>
              <w:t xml:space="preserve"> card</w:t>
            </w:r>
          </w:p>
        </w:tc>
        <w:tc>
          <w:tcPr>
            <w:tcW w:w="2268" w:type="dxa"/>
            <w:shd w:val="clear" w:color="auto" w:fill="auto"/>
            <w:noWrap/>
            <w:vAlign w:val="bottom"/>
          </w:tcPr>
          <w:p w14:paraId="35716F4C" w14:textId="58646238" w:rsidR="00FA0369" w:rsidRPr="00DB11E6" w:rsidRDefault="00D7595A" w:rsidP="00FA0369">
            <w:pPr>
              <w:rPr>
                <w:rFonts w:ascii="Aptos Narrow" w:hAnsi="Aptos Narrow"/>
                <w:color w:val="000000"/>
                <w:sz w:val="20"/>
                <w:szCs w:val="20"/>
              </w:rPr>
            </w:pPr>
            <w:r>
              <w:rPr>
                <w:rFonts w:ascii="Aptos Narrow" w:hAnsi="Aptos Narrow"/>
                <w:color w:val="000000"/>
                <w:sz w:val="20"/>
                <w:szCs w:val="20"/>
              </w:rPr>
              <w:t>DIST-01</w:t>
            </w:r>
            <w:r w:rsidR="00FA0369" w:rsidRPr="00FA0369">
              <w:rPr>
                <w:rFonts w:ascii="Aptos Narrow" w:hAnsi="Aptos Narrow"/>
                <w:color w:val="000000"/>
                <w:sz w:val="20"/>
                <w:szCs w:val="20"/>
              </w:rPr>
              <w:t>-12.CAR.7.ROL.</w:t>
            </w:r>
            <w:r w:rsidR="00FA0369">
              <w:rPr>
                <w:rFonts w:ascii="Aptos Narrow" w:hAnsi="Aptos Narrow"/>
                <w:color w:val="000000"/>
                <w:sz w:val="20"/>
                <w:szCs w:val="20"/>
              </w:rPr>
              <w:t>C</w:t>
            </w:r>
          </w:p>
        </w:tc>
      </w:tr>
    </w:tbl>
    <w:p w14:paraId="4E4727EC" w14:textId="77777777" w:rsidR="00DA5714" w:rsidRDefault="00DA5714" w:rsidP="00185511">
      <w:pPr>
        <w:rPr>
          <w:rFonts w:eastAsiaTheme="minorEastAsia"/>
        </w:rPr>
      </w:pPr>
    </w:p>
    <w:p w14:paraId="43E8CDB0" w14:textId="77777777" w:rsidR="00DA5714" w:rsidRDefault="00DA5714" w:rsidP="00185511">
      <w:pPr>
        <w:rPr>
          <w:rFonts w:eastAsiaTheme="minorEastAsia"/>
        </w:rPr>
        <w:sectPr w:rsidR="00DA5714" w:rsidSect="00185511">
          <w:type w:val="continuous"/>
          <w:pgSz w:w="11906" w:h="16838"/>
          <w:pgMar w:top="720" w:right="720" w:bottom="720" w:left="720" w:header="708" w:footer="708" w:gutter="0"/>
          <w:cols w:num="2" w:space="708"/>
          <w:docGrid w:linePitch="360"/>
        </w:sectPr>
      </w:pPr>
    </w:p>
    <w:p w14:paraId="35E0CD5D" w14:textId="77777777" w:rsidR="00185511" w:rsidRDefault="00185511" w:rsidP="00B92B7D">
      <w:pPr>
        <w:rPr>
          <w:rFonts w:eastAsiaTheme="minorEastAsia"/>
        </w:rPr>
      </w:pPr>
    </w:p>
    <w:p w14:paraId="7E522C89" w14:textId="77777777" w:rsidR="006E0954" w:rsidRDefault="006E0954">
      <w:pPr>
        <w:spacing w:after="160" w:line="259" w:lineRule="auto"/>
        <w:rPr>
          <w:rFonts w:eastAsiaTheme="minorEastAsia"/>
        </w:rPr>
      </w:pPr>
    </w:p>
    <w:p w14:paraId="28DB0798" w14:textId="77777777" w:rsidR="006E0954" w:rsidRDefault="006E0954" w:rsidP="00B92B7D">
      <w:pPr>
        <w:rPr>
          <w:rFonts w:eastAsiaTheme="minorEastAsia"/>
        </w:rPr>
      </w:pPr>
    </w:p>
    <w:p w14:paraId="41A85185" w14:textId="3905F813" w:rsidR="006E0954" w:rsidRDefault="006E0954">
      <w:pPr>
        <w:spacing w:after="160" w:line="259" w:lineRule="auto"/>
        <w:rPr>
          <w:rFonts w:eastAsiaTheme="minorEastAsia"/>
        </w:rPr>
      </w:pPr>
      <w:r>
        <w:rPr>
          <w:rFonts w:eastAsiaTheme="minorEastAsia"/>
        </w:rPr>
        <w:br w:type="page"/>
      </w:r>
    </w:p>
    <w:p w14:paraId="733C0793" w14:textId="60034665" w:rsidR="00E52D77" w:rsidRDefault="00E52D77" w:rsidP="00E52D77">
      <w:pPr>
        <w:rPr>
          <w:rFonts w:eastAsiaTheme="minorEastAsia"/>
        </w:rPr>
      </w:pPr>
      <w:r w:rsidRPr="00E7440C">
        <w:rPr>
          <w:rFonts w:eastAsiaTheme="minorEastAsia"/>
        </w:rPr>
        <w:lastRenderedPageBreak/>
        <w:t>In this section, only one sensor was implemented at the curve or departure of the lane. Th</w:t>
      </w:r>
      <w:r>
        <w:rPr>
          <w:rFonts w:eastAsiaTheme="minorEastAsia"/>
        </w:rPr>
        <w:t>e system</w:t>
      </w:r>
      <w:r w:rsidRPr="00E7440C">
        <w:rPr>
          <w:rFonts w:eastAsiaTheme="minorEastAsia"/>
        </w:rPr>
        <w:t xml:space="preserve"> determines the downstream state, checking if the </w:t>
      </w:r>
      <w:r>
        <w:rPr>
          <w:rFonts w:eastAsiaTheme="minorEastAsia"/>
        </w:rPr>
        <w:t>finger</w:t>
      </w:r>
      <w:r w:rsidRPr="00E7440C">
        <w:rPr>
          <w:rFonts w:eastAsiaTheme="minorEastAsia"/>
        </w:rPr>
        <w:t xml:space="preserve"> is stopped or if the product flow direction is opposite. When a box is detected by this sensor, the lane will stop to prevent collisions between the transported products.</w:t>
      </w:r>
      <w:r>
        <w:rPr>
          <w:rFonts w:eastAsiaTheme="minorEastAsia"/>
        </w:rPr>
        <w:t xml:space="preserve"> </w:t>
      </w:r>
      <w:r w:rsidRPr="00E52D77">
        <w:rPr>
          <w:rFonts w:eastAsiaTheme="minorEastAsia"/>
        </w:rPr>
        <w:t xml:space="preserve">The following figure and table </w:t>
      </w:r>
      <w:r w:rsidR="0007488F" w:rsidRPr="00E52D77">
        <w:rPr>
          <w:rFonts w:eastAsiaTheme="minorEastAsia"/>
        </w:rPr>
        <w:t>show</w:t>
      </w:r>
      <w:r w:rsidRPr="00E52D77">
        <w:rPr>
          <w:rFonts w:eastAsiaTheme="minorEastAsia"/>
        </w:rPr>
        <w:t xml:space="preserve"> the sensor described above</w:t>
      </w:r>
      <w:r>
        <w:rPr>
          <w:rFonts w:eastAsiaTheme="minorEastAsia"/>
        </w:rPr>
        <w:t>.</w:t>
      </w:r>
    </w:p>
    <w:p w14:paraId="65C5E055" w14:textId="77777777" w:rsidR="00E52D77" w:rsidRDefault="00E52D77">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E52D77" w14:paraId="3819E42B" w14:textId="77777777" w:rsidTr="0007488F">
        <w:trPr>
          <w:trHeight w:val="300"/>
          <w:jc w:val="center"/>
        </w:trPr>
        <w:tc>
          <w:tcPr>
            <w:tcW w:w="846" w:type="dxa"/>
            <w:shd w:val="clear" w:color="auto" w:fill="auto"/>
            <w:noWrap/>
            <w:vAlign w:val="bottom"/>
            <w:hideMark/>
          </w:tcPr>
          <w:p w14:paraId="6074D127" w14:textId="77777777" w:rsidR="00E52D77" w:rsidRPr="001D0DEE" w:rsidRDefault="00E52D77"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7C88B748" w14:textId="77777777" w:rsidR="00E52D77" w:rsidRPr="001D0DEE" w:rsidRDefault="00E52D77"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23EC3780" w14:textId="72058379" w:rsidR="00E52D77" w:rsidRPr="001D0DEE" w:rsidRDefault="00E52D77"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E52D77" w14:paraId="5DEB1039" w14:textId="77777777" w:rsidTr="0007488F">
        <w:trPr>
          <w:trHeight w:val="300"/>
          <w:jc w:val="center"/>
        </w:trPr>
        <w:tc>
          <w:tcPr>
            <w:tcW w:w="846" w:type="dxa"/>
            <w:vMerge w:val="restart"/>
            <w:shd w:val="clear" w:color="auto" w:fill="auto"/>
            <w:noWrap/>
            <w:vAlign w:val="bottom"/>
            <w:hideMark/>
          </w:tcPr>
          <w:p w14:paraId="54532813" w14:textId="064EFC58" w:rsidR="00E52D77" w:rsidRPr="001D0DEE" w:rsidRDefault="00E52D77" w:rsidP="00B416A6">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12</w:t>
            </w:r>
          </w:p>
        </w:tc>
        <w:tc>
          <w:tcPr>
            <w:tcW w:w="1701" w:type="dxa"/>
            <w:shd w:val="clear" w:color="auto" w:fill="auto"/>
            <w:noWrap/>
            <w:vAlign w:val="bottom"/>
          </w:tcPr>
          <w:p w14:paraId="153554AB" w14:textId="3A7AD120" w:rsidR="00E52D77" w:rsidRPr="005821F3" w:rsidRDefault="00D7595A" w:rsidP="00B416A6">
            <w:pPr>
              <w:rPr>
                <w:rFonts w:ascii="Aptos Narrow" w:hAnsi="Aptos Narrow"/>
                <w:color w:val="000000"/>
                <w:sz w:val="20"/>
                <w:szCs w:val="20"/>
              </w:rPr>
            </w:pPr>
            <w:r>
              <w:rPr>
                <w:rFonts w:ascii="Aptos Narrow" w:hAnsi="Aptos Narrow"/>
                <w:color w:val="000000"/>
                <w:sz w:val="20"/>
                <w:szCs w:val="20"/>
              </w:rPr>
              <w:t>DIST-01</w:t>
            </w:r>
            <w:r w:rsidR="00E52D77" w:rsidRPr="005821F3">
              <w:rPr>
                <w:rFonts w:ascii="Aptos Narrow" w:hAnsi="Aptos Narrow"/>
                <w:color w:val="000000"/>
                <w:sz w:val="20"/>
                <w:szCs w:val="20"/>
              </w:rPr>
              <w:t>-</w:t>
            </w:r>
            <w:r w:rsidR="00E52D77">
              <w:rPr>
                <w:rFonts w:ascii="Aptos Narrow" w:hAnsi="Aptos Narrow"/>
                <w:color w:val="000000"/>
                <w:sz w:val="20"/>
                <w:szCs w:val="20"/>
              </w:rPr>
              <w:t>12</w:t>
            </w:r>
            <w:r w:rsidR="00E52D77" w:rsidRPr="005821F3">
              <w:rPr>
                <w:rFonts w:ascii="Aptos Narrow" w:hAnsi="Aptos Narrow"/>
                <w:color w:val="000000"/>
                <w:sz w:val="20"/>
                <w:szCs w:val="20"/>
              </w:rPr>
              <w:t>.CAR.</w:t>
            </w:r>
            <w:r w:rsidR="005E0524">
              <w:rPr>
                <w:rFonts w:ascii="Aptos Narrow" w:hAnsi="Aptos Narrow"/>
                <w:color w:val="000000"/>
                <w:sz w:val="20"/>
                <w:szCs w:val="20"/>
              </w:rPr>
              <w:t>7</w:t>
            </w:r>
          </w:p>
        </w:tc>
        <w:tc>
          <w:tcPr>
            <w:tcW w:w="2268" w:type="dxa"/>
            <w:shd w:val="clear" w:color="auto" w:fill="auto"/>
            <w:noWrap/>
            <w:vAlign w:val="bottom"/>
          </w:tcPr>
          <w:p w14:paraId="39FDEFF3" w14:textId="14A3F233" w:rsidR="00E52D77" w:rsidRPr="005821F3" w:rsidRDefault="00D7595A" w:rsidP="00B416A6">
            <w:pPr>
              <w:rPr>
                <w:rFonts w:ascii="Aptos Narrow" w:hAnsi="Aptos Narrow"/>
                <w:color w:val="000000"/>
                <w:sz w:val="20"/>
                <w:szCs w:val="20"/>
              </w:rPr>
            </w:pPr>
            <w:r>
              <w:rPr>
                <w:rFonts w:ascii="Aptos Narrow" w:hAnsi="Aptos Narrow"/>
                <w:color w:val="000000"/>
                <w:sz w:val="20"/>
                <w:szCs w:val="20"/>
              </w:rPr>
              <w:t>DIST-01</w:t>
            </w:r>
            <w:r w:rsidR="00E52D77" w:rsidRPr="005821F3">
              <w:rPr>
                <w:rFonts w:ascii="Aptos Narrow" w:hAnsi="Aptos Narrow"/>
                <w:color w:val="000000"/>
                <w:sz w:val="20"/>
                <w:szCs w:val="20"/>
              </w:rPr>
              <w:t>-</w:t>
            </w:r>
            <w:r w:rsidR="005E0524">
              <w:rPr>
                <w:rFonts w:ascii="Aptos Narrow" w:hAnsi="Aptos Narrow"/>
                <w:color w:val="000000"/>
                <w:sz w:val="20"/>
                <w:szCs w:val="20"/>
              </w:rPr>
              <w:t>12</w:t>
            </w:r>
            <w:r w:rsidR="00E52D77" w:rsidRPr="005821F3">
              <w:rPr>
                <w:rFonts w:ascii="Aptos Narrow" w:hAnsi="Aptos Narrow"/>
                <w:color w:val="000000"/>
                <w:sz w:val="20"/>
                <w:szCs w:val="20"/>
              </w:rPr>
              <w:t>.CAR.</w:t>
            </w:r>
            <w:r w:rsidR="005E0524">
              <w:rPr>
                <w:rFonts w:ascii="Aptos Narrow" w:hAnsi="Aptos Narrow"/>
                <w:color w:val="000000"/>
                <w:sz w:val="20"/>
                <w:szCs w:val="20"/>
              </w:rPr>
              <w:t>7</w:t>
            </w:r>
            <w:r w:rsidR="00E52D77" w:rsidRPr="005821F3">
              <w:rPr>
                <w:rFonts w:ascii="Aptos Narrow" w:hAnsi="Aptos Narrow"/>
                <w:color w:val="000000"/>
                <w:sz w:val="20"/>
                <w:szCs w:val="20"/>
              </w:rPr>
              <w:t>.</w:t>
            </w:r>
            <w:r w:rsidR="00E52D77">
              <w:rPr>
                <w:rFonts w:ascii="Aptos Narrow" w:hAnsi="Aptos Narrow"/>
                <w:color w:val="000000"/>
                <w:sz w:val="20"/>
                <w:szCs w:val="20"/>
              </w:rPr>
              <w:t>SEN</w:t>
            </w:r>
            <w:r w:rsidR="00E52D77" w:rsidRPr="005821F3">
              <w:rPr>
                <w:rFonts w:ascii="Aptos Narrow" w:hAnsi="Aptos Narrow"/>
                <w:color w:val="000000"/>
                <w:sz w:val="20"/>
                <w:szCs w:val="20"/>
              </w:rPr>
              <w:t>.A</w:t>
            </w:r>
          </w:p>
        </w:tc>
      </w:tr>
      <w:tr w:rsidR="00E52D77" w14:paraId="4481DA3E" w14:textId="77777777" w:rsidTr="0007488F">
        <w:trPr>
          <w:trHeight w:val="300"/>
          <w:jc w:val="center"/>
        </w:trPr>
        <w:tc>
          <w:tcPr>
            <w:tcW w:w="846" w:type="dxa"/>
            <w:vMerge/>
            <w:shd w:val="clear" w:color="auto" w:fill="auto"/>
            <w:noWrap/>
            <w:vAlign w:val="bottom"/>
            <w:hideMark/>
          </w:tcPr>
          <w:p w14:paraId="1DDA3778" w14:textId="77777777" w:rsidR="00E52D77" w:rsidRPr="001D0DEE" w:rsidRDefault="00E52D77" w:rsidP="00B416A6">
            <w:pPr>
              <w:rPr>
                <w:rFonts w:ascii="Aptos Narrow" w:hAnsi="Aptos Narrow"/>
                <w:color w:val="000000"/>
                <w:sz w:val="20"/>
                <w:szCs w:val="20"/>
              </w:rPr>
            </w:pPr>
          </w:p>
        </w:tc>
        <w:tc>
          <w:tcPr>
            <w:tcW w:w="1701" w:type="dxa"/>
            <w:shd w:val="clear" w:color="auto" w:fill="auto"/>
            <w:noWrap/>
            <w:vAlign w:val="bottom"/>
          </w:tcPr>
          <w:p w14:paraId="578ECB7D" w14:textId="77777777" w:rsidR="00E52D77" w:rsidRPr="005821F3" w:rsidRDefault="00E52D77" w:rsidP="00B416A6">
            <w:pPr>
              <w:rPr>
                <w:sz w:val="20"/>
                <w:szCs w:val="20"/>
              </w:rPr>
            </w:pPr>
          </w:p>
        </w:tc>
        <w:tc>
          <w:tcPr>
            <w:tcW w:w="2268" w:type="dxa"/>
            <w:shd w:val="clear" w:color="auto" w:fill="auto"/>
            <w:noWrap/>
            <w:vAlign w:val="bottom"/>
          </w:tcPr>
          <w:p w14:paraId="1C214C89" w14:textId="16702F0B" w:rsidR="00E52D77" w:rsidRPr="005821F3" w:rsidRDefault="00066E82" w:rsidP="00B416A6">
            <w:pPr>
              <w:rPr>
                <w:rFonts w:ascii="Aptos Narrow" w:hAnsi="Aptos Narrow"/>
                <w:color w:val="000000"/>
                <w:sz w:val="20"/>
                <w:szCs w:val="20"/>
              </w:rPr>
            </w:pPr>
            <w:r>
              <w:rPr>
                <w:rFonts w:ascii="Aptos Narrow" w:hAnsi="Aptos Narrow"/>
                <w:color w:val="000000"/>
                <w:sz w:val="20"/>
                <w:szCs w:val="20"/>
              </w:rPr>
              <w:t>Disabled</w:t>
            </w:r>
          </w:p>
        </w:tc>
      </w:tr>
    </w:tbl>
    <w:p w14:paraId="44847E0F" w14:textId="77777777" w:rsidR="00E52D77" w:rsidRDefault="00E52D77">
      <w:pPr>
        <w:spacing w:after="160" w:line="259" w:lineRule="auto"/>
        <w:rPr>
          <w:rFonts w:eastAsiaTheme="minorEastAsia"/>
        </w:rPr>
      </w:pPr>
    </w:p>
    <w:p w14:paraId="10C4453A" w14:textId="0856388D" w:rsidR="0007488F" w:rsidRDefault="005E0524">
      <w:pPr>
        <w:spacing w:after="160" w:line="259" w:lineRule="auto"/>
        <w:rPr>
          <w:rFonts w:eastAsiaTheme="minorEastAsia"/>
        </w:rPr>
      </w:pPr>
      <w:r>
        <w:rPr>
          <w:rFonts w:eastAsiaTheme="minorEastAsia"/>
          <w:noProof/>
        </w:rPr>
        <w:drawing>
          <wp:inline distT="0" distB="0" distL="0" distR="0" wp14:anchorId="1DF198B6" wp14:editId="6EC42474">
            <wp:extent cx="6638925" cy="1009650"/>
            <wp:effectExtent l="0" t="0" r="9525" b="0"/>
            <wp:docPr id="2114740100"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38925" cy="1009650"/>
                    </a:xfrm>
                    <a:prstGeom prst="rect">
                      <a:avLst/>
                    </a:prstGeom>
                    <a:noFill/>
                    <a:ln>
                      <a:noFill/>
                    </a:ln>
                  </pic:spPr>
                </pic:pic>
              </a:graphicData>
            </a:graphic>
          </wp:inline>
        </w:drawing>
      </w:r>
    </w:p>
    <w:p w14:paraId="12C5392F" w14:textId="34C1F5D6" w:rsidR="005E0524" w:rsidRDefault="005E0524" w:rsidP="005E0524">
      <w:pPr>
        <w:pStyle w:val="Caption"/>
        <w:jc w:val="center"/>
        <w:rPr>
          <w:i w:val="0"/>
          <w:iCs w:val="0"/>
        </w:rPr>
      </w:pPr>
      <w:bookmarkStart w:id="24" w:name="_Toc170815410"/>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w:t>
      </w:r>
      <w:r w:rsidRPr="006A6E67">
        <w:rPr>
          <w:i w:val="0"/>
          <w:iCs w:val="0"/>
        </w:rPr>
        <w:fldChar w:fldCharType="end"/>
      </w:r>
      <w:r w:rsidRPr="006A6E67">
        <w:rPr>
          <w:i w:val="0"/>
          <w:iCs w:val="0"/>
        </w:rPr>
        <w:t>.</w:t>
      </w:r>
      <w:r>
        <w:rPr>
          <w:i w:val="0"/>
          <w:iCs w:val="0"/>
        </w:rPr>
        <w:t xml:space="preserve"> HMI Sensors Conveyor B (Lane 1)</w:t>
      </w:r>
      <w:r w:rsidRPr="00A97E6E">
        <w:rPr>
          <w:i w:val="0"/>
          <w:iCs w:val="0"/>
        </w:rPr>
        <w:t>.</w:t>
      </w:r>
      <w:bookmarkEnd w:id="24"/>
    </w:p>
    <w:p w14:paraId="57592AA1" w14:textId="77777777" w:rsidR="005E0524" w:rsidRDefault="005E0524">
      <w:pPr>
        <w:spacing w:after="160" w:line="259" w:lineRule="auto"/>
        <w:rPr>
          <w:rFonts w:eastAsiaTheme="minorEastAsia"/>
        </w:rPr>
      </w:pPr>
    </w:p>
    <w:p w14:paraId="350ACC2A" w14:textId="6573E498" w:rsidR="0007488F" w:rsidRDefault="0007488F">
      <w:pPr>
        <w:spacing w:after="160" w:line="259" w:lineRule="auto"/>
        <w:rPr>
          <w:rFonts w:eastAsiaTheme="minorEastAsia"/>
        </w:rPr>
      </w:pPr>
      <w:r>
        <w:rPr>
          <w:rFonts w:eastAsiaTheme="minorEastAsia"/>
        </w:rPr>
        <w:br w:type="page"/>
      </w:r>
    </w:p>
    <w:p w14:paraId="23629C6A" w14:textId="2D456FE3" w:rsidR="0007488F" w:rsidRDefault="0007488F" w:rsidP="0016645C">
      <w:pPr>
        <w:pStyle w:val="Heading2"/>
        <w:numPr>
          <w:ilvl w:val="1"/>
          <w:numId w:val="1"/>
        </w:numPr>
      </w:pPr>
      <w:r>
        <w:lastRenderedPageBreak/>
        <w:t xml:space="preserve"> </w:t>
      </w:r>
      <w:bookmarkStart w:id="25" w:name="_Toc170815368"/>
      <w:r>
        <w:t>Finger 3 (Lane 1) Devices.</w:t>
      </w:r>
      <w:bookmarkEnd w:id="25"/>
    </w:p>
    <w:p w14:paraId="19174BCD" w14:textId="77777777" w:rsidR="0007488F" w:rsidRDefault="0007488F" w:rsidP="0007488F"/>
    <w:p w14:paraId="2A1581F2" w14:textId="7A71740F" w:rsidR="006E0954" w:rsidRDefault="00CF1DBA" w:rsidP="00B92B7D">
      <w:r w:rsidRPr="00CF1DBA">
        <w:t>Once the unit transported by Conveyor B leaves this lane, it enters Finger 3, where it is transported and received by the operator. This lane consists of distribution boards DIST-01-13 through DIST-01-16, as illustrated in the following figure. The control power on the cards in this section was implemented from the RIO 1 distribution board.</w:t>
      </w:r>
    </w:p>
    <w:p w14:paraId="21DF10BB" w14:textId="77777777" w:rsidR="00CF1DBA" w:rsidRDefault="00CF1DBA" w:rsidP="00B92B7D"/>
    <w:p w14:paraId="3B17D567" w14:textId="1C1B9CCC" w:rsidR="00CF1DBA" w:rsidRDefault="00CF1DBA" w:rsidP="00B92B7D">
      <w:pPr>
        <w:rPr>
          <w:rFonts w:eastAsiaTheme="minorEastAsia"/>
        </w:rPr>
      </w:pPr>
      <w:r w:rsidRPr="00CF1DBA">
        <w:rPr>
          <w:rFonts w:eastAsiaTheme="minorEastAsia"/>
          <w:noProof/>
        </w:rPr>
        <w:drawing>
          <wp:inline distT="0" distB="0" distL="0" distR="0" wp14:anchorId="6A5B0AAF" wp14:editId="24C0327A">
            <wp:extent cx="6645910" cy="1000125"/>
            <wp:effectExtent l="0" t="0" r="2540" b="9525"/>
            <wp:docPr id="9621676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6760" name="Picture 1" descr="A screen shot of a computer&#10;&#10;Description automatically generated"/>
                    <pic:cNvPicPr/>
                  </pic:nvPicPr>
                  <pic:blipFill>
                    <a:blip r:embed="rId19"/>
                    <a:stretch>
                      <a:fillRect/>
                    </a:stretch>
                  </pic:blipFill>
                  <pic:spPr>
                    <a:xfrm>
                      <a:off x="0" y="0"/>
                      <a:ext cx="6645910" cy="1000125"/>
                    </a:xfrm>
                    <a:prstGeom prst="rect">
                      <a:avLst/>
                    </a:prstGeom>
                  </pic:spPr>
                </pic:pic>
              </a:graphicData>
            </a:graphic>
          </wp:inline>
        </w:drawing>
      </w:r>
    </w:p>
    <w:p w14:paraId="4A1C8CCB" w14:textId="5F79061C" w:rsidR="00CF1DBA" w:rsidRDefault="00CF1DBA" w:rsidP="00CF1DBA">
      <w:pPr>
        <w:pStyle w:val="Caption"/>
        <w:jc w:val="center"/>
        <w:rPr>
          <w:i w:val="0"/>
          <w:iCs w:val="0"/>
        </w:rPr>
      </w:pPr>
      <w:bookmarkStart w:id="26" w:name="_Toc170815411"/>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7</w:t>
      </w:r>
      <w:r w:rsidRPr="006A6E67">
        <w:rPr>
          <w:i w:val="0"/>
          <w:iCs w:val="0"/>
        </w:rPr>
        <w:fldChar w:fldCharType="end"/>
      </w:r>
      <w:r w:rsidRPr="006A6E67">
        <w:rPr>
          <w:i w:val="0"/>
          <w:iCs w:val="0"/>
        </w:rPr>
        <w:t>.</w:t>
      </w:r>
      <w:r>
        <w:rPr>
          <w:i w:val="0"/>
          <w:iCs w:val="0"/>
        </w:rPr>
        <w:t xml:space="preserve"> </w:t>
      </w:r>
      <w:r w:rsidRPr="006A6E67">
        <w:rPr>
          <w:i w:val="0"/>
          <w:iCs w:val="0"/>
        </w:rPr>
        <w:t xml:space="preserve">General </w:t>
      </w:r>
      <w:r w:rsidRPr="00A97E6E">
        <w:rPr>
          <w:i w:val="0"/>
          <w:iCs w:val="0"/>
        </w:rPr>
        <w:t>composition of the</w:t>
      </w:r>
      <w:r>
        <w:rPr>
          <w:i w:val="0"/>
          <w:iCs w:val="0"/>
        </w:rPr>
        <w:t xml:space="preserve"> Finger 3 (Lane 1)</w:t>
      </w:r>
      <w:r w:rsidRPr="00A97E6E">
        <w:rPr>
          <w:i w:val="0"/>
          <w:iCs w:val="0"/>
        </w:rPr>
        <w:t>.</w:t>
      </w:r>
      <w:bookmarkEnd w:id="26"/>
    </w:p>
    <w:p w14:paraId="4B32C411" w14:textId="77777777" w:rsidR="00CF1DBA" w:rsidRDefault="00CF1DBA" w:rsidP="00CF1DBA">
      <w:r w:rsidRPr="005D6634">
        <w:t>The following Table shows the distribution boards, cards and motors activated for the operation of this lane.</w:t>
      </w:r>
    </w:p>
    <w:p w14:paraId="75988FBF" w14:textId="77777777" w:rsidR="00CF1DBA" w:rsidRDefault="00CF1DBA" w:rsidP="00CF1DBA">
      <w:pPr>
        <w:sectPr w:rsidR="00CF1DBA" w:rsidSect="00CF1DBA">
          <w:type w:val="continuous"/>
          <w:pgSz w:w="11906" w:h="16838"/>
          <w:pgMar w:top="720" w:right="720" w:bottom="720" w:left="720" w:header="708" w:footer="708" w:gutter="0"/>
          <w:cols w:space="708"/>
          <w:docGrid w:linePitch="360"/>
        </w:sectPr>
      </w:pPr>
    </w:p>
    <w:p w14:paraId="78CF8ED7" w14:textId="77777777" w:rsidR="00CF1DBA" w:rsidRDefault="00CF1DBA" w:rsidP="00CF1DBA"/>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F1DBA" w14:paraId="324E669F" w14:textId="77777777" w:rsidTr="00B416A6">
        <w:trPr>
          <w:trHeight w:val="300"/>
        </w:trPr>
        <w:tc>
          <w:tcPr>
            <w:tcW w:w="846" w:type="dxa"/>
            <w:shd w:val="clear" w:color="auto" w:fill="auto"/>
            <w:noWrap/>
            <w:vAlign w:val="bottom"/>
            <w:hideMark/>
          </w:tcPr>
          <w:p w14:paraId="4DA7C311" w14:textId="77777777" w:rsidR="00CF1DBA" w:rsidRPr="001D0DEE" w:rsidRDefault="00CF1DBA"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37F351D8" w14:textId="77777777" w:rsidR="00CF1DBA" w:rsidRPr="001D0DEE" w:rsidRDefault="00CF1DBA"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C97B02D" w14:textId="77777777" w:rsidR="00CF1DBA" w:rsidRPr="001D0DEE" w:rsidRDefault="00CF1DBA"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0C73DA" w14:paraId="4FC3E893" w14:textId="77777777" w:rsidTr="00B416A6">
        <w:trPr>
          <w:trHeight w:val="300"/>
        </w:trPr>
        <w:tc>
          <w:tcPr>
            <w:tcW w:w="846" w:type="dxa"/>
            <w:vMerge w:val="restart"/>
            <w:shd w:val="clear" w:color="auto" w:fill="auto"/>
            <w:noWrap/>
            <w:vAlign w:val="bottom"/>
            <w:hideMark/>
          </w:tcPr>
          <w:p w14:paraId="04C3A50D" w14:textId="0E29AF93" w:rsidR="000C73DA" w:rsidRPr="001D0DEE" w:rsidRDefault="000C73DA" w:rsidP="00797B8C">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13</w:t>
            </w:r>
          </w:p>
        </w:tc>
        <w:tc>
          <w:tcPr>
            <w:tcW w:w="1701" w:type="dxa"/>
            <w:shd w:val="clear" w:color="auto" w:fill="auto"/>
            <w:noWrap/>
            <w:vAlign w:val="center"/>
            <w:hideMark/>
          </w:tcPr>
          <w:p w14:paraId="609F9B8B" w14:textId="0A90D9B1"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DIST-01-13.CAR.1</w:t>
            </w:r>
          </w:p>
        </w:tc>
        <w:tc>
          <w:tcPr>
            <w:tcW w:w="2268" w:type="dxa"/>
            <w:shd w:val="clear" w:color="auto" w:fill="auto"/>
            <w:noWrap/>
            <w:vAlign w:val="center"/>
          </w:tcPr>
          <w:p w14:paraId="661F09B2" w14:textId="413B70F6"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 Disabled</w:t>
            </w:r>
          </w:p>
        </w:tc>
      </w:tr>
      <w:tr w:rsidR="000C73DA" w14:paraId="5A74C52F" w14:textId="77777777" w:rsidTr="00B416A6">
        <w:trPr>
          <w:trHeight w:val="300"/>
        </w:trPr>
        <w:tc>
          <w:tcPr>
            <w:tcW w:w="846" w:type="dxa"/>
            <w:vMerge/>
            <w:shd w:val="clear" w:color="auto" w:fill="auto"/>
            <w:noWrap/>
            <w:vAlign w:val="bottom"/>
            <w:hideMark/>
          </w:tcPr>
          <w:p w14:paraId="29BE335C"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bottom"/>
            <w:hideMark/>
          </w:tcPr>
          <w:p w14:paraId="00C50FBE" w14:textId="701A1F94" w:rsidR="000C73DA" w:rsidRPr="001D0DEE" w:rsidRDefault="000C73DA" w:rsidP="00797B8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2F98BCC" w14:textId="1E7FA6AB"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DIST-01-13.CAR.1.ROL.B</w:t>
            </w:r>
          </w:p>
        </w:tc>
      </w:tr>
      <w:tr w:rsidR="000C73DA" w14:paraId="1AA6C44B" w14:textId="77777777" w:rsidTr="00B416A6">
        <w:trPr>
          <w:trHeight w:val="300"/>
        </w:trPr>
        <w:tc>
          <w:tcPr>
            <w:tcW w:w="846" w:type="dxa"/>
            <w:vMerge/>
            <w:shd w:val="clear" w:color="auto" w:fill="auto"/>
            <w:noWrap/>
            <w:vAlign w:val="bottom"/>
            <w:hideMark/>
          </w:tcPr>
          <w:p w14:paraId="4CBD8AA1"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center"/>
            <w:hideMark/>
          </w:tcPr>
          <w:p w14:paraId="1E7C2FE3" w14:textId="372E2272"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DIST-01-13.CAR.2</w:t>
            </w:r>
          </w:p>
        </w:tc>
        <w:tc>
          <w:tcPr>
            <w:tcW w:w="2268" w:type="dxa"/>
            <w:shd w:val="clear" w:color="auto" w:fill="auto"/>
            <w:noWrap/>
            <w:vAlign w:val="center"/>
            <w:hideMark/>
          </w:tcPr>
          <w:p w14:paraId="1D45D270" w14:textId="2697F63A"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DIST-01-13.CAR.2.ROL.A</w:t>
            </w:r>
          </w:p>
        </w:tc>
      </w:tr>
      <w:tr w:rsidR="000C73DA" w14:paraId="20C1F4C4" w14:textId="77777777" w:rsidTr="00B416A6">
        <w:trPr>
          <w:trHeight w:val="300"/>
        </w:trPr>
        <w:tc>
          <w:tcPr>
            <w:tcW w:w="846" w:type="dxa"/>
            <w:vMerge/>
            <w:shd w:val="clear" w:color="auto" w:fill="auto"/>
            <w:noWrap/>
            <w:vAlign w:val="bottom"/>
            <w:hideMark/>
          </w:tcPr>
          <w:p w14:paraId="0AC52E2B"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bottom"/>
            <w:hideMark/>
          </w:tcPr>
          <w:p w14:paraId="4988CE95" w14:textId="2ECDD9A0" w:rsidR="000C73DA" w:rsidRPr="001D0DEE" w:rsidRDefault="000C73DA" w:rsidP="00797B8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06A155B" w14:textId="0D2F0F20"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DIST-01-13.CAR.2.ROL.B</w:t>
            </w:r>
          </w:p>
        </w:tc>
      </w:tr>
      <w:tr w:rsidR="000C73DA" w14:paraId="01A863E6" w14:textId="77777777" w:rsidTr="00B416A6">
        <w:trPr>
          <w:trHeight w:val="300"/>
        </w:trPr>
        <w:tc>
          <w:tcPr>
            <w:tcW w:w="846" w:type="dxa"/>
            <w:vMerge/>
            <w:shd w:val="clear" w:color="auto" w:fill="auto"/>
            <w:noWrap/>
            <w:vAlign w:val="bottom"/>
            <w:hideMark/>
          </w:tcPr>
          <w:p w14:paraId="4BD7B93A"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center"/>
            <w:hideMark/>
          </w:tcPr>
          <w:p w14:paraId="2DE9BE7D" w14:textId="509994A5"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DIST-01-13.CAR.3</w:t>
            </w:r>
          </w:p>
        </w:tc>
        <w:tc>
          <w:tcPr>
            <w:tcW w:w="2268" w:type="dxa"/>
            <w:shd w:val="clear" w:color="auto" w:fill="auto"/>
            <w:noWrap/>
            <w:vAlign w:val="center"/>
            <w:hideMark/>
          </w:tcPr>
          <w:p w14:paraId="7B3D81C5" w14:textId="23AFF77E"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DIST-01-13.CAR.3.ROL.A</w:t>
            </w:r>
          </w:p>
        </w:tc>
      </w:tr>
      <w:tr w:rsidR="000C73DA" w14:paraId="5968AFBB" w14:textId="77777777" w:rsidTr="00B416A6">
        <w:trPr>
          <w:trHeight w:val="300"/>
        </w:trPr>
        <w:tc>
          <w:tcPr>
            <w:tcW w:w="846" w:type="dxa"/>
            <w:vMerge/>
            <w:shd w:val="clear" w:color="auto" w:fill="auto"/>
            <w:noWrap/>
            <w:vAlign w:val="bottom"/>
            <w:hideMark/>
          </w:tcPr>
          <w:p w14:paraId="340D0F73"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bottom"/>
            <w:hideMark/>
          </w:tcPr>
          <w:p w14:paraId="74167EA6" w14:textId="30B66335" w:rsidR="000C73DA" w:rsidRPr="001D0DEE" w:rsidRDefault="000C73DA" w:rsidP="00797B8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1E05A3C6" w14:textId="498F7576"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DIST-01-13.CAR.3.ROL.B</w:t>
            </w:r>
          </w:p>
        </w:tc>
      </w:tr>
      <w:tr w:rsidR="000C73DA" w14:paraId="34974C53" w14:textId="77777777" w:rsidTr="00B416A6">
        <w:trPr>
          <w:trHeight w:val="300"/>
        </w:trPr>
        <w:tc>
          <w:tcPr>
            <w:tcW w:w="846" w:type="dxa"/>
            <w:vMerge/>
            <w:shd w:val="clear" w:color="auto" w:fill="auto"/>
            <w:noWrap/>
            <w:vAlign w:val="bottom"/>
            <w:hideMark/>
          </w:tcPr>
          <w:p w14:paraId="202A79BE"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center"/>
            <w:hideMark/>
          </w:tcPr>
          <w:p w14:paraId="188D3B94" w14:textId="746A6B4D"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DIST-01-13.CAR.4</w:t>
            </w:r>
          </w:p>
        </w:tc>
        <w:tc>
          <w:tcPr>
            <w:tcW w:w="2268" w:type="dxa"/>
            <w:shd w:val="clear" w:color="auto" w:fill="auto"/>
            <w:noWrap/>
            <w:vAlign w:val="center"/>
            <w:hideMark/>
          </w:tcPr>
          <w:p w14:paraId="7D33502A" w14:textId="6396C5A5"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DIST-01-13.CAR.4.ROL.A</w:t>
            </w:r>
          </w:p>
        </w:tc>
      </w:tr>
      <w:tr w:rsidR="000C73DA" w14:paraId="77D4D3B2" w14:textId="77777777" w:rsidTr="00B416A6">
        <w:trPr>
          <w:trHeight w:val="300"/>
        </w:trPr>
        <w:tc>
          <w:tcPr>
            <w:tcW w:w="846" w:type="dxa"/>
            <w:vMerge/>
            <w:shd w:val="clear" w:color="auto" w:fill="auto"/>
            <w:noWrap/>
            <w:vAlign w:val="bottom"/>
            <w:hideMark/>
          </w:tcPr>
          <w:p w14:paraId="2B57E9BD"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bottom"/>
            <w:hideMark/>
          </w:tcPr>
          <w:p w14:paraId="66AECC7A" w14:textId="2A294813" w:rsidR="000C73DA" w:rsidRPr="001D0DEE" w:rsidRDefault="000C73DA" w:rsidP="00797B8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5AE755D6" w14:textId="0D0EE869"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DIST-01-13.CAR.4.ROL.B</w:t>
            </w:r>
          </w:p>
        </w:tc>
      </w:tr>
      <w:tr w:rsidR="000C73DA" w14:paraId="4C759D4A" w14:textId="77777777" w:rsidTr="00B416A6">
        <w:trPr>
          <w:trHeight w:val="300"/>
        </w:trPr>
        <w:tc>
          <w:tcPr>
            <w:tcW w:w="846" w:type="dxa"/>
            <w:vMerge/>
            <w:shd w:val="clear" w:color="auto" w:fill="auto"/>
            <w:noWrap/>
            <w:vAlign w:val="bottom"/>
            <w:hideMark/>
          </w:tcPr>
          <w:p w14:paraId="3ACA5584"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center"/>
            <w:hideMark/>
          </w:tcPr>
          <w:p w14:paraId="7F3F7A8C" w14:textId="08A40CC8"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DIST-01-13.CAR.5</w:t>
            </w:r>
          </w:p>
        </w:tc>
        <w:tc>
          <w:tcPr>
            <w:tcW w:w="2268" w:type="dxa"/>
            <w:shd w:val="clear" w:color="auto" w:fill="auto"/>
            <w:noWrap/>
            <w:vAlign w:val="center"/>
            <w:hideMark/>
          </w:tcPr>
          <w:p w14:paraId="414D45A5" w14:textId="26CFA887"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DIST-01-13.CAR.5.ROL.A</w:t>
            </w:r>
          </w:p>
        </w:tc>
      </w:tr>
      <w:tr w:rsidR="000C73DA" w14:paraId="07D82D15" w14:textId="77777777" w:rsidTr="00B416A6">
        <w:trPr>
          <w:trHeight w:val="300"/>
        </w:trPr>
        <w:tc>
          <w:tcPr>
            <w:tcW w:w="846" w:type="dxa"/>
            <w:vMerge/>
            <w:shd w:val="clear" w:color="auto" w:fill="auto"/>
            <w:noWrap/>
            <w:vAlign w:val="bottom"/>
            <w:hideMark/>
          </w:tcPr>
          <w:p w14:paraId="571FEB42"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bottom"/>
            <w:hideMark/>
          </w:tcPr>
          <w:p w14:paraId="7E9138D6" w14:textId="07811099" w:rsidR="000C73DA" w:rsidRPr="001D0DEE" w:rsidRDefault="000C73DA" w:rsidP="00797B8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43E5F3B" w14:textId="5E093E40"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DIST-01-13.CAR.5.ROL.B</w:t>
            </w:r>
          </w:p>
        </w:tc>
      </w:tr>
      <w:tr w:rsidR="000C73DA" w14:paraId="444E626C" w14:textId="77777777" w:rsidTr="00B416A6">
        <w:trPr>
          <w:trHeight w:val="300"/>
        </w:trPr>
        <w:tc>
          <w:tcPr>
            <w:tcW w:w="846" w:type="dxa"/>
            <w:vMerge/>
            <w:shd w:val="clear" w:color="auto" w:fill="auto"/>
            <w:noWrap/>
            <w:vAlign w:val="bottom"/>
            <w:hideMark/>
          </w:tcPr>
          <w:p w14:paraId="0B463F85"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center"/>
            <w:hideMark/>
          </w:tcPr>
          <w:p w14:paraId="20FF9055" w14:textId="3194B890"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DIST-01-13.CAR.6</w:t>
            </w:r>
          </w:p>
        </w:tc>
        <w:tc>
          <w:tcPr>
            <w:tcW w:w="2268" w:type="dxa"/>
            <w:shd w:val="clear" w:color="auto" w:fill="auto"/>
            <w:noWrap/>
            <w:vAlign w:val="center"/>
            <w:hideMark/>
          </w:tcPr>
          <w:p w14:paraId="0750DD81" w14:textId="1251B131"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DIST-01-13.CAR.6.ROL.A</w:t>
            </w:r>
          </w:p>
        </w:tc>
      </w:tr>
      <w:tr w:rsidR="000C73DA" w14:paraId="4C9E87DB" w14:textId="77777777" w:rsidTr="00B416A6">
        <w:trPr>
          <w:trHeight w:val="300"/>
        </w:trPr>
        <w:tc>
          <w:tcPr>
            <w:tcW w:w="846" w:type="dxa"/>
            <w:vMerge/>
            <w:shd w:val="clear" w:color="auto" w:fill="auto"/>
            <w:noWrap/>
            <w:vAlign w:val="bottom"/>
            <w:hideMark/>
          </w:tcPr>
          <w:p w14:paraId="0E22AACB"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bottom"/>
            <w:hideMark/>
          </w:tcPr>
          <w:p w14:paraId="62FEF440" w14:textId="630759EC" w:rsidR="000C73DA" w:rsidRPr="001D0DEE" w:rsidRDefault="000C73DA" w:rsidP="00797B8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69ED3887" w14:textId="3CCB6137"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DIST-01-13.CAR.6.ROL.B</w:t>
            </w:r>
          </w:p>
        </w:tc>
      </w:tr>
      <w:tr w:rsidR="000C73DA" w14:paraId="7AEBDDE9" w14:textId="77777777" w:rsidTr="00B416A6">
        <w:trPr>
          <w:trHeight w:val="300"/>
        </w:trPr>
        <w:tc>
          <w:tcPr>
            <w:tcW w:w="846" w:type="dxa"/>
            <w:vMerge/>
            <w:shd w:val="clear" w:color="auto" w:fill="auto"/>
            <w:noWrap/>
            <w:vAlign w:val="bottom"/>
            <w:hideMark/>
          </w:tcPr>
          <w:p w14:paraId="78CEBD37"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center"/>
            <w:hideMark/>
          </w:tcPr>
          <w:p w14:paraId="2E3DCCF6" w14:textId="540A73C8"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DIST-01-13.CAR.7</w:t>
            </w:r>
          </w:p>
        </w:tc>
        <w:tc>
          <w:tcPr>
            <w:tcW w:w="2268" w:type="dxa"/>
            <w:shd w:val="clear" w:color="auto" w:fill="auto"/>
            <w:noWrap/>
            <w:vAlign w:val="center"/>
            <w:hideMark/>
          </w:tcPr>
          <w:p w14:paraId="13ECB517" w14:textId="53EFDA94"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DIST-01-13.CAR.7.ROL.A</w:t>
            </w:r>
          </w:p>
        </w:tc>
      </w:tr>
      <w:tr w:rsidR="000C73DA" w14:paraId="7B6DC292" w14:textId="77777777" w:rsidTr="00B416A6">
        <w:trPr>
          <w:trHeight w:val="300"/>
        </w:trPr>
        <w:tc>
          <w:tcPr>
            <w:tcW w:w="846" w:type="dxa"/>
            <w:vMerge/>
            <w:shd w:val="clear" w:color="auto" w:fill="auto"/>
            <w:noWrap/>
            <w:vAlign w:val="bottom"/>
            <w:hideMark/>
          </w:tcPr>
          <w:p w14:paraId="45AD3A71" w14:textId="77777777" w:rsidR="000C73DA" w:rsidRPr="001D0DEE" w:rsidRDefault="000C73DA" w:rsidP="00797B8C">
            <w:pPr>
              <w:rPr>
                <w:rFonts w:ascii="Aptos Narrow" w:hAnsi="Aptos Narrow"/>
                <w:color w:val="000000"/>
                <w:sz w:val="20"/>
                <w:szCs w:val="20"/>
              </w:rPr>
            </w:pPr>
          </w:p>
        </w:tc>
        <w:tc>
          <w:tcPr>
            <w:tcW w:w="1701" w:type="dxa"/>
            <w:shd w:val="clear" w:color="auto" w:fill="auto"/>
            <w:noWrap/>
            <w:vAlign w:val="bottom"/>
            <w:hideMark/>
          </w:tcPr>
          <w:p w14:paraId="21A7D233" w14:textId="33A1308A" w:rsidR="000C73DA" w:rsidRPr="001D0DEE" w:rsidRDefault="000C73DA" w:rsidP="00797B8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3E37BD81" w14:textId="494F29CD" w:rsidR="000C73DA" w:rsidRPr="001D0DEE" w:rsidRDefault="000C73DA" w:rsidP="00797B8C">
            <w:pPr>
              <w:rPr>
                <w:rFonts w:ascii="Aptos Narrow" w:hAnsi="Aptos Narrow"/>
                <w:color w:val="000000"/>
                <w:sz w:val="20"/>
                <w:szCs w:val="20"/>
              </w:rPr>
            </w:pPr>
            <w:r>
              <w:rPr>
                <w:rFonts w:ascii="Aptos Narrow" w:hAnsi="Aptos Narrow"/>
                <w:color w:val="000000"/>
                <w:sz w:val="20"/>
                <w:szCs w:val="20"/>
              </w:rPr>
              <w:t>DIST-01-13.CAR.7.ROL.B</w:t>
            </w:r>
          </w:p>
        </w:tc>
      </w:tr>
      <w:tr w:rsidR="000C73DA" w14:paraId="2208C6D6" w14:textId="77777777" w:rsidTr="00B416A6">
        <w:trPr>
          <w:trHeight w:val="300"/>
        </w:trPr>
        <w:tc>
          <w:tcPr>
            <w:tcW w:w="846" w:type="dxa"/>
            <w:vMerge/>
            <w:shd w:val="clear" w:color="auto" w:fill="auto"/>
            <w:noWrap/>
            <w:vAlign w:val="bottom"/>
          </w:tcPr>
          <w:p w14:paraId="3FA46F0C"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2244F109" w14:textId="077F4A1E" w:rsidR="000C73DA" w:rsidRDefault="000C73DA" w:rsidP="000C73DA">
            <w:pPr>
              <w:rPr>
                <w:rFonts w:ascii="Calibri" w:hAnsi="Calibri" w:cs="Calibri"/>
                <w:color w:val="000000"/>
              </w:rPr>
            </w:pPr>
            <w:r>
              <w:rPr>
                <w:rFonts w:ascii="Aptos Narrow" w:hAnsi="Aptos Narrow"/>
                <w:color w:val="000000"/>
                <w:sz w:val="20"/>
                <w:szCs w:val="20"/>
              </w:rPr>
              <w:t>DIST-01-13.CAR.8</w:t>
            </w:r>
          </w:p>
        </w:tc>
        <w:tc>
          <w:tcPr>
            <w:tcW w:w="2268" w:type="dxa"/>
            <w:shd w:val="clear" w:color="auto" w:fill="auto"/>
            <w:noWrap/>
            <w:vAlign w:val="center"/>
          </w:tcPr>
          <w:p w14:paraId="49DF994C" w14:textId="131C98BC" w:rsidR="000C73DA" w:rsidRDefault="000C73DA" w:rsidP="000C73DA">
            <w:pPr>
              <w:rPr>
                <w:rFonts w:ascii="Aptos Narrow" w:hAnsi="Aptos Narrow"/>
                <w:color w:val="000000"/>
                <w:sz w:val="20"/>
                <w:szCs w:val="20"/>
              </w:rPr>
            </w:pPr>
            <w:r>
              <w:rPr>
                <w:rFonts w:ascii="Aptos Narrow" w:hAnsi="Aptos Narrow"/>
                <w:color w:val="000000"/>
                <w:sz w:val="20"/>
                <w:szCs w:val="20"/>
              </w:rPr>
              <w:t>DIST-01-13.CAR.8.ROL.A</w:t>
            </w:r>
          </w:p>
        </w:tc>
      </w:tr>
      <w:tr w:rsidR="000C73DA" w14:paraId="0F9D3AC3" w14:textId="77777777" w:rsidTr="00B416A6">
        <w:trPr>
          <w:trHeight w:val="300"/>
        </w:trPr>
        <w:tc>
          <w:tcPr>
            <w:tcW w:w="846" w:type="dxa"/>
            <w:vMerge/>
            <w:shd w:val="clear" w:color="auto" w:fill="auto"/>
            <w:noWrap/>
            <w:vAlign w:val="bottom"/>
          </w:tcPr>
          <w:p w14:paraId="42B1FD64"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bottom"/>
          </w:tcPr>
          <w:p w14:paraId="4152BAF9" w14:textId="12C8AAB9" w:rsidR="000C73DA" w:rsidRDefault="000C73DA" w:rsidP="000C73DA">
            <w:pPr>
              <w:rPr>
                <w:rFonts w:ascii="Calibri" w:hAnsi="Calibri" w:cs="Calibri"/>
                <w:color w:val="000000"/>
              </w:rPr>
            </w:pPr>
            <w:r>
              <w:rPr>
                <w:rFonts w:ascii="Calibri" w:hAnsi="Calibri" w:cs="Calibri"/>
                <w:color w:val="000000"/>
                <w:sz w:val="22"/>
                <w:szCs w:val="22"/>
              </w:rPr>
              <w:t> </w:t>
            </w:r>
          </w:p>
        </w:tc>
        <w:tc>
          <w:tcPr>
            <w:tcW w:w="2268" w:type="dxa"/>
            <w:shd w:val="clear" w:color="auto" w:fill="auto"/>
            <w:noWrap/>
            <w:vAlign w:val="center"/>
          </w:tcPr>
          <w:p w14:paraId="1DDBAD8A" w14:textId="1304B35C" w:rsidR="000C73DA" w:rsidRDefault="000C73DA" w:rsidP="000C73DA">
            <w:pPr>
              <w:rPr>
                <w:rFonts w:ascii="Aptos Narrow" w:hAnsi="Aptos Narrow"/>
                <w:color w:val="000000"/>
                <w:sz w:val="20"/>
                <w:szCs w:val="20"/>
              </w:rPr>
            </w:pPr>
            <w:r>
              <w:rPr>
                <w:rFonts w:ascii="Aptos Narrow" w:hAnsi="Aptos Narrow"/>
                <w:color w:val="000000"/>
                <w:sz w:val="20"/>
                <w:szCs w:val="20"/>
              </w:rPr>
              <w:t>DIST-01-13.CAR.8.ROL.B</w:t>
            </w:r>
          </w:p>
        </w:tc>
      </w:tr>
      <w:tr w:rsidR="000C73DA" w14:paraId="7A1D9697" w14:textId="77777777" w:rsidTr="00B416A6">
        <w:trPr>
          <w:trHeight w:val="300"/>
        </w:trPr>
        <w:tc>
          <w:tcPr>
            <w:tcW w:w="846" w:type="dxa"/>
            <w:vMerge w:val="restart"/>
            <w:shd w:val="clear" w:color="auto" w:fill="auto"/>
            <w:noWrap/>
            <w:vAlign w:val="bottom"/>
            <w:hideMark/>
          </w:tcPr>
          <w:p w14:paraId="3CCE4A88" w14:textId="277FE809" w:rsidR="000C73DA" w:rsidRPr="001D0DEE" w:rsidRDefault="000C73DA" w:rsidP="000C73DA">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14</w:t>
            </w:r>
          </w:p>
        </w:tc>
        <w:tc>
          <w:tcPr>
            <w:tcW w:w="1701" w:type="dxa"/>
            <w:shd w:val="clear" w:color="auto" w:fill="auto"/>
            <w:noWrap/>
            <w:vAlign w:val="center"/>
            <w:hideMark/>
          </w:tcPr>
          <w:p w14:paraId="510E2809" w14:textId="6AA6C97D"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DIST-01-14.CAR.1</w:t>
            </w:r>
          </w:p>
        </w:tc>
        <w:tc>
          <w:tcPr>
            <w:tcW w:w="2268" w:type="dxa"/>
            <w:shd w:val="clear" w:color="auto" w:fill="auto"/>
            <w:noWrap/>
            <w:vAlign w:val="center"/>
            <w:hideMark/>
          </w:tcPr>
          <w:p w14:paraId="2722B8F0" w14:textId="7E0BC3A4"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DIST-01-14.CAR.1.ROL.A</w:t>
            </w:r>
          </w:p>
        </w:tc>
      </w:tr>
      <w:tr w:rsidR="000C73DA" w14:paraId="2F5E29A4" w14:textId="77777777" w:rsidTr="00B416A6">
        <w:trPr>
          <w:trHeight w:val="300"/>
        </w:trPr>
        <w:tc>
          <w:tcPr>
            <w:tcW w:w="846" w:type="dxa"/>
            <w:vMerge/>
            <w:shd w:val="clear" w:color="auto" w:fill="auto"/>
            <w:noWrap/>
            <w:vAlign w:val="bottom"/>
            <w:hideMark/>
          </w:tcPr>
          <w:p w14:paraId="5C272307"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bottom"/>
            <w:hideMark/>
          </w:tcPr>
          <w:p w14:paraId="6477AD44" w14:textId="245D5D72" w:rsidR="000C73DA" w:rsidRPr="00E664D4" w:rsidRDefault="000C73DA" w:rsidP="000C73DA">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5E3EEEDB" w14:textId="41484B3D"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DIST-01-14.CAR.1.ROL.B</w:t>
            </w:r>
          </w:p>
        </w:tc>
      </w:tr>
      <w:tr w:rsidR="000C73DA" w14:paraId="747A278F" w14:textId="77777777" w:rsidTr="00B416A6">
        <w:trPr>
          <w:trHeight w:val="300"/>
        </w:trPr>
        <w:tc>
          <w:tcPr>
            <w:tcW w:w="846" w:type="dxa"/>
            <w:vMerge/>
            <w:shd w:val="clear" w:color="auto" w:fill="auto"/>
            <w:noWrap/>
            <w:vAlign w:val="bottom"/>
            <w:hideMark/>
          </w:tcPr>
          <w:p w14:paraId="4A704980"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hideMark/>
          </w:tcPr>
          <w:p w14:paraId="50C093EF" w14:textId="4B058480"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DIST-01-14.CAR.2</w:t>
            </w:r>
          </w:p>
        </w:tc>
        <w:tc>
          <w:tcPr>
            <w:tcW w:w="2268" w:type="dxa"/>
            <w:shd w:val="clear" w:color="auto" w:fill="auto"/>
            <w:noWrap/>
            <w:vAlign w:val="center"/>
            <w:hideMark/>
          </w:tcPr>
          <w:p w14:paraId="06F808E7" w14:textId="2D959D31"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DIST-01-14.CAR.2.ROL.A</w:t>
            </w:r>
          </w:p>
        </w:tc>
      </w:tr>
      <w:tr w:rsidR="000C73DA" w14:paraId="12CC9356" w14:textId="77777777" w:rsidTr="00B416A6">
        <w:trPr>
          <w:trHeight w:val="300"/>
        </w:trPr>
        <w:tc>
          <w:tcPr>
            <w:tcW w:w="846" w:type="dxa"/>
            <w:vMerge/>
            <w:shd w:val="clear" w:color="auto" w:fill="auto"/>
            <w:noWrap/>
            <w:vAlign w:val="bottom"/>
            <w:hideMark/>
          </w:tcPr>
          <w:p w14:paraId="0D4C8825"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bottom"/>
            <w:hideMark/>
          </w:tcPr>
          <w:p w14:paraId="4C0FBC32" w14:textId="5FBC2BA7" w:rsidR="000C73DA" w:rsidRPr="00E664D4" w:rsidRDefault="000C73DA" w:rsidP="000C73DA">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12B3B251" w14:textId="4542F182"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DIST-01-14.CAR.2.ROL.B</w:t>
            </w:r>
          </w:p>
        </w:tc>
      </w:tr>
      <w:tr w:rsidR="000C73DA" w14:paraId="5815710F" w14:textId="77777777" w:rsidTr="00B416A6">
        <w:trPr>
          <w:trHeight w:val="300"/>
        </w:trPr>
        <w:tc>
          <w:tcPr>
            <w:tcW w:w="846" w:type="dxa"/>
            <w:vMerge/>
            <w:shd w:val="clear" w:color="auto" w:fill="auto"/>
            <w:noWrap/>
            <w:vAlign w:val="bottom"/>
            <w:hideMark/>
          </w:tcPr>
          <w:p w14:paraId="4D3D0FC6"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hideMark/>
          </w:tcPr>
          <w:p w14:paraId="3A930E59" w14:textId="5D6FE8CA"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DIST-01-14.CAR.3</w:t>
            </w:r>
          </w:p>
        </w:tc>
        <w:tc>
          <w:tcPr>
            <w:tcW w:w="2268" w:type="dxa"/>
            <w:shd w:val="clear" w:color="auto" w:fill="auto"/>
            <w:noWrap/>
            <w:vAlign w:val="center"/>
            <w:hideMark/>
          </w:tcPr>
          <w:p w14:paraId="369A49FE" w14:textId="73D7E35E"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DIST-01-14.CAR.3.ROL.A</w:t>
            </w:r>
          </w:p>
        </w:tc>
      </w:tr>
      <w:tr w:rsidR="000C73DA" w14:paraId="7FFE901D" w14:textId="77777777" w:rsidTr="00B416A6">
        <w:trPr>
          <w:trHeight w:val="300"/>
        </w:trPr>
        <w:tc>
          <w:tcPr>
            <w:tcW w:w="846" w:type="dxa"/>
            <w:vMerge/>
            <w:shd w:val="clear" w:color="auto" w:fill="auto"/>
            <w:noWrap/>
            <w:vAlign w:val="bottom"/>
            <w:hideMark/>
          </w:tcPr>
          <w:p w14:paraId="499F39D8"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bottom"/>
            <w:hideMark/>
          </w:tcPr>
          <w:p w14:paraId="7C7AF4CC" w14:textId="3C3A803D" w:rsidR="000C73DA" w:rsidRPr="00E664D4" w:rsidRDefault="000C73DA" w:rsidP="000C73DA">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140E3471" w14:textId="302C97AC"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DIST-01-14.CAR.3.ROL.B</w:t>
            </w:r>
          </w:p>
        </w:tc>
      </w:tr>
      <w:tr w:rsidR="000C73DA" w14:paraId="7098F6EC" w14:textId="77777777" w:rsidTr="00B416A6">
        <w:trPr>
          <w:trHeight w:val="300"/>
        </w:trPr>
        <w:tc>
          <w:tcPr>
            <w:tcW w:w="846" w:type="dxa"/>
            <w:vMerge/>
            <w:shd w:val="clear" w:color="auto" w:fill="auto"/>
            <w:noWrap/>
            <w:vAlign w:val="bottom"/>
            <w:hideMark/>
          </w:tcPr>
          <w:p w14:paraId="63EBAA29"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hideMark/>
          </w:tcPr>
          <w:p w14:paraId="62EBCA06" w14:textId="1B4DB19A"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DIST-01-14.CAR.4</w:t>
            </w:r>
          </w:p>
        </w:tc>
        <w:tc>
          <w:tcPr>
            <w:tcW w:w="2268" w:type="dxa"/>
            <w:shd w:val="clear" w:color="auto" w:fill="auto"/>
            <w:noWrap/>
            <w:vAlign w:val="center"/>
            <w:hideMark/>
          </w:tcPr>
          <w:p w14:paraId="0AB22DF0" w14:textId="24F69B02"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DIST-01-14.CAR.4.ROL.A</w:t>
            </w:r>
          </w:p>
        </w:tc>
      </w:tr>
      <w:tr w:rsidR="000C73DA" w14:paraId="712AADC1" w14:textId="77777777" w:rsidTr="00B416A6">
        <w:trPr>
          <w:trHeight w:val="300"/>
        </w:trPr>
        <w:tc>
          <w:tcPr>
            <w:tcW w:w="846" w:type="dxa"/>
            <w:vMerge/>
            <w:shd w:val="clear" w:color="auto" w:fill="auto"/>
            <w:noWrap/>
            <w:vAlign w:val="bottom"/>
            <w:hideMark/>
          </w:tcPr>
          <w:p w14:paraId="3745B86A"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bottom"/>
            <w:hideMark/>
          </w:tcPr>
          <w:p w14:paraId="08C09DF1" w14:textId="23A5563F" w:rsidR="000C73DA" w:rsidRPr="00E664D4" w:rsidRDefault="000C73DA" w:rsidP="000C73DA">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6077DB73" w14:textId="77C0026C"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DIST-01-14.CAR.4.ROL.B</w:t>
            </w:r>
          </w:p>
        </w:tc>
      </w:tr>
      <w:tr w:rsidR="000C73DA" w14:paraId="07C6E8B6" w14:textId="77777777" w:rsidTr="00B416A6">
        <w:trPr>
          <w:trHeight w:val="300"/>
        </w:trPr>
        <w:tc>
          <w:tcPr>
            <w:tcW w:w="846" w:type="dxa"/>
            <w:vMerge/>
            <w:shd w:val="clear" w:color="auto" w:fill="auto"/>
            <w:noWrap/>
            <w:vAlign w:val="bottom"/>
            <w:hideMark/>
          </w:tcPr>
          <w:p w14:paraId="0D58C34C"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hideMark/>
          </w:tcPr>
          <w:p w14:paraId="2148E997" w14:textId="0CB6F8FD"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DIST-01-14.CAR.5</w:t>
            </w:r>
          </w:p>
        </w:tc>
        <w:tc>
          <w:tcPr>
            <w:tcW w:w="2268" w:type="dxa"/>
            <w:shd w:val="clear" w:color="auto" w:fill="auto"/>
            <w:noWrap/>
            <w:vAlign w:val="center"/>
            <w:hideMark/>
          </w:tcPr>
          <w:p w14:paraId="05361B6D" w14:textId="1B8166A0"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DIST-01-14.CAR.5.ROL.A</w:t>
            </w:r>
          </w:p>
        </w:tc>
      </w:tr>
    </w:tbl>
    <w:p w14:paraId="03115967" w14:textId="77777777" w:rsidR="00CF1DBA" w:rsidRDefault="00CF1DBA" w:rsidP="00CF1DBA">
      <w:pPr>
        <w:rPr>
          <w:rFonts w:eastAsiaTheme="minorEastAsia"/>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F1DBA" w14:paraId="1FFB259F" w14:textId="77777777" w:rsidTr="00B416A6">
        <w:trPr>
          <w:trHeight w:val="300"/>
        </w:trPr>
        <w:tc>
          <w:tcPr>
            <w:tcW w:w="846" w:type="dxa"/>
            <w:shd w:val="clear" w:color="auto" w:fill="auto"/>
            <w:noWrap/>
            <w:vAlign w:val="bottom"/>
            <w:hideMark/>
          </w:tcPr>
          <w:p w14:paraId="4B9F7EA3" w14:textId="77777777" w:rsidR="00CF1DBA" w:rsidRPr="001D0DEE" w:rsidRDefault="00CF1DBA"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40CA123A" w14:textId="77777777" w:rsidR="00CF1DBA" w:rsidRPr="001D0DEE" w:rsidRDefault="00CF1DBA"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232A11D7" w14:textId="77777777" w:rsidR="00CF1DBA" w:rsidRPr="001D0DEE" w:rsidRDefault="00CF1DBA"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0C73DA" w14:paraId="19A9C10D" w14:textId="77777777" w:rsidTr="00B416A6">
        <w:trPr>
          <w:trHeight w:val="300"/>
        </w:trPr>
        <w:tc>
          <w:tcPr>
            <w:tcW w:w="846" w:type="dxa"/>
            <w:vMerge w:val="restart"/>
            <w:shd w:val="clear" w:color="auto" w:fill="auto"/>
            <w:noWrap/>
            <w:vAlign w:val="bottom"/>
          </w:tcPr>
          <w:p w14:paraId="00DF074D" w14:textId="508ED323" w:rsidR="000C73DA" w:rsidRPr="001D0DEE" w:rsidRDefault="000C73DA" w:rsidP="000C73DA">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14</w:t>
            </w:r>
          </w:p>
        </w:tc>
        <w:tc>
          <w:tcPr>
            <w:tcW w:w="1701" w:type="dxa"/>
            <w:shd w:val="clear" w:color="auto" w:fill="auto"/>
            <w:noWrap/>
            <w:vAlign w:val="center"/>
          </w:tcPr>
          <w:p w14:paraId="0727D3D7" w14:textId="57981B3E" w:rsidR="000C73DA" w:rsidRPr="00E664D4" w:rsidRDefault="008E6E49" w:rsidP="000C73DA">
            <w:pPr>
              <w:rPr>
                <w:rFonts w:ascii="Aptos Narrow" w:hAnsi="Aptos Narrow"/>
                <w:color w:val="000000"/>
                <w:sz w:val="20"/>
                <w:szCs w:val="20"/>
              </w:rPr>
            </w:pPr>
            <w:r>
              <w:rPr>
                <w:rFonts w:ascii="Aptos Narrow" w:hAnsi="Aptos Narrow"/>
                <w:color w:val="000000"/>
                <w:sz w:val="20"/>
                <w:szCs w:val="20"/>
              </w:rPr>
              <w:t>DIST-01-14.CAR.5</w:t>
            </w:r>
          </w:p>
        </w:tc>
        <w:tc>
          <w:tcPr>
            <w:tcW w:w="2268" w:type="dxa"/>
            <w:shd w:val="clear" w:color="auto" w:fill="auto"/>
            <w:noWrap/>
            <w:vAlign w:val="center"/>
          </w:tcPr>
          <w:p w14:paraId="1DF6A1CC" w14:textId="47A08155" w:rsidR="000C73DA" w:rsidRPr="00E664D4" w:rsidRDefault="008E6E49" w:rsidP="000C73DA">
            <w:pPr>
              <w:rPr>
                <w:rFonts w:ascii="Aptos Narrow" w:hAnsi="Aptos Narrow"/>
                <w:color w:val="000000"/>
                <w:sz w:val="20"/>
                <w:szCs w:val="20"/>
              </w:rPr>
            </w:pPr>
            <w:r>
              <w:rPr>
                <w:rFonts w:ascii="Aptos Narrow" w:hAnsi="Aptos Narrow"/>
                <w:color w:val="000000"/>
                <w:sz w:val="20"/>
                <w:szCs w:val="20"/>
              </w:rPr>
              <w:t>DIST-01-14.CAR.5.ROL.B</w:t>
            </w:r>
          </w:p>
        </w:tc>
      </w:tr>
      <w:tr w:rsidR="008E6E49" w14:paraId="7E6AE9ED" w14:textId="77777777" w:rsidTr="00B416A6">
        <w:trPr>
          <w:trHeight w:val="300"/>
        </w:trPr>
        <w:tc>
          <w:tcPr>
            <w:tcW w:w="846" w:type="dxa"/>
            <w:vMerge/>
            <w:shd w:val="clear" w:color="auto" w:fill="auto"/>
            <w:noWrap/>
            <w:vAlign w:val="bottom"/>
          </w:tcPr>
          <w:p w14:paraId="4223DB8D" w14:textId="77777777" w:rsidR="008E6E49" w:rsidRPr="001D0DEE" w:rsidRDefault="008E6E49" w:rsidP="008E6E49">
            <w:pPr>
              <w:rPr>
                <w:rFonts w:ascii="Aptos Narrow" w:hAnsi="Aptos Narrow"/>
                <w:color w:val="000000"/>
                <w:sz w:val="20"/>
                <w:szCs w:val="20"/>
              </w:rPr>
            </w:pPr>
          </w:p>
        </w:tc>
        <w:tc>
          <w:tcPr>
            <w:tcW w:w="1701" w:type="dxa"/>
            <w:shd w:val="clear" w:color="auto" w:fill="auto"/>
            <w:noWrap/>
            <w:vAlign w:val="center"/>
          </w:tcPr>
          <w:p w14:paraId="74AA844A" w14:textId="069F374E" w:rsidR="008E6E49" w:rsidRDefault="008E6E49" w:rsidP="008E6E49">
            <w:pPr>
              <w:rPr>
                <w:rFonts w:ascii="Aptos Narrow" w:hAnsi="Aptos Narrow"/>
                <w:color w:val="000000"/>
                <w:sz w:val="20"/>
                <w:szCs w:val="20"/>
              </w:rPr>
            </w:pPr>
            <w:r>
              <w:rPr>
                <w:rFonts w:ascii="Aptos Narrow" w:hAnsi="Aptos Narrow"/>
                <w:color w:val="000000"/>
                <w:sz w:val="20"/>
                <w:szCs w:val="20"/>
              </w:rPr>
              <w:t>DIST-01-14.CAR.6</w:t>
            </w:r>
          </w:p>
        </w:tc>
        <w:tc>
          <w:tcPr>
            <w:tcW w:w="2268" w:type="dxa"/>
            <w:shd w:val="clear" w:color="auto" w:fill="auto"/>
            <w:noWrap/>
            <w:vAlign w:val="center"/>
          </w:tcPr>
          <w:p w14:paraId="4CA20371" w14:textId="251969E7" w:rsidR="008E6E49" w:rsidRDefault="008E6E49" w:rsidP="008E6E49">
            <w:pPr>
              <w:rPr>
                <w:rFonts w:ascii="Aptos Narrow" w:hAnsi="Aptos Narrow"/>
                <w:color w:val="000000"/>
                <w:sz w:val="20"/>
                <w:szCs w:val="20"/>
              </w:rPr>
            </w:pPr>
            <w:r>
              <w:rPr>
                <w:rFonts w:ascii="Aptos Narrow" w:hAnsi="Aptos Narrow"/>
                <w:color w:val="000000"/>
                <w:sz w:val="20"/>
                <w:szCs w:val="20"/>
              </w:rPr>
              <w:t>DIST-01-14.CAR.6.ROL.A</w:t>
            </w:r>
          </w:p>
        </w:tc>
      </w:tr>
      <w:tr w:rsidR="000C73DA" w14:paraId="389AE0B2" w14:textId="77777777" w:rsidTr="00B416A6">
        <w:trPr>
          <w:trHeight w:val="300"/>
        </w:trPr>
        <w:tc>
          <w:tcPr>
            <w:tcW w:w="846" w:type="dxa"/>
            <w:vMerge/>
            <w:shd w:val="clear" w:color="auto" w:fill="auto"/>
            <w:noWrap/>
            <w:vAlign w:val="bottom"/>
          </w:tcPr>
          <w:p w14:paraId="216E5E82"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bottom"/>
          </w:tcPr>
          <w:p w14:paraId="222C64D0" w14:textId="6601D41E" w:rsidR="000C73DA" w:rsidRPr="00E664D4" w:rsidRDefault="000C73DA" w:rsidP="000C73DA">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1C245343" w14:textId="6F336115"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DIST-01-14.CAR.6.ROL.B</w:t>
            </w:r>
          </w:p>
        </w:tc>
      </w:tr>
      <w:tr w:rsidR="000C73DA" w14:paraId="75292000" w14:textId="77777777" w:rsidTr="00B416A6">
        <w:trPr>
          <w:trHeight w:val="300"/>
        </w:trPr>
        <w:tc>
          <w:tcPr>
            <w:tcW w:w="846" w:type="dxa"/>
            <w:vMerge/>
            <w:shd w:val="clear" w:color="auto" w:fill="auto"/>
            <w:noWrap/>
            <w:vAlign w:val="bottom"/>
          </w:tcPr>
          <w:p w14:paraId="008204DD"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17013654" w14:textId="2C4572E5" w:rsidR="000C73DA" w:rsidRDefault="000C73DA" w:rsidP="000C73DA">
            <w:pPr>
              <w:rPr>
                <w:rFonts w:ascii="Aptos Narrow" w:hAnsi="Aptos Narrow"/>
                <w:color w:val="000000"/>
                <w:sz w:val="20"/>
                <w:szCs w:val="20"/>
              </w:rPr>
            </w:pPr>
            <w:r>
              <w:rPr>
                <w:rFonts w:ascii="Aptos Narrow" w:hAnsi="Aptos Narrow"/>
                <w:color w:val="000000"/>
                <w:sz w:val="20"/>
                <w:szCs w:val="20"/>
              </w:rPr>
              <w:t>DIST-01-14.CAR.7</w:t>
            </w:r>
          </w:p>
        </w:tc>
        <w:tc>
          <w:tcPr>
            <w:tcW w:w="2268" w:type="dxa"/>
            <w:shd w:val="clear" w:color="auto" w:fill="auto"/>
            <w:noWrap/>
            <w:vAlign w:val="center"/>
          </w:tcPr>
          <w:p w14:paraId="248DF628" w14:textId="7F558A16" w:rsidR="000C73DA" w:rsidRDefault="000C73DA" w:rsidP="000C73DA">
            <w:pPr>
              <w:rPr>
                <w:rFonts w:ascii="Aptos Narrow" w:hAnsi="Aptos Narrow"/>
                <w:color w:val="000000"/>
                <w:sz w:val="20"/>
                <w:szCs w:val="20"/>
              </w:rPr>
            </w:pPr>
            <w:r>
              <w:rPr>
                <w:rFonts w:ascii="Aptos Narrow" w:hAnsi="Aptos Narrow"/>
                <w:color w:val="000000"/>
                <w:sz w:val="20"/>
                <w:szCs w:val="20"/>
              </w:rPr>
              <w:t>DIST-01-14.CAR.7.ROL.A</w:t>
            </w:r>
          </w:p>
        </w:tc>
      </w:tr>
      <w:tr w:rsidR="000C73DA" w14:paraId="07154619" w14:textId="77777777" w:rsidTr="00B416A6">
        <w:trPr>
          <w:trHeight w:val="300"/>
        </w:trPr>
        <w:tc>
          <w:tcPr>
            <w:tcW w:w="846" w:type="dxa"/>
            <w:vMerge/>
            <w:shd w:val="clear" w:color="auto" w:fill="auto"/>
            <w:noWrap/>
            <w:vAlign w:val="bottom"/>
          </w:tcPr>
          <w:p w14:paraId="205FD8D1"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180D97E4" w14:textId="7DD361F8"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5C88CC5F" w14:textId="271620E0"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DIST-01-14.CAR.7.ROL.B</w:t>
            </w:r>
          </w:p>
        </w:tc>
      </w:tr>
      <w:tr w:rsidR="000C73DA" w14:paraId="6C587601" w14:textId="77777777" w:rsidTr="00B416A6">
        <w:trPr>
          <w:trHeight w:val="300"/>
        </w:trPr>
        <w:tc>
          <w:tcPr>
            <w:tcW w:w="846" w:type="dxa"/>
            <w:vMerge/>
            <w:shd w:val="clear" w:color="auto" w:fill="auto"/>
            <w:noWrap/>
            <w:vAlign w:val="bottom"/>
          </w:tcPr>
          <w:p w14:paraId="562EE654"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6046F5A9" w14:textId="4285C92A"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DIST-01-14.CAR.8</w:t>
            </w:r>
          </w:p>
        </w:tc>
        <w:tc>
          <w:tcPr>
            <w:tcW w:w="2268" w:type="dxa"/>
            <w:shd w:val="clear" w:color="auto" w:fill="auto"/>
            <w:noWrap/>
            <w:vAlign w:val="center"/>
          </w:tcPr>
          <w:p w14:paraId="1D4B49BC" w14:textId="4001321C"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DIST-01-14.CAR.8.ROL.A</w:t>
            </w:r>
          </w:p>
        </w:tc>
      </w:tr>
      <w:tr w:rsidR="000C73DA" w14:paraId="254BBD38" w14:textId="77777777" w:rsidTr="00B416A6">
        <w:trPr>
          <w:trHeight w:val="300"/>
        </w:trPr>
        <w:tc>
          <w:tcPr>
            <w:tcW w:w="846" w:type="dxa"/>
            <w:vMerge/>
            <w:shd w:val="clear" w:color="auto" w:fill="auto"/>
            <w:noWrap/>
            <w:vAlign w:val="bottom"/>
          </w:tcPr>
          <w:p w14:paraId="18B3F3DC"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4A9EFD30" w14:textId="08EC20F6"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5063F21A" w14:textId="0B1DF0F5"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DIST-01-14.CAR.8.ROL.B</w:t>
            </w:r>
          </w:p>
        </w:tc>
      </w:tr>
      <w:tr w:rsidR="000C73DA" w14:paraId="0CF5AA74" w14:textId="77777777" w:rsidTr="00B416A6">
        <w:trPr>
          <w:trHeight w:val="300"/>
        </w:trPr>
        <w:tc>
          <w:tcPr>
            <w:tcW w:w="846" w:type="dxa"/>
            <w:vMerge w:val="restart"/>
            <w:shd w:val="clear" w:color="auto" w:fill="auto"/>
            <w:noWrap/>
            <w:vAlign w:val="bottom"/>
          </w:tcPr>
          <w:p w14:paraId="65A6C4CA" w14:textId="2009E26B" w:rsidR="000C73DA" w:rsidRPr="001D0DEE" w:rsidRDefault="000C73DA" w:rsidP="000C73DA">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15</w:t>
            </w:r>
          </w:p>
        </w:tc>
        <w:tc>
          <w:tcPr>
            <w:tcW w:w="1701" w:type="dxa"/>
            <w:shd w:val="clear" w:color="auto" w:fill="auto"/>
            <w:noWrap/>
            <w:vAlign w:val="center"/>
          </w:tcPr>
          <w:p w14:paraId="49D8631B" w14:textId="153D3954"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DIST-01-15.CAR.1</w:t>
            </w:r>
          </w:p>
        </w:tc>
        <w:tc>
          <w:tcPr>
            <w:tcW w:w="2268" w:type="dxa"/>
            <w:shd w:val="clear" w:color="auto" w:fill="auto"/>
            <w:noWrap/>
            <w:vAlign w:val="center"/>
          </w:tcPr>
          <w:p w14:paraId="0D5EE7F7" w14:textId="1F24FC7E"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DIST-01-15.CAR.1.ROL.A</w:t>
            </w:r>
          </w:p>
        </w:tc>
      </w:tr>
      <w:tr w:rsidR="000C73DA" w14:paraId="3B5D998F" w14:textId="77777777" w:rsidTr="00B416A6">
        <w:trPr>
          <w:trHeight w:val="300"/>
        </w:trPr>
        <w:tc>
          <w:tcPr>
            <w:tcW w:w="846" w:type="dxa"/>
            <w:vMerge/>
            <w:shd w:val="clear" w:color="auto" w:fill="auto"/>
            <w:noWrap/>
            <w:vAlign w:val="bottom"/>
          </w:tcPr>
          <w:p w14:paraId="4798CEB3"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4C3E8976" w14:textId="68F74390"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162C44F1" w14:textId="0C235A0D"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DIST-01-15.CAR.1.ROL.B</w:t>
            </w:r>
          </w:p>
        </w:tc>
      </w:tr>
      <w:tr w:rsidR="000C73DA" w14:paraId="1CBA3D85" w14:textId="77777777" w:rsidTr="00B416A6">
        <w:trPr>
          <w:trHeight w:val="300"/>
        </w:trPr>
        <w:tc>
          <w:tcPr>
            <w:tcW w:w="846" w:type="dxa"/>
            <w:vMerge/>
            <w:shd w:val="clear" w:color="auto" w:fill="auto"/>
            <w:noWrap/>
            <w:vAlign w:val="bottom"/>
          </w:tcPr>
          <w:p w14:paraId="10D8CBC8"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680E8069" w14:textId="643B62D1"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DIST-01-15.CAR.2</w:t>
            </w:r>
          </w:p>
        </w:tc>
        <w:tc>
          <w:tcPr>
            <w:tcW w:w="2268" w:type="dxa"/>
            <w:shd w:val="clear" w:color="auto" w:fill="auto"/>
            <w:noWrap/>
            <w:vAlign w:val="center"/>
          </w:tcPr>
          <w:p w14:paraId="0F61244C" w14:textId="33A55E71"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DIST-01-15.CAR.2.ROL.A</w:t>
            </w:r>
          </w:p>
        </w:tc>
      </w:tr>
      <w:tr w:rsidR="000C73DA" w14:paraId="57F64A6E" w14:textId="77777777" w:rsidTr="00B416A6">
        <w:trPr>
          <w:trHeight w:val="300"/>
        </w:trPr>
        <w:tc>
          <w:tcPr>
            <w:tcW w:w="846" w:type="dxa"/>
            <w:vMerge/>
            <w:shd w:val="clear" w:color="auto" w:fill="auto"/>
            <w:noWrap/>
            <w:vAlign w:val="bottom"/>
          </w:tcPr>
          <w:p w14:paraId="2FD6DCDA"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60E36040" w14:textId="6A24DDCE"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0DF054EA" w14:textId="6A9822D1"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DIST-01-15.CAR.2.ROL.B</w:t>
            </w:r>
          </w:p>
        </w:tc>
      </w:tr>
      <w:tr w:rsidR="000C73DA" w14:paraId="21653FAE" w14:textId="77777777" w:rsidTr="00B416A6">
        <w:trPr>
          <w:trHeight w:val="300"/>
        </w:trPr>
        <w:tc>
          <w:tcPr>
            <w:tcW w:w="846" w:type="dxa"/>
            <w:vMerge/>
            <w:shd w:val="clear" w:color="auto" w:fill="auto"/>
            <w:noWrap/>
            <w:vAlign w:val="bottom"/>
          </w:tcPr>
          <w:p w14:paraId="1E924B5C"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6D61C363" w14:textId="6BD942B5"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DIST-01-15.CAR.3</w:t>
            </w:r>
          </w:p>
        </w:tc>
        <w:tc>
          <w:tcPr>
            <w:tcW w:w="2268" w:type="dxa"/>
            <w:shd w:val="clear" w:color="auto" w:fill="auto"/>
            <w:noWrap/>
            <w:vAlign w:val="center"/>
          </w:tcPr>
          <w:p w14:paraId="5A91AB4B" w14:textId="39807972"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DIST-01-15.CAR.3.ROL.A</w:t>
            </w:r>
          </w:p>
        </w:tc>
      </w:tr>
      <w:tr w:rsidR="000C73DA" w14:paraId="4AE3FFE4" w14:textId="77777777" w:rsidTr="00B416A6">
        <w:trPr>
          <w:trHeight w:val="300"/>
        </w:trPr>
        <w:tc>
          <w:tcPr>
            <w:tcW w:w="846" w:type="dxa"/>
            <w:vMerge/>
            <w:shd w:val="clear" w:color="auto" w:fill="auto"/>
            <w:noWrap/>
            <w:vAlign w:val="bottom"/>
          </w:tcPr>
          <w:p w14:paraId="4448AB1C"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32D93427" w14:textId="10BFDF63"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51B293FC" w14:textId="39A0DE04"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DIST-01-15.CAR.3.ROL.B</w:t>
            </w:r>
          </w:p>
        </w:tc>
      </w:tr>
      <w:tr w:rsidR="000C73DA" w14:paraId="7A6D3E61" w14:textId="77777777" w:rsidTr="00B416A6">
        <w:trPr>
          <w:trHeight w:val="300"/>
        </w:trPr>
        <w:tc>
          <w:tcPr>
            <w:tcW w:w="846" w:type="dxa"/>
            <w:vMerge/>
            <w:shd w:val="clear" w:color="auto" w:fill="auto"/>
            <w:noWrap/>
            <w:vAlign w:val="bottom"/>
          </w:tcPr>
          <w:p w14:paraId="27DCA366"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5675442A" w14:textId="139D1FC8"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DIST-01-15.CAR.4</w:t>
            </w:r>
          </w:p>
        </w:tc>
        <w:tc>
          <w:tcPr>
            <w:tcW w:w="2268" w:type="dxa"/>
            <w:shd w:val="clear" w:color="auto" w:fill="auto"/>
            <w:noWrap/>
            <w:vAlign w:val="center"/>
          </w:tcPr>
          <w:p w14:paraId="6BC4DD5E" w14:textId="598B184B"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DIST-01-15.CAR.4.ROL.A</w:t>
            </w:r>
          </w:p>
        </w:tc>
      </w:tr>
      <w:tr w:rsidR="000C73DA" w14:paraId="2A5CECE9" w14:textId="77777777" w:rsidTr="00B416A6">
        <w:trPr>
          <w:trHeight w:val="300"/>
        </w:trPr>
        <w:tc>
          <w:tcPr>
            <w:tcW w:w="846" w:type="dxa"/>
            <w:vMerge/>
            <w:shd w:val="clear" w:color="auto" w:fill="auto"/>
            <w:noWrap/>
            <w:vAlign w:val="bottom"/>
          </w:tcPr>
          <w:p w14:paraId="4BFF0A58"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123CBC98" w14:textId="482FE184"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3F1BD8E7" w14:textId="36552440"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DIST-01-15.CAR.4.ROL.B</w:t>
            </w:r>
          </w:p>
        </w:tc>
      </w:tr>
      <w:tr w:rsidR="000C73DA" w14:paraId="280B2210" w14:textId="77777777" w:rsidTr="00B416A6">
        <w:trPr>
          <w:trHeight w:val="300"/>
        </w:trPr>
        <w:tc>
          <w:tcPr>
            <w:tcW w:w="846" w:type="dxa"/>
            <w:vMerge/>
            <w:shd w:val="clear" w:color="auto" w:fill="auto"/>
            <w:noWrap/>
            <w:vAlign w:val="bottom"/>
          </w:tcPr>
          <w:p w14:paraId="49F97C10"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03194E5A" w14:textId="28000E4E"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DIST-01-15.CAR.5</w:t>
            </w:r>
          </w:p>
        </w:tc>
        <w:tc>
          <w:tcPr>
            <w:tcW w:w="2268" w:type="dxa"/>
            <w:shd w:val="clear" w:color="auto" w:fill="auto"/>
            <w:noWrap/>
            <w:vAlign w:val="center"/>
          </w:tcPr>
          <w:p w14:paraId="7CDF92AE" w14:textId="7870D755"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DIST-01-15.CAR.5.ROL.A</w:t>
            </w:r>
          </w:p>
        </w:tc>
      </w:tr>
      <w:tr w:rsidR="000C73DA" w14:paraId="2BF54F5E" w14:textId="77777777" w:rsidTr="00B416A6">
        <w:trPr>
          <w:trHeight w:val="300"/>
        </w:trPr>
        <w:tc>
          <w:tcPr>
            <w:tcW w:w="846" w:type="dxa"/>
            <w:vMerge/>
            <w:shd w:val="clear" w:color="auto" w:fill="auto"/>
            <w:noWrap/>
            <w:vAlign w:val="bottom"/>
          </w:tcPr>
          <w:p w14:paraId="4E268C2A"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37DC049F" w14:textId="1C01CA72"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0EAA07AE" w14:textId="6A6D4E21"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DIST-01-15.CAR.5.ROL.B</w:t>
            </w:r>
          </w:p>
        </w:tc>
      </w:tr>
      <w:tr w:rsidR="000C73DA" w14:paraId="78057AC2" w14:textId="77777777" w:rsidTr="00B416A6">
        <w:trPr>
          <w:trHeight w:val="300"/>
        </w:trPr>
        <w:tc>
          <w:tcPr>
            <w:tcW w:w="846" w:type="dxa"/>
            <w:vMerge/>
            <w:shd w:val="clear" w:color="auto" w:fill="auto"/>
            <w:noWrap/>
            <w:vAlign w:val="bottom"/>
          </w:tcPr>
          <w:p w14:paraId="7CF2829D"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7E89CD73" w14:textId="0DD95DE4"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DIST-01-15.CAR.6</w:t>
            </w:r>
          </w:p>
        </w:tc>
        <w:tc>
          <w:tcPr>
            <w:tcW w:w="2268" w:type="dxa"/>
            <w:shd w:val="clear" w:color="auto" w:fill="auto"/>
            <w:noWrap/>
            <w:vAlign w:val="center"/>
          </w:tcPr>
          <w:p w14:paraId="079B9DE8" w14:textId="2E2698D6"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DIST-01-15.CAR.6.ROL.A</w:t>
            </w:r>
          </w:p>
        </w:tc>
      </w:tr>
      <w:tr w:rsidR="000C73DA" w14:paraId="472A0158" w14:textId="77777777" w:rsidTr="00B416A6">
        <w:trPr>
          <w:trHeight w:val="300"/>
        </w:trPr>
        <w:tc>
          <w:tcPr>
            <w:tcW w:w="846" w:type="dxa"/>
            <w:vMerge/>
            <w:shd w:val="clear" w:color="auto" w:fill="auto"/>
            <w:noWrap/>
            <w:vAlign w:val="bottom"/>
          </w:tcPr>
          <w:p w14:paraId="05436E80"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06F2C818" w14:textId="19C20610"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2AF2FEE9" w14:textId="205384F1"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DIST-01-15.CAR.6.ROL.B</w:t>
            </w:r>
          </w:p>
        </w:tc>
      </w:tr>
      <w:tr w:rsidR="000C73DA" w14:paraId="28B81F11" w14:textId="77777777" w:rsidTr="00B416A6">
        <w:trPr>
          <w:trHeight w:val="300"/>
        </w:trPr>
        <w:tc>
          <w:tcPr>
            <w:tcW w:w="846" w:type="dxa"/>
            <w:vMerge/>
            <w:shd w:val="clear" w:color="auto" w:fill="auto"/>
            <w:noWrap/>
            <w:vAlign w:val="bottom"/>
          </w:tcPr>
          <w:p w14:paraId="3182587F"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7089DD92" w14:textId="45B8D6F5" w:rsidR="000C73DA" w:rsidRPr="00E664D4" w:rsidRDefault="000C73DA" w:rsidP="000C73DA">
            <w:pPr>
              <w:rPr>
                <w:sz w:val="20"/>
                <w:szCs w:val="20"/>
              </w:rPr>
            </w:pPr>
            <w:r>
              <w:rPr>
                <w:rFonts w:ascii="Aptos Narrow" w:hAnsi="Aptos Narrow"/>
                <w:color w:val="000000"/>
                <w:sz w:val="20"/>
                <w:szCs w:val="20"/>
              </w:rPr>
              <w:t>DIST-01-15.CAR.7</w:t>
            </w:r>
          </w:p>
        </w:tc>
        <w:tc>
          <w:tcPr>
            <w:tcW w:w="2268" w:type="dxa"/>
            <w:shd w:val="clear" w:color="auto" w:fill="auto"/>
            <w:noWrap/>
            <w:vAlign w:val="center"/>
          </w:tcPr>
          <w:p w14:paraId="74061748" w14:textId="372AD4F1"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DIST-01-15.CAR.7.ROL.A</w:t>
            </w:r>
          </w:p>
        </w:tc>
      </w:tr>
      <w:tr w:rsidR="000C73DA" w14:paraId="45B87804" w14:textId="77777777" w:rsidTr="00B416A6">
        <w:trPr>
          <w:trHeight w:val="300"/>
        </w:trPr>
        <w:tc>
          <w:tcPr>
            <w:tcW w:w="846" w:type="dxa"/>
            <w:vMerge/>
            <w:shd w:val="clear" w:color="auto" w:fill="auto"/>
            <w:noWrap/>
            <w:vAlign w:val="bottom"/>
          </w:tcPr>
          <w:p w14:paraId="3A8C9708"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3E8AEF2A" w14:textId="0137EFEE"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7305EF41" w14:textId="3AE8791F"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DIST-01-15.CAR.7.ROL.B</w:t>
            </w:r>
          </w:p>
        </w:tc>
      </w:tr>
      <w:tr w:rsidR="000C73DA" w14:paraId="56F02930" w14:textId="77777777" w:rsidTr="00B416A6">
        <w:trPr>
          <w:trHeight w:val="300"/>
        </w:trPr>
        <w:tc>
          <w:tcPr>
            <w:tcW w:w="846" w:type="dxa"/>
            <w:vMerge/>
            <w:shd w:val="clear" w:color="auto" w:fill="auto"/>
            <w:noWrap/>
            <w:vAlign w:val="bottom"/>
          </w:tcPr>
          <w:p w14:paraId="50E0FE67"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628CA429" w14:textId="2F44DC19" w:rsidR="000C73DA" w:rsidRPr="00E664D4" w:rsidRDefault="000C73DA" w:rsidP="000C73DA">
            <w:pPr>
              <w:rPr>
                <w:sz w:val="20"/>
                <w:szCs w:val="20"/>
              </w:rPr>
            </w:pPr>
            <w:r>
              <w:rPr>
                <w:rFonts w:ascii="Aptos Narrow" w:hAnsi="Aptos Narrow"/>
                <w:color w:val="000000"/>
                <w:sz w:val="20"/>
                <w:szCs w:val="20"/>
              </w:rPr>
              <w:t>DIST-01-15.CAR.8</w:t>
            </w:r>
          </w:p>
        </w:tc>
        <w:tc>
          <w:tcPr>
            <w:tcW w:w="2268" w:type="dxa"/>
            <w:shd w:val="clear" w:color="auto" w:fill="auto"/>
            <w:noWrap/>
            <w:vAlign w:val="center"/>
          </w:tcPr>
          <w:p w14:paraId="4882A491" w14:textId="7AB4EC66"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DIST-01-15.CAR.8.ROL.A</w:t>
            </w:r>
          </w:p>
        </w:tc>
      </w:tr>
      <w:tr w:rsidR="000C73DA" w14:paraId="28DA10C9" w14:textId="77777777" w:rsidTr="00B416A6">
        <w:trPr>
          <w:trHeight w:val="300"/>
        </w:trPr>
        <w:tc>
          <w:tcPr>
            <w:tcW w:w="846" w:type="dxa"/>
            <w:vMerge/>
            <w:shd w:val="clear" w:color="auto" w:fill="auto"/>
            <w:noWrap/>
            <w:vAlign w:val="bottom"/>
          </w:tcPr>
          <w:p w14:paraId="56690076"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15438989" w14:textId="09DE06E9"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5AFFF800" w14:textId="2F566129"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DIST-01-15.CAR.8.ROL.B</w:t>
            </w:r>
          </w:p>
        </w:tc>
      </w:tr>
      <w:tr w:rsidR="000C73DA" w14:paraId="2A6BB39F" w14:textId="77777777" w:rsidTr="00B416A6">
        <w:trPr>
          <w:trHeight w:val="300"/>
        </w:trPr>
        <w:tc>
          <w:tcPr>
            <w:tcW w:w="846" w:type="dxa"/>
            <w:vMerge w:val="restart"/>
            <w:shd w:val="clear" w:color="auto" w:fill="auto"/>
            <w:noWrap/>
            <w:vAlign w:val="bottom"/>
          </w:tcPr>
          <w:p w14:paraId="50C2C15D" w14:textId="2C192F69" w:rsidR="000C73DA" w:rsidRPr="001D0DEE" w:rsidRDefault="000C73DA" w:rsidP="000C73DA">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16</w:t>
            </w:r>
          </w:p>
        </w:tc>
        <w:tc>
          <w:tcPr>
            <w:tcW w:w="1701" w:type="dxa"/>
            <w:shd w:val="clear" w:color="auto" w:fill="auto"/>
            <w:noWrap/>
            <w:vAlign w:val="center"/>
          </w:tcPr>
          <w:p w14:paraId="5A80FE86" w14:textId="082CAB5B" w:rsidR="000C73DA" w:rsidRPr="00E664D4" w:rsidRDefault="000C73DA" w:rsidP="000C73DA">
            <w:pPr>
              <w:rPr>
                <w:sz w:val="20"/>
                <w:szCs w:val="20"/>
              </w:rPr>
            </w:pPr>
            <w:r>
              <w:rPr>
                <w:rFonts w:ascii="Aptos Narrow" w:hAnsi="Aptos Narrow"/>
                <w:color w:val="000000"/>
                <w:sz w:val="20"/>
                <w:szCs w:val="20"/>
              </w:rPr>
              <w:t>DIST-01-16.CAR.1</w:t>
            </w:r>
          </w:p>
        </w:tc>
        <w:tc>
          <w:tcPr>
            <w:tcW w:w="2268" w:type="dxa"/>
            <w:shd w:val="clear" w:color="auto" w:fill="auto"/>
            <w:noWrap/>
            <w:vAlign w:val="center"/>
          </w:tcPr>
          <w:p w14:paraId="21B1508B" w14:textId="5486146F"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DIST-01-16.CAR.1.ROL.A</w:t>
            </w:r>
          </w:p>
        </w:tc>
      </w:tr>
      <w:tr w:rsidR="000C73DA" w14:paraId="6DC70A9B" w14:textId="77777777" w:rsidTr="00B416A6">
        <w:trPr>
          <w:trHeight w:val="300"/>
        </w:trPr>
        <w:tc>
          <w:tcPr>
            <w:tcW w:w="846" w:type="dxa"/>
            <w:vMerge/>
            <w:shd w:val="clear" w:color="auto" w:fill="auto"/>
            <w:noWrap/>
            <w:vAlign w:val="bottom"/>
          </w:tcPr>
          <w:p w14:paraId="00D6AD69" w14:textId="77777777" w:rsidR="000C73DA" w:rsidRPr="001D0DEE" w:rsidRDefault="000C73DA" w:rsidP="000C73DA">
            <w:pPr>
              <w:rPr>
                <w:rFonts w:ascii="Aptos Narrow" w:hAnsi="Aptos Narrow"/>
                <w:color w:val="000000"/>
                <w:sz w:val="20"/>
                <w:szCs w:val="20"/>
              </w:rPr>
            </w:pPr>
          </w:p>
        </w:tc>
        <w:tc>
          <w:tcPr>
            <w:tcW w:w="1701" w:type="dxa"/>
            <w:shd w:val="clear" w:color="auto" w:fill="auto"/>
            <w:noWrap/>
            <w:vAlign w:val="center"/>
          </w:tcPr>
          <w:p w14:paraId="46C75608" w14:textId="36CAD66B" w:rsidR="000C73DA" w:rsidRPr="00E664D4" w:rsidRDefault="000C73DA" w:rsidP="000C73DA">
            <w:pPr>
              <w:rPr>
                <w:sz w:val="20"/>
                <w:szCs w:val="20"/>
              </w:rPr>
            </w:pPr>
            <w:r>
              <w:rPr>
                <w:color w:val="000000"/>
                <w:sz w:val="20"/>
                <w:szCs w:val="20"/>
              </w:rPr>
              <w:t> </w:t>
            </w:r>
          </w:p>
        </w:tc>
        <w:tc>
          <w:tcPr>
            <w:tcW w:w="2268" w:type="dxa"/>
            <w:shd w:val="clear" w:color="auto" w:fill="auto"/>
            <w:noWrap/>
            <w:vAlign w:val="center"/>
          </w:tcPr>
          <w:p w14:paraId="683C5649" w14:textId="2BEB4961" w:rsidR="000C73DA" w:rsidRPr="00E664D4" w:rsidRDefault="000C73DA" w:rsidP="000C73DA">
            <w:pPr>
              <w:rPr>
                <w:rFonts w:ascii="Aptos Narrow" w:hAnsi="Aptos Narrow"/>
                <w:color w:val="000000"/>
                <w:sz w:val="20"/>
                <w:szCs w:val="20"/>
              </w:rPr>
            </w:pPr>
            <w:r>
              <w:rPr>
                <w:rFonts w:ascii="Aptos Narrow" w:hAnsi="Aptos Narrow"/>
                <w:color w:val="000000"/>
                <w:sz w:val="20"/>
                <w:szCs w:val="20"/>
              </w:rPr>
              <w:t>DIST-01-16.CAR.1.ROL.B</w:t>
            </w:r>
          </w:p>
        </w:tc>
      </w:tr>
    </w:tbl>
    <w:p w14:paraId="1FA3E83F" w14:textId="77777777" w:rsidR="00CF1DBA" w:rsidRDefault="00CF1DBA" w:rsidP="00CF1DBA">
      <w:pPr>
        <w:rPr>
          <w:rFonts w:eastAsiaTheme="minorEastAsia"/>
        </w:rPr>
        <w:sectPr w:rsidR="00CF1DBA" w:rsidSect="00CF1DBA">
          <w:type w:val="continuous"/>
          <w:pgSz w:w="11906" w:h="16838"/>
          <w:pgMar w:top="720" w:right="720" w:bottom="720" w:left="720" w:header="708" w:footer="708" w:gutter="0"/>
          <w:cols w:num="2" w:space="708"/>
          <w:docGrid w:linePitch="360"/>
        </w:sectPr>
      </w:pPr>
    </w:p>
    <w:p w14:paraId="31C6CBCC" w14:textId="77777777" w:rsidR="00CF1DBA" w:rsidRDefault="00CF1DBA" w:rsidP="00CF1DBA">
      <w:pPr>
        <w:sectPr w:rsidR="00CF1DBA" w:rsidSect="00CF1DBA">
          <w:type w:val="continuous"/>
          <w:pgSz w:w="11906" w:h="16838"/>
          <w:pgMar w:top="720" w:right="720" w:bottom="720" w:left="720" w:header="708" w:footer="708" w:gutter="0"/>
          <w:cols w:space="708"/>
          <w:docGrid w:linePitch="360"/>
        </w:sect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F1DBA" w14:paraId="28451761" w14:textId="77777777" w:rsidTr="00B25A9C">
        <w:trPr>
          <w:trHeight w:val="300"/>
          <w:jc w:val="center"/>
        </w:trPr>
        <w:tc>
          <w:tcPr>
            <w:tcW w:w="846" w:type="dxa"/>
            <w:shd w:val="clear" w:color="auto" w:fill="auto"/>
            <w:noWrap/>
            <w:vAlign w:val="bottom"/>
            <w:hideMark/>
          </w:tcPr>
          <w:p w14:paraId="38520F05" w14:textId="77777777" w:rsidR="00CF1DBA" w:rsidRPr="001D0DEE" w:rsidRDefault="00CF1DBA" w:rsidP="00B416A6">
            <w:pPr>
              <w:rPr>
                <w:rFonts w:ascii="Aptos Narrow" w:hAnsi="Aptos Narrow"/>
                <w:b/>
                <w:bCs/>
                <w:color w:val="000000"/>
                <w:sz w:val="20"/>
                <w:szCs w:val="20"/>
              </w:rPr>
            </w:pPr>
            <w:r>
              <w:rPr>
                <w:rFonts w:ascii="Aptos Narrow" w:hAnsi="Aptos Narrow"/>
                <w:b/>
                <w:bCs/>
                <w:color w:val="000000"/>
                <w:sz w:val="20"/>
                <w:szCs w:val="20"/>
              </w:rPr>
              <w:lastRenderedPageBreak/>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3F17131A" w14:textId="77777777" w:rsidR="00CF1DBA" w:rsidRPr="001D0DEE" w:rsidRDefault="00CF1DBA"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73448F94" w14:textId="77777777" w:rsidR="00CF1DBA" w:rsidRPr="001D0DEE" w:rsidRDefault="00CF1DBA"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8E6E49" w14:paraId="5EEE61E1" w14:textId="77777777" w:rsidTr="00B416A6">
        <w:trPr>
          <w:trHeight w:val="300"/>
          <w:jc w:val="center"/>
        </w:trPr>
        <w:tc>
          <w:tcPr>
            <w:tcW w:w="846" w:type="dxa"/>
            <w:vMerge w:val="restart"/>
            <w:shd w:val="clear" w:color="auto" w:fill="auto"/>
            <w:noWrap/>
            <w:vAlign w:val="bottom"/>
            <w:hideMark/>
          </w:tcPr>
          <w:p w14:paraId="7D9EAC64" w14:textId="724A09D5" w:rsidR="008E6E49" w:rsidRPr="001D0DEE" w:rsidRDefault="008E6E49" w:rsidP="008E6E49">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16</w:t>
            </w:r>
          </w:p>
        </w:tc>
        <w:tc>
          <w:tcPr>
            <w:tcW w:w="1701" w:type="dxa"/>
            <w:shd w:val="clear" w:color="auto" w:fill="auto"/>
            <w:noWrap/>
            <w:vAlign w:val="center"/>
          </w:tcPr>
          <w:p w14:paraId="4B487575" w14:textId="449C03E7" w:rsidR="008E6E49" w:rsidRPr="005821F3" w:rsidRDefault="008E6E49" w:rsidP="008E6E49">
            <w:pPr>
              <w:rPr>
                <w:rFonts w:ascii="Aptos Narrow" w:hAnsi="Aptos Narrow"/>
                <w:color w:val="000000"/>
                <w:sz w:val="20"/>
                <w:szCs w:val="20"/>
              </w:rPr>
            </w:pPr>
            <w:r>
              <w:rPr>
                <w:rFonts w:ascii="Aptos Narrow" w:hAnsi="Aptos Narrow"/>
                <w:color w:val="000000"/>
                <w:sz w:val="20"/>
                <w:szCs w:val="20"/>
              </w:rPr>
              <w:t>DIST-01-16.CAR.2</w:t>
            </w:r>
          </w:p>
        </w:tc>
        <w:tc>
          <w:tcPr>
            <w:tcW w:w="2268" w:type="dxa"/>
            <w:shd w:val="clear" w:color="auto" w:fill="auto"/>
            <w:noWrap/>
            <w:vAlign w:val="center"/>
          </w:tcPr>
          <w:p w14:paraId="35CEF088" w14:textId="304EA157" w:rsidR="008E6E49" w:rsidRPr="005821F3" w:rsidRDefault="008E6E49" w:rsidP="008E6E49">
            <w:pPr>
              <w:rPr>
                <w:rFonts w:ascii="Aptos Narrow" w:hAnsi="Aptos Narrow"/>
                <w:color w:val="000000"/>
                <w:sz w:val="20"/>
                <w:szCs w:val="20"/>
              </w:rPr>
            </w:pPr>
            <w:r>
              <w:rPr>
                <w:rFonts w:ascii="Aptos Narrow" w:hAnsi="Aptos Narrow"/>
                <w:color w:val="000000"/>
                <w:sz w:val="20"/>
                <w:szCs w:val="20"/>
              </w:rPr>
              <w:t>DIST-01-16.CAR.2.ROL.A</w:t>
            </w:r>
          </w:p>
        </w:tc>
      </w:tr>
      <w:tr w:rsidR="008E6E49" w14:paraId="7C837F34" w14:textId="77777777" w:rsidTr="00B416A6">
        <w:trPr>
          <w:trHeight w:val="300"/>
          <w:jc w:val="center"/>
        </w:trPr>
        <w:tc>
          <w:tcPr>
            <w:tcW w:w="846" w:type="dxa"/>
            <w:vMerge/>
            <w:shd w:val="clear" w:color="auto" w:fill="auto"/>
            <w:noWrap/>
            <w:vAlign w:val="bottom"/>
          </w:tcPr>
          <w:p w14:paraId="2C02F21A" w14:textId="77777777" w:rsidR="008E6E49" w:rsidRPr="001D0DEE" w:rsidRDefault="008E6E49" w:rsidP="008E6E49">
            <w:pPr>
              <w:rPr>
                <w:rFonts w:ascii="Aptos Narrow" w:hAnsi="Aptos Narrow"/>
                <w:color w:val="000000"/>
                <w:sz w:val="20"/>
                <w:szCs w:val="20"/>
              </w:rPr>
            </w:pPr>
          </w:p>
        </w:tc>
        <w:tc>
          <w:tcPr>
            <w:tcW w:w="1701" w:type="dxa"/>
            <w:shd w:val="clear" w:color="auto" w:fill="auto"/>
            <w:noWrap/>
            <w:vAlign w:val="center"/>
          </w:tcPr>
          <w:p w14:paraId="080E8912" w14:textId="53905A13" w:rsidR="008E6E49" w:rsidRDefault="008E6E49" w:rsidP="008E6E49">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30AD1ECE" w14:textId="63DC7214" w:rsidR="008E6E49" w:rsidRDefault="008E6E49" w:rsidP="008E6E49">
            <w:pPr>
              <w:rPr>
                <w:rFonts w:ascii="Aptos Narrow" w:hAnsi="Aptos Narrow"/>
                <w:color w:val="000000"/>
                <w:sz w:val="20"/>
                <w:szCs w:val="20"/>
              </w:rPr>
            </w:pPr>
            <w:r>
              <w:rPr>
                <w:rFonts w:ascii="Aptos Narrow" w:hAnsi="Aptos Narrow"/>
                <w:color w:val="000000"/>
                <w:sz w:val="20"/>
                <w:szCs w:val="20"/>
              </w:rPr>
              <w:t>DIST-01-16.CAR.2.ROL.B</w:t>
            </w:r>
          </w:p>
        </w:tc>
      </w:tr>
      <w:tr w:rsidR="008E6E49" w14:paraId="254866B5" w14:textId="77777777" w:rsidTr="00B416A6">
        <w:trPr>
          <w:trHeight w:val="300"/>
          <w:jc w:val="center"/>
        </w:trPr>
        <w:tc>
          <w:tcPr>
            <w:tcW w:w="846" w:type="dxa"/>
            <w:vMerge/>
            <w:shd w:val="clear" w:color="auto" w:fill="auto"/>
            <w:noWrap/>
            <w:vAlign w:val="bottom"/>
          </w:tcPr>
          <w:p w14:paraId="1D6BF1BE" w14:textId="77777777" w:rsidR="008E6E49" w:rsidRPr="001D0DEE" w:rsidRDefault="008E6E49" w:rsidP="008E6E49">
            <w:pPr>
              <w:rPr>
                <w:rFonts w:ascii="Aptos Narrow" w:hAnsi="Aptos Narrow"/>
                <w:color w:val="000000"/>
                <w:sz w:val="20"/>
                <w:szCs w:val="20"/>
              </w:rPr>
            </w:pPr>
          </w:p>
        </w:tc>
        <w:tc>
          <w:tcPr>
            <w:tcW w:w="1701" w:type="dxa"/>
            <w:shd w:val="clear" w:color="auto" w:fill="auto"/>
            <w:noWrap/>
            <w:vAlign w:val="center"/>
          </w:tcPr>
          <w:p w14:paraId="5125C2DD" w14:textId="1505DCFF" w:rsidR="008E6E49" w:rsidRDefault="008E6E49" w:rsidP="008E6E49">
            <w:pPr>
              <w:rPr>
                <w:rFonts w:ascii="Aptos Narrow" w:hAnsi="Aptos Narrow"/>
                <w:color w:val="000000"/>
                <w:sz w:val="20"/>
                <w:szCs w:val="20"/>
              </w:rPr>
            </w:pPr>
            <w:r>
              <w:rPr>
                <w:rFonts w:ascii="Aptos Narrow" w:hAnsi="Aptos Narrow"/>
                <w:color w:val="000000"/>
                <w:sz w:val="20"/>
                <w:szCs w:val="20"/>
              </w:rPr>
              <w:t>DIST-01-16.CAR.3</w:t>
            </w:r>
          </w:p>
        </w:tc>
        <w:tc>
          <w:tcPr>
            <w:tcW w:w="2268" w:type="dxa"/>
            <w:shd w:val="clear" w:color="auto" w:fill="auto"/>
            <w:noWrap/>
            <w:vAlign w:val="center"/>
          </w:tcPr>
          <w:p w14:paraId="30B18502" w14:textId="1CFBE972" w:rsidR="008E6E49" w:rsidRDefault="008E6E49" w:rsidP="008E6E49">
            <w:pPr>
              <w:rPr>
                <w:rFonts w:ascii="Aptos Narrow" w:hAnsi="Aptos Narrow"/>
                <w:color w:val="000000"/>
                <w:sz w:val="20"/>
                <w:szCs w:val="20"/>
              </w:rPr>
            </w:pPr>
            <w:r>
              <w:rPr>
                <w:rFonts w:ascii="Aptos Narrow" w:hAnsi="Aptos Narrow"/>
                <w:color w:val="000000"/>
                <w:sz w:val="20"/>
                <w:szCs w:val="20"/>
              </w:rPr>
              <w:t>DIST-01-16.CAR.3.ROL.A</w:t>
            </w:r>
          </w:p>
        </w:tc>
      </w:tr>
      <w:tr w:rsidR="008E6E49" w14:paraId="0DAA07F4" w14:textId="77777777" w:rsidTr="00B416A6">
        <w:trPr>
          <w:trHeight w:val="300"/>
          <w:jc w:val="center"/>
        </w:trPr>
        <w:tc>
          <w:tcPr>
            <w:tcW w:w="846" w:type="dxa"/>
            <w:vMerge/>
            <w:shd w:val="clear" w:color="auto" w:fill="auto"/>
            <w:noWrap/>
            <w:vAlign w:val="bottom"/>
          </w:tcPr>
          <w:p w14:paraId="39363B09" w14:textId="77777777" w:rsidR="008E6E49" w:rsidRPr="001D0DEE" w:rsidRDefault="008E6E49" w:rsidP="008E6E49">
            <w:pPr>
              <w:rPr>
                <w:rFonts w:ascii="Aptos Narrow" w:hAnsi="Aptos Narrow"/>
                <w:color w:val="000000"/>
                <w:sz w:val="20"/>
                <w:szCs w:val="20"/>
              </w:rPr>
            </w:pPr>
          </w:p>
        </w:tc>
        <w:tc>
          <w:tcPr>
            <w:tcW w:w="1701" w:type="dxa"/>
            <w:shd w:val="clear" w:color="auto" w:fill="auto"/>
            <w:noWrap/>
            <w:vAlign w:val="center"/>
          </w:tcPr>
          <w:p w14:paraId="7083ADCB" w14:textId="5E07B826" w:rsidR="008E6E49" w:rsidRDefault="008E6E49" w:rsidP="008E6E49">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06AF49AC" w14:textId="6930776C" w:rsidR="008E6E49" w:rsidRDefault="008E6E49" w:rsidP="008E6E49">
            <w:pPr>
              <w:rPr>
                <w:rFonts w:ascii="Aptos Narrow" w:hAnsi="Aptos Narrow"/>
                <w:color w:val="000000"/>
                <w:sz w:val="20"/>
                <w:szCs w:val="20"/>
              </w:rPr>
            </w:pPr>
            <w:r>
              <w:rPr>
                <w:rFonts w:ascii="Aptos Narrow" w:hAnsi="Aptos Narrow"/>
                <w:color w:val="000000"/>
                <w:sz w:val="20"/>
                <w:szCs w:val="20"/>
              </w:rPr>
              <w:t>DIST-01-16.CAR.3.ROL.B</w:t>
            </w:r>
          </w:p>
        </w:tc>
      </w:tr>
      <w:tr w:rsidR="008E6E49" w14:paraId="61342808" w14:textId="77777777" w:rsidTr="00B416A6">
        <w:trPr>
          <w:trHeight w:val="300"/>
          <w:jc w:val="center"/>
        </w:trPr>
        <w:tc>
          <w:tcPr>
            <w:tcW w:w="846" w:type="dxa"/>
            <w:vMerge/>
            <w:shd w:val="clear" w:color="auto" w:fill="auto"/>
            <w:noWrap/>
            <w:vAlign w:val="bottom"/>
          </w:tcPr>
          <w:p w14:paraId="5B6A53C6" w14:textId="77777777" w:rsidR="008E6E49" w:rsidRPr="001D0DEE" w:rsidRDefault="008E6E49" w:rsidP="008E6E49">
            <w:pPr>
              <w:rPr>
                <w:rFonts w:ascii="Aptos Narrow" w:hAnsi="Aptos Narrow"/>
                <w:color w:val="000000"/>
                <w:sz w:val="20"/>
                <w:szCs w:val="20"/>
              </w:rPr>
            </w:pPr>
          </w:p>
        </w:tc>
        <w:tc>
          <w:tcPr>
            <w:tcW w:w="1701" w:type="dxa"/>
            <w:shd w:val="clear" w:color="auto" w:fill="auto"/>
            <w:noWrap/>
            <w:vAlign w:val="center"/>
          </w:tcPr>
          <w:p w14:paraId="191CAE7F" w14:textId="5AD226D4" w:rsidR="008E6E49" w:rsidRDefault="008E6E49" w:rsidP="008E6E49">
            <w:pPr>
              <w:rPr>
                <w:rFonts w:ascii="Aptos Narrow" w:hAnsi="Aptos Narrow"/>
                <w:color w:val="000000"/>
                <w:sz w:val="20"/>
                <w:szCs w:val="20"/>
              </w:rPr>
            </w:pPr>
            <w:r>
              <w:rPr>
                <w:rFonts w:ascii="Aptos Narrow" w:hAnsi="Aptos Narrow"/>
                <w:color w:val="000000"/>
                <w:sz w:val="20"/>
                <w:szCs w:val="20"/>
              </w:rPr>
              <w:t>DIST-01-16.CAR.4</w:t>
            </w:r>
          </w:p>
        </w:tc>
        <w:tc>
          <w:tcPr>
            <w:tcW w:w="2268" w:type="dxa"/>
            <w:shd w:val="clear" w:color="auto" w:fill="auto"/>
            <w:noWrap/>
            <w:vAlign w:val="center"/>
          </w:tcPr>
          <w:p w14:paraId="7C5EF043" w14:textId="4B28673C" w:rsidR="008E6E49" w:rsidRDefault="008E6E49" w:rsidP="008E6E49">
            <w:pPr>
              <w:rPr>
                <w:rFonts w:ascii="Aptos Narrow" w:hAnsi="Aptos Narrow"/>
                <w:color w:val="000000"/>
                <w:sz w:val="20"/>
                <w:szCs w:val="20"/>
              </w:rPr>
            </w:pPr>
            <w:r>
              <w:rPr>
                <w:rFonts w:ascii="Aptos Narrow" w:hAnsi="Aptos Narrow"/>
                <w:color w:val="000000"/>
                <w:sz w:val="20"/>
                <w:szCs w:val="20"/>
              </w:rPr>
              <w:t>DIST-01-16.CAR.4.ROL.A</w:t>
            </w:r>
          </w:p>
        </w:tc>
      </w:tr>
      <w:tr w:rsidR="00B25A9C" w14:paraId="40F70D02" w14:textId="77777777" w:rsidTr="00B416A6">
        <w:trPr>
          <w:trHeight w:val="300"/>
          <w:jc w:val="center"/>
        </w:trPr>
        <w:tc>
          <w:tcPr>
            <w:tcW w:w="846" w:type="dxa"/>
            <w:vMerge/>
            <w:shd w:val="clear" w:color="auto" w:fill="auto"/>
            <w:noWrap/>
            <w:vAlign w:val="bottom"/>
            <w:hideMark/>
          </w:tcPr>
          <w:p w14:paraId="7A2DD1B9" w14:textId="77777777" w:rsidR="00B25A9C" w:rsidRPr="001D0DEE" w:rsidRDefault="00B25A9C" w:rsidP="00B25A9C">
            <w:pPr>
              <w:rPr>
                <w:rFonts w:ascii="Aptos Narrow" w:hAnsi="Aptos Narrow"/>
                <w:color w:val="000000"/>
                <w:sz w:val="20"/>
                <w:szCs w:val="20"/>
              </w:rPr>
            </w:pPr>
          </w:p>
        </w:tc>
        <w:tc>
          <w:tcPr>
            <w:tcW w:w="1701" w:type="dxa"/>
            <w:shd w:val="clear" w:color="auto" w:fill="auto"/>
            <w:noWrap/>
            <w:vAlign w:val="center"/>
          </w:tcPr>
          <w:p w14:paraId="4AD39001" w14:textId="1AACDD56" w:rsidR="00B25A9C" w:rsidRPr="005821F3" w:rsidRDefault="00B25A9C" w:rsidP="00B25A9C">
            <w:pPr>
              <w:rPr>
                <w:sz w:val="20"/>
                <w:szCs w:val="20"/>
              </w:rPr>
            </w:pPr>
            <w:r>
              <w:rPr>
                <w:color w:val="000000"/>
                <w:sz w:val="20"/>
                <w:szCs w:val="20"/>
              </w:rPr>
              <w:t> </w:t>
            </w:r>
          </w:p>
        </w:tc>
        <w:tc>
          <w:tcPr>
            <w:tcW w:w="2268" w:type="dxa"/>
            <w:shd w:val="clear" w:color="auto" w:fill="auto"/>
            <w:noWrap/>
            <w:vAlign w:val="center"/>
          </w:tcPr>
          <w:p w14:paraId="3148627C" w14:textId="37F2D578"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DIST-01-16.CAR.4.ROL.B</w:t>
            </w:r>
          </w:p>
        </w:tc>
      </w:tr>
      <w:tr w:rsidR="00B25A9C" w14:paraId="51042A64" w14:textId="77777777" w:rsidTr="00B416A6">
        <w:trPr>
          <w:trHeight w:val="300"/>
          <w:jc w:val="center"/>
        </w:trPr>
        <w:tc>
          <w:tcPr>
            <w:tcW w:w="846" w:type="dxa"/>
            <w:vMerge/>
            <w:shd w:val="clear" w:color="auto" w:fill="auto"/>
            <w:noWrap/>
            <w:vAlign w:val="bottom"/>
            <w:hideMark/>
          </w:tcPr>
          <w:p w14:paraId="60BAD706" w14:textId="77777777" w:rsidR="00B25A9C" w:rsidRPr="001D0DEE" w:rsidRDefault="00B25A9C" w:rsidP="00B25A9C">
            <w:pPr>
              <w:rPr>
                <w:rFonts w:ascii="Aptos Narrow" w:hAnsi="Aptos Narrow"/>
                <w:color w:val="000000"/>
                <w:sz w:val="20"/>
                <w:szCs w:val="20"/>
              </w:rPr>
            </w:pPr>
          </w:p>
        </w:tc>
        <w:tc>
          <w:tcPr>
            <w:tcW w:w="1701" w:type="dxa"/>
            <w:shd w:val="clear" w:color="auto" w:fill="auto"/>
            <w:noWrap/>
            <w:vAlign w:val="center"/>
          </w:tcPr>
          <w:p w14:paraId="7AD7DE16" w14:textId="25807889"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DIST-01-16.CAR.5</w:t>
            </w:r>
          </w:p>
        </w:tc>
        <w:tc>
          <w:tcPr>
            <w:tcW w:w="2268" w:type="dxa"/>
            <w:shd w:val="clear" w:color="auto" w:fill="auto"/>
            <w:noWrap/>
            <w:vAlign w:val="center"/>
          </w:tcPr>
          <w:p w14:paraId="466FFB30" w14:textId="3D20A758"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DIST-01-16.CAR.5.ROL.A</w:t>
            </w:r>
          </w:p>
        </w:tc>
      </w:tr>
      <w:tr w:rsidR="00B25A9C" w14:paraId="0F681970" w14:textId="77777777" w:rsidTr="00B416A6">
        <w:trPr>
          <w:trHeight w:val="300"/>
          <w:jc w:val="center"/>
        </w:trPr>
        <w:tc>
          <w:tcPr>
            <w:tcW w:w="846" w:type="dxa"/>
            <w:vMerge/>
            <w:shd w:val="clear" w:color="auto" w:fill="auto"/>
            <w:noWrap/>
            <w:vAlign w:val="bottom"/>
            <w:hideMark/>
          </w:tcPr>
          <w:p w14:paraId="27DB22E2" w14:textId="77777777" w:rsidR="00B25A9C" w:rsidRPr="001D0DEE" w:rsidRDefault="00B25A9C" w:rsidP="00B25A9C">
            <w:pPr>
              <w:rPr>
                <w:rFonts w:ascii="Aptos Narrow" w:hAnsi="Aptos Narrow"/>
                <w:color w:val="000000"/>
                <w:sz w:val="20"/>
                <w:szCs w:val="20"/>
              </w:rPr>
            </w:pPr>
          </w:p>
        </w:tc>
        <w:tc>
          <w:tcPr>
            <w:tcW w:w="1701" w:type="dxa"/>
            <w:shd w:val="clear" w:color="auto" w:fill="auto"/>
            <w:noWrap/>
            <w:vAlign w:val="center"/>
          </w:tcPr>
          <w:p w14:paraId="1CD608CD" w14:textId="28C0B45C" w:rsidR="00B25A9C" w:rsidRPr="005821F3" w:rsidRDefault="00B25A9C" w:rsidP="00B25A9C">
            <w:pPr>
              <w:rPr>
                <w:sz w:val="20"/>
                <w:szCs w:val="20"/>
              </w:rPr>
            </w:pPr>
            <w:r>
              <w:rPr>
                <w:color w:val="000000"/>
                <w:sz w:val="20"/>
                <w:szCs w:val="20"/>
              </w:rPr>
              <w:t> </w:t>
            </w:r>
          </w:p>
        </w:tc>
        <w:tc>
          <w:tcPr>
            <w:tcW w:w="2268" w:type="dxa"/>
            <w:shd w:val="clear" w:color="auto" w:fill="auto"/>
            <w:noWrap/>
            <w:vAlign w:val="center"/>
          </w:tcPr>
          <w:p w14:paraId="5A1C6C00" w14:textId="7669DB0E"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DIST-01-16.CAR.5.ROL.B</w:t>
            </w:r>
          </w:p>
        </w:tc>
      </w:tr>
      <w:tr w:rsidR="00B25A9C" w14:paraId="21A005F0" w14:textId="77777777" w:rsidTr="00B416A6">
        <w:trPr>
          <w:trHeight w:val="300"/>
          <w:jc w:val="center"/>
        </w:trPr>
        <w:tc>
          <w:tcPr>
            <w:tcW w:w="846" w:type="dxa"/>
            <w:vMerge/>
            <w:shd w:val="clear" w:color="auto" w:fill="auto"/>
            <w:noWrap/>
            <w:vAlign w:val="bottom"/>
            <w:hideMark/>
          </w:tcPr>
          <w:p w14:paraId="27A4A492" w14:textId="77777777" w:rsidR="00B25A9C" w:rsidRPr="001D0DEE" w:rsidRDefault="00B25A9C" w:rsidP="00B25A9C">
            <w:pPr>
              <w:rPr>
                <w:rFonts w:ascii="Aptos Narrow" w:hAnsi="Aptos Narrow"/>
                <w:color w:val="000000"/>
                <w:sz w:val="20"/>
                <w:szCs w:val="20"/>
              </w:rPr>
            </w:pPr>
          </w:p>
        </w:tc>
        <w:tc>
          <w:tcPr>
            <w:tcW w:w="1701" w:type="dxa"/>
            <w:shd w:val="clear" w:color="auto" w:fill="auto"/>
            <w:noWrap/>
            <w:vAlign w:val="center"/>
          </w:tcPr>
          <w:p w14:paraId="724A486E" w14:textId="300228A2"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DIST-01-16.CAR.6</w:t>
            </w:r>
          </w:p>
        </w:tc>
        <w:tc>
          <w:tcPr>
            <w:tcW w:w="2268" w:type="dxa"/>
            <w:shd w:val="clear" w:color="auto" w:fill="auto"/>
            <w:noWrap/>
            <w:vAlign w:val="center"/>
          </w:tcPr>
          <w:p w14:paraId="26C9AA89" w14:textId="17283351"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DIST-01-16.CAR.6.ROL.A</w:t>
            </w:r>
          </w:p>
        </w:tc>
      </w:tr>
      <w:tr w:rsidR="00B25A9C" w14:paraId="2317FEF0" w14:textId="77777777" w:rsidTr="00B416A6">
        <w:trPr>
          <w:trHeight w:val="300"/>
          <w:jc w:val="center"/>
        </w:trPr>
        <w:tc>
          <w:tcPr>
            <w:tcW w:w="846" w:type="dxa"/>
            <w:vMerge/>
            <w:shd w:val="clear" w:color="auto" w:fill="auto"/>
            <w:noWrap/>
            <w:vAlign w:val="bottom"/>
            <w:hideMark/>
          </w:tcPr>
          <w:p w14:paraId="13109C8F" w14:textId="77777777" w:rsidR="00B25A9C" w:rsidRPr="001D0DEE" w:rsidRDefault="00B25A9C" w:rsidP="00B25A9C">
            <w:pPr>
              <w:rPr>
                <w:rFonts w:ascii="Aptos Narrow" w:hAnsi="Aptos Narrow"/>
                <w:color w:val="000000"/>
                <w:sz w:val="20"/>
                <w:szCs w:val="20"/>
              </w:rPr>
            </w:pPr>
          </w:p>
        </w:tc>
        <w:tc>
          <w:tcPr>
            <w:tcW w:w="1701" w:type="dxa"/>
            <w:shd w:val="clear" w:color="auto" w:fill="auto"/>
            <w:noWrap/>
            <w:vAlign w:val="center"/>
          </w:tcPr>
          <w:p w14:paraId="7F52E1A7" w14:textId="7C457640" w:rsidR="00B25A9C" w:rsidRPr="005821F3" w:rsidRDefault="00B25A9C" w:rsidP="00B25A9C">
            <w:pPr>
              <w:rPr>
                <w:sz w:val="20"/>
                <w:szCs w:val="20"/>
              </w:rPr>
            </w:pPr>
            <w:r>
              <w:rPr>
                <w:color w:val="000000"/>
                <w:sz w:val="20"/>
                <w:szCs w:val="20"/>
              </w:rPr>
              <w:t> </w:t>
            </w:r>
          </w:p>
        </w:tc>
        <w:tc>
          <w:tcPr>
            <w:tcW w:w="2268" w:type="dxa"/>
            <w:shd w:val="clear" w:color="auto" w:fill="auto"/>
            <w:noWrap/>
            <w:vAlign w:val="center"/>
          </w:tcPr>
          <w:p w14:paraId="29A7BD5A" w14:textId="305C40C9"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DIST-01-16.CAR.6.ROL.B</w:t>
            </w:r>
          </w:p>
        </w:tc>
      </w:tr>
      <w:tr w:rsidR="00B25A9C" w14:paraId="47555198" w14:textId="77777777" w:rsidTr="00B416A6">
        <w:trPr>
          <w:trHeight w:val="300"/>
          <w:jc w:val="center"/>
        </w:trPr>
        <w:tc>
          <w:tcPr>
            <w:tcW w:w="846" w:type="dxa"/>
            <w:vMerge/>
            <w:shd w:val="clear" w:color="auto" w:fill="auto"/>
            <w:noWrap/>
            <w:vAlign w:val="bottom"/>
            <w:hideMark/>
          </w:tcPr>
          <w:p w14:paraId="6A9BFD79" w14:textId="77777777" w:rsidR="00B25A9C" w:rsidRPr="001D0DEE" w:rsidRDefault="00B25A9C" w:rsidP="00B25A9C">
            <w:pPr>
              <w:rPr>
                <w:rFonts w:ascii="Aptos Narrow" w:hAnsi="Aptos Narrow"/>
                <w:color w:val="000000"/>
                <w:sz w:val="20"/>
                <w:szCs w:val="20"/>
              </w:rPr>
            </w:pPr>
          </w:p>
        </w:tc>
        <w:tc>
          <w:tcPr>
            <w:tcW w:w="1701" w:type="dxa"/>
            <w:shd w:val="clear" w:color="auto" w:fill="auto"/>
            <w:noWrap/>
            <w:vAlign w:val="center"/>
          </w:tcPr>
          <w:p w14:paraId="7D580550" w14:textId="2E95BE1A"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DIST-01-16.CAR.7</w:t>
            </w:r>
          </w:p>
        </w:tc>
        <w:tc>
          <w:tcPr>
            <w:tcW w:w="2268" w:type="dxa"/>
            <w:shd w:val="clear" w:color="auto" w:fill="auto"/>
            <w:noWrap/>
            <w:vAlign w:val="center"/>
          </w:tcPr>
          <w:p w14:paraId="34D0BFA8" w14:textId="4FE0AD5F"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DIST-01-16.CAR.7.ROL.A</w:t>
            </w:r>
          </w:p>
        </w:tc>
      </w:tr>
      <w:tr w:rsidR="00B25A9C" w14:paraId="6A77E333" w14:textId="77777777" w:rsidTr="00B416A6">
        <w:trPr>
          <w:trHeight w:val="300"/>
          <w:jc w:val="center"/>
        </w:trPr>
        <w:tc>
          <w:tcPr>
            <w:tcW w:w="846" w:type="dxa"/>
            <w:vMerge/>
            <w:shd w:val="clear" w:color="auto" w:fill="auto"/>
            <w:noWrap/>
            <w:vAlign w:val="bottom"/>
            <w:hideMark/>
          </w:tcPr>
          <w:p w14:paraId="2F280B96" w14:textId="77777777" w:rsidR="00B25A9C" w:rsidRPr="001D0DEE" w:rsidRDefault="00B25A9C" w:rsidP="00B25A9C">
            <w:pPr>
              <w:rPr>
                <w:rFonts w:ascii="Aptos Narrow" w:hAnsi="Aptos Narrow"/>
                <w:color w:val="000000"/>
                <w:sz w:val="20"/>
                <w:szCs w:val="20"/>
              </w:rPr>
            </w:pPr>
          </w:p>
        </w:tc>
        <w:tc>
          <w:tcPr>
            <w:tcW w:w="1701" w:type="dxa"/>
            <w:shd w:val="clear" w:color="auto" w:fill="auto"/>
            <w:noWrap/>
            <w:vAlign w:val="center"/>
          </w:tcPr>
          <w:p w14:paraId="2E514B64" w14:textId="7967F544" w:rsidR="00B25A9C" w:rsidRPr="005821F3" w:rsidRDefault="00B25A9C" w:rsidP="00B25A9C">
            <w:pPr>
              <w:rPr>
                <w:sz w:val="20"/>
                <w:szCs w:val="20"/>
              </w:rPr>
            </w:pPr>
            <w:r>
              <w:rPr>
                <w:color w:val="000000"/>
                <w:sz w:val="20"/>
                <w:szCs w:val="20"/>
              </w:rPr>
              <w:t> </w:t>
            </w:r>
          </w:p>
        </w:tc>
        <w:tc>
          <w:tcPr>
            <w:tcW w:w="2268" w:type="dxa"/>
            <w:shd w:val="clear" w:color="auto" w:fill="auto"/>
            <w:noWrap/>
            <w:vAlign w:val="center"/>
          </w:tcPr>
          <w:p w14:paraId="7FC60341" w14:textId="420599FA"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DIST-01-16.CAR.7.ROL.B</w:t>
            </w:r>
          </w:p>
        </w:tc>
      </w:tr>
      <w:tr w:rsidR="00B25A9C" w14:paraId="5956FB73" w14:textId="77777777" w:rsidTr="00B416A6">
        <w:trPr>
          <w:trHeight w:val="300"/>
          <w:jc w:val="center"/>
        </w:trPr>
        <w:tc>
          <w:tcPr>
            <w:tcW w:w="846" w:type="dxa"/>
            <w:vMerge/>
            <w:shd w:val="clear" w:color="auto" w:fill="auto"/>
            <w:noWrap/>
            <w:vAlign w:val="bottom"/>
            <w:hideMark/>
          </w:tcPr>
          <w:p w14:paraId="14540ED8" w14:textId="77777777" w:rsidR="00B25A9C" w:rsidRPr="001D0DEE" w:rsidRDefault="00B25A9C" w:rsidP="00B25A9C">
            <w:pPr>
              <w:rPr>
                <w:rFonts w:ascii="Aptos Narrow" w:hAnsi="Aptos Narrow"/>
                <w:color w:val="000000"/>
                <w:sz w:val="20"/>
                <w:szCs w:val="20"/>
              </w:rPr>
            </w:pPr>
          </w:p>
        </w:tc>
        <w:tc>
          <w:tcPr>
            <w:tcW w:w="1701" w:type="dxa"/>
            <w:shd w:val="clear" w:color="auto" w:fill="auto"/>
            <w:noWrap/>
            <w:vAlign w:val="center"/>
          </w:tcPr>
          <w:p w14:paraId="77CA3CD9" w14:textId="11A4CD38"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DIST-01-16.CAR.8</w:t>
            </w:r>
          </w:p>
        </w:tc>
        <w:tc>
          <w:tcPr>
            <w:tcW w:w="2268" w:type="dxa"/>
            <w:shd w:val="clear" w:color="auto" w:fill="auto"/>
            <w:noWrap/>
            <w:vAlign w:val="center"/>
          </w:tcPr>
          <w:p w14:paraId="248D3C82" w14:textId="0D3F8B7B"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DIST-01-16.CAR.8.ROL.A</w:t>
            </w:r>
          </w:p>
        </w:tc>
      </w:tr>
      <w:tr w:rsidR="00B25A9C" w14:paraId="6200B136" w14:textId="77777777" w:rsidTr="00B416A6">
        <w:trPr>
          <w:trHeight w:val="300"/>
          <w:jc w:val="center"/>
        </w:trPr>
        <w:tc>
          <w:tcPr>
            <w:tcW w:w="846" w:type="dxa"/>
            <w:vMerge/>
            <w:shd w:val="clear" w:color="auto" w:fill="auto"/>
            <w:noWrap/>
            <w:vAlign w:val="bottom"/>
            <w:hideMark/>
          </w:tcPr>
          <w:p w14:paraId="78F95BC4" w14:textId="77777777" w:rsidR="00B25A9C" w:rsidRPr="001D0DEE" w:rsidRDefault="00B25A9C" w:rsidP="00B25A9C">
            <w:pPr>
              <w:rPr>
                <w:rFonts w:ascii="Aptos Narrow" w:hAnsi="Aptos Narrow"/>
                <w:color w:val="000000"/>
                <w:sz w:val="20"/>
                <w:szCs w:val="20"/>
              </w:rPr>
            </w:pPr>
          </w:p>
        </w:tc>
        <w:tc>
          <w:tcPr>
            <w:tcW w:w="1701" w:type="dxa"/>
            <w:shd w:val="clear" w:color="auto" w:fill="auto"/>
            <w:noWrap/>
            <w:vAlign w:val="center"/>
          </w:tcPr>
          <w:p w14:paraId="11426B1D" w14:textId="59D69FA9" w:rsidR="00B25A9C" w:rsidRPr="005821F3" w:rsidRDefault="00B25A9C" w:rsidP="00B25A9C">
            <w:pPr>
              <w:rPr>
                <w:sz w:val="20"/>
                <w:szCs w:val="20"/>
              </w:rPr>
            </w:pPr>
            <w:r>
              <w:rPr>
                <w:color w:val="000000"/>
                <w:sz w:val="20"/>
                <w:szCs w:val="20"/>
              </w:rPr>
              <w:t> </w:t>
            </w:r>
          </w:p>
        </w:tc>
        <w:tc>
          <w:tcPr>
            <w:tcW w:w="2268" w:type="dxa"/>
            <w:shd w:val="clear" w:color="auto" w:fill="auto"/>
            <w:noWrap/>
            <w:vAlign w:val="center"/>
          </w:tcPr>
          <w:p w14:paraId="3C13E338" w14:textId="416B1541" w:rsidR="00B25A9C" w:rsidRPr="005821F3" w:rsidRDefault="00B25A9C" w:rsidP="00B25A9C">
            <w:pPr>
              <w:rPr>
                <w:rFonts w:ascii="Aptos Narrow" w:hAnsi="Aptos Narrow"/>
                <w:color w:val="000000"/>
                <w:sz w:val="20"/>
                <w:szCs w:val="20"/>
              </w:rPr>
            </w:pPr>
            <w:r>
              <w:rPr>
                <w:rFonts w:ascii="Aptos Narrow" w:hAnsi="Aptos Narrow"/>
                <w:color w:val="000000"/>
                <w:sz w:val="20"/>
                <w:szCs w:val="20"/>
              </w:rPr>
              <w:t>DIST-01-16.CAR.8.ROL.B</w:t>
            </w:r>
          </w:p>
        </w:tc>
      </w:tr>
    </w:tbl>
    <w:p w14:paraId="46A2AD7F" w14:textId="77777777" w:rsidR="00CF1DBA" w:rsidRDefault="00CF1DBA" w:rsidP="00CF1DBA">
      <w:pPr>
        <w:rPr>
          <w:rFonts w:eastAsiaTheme="minorEastAsia"/>
        </w:rPr>
      </w:pPr>
    </w:p>
    <w:p w14:paraId="2BC6C158" w14:textId="3280471E" w:rsidR="00CF1DBA" w:rsidRDefault="00550EB7" w:rsidP="00B92B7D">
      <w:pPr>
        <w:rPr>
          <w:rFonts w:eastAsiaTheme="minorEastAsia"/>
        </w:rPr>
      </w:pPr>
      <w:r w:rsidRPr="008D0C41">
        <w:t xml:space="preserve">This conveyor acts as a single conveyor and behaves the same way a BUR conveyor would, except for when the finger has filled up. Finger 3 </w:t>
      </w:r>
      <w:proofErr w:type="gramStart"/>
      <w:r w:rsidRPr="008D0C41">
        <w:t>has the ability to</w:t>
      </w:r>
      <w:proofErr w:type="gramEnd"/>
      <w:r w:rsidRPr="008D0C41">
        <w:t xml:space="preserve"> convert to a ZPA style conveyor</w:t>
      </w:r>
      <w:r w:rsidR="00641AAE">
        <w:t xml:space="preserve">. </w:t>
      </w:r>
      <w:r w:rsidR="00641AAE" w:rsidRPr="00641AAE">
        <w:t>The sensors involved in this section are shown in the following table and figure.</w:t>
      </w:r>
    </w:p>
    <w:p w14:paraId="23981ECE" w14:textId="77777777" w:rsidR="00CF1DBA" w:rsidRDefault="00CF1DBA" w:rsidP="00B92B7D">
      <w:pPr>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641AAE" w14:paraId="719FB9B2" w14:textId="77777777" w:rsidTr="00B416A6">
        <w:trPr>
          <w:trHeight w:val="300"/>
          <w:jc w:val="center"/>
        </w:trPr>
        <w:tc>
          <w:tcPr>
            <w:tcW w:w="846" w:type="dxa"/>
            <w:shd w:val="clear" w:color="auto" w:fill="auto"/>
            <w:noWrap/>
            <w:vAlign w:val="bottom"/>
            <w:hideMark/>
          </w:tcPr>
          <w:p w14:paraId="0BB8C424" w14:textId="77777777" w:rsidR="00641AAE" w:rsidRPr="001D0DEE" w:rsidRDefault="00641AAE"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4A495120" w14:textId="77777777" w:rsidR="00641AAE" w:rsidRPr="001D0DEE" w:rsidRDefault="00641AAE"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79BA0D5E" w14:textId="77777777" w:rsidR="00641AAE" w:rsidRPr="001D0DEE" w:rsidRDefault="00641AAE"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641AAE" w14:paraId="31C5B5D5" w14:textId="77777777" w:rsidTr="00B416A6">
        <w:trPr>
          <w:trHeight w:val="300"/>
          <w:jc w:val="center"/>
        </w:trPr>
        <w:tc>
          <w:tcPr>
            <w:tcW w:w="846" w:type="dxa"/>
            <w:vMerge w:val="restart"/>
            <w:shd w:val="clear" w:color="auto" w:fill="auto"/>
            <w:noWrap/>
            <w:vAlign w:val="bottom"/>
            <w:hideMark/>
          </w:tcPr>
          <w:p w14:paraId="17A3C6E5" w14:textId="4392A90A" w:rsidR="00641AAE" w:rsidRPr="001D0DEE" w:rsidRDefault="00641AAE" w:rsidP="00B416A6">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w:t>
            </w:r>
            <w:r w:rsidR="009417CB">
              <w:rPr>
                <w:rFonts w:ascii="Aptos Narrow" w:hAnsi="Aptos Narrow"/>
                <w:color w:val="000000"/>
                <w:sz w:val="20"/>
                <w:szCs w:val="20"/>
              </w:rPr>
              <w:t>3</w:t>
            </w:r>
          </w:p>
        </w:tc>
        <w:tc>
          <w:tcPr>
            <w:tcW w:w="1701" w:type="dxa"/>
            <w:shd w:val="clear" w:color="auto" w:fill="auto"/>
            <w:noWrap/>
            <w:vAlign w:val="bottom"/>
          </w:tcPr>
          <w:p w14:paraId="011201F5" w14:textId="089383AC" w:rsidR="00641AAE" w:rsidRPr="005821F3" w:rsidRDefault="00641AAE" w:rsidP="00B416A6">
            <w:pPr>
              <w:rPr>
                <w:rFonts w:ascii="Aptos Narrow" w:hAnsi="Aptos Narrow"/>
                <w:color w:val="000000"/>
                <w:sz w:val="20"/>
                <w:szCs w:val="20"/>
              </w:rPr>
            </w:pPr>
            <w:r w:rsidRPr="005821F3">
              <w:rPr>
                <w:rFonts w:ascii="Aptos Narrow" w:hAnsi="Aptos Narrow"/>
                <w:color w:val="000000"/>
                <w:sz w:val="20"/>
                <w:szCs w:val="20"/>
              </w:rPr>
              <w:t>DIST</w:t>
            </w:r>
            <w:r w:rsidR="009417CB">
              <w:rPr>
                <w:rFonts w:ascii="Aptos Narrow" w:hAnsi="Aptos Narrow"/>
                <w:color w:val="000000"/>
                <w:sz w:val="20"/>
                <w:szCs w:val="20"/>
              </w:rPr>
              <w:t>-</w:t>
            </w:r>
            <w:r w:rsidRPr="005821F3">
              <w:rPr>
                <w:rFonts w:ascii="Aptos Narrow" w:hAnsi="Aptos Narrow"/>
                <w:color w:val="000000"/>
                <w:sz w:val="20"/>
                <w:szCs w:val="20"/>
              </w:rPr>
              <w:t>01-</w:t>
            </w:r>
            <w:r>
              <w:rPr>
                <w:rFonts w:ascii="Aptos Narrow" w:hAnsi="Aptos Narrow"/>
                <w:color w:val="000000"/>
                <w:sz w:val="20"/>
                <w:szCs w:val="20"/>
              </w:rPr>
              <w:t>1</w:t>
            </w:r>
            <w:r w:rsidR="009417CB">
              <w:rPr>
                <w:rFonts w:ascii="Aptos Narrow" w:hAnsi="Aptos Narrow"/>
                <w:color w:val="000000"/>
                <w:sz w:val="20"/>
                <w:szCs w:val="20"/>
              </w:rPr>
              <w:t>3</w:t>
            </w:r>
            <w:r w:rsidRPr="005821F3">
              <w:rPr>
                <w:rFonts w:ascii="Aptos Narrow" w:hAnsi="Aptos Narrow"/>
                <w:color w:val="000000"/>
                <w:sz w:val="20"/>
                <w:szCs w:val="20"/>
              </w:rPr>
              <w:t>.CAR.</w:t>
            </w:r>
            <w:r w:rsidR="009417CB">
              <w:rPr>
                <w:rFonts w:ascii="Aptos Narrow" w:hAnsi="Aptos Narrow"/>
                <w:color w:val="000000"/>
                <w:sz w:val="20"/>
                <w:szCs w:val="20"/>
              </w:rPr>
              <w:t>1</w:t>
            </w:r>
          </w:p>
        </w:tc>
        <w:tc>
          <w:tcPr>
            <w:tcW w:w="2268" w:type="dxa"/>
            <w:shd w:val="clear" w:color="auto" w:fill="auto"/>
            <w:noWrap/>
            <w:vAlign w:val="bottom"/>
          </w:tcPr>
          <w:p w14:paraId="2AE1C169" w14:textId="70407154" w:rsidR="00641AAE" w:rsidRPr="005821F3" w:rsidRDefault="009417CB" w:rsidP="00B416A6">
            <w:pPr>
              <w:rPr>
                <w:rFonts w:ascii="Aptos Narrow" w:hAnsi="Aptos Narrow"/>
                <w:color w:val="000000"/>
                <w:sz w:val="20"/>
                <w:szCs w:val="20"/>
              </w:rPr>
            </w:pPr>
            <w:r>
              <w:rPr>
                <w:rFonts w:ascii="Aptos Narrow" w:hAnsi="Aptos Narrow"/>
                <w:color w:val="000000"/>
                <w:sz w:val="20"/>
                <w:szCs w:val="20"/>
              </w:rPr>
              <w:t>Disabled</w:t>
            </w:r>
          </w:p>
        </w:tc>
      </w:tr>
      <w:tr w:rsidR="009417CB" w14:paraId="0160E18C" w14:textId="77777777" w:rsidTr="00B416A6">
        <w:trPr>
          <w:trHeight w:val="300"/>
          <w:jc w:val="center"/>
        </w:trPr>
        <w:tc>
          <w:tcPr>
            <w:tcW w:w="846" w:type="dxa"/>
            <w:vMerge/>
            <w:shd w:val="clear" w:color="auto" w:fill="auto"/>
            <w:noWrap/>
            <w:vAlign w:val="bottom"/>
            <w:hideMark/>
          </w:tcPr>
          <w:p w14:paraId="08DD85CF" w14:textId="77777777" w:rsidR="009417CB" w:rsidRPr="001D0DEE" w:rsidRDefault="009417CB" w:rsidP="009417CB">
            <w:pPr>
              <w:rPr>
                <w:rFonts w:ascii="Aptos Narrow" w:hAnsi="Aptos Narrow"/>
                <w:color w:val="000000"/>
                <w:sz w:val="20"/>
                <w:szCs w:val="20"/>
              </w:rPr>
            </w:pPr>
          </w:p>
        </w:tc>
        <w:tc>
          <w:tcPr>
            <w:tcW w:w="1701" w:type="dxa"/>
            <w:shd w:val="clear" w:color="auto" w:fill="auto"/>
            <w:noWrap/>
            <w:vAlign w:val="bottom"/>
          </w:tcPr>
          <w:p w14:paraId="356314BA" w14:textId="77777777" w:rsidR="009417CB" w:rsidRPr="005821F3" w:rsidRDefault="009417CB" w:rsidP="009417CB">
            <w:pPr>
              <w:rPr>
                <w:sz w:val="20"/>
                <w:szCs w:val="20"/>
              </w:rPr>
            </w:pPr>
          </w:p>
        </w:tc>
        <w:tc>
          <w:tcPr>
            <w:tcW w:w="2268" w:type="dxa"/>
            <w:shd w:val="clear" w:color="auto" w:fill="auto"/>
            <w:noWrap/>
            <w:vAlign w:val="bottom"/>
          </w:tcPr>
          <w:p w14:paraId="351F0072" w14:textId="458AEAEE" w:rsidR="009417CB" w:rsidRPr="005821F3" w:rsidRDefault="009417CB" w:rsidP="009417CB">
            <w:pPr>
              <w:rPr>
                <w:rFonts w:ascii="Aptos Narrow" w:hAnsi="Aptos Narrow"/>
                <w:color w:val="000000"/>
                <w:sz w:val="20"/>
                <w:szCs w:val="20"/>
              </w:rPr>
            </w:pPr>
            <w:r>
              <w:rPr>
                <w:rFonts w:ascii="Aptos Narrow" w:hAnsi="Aptos Narrow"/>
                <w:color w:val="000000"/>
                <w:sz w:val="20"/>
                <w:szCs w:val="20"/>
              </w:rPr>
              <w:t>DIST-01-13.CAR.1.SEN</w:t>
            </w:r>
            <w:r w:rsidRPr="005821F3">
              <w:rPr>
                <w:rFonts w:ascii="Aptos Narrow" w:hAnsi="Aptos Narrow"/>
                <w:color w:val="000000"/>
                <w:sz w:val="20"/>
                <w:szCs w:val="20"/>
              </w:rPr>
              <w:t>.</w:t>
            </w:r>
            <w:r>
              <w:rPr>
                <w:rFonts w:ascii="Aptos Narrow" w:hAnsi="Aptos Narrow"/>
                <w:color w:val="000000"/>
                <w:sz w:val="20"/>
                <w:szCs w:val="20"/>
              </w:rPr>
              <w:t>B</w:t>
            </w:r>
          </w:p>
        </w:tc>
      </w:tr>
      <w:tr w:rsidR="00066E82" w14:paraId="62923C1C" w14:textId="77777777" w:rsidTr="00B416A6">
        <w:trPr>
          <w:trHeight w:val="300"/>
          <w:jc w:val="center"/>
        </w:trPr>
        <w:tc>
          <w:tcPr>
            <w:tcW w:w="846" w:type="dxa"/>
            <w:vMerge w:val="restart"/>
            <w:shd w:val="clear" w:color="auto" w:fill="auto"/>
            <w:noWrap/>
            <w:vAlign w:val="bottom"/>
          </w:tcPr>
          <w:p w14:paraId="1B2252A6" w14:textId="5C44E4E8" w:rsidR="00066E82" w:rsidRPr="001D0DEE" w:rsidRDefault="00066E82" w:rsidP="009417CB">
            <w:pPr>
              <w:rPr>
                <w:rFonts w:ascii="Aptos Narrow" w:hAnsi="Aptos Narrow"/>
                <w:color w:val="000000"/>
                <w:sz w:val="20"/>
                <w:szCs w:val="20"/>
              </w:rPr>
            </w:pPr>
            <w:r w:rsidRPr="001D0DEE">
              <w:rPr>
                <w:rFonts w:ascii="Aptos Narrow" w:hAnsi="Aptos Narrow"/>
                <w:color w:val="000000"/>
                <w:sz w:val="20"/>
                <w:szCs w:val="20"/>
              </w:rPr>
              <w:t>DIST-01-</w:t>
            </w:r>
            <w:r>
              <w:rPr>
                <w:rFonts w:ascii="Aptos Narrow" w:hAnsi="Aptos Narrow"/>
                <w:color w:val="000000"/>
                <w:sz w:val="20"/>
                <w:szCs w:val="20"/>
              </w:rPr>
              <w:t>16</w:t>
            </w:r>
          </w:p>
        </w:tc>
        <w:tc>
          <w:tcPr>
            <w:tcW w:w="1701" w:type="dxa"/>
            <w:shd w:val="clear" w:color="auto" w:fill="auto"/>
            <w:noWrap/>
            <w:vAlign w:val="bottom"/>
          </w:tcPr>
          <w:p w14:paraId="0EC9668D" w14:textId="38F2E9C8" w:rsidR="00066E82" w:rsidRPr="005821F3" w:rsidRDefault="00066E82" w:rsidP="009417CB">
            <w:pPr>
              <w:rPr>
                <w:sz w:val="20"/>
                <w:szCs w:val="20"/>
              </w:rPr>
            </w:pPr>
            <w:r w:rsidRPr="005821F3">
              <w:rPr>
                <w:rFonts w:ascii="Aptos Narrow" w:hAnsi="Aptos Narrow"/>
                <w:color w:val="000000"/>
                <w:sz w:val="20"/>
                <w:szCs w:val="20"/>
              </w:rPr>
              <w:t>DIST</w:t>
            </w:r>
            <w:r>
              <w:rPr>
                <w:rFonts w:ascii="Aptos Narrow" w:hAnsi="Aptos Narrow"/>
                <w:color w:val="000000"/>
                <w:sz w:val="20"/>
                <w:szCs w:val="20"/>
              </w:rPr>
              <w:t>-</w:t>
            </w:r>
            <w:r w:rsidRPr="005821F3">
              <w:rPr>
                <w:rFonts w:ascii="Aptos Narrow" w:hAnsi="Aptos Narrow"/>
                <w:color w:val="000000"/>
                <w:sz w:val="20"/>
                <w:szCs w:val="20"/>
              </w:rPr>
              <w:t>01-</w:t>
            </w:r>
            <w:r>
              <w:rPr>
                <w:rFonts w:ascii="Aptos Narrow" w:hAnsi="Aptos Narrow"/>
                <w:color w:val="000000"/>
                <w:sz w:val="20"/>
                <w:szCs w:val="20"/>
              </w:rPr>
              <w:t>16</w:t>
            </w:r>
            <w:r w:rsidRPr="005821F3">
              <w:rPr>
                <w:rFonts w:ascii="Aptos Narrow" w:hAnsi="Aptos Narrow"/>
                <w:color w:val="000000"/>
                <w:sz w:val="20"/>
                <w:szCs w:val="20"/>
              </w:rPr>
              <w:t>.CAR.</w:t>
            </w:r>
            <w:r>
              <w:rPr>
                <w:rFonts w:ascii="Aptos Narrow" w:hAnsi="Aptos Narrow"/>
                <w:color w:val="000000"/>
                <w:sz w:val="20"/>
                <w:szCs w:val="20"/>
              </w:rPr>
              <w:t>5</w:t>
            </w:r>
          </w:p>
        </w:tc>
        <w:tc>
          <w:tcPr>
            <w:tcW w:w="2268" w:type="dxa"/>
            <w:shd w:val="clear" w:color="auto" w:fill="auto"/>
            <w:noWrap/>
            <w:vAlign w:val="bottom"/>
          </w:tcPr>
          <w:p w14:paraId="5F6FE432" w14:textId="13BD5F56" w:rsidR="00066E82" w:rsidRPr="005821F3" w:rsidRDefault="00066E82" w:rsidP="009417CB">
            <w:pPr>
              <w:rPr>
                <w:rFonts w:ascii="Aptos Narrow" w:hAnsi="Aptos Narrow"/>
                <w:color w:val="000000"/>
                <w:sz w:val="20"/>
                <w:szCs w:val="20"/>
              </w:rPr>
            </w:pPr>
            <w:r>
              <w:rPr>
                <w:rFonts w:ascii="Aptos Narrow" w:hAnsi="Aptos Narrow"/>
                <w:color w:val="000000"/>
                <w:sz w:val="20"/>
                <w:szCs w:val="20"/>
              </w:rPr>
              <w:t>Disabled</w:t>
            </w:r>
          </w:p>
        </w:tc>
      </w:tr>
      <w:tr w:rsidR="00066E82" w14:paraId="5CCA0C30" w14:textId="77777777" w:rsidTr="00B416A6">
        <w:trPr>
          <w:trHeight w:val="300"/>
          <w:jc w:val="center"/>
        </w:trPr>
        <w:tc>
          <w:tcPr>
            <w:tcW w:w="846" w:type="dxa"/>
            <w:vMerge/>
            <w:shd w:val="clear" w:color="auto" w:fill="auto"/>
            <w:noWrap/>
            <w:vAlign w:val="bottom"/>
          </w:tcPr>
          <w:p w14:paraId="0F4E5F78" w14:textId="77777777" w:rsidR="00066E82" w:rsidRPr="001D0DEE" w:rsidRDefault="00066E82" w:rsidP="009417CB">
            <w:pPr>
              <w:rPr>
                <w:rFonts w:ascii="Aptos Narrow" w:hAnsi="Aptos Narrow"/>
                <w:color w:val="000000"/>
                <w:sz w:val="20"/>
                <w:szCs w:val="20"/>
              </w:rPr>
            </w:pPr>
          </w:p>
        </w:tc>
        <w:tc>
          <w:tcPr>
            <w:tcW w:w="1701" w:type="dxa"/>
            <w:shd w:val="clear" w:color="auto" w:fill="auto"/>
            <w:noWrap/>
            <w:vAlign w:val="bottom"/>
          </w:tcPr>
          <w:p w14:paraId="4CB14314" w14:textId="77777777" w:rsidR="00066E82" w:rsidRPr="005821F3" w:rsidRDefault="00066E82" w:rsidP="009417CB">
            <w:pPr>
              <w:rPr>
                <w:sz w:val="20"/>
                <w:szCs w:val="20"/>
              </w:rPr>
            </w:pPr>
          </w:p>
        </w:tc>
        <w:tc>
          <w:tcPr>
            <w:tcW w:w="2268" w:type="dxa"/>
            <w:shd w:val="clear" w:color="auto" w:fill="auto"/>
            <w:noWrap/>
            <w:vAlign w:val="bottom"/>
          </w:tcPr>
          <w:p w14:paraId="476730DB" w14:textId="7CF7373C" w:rsidR="00066E82" w:rsidRPr="005821F3" w:rsidRDefault="00066E82" w:rsidP="009417CB">
            <w:pPr>
              <w:rPr>
                <w:rFonts w:ascii="Aptos Narrow" w:hAnsi="Aptos Narrow"/>
                <w:color w:val="000000"/>
                <w:sz w:val="20"/>
                <w:szCs w:val="20"/>
              </w:rPr>
            </w:pPr>
            <w:r>
              <w:rPr>
                <w:rFonts w:ascii="Aptos Narrow" w:hAnsi="Aptos Narrow"/>
                <w:color w:val="000000"/>
                <w:sz w:val="20"/>
                <w:szCs w:val="20"/>
              </w:rPr>
              <w:t>DIST-01-16.CAR.5.SEN</w:t>
            </w:r>
            <w:r w:rsidRPr="005821F3">
              <w:rPr>
                <w:rFonts w:ascii="Aptos Narrow" w:hAnsi="Aptos Narrow"/>
                <w:color w:val="000000"/>
                <w:sz w:val="20"/>
                <w:szCs w:val="20"/>
              </w:rPr>
              <w:t>.</w:t>
            </w:r>
            <w:r>
              <w:rPr>
                <w:rFonts w:ascii="Aptos Narrow" w:hAnsi="Aptos Narrow"/>
                <w:color w:val="000000"/>
                <w:sz w:val="20"/>
                <w:szCs w:val="20"/>
              </w:rPr>
              <w:t>B</w:t>
            </w:r>
          </w:p>
        </w:tc>
      </w:tr>
      <w:tr w:rsidR="00066E82" w14:paraId="588AC762" w14:textId="77777777" w:rsidTr="00B416A6">
        <w:trPr>
          <w:trHeight w:val="300"/>
          <w:jc w:val="center"/>
        </w:trPr>
        <w:tc>
          <w:tcPr>
            <w:tcW w:w="846" w:type="dxa"/>
            <w:vMerge/>
            <w:shd w:val="clear" w:color="auto" w:fill="auto"/>
            <w:noWrap/>
            <w:vAlign w:val="bottom"/>
          </w:tcPr>
          <w:p w14:paraId="208FEF11" w14:textId="77777777" w:rsidR="00066E82" w:rsidRPr="001D0DEE" w:rsidRDefault="00066E82" w:rsidP="00066E82">
            <w:pPr>
              <w:rPr>
                <w:rFonts w:ascii="Aptos Narrow" w:hAnsi="Aptos Narrow"/>
                <w:color w:val="000000"/>
                <w:sz w:val="20"/>
                <w:szCs w:val="20"/>
              </w:rPr>
            </w:pPr>
          </w:p>
        </w:tc>
        <w:tc>
          <w:tcPr>
            <w:tcW w:w="1701" w:type="dxa"/>
            <w:shd w:val="clear" w:color="auto" w:fill="auto"/>
            <w:noWrap/>
            <w:vAlign w:val="bottom"/>
          </w:tcPr>
          <w:p w14:paraId="4CD32C6D" w14:textId="72255B82" w:rsidR="00066E82" w:rsidRPr="005821F3" w:rsidRDefault="00066E82" w:rsidP="00066E82">
            <w:pPr>
              <w:rPr>
                <w:sz w:val="20"/>
                <w:szCs w:val="20"/>
              </w:rPr>
            </w:pPr>
            <w:r w:rsidRPr="005821F3">
              <w:rPr>
                <w:rFonts w:ascii="Aptos Narrow" w:hAnsi="Aptos Narrow"/>
                <w:color w:val="000000"/>
                <w:sz w:val="20"/>
                <w:szCs w:val="20"/>
              </w:rPr>
              <w:t>DIST</w:t>
            </w:r>
            <w:r>
              <w:rPr>
                <w:rFonts w:ascii="Aptos Narrow" w:hAnsi="Aptos Narrow"/>
                <w:color w:val="000000"/>
                <w:sz w:val="20"/>
                <w:szCs w:val="20"/>
              </w:rPr>
              <w:t>-</w:t>
            </w:r>
            <w:r w:rsidRPr="005821F3">
              <w:rPr>
                <w:rFonts w:ascii="Aptos Narrow" w:hAnsi="Aptos Narrow"/>
                <w:color w:val="000000"/>
                <w:sz w:val="20"/>
                <w:szCs w:val="20"/>
              </w:rPr>
              <w:t>01-</w:t>
            </w:r>
            <w:r>
              <w:rPr>
                <w:rFonts w:ascii="Aptos Narrow" w:hAnsi="Aptos Narrow"/>
                <w:color w:val="000000"/>
                <w:sz w:val="20"/>
                <w:szCs w:val="20"/>
              </w:rPr>
              <w:t>16</w:t>
            </w:r>
            <w:r w:rsidRPr="005821F3">
              <w:rPr>
                <w:rFonts w:ascii="Aptos Narrow" w:hAnsi="Aptos Narrow"/>
                <w:color w:val="000000"/>
                <w:sz w:val="20"/>
                <w:szCs w:val="20"/>
              </w:rPr>
              <w:t>.CAR.</w:t>
            </w:r>
            <w:r>
              <w:rPr>
                <w:rFonts w:ascii="Aptos Narrow" w:hAnsi="Aptos Narrow"/>
                <w:color w:val="000000"/>
                <w:sz w:val="20"/>
                <w:szCs w:val="20"/>
              </w:rPr>
              <w:t>6</w:t>
            </w:r>
          </w:p>
        </w:tc>
        <w:tc>
          <w:tcPr>
            <w:tcW w:w="2268" w:type="dxa"/>
            <w:shd w:val="clear" w:color="auto" w:fill="auto"/>
            <w:noWrap/>
            <w:vAlign w:val="bottom"/>
          </w:tcPr>
          <w:p w14:paraId="5C5C35DA" w14:textId="61112B4F" w:rsidR="00066E82" w:rsidRPr="005821F3" w:rsidRDefault="00066E82" w:rsidP="00066E82">
            <w:pPr>
              <w:rPr>
                <w:rFonts w:ascii="Aptos Narrow" w:hAnsi="Aptos Narrow"/>
                <w:color w:val="000000"/>
                <w:sz w:val="20"/>
                <w:szCs w:val="20"/>
              </w:rPr>
            </w:pPr>
            <w:r w:rsidRPr="005821F3">
              <w:rPr>
                <w:rFonts w:ascii="Aptos Narrow" w:hAnsi="Aptos Narrow"/>
                <w:color w:val="000000"/>
                <w:sz w:val="20"/>
                <w:szCs w:val="20"/>
              </w:rPr>
              <w:t>DIST</w:t>
            </w:r>
            <w:r>
              <w:rPr>
                <w:rFonts w:ascii="Aptos Narrow" w:hAnsi="Aptos Narrow"/>
                <w:color w:val="000000"/>
                <w:sz w:val="20"/>
                <w:szCs w:val="20"/>
              </w:rPr>
              <w:t>-</w:t>
            </w:r>
            <w:r w:rsidRPr="005821F3">
              <w:rPr>
                <w:rFonts w:ascii="Aptos Narrow" w:hAnsi="Aptos Narrow"/>
                <w:color w:val="000000"/>
                <w:sz w:val="20"/>
                <w:szCs w:val="20"/>
              </w:rPr>
              <w:t>01-</w:t>
            </w:r>
            <w:r>
              <w:rPr>
                <w:rFonts w:ascii="Aptos Narrow" w:hAnsi="Aptos Narrow"/>
                <w:color w:val="000000"/>
                <w:sz w:val="20"/>
                <w:szCs w:val="20"/>
              </w:rPr>
              <w:t>16</w:t>
            </w:r>
            <w:r w:rsidRPr="005821F3">
              <w:rPr>
                <w:rFonts w:ascii="Aptos Narrow" w:hAnsi="Aptos Narrow"/>
                <w:color w:val="000000"/>
                <w:sz w:val="20"/>
                <w:szCs w:val="20"/>
              </w:rPr>
              <w:t>.CAR.</w:t>
            </w:r>
            <w:r>
              <w:rPr>
                <w:rFonts w:ascii="Aptos Narrow" w:hAnsi="Aptos Narrow"/>
                <w:color w:val="000000"/>
                <w:sz w:val="20"/>
                <w:szCs w:val="20"/>
              </w:rPr>
              <w:t>6</w:t>
            </w:r>
            <w:r w:rsidRPr="005821F3">
              <w:rPr>
                <w:rFonts w:ascii="Aptos Narrow" w:hAnsi="Aptos Narrow"/>
                <w:color w:val="000000"/>
                <w:sz w:val="20"/>
                <w:szCs w:val="20"/>
              </w:rPr>
              <w:t>.</w:t>
            </w:r>
            <w:r>
              <w:rPr>
                <w:rFonts w:ascii="Aptos Narrow" w:hAnsi="Aptos Narrow"/>
                <w:color w:val="000000"/>
                <w:sz w:val="20"/>
                <w:szCs w:val="20"/>
              </w:rPr>
              <w:t>SEN</w:t>
            </w:r>
            <w:r w:rsidRPr="005821F3">
              <w:rPr>
                <w:rFonts w:ascii="Aptos Narrow" w:hAnsi="Aptos Narrow"/>
                <w:color w:val="000000"/>
                <w:sz w:val="20"/>
                <w:szCs w:val="20"/>
              </w:rPr>
              <w:t>.A</w:t>
            </w:r>
          </w:p>
        </w:tc>
      </w:tr>
      <w:tr w:rsidR="00066E82" w14:paraId="33A1FC2B" w14:textId="77777777" w:rsidTr="00B416A6">
        <w:trPr>
          <w:trHeight w:val="300"/>
          <w:jc w:val="center"/>
        </w:trPr>
        <w:tc>
          <w:tcPr>
            <w:tcW w:w="846" w:type="dxa"/>
            <w:vMerge/>
            <w:shd w:val="clear" w:color="auto" w:fill="auto"/>
            <w:noWrap/>
            <w:vAlign w:val="bottom"/>
          </w:tcPr>
          <w:p w14:paraId="543CBFD6" w14:textId="77777777" w:rsidR="00066E82" w:rsidRPr="001D0DEE" w:rsidRDefault="00066E82" w:rsidP="00066E82">
            <w:pPr>
              <w:rPr>
                <w:rFonts w:ascii="Aptos Narrow" w:hAnsi="Aptos Narrow"/>
                <w:color w:val="000000"/>
                <w:sz w:val="20"/>
                <w:szCs w:val="20"/>
              </w:rPr>
            </w:pPr>
          </w:p>
        </w:tc>
        <w:tc>
          <w:tcPr>
            <w:tcW w:w="1701" w:type="dxa"/>
            <w:shd w:val="clear" w:color="auto" w:fill="auto"/>
            <w:noWrap/>
            <w:vAlign w:val="bottom"/>
          </w:tcPr>
          <w:p w14:paraId="39985B65" w14:textId="77777777" w:rsidR="00066E82" w:rsidRPr="005821F3" w:rsidRDefault="00066E82" w:rsidP="00066E82">
            <w:pPr>
              <w:rPr>
                <w:sz w:val="20"/>
                <w:szCs w:val="20"/>
              </w:rPr>
            </w:pPr>
          </w:p>
        </w:tc>
        <w:tc>
          <w:tcPr>
            <w:tcW w:w="2268" w:type="dxa"/>
            <w:shd w:val="clear" w:color="auto" w:fill="auto"/>
            <w:noWrap/>
            <w:vAlign w:val="bottom"/>
          </w:tcPr>
          <w:p w14:paraId="24F705B0" w14:textId="186CF089" w:rsidR="00066E82" w:rsidRPr="005821F3" w:rsidRDefault="00066E82" w:rsidP="00066E82">
            <w:pPr>
              <w:rPr>
                <w:rFonts w:ascii="Aptos Narrow" w:hAnsi="Aptos Narrow"/>
                <w:color w:val="000000"/>
                <w:sz w:val="20"/>
                <w:szCs w:val="20"/>
              </w:rPr>
            </w:pPr>
            <w:r>
              <w:rPr>
                <w:rFonts w:ascii="Aptos Narrow" w:hAnsi="Aptos Narrow"/>
                <w:color w:val="000000"/>
                <w:sz w:val="20"/>
                <w:szCs w:val="20"/>
              </w:rPr>
              <w:t>DIST-01-16.CAR.6.SEN</w:t>
            </w:r>
            <w:r w:rsidRPr="005821F3">
              <w:rPr>
                <w:rFonts w:ascii="Aptos Narrow" w:hAnsi="Aptos Narrow"/>
                <w:color w:val="000000"/>
                <w:sz w:val="20"/>
                <w:szCs w:val="20"/>
              </w:rPr>
              <w:t>.</w:t>
            </w:r>
            <w:r>
              <w:rPr>
                <w:rFonts w:ascii="Aptos Narrow" w:hAnsi="Aptos Narrow"/>
                <w:color w:val="000000"/>
                <w:sz w:val="20"/>
                <w:szCs w:val="20"/>
              </w:rPr>
              <w:t>B</w:t>
            </w:r>
          </w:p>
        </w:tc>
      </w:tr>
      <w:tr w:rsidR="00066E82" w14:paraId="306A10EE" w14:textId="77777777" w:rsidTr="00B416A6">
        <w:trPr>
          <w:trHeight w:val="300"/>
          <w:jc w:val="center"/>
        </w:trPr>
        <w:tc>
          <w:tcPr>
            <w:tcW w:w="846" w:type="dxa"/>
            <w:vMerge/>
            <w:shd w:val="clear" w:color="auto" w:fill="auto"/>
            <w:noWrap/>
            <w:vAlign w:val="bottom"/>
          </w:tcPr>
          <w:p w14:paraId="51D11F48" w14:textId="77777777" w:rsidR="00066E82" w:rsidRPr="001D0DEE" w:rsidRDefault="00066E82" w:rsidP="00066E82">
            <w:pPr>
              <w:rPr>
                <w:rFonts w:ascii="Aptos Narrow" w:hAnsi="Aptos Narrow"/>
                <w:color w:val="000000"/>
                <w:sz w:val="20"/>
                <w:szCs w:val="20"/>
              </w:rPr>
            </w:pPr>
          </w:p>
        </w:tc>
        <w:tc>
          <w:tcPr>
            <w:tcW w:w="1701" w:type="dxa"/>
            <w:shd w:val="clear" w:color="auto" w:fill="auto"/>
            <w:noWrap/>
            <w:vAlign w:val="bottom"/>
          </w:tcPr>
          <w:p w14:paraId="5EA9FC59" w14:textId="12A29F08" w:rsidR="00066E82" w:rsidRPr="005821F3" w:rsidRDefault="00066E82" w:rsidP="00066E82">
            <w:pPr>
              <w:rPr>
                <w:sz w:val="20"/>
                <w:szCs w:val="20"/>
              </w:rPr>
            </w:pPr>
            <w:r w:rsidRPr="005821F3">
              <w:rPr>
                <w:rFonts w:ascii="Aptos Narrow" w:hAnsi="Aptos Narrow"/>
                <w:color w:val="000000"/>
                <w:sz w:val="20"/>
                <w:szCs w:val="20"/>
              </w:rPr>
              <w:t>DIST</w:t>
            </w:r>
            <w:r>
              <w:rPr>
                <w:rFonts w:ascii="Aptos Narrow" w:hAnsi="Aptos Narrow"/>
                <w:color w:val="000000"/>
                <w:sz w:val="20"/>
                <w:szCs w:val="20"/>
              </w:rPr>
              <w:t>-</w:t>
            </w:r>
            <w:r w:rsidRPr="005821F3">
              <w:rPr>
                <w:rFonts w:ascii="Aptos Narrow" w:hAnsi="Aptos Narrow"/>
                <w:color w:val="000000"/>
                <w:sz w:val="20"/>
                <w:szCs w:val="20"/>
              </w:rPr>
              <w:t>01-</w:t>
            </w:r>
            <w:r>
              <w:rPr>
                <w:rFonts w:ascii="Aptos Narrow" w:hAnsi="Aptos Narrow"/>
                <w:color w:val="000000"/>
                <w:sz w:val="20"/>
                <w:szCs w:val="20"/>
              </w:rPr>
              <w:t>16</w:t>
            </w:r>
            <w:r w:rsidRPr="005821F3">
              <w:rPr>
                <w:rFonts w:ascii="Aptos Narrow" w:hAnsi="Aptos Narrow"/>
                <w:color w:val="000000"/>
                <w:sz w:val="20"/>
                <w:szCs w:val="20"/>
              </w:rPr>
              <w:t>.CAR.</w:t>
            </w:r>
            <w:r>
              <w:rPr>
                <w:rFonts w:ascii="Aptos Narrow" w:hAnsi="Aptos Narrow"/>
                <w:color w:val="000000"/>
                <w:sz w:val="20"/>
                <w:szCs w:val="20"/>
              </w:rPr>
              <w:t>7</w:t>
            </w:r>
          </w:p>
        </w:tc>
        <w:tc>
          <w:tcPr>
            <w:tcW w:w="2268" w:type="dxa"/>
            <w:shd w:val="clear" w:color="auto" w:fill="auto"/>
            <w:noWrap/>
            <w:vAlign w:val="bottom"/>
          </w:tcPr>
          <w:p w14:paraId="3A42D174" w14:textId="532131F8" w:rsidR="00066E82" w:rsidRPr="005821F3" w:rsidRDefault="00066E82" w:rsidP="00066E82">
            <w:pPr>
              <w:rPr>
                <w:rFonts w:ascii="Aptos Narrow" w:hAnsi="Aptos Narrow"/>
                <w:color w:val="000000"/>
                <w:sz w:val="20"/>
                <w:szCs w:val="20"/>
              </w:rPr>
            </w:pPr>
            <w:r w:rsidRPr="005821F3">
              <w:rPr>
                <w:rFonts w:ascii="Aptos Narrow" w:hAnsi="Aptos Narrow"/>
                <w:color w:val="000000"/>
                <w:sz w:val="20"/>
                <w:szCs w:val="20"/>
              </w:rPr>
              <w:t>DIST</w:t>
            </w:r>
            <w:r>
              <w:rPr>
                <w:rFonts w:ascii="Aptos Narrow" w:hAnsi="Aptos Narrow"/>
                <w:color w:val="000000"/>
                <w:sz w:val="20"/>
                <w:szCs w:val="20"/>
              </w:rPr>
              <w:t>-</w:t>
            </w:r>
            <w:r w:rsidRPr="005821F3">
              <w:rPr>
                <w:rFonts w:ascii="Aptos Narrow" w:hAnsi="Aptos Narrow"/>
                <w:color w:val="000000"/>
                <w:sz w:val="20"/>
                <w:szCs w:val="20"/>
              </w:rPr>
              <w:t>01-</w:t>
            </w:r>
            <w:r>
              <w:rPr>
                <w:rFonts w:ascii="Aptos Narrow" w:hAnsi="Aptos Narrow"/>
                <w:color w:val="000000"/>
                <w:sz w:val="20"/>
                <w:szCs w:val="20"/>
              </w:rPr>
              <w:t>16</w:t>
            </w:r>
            <w:r w:rsidRPr="005821F3">
              <w:rPr>
                <w:rFonts w:ascii="Aptos Narrow" w:hAnsi="Aptos Narrow"/>
                <w:color w:val="000000"/>
                <w:sz w:val="20"/>
                <w:szCs w:val="20"/>
              </w:rPr>
              <w:t>.CAR.</w:t>
            </w:r>
            <w:r>
              <w:rPr>
                <w:rFonts w:ascii="Aptos Narrow" w:hAnsi="Aptos Narrow"/>
                <w:color w:val="000000"/>
                <w:sz w:val="20"/>
                <w:szCs w:val="20"/>
              </w:rPr>
              <w:t>7</w:t>
            </w:r>
            <w:r w:rsidRPr="005821F3">
              <w:rPr>
                <w:rFonts w:ascii="Aptos Narrow" w:hAnsi="Aptos Narrow"/>
                <w:color w:val="000000"/>
                <w:sz w:val="20"/>
                <w:szCs w:val="20"/>
              </w:rPr>
              <w:t>.</w:t>
            </w:r>
            <w:r>
              <w:rPr>
                <w:rFonts w:ascii="Aptos Narrow" w:hAnsi="Aptos Narrow"/>
                <w:color w:val="000000"/>
                <w:sz w:val="20"/>
                <w:szCs w:val="20"/>
              </w:rPr>
              <w:t>SEN</w:t>
            </w:r>
            <w:r w:rsidRPr="005821F3">
              <w:rPr>
                <w:rFonts w:ascii="Aptos Narrow" w:hAnsi="Aptos Narrow"/>
                <w:color w:val="000000"/>
                <w:sz w:val="20"/>
                <w:szCs w:val="20"/>
              </w:rPr>
              <w:t>.A</w:t>
            </w:r>
          </w:p>
        </w:tc>
      </w:tr>
      <w:tr w:rsidR="00066E82" w14:paraId="2A6F7AF5" w14:textId="77777777" w:rsidTr="00B416A6">
        <w:trPr>
          <w:trHeight w:val="300"/>
          <w:jc w:val="center"/>
        </w:trPr>
        <w:tc>
          <w:tcPr>
            <w:tcW w:w="846" w:type="dxa"/>
            <w:vMerge/>
            <w:shd w:val="clear" w:color="auto" w:fill="auto"/>
            <w:noWrap/>
            <w:vAlign w:val="bottom"/>
          </w:tcPr>
          <w:p w14:paraId="32AEB33F" w14:textId="77777777" w:rsidR="00066E82" w:rsidRPr="001D0DEE" w:rsidRDefault="00066E82" w:rsidP="00066E82">
            <w:pPr>
              <w:rPr>
                <w:rFonts w:ascii="Aptos Narrow" w:hAnsi="Aptos Narrow"/>
                <w:color w:val="000000"/>
                <w:sz w:val="20"/>
                <w:szCs w:val="20"/>
              </w:rPr>
            </w:pPr>
          </w:p>
        </w:tc>
        <w:tc>
          <w:tcPr>
            <w:tcW w:w="1701" w:type="dxa"/>
            <w:shd w:val="clear" w:color="auto" w:fill="auto"/>
            <w:noWrap/>
            <w:vAlign w:val="bottom"/>
          </w:tcPr>
          <w:p w14:paraId="731F3447" w14:textId="77777777" w:rsidR="00066E82" w:rsidRPr="005821F3" w:rsidRDefault="00066E82" w:rsidP="00066E82">
            <w:pPr>
              <w:rPr>
                <w:sz w:val="20"/>
                <w:szCs w:val="20"/>
              </w:rPr>
            </w:pPr>
          </w:p>
        </w:tc>
        <w:tc>
          <w:tcPr>
            <w:tcW w:w="2268" w:type="dxa"/>
            <w:shd w:val="clear" w:color="auto" w:fill="auto"/>
            <w:noWrap/>
            <w:vAlign w:val="bottom"/>
          </w:tcPr>
          <w:p w14:paraId="0F257112" w14:textId="3EBF4A59" w:rsidR="00066E82" w:rsidRPr="005821F3" w:rsidRDefault="00066E82" w:rsidP="00066E82">
            <w:pPr>
              <w:rPr>
                <w:rFonts w:ascii="Aptos Narrow" w:hAnsi="Aptos Narrow"/>
                <w:color w:val="000000"/>
                <w:sz w:val="20"/>
                <w:szCs w:val="20"/>
              </w:rPr>
            </w:pPr>
            <w:r>
              <w:rPr>
                <w:rFonts w:ascii="Aptos Narrow" w:hAnsi="Aptos Narrow"/>
                <w:color w:val="000000"/>
                <w:sz w:val="20"/>
                <w:szCs w:val="20"/>
              </w:rPr>
              <w:t>DIST-01-16.CAR.7.SEN</w:t>
            </w:r>
            <w:r w:rsidRPr="005821F3">
              <w:rPr>
                <w:rFonts w:ascii="Aptos Narrow" w:hAnsi="Aptos Narrow"/>
                <w:color w:val="000000"/>
                <w:sz w:val="20"/>
                <w:szCs w:val="20"/>
              </w:rPr>
              <w:t>.</w:t>
            </w:r>
            <w:r>
              <w:rPr>
                <w:rFonts w:ascii="Aptos Narrow" w:hAnsi="Aptos Narrow"/>
                <w:color w:val="000000"/>
                <w:sz w:val="20"/>
                <w:szCs w:val="20"/>
              </w:rPr>
              <w:t>B</w:t>
            </w:r>
          </w:p>
        </w:tc>
      </w:tr>
      <w:tr w:rsidR="00066E82" w14:paraId="7AA912FC" w14:textId="77777777" w:rsidTr="00B416A6">
        <w:trPr>
          <w:trHeight w:val="300"/>
          <w:jc w:val="center"/>
        </w:trPr>
        <w:tc>
          <w:tcPr>
            <w:tcW w:w="846" w:type="dxa"/>
            <w:vMerge/>
            <w:shd w:val="clear" w:color="auto" w:fill="auto"/>
            <w:noWrap/>
            <w:vAlign w:val="bottom"/>
          </w:tcPr>
          <w:p w14:paraId="1DB0FE3B" w14:textId="77777777" w:rsidR="00066E82" w:rsidRPr="001D0DEE" w:rsidRDefault="00066E82" w:rsidP="00066E82">
            <w:pPr>
              <w:rPr>
                <w:rFonts w:ascii="Aptos Narrow" w:hAnsi="Aptos Narrow"/>
                <w:color w:val="000000"/>
                <w:sz w:val="20"/>
                <w:szCs w:val="20"/>
              </w:rPr>
            </w:pPr>
          </w:p>
        </w:tc>
        <w:tc>
          <w:tcPr>
            <w:tcW w:w="1701" w:type="dxa"/>
            <w:shd w:val="clear" w:color="auto" w:fill="auto"/>
            <w:noWrap/>
            <w:vAlign w:val="bottom"/>
          </w:tcPr>
          <w:p w14:paraId="2A15D389" w14:textId="0BCEC50C" w:rsidR="00066E82" w:rsidRPr="005821F3" w:rsidRDefault="00066E82" w:rsidP="00066E82">
            <w:pPr>
              <w:rPr>
                <w:sz w:val="20"/>
                <w:szCs w:val="20"/>
              </w:rPr>
            </w:pPr>
            <w:r w:rsidRPr="005821F3">
              <w:rPr>
                <w:rFonts w:ascii="Aptos Narrow" w:hAnsi="Aptos Narrow"/>
                <w:color w:val="000000"/>
                <w:sz w:val="20"/>
                <w:szCs w:val="20"/>
              </w:rPr>
              <w:t>DIST</w:t>
            </w:r>
            <w:r>
              <w:rPr>
                <w:rFonts w:ascii="Aptos Narrow" w:hAnsi="Aptos Narrow"/>
                <w:color w:val="000000"/>
                <w:sz w:val="20"/>
                <w:szCs w:val="20"/>
              </w:rPr>
              <w:t>-</w:t>
            </w:r>
            <w:r w:rsidRPr="005821F3">
              <w:rPr>
                <w:rFonts w:ascii="Aptos Narrow" w:hAnsi="Aptos Narrow"/>
                <w:color w:val="000000"/>
                <w:sz w:val="20"/>
                <w:szCs w:val="20"/>
              </w:rPr>
              <w:t>01-</w:t>
            </w:r>
            <w:r>
              <w:rPr>
                <w:rFonts w:ascii="Aptos Narrow" w:hAnsi="Aptos Narrow"/>
                <w:color w:val="000000"/>
                <w:sz w:val="20"/>
                <w:szCs w:val="20"/>
              </w:rPr>
              <w:t>16</w:t>
            </w:r>
            <w:r w:rsidRPr="005821F3">
              <w:rPr>
                <w:rFonts w:ascii="Aptos Narrow" w:hAnsi="Aptos Narrow"/>
                <w:color w:val="000000"/>
                <w:sz w:val="20"/>
                <w:szCs w:val="20"/>
              </w:rPr>
              <w:t>.CAR.</w:t>
            </w:r>
            <w:r>
              <w:rPr>
                <w:rFonts w:ascii="Aptos Narrow" w:hAnsi="Aptos Narrow"/>
                <w:color w:val="000000"/>
                <w:sz w:val="20"/>
                <w:szCs w:val="20"/>
              </w:rPr>
              <w:t>8</w:t>
            </w:r>
          </w:p>
        </w:tc>
        <w:tc>
          <w:tcPr>
            <w:tcW w:w="2268" w:type="dxa"/>
            <w:shd w:val="clear" w:color="auto" w:fill="auto"/>
            <w:noWrap/>
            <w:vAlign w:val="bottom"/>
          </w:tcPr>
          <w:p w14:paraId="2260E7CB" w14:textId="7D375D5E" w:rsidR="00066E82" w:rsidRPr="005821F3" w:rsidRDefault="00066E82" w:rsidP="00066E82">
            <w:pPr>
              <w:rPr>
                <w:rFonts w:ascii="Aptos Narrow" w:hAnsi="Aptos Narrow"/>
                <w:color w:val="000000"/>
                <w:sz w:val="20"/>
                <w:szCs w:val="20"/>
              </w:rPr>
            </w:pPr>
            <w:r w:rsidRPr="005821F3">
              <w:rPr>
                <w:rFonts w:ascii="Aptos Narrow" w:hAnsi="Aptos Narrow"/>
                <w:color w:val="000000"/>
                <w:sz w:val="20"/>
                <w:szCs w:val="20"/>
              </w:rPr>
              <w:t>DIST</w:t>
            </w:r>
            <w:r>
              <w:rPr>
                <w:rFonts w:ascii="Aptos Narrow" w:hAnsi="Aptos Narrow"/>
                <w:color w:val="000000"/>
                <w:sz w:val="20"/>
                <w:szCs w:val="20"/>
              </w:rPr>
              <w:t>-</w:t>
            </w:r>
            <w:r w:rsidRPr="005821F3">
              <w:rPr>
                <w:rFonts w:ascii="Aptos Narrow" w:hAnsi="Aptos Narrow"/>
                <w:color w:val="000000"/>
                <w:sz w:val="20"/>
                <w:szCs w:val="20"/>
              </w:rPr>
              <w:t>01-</w:t>
            </w:r>
            <w:r>
              <w:rPr>
                <w:rFonts w:ascii="Aptos Narrow" w:hAnsi="Aptos Narrow"/>
                <w:color w:val="000000"/>
                <w:sz w:val="20"/>
                <w:szCs w:val="20"/>
              </w:rPr>
              <w:t>16</w:t>
            </w:r>
            <w:r w:rsidRPr="005821F3">
              <w:rPr>
                <w:rFonts w:ascii="Aptos Narrow" w:hAnsi="Aptos Narrow"/>
                <w:color w:val="000000"/>
                <w:sz w:val="20"/>
                <w:szCs w:val="20"/>
              </w:rPr>
              <w:t>.CAR.</w:t>
            </w:r>
            <w:r>
              <w:rPr>
                <w:rFonts w:ascii="Aptos Narrow" w:hAnsi="Aptos Narrow"/>
                <w:color w:val="000000"/>
                <w:sz w:val="20"/>
                <w:szCs w:val="20"/>
              </w:rPr>
              <w:t>8</w:t>
            </w:r>
            <w:r w:rsidRPr="005821F3">
              <w:rPr>
                <w:rFonts w:ascii="Aptos Narrow" w:hAnsi="Aptos Narrow"/>
                <w:color w:val="000000"/>
                <w:sz w:val="20"/>
                <w:szCs w:val="20"/>
              </w:rPr>
              <w:t>.</w:t>
            </w:r>
            <w:r>
              <w:rPr>
                <w:rFonts w:ascii="Aptos Narrow" w:hAnsi="Aptos Narrow"/>
                <w:color w:val="000000"/>
                <w:sz w:val="20"/>
                <w:szCs w:val="20"/>
              </w:rPr>
              <w:t>SEN</w:t>
            </w:r>
            <w:r w:rsidRPr="005821F3">
              <w:rPr>
                <w:rFonts w:ascii="Aptos Narrow" w:hAnsi="Aptos Narrow"/>
                <w:color w:val="000000"/>
                <w:sz w:val="20"/>
                <w:szCs w:val="20"/>
              </w:rPr>
              <w:t>.A</w:t>
            </w:r>
          </w:p>
        </w:tc>
      </w:tr>
      <w:tr w:rsidR="00066E82" w14:paraId="6805E5FD" w14:textId="77777777" w:rsidTr="00B416A6">
        <w:trPr>
          <w:trHeight w:val="300"/>
          <w:jc w:val="center"/>
        </w:trPr>
        <w:tc>
          <w:tcPr>
            <w:tcW w:w="846" w:type="dxa"/>
            <w:vMerge/>
            <w:shd w:val="clear" w:color="auto" w:fill="auto"/>
            <w:noWrap/>
            <w:vAlign w:val="bottom"/>
          </w:tcPr>
          <w:p w14:paraId="78DB6E4B" w14:textId="77777777" w:rsidR="00066E82" w:rsidRPr="001D0DEE" w:rsidRDefault="00066E82" w:rsidP="00066E82">
            <w:pPr>
              <w:rPr>
                <w:rFonts w:ascii="Aptos Narrow" w:hAnsi="Aptos Narrow"/>
                <w:color w:val="000000"/>
                <w:sz w:val="20"/>
                <w:szCs w:val="20"/>
              </w:rPr>
            </w:pPr>
          </w:p>
        </w:tc>
        <w:tc>
          <w:tcPr>
            <w:tcW w:w="1701" w:type="dxa"/>
            <w:shd w:val="clear" w:color="auto" w:fill="auto"/>
            <w:noWrap/>
            <w:vAlign w:val="bottom"/>
          </w:tcPr>
          <w:p w14:paraId="15232C09" w14:textId="77777777" w:rsidR="00066E82" w:rsidRPr="005821F3" w:rsidRDefault="00066E82" w:rsidP="00066E82">
            <w:pPr>
              <w:rPr>
                <w:sz w:val="20"/>
                <w:szCs w:val="20"/>
              </w:rPr>
            </w:pPr>
          </w:p>
        </w:tc>
        <w:tc>
          <w:tcPr>
            <w:tcW w:w="2268" w:type="dxa"/>
            <w:shd w:val="clear" w:color="auto" w:fill="auto"/>
            <w:noWrap/>
            <w:vAlign w:val="bottom"/>
          </w:tcPr>
          <w:p w14:paraId="015D0142" w14:textId="0DD4A02C" w:rsidR="00066E82" w:rsidRPr="005821F3" w:rsidRDefault="00066E82" w:rsidP="00066E82">
            <w:pPr>
              <w:rPr>
                <w:rFonts w:ascii="Aptos Narrow" w:hAnsi="Aptos Narrow"/>
                <w:color w:val="000000"/>
                <w:sz w:val="20"/>
                <w:szCs w:val="20"/>
              </w:rPr>
            </w:pPr>
            <w:r>
              <w:rPr>
                <w:rFonts w:ascii="Aptos Narrow" w:hAnsi="Aptos Narrow"/>
                <w:color w:val="000000"/>
                <w:sz w:val="20"/>
                <w:szCs w:val="20"/>
              </w:rPr>
              <w:t>Disabled</w:t>
            </w:r>
          </w:p>
        </w:tc>
      </w:tr>
    </w:tbl>
    <w:p w14:paraId="7CB959F3" w14:textId="77777777" w:rsidR="00641AAE" w:rsidRDefault="00641AAE" w:rsidP="00641AAE">
      <w:pPr>
        <w:spacing w:after="160" w:line="259" w:lineRule="auto"/>
        <w:rPr>
          <w:rFonts w:eastAsiaTheme="minorEastAsia"/>
        </w:rPr>
      </w:pPr>
    </w:p>
    <w:p w14:paraId="522A3E3E" w14:textId="77777777" w:rsidR="00066E82" w:rsidRDefault="00066E82" w:rsidP="00641AAE">
      <w:pPr>
        <w:spacing w:after="160" w:line="259" w:lineRule="auto"/>
        <w:rPr>
          <w:rFonts w:eastAsiaTheme="minorEastAsia"/>
        </w:rPr>
      </w:pPr>
      <w:r w:rsidRPr="00066E82">
        <w:rPr>
          <w:rFonts w:eastAsiaTheme="minorEastAsia"/>
        </w:rPr>
        <w:t>The next sensor shown in the figure behaves like ZPA but when the transport flow direction is changed this sensor stops the Finger to avoid collisions between boxes or units</w:t>
      </w:r>
      <w:r>
        <w:rPr>
          <w:rFonts w:eastAsiaTheme="minorEastAsia"/>
        </w:rPr>
        <w:t>.</w:t>
      </w:r>
    </w:p>
    <w:p w14:paraId="6DBCB1EB" w14:textId="17D7F04B" w:rsidR="00641AAE" w:rsidRDefault="00641AAE" w:rsidP="00641AAE">
      <w:pPr>
        <w:spacing w:after="160" w:line="259" w:lineRule="auto"/>
        <w:rPr>
          <w:rFonts w:eastAsiaTheme="minorEastAsia"/>
        </w:rPr>
      </w:pPr>
      <w:r>
        <w:rPr>
          <w:rFonts w:eastAsiaTheme="minorEastAsia"/>
          <w:noProof/>
        </w:rPr>
        <w:drawing>
          <wp:inline distT="0" distB="0" distL="0" distR="0" wp14:anchorId="04E49024" wp14:editId="5F421952">
            <wp:extent cx="6629400" cy="1057275"/>
            <wp:effectExtent l="0" t="0" r="0" b="9525"/>
            <wp:docPr id="2074133587"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29400" cy="1057275"/>
                    </a:xfrm>
                    <a:prstGeom prst="rect">
                      <a:avLst/>
                    </a:prstGeom>
                    <a:noFill/>
                    <a:ln>
                      <a:noFill/>
                    </a:ln>
                  </pic:spPr>
                </pic:pic>
              </a:graphicData>
            </a:graphic>
          </wp:inline>
        </w:drawing>
      </w:r>
    </w:p>
    <w:p w14:paraId="36D216C7" w14:textId="559FE642" w:rsidR="008307DC" w:rsidRPr="00AA3CC3" w:rsidRDefault="00641AAE" w:rsidP="00AA3CC3">
      <w:pPr>
        <w:pStyle w:val="Caption"/>
        <w:jc w:val="center"/>
        <w:rPr>
          <w:i w:val="0"/>
          <w:iCs w:val="0"/>
        </w:rPr>
      </w:pPr>
      <w:bookmarkStart w:id="27" w:name="_Toc170815412"/>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8</w:t>
      </w:r>
      <w:r w:rsidRPr="006A6E67">
        <w:rPr>
          <w:i w:val="0"/>
          <w:iCs w:val="0"/>
        </w:rPr>
        <w:fldChar w:fldCharType="end"/>
      </w:r>
      <w:r w:rsidRPr="006A6E67">
        <w:rPr>
          <w:i w:val="0"/>
          <w:iCs w:val="0"/>
        </w:rPr>
        <w:t>.</w:t>
      </w:r>
      <w:r>
        <w:rPr>
          <w:i w:val="0"/>
          <w:iCs w:val="0"/>
        </w:rPr>
        <w:t xml:space="preserve"> HMI Sensors </w:t>
      </w:r>
      <w:r w:rsidR="00066E82">
        <w:rPr>
          <w:i w:val="0"/>
          <w:iCs w:val="0"/>
        </w:rPr>
        <w:t xml:space="preserve">Finger 3 </w:t>
      </w:r>
      <w:r w:rsidR="00066E82" w:rsidRPr="00066E82">
        <w:rPr>
          <w:i w:val="0"/>
          <w:iCs w:val="0"/>
        </w:rPr>
        <w:t>DIST-01-13</w:t>
      </w:r>
      <w:r>
        <w:rPr>
          <w:i w:val="0"/>
          <w:iCs w:val="0"/>
        </w:rPr>
        <w:t xml:space="preserve"> (Lane 1)</w:t>
      </w:r>
      <w:r w:rsidRPr="00A97E6E">
        <w:rPr>
          <w:i w:val="0"/>
          <w:iCs w:val="0"/>
        </w:rPr>
        <w:t>.</w:t>
      </w:r>
      <w:bookmarkEnd w:id="27"/>
      <w:r w:rsidR="008307DC">
        <w:rPr>
          <w:rFonts w:eastAsiaTheme="minorEastAsia"/>
        </w:rPr>
        <w:br w:type="page"/>
      </w:r>
    </w:p>
    <w:p w14:paraId="5D0F7A3F" w14:textId="6C565AB5" w:rsidR="008307DC" w:rsidRDefault="008307DC" w:rsidP="00641AAE">
      <w:r w:rsidRPr="008307DC">
        <w:lastRenderedPageBreak/>
        <w:t>The following figure shows the sensors that are located at the end of the lane that functions as ZPA.</w:t>
      </w:r>
    </w:p>
    <w:p w14:paraId="61503056" w14:textId="77777777" w:rsidR="008307DC" w:rsidRDefault="008307DC" w:rsidP="00641AAE"/>
    <w:p w14:paraId="79F304AB" w14:textId="3F9953C7" w:rsidR="00641AAE" w:rsidRDefault="00066E82" w:rsidP="00641AAE">
      <w:pPr>
        <w:spacing w:after="160" w:line="259" w:lineRule="auto"/>
        <w:rPr>
          <w:rFonts w:eastAsiaTheme="minorEastAsia"/>
        </w:rPr>
      </w:pPr>
      <w:r w:rsidRPr="00066E82">
        <w:rPr>
          <w:rFonts w:eastAsiaTheme="minorEastAsia"/>
          <w:noProof/>
        </w:rPr>
        <w:drawing>
          <wp:inline distT="0" distB="0" distL="0" distR="0" wp14:anchorId="782FCD82" wp14:editId="312219B4">
            <wp:extent cx="6645910" cy="999490"/>
            <wp:effectExtent l="0" t="0" r="2540" b="0"/>
            <wp:docPr id="529138946"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38946" name="Picture 1" descr="A close-up of a diagram&#10;&#10;Description automatically generated"/>
                    <pic:cNvPicPr/>
                  </pic:nvPicPr>
                  <pic:blipFill>
                    <a:blip r:embed="rId21"/>
                    <a:stretch>
                      <a:fillRect/>
                    </a:stretch>
                  </pic:blipFill>
                  <pic:spPr>
                    <a:xfrm>
                      <a:off x="0" y="0"/>
                      <a:ext cx="6645910" cy="999490"/>
                    </a:xfrm>
                    <a:prstGeom prst="rect">
                      <a:avLst/>
                    </a:prstGeom>
                  </pic:spPr>
                </pic:pic>
              </a:graphicData>
            </a:graphic>
          </wp:inline>
        </w:drawing>
      </w:r>
    </w:p>
    <w:p w14:paraId="36725F1A" w14:textId="6F2B1FD1" w:rsidR="00641AAE" w:rsidRPr="00641AAE" w:rsidRDefault="00641AAE" w:rsidP="008307DC">
      <w:pPr>
        <w:pStyle w:val="Caption"/>
        <w:jc w:val="center"/>
      </w:pPr>
      <w:bookmarkStart w:id="28" w:name="_Toc170815413"/>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9</w:t>
      </w:r>
      <w:r w:rsidRPr="006A6E67">
        <w:rPr>
          <w:i w:val="0"/>
          <w:iCs w:val="0"/>
        </w:rPr>
        <w:fldChar w:fldCharType="end"/>
      </w:r>
      <w:r w:rsidRPr="006A6E67">
        <w:rPr>
          <w:i w:val="0"/>
          <w:iCs w:val="0"/>
        </w:rPr>
        <w:t>.</w:t>
      </w:r>
      <w:r>
        <w:rPr>
          <w:i w:val="0"/>
          <w:iCs w:val="0"/>
        </w:rPr>
        <w:t xml:space="preserve"> </w:t>
      </w:r>
      <w:r w:rsidR="008307DC">
        <w:rPr>
          <w:i w:val="0"/>
          <w:iCs w:val="0"/>
        </w:rPr>
        <w:t xml:space="preserve">HMI Sensors Finger 3 </w:t>
      </w:r>
      <w:r w:rsidR="008307DC" w:rsidRPr="00066E82">
        <w:rPr>
          <w:i w:val="0"/>
          <w:iCs w:val="0"/>
        </w:rPr>
        <w:t>DIST-01-1</w:t>
      </w:r>
      <w:r w:rsidR="008307DC">
        <w:rPr>
          <w:i w:val="0"/>
          <w:iCs w:val="0"/>
        </w:rPr>
        <w:t>6 (Lane 1)</w:t>
      </w:r>
      <w:r w:rsidR="008307DC" w:rsidRPr="00A97E6E">
        <w:rPr>
          <w:i w:val="0"/>
          <w:iCs w:val="0"/>
        </w:rPr>
        <w:t>.</w:t>
      </w:r>
      <w:bookmarkEnd w:id="28"/>
    </w:p>
    <w:p w14:paraId="083FEF6A" w14:textId="77777777" w:rsidR="00641AAE" w:rsidRDefault="00641AAE" w:rsidP="00641AAE">
      <w:pPr>
        <w:spacing w:after="160" w:line="259" w:lineRule="auto"/>
        <w:rPr>
          <w:rFonts w:eastAsiaTheme="minorEastAsia"/>
        </w:rPr>
      </w:pPr>
      <w:r>
        <w:rPr>
          <w:rFonts w:eastAsiaTheme="minorEastAsia"/>
        </w:rPr>
        <w:br w:type="page"/>
      </w:r>
    </w:p>
    <w:p w14:paraId="4D74E013" w14:textId="40AC0EF7" w:rsidR="00066E82" w:rsidRDefault="00066E82" w:rsidP="0016645C">
      <w:pPr>
        <w:pStyle w:val="Heading2"/>
        <w:numPr>
          <w:ilvl w:val="1"/>
          <w:numId w:val="1"/>
        </w:numPr>
      </w:pPr>
      <w:bookmarkStart w:id="29" w:name="_Toc170815369"/>
      <w:r>
        <w:lastRenderedPageBreak/>
        <w:t xml:space="preserve">Conveyor </w:t>
      </w:r>
      <w:r w:rsidR="008307DC">
        <w:t>A</w:t>
      </w:r>
      <w:r>
        <w:t xml:space="preserve"> (Lane </w:t>
      </w:r>
      <w:r w:rsidR="008307DC">
        <w:t>2</w:t>
      </w:r>
      <w:r>
        <w:t>) Devices.</w:t>
      </w:r>
      <w:bookmarkEnd w:id="29"/>
    </w:p>
    <w:p w14:paraId="17C5148B" w14:textId="77777777" w:rsidR="00066E82" w:rsidRDefault="00066E82" w:rsidP="00066E82"/>
    <w:p w14:paraId="7EB1D197" w14:textId="1F5E9C05" w:rsidR="00066E82" w:rsidRDefault="00C867D1" w:rsidP="00066E82">
      <w:r w:rsidRPr="00C867D1">
        <w:t xml:space="preserve">Conveyor A is one of the longest lanes and features </w:t>
      </w:r>
      <w:proofErr w:type="gramStart"/>
      <w:r w:rsidRPr="00C867D1">
        <w:t>a large number of</w:t>
      </w:r>
      <w:proofErr w:type="gramEnd"/>
      <w:r w:rsidRPr="00C867D1">
        <w:t xml:space="preserve"> distribution panels and control cards.</w:t>
      </w:r>
      <w:r>
        <w:t xml:space="preserve"> </w:t>
      </w:r>
      <w:r w:rsidR="00066E82" w:rsidRPr="005D6634">
        <w:t>It includes distribution boards DIST-0</w:t>
      </w:r>
      <w:r w:rsidR="008307DC">
        <w:t>2</w:t>
      </w:r>
      <w:r w:rsidR="00066E82" w:rsidRPr="005D6634">
        <w:t>-01 through DIST-01-12, as illustrated in the following figure.</w:t>
      </w:r>
      <w:r w:rsidR="00066E82">
        <w:t xml:space="preserve"> </w:t>
      </w:r>
      <w:r w:rsidR="00066E82" w:rsidRPr="0007488F">
        <w:t xml:space="preserve">The control power on the cards in this section was implemented from the RIO </w:t>
      </w:r>
      <w:r>
        <w:t>2</w:t>
      </w:r>
      <w:r w:rsidR="00066E82" w:rsidRPr="0007488F">
        <w:t xml:space="preserve"> distribution board.</w:t>
      </w:r>
    </w:p>
    <w:p w14:paraId="06C2776F" w14:textId="77777777" w:rsidR="00066E82" w:rsidRPr="00B92B7D" w:rsidRDefault="00066E82" w:rsidP="00066E82"/>
    <w:p w14:paraId="6D6C8E40" w14:textId="0B959501" w:rsidR="00066E82" w:rsidRDefault="008307DC" w:rsidP="00066E82">
      <w:r w:rsidRPr="008307DC">
        <w:rPr>
          <w:noProof/>
        </w:rPr>
        <w:drawing>
          <wp:inline distT="0" distB="0" distL="0" distR="0" wp14:anchorId="0481EEA1" wp14:editId="79EF582A">
            <wp:extent cx="6645910" cy="1016635"/>
            <wp:effectExtent l="0" t="0" r="2540" b="0"/>
            <wp:docPr id="3974001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0019" name="Picture 1" descr="A screen shot of a computer&#10;&#10;Description automatically generated"/>
                    <pic:cNvPicPr/>
                  </pic:nvPicPr>
                  <pic:blipFill>
                    <a:blip r:embed="rId22"/>
                    <a:stretch>
                      <a:fillRect/>
                    </a:stretch>
                  </pic:blipFill>
                  <pic:spPr>
                    <a:xfrm>
                      <a:off x="0" y="0"/>
                      <a:ext cx="6645910" cy="1016635"/>
                    </a:xfrm>
                    <a:prstGeom prst="rect">
                      <a:avLst/>
                    </a:prstGeom>
                  </pic:spPr>
                </pic:pic>
              </a:graphicData>
            </a:graphic>
          </wp:inline>
        </w:drawing>
      </w:r>
    </w:p>
    <w:p w14:paraId="789A1E8A" w14:textId="7F735D64" w:rsidR="00066E82" w:rsidRDefault="00066E82" w:rsidP="00066E82">
      <w:pPr>
        <w:pStyle w:val="Caption"/>
        <w:jc w:val="center"/>
        <w:rPr>
          <w:i w:val="0"/>
          <w:iCs w:val="0"/>
        </w:rPr>
      </w:pPr>
      <w:bookmarkStart w:id="30" w:name="_Toc170815414"/>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10</w:t>
      </w:r>
      <w:r w:rsidRPr="006A6E67">
        <w:rPr>
          <w:i w:val="0"/>
          <w:iCs w:val="0"/>
        </w:rPr>
        <w:fldChar w:fldCharType="end"/>
      </w:r>
      <w:r w:rsidRPr="006A6E67">
        <w:rPr>
          <w:i w:val="0"/>
          <w:iCs w:val="0"/>
        </w:rPr>
        <w:t>.</w:t>
      </w:r>
      <w:r>
        <w:rPr>
          <w:i w:val="0"/>
          <w:iCs w:val="0"/>
        </w:rPr>
        <w:t xml:space="preserve"> </w:t>
      </w:r>
      <w:r w:rsidRPr="006A6E67">
        <w:rPr>
          <w:i w:val="0"/>
          <w:iCs w:val="0"/>
        </w:rPr>
        <w:t xml:space="preserve">General </w:t>
      </w:r>
      <w:r w:rsidRPr="00A97E6E">
        <w:rPr>
          <w:i w:val="0"/>
          <w:iCs w:val="0"/>
        </w:rPr>
        <w:t>composition of the</w:t>
      </w:r>
      <w:r>
        <w:rPr>
          <w:i w:val="0"/>
          <w:iCs w:val="0"/>
        </w:rPr>
        <w:t xml:space="preserve"> Conveyor </w:t>
      </w:r>
      <w:r w:rsidR="00202C5C">
        <w:rPr>
          <w:i w:val="0"/>
          <w:iCs w:val="0"/>
        </w:rPr>
        <w:t>A</w:t>
      </w:r>
      <w:r>
        <w:rPr>
          <w:i w:val="0"/>
          <w:iCs w:val="0"/>
        </w:rPr>
        <w:t xml:space="preserve"> (Lane </w:t>
      </w:r>
      <w:r w:rsidR="00202C5C">
        <w:rPr>
          <w:i w:val="0"/>
          <w:iCs w:val="0"/>
        </w:rPr>
        <w:t>2</w:t>
      </w:r>
      <w:r>
        <w:rPr>
          <w:i w:val="0"/>
          <w:iCs w:val="0"/>
        </w:rPr>
        <w:t>)</w:t>
      </w:r>
      <w:r w:rsidRPr="00A97E6E">
        <w:rPr>
          <w:i w:val="0"/>
          <w:iCs w:val="0"/>
        </w:rPr>
        <w:t>.</w:t>
      </w:r>
      <w:bookmarkEnd w:id="30"/>
    </w:p>
    <w:p w14:paraId="4B92868C" w14:textId="77777777" w:rsidR="00066E82" w:rsidRDefault="00066E82" w:rsidP="00066E82">
      <w:r w:rsidRPr="005D6634">
        <w:t>The following Table shows the distribution boards, cards and motors activated for the operation of this lane.</w:t>
      </w:r>
    </w:p>
    <w:p w14:paraId="4F4090C9" w14:textId="77777777" w:rsidR="00066E82" w:rsidRDefault="00066E82" w:rsidP="00066E82">
      <w:pPr>
        <w:sectPr w:rsidR="00066E82" w:rsidSect="00066E82">
          <w:type w:val="continuous"/>
          <w:pgSz w:w="11906" w:h="16838"/>
          <w:pgMar w:top="720" w:right="720" w:bottom="720" w:left="720" w:header="708" w:footer="708" w:gutter="0"/>
          <w:cols w:space="708"/>
          <w:docGrid w:linePitch="360"/>
        </w:sectPr>
      </w:pPr>
    </w:p>
    <w:p w14:paraId="7AFF4662" w14:textId="77777777" w:rsidR="00066E82" w:rsidRDefault="00066E82" w:rsidP="00066E82"/>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66E82" w14:paraId="7E19F504" w14:textId="77777777" w:rsidTr="00B416A6">
        <w:trPr>
          <w:trHeight w:val="300"/>
        </w:trPr>
        <w:tc>
          <w:tcPr>
            <w:tcW w:w="846" w:type="dxa"/>
            <w:shd w:val="clear" w:color="auto" w:fill="auto"/>
            <w:noWrap/>
            <w:vAlign w:val="bottom"/>
            <w:hideMark/>
          </w:tcPr>
          <w:p w14:paraId="2E3C15DD" w14:textId="77777777" w:rsidR="00066E82" w:rsidRPr="001D0DEE" w:rsidRDefault="00066E82"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521F874A"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1E961114"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CE03D9" w14:paraId="5A352B8A" w14:textId="77777777" w:rsidTr="00B416A6">
        <w:trPr>
          <w:trHeight w:val="300"/>
        </w:trPr>
        <w:tc>
          <w:tcPr>
            <w:tcW w:w="846" w:type="dxa"/>
            <w:vMerge w:val="restart"/>
            <w:shd w:val="clear" w:color="auto" w:fill="auto"/>
            <w:noWrap/>
            <w:vAlign w:val="bottom"/>
            <w:hideMark/>
          </w:tcPr>
          <w:p w14:paraId="44D9A8F7" w14:textId="67D34FDA" w:rsidR="00CE03D9" w:rsidRPr="001D0DEE" w:rsidRDefault="00CE03D9" w:rsidP="00CE03D9">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-01</w:t>
            </w:r>
          </w:p>
        </w:tc>
        <w:tc>
          <w:tcPr>
            <w:tcW w:w="1701" w:type="dxa"/>
            <w:shd w:val="clear" w:color="auto" w:fill="auto"/>
            <w:noWrap/>
            <w:vAlign w:val="center"/>
            <w:hideMark/>
          </w:tcPr>
          <w:p w14:paraId="6D33F826" w14:textId="1105577F"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DIST-02-01.CAR.1</w:t>
            </w:r>
          </w:p>
        </w:tc>
        <w:tc>
          <w:tcPr>
            <w:tcW w:w="2268" w:type="dxa"/>
            <w:shd w:val="clear" w:color="auto" w:fill="auto"/>
            <w:noWrap/>
            <w:vAlign w:val="center"/>
            <w:hideMark/>
          </w:tcPr>
          <w:p w14:paraId="7DC3C3A2" w14:textId="6371EFDA"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DIST-02-01.CAR.1.ROL.A</w:t>
            </w:r>
          </w:p>
        </w:tc>
      </w:tr>
      <w:tr w:rsidR="00CE03D9" w14:paraId="69ED38BF" w14:textId="77777777" w:rsidTr="00B416A6">
        <w:trPr>
          <w:trHeight w:val="300"/>
        </w:trPr>
        <w:tc>
          <w:tcPr>
            <w:tcW w:w="846" w:type="dxa"/>
            <w:vMerge/>
            <w:shd w:val="clear" w:color="auto" w:fill="auto"/>
            <w:noWrap/>
            <w:vAlign w:val="bottom"/>
            <w:hideMark/>
          </w:tcPr>
          <w:p w14:paraId="44D4398E"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1CB0D00F" w14:textId="40EF2F6A" w:rsidR="00CE03D9" w:rsidRPr="001D0DEE"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462A9043" w14:textId="599B4A64"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DIST-02-01.CAR.1.ROL.B</w:t>
            </w:r>
          </w:p>
        </w:tc>
      </w:tr>
      <w:tr w:rsidR="00CE03D9" w14:paraId="0C0DBBC4" w14:textId="77777777" w:rsidTr="00B416A6">
        <w:trPr>
          <w:trHeight w:val="300"/>
        </w:trPr>
        <w:tc>
          <w:tcPr>
            <w:tcW w:w="846" w:type="dxa"/>
            <w:vMerge/>
            <w:shd w:val="clear" w:color="auto" w:fill="auto"/>
            <w:noWrap/>
            <w:vAlign w:val="bottom"/>
            <w:hideMark/>
          </w:tcPr>
          <w:p w14:paraId="4CA6F27E"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3BB1B652" w14:textId="50F28835"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DIST-02-01.CAR.2</w:t>
            </w:r>
          </w:p>
        </w:tc>
        <w:tc>
          <w:tcPr>
            <w:tcW w:w="2268" w:type="dxa"/>
            <w:shd w:val="clear" w:color="auto" w:fill="auto"/>
            <w:noWrap/>
            <w:vAlign w:val="center"/>
            <w:hideMark/>
          </w:tcPr>
          <w:p w14:paraId="2BAC4CDE" w14:textId="1FC82C89"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DIST-02-01.CAR.2.ROL.A</w:t>
            </w:r>
          </w:p>
        </w:tc>
      </w:tr>
      <w:tr w:rsidR="00CE03D9" w14:paraId="34602706" w14:textId="77777777" w:rsidTr="00B416A6">
        <w:trPr>
          <w:trHeight w:val="300"/>
        </w:trPr>
        <w:tc>
          <w:tcPr>
            <w:tcW w:w="846" w:type="dxa"/>
            <w:vMerge/>
            <w:shd w:val="clear" w:color="auto" w:fill="auto"/>
            <w:noWrap/>
            <w:vAlign w:val="bottom"/>
            <w:hideMark/>
          </w:tcPr>
          <w:p w14:paraId="05E8FCE3"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563A4A29" w14:textId="77B644DB" w:rsidR="00CE03D9" w:rsidRPr="001D0DEE"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153BDB7E" w14:textId="0F195E90"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DIST-02-01.CAR.2.ROL.B</w:t>
            </w:r>
          </w:p>
        </w:tc>
      </w:tr>
      <w:tr w:rsidR="00CE03D9" w14:paraId="2EA6C79A" w14:textId="77777777" w:rsidTr="00B416A6">
        <w:trPr>
          <w:trHeight w:val="300"/>
        </w:trPr>
        <w:tc>
          <w:tcPr>
            <w:tcW w:w="846" w:type="dxa"/>
            <w:vMerge/>
            <w:shd w:val="clear" w:color="auto" w:fill="auto"/>
            <w:noWrap/>
            <w:vAlign w:val="bottom"/>
            <w:hideMark/>
          </w:tcPr>
          <w:p w14:paraId="67C5D822"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2C019114" w14:textId="450C4976"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DIST-02-01.CAR.3</w:t>
            </w:r>
          </w:p>
        </w:tc>
        <w:tc>
          <w:tcPr>
            <w:tcW w:w="2268" w:type="dxa"/>
            <w:shd w:val="clear" w:color="auto" w:fill="auto"/>
            <w:noWrap/>
            <w:vAlign w:val="center"/>
            <w:hideMark/>
          </w:tcPr>
          <w:p w14:paraId="5327885A" w14:textId="3A282AE3"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DIST-02-01.CAR.3.ROL.A</w:t>
            </w:r>
          </w:p>
        </w:tc>
      </w:tr>
      <w:tr w:rsidR="00CE03D9" w14:paraId="5CC4C731" w14:textId="77777777" w:rsidTr="00B416A6">
        <w:trPr>
          <w:trHeight w:val="300"/>
        </w:trPr>
        <w:tc>
          <w:tcPr>
            <w:tcW w:w="846" w:type="dxa"/>
            <w:vMerge/>
            <w:shd w:val="clear" w:color="auto" w:fill="auto"/>
            <w:noWrap/>
            <w:vAlign w:val="bottom"/>
            <w:hideMark/>
          </w:tcPr>
          <w:p w14:paraId="4F442FCB"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05EA5837" w14:textId="1656453E" w:rsidR="00CE03D9" w:rsidRPr="001D0DEE"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0A46E4D0" w14:textId="6F4AF80D"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DIST-02-01.CAR.3.ROL.B</w:t>
            </w:r>
          </w:p>
        </w:tc>
      </w:tr>
      <w:tr w:rsidR="00CE03D9" w14:paraId="4E35CE1F" w14:textId="77777777" w:rsidTr="00B416A6">
        <w:trPr>
          <w:trHeight w:val="300"/>
        </w:trPr>
        <w:tc>
          <w:tcPr>
            <w:tcW w:w="846" w:type="dxa"/>
            <w:vMerge/>
            <w:shd w:val="clear" w:color="auto" w:fill="auto"/>
            <w:noWrap/>
            <w:vAlign w:val="bottom"/>
            <w:hideMark/>
          </w:tcPr>
          <w:p w14:paraId="041A9585"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0AE6C651" w14:textId="6A149CB4"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DIST-02-01.CAR.4</w:t>
            </w:r>
          </w:p>
        </w:tc>
        <w:tc>
          <w:tcPr>
            <w:tcW w:w="2268" w:type="dxa"/>
            <w:shd w:val="clear" w:color="auto" w:fill="auto"/>
            <w:noWrap/>
            <w:vAlign w:val="center"/>
            <w:hideMark/>
          </w:tcPr>
          <w:p w14:paraId="5252D157" w14:textId="4919D682"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DIST-02-01.CAR.4.ROL.A</w:t>
            </w:r>
          </w:p>
        </w:tc>
      </w:tr>
      <w:tr w:rsidR="00CE03D9" w14:paraId="4AE750CB" w14:textId="77777777" w:rsidTr="00B416A6">
        <w:trPr>
          <w:trHeight w:val="300"/>
        </w:trPr>
        <w:tc>
          <w:tcPr>
            <w:tcW w:w="846" w:type="dxa"/>
            <w:vMerge/>
            <w:shd w:val="clear" w:color="auto" w:fill="auto"/>
            <w:noWrap/>
            <w:vAlign w:val="bottom"/>
            <w:hideMark/>
          </w:tcPr>
          <w:p w14:paraId="01315B19"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5D808DC5" w14:textId="64FB219D" w:rsidR="00CE03D9" w:rsidRPr="001D0DEE"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7CBA78B" w14:textId="2EEF97E0"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DIST-02-01.CAR.4.ROL.B</w:t>
            </w:r>
          </w:p>
        </w:tc>
      </w:tr>
      <w:tr w:rsidR="00CE03D9" w14:paraId="4E45EFD8" w14:textId="77777777" w:rsidTr="00B416A6">
        <w:trPr>
          <w:trHeight w:val="300"/>
        </w:trPr>
        <w:tc>
          <w:tcPr>
            <w:tcW w:w="846" w:type="dxa"/>
            <w:vMerge/>
            <w:shd w:val="clear" w:color="auto" w:fill="auto"/>
            <w:noWrap/>
            <w:vAlign w:val="bottom"/>
            <w:hideMark/>
          </w:tcPr>
          <w:p w14:paraId="271358A9"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2C3D07DD" w14:textId="3FFFF09B"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DIST-02-01.CAR.5</w:t>
            </w:r>
          </w:p>
        </w:tc>
        <w:tc>
          <w:tcPr>
            <w:tcW w:w="2268" w:type="dxa"/>
            <w:shd w:val="clear" w:color="auto" w:fill="auto"/>
            <w:noWrap/>
            <w:vAlign w:val="center"/>
            <w:hideMark/>
          </w:tcPr>
          <w:p w14:paraId="3C63732A" w14:textId="181522CA"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DIST-02-01.CAR.5.ROL.A</w:t>
            </w:r>
          </w:p>
        </w:tc>
      </w:tr>
      <w:tr w:rsidR="00CE03D9" w14:paraId="5C750E6D" w14:textId="77777777" w:rsidTr="00B416A6">
        <w:trPr>
          <w:trHeight w:val="300"/>
        </w:trPr>
        <w:tc>
          <w:tcPr>
            <w:tcW w:w="846" w:type="dxa"/>
            <w:vMerge/>
            <w:shd w:val="clear" w:color="auto" w:fill="auto"/>
            <w:noWrap/>
            <w:vAlign w:val="bottom"/>
            <w:hideMark/>
          </w:tcPr>
          <w:p w14:paraId="6C0F0649"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1771100A" w14:textId="3A2660C9" w:rsidR="00CE03D9" w:rsidRPr="001D0DEE"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67810A4D" w14:textId="774AC536"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DIST-02-01.CAR.5.ROL.B</w:t>
            </w:r>
          </w:p>
        </w:tc>
      </w:tr>
      <w:tr w:rsidR="00CE03D9" w14:paraId="4D757CF2" w14:textId="77777777" w:rsidTr="00B416A6">
        <w:trPr>
          <w:trHeight w:val="300"/>
        </w:trPr>
        <w:tc>
          <w:tcPr>
            <w:tcW w:w="846" w:type="dxa"/>
            <w:vMerge/>
            <w:shd w:val="clear" w:color="auto" w:fill="auto"/>
            <w:noWrap/>
            <w:vAlign w:val="bottom"/>
            <w:hideMark/>
          </w:tcPr>
          <w:p w14:paraId="11B75F5D"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42D23E9D" w14:textId="6B655209"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DIST-02-01.CAR.6</w:t>
            </w:r>
          </w:p>
        </w:tc>
        <w:tc>
          <w:tcPr>
            <w:tcW w:w="2268" w:type="dxa"/>
            <w:shd w:val="clear" w:color="auto" w:fill="auto"/>
            <w:noWrap/>
            <w:vAlign w:val="center"/>
            <w:hideMark/>
          </w:tcPr>
          <w:p w14:paraId="16B8DFFC" w14:textId="59DD01BE"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DIST-02-01.CAR.6.ROL.A</w:t>
            </w:r>
          </w:p>
        </w:tc>
      </w:tr>
      <w:tr w:rsidR="00CE03D9" w14:paraId="779626FC" w14:textId="77777777" w:rsidTr="00B416A6">
        <w:trPr>
          <w:trHeight w:val="300"/>
        </w:trPr>
        <w:tc>
          <w:tcPr>
            <w:tcW w:w="846" w:type="dxa"/>
            <w:vMerge/>
            <w:shd w:val="clear" w:color="auto" w:fill="auto"/>
            <w:noWrap/>
            <w:vAlign w:val="bottom"/>
            <w:hideMark/>
          </w:tcPr>
          <w:p w14:paraId="2F4724CF"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575BEB52" w14:textId="12A82292" w:rsidR="00CE03D9" w:rsidRPr="001D0DEE"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7C5F859F" w14:textId="41994386" w:rsidR="00CE03D9" w:rsidRPr="001D0DEE" w:rsidRDefault="00CE03D9" w:rsidP="00CE03D9">
            <w:pPr>
              <w:rPr>
                <w:rFonts w:ascii="Aptos Narrow" w:hAnsi="Aptos Narrow"/>
                <w:color w:val="000000"/>
                <w:sz w:val="20"/>
                <w:szCs w:val="20"/>
              </w:rPr>
            </w:pPr>
            <w:r>
              <w:rPr>
                <w:rFonts w:ascii="Aptos Narrow" w:hAnsi="Aptos Narrow"/>
                <w:color w:val="000000"/>
                <w:sz w:val="20"/>
                <w:szCs w:val="20"/>
              </w:rPr>
              <w:t>DIST-02-01.CAR.6.ROL.B</w:t>
            </w:r>
          </w:p>
        </w:tc>
      </w:tr>
      <w:tr w:rsidR="00CE03D9" w14:paraId="185F9E5B" w14:textId="77777777" w:rsidTr="00B416A6">
        <w:trPr>
          <w:trHeight w:val="300"/>
        </w:trPr>
        <w:tc>
          <w:tcPr>
            <w:tcW w:w="846" w:type="dxa"/>
            <w:vMerge w:val="restart"/>
            <w:shd w:val="clear" w:color="auto" w:fill="auto"/>
            <w:noWrap/>
            <w:vAlign w:val="bottom"/>
            <w:hideMark/>
          </w:tcPr>
          <w:p w14:paraId="4B3BD261" w14:textId="37BED2D5" w:rsidR="00CE03D9" w:rsidRPr="001D0DEE" w:rsidRDefault="00CE03D9" w:rsidP="00CE03D9">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-02</w:t>
            </w:r>
          </w:p>
        </w:tc>
        <w:tc>
          <w:tcPr>
            <w:tcW w:w="1701" w:type="dxa"/>
            <w:shd w:val="clear" w:color="auto" w:fill="auto"/>
            <w:noWrap/>
            <w:vAlign w:val="center"/>
            <w:hideMark/>
          </w:tcPr>
          <w:p w14:paraId="51029ED7" w14:textId="0045D953"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DIST-02-02.CAR.1</w:t>
            </w:r>
          </w:p>
        </w:tc>
        <w:tc>
          <w:tcPr>
            <w:tcW w:w="2268" w:type="dxa"/>
            <w:shd w:val="clear" w:color="auto" w:fill="auto"/>
            <w:noWrap/>
            <w:vAlign w:val="center"/>
            <w:hideMark/>
          </w:tcPr>
          <w:p w14:paraId="6C948282" w14:textId="5F6AD44E"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DIST-02-02.CAR.1.ROL.A</w:t>
            </w:r>
          </w:p>
        </w:tc>
      </w:tr>
      <w:tr w:rsidR="00CE03D9" w14:paraId="46FFE221" w14:textId="77777777" w:rsidTr="00B416A6">
        <w:trPr>
          <w:trHeight w:val="300"/>
        </w:trPr>
        <w:tc>
          <w:tcPr>
            <w:tcW w:w="846" w:type="dxa"/>
            <w:vMerge/>
            <w:shd w:val="clear" w:color="auto" w:fill="auto"/>
            <w:noWrap/>
            <w:vAlign w:val="bottom"/>
            <w:hideMark/>
          </w:tcPr>
          <w:p w14:paraId="274AB68B"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7849AFC9" w14:textId="0E11003C" w:rsidR="00CE03D9" w:rsidRPr="00E664D4"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3DE9A230" w14:textId="45D93699"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DIST-02-02.CAR.1.ROL.B</w:t>
            </w:r>
          </w:p>
        </w:tc>
      </w:tr>
      <w:tr w:rsidR="00CE03D9" w14:paraId="6A7AB92A" w14:textId="77777777" w:rsidTr="00B416A6">
        <w:trPr>
          <w:trHeight w:val="300"/>
        </w:trPr>
        <w:tc>
          <w:tcPr>
            <w:tcW w:w="846" w:type="dxa"/>
            <w:vMerge/>
            <w:shd w:val="clear" w:color="auto" w:fill="auto"/>
            <w:noWrap/>
            <w:vAlign w:val="bottom"/>
            <w:hideMark/>
          </w:tcPr>
          <w:p w14:paraId="6192EBE5"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5C709D36" w14:textId="441E3CC5"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DIST-02-02.CAR.2</w:t>
            </w:r>
          </w:p>
        </w:tc>
        <w:tc>
          <w:tcPr>
            <w:tcW w:w="2268" w:type="dxa"/>
            <w:shd w:val="clear" w:color="auto" w:fill="auto"/>
            <w:noWrap/>
            <w:vAlign w:val="center"/>
            <w:hideMark/>
          </w:tcPr>
          <w:p w14:paraId="674C0578" w14:textId="55B545AD"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DIST-02-02.CAR.2.ROL.A</w:t>
            </w:r>
          </w:p>
        </w:tc>
      </w:tr>
      <w:tr w:rsidR="00CE03D9" w14:paraId="4DDF3610" w14:textId="77777777" w:rsidTr="00B416A6">
        <w:trPr>
          <w:trHeight w:val="300"/>
        </w:trPr>
        <w:tc>
          <w:tcPr>
            <w:tcW w:w="846" w:type="dxa"/>
            <w:vMerge/>
            <w:shd w:val="clear" w:color="auto" w:fill="auto"/>
            <w:noWrap/>
            <w:vAlign w:val="bottom"/>
            <w:hideMark/>
          </w:tcPr>
          <w:p w14:paraId="011E61AB"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059595B2" w14:textId="55DF35D9" w:rsidR="00CE03D9" w:rsidRPr="00E664D4"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569C8676" w14:textId="787015B9"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DIST-02-02.CAR.2.ROL.B</w:t>
            </w:r>
          </w:p>
        </w:tc>
      </w:tr>
      <w:tr w:rsidR="00CE03D9" w14:paraId="4BF9706F" w14:textId="77777777" w:rsidTr="00B416A6">
        <w:trPr>
          <w:trHeight w:val="300"/>
        </w:trPr>
        <w:tc>
          <w:tcPr>
            <w:tcW w:w="846" w:type="dxa"/>
            <w:vMerge/>
            <w:shd w:val="clear" w:color="auto" w:fill="auto"/>
            <w:noWrap/>
            <w:vAlign w:val="bottom"/>
            <w:hideMark/>
          </w:tcPr>
          <w:p w14:paraId="0729F28F"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6F4B1D41" w14:textId="7BDCE28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DIST-02-02.CAR.3</w:t>
            </w:r>
          </w:p>
        </w:tc>
        <w:tc>
          <w:tcPr>
            <w:tcW w:w="2268" w:type="dxa"/>
            <w:shd w:val="clear" w:color="auto" w:fill="auto"/>
            <w:noWrap/>
            <w:vAlign w:val="center"/>
            <w:hideMark/>
          </w:tcPr>
          <w:p w14:paraId="2FAE477E" w14:textId="72B75B25"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DIST-02-02.CAR.3.ROL.A</w:t>
            </w:r>
          </w:p>
        </w:tc>
      </w:tr>
      <w:tr w:rsidR="00CE03D9" w14:paraId="3C5B5AA7" w14:textId="77777777" w:rsidTr="00B416A6">
        <w:trPr>
          <w:trHeight w:val="300"/>
        </w:trPr>
        <w:tc>
          <w:tcPr>
            <w:tcW w:w="846" w:type="dxa"/>
            <w:vMerge/>
            <w:shd w:val="clear" w:color="auto" w:fill="auto"/>
            <w:noWrap/>
            <w:vAlign w:val="bottom"/>
            <w:hideMark/>
          </w:tcPr>
          <w:p w14:paraId="3B5B2CFD"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33D9B782" w14:textId="02BE4AE7" w:rsidR="00CE03D9" w:rsidRPr="00E664D4"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4261C8A6" w14:textId="5A7685B6"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DIST-02-02.CAR.3.ROL.B</w:t>
            </w:r>
          </w:p>
        </w:tc>
      </w:tr>
      <w:tr w:rsidR="00CE03D9" w14:paraId="63B83101" w14:textId="77777777" w:rsidTr="00B416A6">
        <w:trPr>
          <w:trHeight w:val="300"/>
        </w:trPr>
        <w:tc>
          <w:tcPr>
            <w:tcW w:w="846" w:type="dxa"/>
            <w:vMerge/>
            <w:shd w:val="clear" w:color="auto" w:fill="auto"/>
            <w:noWrap/>
            <w:vAlign w:val="bottom"/>
            <w:hideMark/>
          </w:tcPr>
          <w:p w14:paraId="17B1840C"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10238FDD" w14:textId="30A98CA6"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DIST-02-02.CAR.4</w:t>
            </w:r>
          </w:p>
        </w:tc>
        <w:tc>
          <w:tcPr>
            <w:tcW w:w="2268" w:type="dxa"/>
            <w:shd w:val="clear" w:color="auto" w:fill="auto"/>
            <w:noWrap/>
            <w:vAlign w:val="center"/>
            <w:hideMark/>
          </w:tcPr>
          <w:p w14:paraId="3F52BA0C" w14:textId="66DAFB3E"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DIST-02-02.CAR.4.ROL.A</w:t>
            </w:r>
          </w:p>
        </w:tc>
      </w:tr>
      <w:tr w:rsidR="00CE03D9" w14:paraId="13E5F1EA" w14:textId="77777777" w:rsidTr="00B416A6">
        <w:trPr>
          <w:trHeight w:val="300"/>
        </w:trPr>
        <w:tc>
          <w:tcPr>
            <w:tcW w:w="846" w:type="dxa"/>
            <w:vMerge/>
            <w:shd w:val="clear" w:color="auto" w:fill="auto"/>
            <w:noWrap/>
            <w:vAlign w:val="bottom"/>
            <w:hideMark/>
          </w:tcPr>
          <w:p w14:paraId="2C3CDA9E"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359B9E6A" w14:textId="6E4BA1FD" w:rsidR="00CE03D9" w:rsidRPr="00E664D4"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E191922" w14:textId="17572EA2"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DIST-02-02.CAR.4.ROL.B</w:t>
            </w:r>
          </w:p>
        </w:tc>
      </w:tr>
      <w:tr w:rsidR="00CE03D9" w14:paraId="2838D7C8" w14:textId="77777777" w:rsidTr="00B416A6">
        <w:trPr>
          <w:trHeight w:val="300"/>
        </w:trPr>
        <w:tc>
          <w:tcPr>
            <w:tcW w:w="846" w:type="dxa"/>
            <w:vMerge/>
            <w:shd w:val="clear" w:color="auto" w:fill="auto"/>
            <w:noWrap/>
            <w:vAlign w:val="bottom"/>
            <w:hideMark/>
          </w:tcPr>
          <w:p w14:paraId="777E5933"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4530E666" w14:textId="7857E950"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DIST-02-02.CAR.5</w:t>
            </w:r>
          </w:p>
        </w:tc>
        <w:tc>
          <w:tcPr>
            <w:tcW w:w="2268" w:type="dxa"/>
            <w:shd w:val="clear" w:color="auto" w:fill="auto"/>
            <w:noWrap/>
            <w:vAlign w:val="center"/>
            <w:hideMark/>
          </w:tcPr>
          <w:p w14:paraId="0003AE0D" w14:textId="61AA548F"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DIST-02-02.CAR.5.ROL.A</w:t>
            </w:r>
          </w:p>
        </w:tc>
      </w:tr>
      <w:tr w:rsidR="00CE03D9" w14:paraId="31E6475B" w14:textId="77777777" w:rsidTr="00B416A6">
        <w:trPr>
          <w:trHeight w:val="300"/>
        </w:trPr>
        <w:tc>
          <w:tcPr>
            <w:tcW w:w="846" w:type="dxa"/>
            <w:vMerge/>
            <w:shd w:val="clear" w:color="auto" w:fill="auto"/>
            <w:noWrap/>
            <w:vAlign w:val="bottom"/>
            <w:hideMark/>
          </w:tcPr>
          <w:p w14:paraId="27BAC9D5"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43DDBE31" w14:textId="2858F103" w:rsidR="00CE03D9" w:rsidRPr="00E664D4"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CD63CC6" w14:textId="0DE73E75"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DIST-02-02.CAR.5.ROL.B</w:t>
            </w:r>
          </w:p>
        </w:tc>
      </w:tr>
      <w:tr w:rsidR="00CE03D9" w14:paraId="020E633E" w14:textId="77777777" w:rsidTr="00B416A6">
        <w:trPr>
          <w:trHeight w:val="300"/>
        </w:trPr>
        <w:tc>
          <w:tcPr>
            <w:tcW w:w="846" w:type="dxa"/>
            <w:vMerge/>
            <w:shd w:val="clear" w:color="auto" w:fill="auto"/>
            <w:noWrap/>
            <w:vAlign w:val="bottom"/>
            <w:hideMark/>
          </w:tcPr>
          <w:p w14:paraId="6A4C3636"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hideMark/>
          </w:tcPr>
          <w:p w14:paraId="08C8B2C0" w14:textId="5796083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DIST-02-02.CAR.6</w:t>
            </w:r>
          </w:p>
        </w:tc>
        <w:tc>
          <w:tcPr>
            <w:tcW w:w="2268" w:type="dxa"/>
            <w:shd w:val="clear" w:color="auto" w:fill="auto"/>
            <w:noWrap/>
            <w:vAlign w:val="center"/>
            <w:hideMark/>
          </w:tcPr>
          <w:p w14:paraId="167E3044" w14:textId="309BA2E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DIST-02-02.CAR.6.ROL.A</w:t>
            </w:r>
          </w:p>
        </w:tc>
      </w:tr>
      <w:tr w:rsidR="00CE03D9" w14:paraId="3663FB97" w14:textId="77777777" w:rsidTr="00B416A6">
        <w:trPr>
          <w:trHeight w:val="300"/>
        </w:trPr>
        <w:tc>
          <w:tcPr>
            <w:tcW w:w="846" w:type="dxa"/>
            <w:vMerge/>
            <w:shd w:val="clear" w:color="auto" w:fill="auto"/>
            <w:noWrap/>
            <w:vAlign w:val="bottom"/>
            <w:hideMark/>
          </w:tcPr>
          <w:p w14:paraId="7D020063"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bottom"/>
            <w:hideMark/>
          </w:tcPr>
          <w:p w14:paraId="50D5BF04" w14:textId="11BCD02A" w:rsidR="00CE03D9" w:rsidRPr="00E664D4" w:rsidRDefault="00CE03D9" w:rsidP="00CE03D9">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330DE055" w14:textId="47AEFBA8"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DIST-02-02.CAR.6.ROL.B</w:t>
            </w:r>
          </w:p>
        </w:tc>
      </w:tr>
      <w:tr w:rsidR="00CE03D9" w14:paraId="5BC42020" w14:textId="77777777" w:rsidTr="00B416A6">
        <w:trPr>
          <w:trHeight w:val="300"/>
        </w:trPr>
        <w:tc>
          <w:tcPr>
            <w:tcW w:w="846" w:type="dxa"/>
            <w:vMerge/>
            <w:shd w:val="clear" w:color="auto" w:fill="auto"/>
            <w:noWrap/>
            <w:vAlign w:val="bottom"/>
          </w:tcPr>
          <w:p w14:paraId="51242B85"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73A67038" w14:textId="5863CB64" w:rsidR="00CE03D9" w:rsidRPr="00E664D4" w:rsidRDefault="00CE03D9" w:rsidP="00CE03D9">
            <w:pPr>
              <w:rPr>
                <w:sz w:val="20"/>
                <w:szCs w:val="20"/>
              </w:rPr>
            </w:pPr>
            <w:r>
              <w:rPr>
                <w:rFonts w:ascii="Aptos Narrow" w:hAnsi="Aptos Narrow"/>
                <w:color w:val="000000"/>
                <w:sz w:val="20"/>
                <w:szCs w:val="20"/>
              </w:rPr>
              <w:t>DIST-02-02.CAR.7</w:t>
            </w:r>
          </w:p>
        </w:tc>
        <w:tc>
          <w:tcPr>
            <w:tcW w:w="2268" w:type="dxa"/>
            <w:shd w:val="clear" w:color="auto" w:fill="auto"/>
            <w:noWrap/>
            <w:vAlign w:val="center"/>
          </w:tcPr>
          <w:p w14:paraId="532C0B8E" w14:textId="20554B77"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DIST-02-02.CAR.7.ROL.A</w:t>
            </w:r>
          </w:p>
        </w:tc>
      </w:tr>
      <w:tr w:rsidR="00CE03D9" w14:paraId="6649C5BA" w14:textId="77777777" w:rsidTr="00B416A6">
        <w:trPr>
          <w:trHeight w:val="300"/>
        </w:trPr>
        <w:tc>
          <w:tcPr>
            <w:tcW w:w="846" w:type="dxa"/>
            <w:vMerge/>
            <w:shd w:val="clear" w:color="auto" w:fill="auto"/>
            <w:noWrap/>
            <w:vAlign w:val="bottom"/>
          </w:tcPr>
          <w:p w14:paraId="561B4536"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6F3AFA49" w14:textId="4FDCE45F"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44A0C246" w14:textId="5E03E6DA"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DIST-02-02.CAR.7.ROL.B</w:t>
            </w:r>
          </w:p>
        </w:tc>
      </w:tr>
    </w:tbl>
    <w:p w14:paraId="34B79A1C" w14:textId="77777777" w:rsidR="00066E82" w:rsidRDefault="00066E82" w:rsidP="00066E82">
      <w:pPr>
        <w:rPr>
          <w:rFonts w:eastAsiaTheme="minorEastAsia"/>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66E82" w14:paraId="6C1D9145" w14:textId="77777777" w:rsidTr="00B416A6">
        <w:trPr>
          <w:trHeight w:val="300"/>
        </w:trPr>
        <w:tc>
          <w:tcPr>
            <w:tcW w:w="846" w:type="dxa"/>
            <w:shd w:val="clear" w:color="auto" w:fill="auto"/>
            <w:noWrap/>
            <w:vAlign w:val="bottom"/>
            <w:hideMark/>
          </w:tcPr>
          <w:p w14:paraId="029FFE3D" w14:textId="77777777" w:rsidR="00066E82" w:rsidRPr="001D0DEE" w:rsidRDefault="00066E82"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4EE92A60"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620B71E7"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CE03D9" w14:paraId="7663288E" w14:textId="77777777" w:rsidTr="00B416A6">
        <w:trPr>
          <w:trHeight w:val="300"/>
        </w:trPr>
        <w:tc>
          <w:tcPr>
            <w:tcW w:w="846" w:type="dxa"/>
            <w:vMerge w:val="restart"/>
            <w:shd w:val="clear" w:color="auto" w:fill="auto"/>
            <w:noWrap/>
            <w:vAlign w:val="bottom"/>
          </w:tcPr>
          <w:p w14:paraId="26A367B9" w14:textId="5FCA97A7" w:rsidR="00CE03D9" w:rsidRPr="001D0DEE" w:rsidRDefault="00CE03D9" w:rsidP="00CE03D9">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-02</w:t>
            </w:r>
          </w:p>
        </w:tc>
        <w:tc>
          <w:tcPr>
            <w:tcW w:w="1701" w:type="dxa"/>
            <w:shd w:val="clear" w:color="auto" w:fill="auto"/>
            <w:noWrap/>
            <w:vAlign w:val="center"/>
          </w:tcPr>
          <w:p w14:paraId="65CEDA3A" w14:textId="4EC364EE"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DIST-02-02.CAR.8</w:t>
            </w:r>
          </w:p>
        </w:tc>
        <w:tc>
          <w:tcPr>
            <w:tcW w:w="2268" w:type="dxa"/>
            <w:shd w:val="clear" w:color="auto" w:fill="auto"/>
            <w:noWrap/>
            <w:vAlign w:val="center"/>
          </w:tcPr>
          <w:p w14:paraId="4B96E1D9" w14:textId="669030F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DIST-02-02.CAR.8.ROL.A</w:t>
            </w:r>
          </w:p>
        </w:tc>
      </w:tr>
      <w:tr w:rsidR="00CE03D9" w14:paraId="637DA15E" w14:textId="77777777" w:rsidTr="00B416A6">
        <w:trPr>
          <w:trHeight w:val="300"/>
        </w:trPr>
        <w:tc>
          <w:tcPr>
            <w:tcW w:w="846" w:type="dxa"/>
            <w:vMerge/>
            <w:shd w:val="clear" w:color="auto" w:fill="auto"/>
            <w:noWrap/>
            <w:vAlign w:val="bottom"/>
          </w:tcPr>
          <w:p w14:paraId="5517D0E9"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0DB66845" w14:textId="44B41507"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29CAC894" w14:textId="11005775"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DIST-02-02.CAR.8.ROL.B</w:t>
            </w:r>
          </w:p>
        </w:tc>
      </w:tr>
      <w:tr w:rsidR="00CE03D9" w14:paraId="49183148" w14:textId="77777777" w:rsidTr="00B416A6">
        <w:trPr>
          <w:trHeight w:val="300"/>
        </w:trPr>
        <w:tc>
          <w:tcPr>
            <w:tcW w:w="846" w:type="dxa"/>
            <w:vMerge w:val="restart"/>
            <w:shd w:val="clear" w:color="auto" w:fill="auto"/>
            <w:noWrap/>
            <w:vAlign w:val="bottom"/>
          </w:tcPr>
          <w:p w14:paraId="65A4778D" w14:textId="3CBCAA9C" w:rsidR="00CE03D9" w:rsidRPr="001D0DEE" w:rsidRDefault="00CE03D9" w:rsidP="00CE03D9">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w:t>
            </w:r>
            <w:r>
              <w:rPr>
                <w:rFonts w:ascii="Aptos Narrow" w:hAnsi="Aptos Narrow"/>
                <w:color w:val="000000"/>
                <w:sz w:val="20"/>
                <w:szCs w:val="20"/>
              </w:rPr>
              <w:t>3</w:t>
            </w:r>
          </w:p>
        </w:tc>
        <w:tc>
          <w:tcPr>
            <w:tcW w:w="1701" w:type="dxa"/>
            <w:shd w:val="clear" w:color="auto" w:fill="auto"/>
            <w:noWrap/>
            <w:vAlign w:val="center"/>
          </w:tcPr>
          <w:p w14:paraId="718B4558" w14:textId="72ABE128"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DIST-02-03.CAR.1</w:t>
            </w:r>
          </w:p>
        </w:tc>
        <w:tc>
          <w:tcPr>
            <w:tcW w:w="2268" w:type="dxa"/>
            <w:shd w:val="clear" w:color="auto" w:fill="auto"/>
            <w:noWrap/>
            <w:vAlign w:val="center"/>
          </w:tcPr>
          <w:p w14:paraId="06F03B1B" w14:textId="0EFC56A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DIST-02-03.CAR.1.ROL.A</w:t>
            </w:r>
          </w:p>
        </w:tc>
      </w:tr>
      <w:tr w:rsidR="00CE03D9" w14:paraId="56731E0E" w14:textId="77777777" w:rsidTr="00B416A6">
        <w:trPr>
          <w:trHeight w:val="300"/>
        </w:trPr>
        <w:tc>
          <w:tcPr>
            <w:tcW w:w="846" w:type="dxa"/>
            <w:vMerge/>
            <w:shd w:val="clear" w:color="auto" w:fill="auto"/>
            <w:noWrap/>
            <w:vAlign w:val="bottom"/>
          </w:tcPr>
          <w:p w14:paraId="40277305"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447454D1" w14:textId="0195B9B0"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3DE6B323" w14:textId="14101E83"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DIST-02-03.CAR.1.ROL.B</w:t>
            </w:r>
          </w:p>
        </w:tc>
      </w:tr>
      <w:tr w:rsidR="00CE03D9" w14:paraId="0A326040" w14:textId="77777777" w:rsidTr="00B416A6">
        <w:trPr>
          <w:trHeight w:val="300"/>
        </w:trPr>
        <w:tc>
          <w:tcPr>
            <w:tcW w:w="846" w:type="dxa"/>
            <w:vMerge/>
            <w:shd w:val="clear" w:color="auto" w:fill="auto"/>
            <w:noWrap/>
            <w:vAlign w:val="bottom"/>
          </w:tcPr>
          <w:p w14:paraId="1954DED9"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67F5E38D" w14:textId="4C7E9E3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DIST-02-03.CAR.2</w:t>
            </w:r>
          </w:p>
        </w:tc>
        <w:tc>
          <w:tcPr>
            <w:tcW w:w="2268" w:type="dxa"/>
            <w:shd w:val="clear" w:color="auto" w:fill="auto"/>
            <w:noWrap/>
            <w:vAlign w:val="center"/>
          </w:tcPr>
          <w:p w14:paraId="5F278551" w14:textId="1B3111D9"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DIST-02-03.CAR.2.ROL.A</w:t>
            </w:r>
          </w:p>
        </w:tc>
      </w:tr>
      <w:tr w:rsidR="00CE03D9" w14:paraId="322D78C6" w14:textId="77777777" w:rsidTr="00B416A6">
        <w:trPr>
          <w:trHeight w:val="300"/>
        </w:trPr>
        <w:tc>
          <w:tcPr>
            <w:tcW w:w="846" w:type="dxa"/>
            <w:vMerge/>
            <w:shd w:val="clear" w:color="auto" w:fill="auto"/>
            <w:noWrap/>
            <w:vAlign w:val="bottom"/>
          </w:tcPr>
          <w:p w14:paraId="49A33956"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15DB7A07" w14:textId="44866F46"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1FE51398" w14:textId="47AB6E5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DIST-02-03.CAR.2.ROL.B</w:t>
            </w:r>
          </w:p>
        </w:tc>
      </w:tr>
      <w:tr w:rsidR="00CE03D9" w14:paraId="1272CCAC" w14:textId="77777777" w:rsidTr="00B416A6">
        <w:trPr>
          <w:trHeight w:val="300"/>
        </w:trPr>
        <w:tc>
          <w:tcPr>
            <w:tcW w:w="846" w:type="dxa"/>
            <w:vMerge/>
            <w:shd w:val="clear" w:color="auto" w:fill="auto"/>
            <w:noWrap/>
            <w:vAlign w:val="bottom"/>
          </w:tcPr>
          <w:p w14:paraId="157F1382"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471C11F5" w14:textId="4FC57103"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DIST-02-03.CAR.3</w:t>
            </w:r>
          </w:p>
        </w:tc>
        <w:tc>
          <w:tcPr>
            <w:tcW w:w="2268" w:type="dxa"/>
            <w:shd w:val="clear" w:color="auto" w:fill="auto"/>
            <w:noWrap/>
            <w:vAlign w:val="center"/>
          </w:tcPr>
          <w:p w14:paraId="1AE9B288" w14:textId="1DAE91E9"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DIST-02-03.CAR.3.ROL.A</w:t>
            </w:r>
          </w:p>
        </w:tc>
      </w:tr>
      <w:tr w:rsidR="00CE03D9" w14:paraId="1BA9DF1A" w14:textId="77777777" w:rsidTr="00B416A6">
        <w:trPr>
          <w:trHeight w:val="300"/>
        </w:trPr>
        <w:tc>
          <w:tcPr>
            <w:tcW w:w="846" w:type="dxa"/>
            <w:vMerge/>
            <w:shd w:val="clear" w:color="auto" w:fill="auto"/>
            <w:noWrap/>
            <w:vAlign w:val="bottom"/>
          </w:tcPr>
          <w:p w14:paraId="59229DFA"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20136234" w14:textId="4D206366"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22AB2B53" w14:textId="73E46FC9"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DIST-02-03.CAR.3.ROL.B</w:t>
            </w:r>
          </w:p>
        </w:tc>
      </w:tr>
      <w:tr w:rsidR="00CE03D9" w14:paraId="169AAB5C" w14:textId="77777777" w:rsidTr="00B416A6">
        <w:trPr>
          <w:trHeight w:val="300"/>
        </w:trPr>
        <w:tc>
          <w:tcPr>
            <w:tcW w:w="846" w:type="dxa"/>
            <w:vMerge/>
            <w:shd w:val="clear" w:color="auto" w:fill="auto"/>
            <w:noWrap/>
            <w:vAlign w:val="bottom"/>
          </w:tcPr>
          <w:p w14:paraId="5EE0BB04"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6E7368BC" w14:textId="54DE8F81"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DIST-02-03.CAR.4</w:t>
            </w:r>
          </w:p>
        </w:tc>
        <w:tc>
          <w:tcPr>
            <w:tcW w:w="2268" w:type="dxa"/>
            <w:shd w:val="clear" w:color="auto" w:fill="auto"/>
            <w:noWrap/>
            <w:vAlign w:val="center"/>
          </w:tcPr>
          <w:p w14:paraId="5C85DDCB" w14:textId="63F47A69"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DIST-02-03.CAR.4.ROL.A</w:t>
            </w:r>
          </w:p>
        </w:tc>
      </w:tr>
      <w:tr w:rsidR="00CE03D9" w14:paraId="62E41EDA" w14:textId="77777777" w:rsidTr="00B416A6">
        <w:trPr>
          <w:trHeight w:val="300"/>
        </w:trPr>
        <w:tc>
          <w:tcPr>
            <w:tcW w:w="846" w:type="dxa"/>
            <w:vMerge/>
            <w:shd w:val="clear" w:color="auto" w:fill="auto"/>
            <w:noWrap/>
            <w:vAlign w:val="bottom"/>
          </w:tcPr>
          <w:p w14:paraId="46ACB081"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69FC14A9" w14:textId="3508EAAF"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06B18265" w14:textId="1002A1CD"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DIST-02-03.CAR.4.ROL.B</w:t>
            </w:r>
          </w:p>
        </w:tc>
      </w:tr>
      <w:tr w:rsidR="00CE03D9" w14:paraId="550BB320" w14:textId="77777777" w:rsidTr="00B416A6">
        <w:trPr>
          <w:trHeight w:val="300"/>
        </w:trPr>
        <w:tc>
          <w:tcPr>
            <w:tcW w:w="846" w:type="dxa"/>
            <w:vMerge/>
            <w:shd w:val="clear" w:color="auto" w:fill="auto"/>
            <w:noWrap/>
            <w:vAlign w:val="bottom"/>
          </w:tcPr>
          <w:p w14:paraId="648079F1"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2FD31035" w14:textId="0E0E60B8"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DIST-02-03.CAR.5</w:t>
            </w:r>
          </w:p>
        </w:tc>
        <w:tc>
          <w:tcPr>
            <w:tcW w:w="2268" w:type="dxa"/>
            <w:shd w:val="clear" w:color="auto" w:fill="auto"/>
            <w:noWrap/>
            <w:vAlign w:val="center"/>
          </w:tcPr>
          <w:p w14:paraId="4F218C2E" w14:textId="3B05756B"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DIST-02-03.CAR.5.ROL.A</w:t>
            </w:r>
          </w:p>
        </w:tc>
      </w:tr>
      <w:tr w:rsidR="00CE03D9" w14:paraId="083027D8" w14:textId="77777777" w:rsidTr="00B416A6">
        <w:trPr>
          <w:trHeight w:val="300"/>
        </w:trPr>
        <w:tc>
          <w:tcPr>
            <w:tcW w:w="846" w:type="dxa"/>
            <w:vMerge/>
            <w:shd w:val="clear" w:color="auto" w:fill="auto"/>
            <w:noWrap/>
            <w:vAlign w:val="bottom"/>
          </w:tcPr>
          <w:p w14:paraId="3CE3BA7A"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0775AAB9" w14:textId="5B764A4F"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48232ADC" w14:textId="78F1FBD6"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DIST-02-03.CAR.5.ROL.B</w:t>
            </w:r>
          </w:p>
        </w:tc>
      </w:tr>
      <w:tr w:rsidR="00CE03D9" w14:paraId="39C95CCA" w14:textId="77777777" w:rsidTr="00B416A6">
        <w:trPr>
          <w:trHeight w:val="300"/>
        </w:trPr>
        <w:tc>
          <w:tcPr>
            <w:tcW w:w="846" w:type="dxa"/>
            <w:vMerge/>
            <w:shd w:val="clear" w:color="auto" w:fill="auto"/>
            <w:noWrap/>
            <w:vAlign w:val="bottom"/>
          </w:tcPr>
          <w:p w14:paraId="3A754EDA"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415EE2AD" w14:textId="08DCBE46"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DIST-02-03.CAR.6</w:t>
            </w:r>
          </w:p>
        </w:tc>
        <w:tc>
          <w:tcPr>
            <w:tcW w:w="2268" w:type="dxa"/>
            <w:shd w:val="clear" w:color="auto" w:fill="auto"/>
            <w:noWrap/>
            <w:vAlign w:val="center"/>
          </w:tcPr>
          <w:p w14:paraId="702AECBF" w14:textId="12C37A6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DIST-02-03.CAR.6.ROL.A</w:t>
            </w:r>
          </w:p>
        </w:tc>
      </w:tr>
      <w:tr w:rsidR="00CE03D9" w14:paraId="25515BD3" w14:textId="77777777" w:rsidTr="00B416A6">
        <w:trPr>
          <w:trHeight w:val="300"/>
        </w:trPr>
        <w:tc>
          <w:tcPr>
            <w:tcW w:w="846" w:type="dxa"/>
            <w:vMerge/>
            <w:shd w:val="clear" w:color="auto" w:fill="auto"/>
            <w:noWrap/>
            <w:vAlign w:val="bottom"/>
          </w:tcPr>
          <w:p w14:paraId="7CF97F88"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0A9E6F8F" w14:textId="703C427F"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7B2A6AD5" w14:textId="0C6A69CF"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DIST-02-03.CAR.6.ROL.B</w:t>
            </w:r>
          </w:p>
        </w:tc>
      </w:tr>
      <w:tr w:rsidR="00CE03D9" w14:paraId="33B6F64C" w14:textId="77777777" w:rsidTr="00B416A6">
        <w:trPr>
          <w:trHeight w:val="300"/>
        </w:trPr>
        <w:tc>
          <w:tcPr>
            <w:tcW w:w="846" w:type="dxa"/>
            <w:vMerge/>
            <w:shd w:val="clear" w:color="auto" w:fill="auto"/>
            <w:noWrap/>
            <w:vAlign w:val="bottom"/>
          </w:tcPr>
          <w:p w14:paraId="3D3C7D9A"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54AB4F84" w14:textId="1C9830F6" w:rsidR="00CE03D9" w:rsidRPr="00E664D4" w:rsidRDefault="00CE03D9" w:rsidP="00CE03D9">
            <w:pPr>
              <w:rPr>
                <w:sz w:val="20"/>
                <w:szCs w:val="20"/>
              </w:rPr>
            </w:pPr>
            <w:r>
              <w:rPr>
                <w:rFonts w:ascii="Aptos Narrow" w:hAnsi="Aptos Narrow"/>
                <w:color w:val="000000"/>
                <w:sz w:val="20"/>
                <w:szCs w:val="20"/>
              </w:rPr>
              <w:t>DIST-02-03.CAR.7</w:t>
            </w:r>
          </w:p>
        </w:tc>
        <w:tc>
          <w:tcPr>
            <w:tcW w:w="2268" w:type="dxa"/>
            <w:shd w:val="clear" w:color="auto" w:fill="auto"/>
            <w:noWrap/>
            <w:vAlign w:val="center"/>
          </w:tcPr>
          <w:p w14:paraId="4B165B3C" w14:textId="7B41D92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DIST-02-03.CAR.7.ROL.A</w:t>
            </w:r>
          </w:p>
        </w:tc>
      </w:tr>
      <w:tr w:rsidR="00CE03D9" w14:paraId="46A202E4" w14:textId="77777777" w:rsidTr="00B416A6">
        <w:trPr>
          <w:trHeight w:val="300"/>
        </w:trPr>
        <w:tc>
          <w:tcPr>
            <w:tcW w:w="846" w:type="dxa"/>
            <w:vMerge/>
            <w:shd w:val="clear" w:color="auto" w:fill="auto"/>
            <w:noWrap/>
            <w:vAlign w:val="bottom"/>
          </w:tcPr>
          <w:p w14:paraId="0D1391DC"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42CF6D01" w14:textId="28357A00"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2A958F2A" w14:textId="6942329B"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DIST-02-03.CAR.7.ROL.B</w:t>
            </w:r>
          </w:p>
        </w:tc>
      </w:tr>
      <w:tr w:rsidR="00CE03D9" w14:paraId="162DF4AF" w14:textId="77777777" w:rsidTr="00B416A6">
        <w:trPr>
          <w:trHeight w:val="300"/>
        </w:trPr>
        <w:tc>
          <w:tcPr>
            <w:tcW w:w="846" w:type="dxa"/>
            <w:vMerge/>
            <w:shd w:val="clear" w:color="auto" w:fill="auto"/>
            <w:noWrap/>
            <w:vAlign w:val="bottom"/>
          </w:tcPr>
          <w:p w14:paraId="5055CD5A"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06B3DE73" w14:textId="24E93F64" w:rsidR="00CE03D9" w:rsidRPr="00E664D4" w:rsidRDefault="00CE03D9" w:rsidP="00CE03D9">
            <w:pPr>
              <w:rPr>
                <w:sz w:val="20"/>
                <w:szCs w:val="20"/>
              </w:rPr>
            </w:pPr>
            <w:r>
              <w:rPr>
                <w:rFonts w:ascii="Aptos Narrow" w:hAnsi="Aptos Narrow"/>
                <w:color w:val="000000"/>
                <w:sz w:val="20"/>
                <w:szCs w:val="20"/>
              </w:rPr>
              <w:t>DIST-02-03.CAR.8</w:t>
            </w:r>
          </w:p>
        </w:tc>
        <w:tc>
          <w:tcPr>
            <w:tcW w:w="2268" w:type="dxa"/>
            <w:shd w:val="clear" w:color="auto" w:fill="auto"/>
            <w:noWrap/>
            <w:vAlign w:val="center"/>
          </w:tcPr>
          <w:p w14:paraId="3D6992B5" w14:textId="435A9229"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DIST-02-03.CAR.8.ROL.A</w:t>
            </w:r>
          </w:p>
        </w:tc>
      </w:tr>
      <w:tr w:rsidR="00CE03D9" w14:paraId="1755BB1B" w14:textId="77777777" w:rsidTr="00B416A6">
        <w:trPr>
          <w:trHeight w:val="300"/>
        </w:trPr>
        <w:tc>
          <w:tcPr>
            <w:tcW w:w="846" w:type="dxa"/>
            <w:vMerge/>
            <w:shd w:val="clear" w:color="auto" w:fill="auto"/>
            <w:noWrap/>
            <w:vAlign w:val="bottom"/>
          </w:tcPr>
          <w:p w14:paraId="7C10A9A0"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264846FA" w14:textId="04A5F482"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3DD7B55E" w14:textId="074002CE" w:rsidR="00CE03D9" w:rsidRPr="00E664D4" w:rsidRDefault="00202C5C" w:rsidP="00CE03D9">
            <w:pPr>
              <w:rPr>
                <w:rFonts w:ascii="Aptos Narrow" w:hAnsi="Aptos Narrow"/>
                <w:color w:val="000000"/>
                <w:sz w:val="20"/>
                <w:szCs w:val="20"/>
              </w:rPr>
            </w:pPr>
            <w:r>
              <w:rPr>
                <w:rFonts w:ascii="Aptos Narrow" w:hAnsi="Aptos Narrow"/>
                <w:color w:val="000000"/>
                <w:sz w:val="20"/>
                <w:szCs w:val="20"/>
              </w:rPr>
              <w:t>Disabled</w:t>
            </w:r>
          </w:p>
        </w:tc>
      </w:tr>
      <w:tr w:rsidR="00CE03D9" w14:paraId="7C712B0F" w14:textId="77777777" w:rsidTr="00B416A6">
        <w:trPr>
          <w:trHeight w:val="300"/>
        </w:trPr>
        <w:tc>
          <w:tcPr>
            <w:tcW w:w="846" w:type="dxa"/>
            <w:vMerge w:val="restart"/>
            <w:shd w:val="clear" w:color="auto" w:fill="auto"/>
            <w:noWrap/>
            <w:vAlign w:val="bottom"/>
          </w:tcPr>
          <w:p w14:paraId="4EF7BA1F" w14:textId="24D43E6E" w:rsidR="00CE03D9" w:rsidRPr="001D0DEE" w:rsidRDefault="00CE03D9" w:rsidP="00CE03D9">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w:t>
            </w:r>
            <w:r>
              <w:rPr>
                <w:rFonts w:ascii="Aptos Narrow" w:hAnsi="Aptos Narrow"/>
                <w:color w:val="000000"/>
                <w:sz w:val="20"/>
                <w:szCs w:val="20"/>
              </w:rPr>
              <w:t>4</w:t>
            </w:r>
          </w:p>
        </w:tc>
        <w:tc>
          <w:tcPr>
            <w:tcW w:w="1701" w:type="dxa"/>
            <w:shd w:val="clear" w:color="auto" w:fill="auto"/>
            <w:noWrap/>
            <w:vAlign w:val="center"/>
          </w:tcPr>
          <w:p w14:paraId="10AC23C3" w14:textId="5144CE80" w:rsidR="00CE03D9" w:rsidRPr="00E664D4" w:rsidRDefault="00CE03D9" w:rsidP="00CE03D9">
            <w:pPr>
              <w:rPr>
                <w:sz w:val="20"/>
                <w:szCs w:val="20"/>
              </w:rPr>
            </w:pPr>
            <w:r>
              <w:rPr>
                <w:rFonts w:ascii="Aptos Narrow" w:hAnsi="Aptos Narrow"/>
                <w:color w:val="000000"/>
                <w:sz w:val="20"/>
                <w:szCs w:val="20"/>
              </w:rPr>
              <w:t>DIST-02-04.CAR.1</w:t>
            </w:r>
          </w:p>
        </w:tc>
        <w:tc>
          <w:tcPr>
            <w:tcW w:w="2268" w:type="dxa"/>
            <w:shd w:val="clear" w:color="auto" w:fill="auto"/>
            <w:noWrap/>
            <w:vAlign w:val="center"/>
          </w:tcPr>
          <w:p w14:paraId="36E4A3EA" w14:textId="027EB300"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DIST-02-04.CAR.1.ROL.A</w:t>
            </w:r>
          </w:p>
        </w:tc>
      </w:tr>
      <w:tr w:rsidR="00CE03D9" w14:paraId="5A7D2422" w14:textId="77777777" w:rsidTr="00B416A6">
        <w:trPr>
          <w:trHeight w:val="300"/>
        </w:trPr>
        <w:tc>
          <w:tcPr>
            <w:tcW w:w="846" w:type="dxa"/>
            <w:vMerge/>
            <w:shd w:val="clear" w:color="auto" w:fill="auto"/>
            <w:noWrap/>
            <w:vAlign w:val="bottom"/>
          </w:tcPr>
          <w:p w14:paraId="1C8DE399"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0A6135E2" w14:textId="51A5AF29"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4E5CD5A6" w14:textId="431DAA2D"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DIST-02-04.CAR.1.ROL.B</w:t>
            </w:r>
          </w:p>
        </w:tc>
      </w:tr>
      <w:tr w:rsidR="00CE03D9" w14:paraId="60E84F2F" w14:textId="77777777" w:rsidTr="00B416A6">
        <w:trPr>
          <w:trHeight w:val="300"/>
        </w:trPr>
        <w:tc>
          <w:tcPr>
            <w:tcW w:w="846" w:type="dxa"/>
            <w:vMerge/>
            <w:shd w:val="clear" w:color="auto" w:fill="auto"/>
            <w:noWrap/>
            <w:vAlign w:val="bottom"/>
          </w:tcPr>
          <w:p w14:paraId="0DE01C99"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69B5D0CD" w14:textId="487A9604" w:rsidR="00CE03D9" w:rsidRPr="00E664D4" w:rsidRDefault="00CE03D9" w:rsidP="00CE03D9">
            <w:pPr>
              <w:rPr>
                <w:sz w:val="20"/>
                <w:szCs w:val="20"/>
              </w:rPr>
            </w:pPr>
            <w:r>
              <w:rPr>
                <w:rFonts w:ascii="Aptos Narrow" w:hAnsi="Aptos Narrow"/>
                <w:color w:val="000000"/>
                <w:sz w:val="20"/>
                <w:szCs w:val="20"/>
              </w:rPr>
              <w:t>DIST-02-04.CAR.2</w:t>
            </w:r>
          </w:p>
        </w:tc>
        <w:tc>
          <w:tcPr>
            <w:tcW w:w="2268" w:type="dxa"/>
            <w:shd w:val="clear" w:color="auto" w:fill="auto"/>
            <w:noWrap/>
            <w:vAlign w:val="center"/>
          </w:tcPr>
          <w:p w14:paraId="7F1843A7" w14:textId="3F8C4D1E"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DIST-02-04.CAR.2.ROL.A</w:t>
            </w:r>
          </w:p>
        </w:tc>
      </w:tr>
      <w:tr w:rsidR="00CE03D9" w14:paraId="3F5516B6" w14:textId="77777777" w:rsidTr="00B416A6">
        <w:trPr>
          <w:trHeight w:val="300"/>
        </w:trPr>
        <w:tc>
          <w:tcPr>
            <w:tcW w:w="846" w:type="dxa"/>
            <w:vMerge/>
            <w:shd w:val="clear" w:color="auto" w:fill="auto"/>
            <w:noWrap/>
            <w:vAlign w:val="bottom"/>
          </w:tcPr>
          <w:p w14:paraId="4B329F1B"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700EB143" w14:textId="04775C4E"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7EB34B1A" w14:textId="58A795DA"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DIST-02-04.CAR.2.ROL.B</w:t>
            </w:r>
          </w:p>
        </w:tc>
      </w:tr>
      <w:tr w:rsidR="00CE03D9" w14:paraId="40C5D9CB" w14:textId="77777777" w:rsidTr="00B416A6">
        <w:trPr>
          <w:trHeight w:val="300"/>
        </w:trPr>
        <w:tc>
          <w:tcPr>
            <w:tcW w:w="846" w:type="dxa"/>
            <w:vMerge/>
            <w:shd w:val="clear" w:color="auto" w:fill="auto"/>
            <w:noWrap/>
            <w:vAlign w:val="bottom"/>
          </w:tcPr>
          <w:p w14:paraId="3E551E1B"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6270D16A" w14:textId="3C5D73C5" w:rsidR="00CE03D9" w:rsidRPr="00E664D4" w:rsidRDefault="00CE03D9" w:rsidP="00CE03D9">
            <w:pPr>
              <w:rPr>
                <w:sz w:val="20"/>
                <w:szCs w:val="20"/>
              </w:rPr>
            </w:pPr>
            <w:r>
              <w:rPr>
                <w:rFonts w:ascii="Aptos Narrow" w:hAnsi="Aptos Narrow"/>
                <w:color w:val="000000"/>
                <w:sz w:val="20"/>
                <w:szCs w:val="20"/>
              </w:rPr>
              <w:t>DIST-02-04.CAR.3</w:t>
            </w:r>
          </w:p>
        </w:tc>
        <w:tc>
          <w:tcPr>
            <w:tcW w:w="2268" w:type="dxa"/>
            <w:shd w:val="clear" w:color="auto" w:fill="auto"/>
            <w:noWrap/>
            <w:vAlign w:val="center"/>
          </w:tcPr>
          <w:p w14:paraId="1D1EC705" w14:textId="721B09E2"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DIST-02-04.CAR.3.ROL.A</w:t>
            </w:r>
          </w:p>
        </w:tc>
      </w:tr>
      <w:tr w:rsidR="00CE03D9" w14:paraId="08C9A2D1" w14:textId="77777777" w:rsidTr="00B416A6">
        <w:trPr>
          <w:trHeight w:val="300"/>
        </w:trPr>
        <w:tc>
          <w:tcPr>
            <w:tcW w:w="846" w:type="dxa"/>
            <w:vMerge/>
            <w:shd w:val="clear" w:color="auto" w:fill="auto"/>
            <w:noWrap/>
            <w:vAlign w:val="bottom"/>
          </w:tcPr>
          <w:p w14:paraId="01410576" w14:textId="77777777" w:rsidR="00CE03D9" w:rsidRPr="001D0DEE" w:rsidRDefault="00CE03D9" w:rsidP="00CE03D9">
            <w:pPr>
              <w:rPr>
                <w:rFonts w:ascii="Aptos Narrow" w:hAnsi="Aptos Narrow"/>
                <w:color w:val="000000"/>
                <w:sz w:val="20"/>
                <w:szCs w:val="20"/>
              </w:rPr>
            </w:pPr>
          </w:p>
        </w:tc>
        <w:tc>
          <w:tcPr>
            <w:tcW w:w="1701" w:type="dxa"/>
            <w:shd w:val="clear" w:color="auto" w:fill="auto"/>
            <w:noWrap/>
            <w:vAlign w:val="center"/>
          </w:tcPr>
          <w:p w14:paraId="367B22A3" w14:textId="125721CF" w:rsidR="00CE03D9" w:rsidRPr="00E664D4" w:rsidRDefault="00CE03D9" w:rsidP="00CE03D9">
            <w:pPr>
              <w:rPr>
                <w:sz w:val="20"/>
                <w:szCs w:val="20"/>
              </w:rPr>
            </w:pPr>
            <w:r>
              <w:rPr>
                <w:color w:val="000000"/>
                <w:sz w:val="20"/>
                <w:szCs w:val="20"/>
              </w:rPr>
              <w:t> </w:t>
            </w:r>
          </w:p>
        </w:tc>
        <w:tc>
          <w:tcPr>
            <w:tcW w:w="2268" w:type="dxa"/>
            <w:shd w:val="clear" w:color="auto" w:fill="auto"/>
            <w:noWrap/>
            <w:vAlign w:val="center"/>
          </w:tcPr>
          <w:p w14:paraId="2CEC857C" w14:textId="5104752C" w:rsidR="00CE03D9" w:rsidRPr="00E664D4" w:rsidRDefault="00CE03D9" w:rsidP="00CE03D9">
            <w:pPr>
              <w:rPr>
                <w:rFonts w:ascii="Aptos Narrow" w:hAnsi="Aptos Narrow"/>
                <w:color w:val="000000"/>
                <w:sz w:val="20"/>
                <w:szCs w:val="20"/>
              </w:rPr>
            </w:pPr>
            <w:r>
              <w:rPr>
                <w:rFonts w:ascii="Aptos Narrow" w:hAnsi="Aptos Narrow"/>
                <w:color w:val="000000"/>
                <w:sz w:val="20"/>
                <w:szCs w:val="20"/>
              </w:rPr>
              <w:t>DIST-02-04.CAR.3.ROL.B</w:t>
            </w:r>
          </w:p>
        </w:tc>
      </w:tr>
    </w:tbl>
    <w:p w14:paraId="2C7E78ED" w14:textId="77777777" w:rsidR="00066E82" w:rsidRDefault="00066E82" w:rsidP="00066E82">
      <w:pPr>
        <w:rPr>
          <w:rFonts w:eastAsiaTheme="minorEastAsia"/>
        </w:rPr>
      </w:pPr>
    </w:p>
    <w:p w14:paraId="3A77EB51" w14:textId="77777777" w:rsidR="00CE03D9" w:rsidRDefault="00CE03D9" w:rsidP="00066E82">
      <w:pPr>
        <w:rPr>
          <w:rFonts w:eastAsiaTheme="minorEastAsia"/>
        </w:rPr>
        <w:sectPr w:rsidR="00CE03D9" w:rsidSect="00066E82">
          <w:type w:val="continuous"/>
          <w:pgSz w:w="11906" w:h="16838"/>
          <w:pgMar w:top="720" w:right="720" w:bottom="720" w:left="720" w:header="708" w:footer="708" w:gutter="0"/>
          <w:cols w:num="2" w:space="708"/>
          <w:docGrid w:linePitch="360"/>
        </w:sectPr>
      </w:pPr>
    </w:p>
    <w:p w14:paraId="258B4F87" w14:textId="77777777" w:rsidR="00066E82" w:rsidRDefault="00066E82" w:rsidP="00066E82">
      <w:pPr>
        <w:rPr>
          <w:rFonts w:eastAsiaTheme="minorEastAsia"/>
        </w:rPr>
      </w:pPr>
    </w:p>
    <w:p w14:paraId="6C76C45C" w14:textId="77777777" w:rsidR="00066E82" w:rsidRDefault="00066E82" w:rsidP="00066E82">
      <w:pPr>
        <w:sectPr w:rsidR="00066E82" w:rsidSect="00066E82">
          <w:type w:val="continuous"/>
          <w:pgSz w:w="11906" w:h="16838"/>
          <w:pgMar w:top="720" w:right="720" w:bottom="720" w:left="720" w:header="708" w:footer="708" w:gutter="0"/>
          <w:cols w:space="708"/>
          <w:docGrid w:linePitch="360"/>
        </w:sectPr>
      </w:pPr>
    </w:p>
    <w:p w14:paraId="2357E0DB" w14:textId="77777777" w:rsidR="00066E82" w:rsidRDefault="00066E82" w:rsidP="00066E82"/>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66E82" w14:paraId="7844C0A5" w14:textId="77777777" w:rsidTr="00B416A6">
        <w:trPr>
          <w:trHeight w:val="300"/>
        </w:trPr>
        <w:tc>
          <w:tcPr>
            <w:tcW w:w="846" w:type="dxa"/>
            <w:shd w:val="clear" w:color="auto" w:fill="auto"/>
            <w:noWrap/>
            <w:vAlign w:val="bottom"/>
            <w:hideMark/>
          </w:tcPr>
          <w:p w14:paraId="7D59E688" w14:textId="77777777" w:rsidR="00066E82" w:rsidRPr="001D0DEE" w:rsidRDefault="00066E82"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7CEDD95A"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4BB84BE7"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202C5C" w14:paraId="26B17D1C" w14:textId="77777777" w:rsidTr="00B416A6">
        <w:trPr>
          <w:trHeight w:val="300"/>
        </w:trPr>
        <w:tc>
          <w:tcPr>
            <w:tcW w:w="846" w:type="dxa"/>
            <w:vMerge w:val="restart"/>
            <w:shd w:val="clear" w:color="auto" w:fill="auto"/>
            <w:noWrap/>
            <w:vAlign w:val="bottom"/>
            <w:hideMark/>
          </w:tcPr>
          <w:p w14:paraId="009F7115" w14:textId="2D27014B" w:rsidR="00202C5C" w:rsidRPr="001D0DEE" w:rsidRDefault="00202C5C" w:rsidP="00202C5C">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w:t>
            </w:r>
            <w:r>
              <w:rPr>
                <w:rFonts w:ascii="Aptos Narrow" w:hAnsi="Aptos Narrow"/>
                <w:color w:val="000000"/>
                <w:sz w:val="20"/>
                <w:szCs w:val="20"/>
              </w:rPr>
              <w:t>4</w:t>
            </w:r>
          </w:p>
        </w:tc>
        <w:tc>
          <w:tcPr>
            <w:tcW w:w="1701" w:type="dxa"/>
            <w:shd w:val="clear" w:color="auto" w:fill="auto"/>
            <w:noWrap/>
            <w:vAlign w:val="center"/>
          </w:tcPr>
          <w:p w14:paraId="7FC1DEE8" w14:textId="00F37825"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DIST-02-04.CAR.4</w:t>
            </w:r>
          </w:p>
        </w:tc>
        <w:tc>
          <w:tcPr>
            <w:tcW w:w="2268" w:type="dxa"/>
            <w:shd w:val="clear" w:color="auto" w:fill="auto"/>
            <w:noWrap/>
            <w:vAlign w:val="center"/>
          </w:tcPr>
          <w:p w14:paraId="4B9177E6" w14:textId="2CDCC603"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DIST-02-04.CAR.4.ROL.A</w:t>
            </w:r>
          </w:p>
        </w:tc>
      </w:tr>
      <w:tr w:rsidR="00202C5C" w14:paraId="15B907E3" w14:textId="77777777" w:rsidTr="00B416A6">
        <w:trPr>
          <w:trHeight w:val="300"/>
        </w:trPr>
        <w:tc>
          <w:tcPr>
            <w:tcW w:w="846" w:type="dxa"/>
            <w:vMerge/>
            <w:shd w:val="clear" w:color="auto" w:fill="auto"/>
            <w:noWrap/>
            <w:vAlign w:val="bottom"/>
            <w:hideMark/>
          </w:tcPr>
          <w:p w14:paraId="02196AC0"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420F77B" w14:textId="2CA52504" w:rsidR="00202C5C" w:rsidRPr="005821F3" w:rsidRDefault="00202C5C" w:rsidP="00202C5C">
            <w:pPr>
              <w:rPr>
                <w:sz w:val="20"/>
                <w:szCs w:val="20"/>
              </w:rPr>
            </w:pPr>
            <w:r>
              <w:rPr>
                <w:color w:val="000000"/>
                <w:sz w:val="20"/>
                <w:szCs w:val="20"/>
              </w:rPr>
              <w:t> </w:t>
            </w:r>
          </w:p>
        </w:tc>
        <w:tc>
          <w:tcPr>
            <w:tcW w:w="2268" w:type="dxa"/>
            <w:shd w:val="clear" w:color="auto" w:fill="auto"/>
            <w:noWrap/>
            <w:vAlign w:val="center"/>
          </w:tcPr>
          <w:p w14:paraId="1FC2F837" w14:textId="7E2F8AB8"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DIST-02-04.CAR.4.ROL.B</w:t>
            </w:r>
          </w:p>
        </w:tc>
      </w:tr>
      <w:tr w:rsidR="00202C5C" w14:paraId="25216F78" w14:textId="77777777" w:rsidTr="00B416A6">
        <w:trPr>
          <w:trHeight w:val="300"/>
        </w:trPr>
        <w:tc>
          <w:tcPr>
            <w:tcW w:w="846" w:type="dxa"/>
            <w:vMerge/>
            <w:shd w:val="clear" w:color="auto" w:fill="auto"/>
            <w:noWrap/>
            <w:vAlign w:val="bottom"/>
            <w:hideMark/>
          </w:tcPr>
          <w:p w14:paraId="767041E3"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4B9CAB08" w14:textId="1FEA89A9"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DIST-02-04.CAR.5</w:t>
            </w:r>
          </w:p>
        </w:tc>
        <w:tc>
          <w:tcPr>
            <w:tcW w:w="2268" w:type="dxa"/>
            <w:shd w:val="clear" w:color="auto" w:fill="auto"/>
            <w:noWrap/>
            <w:vAlign w:val="center"/>
          </w:tcPr>
          <w:p w14:paraId="545A3EA0" w14:textId="0A7AA3B2"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DIST-02-04.CAR.5.ROL.A</w:t>
            </w:r>
          </w:p>
        </w:tc>
      </w:tr>
      <w:tr w:rsidR="00202C5C" w14:paraId="2C729541" w14:textId="77777777" w:rsidTr="00B416A6">
        <w:trPr>
          <w:trHeight w:val="300"/>
        </w:trPr>
        <w:tc>
          <w:tcPr>
            <w:tcW w:w="846" w:type="dxa"/>
            <w:vMerge/>
            <w:shd w:val="clear" w:color="auto" w:fill="auto"/>
            <w:noWrap/>
            <w:vAlign w:val="bottom"/>
            <w:hideMark/>
          </w:tcPr>
          <w:p w14:paraId="0EBE254A"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FA9416E" w14:textId="1DE6A92A" w:rsidR="00202C5C" w:rsidRPr="005821F3" w:rsidRDefault="00202C5C" w:rsidP="00202C5C">
            <w:pPr>
              <w:rPr>
                <w:sz w:val="20"/>
                <w:szCs w:val="20"/>
              </w:rPr>
            </w:pPr>
            <w:r>
              <w:rPr>
                <w:color w:val="000000"/>
                <w:sz w:val="20"/>
                <w:szCs w:val="20"/>
              </w:rPr>
              <w:t> </w:t>
            </w:r>
          </w:p>
        </w:tc>
        <w:tc>
          <w:tcPr>
            <w:tcW w:w="2268" w:type="dxa"/>
            <w:shd w:val="clear" w:color="auto" w:fill="auto"/>
            <w:noWrap/>
            <w:vAlign w:val="center"/>
          </w:tcPr>
          <w:p w14:paraId="0B3FDF9F" w14:textId="1E7946D9"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DIST-02-04.CAR.5.ROL.B</w:t>
            </w:r>
          </w:p>
        </w:tc>
      </w:tr>
      <w:tr w:rsidR="00202C5C" w14:paraId="6BF160D0" w14:textId="77777777" w:rsidTr="00B416A6">
        <w:trPr>
          <w:trHeight w:val="300"/>
        </w:trPr>
        <w:tc>
          <w:tcPr>
            <w:tcW w:w="846" w:type="dxa"/>
            <w:vMerge/>
            <w:shd w:val="clear" w:color="auto" w:fill="auto"/>
            <w:noWrap/>
            <w:vAlign w:val="bottom"/>
            <w:hideMark/>
          </w:tcPr>
          <w:p w14:paraId="42D4A4D2"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72C3EDB1" w14:textId="60FF8355"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DIST-02-04.CAR.6</w:t>
            </w:r>
          </w:p>
        </w:tc>
        <w:tc>
          <w:tcPr>
            <w:tcW w:w="2268" w:type="dxa"/>
            <w:shd w:val="clear" w:color="auto" w:fill="auto"/>
            <w:noWrap/>
            <w:vAlign w:val="center"/>
          </w:tcPr>
          <w:p w14:paraId="6182A499" w14:textId="48D78FF2"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DIST-02-04.CAR.6.ROL.A</w:t>
            </w:r>
          </w:p>
        </w:tc>
      </w:tr>
      <w:tr w:rsidR="00202C5C" w14:paraId="5971CC38" w14:textId="77777777" w:rsidTr="00B416A6">
        <w:trPr>
          <w:trHeight w:val="300"/>
        </w:trPr>
        <w:tc>
          <w:tcPr>
            <w:tcW w:w="846" w:type="dxa"/>
            <w:vMerge/>
            <w:shd w:val="clear" w:color="auto" w:fill="auto"/>
            <w:noWrap/>
            <w:vAlign w:val="bottom"/>
            <w:hideMark/>
          </w:tcPr>
          <w:p w14:paraId="261C0699"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1C35D8F3" w14:textId="10BA134E" w:rsidR="00202C5C" w:rsidRPr="005821F3" w:rsidRDefault="00202C5C" w:rsidP="00202C5C">
            <w:pPr>
              <w:rPr>
                <w:sz w:val="20"/>
                <w:szCs w:val="20"/>
              </w:rPr>
            </w:pPr>
            <w:r>
              <w:rPr>
                <w:color w:val="000000"/>
                <w:sz w:val="20"/>
                <w:szCs w:val="20"/>
              </w:rPr>
              <w:t> </w:t>
            </w:r>
          </w:p>
        </w:tc>
        <w:tc>
          <w:tcPr>
            <w:tcW w:w="2268" w:type="dxa"/>
            <w:shd w:val="clear" w:color="auto" w:fill="auto"/>
            <w:noWrap/>
            <w:vAlign w:val="center"/>
          </w:tcPr>
          <w:p w14:paraId="58D0B30D" w14:textId="40A341B1"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DIST-02-04.CAR.6.ROL.B</w:t>
            </w:r>
          </w:p>
        </w:tc>
      </w:tr>
      <w:tr w:rsidR="00202C5C" w14:paraId="22D164F9" w14:textId="77777777" w:rsidTr="00B416A6">
        <w:trPr>
          <w:trHeight w:val="300"/>
        </w:trPr>
        <w:tc>
          <w:tcPr>
            <w:tcW w:w="846" w:type="dxa"/>
            <w:vMerge/>
            <w:shd w:val="clear" w:color="auto" w:fill="auto"/>
            <w:noWrap/>
            <w:vAlign w:val="bottom"/>
            <w:hideMark/>
          </w:tcPr>
          <w:p w14:paraId="7DB459A8"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0AE06FA8" w14:textId="16F63DD0"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DIST-02-04.CAR.7</w:t>
            </w:r>
          </w:p>
        </w:tc>
        <w:tc>
          <w:tcPr>
            <w:tcW w:w="2268" w:type="dxa"/>
            <w:shd w:val="clear" w:color="auto" w:fill="auto"/>
            <w:noWrap/>
            <w:vAlign w:val="center"/>
          </w:tcPr>
          <w:p w14:paraId="5F28299D" w14:textId="54A20058"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DIST-02-04.CAR.7.ROL.A</w:t>
            </w:r>
          </w:p>
        </w:tc>
      </w:tr>
      <w:tr w:rsidR="00202C5C" w14:paraId="2B089CC8" w14:textId="77777777" w:rsidTr="00B416A6">
        <w:trPr>
          <w:trHeight w:val="300"/>
        </w:trPr>
        <w:tc>
          <w:tcPr>
            <w:tcW w:w="846" w:type="dxa"/>
            <w:vMerge/>
            <w:shd w:val="clear" w:color="auto" w:fill="auto"/>
            <w:noWrap/>
            <w:vAlign w:val="bottom"/>
            <w:hideMark/>
          </w:tcPr>
          <w:p w14:paraId="561B5E60"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7300725F" w14:textId="65F413B2" w:rsidR="00202C5C" w:rsidRPr="005821F3" w:rsidRDefault="00202C5C" w:rsidP="00202C5C">
            <w:pPr>
              <w:rPr>
                <w:sz w:val="20"/>
                <w:szCs w:val="20"/>
              </w:rPr>
            </w:pPr>
            <w:r>
              <w:rPr>
                <w:color w:val="000000"/>
                <w:sz w:val="20"/>
                <w:szCs w:val="20"/>
              </w:rPr>
              <w:t> </w:t>
            </w:r>
          </w:p>
        </w:tc>
        <w:tc>
          <w:tcPr>
            <w:tcW w:w="2268" w:type="dxa"/>
            <w:shd w:val="clear" w:color="auto" w:fill="auto"/>
            <w:noWrap/>
            <w:vAlign w:val="center"/>
          </w:tcPr>
          <w:p w14:paraId="73309D1F" w14:textId="466DACF8"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DIST-02-04.CAR.7.ROL.B</w:t>
            </w:r>
          </w:p>
        </w:tc>
      </w:tr>
      <w:tr w:rsidR="00202C5C" w14:paraId="5A0263F8" w14:textId="77777777" w:rsidTr="00B416A6">
        <w:trPr>
          <w:trHeight w:val="300"/>
        </w:trPr>
        <w:tc>
          <w:tcPr>
            <w:tcW w:w="846" w:type="dxa"/>
            <w:vMerge/>
            <w:shd w:val="clear" w:color="auto" w:fill="auto"/>
            <w:noWrap/>
            <w:vAlign w:val="bottom"/>
            <w:hideMark/>
          </w:tcPr>
          <w:p w14:paraId="04737B81"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D55A4FB" w14:textId="00D1A668"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DIST-02-04.CAR.8</w:t>
            </w:r>
          </w:p>
        </w:tc>
        <w:tc>
          <w:tcPr>
            <w:tcW w:w="2268" w:type="dxa"/>
            <w:shd w:val="clear" w:color="auto" w:fill="auto"/>
            <w:noWrap/>
            <w:vAlign w:val="center"/>
          </w:tcPr>
          <w:p w14:paraId="39A715F6" w14:textId="6BE121B8"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DIST-02-04.CAR.8.ROL.A</w:t>
            </w:r>
          </w:p>
        </w:tc>
      </w:tr>
      <w:tr w:rsidR="00202C5C" w14:paraId="377FB9E7" w14:textId="77777777" w:rsidTr="00B416A6">
        <w:trPr>
          <w:trHeight w:val="300"/>
        </w:trPr>
        <w:tc>
          <w:tcPr>
            <w:tcW w:w="846" w:type="dxa"/>
            <w:vMerge/>
            <w:shd w:val="clear" w:color="auto" w:fill="auto"/>
            <w:noWrap/>
            <w:vAlign w:val="bottom"/>
            <w:hideMark/>
          </w:tcPr>
          <w:p w14:paraId="28C206A0"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3684E052" w14:textId="36D77BA0" w:rsidR="00202C5C" w:rsidRPr="005821F3" w:rsidRDefault="00202C5C" w:rsidP="00202C5C">
            <w:pPr>
              <w:rPr>
                <w:sz w:val="20"/>
                <w:szCs w:val="20"/>
              </w:rPr>
            </w:pPr>
            <w:r>
              <w:rPr>
                <w:color w:val="000000"/>
                <w:sz w:val="20"/>
                <w:szCs w:val="20"/>
              </w:rPr>
              <w:t> </w:t>
            </w:r>
          </w:p>
        </w:tc>
        <w:tc>
          <w:tcPr>
            <w:tcW w:w="2268" w:type="dxa"/>
            <w:shd w:val="clear" w:color="auto" w:fill="auto"/>
            <w:noWrap/>
            <w:vAlign w:val="center"/>
          </w:tcPr>
          <w:p w14:paraId="229E8C79" w14:textId="568D2A4D" w:rsidR="00202C5C" w:rsidRPr="005821F3" w:rsidRDefault="00202C5C" w:rsidP="00202C5C">
            <w:pPr>
              <w:rPr>
                <w:rFonts w:ascii="Aptos Narrow" w:hAnsi="Aptos Narrow"/>
                <w:color w:val="000000"/>
                <w:sz w:val="20"/>
                <w:szCs w:val="20"/>
              </w:rPr>
            </w:pPr>
            <w:r>
              <w:rPr>
                <w:rFonts w:ascii="Aptos Narrow" w:hAnsi="Aptos Narrow"/>
                <w:color w:val="000000"/>
                <w:sz w:val="20"/>
                <w:szCs w:val="20"/>
              </w:rPr>
              <w:t>DIST-02-04.CAR.8.ROL.B</w:t>
            </w:r>
          </w:p>
        </w:tc>
      </w:tr>
      <w:tr w:rsidR="00202C5C" w14:paraId="0A56E405" w14:textId="77777777" w:rsidTr="00B416A6">
        <w:trPr>
          <w:trHeight w:val="300"/>
        </w:trPr>
        <w:tc>
          <w:tcPr>
            <w:tcW w:w="846" w:type="dxa"/>
            <w:vMerge w:val="restart"/>
            <w:shd w:val="clear" w:color="auto" w:fill="auto"/>
            <w:noWrap/>
            <w:vAlign w:val="bottom"/>
            <w:hideMark/>
          </w:tcPr>
          <w:p w14:paraId="3A0B9262" w14:textId="0332D1B4" w:rsidR="00202C5C" w:rsidRPr="001D0DEE" w:rsidRDefault="00202C5C" w:rsidP="00202C5C">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w:t>
            </w:r>
            <w:r>
              <w:rPr>
                <w:rFonts w:ascii="Aptos Narrow" w:hAnsi="Aptos Narrow"/>
                <w:color w:val="000000"/>
                <w:sz w:val="20"/>
                <w:szCs w:val="20"/>
              </w:rPr>
              <w:t>5</w:t>
            </w:r>
          </w:p>
        </w:tc>
        <w:tc>
          <w:tcPr>
            <w:tcW w:w="1701" w:type="dxa"/>
            <w:shd w:val="clear" w:color="auto" w:fill="auto"/>
            <w:noWrap/>
            <w:vAlign w:val="center"/>
            <w:hideMark/>
          </w:tcPr>
          <w:p w14:paraId="68FB8DAB" w14:textId="167A9840"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DIST-02-05.CAR.1</w:t>
            </w:r>
          </w:p>
        </w:tc>
        <w:tc>
          <w:tcPr>
            <w:tcW w:w="2268" w:type="dxa"/>
            <w:shd w:val="clear" w:color="auto" w:fill="auto"/>
            <w:noWrap/>
            <w:vAlign w:val="center"/>
            <w:hideMark/>
          </w:tcPr>
          <w:p w14:paraId="1576D1AF" w14:textId="55E446A2"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DIST-02-05.CAR.1.ROL.A</w:t>
            </w:r>
          </w:p>
        </w:tc>
      </w:tr>
      <w:tr w:rsidR="00202C5C" w14:paraId="74A77262" w14:textId="77777777" w:rsidTr="00B416A6">
        <w:trPr>
          <w:trHeight w:val="300"/>
        </w:trPr>
        <w:tc>
          <w:tcPr>
            <w:tcW w:w="846" w:type="dxa"/>
            <w:vMerge/>
            <w:shd w:val="clear" w:color="auto" w:fill="auto"/>
            <w:noWrap/>
            <w:vAlign w:val="bottom"/>
            <w:hideMark/>
          </w:tcPr>
          <w:p w14:paraId="42764532"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bottom"/>
            <w:hideMark/>
          </w:tcPr>
          <w:p w14:paraId="4E495D8A" w14:textId="31769E6D" w:rsidR="00202C5C" w:rsidRPr="00DB11E6" w:rsidRDefault="00202C5C" w:rsidP="00202C5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6F9650D2" w14:textId="14151FE4"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DIST-02-05.CAR.1.ROL.B</w:t>
            </w:r>
          </w:p>
        </w:tc>
      </w:tr>
      <w:tr w:rsidR="00202C5C" w14:paraId="2EB3AB9A" w14:textId="77777777" w:rsidTr="00B416A6">
        <w:trPr>
          <w:trHeight w:val="300"/>
        </w:trPr>
        <w:tc>
          <w:tcPr>
            <w:tcW w:w="846" w:type="dxa"/>
            <w:vMerge/>
            <w:shd w:val="clear" w:color="auto" w:fill="auto"/>
            <w:noWrap/>
            <w:vAlign w:val="bottom"/>
            <w:hideMark/>
          </w:tcPr>
          <w:p w14:paraId="56DC2198"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hideMark/>
          </w:tcPr>
          <w:p w14:paraId="5601B822" w14:textId="6C18AFB0"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DIST-02-05.CAR.2</w:t>
            </w:r>
          </w:p>
        </w:tc>
        <w:tc>
          <w:tcPr>
            <w:tcW w:w="2268" w:type="dxa"/>
            <w:shd w:val="clear" w:color="auto" w:fill="auto"/>
            <w:noWrap/>
            <w:vAlign w:val="center"/>
            <w:hideMark/>
          </w:tcPr>
          <w:p w14:paraId="1B01CA1E" w14:textId="795167F7"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DIST-02-05.CAR.2.ROL.A</w:t>
            </w:r>
          </w:p>
        </w:tc>
      </w:tr>
      <w:tr w:rsidR="00202C5C" w14:paraId="4467DD76" w14:textId="77777777" w:rsidTr="00B416A6">
        <w:trPr>
          <w:trHeight w:val="300"/>
        </w:trPr>
        <w:tc>
          <w:tcPr>
            <w:tcW w:w="846" w:type="dxa"/>
            <w:vMerge/>
            <w:shd w:val="clear" w:color="auto" w:fill="auto"/>
            <w:noWrap/>
            <w:vAlign w:val="bottom"/>
            <w:hideMark/>
          </w:tcPr>
          <w:p w14:paraId="3DCB1075"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bottom"/>
            <w:hideMark/>
          </w:tcPr>
          <w:p w14:paraId="3243265B" w14:textId="430E5AC7" w:rsidR="00202C5C" w:rsidRPr="00DB11E6" w:rsidRDefault="00202C5C" w:rsidP="00202C5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55234055" w14:textId="336994AE"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DIST-02-05.CAR.2.ROL.B</w:t>
            </w:r>
          </w:p>
        </w:tc>
      </w:tr>
      <w:tr w:rsidR="00202C5C" w14:paraId="080A5A21" w14:textId="77777777" w:rsidTr="00B416A6">
        <w:trPr>
          <w:trHeight w:val="300"/>
        </w:trPr>
        <w:tc>
          <w:tcPr>
            <w:tcW w:w="846" w:type="dxa"/>
            <w:vMerge/>
            <w:shd w:val="clear" w:color="auto" w:fill="auto"/>
            <w:noWrap/>
            <w:vAlign w:val="bottom"/>
            <w:hideMark/>
          </w:tcPr>
          <w:p w14:paraId="5FA7D6E0"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hideMark/>
          </w:tcPr>
          <w:p w14:paraId="44EB3581" w14:textId="7AB55AF6"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DIST-02-05.CAR.3</w:t>
            </w:r>
          </w:p>
        </w:tc>
        <w:tc>
          <w:tcPr>
            <w:tcW w:w="2268" w:type="dxa"/>
            <w:shd w:val="clear" w:color="auto" w:fill="auto"/>
            <w:noWrap/>
            <w:vAlign w:val="center"/>
            <w:hideMark/>
          </w:tcPr>
          <w:p w14:paraId="0E705F72" w14:textId="4487A9ED"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DIST-02-05.CAR.3.ROL.A</w:t>
            </w:r>
          </w:p>
        </w:tc>
      </w:tr>
      <w:tr w:rsidR="00202C5C" w14:paraId="0F24D7F3" w14:textId="77777777" w:rsidTr="00B416A6">
        <w:trPr>
          <w:trHeight w:val="300"/>
        </w:trPr>
        <w:tc>
          <w:tcPr>
            <w:tcW w:w="846" w:type="dxa"/>
            <w:vMerge/>
            <w:shd w:val="clear" w:color="auto" w:fill="auto"/>
            <w:noWrap/>
            <w:vAlign w:val="bottom"/>
            <w:hideMark/>
          </w:tcPr>
          <w:p w14:paraId="103062EE"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bottom"/>
            <w:hideMark/>
          </w:tcPr>
          <w:p w14:paraId="2B500E1E" w14:textId="238EB3E1" w:rsidR="00202C5C" w:rsidRPr="00DB11E6" w:rsidRDefault="00202C5C" w:rsidP="00202C5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393A5D94" w14:textId="329DA74A"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DIST-02-05.CAR.3.ROL.B</w:t>
            </w:r>
          </w:p>
        </w:tc>
      </w:tr>
      <w:tr w:rsidR="00202C5C" w14:paraId="3FC36C67" w14:textId="77777777" w:rsidTr="00B416A6">
        <w:trPr>
          <w:trHeight w:val="300"/>
        </w:trPr>
        <w:tc>
          <w:tcPr>
            <w:tcW w:w="846" w:type="dxa"/>
            <w:vMerge/>
            <w:shd w:val="clear" w:color="auto" w:fill="auto"/>
            <w:noWrap/>
            <w:vAlign w:val="bottom"/>
            <w:hideMark/>
          </w:tcPr>
          <w:p w14:paraId="137D4F4F"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hideMark/>
          </w:tcPr>
          <w:p w14:paraId="49584EDC" w14:textId="3A06EB78"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DIST-02-05.CAR.4</w:t>
            </w:r>
          </w:p>
        </w:tc>
        <w:tc>
          <w:tcPr>
            <w:tcW w:w="2268" w:type="dxa"/>
            <w:shd w:val="clear" w:color="auto" w:fill="auto"/>
            <w:noWrap/>
            <w:vAlign w:val="center"/>
            <w:hideMark/>
          </w:tcPr>
          <w:p w14:paraId="5BD61A7F" w14:textId="068C32A4"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DIST-02-05.CAR.4.ROL.A</w:t>
            </w:r>
          </w:p>
        </w:tc>
      </w:tr>
      <w:tr w:rsidR="00202C5C" w14:paraId="22A7B618" w14:textId="77777777" w:rsidTr="00B416A6">
        <w:trPr>
          <w:trHeight w:val="300"/>
        </w:trPr>
        <w:tc>
          <w:tcPr>
            <w:tcW w:w="846" w:type="dxa"/>
            <w:vMerge/>
            <w:shd w:val="clear" w:color="auto" w:fill="auto"/>
            <w:noWrap/>
            <w:vAlign w:val="bottom"/>
            <w:hideMark/>
          </w:tcPr>
          <w:p w14:paraId="47228555"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bottom"/>
            <w:hideMark/>
          </w:tcPr>
          <w:p w14:paraId="1261E686" w14:textId="4B7F758D" w:rsidR="00202C5C" w:rsidRPr="00DB11E6" w:rsidRDefault="00202C5C" w:rsidP="00202C5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50D55196" w14:textId="2B4E784F"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DIST-02-05.CAR.4.ROL.B</w:t>
            </w:r>
          </w:p>
        </w:tc>
      </w:tr>
      <w:tr w:rsidR="00202C5C" w14:paraId="54F426BE" w14:textId="77777777" w:rsidTr="00B416A6">
        <w:trPr>
          <w:trHeight w:val="300"/>
        </w:trPr>
        <w:tc>
          <w:tcPr>
            <w:tcW w:w="846" w:type="dxa"/>
            <w:vMerge/>
            <w:shd w:val="clear" w:color="auto" w:fill="auto"/>
            <w:noWrap/>
            <w:vAlign w:val="bottom"/>
            <w:hideMark/>
          </w:tcPr>
          <w:p w14:paraId="17017EF4"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hideMark/>
          </w:tcPr>
          <w:p w14:paraId="2F700E04" w14:textId="10519724"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DIST-02-05.CAR.5</w:t>
            </w:r>
          </w:p>
        </w:tc>
        <w:tc>
          <w:tcPr>
            <w:tcW w:w="2268" w:type="dxa"/>
            <w:shd w:val="clear" w:color="auto" w:fill="auto"/>
            <w:noWrap/>
            <w:vAlign w:val="center"/>
            <w:hideMark/>
          </w:tcPr>
          <w:p w14:paraId="78D66BD8" w14:textId="578FCC15"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DIST-02-05.CAR.5.ROL.A</w:t>
            </w:r>
          </w:p>
        </w:tc>
      </w:tr>
      <w:tr w:rsidR="00202C5C" w14:paraId="0315BD6A" w14:textId="77777777" w:rsidTr="00B416A6">
        <w:trPr>
          <w:trHeight w:val="300"/>
        </w:trPr>
        <w:tc>
          <w:tcPr>
            <w:tcW w:w="846" w:type="dxa"/>
            <w:vMerge/>
            <w:shd w:val="clear" w:color="auto" w:fill="auto"/>
            <w:noWrap/>
            <w:vAlign w:val="bottom"/>
            <w:hideMark/>
          </w:tcPr>
          <w:p w14:paraId="357F28CE"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bottom"/>
            <w:hideMark/>
          </w:tcPr>
          <w:p w14:paraId="6A4D423F" w14:textId="4295244F" w:rsidR="00202C5C" w:rsidRPr="00DB11E6" w:rsidRDefault="00202C5C" w:rsidP="00202C5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30F35BCE" w14:textId="5D2B8530"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DIST-02-05.CAR.5.ROL.B</w:t>
            </w:r>
          </w:p>
        </w:tc>
      </w:tr>
      <w:tr w:rsidR="00202C5C" w14:paraId="63F5048D" w14:textId="77777777" w:rsidTr="00B416A6">
        <w:trPr>
          <w:trHeight w:val="300"/>
        </w:trPr>
        <w:tc>
          <w:tcPr>
            <w:tcW w:w="846" w:type="dxa"/>
            <w:vMerge/>
            <w:shd w:val="clear" w:color="auto" w:fill="auto"/>
            <w:noWrap/>
            <w:vAlign w:val="bottom"/>
            <w:hideMark/>
          </w:tcPr>
          <w:p w14:paraId="74103B3C"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hideMark/>
          </w:tcPr>
          <w:p w14:paraId="2DBD61B0" w14:textId="73432913"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DIST-02-05.CAR.6</w:t>
            </w:r>
          </w:p>
        </w:tc>
        <w:tc>
          <w:tcPr>
            <w:tcW w:w="2268" w:type="dxa"/>
            <w:shd w:val="clear" w:color="auto" w:fill="auto"/>
            <w:noWrap/>
            <w:vAlign w:val="center"/>
            <w:hideMark/>
          </w:tcPr>
          <w:p w14:paraId="55597547" w14:textId="76E91977"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DIST-02-05.CAR.6.ROL.A</w:t>
            </w:r>
          </w:p>
        </w:tc>
      </w:tr>
      <w:tr w:rsidR="00202C5C" w14:paraId="2EADD51C" w14:textId="77777777" w:rsidTr="00B416A6">
        <w:trPr>
          <w:trHeight w:val="300"/>
        </w:trPr>
        <w:tc>
          <w:tcPr>
            <w:tcW w:w="846" w:type="dxa"/>
            <w:vMerge/>
            <w:shd w:val="clear" w:color="auto" w:fill="auto"/>
            <w:noWrap/>
            <w:vAlign w:val="bottom"/>
            <w:hideMark/>
          </w:tcPr>
          <w:p w14:paraId="49BC744E"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bottom"/>
            <w:hideMark/>
          </w:tcPr>
          <w:p w14:paraId="5DC6C16E" w14:textId="6782E27D" w:rsidR="00202C5C" w:rsidRPr="00DB11E6" w:rsidRDefault="00202C5C" w:rsidP="00202C5C">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CF784C9" w14:textId="2D5E987D"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DIST-02-05.CAR.6.ROL.B</w:t>
            </w:r>
          </w:p>
        </w:tc>
      </w:tr>
      <w:tr w:rsidR="00202C5C" w14:paraId="2AF48256" w14:textId="77777777" w:rsidTr="00B416A6">
        <w:trPr>
          <w:trHeight w:val="300"/>
        </w:trPr>
        <w:tc>
          <w:tcPr>
            <w:tcW w:w="846" w:type="dxa"/>
            <w:vMerge/>
            <w:shd w:val="clear" w:color="auto" w:fill="auto"/>
            <w:noWrap/>
            <w:vAlign w:val="bottom"/>
          </w:tcPr>
          <w:p w14:paraId="5DD54E97"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B34D244" w14:textId="009B7F6A" w:rsidR="00202C5C" w:rsidRPr="00DB11E6" w:rsidRDefault="00202C5C" w:rsidP="00202C5C">
            <w:pPr>
              <w:rPr>
                <w:sz w:val="20"/>
                <w:szCs w:val="20"/>
              </w:rPr>
            </w:pPr>
            <w:r>
              <w:rPr>
                <w:rFonts w:ascii="Aptos Narrow" w:hAnsi="Aptos Narrow"/>
                <w:color w:val="000000"/>
                <w:sz w:val="20"/>
                <w:szCs w:val="20"/>
              </w:rPr>
              <w:t>DIST-02-05.CAR.7</w:t>
            </w:r>
          </w:p>
        </w:tc>
        <w:tc>
          <w:tcPr>
            <w:tcW w:w="2268" w:type="dxa"/>
            <w:shd w:val="clear" w:color="auto" w:fill="auto"/>
            <w:noWrap/>
            <w:vAlign w:val="center"/>
          </w:tcPr>
          <w:p w14:paraId="14736B9F" w14:textId="378FCF9F"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DIST-02-05.CAR.7.ROL.A</w:t>
            </w:r>
          </w:p>
        </w:tc>
      </w:tr>
      <w:tr w:rsidR="00202C5C" w14:paraId="5AB9D85F" w14:textId="77777777" w:rsidTr="00B416A6">
        <w:trPr>
          <w:trHeight w:val="300"/>
        </w:trPr>
        <w:tc>
          <w:tcPr>
            <w:tcW w:w="846" w:type="dxa"/>
            <w:vMerge/>
            <w:shd w:val="clear" w:color="auto" w:fill="auto"/>
            <w:noWrap/>
            <w:vAlign w:val="bottom"/>
          </w:tcPr>
          <w:p w14:paraId="0138F357"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00DBF8C5" w14:textId="231CDB48"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11E35ED5" w14:textId="38B1398D"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DIST-02-05.CAR.7.ROL.B</w:t>
            </w:r>
          </w:p>
        </w:tc>
      </w:tr>
      <w:tr w:rsidR="00202C5C" w14:paraId="1415E6EC" w14:textId="77777777" w:rsidTr="00B416A6">
        <w:trPr>
          <w:trHeight w:val="300"/>
        </w:trPr>
        <w:tc>
          <w:tcPr>
            <w:tcW w:w="846" w:type="dxa"/>
            <w:vMerge/>
            <w:shd w:val="clear" w:color="auto" w:fill="auto"/>
            <w:noWrap/>
            <w:vAlign w:val="bottom"/>
          </w:tcPr>
          <w:p w14:paraId="26AE8E8A"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119F1402" w14:textId="62E9E739" w:rsidR="00202C5C" w:rsidRPr="00DB11E6" w:rsidRDefault="00202C5C" w:rsidP="00202C5C">
            <w:pPr>
              <w:rPr>
                <w:sz w:val="20"/>
                <w:szCs w:val="20"/>
              </w:rPr>
            </w:pPr>
            <w:r>
              <w:rPr>
                <w:rFonts w:ascii="Aptos Narrow" w:hAnsi="Aptos Narrow"/>
                <w:color w:val="000000"/>
                <w:sz w:val="20"/>
                <w:szCs w:val="20"/>
              </w:rPr>
              <w:t>DIST-02-05.CAR.8</w:t>
            </w:r>
          </w:p>
        </w:tc>
        <w:tc>
          <w:tcPr>
            <w:tcW w:w="2268" w:type="dxa"/>
            <w:shd w:val="clear" w:color="auto" w:fill="auto"/>
            <w:noWrap/>
            <w:vAlign w:val="center"/>
          </w:tcPr>
          <w:p w14:paraId="1ECF5C55" w14:textId="5562E352"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DIST-02-05.CAR.8.ROL.A</w:t>
            </w:r>
          </w:p>
        </w:tc>
      </w:tr>
      <w:tr w:rsidR="00202C5C" w14:paraId="394C7105" w14:textId="77777777" w:rsidTr="00B416A6">
        <w:trPr>
          <w:trHeight w:val="300"/>
        </w:trPr>
        <w:tc>
          <w:tcPr>
            <w:tcW w:w="846" w:type="dxa"/>
            <w:vMerge/>
            <w:shd w:val="clear" w:color="auto" w:fill="auto"/>
            <w:noWrap/>
            <w:vAlign w:val="bottom"/>
          </w:tcPr>
          <w:p w14:paraId="2748AE7F"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A5B11E8" w14:textId="4DB7A2CB"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02CACDF9" w14:textId="5F3FE85D"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DIST-02-05.CAR.8.ROL.B</w:t>
            </w:r>
          </w:p>
        </w:tc>
      </w:tr>
      <w:tr w:rsidR="00202C5C" w14:paraId="4BF5AF95" w14:textId="77777777" w:rsidTr="00B416A6">
        <w:trPr>
          <w:trHeight w:val="300"/>
        </w:trPr>
        <w:tc>
          <w:tcPr>
            <w:tcW w:w="846" w:type="dxa"/>
            <w:vMerge w:val="restart"/>
            <w:shd w:val="clear" w:color="auto" w:fill="auto"/>
            <w:noWrap/>
            <w:vAlign w:val="bottom"/>
          </w:tcPr>
          <w:p w14:paraId="4498A310" w14:textId="5418D6E3" w:rsidR="00202C5C" w:rsidRPr="001D0DEE" w:rsidRDefault="00202C5C" w:rsidP="00202C5C">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w:t>
            </w:r>
            <w:r>
              <w:rPr>
                <w:rFonts w:ascii="Aptos Narrow" w:hAnsi="Aptos Narrow"/>
                <w:color w:val="000000"/>
                <w:sz w:val="20"/>
                <w:szCs w:val="20"/>
              </w:rPr>
              <w:t>6</w:t>
            </w:r>
          </w:p>
        </w:tc>
        <w:tc>
          <w:tcPr>
            <w:tcW w:w="1701" w:type="dxa"/>
            <w:shd w:val="clear" w:color="auto" w:fill="auto"/>
            <w:noWrap/>
            <w:vAlign w:val="center"/>
          </w:tcPr>
          <w:p w14:paraId="2EB469EA" w14:textId="018C065D" w:rsidR="00202C5C" w:rsidRPr="00DB11E6" w:rsidRDefault="00202C5C" w:rsidP="00202C5C">
            <w:pPr>
              <w:rPr>
                <w:sz w:val="20"/>
                <w:szCs w:val="20"/>
              </w:rPr>
            </w:pPr>
            <w:r>
              <w:rPr>
                <w:rFonts w:ascii="Aptos Narrow" w:hAnsi="Aptos Narrow"/>
                <w:color w:val="000000"/>
                <w:sz w:val="20"/>
                <w:szCs w:val="20"/>
              </w:rPr>
              <w:t>DIST-02-06.CAR.1</w:t>
            </w:r>
          </w:p>
        </w:tc>
        <w:tc>
          <w:tcPr>
            <w:tcW w:w="2268" w:type="dxa"/>
            <w:shd w:val="clear" w:color="auto" w:fill="auto"/>
            <w:noWrap/>
            <w:vAlign w:val="center"/>
          </w:tcPr>
          <w:p w14:paraId="5A500C53" w14:textId="79DEC2CD"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DIST-02-06.CAR.1.ROL.A</w:t>
            </w:r>
          </w:p>
        </w:tc>
      </w:tr>
      <w:tr w:rsidR="00202C5C" w14:paraId="58D5B44C" w14:textId="77777777" w:rsidTr="00B416A6">
        <w:trPr>
          <w:trHeight w:val="300"/>
        </w:trPr>
        <w:tc>
          <w:tcPr>
            <w:tcW w:w="846" w:type="dxa"/>
            <w:vMerge/>
            <w:shd w:val="clear" w:color="auto" w:fill="auto"/>
            <w:noWrap/>
            <w:vAlign w:val="bottom"/>
          </w:tcPr>
          <w:p w14:paraId="2B5DC265"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46F7594F" w14:textId="71E437C4"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1A2A0385" w14:textId="36341038"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DIST-02-06.CAR.1.ROL.B</w:t>
            </w:r>
          </w:p>
        </w:tc>
      </w:tr>
      <w:tr w:rsidR="00202C5C" w14:paraId="1D575F4A" w14:textId="77777777" w:rsidTr="00B416A6">
        <w:trPr>
          <w:trHeight w:val="300"/>
        </w:trPr>
        <w:tc>
          <w:tcPr>
            <w:tcW w:w="846" w:type="dxa"/>
            <w:vMerge/>
            <w:shd w:val="clear" w:color="auto" w:fill="auto"/>
            <w:noWrap/>
            <w:vAlign w:val="bottom"/>
          </w:tcPr>
          <w:p w14:paraId="19729D2E"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D04B1D2" w14:textId="04713820" w:rsidR="00202C5C" w:rsidRPr="00DB11E6" w:rsidRDefault="00202C5C" w:rsidP="00202C5C">
            <w:pPr>
              <w:rPr>
                <w:sz w:val="20"/>
                <w:szCs w:val="20"/>
              </w:rPr>
            </w:pPr>
            <w:r>
              <w:rPr>
                <w:rFonts w:ascii="Aptos Narrow" w:hAnsi="Aptos Narrow"/>
                <w:color w:val="000000"/>
                <w:sz w:val="20"/>
                <w:szCs w:val="20"/>
              </w:rPr>
              <w:t>DIST-02-06.CAR.2</w:t>
            </w:r>
          </w:p>
        </w:tc>
        <w:tc>
          <w:tcPr>
            <w:tcW w:w="2268" w:type="dxa"/>
            <w:shd w:val="clear" w:color="auto" w:fill="auto"/>
            <w:noWrap/>
            <w:vAlign w:val="center"/>
          </w:tcPr>
          <w:p w14:paraId="1826A367" w14:textId="64B3AFEB"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DIST-02-06.CAR.2.ROL.A</w:t>
            </w:r>
          </w:p>
        </w:tc>
      </w:tr>
      <w:tr w:rsidR="00202C5C" w14:paraId="3E2C6839" w14:textId="77777777" w:rsidTr="00B416A6">
        <w:trPr>
          <w:trHeight w:val="300"/>
        </w:trPr>
        <w:tc>
          <w:tcPr>
            <w:tcW w:w="846" w:type="dxa"/>
            <w:vMerge/>
            <w:shd w:val="clear" w:color="auto" w:fill="auto"/>
            <w:noWrap/>
            <w:vAlign w:val="bottom"/>
          </w:tcPr>
          <w:p w14:paraId="3BEF6E8D"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6B70FACD" w14:textId="5C70AA6E"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685273AB" w14:textId="669FAE32"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DIST-02-06.CAR.2.ROL.B</w:t>
            </w:r>
          </w:p>
        </w:tc>
      </w:tr>
      <w:tr w:rsidR="00202C5C" w14:paraId="6B9126E3" w14:textId="77777777" w:rsidTr="00B416A6">
        <w:trPr>
          <w:trHeight w:val="300"/>
        </w:trPr>
        <w:tc>
          <w:tcPr>
            <w:tcW w:w="846" w:type="dxa"/>
            <w:vMerge/>
            <w:shd w:val="clear" w:color="auto" w:fill="auto"/>
            <w:noWrap/>
            <w:vAlign w:val="bottom"/>
          </w:tcPr>
          <w:p w14:paraId="48A72B46"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033EABB" w14:textId="4241EC69" w:rsidR="00202C5C" w:rsidRPr="00DB11E6" w:rsidRDefault="00202C5C" w:rsidP="00202C5C">
            <w:pPr>
              <w:rPr>
                <w:sz w:val="20"/>
                <w:szCs w:val="20"/>
              </w:rPr>
            </w:pPr>
            <w:r>
              <w:rPr>
                <w:rFonts w:ascii="Aptos Narrow" w:hAnsi="Aptos Narrow"/>
                <w:color w:val="000000"/>
                <w:sz w:val="20"/>
                <w:szCs w:val="20"/>
              </w:rPr>
              <w:t>DIST-02-06.CAR.3</w:t>
            </w:r>
          </w:p>
        </w:tc>
        <w:tc>
          <w:tcPr>
            <w:tcW w:w="2268" w:type="dxa"/>
            <w:shd w:val="clear" w:color="auto" w:fill="auto"/>
            <w:noWrap/>
            <w:vAlign w:val="center"/>
          </w:tcPr>
          <w:p w14:paraId="72C0DAA7" w14:textId="78073E56"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DIST-02-06.CAR.3.ROL.A</w:t>
            </w:r>
          </w:p>
        </w:tc>
      </w:tr>
      <w:tr w:rsidR="00202C5C" w14:paraId="0DEE474B" w14:textId="77777777" w:rsidTr="00B416A6">
        <w:trPr>
          <w:trHeight w:val="300"/>
        </w:trPr>
        <w:tc>
          <w:tcPr>
            <w:tcW w:w="846" w:type="dxa"/>
            <w:vMerge/>
            <w:shd w:val="clear" w:color="auto" w:fill="auto"/>
            <w:noWrap/>
            <w:vAlign w:val="bottom"/>
          </w:tcPr>
          <w:p w14:paraId="3A8DB3CC"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69377126" w14:textId="48EF6074"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0EFCA90E" w14:textId="0FB6BE60"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DIST-02-06.CAR.3.ROL.B</w:t>
            </w:r>
          </w:p>
        </w:tc>
      </w:tr>
      <w:tr w:rsidR="00202C5C" w14:paraId="51EFAE45" w14:textId="77777777" w:rsidTr="00B416A6">
        <w:trPr>
          <w:trHeight w:val="300"/>
        </w:trPr>
        <w:tc>
          <w:tcPr>
            <w:tcW w:w="846" w:type="dxa"/>
            <w:vMerge/>
            <w:shd w:val="clear" w:color="auto" w:fill="auto"/>
            <w:noWrap/>
            <w:vAlign w:val="bottom"/>
          </w:tcPr>
          <w:p w14:paraId="0931CD7C"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6A4BB3A" w14:textId="7E5D9EB0" w:rsidR="00202C5C" w:rsidRPr="00DB11E6" w:rsidRDefault="00202C5C" w:rsidP="00202C5C">
            <w:pPr>
              <w:rPr>
                <w:sz w:val="20"/>
                <w:szCs w:val="20"/>
              </w:rPr>
            </w:pPr>
            <w:r>
              <w:rPr>
                <w:rFonts w:ascii="Aptos Narrow" w:hAnsi="Aptos Narrow"/>
                <w:color w:val="000000"/>
                <w:sz w:val="20"/>
                <w:szCs w:val="20"/>
              </w:rPr>
              <w:t>DIST-02-06.CAR.4</w:t>
            </w:r>
          </w:p>
        </w:tc>
        <w:tc>
          <w:tcPr>
            <w:tcW w:w="2268" w:type="dxa"/>
            <w:shd w:val="clear" w:color="auto" w:fill="auto"/>
            <w:noWrap/>
            <w:vAlign w:val="center"/>
          </w:tcPr>
          <w:p w14:paraId="08AF8E38" w14:textId="07C724D4"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DIST-02-06.CAR.4.ROL.A</w:t>
            </w:r>
          </w:p>
        </w:tc>
      </w:tr>
      <w:tr w:rsidR="00202C5C" w14:paraId="6EF8A14D" w14:textId="77777777" w:rsidTr="00B416A6">
        <w:trPr>
          <w:trHeight w:val="300"/>
        </w:trPr>
        <w:tc>
          <w:tcPr>
            <w:tcW w:w="846" w:type="dxa"/>
            <w:vMerge/>
            <w:shd w:val="clear" w:color="auto" w:fill="auto"/>
            <w:noWrap/>
            <w:vAlign w:val="bottom"/>
          </w:tcPr>
          <w:p w14:paraId="72FD622F"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7DAC8C19" w14:textId="7DDC9302"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5F8791FE" w14:textId="3DA7DE5E"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DIST-02-06.CAR.4.ROL.B</w:t>
            </w:r>
          </w:p>
        </w:tc>
      </w:tr>
      <w:tr w:rsidR="00202C5C" w14:paraId="4A339657" w14:textId="77777777" w:rsidTr="00B416A6">
        <w:trPr>
          <w:trHeight w:val="300"/>
        </w:trPr>
        <w:tc>
          <w:tcPr>
            <w:tcW w:w="846" w:type="dxa"/>
            <w:vMerge/>
            <w:shd w:val="clear" w:color="auto" w:fill="auto"/>
            <w:noWrap/>
            <w:vAlign w:val="bottom"/>
          </w:tcPr>
          <w:p w14:paraId="5350F39E"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639EDCEC" w14:textId="6B994E8E" w:rsidR="00202C5C" w:rsidRPr="00DB11E6" w:rsidRDefault="00202C5C" w:rsidP="00202C5C">
            <w:pPr>
              <w:rPr>
                <w:sz w:val="20"/>
                <w:szCs w:val="20"/>
              </w:rPr>
            </w:pPr>
            <w:r>
              <w:rPr>
                <w:rFonts w:ascii="Aptos Narrow" w:hAnsi="Aptos Narrow"/>
                <w:color w:val="000000"/>
                <w:sz w:val="20"/>
                <w:szCs w:val="20"/>
              </w:rPr>
              <w:t>DIST-02-06.CAR.5</w:t>
            </w:r>
          </w:p>
        </w:tc>
        <w:tc>
          <w:tcPr>
            <w:tcW w:w="2268" w:type="dxa"/>
            <w:shd w:val="clear" w:color="auto" w:fill="auto"/>
            <w:noWrap/>
            <w:vAlign w:val="center"/>
          </w:tcPr>
          <w:p w14:paraId="608E327C" w14:textId="68AA254D"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DIST-02-06.CAR.5.ROL.A</w:t>
            </w:r>
          </w:p>
        </w:tc>
      </w:tr>
      <w:tr w:rsidR="00202C5C" w14:paraId="6B7ADA79" w14:textId="77777777" w:rsidTr="00B416A6">
        <w:trPr>
          <w:trHeight w:val="300"/>
        </w:trPr>
        <w:tc>
          <w:tcPr>
            <w:tcW w:w="846" w:type="dxa"/>
            <w:vMerge/>
            <w:shd w:val="clear" w:color="auto" w:fill="auto"/>
            <w:noWrap/>
            <w:vAlign w:val="bottom"/>
          </w:tcPr>
          <w:p w14:paraId="381B5289"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0B3A1DD3" w14:textId="6265E6CB"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4F96E924" w14:textId="7F1979F1"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DIST-02-06.CAR.5.ROL.B</w:t>
            </w:r>
          </w:p>
        </w:tc>
      </w:tr>
      <w:tr w:rsidR="00202C5C" w14:paraId="0911EE10" w14:textId="77777777" w:rsidTr="00B416A6">
        <w:trPr>
          <w:trHeight w:val="300"/>
        </w:trPr>
        <w:tc>
          <w:tcPr>
            <w:tcW w:w="846" w:type="dxa"/>
            <w:vMerge/>
            <w:shd w:val="clear" w:color="auto" w:fill="auto"/>
            <w:noWrap/>
            <w:vAlign w:val="bottom"/>
          </w:tcPr>
          <w:p w14:paraId="631C5056"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042E129" w14:textId="26E38504" w:rsidR="00202C5C" w:rsidRPr="00DB11E6" w:rsidRDefault="00202C5C" w:rsidP="00202C5C">
            <w:pPr>
              <w:rPr>
                <w:sz w:val="20"/>
                <w:szCs w:val="20"/>
              </w:rPr>
            </w:pPr>
            <w:r>
              <w:rPr>
                <w:rFonts w:ascii="Aptos Narrow" w:hAnsi="Aptos Narrow"/>
                <w:color w:val="000000"/>
                <w:sz w:val="20"/>
                <w:szCs w:val="20"/>
              </w:rPr>
              <w:t>DIST-02-06.CAR.6</w:t>
            </w:r>
          </w:p>
        </w:tc>
        <w:tc>
          <w:tcPr>
            <w:tcW w:w="2268" w:type="dxa"/>
            <w:shd w:val="clear" w:color="auto" w:fill="auto"/>
            <w:noWrap/>
            <w:vAlign w:val="center"/>
          </w:tcPr>
          <w:p w14:paraId="30C4CDA5" w14:textId="29C4AFB9"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DIST-02-06.CAR.6.ROL.A</w:t>
            </w:r>
          </w:p>
        </w:tc>
      </w:tr>
      <w:tr w:rsidR="00202C5C" w14:paraId="6A9C48B0" w14:textId="77777777" w:rsidTr="00B416A6">
        <w:trPr>
          <w:trHeight w:val="300"/>
        </w:trPr>
        <w:tc>
          <w:tcPr>
            <w:tcW w:w="846" w:type="dxa"/>
            <w:vMerge/>
            <w:shd w:val="clear" w:color="auto" w:fill="auto"/>
            <w:noWrap/>
            <w:vAlign w:val="bottom"/>
          </w:tcPr>
          <w:p w14:paraId="0FE69B5B"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1CE2A6BC" w14:textId="79961795"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3E23485F" w14:textId="2466AFA9"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DIST-02-06.CAR.6.ROL.B</w:t>
            </w:r>
          </w:p>
        </w:tc>
      </w:tr>
    </w:tbl>
    <w:p w14:paraId="089D8286" w14:textId="77777777" w:rsidR="00066E82" w:rsidRDefault="00066E82" w:rsidP="00066E82">
      <w:pPr>
        <w:rPr>
          <w:rFonts w:eastAsiaTheme="minorEastAsia"/>
        </w:rPr>
      </w:pPr>
    </w:p>
    <w:p w14:paraId="1DA50874" w14:textId="77777777" w:rsidR="00066E82" w:rsidRDefault="00066E82" w:rsidP="00066E82">
      <w:pPr>
        <w:rPr>
          <w:rFonts w:eastAsiaTheme="minorEastAsia"/>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66E82" w14:paraId="7DAFD459" w14:textId="77777777" w:rsidTr="00B416A6">
        <w:trPr>
          <w:trHeight w:val="300"/>
        </w:trPr>
        <w:tc>
          <w:tcPr>
            <w:tcW w:w="846" w:type="dxa"/>
            <w:shd w:val="clear" w:color="auto" w:fill="auto"/>
            <w:noWrap/>
            <w:vAlign w:val="bottom"/>
            <w:hideMark/>
          </w:tcPr>
          <w:p w14:paraId="5F41FF57" w14:textId="77777777" w:rsidR="00066E82" w:rsidRPr="001D0DEE" w:rsidRDefault="00066E82"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01ED851A"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1017D76B"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202C5C" w14:paraId="45D0DEBD" w14:textId="77777777" w:rsidTr="00B416A6">
        <w:trPr>
          <w:trHeight w:val="300"/>
        </w:trPr>
        <w:tc>
          <w:tcPr>
            <w:tcW w:w="846" w:type="dxa"/>
            <w:vMerge w:val="restart"/>
            <w:shd w:val="clear" w:color="auto" w:fill="auto"/>
            <w:noWrap/>
            <w:vAlign w:val="bottom"/>
          </w:tcPr>
          <w:p w14:paraId="5D725F2E" w14:textId="7B1AA544" w:rsidR="00202C5C" w:rsidRPr="001D0DEE" w:rsidRDefault="00202C5C" w:rsidP="00202C5C">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w:t>
            </w:r>
            <w:r>
              <w:rPr>
                <w:rFonts w:ascii="Aptos Narrow" w:hAnsi="Aptos Narrow"/>
                <w:color w:val="000000"/>
                <w:sz w:val="20"/>
                <w:szCs w:val="20"/>
              </w:rPr>
              <w:t>6</w:t>
            </w:r>
          </w:p>
        </w:tc>
        <w:tc>
          <w:tcPr>
            <w:tcW w:w="1701" w:type="dxa"/>
            <w:shd w:val="clear" w:color="auto" w:fill="auto"/>
            <w:noWrap/>
            <w:vAlign w:val="center"/>
          </w:tcPr>
          <w:p w14:paraId="07BA4380" w14:textId="2ECECD8B"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DIST-02-06.CAR.7</w:t>
            </w:r>
          </w:p>
        </w:tc>
        <w:tc>
          <w:tcPr>
            <w:tcW w:w="2268" w:type="dxa"/>
            <w:shd w:val="clear" w:color="auto" w:fill="auto"/>
            <w:noWrap/>
            <w:vAlign w:val="center"/>
          </w:tcPr>
          <w:p w14:paraId="0FBC4C89" w14:textId="55974EC9"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DIST-02-06.CAR.7.ROL.A</w:t>
            </w:r>
          </w:p>
        </w:tc>
      </w:tr>
      <w:tr w:rsidR="00202C5C" w14:paraId="2CA562E7" w14:textId="77777777" w:rsidTr="00B416A6">
        <w:trPr>
          <w:trHeight w:val="300"/>
        </w:trPr>
        <w:tc>
          <w:tcPr>
            <w:tcW w:w="846" w:type="dxa"/>
            <w:vMerge/>
            <w:shd w:val="clear" w:color="auto" w:fill="auto"/>
            <w:noWrap/>
            <w:vAlign w:val="bottom"/>
          </w:tcPr>
          <w:p w14:paraId="78FDD09F"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3C396D68" w14:textId="28B65BF9"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0226FC30" w14:textId="69774679"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DIST-02-06.CAR.7.ROL.B</w:t>
            </w:r>
          </w:p>
        </w:tc>
      </w:tr>
      <w:tr w:rsidR="00202C5C" w14:paraId="0D074E2C" w14:textId="77777777" w:rsidTr="00B416A6">
        <w:trPr>
          <w:trHeight w:val="300"/>
        </w:trPr>
        <w:tc>
          <w:tcPr>
            <w:tcW w:w="846" w:type="dxa"/>
            <w:vMerge/>
            <w:shd w:val="clear" w:color="auto" w:fill="auto"/>
            <w:noWrap/>
            <w:vAlign w:val="bottom"/>
          </w:tcPr>
          <w:p w14:paraId="5FD00ADD"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4B3DB40D" w14:textId="28586DE2"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DIST-02-06.CAR.8</w:t>
            </w:r>
          </w:p>
        </w:tc>
        <w:tc>
          <w:tcPr>
            <w:tcW w:w="2268" w:type="dxa"/>
            <w:shd w:val="clear" w:color="auto" w:fill="auto"/>
            <w:noWrap/>
            <w:vAlign w:val="center"/>
          </w:tcPr>
          <w:p w14:paraId="1931228E" w14:textId="312ED6C3"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DIST-02-06.CAR.8.ROL.A</w:t>
            </w:r>
          </w:p>
        </w:tc>
      </w:tr>
      <w:tr w:rsidR="00202C5C" w14:paraId="7EBFAAAE" w14:textId="77777777" w:rsidTr="00B416A6">
        <w:trPr>
          <w:trHeight w:val="300"/>
        </w:trPr>
        <w:tc>
          <w:tcPr>
            <w:tcW w:w="846" w:type="dxa"/>
            <w:vMerge/>
            <w:shd w:val="clear" w:color="auto" w:fill="auto"/>
            <w:noWrap/>
            <w:vAlign w:val="bottom"/>
          </w:tcPr>
          <w:p w14:paraId="6C4EA461"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005187F" w14:textId="6CF1BEFE"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7E899254" w14:textId="55AA3D72"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DIST-02-06.CAR.8.ROL.B</w:t>
            </w:r>
          </w:p>
        </w:tc>
      </w:tr>
      <w:tr w:rsidR="00202C5C" w14:paraId="4746DAE2" w14:textId="77777777" w:rsidTr="00B416A6">
        <w:trPr>
          <w:trHeight w:val="300"/>
        </w:trPr>
        <w:tc>
          <w:tcPr>
            <w:tcW w:w="846" w:type="dxa"/>
            <w:vMerge w:val="restart"/>
            <w:shd w:val="clear" w:color="auto" w:fill="auto"/>
            <w:noWrap/>
            <w:vAlign w:val="bottom"/>
          </w:tcPr>
          <w:p w14:paraId="1A03D351" w14:textId="5355E8FF" w:rsidR="00202C5C" w:rsidRPr="001D0DEE" w:rsidRDefault="00202C5C" w:rsidP="00202C5C">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w:t>
            </w:r>
            <w:r>
              <w:rPr>
                <w:rFonts w:ascii="Aptos Narrow" w:hAnsi="Aptos Narrow"/>
                <w:color w:val="000000"/>
                <w:sz w:val="20"/>
                <w:szCs w:val="20"/>
              </w:rPr>
              <w:t>7</w:t>
            </w:r>
          </w:p>
        </w:tc>
        <w:tc>
          <w:tcPr>
            <w:tcW w:w="1701" w:type="dxa"/>
            <w:shd w:val="clear" w:color="auto" w:fill="auto"/>
            <w:noWrap/>
            <w:vAlign w:val="center"/>
          </w:tcPr>
          <w:p w14:paraId="1FCE98E1" w14:textId="59BBF773"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DIST-02-07.CAR.1</w:t>
            </w:r>
          </w:p>
        </w:tc>
        <w:tc>
          <w:tcPr>
            <w:tcW w:w="2268" w:type="dxa"/>
            <w:shd w:val="clear" w:color="auto" w:fill="auto"/>
            <w:noWrap/>
            <w:vAlign w:val="center"/>
          </w:tcPr>
          <w:p w14:paraId="53CBAA08" w14:textId="71873364"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DIST-02-07.CAR.1.ROL.A</w:t>
            </w:r>
          </w:p>
        </w:tc>
      </w:tr>
      <w:tr w:rsidR="00202C5C" w14:paraId="1F7A3B69" w14:textId="77777777" w:rsidTr="00B416A6">
        <w:trPr>
          <w:trHeight w:val="300"/>
        </w:trPr>
        <w:tc>
          <w:tcPr>
            <w:tcW w:w="846" w:type="dxa"/>
            <w:vMerge/>
            <w:shd w:val="clear" w:color="auto" w:fill="auto"/>
            <w:noWrap/>
            <w:vAlign w:val="bottom"/>
          </w:tcPr>
          <w:p w14:paraId="0447F21D"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71FE620" w14:textId="6ACB8387"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7DCC3E2D" w14:textId="3A351A9A"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DIST-02-07.CAR.1.ROL.B</w:t>
            </w:r>
          </w:p>
        </w:tc>
      </w:tr>
      <w:tr w:rsidR="00202C5C" w14:paraId="6F80ADFE" w14:textId="77777777" w:rsidTr="00B416A6">
        <w:trPr>
          <w:trHeight w:val="300"/>
        </w:trPr>
        <w:tc>
          <w:tcPr>
            <w:tcW w:w="846" w:type="dxa"/>
            <w:vMerge/>
            <w:shd w:val="clear" w:color="auto" w:fill="auto"/>
            <w:noWrap/>
            <w:vAlign w:val="bottom"/>
          </w:tcPr>
          <w:p w14:paraId="2F45F6C0"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A17E1CB" w14:textId="18F922D3"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DIST-02-07.CAR.2</w:t>
            </w:r>
          </w:p>
        </w:tc>
        <w:tc>
          <w:tcPr>
            <w:tcW w:w="2268" w:type="dxa"/>
            <w:shd w:val="clear" w:color="auto" w:fill="auto"/>
            <w:noWrap/>
            <w:vAlign w:val="center"/>
          </w:tcPr>
          <w:p w14:paraId="713DEB81" w14:textId="79407ACD"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DIST-02-07.CAR.2.ROL.A</w:t>
            </w:r>
          </w:p>
        </w:tc>
      </w:tr>
      <w:tr w:rsidR="00202C5C" w14:paraId="6F750CFB" w14:textId="77777777" w:rsidTr="00B416A6">
        <w:trPr>
          <w:trHeight w:val="300"/>
        </w:trPr>
        <w:tc>
          <w:tcPr>
            <w:tcW w:w="846" w:type="dxa"/>
            <w:vMerge/>
            <w:shd w:val="clear" w:color="auto" w:fill="auto"/>
            <w:noWrap/>
            <w:vAlign w:val="bottom"/>
          </w:tcPr>
          <w:p w14:paraId="369FEC79"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303FB9E5" w14:textId="39B3F2A0"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17CB5B2A" w14:textId="21E0A08C"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DIST-02-07.CAR.2.ROL.B</w:t>
            </w:r>
          </w:p>
        </w:tc>
      </w:tr>
      <w:tr w:rsidR="00202C5C" w14:paraId="2AA59F5D" w14:textId="77777777" w:rsidTr="00B416A6">
        <w:trPr>
          <w:trHeight w:val="300"/>
        </w:trPr>
        <w:tc>
          <w:tcPr>
            <w:tcW w:w="846" w:type="dxa"/>
            <w:vMerge/>
            <w:shd w:val="clear" w:color="auto" w:fill="auto"/>
            <w:noWrap/>
            <w:vAlign w:val="bottom"/>
          </w:tcPr>
          <w:p w14:paraId="787FF842"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6063FE93" w14:textId="47A733E5"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DIST-02-07.CAR.3</w:t>
            </w:r>
          </w:p>
        </w:tc>
        <w:tc>
          <w:tcPr>
            <w:tcW w:w="2268" w:type="dxa"/>
            <w:shd w:val="clear" w:color="auto" w:fill="auto"/>
            <w:noWrap/>
            <w:vAlign w:val="center"/>
          </w:tcPr>
          <w:p w14:paraId="772A3E51" w14:textId="3ABD375F"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DIST-02-07.CAR.3.ROL.A</w:t>
            </w:r>
          </w:p>
        </w:tc>
      </w:tr>
      <w:tr w:rsidR="00202C5C" w14:paraId="2FF8F0FE" w14:textId="77777777" w:rsidTr="00B416A6">
        <w:trPr>
          <w:trHeight w:val="300"/>
        </w:trPr>
        <w:tc>
          <w:tcPr>
            <w:tcW w:w="846" w:type="dxa"/>
            <w:vMerge/>
            <w:shd w:val="clear" w:color="auto" w:fill="auto"/>
            <w:noWrap/>
            <w:vAlign w:val="bottom"/>
          </w:tcPr>
          <w:p w14:paraId="2EDF8907"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098AE01" w14:textId="08021CBE"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0C583BC0" w14:textId="54387DEB"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DIST-02-07.CAR.3.ROL.B</w:t>
            </w:r>
          </w:p>
        </w:tc>
      </w:tr>
      <w:tr w:rsidR="00202C5C" w14:paraId="0BC169F7" w14:textId="77777777" w:rsidTr="00B416A6">
        <w:trPr>
          <w:trHeight w:val="300"/>
        </w:trPr>
        <w:tc>
          <w:tcPr>
            <w:tcW w:w="846" w:type="dxa"/>
            <w:vMerge/>
            <w:shd w:val="clear" w:color="auto" w:fill="auto"/>
            <w:noWrap/>
            <w:vAlign w:val="bottom"/>
          </w:tcPr>
          <w:p w14:paraId="7C421B9C"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0F2A19A0" w14:textId="36BF8F43"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DIST-02-07.CAR.4</w:t>
            </w:r>
          </w:p>
        </w:tc>
        <w:tc>
          <w:tcPr>
            <w:tcW w:w="2268" w:type="dxa"/>
            <w:shd w:val="clear" w:color="auto" w:fill="auto"/>
            <w:noWrap/>
            <w:vAlign w:val="center"/>
          </w:tcPr>
          <w:p w14:paraId="5D25BC9B" w14:textId="7233F182"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DIST-02-07.CAR.4.ROL.A</w:t>
            </w:r>
          </w:p>
        </w:tc>
      </w:tr>
      <w:tr w:rsidR="00202C5C" w14:paraId="12F14D10" w14:textId="77777777" w:rsidTr="00B416A6">
        <w:trPr>
          <w:trHeight w:val="300"/>
        </w:trPr>
        <w:tc>
          <w:tcPr>
            <w:tcW w:w="846" w:type="dxa"/>
            <w:vMerge/>
            <w:shd w:val="clear" w:color="auto" w:fill="auto"/>
            <w:noWrap/>
            <w:vAlign w:val="bottom"/>
          </w:tcPr>
          <w:p w14:paraId="160AF28A"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3D074863" w14:textId="4DC50C2D"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5B70D6E7" w14:textId="5696EFA5"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DIST-02-07.CAR.4.ROL.B</w:t>
            </w:r>
          </w:p>
        </w:tc>
      </w:tr>
      <w:tr w:rsidR="00202C5C" w14:paraId="7A87E3D6" w14:textId="77777777" w:rsidTr="00B416A6">
        <w:trPr>
          <w:trHeight w:val="300"/>
        </w:trPr>
        <w:tc>
          <w:tcPr>
            <w:tcW w:w="846" w:type="dxa"/>
            <w:vMerge/>
            <w:shd w:val="clear" w:color="auto" w:fill="auto"/>
            <w:noWrap/>
            <w:vAlign w:val="bottom"/>
          </w:tcPr>
          <w:p w14:paraId="4E261CED"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730A031" w14:textId="480AD328"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DIST-02-07.CAR.5</w:t>
            </w:r>
          </w:p>
        </w:tc>
        <w:tc>
          <w:tcPr>
            <w:tcW w:w="2268" w:type="dxa"/>
            <w:shd w:val="clear" w:color="auto" w:fill="auto"/>
            <w:noWrap/>
            <w:vAlign w:val="center"/>
          </w:tcPr>
          <w:p w14:paraId="0F7E4774" w14:textId="3689C55C"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DIST-02-07.CAR.5.ROL.A</w:t>
            </w:r>
          </w:p>
        </w:tc>
      </w:tr>
      <w:tr w:rsidR="00202C5C" w14:paraId="12ACD873" w14:textId="77777777" w:rsidTr="00B416A6">
        <w:trPr>
          <w:trHeight w:val="300"/>
        </w:trPr>
        <w:tc>
          <w:tcPr>
            <w:tcW w:w="846" w:type="dxa"/>
            <w:vMerge/>
            <w:shd w:val="clear" w:color="auto" w:fill="auto"/>
            <w:noWrap/>
            <w:vAlign w:val="bottom"/>
          </w:tcPr>
          <w:p w14:paraId="4A3C7982"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0D0E584E" w14:textId="5E652A85"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7A5E6746" w14:textId="781B46B1"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DIST-02-07.CAR.5.ROL.B</w:t>
            </w:r>
          </w:p>
        </w:tc>
      </w:tr>
      <w:tr w:rsidR="00202C5C" w14:paraId="71EE0174" w14:textId="77777777" w:rsidTr="00B416A6">
        <w:trPr>
          <w:trHeight w:val="300"/>
        </w:trPr>
        <w:tc>
          <w:tcPr>
            <w:tcW w:w="846" w:type="dxa"/>
            <w:vMerge/>
            <w:shd w:val="clear" w:color="auto" w:fill="auto"/>
            <w:noWrap/>
            <w:vAlign w:val="bottom"/>
          </w:tcPr>
          <w:p w14:paraId="0BF87C89"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6CE558E" w14:textId="7D2D9093"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DIST-02-07.CAR.6</w:t>
            </w:r>
          </w:p>
        </w:tc>
        <w:tc>
          <w:tcPr>
            <w:tcW w:w="2268" w:type="dxa"/>
            <w:shd w:val="clear" w:color="auto" w:fill="auto"/>
            <w:noWrap/>
            <w:vAlign w:val="center"/>
          </w:tcPr>
          <w:p w14:paraId="44B514DB" w14:textId="04FDD2A5"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DIST-02-07.CAR.6.ROL.A</w:t>
            </w:r>
          </w:p>
        </w:tc>
      </w:tr>
      <w:tr w:rsidR="00202C5C" w14:paraId="3A57F4CA" w14:textId="77777777" w:rsidTr="00B416A6">
        <w:trPr>
          <w:trHeight w:val="300"/>
        </w:trPr>
        <w:tc>
          <w:tcPr>
            <w:tcW w:w="846" w:type="dxa"/>
            <w:vMerge/>
            <w:shd w:val="clear" w:color="auto" w:fill="auto"/>
            <w:noWrap/>
            <w:vAlign w:val="bottom"/>
          </w:tcPr>
          <w:p w14:paraId="52BAAE8F"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EC781AF" w14:textId="1886B40C"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26C6F955" w14:textId="1A78F1CF"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DIST-02-07.CAR.6.ROL.B</w:t>
            </w:r>
          </w:p>
        </w:tc>
      </w:tr>
      <w:tr w:rsidR="00202C5C" w14:paraId="55AB7901" w14:textId="77777777" w:rsidTr="00B416A6">
        <w:trPr>
          <w:trHeight w:val="300"/>
        </w:trPr>
        <w:tc>
          <w:tcPr>
            <w:tcW w:w="846" w:type="dxa"/>
            <w:vMerge/>
            <w:shd w:val="clear" w:color="auto" w:fill="auto"/>
            <w:noWrap/>
            <w:vAlign w:val="bottom"/>
          </w:tcPr>
          <w:p w14:paraId="5B56CB17"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BBA05CD" w14:textId="5AB65573" w:rsidR="00202C5C" w:rsidRPr="00DB11E6" w:rsidRDefault="00202C5C" w:rsidP="00202C5C">
            <w:pPr>
              <w:rPr>
                <w:sz w:val="20"/>
                <w:szCs w:val="20"/>
              </w:rPr>
            </w:pPr>
            <w:r>
              <w:rPr>
                <w:rFonts w:ascii="Aptos Narrow" w:hAnsi="Aptos Narrow"/>
                <w:color w:val="000000"/>
                <w:sz w:val="20"/>
                <w:szCs w:val="20"/>
              </w:rPr>
              <w:t>DIST-02-07.CAR.7</w:t>
            </w:r>
          </w:p>
        </w:tc>
        <w:tc>
          <w:tcPr>
            <w:tcW w:w="2268" w:type="dxa"/>
            <w:shd w:val="clear" w:color="auto" w:fill="auto"/>
            <w:noWrap/>
            <w:vAlign w:val="center"/>
          </w:tcPr>
          <w:p w14:paraId="1A7D5826" w14:textId="3064172E"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DIST-02-07.CAR.7.ROL.A</w:t>
            </w:r>
          </w:p>
        </w:tc>
      </w:tr>
      <w:tr w:rsidR="00202C5C" w14:paraId="253AB529" w14:textId="77777777" w:rsidTr="00B416A6">
        <w:trPr>
          <w:trHeight w:val="300"/>
        </w:trPr>
        <w:tc>
          <w:tcPr>
            <w:tcW w:w="846" w:type="dxa"/>
            <w:vMerge/>
            <w:shd w:val="clear" w:color="auto" w:fill="auto"/>
            <w:noWrap/>
            <w:vAlign w:val="bottom"/>
          </w:tcPr>
          <w:p w14:paraId="2E4DF4FB"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7FBBFDF2" w14:textId="0ADA06E5"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6A0A3907" w14:textId="6EA5B6CE"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DIST-02-07.CAR.7.ROL.B</w:t>
            </w:r>
          </w:p>
        </w:tc>
      </w:tr>
      <w:tr w:rsidR="00202C5C" w14:paraId="4F12FEA4" w14:textId="77777777" w:rsidTr="00B416A6">
        <w:trPr>
          <w:trHeight w:val="300"/>
        </w:trPr>
        <w:tc>
          <w:tcPr>
            <w:tcW w:w="846" w:type="dxa"/>
            <w:vMerge/>
            <w:shd w:val="clear" w:color="auto" w:fill="auto"/>
            <w:noWrap/>
            <w:vAlign w:val="bottom"/>
          </w:tcPr>
          <w:p w14:paraId="5844A3C9"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C4C3135" w14:textId="7A596B01" w:rsidR="00202C5C" w:rsidRPr="00DB11E6" w:rsidRDefault="00202C5C" w:rsidP="00202C5C">
            <w:pPr>
              <w:rPr>
                <w:sz w:val="20"/>
                <w:szCs w:val="20"/>
              </w:rPr>
            </w:pPr>
            <w:r>
              <w:rPr>
                <w:rFonts w:ascii="Aptos Narrow" w:hAnsi="Aptos Narrow"/>
                <w:color w:val="000000"/>
                <w:sz w:val="20"/>
                <w:szCs w:val="20"/>
              </w:rPr>
              <w:t>DIST-02-07.CAR.8</w:t>
            </w:r>
          </w:p>
        </w:tc>
        <w:tc>
          <w:tcPr>
            <w:tcW w:w="2268" w:type="dxa"/>
            <w:shd w:val="clear" w:color="auto" w:fill="auto"/>
            <w:noWrap/>
            <w:vAlign w:val="center"/>
          </w:tcPr>
          <w:p w14:paraId="72089A43" w14:textId="493A9A98"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DIST-02-07.CAR.8.ROL.A</w:t>
            </w:r>
          </w:p>
        </w:tc>
      </w:tr>
      <w:tr w:rsidR="00202C5C" w14:paraId="6E3447B6" w14:textId="77777777" w:rsidTr="00B416A6">
        <w:trPr>
          <w:trHeight w:val="300"/>
        </w:trPr>
        <w:tc>
          <w:tcPr>
            <w:tcW w:w="846" w:type="dxa"/>
            <w:vMerge/>
            <w:shd w:val="clear" w:color="auto" w:fill="auto"/>
            <w:noWrap/>
            <w:vAlign w:val="bottom"/>
          </w:tcPr>
          <w:p w14:paraId="26BFAEA0"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29AE9D2" w14:textId="6849A710" w:rsidR="00202C5C" w:rsidRPr="00DB11E6" w:rsidRDefault="00202C5C" w:rsidP="00202C5C">
            <w:pPr>
              <w:rPr>
                <w:sz w:val="20"/>
                <w:szCs w:val="20"/>
              </w:rPr>
            </w:pPr>
            <w:r>
              <w:rPr>
                <w:color w:val="000000"/>
                <w:sz w:val="20"/>
                <w:szCs w:val="20"/>
              </w:rPr>
              <w:t> </w:t>
            </w:r>
          </w:p>
        </w:tc>
        <w:tc>
          <w:tcPr>
            <w:tcW w:w="2268" w:type="dxa"/>
            <w:shd w:val="clear" w:color="auto" w:fill="auto"/>
            <w:noWrap/>
            <w:vAlign w:val="center"/>
          </w:tcPr>
          <w:p w14:paraId="2C08F1E2" w14:textId="0FCC8776" w:rsidR="00202C5C" w:rsidRPr="00DB11E6" w:rsidRDefault="00202C5C" w:rsidP="00202C5C">
            <w:pPr>
              <w:rPr>
                <w:rFonts w:ascii="Aptos Narrow" w:hAnsi="Aptos Narrow"/>
                <w:color w:val="000000"/>
                <w:sz w:val="20"/>
                <w:szCs w:val="20"/>
              </w:rPr>
            </w:pPr>
            <w:r>
              <w:rPr>
                <w:rFonts w:ascii="Aptos Narrow" w:hAnsi="Aptos Narrow"/>
                <w:color w:val="000000"/>
                <w:sz w:val="20"/>
                <w:szCs w:val="20"/>
              </w:rPr>
              <w:t>DIST-02-07.CAR.8.ROL.B</w:t>
            </w:r>
          </w:p>
        </w:tc>
      </w:tr>
      <w:tr w:rsidR="00202C5C" w14:paraId="32E318FF" w14:textId="77777777" w:rsidTr="00B416A6">
        <w:trPr>
          <w:trHeight w:val="300"/>
        </w:trPr>
        <w:tc>
          <w:tcPr>
            <w:tcW w:w="846" w:type="dxa"/>
            <w:vMerge w:val="restart"/>
            <w:shd w:val="clear" w:color="auto" w:fill="auto"/>
            <w:noWrap/>
            <w:vAlign w:val="bottom"/>
          </w:tcPr>
          <w:p w14:paraId="66AFFE6F" w14:textId="022644C0" w:rsidR="00202C5C" w:rsidRPr="001D0DEE" w:rsidRDefault="00202C5C" w:rsidP="00202C5C">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w:t>
            </w:r>
            <w:r>
              <w:rPr>
                <w:rFonts w:ascii="Aptos Narrow" w:hAnsi="Aptos Narrow"/>
                <w:color w:val="000000"/>
                <w:sz w:val="20"/>
                <w:szCs w:val="20"/>
              </w:rPr>
              <w:t>8</w:t>
            </w:r>
          </w:p>
        </w:tc>
        <w:tc>
          <w:tcPr>
            <w:tcW w:w="1701" w:type="dxa"/>
            <w:shd w:val="clear" w:color="auto" w:fill="auto"/>
            <w:noWrap/>
            <w:vAlign w:val="center"/>
          </w:tcPr>
          <w:p w14:paraId="08C0E921" w14:textId="19B10678" w:rsidR="00202C5C" w:rsidRPr="00E664D4" w:rsidRDefault="00202C5C" w:rsidP="00202C5C">
            <w:pPr>
              <w:rPr>
                <w:sz w:val="20"/>
                <w:szCs w:val="20"/>
              </w:rPr>
            </w:pPr>
            <w:r>
              <w:rPr>
                <w:rFonts w:ascii="Aptos Narrow" w:hAnsi="Aptos Narrow"/>
                <w:color w:val="000000"/>
                <w:sz w:val="20"/>
                <w:szCs w:val="20"/>
              </w:rPr>
              <w:t>DIST-02-08.CAR.1</w:t>
            </w:r>
          </w:p>
        </w:tc>
        <w:tc>
          <w:tcPr>
            <w:tcW w:w="2268" w:type="dxa"/>
            <w:shd w:val="clear" w:color="auto" w:fill="auto"/>
            <w:noWrap/>
            <w:vAlign w:val="center"/>
          </w:tcPr>
          <w:p w14:paraId="6BBC53AE" w14:textId="5BEDFDF3" w:rsidR="00202C5C" w:rsidRPr="00E664D4" w:rsidRDefault="00202C5C" w:rsidP="00202C5C">
            <w:pPr>
              <w:rPr>
                <w:rFonts w:ascii="Aptos Narrow" w:hAnsi="Aptos Narrow"/>
                <w:color w:val="000000"/>
                <w:sz w:val="20"/>
                <w:szCs w:val="20"/>
              </w:rPr>
            </w:pPr>
            <w:r>
              <w:rPr>
                <w:rFonts w:ascii="Aptos Narrow" w:hAnsi="Aptos Narrow"/>
                <w:color w:val="000000"/>
                <w:sz w:val="20"/>
                <w:szCs w:val="20"/>
              </w:rPr>
              <w:t>DIST-02-08.CAR.1.ROL.A</w:t>
            </w:r>
          </w:p>
        </w:tc>
      </w:tr>
      <w:tr w:rsidR="00202C5C" w14:paraId="01ACBEDF" w14:textId="77777777" w:rsidTr="00B416A6">
        <w:trPr>
          <w:trHeight w:val="300"/>
        </w:trPr>
        <w:tc>
          <w:tcPr>
            <w:tcW w:w="846" w:type="dxa"/>
            <w:vMerge/>
            <w:shd w:val="clear" w:color="auto" w:fill="auto"/>
            <w:noWrap/>
            <w:vAlign w:val="bottom"/>
          </w:tcPr>
          <w:p w14:paraId="4D42BFEF"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14CA10BD" w14:textId="5434391B" w:rsidR="00202C5C" w:rsidRPr="00E664D4" w:rsidRDefault="00202C5C" w:rsidP="00202C5C">
            <w:pPr>
              <w:rPr>
                <w:sz w:val="20"/>
                <w:szCs w:val="20"/>
              </w:rPr>
            </w:pPr>
            <w:r>
              <w:rPr>
                <w:color w:val="000000"/>
                <w:sz w:val="20"/>
                <w:szCs w:val="20"/>
              </w:rPr>
              <w:t> </w:t>
            </w:r>
          </w:p>
        </w:tc>
        <w:tc>
          <w:tcPr>
            <w:tcW w:w="2268" w:type="dxa"/>
            <w:shd w:val="clear" w:color="auto" w:fill="auto"/>
            <w:noWrap/>
            <w:vAlign w:val="center"/>
          </w:tcPr>
          <w:p w14:paraId="26F0DF21" w14:textId="237F4DF0" w:rsidR="00202C5C" w:rsidRPr="00E664D4" w:rsidRDefault="00202C5C" w:rsidP="00202C5C">
            <w:pPr>
              <w:rPr>
                <w:rFonts w:ascii="Aptos Narrow" w:hAnsi="Aptos Narrow"/>
                <w:color w:val="000000"/>
                <w:sz w:val="20"/>
                <w:szCs w:val="20"/>
              </w:rPr>
            </w:pPr>
            <w:r>
              <w:rPr>
                <w:rFonts w:ascii="Aptos Narrow" w:hAnsi="Aptos Narrow"/>
                <w:color w:val="000000"/>
                <w:sz w:val="20"/>
                <w:szCs w:val="20"/>
              </w:rPr>
              <w:t>DIST-02-08.CAR.1.ROL.B</w:t>
            </w:r>
          </w:p>
        </w:tc>
      </w:tr>
      <w:tr w:rsidR="00202C5C" w14:paraId="29BFBCA1" w14:textId="77777777" w:rsidTr="00B416A6">
        <w:trPr>
          <w:trHeight w:val="300"/>
        </w:trPr>
        <w:tc>
          <w:tcPr>
            <w:tcW w:w="846" w:type="dxa"/>
            <w:vMerge/>
            <w:shd w:val="clear" w:color="auto" w:fill="auto"/>
            <w:noWrap/>
            <w:vAlign w:val="bottom"/>
          </w:tcPr>
          <w:p w14:paraId="5B23283C"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6ECB5A9E" w14:textId="045DB11B" w:rsidR="00202C5C" w:rsidRPr="00E664D4" w:rsidRDefault="00202C5C" w:rsidP="00202C5C">
            <w:pPr>
              <w:rPr>
                <w:sz w:val="20"/>
                <w:szCs w:val="20"/>
              </w:rPr>
            </w:pPr>
            <w:r>
              <w:rPr>
                <w:rFonts w:ascii="Aptos Narrow" w:hAnsi="Aptos Narrow"/>
                <w:color w:val="000000"/>
                <w:sz w:val="20"/>
                <w:szCs w:val="20"/>
              </w:rPr>
              <w:t>DIST-02-08.CAR.2</w:t>
            </w:r>
          </w:p>
        </w:tc>
        <w:tc>
          <w:tcPr>
            <w:tcW w:w="2268" w:type="dxa"/>
            <w:shd w:val="clear" w:color="auto" w:fill="auto"/>
            <w:noWrap/>
            <w:vAlign w:val="center"/>
          </w:tcPr>
          <w:p w14:paraId="0A60418F" w14:textId="126E3918" w:rsidR="00202C5C" w:rsidRPr="00E664D4" w:rsidRDefault="00202C5C" w:rsidP="00202C5C">
            <w:pPr>
              <w:rPr>
                <w:rFonts w:ascii="Aptos Narrow" w:hAnsi="Aptos Narrow"/>
                <w:color w:val="000000"/>
                <w:sz w:val="20"/>
                <w:szCs w:val="20"/>
              </w:rPr>
            </w:pPr>
            <w:r>
              <w:rPr>
                <w:rFonts w:ascii="Aptos Narrow" w:hAnsi="Aptos Narrow"/>
                <w:color w:val="000000"/>
                <w:sz w:val="20"/>
                <w:szCs w:val="20"/>
              </w:rPr>
              <w:t>DIST-02-08.CAR.2.ROL.A</w:t>
            </w:r>
          </w:p>
        </w:tc>
      </w:tr>
      <w:tr w:rsidR="00202C5C" w14:paraId="78886FD4" w14:textId="77777777" w:rsidTr="00B416A6">
        <w:trPr>
          <w:trHeight w:val="300"/>
        </w:trPr>
        <w:tc>
          <w:tcPr>
            <w:tcW w:w="846" w:type="dxa"/>
            <w:vMerge/>
            <w:shd w:val="clear" w:color="auto" w:fill="auto"/>
            <w:noWrap/>
            <w:vAlign w:val="bottom"/>
          </w:tcPr>
          <w:p w14:paraId="3BB43060"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0AB09C15" w14:textId="29910DEF" w:rsidR="00202C5C" w:rsidRPr="00E664D4" w:rsidRDefault="00202C5C" w:rsidP="00202C5C">
            <w:pPr>
              <w:rPr>
                <w:sz w:val="20"/>
                <w:szCs w:val="20"/>
              </w:rPr>
            </w:pPr>
            <w:r>
              <w:rPr>
                <w:color w:val="000000"/>
                <w:sz w:val="20"/>
                <w:szCs w:val="20"/>
              </w:rPr>
              <w:t> </w:t>
            </w:r>
          </w:p>
        </w:tc>
        <w:tc>
          <w:tcPr>
            <w:tcW w:w="2268" w:type="dxa"/>
            <w:shd w:val="clear" w:color="auto" w:fill="auto"/>
            <w:noWrap/>
            <w:vAlign w:val="center"/>
          </w:tcPr>
          <w:p w14:paraId="346096DD" w14:textId="1FA0B88C" w:rsidR="00202C5C" w:rsidRPr="00E664D4" w:rsidRDefault="00202C5C" w:rsidP="00202C5C">
            <w:pPr>
              <w:rPr>
                <w:rFonts w:ascii="Aptos Narrow" w:hAnsi="Aptos Narrow"/>
                <w:color w:val="000000"/>
                <w:sz w:val="20"/>
                <w:szCs w:val="20"/>
              </w:rPr>
            </w:pPr>
            <w:r>
              <w:rPr>
                <w:rFonts w:ascii="Aptos Narrow" w:hAnsi="Aptos Narrow"/>
                <w:color w:val="000000"/>
                <w:sz w:val="20"/>
                <w:szCs w:val="20"/>
              </w:rPr>
              <w:t>DIST-02-08.CAR.2.ROL.B</w:t>
            </w:r>
          </w:p>
        </w:tc>
      </w:tr>
      <w:tr w:rsidR="00202C5C" w14:paraId="7309C79B" w14:textId="77777777" w:rsidTr="00B416A6">
        <w:trPr>
          <w:trHeight w:val="300"/>
        </w:trPr>
        <w:tc>
          <w:tcPr>
            <w:tcW w:w="846" w:type="dxa"/>
            <w:vMerge/>
            <w:shd w:val="clear" w:color="auto" w:fill="auto"/>
            <w:noWrap/>
            <w:vAlign w:val="bottom"/>
          </w:tcPr>
          <w:p w14:paraId="2537062A"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4AF42D55" w14:textId="3D406B3F" w:rsidR="00202C5C" w:rsidRPr="00E664D4" w:rsidRDefault="00202C5C" w:rsidP="00202C5C">
            <w:pPr>
              <w:rPr>
                <w:sz w:val="20"/>
                <w:szCs w:val="20"/>
              </w:rPr>
            </w:pPr>
            <w:r>
              <w:rPr>
                <w:rFonts w:ascii="Aptos Narrow" w:hAnsi="Aptos Narrow"/>
                <w:color w:val="000000"/>
                <w:sz w:val="20"/>
                <w:szCs w:val="20"/>
              </w:rPr>
              <w:t>DIST-02-08.CAR.3</w:t>
            </w:r>
          </w:p>
        </w:tc>
        <w:tc>
          <w:tcPr>
            <w:tcW w:w="2268" w:type="dxa"/>
            <w:shd w:val="clear" w:color="auto" w:fill="auto"/>
            <w:noWrap/>
            <w:vAlign w:val="center"/>
          </w:tcPr>
          <w:p w14:paraId="147BF8F0" w14:textId="3EB94042" w:rsidR="00202C5C" w:rsidRPr="00E664D4" w:rsidRDefault="00202C5C" w:rsidP="00202C5C">
            <w:pPr>
              <w:rPr>
                <w:rFonts w:ascii="Aptos Narrow" w:hAnsi="Aptos Narrow"/>
                <w:color w:val="000000"/>
                <w:sz w:val="20"/>
                <w:szCs w:val="20"/>
              </w:rPr>
            </w:pPr>
            <w:r>
              <w:rPr>
                <w:rFonts w:ascii="Aptos Narrow" w:hAnsi="Aptos Narrow"/>
                <w:color w:val="000000"/>
                <w:sz w:val="20"/>
                <w:szCs w:val="20"/>
              </w:rPr>
              <w:t>DIST-02-08.CAR.3.ROL.A</w:t>
            </w:r>
          </w:p>
        </w:tc>
      </w:tr>
      <w:tr w:rsidR="00202C5C" w14:paraId="485627D7" w14:textId="77777777" w:rsidTr="00B416A6">
        <w:trPr>
          <w:trHeight w:val="300"/>
        </w:trPr>
        <w:tc>
          <w:tcPr>
            <w:tcW w:w="846" w:type="dxa"/>
            <w:vMerge/>
            <w:shd w:val="clear" w:color="auto" w:fill="auto"/>
            <w:noWrap/>
            <w:vAlign w:val="bottom"/>
          </w:tcPr>
          <w:p w14:paraId="593B7CE5"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5A333322" w14:textId="63E2F353" w:rsidR="00202C5C" w:rsidRPr="00E664D4" w:rsidRDefault="00202C5C" w:rsidP="00202C5C">
            <w:pPr>
              <w:rPr>
                <w:sz w:val="20"/>
                <w:szCs w:val="20"/>
              </w:rPr>
            </w:pPr>
            <w:r>
              <w:rPr>
                <w:color w:val="000000"/>
                <w:sz w:val="20"/>
                <w:szCs w:val="20"/>
              </w:rPr>
              <w:t> </w:t>
            </w:r>
          </w:p>
        </w:tc>
        <w:tc>
          <w:tcPr>
            <w:tcW w:w="2268" w:type="dxa"/>
            <w:shd w:val="clear" w:color="auto" w:fill="auto"/>
            <w:noWrap/>
            <w:vAlign w:val="center"/>
          </w:tcPr>
          <w:p w14:paraId="793D864D" w14:textId="7DDE3A46" w:rsidR="00202C5C" w:rsidRPr="00E664D4" w:rsidRDefault="00202C5C" w:rsidP="00202C5C">
            <w:pPr>
              <w:rPr>
                <w:rFonts w:ascii="Aptos Narrow" w:hAnsi="Aptos Narrow"/>
                <w:color w:val="000000"/>
                <w:sz w:val="20"/>
                <w:szCs w:val="20"/>
              </w:rPr>
            </w:pPr>
            <w:r>
              <w:rPr>
                <w:rFonts w:ascii="Aptos Narrow" w:hAnsi="Aptos Narrow"/>
                <w:color w:val="000000"/>
                <w:sz w:val="20"/>
                <w:szCs w:val="20"/>
              </w:rPr>
              <w:t>DIST-02-08.CAR.3.ROL.B</w:t>
            </w:r>
          </w:p>
        </w:tc>
      </w:tr>
      <w:tr w:rsidR="00202C5C" w14:paraId="11C73033" w14:textId="77777777" w:rsidTr="00B416A6">
        <w:trPr>
          <w:trHeight w:val="300"/>
        </w:trPr>
        <w:tc>
          <w:tcPr>
            <w:tcW w:w="846" w:type="dxa"/>
            <w:vMerge/>
            <w:shd w:val="clear" w:color="auto" w:fill="auto"/>
            <w:noWrap/>
            <w:vAlign w:val="bottom"/>
          </w:tcPr>
          <w:p w14:paraId="2C43444A"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B9F94EA" w14:textId="1B6ED5AB" w:rsidR="00202C5C" w:rsidRPr="00185511" w:rsidRDefault="00202C5C" w:rsidP="00202C5C">
            <w:pPr>
              <w:rPr>
                <w:sz w:val="20"/>
                <w:szCs w:val="20"/>
              </w:rPr>
            </w:pPr>
            <w:r>
              <w:rPr>
                <w:rFonts w:ascii="Aptos Narrow" w:hAnsi="Aptos Narrow"/>
                <w:color w:val="000000"/>
                <w:sz w:val="20"/>
                <w:szCs w:val="20"/>
              </w:rPr>
              <w:t>DIST-02-08.CAR.4</w:t>
            </w:r>
          </w:p>
        </w:tc>
        <w:tc>
          <w:tcPr>
            <w:tcW w:w="2268" w:type="dxa"/>
            <w:shd w:val="clear" w:color="auto" w:fill="auto"/>
            <w:noWrap/>
            <w:vAlign w:val="center"/>
          </w:tcPr>
          <w:p w14:paraId="24209A2B" w14:textId="75738C07"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DIST-02-08.CAR.4.ROL.A</w:t>
            </w:r>
          </w:p>
        </w:tc>
      </w:tr>
      <w:tr w:rsidR="00202C5C" w14:paraId="32430DB9" w14:textId="77777777" w:rsidTr="00B416A6">
        <w:trPr>
          <w:trHeight w:val="300"/>
        </w:trPr>
        <w:tc>
          <w:tcPr>
            <w:tcW w:w="846" w:type="dxa"/>
            <w:vMerge/>
            <w:shd w:val="clear" w:color="auto" w:fill="auto"/>
            <w:noWrap/>
            <w:vAlign w:val="bottom"/>
          </w:tcPr>
          <w:p w14:paraId="2190E06F"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4DFEB5E0" w14:textId="6CCFED50" w:rsidR="00202C5C" w:rsidRPr="00185511" w:rsidRDefault="00202C5C" w:rsidP="00202C5C">
            <w:pPr>
              <w:rPr>
                <w:sz w:val="20"/>
                <w:szCs w:val="20"/>
              </w:rPr>
            </w:pPr>
            <w:r>
              <w:rPr>
                <w:color w:val="000000"/>
                <w:sz w:val="20"/>
                <w:szCs w:val="20"/>
              </w:rPr>
              <w:t> </w:t>
            </w:r>
          </w:p>
        </w:tc>
        <w:tc>
          <w:tcPr>
            <w:tcW w:w="2268" w:type="dxa"/>
            <w:shd w:val="clear" w:color="auto" w:fill="auto"/>
            <w:noWrap/>
            <w:vAlign w:val="center"/>
          </w:tcPr>
          <w:p w14:paraId="3F942B04" w14:textId="6C2F893E"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DIST-02-08.CAR.4.ROL.B</w:t>
            </w:r>
          </w:p>
        </w:tc>
      </w:tr>
      <w:tr w:rsidR="00202C5C" w14:paraId="07FF196C" w14:textId="77777777" w:rsidTr="00B416A6">
        <w:trPr>
          <w:trHeight w:val="300"/>
        </w:trPr>
        <w:tc>
          <w:tcPr>
            <w:tcW w:w="846" w:type="dxa"/>
            <w:vMerge/>
            <w:shd w:val="clear" w:color="auto" w:fill="auto"/>
            <w:noWrap/>
            <w:vAlign w:val="bottom"/>
          </w:tcPr>
          <w:p w14:paraId="517240CE"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72D0D6F" w14:textId="7EB2C6F9" w:rsidR="00202C5C" w:rsidRPr="00185511" w:rsidRDefault="00202C5C" w:rsidP="00202C5C">
            <w:pPr>
              <w:rPr>
                <w:sz w:val="20"/>
                <w:szCs w:val="20"/>
              </w:rPr>
            </w:pPr>
            <w:r>
              <w:rPr>
                <w:rFonts w:ascii="Aptos Narrow" w:hAnsi="Aptos Narrow"/>
                <w:color w:val="000000"/>
                <w:sz w:val="20"/>
                <w:szCs w:val="20"/>
              </w:rPr>
              <w:t>DIST-02-08.CAR.5</w:t>
            </w:r>
          </w:p>
        </w:tc>
        <w:tc>
          <w:tcPr>
            <w:tcW w:w="2268" w:type="dxa"/>
            <w:shd w:val="clear" w:color="auto" w:fill="auto"/>
            <w:noWrap/>
            <w:vAlign w:val="center"/>
          </w:tcPr>
          <w:p w14:paraId="066912B3" w14:textId="249F2DBB"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DIST-02-08.CAR.5.ROL.A</w:t>
            </w:r>
          </w:p>
        </w:tc>
      </w:tr>
      <w:tr w:rsidR="00202C5C" w14:paraId="4498CBED" w14:textId="77777777" w:rsidTr="00B416A6">
        <w:trPr>
          <w:trHeight w:val="300"/>
        </w:trPr>
        <w:tc>
          <w:tcPr>
            <w:tcW w:w="846" w:type="dxa"/>
            <w:vMerge/>
            <w:shd w:val="clear" w:color="auto" w:fill="auto"/>
            <w:noWrap/>
            <w:vAlign w:val="bottom"/>
          </w:tcPr>
          <w:p w14:paraId="607F0725"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0441F827" w14:textId="09AA1EA0" w:rsidR="00202C5C" w:rsidRPr="00185511" w:rsidRDefault="00202C5C" w:rsidP="00202C5C">
            <w:pPr>
              <w:rPr>
                <w:sz w:val="20"/>
                <w:szCs w:val="20"/>
              </w:rPr>
            </w:pPr>
            <w:r>
              <w:rPr>
                <w:color w:val="000000"/>
                <w:sz w:val="20"/>
                <w:szCs w:val="20"/>
              </w:rPr>
              <w:t> </w:t>
            </w:r>
          </w:p>
        </w:tc>
        <w:tc>
          <w:tcPr>
            <w:tcW w:w="2268" w:type="dxa"/>
            <w:shd w:val="clear" w:color="auto" w:fill="auto"/>
            <w:noWrap/>
            <w:vAlign w:val="center"/>
          </w:tcPr>
          <w:p w14:paraId="71D99E3F" w14:textId="7C20F27D"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DIST-02-08.CAR.5.ROL.B</w:t>
            </w:r>
          </w:p>
        </w:tc>
      </w:tr>
      <w:tr w:rsidR="00202C5C" w14:paraId="61016FE6" w14:textId="77777777" w:rsidTr="00B416A6">
        <w:trPr>
          <w:trHeight w:val="300"/>
        </w:trPr>
        <w:tc>
          <w:tcPr>
            <w:tcW w:w="846" w:type="dxa"/>
            <w:vMerge/>
            <w:shd w:val="clear" w:color="auto" w:fill="auto"/>
            <w:noWrap/>
            <w:vAlign w:val="bottom"/>
          </w:tcPr>
          <w:p w14:paraId="34D41273"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46D486F7" w14:textId="039EB6A5" w:rsidR="00202C5C" w:rsidRPr="00185511" w:rsidRDefault="00202C5C" w:rsidP="00202C5C">
            <w:pPr>
              <w:rPr>
                <w:sz w:val="20"/>
                <w:szCs w:val="20"/>
              </w:rPr>
            </w:pPr>
            <w:r>
              <w:rPr>
                <w:rFonts w:ascii="Aptos Narrow" w:hAnsi="Aptos Narrow"/>
                <w:color w:val="000000"/>
                <w:sz w:val="20"/>
                <w:szCs w:val="20"/>
              </w:rPr>
              <w:t>DIST-02-08.CAR.6</w:t>
            </w:r>
          </w:p>
        </w:tc>
        <w:tc>
          <w:tcPr>
            <w:tcW w:w="2268" w:type="dxa"/>
            <w:shd w:val="clear" w:color="auto" w:fill="auto"/>
            <w:noWrap/>
            <w:vAlign w:val="center"/>
          </w:tcPr>
          <w:p w14:paraId="624A8C9E" w14:textId="556DE791"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DIST-02-08.CAR.6.ROL.A</w:t>
            </w:r>
          </w:p>
        </w:tc>
      </w:tr>
      <w:tr w:rsidR="00202C5C" w14:paraId="7FB20BDB" w14:textId="77777777" w:rsidTr="00B416A6">
        <w:trPr>
          <w:trHeight w:val="300"/>
        </w:trPr>
        <w:tc>
          <w:tcPr>
            <w:tcW w:w="846" w:type="dxa"/>
            <w:vMerge/>
            <w:shd w:val="clear" w:color="auto" w:fill="auto"/>
            <w:noWrap/>
            <w:vAlign w:val="bottom"/>
          </w:tcPr>
          <w:p w14:paraId="0F2EB6FB"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0E2E684B" w14:textId="745981C3" w:rsidR="00202C5C" w:rsidRPr="00185511" w:rsidRDefault="00202C5C" w:rsidP="00202C5C">
            <w:pPr>
              <w:rPr>
                <w:sz w:val="20"/>
                <w:szCs w:val="20"/>
              </w:rPr>
            </w:pPr>
            <w:r>
              <w:rPr>
                <w:color w:val="000000"/>
                <w:sz w:val="20"/>
                <w:szCs w:val="20"/>
              </w:rPr>
              <w:t> </w:t>
            </w:r>
          </w:p>
        </w:tc>
        <w:tc>
          <w:tcPr>
            <w:tcW w:w="2268" w:type="dxa"/>
            <w:shd w:val="clear" w:color="auto" w:fill="auto"/>
            <w:noWrap/>
            <w:vAlign w:val="center"/>
          </w:tcPr>
          <w:p w14:paraId="2563C610" w14:textId="66FA883B"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DIST-02-08.CAR.6.ROL.B</w:t>
            </w:r>
          </w:p>
        </w:tc>
      </w:tr>
      <w:tr w:rsidR="00202C5C" w14:paraId="0277A363" w14:textId="77777777" w:rsidTr="00B416A6">
        <w:trPr>
          <w:trHeight w:val="300"/>
        </w:trPr>
        <w:tc>
          <w:tcPr>
            <w:tcW w:w="846" w:type="dxa"/>
            <w:vMerge/>
            <w:shd w:val="clear" w:color="auto" w:fill="auto"/>
            <w:noWrap/>
            <w:vAlign w:val="bottom"/>
          </w:tcPr>
          <w:p w14:paraId="6C7DCBAA"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30FB2362" w14:textId="790CC288" w:rsidR="00202C5C" w:rsidRPr="00185511" w:rsidRDefault="00202C5C" w:rsidP="00202C5C">
            <w:pPr>
              <w:rPr>
                <w:sz w:val="20"/>
                <w:szCs w:val="20"/>
              </w:rPr>
            </w:pPr>
            <w:r>
              <w:rPr>
                <w:rFonts w:ascii="Aptos Narrow" w:hAnsi="Aptos Narrow"/>
                <w:color w:val="000000"/>
                <w:sz w:val="20"/>
                <w:szCs w:val="20"/>
              </w:rPr>
              <w:t>DIST-02-08.CAR.7</w:t>
            </w:r>
          </w:p>
        </w:tc>
        <w:tc>
          <w:tcPr>
            <w:tcW w:w="2268" w:type="dxa"/>
            <w:shd w:val="clear" w:color="auto" w:fill="auto"/>
            <w:noWrap/>
            <w:vAlign w:val="center"/>
          </w:tcPr>
          <w:p w14:paraId="2D892C5C" w14:textId="1C2E40C6"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DIST-02-08.CAR.7.ROL.A</w:t>
            </w:r>
          </w:p>
        </w:tc>
      </w:tr>
      <w:tr w:rsidR="00202C5C" w14:paraId="06F206FE" w14:textId="77777777" w:rsidTr="00B416A6">
        <w:trPr>
          <w:trHeight w:val="300"/>
        </w:trPr>
        <w:tc>
          <w:tcPr>
            <w:tcW w:w="846" w:type="dxa"/>
            <w:vMerge/>
            <w:shd w:val="clear" w:color="auto" w:fill="auto"/>
            <w:noWrap/>
            <w:vAlign w:val="bottom"/>
          </w:tcPr>
          <w:p w14:paraId="42C3B7E6"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6972CF77" w14:textId="3577A301" w:rsidR="00202C5C" w:rsidRPr="00185511" w:rsidRDefault="00202C5C" w:rsidP="00202C5C">
            <w:pPr>
              <w:rPr>
                <w:sz w:val="20"/>
                <w:szCs w:val="20"/>
              </w:rPr>
            </w:pPr>
            <w:r>
              <w:rPr>
                <w:color w:val="000000"/>
                <w:sz w:val="20"/>
                <w:szCs w:val="20"/>
              </w:rPr>
              <w:t> </w:t>
            </w:r>
          </w:p>
        </w:tc>
        <w:tc>
          <w:tcPr>
            <w:tcW w:w="2268" w:type="dxa"/>
            <w:shd w:val="clear" w:color="auto" w:fill="auto"/>
            <w:noWrap/>
            <w:vAlign w:val="center"/>
          </w:tcPr>
          <w:p w14:paraId="748E0210" w14:textId="10AB9C06"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Disabled</w:t>
            </w:r>
          </w:p>
        </w:tc>
      </w:tr>
      <w:tr w:rsidR="00202C5C" w14:paraId="76D560EB" w14:textId="77777777" w:rsidTr="00B416A6">
        <w:trPr>
          <w:trHeight w:val="300"/>
        </w:trPr>
        <w:tc>
          <w:tcPr>
            <w:tcW w:w="846" w:type="dxa"/>
            <w:vMerge/>
            <w:shd w:val="clear" w:color="auto" w:fill="auto"/>
            <w:noWrap/>
            <w:vAlign w:val="bottom"/>
          </w:tcPr>
          <w:p w14:paraId="0E02F666"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22B35C68" w14:textId="0748AC52" w:rsidR="00202C5C" w:rsidRPr="00185511" w:rsidRDefault="00202C5C" w:rsidP="00202C5C">
            <w:pPr>
              <w:rPr>
                <w:sz w:val="20"/>
                <w:szCs w:val="20"/>
              </w:rPr>
            </w:pPr>
            <w:r>
              <w:rPr>
                <w:rFonts w:ascii="Aptos Narrow" w:hAnsi="Aptos Narrow"/>
                <w:color w:val="000000"/>
                <w:sz w:val="20"/>
                <w:szCs w:val="20"/>
              </w:rPr>
              <w:t>DIST-02-08.CAR.8</w:t>
            </w:r>
          </w:p>
        </w:tc>
        <w:tc>
          <w:tcPr>
            <w:tcW w:w="2268" w:type="dxa"/>
            <w:shd w:val="clear" w:color="auto" w:fill="auto"/>
            <w:noWrap/>
            <w:vAlign w:val="center"/>
          </w:tcPr>
          <w:p w14:paraId="55ECC1D8" w14:textId="5AF220D0"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DIST-02-08.CAR.8.ROL.A</w:t>
            </w:r>
          </w:p>
        </w:tc>
      </w:tr>
      <w:tr w:rsidR="00202C5C" w14:paraId="24DD6D27" w14:textId="77777777" w:rsidTr="00B416A6">
        <w:trPr>
          <w:trHeight w:val="300"/>
        </w:trPr>
        <w:tc>
          <w:tcPr>
            <w:tcW w:w="846" w:type="dxa"/>
            <w:vMerge/>
            <w:shd w:val="clear" w:color="auto" w:fill="auto"/>
            <w:noWrap/>
            <w:vAlign w:val="bottom"/>
          </w:tcPr>
          <w:p w14:paraId="72F41553"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18E2F808" w14:textId="4AA565B9" w:rsidR="00202C5C" w:rsidRPr="00185511" w:rsidRDefault="00202C5C" w:rsidP="00202C5C">
            <w:pPr>
              <w:rPr>
                <w:sz w:val="20"/>
                <w:szCs w:val="20"/>
              </w:rPr>
            </w:pPr>
            <w:r>
              <w:rPr>
                <w:color w:val="000000"/>
                <w:sz w:val="20"/>
                <w:szCs w:val="20"/>
              </w:rPr>
              <w:t> </w:t>
            </w:r>
            <w:proofErr w:type="spellStart"/>
            <w:r>
              <w:rPr>
                <w:sz w:val="20"/>
                <w:szCs w:val="20"/>
              </w:rPr>
              <w:t>Interroll</w:t>
            </w:r>
            <w:proofErr w:type="spellEnd"/>
            <w:r>
              <w:rPr>
                <w:sz w:val="20"/>
                <w:szCs w:val="20"/>
              </w:rPr>
              <w:t xml:space="preserve"> card</w:t>
            </w:r>
          </w:p>
        </w:tc>
        <w:tc>
          <w:tcPr>
            <w:tcW w:w="2268" w:type="dxa"/>
            <w:shd w:val="clear" w:color="auto" w:fill="auto"/>
            <w:noWrap/>
            <w:vAlign w:val="center"/>
          </w:tcPr>
          <w:p w14:paraId="56520D84" w14:textId="18DB4148" w:rsidR="00202C5C" w:rsidRPr="00185511" w:rsidRDefault="00202C5C" w:rsidP="00202C5C">
            <w:pPr>
              <w:rPr>
                <w:rFonts w:ascii="Aptos Narrow" w:hAnsi="Aptos Narrow"/>
                <w:color w:val="000000"/>
                <w:sz w:val="20"/>
                <w:szCs w:val="20"/>
              </w:rPr>
            </w:pPr>
            <w:r>
              <w:rPr>
                <w:rFonts w:ascii="Aptos Narrow" w:hAnsi="Aptos Narrow"/>
                <w:color w:val="000000"/>
                <w:sz w:val="20"/>
                <w:szCs w:val="20"/>
              </w:rPr>
              <w:t>DIST-02-08.CAR.8.ROL.B</w:t>
            </w:r>
          </w:p>
        </w:tc>
      </w:tr>
      <w:tr w:rsidR="00202C5C" w14:paraId="290D2750" w14:textId="77777777" w:rsidTr="00B416A6">
        <w:trPr>
          <w:trHeight w:val="300"/>
        </w:trPr>
        <w:tc>
          <w:tcPr>
            <w:tcW w:w="846" w:type="dxa"/>
            <w:vMerge/>
            <w:shd w:val="clear" w:color="auto" w:fill="auto"/>
            <w:noWrap/>
            <w:vAlign w:val="bottom"/>
          </w:tcPr>
          <w:p w14:paraId="7B660539" w14:textId="77777777" w:rsidR="00202C5C" w:rsidRPr="001D0DEE" w:rsidRDefault="00202C5C" w:rsidP="00202C5C">
            <w:pPr>
              <w:rPr>
                <w:rFonts w:ascii="Aptos Narrow" w:hAnsi="Aptos Narrow"/>
                <w:color w:val="000000"/>
                <w:sz w:val="20"/>
                <w:szCs w:val="20"/>
              </w:rPr>
            </w:pPr>
          </w:p>
        </w:tc>
        <w:tc>
          <w:tcPr>
            <w:tcW w:w="1701" w:type="dxa"/>
            <w:shd w:val="clear" w:color="auto" w:fill="auto"/>
            <w:noWrap/>
            <w:vAlign w:val="center"/>
          </w:tcPr>
          <w:p w14:paraId="13E35EE9" w14:textId="463C4731" w:rsidR="00202C5C" w:rsidRDefault="00202C5C" w:rsidP="00202C5C">
            <w:pPr>
              <w:rPr>
                <w:color w:val="000000"/>
                <w:sz w:val="20"/>
                <w:szCs w:val="20"/>
              </w:rPr>
            </w:pPr>
            <w:proofErr w:type="spellStart"/>
            <w:r>
              <w:rPr>
                <w:sz w:val="20"/>
                <w:szCs w:val="20"/>
              </w:rPr>
              <w:t>Interroll</w:t>
            </w:r>
            <w:proofErr w:type="spellEnd"/>
            <w:r>
              <w:rPr>
                <w:sz w:val="20"/>
                <w:szCs w:val="20"/>
              </w:rPr>
              <w:t xml:space="preserve"> card</w:t>
            </w:r>
          </w:p>
        </w:tc>
        <w:tc>
          <w:tcPr>
            <w:tcW w:w="2268" w:type="dxa"/>
            <w:shd w:val="clear" w:color="auto" w:fill="auto"/>
            <w:noWrap/>
            <w:vAlign w:val="center"/>
          </w:tcPr>
          <w:p w14:paraId="14BCC639" w14:textId="3B598108" w:rsidR="00202C5C" w:rsidRDefault="00202C5C" w:rsidP="00202C5C">
            <w:pPr>
              <w:rPr>
                <w:rFonts w:ascii="Aptos Narrow" w:hAnsi="Aptos Narrow"/>
                <w:color w:val="000000"/>
                <w:sz w:val="20"/>
                <w:szCs w:val="20"/>
              </w:rPr>
            </w:pPr>
            <w:r>
              <w:rPr>
                <w:rFonts w:ascii="Aptos Narrow" w:hAnsi="Aptos Narrow"/>
                <w:color w:val="000000"/>
                <w:sz w:val="20"/>
                <w:szCs w:val="20"/>
              </w:rPr>
              <w:t>DIST-02-08.CAR.8.ROL.C</w:t>
            </w:r>
          </w:p>
        </w:tc>
      </w:tr>
    </w:tbl>
    <w:p w14:paraId="7D8C1FD7" w14:textId="77777777" w:rsidR="00066E82" w:rsidRDefault="00066E82" w:rsidP="00066E82">
      <w:pPr>
        <w:rPr>
          <w:rFonts w:eastAsiaTheme="minorEastAsia"/>
        </w:rPr>
      </w:pPr>
    </w:p>
    <w:p w14:paraId="592D46E4" w14:textId="77777777" w:rsidR="00CE03D9" w:rsidRDefault="00CE03D9" w:rsidP="00066E82">
      <w:pPr>
        <w:rPr>
          <w:rFonts w:eastAsiaTheme="minorEastAsia"/>
        </w:rPr>
      </w:pPr>
    </w:p>
    <w:p w14:paraId="65C36AA9" w14:textId="77777777" w:rsidR="00CE03D9" w:rsidRDefault="00CE03D9" w:rsidP="00066E82">
      <w:pPr>
        <w:rPr>
          <w:rFonts w:eastAsiaTheme="minorEastAsia"/>
        </w:rPr>
        <w:sectPr w:rsidR="00CE03D9" w:rsidSect="00066E82">
          <w:type w:val="continuous"/>
          <w:pgSz w:w="11906" w:h="16838"/>
          <w:pgMar w:top="720" w:right="720" w:bottom="720" w:left="720" w:header="708" w:footer="708" w:gutter="0"/>
          <w:cols w:num="2" w:space="708"/>
          <w:docGrid w:linePitch="360"/>
        </w:sectPr>
      </w:pPr>
    </w:p>
    <w:p w14:paraId="3C810801" w14:textId="77777777" w:rsidR="00066E82" w:rsidRDefault="00066E82" w:rsidP="00066E82">
      <w:pPr>
        <w:rPr>
          <w:rFonts w:eastAsiaTheme="minorEastAsia"/>
        </w:rPr>
        <w:sectPr w:rsidR="00066E82" w:rsidSect="00066E82">
          <w:type w:val="continuous"/>
          <w:pgSz w:w="11906" w:h="16838"/>
          <w:pgMar w:top="720" w:right="720" w:bottom="720" w:left="720" w:header="708" w:footer="708" w:gutter="0"/>
          <w:cols w:num="2" w:space="708"/>
          <w:docGrid w:linePitch="360"/>
        </w:sectPr>
      </w:pPr>
    </w:p>
    <w:p w14:paraId="7874E991" w14:textId="77777777" w:rsidR="00066E82" w:rsidRDefault="00066E82" w:rsidP="00066E82">
      <w:pPr>
        <w:rPr>
          <w:rFonts w:eastAsiaTheme="minorEastAsia"/>
        </w:rPr>
      </w:pPr>
      <w:r w:rsidRPr="00E7440C">
        <w:rPr>
          <w:rFonts w:eastAsiaTheme="minorEastAsia"/>
        </w:rPr>
        <w:lastRenderedPageBreak/>
        <w:t>In this section, only one sensor was implemented at the curve or departure of the lane. Th</w:t>
      </w:r>
      <w:r>
        <w:rPr>
          <w:rFonts w:eastAsiaTheme="minorEastAsia"/>
        </w:rPr>
        <w:t>e system</w:t>
      </w:r>
      <w:r w:rsidRPr="00E7440C">
        <w:rPr>
          <w:rFonts w:eastAsiaTheme="minorEastAsia"/>
        </w:rPr>
        <w:t xml:space="preserve"> determines the downstream state, checking if the </w:t>
      </w:r>
      <w:r>
        <w:rPr>
          <w:rFonts w:eastAsiaTheme="minorEastAsia"/>
        </w:rPr>
        <w:t>finger</w:t>
      </w:r>
      <w:r w:rsidRPr="00E7440C">
        <w:rPr>
          <w:rFonts w:eastAsiaTheme="minorEastAsia"/>
        </w:rPr>
        <w:t xml:space="preserve"> is stopped or if the product flow direction is opposite. When a box is detected by this sensor, the lane will stop to prevent collisions between the transported products.</w:t>
      </w:r>
      <w:r>
        <w:rPr>
          <w:rFonts w:eastAsiaTheme="minorEastAsia"/>
        </w:rPr>
        <w:t xml:space="preserve"> </w:t>
      </w:r>
      <w:r w:rsidRPr="00E52D77">
        <w:rPr>
          <w:rFonts w:eastAsiaTheme="minorEastAsia"/>
        </w:rPr>
        <w:t>The following figure and table show the sensor described above</w:t>
      </w:r>
      <w:r>
        <w:rPr>
          <w:rFonts w:eastAsiaTheme="minorEastAsia"/>
        </w:rPr>
        <w:t>.</w:t>
      </w:r>
    </w:p>
    <w:p w14:paraId="383148CD" w14:textId="77777777" w:rsidR="00066E82" w:rsidRDefault="00066E82" w:rsidP="00066E82">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66E82" w14:paraId="6CA04EF0" w14:textId="77777777" w:rsidTr="00B416A6">
        <w:trPr>
          <w:trHeight w:val="300"/>
          <w:jc w:val="center"/>
        </w:trPr>
        <w:tc>
          <w:tcPr>
            <w:tcW w:w="846" w:type="dxa"/>
            <w:shd w:val="clear" w:color="auto" w:fill="auto"/>
            <w:noWrap/>
            <w:vAlign w:val="bottom"/>
            <w:hideMark/>
          </w:tcPr>
          <w:p w14:paraId="55C2B451" w14:textId="77777777" w:rsidR="00066E82" w:rsidRPr="001D0DEE" w:rsidRDefault="00066E82"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298C6B15"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AF4CE70" w14:textId="77777777" w:rsidR="00066E82" w:rsidRPr="001D0DEE" w:rsidRDefault="00066E82"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066E82" w14:paraId="6BC88602" w14:textId="77777777" w:rsidTr="00B416A6">
        <w:trPr>
          <w:trHeight w:val="300"/>
          <w:jc w:val="center"/>
        </w:trPr>
        <w:tc>
          <w:tcPr>
            <w:tcW w:w="846" w:type="dxa"/>
            <w:vMerge w:val="restart"/>
            <w:shd w:val="clear" w:color="auto" w:fill="auto"/>
            <w:noWrap/>
            <w:vAlign w:val="bottom"/>
            <w:hideMark/>
          </w:tcPr>
          <w:p w14:paraId="5D014C7D" w14:textId="7079CEEE" w:rsidR="00066E82" w:rsidRPr="001D0DEE" w:rsidRDefault="00202C5C"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-0</w:t>
            </w:r>
            <w:r>
              <w:rPr>
                <w:rFonts w:ascii="Aptos Narrow" w:hAnsi="Aptos Narrow"/>
                <w:color w:val="000000"/>
                <w:sz w:val="20"/>
                <w:szCs w:val="20"/>
              </w:rPr>
              <w:t>8</w:t>
            </w:r>
          </w:p>
        </w:tc>
        <w:tc>
          <w:tcPr>
            <w:tcW w:w="1701" w:type="dxa"/>
            <w:shd w:val="clear" w:color="auto" w:fill="auto"/>
            <w:noWrap/>
            <w:vAlign w:val="bottom"/>
          </w:tcPr>
          <w:p w14:paraId="15E048A1" w14:textId="2AC6E01F" w:rsidR="00066E82" w:rsidRPr="005821F3" w:rsidRDefault="00066E82" w:rsidP="00B416A6">
            <w:pPr>
              <w:rPr>
                <w:rFonts w:ascii="Aptos Narrow" w:hAnsi="Aptos Narrow"/>
                <w:color w:val="000000"/>
                <w:sz w:val="20"/>
                <w:szCs w:val="20"/>
              </w:rPr>
            </w:pPr>
            <w:r w:rsidRPr="005821F3">
              <w:rPr>
                <w:rFonts w:ascii="Aptos Narrow" w:hAnsi="Aptos Narrow"/>
                <w:color w:val="000000"/>
                <w:sz w:val="20"/>
                <w:szCs w:val="20"/>
              </w:rPr>
              <w:t>DIST</w:t>
            </w:r>
            <w:r w:rsidR="00202C5C">
              <w:rPr>
                <w:rFonts w:ascii="Aptos Narrow" w:hAnsi="Aptos Narrow"/>
                <w:color w:val="000000"/>
                <w:sz w:val="20"/>
                <w:szCs w:val="20"/>
              </w:rPr>
              <w:t>-</w:t>
            </w:r>
            <w:r w:rsidRPr="005821F3">
              <w:rPr>
                <w:rFonts w:ascii="Aptos Narrow" w:hAnsi="Aptos Narrow"/>
                <w:color w:val="000000"/>
                <w:sz w:val="20"/>
                <w:szCs w:val="20"/>
              </w:rPr>
              <w:t>0</w:t>
            </w:r>
            <w:r w:rsidR="00202C5C">
              <w:rPr>
                <w:rFonts w:ascii="Aptos Narrow" w:hAnsi="Aptos Narrow"/>
                <w:color w:val="000000"/>
                <w:sz w:val="20"/>
                <w:szCs w:val="20"/>
              </w:rPr>
              <w:t>2</w:t>
            </w:r>
            <w:r w:rsidRPr="005821F3">
              <w:rPr>
                <w:rFonts w:ascii="Aptos Narrow" w:hAnsi="Aptos Narrow"/>
                <w:color w:val="000000"/>
                <w:sz w:val="20"/>
                <w:szCs w:val="20"/>
              </w:rPr>
              <w:t>-</w:t>
            </w:r>
            <w:r w:rsidR="00202C5C">
              <w:rPr>
                <w:rFonts w:ascii="Aptos Narrow" w:hAnsi="Aptos Narrow"/>
                <w:color w:val="000000"/>
                <w:sz w:val="20"/>
                <w:szCs w:val="20"/>
              </w:rPr>
              <w:t>08</w:t>
            </w:r>
            <w:r w:rsidRPr="005821F3">
              <w:rPr>
                <w:rFonts w:ascii="Aptos Narrow" w:hAnsi="Aptos Narrow"/>
                <w:color w:val="000000"/>
                <w:sz w:val="20"/>
                <w:szCs w:val="20"/>
              </w:rPr>
              <w:t>.CAR.</w:t>
            </w:r>
            <w:r w:rsidR="00202C5C">
              <w:rPr>
                <w:rFonts w:ascii="Aptos Narrow" w:hAnsi="Aptos Narrow"/>
                <w:color w:val="000000"/>
                <w:sz w:val="20"/>
                <w:szCs w:val="20"/>
              </w:rPr>
              <w:t>8</w:t>
            </w:r>
          </w:p>
        </w:tc>
        <w:tc>
          <w:tcPr>
            <w:tcW w:w="2268" w:type="dxa"/>
            <w:shd w:val="clear" w:color="auto" w:fill="auto"/>
            <w:noWrap/>
            <w:vAlign w:val="bottom"/>
          </w:tcPr>
          <w:p w14:paraId="584F0D92" w14:textId="522312C1" w:rsidR="00066E82" w:rsidRPr="005821F3" w:rsidRDefault="00066E82" w:rsidP="00B416A6">
            <w:pPr>
              <w:rPr>
                <w:rFonts w:ascii="Aptos Narrow" w:hAnsi="Aptos Narrow"/>
                <w:color w:val="000000"/>
                <w:sz w:val="20"/>
                <w:szCs w:val="20"/>
              </w:rPr>
            </w:pPr>
            <w:r w:rsidRPr="005821F3">
              <w:rPr>
                <w:rFonts w:ascii="Aptos Narrow" w:hAnsi="Aptos Narrow"/>
                <w:color w:val="000000"/>
                <w:sz w:val="20"/>
                <w:szCs w:val="20"/>
              </w:rPr>
              <w:t>DIST</w:t>
            </w:r>
            <w:r w:rsidR="00202C5C">
              <w:rPr>
                <w:rFonts w:ascii="Aptos Narrow" w:hAnsi="Aptos Narrow"/>
                <w:color w:val="000000"/>
                <w:sz w:val="20"/>
                <w:szCs w:val="20"/>
              </w:rPr>
              <w:t>-</w:t>
            </w:r>
            <w:r w:rsidRPr="005821F3">
              <w:rPr>
                <w:rFonts w:ascii="Aptos Narrow" w:hAnsi="Aptos Narrow"/>
                <w:color w:val="000000"/>
                <w:sz w:val="20"/>
                <w:szCs w:val="20"/>
              </w:rPr>
              <w:t>0</w:t>
            </w:r>
            <w:r w:rsidR="00202C5C">
              <w:rPr>
                <w:rFonts w:ascii="Aptos Narrow" w:hAnsi="Aptos Narrow"/>
                <w:color w:val="000000"/>
                <w:sz w:val="20"/>
                <w:szCs w:val="20"/>
              </w:rPr>
              <w:t>2</w:t>
            </w:r>
            <w:r w:rsidRPr="005821F3">
              <w:rPr>
                <w:rFonts w:ascii="Aptos Narrow" w:hAnsi="Aptos Narrow"/>
                <w:color w:val="000000"/>
                <w:sz w:val="20"/>
                <w:szCs w:val="20"/>
              </w:rPr>
              <w:t>-</w:t>
            </w:r>
            <w:r w:rsidR="00202C5C">
              <w:rPr>
                <w:rFonts w:ascii="Aptos Narrow" w:hAnsi="Aptos Narrow"/>
                <w:color w:val="000000"/>
                <w:sz w:val="20"/>
                <w:szCs w:val="20"/>
              </w:rPr>
              <w:t>08</w:t>
            </w:r>
            <w:r w:rsidRPr="005821F3">
              <w:rPr>
                <w:rFonts w:ascii="Aptos Narrow" w:hAnsi="Aptos Narrow"/>
                <w:color w:val="000000"/>
                <w:sz w:val="20"/>
                <w:szCs w:val="20"/>
              </w:rPr>
              <w:t>.CAR.</w:t>
            </w:r>
            <w:r w:rsidR="00202C5C">
              <w:rPr>
                <w:rFonts w:ascii="Aptos Narrow" w:hAnsi="Aptos Narrow"/>
                <w:color w:val="000000"/>
                <w:sz w:val="20"/>
                <w:szCs w:val="20"/>
              </w:rPr>
              <w:t>8</w:t>
            </w:r>
            <w:r w:rsidRPr="005821F3">
              <w:rPr>
                <w:rFonts w:ascii="Aptos Narrow" w:hAnsi="Aptos Narrow"/>
                <w:color w:val="000000"/>
                <w:sz w:val="20"/>
                <w:szCs w:val="20"/>
              </w:rPr>
              <w:t>.</w:t>
            </w:r>
            <w:r>
              <w:rPr>
                <w:rFonts w:ascii="Aptos Narrow" w:hAnsi="Aptos Narrow"/>
                <w:color w:val="000000"/>
                <w:sz w:val="20"/>
                <w:szCs w:val="20"/>
              </w:rPr>
              <w:t>SEN</w:t>
            </w:r>
            <w:r w:rsidRPr="005821F3">
              <w:rPr>
                <w:rFonts w:ascii="Aptos Narrow" w:hAnsi="Aptos Narrow"/>
                <w:color w:val="000000"/>
                <w:sz w:val="20"/>
                <w:szCs w:val="20"/>
              </w:rPr>
              <w:t>.A</w:t>
            </w:r>
          </w:p>
        </w:tc>
      </w:tr>
      <w:tr w:rsidR="00066E82" w14:paraId="0E4607B1" w14:textId="77777777" w:rsidTr="00B416A6">
        <w:trPr>
          <w:trHeight w:val="300"/>
          <w:jc w:val="center"/>
        </w:trPr>
        <w:tc>
          <w:tcPr>
            <w:tcW w:w="846" w:type="dxa"/>
            <w:vMerge/>
            <w:shd w:val="clear" w:color="auto" w:fill="auto"/>
            <w:noWrap/>
            <w:vAlign w:val="bottom"/>
            <w:hideMark/>
          </w:tcPr>
          <w:p w14:paraId="06C9F11E" w14:textId="77777777" w:rsidR="00066E82" w:rsidRPr="001D0DEE" w:rsidRDefault="00066E82" w:rsidP="00B416A6">
            <w:pPr>
              <w:rPr>
                <w:rFonts w:ascii="Aptos Narrow" w:hAnsi="Aptos Narrow"/>
                <w:color w:val="000000"/>
                <w:sz w:val="20"/>
                <w:szCs w:val="20"/>
              </w:rPr>
            </w:pPr>
          </w:p>
        </w:tc>
        <w:tc>
          <w:tcPr>
            <w:tcW w:w="1701" w:type="dxa"/>
            <w:shd w:val="clear" w:color="auto" w:fill="auto"/>
            <w:noWrap/>
            <w:vAlign w:val="bottom"/>
          </w:tcPr>
          <w:p w14:paraId="0C33BF14" w14:textId="77777777" w:rsidR="00066E82" w:rsidRPr="005821F3" w:rsidRDefault="00066E82" w:rsidP="00B416A6">
            <w:pPr>
              <w:rPr>
                <w:sz w:val="20"/>
                <w:szCs w:val="20"/>
              </w:rPr>
            </w:pPr>
          </w:p>
        </w:tc>
        <w:tc>
          <w:tcPr>
            <w:tcW w:w="2268" w:type="dxa"/>
            <w:shd w:val="clear" w:color="auto" w:fill="auto"/>
            <w:noWrap/>
            <w:vAlign w:val="bottom"/>
          </w:tcPr>
          <w:p w14:paraId="38361811" w14:textId="77777777" w:rsidR="00066E82" w:rsidRPr="005821F3" w:rsidRDefault="00066E82" w:rsidP="00B416A6">
            <w:pPr>
              <w:rPr>
                <w:rFonts w:ascii="Aptos Narrow" w:hAnsi="Aptos Narrow"/>
                <w:color w:val="000000"/>
                <w:sz w:val="20"/>
                <w:szCs w:val="20"/>
              </w:rPr>
            </w:pPr>
            <w:r>
              <w:rPr>
                <w:rFonts w:ascii="Aptos Narrow" w:hAnsi="Aptos Narrow"/>
                <w:color w:val="000000"/>
                <w:sz w:val="20"/>
                <w:szCs w:val="20"/>
              </w:rPr>
              <w:t>Disabled</w:t>
            </w:r>
          </w:p>
        </w:tc>
      </w:tr>
    </w:tbl>
    <w:p w14:paraId="2FA1B7AA" w14:textId="77777777" w:rsidR="00066E82" w:rsidRDefault="00066E82" w:rsidP="00066E82">
      <w:pPr>
        <w:spacing w:after="160" w:line="259" w:lineRule="auto"/>
        <w:rPr>
          <w:rFonts w:eastAsiaTheme="minorEastAsia"/>
        </w:rPr>
      </w:pPr>
    </w:p>
    <w:p w14:paraId="6A0FCE98" w14:textId="0660B52E" w:rsidR="00066E82" w:rsidRDefault="00202C5C" w:rsidP="00202C5C">
      <w:pPr>
        <w:spacing w:after="160" w:line="259" w:lineRule="auto"/>
        <w:jc w:val="center"/>
        <w:rPr>
          <w:rFonts w:eastAsiaTheme="minorEastAsia"/>
        </w:rPr>
      </w:pPr>
      <w:r w:rsidRPr="00202C5C">
        <w:rPr>
          <w:rFonts w:eastAsiaTheme="minorEastAsia"/>
          <w:noProof/>
        </w:rPr>
        <w:drawing>
          <wp:inline distT="0" distB="0" distL="0" distR="0" wp14:anchorId="47136267" wp14:editId="5716769B">
            <wp:extent cx="4781549" cy="1782425"/>
            <wp:effectExtent l="0" t="0" r="635" b="8890"/>
            <wp:docPr id="114865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8125" name=""/>
                    <pic:cNvPicPr/>
                  </pic:nvPicPr>
                  <pic:blipFill>
                    <a:blip r:embed="rId23"/>
                    <a:stretch>
                      <a:fillRect/>
                    </a:stretch>
                  </pic:blipFill>
                  <pic:spPr>
                    <a:xfrm>
                      <a:off x="0" y="0"/>
                      <a:ext cx="4805585" cy="1791385"/>
                    </a:xfrm>
                    <a:prstGeom prst="rect">
                      <a:avLst/>
                    </a:prstGeom>
                  </pic:spPr>
                </pic:pic>
              </a:graphicData>
            </a:graphic>
          </wp:inline>
        </w:drawing>
      </w:r>
    </w:p>
    <w:p w14:paraId="7B759540" w14:textId="67106535" w:rsidR="00066E82" w:rsidRDefault="00066E82" w:rsidP="00066E82">
      <w:pPr>
        <w:pStyle w:val="Caption"/>
        <w:jc w:val="center"/>
        <w:rPr>
          <w:i w:val="0"/>
          <w:iCs w:val="0"/>
        </w:rPr>
      </w:pPr>
      <w:bookmarkStart w:id="31" w:name="_Toc170815415"/>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11</w:t>
      </w:r>
      <w:r w:rsidRPr="006A6E67">
        <w:rPr>
          <w:i w:val="0"/>
          <w:iCs w:val="0"/>
        </w:rPr>
        <w:fldChar w:fldCharType="end"/>
      </w:r>
      <w:r w:rsidRPr="006A6E67">
        <w:rPr>
          <w:i w:val="0"/>
          <w:iCs w:val="0"/>
        </w:rPr>
        <w:t>.</w:t>
      </w:r>
      <w:r>
        <w:rPr>
          <w:i w:val="0"/>
          <w:iCs w:val="0"/>
        </w:rPr>
        <w:t xml:space="preserve"> HMI Sensors Conveyor </w:t>
      </w:r>
      <w:r w:rsidR="00202C5C">
        <w:rPr>
          <w:i w:val="0"/>
          <w:iCs w:val="0"/>
        </w:rPr>
        <w:t>A</w:t>
      </w:r>
      <w:r>
        <w:rPr>
          <w:i w:val="0"/>
          <w:iCs w:val="0"/>
        </w:rPr>
        <w:t xml:space="preserve"> (Lane </w:t>
      </w:r>
      <w:r w:rsidR="00202C5C">
        <w:rPr>
          <w:i w:val="0"/>
          <w:iCs w:val="0"/>
        </w:rPr>
        <w:t>2</w:t>
      </w:r>
      <w:r>
        <w:rPr>
          <w:i w:val="0"/>
          <w:iCs w:val="0"/>
        </w:rPr>
        <w:t>)</w:t>
      </w:r>
      <w:r w:rsidRPr="00A97E6E">
        <w:rPr>
          <w:i w:val="0"/>
          <w:iCs w:val="0"/>
        </w:rPr>
        <w:t>.</w:t>
      </w:r>
      <w:bookmarkEnd w:id="31"/>
    </w:p>
    <w:p w14:paraId="68EBB800" w14:textId="77777777" w:rsidR="00066E82" w:rsidRDefault="00066E82" w:rsidP="00066E82">
      <w:pPr>
        <w:spacing w:after="160" w:line="259" w:lineRule="auto"/>
        <w:rPr>
          <w:rFonts w:eastAsiaTheme="minorEastAsia"/>
        </w:rPr>
      </w:pPr>
    </w:p>
    <w:p w14:paraId="35FECCAA" w14:textId="77777777" w:rsidR="00066E82" w:rsidRDefault="00066E82" w:rsidP="00066E82">
      <w:pPr>
        <w:spacing w:after="160" w:line="259" w:lineRule="auto"/>
        <w:rPr>
          <w:rFonts w:eastAsiaTheme="minorEastAsia"/>
        </w:rPr>
      </w:pPr>
      <w:r>
        <w:rPr>
          <w:rFonts w:eastAsiaTheme="minorEastAsia"/>
        </w:rPr>
        <w:br w:type="page"/>
      </w:r>
    </w:p>
    <w:p w14:paraId="0AFE687B" w14:textId="1AB5F6F7" w:rsidR="00066E82" w:rsidRDefault="00066E82" w:rsidP="0016645C">
      <w:pPr>
        <w:pStyle w:val="Heading2"/>
        <w:numPr>
          <w:ilvl w:val="1"/>
          <w:numId w:val="1"/>
        </w:numPr>
      </w:pPr>
      <w:r>
        <w:lastRenderedPageBreak/>
        <w:t xml:space="preserve"> </w:t>
      </w:r>
      <w:bookmarkStart w:id="32" w:name="_Toc170815370"/>
      <w:r>
        <w:t xml:space="preserve">Finger </w:t>
      </w:r>
      <w:r w:rsidR="000C73DA">
        <w:t>1</w:t>
      </w:r>
      <w:r>
        <w:t xml:space="preserve"> (Lane </w:t>
      </w:r>
      <w:r w:rsidR="000C73DA">
        <w:t>2</w:t>
      </w:r>
      <w:r>
        <w:t>) Devices.</w:t>
      </w:r>
      <w:bookmarkEnd w:id="32"/>
    </w:p>
    <w:p w14:paraId="5CFAFE8A" w14:textId="77777777" w:rsidR="00066E82" w:rsidRDefault="00066E82" w:rsidP="00066E82"/>
    <w:p w14:paraId="2403D564" w14:textId="3E9AB41D" w:rsidR="00066E82" w:rsidRDefault="00066E82" w:rsidP="00066E82">
      <w:r w:rsidRPr="00CF1DBA">
        <w:t xml:space="preserve">Once the unit transported by Conveyor </w:t>
      </w:r>
      <w:r w:rsidR="000C73DA">
        <w:t>A</w:t>
      </w:r>
      <w:r w:rsidRPr="00CF1DBA">
        <w:t xml:space="preserve"> leaves this lane, it enters Finger </w:t>
      </w:r>
      <w:r w:rsidR="000C73DA">
        <w:t>1</w:t>
      </w:r>
      <w:r w:rsidRPr="00CF1DBA">
        <w:t>, where it is transported and received by the operator. This lane consists of distribution boards DIST-0</w:t>
      </w:r>
      <w:r w:rsidR="000C73DA">
        <w:t>2</w:t>
      </w:r>
      <w:r w:rsidRPr="00CF1DBA">
        <w:t>-</w:t>
      </w:r>
      <w:r w:rsidR="000C73DA">
        <w:t>09</w:t>
      </w:r>
      <w:r w:rsidRPr="00CF1DBA">
        <w:t xml:space="preserve"> through DIST-0</w:t>
      </w:r>
      <w:r w:rsidR="000C73DA">
        <w:t>2</w:t>
      </w:r>
      <w:r w:rsidRPr="00CF1DBA">
        <w:t>-</w:t>
      </w:r>
      <w:r w:rsidR="000C73DA">
        <w:t>12</w:t>
      </w:r>
      <w:r w:rsidRPr="00CF1DBA">
        <w:t xml:space="preserve">, as illustrated in the following figure. The control power on the cards in this section was implemented from the RIO </w:t>
      </w:r>
      <w:r w:rsidR="00C867D1">
        <w:t>2</w:t>
      </w:r>
      <w:r w:rsidRPr="00CF1DBA">
        <w:t xml:space="preserve"> distribution board.</w:t>
      </w:r>
    </w:p>
    <w:p w14:paraId="421E2E53" w14:textId="77777777" w:rsidR="00066E82" w:rsidRDefault="00066E82" w:rsidP="00066E82"/>
    <w:p w14:paraId="1AE40D8E" w14:textId="1F11E45E" w:rsidR="00066E82" w:rsidRDefault="000C73DA" w:rsidP="00066E82">
      <w:pPr>
        <w:rPr>
          <w:rFonts w:eastAsiaTheme="minorEastAsia"/>
        </w:rPr>
      </w:pPr>
      <w:r w:rsidRPr="000C73DA">
        <w:rPr>
          <w:rFonts w:eastAsiaTheme="minorEastAsia"/>
          <w:noProof/>
        </w:rPr>
        <w:drawing>
          <wp:inline distT="0" distB="0" distL="0" distR="0" wp14:anchorId="0C72B0F6" wp14:editId="4908CFFE">
            <wp:extent cx="6645910" cy="1007110"/>
            <wp:effectExtent l="0" t="0" r="2540" b="2540"/>
            <wp:docPr id="5545393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39345" name="Picture 1" descr="A screenshot of a computer&#10;&#10;Description automatically generated"/>
                    <pic:cNvPicPr/>
                  </pic:nvPicPr>
                  <pic:blipFill>
                    <a:blip r:embed="rId24"/>
                    <a:stretch>
                      <a:fillRect/>
                    </a:stretch>
                  </pic:blipFill>
                  <pic:spPr>
                    <a:xfrm>
                      <a:off x="0" y="0"/>
                      <a:ext cx="6645910" cy="1007110"/>
                    </a:xfrm>
                    <a:prstGeom prst="rect">
                      <a:avLst/>
                    </a:prstGeom>
                  </pic:spPr>
                </pic:pic>
              </a:graphicData>
            </a:graphic>
          </wp:inline>
        </w:drawing>
      </w:r>
    </w:p>
    <w:p w14:paraId="39E8CD8A" w14:textId="6C20FD88" w:rsidR="00066E82" w:rsidRDefault="00066E82" w:rsidP="00066E82">
      <w:pPr>
        <w:pStyle w:val="Caption"/>
        <w:jc w:val="center"/>
        <w:rPr>
          <w:i w:val="0"/>
          <w:iCs w:val="0"/>
        </w:rPr>
      </w:pPr>
      <w:bookmarkStart w:id="33" w:name="_Toc170815416"/>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12</w:t>
      </w:r>
      <w:r w:rsidRPr="006A6E67">
        <w:rPr>
          <w:i w:val="0"/>
          <w:iCs w:val="0"/>
        </w:rPr>
        <w:fldChar w:fldCharType="end"/>
      </w:r>
      <w:r w:rsidRPr="006A6E67">
        <w:rPr>
          <w:i w:val="0"/>
          <w:iCs w:val="0"/>
        </w:rPr>
        <w:t>.</w:t>
      </w:r>
      <w:r>
        <w:rPr>
          <w:i w:val="0"/>
          <w:iCs w:val="0"/>
        </w:rPr>
        <w:t xml:space="preserve"> </w:t>
      </w:r>
      <w:r w:rsidRPr="006A6E67">
        <w:rPr>
          <w:i w:val="0"/>
          <w:iCs w:val="0"/>
        </w:rPr>
        <w:t xml:space="preserve">General </w:t>
      </w:r>
      <w:r w:rsidRPr="00A97E6E">
        <w:rPr>
          <w:i w:val="0"/>
          <w:iCs w:val="0"/>
        </w:rPr>
        <w:t>composition of the</w:t>
      </w:r>
      <w:r>
        <w:rPr>
          <w:i w:val="0"/>
          <w:iCs w:val="0"/>
        </w:rPr>
        <w:t xml:space="preserve"> Finger 3 (Lane 1)</w:t>
      </w:r>
      <w:r w:rsidRPr="00A97E6E">
        <w:rPr>
          <w:i w:val="0"/>
          <w:iCs w:val="0"/>
        </w:rPr>
        <w:t>.</w:t>
      </w:r>
      <w:bookmarkEnd w:id="33"/>
    </w:p>
    <w:p w14:paraId="7D59BD8B" w14:textId="77777777" w:rsidR="00AA3CC3" w:rsidRDefault="00AA3CC3" w:rsidP="00AA3CC3">
      <w:r w:rsidRPr="005D6634">
        <w:t>The following Table shows the distribution boards, cards and motors activated for the operation of this lane.</w:t>
      </w:r>
    </w:p>
    <w:p w14:paraId="76C976CD" w14:textId="77777777" w:rsidR="00AA3CC3" w:rsidRDefault="00AA3CC3" w:rsidP="00AA3CC3">
      <w:pPr>
        <w:sectPr w:rsidR="00AA3CC3" w:rsidSect="00AA3CC3">
          <w:type w:val="continuous"/>
          <w:pgSz w:w="11906" w:h="16838"/>
          <w:pgMar w:top="720" w:right="720" w:bottom="720" w:left="720" w:header="708" w:footer="708" w:gutter="0"/>
          <w:cols w:space="708"/>
          <w:docGrid w:linePitch="360"/>
        </w:sectPr>
      </w:pPr>
    </w:p>
    <w:p w14:paraId="29DF99AC" w14:textId="77777777" w:rsidR="00AA3CC3" w:rsidRDefault="00AA3CC3" w:rsidP="00AA3CC3"/>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AA3CC3" w14:paraId="360BFAE7" w14:textId="77777777" w:rsidTr="00B416A6">
        <w:trPr>
          <w:trHeight w:val="300"/>
        </w:trPr>
        <w:tc>
          <w:tcPr>
            <w:tcW w:w="846" w:type="dxa"/>
            <w:shd w:val="clear" w:color="auto" w:fill="auto"/>
            <w:noWrap/>
            <w:vAlign w:val="bottom"/>
            <w:hideMark/>
          </w:tcPr>
          <w:p w14:paraId="0217376D" w14:textId="77777777" w:rsidR="00AA3CC3" w:rsidRPr="001D0DEE" w:rsidRDefault="00AA3CC3"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4FB5FF34" w14:textId="77777777" w:rsidR="00AA3CC3" w:rsidRPr="001D0DEE" w:rsidRDefault="00AA3CC3"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140C46FC" w14:textId="77777777" w:rsidR="00AA3CC3" w:rsidRPr="001D0DEE" w:rsidRDefault="00AA3CC3"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AA3CC3" w14:paraId="4C655A58" w14:textId="77777777" w:rsidTr="00B416A6">
        <w:trPr>
          <w:trHeight w:val="300"/>
        </w:trPr>
        <w:tc>
          <w:tcPr>
            <w:tcW w:w="846" w:type="dxa"/>
            <w:vMerge w:val="restart"/>
            <w:shd w:val="clear" w:color="auto" w:fill="auto"/>
            <w:noWrap/>
            <w:vAlign w:val="bottom"/>
            <w:hideMark/>
          </w:tcPr>
          <w:p w14:paraId="04A54318" w14:textId="76BBABC5" w:rsidR="00AA3CC3" w:rsidRPr="001D0DEE" w:rsidRDefault="00AA3CC3" w:rsidP="00AA3CC3">
            <w:pPr>
              <w:rPr>
                <w:rFonts w:ascii="Aptos Narrow" w:hAnsi="Aptos Narrow"/>
                <w:color w:val="000000"/>
                <w:sz w:val="20"/>
                <w:szCs w:val="20"/>
              </w:rPr>
            </w:pPr>
            <w:r w:rsidRPr="001D0DEE">
              <w:rPr>
                <w:rFonts w:ascii="Aptos Narrow" w:hAnsi="Aptos Narrow"/>
                <w:color w:val="000000"/>
                <w:sz w:val="20"/>
                <w:szCs w:val="20"/>
              </w:rPr>
              <w:t>DIST-0</w:t>
            </w:r>
            <w:r w:rsidR="00E23FF6">
              <w:rPr>
                <w:rFonts w:ascii="Aptos Narrow" w:hAnsi="Aptos Narrow"/>
                <w:color w:val="000000"/>
                <w:sz w:val="20"/>
                <w:szCs w:val="20"/>
              </w:rPr>
              <w:t>2</w:t>
            </w:r>
            <w:r w:rsidRPr="001D0DEE">
              <w:rPr>
                <w:rFonts w:ascii="Aptos Narrow" w:hAnsi="Aptos Narrow"/>
                <w:color w:val="000000"/>
                <w:sz w:val="20"/>
                <w:szCs w:val="20"/>
              </w:rPr>
              <w:t>-</w:t>
            </w:r>
            <w:r w:rsidR="00E23FF6">
              <w:rPr>
                <w:rFonts w:ascii="Aptos Narrow" w:hAnsi="Aptos Narrow"/>
                <w:color w:val="000000"/>
                <w:sz w:val="20"/>
                <w:szCs w:val="20"/>
              </w:rPr>
              <w:t>09</w:t>
            </w:r>
          </w:p>
        </w:tc>
        <w:tc>
          <w:tcPr>
            <w:tcW w:w="1701" w:type="dxa"/>
            <w:shd w:val="clear" w:color="auto" w:fill="auto"/>
            <w:noWrap/>
            <w:vAlign w:val="center"/>
            <w:hideMark/>
          </w:tcPr>
          <w:p w14:paraId="530B94A8" w14:textId="643FA691"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DIST-02-09.CAR.1</w:t>
            </w:r>
          </w:p>
        </w:tc>
        <w:tc>
          <w:tcPr>
            <w:tcW w:w="2268" w:type="dxa"/>
            <w:shd w:val="clear" w:color="auto" w:fill="auto"/>
            <w:noWrap/>
            <w:vAlign w:val="center"/>
          </w:tcPr>
          <w:p w14:paraId="7E52DFEC" w14:textId="0473B54A"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DIST-02-09.CAR.1.ROL.A</w:t>
            </w:r>
          </w:p>
        </w:tc>
      </w:tr>
      <w:tr w:rsidR="00AA3CC3" w14:paraId="1B1B4A5E" w14:textId="77777777" w:rsidTr="00B416A6">
        <w:trPr>
          <w:trHeight w:val="300"/>
        </w:trPr>
        <w:tc>
          <w:tcPr>
            <w:tcW w:w="846" w:type="dxa"/>
            <w:vMerge/>
            <w:shd w:val="clear" w:color="auto" w:fill="auto"/>
            <w:noWrap/>
            <w:vAlign w:val="bottom"/>
            <w:hideMark/>
          </w:tcPr>
          <w:p w14:paraId="6747B450"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44DD52CE" w14:textId="0689542A" w:rsidR="00AA3CC3" w:rsidRPr="001D0DEE"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79BE7855" w14:textId="730A7E6F"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DIST-02-09.CAR.1.ROL.B</w:t>
            </w:r>
          </w:p>
        </w:tc>
      </w:tr>
      <w:tr w:rsidR="00AA3CC3" w14:paraId="3227F594" w14:textId="77777777" w:rsidTr="00B416A6">
        <w:trPr>
          <w:trHeight w:val="300"/>
        </w:trPr>
        <w:tc>
          <w:tcPr>
            <w:tcW w:w="846" w:type="dxa"/>
            <w:vMerge/>
            <w:shd w:val="clear" w:color="auto" w:fill="auto"/>
            <w:noWrap/>
            <w:vAlign w:val="bottom"/>
            <w:hideMark/>
          </w:tcPr>
          <w:p w14:paraId="0100CACC"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1670B500" w14:textId="6B84FF35"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DIST-02-09.CAR.2</w:t>
            </w:r>
          </w:p>
        </w:tc>
        <w:tc>
          <w:tcPr>
            <w:tcW w:w="2268" w:type="dxa"/>
            <w:shd w:val="clear" w:color="auto" w:fill="auto"/>
            <w:noWrap/>
            <w:vAlign w:val="center"/>
            <w:hideMark/>
          </w:tcPr>
          <w:p w14:paraId="7CDC8003" w14:textId="66C54590"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DIST-02-09.CAR.2.ROL.A</w:t>
            </w:r>
          </w:p>
        </w:tc>
      </w:tr>
      <w:tr w:rsidR="00AA3CC3" w14:paraId="4884ECC9" w14:textId="77777777" w:rsidTr="00B416A6">
        <w:trPr>
          <w:trHeight w:val="300"/>
        </w:trPr>
        <w:tc>
          <w:tcPr>
            <w:tcW w:w="846" w:type="dxa"/>
            <w:vMerge/>
            <w:shd w:val="clear" w:color="auto" w:fill="auto"/>
            <w:noWrap/>
            <w:vAlign w:val="bottom"/>
            <w:hideMark/>
          </w:tcPr>
          <w:p w14:paraId="42050203"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552AFF5C" w14:textId="677CB622" w:rsidR="00AA3CC3" w:rsidRPr="001D0DEE"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6D935731" w14:textId="3AF5B522"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DIST-02-09.CAR.2.ROL.B</w:t>
            </w:r>
          </w:p>
        </w:tc>
      </w:tr>
      <w:tr w:rsidR="00AA3CC3" w14:paraId="251E45F7" w14:textId="77777777" w:rsidTr="00B416A6">
        <w:trPr>
          <w:trHeight w:val="300"/>
        </w:trPr>
        <w:tc>
          <w:tcPr>
            <w:tcW w:w="846" w:type="dxa"/>
            <w:vMerge/>
            <w:shd w:val="clear" w:color="auto" w:fill="auto"/>
            <w:noWrap/>
            <w:vAlign w:val="bottom"/>
            <w:hideMark/>
          </w:tcPr>
          <w:p w14:paraId="2E7CA9C5"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7F89C0BB" w14:textId="55EEDD89"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DIST-02-09.CAR.3</w:t>
            </w:r>
          </w:p>
        </w:tc>
        <w:tc>
          <w:tcPr>
            <w:tcW w:w="2268" w:type="dxa"/>
            <w:shd w:val="clear" w:color="auto" w:fill="auto"/>
            <w:noWrap/>
            <w:vAlign w:val="center"/>
            <w:hideMark/>
          </w:tcPr>
          <w:p w14:paraId="62B3C1CA" w14:textId="1E733EF3"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DIST-02-09.CAR.3.ROL.A</w:t>
            </w:r>
          </w:p>
        </w:tc>
      </w:tr>
      <w:tr w:rsidR="00AA3CC3" w14:paraId="718BC633" w14:textId="77777777" w:rsidTr="00B416A6">
        <w:trPr>
          <w:trHeight w:val="300"/>
        </w:trPr>
        <w:tc>
          <w:tcPr>
            <w:tcW w:w="846" w:type="dxa"/>
            <w:vMerge/>
            <w:shd w:val="clear" w:color="auto" w:fill="auto"/>
            <w:noWrap/>
            <w:vAlign w:val="bottom"/>
            <w:hideMark/>
          </w:tcPr>
          <w:p w14:paraId="156ED792"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5850B06A" w14:textId="0A25C006" w:rsidR="00AA3CC3" w:rsidRPr="001D0DEE"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A8CAB13" w14:textId="0B1C091A"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DIST-02-09.CAR.3.ROL.B</w:t>
            </w:r>
          </w:p>
        </w:tc>
      </w:tr>
      <w:tr w:rsidR="00AA3CC3" w14:paraId="7EDC6DFC" w14:textId="77777777" w:rsidTr="00B416A6">
        <w:trPr>
          <w:trHeight w:val="300"/>
        </w:trPr>
        <w:tc>
          <w:tcPr>
            <w:tcW w:w="846" w:type="dxa"/>
            <w:vMerge/>
            <w:shd w:val="clear" w:color="auto" w:fill="auto"/>
            <w:noWrap/>
            <w:vAlign w:val="bottom"/>
            <w:hideMark/>
          </w:tcPr>
          <w:p w14:paraId="1A3F8B9D"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12DBCDE5" w14:textId="0A77EC83"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DIST-02-09.CAR.4</w:t>
            </w:r>
          </w:p>
        </w:tc>
        <w:tc>
          <w:tcPr>
            <w:tcW w:w="2268" w:type="dxa"/>
            <w:shd w:val="clear" w:color="auto" w:fill="auto"/>
            <w:noWrap/>
            <w:vAlign w:val="center"/>
            <w:hideMark/>
          </w:tcPr>
          <w:p w14:paraId="15768517" w14:textId="186BC3DE"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DIST-02-09.CAR.4.ROL.A</w:t>
            </w:r>
          </w:p>
        </w:tc>
      </w:tr>
      <w:tr w:rsidR="00AA3CC3" w14:paraId="151DC00E" w14:textId="77777777" w:rsidTr="00B416A6">
        <w:trPr>
          <w:trHeight w:val="300"/>
        </w:trPr>
        <w:tc>
          <w:tcPr>
            <w:tcW w:w="846" w:type="dxa"/>
            <w:vMerge/>
            <w:shd w:val="clear" w:color="auto" w:fill="auto"/>
            <w:noWrap/>
            <w:vAlign w:val="bottom"/>
            <w:hideMark/>
          </w:tcPr>
          <w:p w14:paraId="69746A4F"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321F4C04" w14:textId="073BC3E3" w:rsidR="00AA3CC3" w:rsidRPr="001D0DEE"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75B3FDD5" w14:textId="325F1A6F"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DIST-02-09.CAR.4.ROL.B</w:t>
            </w:r>
          </w:p>
        </w:tc>
      </w:tr>
      <w:tr w:rsidR="00AA3CC3" w14:paraId="1E7C9C85" w14:textId="77777777" w:rsidTr="00B416A6">
        <w:trPr>
          <w:trHeight w:val="300"/>
        </w:trPr>
        <w:tc>
          <w:tcPr>
            <w:tcW w:w="846" w:type="dxa"/>
            <w:vMerge/>
            <w:shd w:val="clear" w:color="auto" w:fill="auto"/>
            <w:noWrap/>
            <w:vAlign w:val="bottom"/>
            <w:hideMark/>
          </w:tcPr>
          <w:p w14:paraId="315D8D50"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6D0300B0" w14:textId="7BC9ED0D"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DIST-02-09.CAR.5</w:t>
            </w:r>
          </w:p>
        </w:tc>
        <w:tc>
          <w:tcPr>
            <w:tcW w:w="2268" w:type="dxa"/>
            <w:shd w:val="clear" w:color="auto" w:fill="auto"/>
            <w:noWrap/>
            <w:vAlign w:val="center"/>
            <w:hideMark/>
          </w:tcPr>
          <w:p w14:paraId="273E5CD8" w14:textId="3E426989"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DIST-02-09.CAR.5.ROL.A</w:t>
            </w:r>
          </w:p>
        </w:tc>
      </w:tr>
      <w:tr w:rsidR="00AA3CC3" w14:paraId="123ABDD2" w14:textId="77777777" w:rsidTr="00B416A6">
        <w:trPr>
          <w:trHeight w:val="300"/>
        </w:trPr>
        <w:tc>
          <w:tcPr>
            <w:tcW w:w="846" w:type="dxa"/>
            <w:vMerge/>
            <w:shd w:val="clear" w:color="auto" w:fill="auto"/>
            <w:noWrap/>
            <w:vAlign w:val="bottom"/>
            <w:hideMark/>
          </w:tcPr>
          <w:p w14:paraId="2D8D49D3"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2055DD46" w14:textId="2D61E8AE" w:rsidR="00AA3CC3" w:rsidRPr="001D0DEE"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1916940F" w14:textId="3DAE11C1"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DIST-02-09.CAR.5.ROL.B</w:t>
            </w:r>
          </w:p>
        </w:tc>
      </w:tr>
      <w:tr w:rsidR="00AA3CC3" w14:paraId="0FCD4702" w14:textId="77777777" w:rsidTr="00B416A6">
        <w:trPr>
          <w:trHeight w:val="300"/>
        </w:trPr>
        <w:tc>
          <w:tcPr>
            <w:tcW w:w="846" w:type="dxa"/>
            <w:vMerge/>
            <w:shd w:val="clear" w:color="auto" w:fill="auto"/>
            <w:noWrap/>
            <w:vAlign w:val="bottom"/>
            <w:hideMark/>
          </w:tcPr>
          <w:p w14:paraId="7290E7DE"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3C1C33E6" w14:textId="4ADFF74E"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DIST-02-09.CAR.6</w:t>
            </w:r>
          </w:p>
        </w:tc>
        <w:tc>
          <w:tcPr>
            <w:tcW w:w="2268" w:type="dxa"/>
            <w:shd w:val="clear" w:color="auto" w:fill="auto"/>
            <w:noWrap/>
            <w:vAlign w:val="center"/>
            <w:hideMark/>
          </w:tcPr>
          <w:p w14:paraId="20FFC8F6" w14:textId="045CF922"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DIST-02-09.CAR.6.ROL.A</w:t>
            </w:r>
          </w:p>
        </w:tc>
      </w:tr>
      <w:tr w:rsidR="00AA3CC3" w14:paraId="447D9FC8" w14:textId="77777777" w:rsidTr="00B416A6">
        <w:trPr>
          <w:trHeight w:val="300"/>
        </w:trPr>
        <w:tc>
          <w:tcPr>
            <w:tcW w:w="846" w:type="dxa"/>
            <w:vMerge/>
            <w:shd w:val="clear" w:color="auto" w:fill="auto"/>
            <w:noWrap/>
            <w:vAlign w:val="bottom"/>
            <w:hideMark/>
          </w:tcPr>
          <w:p w14:paraId="5129CFB3"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4C11D3CD" w14:textId="6F1AD9D8" w:rsidR="00AA3CC3" w:rsidRPr="001D0DEE"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62F74E24" w14:textId="2C12DCE8"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DIST-02-09.CAR.6.ROL.B</w:t>
            </w:r>
          </w:p>
        </w:tc>
      </w:tr>
      <w:tr w:rsidR="00AA3CC3" w14:paraId="6DBF6C21" w14:textId="77777777" w:rsidTr="00B416A6">
        <w:trPr>
          <w:trHeight w:val="300"/>
        </w:trPr>
        <w:tc>
          <w:tcPr>
            <w:tcW w:w="846" w:type="dxa"/>
            <w:vMerge/>
            <w:shd w:val="clear" w:color="auto" w:fill="auto"/>
            <w:noWrap/>
            <w:vAlign w:val="bottom"/>
            <w:hideMark/>
          </w:tcPr>
          <w:p w14:paraId="22679A4B"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7B96F287" w14:textId="33AB8B5F"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DIST-02-09.CAR.7</w:t>
            </w:r>
          </w:p>
        </w:tc>
        <w:tc>
          <w:tcPr>
            <w:tcW w:w="2268" w:type="dxa"/>
            <w:shd w:val="clear" w:color="auto" w:fill="auto"/>
            <w:noWrap/>
            <w:vAlign w:val="center"/>
            <w:hideMark/>
          </w:tcPr>
          <w:p w14:paraId="68E32997" w14:textId="64D7F720"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DIST-02-09.CAR.7.ROL.A</w:t>
            </w:r>
          </w:p>
        </w:tc>
      </w:tr>
      <w:tr w:rsidR="00AA3CC3" w14:paraId="049DB446" w14:textId="77777777" w:rsidTr="00B416A6">
        <w:trPr>
          <w:trHeight w:val="300"/>
        </w:trPr>
        <w:tc>
          <w:tcPr>
            <w:tcW w:w="846" w:type="dxa"/>
            <w:vMerge/>
            <w:shd w:val="clear" w:color="auto" w:fill="auto"/>
            <w:noWrap/>
            <w:vAlign w:val="bottom"/>
            <w:hideMark/>
          </w:tcPr>
          <w:p w14:paraId="63A42BDE"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2C33C37C" w14:textId="796FAA30" w:rsidR="00AA3CC3" w:rsidRPr="001D0DEE"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58DF2BBC" w14:textId="10BEA304" w:rsidR="00AA3CC3" w:rsidRPr="001D0DEE" w:rsidRDefault="00AA3CC3" w:rsidP="00AA3CC3">
            <w:pPr>
              <w:rPr>
                <w:rFonts w:ascii="Aptos Narrow" w:hAnsi="Aptos Narrow"/>
                <w:color w:val="000000"/>
                <w:sz w:val="20"/>
                <w:szCs w:val="20"/>
              </w:rPr>
            </w:pPr>
            <w:r>
              <w:rPr>
                <w:rFonts w:ascii="Aptos Narrow" w:hAnsi="Aptos Narrow"/>
                <w:color w:val="000000"/>
                <w:sz w:val="20"/>
                <w:szCs w:val="20"/>
              </w:rPr>
              <w:t>DIST-02-09.CAR.7.ROL.B</w:t>
            </w:r>
          </w:p>
        </w:tc>
      </w:tr>
      <w:tr w:rsidR="00AA3CC3" w14:paraId="0B4325D0" w14:textId="77777777" w:rsidTr="00B416A6">
        <w:trPr>
          <w:trHeight w:val="300"/>
        </w:trPr>
        <w:tc>
          <w:tcPr>
            <w:tcW w:w="846" w:type="dxa"/>
            <w:vMerge/>
            <w:shd w:val="clear" w:color="auto" w:fill="auto"/>
            <w:noWrap/>
            <w:vAlign w:val="bottom"/>
          </w:tcPr>
          <w:p w14:paraId="3119A744"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tcPr>
          <w:p w14:paraId="40329A45" w14:textId="6BD3164A" w:rsidR="00AA3CC3" w:rsidRDefault="00AA3CC3" w:rsidP="00AA3CC3">
            <w:pPr>
              <w:rPr>
                <w:rFonts w:ascii="Calibri" w:hAnsi="Calibri" w:cs="Calibri"/>
                <w:color w:val="000000"/>
              </w:rPr>
            </w:pPr>
            <w:r>
              <w:rPr>
                <w:rFonts w:ascii="Aptos Narrow" w:hAnsi="Aptos Narrow"/>
                <w:color w:val="000000"/>
                <w:sz w:val="20"/>
                <w:szCs w:val="20"/>
              </w:rPr>
              <w:t>DIST-02-09.CAR.8</w:t>
            </w:r>
          </w:p>
        </w:tc>
        <w:tc>
          <w:tcPr>
            <w:tcW w:w="2268" w:type="dxa"/>
            <w:shd w:val="clear" w:color="auto" w:fill="auto"/>
            <w:noWrap/>
            <w:vAlign w:val="center"/>
          </w:tcPr>
          <w:p w14:paraId="7055163D" w14:textId="70687C69" w:rsidR="00AA3CC3" w:rsidRDefault="00AA3CC3" w:rsidP="00AA3CC3">
            <w:pPr>
              <w:rPr>
                <w:rFonts w:ascii="Aptos Narrow" w:hAnsi="Aptos Narrow"/>
                <w:color w:val="000000"/>
                <w:sz w:val="20"/>
                <w:szCs w:val="20"/>
              </w:rPr>
            </w:pPr>
            <w:r>
              <w:rPr>
                <w:rFonts w:ascii="Aptos Narrow" w:hAnsi="Aptos Narrow"/>
                <w:color w:val="000000"/>
                <w:sz w:val="20"/>
                <w:szCs w:val="20"/>
              </w:rPr>
              <w:t>DIST-02-09.CAR.8.ROL.A</w:t>
            </w:r>
          </w:p>
        </w:tc>
      </w:tr>
      <w:tr w:rsidR="00AA3CC3" w14:paraId="3B49CACE" w14:textId="77777777" w:rsidTr="00B416A6">
        <w:trPr>
          <w:trHeight w:val="300"/>
        </w:trPr>
        <w:tc>
          <w:tcPr>
            <w:tcW w:w="846" w:type="dxa"/>
            <w:vMerge/>
            <w:shd w:val="clear" w:color="auto" w:fill="auto"/>
            <w:noWrap/>
            <w:vAlign w:val="bottom"/>
          </w:tcPr>
          <w:p w14:paraId="2A0E5596"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tcPr>
          <w:p w14:paraId="02F617BD" w14:textId="1DA3E293" w:rsidR="00AA3CC3" w:rsidRDefault="00AA3CC3" w:rsidP="00AA3CC3">
            <w:pPr>
              <w:rPr>
                <w:rFonts w:ascii="Calibri" w:hAnsi="Calibri" w:cs="Calibri"/>
                <w:color w:val="000000"/>
              </w:rPr>
            </w:pPr>
            <w:r>
              <w:rPr>
                <w:rFonts w:ascii="Calibri" w:hAnsi="Calibri" w:cs="Calibri"/>
                <w:color w:val="000000"/>
                <w:sz w:val="22"/>
                <w:szCs w:val="22"/>
              </w:rPr>
              <w:t> </w:t>
            </w:r>
          </w:p>
        </w:tc>
        <w:tc>
          <w:tcPr>
            <w:tcW w:w="2268" w:type="dxa"/>
            <w:shd w:val="clear" w:color="auto" w:fill="auto"/>
            <w:noWrap/>
            <w:vAlign w:val="center"/>
          </w:tcPr>
          <w:p w14:paraId="35F962A3" w14:textId="7FE30DED" w:rsidR="00AA3CC3" w:rsidRDefault="00AA3CC3" w:rsidP="00AA3CC3">
            <w:pPr>
              <w:rPr>
                <w:rFonts w:ascii="Aptos Narrow" w:hAnsi="Aptos Narrow"/>
                <w:color w:val="000000"/>
                <w:sz w:val="20"/>
                <w:szCs w:val="20"/>
              </w:rPr>
            </w:pPr>
            <w:r>
              <w:rPr>
                <w:rFonts w:ascii="Aptos Narrow" w:hAnsi="Aptos Narrow"/>
                <w:color w:val="000000"/>
                <w:sz w:val="20"/>
                <w:szCs w:val="20"/>
              </w:rPr>
              <w:t>DIST-02-09.CAR.8.ROL.B</w:t>
            </w:r>
          </w:p>
        </w:tc>
      </w:tr>
      <w:tr w:rsidR="00AA3CC3" w14:paraId="7DDBFEC8" w14:textId="77777777" w:rsidTr="00B416A6">
        <w:trPr>
          <w:trHeight w:val="300"/>
        </w:trPr>
        <w:tc>
          <w:tcPr>
            <w:tcW w:w="846" w:type="dxa"/>
            <w:vMerge w:val="restart"/>
            <w:shd w:val="clear" w:color="auto" w:fill="auto"/>
            <w:noWrap/>
            <w:vAlign w:val="bottom"/>
            <w:hideMark/>
          </w:tcPr>
          <w:p w14:paraId="18F6052C" w14:textId="32ED8E43" w:rsidR="00AA3CC3" w:rsidRPr="001D0DEE" w:rsidRDefault="00AA3CC3" w:rsidP="00AA3CC3">
            <w:pPr>
              <w:rPr>
                <w:rFonts w:ascii="Aptos Narrow" w:hAnsi="Aptos Narrow"/>
                <w:color w:val="000000"/>
                <w:sz w:val="20"/>
                <w:szCs w:val="20"/>
              </w:rPr>
            </w:pPr>
            <w:r w:rsidRPr="001D0DEE">
              <w:rPr>
                <w:rFonts w:ascii="Aptos Narrow" w:hAnsi="Aptos Narrow"/>
                <w:color w:val="000000"/>
                <w:sz w:val="20"/>
                <w:szCs w:val="20"/>
              </w:rPr>
              <w:t>DIST-0</w:t>
            </w:r>
            <w:r w:rsidR="00E23FF6">
              <w:rPr>
                <w:rFonts w:ascii="Aptos Narrow" w:hAnsi="Aptos Narrow"/>
                <w:color w:val="000000"/>
                <w:sz w:val="20"/>
                <w:szCs w:val="20"/>
              </w:rPr>
              <w:t>2</w:t>
            </w:r>
            <w:r w:rsidRPr="001D0DEE">
              <w:rPr>
                <w:rFonts w:ascii="Aptos Narrow" w:hAnsi="Aptos Narrow"/>
                <w:color w:val="000000"/>
                <w:sz w:val="20"/>
                <w:szCs w:val="20"/>
              </w:rPr>
              <w:t>-</w:t>
            </w:r>
            <w:r w:rsidR="00E23FF6">
              <w:rPr>
                <w:rFonts w:ascii="Aptos Narrow" w:hAnsi="Aptos Narrow"/>
                <w:color w:val="000000"/>
                <w:sz w:val="20"/>
                <w:szCs w:val="20"/>
              </w:rPr>
              <w:t>10</w:t>
            </w:r>
          </w:p>
        </w:tc>
        <w:tc>
          <w:tcPr>
            <w:tcW w:w="1701" w:type="dxa"/>
            <w:shd w:val="clear" w:color="auto" w:fill="auto"/>
            <w:noWrap/>
            <w:vAlign w:val="center"/>
            <w:hideMark/>
          </w:tcPr>
          <w:p w14:paraId="313135A3" w14:textId="68D5EB42"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DIST-02-10.CAR.1</w:t>
            </w:r>
          </w:p>
        </w:tc>
        <w:tc>
          <w:tcPr>
            <w:tcW w:w="2268" w:type="dxa"/>
            <w:shd w:val="clear" w:color="auto" w:fill="auto"/>
            <w:noWrap/>
            <w:vAlign w:val="center"/>
            <w:hideMark/>
          </w:tcPr>
          <w:p w14:paraId="47E38116" w14:textId="66FCA391"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DIST-02-10.CAR.1.ROL.A</w:t>
            </w:r>
          </w:p>
        </w:tc>
      </w:tr>
      <w:tr w:rsidR="00AA3CC3" w14:paraId="3D4BC38A" w14:textId="77777777" w:rsidTr="00B416A6">
        <w:trPr>
          <w:trHeight w:val="300"/>
        </w:trPr>
        <w:tc>
          <w:tcPr>
            <w:tcW w:w="846" w:type="dxa"/>
            <w:vMerge/>
            <w:shd w:val="clear" w:color="auto" w:fill="auto"/>
            <w:noWrap/>
            <w:vAlign w:val="bottom"/>
            <w:hideMark/>
          </w:tcPr>
          <w:p w14:paraId="7BCA3E08"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18BAB105" w14:textId="1C1B166A" w:rsidR="00AA3CC3" w:rsidRPr="00E664D4"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4D25C6E3" w14:textId="2D23BCFF"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DIST-02-10.CAR.1.ROL.B</w:t>
            </w:r>
          </w:p>
        </w:tc>
      </w:tr>
      <w:tr w:rsidR="00AA3CC3" w14:paraId="23A70E48" w14:textId="77777777" w:rsidTr="00B416A6">
        <w:trPr>
          <w:trHeight w:val="300"/>
        </w:trPr>
        <w:tc>
          <w:tcPr>
            <w:tcW w:w="846" w:type="dxa"/>
            <w:vMerge/>
            <w:shd w:val="clear" w:color="auto" w:fill="auto"/>
            <w:noWrap/>
            <w:vAlign w:val="bottom"/>
            <w:hideMark/>
          </w:tcPr>
          <w:p w14:paraId="1E994D24"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7A3126E8" w14:textId="25CA1E4F"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DIST-02-10.CAR.2</w:t>
            </w:r>
          </w:p>
        </w:tc>
        <w:tc>
          <w:tcPr>
            <w:tcW w:w="2268" w:type="dxa"/>
            <w:shd w:val="clear" w:color="auto" w:fill="auto"/>
            <w:noWrap/>
            <w:vAlign w:val="center"/>
            <w:hideMark/>
          </w:tcPr>
          <w:p w14:paraId="4AAE8166" w14:textId="5E5F73DD"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DIST-02-10.CAR.2.ROL.A</w:t>
            </w:r>
          </w:p>
        </w:tc>
      </w:tr>
      <w:tr w:rsidR="00AA3CC3" w14:paraId="4C61E280" w14:textId="77777777" w:rsidTr="00B416A6">
        <w:trPr>
          <w:trHeight w:val="300"/>
        </w:trPr>
        <w:tc>
          <w:tcPr>
            <w:tcW w:w="846" w:type="dxa"/>
            <w:vMerge/>
            <w:shd w:val="clear" w:color="auto" w:fill="auto"/>
            <w:noWrap/>
            <w:vAlign w:val="bottom"/>
            <w:hideMark/>
          </w:tcPr>
          <w:p w14:paraId="5ADBAD08"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3889F3AF" w14:textId="2ACC078A" w:rsidR="00AA3CC3" w:rsidRPr="00E664D4"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1F564A02" w14:textId="64CC6BDE"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DIST-02-10.CAR.2.ROL.B</w:t>
            </w:r>
          </w:p>
        </w:tc>
      </w:tr>
      <w:tr w:rsidR="00AA3CC3" w14:paraId="394444A1" w14:textId="77777777" w:rsidTr="00B416A6">
        <w:trPr>
          <w:trHeight w:val="300"/>
        </w:trPr>
        <w:tc>
          <w:tcPr>
            <w:tcW w:w="846" w:type="dxa"/>
            <w:vMerge/>
            <w:shd w:val="clear" w:color="auto" w:fill="auto"/>
            <w:noWrap/>
            <w:vAlign w:val="bottom"/>
            <w:hideMark/>
          </w:tcPr>
          <w:p w14:paraId="623B360B"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14953345" w14:textId="3C45C2DF"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DIST-02-10.CAR.3</w:t>
            </w:r>
          </w:p>
        </w:tc>
        <w:tc>
          <w:tcPr>
            <w:tcW w:w="2268" w:type="dxa"/>
            <w:shd w:val="clear" w:color="auto" w:fill="auto"/>
            <w:noWrap/>
            <w:vAlign w:val="center"/>
            <w:hideMark/>
          </w:tcPr>
          <w:p w14:paraId="3ADC876D" w14:textId="66E8E756"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DIST-02-10.CAR.3.ROL.A</w:t>
            </w:r>
          </w:p>
        </w:tc>
      </w:tr>
      <w:tr w:rsidR="00AA3CC3" w14:paraId="5FFD7E51" w14:textId="77777777" w:rsidTr="00B416A6">
        <w:trPr>
          <w:trHeight w:val="300"/>
        </w:trPr>
        <w:tc>
          <w:tcPr>
            <w:tcW w:w="846" w:type="dxa"/>
            <w:vMerge/>
            <w:shd w:val="clear" w:color="auto" w:fill="auto"/>
            <w:noWrap/>
            <w:vAlign w:val="bottom"/>
            <w:hideMark/>
          </w:tcPr>
          <w:p w14:paraId="0B099AC6"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0A835FF2" w14:textId="5F7DECAD" w:rsidR="00AA3CC3" w:rsidRPr="00E664D4"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6D047B5D" w14:textId="41B80935"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DIST-02-10.CAR.3.ROL.B</w:t>
            </w:r>
          </w:p>
        </w:tc>
      </w:tr>
      <w:tr w:rsidR="00AA3CC3" w14:paraId="58D86991" w14:textId="77777777" w:rsidTr="00B416A6">
        <w:trPr>
          <w:trHeight w:val="300"/>
        </w:trPr>
        <w:tc>
          <w:tcPr>
            <w:tcW w:w="846" w:type="dxa"/>
            <w:vMerge/>
            <w:shd w:val="clear" w:color="auto" w:fill="auto"/>
            <w:noWrap/>
            <w:vAlign w:val="bottom"/>
            <w:hideMark/>
          </w:tcPr>
          <w:p w14:paraId="1AE3DA0C"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3230B210" w14:textId="39459EF9"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DIST-02-10.CAR.4</w:t>
            </w:r>
          </w:p>
        </w:tc>
        <w:tc>
          <w:tcPr>
            <w:tcW w:w="2268" w:type="dxa"/>
            <w:shd w:val="clear" w:color="auto" w:fill="auto"/>
            <w:noWrap/>
            <w:vAlign w:val="center"/>
            <w:hideMark/>
          </w:tcPr>
          <w:p w14:paraId="112BD007" w14:textId="2F18B70F"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DIST-02-10.CAR.4.ROL.A</w:t>
            </w:r>
          </w:p>
        </w:tc>
      </w:tr>
      <w:tr w:rsidR="00AA3CC3" w14:paraId="007E923A" w14:textId="77777777" w:rsidTr="00B416A6">
        <w:trPr>
          <w:trHeight w:val="300"/>
        </w:trPr>
        <w:tc>
          <w:tcPr>
            <w:tcW w:w="846" w:type="dxa"/>
            <w:vMerge/>
            <w:shd w:val="clear" w:color="auto" w:fill="auto"/>
            <w:noWrap/>
            <w:vAlign w:val="bottom"/>
            <w:hideMark/>
          </w:tcPr>
          <w:p w14:paraId="0156D564"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7B451E83" w14:textId="6B09E363" w:rsidR="00AA3CC3" w:rsidRPr="00E664D4" w:rsidRDefault="00AA3CC3" w:rsidP="00AA3CC3">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5B088D8" w14:textId="47A21B26"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DIST-02-10.CAR.4.ROL.B</w:t>
            </w:r>
          </w:p>
        </w:tc>
      </w:tr>
      <w:tr w:rsidR="00AA3CC3" w14:paraId="37300AEF" w14:textId="77777777" w:rsidTr="00B416A6">
        <w:trPr>
          <w:trHeight w:val="300"/>
        </w:trPr>
        <w:tc>
          <w:tcPr>
            <w:tcW w:w="846" w:type="dxa"/>
            <w:vMerge/>
            <w:shd w:val="clear" w:color="auto" w:fill="auto"/>
            <w:noWrap/>
            <w:vAlign w:val="bottom"/>
            <w:hideMark/>
          </w:tcPr>
          <w:p w14:paraId="12BC60B0" w14:textId="77777777" w:rsidR="00AA3CC3" w:rsidRPr="001D0DEE" w:rsidRDefault="00AA3CC3" w:rsidP="00AA3CC3">
            <w:pPr>
              <w:rPr>
                <w:rFonts w:ascii="Aptos Narrow" w:hAnsi="Aptos Narrow"/>
                <w:color w:val="000000"/>
                <w:sz w:val="20"/>
                <w:szCs w:val="20"/>
              </w:rPr>
            </w:pPr>
          </w:p>
        </w:tc>
        <w:tc>
          <w:tcPr>
            <w:tcW w:w="1701" w:type="dxa"/>
            <w:shd w:val="clear" w:color="auto" w:fill="auto"/>
            <w:noWrap/>
            <w:vAlign w:val="center"/>
            <w:hideMark/>
          </w:tcPr>
          <w:p w14:paraId="5FD5FA75" w14:textId="41390EF1"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DIST-02-10.CAR.5</w:t>
            </w:r>
          </w:p>
        </w:tc>
        <w:tc>
          <w:tcPr>
            <w:tcW w:w="2268" w:type="dxa"/>
            <w:shd w:val="clear" w:color="auto" w:fill="auto"/>
            <w:noWrap/>
            <w:vAlign w:val="center"/>
            <w:hideMark/>
          </w:tcPr>
          <w:p w14:paraId="2EF63A87" w14:textId="09E4EDA8" w:rsidR="00AA3CC3" w:rsidRPr="00E664D4" w:rsidRDefault="00AA3CC3" w:rsidP="00AA3CC3">
            <w:pPr>
              <w:rPr>
                <w:rFonts w:ascii="Aptos Narrow" w:hAnsi="Aptos Narrow"/>
                <w:color w:val="000000"/>
                <w:sz w:val="20"/>
                <w:szCs w:val="20"/>
              </w:rPr>
            </w:pPr>
            <w:r>
              <w:rPr>
                <w:rFonts w:ascii="Aptos Narrow" w:hAnsi="Aptos Narrow"/>
                <w:color w:val="000000"/>
                <w:sz w:val="20"/>
                <w:szCs w:val="20"/>
              </w:rPr>
              <w:t>DIST-02-10.CAR.5.ROL.A</w:t>
            </w:r>
          </w:p>
        </w:tc>
      </w:tr>
    </w:tbl>
    <w:p w14:paraId="49204E03" w14:textId="77777777" w:rsidR="00AA3CC3" w:rsidRDefault="00AA3CC3" w:rsidP="00AA3CC3">
      <w:pPr>
        <w:rPr>
          <w:rFonts w:eastAsiaTheme="minorEastAsia"/>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AA3CC3" w14:paraId="241D5000" w14:textId="77777777" w:rsidTr="00B416A6">
        <w:trPr>
          <w:trHeight w:val="300"/>
        </w:trPr>
        <w:tc>
          <w:tcPr>
            <w:tcW w:w="846" w:type="dxa"/>
            <w:shd w:val="clear" w:color="auto" w:fill="auto"/>
            <w:noWrap/>
            <w:vAlign w:val="bottom"/>
            <w:hideMark/>
          </w:tcPr>
          <w:p w14:paraId="775DA519" w14:textId="77777777" w:rsidR="00AA3CC3" w:rsidRPr="001D0DEE" w:rsidRDefault="00AA3CC3"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5E93B261" w14:textId="77777777" w:rsidR="00AA3CC3" w:rsidRPr="001D0DEE" w:rsidRDefault="00AA3CC3"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632F2EA5" w14:textId="77777777" w:rsidR="00AA3CC3" w:rsidRPr="001D0DEE" w:rsidRDefault="00AA3CC3"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E23FF6" w14:paraId="6812D69B" w14:textId="77777777" w:rsidTr="00B416A6">
        <w:trPr>
          <w:trHeight w:val="300"/>
        </w:trPr>
        <w:tc>
          <w:tcPr>
            <w:tcW w:w="846" w:type="dxa"/>
            <w:vMerge w:val="restart"/>
            <w:shd w:val="clear" w:color="auto" w:fill="auto"/>
            <w:noWrap/>
            <w:vAlign w:val="bottom"/>
          </w:tcPr>
          <w:p w14:paraId="1392E499" w14:textId="5162FD7C" w:rsidR="00E23FF6" w:rsidRPr="001D0DEE" w:rsidRDefault="00E23FF6" w:rsidP="00E23FF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w:t>
            </w:r>
            <w:r>
              <w:rPr>
                <w:rFonts w:ascii="Aptos Narrow" w:hAnsi="Aptos Narrow"/>
                <w:color w:val="000000"/>
                <w:sz w:val="20"/>
                <w:szCs w:val="20"/>
              </w:rPr>
              <w:t>10</w:t>
            </w:r>
          </w:p>
        </w:tc>
        <w:tc>
          <w:tcPr>
            <w:tcW w:w="1701" w:type="dxa"/>
            <w:shd w:val="clear" w:color="auto" w:fill="auto"/>
            <w:noWrap/>
            <w:vAlign w:val="center"/>
          </w:tcPr>
          <w:p w14:paraId="055877D6" w14:textId="58EA02FA"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DIST-02-10.CAR.5</w:t>
            </w:r>
          </w:p>
        </w:tc>
        <w:tc>
          <w:tcPr>
            <w:tcW w:w="2268" w:type="dxa"/>
            <w:shd w:val="clear" w:color="auto" w:fill="auto"/>
            <w:noWrap/>
            <w:vAlign w:val="center"/>
          </w:tcPr>
          <w:p w14:paraId="2DF9ED56" w14:textId="05CAA3D6"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DIST-02-10.CAR.5.ROL.B</w:t>
            </w:r>
          </w:p>
        </w:tc>
      </w:tr>
      <w:tr w:rsidR="00E23FF6" w14:paraId="1F5D6C6D" w14:textId="77777777" w:rsidTr="00B416A6">
        <w:trPr>
          <w:trHeight w:val="300"/>
        </w:trPr>
        <w:tc>
          <w:tcPr>
            <w:tcW w:w="846" w:type="dxa"/>
            <w:vMerge/>
            <w:shd w:val="clear" w:color="auto" w:fill="auto"/>
            <w:noWrap/>
            <w:vAlign w:val="bottom"/>
          </w:tcPr>
          <w:p w14:paraId="35BFD465"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1B440999" w14:textId="64C54DF8" w:rsidR="00E23FF6" w:rsidRDefault="00E23FF6" w:rsidP="00E23FF6">
            <w:pPr>
              <w:rPr>
                <w:rFonts w:ascii="Aptos Narrow" w:hAnsi="Aptos Narrow"/>
                <w:color w:val="000000"/>
                <w:sz w:val="20"/>
                <w:szCs w:val="20"/>
              </w:rPr>
            </w:pPr>
            <w:r>
              <w:rPr>
                <w:rFonts w:ascii="Aptos Narrow" w:hAnsi="Aptos Narrow"/>
                <w:color w:val="000000"/>
                <w:sz w:val="20"/>
                <w:szCs w:val="20"/>
              </w:rPr>
              <w:t>DIST-02-10.CAR.6</w:t>
            </w:r>
          </w:p>
        </w:tc>
        <w:tc>
          <w:tcPr>
            <w:tcW w:w="2268" w:type="dxa"/>
            <w:shd w:val="clear" w:color="auto" w:fill="auto"/>
            <w:noWrap/>
            <w:vAlign w:val="center"/>
          </w:tcPr>
          <w:p w14:paraId="1C31036F" w14:textId="26817820" w:rsidR="00E23FF6" w:rsidRDefault="00E23FF6" w:rsidP="00E23FF6">
            <w:pPr>
              <w:rPr>
                <w:rFonts w:ascii="Aptos Narrow" w:hAnsi="Aptos Narrow"/>
                <w:color w:val="000000"/>
                <w:sz w:val="20"/>
                <w:szCs w:val="20"/>
              </w:rPr>
            </w:pPr>
            <w:r>
              <w:rPr>
                <w:rFonts w:ascii="Aptos Narrow" w:hAnsi="Aptos Narrow"/>
                <w:color w:val="000000"/>
                <w:sz w:val="20"/>
                <w:szCs w:val="20"/>
              </w:rPr>
              <w:t>DIST-02-10.CAR.6.ROL.A</w:t>
            </w:r>
          </w:p>
        </w:tc>
      </w:tr>
      <w:tr w:rsidR="00E23FF6" w14:paraId="695C684A" w14:textId="77777777" w:rsidTr="00B416A6">
        <w:trPr>
          <w:trHeight w:val="300"/>
        </w:trPr>
        <w:tc>
          <w:tcPr>
            <w:tcW w:w="846" w:type="dxa"/>
            <w:vMerge/>
            <w:shd w:val="clear" w:color="auto" w:fill="auto"/>
            <w:noWrap/>
            <w:vAlign w:val="bottom"/>
          </w:tcPr>
          <w:p w14:paraId="5E1566CA"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76154160" w14:textId="64D825BB" w:rsidR="00E23FF6" w:rsidRPr="00E664D4" w:rsidRDefault="00E23FF6" w:rsidP="00E23FF6">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2879F298" w14:textId="69BE4416"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DIST-02-10.CAR.6.ROL.B</w:t>
            </w:r>
          </w:p>
        </w:tc>
      </w:tr>
      <w:tr w:rsidR="00E23FF6" w14:paraId="2EAE83BB" w14:textId="77777777" w:rsidTr="00B416A6">
        <w:trPr>
          <w:trHeight w:val="300"/>
        </w:trPr>
        <w:tc>
          <w:tcPr>
            <w:tcW w:w="846" w:type="dxa"/>
            <w:vMerge/>
            <w:shd w:val="clear" w:color="auto" w:fill="auto"/>
            <w:noWrap/>
            <w:vAlign w:val="bottom"/>
          </w:tcPr>
          <w:p w14:paraId="1919CC22"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0DB8E163" w14:textId="1308108F" w:rsidR="00E23FF6" w:rsidRDefault="00E23FF6" w:rsidP="00E23FF6">
            <w:pPr>
              <w:rPr>
                <w:rFonts w:ascii="Aptos Narrow" w:hAnsi="Aptos Narrow"/>
                <w:color w:val="000000"/>
                <w:sz w:val="20"/>
                <w:szCs w:val="20"/>
              </w:rPr>
            </w:pPr>
            <w:r>
              <w:rPr>
                <w:rFonts w:ascii="Aptos Narrow" w:hAnsi="Aptos Narrow"/>
                <w:color w:val="000000"/>
                <w:sz w:val="20"/>
                <w:szCs w:val="20"/>
              </w:rPr>
              <w:t>DIST-02-10.CAR.7</w:t>
            </w:r>
          </w:p>
        </w:tc>
        <w:tc>
          <w:tcPr>
            <w:tcW w:w="2268" w:type="dxa"/>
            <w:shd w:val="clear" w:color="auto" w:fill="auto"/>
            <w:noWrap/>
            <w:vAlign w:val="center"/>
          </w:tcPr>
          <w:p w14:paraId="08AB4CD0" w14:textId="5D820946" w:rsidR="00E23FF6" w:rsidRDefault="00E23FF6" w:rsidP="00E23FF6">
            <w:pPr>
              <w:rPr>
                <w:rFonts w:ascii="Aptos Narrow" w:hAnsi="Aptos Narrow"/>
                <w:color w:val="000000"/>
                <w:sz w:val="20"/>
                <w:szCs w:val="20"/>
              </w:rPr>
            </w:pPr>
            <w:r>
              <w:rPr>
                <w:rFonts w:ascii="Aptos Narrow" w:hAnsi="Aptos Narrow"/>
                <w:color w:val="000000"/>
                <w:sz w:val="20"/>
                <w:szCs w:val="20"/>
              </w:rPr>
              <w:t>DIST-02-10.CAR.7.ROL.A</w:t>
            </w:r>
          </w:p>
        </w:tc>
      </w:tr>
      <w:tr w:rsidR="00E23FF6" w14:paraId="476C3E89" w14:textId="77777777" w:rsidTr="00B416A6">
        <w:trPr>
          <w:trHeight w:val="300"/>
        </w:trPr>
        <w:tc>
          <w:tcPr>
            <w:tcW w:w="846" w:type="dxa"/>
            <w:vMerge/>
            <w:shd w:val="clear" w:color="auto" w:fill="auto"/>
            <w:noWrap/>
            <w:vAlign w:val="bottom"/>
          </w:tcPr>
          <w:p w14:paraId="7800714D"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4407850B" w14:textId="1127BBF8"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6F87CA64" w14:textId="3454B9F7"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DIST-02-10.CAR.7.ROL.B</w:t>
            </w:r>
          </w:p>
        </w:tc>
      </w:tr>
      <w:tr w:rsidR="00E23FF6" w14:paraId="508EF92B" w14:textId="77777777" w:rsidTr="00B416A6">
        <w:trPr>
          <w:trHeight w:val="300"/>
        </w:trPr>
        <w:tc>
          <w:tcPr>
            <w:tcW w:w="846" w:type="dxa"/>
            <w:vMerge/>
            <w:shd w:val="clear" w:color="auto" w:fill="auto"/>
            <w:noWrap/>
            <w:vAlign w:val="bottom"/>
          </w:tcPr>
          <w:p w14:paraId="1EA7F04D"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2BBA8E58" w14:textId="095408D1"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DIST-02-10.CAR.8</w:t>
            </w:r>
          </w:p>
        </w:tc>
        <w:tc>
          <w:tcPr>
            <w:tcW w:w="2268" w:type="dxa"/>
            <w:shd w:val="clear" w:color="auto" w:fill="auto"/>
            <w:noWrap/>
            <w:vAlign w:val="center"/>
          </w:tcPr>
          <w:p w14:paraId="2EF38DAD" w14:textId="5589D34F"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DIST-02-10.CAR.8.ROL.A</w:t>
            </w:r>
          </w:p>
        </w:tc>
      </w:tr>
      <w:tr w:rsidR="00E23FF6" w14:paraId="7B49AC48" w14:textId="77777777" w:rsidTr="00B416A6">
        <w:trPr>
          <w:trHeight w:val="300"/>
        </w:trPr>
        <w:tc>
          <w:tcPr>
            <w:tcW w:w="846" w:type="dxa"/>
            <w:vMerge/>
            <w:shd w:val="clear" w:color="auto" w:fill="auto"/>
            <w:noWrap/>
            <w:vAlign w:val="bottom"/>
          </w:tcPr>
          <w:p w14:paraId="17F9BFDD"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63424192" w14:textId="73DB1EF1"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7FDA7865" w14:textId="6132BAE1"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DIST-02-10.CAR.8.ROL.B</w:t>
            </w:r>
          </w:p>
        </w:tc>
      </w:tr>
      <w:tr w:rsidR="00E23FF6" w14:paraId="1A9A63BE" w14:textId="77777777" w:rsidTr="00B416A6">
        <w:trPr>
          <w:trHeight w:val="300"/>
        </w:trPr>
        <w:tc>
          <w:tcPr>
            <w:tcW w:w="846" w:type="dxa"/>
            <w:vMerge w:val="restart"/>
            <w:shd w:val="clear" w:color="auto" w:fill="auto"/>
            <w:noWrap/>
            <w:vAlign w:val="bottom"/>
          </w:tcPr>
          <w:p w14:paraId="54632E15" w14:textId="61630331" w:rsidR="00E23FF6" w:rsidRPr="001D0DEE" w:rsidRDefault="00E23FF6" w:rsidP="00E23FF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w:t>
            </w:r>
            <w:r>
              <w:rPr>
                <w:rFonts w:ascii="Aptos Narrow" w:hAnsi="Aptos Narrow"/>
                <w:color w:val="000000"/>
                <w:sz w:val="20"/>
                <w:szCs w:val="20"/>
              </w:rPr>
              <w:t>11</w:t>
            </w:r>
          </w:p>
        </w:tc>
        <w:tc>
          <w:tcPr>
            <w:tcW w:w="1701" w:type="dxa"/>
            <w:shd w:val="clear" w:color="auto" w:fill="auto"/>
            <w:noWrap/>
            <w:vAlign w:val="center"/>
          </w:tcPr>
          <w:p w14:paraId="7BEBB311" w14:textId="730C64A5"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DIST-02-11.CAR.1</w:t>
            </w:r>
          </w:p>
        </w:tc>
        <w:tc>
          <w:tcPr>
            <w:tcW w:w="2268" w:type="dxa"/>
            <w:shd w:val="clear" w:color="auto" w:fill="auto"/>
            <w:noWrap/>
            <w:vAlign w:val="center"/>
          </w:tcPr>
          <w:p w14:paraId="1C419268" w14:textId="25D50B81"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DIST-02-11.CAR.1.ROL.A</w:t>
            </w:r>
          </w:p>
        </w:tc>
      </w:tr>
      <w:tr w:rsidR="00E23FF6" w14:paraId="5B4AEAC2" w14:textId="77777777" w:rsidTr="00B416A6">
        <w:trPr>
          <w:trHeight w:val="300"/>
        </w:trPr>
        <w:tc>
          <w:tcPr>
            <w:tcW w:w="846" w:type="dxa"/>
            <w:vMerge/>
            <w:shd w:val="clear" w:color="auto" w:fill="auto"/>
            <w:noWrap/>
            <w:vAlign w:val="bottom"/>
          </w:tcPr>
          <w:p w14:paraId="2FF14033"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5538A5A4" w14:textId="6B6AEE17"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7937587F" w14:textId="3B22CE2A"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DIST-02-11.CAR.1.ROL.B</w:t>
            </w:r>
          </w:p>
        </w:tc>
      </w:tr>
      <w:tr w:rsidR="00E23FF6" w14:paraId="426C9CA8" w14:textId="77777777" w:rsidTr="00B416A6">
        <w:trPr>
          <w:trHeight w:val="300"/>
        </w:trPr>
        <w:tc>
          <w:tcPr>
            <w:tcW w:w="846" w:type="dxa"/>
            <w:vMerge/>
            <w:shd w:val="clear" w:color="auto" w:fill="auto"/>
            <w:noWrap/>
            <w:vAlign w:val="bottom"/>
          </w:tcPr>
          <w:p w14:paraId="641D0099"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47ACCB8B" w14:textId="18494C89"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DIST-02-11.CAR.2</w:t>
            </w:r>
          </w:p>
        </w:tc>
        <w:tc>
          <w:tcPr>
            <w:tcW w:w="2268" w:type="dxa"/>
            <w:shd w:val="clear" w:color="auto" w:fill="auto"/>
            <w:noWrap/>
            <w:vAlign w:val="center"/>
          </w:tcPr>
          <w:p w14:paraId="4B0964CB" w14:textId="48317672"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DIST-02-11.CAR.2.ROL.A</w:t>
            </w:r>
          </w:p>
        </w:tc>
      </w:tr>
      <w:tr w:rsidR="00E23FF6" w14:paraId="2A4B8A4A" w14:textId="77777777" w:rsidTr="00B416A6">
        <w:trPr>
          <w:trHeight w:val="300"/>
        </w:trPr>
        <w:tc>
          <w:tcPr>
            <w:tcW w:w="846" w:type="dxa"/>
            <w:vMerge/>
            <w:shd w:val="clear" w:color="auto" w:fill="auto"/>
            <w:noWrap/>
            <w:vAlign w:val="bottom"/>
          </w:tcPr>
          <w:p w14:paraId="5BC2BBDC"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58ADD72A" w14:textId="23D9E2FC"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202443D8" w14:textId="1D54DE2F"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DIST-02-11.CAR.2.ROL.B</w:t>
            </w:r>
          </w:p>
        </w:tc>
      </w:tr>
      <w:tr w:rsidR="00E23FF6" w14:paraId="4BF4B98C" w14:textId="77777777" w:rsidTr="00B416A6">
        <w:trPr>
          <w:trHeight w:val="300"/>
        </w:trPr>
        <w:tc>
          <w:tcPr>
            <w:tcW w:w="846" w:type="dxa"/>
            <w:vMerge/>
            <w:shd w:val="clear" w:color="auto" w:fill="auto"/>
            <w:noWrap/>
            <w:vAlign w:val="bottom"/>
          </w:tcPr>
          <w:p w14:paraId="2F05040A"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6E78AE39" w14:textId="360C4D37"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DIST-02-11.CAR.3</w:t>
            </w:r>
          </w:p>
        </w:tc>
        <w:tc>
          <w:tcPr>
            <w:tcW w:w="2268" w:type="dxa"/>
            <w:shd w:val="clear" w:color="auto" w:fill="auto"/>
            <w:noWrap/>
            <w:vAlign w:val="center"/>
          </w:tcPr>
          <w:p w14:paraId="26C0C28F" w14:textId="0B3414CB"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DIST-02-11.CAR.3.ROL.A</w:t>
            </w:r>
          </w:p>
        </w:tc>
      </w:tr>
      <w:tr w:rsidR="00E23FF6" w14:paraId="52424006" w14:textId="77777777" w:rsidTr="00B416A6">
        <w:trPr>
          <w:trHeight w:val="300"/>
        </w:trPr>
        <w:tc>
          <w:tcPr>
            <w:tcW w:w="846" w:type="dxa"/>
            <w:vMerge/>
            <w:shd w:val="clear" w:color="auto" w:fill="auto"/>
            <w:noWrap/>
            <w:vAlign w:val="bottom"/>
          </w:tcPr>
          <w:p w14:paraId="067F0249"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51875680" w14:textId="093B27D1"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500E5E3E" w14:textId="06DB33AE"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DIST-02-11.CAR.3.ROL.B</w:t>
            </w:r>
          </w:p>
        </w:tc>
      </w:tr>
      <w:tr w:rsidR="00E23FF6" w14:paraId="13CA56B5" w14:textId="77777777" w:rsidTr="00B416A6">
        <w:trPr>
          <w:trHeight w:val="300"/>
        </w:trPr>
        <w:tc>
          <w:tcPr>
            <w:tcW w:w="846" w:type="dxa"/>
            <w:vMerge/>
            <w:shd w:val="clear" w:color="auto" w:fill="auto"/>
            <w:noWrap/>
            <w:vAlign w:val="bottom"/>
          </w:tcPr>
          <w:p w14:paraId="529EF54E"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373583FC" w14:textId="7E2C618E"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DIST-02-11.CAR.4</w:t>
            </w:r>
          </w:p>
        </w:tc>
        <w:tc>
          <w:tcPr>
            <w:tcW w:w="2268" w:type="dxa"/>
            <w:shd w:val="clear" w:color="auto" w:fill="auto"/>
            <w:noWrap/>
            <w:vAlign w:val="center"/>
          </w:tcPr>
          <w:p w14:paraId="1B151B70" w14:textId="3D902E4F"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DIST-02-11.CAR.4.ROL.A</w:t>
            </w:r>
          </w:p>
        </w:tc>
      </w:tr>
      <w:tr w:rsidR="00E23FF6" w14:paraId="13BB20F7" w14:textId="77777777" w:rsidTr="00B416A6">
        <w:trPr>
          <w:trHeight w:val="300"/>
        </w:trPr>
        <w:tc>
          <w:tcPr>
            <w:tcW w:w="846" w:type="dxa"/>
            <w:vMerge/>
            <w:shd w:val="clear" w:color="auto" w:fill="auto"/>
            <w:noWrap/>
            <w:vAlign w:val="bottom"/>
          </w:tcPr>
          <w:p w14:paraId="546D0803"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75D94602" w14:textId="33DFD649"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2B5FC2A6" w14:textId="1E3BFCD5"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DIST-02-11.CAR.4.ROL.B</w:t>
            </w:r>
          </w:p>
        </w:tc>
      </w:tr>
      <w:tr w:rsidR="00E23FF6" w14:paraId="7C6D6570" w14:textId="77777777" w:rsidTr="00B416A6">
        <w:trPr>
          <w:trHeight w:val="300"/>
        </w:trPr>
        <w:tc>
          <w:tcPr>
            <w:tcW w:w="846" w:type="dxa"/>
            <w:vMerge/>
            <w:shd w:val="clear" w:color="auto" w:fill="auto"/>
            <w:noWrap/>
            <w:vAlign w:val="bottom"/>
          </w:tcPr>
          <w:p w14:paraId="0CEC6239"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6380EAEA" w14:textId="26156D0C"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DIST-02-11.CAR.5</w:t>
            </w:r>
          </w:p>
        </w:tc>
        <w:tc>
          <w:tcPr>
            <w:tcW w:w="2268" w:type="dxa"/>
            <w:shd w:val="clear" w:color="auto" w:fill="auto"/>
            <w:noWrap/>
            <w:vAlign w:val="center"/>
          </w:tcPr>
          <w:p w14:paraId="63C0F46A" w14:textId="26C69FAB"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DIST-02-11.CAR.5.ROL.A</w:t>
            </w:r>
          </w:p>
        </w:tc>
      </w:tr>
      <w:tr w:rsidR="00E23FF6" w14:paraId="6649CF3B" w14:textId="77777777" w:rsidTr="00B416A6">
        <w:trPr>
          <w:trHeight w:val="300"/>
        </w:trPr>
        <w:tc>
          <w:tcPr>
            <w:tcW w:w="846" w:type="dxa"/>
            <w:vMerge/>
            <w:shd w:val="clear" w:color="auto" w:fill="auto"/>
            <w:noWrap/>
            <w:vAlign w:val="bottom"/>
          </w:tcPr>
          <w:p w14:paraId="0BD97F37"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31F20878" w14:textId="60C8A575"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2D3BB2DF" w14:textId="3351D9E6"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DIST-02-11.CAR.5.ROL.B</w:t>
            </w:r>
          </w:p>
        </w:tc>
      </w:tr>
      <w:tr w:rsidR="00E23FF6" w14:paraId="2CE6FEF6" w14:textId="77777777" w:rsidTr="00B416A6">
        <w:trPr>
          <w:trHeight w:val="300"/>
        </w:trPr>
        <w:tc>
          <w:tcPr>
            <w:tcW w:w="846" w:type="dxa"/>
            <w:vMerge/>
            <w:shd w:val="clear" w:color="auto" w:fill="auto"/>
            <w:noWrap/>
            <w:vAlign w:val="bottom"/>
          </w:tcPr>
          <w:p w14:paraId="389FE972"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69CB7A2D" w14:textId="1F4F5370"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DIST-02-11.CAR.6</w:t>
            </w:r>
          </w:p>
        </w:tc>
        <w:tc>
          <w:tcPr>
            <w:tcW w:w="2268" w:type="dxa"/>
            <w:shd w:val="clear" w:color="auto" w:fill="auto"/>
            <w:noWrap/>
            <w:vAlign w:val="center"/>
          </w:tcPr>
          <w:p w14:paraId="3E1B004A" w14:textId="68B788CE"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DIST-02-11.CAR.6.ROL.A</w:t>
            </w:r>
          </w:p>
        </w:tc>
      </w:tr>
      <w:tr w:rsidR="00E23FF6" w14:paraId="6AB91CD7" w14:textId="77777777" w:rsidTr="00B416A6">
        <w:trPr>
          <w:trHeight w:val="300"/>
        </w:trPr>
        <w:tc>
          <w:tcPr>
            <w:tcW w:w="846" w:type="dxa"/>
            <w:vMerge/>
            <w:shd w:val="clear" w:color="auto" w:fill="auto"/>
            <w:noWrap/>
            <w:vAlign w:val="bottom"/>
          </w:tcPr>
          <w:p w14:paraId="34CFE24F"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2629BA5B" w14:textId="2B2A2CDC"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29DEFDBE" w14:textId="20EC54D8"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DIST-02-11.CAR.6.ROL.B</w:t>
            </w:r>
          </w:p>
        </w:tc>
      </w:tr>
      <w:tr w:rsidR="00E23FF6" w14:paraId="32A7CE5C" w14:textId="77777777" w:rsidTr="00B416A6">
        <w:trPr>
          <w:trHeight w:val="300"/>
        </w:trPr>
        <w:tc>
          <w:tcPr>
            <w:tcW w:w="846" w:type="dxa"/>
            <w:vMerge/>
            <w:shd w:val="clear" w:color="auto" w:fill="auto"/>
            <w:noWrap/>
            <w:vAlign w:val="bottom"/>
          </w:tcPr>
          <w:p w14:paraId="5A94547F"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077A77AA" w14:textId="2CDB9D3D" w:rsidR="00E23FF6" w:rsidRPr="00E664D4" w:rsidRDefault="00E23FF6" w:rsidP="00E23FF6">
            <w:pPr>
              <w:rPr>
                <w:sz w:val="20"/>
                <w:szCs w:val="20"/>
              </w:rPr>
            </w:pPr>
            <w:r>
              <w:rPr>
                <w:rFonts w:ascii="Aptos Narrow" w:hAnsi="Aptos Narrow"/>
                <w:color w:val="000000"/>
                <w:sz w:val="20"/>
                <w:szCs w:val="20"/>
              </w:rPr>
              <w:t>DIST-02-11.CAR.7</w:t>
            </w:r>
          </w:p>
        </w:tc>
        <w:tc>
          <w:tcPr>
            <w:tcW w:w="2268" w:type="dxa"/>
            <w:shd w:val="clear" w:color="auto" w:fill="auto"/>
            <w:noWrap/>
            <w:vAlign w:val="center"/>
          </w:tcPr>
          <w:p w14:paraId="004D5AFA" w14:textId="33B3A112"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DIST-02-11.CAR.7.ROL.A</w:t>
            </w:r>
          </w:p>
        </w:tc>
      </w:tr>
      <w:tr w:rsidR="00E23FF6" w14:paraId="3874AD1F" w14:textId="77777777" w:rsidTr="00B416A6">
        <w:trPr>
          <w:trHeight w:val="300"/>
        </w:trPr>
        <w:tc>
          <w:tcPr>
            <w:tcW w:w="846" w:type="dxa"/>
            <w:vMerge/>
            <w:shd w:val="clear" w:color="auto" w:fill="auto"/>
            <w:noWrap/>
            <w:vAlign w:val="bottom"/>
          </w:tcPr>
          <w:p w14:paraId="6AA47956"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42CFBF45" w14:textId="115EC618"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36E98A8A" w14:textId="347CF832"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DIST-02-11.CAR.7.ROL.B</w:t>
            </w:r>
          </w:p>
        </w:tc>
      </w:tr>
      <w:tr w:rsidR="00E23FF6" w14:paraId="51FC775A" w14:textId="77777777" w:rsidTr="00B416A6">
        <w:trPr>
          <w:trHeight w:val="300"/>
        </w:trPr>
        <w:tc>
          <w:tcPr>
            <w:tcW w:w="846" w:type="dxa"/>
            <w:vMerge/>
            <w:shd w:val="clear" w:color="auto" w:fill="auto"/>
            <w:noWrap/>
            <w:vAlign w:val="bottom"/>
          </w:tcPr>
          <w:p w14:paraId="6F2241B2"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103F35CA" w14:textId="74424FDD" w:rsidR="00E23FF6" w:rsidRPr="00E664D4" w:rsidRDefault="00E23FF6" w:rsidP="00E23FF6">
            <w:pPr>
              <w:rPr>
                <w:sz w:val="20"/>
                <w:szCs w:val="20"/>
              </w:rPr>
            </w:pPr>
            <w:r>
              <w:rPr>
                <w:rFonts w:ascii="Aptos Narrow" w:hAnsi="Aptos Narrow"/>
                <w:color w:val="000000"/>
                <w:sz w:val="20"/>
                <w:szCs w:val="20"/>
              </w:rPr>
              <w:t>DIST-02-11.CAR.8</w:t>
            </w:r>
          </w:p>
        </w:tc>
        <w:tc>
          <w:tcPr>
            <w:tcW w:w="2268" w:type="dxa"/>
            <w:shd w:val="clear" w:color="auto" w:fill="auto"/>
            <w:noWrap/>
            <w:vAlign w:val="center"/>
          </w:tcPr>
          <w:p w14:paraId="63FF3E0D" w14:textId="0124B53F"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DIST-02-11.CAR.8.ROL.A</w:t>
            </w:r>
          </w:p>
        </w:tc>
      </w:tr>
      <w:tr w:rsidR="00E23FF6" w14:paraId="6508B86F" w14:textId="77777777" w:rsidTr="00B416A6">
        <w:trPr>
          <w:trHeight w:val="300"/>
        </w:trPr>
        <w:tc>
          <w:tcPr>
            <w:tcW w:w="846" w:type="dxa"/>
            <w:vMerge/>
            <w:shd w:val="clear" w:color="auto" w:fill="auto"/>
            <w:noWrap/>
            <w:vAlign w:val="bottom"/>
          </w:tcPr>
          <w:p w14:paraId="5D7B907C"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6862C840" w14:textId="46724CA3"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30A92BF9" w14:textId="689E037E"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DIST-02-11.CAR.8.ROL.B</w:t>
            </w:r>
          </w:p>
        </w:tc>
      </w:tr>
      <w:tr w:rsidR="00E23FF6" w14:paraId="41A0EFB9" w14:textId="77777777" w:rsidTr="00B416A6">
        <w:trPr>
          <w:trHeight w:val="300"/>
        </w:trPr>
        <w:tc>
          <w:tcPr>
            <w:tcW w:w="846" w:type="dxa"/>
            <w:vMerge w:val="restart"/>
            <w:shd w:val="clear" w:color="auto" w:fill="auto"/>
            <w:noWrap/>
            <w:vAlign w:val="bottom"/>
          </w:tcPr>
          <w:p w14:paraId="1A987762" w14:textId="76230490" w:rsidR="00E23FF6" w:rsidRPr="001D0DEE" w:rsidRDefault="00E23FF6" w:rsidP="00E23FF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w:t>
            </w:r>
            <w:r>
              <w:rPr>
                <w:rFonts w:ascii="Aptos Narrow" w:hAnsi="Aptos Narrow"/>
                <w:color w:val="000000"/>
                <w:sz w:val="20"/>
                <w:szCs w:val="20"/>
              </w:rPr>
              <w:t>12</w:t>
            </w:r>
          </w:p>
        </w:tc>
        <w:tc>
          <w:tcPr>
            <w:tcW w:w="1701" w:type="dxa"/>
            <w:shd w:val="clear" w:color="auto" w:fill="auto"/>
            <w:noWrap/>
            <w:vAlign w:val="center"/>
          </w:tcPr>
          <w:p w14:paraId="6628A425" w14:textId="3999EA52" w:rsidR="00E23FF6" w:rsidRPr="00E664D4" w:rsidRDefault="00E23FF6" w:rsidP="00E23FF6">
            <w:pPr>
              <w:rPr>
                <w:sz w:val="20"/>
                <w:szCs w:val="20"/>
              </w:rPr>
            </w:pPr>
            <w:r>
              <w:rPr>
                <w:rFonts w:ascii="Aptos Narrow" w:hAnsi="Aptos Narrow"/>
                <w:color w:val="000000"/>
                <w:sz w:val="20"/>
                <w:szCs w:val="20"/>
              </w:rPr>
              <w:t>DIST-02-12.CAR.1</w:t>
            </w:r>
          </w:p>
        </w:tc>
        <w:tc>
          <w:tcPr>
            <w:tcW w:w="2268" w:type="dxa"/>
            <w:shd w:val="clear" w:color="auto" w:fill="auto"/>
            <w:noWrap/>
            <w:vAlign w:val="center"/>
          </w:tcPr>
          <w:p w14:paraId="402E0C76" w14:textId="20F39913"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DIST-02-12.CAR.1.ROL.A</w:t>
            </w:r>
          </w:p>
        </w:tc>
      </w:tr>
      <w:tr w:rsidR="00E23FF6" w14:paraId="282F84B6" w14:textId="77777777" w:rsidTr="00B416A6">
        <w:trPr>
          <w:trHeight w:val="300"/>
        </w:trPr>
        <w:tc>
          <w:tcPr>
            <w:tcW w:w="846" w:type="dxa"/>
            <w:vMerge/>
            <w:shd w:val="clear" w:color="auto" w:fill="auto"/>
            <w:noWrap/>
            <w:vAlign w:val="bottom"/>
          </w:tcPr>
          <w:p w14:paraId="5619526A"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247B8DEB" w14:textId="20422F90" w:rsidR="00E23FF6" w:rsidRPr="00E664D4" w:rsidRDefault="00E23FF6" w:rsidP="00E23FF6">
            <w:pPr>
              <w:rPr>
                <w:sz w:val="20"/>
                <w:szCs w:val="20"/>
              </w:rPr>
            </w:pPr>
            <w:r>
              <w:rPr>
                <w:color w:val="000000"/>
                <w:sz w:val="20"/>
                <w:szCs w:val="20"/>
              </w:rPr>
              <w:t> </w:t>
            </w:r>
          </w:p>
        </w:tc>
        <w:tc>
          <w:tcPr>
            <w:tcW w:w="2268" w:type="dxa"/>
            <w:shd w:val="clear" w:color="auto" w:fill="auto"/>
            <w:noWrap/>
            <w:vAlign w:val="center"/>
          </w:tcPr>
          <w:p w14:paraId="330028F1" w14:textId="518A69C2" w:rsidR="00E23FF6" w:rsidRPr="00E664D4" w:rsidRDefault="00E23FF6" w:rsidP="00E23FF6">
            <w:pPr>
              <w:rPr>
                <w:rFonts w:ascii="Aptos Narrow" w:hAnsi="Aptos Narrow"/>
                <w:color w:val="000000"/>
                <w:sz w:val="20"/>
                <w:szCs w:val="20"/>
              </w:rPr>
            </w:pPr>
            <w:r>
              <w:rPr>
                <w:rFonts w:ascii="Aptos Narrow" w:hAnsi="Aptos Narrow"/>
                <w:color w:val="000000"/>
                <w:sz w:val="20"/>
                <w:szCs w:val="20"/>
              </w:rPr>
              <w:t>DIST-02-12.CAR.1.ROL.B</w:t>
            </w:r>
          </w:p>
        </w:tc>
      </w:tr>
    </w:tbl>
    <w:p w14:paraId="420307D1" w14:textId="77777777" w:rsidR="00AA3CC3" w:rsidRDefault="00AA3CC3" w:rsidP="00AA3CC3">
      <w:pPr>
        <w:rPr>
          <w:rFonts w:eastAsiaTheme="minorEastAsia"/>
        </w:rPr>
        <w:sectPr w:rsidR="00AA3CC3" w:rsidSect="00AA3CC3">
          <w:type w:val="continuous"/>
          <w:pgSz w:w="11906" w:h="16838"/>
          <w:pgMar w:top="720" w:right="720" w:bottom="720" w:left="720" w:header="708" w:footer="708" w:gutter="0"/>
          <w:cols w:num="2" w:space="708"/>
          <w:docGrid w:linePitch="360"/>
        </w:sectPr>
      </w:pPr>
    </w:p>
    <w:p w14:paraId="094FC4A1" w14:textId="77777777" w:rsidR="00AA3CC3" w:rsidRDefault="00AA3CC3" w:rsidP="00AA3CC3">
      <w:pPr>
        <w:sectPr w:rsidR="00AA3CC3" w:rsidSect="00AA3CC3">
          <w:type w:val="continuous"/>
          <w:pgSz w:w="11906" w:h="16838"/>
          <w:pgMar w:top="720" w:right="720" w:bottom="720" w:left="720" w:header="708" w:footer="708" w:gutter="0"/>
          <w:cols w:space="708"/>
          <w:docGrid w:linePitch="360"/>
        </w:sect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AA3CC3" w14:paraId="31AD03FB" w14:textId="77777777" w:rsidTr="00B416A6">
        <w:trPr>
          <w:trHeight w:val="300"/>
          <w:jc w:val="center"/>
        </w:trPr>
        <w:tc>
          <w:tcPr>
            <w:tcW w:w="846" w:type="dxa"/>
            <w:shd w:val="clear" w:color="auto" w:fill="auto"/>
            <w:noWrap/>
            <w:vAlign w:val="bottom"/>
            <w:hideMark/>
          </w:tcPr>
          <w:p w14:paraId="543716F3" w14:textId="77777777" w:rsidR="00AA3CC3" w:rsidRPr="001D0DEE" w:rsidRDefault="00AA3CC3" w:rsidP="00B416A6">
            <w:pPr>
              <w:rPr>
                <w:rFonts w:ascii="Aptos Narrow" w:hAnsi="Aptos Narrow"/>
                <w:b/>
                <w:bCs/>
                <w:color w:val="000000"/>
                <w:sz w:val="20"/>
                <w:szCs w:val="20"/>
              </w:rPr>
            </w:pPr>
            <w:r>
              <w:rPr>
                <w:rFonts w:ascii="Aptos Narrow" w:hAnsi="Aptos Narrow"/>
                <w:b/>
                <w:bCs/>
                <w:color w:val="000000"/>
                <w:sz w:val="20"/>
                <w:szCs w:val="20"/>
              </w:rPr>
              <w:lastRenderedPageBreak/>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60784689" w14:textId="77777777" w:rsidR="00AA3CC3" w:rsidRPr="001D0DEE" w:rsidRDefault="00AA3CC3"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136E2F2" w14:textId="77777777" w:rsidR="00AA3CC3" w:rsidRPr="001D0DEE" w:rsidRDefault="00AA3CC3"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E23FF6" w14:paraId="0BDF3493" w14:textId="77777777" w:rsidTr="00B416A6">
        <w:trPr>
          <w:trHeight w:val="300"/>
          <w:jc w:val="center"/>
        </w:trPr>
        <w:tc>
          <w:tcPr>
            <w:tcW w:w="846" w:type="dxa"/>
            <w:vMerge w:val="restart"/>
            <w:shd w:val="clear" w:color="auto" w:fill="auto"/>
            <w:noWrap/>
            <w:vAlign w:val="bottom"/>
            <w:hideMark/>
          </w:tcPr>
          <w:p w14:paraId="557E7226" w14:textId="02CB5E62" w:rsidR="00E23FF6" w:rsidRPr="001D0DEE" w:rsidRDefault="00E23FF6" w:rsidP="00E23FF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w:t>
            </w:r>
            <w:r>
              <w:rPr>
                <w:rFonts w:ascii="Aptos Narrow" w:hAnsi="Aptos Narrow"/>
                <w:color w:val="000000"/>
                <w:sz w:val="20"/>
                <w:szCs w:val="20"/>
              </w:rPr>
              <w:t>12</w:t>
            </w:r>
          </w:p>
        </w:tc>
        <w:tc>
          <w:tcPr>
            <w:tcW w:w="1701" w:type="dxa"/>
            <w:shd w:val="clear" w:color="auto" w:fill="auto"/>
            <w:noWrap/>
            <w:vAlign w:val="center"/>
          </w:tcPr>
          <w:p w14:paraId="6EEE0976" w14:textId="753A67A3"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DIST-02-12.CAR.2</w:t>
            </w:r>
          </w:p>
        </w:tc>
        <w:tc>
          <w:tcPr>
            <w:tcW w:w="2268" w:type="dxa"/>
            <w:shd w:val="clear" w:color="auto" w:fill="auto"/>
            <w:noWrap/>
            <w:vAlign w:val="center"/>
          </w:tcPr>
          <w:p w14:paraId="3CEDDA5F" w14:textId="066D8258"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DIST-02-12.CAR.2.ROL.A</w:t>
            </w:r>
          </w:p>
        </w:tc>
      </w:tr>
      <w:tr w:rsidR="00E23FF6" w14:paraId="7A1C7CC2" w14:textId="77777777" w:rsidTr="00B416A6">
        <w:trPr>
          <w:trHeight w:val="300"/>
          <w:jc w:val="center"/>
        </w:trPr>
        <w:tc>
          <w:tcPr>
            <w:tcW w:w="846" w:type="dxa"/>
            <w:vMerge/>
            <w:shd w:val="clear" w:color="auto" w:fill="auto"/>
            <w:noWrap/>
            <w:vAlign w:val="bottom"/>
          </w:tcPr>
          <w:p w14:paraId="0CF09883"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05179A68" w14:textId="302EF8F0" w:rsidR="00E23FF6" w:rsidRDefault="00E23FF6" w:rsidP="00E23FF6">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758B3FD3" w14:textId="4366F31F" w:rsidR="00E23FF6" w:rsidRDefault="00E23FF6" w:rsidP="00E23FF6">
            <w:pPr>
              <w:rPr>
                <w:rFonts w:ascii="Aptos Narrow" w:hAnsi="Aptos Narrow"/>
                <w:color w:val="000000"/>
                <w:sz w:val="20"/>
                <w:szCs w:val="20"/>
              </w:rPr>
            </w:pPr>
            <w:r>
              <w:rPr>
                <w:rFonts w:ascii="Aptos Narrow" w:hAnsi="Aptos Narrow"/>
                <w:color w:val="000000"/>
                <w:sz w:val="20"/>
                <w:szCs w:val="20"/>
              </w:rPr>
              <w:t>DIST-02-12.CAR.2.ROL.B</w:t>
            </w:r>
          </w:p>
        </w:tc>
      </w:tr>
      <w:tr w:rsidR="00E23FF6" w14:paraId="2992F47F" w14:textId="77777777" w:rsidTr="00B416A6">
        <w:trPr>
          <w:trHeight w:val="300"/>
          <w:jc w:val="center"/>
        </w:trPr>
        <w:tc>
          <w:tcPr>
            <w:tcW w:w="846" w:type="dxa"/>
            <w:vMerge/>
            <w:shd w:val="clear" w:color="auto" w:fill="auto"/>
            <w:noWrap/>
            <w:vAlign w:val="bottom"/>
          </w:tcPr>
          <w:p w14:paraId="31EB091A"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20C8F035" w14:textId="44A9B7CC" w:rsidR="00E23FF6" w:rsidRDefault="00E23FF6" w:rsidP="00E23FF6">
            <w:pPr>
              <w:rPr>
                <w:rFonts w:ascii="Aptos Narrow" w:hAnsi="Aptos Narrow"/>
                <w:color w:val="000000"/>
                <w:sz w:val="20"/>
                <w:szCs w:val="20"/>
              </w:rPr>
            </w:pPr>
            <w:r>
              <w:rPr>
                <w:rFonts w:ascii="Aptos Narrow" w:hAnsi="Aptos Narrow"/>
                <w:color w:val="000000"/>
                <w:sz w:val="20"/>
                <w:szCs w:val="20"/>
              </w:rPr>
              <w:t>DIST-02-12.CAR.3</w:t>
            </w:r>
          </w:p>
        </w:tc>
        <w:tc>
          <w:tcPr>
            <w:tcW w:w="2268" w:type="dxa"/>
            <w:shd w:val="clear" w:color="auto" w:fill="auto"/>
            <w:noWrap/>
            <w:vAlign w:val="center"/>
          </w:tcPr>
          <w:p w14:paraId="57B3D8D9" w14:textId="29C4AEFF" w:rsidR="00E23FF6" w:rsidRDefault="00E23FF6" w:rsidP="00E23FF6">
            <w:pPr>
              <w:rPr>
                <w:rFonts w:ascii="Aptos Narrow" w:hAnsi="Aptos Narrow"/>
                <w:color w:val="000000"/>
                <w:sz w:val="20"/>
                <w:szCs w:val="20"/>
              </w:rPr>
            </w:pPr>
            <w:r>
              <w:rPr>
                <w:rFonts w:ascii="Aptos Narrow" w:hAnsi="Aptos Narrow"/>
                <w:color w:val="000000"/>
                <w:sz w:val="20"/>
                <w:szCs w:val="20"/>
              </w:rPr>
              <w:t>DIST-02-12.CAR.3.ROL.A</w:t>
            </w:r>
          </w:p>
        </w:tc>
      </w:tr>
      <w:tr w:rsidR="00E23FF6" w14:paraId="3F2399FB" w14:textId="77777777" w:rsidTr="00B416A6">
        <w:trPr>
          <w:trHeight w:val="300"/>
          <w:jc w:val="center"/>
        </w:trPr>
        <w:tc>
          <w:tcPr>
            <w:tcW w:w="846" w:type="dxa"/>
            <w:vMerge/>
            <w:shd w:val="clear" w:color="auto" w:fill="auto"/>
            <w:noWrap/>
            <w:vAlign w:val="bottom"/>
          </w:tcPr>
          <w:p w14:paraId="05BA62B0"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5A68B667" w14:textId="5E345E70" w:rsidR="00E23FF6" w:rsidRDefault="00E23FF6" w:rsidP="00E23FF6">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7E2A7DA8" w14:textId="1EB0E67E" w:rsidR="00E23FF6" w:rsidRDefault="00E23FF6" w:rsidP="00E23FF6">
            <w:pPr>
              <w:rPr>
                <w:rFonts w:ascii="Aptos Narrow" w:hAnsi="Aptos Narrow"/>
                <w:color w:val="000000"/>
                <w:sz w:val="20"/>
                <w:szCs w:val="20"/>
              </w:rPr>
            </w:pPr>
            <w:r>
              <w:rPr>
                <w:rFonts w:ascii="Aptos Narrow" w:hAnsi="Aptos Narrow"/>
                <w:color w:val="000000"/>
                <w:sz w:val="20"/>
                <w:szCs w:val="20"/>
              </w:rPr>
              <w:t>DIST-02-12.CAR.3.ROL.B</w:t>
            </w:r>
          </w:p>
        </w:tc>
      </w:tr>
      <w:tr w:rsidR="00E23FF6" w14:paraId="520A7A69" w14:textId="77777777" w:rsidTr="00B416A6">
        <w:trPr>
          <w:trHeight w:val="300"/>
          <w:jc w:val="center"/>
        </w:trPr>
        <w:tc>
          <w:tcPr>
            <w:tcW w:w="846" w:type="dxa"/>
            <w:vMerge/>
            <w:shd w:val="clear" w:color="auto" w:fill="auto"/>
            <w:noWrap/>
            <w:vAlign w:val="bottom"/>
          </w:tcPr>
          <w:p w14:paraId="53D70714"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7B375C62" w14:textId="735D148A" w:rsidR="00E23FF6" w:rsidRDefault="00E23FF6" w:rsidP="00E23FF6">
            <w:pPr>
              <w:rPr>
                <w:rFonts w:ascii="Aptos Narrow" w:hAnsi="Aptos Narrow"/>
                <w:color w:val="000000"/>
                <w:sz w:val="20"/>
                <w:szCs w:val="20"/>
              </w:rPr>
            </w:pPr>
            <w:r>
              <w:rPr>
                <w:rFonts w:ascii="Aptos Narrow" w:hAnsi="Aptos Narrow"/>
                <w:color w:val="000000"/>
                <w:sz w:val="20"/>
                <w:szCs w:val="20"/>
              </w:rPr>
              <w:t>DIST-02-12.CAR.4</w:t>
            </w:r>
          </w:p>
        </w:tc>
        <w:tc>
          <w:tcPr>
            <w:tcW w:w="2268" w:type="dxa"/>
            <w:shd w:val="clear" w:color="auto" w:fill="auto"/>
            <w:noWrap/>
            <w:vAlign w:val="center"/>
          </w:tcPr>
          <w:p w14:paraId="15E01ECE" w14:textId="2B567DC5" w:rsidR="00E23FF6" w:rsidRDefault="00E23FF6" w:rsidP="00E23FF6">
            <w:pPr>
              <w:rPr>
                <w:rFonts w:ascii="Aptos Narrow" w:hAnsi="Aptos Narrow"/>
                <w:color w:val="000000"/>
                <w:sz w:val="20"/>
                <w:szCs w:val="20"/>
              </w:rPr>
            </w:pPr>
            <w:r>
              <w:rPr>
                <w:rFonts w:ascii="Aptos Narrow" w:hAnsi="Aptos Narrow"/>
                <w:color w:val="000000"/>
                <w:sz w:val="20"/>
                <w:szCs w:val="20"/>
              </w:rPr>
              <w:t>DIST-02-12.CAR.4.ROL.A</w:t>
            </w:r>
          </w:p>
        </w:tc>
      </w:tr>
      <w:tr w:rsidR="00E23FF6" w14:paraId="3CE32637" w14:textId="77777777" w:rsidTr="00B416A6">
        <w:trPr>
          <w:trHeight w:val="300"/>
          <w:jc w:val="center"/>
        </w:trPr>
        <w:tc>
          <w:tcPr>
            <w:tcW w:w="846" w:type="dxa"/>
            <w:vMerge/>
            <w:shd w:val="clear" w:color="auto" w:fill="auto"/>
            <w:noWrap/>
            <w:vAlign w:val="bottom"/>
            <w:hideMark/>
          </w:tcPr>
          <w:p w14:paraId="7706E31C"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5E43A8A0" w14:textId="664800E9" w:rsidR="00E23FF6" w:rsidRPr="005821F3" w:rsidRDefault="00E23FF6" w:rsidP="00E23FF6">
            <w:pPr>
              <w:rPr>
                <w:sz w:val="20"/>
                <w:szCs w:val="20"/>
              </w:rPr>
            </w:pPr>
            <w:r>
              <w:rPr>
                <w:color w:val="000000"/>
                <w:sz w:val="20"/>
                <w:szCs w:val="20"/>
              </w:rPr>
              <w:t> </w:t>
            </w:r>
          </w:p>
        </w:tc>
        <w:tc>
          <w:tcPr>
            <w:tcW w:w="2268" w:type="dxa"/>
            <w:shd w:val="clear" w:color="auto" w:fill="auto"/>
            <w:noWrap/>
            <w:vAlign w:val="center"/>
          </w:tcPr>
          <w:p w14:paraId="64A8DAEA" w14:textId="0BEB1A43"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DIST-02-12.CAR.4.ROL.B</w:t>
            </w:r>
          </w:p>
        </w:tc>
      </w:tr>
      <w:tr w:rsidR="00E23FF6" w14:paraId="528913CC" w14:textId="77777777" w:rsidTr="00B416A6">
        <w:trPr>
          <w:trHeight w:val="300"/>
          <w:jc w:val="center"/>
        </w:trPr>
        <w:tc>
          <w:tcPr>
            <w:tcW w:w="846" w:type="dxa"/>
            <w:vMerge/>
            <w:shd w:val="clear" w:color="auto" w:fill="auto"/>
            <w:noWrap/>
            <w:vAlign w:val="bottom"/>
            <w:hideMark/>
          </w:tcPr>
          <w:p w14:paraId="713DD256"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6BBB1C95" w14:textId="266E74CA"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DIST-02-12.CAR.5</w:t>
            </w:r>
          </w:p>
        </w:tc>
        <w:tc>
          <w:tcPr>
            <w:tcW w:w="2268" w:type="dxa"/>
            <w:shd w:val="clear" w:color="auto" w:fill="auto"/>
            <w:noWrap/>
            <w:vAlign w:val="center"/>
          </w:tcPr>
          <w:p w14:paraId="04447D57" w14:textId="21BFD586"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DIST-02-12.CAR.5.ROL.A</w:t>
            </w:r>
          </w:p>
        </w:tc>
      </w:tr>
      <w:tr w:rsidR="00E23FF6" w14:paraId="247472AE" w14:textId="77777777" w:rsidTr="00B416A6">
        <w:trPr>
          <w:trHeight w:val="300"/>
          <w:jc w:val="center"/>
        </w:trPr>
        <w:tc>
          <w:tcPr>
            <w:tcW w:w="846" w:type="dxa"/>
            <w:vMerge/>
            <w:shd w:val="clear" w:color="auto" w:fill="auto"/>
            <w:noWrap/>
            <w:vAlign w:val="bottom"/>
            <w:hideMark/>
          </w:tcPr>
          <w:p w14:paraId="6FC964DB"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1C2F070B" w14:textId="60901DEC" w:rsidR="00E23FF6" w:rsidRPr="005821F3" w:rsidRDefault="00E23FF6" w:rsidP="00E23FF6">
            <w:pPr>
              <w:rPr>
                <w:sz w:val="20"/>
                <w:szCs w:val="20"/>
              </w:rPr>
            </w:pPr>
            <w:r>
              <w:rPr>
                <w:color w:val="000000"/>
                <w:sz w:val="20"/>
                <w:szCs w:val="20"/>
              </w:rPr>
              <w:t> </w:t>
            </w:r>
          </w:p>
        </w:tc>
        <w:tc>
          <w:tcPr>
            <w:tcW w:w="2268" w:type="dxa"/>
            <w:shd w:val="clear" w:color="auto" w:fill="auto"/>
            <w:noWrap/>
            <w:vAlign w:val="center"/>
          </w:tcPr>
          <w:p w14:paraId="532DF09C" w14:textId="0120ADE2"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DIST-02-12.CAR.5.ROL.B</w:t>
            </w:r>
          </w:p>
        </w:tc>
      </w:tr>
      <w:tr w:rsidR="00E23FF6" w14:paraId="6695ABDE" w14:textId="77777777" w:rsidTr="00B416A6">
        <w:trPr>
          <w:trHeight w:val="300"/>
          <w:jc w:val="center"/>
        </w:trPr>
        <w:tc>
          <w:tcPr>
            <w:tcW w:w="846" w:type="dxa"/>
            <w:vMerge/>
            <w:shd w:val="clear" w:color="auto" w:fill="auto"/>
            <w:noWrap/>
            <w:vAlign w:val="bottom"/>
            <w:hideMark/>
          </w:tcPr>
          <w:p w14:paraId="2260472B"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6296FACF" w14:textId="7A957A31"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DIST-02-12.CAR.6</w:t>
            </w:r>
          </w:p>
        </w:tc>
        <w:tc>
          <w:tcPr>
            <w:tcW w:w="2268" w:type="dxa"/>
            <w:shd w:val="clear" w:color="auto" w:fill="auto"/>
            <w:noWrap/>
            <w:vAlign w:val="center"/>
          </w:tcPr>
          <w:p w14:paraId="5520CE42" w14:textId="187F4836"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DIST-02-12.CAR.6.ROL.A</w:t>
            </w:r>
          </w:p>
        </w:tc>
      </w:tr>
      <w:tr w:rsidR="00E23FF6" w14:paraId="593920D9" w14:textId="77777777" w:rsidTr="00B416A6">
        <w:trPr>
          <w:trHeight w:val="300"/>
          <w:jc w:val="center"/>
        </w:trPr>
        <w:tc>
          <w:tcPr>
            <w:tcW w:w="846" w:type="dxa"/>
            <w:vMerge/>
            <w:shd w:val="clear" w:color="auto" w:fill="auto"/>
            <w:noWrap/>
            <w:vAlign w:val="bottom"/>
            <w:hideMark/>
          </w:tcPr>
          <w:p w14:paraId="16EF4116"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73A0AFDF" w14:textId="7641B595" w:rsidR="00E23FF6" w:rsidRPr="005821F3" w:rsidRDefault="00E23FF6" w:rsidP="00E23FF6">
            <w:pPr>
              <w:rPr>
                <w:sz w:val="20"/>
                <w:szCs w:val="20"/>
              </w:rPr>
            </w:pPr>
            <w:r>
              <w:rPr>
                <w:color w:val="000000"/>
                <w:sz w:val="20"/>
                <w:szCs w:val="20"/>
              </w:rPr>
              <w:t> </w:t>
            </w:r>
          </w:p>
        </w:tc>
        <w:tc>
          <w:tcPr>
            <w:tcW w:w="2268" w:type="dxa"/>
            <w:shd w:val="clear" w:color="auto" w:fill="auto"/>
            <w:noWrap/>
            <w:vAlign w:val="center"/>
          </w:tcPr>
          <w:p w14:paraId="7687F7C4" w14:textId="1C0116AB"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DIST-02-12.CAR.6.ROL.B</w:t>
            </w:r>
          </w:p>
        </w:tc>
      </w:tr>
      <w:tr w:rsidR="00E23FF6" w14:paraId="6FE75F8A" w14:textId="77777777" w:rsidTr="00B416A6">
        <w:trPr>
          <w:trHeight w:val="300"/>
          <w:jc w:val="center"/>
        </w:trPr>
        <w:tc>
          <w:tcPr>
            <w:tcW w:w="846" w:type="dxa"/>
            <w:vMerge/>
            <w:shd w:val="clear" w:color="auto" w:fill="auto"/>
            <w:noWrap/>
            <w:vAlign w:val="bottom"/>
            <w:hideMark/>
          </w:tcPr>
          <w:p w14:paraId="7FAE0E67"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536B82FF" w14:textId="5BE1D31B"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DIST-02-12.CAR.7</w:t>
            </w:r>
          </w:p>
        </w:tc>
        <w:tc>
          <w:tcPr>
            <w:tcW w:w="2268" w:type="dxa"/>
            <w:shd w:val="clear" w:color="auto" w:fill="auto"/>
            <w:noWrap/>
            <w:vAlign w:val="center"/>
          </w:tcPr>
          <w:p w14:paraId="5E8D5AF5" w14:textId="404AA0B6"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DIST-02-12.CAR.7.ROL.A</w:t>
            </w:r>
          </w:p>
        </w:tc>
      </w:tr>
      <w:tr w:rsidR="00E23FF6" w14:paraId="67EF6942" w14:textId="77777777" w:rsidTr="00B416A6">
        <w:trPr>
          <w:trHeight w:val="300"/>
          <w:jc w:val="center"/>
        </w:trPr>
        <w:tc>
          <w:tcPr>
            <w:tcW w:w="846" w:type="dxa"/>
            <w:vMerge/>
            <w:shd w:val="clear" w:color="auto" w:fill="auto"/>
            <w:noWrap/>
            <w:vAlign w:val="bottom"/>
            <w:hideMark/>
          </w:tcPr>
          <w:p w14:paraId="1A49189D"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0141ECAC" w14:textId="62555D46" w:rsidR="00E23FF6" w:rsidRPr="005821F3" w:rsidRDefault="00E23FF6" w:rsidP="00E23FF6">
            <w:pPr>
              <w:rPr>
                <w:sz w:val="20"/>
                <w:szCs w:val="20"/>
              </w:rPr>
            </w:pPr>
            <w:r>
              <w:rPr>
                <w:color w:val="000000"/>
                <w:sz w:val="20"/>
                <w:szCs w:val="20"/>
              </w:rPr>
              <w:t> </w:t>
            </w:r>
          </w:p>
        </w:tc>
        <w:tc>
          <w:tcPr>
            <w:tcW w:w="2268" w:type="dxa"/>
            <w:shd w:val="clear" w:color="auto" w:fill="auto"/>
            <w:noWrap/>
            <w:vAlign w:val="center"/>
          </w:tcPr>
          <w:p w14:paraId="59212759" w14:textId="08DCD537"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DIST-02-12.CAR.7.ROL.B</w:t>
            </w:r>
          </w:p>
        </w:tc>
      </w:tr>
      <w:tr w:rsidR="00E23FF6" w14:paraId="3AA68A04" w14:textId="77777777" w:rsidTr="00B416A6">
        <w:trPr>
          <w:trHeight w:val="300"/>
          <w:jc w:val="center"/>
        </w:trPr>
        <w:tc>
          <w:tcPr>
            <w:tcW w:w="846" w:type="dxa"/>
            <w:vMerge/>
            <w:shd w:val="clear" w:color="auto" w:fill="auto"/>
            <w:noWrap/>
            <w:vAlign w:val="bottom"/>
            <w:hideMark/>
          </w:tcPr>
          <w:p w14:paraId="66A5EBCE"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06542E15" w14:textId="75D0F36F"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DIST-02-12.CAR.8</w:t>
            </w:r>
          </w:p>
        </w:tc>
        <w:tc>
          <w:tcPr>
            <w:tcW w:w="2268" w:type="dxa"/>
            <w:shd w:val="clear" w:color="auto" w:fill="auto"/>
            <w:noWrap/>
            <w:vAlign w:val="center"/>
          </w:tcPr>
          <w:p w14:paraId="667892D9" w14:textId="6A784808"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DIST-02-12.CAR.8.ROL.A</w:t>
            </w:r>
          </w:p>
        </w:tc>
      </w:tr>
      <w:tr w:rsidR="00E23FF6" w14:paraId="07635654" w14:textId="77777777" w:rsidTr="00B416A6">
        <w:trPr>
          <w:trHeight w:val="300"/>
          <w:jc w:val="center"/>
        </w:trPr>
        <w:tc>
          <w:tcPr>
            <w:tcW w:w="846" w:type="dxa"/>
            <w:vMerge/>
            <w:shd w:val="clear" w:color="auto" w:fill="auto"/>
            <w:noWrap/>
            <w:vAlign w:val="bottom"/>
            <w:hideMark/>
          </w:tcPr>
          <w:p w14:paraId="2209869C"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center"/>
          </w:tcPr>
          <w:p w14:paraId="627DC944" w14:textId="265EAA20" w:rsidR="00E23FF6" w:rsidRPr="005821F3" w:rsidRDefault="00E23FF6" w:rsidP="00E23FF6">
            <w:pPr>
              <w:rPr>
                <w:sz w:val="20"/>
                <w:szCs w:val="20"/>
              </w:rPr>
            </w:pPr>
            <w:r>
              <w:rPr>
                <w:color w:val="000000"/>
                <w:sz w:val="20"/>
                <w:szCs w:val="20"/>
              </w:rPr>
              <w:t> </w:t>
            </w:r>
          </w:p>
        </w:tc>
        <w:tc>
          <w:tcPr>
            <w:tcW w:w="2268" w:type="dxa"/>
            <w:shd w:val="clear" w:color="auto" w:fill="auto"/>
            <w:noWrap/>
            <w:vAlign w:val="center"/>
          </w:tcPr>
          <w:p w14:paraId="0E9F1132" w14:textId="64F87EA6"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DIST-02-12.CAR.8.ROL.B</w:t>
            </w:r>
          </w:p>
        </w:tc>
      </w:tr>
    </w:tbl>
    <w:p w14:paraId="08F3799C" w14:textId="77777777" w:rsidR="00AA3CC3" w:rsidRDefault="00AA3CC3" w:rsidP="00AA3CC3">
      <w:pPr>
        <w:rPr>
          <w:rFonts w:eastAsiaTheme="minorEastAsia"/>
        </w:rPr>
      </w:pPr>
    </w:p>
    <w:p w14:paraId="7F8D05C6" w14:textId="21A2352C" w:rsidR="00AA3CC3" w:rsidRDefault="00AA3CC3" w:rsidP="00AA3CC3">
      <w:pPr>
        <w:rPr>
          <w:rFonts w:eastAsiaTheme="minorEastAsia"/>
        </w:rPr>
      </w:pPr>
      <w:r w:rsidRPr="008D0C41">
        <w:t xml:space="preserve">This conveyor acts as a single conveyor and behaves the same way a BUR conveyor would, except for when the finger has filled up. Finger </w:t>
      </w:r>
      <w:r w:rsidR="00C867D1">
        <w:t>1</w:t>
      </w:r>
      <w:r w:rsidRPr="008D0C41">
        <w:t xml:space="preserve"> </w:t>
      </w:r>
      <w:proofErr w:type="gramStart"/>
      <w:r w:rsidRPr="008D0C41">
        <w:t>has the ability to</w:t>
      </w:r>
      <w:proofErr w:type="gramEnd"/>
      <w:r w:rsidRPr="008D0C41">
        <w:t xml:space="preserve"> convert to a ZPA style conveyor</w:t>
      </w:r>
      <w:r>
        <w:t xml:space="preserve">. </w:t>
      </w:r>
      <w:r w:rsidRPr="00641AAE">
        <w:t>The sensors involved in this section are shown in the following table and figure.</w:t>
      </w:r>
    </w:p>
    <w:p w14:paraId="624B94E3" w14:textId="77777777" w:rsidR="00066E82" w:rsidRDefault="00066E82" w:rsidP="00066E82">
      <w:pPr>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66E82" w14:paraId="4D71931B" w14:textId="77777777" w:rsidTr="00B416A6">
        <w:trPr>
          <w:trHeight w:val="300"/>
          <w:jc w:val="center"/>
        </w:trPr>
        <w:tc>
          <w:tcPr>
            <w:tcW w:w="846" w:type="dxa"/>
            <w:shd w:val="clear" w:color="auto" w:fill="auto"/>
            <w:noWrap/>
            <w:vAlign w:val="bottom"/>
            <w:hideMark/>
          </w:tcPr>
          <w:p w14:paraId="089BACA6" w14:textId="77777777" w:rsidR="00066E82" w:rsidRPr="001D0DEE" w:rsidRDefault="00066E82"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573B0A29" w14:textId="77777777" w:rsidR="00066E82" w:rsidRPr="001D0DEE" w:rsidRDefault="00066E82"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F01A708" w14:textId="77777777" w:rsidR="00066E82" w:rsidRPr="001D0DEE" w:rsidRDefault="00066E82"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E23FF6" w14:paraId="313DC732" w14:textId="77777777" w:rsidTr="00B416A6">
        <w:trPr>
          <w:trHeight w:val="300"/>
          <w:jc w:val="center"/>
        </w:trPr>
        <w:tc>
          <w:tcPr>
            <w:tcW w:w="846" w:type="dxa"/>
            <w:vMerge w:val="restart"/>
            <w:shd w:val="clear" w:color="auto" w:fill="auto"/>
            <w:noWrap/>
            <w:vAlign w:val="bottom"/>
            <w:hideMark/>
          </w:tcPr>
          <w:p w14:paraId="19254B4D" w14:textId="0FA7FC3A" w:rsidR="00E23FF6" w:rsidRPr="001D0DEE" w:rsidRDefault="00E23FF6" w:rsidP="00E23FF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w:t>
            </w:r>
            <w:r>
              <w:rPr>
                <w:rFonts w:ascii="Aptos Narrow" w:hAnsi="Aptos Narrow"/>
                <w:color w:val="000000"/>
                <w:sz w:val="20"/>
                <w:szCs w:val="20"/>
              </w:rPr>
              <w:t>09</w:t>
            </w:r>
          </w:p>
        </w:tc>
        <w:tc>
          <w:tcPr>
            <w:tcW w:w="1701" w:type="dxa"/>
            <w:shd w:val="clear" w:color="auto" w:fill="auto"/>
            <w:noWrap/>
            <w:vAlign w:val="bottom"/>
          </w:tcPr>
          <w:p w14:paraId="46C6904E" w14:textId="23A371DF" w:rsidR="00E23FF6" w:rsidRPr="005821F3" w:rsidRDefault="00E23FF6" w:rsidP="00E23FF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w:t>
            </w:r>
            <w:r>
              <w:rPr>
                <w:rFonts w:ascii="Aptos Narrow" w:hAnsi="Aptos Narrow"/>
                <w:color w:val="000000"/>
                <w:sz w:val="20"/>
                <w:szCs w:val="20"/>
              </w:rPr>
              <w:t>09</w:t>
            </w:r>
            <w:r w:rsidRPr="005821F3">
              <w:rPr>
                <w:rFonts w:ascii="Aptos Narrow" w:hAnsi="Aptos Narrow"/>
                <w:color w:val="000000"/>
                <w:sz w:val="20"/>
                <w:szCs w:val="20"/>
              </w:rPr>
              <w:t>.CAR.</w:t>
            </w:r>
            <w:r>
              <w:rPr>
                <w:rFonts w:ascii="Aptos Narrow" w:hAnsi="Aptos Narrow"/>
                <w:color w:val="000000"/>
                <w:sz w:val="20"/>
                <w:szCs w:val="20"/>
              </w:rPr>
              <w:t>1</w:t>
            </w:r>
          </w:p>
        </w:tc>
        <w:tc>
          <w:tcPr>
            <w:tcW w:w="2268" w:type="dxa"/>
            <w:shd w:val="clear" w:color="auto" w:fill="auto"/>
            <w:noWrap/>
            <w:vAlign w:val="bottom"/>
          </w:tcPr>
          <w:p w14:paraId="4A9AD72D" w14:textId="4D33F11C" w:rsidR="00E23FF6" w:rsidRPr="005821F3" w:rsidRDefault="00E23FF6" w:rsidP="00E23FF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w:t>
            </w:r>
            <w:r>
              <w:rPr>
                <w:rFonts w:ascii="Aptos Narrow" w:hAnsi="Aptos Narrow"/>
                <w:color w:val="000000"/>
                <w:sz w:val="20"/>
                <w:szCs w:val="20"/>
              </w:rPr>
              <w:t>09.CAR.1.SEN</w:t>
            </w:r>
            <w:r w:rsidRPr="005821F3">
              <w:rPr>
                <w:rFonts w:ascii="Aptos Narrow" w:hAnsi="Aptos Narrow"/>
                <w:color w:val="000000"/>
                <w:sz w:val="20"/>
                <w:szCs w:val="20"/>
              </w:rPr>
              <w:t>.</w:t>
            </w:r>
            <w:r>
              <w:rPr>
                <w:rFonts w:ascii="Aptos Narrow" w:hAnsi="Aptos Narrow"/>
                <w:color w:val="000000"/>
                <w:sz w:val="20"/>
                <w:szCs w:val="20"/>
              </w:rPr>
              <w:t>A</w:t>
            </w:r>
          </w:p>
        </w:tc>
      </w:tr>
      <w:tr w:rsidR="00E23FF6" w14:paraId="0E8C8869" w14:textId="77777777" w:rsidTr="00B416A6">
        <w:trPr>
          <w:trHeight w:val="300"/>
          <w:jc w:val="center"/>
        </w:trPr>
        <w:tc>
          <w:tcPr>
            <w:tcW w:w="846" w:type="dxa"/>
            <w:vMerge/>
            <w:shd w:val="clear" w:color="auto" w:fill="auto"/>
            <w:noWrap/>
            <w:vAlign w:val="bottom"/>
            <w:hideMark/>
          </w:tcPr>
          <w:p w14:paraId="2A0F8795" w14:textId="77777777" w:rsidR="00E23FF6" w:rsidRPr="001D0DEE" w:rsidRDefault="00E23FF6" w:rsidP="00E23FF6">
            <w:pPr>
              <w:rPr>
                <w:rFonts w:ascii="Aptos Narrow" w:hAnsi="Aptos Narrow"/>
                <w:color w:val="000000"/>
                <w:sz w:val="20"/>
                <w:szCs w:val="20"/>
              </w:rPr>
            </w:pPr>
          </w:p>
        </w:tc>
        <w:tc>
          <w:tcPr>
            <w:tcW w:w="1701" w:type="dxa"/>
            <w:shd w:val="clear" w:color="auto" w:fill="auto"/>
            <w:noWrap/>
            <w:vAlign w:val="bottom"/>
          </w:tcPr>
          <w:p w14:paraId="30D11E5F" w14:textId="77777777" w:rsidR="00E23FF6" w:rsidRPr="005821F3" w:rsidRDefault="00E23FF6" w:rsidP="00E23FF6">
            <w:pPr>
              <w:rPr>
                <w:sz w:val="20"/>
                <w:szCs w:val="20"/>
              </w:rPr>
            </w:pPr>
          </w:p>
        </w:tc>
        <w:tc>
          <w:tcPr>
            <w:tcW w:w="2268" w:type="dxa"/>
            <w:shd w:val="clear" w:color="auto" w:fill="auto"/>
            <w:noWrap/>
            <w:vAlign w:val="bottom"/>
          </w:tcPr>
          <w:p w14:paraId="6186E1AD" w14:textId="4D553110" w:rsidR="00E23FF6" w:rsidRPr="005821F3" w:rsidRDefault="00E23FF6" w:rsidP="00E23FF6">
            <w:pPr>
              <w:rPr>
                <w:rFonts w:ascii="Aptos Narrow" w:hAnsi="Aptos Narrow"/>
                <w:color w:val="000000"/>
                <w:sz w:val="20"/>
                <w:szCs w:val="20"/>
              </w:rPr>
            </w:pPr>
            <w:r>
              <w:rPr>
                <w:rFonts w:ascii="Aptos Narrow" w:hAnsi="Aptos Narrow"/>
                <w:color w:val="000000"/>
                <w:sz w:val="20"/>
                <w:szCs w:val="20"/>
              </w:rPr>
              <w:t>Disabled</w:t>
            </w:r>
          </w:p>
        </w:tc>
      </w:tr>
      <w:tr w:rsidR="007039E9" w14:paraId="799CA1A1" w14:textId="77777777" w:rsidTr="00B416A6">
        <w:trPr>
          <w:trHeight w:val="300"/>
          <w:jc w:val="center"/>
        </w:trPr>
        <w:tc>
          <w:tcPr>
            <w:tcW w:w="846" w:type="dxa"/>
            <w:vMerge w:val="restart"/>
            <w:shd w:val="clear" w:color="auto" w:fill="auto"/>
            <w:noWrap/>
            <w:vAlign w:val="bottom"/>
          </w:tcPr>
          <w:p w14:paraId="4059E076" w14:textId="1833C11B" w:rsidR="007039E9" w:rsidRPr="001D0DEE" w:rsidRDefault="007039E9" w:rsidP="007039E9">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2</w:t>
            </w:r>
            <w:r w:rsidRPr="001D0DEE">
              <w:rPr>
                <w:rFonts w:ascii="Aptos Narrow" w:hAnsi="Aptos Narrow"/>
                <w:color w:val="000000"/>
                <w:sz w:val="20"/>
                <w:szCs w:val="20"/>
              </w:rPr>
              <w:t>-</w:t>
            </w:r>
            <w:r>
              <w:rPr>
                <w:rFonts w:ascii="Aptos Narrow" w:hAnsi="Aptos Narrow"/>
                <w:color w:val="000000"/>
                <w:sz w:val="20"/>
                <w:szCs w:val="20"/>
              </w:rPr>
              <w:t>12</w:t>
            </w:r>
          </w:p>
        </w:tc>
        <w:tc>
          <w:tcPr>
            <w:tcW w:w="1701" w:type="dxa"/>
            <w:shd w:val="clear" w:color="auto" w:fill="auto"/>
            <w:noWrap/>
            <w:vAlign w:val="center"/>
          </w:tcPr>
          <w:p w14:paraId="5304F12C" w14:textId="2B428F79" w:rsidR="007039E9" w:rsidRPr="005821F3" w:rsidRDefault="007039E9" w:rsidP="007039E9">
            <w:pPr>
              <w:rPr>
                <w:sz w:val="20"/>
                <w:szCs w:val="20"/>
              </w:rPr>
            </w:pPr>
            <w:r>
              <w:rPr>
                <w:rFonts w:ascii="Aptos Narrow" w:hAnsi="Aptos Narrow"/>
                <w:color w:val="000000"/>
                <w:sz w:val="20"/>
                <w:szCs w:val="20"/>
              </w:rPr>
              <w:t>DIST-02-12.CAR.5</w:t>
            </w:r>
          </w:p>
        </w:tc>
        <w:tc>
          <w:tcPr>
            <w:tcW w:w="2268" w:type="dxa"/>
            <w:shd w:val="clear" w:color="auto" w:fill="auto"/>
            <w:noWrap/>
            <w:vAlign w:val="center"/>
          </w:tcPr>
          <w:p w14:paraId="7FA50ACF" w14:textId="560BCD40"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Disabled</w:t>
            </w:r>
          </w:p>
        </w:tc>
      </w:tr>
      <w:tr w:rsidR="007039E9" w14:paraId="2F71ADAC" w14:textId="77777777" w:rsidTr="00B416A6">
        <w:trPr>
          <w:trHeight w:val="300"/>
          <w:jc w:val="center"/>
        </w:trPr>
        <w:tc>
          <w:tcPr>
            <w:tcW w:w="846" w:type="dxa"/>
            <w:vMerge/>
            <w:shd w:val="clear" w:color="auto" w:fill="auto"/>
            <w:noWrap/>
            <w:vAlign w:val="bottom"/>
          </w:tcPr>
          <w:p w14:paraId="08F19634"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371BEDFB" w14:textId="1DCE0690" w:rsidR="007039E9" w:rsidRPr="005821F3" w:rsidRDefault="007039E9" w:rsidP="007039E9">
            <w:pPr>
              <w:rPr>
                <w:sz w:val="20"/>
                <w:szCs w:val="20"/>
              </w:rPr>
            </w:pPr>
            <w:r>
              <w:rPr>
                <w:color w:val="000000"/>
                <w:sz w:val="20"/>
                <w:szCs w:val="20"/>
              </w:rPr>
              <w:t> </w:t>
            </w:r>
          </w:p>
        </w:tc>
        <w:tc>
          <w:tcPr>
            <w:tcW w:w="2268" w:type="dxa"/>
            <w:shd w:val="clear" w:color="auto" w:fill="auto"/>
            <w:noWrap/>
            <w:vAlign w:val="center"/>
          </w:tcPr>
          <w:p w14:paraId="45858CA7" w14:textId="0D028263"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DIST-02-12.CAR.5.SEN.B</w:t>
            </w:r>
          </w:p>
        </w:tc>
      </w:tr>
      <w:tr w:rsidR="007039E9" w14:paraId="7FE0EFEA" w14:textId="77777777" w:rsidTr="00B416A6">
        <w:trPr>
          <w:trHeight w:val="300"/>
          <w:jc w:val="center"/>
        </w:trPr>
        <w:tc>
          <w:tcPr>
            <w:tcW w:w="846" w:type="dxa"/>
            <w:vMerge/>
            <w:shd w:val="clear" w:color="auto" w:fill="auto"/>
            <w:noWrap/>
            <w:vAlign w:val="bottom"/>
          </w:tcPr>
          <w:p w14:paraId="37207281"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72D5A297" w14:textId="1BBF5CB2" w:rsidR="007039E9" w:rsidRPr="005821F3" w:rsidRDefault="007039E9" w:rsidP="007039E9">
            <w:pPr>
              <w:rPr>
                <w:sz w:val="20"/>
                <w:szCs w:val="20"/>
              </w:rPr>
            </w:pPr>
            <w:r>
              <w:rPr>
                <w:rFonts w:ascii="Aptos Narrow" w:hAnsi="Aptos Narrow"/>
                <w:color w:val="000000"/>
                <w:sz w:val="20"/>
                <w:szCs w:val="20"/>
              </w:rPr>
              <w:t>DIST-02-12.CAR.6</w:t>
            </w:r>
          </w:p>
        </w:tc>
        <w:tc>
          <w:tcPr>
            <w:tcW w:w="2268" w:type="dxa"/>
            <w:shd w:val="clear" w:color="auto" w:fill="auto"/>
            <w:noWrap/>
            <w:vAlign w:val="center"/>
          </w:tcPr>
          <w:p w14:paraId="08CB71FF" w14:textId="07E1CF30"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DIST-02-12.CAR.6.SEN.A</w:t>
            </w:r>
          </w:p>
        </w:tc>
      </w:tr>
      <w:tr w:rsidR="007039E9" w14:paraId="14C9A89B" w14:textId="77777777" w:rsidTr="00B416A6">
        <w:trPr>
          <w:trHeight w:val="300"/>
          <w:jc w:val="center"/>
        </w:trPr>
        <w:tc>
          <w:tcPr>
            <w:tcW w:w="846" w:type="dxa"/>
            <w:vMerge/>
            <w:shd w:val="clear" w:color="auto" w:fill="auto"/>
            <w:noWrap/>
            <w:vAlign w:val="bottom"/>
          </w:tcPr>
          <w:p w14:paraId="7360F19F"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6922464A" w14:textId="7CD62912" w:rsidR="007039E9" w:rsidRPr="005821F3" w:rsidRDefault="007039E9" w:rsidP="007039E9">
            <w:pPr>
              <w:rPr>
                <w:sz w:val="20"/>
                <w:szCs w:val="20"/>
              </w:rPr>
            </w:pPr>
            <w:r>
              <w:rPr>
                <w:color w:val="000000"/>
                <w:sz w:val="20"/>
                <w:szCs w:val="20"/>
              </w:rPr>
              <w:t> </w:t>
            </w:r>
          </w:p>
        </w:tc>
        <w:tc>
          <w:tcPr>
            <w:tcW w:w="2268" w:type="dxa"/>
            <w:shd w:val="clear" w:color="auto" w:fill="auto"/>
            <w:noWrap/>
            <w:vAlign w:val="center"/>
          </w:tcPr>
          <w:p w14:paraId="62EF6384" w14:textId="7827CEA2"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DIST-02-12.CAR.6.SEN.B</w:t>
            </w:r>
          </w:p>
        </w:tc>
      </w:tr>
      <w:tr w:rsidR="007039E9" w14:paraId="32D53C4A" w14:textId="77777777" w:rsidTr="00B416A6">
        <w:trPr>
          <w:trHeight w:val="300"/>
          <w:jc w:val="center"/>
        </w:trPr>
        <w:tc>
          <w:tcPr>
            <w:tcW w:w="846" w:type="dxa"/>
            <w:vMerge/>
            <w:shd w:val="clear" w:color="auto" w:fill="auto"/>
            <w:noWrap/>
            <w:vAlign w:val="bottom"/>
          </w:tcPr>
          <w:p w14:paraId="1755FA22"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5869AA30" w14:textId="6D240C46" w:rsidR="007039E9" w:rsidRPr="005821F3" w:rsidRDefault="007039E9" w:rsidP="007039E9">
            <w:pPr>
              <w:rPr>
                <w:sz w:val="20"/>
                <w:szCs w:val="20"/>
              </w:rPr>
            </w:pPr>
            <w:r>
              <w:rPr>
                <w:rFonts w:ascii="Aptos Narrow" w:hAnsi="Aptos Narrow"/>
                <w:color w:val="000000"/>
                <w:sz w:val="20"/>
                <w:szCs w:val="20"/>
              </w:rPr>
              <w:t>DIST-02-12.CAR.7</w:t>
            </w:r>
          </w:p>
        </w:tc>
        <w:tc>
          <w:tcPr>
            <w:tcW w:w="2268" w:type="dxa"/>
            <w:shd w:val="clear" w:color="auto" w:fill="auto"/>
            <w:noWrap/>
            <w:vAlign w:val="center"/>
          </w:tcPr>
          <w:p w14:paraId="68B2EA59" w14:textId="31790CC5"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DIST-02-12.CAR.7.SEN.A</w:t>
            </w:r>
          </w:p>
        </w:tc>
      </w:tr>
      <w:tr w:rsidR="007039E9" w14:paraId="61E38B6F" w14:textId="77777777" w:rsidTr="00B416A6">
        <w:trPr>
          <w:trHeight w:val="300"/>
          <w:jc w:val="center"/>
        </w:trPr>
        <w:tc>
          <w:tcPr>
            <w:tcW w:w="846" w:type="dxa"/>
            <w:vMerge/>
            <w:shd w:val="clear" w:color="auto" w:fill="auto"/>
            <w:noWrap/>
            <w:vAlign w:val="bottom"/>
          </w:tcPr>
          <w:p w14:paraId="3976A233"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173944AA" w14:textId="0BEBAC0C" w:rsidR="007039E9" w:rsidRPr="005821F3" w:rsidRDefault="007039E9" w:rsidP="007039E9">
            <w:pPr>
              <w:rPr>
                <w:sz w:val="20"/>
                <w:szCs w:val="20"/>
              </w:rPr>
            </w:pPr>
            <w:r>
              <w:rPr>
                <w:color w:val="000000"/>
                <w:sz w:val="20"/>
                <w:szCs w:val="20"/>
              </w:rPr>
              <w:t> </w:t>
            </w:r>
          </w:p>
        </w:tc>
        <w:tc>
          <w:tcPr>
            <w:tcW w:w="2268" w:type="dxa"/>
            <w:shd w:val="clear" w:color="auto" w:fill="auto"/>
            <w:noWrap/>
            <w:vAlign w:val="center"/>
          </w:tcPr>
          <w:p w14:paraId="0B0BE1D6" w14:textId="477BADF2"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DIST-02-12.CAR.7.SEN.B</w:t>
            </w:r>
          </w:p>
        </w:tc>
      </w:tr>
      <w:tr w:rsidR="007039E9" w14:paraId="66BDA0CD" w14:textId="77777777" w:rsidTr="00B416A6">
        <w:trPr>
          <w:trHeight w:val="300"/>
          <w:jc w:val="center"/>
        </w:trPr>
        <w:tc>
          <w:tcPr>
            <w:tcW w:w="846" w:type="dxa"/>
            <w:vMerge/>
            <w:shd w:val="clear" w:color="auto" w:fill="auto"/>
            <w:noWrap/>
            <w:vAlign w:val="bottom"/>
          </w:tcPr>
          <w:p w14:paraId="7169001B"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64360364" w14:textId="4662AFF6" w:rsidR="007039E9" w:rsidRPr="005821F3" w:rsidRDefault="007039E9" w:rsidP="007039E9">
            <w:pPr>
              <w:rPr>
                <w:sz w:val="20"/>
                <w:szCs w:val="20"/>
              </w:rPr>
            </w:pPr>
            <w:r>
              <w:rPr>
                <w:rFonts w:ascii="Aptos Narrow" w:hAnsi="Aptos Narrow"/>
                <w:color w:val="000000"/>
                <w:sz w:val="20"/>
                <w:szCs w:val="20"/>
              </w:rPr>
              <w:t>DIST-02-12.CAR.8</w:t>
            </w:r>
          </w:p>
        </w:tc>
        <w:tc>
          <w:tcPr>
            <w:tcW w:w="2268" w:type="dxa"/>
            <w:shd w:val="clear" w:color="auto" w:fill="auto"/>
            <w:noWrap/>
            <w:vAlign w:val="center"/>
          </w:tcPr>
          <w:p w14:paraId="072D0FA3" w14:textId="0B8CB57C"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DIST-02-12.CAR.8.SEN.A</w:t>
            </w:r>
          </w:p>
        </w:tc>
      </w:tr>
      <w:tr w:rsidR="007039E9" w14:paraId="361952DA" w14:textId="77777777" w:rsidTr="00B416A6">
        <w:trPr>
          <w:trHeight w:val="300"/>
          <w:jc w:val="center"/>
        </w:trPr>
        <w:tc>
          <w:tcPr>
            <w:tcW w:w="846" w:type="dxa"/>
            <w:vMerge/>
            <w:shd w:val="clear" w:color="auto" w:fill="auto"/>
            <w:noWrap/>
            <w:vAlign w:val="bottom"/>
          </w:tcPr>
          <w:p w14:paraId="13CEC858"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7EE892B6" w14:textId="301AFF7C" w:rsidR="007039E9" w:rsidRPr="005821F3" w:rsidRDefault="007039E9" w:rsidP="007039E9">
            <w:pPr>
              <w:rPr>
                <w:sz w:val="20"/>
                <w:szCs w:val="20"/>
              </w:rPr>
            </w:pPr>
            <w:r>
              <w:rPr>
                <w:color w:val="000000"/>
                <w:sz w:val="20"/>
                <w:szCs w:val="20"/>
              </w:rPr>
              <w:t> </w:t>
            </w:r>
          </w:p>
        </w:tc>
        <w:tc>
          <w:tcPr>
            <w:tcW w:w="2268" w:type="dxa"/>
            <w:shd w:val="clear" w:color="auto" w:fill="auto"/>
            <w:noWrap/>
            <w:vAlign w:val="center"/>
          </w:tcPr>
          <w:p w14:paraId="3B51398B" w14:textId="113587BD"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Disabled</w:t>
            </w:r>
          </w:p>
        </w:tc>
      </w:tr>
    </w:tbl>
    <w:p w14:paraId="1D92CA5B" w14:textId="77777777" w:rsidR="008307DC" w:rsidRDefault="008307DC" w:rsidP="008307DC">
      <w:pPr>
        <w:spacing w:after="160" w:line="259" w:lineRule="auto"/>
        <w:rPr>
          <w:rFonts w:eastAsiaTheme="minorEastAsia"/>
        </w:rPr>
      </w:pPr>
    </w:p>
    <w:p w14:paraId="2369D815" w14:textId="77777777" w:rsidR="008307DC" w:rsidRDefault="008307DC" w:rsidP="008307DC">
      <w:pPr>
        <w:spacing w:after="160" w:line="259" w:lineRule="auto"/>
        <w:rPr>
          <w:rFonts w:eastAsiaTheme="minorEastAsia"/>
        </w:rPr>
      </w:pPr>
      <w:r w:rsidRPr="00066E82">
        <w:rPr>
          <w:rFonts w:eastAsiaTheme="minorEastAsia"/>
        </w:rPr>
        <w:t>The next sensor shown in the figure behaves like ZPA but when the transport flow direction is changed this sensor stops the Finger to avoid collisions between boxes or units</w:t>
      </w:r>
      <w:r>
        <w:rPr>
          <w:rFonts w:eastAsiaTheme="minorEastAsia"/>
        </w:rPr>
        <w:t>.</w:t>
      </w:r>
    </w:p>
    <w:p w14:paraId="2E935AFF" w14:textId="251C2BFC" w:rsidR="008307DC" w:rsidRDefault="00E23FF6" w:rsidP="008307DC">
      <w:pPr>
        <w:spacing w:after="160" w:line="259" w:lineRule="auto"/>
        <w:rPr>
          <w:rFonts w:eastAsiaTheme="minorEastAsia"/>
        </w:rPr>
      </w:pPr>
      <w:r>
        <w:rPr>
          <w:rFonts w:eastAsiaTheme="minorEastAsia"/>
          <w:noProof/>
        </w:rPr>
        <w:drawing>
          <wp:inline distT="0" distB="0" distL="0" distR="0" wp14:anchorId="79369B7D" wp14:editId="41E263D1">
            <wp:extent cx="6629400" cy="1076325"/>
            <wp:effectExtent l="0" t="0" r="0" b="9525"/>
            <wp:docPr id="1215164835"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29400" cy="1076325"/>
                    </a:xfrm>
                    <a:prstGeom prst="rect">
                      <a:avLst/>
                    </a:prstGeom>
                    <a:noFill/>
                    <a:ln>
                      <a:noFill/>
                    </a:ln>
                  </pic:spPr>
                </pic:pic>
              </a:graphicData>
            </a:graphic>
          </wp:inline>
        </w:drawing>
      </w:r>
    </w:p>
    <w:p w14:paraId="270543E5" w14:textId="1A5363D4" w:rsidR="008307DC" w:rsidRPr="00AA3CC3" w:rsidRDefault="008307DC" w:rsidP="00AA3CC3">
      <w:pPr>
        <w:pStyle w:val="Caption"/>
        <w:jc w:val="center"/>
        <w:rPr>
          <w:i w:val="0"/>
          <w:iCs w:val="0"/>
        </w:rPr>
      </w:pPr>
      <w:bookmarkStart w:id="34" w:name="_Toc170815417"/>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13</w:t>
      </w:r>
      <w:r w:rsidRPr="006A6E67">
        <w:rPr>
          <w:i w:val="0"/>
          <w:iCs w:val="0"/>
        </w:rPr>
        <w:fldChar w:fldCharType="end"/>
      </w:r>
      <w:r w:rsidRPr="006A6E67">
        <w:rPr>
          <w:i w:val="0"/>
          <w:iCs w:val="0"/>
        </w:rPr>
        <w:t>.</w:t>
      </w:r>
      <w:r>
        <w:rPr>
          <w:i w:val="0"/>
          <w:iCs w:val="0"/>
        </w:rPr>
        <w:t xml:space="preserve"> HMI Sensors Finger </w:t>
      </w:r>
      <w:r w:rsidR="00C867D1">
        <w:rPr>
          <w:i w:val="0"/>
          <w:iCs w:val="0"/>
        </w:rPr>
        <w:t>1</w:t>
      </w:r>
      <w:r>
        <w:rPr>
          <w:i w:val="0"/>
          <w:iCs w:val="0"/>
        </w:rPr>
        <w:t xml:space="preserve"> </w:t>
      </w:r>
      <w:r w:rsidRPr="00066E82">
        <w:rPr>
          <w:i w:val="0"/>
          <w:iCs w:val="0"/>
        </w:rPr>
        <w:t>DIST-0</w:t>
      </w:r>
      <w:r w:rsidR="00C867D1">
        <w:rPr>
          <w:i w:val="0"/>
          <w:iCs w:val="0"/>
        </w:rPr>
        <w:t>2</w:t>
      </w:r>
      <w:r w:rsidRPr="00066E82">
        <w:rPr>
          <w:i w:val="0"/>
          <w:iCs w:val="0"/>
        </w:rPr>
        <w:t>-</w:t>
      </w:r>
      <w:r w:rsidR="00C867D1">
        <w:rPr>
          <w:i w:val="0"/>
          <w:iCs w:val="0"/>
        </w:rPr>
        <w:t>09</w:t>
      </w:r>
      <w:r>
        <w:rPr>
          <w:i w:val="0"/>
          <w:iCs w:val="0"/>
        </w:rPr>
        <w:t xml:space="preserve"> (Lane </w:t>
      </w:r>
      <w:r w:rsidR="00C867D1">
        <w:rPr>
          <w:i w:val="0"/>
          <w:iCs w:val="0"/>
        </w:rPr>
        <w:t>2</w:t>
      </w:r>
      <w:r>
        <w:rPr>
          <w:i w:val="0"/>
          <w:iCs w:val="0"/>
        </w:rPr>
        <w:t>)</w:t>
      </w:r>
      <w:r w:rsidRPr="00A97E6E">
        <w:rPr>
          <w:i w:val="0"/>
          <w:iCs w:val="0"/>
        </w:rPr>
        <w:t>.</w:t>
      </w:r>
      <w:bookmarkEnd w:id="34"/>
      <w:r>
        <w:rPr>
          <w:rFonts w:eastAsiaTheme="minorEastAsia"/>
        </w:rPr>
        <w:br w:type="page"/>
      </w:r>
    </w:p>
    <w:p w14:paraId="100A6F74" w14:textId="77777777" w:rsidR="008307DC" w:rsidRDefault="008307DC" w:rsidP="008307DC">
      <w:r w:rsidRPr="008307DC">
        <w:lastRenderedPageBreak/>
        <w:t>The following figure shows the sensors that are located at the end of the lane that functions as ZPA.</w:t>
      </w:r>
    </w:p>
    <w:p w14:paraId="7B625EA6" w14:textId="77777777" w:rsidR="008307DC" w:rsidRDefault="008307DC" w:rsidP="008307DC"/>
    <w:p w14:paraId="07D5F846" w14:textId="3D183136" w:rsidR="008307DC" w:rsidRDefault="00E23FF6" w:rsidP="008307DC">
      <w:pPr>
        <w:spacing w:after="160" w:line="259" w:lineRule="auto"/>
        <w:rPr>
          <w:rFonts w:eastAsiaTheme="minorEastAsia"/>
        </w:rPr>
      </w:pPr>
      <w:r>
        <w:rPr>
          <w:rFonts w:eastAsiaTheme="minorEastAsia"/>
          <w:noProof/>
        </w:rPr>
        <w:drawing>
          <wp:inline distT="0" distB="0" distL="0" distR="0" wp14:anchorId="245AB852" wp14:editId="3FA1CBE7">
            <wp:extent cx="6638925" cy="1057275"/>
            <wp:effectExtent l="0" t="0" r="9525" b="9525"/>
            <wp:docPr id="2145582476"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38925" cy="1057275"/>
                    </a:xfrm>
                    <a:prstGeom prst="rect">
                      <a:avLst/>
                    </a:prstGeom>
                    <a:noFill/>
                    <a:ln>
                      <a:noFill/>
                    </a:ln>
                  </pic:spPr>
                </pic:pic>
              </a:graphicData>
            </a:graphic>
          </wp:inline>
        </w:drawing>
      </w:r>
    </w:p>
    <w:p w14:paraId="36A2538C" w14:textId="4E18C277" w:rsidR="008307DC" w:rsidRPr="00641AAE" w:rsidRDefault="008307DC" w:rsidP="008307DC">
      <w:pPr>
        <w:pStyle w:val="Caption"/>
        <w:jc w:val="center"/>
      </w:pPr>
      <w:bookmarkStart w:id="35" w:name="_Toc170815418"/>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14</w:t>
      </w:r>
      <w:r w:rsidRPr="006A6E67">
        <w:rPr>
          <w:i w:val="0"/>
          <w:iCs w:val="0"/>
        </w:rPr>
        <w:fldChar w:fldCharType="end"/>
      </w:r>
      <w:r w:rsidRPr="006A6E67">
        <w:rPr>
          <w:i w:val="0"/>
          <w:iCs w:val="0"/>
        </w:rPr>
        <w:t>.</w:t>
      </w:r>
      <w:r>
        <w:rPr>
          <w:i w:val="0"/>
          <w:iCs w:val="0"/>
        </w:rPr>
        <w:t xml:space="preserve"> HMI Sensors Finger </w:t>
      </w:r>
      <w:r w:rsidR="00C867D1">
        <w:rPr>
          <w:i w:val="0"/>
          <w:iCs w:val="0"/>
        </w:rPr>
        <w:t>1</w:t>
      </w:r>
      <w:r>
        <w:rPr>
          <w:i w:val="0"/>
          <w:iCs w:val="0"/>
        </w:rPr>
        <w:t xml:space="preserve"> </w:t>
      </w:r>
      <w:r w:rsidRPr="00066E82">
        <w:rPr>
          <w:i w:val="0"/>
          <w:iCs w:val="0"/>
        </w:rPr>
        <w:t>DIST-0</w:t>
      </w:r>
      <w:r w:rsidR="00C867D1">
        <w:rPr>
          <w:i w:val="0"/>
          <w:iCs w:val="0"/>
        </w:rPr>
        <w:t>2</w:t>
      </w:r>
      <w:r w:rsidRPr="00066E82">
        <w:rPr>
          <w:i w:val="0"/>
          <w:iCs w:val="0"/>
        </w:rPr>
        <w:t>-1</w:t>
      </w:r>
      <w:r w:rsidR="00C867D1">
        <w:rPr>
          <w:i w:val="0"/>
          <w:iCs w:val="0"/>
        </w:rPr>
        <w:t>2</w:t>
      </w:r>
      <w:r>
        <w:rPr>
          <w:i w:val="0"/>
          <w:iCs w:val="0"/>
        </w:rPr>
        <w:t xml:space="preserve"> (Lane </w:t>
      </w:r>
      <w:r w:rsidR="00C867D1">
        <w:rPr>
          <w:i w:val="0"/>
          <w:iCs w:val="0"/>
        </w:rPr>
        <w:t>2</w:t>
      </w:r>
      <w:r>
        <w:rPr>
          <w:i w:val="0"/>
          <w:iCs w:val="0"/>
        </w:rPr>
        <w:t>)</w:t>
      </w:r>
      <w:r w:rsidRPr="00A97E6E">
        <w:rPr>
          <w:i w:val="0"/>
          <w:iCs w:val="0"/>
        </w:rPr>
        <w:t>.</w:t>
      </w:r>
      <w:bookmarkEnd w:id="35"/>
    </w:p>
    <w:p w14:paraId="62F61CB4" w14:textId="77777777" w:rsidR="008307DC" w:rsidRDefault="008307DC" w:rsidP="008307DC">
      <w:pPr>
        <w:rPr>
          <w:rFonts w:eastAsiaTheme="minorEastAsia"/>
        </w:rPr>
      </w:pPr>
      <w:r>
        <w:rPr>
          <w:rFonts w:eastAsiaTheme="minorEastAsia"/>
        </w:rPr>
        <w:br w:type="page"/>
      </w:r>
    </w:p>
    <w:p w14:paraId="0206AA46" w14:textId="118AA5B8" w:rsidR="00C867D1" w:rsidRDefault="00C867D1" w:rsidP="0016645C">
      <w:pPr>
        <w:pStyle w:val="Heading2"/>
        <w:numPr>
          <w:ilvl w:val="1"/>
          <w:numId w:val="1"/>
        </w:numPr>
      </w:pPr>
      <w:bookmarkStart w:id="36" w:name="_Toc170815371"/>
      <w:r>
        <w:lastRenderedPageBreak/>
        <w:t>Conveyor C (Lane 3) Devices.</w:t>
      </w:r>
      <w:bookmarkEnd w:id="36"/>
    </w:p>
    <w:p w14:paraId="54BEDDED" w14:textId="77777777" w:rsidR="00C867D1" w:rsidRDefault="00C867D1" w:rsidP="00C867D1"/>
    <w:p w14:paraId="7F2AD2A5" w14:textId="3ABA12A2" w:rsidR="00C867D1" w:rsidRDefault="00111AA8" w:rsidP="00C867D1">
      <w:r w:rsidRPr="00111AA8">
        <w:t>To transport the boxes or units from Conveyor B to Finger 2, they must pass through Conveyor C, which consists of two distribution boards, DIST-03-01 and DIST-03-02, along with the control cards that make up the lane, as illustrated in the following figure</w:t>
      </w:r>
      <w:r>
        <w:t xml:space="preserve"> (</w:t>
      </w:r>
      <w:r w:rsidRPr="00111AA8">
        <w:t>Included in these distribution boards are the cards and motors that control the transfer rollers between Conveyor B and Conveyor C</w:t>
      </w:r>
      <w:r>
        <w:t>)</w:t>
      </w:r>
      <w:r w:rsidRPr="00111AA8">
        <w:t>. The control power for the cards in this section is supplied from the RIO 1 distribution board.</w:t>
      </w:r>
    </w:p>
    <w:p w14:paraId="65B75F17" w14:textId="77777777" w:rsidR="00111AA8" w:rsidRDefault="00111AA8" w:rsidP="00C867D1"/>
    <w:p w14:paraId="148FBC80" w14:textId="77777777" w:rsidR="00381881" w:rsidRPr="00B92B7D" w:rsidRDefault="00381881" w:rsidP="00C867D1"/>
    <w:p w14:paraId="28DFF9A8" w14:textId="7937E165" w:rsidR="00C867D1" w:rsidRDefault="00111AA8" w:rsidP="00C867D1">
      <w:r w:rsidRPr="00111AA8">
        <w:rPr>
          <w:noProof/>
        </w:rPr>
        <w:drawing>
          <wp:inline distT="0" distB="0" distL="0" distR="0" wp14:anchorId="6FCEE297" wp14:editId="6BA21EE7">
            <wp:extent cx="6645910" cy="998220"/>
            <wp:effectExtent l="0" t="0" r="2540" b="0"/>
            <wp:docPr id="15981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725" name=""/>
                    <pic:cNvPicPr/>
                  </pic:nvPicPr>
                  <pic:blipFill>
                    <a:blip r:embed="rId27"/>
                    <a:stretch>
                      <a:fillRect/>
                    </a:stretch>
                  </pic:blipFill>
                  <pic:spPr>
                    <a:xfrm>
                      <a:off x="0" y="0"/>
                      <a:ext cx="6645910" cy="998220"/>
                    </a:xfrm>
                    <a:prstGeom prst="rect">
                      <a:avLst/>
                    </a:prstGeom>
                  </pic:spPr>
                </pic:pic>
              </a:graphicData>
            </a:graphic>
          </wp:inline>
        </w:drawing>
      </w:r>
    </w:p>
    <w:p w14:paraId="3379634B" w14:textId="253CB43E" w:rsidR="00C867D1" w:rsidRDefault="00C867D1" w:rsidP="00C867D1">
      <w:pPr>
        <w:pStyle w:val="Caption"/>
        <w:jc w:val="center"/>
        <w:rPr>
          <w:i w:val="0"/>
          <w:iCs w:val="0"/>
        </w:rPr>
      </w:pPr>
      <w:bookmarkStart w:id="37" w:name="_Toc170815419"/>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15</w:t>
      </w:r>
      <w:r w:rsidRPr="006A6E67">
        <w:rPr>
          <w:i w:val="0"/>
          <w:iCs w:val="0"/>
        </w:rPr>
        <w:fldChar w:fldCharType="end"/>
      </w:r>
      <w:r w:rsidRPr="006A6E67">
        <w:rPr>
          <w:i w:val="0"/>
          <w:iCs w:val="0"/>
        </w:rPr>
        <w:t>.</w:t>
      </w:r>
      <w:r>
        <w:rPr>
          <w:i w:val="0"/>
          <w:iCs w:val="0"/>
        </w:rPr>
        <w:t xml:space="preserve"> </w:t>
      </w:r>
      <w:r w:rsidRPr="006A6E67">
        <w:rPr>
          <w:i w:val="0"/>
          <w:iCs w:val="0"/>
        </w:rPr>
        <w:t xml:space="preserve">General </w:t>
      </w:r>
      <w:r w:rsidRPr="00A97E6E">
        <w:rPr>
          <w:i w:val="0"/>
          <w:iCs w:val="0"/>
        </w:rPr>
        <w:t>composition of the</w:t>
      </w:r>
      <w:r>
        <w:rPr>
          <w:i w:val="0"/>
          <w:iCs w:val="0"/>
        </w:rPr>
        <w:t xml:space="preserve"> Conveyor </w:t>
      </w:r>
      <w:r w:rsidR="00111AA8">
        <w:rPr>
          <w:i w:val="0"/>
          <w:iCs w:val="0"/>
        </w:rPr>
        <w:t>C</w:t>
      </w:r>
      <w:r>
        <w:rPr>
          <w:i w:val="0"/>
          <w:iCs w:val="0"/>
        </w:rPr>
        <w:t xml:space="preserve"> (Lane </w:t>
      </w:r>
      <w:r w:rsidR="00111AA8">
        <w:rPr>
          <w:i w:val="0"/>
          <w:iCs w:val="0"/>
        </w:rPr>
        <w:t>3</w:t>
      </w:r>
      <w:r>
        <w:rPr>
          <w:i w:val="0"/>
          <w:iCs w:val="0"/>
        </w:rPr>
        <w:t>)</w:t>
      </w:r>
      <w:r w:rsidRPr="00A97E6E">
        <w:rPr>
          <w:i w:val="0"/>
          <w:iCs w:val="0"/>
        </w:rPr>
        <w:t>.</w:t>
      </w:r>
      <w:bookmarkEnd w:id="37"/>
    </w:p>
    <w:p w14:paraId="6C8D4EEB" w14:textId="77777777" w:rsidR="00381881" w:rsidRDefault="00381881" w:rsidP="00C867D1"/>
    <w:p w14:paraId="52E3161A" w14:textId="04198BC7" w:rsidR="00C867D1" w:rsidRDefault="00C867D1" w:rsidP="00C867D1">
      <w:r w:rsidRPr="005D6634">
        <w:t>The following Table shows the distribution boards, cards and motors activated for the operation of this lane.</w:t>
      </w:r>
    </w:p>
    <w:p w14:paraId="6CD3C5D3" w14:textId="77777777" w:rsidR="00C867D1" w:rsidRDefault="00C867D1" w:rsidP="00C867D1">
      <w:pPr>
        <w:sectPr w:rsidR="00C867D1" w:rsidSect="00C867D1">
          <w:type w:val="continuous"/>
          <w:pgSz w:w="11906" w:h="16838"/>
          <w:pgMar w:top="720" w:right="720" w:bottom="720" w:left="720" w:header="708" w:footer="708" w:gutter="0"/>
          <w:cols w:space="708"/>
          <w:docGrid w:linePitch="360"/>
        </w:sectPr>
      </w:pPr>
    </w:p>
    <w:p w14:paraId="13591C74" w14:textId="77777777" w:rsidR="00C867D1" w:rsidRDefault="00C867D1" w:rsidP="00C867D1"/>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867D1" w14:paraId="0A8B98ED" w14:textId="77777777" w:rsidTr="00B416A6">
        <w:trPr>
          <w:trHeight w:val="300"/>
        </w:trPr>
        <w:tc>
          <w:tcPr>
            <w:tcW w:w="846" w:type="dxa"/>
            <w:shd w:val="clear" w:color="auto" w:fill="auto"/>
            <w:noWrap/>
            <w:vAlign w:val="bottom"/>
            <w:hideMark/>
          </w:tcPr>
          <w:p w14:paraId="5CA537B9" w14:textId="77777777" w:rsidR="00C867D1" w:rsidRPr="001D0DEE" w:rsidRDefault="00C867D1"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4957AD24"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439A1E5C"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381881" w14:paraId="5BA92784" w14:textId="77777777" w:rsidTr="00B416A6">
        <w:trPr>
          <w:trHeight w:val="300"/>
        </w:trPr>
        <w:tc>
          <w:tcPr>
            <w:tcW w:w="846" w:type="dxa"/>
            <w:vMerge w:val="restart"/>
            <w:shd w:val="clear" w:color="auto" w:fill="auto"/>
            <w:noWrap/>
            <w:vAlign w:val="bottom"/>
            <w:hideMark/>
          </w:tcPr>
          <w:p w14:paraId="287665FC" w14:textId="4FB258F9" w:rsidR="00381881" w:rsidRPr="001D0DEE" w:rsidRDefault="00381881" w:rsidP="00381881">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3</w:t>
            </w:r>
            <w:r w:rsidRPr="001D0DEE">
              <w:rPr>
                <w:rFonts w:ascii="Aptos Narrow" w:hAnsi="Aptos Narrow"/>
                <w:color w:val="000000"/>
                <w:sz w:val="20"/>
                <w:szCs w:val="20"/>
              </w:rPr>
              <w:t>-01</w:t>
            </w:r>
          </w:p>
        </w:tc>
        <w:tc>
          <w:tcPr>
            <w:tcW w:w="1701" w:type="dxa"/>
            <w:shd w:val="clear" w:color="auto" w:fill="auto"/>
            <w:noWrap/>
            <w:vAlign w:val="center"/>
            <w:hideMark/>
          </w:tcPr>
          <w:p w14:paraId="61333CA0" w14:textId="30E8F4E1"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DIST-03-01.CAR.1</w:t>
            </w:r>
          </w:p>
        </w:tc>
        <w:tc>
          <w:tcPr>
            <w:tcW w:w="2268" w:type="dxa"/>
            <w:shd w:val="clear" w:color="auto" w:fill="auto"/>
            <w:noWrap/>
            <w:vAlign w:val="center"/>
            <w:hideMark/>
          </w:tcPr>
          <w:p w14:paraId="05A9BC4A" w14:textId="53A7E00C"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DIST-03-01.CAR.1.ROL.A</w:t>
            </w:r>
          </w:p>
        </w:tc>
      </w:tr>
      <w:tr w:rsidR="00381881" w14:paraId="04BF3B50" w14:textId="77777777" w:rsidTr="00B416A6">
        <w:trPr>
          <w:trHeight w:val="300"/>
        </w:trPr>
        <w:tc>
          <w:tcPr>
            <w:tcW w:w="846" w:type="dxa"/>
            <w:vMerge/>
            <w:shd w:val="clear" w:color="auto" w:fill="auto"/>
            <w:noWrap/>
            <w:vAlign w:val="bottom"/>
            <w:hideMark/>
          </w:tcPr>
          <w:p w14:paraId="035DDB7B"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42B9C012" w14:textId="5F10B7F8" w:rsidR="00381881" w:rsidRPr="001D0DEE" w:rsidRDefault="00381881" w:rsidP="00381881">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6B0A49D4" w14:textId="6E7857F1"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DIST-03-01.CAR.1.ROL.B</w:t>
            </w:r>
          </w:p>
        </w:tc>
      </w:tr>
      <w:tr w:rsidR="00381881" w14:paraId="735503FC" w14:textId="77777777" w:rsidTr="00B416A6">
        <w:trPr>
          <w:trHeight w:val="300"/>
        </w:trPr>
        <w:tc>
          <w:tcPr>
            <w:tcW w:w="846" w:type="dxa"/>
            <w:vMerge/>
            <w:shd w:val="clear" w:color="auto" w:fill="auto"/>
            <w:noWrap/>
            <w:vAlign w:val="bottom"/>
            <w:hideMark/>
          </w:tcPr>
          <w:p w14:paraId="375311C1"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08DCDA9B" w14:textId="3FA5884C"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DIST-03-01.CAR.2</w:t>
            </w:r>
          </w:p>
        </w:tc>
        <w:tc>
          <w:tcPr>
            <w:tcW w:w="2268" w:type="dxa"/>
            <w:shd w:val="clear" w:color="auto" w:fill="auto"/>
            <w:noWrap/>
            <w:vAlign w:val="center"/>
            <w:hideMark/>
          </w:tcPr>
          <w:p w14:paraId="1BBB1659" w14:textId="32B8DA2F"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DIST-03-01.CAR.2.ROL.A</w:t>
            </w:r>
          </w:p>
        </w:tc>
      </w:tr>
      <w:tr w:rsidR="00381881" w14:paraId="647F79C4" w14:textId="77777777" w:rsidTr="00B416A6">
        <w:trPr>
          <w:trHeight w:val="300"/>
        </w:trPr>
        <w:tc>
          <w:tcPr>
            <w:tcW w:w="846" w:type="dxa"/>
            <w:vMerge/>
            <w:shd w:val="clear" w:color="auto" w:fill="auto"/>
            <w:noWrap/>
            <w:vAlign w:val="bottom"/>
            <w:hideMark/>
          </w:tcPr>
          <w:p w14:paraId="1F86C878"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10C5690E" w14:textId="5423A589" w:rsidR="00381881" w:rsidRPr="001D0DEE" w:rsidRDefault="00381881" w:rsidP="00381881">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005C002D" w14:textId="69F31440"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DIST-03-01.CAR.2.ROL.B</w:t>
            </w:r>
          </w:p>
        </w:tc>
      </w:tr>
      <w:tr w:rsidR="00381881" w14:paraId="5274B914" w14:textId="77777777" w:rsidTr="00B416A6">
        <w:trPr>
          <w:trHeight w:val="300"/>
        </w:trPr>
        <w:tc>
          <w:tcPr>
            <w:tcW w:w="846" w:type="dxa"/>
            <w:vMerge/>
            <w:shd w:val="clear" w:color="auto" w:fill="auto"/>
            <w:noWrap/>
            <w:vAlign w:val="bottom"/>
            <w:hideMark/>
          </w:tcPr>
          <w:p w14:paraId="096F2F9F"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09829958" w14:textId="5C8FD781"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DIST-03-01.CAR.3</w:t>
            </w:r>
          </w:p>
        </w:tc>
        <w:tc>
          <w:tcPr>
            <w:tcW w:w="2268" w:type="dxa"/>
            <w:shd w:val="clear" w:color="auto" w:fill="auto"/>
            <w:noWrap/>
            <w:vAlign w:val="center"/>
            <w:hideMark/>
          </w:tcPr>
          <w:p w14:paraId="72416962" w14:textId="055A046D"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DIST-03-01.CAR.3.ROL.A</w:t>
            </w:r>
          </w:p>
        </w:tc>
      </w:tr>
      <w:tr w:rsidR="00381881" w14:paraId="32E9F68E" w14:textId="77777777" w:rsidTr="00B416A6">
        <w:trPr>
          <w:trHeight w:val="300"/>
        </w:trPr>
        <w:tc>
          <w:tcPr>
            <w:tcW w:w="846" w:type="dxa"/>
            <w:vMerge/>
            <w:shd w:val="clear" w:color="auto" w:fill="auto"/>
            <w:noWrap/>
            <w:vAlign w:val="bottom"/>
            <w:hideMark/>
          </w:tcPr>
          <w:p w14:paraId="62ED246E"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3E9B8CF1" w14:textId="6A6A7E5D" w:rsidR="00381881" w:rsidRPr="001D0DEE" w:rsidRDefault="00381881" w:rsidP="00381881">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707AD27D" w14:textId="1E7AE63A"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DIST-03-01.CAR.3.ROL.B</w:t>
            </w:r>
          </w:p>
        </w:tc>
      </w:tr>
      <w:tr w:rsidR="00381881" w14:paraId="6614961C" w14:textId="77777777" w:rsidTr="00B416A6">
        <w:trPr>
          <w:trHeight w:val="300"/>
        </w:trPr>
        <w:tc>
          <w:tcPr>
            <w:tcW w:w="846" w:type="dxa"/>
            <w:vMerge/>
            <w:shd w:val="clear" w:color="auto" w:fill="auto"/>
            <w:noWrap/>
            <w:vAlign w:val="bottom"/>
            <w:hideMark/>
          </w:tcPr>
          <w:p w14:paraId="54A463DA"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419779DD" w14:textId="665E9040"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DIST-03-01.CAR.4</w:t>
            </w:r>
          </w:p>
        </w:tc>
        <w:tc>
          <w:tcPr>
            <w:tcW w:w="2268" w:type="dxa"/>
            <w:shd w:val="clear" w:color="auto" w:fill="auto"/>
            <w:noWrap/>
            <w:vAlign w:val="center"/>
            <w:hideMark/>
          </w:tcPr>
          <w:p w14:paraId="6B2ADAB1" w14:textId="68ABD418"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DIST-03-01.CAR.4.ROL.A</w:t>
            </w:r>
          </w:p>
        </w:tc>
      </w:tr>
      <w:tr w:rsidR="00381881" w14:paraId="53B8B0A5" w14:textId="77777777" w:rsidTr="00B416A6">
        <w:trPr>
          <w:trHeight w:val="300"/>
        </w:trPr>
        <w:tc>
          <w:tcPr>
            <w:tcW w:w="846" w:type="dxa"/>
            <w:vMerge/>
            <w:shd w:val="clear" w:color="auto" w:fill="auto"/>
            <w:noWrap/>
            <w:vAlign w:val="bottom"/>
            <w:hideMark/>
          </w:tcPr>
          <w:p w14:paraId="3ECF99E5"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3D4FCB58" w14:textId="18DF4D54" w:rsidR="00381881" w:rsidRPr="001D0DEE" w:rsidRDefault="00381881" w:rsidP="00381881">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3938D10D" w14:textId="0CFFBDF2"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DIST-03-01.CAR.4.ROL.B</w:t>
            </w:r>
          </w:p>
        </w:tc>
      </w:tr>
      <w:tr w:rsidR="00381881" w14:paraId="320E602B" w14:textId="77777777" w:rsidTr="00B416A6">
        <w:trPr>
          <w:trHeight w:val="300"/>
        </w:trPr>
        <w:tc>
          <w:tcPr>
            <w:tcW w:w="846" w:type="dxa"/>
            <w:vMerge/>
            <w:shd w:val="clear" w:color="auto" w:fill="auto"/>
            <w:noWrap/>
            <w:vAlign w:val="bottom"/>
            <w:hideMark/>
          </w:tcPr>
          <w:p w14:paraId="6F5D8A5F"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729255F2" w14:textId="4745A99A"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DIST-03-01.CAR.5</w:t>
            </w:r>
          </w:p>
        </w:tc>
        <w:tc>
          <w:tcPr>
            <w:tcW w:w="2268" w:type="dxa"/>
            <w:shd w:val="clear" w:color="auto" w:fill="auto"/>
            <w:noWrap/>
            <w:vAlign w:val="center"/>
            <w:hideMark/>
          </w:tcPr>
          <w:p w14:paraId="72F8136E" w14:textId="48CB2472"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DIST-03-01.CAR.5.ROL.A</w:t>
            </w:r>
          </w:p>
        </w:tc>
      </w:tr>
      <w:tr w:rsidR="00381881" w14:paraId="2C69932C" w14:textId="77777777" w:rsidTr="00B416A6">
        <w:trPr>
          <w:trHeight w:val="300"/>
        </w:trPr>
        <w:tc>
          <w:tcPr>
            <w:tcW w:w="846" w:type="dxa"/>
            <w:vMerge/>
            <w:shd w:val="clear" w:color="auto" w:fill="auto"/>
            <w:noWrap/>
            <w:vAlign w:val="bottom"/>
            <w:hideMark/>
          </w:tcPr>
          <w:p w14:paraId="6C8C192D"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55AEBF18" w14:textId="6674C466" w:rsidR="00381881" w:rsidRPr="001D0DEE" w:rsidRDefault="00381881" w:rsidP="00381881">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BE5DD5A" w14:textId="08AF2900"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DIST-03-01.CAR.5.ROL.B</w:t>
            </w:r>
          </w:p>
        </w:tc>
      </w:tr>
      <w:tr w:rsidR="00381881" w14:paraId="29B4DCAA" w14:textId="77777777" w:rsidTr="00B416A6">
        <w:trPr>
          <w:trHeight w:val="300"/>
        </w:trPr>
        <w:tc>
          <w:tcPr>
            <w:tcW w:w="846" w:type="dxa"/>
            <w:vMerge/>
            <w:shd w:val="clear" w:color="auto" w:fill="auto"/>
            <w:noWrap/>
            <w:vAlign w:val="bottom"/>
            <w:hideMark/>
          </w:tcPr>
          <w:p w14:paraId="693FD1C7"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505FB47B" w14:textId="08B32DAC"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DIST-03-01.CAR.6</w:t>
            </w:r>
          </w:p>
        </w:tc>
        <w:tc>
          <w:tcPr>
            <w:tcW w:w="2268" w:type="dxa"/>
            <w:shd w:val="clear" w:color="auto" w:fill="auto"/>
            <w:noWrap/>
            <w:vAlign w:val="center"/>
            <w:hideMark/>
          </w:tcPr>
          <w:p w14:paraId="029BAFD3" w14:textId="5DE67A97"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DIST-03-01.CAR.6.ROL.A</w:t>
            </w:r>
          </w:p>
        </w:tc>
      </w:tr>
      <w:tr w:rsidR="00381881" w14:paraId="13459161" w14:textId="77777777" w:rsidTr="00B416A6">
        <w:trPr>
          <w:trHeight w:val="300"/>
        </w:trPr>
        <w:tc>
          <w:tcPr>
            <w:tcW w:w="846" w:type="dxa"/>
            <w:vMerge/>
            <w:shd w:val="clear" w:color="auto" w:fill="auto"/>
            <w:noWrap/>
            <w:vAlign w:val="bottom"/>
            <w:hideMark/>
          </w:tcPr>
          <w:p w14:paraId="1A822347"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hideMark/>
          </w:tcPr>
          <w:p w14:paraId="0D902A25" w14:textId="24C6C7F9" w:rsidR="00381881" w:rsidRPr="001D0DEE" w:rsidRDefault="00381881" w:rsidP="00381881">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6EAD8EA0" w14:textId="0703C7E0" w:rsidR="00381881" w:rsidRPr="001D0DEE" w:rsidRDefault="00381881" w:rsidP="00381881">
            <w:pPr>
              <w:rPr>
                <w:rFonts w:ascii="Aptos Narrow" w:hAnsi="Aptos Narrow"/>
                <w:color w:val="000000"/>
                <w:sz w:val="20"/>
                <w:szCs w:val="20"/>
              </w:rPr>
            </w:pPr>
            <w:r>
              <w:rPr>
                <w:rFonts w:ascii="Aptos Narrow" w:hAnsi="Aptos Narrow"/>
                <w:color w:val="000000"/>
                <w:sz w:val="20"/>
                <w:szCs w:val="20"/>
              </w:rPr>
              <w:t>DIST-03-01.CAR.6.ROL.B</w:t>
            </w:r>
          </w:p>
        </w:tc>
      </w:tr>
      <w:tr w:rsidR="00381881" w14:paraId="76B1269C" w14:textId="77777777" w:rsidTr="00B416A6">
        <w:trPr>
          <w:trHeight w:val="300"/>
        </w:trPr>
        <w:tc>
          <w:tcPr>
            <w:tcW w:w="846" w:type="dxa"/>
            <w:vMerge/>
            <w:shd w:val="clear" w:color="auto" w:fill="auto"/>
            <w:noWrap/>
            <w:vAlign w:val="bottom"/>
          </w:tcPr>
          <w:p w14:paraId="747DA1B1"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12B0ED2D" w14:textId="1BAC0A41" w:rsidR="00381881" w:rsidRDefault="00381881" w:rsidP="00381881">
            <w:pPr>
              <w:rPr>
                <w:rFonts w:ascii="Calibri" w:hAnsi="Calibri" w:cs="Calibri"/>
                <w:color w:val="000000"/>
              </w:rPr>
            </w:pPr>
            <w:r>
              <w:rPr>
                <w:rFonts w:ascii="Aptos Narrow" w:hAnsi="Aptos Narrow"/>
                <w:color w:val="000000"/>
                <w:sz w:val="20"/>
                <w:szCs w:val="20"/>
              </w:rPr>
              <w:t>DIST-03-01.CAR.7</w:t>
            </w:r>
          </w:p>
        </w:tc>
        <w:tc>
          <w:tcPr>
            <w:tcW w:w="2268" w:type="dxa"/>
            <w:shd w:val="clear" w:color="auto" w:fill="auto"/>
            <w:noWrap/>
            <w:vAlign w:val="center"/>
          </w:tcPr>
          <w:p w14:paraId="2887A427" w14:textId="79E3717E" w:rsidR="00381881" w:rsidRDefault="00381881" w:rsidP="00381881">
            <w:pPr>
              <w:rPr>
                <w:rFonts w:ascii="Aptos Narrow" w:hAnsi="Aptos Narrow"/>
                <w:color w:val="000000"/>
                <w:sz w:val="20"/>
                <w:szCs w:val="20"/>
              </w:rPr>
            </w:pPr>
            <w:r>
              <w:rPr>
                <w:rFonts w:ascii="Aptos Narrow" w:hAnsi="Aptos Narrow"/>
                <w:color w:val="000000"/>
                <w:sz w:val="20"/>
                <w:szCs w:val="20"/>
              </w:rPr>
              <w:t>DIST-03-01.CAR.7.ROL.A</w:t>
            </w:r>
          </w:p>
        </w:tc>
      </w:tr>
      <w:tr w:rsidR="00381881" w14:paraId="0BD3C5B3" w14:textId="77777777" w:rsidTr="00B416A6">
        <w:trPr>
          <w:trHeight w:val="300"/>
        </w:trPr>
        <w:tc>
          <w:tcPr>
            <w:tcW w:w="846" w:type="dxa"/>
            <w:vMerge/>
            <w:shd w:val="clear" w:color="auto" w:fill="auto"/>
            <w:noWrap/>
            <w:vAlign w:val="bottom"/>
          </w:tcPr>
          <w:p w14:paraId="607F2E9C"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0A2C0B44" w14:textId="1A7EE8FD" w:rsidR="00381881" w:rsidRDefault="00381881" w:rsidP="00381881">
            <w:pPr>
              <w:rPr>
                <w:rFonts w:ascii="Calibri" w:hAnsi="Calibri" w:cs="Calibri"/>
                <w:color w:val="000000"/>
              </w:rPr>
            </w:pPr>
            <w:r>
              <w:rPr>
                <w:rFonts w:ascii="Calibri" w:hAnsi="Calibri" w:cs="Calibri"/>
                <w:color w:val="000000"/>
                <w:sz w:val="22"/>
                <w:szCs w:val="22"/>
              </w:rPr>
              <w:t> </w:t>
            </w:r>
          </w:p>
        </w:tc>
        <w:tc>
          <w:tcPr>
            <w:tcW w:w="2268" w:type="dxa"/>
            <w:shd w:val="clear" w:color="auto" w:fill="auto"/>
            <w:noWrap/>
            <w:vAlign w:val="center"/>
          </w:tcPr>
          <w:p w14:paraId="56B8D517" w14:textId="190BDDDE" w:rsidR="00381881" w:rsidRDefault="00381881" w:rsidP="00381881">
            <w:pPr>
              <w:rPr>
                <w:rFonts w:ascii="Aptos Narrow" w:hAnsi="Aptos Narrow"/>
                <w:color w:val="000000"/>
                <w:sz w:val="20"/>
                <w:szCs w:val="20"/>
              </w:rPr>
            </w:pPr>
            <w:r>
              <w:rPr>
                <w:rFonts w:ascii="Aptos Narrow" w:hAnsi="Aptos Narrow"/>
                <w:color w:val="000000"/>
                <w:sz w:val="20"/>
                <w:szCs w:val="20"/>
              </w:rPr>
              <w:t>DIST-03-01.CAR.7.ROL.B</w:t>
            </w:r>
          </w:p>
        </w:tc>
      </w:tr>
      <w:tr w:rsidR="00381881" w14:paraId="24120291" w14:textId="77777777" w:rsidTr="00B416A6">
        <w:trPr>
          <w:trHeight w:val="300"/>
        </w:trPr>
        <w:tc>
          <w:tcPr>
            <w:tcW w:w="846" w:type="dxa"/>
            <w:vMerge/>
            <w:shd w:val="clear" w:color="auto" w:fill="auto"/>
            <w:noWrap/>
            <w:vAlign w:val="bottom"/>
          </w:tcPr>
          <w:p w14:paraId="5986EC41"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28225A93" w14:textId="2160E882" w:rsidR="00381881" w:rsidRDefault="00381881" w:rsidP="00381881">
            <w:pPr>
              <w:rPr>
                <w:rFonts w:ascii="Calibri" w:hAnsi="Calibri" w:cs="Calibri"/>
                <w:color w:val="000000"/>
              </w:rPr>
            </w:pPr>
            <w:r>
              <w:rPr>
                <w:rFonts w:ascii="Aptos Narrow" w:hAnsi="Aptos Narrow"/>
                <w:color w:val="000000"/>
                <w:sz w:val="20"/>
                <w:szCs w:val="20"/>
              </w:rPr>
              <w:t>DIST-03-01.CAR.8</w:t>
            </w:r>
          </w:p>
        </w:tc>
        <w:tc>
          <w:tcPr>
            <w:tcW w:w="2268" w:type="dxa"/>
            <w:shd w:val="clear" w:color="auto" w:fill="auto"/>
            <w:noWrap/>
            <w:vAlign w:val="center"/>
          </w:tcPr>
          <w:p w14:paraId="48F96E87" w14:textId="18ADFF2A" w:rsidR="00381881" w:rsidRDefault="00381881" w:rsidP="00381881">
            <w:pPr>
              <w:rPr>
                <w:rFonts w:ascii="Aptos Narrow" w:hAnsi="Aptos Narrow"/>
                <w:color w:val="000000"/>
                <w:sz w:val="20"/>
                <w:szCs w:val="20"/>
              </w:rPr>
            </w:pPr>
            <w:r>
              <w:rPr>
                <w:rFonts w:ascii="Aptos Narrow" w:hAnsi="Aptos Narrow"/>
                <w:color w:val="000000"/>
                <w:sz w:val="20"/>
                <w:szCs w:val="20"/>
              </w:rPr>
              <w:t>DIST-03-01.CAR.8.ROL.A</w:t>
            </w:r>
          </w:p>
        </w:tc>
      </w:tr>
      <w:tr w:rsidR="00381881" w14:paraId="77FDB559" w14:textId="77777777" w:rsidTr="00B416A6">
        <w:trPr>
          <w:trHeight w:val="300"/>
        </w:trPr>
        <w:tc>
          <w:tcPr>
            <w:tcW w:w="846" w:type="dxa"/>
            <w:vMerge/>
            <w:shd w:val="clear" w:color="auto" w:fill="auto"/>
            <w:noWrap/>
            <w:vAlign w:val="bottom"/>
          </w:tcPr>
          <w:p w14:paraId="72F2BD3F"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6552FD9D" w14:textId="5AB1AED0" w:rsidR="00381881" w:rsidRDefault="00381881" w:rsidP="00381881">
            <w:pPr>
              <w:rPr>
                <w:rFonts w:ascii="Calibri" w:hAnsi="Calibri" w:cs="Calibri"/>
                <w:color w:val="000000"/>
              </w:rPr>
            </w:pPr>
            <w:r>
              <w:rPr>
                <w:rFonts w:ascii="Calibri" w:hAnsi="Calibri" w:cs="Calibri"/>
                <w:color w:val="000000"/>
                <w:sz w:val="22"/>
                <w:szCs w:val="22"/>
              </w:rPr>
              <w:t> </w:t>
            </w:r>
          </w:p>
        </w:tc>
        <w:tc>
          <w:tcPr>
            <w:tcW w:w="2268" w:type="dxa"/>
            <w:shd w:val="clear" w:color="auto" w:fill="auto"/>
            <w:noWrap/>
            <w:vAlign w:val="center"/>
          </w:tcPr>
          <w:p w14:paraId="3BD8673F" w14:textId="372EB755" w:rsidR="00381881" w:rsidRDefault="00381881" w:rsidP="00381881">
            <w:pPr>
              <w:rPr>
                <w:rFonts w:ascii="Aptos Narrow" w:hAnsi="Aptos Narrow"/>
                <w:color w:val="000000"/>
                <w:sz w:val="20"/>
                <w:szCs w:val="20"/>
              </w:rPr>
            </w:pPr>
            <w:r>
              <w:rPr>
                <w:rFonts w:ascii="Aptos Narrow" w:hAnsi="Aptos Narrow"/>
                <w:color w:val="000000"/>
                <w:sz w:val="20"/>
                <w:szCs w:val="20"/>
              </w:rPr>
              <w:t>DIST-03-01.CAR.8.ROL.B</w:t>
            </w:r>
          </w:p>
        </w:tc>
      </w:tr>
    </w:tbl>
    <w:p w14:paraId="1DF1CDD9" w14:textId="77777777" w:rsidR="00C867D1" w:rsidRDefault="00C867D1" w:rsidP="00C867D1">
      <w:pPr>
        <w:rPr>
          <w:rFonts w:eastAsiaTheme="minorEastAsia"/>
        </w:rPr>
      </w:pPr>
    </w:p>
    <w:p w14:paraId="4790B650" w14:textId="77777777" w:rsidR="00381881" w:rsidRDefault="00381881" w:rsidP="00C867D1">
      <w:pPr>
        <w:rPr>
          <w:rFonts w:eastAsiaTheme="minorEastAsia"/>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867D1" w14:paraId="51358419" w14:textId="77777777" w:rsidTr="00B416A6">
        <w:trPr>
          <w:trHeight w:val="300"/>
        </w:trPr>
        <w:tc>
          <w:tcPr>
            <w:tcW w:w="846" w:type="dxa"/>
            <w:shd w:val="clear" w:color="auto" w:fill="auto"/>
            <w:noWrap/>
            <w:vAlign w:val="bottom"/>
            <w:hideMark/>
          </w:tcPr>
          <w:p w14:paraId="6072BAE6" w14:textId="77777777" w:rsidR="00C867D1" w:rsidRPr="001D0DEE" w:rsidRDefault="00C867D1"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2C78E4D2"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34EF08E8"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381881" w14:paraId="79535550" w14:textId="77777777" w:rsidTr="00B416A6">
        <w:trPr>
          <w:trHeight w:val="300"/>
        </w:trPr>
        <w:tc>
          <w:tcPr>
            <w:tcW w:w="846" w:type="dxa"/>
            <w:vMerge w:val="restart"/>
            <w:shd w:val="clear" w:color="auto" w:fill="auto"/>
            <w:noWrap/>
            <w:vAlign w:val="bottom"/>
          </w:tcPr>
          <w:p w14:paraId="199BB8EC" w14:textId="5DB6A030" w:rsidR="00381881" w:rsidRPr="001D0DEE" w:rsidRDefault="00381881" w:rsidP="00381881">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3</w:t>
            </w:r>
            <w:r w:rsidRPr="001D0DEE">
              <w:rPr>
                <w:rFonts w:ascii="Aptos Narrow" w:hAnsi="Aptos Narrow"/>
                <w:color w:val="000000"/>
                <w:sz w:val="20"/>
                <w:szCs w:val="20"/>
              </w:rPr>
              <w:t>-0</w:t>
            </w:r>
            <w:r>
              <w:rPr>
                <w:rFonts w:ascii="Aptos Narrow" w:hAnsi="Aptos Narrow"/>
                <w:color w:val="000000"/>
                <w:sz w:val="20"/>
                <w:szCs w:val="20"/>
              </w:rPr>
              <w:t>2</w:t>
            </w:r>
          </w:p>
        </w:tc>
        <w:tc>
          <w:tcPr>
            <w:tcW w:w="1701" w:type="dxa"/>
            <w:shd w:val="clear" w:color="auto" w:fill="auto"/>
            <w:noWrap/>
            <w:vAlign w:val="center"/>
          </w:tcPr>
          <w:p w14:paraId="0612028A" w14:textId="7A3049B0"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DIST-03-02.CAR.1</w:t>
            </w:r>
          </w:p>
        </w:tc>
        <w:tc>
          <w:tcPr>
            <w:tcW w:w="2268" w:type="dxa"/>
            <w:shd w:val="clear" w:color="auto" w:fill="auto"/>
            <w:noWrap/>
            <w:vAlign w:val="center"/>
          </w:tcPr>
          <w:p w14:paraId="7BF82293" w14:textId="5EBEB89E"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DIST-03-02.CAR.1.ROL.A</w:t>
            </w:r>
          </w:p>
        </w:tc>
      </w:tr>
      <w:tr w:rsidR="00381881" w14:paraId="75151CD1" w14:textId="77777777" w:rsidTr="00B416A6">
        <w:trPr>
          <w:trHeight w:val="300"/>
        </w:trPr>
        <w:tc>
          <w:tcPr>
            <w:tcW w:w="846" w:type="dxa"/>
            <w:vMerge/>
            <w:shd w:val="clear" w:color="auto" w:fill="auto"/>
            <w:noWrap/>
            <w:vAlign w:val="bottom"/>
          </w:tcPr>
          <w:p w14:paraId="0CFCDE45"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5BE7A873" w14:textId="5F657D06" w:rsidR="00381881" w:rsidRPr="00E664D4" w:rsidRDefault="00381881" w:rsidP="00381881">
            <w:pPr>
              <w:rPr>
                <w:sz w:val="20"/>
                <w:szCs w:val="20"/>
              </w:rPr>
            </w:pPr>
            <w:r>
              <w:rPr>
                <w:color w:val="000000"/>
                <w:sz w:val="20"/>
                <w:szCs w:val="20"/>
              </w:rPr>
              <w:t> </w:t>
            </w:r>
          </w:p>
        </w:tc>
        <w:tc>
          <w:tcPr>
            <w:tcW w:w="2268" w:type="dxa"/>
            <w:shd w:val="clear" w:color="auto" w:fill="auto"/>
            <w:noWrap/>
            <w:vAlign w:val="center"/>
          </w:tcPr>
          <w:p w14:paraId="61362422" w14:textId="15A61B64"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DIST-03-02.CAR.1.ROL.B</w:t>
            </w:r>
          </w:p>
        </w:tc>
      </w:tr>
      <w:tr w:rsidR="00381881" w14:paraId="745A2549" w14:textId="77777777" w:rsidTr="00B416A6">
        <w:trPr>
          <w:trHeight w:val="300"/>
        </w:trPr>
        <w:tc>
          <w:tcPr>
            <w:tcW w:w="846" w:type="dxa"/>
            <w:vMerge/>
            <w:shd w:val="clear" w:color="auto" w:fill="auto"/>
            <w:noWrap/>
            <w:vAlign w:val="bottom"/>
          </w:tcPr>
          <w:p w14:paraId="45FF706B"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73888153" w14:textId="55F61D5C"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DIST-03-02.CAR.2</w:t>
            </w:r>
          </w:p>
        </w:tc>
        <w:tc>
          <w:tcPr>
            <w:tcW w:w="2268" w:type="dxa"/>
            <w:shd w:val="clear" w:color="auto" w:fill="auto"/>
            <w:noWrap/>
            <w:vAlign w:val="center"/>
          </w:tcPr>
          <w:p w14:paraId="56D63FCB" w14:textId="40870AE1"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DIST-03-02.CAR.2.ROL.A</w:t>
            </w:r>
          </w:p>
        </w:tc>
      </w:tr>
      <w:tr w:rsidR="00381881" w14:paraId="0AEB9AB6" w14:textId="77777777" w:rsidTr="00B416A6">
        <w:trPr>
          <w:trHeight w:val="300"/>
        </w:trPr>
        <w:tc>
          <w:tcPr>
            <w:tcW w:w="846" w:type="dxa"/>
            <w:vMerge/>
            <w:shd w:val="clear" w:color="auto" w:fill="auto"/>
            <w:noWrap/>
            <w:vAlign w:val="bottom"/>
          </w:tcPr>
          <w:p w14:paraId="415559DB"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0264F59D" w14:textId="3419C7AD" w:rsidR="00381881" w:rsidRPr="00E664D4" w:rsidRDefault="00381881" w:rsidP="00381881">
            <w:pPr>
              <w:rPr>
                <w:sz w:val="20"/>
                <w:szCs w:val="20"/>
              </w:rPr>
            </w:pPr>
            <w:r>
              <w:rPr>
                <w:color w:val="000000"/>
                <w:sz w:val="20"/>
                <w:szCs w:val="20"/>
              </w:rPr>
              <w:t> </w:t>
            </w:r>
          </w:p>
        </w:tc>
        <w:tc>
          <w:tcPr>
            <w:tcW w:w="2268" w:type="dxa"/>
            <w:shd w:val="clear" w:color="auto" w:fill="auto"/>
            <w:noWrap/>
            <w:vAlign w:val="center"/>
          </w:tcPr>
          <w:p w14:paraId="762F2D59" w14:textId="20765962"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DIST-03-02.CAR.2.ROL.B</w:t>
            </w:r>
          </w:p>
        </w:tc>
      </w:tr>
      <w:tr w:rsidR="00381881" w14:paraId="2DD90A37" w14:textId="77777777" w:rsidTr="00B416A6">
        <w:trPr>
          <w:trHeight w:val="300"/>
        </w:trPr>
        <w:tc>
          <w:tcPr>
            <w:tcW w:w="846" w:type="dxa"/>
            <w:vMerge/>
            <w:shd w:val="clear" w:color="auto" w:fill="auto"/>
            <w:noWrap/>
            <w:vAlign w:val="bottom"/>
          </w:tcPr>
          <w:p w14:paraId="0B9AE767"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50ABFF22" w14:textId="49A03A11"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DIST-03-02.CAR.3</w:t>
            </w:r>
          </w:p>
        </w:tc>
        <w:tc>
          <w:tcPr>
            <w:tcW w:w="2268" w:type="dxa"/>
            <w:shd w:val="clear" w:color="auto" w:fill="auto"/>
            <w:noWrap/>
            <w:vAlign w:val="center"/>
          </w:tcPr>
          <w:p w14:paraId="71679556" w14:textId="16525B2F"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DIST-03-02.CAR.3.ROL.A</w:t>
            </w:r>
          </w:p>
        </w:tc>
      </w:tr>
      <w:tr w:rsidR="00381881" w14:paraId="54F154EC" w14:textId="77777777" w:rsidTr="00B416A6">
        <w:trPr>
          <w:trHeight w:val="300"/>
        </w:trPr>
        <w:tc>
          <w:tcPr>
            <w:tcW w:w="846" w:type="dxa"/>
            <w:vMerge/>
            <w:shd w:val="clear" w:color="auto" w:fill="auto"/>
            <w:noWrap/>
            <w:vAlign w:val="bottom"/>
          </w:tcPr>
          <w:p w14:paraId="7A69B120"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43BD0DF6" w14:textId="182C6DF7" w:rsidR="00381881" w:rsidRPr="00E664D4" w:rsidRDefault="00381881" w:rsidP="00381881">
            <w:pPr>
              <w:rPr>
                <w:sz w:val="20"/>
                <w:szCs w:val="20"/>
              </w:rPr>
            </w:pPr>
            <w:r>
              <w:rPr>
                <w:color w:val="000000"/>
                <w:sz w:val="20"/>
                <w:szCs w:val="20"/>
              </w:rPr>
              <w:t> </w:t>
            </w:r>
          </w:p>
        </w:tc>
        <w:tc>
          <w:tcPr>
            <w:tcW w:w="2268" w:type="dxa"/>
            <w:shd w:val="clear" w:color="auto" w:fill="auto"/>
            <w:noWrap/>
            <w:vAlign w:val="center"/>
          </w:tcPr>
          <w:p w14:paraId="46CD8197" w14:textId="7BBF23D9"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DIST-03-02.CAR.3.ROL.B</w:t>
            </w:r>
          </w:p>
        </w:tc>
      </w:tr>
      <w:tr w:rsidR="00381881" w14:paraId="1DA6645E" w14:textId="77777777" w:rsidTr="00B416A6">
        <w:trPr>
          <w:trHeight w:val="300"/>
        </w:trPr>
        <w:tc>
          <w:tcPr>
            <w:tcW w:w="846" w:type="dxa"/>
            <w:vMerge/>
            <w:shd w:val="clear" w:color="auto" w:fill="auto"/>
            <w:noWrap/>
            <w:vAlign w:val="bottom"/>
          </w:tcPr>
          <w:p w14:paraId="4953BE1F"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2CB183AE" w14:textId="1E9DFE43"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DIST-03-02.CAR.4</w:t>
            </w:r>
          </w:p>
        </w:tc>
        <w:tc>
          <w:tcPr>
            <w:tcW w:w="2268" w:type="dxa"/>
            <w:shd w:val="clear" w:color="auto" w:fill="auto"/>
            <w:noWrap/>
            <w:vAlign w:val="center"/>
          </w:tcPr>
          <w:p w14:paraId="31156A93" w14:textId="04232E30"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DIST-03-02.CAR.4.ROL.A</w:t>
            </w:r>
          </w:p>
        </w:tc>
      </w:tr>
      <w:tr w:rsidR="00381881" w14:paraId="0145E4DB" w14:textId="77777777" w:rsidTr="00B416A6">
        <w:trPr>
          <w:trHeight w:val="300"/>
        </w:trPr>
        <w:tc>
          <w:tcPr>
            <w:tcW w:w="846" w:type="dxa"/>
            <w:vMerge/>
            <w:shd w:val="clear" w:color="auto" w:fill="auto"/>
            <w:noWrap/>
            <w:vAlign w:val="bottom"/>
          </w:tcPr>
          <w:p w14:paraId="13653142"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2C1F72EA" w14:textId="6DF9AA25" w:rsidR="00381881" w:rsidRPr="00E664D4" w:rsidRDefault="00381881" w:rsidP="00381881">
            <w:pPr>
              <w:rPr>
                <w:sz w:val="20"/>
                <w:szCs w:val="20"/>
              </w:rPr>
            </w:pPr>
            <w:r>
              <w:rPr>
                <w:color w:val="000000"/>
                <w:sz w:val="20"/>
                <w:szCs w:val="20"/>
              </w:rPr>
              <w:t> </w:t>
            </w:r>
          </w:p>
        </w:tc>
        <w:tc>
          <w:tcPr>
            <w:tcW w:w="2268" w:type="dxa"/>
            <w:shd w:val="clear" w:color="auto" w:fill="auto"/>
            <w:noWrap/>
            <w:vAlign w:val="center"/>
          </w:tcPr>
          <w:p w14:paraId="4D884EDA" w14:textId="32041096"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DIST-03-02.CAR.4.ROL.B</w:t>
            </w:r>
          </w:p>
        </w:tc>
      </w:tr>
      <w:tr w:rsidR="00381881" w14:paraId="6925A18A" w14:textId="77777777" w:rsidTr="00B416A6">
        <w:trPr>
          <w:trHeight w:val="300"/>
        </w:trPr>
        <w:tc>
          <w:tcPr>
            <w:tcW w:w="846" w:type="dxa"/>
            <w:vMerge/>
            <w:shd w:val="clear" w:color="auto" w:fill="auto"/>
            <w:noWrap/>
            <w:vAlign w:val="bottom"/>
          </w:tcPr>
          <w:p w14:paraId="716948FF"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6F225B9E" w14:textId="6AB53F0F"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DIST-03-02.CAR.5</w:t>
            </w:r>
          </w:p>
        </w:tc>
        <w:tc>
          <w:tcPr>
            <w:tcW w:w="2268" w:type="dxa"/>
            <w:shd w:val="clear" w:color="auto" w:fill="auto"/>
            <w:noWrap/>
            <w:vAlign w:val="center"/>
          </w:tcPr>
          <w:p w14:paraId="1421A0E1" w14:textId="469CCEBC"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DIST-03-02.CAR.5.ROL.A</w:t>
            </w:r>
          </w:p>
        </w:tc>
      </w:tr>
      <w:tr w:rsidR="00381881" w14:paraId="7498CBB5" w14:textId="77777777" w:rsidTr="00B416A6">
        <w:trPr>
          <w:trHeight w:val="300"/>
        </w:trPr>
        <w:tc>
          <w:tcPr>
            <w:tcW w:w="846" w:type="dxa"/>
            <w:vMerge/>
            <w:shd w:val="clear" w:color="auto" w:fill="auto"/>
            <w:noWrap/>
            <w:vAlign w:val="bottom"/>
          </w:tcPr>
          <w:p w14:paraId="63B3281D"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6B16B979" w14:textId="77F4122B" w:rsidR="00381881" w:rsidRPr="00E664D4" w:rsidRDefault="00381881" w:rsidP="00381881">
            <w:pPr>
              <w:rPr>
                <w:sz w:val="20"/>
                <w:szCs w:val="20"/>
              </w:rPr>
            </w:pPr>
            <w:r>
              <w:rPr>
                <w:color w:val="000000"/>
                <w:sz w:val="20"/>
                <w:szCs w:val="20"/>
              </w:rPr>
              <w:t> </w:t>
            </w:r>
          </w:p>
        </w:tc>
        <w:tc>
          <w:tcPr>
            <w:tcW w:w="2268" w:type="dxa"/>
            <w:shd w:val="clear" w:color="auto" w:fill="auto"/>
            <w:noWrap/>
            <w:vAlign w:val="center"/>
          </w:tcPr>
          <w:p w14:paraId="61D64819" w14:textId="1F11A04E"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DIST-03-02.CAR.5.ROL.B</w:t>
            </w:r>
          </w:p>
        </w:tc>
      </w:tr>
      <w:tr w:rsidR="00381881" w14:paraId="112EBC4A" w14:textId="77777777" w:rsidTr="00B416A6">
        <w:trPr>
          <w:trHeight w:val="300"/>
        </w:trPr>
        <w:tc>
          <w:tcPr>
            <w:tcW w:w="846" w:type="dxa"/>
            <w:vMerge/>
            <w:shd w:val="clear" w:color="auto" w:fill="auto"/>
            <w:noWrap/>
            <w:vAlign w:val="bottom"/>
          </w:tcPr>
          <w:p w14:paraId="24CBDCC9"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3BE1D294" w14:textId="5BE11B04"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DIST-03-02.CAR.6</w:t>
            </w:r>
          </w:p>
        </w:tc>
        <w:tc>
          <w:tcPr>
            <w:tcW w:w="2268" w:type="dxa"/>
            <w:shd w:val="clear" w:color="auto" w:fill="auto"/>
            <w:noWrap/>
            <w:vAlign w:val="center"/>
          </w:tcPr>
          <w:p w14:paraId="61583D26" w14:textId="67F67D34"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DIST-03-02.CAR.6.ROL.A</w:t>
            </w:r>
          </w:p>
        </w:tc>
      </w:tr>
      <w:tr w:rsidR="00381881" w14:paraId="7559FC0A" w14:textId="77777777" w:rsidTr="00B416A6">
        <w:trPr>
          <w:trHeight w:val="300"/>
        </w:trPr>
        <w:tc>
          <w:tcPr>
            <w:tcW w:w="846" w:type="dxa"/>
            <w:vMerge/>
            <w:shd w:val="clear" w:color="auto" w:fill="auto"/>
            <w:noWrap/>
            <w:vAlign w:val="bottom"/>
          </w:tcPr>
          <w:p w14:paraId="48FA226C"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3F076446" w14:textId="62ABAFC1" w:rsidR="00381881" w:rsidRPr="00E664D4" w:rsidRDefault="00381881" w:rsidP="00381881">
            <w:pPr>
              <w:rPr>
                <w:sz w:val="20"/>
                <w:szCs w:val="20"/>
              </w:rPr>
            </w:pPr>
            <w:r>
              <w:rPr>
                <w:color w:val="000000"/>
                <w:sz w:val="20"/>
                <w:szCs w:val="20"/>
              </w:rPr>
              <w:t> </w:t>
            </w:r>
            <w:proofErr w:type="spellStart"/>
            <w:r>
              <w:rPr>
                <w:color w:val="000000"/>
                <w:sz w:val="20"/>
                <w:szCs w:val="20"/>
              </w:rPr>
              <w:t>Interroll</w:t>
            </w:r>
            <w:proofErr w:type="spellEnd"/>
            <w:r>
              <w:rPr>
                <w:color w:val="000000"/>
                <w:sz w:val="20"/>
                <w:szCs w:val="20"/>
              </w:rPr>
              <w:t xml:space="preserve"> card</w:t>
            </w:r>
          </w:p>
        </w:tc>
        <w:tc>
          <w:tcPr>
            <w:tcW w:w="2268" w:type="dxa"/>
            <w:shd w:val="clear" w:color="auto" w:fill="auto"/>
            <w:noWrap/>
            <w:vAlign w:val="center"/>
          </w:tcPr>
          <w:p w14:paraId="199E9F82" w14:textId="7AA62BC0"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DIST-03-02.CAR.6.ROL.B</w:t>
            </w:r>
          </w:p>
        </w:tc>
      </w:tr>
      <w:tr w:rsidR="00381881" w14:paraId="22362793" w14:textId="77777777" w:rsidTr="00B416A6">
        <w:trPr>
          <w:trHeight w:val="300"/>
        </w:trPr>
        <w:tc>
          <w:tcPr>
            <w:tcW w:w="846" w:type="dxa"/>
            <w:vMerge/>
            <w:shd w:val="clear" w:color="auto" w:fill="auto"/>
            <w:noWrap/>
            <w:vAlign w:val="bottom"/>
          </w:tcPr>
          <w:p w14:paraId="18270638" w14:textId="77777777" w:rsidR="00381881" w:rsidRPr="001D0DEE" w:rsidRDefault="00381881" w:rsidP="00381881">
            <w:pPr>
              <w:rPr>
                <w:rFonts w:ascii="Aptos Narrow" w:hAnsi="Aptos Narrow"/>
                <w:color w:val="000000"/>
                <w:sz w:val="20"/>
                <w:szCs w:val="20"/>
              </w:rPr>
            </w:pPr>
          </w:p>
        </w:tc>
        <w:tc>
          <w:tcPr>
            <w:tcW w:w="1701" w:type="dxa"/>
            <w:shd w:val="clear" w:color="auto" w:fill="auto"/>
            <w:noWrap/>
            <w:vAlign w:val="center"/>
          </w:tcPr>
          <w:p w14:paraId="2C264C1D" w14:textId="3DAA212E" w:rsidR="00381881" w:rsidRPr="00E664D4" w:rsidRDefault="00381881" w:rsidP="00381881">
            <w:pPr>
              <w:rPr>
                <w:sz w:val="20"/>
                <w:szCs w:val="20"/>
              </w:rPr>
            </w:pPr>
            <w:r>
              <w:rPr>
                <w:color w:val="000000"/>
                <w:sz w:val="20"/>
                <w:szCs w:val="20"/>
              </w:rPr>
              <w:t> </w:t>
            </w:r>
            <w:proofErr w:type="spellStart"/>
            <w:r>
              <w:rPr>
                <w:color w:val="000000"/>
                <w:sz w:val="20"/>
                <w:szCs w:val="20"/>
              </w:rPr>
              <w:t>Interroll</w:t>
            </w:r>
            <w:proofErr w:type="spellEnd"/>
            <w:r>
              <w:rPr>
                <w:color w:val="000000"/>
                <w:sz w:val="20"/>
                <w:szCs w:val="20"/>
              </w:rPr>
              <w:t xml:space="preserve"> card</w:t>
            </w:r>
          </w:p>
        </w:tc>
        <w:tc>
          <w:tcPr>
            <w:tcW w:w="2268" w:type="dxa"/>
            <w:shd w:val="clear" w:color="auto" w:fill="auto"/>
            <w:noWrap/>
            <w:vAlign w:val="center"/>
          </w:tcPr>
          <w:p w14:paraId="5442D019" w14:textId="00E09F84" w:rsidR="00381881" w:rsidRPr="00E664D4" w:rsidRDefault="00381881" w:rsidP="00381881">
            <w:pPr>
              <w:rPr>
                <w:rFonts w:ascii="Aptos Narrow" w:hAnsi="Aptos Narrow"/>
                <w:color w:val="000000"/>
                <w:sz w:val="20"/>
                <w:szCs w:val="20"/>
              </w:rPr>
            </w:pPr>
            <w:r>
              <w:rPr>
                <w:rFonts w:ascii="Aptos Narrow" w:hAnsi="Aptos Narrow"/>
                <w:color w:val="000000"/>
                <w:sz w:val="20"/>
                <w:szCs w:val="20"/>
              </w:rPr>
              <w:t>DIST-03-02.CAR.6.ROL.C</w:t>
            </w:r>
          </w:p>
        </w:tc>
      </w:tr>
    </w:tbl>
    <w:p w14:paraId="03279FE5" w14:textId="77777777" w:rsidR="00C867D1" w:rsidRDefault="00C867D1" w:rsidP="00C867D1">
      <w:pPr>
        <w:rPr>
          <w:rFonts w:eastAsiaTheme="minorEastAsia"/>
        </w:rPr>
      </w:pPr>
    </w:p>
    <w:p w14:paraId="3E9C57C3" w14:textId="77777777" w:rsidR="00381881" w:rsidRDefault="00381881" w:rsidP="00C867D1">
      <w:pPr>
        <w:rPr>
          <w:rFonts w:eastAsiaTheme="minorEastAsia"/>
        </w:rPr>
      </w:pPr>
    </w:p>
    <w:p w14:paraId="37BA6B01" w14:textId="77777777" w:rsidR="00381881" w:rsidRDefault="00381881" w:rsidP="00C867D1">
      <w:pPr>
        <w:rPr>
          <w:rFonts w:eastAsiaTheme="minorEastAsia"/>
        </w:rPr>
      </w:pPr>
    </w:p>
    <w:p w14:paraId="222DBE4E" w14:textId="77777777" w:rsidR="00C867D1" w:rsidRDefault="00C867D1" w:rsidP="00C867D1">
      <w:pPr>
        <w:rPr>
          <w:rFonts w:eastAsiaTheme="minorEastAsia"/>
        </w:rPr>
        <w:sectPr w:rsidR="00C867D1" w:rsidSect="00C867D1">
          <w:type w:val="continuous"/>
          <w:pgSz w:w="11906" w:h="16838"/>
          <w:pgMar w:top="720" w:right="720" w:bottom="720" w:left="720" w:header="708" w:footer="708" w:gutter="0"/>
          <w:cols w:num="2" w:space="708"/>
          <w:docGrid w:linePitch="360"/>
        </w:sectPr>
      </w:pPr>
    </w:p>
    <w:p w14:paraId="4FEA6CF6" w14:textId="14FA77D8" w:rsidR="00381881" w:rsidRDefault="00381881">
      <w:pPr>
        <w:spacing w:after="160" w:line="259" w:lineRule="auto"/>
        <w:rPr>
          <w:rFonts w:eastAsiaTheme="minorEastAsia"/>
        </w:rPr>
      </w:pPr>
      <w:r>
        <w:rPr>
          <w:rFonts w:eastAsiaTheme="minorEastAsia"/>
        </w:rPr>
        <w:br w:type="page"/>
      </w:r>
    </w:p>
    <w:p w14:paraId="67D45975" w14:textId="77777777" w:rsidR="00C867D1" w:rsidRDefault="00C867D1" w:rsidP="00C867D1">
      <w:pPr>
        <w:rPr>
          <w:rFonts w:eastAsiaTheme="minorEastAsia"/>
        </w:rPr>
      </w:pPr>
    </w:p>
    <w:p w14:paraId="5919326F" w14:textId="77777777" w:rsidR="00C867D1" w:rsidRDefault="00C867D1" w:rsidP="00C867D1">
      <w:pPr>
        <w:rPr>
          <w:rFonts w:eastAsiaTheme="minorEastAsia"/>
        </w:rPr>
      </w:pPr>
      <w:r w:rsidRPr="00E7440C">
        <w:rPr>
          <w:rFonts w:eastAsiaTheme="minorEastAsia"/>
        </w:rPr>
        <w:t>In this section, only one sensor was implemented at the curve or departure of the lane. Th</w:t>
      </w:r>
      <w:r>
        <w:rPr>
          <w:rFonts w:eastAsiaTheme="minorEastAsia"/>
        </w:rPr>
        <w:t>e system</w:t>
      </w:r>
      <w:r w:rsidRPr="00E7440C">
        <w:rPr>
          <w:rFonts w:eastAsiaTheme="minorEastAsia"/>
        </w:rPr>
        <w:t xml:space="preserve"> determines the downstream state, checking if the </w:t>
      </w:r>
      <w:r>
        <w:rPr>
          <w:rFonts w:eastAsiaTheme="minorEastAsia"/>
        </w:rPr>
        <w:t>finger</w:t>
      </w:r>
      <w:r w:rsidRPr="00E7440C">
        <w:rPr>
          <w:rFonts w:eastAsiaTheme="minorEastAsia"/>
        </w:rPr>
        <w:t xml:space="preserve"> is stopped or if the product flow direction is opposite. When a box is detected by this sensor, the lane will stop to prevent collisions between the transported products.</w:t>
      </w:r>
      <w:r>
        <w:rPr>
          <w:rFonts w:eastAsiaTheme="minorEastAsia"/>
        </w:rPr>
        <w:t xml:space="preserve"> </w:t>
      </w:r>
      <w:r w:rsidRPr="00E52D77">
        <w:rPr>
          <w:rFonts w:eastAsiaTheme="minorEastAsia"/>
        </w:rPr>
        <w:t>The following figure and table show the sensor described above</w:t>
      </w:r>
      <w:r>
        <w:rPr>
          <w:rFonts w:eastAsiaTheme="minorEastAsia"/>
        </w:rPr>
        <w:t>.</w:t>
      </w:r>
    </w:p>
    <w:p w14:paraId="1B6F7A42" w14:textId="77777777" w:rsidR="00381881" w:rsidRDefault="00381881" w:rsidP="00C867D1">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867D1" w14:paraId="1F39FEB4" w14:textId="77777777" w:rsidTr="00B416A6">
        <w:trPr>
          <w:trHeight w:val="300"/>
          <w:jc w:val="center"/>
        </w:trPr>
        <w:tc>
          <w:tcPr>
            <w:tcW w:w="846" w:type="dxa"/>
            <w:shd w:val="clear" w:color="auto" w:fill="auto"/>
            <w:noWrap/>
            <w:vAlign w:val="bottom"/>
            <w:hideMark/>
          </w:tcPr>
          <w:p w14:paraId="3522258E" w14:textId="77777777" w:rsidR="00C867D1" w:rsidRPr="001D0DEE" w:rsidRDefault="00C867D1"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7A079040"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F35D506" w14:textId="77777777" w:rsidR="00C867D1" w:rsidRPr="001D0DEE" w:rsidRDefault="00C867D1"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C867D1" w14:paraId="4170F7C8" w14:textId="77777777" w:rsidTr="00B416A6">
        <w:trPr>
          <w:trHeight w:val="300"/>
          <w:jc w:val="center"/>
        </w:trPr>
        <w:tc>
          <w:tcPr>
            <w:tcW w:w="846" w:type="dxa"/>
            <w:vMerge w:val="restart"/>
            <w:shd w:val="clear" w:color="auto" w:fill="auto"/>
            <w:noWrap/>
            <w:vAlign w:val="bottom"/>
            <w:hideMark/>
          </w:tcPr>
          <w:p w14:paraId="0EED09B9" w14:textId="5A5492D6" w:rsidR="00C867D1" w:rsidRPr="001D0DEE" w:rsidRDefault="00C867D1" w:rsidP="00B416A6">
            <w:pPr>
              <w:rPr>
                <w:rFonts w:ascii="Aptos Narrow" w:hAnsi="Aptos Narrow"/>
                <w:color w:val="000000"/>
                <w:sz w:val="20"/>
                <w:szCs w:val="20"/>
              </w:rPr>
            </w:pPr>
            <w:r w:rsidRPr="001D0DEE">
              <w:rPr>
                <w:rFonts w:ascii="Aptos Narrow" w:hAnsi="Aptos Narrow"/>
                <w:color w:val="000000"/>
                <w:sz w:val="20"/>
                <w:szCs w:val="20"/>
              </w:rPr>
              <w:t>DIST-0</w:t>
            </w:r>
            <w:r w:rsidR="00381881">
              <w:rPr>
                <w:rFonts w:ascii="Aptos Narrow" w:hAnsi="Aptos Narrow"/>
                <w:color w:val="000000"/>
                <w:sz w:val="20"/>
                <w:szCs w:val="20"/>
              </w:rPr>
              <w:t>3</w:t>
            </w:r>
            <w:r w:rsidRPr="001D0DEE">
              <w:rPr>
                <w:rFonts w:ascii="Aptos Narrow" w:hAnsi="Aptos Narrow"/>
                <w:color w:val="000000"/>
                <w:sz w:val="20"/>
                <w:szCs w:val="20"/>
              </w:rPr>
              <w:t>-0</w:t>
            </w:r>
            <w:r w:rsidR="00381881">
              <w:rPr>
                <w:rFonts w:ascii="Aptos Narrow" w:hAnsi="Aptos Narrow"/>
                <w:color w:val="000000"/>
                <w:sz w:val="20"/>
                <w:szCs w:val="20"/>
              </w:rPr>
              <w:t>2</w:t>
            </w:r>
          </w:p>
        </w:tc>
        <w:tc>
          <w:tcPr>
            <w:tcW w:w="1701" w:type="dxa"/>
            <w:shd w:val="clear" w:color="auto" w:fill="auto"/>
            <w:noWrap/>
            <w:vAlign w:val="bottom"/>
          </w:tcPr>
          <w:p w14:paraId="369AB8E0" w14:textId="5A65986C" w:rsidR="00C867D1" w:rsidRPr="005821F3" w:rsidRDefault="00C867D1" w:rsidP="00B416A6">
            <w:pPr>
              <w:rPr>
                <w:rFonts w:ascii="Aptos Narrow" w:hAnsi="Aptos Narrow"/>
                <w:color w:val="000000"/>
                <w:sz w:val="20"/>
                <w:szCs w:val="20"/>
              </w:rPr>
            </w:pPr>
            <w:r w:rsidRPr="005821F3">
              <w:rPr>
                <w:rFonts w:ascii="Aptos Narrow" w:hAnsi="Aptos Narrow"/>
                <w:color w:val="000000"/>
                <w:sz w:val="20"/>
                <w:szCs w:val="20"/>
              </w:rPr>
              <w:t>DIST</w:t>
            </w:r>
            <w:r>
              <w:rPr>
                <w:rFonts w:ascii="Aptos Narrow" w:hAnsi="Aptos Narrow"/>
                <w:color w:val="000000"/>
                <w:sz w:val="20"/>
                <w:szCs w:val="20"/>
              </w:rPr>
              <w:t>-</w:t>
            </w:r>
            <w:r w:rsidRPr="005821F3">
              <w:rPr>
                <w:rFonts w:ascii="Aptos Narrow" w:hAnsi="Aptos Narrow"/>
                <w:color w:val="000000"/>
                <w:sz w:val="20"/>
                <w:szCs w:val="20"/>
              </w:rPr>
              <w:t>0</w:t>
            </w:r>
            <w:r w:rsidR="00381881">
              <w:rPr>
                <w:rFonts w:ascii="Aptos Narrow" w:hAnsi="Aptos Narrow"/>
                <w:color w:val="000000"/>
                <w:sz w:val="20"/>
                <w:szCs w:val="20"/>
              </w:rPr>
              <w:t>3</w:t>
            </w:r>
            <w:r w:rsidRPr="005821F3">
              <w:rPr>
                <w:rFonts w:ascii="Aptos Narrow" w:hAnsi="Aptos Narrow"/>
                <w:color w:val="000000"/>
                <w:sz w:val="20"/>
                <w:szCs w:val="20"/>
              </w:rPr>
              <w:t>-</w:t>
            </w:r>
            <w:r>
              <w:rPr>
                <w:rFonts w:ascii="Aptos Narrow" w:hAnsi="Aptos Narrow"/>
                <w:color w:val="000000"/>
                <w:sz w:val="20"/>
                <w:szCs w:val="20"/>
              </w:rPr>
              <w:t>0</w:t>
            </w:r>
            <w:r w:rsidR="00381881">
              <w:rPr>
                <w:rFonts w:ascii="Aptos Narrow" w:hAnsi="Aptos Narrow"/>
                <w:color w:val="000000"/>
                <w:sz w:val="20"/>
                <w:szCs w:val="20"/>
              </w:rPr>
              <w:t>2</w:t>
            </w:r>
            <w:r w:rsidRPr="005821F3">
              <w:rPr>
                <w:rFonts w:ascii="Aptos Narrow" w:hAnsi="Aptos Narrow"/>
                <w:color w:val="000000"/>
                <w:sz w:val="20"/>
                <w:szCs w:val="20"/>
              </w:rPr>
              <w:t>.CAR.</w:t>
            </w:r>
            <w:r w:rsidR="00381881">
              <w:rPr>
                <w:rFonts w:ascii="Aptos Narrow" w:hAnsi="Aptos Narrow"/>
                <w:color w:val="000000"/>
                <w:sz w:val="20"/>
                <w:szCs w:val="20"/>
              </w:rPr>
              <w:t>6</w:t>
            </w:r>
          </w:p>
        </w:tc>
        <w:tc>
          <w:tcPr>
            <w:tcW w:w="2268" w:type="dxa"/>
            <w:shd w:val="clear" w:color="auto" w:fill="auto"/>
            <w:noWrap/>
            <w:vAlign w:val="bottom"/>
          </w:tcPr>
          <w:p w14:paraId="68B34BD4" w14:textId="0E722240" w:rsidR="00C867D1" w:rsidRPr="005821F3" w:rsidRDefault="00C867D1" w:rsidP="00B416A6">
            <w:pPr>
              <w:rPr>
                <w:rFonts w:ascii="Aptos Narrow" w:hAnsi="Aptos Narrow"/>
                <w:color w:val="000000"/>
                <w:sz w:val="20"/>
                <w:szCs w:val="20"/>
              </w:rPr>
            </w:pPr>
            <w:r w:rsidRPr="005821F3">
              <w:rPr>
                <w:rFonts w:ascii="Aptos Narrow" w:hAnsi="Aptos Narrow"/>
                <w:color w:val="000000"/>
                <w:sz w:val="20"/>
                <w:szCs w:val="20"/>
              </w:rPr>
              <w:t>DIST</w:t>
            </w:r>
            <w:r>
              <w:rPr>
                <w:rFonts w:ascii="Aptos Narrow" w:hAnsi="Aptos Narrow"/>
                <w:color w:val="000000"/>
                <w:sz w:val="20"/>
                <w:szCs w:val="20"/>
              </w:rPr>
              <w:t>-</w:t>
            </w:r>
            <w:r w:rsidRPr="005821F3">
              <w:rPr>
                <w:rFonts w:ascii="Aptos Narrow" w:hAnsi="Aptos Narrow"/>
                <w:color w:val="000000"/>
                <w:sz w:val="20"/>
                <w:szCs w:val="20"/>
              </w:rPr>
              <w:t>0</w:t>
            </w:r>
            <w:r w:rsidR="00381881">
              <w:rPr>
                <w:rFonts w:ascii="Aptos Narrow" w:hAnsi="Aptos Narrow"/>
                <w:color w:val="000000"/>
                <w:sz w:val="20"/>
                <w:szCs w:val="20"/>
              </w:rPr>
              <w:t>3</w:t>
            </w:r>
            <w:r w:rsidRPr="005821F3">
              <w:rPr>
                <w:rFonts w:ascii="Aptos Narrow" w:hAnsi="Aptos Narrow"/>
                <w:color w:val="000000"/>
                <w:sz w:val="20"/>
                <w:szCs w:val="20"/>
              </w:rPr>
              <w:t>-</w:t>
            </w:r>
            <w:r>
              <w:rPr>
                <w:rFonts w:ascii="Aptos Narrow" w:hAnsi="Aptos Narrow"/>
                <w:color w:val="000000"/>
                <w:sz w:val="20"/>
                <w:szCs w:val="20"/>
              </w:rPr>
              <w:t>0</w:t>
            </w:r>
            <w:r w:rsidR="00381881">
              <w:rPr>
                <w:rFonts w:ascii="Aptos Narrow" w:hAnsi="Aptos Narrow"/>
                <w:color w:val="000000"/>
                <w:sz w:val="20"/>
                <w:szCs w:val="20"/>
              </w:rPr>
              <w:t>2</w:t>
            </w:r>
            <w:r w:rsidRPr="005821F3">
              <w:rPr>
                <w:rFonts w:ascii="Aptos Narrow" w:hAnsi="Aptos Narrow"/>
                <w:color w:val="000000"/>
                <w:sz w:val="20"/>
                <w:szCs w:val="20"/>
              </w:rPr>
              <w:t>.CAR.</w:t>
            </w:r>
            <w:r w:rsidR="00EE2B66">
              <w:rPr>
                <w:rFonts w:ascii="Aptos Narrow" w:hAnsi="Aptos Narrow"/>
                <w:color w:val="000000"/>
                <w:sz w:val="20"/>
                <w:szCs w:val="20"/>
              </w:rPr>
              <w:t>6</w:t>
            </w:r>
            <w:r w:rsidRPr="005821F3">
              <w:rPr>
                <w:rFonts w:ascii="Aptos Narrow" w:hAnsi="Aptos Narrow"/>
                <w:color w:val="000000"/>
                <w:sz w:val="20"/>
                <w:szCs w:val="20"/>
              </w:rPr>
              <w:t>.</w:t>
            </w:r>
            <w:r>
              <w:rPr>
                <w:rFonts w:ascii="Aptos Narrow" w:hAnsi="Aptos Narrow"/>
                <w:color w:val="000000"/>
                <w:sz w:val="20"/>
                <w:szCs w:val="20"/>
              </w:rPr>
              <w:t>SEN</w:t>
            </w:r>
            <w:r w:rsidRPr="005821F3">
              <w:rPr>
                <w:rFonts w:ascii="Aptos Narrow" w:hAnsi="Aptos Narrow"/>
                <w:color w:val="000000"/>
                <w:sz w:val="20"/>
                <w:szCs w:val="20"/>
              </w:rPr>
              <w:t>.A</w:t>
            </w:r>
          </w:p>
        </w:tc>
      </w:tr>
      <w:tr w:rsidR="00C867D1" w14:paraId="1CFFA12A" w14:textId="77777777" w:rsidTr="00B416A6">
        <w:trPr>
          <w:trHeight w:val="300"/>
          <w:jc w:val="center"/>
        </w:trPr>
        <w:tc>
          <w:tcPr>
            <w:tcW w:w="846" w:type="dxa"/>
            <w:vMerge/>
            <w:shd w:val="clear" w:color="auto" w:fill="auto"/>
            <w:noWrap/>
            <w:vAlign w:val="bottom"/>
            <w:hideMark/>
          </w:tcPr>
          <w:p w14:paraId="25DE7F7C" w14:textId="77777777" w:rsidR="00C867D1" w:rsidRPr="001D0DEE" w:rsidRDefault="00C867D1" w:rsidP="00B416A6">
            <w:pPr>
              <w:rPr>
                <w:rFonts w:ascii="Aptos Narrow" w:hAnsi="Aptos Narrow"/>
                <w:color w:val="000000"/>
                <w:sz w:val="20"/>
                <w:szCs w:val="20"/>
              </w:rPr>
            </w:pPr>
          </w:p>
        </w:tc>
        <w:tc>
          <w:tcPr>
            <w:tcW w:w="1701" w:type="dxa"/>
            <w:shd w:val="clear" w:color="auto" w:fill="auto"/>
            <w:noWrap/>
            <w:vAlign w:val="bottom"/>
          </w:tcPr>
          <w:p w14:paraId="63CD8AFE" w14:textId="77777777" w:rsidR="00C867D1" w:rsidRPr="005821F3" w:rsidRDefault="00C867D1" w:rsidP="00B416A6">
            <w:pPr>
              <w:rPr>
                <w:sz w:val="20"/>
                <w:szCs w:val="20"/>
              </w:rPr>
            </w:pPr>
          </w:p>
        </w:tc>
        <w:tc>
          <w:tcPr>
            <w:tcW w:w="2268" w:type="dxa"/>
            <w:shd w:val="clear" w:color="auto" w:fill="auto"/>
            <w:noWrap/>
            <w:vAlign w:val="bottom"/>
          </w:tcPr>
          <w:p w14:paraId="5F5A0F08" w14:textId="77777777" w:rsidR="00C867D1" w:rsidRPr="005821F3" w:rsidRDefault="00C867D1" w:rsidP="00B416A6">
            <w:pPr>
              <w:rPr>
                <w:rFonts w:ascii="Aptos Narrow" w:hAnsi="Aptos Narrow"/>
                <w:color w:val="000000"/>
                <w:sz w:val="20"/>
                <w:szCs w:val="20"/>
              </w:rPr>
            </w:pPr>
            <w:r>
              <w:rPr>
                <w:rFonts w:ascii="Aptos Narrow" w:hAnsi="Aptos Narrow"/>
                <w:color w:val="000000"/>
                <w:sz w:val="20"/>
                <w:szCs w:val="20"/>
              </w:rPr>
              <w:t>Disabled</w:t>
            </w:r>
          </w:p>
        </w:tc>
      </w:tr>
    </w:tbl>
    <w:p w14:paraId="15D69A62" w14:textId="77777777" w:rsidR="00C867D1" w:rsidRDefault="00C867D1" w:rsidP="00C867D1">
      <w:pPr>
        <w:spacing w:after="160" w:line="259" w:lineRule="auto"/>
        <w:rPr>
          <w:rFonts w:eastAsiaTheme="minorEastAsia"/>
        </w:rPr>
      </w:pPr>
    </w:p>
    <w:p w14:paraId="64ED5813" w14:textId="4E3740DB" w:rsidR="00C867D1" w:rsidRDefault="00381881" w:rsidP="00C867D1">
      <w:pPr>
        <w:spacing w:after="160" w:line="259" w:lineRule="auto"/>
        <w:jc w:val="center"/>
        <w:rPr>
          <w:rFonts w:eastAsiaTheme="minorEastAsia"/>
        </w:rPr>
      </w:pPr>
      <w:r w:rsidRPr="00381881">
        <w:rPr>
          <w:rFonts w:eastAsiaTheme="minorEastAsia"/>
          <w:noProof/>
        </w:rPr>
        <w:drawing>
          <wp:inline distT="0" distB="0" distL="0" distR="0" wp14:anchorId="38BFFA3C" wp14:editId="0ECE5539">
            <wp:extent cx="5286374" cy="2070127"/>
            <wp:effectExtent l="0" t="0" r="0" b="6350"/>
            <wp:docPr id="271845094" name="Picture 1" descr="A diagram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45094" name="Picture 1" descr="A diagram of a car&#10;&#10;Description automatically generated"/>
                    <pic:cNvPicPr/>
                  </pic:nvPicPr>
                  <pic:blipFill>
                    <a:blip r:embed="rId28"/>
                    <a:stretch>
                      <a:fillRect/>
                    </a:stretch>
                  </pic:blipFill>
                  <pic:spPr>
                    <a:xfrm>
                      <a:off x="0" y="0"/>
                      <a:ext cx="5288544" cy="2070977"/>
                    </a:xfrm>
                    <a:prstGeom prst="rect">
                      <a:avLst/>
                    </a:prstGeom>
                  </pic:spPr>
                </pic:pic>
              </a:graphicData>
            </a:graphic>
          </wp:inline>
        </w:drawing>
      </w:r>
    </w:p>
    <w:p w14:paraId="0058ACC5" w14:textId="63DD6E2B" w:rsidR="00C867D1" w:rsidRDefault="00C867D1" w:rsidP="00C867D1">
      <w:pPr>
        <w:pStyle w:val="Caption"/>
        <w:jc w:val="center"/>
        <w:rPr>
          <w:i w:val="0"/>
          <w:iCs w:val="0"/>
        </w:rPr>
      </w:pPr>
      <w:bookmarkStart w:id="38" w:name="_Toc170815420"/>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16</w:t>
      </w:r>
      <w:r w:rsidRPr="006A6E67">
        <w:rPr>
          <w:i w:val="0"/>
          <w:iCs w:val="0"/>
        </w:rPr>
        <w:fldChar w:fldCharType="end"/>
      </w:r>
      <w:r w:rsidRPr="006A6E67">
        <w:rPr>
          <w:i w:val="0"/>
          <w:iCs w:val="0"/>
        </w:rPr>
        <w:t>.</w:t>
      </w:r>
      <w:r>
        <w:rPr>
          <w:i w:val="0"/>
          <w:iCs w:val="0"/>
        </w:rPr>
        <w:t xml:space="preserve"> HMI Sensors Conveyor </w:t>
      </w:r>
      <w:r w:rsidR="00EE2B66">
        <w:rPr>
          <w:i w:val="0"/>
          <w:iCs w:val="0"/>
        </w:rPr>
        <w:t>C</w:t>
      </w:r>
      <w:r>
        <w:rPr>
          <w:i w:val="0"/>
          <w:iCs w:val="0"/>
        </w:rPr>
        <w:t xml:space="preserve"> (Lane </w:t>
      </w:r>
      <w:r w:rsidR="00EE2B66">
        <w:rPr>
          <w:i w:val="0"/>
          <w:iCs w:val="0"/>
        </w:rPr>
        <w:t>3</w:t>
      </w:r>
      <w:r>
        <w:rPr>
          <w:i w:val="0"/>
          <w:iCs w:val="0"/>
        </w:rPr>
        <w:t>)</w:t>
      </w:r>
      <w:r w:rsidRPr="00A97E6E">
        <w:rPr>
          <w:i w:val="0"/>
          <w:iCs w:val="0"/>
        </w:rPr>
        <w:t>.</w:t>
      </w:r>
      <w:bookmarkEnd w:id="38"/>
    </w:p>
    <w:p w14:paraId="64E8A934" w14:textId="77777777" w:rsidR="00C867D1" w:rsidRDefault="00C867D1" w:rsidP="00C867D1">
      <w:pPr>
        <w:spacing w:after="160" w:line="259" w:lineRule="auto"/>
        <w:rPr>
          <w:rFonts w:eastAsiaTheme="minorEastAsia"/>
        </w:rPr>
      </w:pPr>
    </w:p>
    <w:p w14:paraId="4CB00D1A" w14:textId="77777777" w:rsidR="00C867D1" w:rsidRDefault="00C867D1" w:rsidP="00C867D1">
      <w:pPr>
        <w:spacing w:after="160" w:line="259" w:lineRule="auto"/>
        <w:rPr>
          <w:rFonts w:eastAsiaTheme="minorEastAsia"/>
        </w:rPr>
      </w:pPr>
      <w:r>
        <w:rPr>
          <w:rFonts w:eastAsiaTheme="minorEastAsia"/>
        </w:rPr>
        <w:br w:type="page"/>
      </w:r>
    </w:p>
    <w:p w14:paraId="18F3852D" w14:textId="7700CC8C" w:rsidR="00C867D1" w:rsidRDefault="00C867D1" w:rsidP="0016645C">
      <w:pPr>
        <w:pStyle w:val="Heading2"/>
        <w:numPr>
          <w:ilvl w:val="1"/>
          <w:numId w:val="1"/>
        </w:numPr>
      </w:pPr>
      <w:r>
        <w:lastRenderedPageBreak/>
        <w:t xml:space="preserve"> </w:t>
      </w:r>
      <w:bookmarkStart w:id="39" w:name="_Toc170815372"/>
      <w:r>
        <w:t>Finger 2 (Lane 3) Devices.</w:t>
      </w:r>
      <w:bookmarkEnd w:id="39"/>
    </w:p>
    <w:p w14:paraId="5148C3F2" w14:textId="77777777" w:rsidR="00C867D1" w:rsidRDefault="00C867D1" w:rsidP="00C867D1"/>
    <w:p w14:paraId="6F920862" w14:textId="2E45C8A9" w:rsidR="00C867D1" w:rsidRDefault="00C867D1" w:rsidP="00C867D1">
      <w:r w:rsidRPr="00CF1DBA">
        <w:t xml:space="preserve">Once the unit transported by Conveyor </w:t>
      </w:r>
      <w:r w:rsidR="00EE2B66">
        <w:t>C</w:t>
      </w:r>
      <w:r w:rsidRPr="00CF1DBA">
        <w:t xml:space="preserve"> leaves this lane, it enters Finger </w:t>
      </w:r>
      <w:r w:rsidR="00EE2B66">
        <w:t>2</w:t>
      </w:r>
      <w:r w:rsidRPr="00CF1DBA">
        <w:t>, where it is transported and received by the operator. This lane consists of distribution boards DIST-0</w:t>
      </w:r>
      <w:r w:rsidR="00EE2B66">
        <w:t>3</w:t>
      </w:r>
      <w:r w:rsidRPr="00CF1DBA">
        <w:t>-</w:t>
      </w:r>
      <w:r>
        <w:t>0</w:t>
      </w:r>
      <w:r w:rsidR="00EE2B66">
        <w:t>3</w:t>
      </w:r>
      <w:r w:rsidRPr="00CF1DBA">
        <w:t xml:space="preserve"> through DIST-0</w:t>
      </w:r>
      <w:r w:rsidR="00EE2B66">
        <w:t>3</w:t>
      </w:r>
      <w:r w:rsidRPr="00CF1DBA">
        <w:t>-</w:t>
      </w:r>
      <w:r w:rsidR="00EE2B66">
        <w:t>06</w:t>
      </w:r>
      <w:r w:rsidRPr="00CF1DBA">
        <w:t>, as illustrated in the following figure. The control power on the cards in this section was implemented from the RIO 1 distribution board.</w:t>
      </w:r>
    </w:p>
    <w:p w14:paraId="50587FE7" w14:textId="77777777" w:rsidR="00C867D1" w:rsidRDefault="00C867D1" w:rsidP="00C867D1"/>
    <w:p w14:paraId="6E2F94C3" w14:textId="6B09E594" w:rsidR="00C867D1" w:rsidRDefault="00EE2B66" w:rsidP="00C867D1">
      <w:pPr>
        <w:rPr>
          <w:rFonts w:eastAsiaTheme="minorEastAsia"/>
        </w:rPr>
      </w:pPr>
      <w:r w:rsidRPr="00EE2B66">
        <w:rPr>
          <w:rFonts w:eastAsiaTheme="minorEastAsia"/>
          <w:noProof/>
        </w:rPr>
        <w:drawing>
          <wp:inline distT="0" distB="0" distL="0" distR="0" wp14:anchorId="75B95812" wp14:editId="05741CC8">
            <wp:extent cx="6645910" cy="999490"/>
            <wp:effectExtent l="0" t="0" r="2540" b="0"/>
            <wp:docPr id="1500934296" name="Picture 1" descr="A white rectangular object with a red and green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34296" name="Picture 1" descr="A white rectangular object with a red and green sign&#10;&#10;Description automatically generated"/>
                    <pic:cNvPicPr/>
                  </pic:nvPicPr>
                  <pic:blipFill>
                    <a:blip r:embed="rId29"/>
                    <a:stretch>
                      <a:fillRect/>
                    </a:stretch>
                  </pic:blipFill>
                  <pic:spPr>
                    <a:xfrm>
                      <a:off x="0" y="0"/>
                      <a:ext cx="6645910" cy="999490"/>
                    </a:xfrm>
                    <a:prstGeom prst="rect">
                      <a:avLst/>
                    </a:prstGeom>
                  </pic:spPr>
                </pic:pic>
              </a:graphicData>
            </a:graphic>
          </wp:inline>
        </w:drawing>
      </w:r>
    </w:p>
    <w:p w14:paraId="326AE07F" w14:textId="48EFF5C9" w:rsidR="00C867D1" w:rsidRDefault="00C867D1" w:rsidP="00C867D1">
      <w:pPr>
        <w:pStyle w:val="Caption"/>
        <w:jc w:val="center"/>
        <w:rPr>
          <w:i w:val="0"/>
          <w:iCs w:val="0"/>
        </w:rPr>
      </w:pPr>
      <w:bookmarkStart w:id="40" w:name="_Toc170815421"/>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17</w:t>
      </w:r>
      <w:r w:rsidRPr="006A6E67">
        <w:rPr>
          <w:i w:val="0"/>
          <w:iCs w:val="0"/>
        </w:rPr>
        <w:fldChar w:fldCharType="end"/>
      </w:r>
      <w:r w:rsidRPr="006A6E67">
        <w:rPr>
          <w:i w:val="0"/>
          <w:iCs w:val="0"/>
        </w:rPr>
        <w:t>.</w:t>
      </w:r>
      <w:r>
        <w:rPr>
          <w:i w:val="0"/>
          <w:iCs w:val="0"/>
        </w:rPr>
        <w:t xml:space="preserve"> </w:t>
      </w:r>
      <w:r w:rsidRPr="006A6E67">
        <w:rPr>
          <w:i w:val="0"/>
          <w:iCs w:val="0"/>
        </w:rPr>
        <w:t xml:space="preserve">General </w:t>
      </w:r>
      <w:r w:rsidRPr="00A97E6E">
        <w:rPr>
          <w:i w:val="0"/>
          <w:iCs w:val="0"/>
        </w:rPr>
        <w:t>composition of the</w:t>
      </w:r>
      <w:r>
        <w:rPr>
          <w:i w:val="0"/>
          <w:iCs w:val="0"/>
        </w:rPr>
        <w:t xml:space="preserve"> Finger 3 (Lane 1)</w:t>
      </w:r>
      <w:r w:rsidRPr="00A97E6E">
        <w:rPr>
          <w:i w:val="0"/>
          <w:iCs w:val="0"/>
        </w:rPr>
        <w:t>.</w:t>
      </w:r>
      <w:bookmarkEnd w:id="40"/>
    </w:p>
    <w:p w14:paraId="49333217" w14:textId="77777777" w:rsidR="00C867D1" w:rsidRDefault="00C867D1" w:rsidP="00C867D1">
      <w:r w:rsidRPr="005D6634">
        <w:t>The following Table shows the distribution boards, cards and motors activated for the operation of this lane.</w:t>
      </w:r>
    </w:p>
    <w:p w14:paraId="4C1580E9" w14:textId="77777777" w:rsidR="00C867D1" w:rsidRDefault="00C867D1" w:rsidP="00C867D1">
      <w:pPr>
        <w:sectPr w:rsidR="00C867D1" w:rsidSect="00C867D1">
          <w:type w:val="continuous"/>
          <w:pgSz w:w="11906" w:h="16838"/>
          <w:pgMar w:top="720" w:right="720" w:bottom="720" w:left="720" w:header="708" w:footer="708" w:gutter="0"/>
          <w:cols w:space="708"/>
          <w:docGrid w:linePitch="360"/>
        </w:sectPr>
      </w:pPr>
    </w:p>
    <w:p w14:paraId="6FFF3B57" w14:textId="77777777" w:rsidR="00C867D1" w:rsidRDefault="00C867D1" w:rsidP="00C867D1"/>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867D1" w14:paraId="092278EB" w14:textId="77777777" w:rsidTr="00B416A6">
        <w:trPr>
          <w:trHeight w:val="300"/>
        </w:trPr>
        <w:tc>
          <w:tcPr>
            <w:tcW w:w="846" w:type="dxa"/>
            <w:shd w:val="clear" w:color="auto" w:fill="auto"/>
            <w:noWrap/>
            <w:vAlign w:val="bottom"/>
            <w:hideMark/>
          </w:tcPr>
          <w:p w14:paraId="2D946A7F" w14:textId="77777777" w:rsidR="00C867D1" w:rsidRPr="001D0DEE" w:rsidRDefault="00C867D1"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31C66793"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23803949"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EE2B66" w14:paraId="7633F312" w14:textId="77777777" w:rsidTr="00B416A6">
        <w:trPr>
          <w:trHeight w:val="300"/>
        </w:trPr>
        <w:tc>
          <w:tcPr>
            <w:tcW w:w="846" w:type="dxa"/>
            <w:vMerge w:val="restart"/>
            <w:shd w:val="clear" w:color="auto" w:fill="auto"/>
            <w:noWrap/>
            <w:vAlign w:val="bottom"/>
            <w:hideMark/>
          </w:tcPr>
          <w:p w14:paraId="0A858938" w14:textId="19CD55EC" w:rsidR="00EE2B66" w:rsidRPr="001D0DEE" w:rsidRDefault="00EE2B66" w:rsidP="00EE2B66">
            <w:pPr>
              <w:jc w:val="cente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03</w:t>
            </w:r>
          </w:p>
        </w:tc>
        <w:tc>
          <w:tcPr>
            <w:tcW w:w="1701" w:type="dxa"/>
            <w:shd w:val="clear" w:color="auto" w:fill="auto"/>
            <w:noWrap/>
            <w:vAlign w:val="center"/>
            <w:hideMark/>
          </w:tcPr>
          <w:p w14:paraId="3FEDE583" w14:textId="772C2824" w:rsidR="00EE2B66" w:rsidRPr="001D0DEE" w:rsidRDefault="00EE2B66" w:rsidP="00EE2B66">
            <w:pPr>
              <w:jc w:val="center"/>
              <w:rPr>
                <w:rFonts w:ascii="Aptos Narrow" w:hAnsi="Aptos Narrow"/>
                <w:color w:val="000000"/>
                <w:sz w:val="20"/>
                <w:szCs w:val="20"/>
              </w:rPr>
            </w:pPr>
            <w:r>
              <w:rPr>
                <w:rFonts w:ascii="Aptos Narrow" w:hAnsi="Aptos Narrow"/>
                <w:color w:val="000000"/>
                <w:sz w:val="20"/>
                <w:szCs w:val="20"/>
              </w:rPr>
              <w:t>DIST-03-03.CAR.1</w:t>
            </w:r>
          </w:p>
        </w:tc>
        <w:tc>
          <w:tcPr>
            <w:tcW w:w="2268" w:type="dxa"/>
            <w:shd w:val="clear" w:color="auto" w:fill="auto"/>
            <w:noWrap/>
            <w:vAlign w:val="center"/>
          </w:tcPr>
          <w:p w14:paraId="248AA6F6" w14:textId="2D11EAD6" w:rsidR="00EE2B66" w:rsidRPr="001D0DEE" w:rsidRDefault="00EE2B66" w:rsidP="00EE2B66">
            <w:pPr>
              <w:jc w:val="center"/>
              <w:rPr>
                <w:rFonts w:ascii="Aptos Narrow" w:hAnsi="Aptos Narrow"/>
                <w:color w:val="000000"/>
                <w:sz w:val="20"/>
                <w:szCs w:val="20"/>
              </w:rPr>
            </w:pPr>
            <w:r>
              <w:rPr>
                <w:rFonts w:ascii="Aptos Narrow" w:hAnsi="Aptos Narrow"/>
                <w:color w:val="000000"/>
                <w:sz w:val="20"/>
                <w:szCs w:val="20"/>
              </w:rPr>
              <w:t>DIST-03-03.CAR.1.ROL.A</w:t>
            </w:r>
          </w:p>
        </w:tc>
      </w:tr>
      <w:tr w:rsidR="00EE2B66" w14:paraId="03F94AAD" w14:textId="77777777" w:rsidTr="00B416A6">
        <w:trPr>
          <w:trHeight w:val="300"/>
        </w:trPr>
        <w:tc>
          <w:tcPr>
            <w:tcW w:w="846" w:type="dxa"/>
            <w:vMerge/>
            <w:shd w:val="clear" w:color="auto" w:fill="auto"/>
            <w:noWrap/>
            <w:vAlign w:val="bottom"/>
            <w:hideMark/>
          </w:tcPr>
          <w:p w14:paraId="4200F339"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397FAAF3" w14:textId="5554DF64" w:rsidR="00EE2B66" w:rsidRPr="001D0DEE"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71CDEC90" w14:textId="1F90546A"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DIST-03-03.CAR.1.ROL.B</w:t>
            </w:r>
          </w:p>
        </w:tc>
      </w:tr>
      <w:tr w:rsidR="00EE2B66" w14:paraId="5F0ED7E2" w14:textId="77777777" w:rsidTr="00B416A6">
        <w:trPr>
          <w:trHeight w:val="300"/>
        </w:trPr>
        <w:tc>
          <w:tcPr>
            <w:tcW w:w="846" w:type="dxa"/>
            <w:vMerge/>
            <w:shd w:val="clear" w:color="auto" w:fill="auto"/>
            <w:noWrap/>
            <w:vAlign w:val="bottom"/>
            <w:hideMark/>
          </w:tcPr>
          <w:p w14:paraId="0DB273CA"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1210D4EB" w14:textId="396F7786"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DIST-03-03.CAR.2</w:t>
            </w:r>
          </w:p>
        </w:tc>
        <w:tc>
          <w:tcPr>
            <w:tcW w:w="2268" w:type="dxa"/>
            <w:shd w:val="clear" w:color="auto" w:fill="auto"/>
            <w:noWrap/>
            <w:vAlign w:val="center"/>
            <w:hideMark/>
          </w:tcPr>
          <w:p w14:paraId="2AC4E841" w14:textId="051E2CC0"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DIST-03-03.CAR.2.ROL.A</w:t>
            </w:r>
          </w:p>
        </w:tc>
      </w:tr>
      <w:tr w:rsidR="00EE2B66" w14:paraId="226B7036" w14:textId="77777777" w:rsidTr="00B416A6">
        <w:trPr>
          <w:trHeight w:val="300"/>
        </w:trPr>
        <w:tc>
          <w:tcPr>
            <w:tcW w:w="846" w:type="dxa"/>
            <w:vMerge/>
            <w:shd w:val="clear" w:color="auto" w:fill="auto"/>
            <w:noWrap/>
            <w:vAlign w:val="bottom"/>
            <w:hideMark/>
          </w:tcPr>
          <w:p w14:paraId="577CE3E0"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6D3EDBFE" w14:textId="42C72708" w:rsidR="00EE2B66" w:rsidRPr="001D0DEE"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1F8A9463" w14:textId="150362C0"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DIST-03-03.CAR.2.ROL.B</w:t>
            </w:r>
          </w:p>
        </w:tc>
      </w:tr>
      <w:tr w:rsidR="00EE2B66" w14:paraId="683D5A2A" w14:textId="77777777" w:rsidTr="00B416A6">
        <w:trPr>
          <w:trHeight w:val="300"/>
        </w:trPr>
        <w:tc>
          <w:tcPr>
            <w:tcW w:w="846" w:type="dxa"/>
            <w:vMerge/>
            <w:shd w:val="clear" w:color="auto" w:fill="auto"/>
            <w:noWrap/>
            <w:vAlign w:val="bottom"/>
            <w:hideMark/>
          </w:tcPr>
          <w:p w14:paraId="0EBC7DB8"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702FB4DD" w14:textId="3F99D8AC"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DIST-03-03.CAR.3</w:t>
            </w:r>
          </w:p>
        </w:tc>
        <w:tc>
          <w:tcPr>
            <w:tcW w:w="2268" w:type="dxa"/>
            <w:shd w:val="clear" w:color="auto" w:fill="auto"/>
            <w:noWrap/>
            <w:vAlign w:val="center"/>
            <w:hideMark/>
          </w:tcPr>
          <w:p w14:paraId="713A64E3" w14:textId="5F0A467F"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DIST-03-03.CAR.3.ROL.A</w:t>
            </w:r>
          </w:p>
        </w:tc>
      </w:tr>
      <w:tr w:rsidR="00EE2B66" w14:paraId="63D3A2E2" w14:textId="77777777" w:rsidTr="00B416A6">
        <w:trPr>
          <w:trHeight w:val="300"/>
        </w:trPr>
        <w:tc>
          <w:tcPr>
            <w:tcW w:w="846" w:type="dxa"/>
            <w:vMerge/>
            <w:shd w:val="clear" w:color="auto" w:fill="auto"/>
            <w:noWrap/>
            <w:vAlign w:val="bottom"/>
            <w:hideMark/>
          </w:tcPr>
          <w:p w14:paraId="14B8E749"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148D8FD3" w14:textId="22E2D95A" w:rsidR="00EE2B66" w:rsidRPr="001D0DEE"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15D33CE4" w14:textId="1FA5D104"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DIST-03-03.CAR.3.ROL.B</w:t>
            </w:r>
          </w:p>
        </w:tc>
      </w:tr>
      <w:tr w:rsidR="00EE2B66" w14:paraId="7A3470EB" w14:textId="77777777" w:rsidTr="00B416A6">
        <w:trPr>
          <w:trHeight w:val="300"/>
        </w:trPr>
        <w:tc>
          <w:tcPr>
            <w:tcW w:w="846" w:type="dxa"/>
            <w:vMerge/>
            <w:shd w:val="clear" w:color="auto" w:fill="auto"/>
            <w:noWrap/>
            <w:vAlign w:val="bottom"/>
            <w:hideMark/>
          </w:tcPr>
          <w:p w14:paraId="491CB0D0"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6CB7E6F0" w14:textId="1E1596C1"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DIST-03-03.CAR.4</w:t>
            </w:r>
          </w:p>
        </w:tc>
        <w:tc>
          <w:tcPr>
            <w:tcW w:w="2268" w:type="dxa"/>
            <w:shd w:val="clear" w:color="auto" w:fill="auto"/>
            <w:noWrap/>
            <w:vAlign w:val="center"/>
            <w:hideMark/>
          </w:tcPr>
          <w:p w14:paraId="66237B0C" w14:textId="1FFA369D"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DIST-03-03.CAR.4.ROL.A</w:t>
            </w:r>
          </w:p>
        </w:tc>
      </w:tr>
      <w:tr w:rsidR="00EE2B66" w14:paraId="0FACA8DE" w14:textId="77777777" w:rsidTr="00B416A6">
        <w:trPr>
          <w:trHeight w:val="300"/>
        </w:trPr>
        <w:tc>
          <w:tcPr>
            <w:tcW w:w="846" w:type="dxa"/>
            <w:vMerge/>
            <w:shd w:val="clear" w:color="auto" w:fill="auto"/>
            <w:noWrap/>
            <w:vAlign w:val="bottom"/>
            <w:hideMark/>
          </w:tcPr>
          <w:p w14:paraId="48DCE759"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5DA42476" w14:textId="7C6DAF40" w:rsidR="00EE2B66" w:rsidRPr="001D0DEE"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7D17A89E" w14:textId="0AE32C52"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DIST-03-03.CAR.4.ROL.B</w:t>
            </w:r>
          </w:p>
        </w:tc>
      </w:tr>
      <w:tr w:rsidR="00EE2B66" w14:paraId="7622D2F8" w14:textId="77777777" w:rsidTr="00B416A6">
        <w:trPr>
          <w:trHeight w:val="300"/>
        </w:trPr>
        <w:tc>
          <w:tcPr>
            <w:tcW w:w="846" w:type="dxa"/>
            <w:vMerge/>
            <w:shd w:val="clear" w:color="auto" w:fill="auto"/>
            <w:noWrap/>
            <w:vAlign w:val="bottom"/>
            <w:hideMark/>
          </w:tcPr>
          <w:p w14:paraId="6DD6FCAD"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6BA8633E" w14:textId="41D748C3"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DIST-03-03.CAR.5</w:t>
            </w:r>
          </w:p>
        </w:tc>
        <w:tc>
          <w:tcPr>
            <w:tcW w:w="2268" w:type="dxa"/>
            <w:shd w:val="clear" w:color="auto" w:fill="auto"/>
            <w:noWrap/>
            <w:vAlign w:val="center"/>
            <w:hideMark/>
          </w:tcPr>
          <w:p w14:paraId="35F43F07" w14:textId="116DA0D8"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DIST-03-03.CAR.5.ROL.A</w:t>
            </w:r>
          </w:p>
        </w:tc>
      </w:tr>
      <w:tr w:rsidR="00EE2B66" w14:paraId="4BF9A8B8" w14:textId="77777777" w:rsidTr="00B416A6">
        <w:trPr>
          <w:trHeight w:val="300"/>
        </w:trPr>
        <w:tc>
          <w:tcPr>
            <w:tcW w:w="846" w:type="dxa"/>
            <w:vMerge/>
            <w:shd w:val="clear" w:color="auto" w:fill="auto"/>
            <w:noWrap/>
            <w:vAlign w:val="bottom"/>
            <w:hideMark/>
          </w:tcPr>
          <w:p w14:paraId="310475B9"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1324F6FA" w14:textId="2ACA1142" w:rsidR="00EE2B66" w:rsidRPr="001D0DEE"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0C239437" w14:textId="465B407F"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DIST-03-03.CAR.5.ROL.B</w:t>
            </w:r>
          </w:p>
        </w:tc>
      </w:tr>
      <w:tr w:rsidR="00EE2B66" w14:paraId="1984817E" w14:textId="77777777" w:rsidTr="00B416A6">
        <w:trPr>
          <w:trHeight w:val="300"/>
        </w:trPr>
        <w:tc>
          <w:tcPr>
            <w:tcW w:w="846" w:type="dxa"/>
            <w:vMerge/>
            <w:shd w:val="clear" w:color="auto" w:fill="auto"/>
            <w:noWrap/>
            <w:vAlign w:val="bottom"/>
            <w:hideMark/>
          </w:tcPr>
          <w:p w14:paraId="43CA7129"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48641553" w14:textId="0EFAEF83"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DIST-03-03.CAR.6</w:t>
            </w:r>
          </w:p>
        </w:tc>
        <w:tc>
          <w:tcPr>
            <w:tcW w:w="2268" w:type="dxa"/>
            <w:shd w:val="clear" w:color="auto" w:fill="auto"/>
            <w:noWrap/>
            <w:vAlign w:val="center"/>
            <w:hideMark/>
          </w:tcPr>
          <w:p w14:paraId="4292EC6A" w14:textId="175277F5"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DIST-03-03.CAR.6.ROL.A</w:t>
            </w:r>
          </w:p>
        </w:tc>
      </w:tr>
      <w:tr w:rsidR="00EE2B66" w14:paraId="7A2D015F" w14:textId="77777777" w:rsidTr="00B416A6">
        <w:trPr>
          <w:trHeight w:val="300"/>
        </w:trPr>
        <w:tc>
          <w:tcPr>
            <w:tcW w:w="846" w:type="dxa"/>
            <w:vMerge/>
            <w:shd w:val="clear" w:color="auto" w:fill="auto"/>
            <w:noWrap/>
            <w:vAlign w:val="bottom"/>
            <w:hideMark/>
          </w:tcPr>
          <w:p w14:paraId="0B68703B"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40A6366A" w14:textId="4C916F8B" w:rsidR="00EE2B66" w:rsidRPr="001D0DEE"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43825613" w14:textId="4715F1D7"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DIST-03-03.CAR.6.ROL.B</w:t>
            </w:r>
          </w:p>
        </w:tc>
      </w:tr>
      <w:tr w:rsidR="00EE2B66" w14:paraId="7A1C0FBB" w14:textId="77777777" w:rsidTr="00B416A6">
        <w:trPr>
          <w:trHeight w:val="300"/>
        </w:trPr>
        <w:tc>
          <w:tcPr>
            <w:tcW w:w="846" w:type="dxa"/>
            <w:vMerge/>
            <w:shd w:val="clear" w:color="auto" w:fill="auto"/>
            <w:noWrap/>
            <w:vAlign w:val="bottom"/>
            <w:hideMark/>
          </w:tcPr>
          <w:p w14:paraId="2B9A9DFD"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65ABABC7" w14:textId="7F3D3B91"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DIST-03-03.CAR.7</w:t>
            </w:r>
          </w:p>
        </w:tc>
        <w:tc>
          <w:tcPr>
            <w:tcW w:w="2268" w:type="dxa"/>
            <w:shd w:val="clear" w:color="auto" w:fill="auto"/>
            <w:noWrap/>
            <w:vAlign w:val="center"/>
            <w:hideMark/>
          </w:tcPr>
          <w:p w14:paraId="05E9EC54" w14:textId="3CEB2701"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DIST-03-03.CAR.7.ROL.A</w:t>
            </w:r>
          </w:p>
        </w:tc>
      </w:tr>
      <w:tr w:rsidR="00EE2B66" w14:paraId="040BC30A" w14:textId="77777777" w:rsidTr="00B416A6">
        <w:trPr>
          <w:trHeight w:val="300"/>
        </w:trPr>
        <w:tc>
          <w:tcPr>
            <w:tcW w:w="846" w:type="dxa"/>
            <w:vMerge/>
            <w:shd w:val="clear" w:color="auto" w:fill="auto"/>
            <w:noWrap/>
            <w:vAlign w:val="bottom"/>
            <w:hideMark/>
          </w:tcPr>
          <w:p w14:paraId="21946223"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54858D17" w14:textId="64405252" w:rsidR="00EE2B66" w:rsidRPr="001D0DEE"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28283EC" w14:textId="14A78FEF" w:rsidR="00EE2B66" w:rsidRPr="001D0DEE" w:rsidRDefault="00EE2B66" w:rsidP="00EE2B66">
            <w:pPr>
              <w:rPr>
                <w:rFonts w:ascii="Aptos Narrow" w:hAnsi="Aptos Narrow"/>
                <w:color w:val="000000"/>
                <w:sz w:val="20"/>
                <w:szCs w:val="20"/>
              </w:rPr>
            </w:pPr>
            <w:r>
              <w:rPr>
                <w:rFonts w:ascii="Aptos Narrow" w:hAnsi="Aptos Narrow"/>
                <w:color w:val="000000"/>
                <w:sz w:val="20"/>
                <w:szCs w:val="20"/>
              </w:rPr>
              <w:t>DIST-03-03.CAR.7.ROL.B</w:t>
            </w:r>
          </w:p>
        </w:tc>
      </w:tr>
      <w:tr w:rsidR="00EE2B66" w14:paraId="15338AE3" w14:textId="77777777" w:rsidTr="00B416A6">
        <w:trPr>
          <w:trHeight w:val="300"/>
        </w:trPr>
        <w:tc>
          <w:tcPr>
            <w:tcW w:w="846" w:type="dxa"/>
            <w:vMerge/>
            <w:shd w:val="clear" w:color="auto" w:fill="auto"/>
            <w:noWrap/>
            <w:vAlign w:val="bottom"/>
          </w:tcPr>
          <w:p w14:paraId="524602FD"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62ED9221" w14:textId="4B3C249D" w:rsidR="00EE2B66" w:rsidRDefault="00EE2B66" w:rsidP="00EE2B66">
            <w:pPr>
              <w:rPr>
                <w:rFonts w:ascii="Calibri" w:hAnsi="Calibri" w:cs="Calibri"/>
                <w:color w:val="000000"/>
              </w:rPr>
            </w:pPr>
            <w:r>
              <w:rPr>
                <w:rFonts w:ascii="Aptos Narrow" w:hAnsi="Aptos Narrow"/>
                <w:color w:val="000000"/>
                <w:sz w:val="20"/>
                <w:szCs w:val="20"/>
              </w:rPr>
              <w:t>DIST-03-03.CAR.8</w:t>
            </w:r>
          </w:p>
        </w:tc>
        <w:tc>
          <w:tcPr>
            <w:tcW w:w="2268" w:type="dxa"/>
            <w:shd w:val="clear" w:color="auto" w:fill="auto"/>
            <w:noWrap/>
            <w:vAlign w:val="center"/>
          </w:tcPr>
          <w:p w14:paraId="4F0BDD3F" w14:textId="301BA1F3" w:rsidR="00EE2B66" w:rsidRDefault="00EE2B66" w:rsidP="00EE2B66">
            <w:pPr>
              <w:rPr>
                <w:rFonts w:ascii="Aptos Narrow" w:hAnsi="Aptos Narrow"/>
                <w:color w:val="000000"/>
                <w:sz w:val="20"/>
                <w:szCs w:val="20"/>
              </w:rPr>
            </w:pPr>
            <w:r>
              <w:rPr>
                <w:rFonts w:ascii="Aptos Narrow" w:hAnsi="Aptos Narrow"/>
                <w:color w:val="000000"/>
                <w:sz w:val="20"/>
                <w:szCs w:val="20"/>
              </w:rPr>
              <w:t>DIST-03-03.CAR.8.ROL.A</w:t>
            </w:r>
          </w:p>
        </w:tc>
      </w:tr>
      <w:tr w:rsidR="00EE2B66" w14:paraId="65FF59E0" w14:textId="77777777" w:rsidTr="00B416A6">
        <w:trPr>
          <w:trHeight w:val="300"/>
        </w:trPr>
        <w:tc>
          <w:tcPr>
            <w:tcW w:w="846" w:type="dxa"/>
            <w:vMerge/>
            <w:shd w:val="clear" w:color="auto" w:fill="auto"/>
            <w:noWrap/>
            <w:vAlign w:val="bottom"/>
          </w:tcPr>
          <w:p w14:paraId="7563E780"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14B50CD1" w14:textId="12C659CE" w:rsidR="00EE2B66" w:rsidRDefault="00EE2B66" w:rsidP="00EE2B66">
            <w:pPr>
              <w:rPr>
                <w:rFonts w:ascii="Calibri" w:hAnsi="Calibri" w:cs="Calibri"/>
                <w:color w:val="000000"/>
              </w:rPr>
            </w:pPr>
            <w:r>
              <w:rPr>
                <w:rFonts w:ascii="Calibri" w:hAnsi="Calibri" w:cs="Calibri"/>
                <w:color w:val="000000"/>
                <w:sz w:val="22"/>
                <w:szCs w:val="22"/>
              </w:rPr>
              <w:t> </w:t>
            </w:r>
          </w:p>
        </w:tc>
        <w:tc>
          <w:tcPr>
            <w:tcW w:w="2268" w:type="dxa"/>
            <w:shd w:val="clear" w:color="auto" w:fill="auto"/>
            <w:noWrap/>
            <w:vAlign w:val="center"/>
          </w:tcPr>
          <w:p w14:paraId="00B97663" w14:textId="04774BD8" w:rsidR="00EE2B66" w:rsidRDefault="00EE2B66" w:rsidP="00EE2B66">
            <w:pPr>
              <w:rPr>
                <w:rFonts w:ascii="Aptos Narrow" w:hAnsi="Aptos Narrow"/>
                <w:color w:val="000000"/>
                <w:sz w:val="20"/>
                <w:szCs w:val="20"/>
              </w:rPr>
            </w:pPr>
            <w:r>
              <w:rPr>
                <w:rFonts w:ascii="Aptos Narrow" w:hAnsi="Aptos Narrow"/>
                <w:color w:val="000000"/>
                <w:sz w:val="20"/>
                <w:szCs w:val="20"/>
              </w:rPr>
              <w:t>DIST-03-03.CAR.8.ROL.B</w:t>
            </w:r>
          </w:p>
        </w:tc>
      </w:tr>
      <w:tr w:rsidR="00EE2B66" w14:paraId="1F733C70" w14:textId="77777777" w:rsidTr="00B416A6">
        <w:trPr>
          <w:trHeight w:val="300"/>
        </w:trPr>
        <w:tc>
          <w:tcPr>
            <w:tcW w:w="846" w:type="dxa"/>
            <w:vMerge w:val="restart"/>
            <w:shd w:val="clear" w:color="auto" w:fill="auto"/>
            <w:noWrap/>
            <w:vAlign w:val="bottom"/>
            <w:hideMark/>
          </w:tcPr>
          <w:p w14:paraId="1027E323" w14:textId="44A1332E" w:rsidR="00EE2B66" w:rsidRPr="001D0DEE" w:rsidRDefault="00EE2B66" w:rsidP="00EE2B66">
            <w:pPr>
              <w:jc w:val="cente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04</w:t>
            </w:r>
          </w:p>
        </w:tc>
        <w:tc>
          <w:tcPr>
            <w:tcW w:w="1701" w:type="dxa"/>
            <w:shd w:val="clear" w:color="auto" w:fill="auto"/>
            <w:noWrap/>
            <w:vAlign w:val="center"/>
            <w:hideMark/>
          </w:tcPr>
          <w:p w14:paraId="65415ED9" w14:textId="344763C7" w:rsidR="00EE2B66" w:rsidRPr="00E664D4" w:rsidRDefault="00EE2B66" w:rsidP="00EE2B66">
            <w:pPr>
              <w:jc w:val="center"/>
              <w:rPr>
                <w:rFonts w:ascii="Aptos Narrow" w:hAnsi="Aptos Narrow"/>
                <w:color w:val="000000"/>
                <w:sz w:val="20"/>
                <w:szCs w:val="20"/>
              </w:rPr>
            </w:pPr>
            <w:r>
              <w:rPr>
                <w:rFonts w:ascii="Aptos Narrow" w:hAnsi="Aptos Narrow"/>
                <w:color w:val="000000"/>
                <w:sz w:val="20"/>
                <w:szCs w:val="20"/>
              </w:rPr>
              <w:t>DIST-03-04.CAR.1</w:t>
            </w:r>
          </w:p>
        </w:tc>
        <w:tc>
          <w:tcPr>
            <w:tcW w:w="2268" w:type="dxa"/>
            <w:shd w:val="clear" w:color="auto" w:fill="auto"/>
            <w:noWrap/>
            <w:vAlign w:val="center"/>
            <w:hideMark/>
          </w:tcPr>
          <w:p w14:paraId="17E0A053" w14:textId="6947432A" w:rsidR="00EE2B66" w:rsidRPr="00E664D4" w:rsidRDefault="00EE2B66" w:rsidP="00EE2B66">
            <w:pPr>
              <w:jc w:val="center"/>
              <w:rPr>
                <w:rFonts w:ascii="Aptos Narrow" w:hAnsi="Aptos Narrow"/>
                <w:color w:val="000000"/>
                <w:sz w:val="20"/>
                <w:szCs w:val="20"/>
              </w:rPr>
            </w:pPr>
            <w:r>
              <w:rPr>
                <w:rFonts w:ascii="Aptos Narrow" w:hAnsi="Aptos Narrow"/>
                <w:color w:val="000000"/>
                <w:sz w:val="20"/>
                <w:szCs w:val="20"/>
              </w:rPr>
              <w:t>DIST-03-04.CAR.1.ROL.A</w:t>
            </w:r>
          </w:p>
        </w:tc>
      </w:tr>
      <w:tr w:rsidR="00EE2B66" w14:paraId="0DF388B8" w14:textId="77777777" w:rsidTr="00B416A6">
        <w:trPr>
          <w:trHeight w:val="300"/>
        </w:trPr>
        <w:tc>
          <w:tcPr>
            <w:tcW w:w="846" w:type="dxa"/>
            <w:vMerge/>
            <w:shd w:val="clear" w:color="auto" w:fill="auto"/>
            <w:noWrap/>
            <w:vAlign w:val="bottom"/>
            <w:hideMark/>
          </w:tcPr>
          <w:p w14:paraId="22E25594"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5FF9CDC7" w14:textId="0CED45BD" w:rsidR="00EE2B66" w:rsidRPr="00E664D4"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0D584248" w14:textId="5C55F42E"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DIST-03-04.CAR.1.ROL.B</w:t>
            </w:r>
          </w:p>
        </w:tc>
      </w:tr>
      <w:tr w:rsidR="00EE2B66" w14:paraId="55BAF816" w14:textId="77777777" w:rsidTr="00B416A6">
        <w:trPr>
          <w:trHeight w:val="300"/>
        </w:trPr>
        <w:tc>
          <w:tcPr>
            <w:tcW w:w="846" w:type="dxa"/>
            <w:vMerge/>
            <w:shd w:val="clear" w:color="auto" w:fill="auto"/>
            <w:noWrap/>
            <w:vAlign w:val="bottom"/>
            <w:hideMark/>
          </w:tcPr>
          <w:p w14:paraId="52D0B609"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2BE46424" w14:textId="61D1B97E"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DIST-03-04.CAR.2</w:t>
            </w:r>
          </w:p>
        </w:tc>
        <w:tc>
          <w:tcPr>
            <w:tcW w:w="2268" w:type="dxa"/>
            <w:shd w:val="clear" w:color="auto" w:fill="auto"/>
            <w:noWrap/>
            <w:vAlign w:val="center"/>
            <w:hideMark/>
          </w:tcPr>
          <w:p w14:paraId="73E28FFE" w14:textId="5AB44EC5"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DIST-03-04.CAR.2.ROL.A</w:t>
            </w:r>
          </w:p>
        </w:tc>
      </w:tr>
      <w:tr w:rsidR="00EE2B66" w14:paraId="0C74B6E2" w14:textId="77777777" w:rsidTr="00B416A6">
        <w:trPr>
          <w:trHeight w:val="300"/>
        </w:trPr>
        <w:tc>
          <w:tcPr>
            <w:tcW w:w="846" w:type="dxa"/>
            <w:vMerge/>
            <w:shd w:val="clear" w:color="auto" w:fill="auto"/>
            <w:noWrap/>
            <w:vAlign w:val="bottom"/>
            <w:hideMark/>
          </w:tcPr>
          <w:p w14:paraId="00CC44BB"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37755A27" w14:textId="49F8F181" w:rsidR="00EE2B66" w:rsidRPr="00E664D4"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C10680E" w14:textId="6CFA186F"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DIST-03-04.CAR.2.ROL.B</w:t>
            </w:r>
          </w:p>
        </w:tc>
      </w:tr>
      <w:tr w:rsidR="00EE2B66" w14:paraId="690BB721" w14:textId="77777777" w:rsidTr="00B416A6">
        <w:trPr>
          <w:trHeight w:val="300"/>
        </w:trPr>
        <w:tc>
          <w:tcPr>
            <w:tcW w:w="846" w:type="dxa"/>
            <w:vMerge/>
            <w:shd w:val="clear" w:color="auto" w:fill="auto"/>
            <w:noWrap/>
            <w:vAlign w:val="bottom"/>
            <w:hideMark/>
          </w:tcPr>
          <w:p w14:paraId="7498AEC0"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2074F3DD" w14:textId="7761BAA6"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DIST-03-04.CAR.3</w:t>
            </w:r>
          </w:p>
        </w:tc>
        <w:tc>
          <w:tcPr>
            <w:tcW w:w="2268" w:type="dxa"/>
            <w:shd w:val="clear" w:color="auto" w:fill="auto"/>
            <w:noWrap/>
            <w:vAlign w:val="center"/>
            <w:hideMark/>
          </w:tcPr>
          <w:p w14:paraId="41BC1F5B" w14:textId="3DA5E8C4"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DIST-03-04.CAR.3.ROL.A</w:t>
            </w:r>
          </w:p>
        </w:tc>
      </w:tr>
      <w:tr w:rsidR="00EE2B66" w14:paraId="155F20C4" w14:textId="77777777" w:rsidTr="00B416A6">
        <w:trPr>
          <w:trHeight w:val="300"/>
        </w:trPr>
        <w:tc>
          <w:tcPr>
            <w:tcW w:w="846" w:type="dxa"/>
            <w:vMerge/>
            <w:shd w:val="clear" w:color="auto" w:fill="auto"/>
            <w:noWrap/>
            <w:vAlign w:val="bottom"/>
            <w:hideMark/>
          </w:tcPr>
          <w:p w14:paraId="017D5B5D"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4126A141" w14:textId="39CDD003" w:rsidR="00EE2B66" w:rsidRPr="00E664D4"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02050360" w14:textId="6E27A01D"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DIST-03-04.CAR.3.ROL.B</w:t>
            </w:r>
          </w:p>
        </w:tc>
      </w:tr>
      <w:tr w:rsidR="00EE2B66" w14:paraId="0B6B319F" w14:textId="77777777" w:rsidTr="00B416A6">
        <w:trPr>
          <w:trHeight w:val="300"/>
        </w:trPr>
        <w:tc>
          <w:tcPr>
            <w:tcW w:w="846" w:type="dxa"/>
            <w:vMerge/>
            <w:shd w:val="clear" w:color="auto" w:fill="auto"/>
            <w:noWrap/>
            <w:vAlign w:val="bottom"/>
            <w:hideMark/>
          </w:tcPr>
          <w:p w14:paraId="7D78BD18"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1BFB33E9" w14:textId="1DE5E8E6"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DIST-03-04.CAR.4</w:t>
            </w:r>
          </w:p>
        </w:tc>
        <w:tc>
          <w:tcPr>
            <w:tcW w:w="2268" w:type="dxa"/>
            <w:shd w:val="clear" w:color="auto" w:fill="auto"/>
            <w:noWrap/>
            <w:vAlign w:val="center"/>
            <w:hideMark/>
          </w:tcPr>
          <w:p w14:paraId="0F034498" w14:textId="4A12EEEF"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DIST-03-04.CAR.4.ROL.A</w:t>
            </w:r>
          </w:p>
        </w:tc>
      </w:tr>
      <w:tr w:rsidR="00EE2B66" w14:paraId="745FDB68" w14:textId="77777777" w:rsidTr="00B416A6">
        <w:trPr>
          <w:trHeight w:val="300"/>
        </w:trPr>
        <w:tc>
          <w:tcPr>
            <w:tcW w:w="846" w:type="dxa"/>
            <w:vMerge/>
            <w:shd w:val="clear" w:color="auto" w:fill="auto"/>
            <w:noWrap/>
            <w:vAlign w:val="bottom"/>
            <w:hideMark/>
          </w:tcPr>
          <w:p w14:paraId="2A5B4F4B"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0BFDC25F" w14:textId="6759F5B5" w:rsidR="00EE2B66" w:rsidRPr="00E664D4" w:rsidRDefault="00EE2B66" w:rsidP="00EE2B66">
            <w:pPr>
              <w:rPr>
                <w:sz w:val="20"/>
                <w:szCs w:val="20"/>
              </w:rPr>
            </w:pPr>
            <w:r>
              <w:rPr>
                <w:rFonts w:ascii="Calibri" w:hAnsi="Calibri" w:cs="Calibri"/>
                <w:color w:val="000000"/>
                <w:sz w:val="22"/>
                <w:szCs w:val="22"/>
              </w:rPr>
              <w:t> </w:t>
            </w:r>
          </w:p>
        </w:tc>
        <w:tc>
          <w:tcPr>
            <w:tcW w:w="2268" w:type="dxa"/>
            <w:shd w:val="clear" w:color="auto" w:fill="auto"/>
            <w:noWrap/>
            <w:vAlign w:val="center"/>
            <w:hideMark/>
          </w:tcPr>
          <w:p w14:paraId="21166CFD" w14:textId="467CB8B6"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DIST-03-04.CAR.4.ROL.B</w:t>
            </w:r>
          </w:p>
        </w:tc>
      </w:tr>
      <w:tr w:rsidR="00EE2B66" w14:paraId="7A28BE5F" w14:textId="77777777" w:rsidTr="00B416A6">
        <w:trPr>
          <w:trHeight w:val="300"/>
        </w:trPr>
        <w:tc>
          <w:tcPr>
            <w:tcW w:w="846" w:type="dxa"/>
            <w:vMerge/>
            <w:shd w:val="clear" w:color="auto" w:fill="auto"/>
            <w:noWrap/>
            <w:vAlign w:val="bottom"/>
            <w:hideMark/>
          </w:tcPr>
          <w:p w14:paraId="1C711926"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hideMark/>
          </w:tcPr>
          <w:p w14:paraId="39DE7DBA" w14:textId="22E97AB5"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DIST-03-04.CAR.5</w:t>
            </w:r>
          </w:p>
        </w:tc>
        <w:tc>
          <w:tcPr>
            <w:tcW w:w="2268" w:type="dxa"/>
            <w:shd w:val="clear" w:color="auto" w:fill="auto"/>
            <w:noWrap/>
            <w:vAlign w:val="center"/>
            <w:hideMark/>
          </w:tcPr>
          <w:p w14:paraId="278A27E2" w14:textId="34E544B2"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DIST-03-04.CAR.5.ROL.A</w:t>
            </w:r>
          </w:p>
        </w:tc>
      </w:tr>
    </w:tbl>
    <w:p w14:paraId="081C4856" w14:textId="77777777" w:rsidR="00C867D1" w:rsidRDefault="00C867D1" w:rsidP="00C867D1">
      <w:pPr>
        <w:rPr>
          <w:rFonts w:eastAsiaTheme="minorEastAsia"/>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867D1" w14:paraId="7056202E" w14:textId="77777777" w:rsidTr="00B416A6">
        <w:trPr>
          <w:trHeight w:val="300"/>
        </w:trPr>
        <w:tc>
          <w:tcPr>
            <w:tcW w:w="846" w:type="dxa"/>
            <w:shd w:val="clear" w:color="auto" w:fill="auto"/>
            <w:noWrap/>
            <w:vAlign w:val="bottom"/>
            <w:hideMark/>
          </w:tcPr>
          <w:p w14:paraId="400FCE9A" w14:textId="77777777" w:rsidR="00C867D1" w:rsidRPr="001D0DEE" w:rsidRDefault="00C867D1"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3975CF19"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7796D429"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EE2B66" w14:paraId="62573816" w14:textId="77777777" w:rsidTr="00B416A6">
        <w:trPr>
          <w:trHeight w:val="300"/>
        </w:trPr>
        <w:tc>
          <w:tcPr>
            <w:tcW w:w="846" w:type="dxa"/>
            <w:vMerge w:val="restart"/>
            <w:shd w:val="clear" w:color="auto" w:fill="auto"/>
            <w:noWrap/>
            <w:vAlign w:val="bottom"/>
          </w:tcPr>
          <w:p w14:paraId="331D6525" w14:textId="002E2AE6" w:rsidR="00EE2B66" w:rsidRPr="001D0DEE" w:rsidRDefault="00EE2B66" w:rsidP="00EE2B6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04</w:t>
            </w:r>
          </w:p>
        </w:tc>
        <w:tc>
          <w:tcPr>
            <w:tcW w:w="1701" w:type="dxa"/>
            <w:shd w:val="clear" w:color="auto" w:fill="auto"/>
            <w:noWrap/>
            <w:vAlign w:val="center"/>
          </w:tcPr>
          <w:p w14:paraId="09BE0D98" w14:textId="73129B4C"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DIST-03-04.CAR.5</w:t>
            </w:r>
          </w:p>
        </w:tc>
        <w:tc>
          <w:tcPr>
            <w:tcW w:w="2268" w:type="dxa"/>
            <w:shd w:val="clear" w:color="auto" w:fill="auto"/>
            <w:noWrap/>
            <w:vAlign w:val="center"/>
          </w:tcPr>
          <w:p w14:paraId="5B1C28D4" w14:textId="4B0FBAF7"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DIST-03-04.CAR.5.ROL.B</w:t>
            </w:r>
          </w:p>
        </w:tc>
      </w:tr>
      <w:tr w:rsidR="00EE2B66" w14:paraId="3F7EA35C" w14:textId="77777777" w:rsidTr="00B416A6">
        <w:trPr>
          <w:trHeight w:val="300"/>
        </w:trPr>
        <w:tc>
          <w:tcPr>
            <w:tcW w:w="846" w:type="dxa"/>
            <w:vMerge/>
            <w:shd w:val="clear" w:color="auto" w:fill="auto"/>
            <w:noWrap/>
            <w:vAlign w:val="bottom"/>
          </w:tcPr>
          <w:p w14:paraId="470F937C"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3B99E0AD" w14:textId="379604BC" w:rsidR="00EE2B66" w:rsidRDefault="00EE2B66" w:rsidP="00EE2B66">
            <w:pPr>
              <w:rPr>
                <w:rFonts w:ascii="Aptos Narrow" w:hAnsi="Aptos Narrow"/>
                <w:color w:val="000000"/>
                <w:sz w:val="20"/>
                <w:szCs w:val="20"/>
              </w:rPr>
            </w:pPr>
            <w:r>
              <w:rPr>
                <w:rFonts w:ascii="Aptos Narrow" w:hAnsi="Aptos Narrow"/>
                <w:color w:val="000000"/>
                <w:sz w:val="20"/>
                <w:szCs w:val="20"/>
              </w:rPr>
              <w:t>DIST-03-04.CAR.6</w:t>
            </w:r>
          </w:p>
        </w:tc>
        <w:tc>
          <w:tcPr>
            <w:tcW w:w="2268" w:type="dxa"/>
            <w:shd w:val="clear" w:color="auto" w:fill="auto"/>
            <w:noWrap/>
            <w:vAlign w:val="center"/>
          </w:tcPr>
          <w:p w14:paraId="194D2484" w14:textId="6F475D28" w:rsidR="00EE2B66" w:rsidRDefault="00EE2B66" w:rsidP="00EE2B66">
            <w:pPr>
              <w:rPr>
                <w:rFonts w:ascii="Aptos Narrow" w:hAnsi="Aptos Narrow"/>
                <w:color w:val="000000"/>
                <w:sz w:val="20"/>
                <w:szCs w:val="20"/>
              </w:rPr>
            </w:pPr>
            <w:r>
              <w:rPr>
                <w:rFonts w:ascii="Aptos Narrow" w:hAnsi="Aptos Narrow"/>
                <w:color w:val="000000"/>
                <w:sz w:val="20"/>
                <w:szCs w:val="20"/>
              </w:rPr>
              <w:t>DIST-03-04.CAR.6.ROL.A</w:t>
            </w:r>
          </w:p>
        </w:tc>
      </w:tr>
      <w:tr w:rsidR="00EE2B66" w14:paraId="3A3F5187" w14:textId="77777777" w:rsidTr="00B416A6">
        <w:trPr>
          <w:trHeight w:val="300"/>
        </w:trPr>
        <w:tc>
          <w:tcPr>
            <w:tcW w:w="846" w:type="dxa"/>
            <w:vMerge/>
            <w:shd w:val="clear" w:color="auto" w:fill="auto"/>
            <w:noWrap/>
            <w:vAlign w:val="bottom"/>
          </w:tcPr>
          <w:p w14:paraId="784DDE3B"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5E536728" w14:textId="2FFF1C76" w:rsidR="00EE2B66" w:rsidRPr="00E664D4" w:rsidRDefault="00EE2B66" w:rsidP="00EE2B66">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40A94EC2" w14:textId="6865758E"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DIST-03-04.CAR.6.ROL.B</w:t>
            </w:r>
          </w:p>
        </w:tc>
      </w:tr>
      <w:tr w:rsidR="00EE2B66" w14:paraId="6DD2D1BB" w14:textId="77777777" w:rsidTr="00B416A6">
        <w:trPr>
          <w:trHeight w:val="300"/>
        </w:trPr>
        <w:tc>
          <w:tcPr>
            <w:tcW w:w="846" w:type="dxa"/>
            <w:vMerge/>
            <w:shd w:val="clear" w:color="auto" w:fill="auto"/>
            <w:noWrap/>
            <w:vAlign w:val="bottom"/>
          </w:tcPr>
          <w:p w14:paraId="2A2774D9"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46BA6347" w14:textId="31FFDAEF" w:rsidR="00EE2B66" w:rsidRDefault="00EE2B66" w:rsidP="00EE2B66">
            <w:pPr>
              <w:rPr>
                <w:rFonts w:ascii="Aptos Narrow" w:hAnsi="Aptos Narrow"/>
                <w:color w:val="000000"/>
                <w:sz w:val="20"/>
                <w:szCs w:val="20"/>
              </w:rPr>
            </w:pPr>
            <w:r>
              <w:rPr>
                <w:rFonts w:ascii="Aptos Narrow" w:hAnsi="Aptos Narrow"/>
                <w:color w:val="000000"/>
                <w:sz w:val="20"/>
                <w:szCs w:val="20"/>
              </w:rPr>
              <w:t>DIST-03-04.CAR.7</w:t>
            </w:r>
          </w:p>
        </w:tc>
        <w:tc>
          <w:tcPr>
            <w:tcW w:w="2268" w:type="dxa"/>
            <w:shd w:val="clear" w:color="auto" w:fill="auto"/>
            <w:noWrap/>
            <w:vAlign w:val="center"/>
          </w:tcPr>
          <w:p w14:paraId="777F6857" w14:textId="7F4EE9A9" w:rsidR="00EE2B66" w:rsidRDefault="00EE2B66" w:rsidP="00EE2B66">
            <w:pPr>
              <w:rPr>
                <w:rFonts w:ascii="Aptos Narrow" w:hAnsi="Aptos Narrow"/>
                <w:color w:val="000000"/>
                <w:sz w:val="20"/>
                <w:szCs w:val="20"/>
              </w:rPr>
            </w:pPr>
            <w:r>
              <w:rPr>
                <w:rFonts w:ascii="Aptos Narrow" w:hAnsi="Aptos Narrow"/>
                <w:color w:val="000000"/>
                <w:sz w:val="20"/>
                <w:szCs w:val="20"/>
              </w:rPr>
              <w:t>DIST-03-04.CAR.7.ROL.A</w:t>
            </w:r>
          </w:p>
        </w:tc>
      </w:tr>
      <w:tr w:rsidR="00EE2B66" w14:paraId="137A14A0" w14:textId="77777777" w:rsidTr="00B416A6">
        <w:trPr>
          <w:trHeight w:val="300"/>
        </w:trPr>
        <w:tc>
          <w:tcPr>
            <w:tcW w:w="846" w:type="dxa"/>
            <w:vMerge/>
            <w:shd w:val="clear" w:color="auto" w:fill="auto"/>
            <w:noWrap/>
            <w:vAlign w:val="bottom"/>
          </w:tcPr>
          <w:p w14:paraId="4BC4E426"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5B717153" w14:textId="37222E55"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2A157018" w14:textId="15143C95"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DIST-03-04.CAR.7.ROL.B</w:t>
            </w:r>
          </w:p>
        </w:tc>
      </w:tr>
      <w:tr w:rsidR="00EE2B66" w14:paraId="5B7593CF" w14:textId="77777777" w:rsidTr="00B416A6">
        <w:trPr>
          <w:trHeight w:val="300"/>
        </w:trPr>
        <w:tc>
          <w:tcPr>
            <w:tcW w:w="846" w:type="dxa"/>
            <w:vMerge/>
            <w:shd w:val="clear" w:color="auto" w:fill="auto"/>
            <w:noWrap/>
            <w:vAlign w:val="bottom"/>
          </w:tcPr>
          <w:p w14:paraId="4D75F1AD"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40C5527D" w14:textId="6CCE7F31"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DIST-03-04.CAR.8</w:t>
            </w:r>
          </w:p>
        </w:tc>
        <w:tc>
          <w:tcPr>
            <w:tcW w:w="2268" w:type="dxa"/>
            <w:shd w:val="clear" w:color="auto" w:fill="auto"/>
            <w:noWrap/>
            <w:vAlign w:val="center"/>
          </w:tcPr>
          <w:p w14:paraId="6CFA5AAD" w14:textId="16D364CE"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DIST-03-04.CAR.8.ROL.A</w:t>
            </w:r>
          </w:p>
        </w:tc>
      </w:tr>
      <w:tr w:rsidR="00EE2B66" w14:paraId="5F87822A" w14:textId="77777777" w:rsidTr="00B416A6">
        <w:trPr>
          <w:trHeight w:val="300"/>
        </w:trPr>
        <w:tc>
          <w:tcPr>
            <w:tcW w:w="846" w:type="dxa"/>
            <w:vMerge/>
            <w:shd w:val="clear" w:color="auto" w:fill="auto"/>
            <w:noWrap/>
            <w:vAlign w:val="bottom"/>
          </w:tcPr>
          <w:p w14:paraId="48B45ADE"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4A0EDB5A" w14:textId="0A1E7FF9"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3701EA55" w14:textId="1DA26619"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DIST-03-04.CAR.8.ROL.B</w:t>
            </w:r>
          </w:p>
        </w:tc>
      </w:tr>
      <w:tr w:rsidR="00EE2B66" w14:paraId="145CCADA" w14:textId="77777777" w:rsidTr="00B416A6">
        <w:trPr>
          <w:trHeight w:val="300"/>
        </w:trPr>
        <w:tc>
          <w:tcPr>
            <w:tcW w:w="846" w:type="dxa"/>
            <w:vMerge w:val="restart"/>
            <w:shd w:val="clear" w:color="auto" w:fill="auto"/>
            <w:noWrap/>
            <w:vAlign w:val="bottom"/>
          </w:tcPr>
          <w:p w14:paraId="6C996371" w14:textId="32574A15" w:rsidR="00EE2B66" w:rsidRPr="001D0DEE" w:rsidRDefault="00EE2B66" w:rsidP="00EE2B6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05</w:t>
            </w:r>
          </w:p>
        </w:tc>
        <w:tc>
          <w:tcPr>
            <w:tcW w:w="1701" w:type="dxa"/>
            <w:shd w:val="clear" w:color="auto" w:fill="auto"/>
            <w:noWrap/>
            <w:vAlign w:val="center"/>
          </w:tcPr>
          <w:p w14:paraId="5388CC41" w14:textId="246D6468"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DIST-03-05.CAR.1</w:t>
            </w:r>
          </w:p>
        </w:tc>
        <w:tc>
          <w:tcPr>
            <w:tcW w:w="2268" w:type="dxa"/>
            <w:shd w:val="clear" w:color="auto" w:fill="auto"/>
            <w:noWrap/>
            <w:vAlign w:val="center"/>
          </w:tcPr>
          <w:p w14:paraId="4210AA29" w14:textId="2576BEC3"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DIST-03-05.CAR.1.ROL.A</w:t>
            </w:r>
          </w:p>
        </w:tc>
      </w:tr>
      <w:tr w:rsidR="00EE2B66" w14:paraId="25EADF13" w14:textId="77777777" w:rsidTr="00B416A6">
        <w:trPr>
          <w:trHeight w:val="300"/>
        </w:trPr>
        <w:tc>
          <w:tcPr>
            <w:tcW w:w="846" w:type="dxa"/>
            <w:vMerge/>
            <w:shd w:val="clear" w:color="auto" w:fill="auto"/>
            <w:noWrap/>
            <w:vAlign w:val="bottom"/>
          </w:tcPr>
          <w:p w14:paraId="46DECC82"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6C5883B8" w14:textId="0E29A20F"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1AC22AA6" w14:textId="62781EE3"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DIST-03-05.CAR.1.ROL.B</w:t>
            </w:r>
          </w:p>
        </w:tc>
      </w:tr>
      <w:tr w:rsidR="00EE2B66" w14:paraId="23F8A0BD" w14:textId="77777777" w:rsidTr="00B416A6">
        <w:trPr>
          <w:trHeight w:val="300"/>
        </w:trPr>
        <w:tc>
          <w:tcPr>
            <w:tcW w:w="846" w:type="dxa"/>
            <w:vMerge/>
            <w:shd w:val="clear" w:color="auto" w:fill="auto"/>
            <w:noWrap/>
            <w:vAlign w:val="bottom"/>
          </w:tcPr>
          <w:p w14:paraId="3E7C9B4B"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4D5E5959" w14:textId="524921D5"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DIST-03-05.CAR.2</w:t>
            </w:r>
          </w:p>
        </w:tc>
        <w:tc>
          <w:tcPr>
            <w:tcW w:w="2268" w:type="dxa"/>
            <w:shd w:val="clear" w:color="auto" w:fill="auto"/>
            <w:noWrap/>
            <w:vAlign w:val="center"/>
          </w:tcPr>
          <w:p w14:paraId="379681A6" w14:textId="58B1E0C1"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DIST-03-05.CAR.2.ROL.A</w:t>
            </w:r>
          </w:p>
        </w:tc>
      </w:tr>
      <w:tr w:rsidR="00EE2B66" w14:paraId="42A34623" w14:textId="77777777" w:rsidTr="00B416A6">
        <w:trPr>
          <w:trHeight w:val="300"/>
        </w:trPr>
        <w:tc>
          <w:tcPr>
            <w:tcW w:w="846" w:type="dxa"/>
            <w:vMerge/>
            <w:shd w:val="clear" w:color="auto" w:fill="auto"/>
            <w:noWrap/>
            <w:vAlign w:val="bottom"/>
          </w:tcPr>
          <w:p w14:paraId="143B2790"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3C697BEE" w14:textId="4470BE9F"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35C43147" w14:textId="22CAB9CF"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DIST-03-05.CAR.2.ROL.B</w:t>
            </w:r>
          </w:p>
        </w:tc>
      </w:tr>
      <w:tr w:rsidR="00EE2B66" w14:paraId="0238F0D2" w14:textId="77777777" w:rsidTr="00B416A6">
        <w:trPr>
          <w:trHeight w:val="300"/>
        </w:trPr>
        <w:tc>
          <w:tcPr>
            <w:tcW w:w="846" w:type="dxa"/>
            <w:vMerge/>
            <w:shd w:val="clear" w:color="auto" w:fill="auto"/>
            <w:noWrap/>
            <w:vAlign w:val="bottom"/>
          </w:tcPr>
          <w:p w14:paraId="0CC68249"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3680EEA1" w14:textId="7F8818EC"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DIST-03-05.CAR.3</w:t>
            </w:r>
          </w:p>
        </w:tc>
        <w:tc>
          <w:tcPr>
            <w:tcW w:w="2268" w:type="dxa"/>
            <w:shd w:val="clear" w:color="auto" w:fill="auto"/>
            <w:noWrap/>
            <w:vAlign w:val="center"/>
          </w:tcPr>
          <w:p w14:paraId="0B4F749A" w14:textId="2D1DAA32"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DIST-03-05.CAR.3.ROL.A</w:t>
            </w:r>
          </w:p>
        </w:tc>
      </w:tr>
      <w:tr w:rsidR="00EE2B66" w14:paraId="7BB400BB" w14:textId="77777777" w:rsidTr="00B416A6">
        <w:trPr>
          <w:trHeight w:val="300"/>
        </w:trPr>
        <w:tc>
          <w:tcPr>
            <w:tcW w:w="846" w:type="dxa"/>
            <w:vMerge/>
            <w:shd w:val="clear" w:color="auto" w:fill="auto"/>
            <w:noWrap/>
            <w:vAlign w:val="bottom"/>
          </w:tcPr>
          <w:p w14:paraId="5D7B5698"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5FB5E8CD" w14:textId="1BC3F2C6"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60B0DA4F" w14:textId="4CDDD5BF"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DIST-03-05.CAR.3.ROL.B</w:t>
            </w:r>
          </w:p>
        </w:tc>
      </w:tr>
      <w:tr w:rsidR="00EE2B66" w14:paraId="620F3AF5" w14:textId="77777777" w:rsidTr="00B416A6">
        <w:trPr>
          <w:trHeight w:val="300"/>
        </w:trPr>
        <w:tc>
          <w:tcPr>
            <w:tcW w:w="846" w:type="dxa"/>
            <w:vMerge/>
            <w:shd w:val="clear" w:color="auto" w:fill="auto"/>
            <w:noWrap/>
            <w:vAlign w:val="bottom"/>
          </w:tcPr>
          <w:p w14:paraId="438D05B0"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141FFF3E" w14:textId="2FB17067"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DIST-03-05.CAR.4</w:t>
            </w:r>
          </w:p>
        </w:tc>
        <w:tc>
          <w:tcPr>
            <w:tcW w:w="2268" w:type="dxa"/>
            <w:shd w:val="clear" w:color="auto" w:fill="auto"/>
            <w:noWrap/>
            <w:vAlign w:val="center"/>
          </w:tcPr>
          <w:p w14:paraId="2A8F99E2" w14:textId="2814B795"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DIST-03-05.CAR.4.ROL.A</w:t>
            </w:r>
          </w:p>
        </w:tc>
      </w:tr>
      <w:tr w:rsidR="00EE2B66" w14:paraId="4EA00DC3" w14:textId="77777777" w:rsidTr="00B416A6">
        <w:trPr>
          <w:trHeight w:val="300"/>
        </w:trPr>
        <w:tc>
          <w:tcPr>
            <w:tcW w:w="846" w:type="dxa"/>
            <w:vMerge/>
            <w:shd w:val="clear" w:color="auto" w:fill="auto"/>
            <w:noWrap/>
            <w:vAlign w:val="bottom"/>
          </w:tcPr>
          <w:p w14:paraId="7D55AA42"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5A719D56" w14:textId="7A79559C"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53ADD3B8" w14:textId="04960C8A"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DIST-03-05.CAR.4.ROL.B</w:t>
            </w:r>
          </w:p>
        </w:tc>
      </w:tr>
      <w:tr w:rsidR="00EE2B66" w14:paraId="62B31328" w14:textId="77777777" w:rsidTr="00B416A6">
        <w:trPr>
          <w:trHeight w:val="300"/>
        </w:trPr>
        <w:tc>
          <w:tcPr>
            <w:tcW w:w="846" w:type="dxa"/>
            <w:vMerge/>
            <w:shd w:val="clear" w:color="auto" w:fill="auto"/>
            <w:noWrap/>
            <w:vAlign w:val="bottom"/>
          </w:tcPr>
          <w:p w14:paraId="6D3CDC76"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52E286EA" w14:textId="421BDB67"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DIST-03-05.CAR.5</w:t>
            </w:r>
          </w:p>
        </w:tc>
        <w:tc>
          <w:tcPr>
            <w:tcW w:w="2268" w:type="dxa"/>
            <w:shd w:val="clear" w:color="auto" w:fill="auto"/>
            <w:noWrap/>
            <w:vAlign w:val="center"/>
          </w:tcPr>
          <w:p w14:paraId="575E9626" w14:textId="019F31BC"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DIST-03-05.CAR.5.ROL.A</w:t>
            </w:r>
          </w:p>
        </w:tc>
      </w:tr>
      <w:tr w:rsidR="00EE2B66" w14:paraId="064B6945" w14:textId="77777777" w:rsidTr="00B416A6">
        <w:trPr>
          <w:trHeight w:val="300"/>
        </w:trPr>
        <w:tc>
          <w:tcPr>
            <w:tcW w:w="846" w:type="dxa"/>
            <w:vMerge/>
            <w:shd w:val="clear" w:color="auto" w:fill="auto"/>
            <w:noWrap/>
            <w:vAlign w:val="bottom"/>
          </w:tcPr>
          <w:p w14:paraId="0AF2E031"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228F788A" w14:textId="660B9C51"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75101D92" w14:textId="4121836C"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DIST-03-05.CAR.5.ROL.B</w:t>
            </w:r>
          </w:p>
        </w:tc>
      </w:tr>
      <w:tr w:rsidR="00EE2B66" w14:paraId="02D2ADED" w14:textId="77777777" w:rsidTr="00B416A6">
        <w:trPr>
          <w:trHeight w:val="300"/>
        </w:trPr>
        <w:tc>
          <w:tcPr>
            <w:tcW w:w="846" w:type="dxa"/>
            <w:vMerge/>
            <w:shd w:val="clear" w:color="auto" w:fill="auto"/>
            <w:noWrap/>
            <w:vAlign w:val="bottom"/>
          </w:tcPr>
          <w:p w14:paraId="16124007"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552F1CB7" w14:textId="62B0C24C"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DIST-03-05.CAR.6</w:t>
            </w:r>
          </w:p>
        </w:tc>
        <w:tc>
          <w:tcPr>
            <w:tcW w:w="2268" w:type="dxa"/>
            <w:shd w:val="clear" w:color="auto" w:fill="auto"/>
            <w:noWrap/>
            <w:vAlign w:val="center"/>
          </w:tcPr>
          <w:p w14:paraId="0B6D7FF6" w14:textId="46A340F3"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DIST-03-05.CAR.6.ROL.A</w:t>
            </w:r>
          </w:p>
        </w:tc>
      </w:tr>
      <w:tr w:rsidR="00EE2B66" w14:paraId="53850C30" w14:textId="77777777" w:rsidTr="00B416A6">
        <w:trPr>
          <w:trHeight w:val="300"/>
        </w:trPr>
        <w:tc>
          <w:tcPr>
            <w:tcW w:w="846" w:type="dxa"/>
            <w:vMerge/>
            <w:shd w:val="clear" w:color="auto" w:fill="auto"/>
            <w:noWrap/>
            <w:vAlign w:val="bottom"/>
          </w:tcPr>
          <w:p w14:paraId="6767215B"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7A778C1B" w14:textId="0717D49C"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5746D5CD" w14:textId="292B26C9"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DIST-03-05.CAR.6.ROL.B</w:t>
            </w:r>
          </w:p>
        </w:tc>
      </w:tr>
      <w:tr w:rsidR="00EE2B66" w14:paraId="785B7184" w14:textId="77777777" w:rsidTr="00B416A6">
        <w:trPr>
          <w:trHeight w:val="300"/>
        </w:trPr>
        <w:tc>
          <w:tcPr>
            <w:tcW w:w="846" w:type="dxa"/>
            <w:vMerge/>
            <w:shd w:val="clear" w:color="auto" w:fill="auto"/>
            <w:noWrap/>
            <w:vAlign w:val="bottom"/>
          </w:tcPr>
          <w:p w14:paraId="32316ACD"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2CDAFA63" w14:textId="616384C9" w:rsidR="00EE2B66" w:rsidRPr="00E664D4" w:rsidRDefault="00EE2B66" w:rsidP="00EE2B66">
            <w:pPr>
              <w:rPr>
                <w:sz w:val="20"/>
                <w:szCs w:val="20"/>
              </w:rPr>
            </w:pPr>
            <w:r>
              <w:rPr>
                <w:rFonts w:ascii="Aptos Narrow" w:hAnsi="Aptos Narrow"/>
                <w:color w:val="000000"/>
                <w:sz w:val="20"/>
                <w:szCs w:val="20"/>
              </w:rPr>
              <w:t>DIST-03-05.CAR.7</w:t>
            </w:r>
          </w:p>
        </w:tc>
        <w:tc>
          <w:tcPr>
            <w:tcW w:w="2268" w:type="dxa"/>
            <w:shd w:val="clear" w:color="auto" w:fill="auto"/>
            <w:noWrap/>
            <w:vAlign w:val="center"/>
          </w:tcPr>
          <w:p w14:paraId="67C47F7B" w14:textId="45E00937"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DIST-03-05.CAR.7.ROL.A</w:t>
            </w:r>
          </w:p>
        </w:tc>
      </w:tr>
      <w:tr w:rsidR="00EE2B66" w14:paraId="5DCA2265" w14:textId="77777777" w:rsidTr="00B416A6">
        <w:trPr>
          <w:trHeight w:val="300"/>
        </w:trPr>
        <w:tc>
          <w:tcPr>
            <w:tcW w:w="846" w:type="dxa"/>
            <w:vMerge/>
            <w:shd w:val="clear" w:color="auto" w:fill="auto"/>
            <w:noWrap/>
            <w:vAlign w:val="bottom"/>
          </w:tcPr>
          <w:p w14:paraId="671EBB01"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20F8FE7D" w14:textId="0DC5F639"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0B47D52F" w14:textId="1B367B4C"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DIST-03-05.CAR.7.ROL.B</w:t>
            </w:r>
          </w:p>
        </w:tc>
      </w:tr>
      <w:tr w:rsidR="00EE2B66" w14:paraId="7109C3D5" w14:textId="77777777" w:rsidTr="00B416A6">
        <w:trPr>
          <w:trHeight w:val="300"/>
        </w:trPr>
        <w:tc>
          <w:tcPr>
            <w:tcW w:w="846" w:type="dxa"/>
            <w:vMerge/>
            <w:shd w:val="clear" w:color="auto" w:fill="auto"/>
            <w:noWrap/>
            <w:vAlign w:val="bottom"/>
          </w:tcPr>
          <w:p w14:paraId="2E9670FB"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5C79236D" w14:textId="66875558" w:rsidR="00EE2B66" w:rsidRPr="00E664D4" w:rsidRDefault="00EE2B66" w:rsidP="00EE2B66">
            <w:pPr>
              <w:rPr>
                <w:sz w:val="20"/>
                <w:szCs w:val="20"/>
              </w:rPr>
            </w:pPr>
            <w:r>
              <w:rPr>
                <w:rFonts w:ascii="Aptos Narrow" w:hAnsi="Aptos Narrow"/>
                <w:color w:val="000000"/>
                <w:sz w:val="20"/>
                <w:szCs w:val="20"/>
              </w:rPr>
              <w:t>DIST-03-05.CAR.8</w:t>
            </w:r>
          </w:p>
        </w:tc>
        <w:tc>
          <w:tcPr>
            <w:tcW w:w="2268" w:type="dxa"/>
            <w:shd w:val="clear" w:color="auto" w:fill="auto"/>
            <w:noWrap/>
            <w:vAlign w:val="center"/>
          </w:tcPr>
          <w:p w14:paraId="2E50E910" w14:textId="2AFBDF31"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DIST-03-05.CAR.8.ROL.A</w:t>
            </w:r>
          </w:p>
        </w:tc>
      </w:tr>
      <w:tr w:rsidR="00EE2B66" w14:paraId="1D96B06C" w14:textId="77777777" w:rsidTr="00B416A6">
        <w:trPr>
          <w:trHeight w:val="300"/>
        </w:trPr>
        <w:tc>
          <w:tcPr>
            <w:tcW w:w="846" w:type="dxa"/>
            <w:vMerge/>
            <w:shd w:val="clear" w:color="auto" w:fill="auto"/>
            <w:noWrap/>
            <w:vAlign w:val="bottom"/>
          </w:tcPr>
          <w:p w14:paraId="1EAAA4FD"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138832E3" w14:textId="05994415"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6B14F20C" w14:textId="10CCEAEB"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DIST-03-05.CAR.8.ROL.B</w:t>
            </w:r>
          </w:p>
        </w:tc>
      </w:tr>
      <w:tr w:rsidR="00EE2B66" w14:paraId="699A9E34" w14:textId="77777777" w:rsidTr="00B416A6">
        <w:trPr>
          <w:trHeight w:val="300"/>
        </w:trPr>
        <w:tc>
          <w:tcPr>
            <w:tcW w:w="846" w:type="dxa"/>
            <w:vMerge w:val="restart"/>
            <w:shd w:val="clear" w:color="auto" w:fill="auto"/>
            <w:noWrap/>
            <w:vAlign w:val="bottom"/>
          </w:tcPr>
          <w:p w14:paraId="38FACEAA" w14:textId="0B6DC88F" w:rsidR="00EE2B66" w:rsidRPr="001D0DEE" w:rsidRDefault="00EE2B66" w:rsidP="00EE2B6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06</w:t>
            </w:r>
          </w:p>
        </w:tc>
        <w:tc>
          <w:tcPr>
            <w:tcW w:w="1701" w:type="dxa"/>
            <w:shd w:val="clear" w:color="auto" w:fill="auto"/>
            <w:noWrap/>
            <w:vAlign w:val="center"/>
          </w:tcPr>
          <w:p w14:paraId="08D728C7" w14:textId="27BD9518" w:rsidR="00EE2B66" w:rsidRPr="00E664D4" w:rsidRDefault="00EE2B66" w:rsidP="00EE2B66">
            <w:pPr>
              <w:rPr>
                <w:sz w:val="20"/>
                <w:szCs w:val="20"/>
              </w:rPr>
            </w:pPr>
            <w:r>
              <w:rPr>
                <w:rFonts w:ascii="Aptos Narrow" w:hAnsi="Aptos Narrow"/>
                <w:color w:val="000000"/>
                <w:sz w:val="20"/>
                <w:szCs w:val="20"/>
              </w:rPr>
              <w:t>DIST-03-06.CAR.1</w:t>
            </w:r>
          </w:p>
        </w:tc>
        <w:tc>
          <w:tcPr>
            <w:tcW w:w="2268" w:type="dxa"/>
            <w:shd w:val="clear" w:color="auto" w:fill="auto"/>
            <w:noWrap/>
            <w:vAlign w:val="center"/>
          </w:tcPr>
          <w:p w14:paraId="414405AD" w14:textId="31EC1FC9"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DIST-03-06.CAR.1.ROL.A</w:t>
            </w:r>
          </w:p>
        </w:tc>
      </w:tr>
      <w:tr w:rsidR="00EE2B66" w14:paraId="193B2691" w14:textId="77777777" w:rsidTr="00B416A6">
        <w:trPr>
          <w:trHeight w:val="300"/>
        </w:trPr>
        <w:tc>
          <w:tcPr>
            <w:tcW w:w="846" w:type="dxa"/>
            <w:vMerge/>
            <w:shd w:val="clear" w:color="auto" w:fill="auto"/>
            <w:noWrap/>
            <w:vAlign w:val="bottom"/>
          </w:tcPr>
          <w:p w14:paraId="6BB4215B"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7870928C" w14:textId="7DD35BC4" w:rsidR="00EE2B66" w:rsidRPr="00E664D4" w:rsidRDefault="00EE2B66" w:rsidP="00EE2B66">
            <w:pPr>
              <w:rPr>
                <w:sz w:val="20"/>
                <w:szCs w:val="20"/>
              </w:rPr>
            </w:pPr>
            <w:r>
              <w:rPr>
                <w:color w:val="000000"/>
                <w:sz w:val="20"/>
                <w:szCs w:val="20"/>
              </w:rPr>
              <w:t> </w:t>
            </w:r>
          </w:p>
        </w:tc>
        <w:tc>
          <w:tcPr>
            <w:tcW w:w="2268" w:type="dxa"/>
            <w:shd w:val="clear" w:color="auto" w:fill="auto"/>
            <w:noWrap/>
            <w:vAlign w:val="center"/>
          </w:tcPr>
          <w:p w14:paraId="11B2F3AE" w14:textId="7EED0FD1" w:rsidR="00EE2B66" w:rsidRPr="00E664D4" w:rsidRDefault="00EE2B66" w:rsidP="00EE2B66">
            <w:pPr>
              <w:rPr>
                <w:rFonts w:ascii="Aptos Narrow" w:hAnsi="Aptos Narrow"/>
                <w:color w:val="000000"/>
                <w:sz w:val="20"/>
                <w:szCs w:val="20"/>
              </w:rPr>
            </w:pPr>
            <w:r>
              <w:rPr>
                <w:rFonts w:ascii="Aptos Narrow" w:hAnsi="Aptos Narrow"/>
                <w:color w:val="000000"/>
                <w:sz w:val="20"/>
                <w:szCs w:val="20"/>
              </w:rPr>
              <w:t>DIST-03-06.CAR.1.ROL.B</w:t>
            </w:r>
          </w:p>
        </w:tc>
      </w:tr>
    </w:tbl>
    <w:p w14:paraId="0D433FAD" w14:textId="77777777" w:rsidR="00C867D1" w:rsidRDefault="00C867D1" w:rsidP="00C867D1">
      <w:pPr>
        <w:rPr>
          <w:rFonts w:eastAsiaTheme="minorEastAsia"/>
        </w:rPr>
        <w:sectPr w:rsidR="00C867D1" w:rsidSect="00C867D1">
          <w:type w:val="continuous"/>
          <w:pgSz w:w="11906" w:h="16838"/>
          <w:pgMar w:top="720" w:right="720" w:bottom="720" w:left="720" w:header="708" w:footer="708" w:gutter="0"/>
          <w:cols w:num="2" w:space="708"/>
          <w:docGrid w:linePitch="360"/>
        </w:sectPr>
      </w:pPr>
    </w:p>
    <w:p w14:paraId="67EE8FC2" w14:textId="77777777" w:rsidR="00C867D1" w:rsidRDefault="00C867D1" w:rsidP="00C867D1">
      <w:pPr>
        <w:sectPr w:rsidR="00C867D1" w:rsidSect="00C867D1">
          <w:type w:val="continuous"/>
          <w:pgSz w:w="11906" w:h="16838"/>
          <w:pgMar w:top="720" w:right="720" w:bottom="720" w:left="720" w:header="708" w:footer="708" w:gutter="0"/>
          <w:cols w:space="708"/>
          <w:docGrid w:linePitch="360"/>
        </w:sect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867D1" w14:paraId="190F91B7" w14:textId="77777777" w:rsidTr="00B416A6">
        <w:trPr>
          <w:trHeight w:val="300"/>
          <w:jc w:val="center"/>
        </w:trPr>
        <w:tc>
          <w:tcPr>
            <w:tcW w:w="846" w:type="dxa"/>
            <w:shd w:val="clear" w:color="auto" w:fill="auto"/>
            <w:noWrap/>
            <w:vAlign w:val="bottom"/>
            <w:hideMark/>
          </w:tcPr>
          <w:p w14:paraId="460E035B" w14:textId="77777777" w:rsidR="00C867D1" w:rsidRPr="001D0DEE" w:rsidRDefault="00C867D1" w:rsidP="00B416A6">
            <w:pPr>
              <w:rPr>
                <w:rFonts w:ascii="Aptos Narrow" w:hAnsi="Aptos Narrow"/>
                <w:b/>
                <w:bCs/>
                <w:color w:val="000000"/>
                <w:sz w:val="20"/>
                <w:szCs w:val="20"/>
              </w:rPr>
            </w:pPr>
            <w:r>
              <w:rPr>
                <w:rFonts w:ascii="Aptos Narrow" w:hAnsi="Aptos Narrow"/>
                <w:b/>
                <w:bCs/>
                <w:color w:val="000000"/>
                <w:sz w:val="20"/>
                <w:szCs w:val="20"/>
              </w:rPr>
              <w:lastRenderedPageBreak/>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22A399E5"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7953A5E1"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EE2B66" w14:paraId="0E3DB645" w14:textId="77777777" w:rsidTr="00B416A6">
        <w:trPr>
          <w:trHeight w:val="300"/>
          <w:jc w:val="center"/>
        </w:trPr>
        <w:tc>
          <w:tcPr>
            <w:tcW w:w="846" w:type="dxa"/>
            <w:vMerge w:val="restart"/>
            <w:shd w:val="clear" w:color="auto" w:fill="auto"/>
            <w:noWrap/>
            <w:vAlign w:val="bottom"/>
            <w:hideMark/>
          </w:tcPr>
          <w:p w14:paraId="0555DF64" w14:textId="77928F77" w:rsidR="00EE2B66" w:rsidRPr="001D0DEE" w:rsidRDefault="00EE2B66" w:rsidP="00EE2B6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06</w:t>
            </w:r>
          </w:p>
        </w:tc>
        <w:tc>
          <w:tcPr>
            <w:tcW w:w="1701" w:type="dxa"/>
            <w:shd w:val="clear" w:color="auto" w:fill="auto"/>
            <w:noWrap/>
            <w:vAlign w:val="center"/>
          </w:tcPr>
          <w:p w14:paraId="4A67C4DC" w14:textId="0B12C2EF"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DIST-03-06.CAR.2</w:t>
            </w:r>
          </w:p>
        </w:tc>
        <w:tc>
          <w:tcPr>
            <w:tcW w:w="2268" w:type="dxa"/>
            <w:shd w:val="clear" w:color="auto" w:fill="auto"/>
            <w:noWrap/>
            <w:vAlign w:val="center"/>
          </w:tcPr>
          <w:p w14:paraId="09F81B58" w14:textId="768CD56E"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DIST-03-06.CAR.2.ROL.A</w:t>
            </w:r>
          </w:p>
        </w:tc>
      </w:tr>
      <w:tr w:rsidR="00EE2B66" w14:paraId="1CC9C397" w14:textId="77777777" w:rsidTr="00B416A6">
        <w:trPr>
          <w:trHeight w:val="300"/>
          <w:jc w:val="center"/>
        </w:trPr>
        <w:tc>
          <w:tcPr>
            <w:tcW w:w="846" w:type="dxa"/>
            <w:vMerge/>
            <w:shd w:val="clear" w:color="auto" w:fill="auto"/>
            <w:noWrap/>
            <w:vAlign w:val="bottom"/>
          </w:tcPr>
          <w:p w14:paraId="70862A7D"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6618EACE" w14:textId="4AB56C15" w:rsidR="00EE2B66" w:rsidRDefault="00EE2B66" w:rsidP="00EE2B66">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64F4C22A" w14:textId="7B1BF19A" w:rsidR="00EE2B66" w:rsidRDefault="00EE2B66" w:rsidP="00EE2B66">
            <w:pPr>
              <w:rPr>
                <w:rFonts w:ascii="Aptos Narrow" w:hAnsi="Aptos Narrow"/>
                <w:color w:val="000000"/>
                <w:sz w:val="20"/>
                <w:szCs w:val="20"/>
              </w:rPr>
            </w:pPr>
            <w:r>
              <w:rPr>
                <w:rFonts w:ascii="Aptos Narrow" w:hAnsi="Aptos Narrow"/>
                <w:color w:val="000000"/>
                <w:sz w:val="20"/>
                <w:szCs w:val="20"/>
              </w:rPr>
              <w:t>DIST-03-06.CAR.2.ROL.B</w:t>
            </w:r>
          </w:p>
        </w:tc>
      </w:tr>
      <w:tr w:rsidR="00EE2B66" w14:paraId="238BF5D0" w14:textId="77777777" w:rsidTr="00B416A6">
        <w:trPr>
          <w:trHeight w:val="300"/>
          <w:jc w:val="center"/>
        </w:trPr>
        <w:tc>
          <w:tcPr>
            <w:tcW w:w="846" w:type="dxa"/>
            <w:vMerge/>
            <w:shd w:val="clear" w:color="auto" w:fill="auto"/>
            <w:noWrap/>
            <w:vAlign w:val="bottom"/>
          </w:tcPr>
          <w:p w14:paraId="036134C7"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43325D41" w14:textId="695C737C" w:rsidR="00EE2B66" w:rsidRDefault="00EE2B66" w:rsidP="00EE2B66">
            <w:pPr>
              <w:rPr>
                <w:rFonts w:ascii="Aptos Narrow" w:hAnsi="Aptos Narrow"/>
                <w:color w:val="000000"/>
                <w:sz w:val="20"/>
                <w:szCs w:val="20"/>
              </w:rPr>
            </w:pPr>
            <w:r>
              <w:rPr>
                <w:rFonts w:ascii="Aptos Narrow" w:hAnsi="Aptos Narrow"/>
                <w:color w:val="000000"/>
                <w:sz w:val="20"/>
                <w:szCs w:val="20"/>
              </w:rPr>
              <w:t>DIST-03-06.CAR.3</w:t>
            </w:r>
          </w:p>
        </w:tc>
        <w:tc>
          <w:tcPr>
            <w:tcW w:w="2268" w:type="dxa"/>
            <w:shd w:val="clear" w:color="auto" w:fill="auto"/>
            <w:noWrap/>
            <w:vAlign w:val="center"/>
          </w:tcPr>
          <w:p w14:paraId="7E3071D5" w14:textId="6BE8E367" w:rsidR="00EE2B66" w:rsidRDefault="00EE2B66" w:rsidP="00EE2B66">
            <w:pPr>
              <w:rPr>
                <w:rFonts w:ascii="Aptos Narrow" w:hAnsi="Aptos Narrow"/>
                <w:color w:val="000000"/>
                <w:sz w:val="20"/>
                <w:szCs w:val="20"/>
              </w:rPr>
            </w:pPr>
            <w:r>
              <w:rPr>
                <w:rFonts w:ascii="Aptos Narrow" w:hAnsi="Aptos Narrow"/>
                <w:color w:val="000000"/>
                <w:sz w:val="20"/>
                <w:szCs w:val="20"/>
              </w:rPr>
              <w:t>DIST-03-06.CAR.3.ROL.A</w:t>
            </w:r>
          </w:p>
        </w:tc>
      </w:tr>
      <w:tr w:rsidR="00EE2B66" w14:paraId="5D17B318" w14:textId="77777777" w:rsidTr="00B416A6">
        <w:trPr>
          <w:trHeight w:val="300"/>
          <w:jc w:val="center"/>
        </w:trPr>
        <w:tc>
          <w:tcPr>
            <w:tcW w:w="846" w:type="dxa"/>
            <w:vMerge/>
            <w:shd w:val="clear" w:color="auto" w:fill="auto"/>
            <w:noWrap/>
            <w:vAlign w:val="bottom"/>
          </w:tcPr>
          <w:p w14:paraId="4B61E2BC"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05442CA7" w14:textId="3380F237" w:rsidR="00EE2B66" w:rsidRDefault="00EE2B66" w:rsidP="00EE2B66">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2371BACB" w14:textId="44B480A0" w:rsidR="00EE2B66" w:rsidRDefault="00EE2B66" w:rsidP="00EE2B66">
            <w:pPr>
              <w:rPr>
                <w:rFonts w:ascii="Aptos Narrow" w:hAnsi="Aptos Narrow"/>
                <w:color w:val="000000"/>
                <w:sz w:val="20"/>
                <w:szCs w:val="20"/>
              </w:rPr>
            </w:pPr>
            <w:r>
              <w:rPr>
                <w:rFonts w:ascii="Aptos Narrow" w:hAnsi="Aptos Narrow"/>
                <w:color w:val="000000"/>
                <w:sz w:val="20"/>
                <w:szCs w:val="20"/>
              </w:rPr>
              <w:t>DIST-03-06.CAR.3.ROL.B</w:t>
            </w:r>
          </w:p>
        </w:tc>
      </w:tr>
      <w:tr w:rsidR="00EE2B66" w14:paraId="6A54B532" w14:textId="77777777" w:rsidTr="00B416A6">
        <w:trPr>
          <w:trHeight w:val="300"/>
          <w:jc w:val="center"/>
        </w:trPr>
        <w:tc>
          <w:tcPr>
            <w:tcW w:w="846" w:type="dxa"/>
            <w:vMerge/>
            <w:shd w:val="clear" w:color="auto" w:fill="auto"/>
            <w:noWrap/>
            <w:vAlign w:val="bottom"/>
          </w:tcPr>
          <w:p w14:paraId="713E8625"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06AD1EE6" w14:textId="218A8E83" w:rsidR="00EE2B66" w:rsidRDefault="00EE2B66" w:rsidP="00EE2B66">
            <w:pPr>
              <w:rPr>
                <w:rFonts w:ascii="Aptos Narrow" w:hAnsi="Aptos Narrow"/>
                <w:color w:val="000000"/>
                <w:sz w:val="20"/>
                <w:szCs w:val="20"/>
              </w:rPr>
            </w:pPr>
            <w:r>
              <w:rPr>
                <w:rFonts w:ascii="Aptos Narrow" w:hAnsi="Aptos Narrow"/>
                <w:color w:val="000000"/>
                <w:sz w:val="20"/>
                <w:szCs w:val="20"/>
              </w:rPr>
              <w:t>DIST-03-06.CAR.4</w:t>
            </w:r>
          </w:p>
        </w:tc>
        <w:tc>
          <w:tcPr>
            <w:tcW w:w="2268" w:type="dxa"/>
            <w:shd w:val="clear" w:color="auto" w:fill="auto"/>
            <w:noWrap/>
            <w:vAlign w:val="center"/>
          </w:tcPr>
          <w:p w14:paraId="3A870EEF" w14:textId="5533FB09" w:rsidR="00EE2B66" w:rsidRDefault="00EE2B66" w:rsidP="00EE2B66">
            <w:pPr>
              <w:rPr>
                <w:rFonts w:ascii="Aptos Narrow" w:hAnsi="Aptos Narrow"/>
                <w:color w:val="000000"/>
                <w:sz w:val="20"/>
                <w:szCs w:val="20"/>
              </w:rPr>
            </w:pPr>
            <w:r>
              <w:rPr>
                <w:rFonts w:ascii="Aptos Narrow" w:hAnsi="Aptos Narrow"/>
                <w:color w:val="000000"/>
                <w:sz w:val="20"/>
                <w:szCs w:val="20"/>
              </w:rPr>
              <w:t>DIST-03-06.CAR.4.ROL.A</w:t>
            </w:r>
          </w:p>
        </w:tc>
      </w:tr>
      <w:tr w:rsidR="00EE2B66" w14:paraId="6D294807" w14:textId="77777777" w:rsidTr="00B416A6">
        <w:trPr>
          <w:trHeight w:val="300"/>
          <w:jc w:val="center"/>
        </w:trPr>
        <w:tc>
          <w:tcPr>
            <w:tcW w:w="846" w:type="dxa"/>
            <w:vMerge/>
            <w:shd w:val="clear" w:color="auto" w:fill="auto"/>
            <w:noWrap/>
            <w:vAlign w:val="bottom"/>
            <w:hideMark/>
          </w:tcPr>
          <w:p w14:paraId="4EB83F37"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0D5E0B15" w14:textId="18B37DC6" w:rsidR="00EE2B66" w:rsidRPr="005821F3" w:rsidRDefault="00EE2B66" w:rsidP="00EE2B66">
            <w:pPr>
              <w:rPr>
                <w:sz w:val="20"/>
                <w:szCs w:val="20"/>
              </w:rPr>
            </w:pPr>
            <w:r>
              <w:rPr>
                <w:color w:val="000000"/>
                <w:sz w:val="20"/>
                <w:szCs w:val="20"/>
              </w:rPr>
              <w:t> </w:t>
            </w:r>
          </w:p>
        </w:tc>
        <w:tc>
          <w:tcPr>
            <w:tcW w:w="2268" w:type="dxa"/>
            <w:shd w:val="clear" w:color="auto" w:fill="auto"/>
            <w:noWrap/>
            <w:vAlign w:val="center"/>
          </w:tcPr>
          <w:p w14:paraId="6BDBDFE5" w14:textId="70D0B86E"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DIST-03-06.CAR.4.ROL.B</w:t>
            </w:r>
          </w:p>
        </w:tc>
      </w:tr>
      <w:tr w:rsidR="00EE2B66" w14:paraId="465B12B7" w14:textId="77777777" w:rsidTr="00B416A6">
        <w:trPr>
          <w:trHeight w:val="300"/>
          <w:jc w:val="center"/>
        </w:trPr>
        <w:tc>
          <w:tcPr>
            <w:tcW w:w="846" w:type="dxa"/>
            <w:vMerge/>
            <w:shd w:val="clear" w:color="auto" w:fill="auto"/>
            <w:noWrap/>
            <w:vAlign w:val="bottom"/>
            <w:hideMark/>
          </w:tcPr>
          <w:p w14:paraId="63BD2DDA"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6B94E107" w14:textId="482629CC"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DIST-03-06.CAR.5</w:t>
            </w:r>
          </w:p>
        </w:tc>
        <w:tc>
          <w:tcPr>
            <w:tcW w:w="2268" w:type="dxa"/>
            <w:shd w:val="clear" w:color="auto" w:fill="auto"/>
            <w:noWrap/>
            <w:vAlign w:val="center"/>
          </w:tcPr>
          <w:p w14:paraId="4989CBC5" w14:textId="57CECC86"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DIST-03-06.CAR.5.ROL.A</w:t>
            </w:r>
          </w:p>
        </w:tc>
      </w:tr>
      <w:tr w:rsidR="00EE2B66" w14:paraId="70F0BC0A" w14:textId="77777777" w:rsidTr="00B416A6">
        <w:trPr>
          <w:trHeight w:val="300"/>
          <w:jc w:val="center"/>
        </w:trPr>
        <w:tc>
          <w:tcPr>
            <w:tcW w:w="846" w:type="dxa"/>
            <w:vMerge/>
            <w:shd w:val="clear" w:color="auto" w:fill="auto"/>
            <w:noWrap/>
            <w:vAlign w:val="bottom"/>
            <w:hideMark/>
          </w:tcPr>
          <w:p w14:paraId="2EE9E1A1"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5D81AD96" w14:textId="2ABEA97E" w:rsidR="00EE2B66" w:rsidRPr="005821F3" w:rsidRDefault="00EE2B66" w:rsidP="00EE2B66">
            <w:pPr>
              <w:rPr>
                <w:sz w:val="20"/>
                <w:szCs w:val="20"/>
              </w:rPr>
            </w:pPr>
            <w:r>
              <w:rPr>
                <w:color w:val="000000"/>
                <w:sz w:val="20"/>
                <w:szCs w:val="20"/>
              </w:rPr>
              <w:t> </w:t>
            </w:r>
          </w:p>
        </w:tc>
        <w:tc>
          <w:tcPr>
            <w:tcW w:w="2268" w:type="dxa"/>
            <w:shd w:val="clear" w:color="auto" w:fill="auto"/>
            <w:noWrap/>
            <w:vAlign w:val="center"/>
          </w:tcPr>
          <w:p w14:paraId="52ED3400" w14:textId="10672C71"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DIST-03-06.CAR.5.ROL.B</w:t>
            </w:r>
          </w:p>
        </w:tc>
      </w:tr>
      <w:tr w:rsidR="00EE2B66" w14:paraId="3D196F27" w14:textId="77777777" w:rsidTr="00B416A6">
        <w:trPr>
          <w:trHeight w:val="300"/>
          <w:jc w:val="center"/>
        </w:trPr>
        <w:tc>
          <w:tcPr>
            <w:tcW w:w="846" w:type="dxa"/>
            <w:vMerge/>
            <w:shd w:val="clear" w:color="auto" w:fill="auto"/>
            <w:noWrap/>
            <w:vAlign w:val="bottom"/>
            <w:hideMark/>
          </w:tcPr>
          <w:p w14:paraId="5E6AB5E1"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3ED06875" w14:textId="3B34F54D"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DIST-03-06.CAR.6</w:t>
            </w:r>
          </w:p>
        </w:tc>
        <w:tc>
          <w:tcPr>
            <w:tcW w:w="2268" w:type="dxa"/>
            <w:shd w:val="clear" w:color="auto" w:fill="auto"/>
            <w:noWrap/>
            <w:vAlign w:val="center"/>
          </w:tcPr>
          <w:p w14:paraId="5C4423AC" w14:textId="72F8882E"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DIST-03-06.CAR.6.ROL.A</w:t>
            </w:r>
          </w:p>
        </w:tc>
      </w:tr>
      <w:tr w:rsidR="00EE2B66" w14:paraId="4BD285CD" w14:textId="77777777" w:rsidTr="00B416A6">
        <w:trPr>
          <w:trHeight w:val="300"/>
          <w:jc w:val="center"/>
        </w:trPr>
        <w:tc>
          <w:tcPr>
            <w:tcW w:w="846" w:type="dxa"/>
            <w:vMerge/>
            <w:shd w:val="clear" w:color="auto" w:fill="auto"/>
            <w:noWrap/>
            <w:vAlign w:val="bottom"/>
            <w:hideMark/>
          </w:tcPr>
          <w:p w14:paraId="13C9F3B4"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4596ED46" w14:textId="1BBEA1EF" w:rsidR="00EE2B66" w:rsidRPr="005821F3" w:rsidRDefault="00EE2B66" w:rsidP="00EE2B66">
            <w:pPr>
              <w:rPr>
                <w:sz w:val="20"/>
                <w:szCs w:val="20"/>
              </w:rPr>
            </w:pPr>
            <w:r>
              <w:rPr>
                <w:color w:val="000000"/>
                <w:sz w:val="20"/>
                <w:szCs w:val="20"/>
              </w:rPr>
              <w:t> </w:t>
            </w:r>
          </w:p>
        </w:tc>
        <w:tc>
          <w:tcPr>
            <w:tcW w:w="2268" w:type="dxa"/>
            <w:shd w:val="clear" w:color="auto" w:fill="auto"/>
            <w:noWrap/>
            <w:vAlign w:val="center"/>
          </w:tcPr>
          <w:p w14:paraId="4A1968B3" w14:textId="5615BEE8"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DIST-03-06.CAR.6.ROL.B</w:t>
            </w:r>
          </w:p>
        </w:tc>
      </w:tr>
      <w:tr w:rsidR="00EE2B66" w14:paraId="68E92B55" w14:textId="77777777" w:rsidTr="00B416A6">
        <w:trPr>
          <w:trHeight w:val="300"/>
          <w:jc w:val="center"/>
        </w:trPr>
        <w:tc>
          <w:tcPr>
            <w:tcW w:w="846" w:type="dxa"/>
            <w:vMerge/>
            <w:shd w:val="clear" w:color="auto" w:fill="auto"/>
            <w:noWrap/>
            <w:vAlign w:val="bottom"/>
            <w:hideMark/>
          </w:tcPr>
          <w:p w14:paraId="6663DD17"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2025B078" w14:textId="76B0A252"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DIST-03-06.CAR.7</w:t>
            </w:r>
          </w:p>
        </w:tc>
        <w:tc>
          <w:tcPr>
            <w:tcW w:w="2268" w:type="dxa"/>
            <w:shd w:val="clear" w:color="auto" w:fill="auto"/>
            <w:noWrap/>
            <w:vAlign w:val="center"/>
          </w:tcPr>
          <w:p w14:paraId="60EFC1C2" w14:textId="2BFD07F3"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DIST-03-06.CAR.7.ROL.A</w:t>
            </w:r>
          </w:p>
        </w:tc>
      </w:tr>
      <w:tr w:rsidR="00EE2B66" w14:paraId="3532725A" w14:textId="77777777" w:rsidTr="00B416A6">
        <w:trPr>
          <w:trHeight w:val="300"/>
          <w:jc w:val="center"/>
        </w:trPr>
        <w:tc>
          <w:tcPr>
            <w:tcW w:w="846" w:type="dxa"/>
            <w:vMerge/>
            <w:shd w:val="clear" w:color="auto" w:fill="auto"/>
            <w:noWrap/>
            <w:vAlign w:val="bottom"/>
            <w:hideMark/>
          </w:tcPr>
          <w:p w14:paraId="54303F62"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59FC74D5" w14:textId="5CD90416" w:rsidR="00EE2B66" w:rsidRPr="005821F3" w:rsidRDefault="00EE2B66" w:rsidP="00EE2B66">
            <w:pPr>
              <w:rPr>
                <w:sz w:val="20"/>
                <w:szCs w:val="20"/>
              </w:rPr>
            </w:pPr>
            <w:r>
              <w:rPr>
                <w:color w:val="000000"/>
                <w:sz w:val="20"/>
                <w:szCs w:val="20"/>
              </w:rPr>
              <w:t> </w:t>
            </w:r>
          </w:p>
        </w:tc>
        <w:tc>
          <w:tcPr>
            <w:tcW w:w="2268" w:type="dxa"/>
            <w:shd w:val="clear" w:color="auto" w:fill="auto"/>
            <w:noWrap/>
            <w:vAlign w:val="center"/>
          </w:tcPr>
          <w:p w14:paraId="451AEE3D" w14:textId="7247765F"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DIST-03-06.CAR.7.ROL.B</w:t>
            </w:r>
          </w:p>
        </w:tc>
      </w:tr>
      <w:tr w:rsidR="00EE2B66" w14:paraId="49616086" w14:textId="77777777" w:rsidTr="00B416A6">
        <w:trPr>
          <w:trHeight w:val="300"/>
          <w:jc w:val="center"/>
        </w:trPr>
        <w:tc>
          <w:tcPr>
            <w:tcW w:w="846" w:type="dxa"/>
            <w:vMerge/>
            <w:shd w:val="clear" w:color="auto" w:fill="auto"/>
            <w:noWrap/>
            <w:vAlign w:val="bottom"/>
            <w:hideMark/>
          </w:tcPr>
          <w:p w14:paraId="6B59B884"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6C088747" w14:textId="052EB03B"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DIST-03-06.CAR.8</w:t>
            </w:r>
          </w:p>
        </w:tc>
        <w:tc>
          <w:tcPr>
            <w:tcW w:w="2268" w:type="dxa"/>
            <w:shd w:val="clear" w:color="auto" w:fill="auto"/>
            <w:noWrap/>
            <w:vAlign w:val="center"/>
          </w:tcPr>
          <w:p w14:paraId="1E3A9B37" w14:textId="7F112310"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DIST-03-06.CAR.8.ROL.A</w:t>
            </w:r>
          </w:p>
        </w:tc>
      </w:tr>
      <w:tr w:rsidR="00EE2B66" w14:paraId="7FB11325" w14:textId="77777777" w:rsidTr="00B416A6">
        <w:trPr>
          <w:trHeight w:val="300"/>
          <w:jc w:val="center"/>
        </w:trPr>
        <w:tc>
          <w:tcPr>
            <w:tcW w:w="846" w:type="dxa"/>
            <w:vMerge/>
            <w:shd w:val="clear" w:color="auto" w:fill="auto"/>
            <w:noWrap/>
            <w:vAlign w:val="bottom"/>
            <w:hideMark/>
          </w:tcPr>
          <w:p w14:paraId="37C0E2D3" w14:textId="77777777" w:rsidR="00EE2B66" w:rsidRPr="001D0DEE" w:rsidRDefault="00EE2B66" w:rsidP="00EE2B66">
            <w:pPr>
              <w:rPr>
                <w:rFonts w:ascii="Aptos Narrow" w:hAnsi="Aptos Narrow"/>
                <w:color w:val="000000"/>
                <w:sz w:val="20"/>
                <w:szCs w:val="20"/>
              </w:rPr>
            </w:pPr>
          </w:p>
        </w:tc>
        <w:tc>
          <w:tcPr>
            <w:tcW w:w="1701" w:type="dxa"/>
            <w:shd w:val="clear" w:color="auto" w:fill="auto"/>
            <w:noWrap/>
            <w:vAlign w:val="center"/>
          </w:tcPr>
          <w:p w14:paraId="7DCA92F0" w14:textId="3F09CBBD" w:rsidR="00EE2B66" w:rsidRPr="005821F3" w:rsidRDefault="00EE2B66" w:rsidP="00EE2B66">
            <w:pPr>
              <w:rPr>
                <w:sz w:val="20"/>
                <w:szCs w:val="20"/>
              </w:rPr>
            </w:pPr>
            <w:r>
              <w:rPr>
                <w:color w:val="000000"/>
                <w:sz w:val="20"/>
                <w:szCs w:val="20"/>
              </w:rPr>
              <w:t> </w:t>
            </w:r>
          </w:p>
        </w:tc>
        <w:tc>
          <w:tcPr>
            <w:tcW w:w="2268" w:type="dxa"/>
            <w:shd w:val="clear" w:color="auto" w:fill="auto"/>
            <w:noWrap/>
            <w:vAlign w:val="center"/>
          </w:tcPr>
          <w:p w14:paraId="5F73FCAB" w14:textId="429151AA" w:rsidR="00EE2B66" w:rsidRPr="005821F3" w:rsidRDefault="00EE2B66" w:rsidP="00EE2B66">
            <w:pPr>
              <w:rPr>
                <w:rFonts w:ascii="Aptos Narrow" w:hAnsi="Aptos Narrow"/>
                <w:color w:val="000000"/>
                <w:sz w:val="20"/>
                <w:szCs w:val="20"/>
              </w:rPr>
            </w:pPr>
            <w:r>
              <w:rPr>
                <w:rFonts w:ascii="Aptos Narrow" w:hAnsi="Aptos Narrow"/>
                <w:color w:val="000000"/>
                <w:sz w:val="20"/>
                <w:szCs w:val="20"/>
              </w:rPr>
              <w:t>DIST-03-06.CAR.8.ROL.B</w:t>
            </w:r>
          </w:p>
        </w:tc>
      </w:tr>
    </w:tbl>
    <w:p w14:paraId="47386947" w14:textId="77777777" w:rsidR="00C867D1" w:rsidRDefault="00C867D1" w:rsidP="00C867D1">
      <w:pPr>
        <w:rPr>
          <w:rFonts w:eastAsiaTheme="minorEastAsia"/>
        </w:rPr>
      </w:pPr>
    </w:p>
    <w:p w14:paraId="5A2BA5ED" w14:textId="244DB464" w:rsidR="00C867D1" w:rsidRDefault="00C867D1" w:rsidP="00C867D1">
      <w:pPr>
        <w:rPr>
          <w:rFonts w:eastAsiaTheme="minorEastAsia"/>
        </w:rPr>
      </w:pPr>
      <w:r w:rsidRPr="008D0C41">
        <w:t xml:space="preserve">This conveyor acts as a single conveyor and behaves the same way a BUR conveyor would, except for when the finger has filled up. Finger </w:t>
      </w:r>
      <w:r w:rsidR="000C0710">
        <w:t>2</w:t>
      </w:r>
      <w:r w:rsidRPr="008D0C41">
        <w:t xml:space="preserve"> </w:t>
      </w:r>
      <w:proofErr w:type="gramStart"/>
      <w:r w:rsidRPr="008D0C41">
        <w:t>has the ability to</w:t>
      </w:r>
      <w:proofErr w:type="gramEnd"/>
      <w:r w:rsidRPr="008D0C41">
        <w:t xml:space="preserve"> convert to a ZPA style conveyor</w:t>
      </w:r>
      <w:r>
        <w:t xml:space="preserve">. </w:t>
      </w:r>
      <w:r w:rsidRPr="00641AAE">
        <w:t>The sensors involved in this section are shown in the following table and figure.</w:t>
      </w:r>
    </w:p>
    <w:p w14:paraId="57896CD5" w14:textId="77777777" w:rsidR="00C867D1" w:rsidRDefault="00C867D1" w:rsidP="00C867D1">
      <w:pPr>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C867D1" w14:paraId="00DFFCDE" w14:textId="77777777" w:rsidTr="00B416A6">
        <w:trPr>
          <w:trHeight w:val="300"/>
          <w:jc w:val="center"/>
        </w:trPr>
        <w:tc>
          <w:tcPr>
            <w:tcW w:w="846" w:type="dxa"/>
            <w:shd w:val="clear" w:color="auto" w:fill="auto"/>
            <w:noWrap/>
            <w:vAlign w:val="bottom"/>
            <w:hideMark/>
          </w:tcPr>
          <w:p w14:paraId="4E210B42" w14:textId="77777777" w:rsidR="00C867D1" w:rsidRPr="001D0DEE" w:rsidRDefault="00C867D1"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64B9C1AF" w14:textId="77777777" w:rsidR="00C867D1" w:rsidRPr="001D0DEE" w:rsidRDefault="00C867D1"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45484731" w14:textId="77777777" w:rsidR="00C867D1" w:rsidRPr="001D0DEE" w:rsidRDefault="00C867D1"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C867D1" w14:paraId="51F34EE1" w14:textId="77777777" w:rsidTr="00B416A6">
        <w:trPr>
          <w:trHeight w:val="300"/>
          <w:jc w:val="center"/>
        </w:trPr>
        <w:tc>
          <w:tcPr>
            <w:tcW w:w="846" w:type="dxa"/>
            <w:vMerge w:val="restart"/>
            <w:shd w:val="clear" w:color="auto" w:fill="auto"/>
            <w:noWrap/>
            <w:vAlign w:val="bottom"/>
            <w:hideMark/>
          </w:tcPr>
          <w:p w14:paraId="2BF490DD" w14:textId="0AADE624" w:rsidR="00C867D1" w:rsidRPr="001D0DEE" w:rsidRDefault="00C867D1" w:rsidP="00B416A6">
            <w:pPr>
              <w:rPr>
                <w:rFonts w:ascii="Aptos Narrow" w:hAnsi="Aptos Narrow"/>
                <w:color w:val="000000"/>
                <w:sz w:val="20"/>
                <w:szCs w:val="20"/>
              </w:rPr>
            </w:pPr>
            <w:r w:rsidRPr="001D0DEE">
              <w:rPr>
                <w:rFonts w:ascii="Aptos Narrow" w:hAnsi="Aptos Narrow"/>
                <w:color w:val="000000"/>
                <w:sz w:val="20"/>
                <w:szCs w:val="20"/>
              </w:rPr>
              <w:t>DIST-0</w:t>
            </w:r>
            <w:r w:rsidR="007039E9">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w:t>
            </w:r>
            <w:r w:rsidR="007039E9">
              <w:rPr>
                <w:rFonts w:ascii="Aptos Narrow" w:hAnsi="Aptos Narrow"/>
                <w:color w:val="000000"/>
                <w:sz w:val="20"/>
                <w:szCs w:val="20"/>
              </w:rPr>
              <w:t>3</w:t>
            </w:r>
          </w:p>
        </w:tc>
        <w:tc>
          <w:tcPr>
            <w:tcW w:w="1701" w:type="dxa"/>
            <w:shd w:val="clear" w:color="auto" w:fill="auto"/>
            <w:noWrap/>
            <w:vAlign w:val="bottom"/>
          </w:tcPr>
          <w:p w14:paraId="60663B50" w14:textId="02CF974F" w:rsidR="00C867D1" w:rsidRPr="005821F3" w:rsidRDefault="00C867D1" w:rsidP="00B416A6">
            <w:pPr>
              <w:rPr>
                <w:rFonts w:ascii="Aptos Narrow" w:hAnsi="Aptos Narrow"/>
                <w:color w:val="000000"/>
                <w:sz w:val="20"/>
                <w:szCs w:val="20"/>
              </w:rPr>
            </w:pPr>
            <w:r w:rsidRPr="001D0DEE">
              <w:rPr>
                <w:rFonts w:ascii="Aptos Narrow" w:hAnsi="Aptos Narrow"/>
                <w:color w:val="000000"/>
                <w:sz w:val="20"/>
                <w:szCs w:val="20"/>
              </w:rPr>
              <w:t>DIST-0</w:t>
            </w:r>
            <w:r w:rsidR="007039E9">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w:t>
            </w:r>
            <w:r w:rsidR="007039E9">
              <w:rPr>
                <w:rFonts w:ascii="Aptos Narrow" w:hAnsi="Aptos Narrow"/>
                <w:color w:val="000000"/>
                <w:sz w:val="20"/>
                <w:szCs w:val="20"/>
              </w:rPr>
              <w:t>3</w:t>
            </w:r>
            <w:r w:rsidRPr="005821F3">
              <w:rPr>
                <w:rFonts w:ascii="Aptos Narrow" w:hAnsi="Aptos Narrow"/>
                <w:color w:val="000000"/>
                <w:sz w:val="20"/>
                <w:szCs w:val="20"/>
              </w:rPr>
              <w:t>.CAR.</w:t>
            </w:r>
            <w:r>
              <w:rPr>
                <w:rFonts w:ascii="Aptos Narrow" w:hAnsi="Aptos Narrow"/>
                <w:color w:val="000000"/>
                <w:sz w:val="20"/>
                <w:szCs w:val="20"/>
              </w:rPr>
              <w:t>1</w:t>
            </w:r>
          </w:p>
        </w:tc>
        <w:tc>
          <w:tcPr>
            <w:tcW w:w="2268" w:type="dxa"/>
            <w:shd w:val="clear" w:color="auto" w:fill="auto"/>
            <w:noWrap/>
            <w:vAlign w:val="bottom"/>
          </w:tcPr>
          <w:p w14:paraId="4CFE46EA" w14:textId="43583E46" w:rsidR="00C867D1" w:rsidRPr="005821F3" w:rsidRDefault="00C867D1" w:rsidP="00B416A6">
            <w:pPr>
              <w:rPr>
                <w:rFonts w:ascii="Aptos Narrow" w:hAnsi="Aptos Narrow"/>
                <w:color w:val="000000"/>
                <w:sz w:val="20"/>
                <w:szCs w:val="20"/>
              </w:rPr>
            </w:pPr>
            <w:r w:rsidRPr="001D0DEE">
              <w:rPr>
                <w:rFonts w:ascii="Aptos Narrow" w:hAnsi="Aptos Narrow"/>
                <w:color w:val="000000"/>
                <w:sz w:val="20"/>
                <w:szCs w:val="20"/>
              </w:rPr>
              <w:t>DIST-0</w:t>
            </w:r>
            <w:r w:rsidR="007039E9">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w:t>
            </w:r>
            <w:r w:rsidR="007039E9">
              <w:rPr>
                <w:rFonts w:ascii="Aptos Narrow" w:hAnsi="Aptos Narrow"/>
                <w:color w:val="000000"/>
                <w:sz w:val="20"/>
                <w:szCs w:val="20"/>
              </w:rPr>
              <w:t>3</w:t>
            </w:r>
            <w:r>
              <w:rPr>
                <w:rFonts w:ascii="Aptos Narrow" w:hAnsi="Aptos Narrow"/>
                <w:color w:val="000000"/>
                <w:sz w:val="20"/>
                <w:szCs w:val="20"/>
              </w:rPr>
              <w:t>.CAR.1.SEN</w:t>
            </w:r>
            <w:r w:rsidRPr="005821F3">
              <w:rPr>
                <w:rFonts w:ascii="Aptos Narrow" w:hAnsi="Aptos Narrow"/>
                <w:color w:val="000000"/>
                <w:sz w:val="20"/>
                <w:szCs w:val="20"/>
              </w:rPr>
              <w:t>.</w:t>
            </w:r>
            <w:r>
              <w:rPr>
                <w:rFonts w:ascii="Aptos Narrow" w:hAnsi="Aptos Narrow"/>
                <w:color w:val="000000"/>
                <w:sz w:val="20"/>
                <w:szCs w:val="20"/>
              </w:rPr>
              <w:t>A</w:t>
            </w:r>
          </w:p>
        </w:tc>
      </w:tr>
      <w:tr w:rsidR="00C867D1" w14:paraId="5ECF42C8" w14:textId="77777777" w:rsidTr="00B416A6">
        <w:trPr>
          <w:trHeight w:val="300"/>
          <w:jc w:val="center"/>
        </w:trPr>
        <w:tc>
          <w:tcPr>
            <w:tcW w:w="846" w:type="dxa"/>
            <w:vMerge/>
            <w:shd w:val="clear" w:color="auto" w:fill="auto"/>
            <w:noWrap/>
            <w:vAlign w:val="bottom"/>
            <w:hideMark/>
          </w:tcPr>
          <w:p w14:paraId="7E25FFB3" w14:textId="77777777" w:rsidR="00C867D1" w:rsidRPr="001D0DEE" w:rsidRDefault="00C867D1" w:rsidP="00B416A6">
            <w:pPr>
              <w:rPr>
                <w:rFonts w:ascii="Aptos Narrow" w:hAnsi="Aptos Narrow"/>
                <w:color w:val="000000"/>
                <w:sz w:val="20"/>
                <w:szCs w:val="20"/>
              </w:rPr>
            </w:pPr>
          </w:p>
        </w:tc>
        <w:tc>
          <w:tcPr>
            <w:tcW w:w="1701" w:type="dxa"/>
            <w:shd w:val="clear" w:color="auto" w:fill="auto"/>
            <w:noWrap/>
            <w:vAlign w:val="bottom"/>
          </w:tcPr>
          <w:p w14:paraId="12CF80CC" w14:textId="77777777" w:rsidR="00C867D1" w:rsidRPr="005821F3" w:rsidRDefault="00C867D1" w:rsidP="00B416A6">
            <w:pPr>
              <w:rPr>
                <w:sz w:val="20"/>
                <w:szCs w:val="20"/>
              </w:rPr>
            </w:pPr>
          </w:p>
        </w:tc>
        <w:tc>
          <w:tcPr>
            <w:tcW w:w="2268" w:type="dxa"/>
            <w:shd w:val="clear" w:color="auto" w:fill="auto"/>
            <w:noWrap/>
            <w:vAlign w:val="bottom"/>
          </w:tcPr>
          <w:p w14:paraId="3D8CD4DF" w14:textId="77777777" w:rsidR="00C867D1" w:rsidRPr="005821F3" w:rsidRDefault="00C867D1" w:rsidP="00B416A6">
            <w:pPr>
              <w:rPr>
                <w:rFonts w:ascii="Aptos Narrow" w:hAnsi="Aptos Narrow"/>
                <w:color w:val="000000"/>
                <w:sz w:val="20"/>
                <w:szCs w:val="20"/>
              </w:rPr>
            </w:pPr>
            <w:r>
              <w:rPr>
                <w:rFonts w:ascii="Aptos Narrow" w:hAnsi="Aptos Narrow"/>
                <w:color w:val="000000"/>
                <w:sz w:val="20"/>
                <w:szCs w:val="20"/>
              </w:rPr>
              <w:t>Disabled</w:t>
            </w:r>
          </w:p>
        </w:tc>
      </w:tr>
      <w:tr w:rsidR="007039E9" w14:paraId="4D3A59C9" w14:textId="77777777" w:rsidTr="00B416A6">
        <w:trPr>
          <w:trHeight w:val="300"/>
          <w:jc w:val="center"/>
        </w:trPr>
        <w:tc>
          <w:tcPr>
            <w:tcW w:w="846" w:type="dxa"/>
            <w:vMerge w:val="restart"/>
            <w:shd w:val="clear" w:color="auto" w:fill="auto"/>
            <w:noWrap/>
            <w:vAlign w:val="bottom"/>
          </w:tcPr>
          <w:p w14:paraId="5041CF58" w14:textId="7D577B92" w:rsidR="007039E9" w:rsidRPr="001D0DEE" w:rsidRDefault="007039E9" w:rsidP="007039E9">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3</w:t>
            </w:r>
            <w:r w:rsidRPr="001D0DEE">
              <w:rPr>
                <w:rFonts w:ascii="Aptos Narrow" w:hAnsi="Aptos Narrow"/>
                <w:color w:val="000000"/>
                <w:sz w:val="20"/>
                <w:szCs w:val="20"/>
              </w:rPr>
              <w:t>-</w:t>
            </w:r>
            <w:r>
              <w:rPr>
                <w:rFonts w:ascii="Aptos Narrow" w:hAnsi="Aptos Narrow"/>
                <w:color w:val="000000"/>
                <w:sz w:val="20"/>
                <w:szCs w:val="20"/>
              </w:rPr>
              <w:t>06</w:t>
            </w:r>
          </w:p>
        </w:tc>
        <w:tc>
          <w:tcPr>
            <w:tcW w:w="1701" w:type="dxa"/>
            <w:shd w:val="clear" w:color="auto" w:fill="auto"/>
            <w:noWrap/>
            <w:vAlign w:val="center"/>
          </w:tcPr>
          <w:p w14:paraId="07BC30E6" w14:textId="56781DF1" w:rsidR="007039E9" w:rsidRPr="005821F3" w:rsidRDefault="007039E9" w:rsidP="007039E9">
            <w:pPr>
              <w:rPr>
                <w:sz w:val="20"/>
                <w:szCs w:val="20"/>
              </w:rPr>
            </w:pPr>
            <w:r>
              <w:rPr>
                <w:rFonts w:ascii="Aptos Narrow" w:hAnsi="Aptos Narrow"/>
                <w:color w:val="000000"/>
                <w:sz w:val="20"/>
                <w:szCs w:val="20"/>
              </w:rPr>
              <w:t>DIST-03-06.CAR.5</w:t>
            </w:r>
          </w:p>
        </w:tc>
        <w:tc>
          <w:tcPr>
            <w:tcW w:w="2268" w:type="dxa"/>
            <w:shd w:val="clear" w:color="auto" w:fill="auto"/>
            <w:noWrap/>
            <w:vAlign w:val="center"/>
          </w:tcPr>
          <w:p w14:paraId="59AC976F" w14:textId="761EE44C"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Disabled</w:t>
            </w:r>
          </w:p>
        </w:tc>
      </w:tr>
      <w:tr w:rsidR="007039E9" w14:paraId="7844CFF9" w14:textId="77777777" w:rsidTr="00B416A6">
        <w:trPr>
          <w:trHeight w:val="300"/>
          <w:jc w:val="center"/>
        </w:trPr>
        <w:tc>
          <w:tcPr>
            <w:tcW w:w="846" w:type="dxa"/>
            <w:vMerge/>
            <w:shd w:val="clear" w:color="auto" w:fill="auto"/>
            <w:noWrap/>
            <w:vAlign w:val="bottom"/>
          </w:tcPr>
          <w:p w14:paraId="52935367"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78F37905" w14:textId="1A293531" w:rsidR="007039E9" w:rsidRPr="005821F3" w:rsidRDefault="007039E9" w:rsidP="007039E9">
            <w:pPr>
              <w:rPr>
                <w:sz w:val="20"/>
                <w:szCs w:val="20"/>
              </w:rPr>
            </w:pPr>
            <w:r>
              <w:rPr>
                <w:color w:val="000000"/>
                <w:sz w:val="20"/>
                <w:szCs w:val="20"/>
              </w:rPr>
              <w:t> </w:t>
            </w:r>
          </w:p>
        </w:tc>
        <w:tc>
          <w:tcPr>
            <w:tcW w:w="2268" w:type="dxa"/>
            <w:shd w:val="clear" w:color="auto" w:fill="auto"/>
            <w:noWrap/>
            <w:vAlign w:val="center"/>
          </w:tcPr>
          <w:p w14:paraId="2F76B685" w14:textId="6EF57503"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DIST-03-06.CAR.5.SEN.B</w:t>
            </w:r>
          </w:p>
        </w:tc>
      </w:tr>
      <w:tr w:rsidR="007039E9" w14:paraId="54C232EA" w14:textId="77777777" w:rsidTr="00B416A6">
        <w:trPr>
          <w:trHeight w:val="300"/>
          <w:jc w:val="center"/>
        </w:trPr>
        <w:tc>
          <w:tcPr>
            <w:tcW w:w="846" w:type="dxa"/>
            <w:vMerge/>
            <w:shd w:val="clear" w:color="auto" w:fill="auto"/>
            <w:noWrap/>
            <w:vAlign w:val="bottom"/>
          </w:tcPr>
          <w:p w14:paraId="02EB847D"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20465ACC" w14:textId="0B721DAD" w:rsidR="007039E9" w:rsidRPr="005821F3" w:rsidRDefault="007039E9" w:rsidP="007039E9">
            <w:pPr>
              <w:rPr>
                <w:sz w:val="20"/>
                <w:szCs w:val="20"/>
              </w:rPr>
            </w:pPr>
            <w:r>
              <w:rPr>
                <w:rFonts w:ascii="Aptos Narrow" w:hAnsi="Aptos Narrow"/>
                <w:color w:val="000000"/>
                <w:sz w:val="20"/>
                <w:szCs w:val="20"/>
              </w:rPr>
              <w:t>DIST-03-06.CAR.6</w:t>
            </w:r>
          </w:p>
        </w:tc>
        <w:tc>
          <w:tcPr>
            <w:tcW w:w="2268" w:type="dxa"/>
            <w:shd w:val="clear" w:color="auto" w:fill="auto"/>
            <w:noWrap/>
            <w:vAlign w:val="center"/>
          </w:tcPr>
          <w:p w14:paraId="4615FE1B" w14:textId="10B2A00C"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DIST-03-06.CAR.6.SEN.A</w:t>
            </w:r>
          </w:p>
        </w:tc>
      </w:tr>
      <w:tr w:rsidR="007039E9" w14:paraId="4D1B5603" w14:textId="77777777" w:rsidTr="00B416A6">
        <w:trPr>
          <w:trHeight w:val="300"/>
          <w:jc w:val="center"/>
        </w:trPr>
        <w:tc>
          <w:tcPr>
            <w:tcW w:w="846" w:type="dxa"/>
            <w:vMerge/>
            <w:shd w:val="clear" w:color="auto" w:fill="auto"/>
            <w:noWrap/>
            <w:vAlign w:val="bottom"/>
          </w:tcPr>
          <w:p w14:paraId="3928246F"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540A7F9A" w14:textId="2FB29D5D" w:rsidR="007039E9" w:rsidRPr="005821F3" w:rsidRDefault="007039E9" w:rsidP="007039E9">
            <w:pPr>
              <w:rPr>
                <w:sz w:val="20"/>
                <w:szCs w:val="20"/>
              </w:rPr>
            </w:pPr>
            <w:r>
              <w:rPr>
                <w:color w:val="000000"/>
                <w:sz w:val="20"/>
                <w:szCs w:val="20"/>
              </w:rPr>
              <w:t> </w:t>
            </w:r>
          </w:p>
        </w:tc>
        <w:tc>
          <w:tcPr>
            <w:tcW w:w="2268" w:type="dxa"/>
            <w:shd w:val="clear" w:color="auto" w:fill="auto"/>
            <w:noWrap/>
            <w:vAlign w:val="center"/>
          </w:tcPr>
          <w:p w14:paraId="31CE2983" w14:textId="60AB6381"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DIST-03-06.CAR.6.SEN.B</w:t>
            </w:r>
          </w:p>
        </w:tc>
      </w:tr>
      <w:tr w:rsidR="007039E9" w14:paraId="12E55A37" w14:textId="77777777" w:rsidTr="00B416A6">
        <w:trPr>
          <w:trHeight w:val="300"/>
          <w:jc w:val="center"/>
        </w:trPr>
        <w:tc>
          <w:tcPr>
            <w:tcW w:w="846" w:type="dxa"/>
            <w:vMerge/>
            <w:shd w:val="clear" w:color="auto" w:fill="auto"/>
            <w:noWrap/>
            <w:vAlign w:val="bottom"/>
          </w:tcPr>
          <w:p w14:paraId="2CBF9F9C"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4E5AFA70" w14:textId="0A7C233C" w:rsidR="007039E9" w:rsidRPr="005821F3" w:rsidRDefault="007039E9" w:rsidP="007039E9">
            <w:pPr>
              <w:rPr>
                <w:sz w:val="20"/>
                <w:szCs w:val="20"/>
              </w:rPr>
            </w:pPr>
            <w:r>
              <w:rPr>
                <w:rFonts w:ascii="Aptos Narrow" w:hAnsi="Aptos Narrow"/>
                <w:color w:val="000000"/>
                <w:sz w:val="20"/>
                <w:szCs w:val="20"/>
              </w:rPr>
              <w:t>DIST-03-06.CAR.7</w:t>
            </w:r>
          </w:p>
        </w:tc>
        <w:tc>
          <w:tcPr>
            <w:tcW w:w="2268" w:type="dxa"/>
            <w:shd w:val="clear" w:color="auto" w:fill="auto"/>
            <w:noWrap/>
            <w:vAlign w:val="center"/>
          </w:tcPr>
          <w:p w14:paraId="13468191" w14:textId="2AA3BF0C"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DIST-03-06.CAR.7.SEN.A</w:t>
            </w:r>
          </w:p>
        </w:tc>
      </w:tr>
      <w:tr w:rsidR="007039E9" w14:paraId="236C73B5" w14:textId="77777777" w:rsidTr="00B416A6">
        <w:trPr>
          <w:trHeight w:val="300"/>
          <w:jc w:val="center"/>
        </w:trPr>
        <w:tc>
          <w:tcPr>
            <w:tcW w:w="846" w:type="dxa"/>
            <w:vMerge/>
            <w:shd w:val="clear" w:color="auto" w:fill="auto"/>
            <w:noWrap/>
            <w:vAlign w:val="bottom"/>
          </w:tcPr>
          <w:p w14:paraId="03C2AED9"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5EBA7D84" w14:textId="66E5097F" w:rsidR="007039E9" w:rsidRPr="005821F3" w:rsidRDefault="007039E9" w:rsidP="007039E9">
            <w:pPr>
              <w:rPr>
                <w:sz w:val="20"/>
                <w:szCs w:val="20"/>
              </w:rPr>
            </w:pPr>
            <w:r>
              <w:rPr>
                <w:color w:val="000000"/>
                <w:sz w:val="20"/>
                <w:szCs w:val="20"/>
              </w:rPr>
              <w:t> </w:t>
            </w:r>
          </w:p>
        </w:tc>
        <w:tc>
          <w:tcPr>
            <w:tcW w:w="2268" w:type="dxa"/>
            <w:shd w:val="clear" w:color="auto" w:fill="auto"/>
            <w:noWrap/>
            <w:vAlign w:val="center"/>
          </w:tcPr>
          <w:p w14:paraId="336E241E" w14:textId="4C9A147B"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DIST-03-06.CAR.7.SEN.B</w:t>
            </w:r>
          </w:p>
        </w:tc>
      </w:tr>
      <w:tr w:rsidR="007039E9" w14:paraId="42275D51" w14:textId="77777777" w:rsidTr="00B416A6">
        <w:trPr>
          <w:trHeight w:val="300"/>
          <w:jc w:val="center"/>
        </w:trPr>
        <w:tc>
          <w:tcPr>
            <w:tcW w:w="846" w:type="dxa"/>
            <w:vMerge/>
            <w:shd w:val="clear" w:color="auto" w:fill="auto"/>
            <w:noWrap/>
            <w:vAlign w:val="bottom"/>
          </w:tcPr>
          <w:p w14:paraId="129FB44F"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13D4EE1A" w14:textId="6A6A93AE" w:rsidR="007039E9" w:rsidRPr="005821F3" w:rsidRDefault="007039E9" w:rsidP="007039E9">
            <w:pPr>
              <w:rPr>
                <w:sz w:val="20"/>
                <w:szCs w:val="20"/>
              </w:rPr>
            </w:pPr>
            <w:r>
              <w:rPr>
                <w:rFonts w:ascii="Aptos Narrow" w:hAnsi="Aptos Narrow"/>
                <w:color w:val="000000"/>
                <w:sz w:val="20"/>
                <w:szCs w:val="20"/>
              </w:rPr>
              <w:t>DIST-03-06.CAR.8</w:t>
            </w:r>
          </w:p>
        </w:tc>
        <w:tc>
          <w:tcPr>
            <w:tcW w:w="2268" w:type="dxa"/>
            <w:shd w:val="clear" w:color="auto" w:fill="auto"/>
            <w:noWrap/>
            <w:vAlign w:val="center"/>
          </w:tcPr>
          <w:p w14:paraId="6ABF2626" w14:textId="2AC8AF0C"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DIST-03-06.CAR.8.SEN.A</w:t>
            </w:r>
          </w:p>
        </w:tc>
      </w:tr>
      <w:tr w:rsidR="007039E9" w14:paraId="3B74DA3A" w14:textId="77777777" w:rsidTr="00B416A6">
        <w:trPr>
          <w:trHeight w:val="300"/>
          <w:jc w:val="center"/>
        </w:trPr>
        <w:tc>
          <w:tcPr>
            <w:tcW w:w="846" w:type="dxa"/>
            <w:vMerge/>
            <w:shd w:val="clear" w:color="auto" w:fill="auto"/>
            <w:noWrap/>
            <w:vAlign w:val="bottom"/>
          </w:tcPr>
          <w:p w14:paraId="7B33BA46" w14:textId="77777777" w:rsidR="007039E9" w:rsidRPr="001D0DEE" w:rsidRDefault="007039E9" w:rsidP="007039E9">
            <w:pPr>
              <w:rPr>
                <w:rFonts w:ascii="Aptos Narrow" w:hAnsi="Aptos Narrow"/>
                <w:color w:val="000000"/>
                <w:sz w:val="20"/>
                <w:szCs w:val="20"/>
              </w:rPr>
            </w:pPr>
          </w:p>
        </w:tc>
        <w:tc>
          <w:tcPr>
            <w:tcW w:w="1701" w:type="dxa"/>
            <w:shd w:val="clear" w:color="auto" w:fill="auto"/>
            <w:noWrap/>
            <w:vAlign w:val="center"/>
          </w:tcPr>
          <w:p w14:paraId="0A7E0512" w14:textId="6FF036A6" w:rsidR="007039E9" w:rsidRPr="005821F3" w:rsidRDefault="007039E9" w:rsidP="007039E9">
            <w:pPr>
              <w:rPr>
                <w:sz w:val="20"/>
                <w:szCs w:val="20"/>
              </w:rPr>
            </w:pPr>
            <w:r>
              <w:rPr>
                <w:color w:val="000000"/>
                <w:sz w:val="20"/>
                <w:szCs w:val="20"/>
              </w:rPr>
              <w:t> </w:t>
            </w:r>
          </w:p>
        </w:tc>
        <w:tc>
          <w:tcPr>
            <w:tcW w:w="2268" w:type="dxa"/>
            <w:shd w:val="clear" w:color="auto" w:fill="auto"/>
            <w:noWrap/>
            <w:vAlign w:val="center"/>
          </w:tcPr>
          <w:p w14:paraId="1F953DE9" w14:textId="1A5F0CA3" w:rsidR="007039E9" w:rsidRPr="005821F3" w:rsidRDefault="007039E9" w:rsidP="007039E9">
            <w:pPr>
              <w:rPr>
                <w:rFonts w:ascii="Aptos Narrow" w:hAnsi="Aptos Narrow"/>
                <w:color w:val="000000"/>
                <w:sz w:val="20"/>
                <w:szCs w:val="20"/>
              </w:rPr>
            </w:pPr>
            <w:r>
              <w:rPr>
                <w:rFonts w:ascii="Aptos Narrow" w:hAnsi="Aptos Narrow"/>
                <w:color w:val="000000"/>
                <w:sz w:val="20"/>
                <w:szCs w:val="20"/>
              </w:rPr>
              <w:t>Disabled</w:t>
            </w:r>
          </w:p>
        </w:tc>
      </w:tr>
    </w:tbl>
    <w:p w14:paraId="0CE4C0F5" w14:textId="77777777" w:rsidR="00C867D1" w:rsidRDefault="00C867D1" w:rsidP="00C867D1">
      <w:pPr>
        <w:spacing w:after="160" w:line="259" w:lineRule="auto"/>
        <w:rPr>
          <w:rFonts w:eastAsiaTheme="minorEastAsia"/>
        </w:rPr>
      </w:pPr>
    </w:p>
    <w:p w14:paraId="3ECB4155" w14:textId="77777777" w:rsidR="00C867D1" w:rsidRDefault="00C867D1" w:rsidP="00C867D1">
      <w:pPr>
        <w:spacing w:after="160" w:line="259" w:lineRule="auto"/>
        <w:rPr>
          <w:rFonts w:eastAsiaTheme="minorEastAsia"/>
        </w:rPr>
      </w:pPr>
      <w:r w:rsidRPr="00066E82">
        <w:rPr>
          <w:rFonts w:eastAsiaTheme="minorEastAsia"/>
        </w:rPr>
        <w:t>The next sensor shown in the figure behaves like ZPA but when the transport flow direction is changed this sensor stops the Finger to avoid collisions between boxes or units</w:t>
      </w:r>
      <w:r>
        <w:rPr>
          <w:rFonts w:eastAsiaTheme="minorEastAsia"/>
        </w:rPr>
        <w:t>.</w:t>
      </w:r>
    </w:p>
    <w:p w14:paraId="16963AEA" w14:textId="14840445" w:rsidR="00C867D1" w:rsidRDefault="007039E9" w:rsidP="00C867D1">
      <w:pPr>
        <w:spacing w:after="160" w:line="259" w:lineRule="auto"/>
        <w:rPr>
          <w:rFonts w:eastAsiaTheme="minorEastAsia"/>
        </w:rPr>
      </w:pPr>
      <w:r>
        <w:rPr>
          <w:rFonts w:eastAsiaTheme="minorEastAsia"/>
          <w:noProof/>
        </w:rPr>
        <w:drawing>
          <wp:inline distT="0" distB="0" distL="0" distR="0" wp14:anchorId="5A7F6373" wp14:editId="51A3D089">
            <wp:extent cx="6638925" cy="1057275"/>
            <wp:effectExtent l="0" t="0" r="9525" b="9525"/>
            <wp:docPr id="45795261"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38925" cy="1057275"/>
                    </a:xfrm>
                    <a:prstGeom prst="rect">
                      <a:avLst/>
                    </a:prstGeom>
                    <a:noFill/>
                    <a:ln>
                      <a:noFill/>
                    </a:ln>
                  </pic:spPr>
                </pic:pic>
              </a:graphicData>
            </a:graphic>
          </wp:inline>
        </w:drawing>
      </w:r>
    </w:p>
    <w:p w14:paraId="1C5EDF1A" w14:textId="2384FE6E" w:rsidR="00C867D1" w:rsidRPr="00AA3CC3" w:rsidRDefault="00C867D1" w:rsidP="00C867D1">
      <w:pPr>
        <w:pStyle w:val="Caption"/>
        <w:jc w:val="center"/>
        <w:rPr>
          <w:i w:val="0"/>
          <w:iCs w:val="0"/>
        </w:rPr>
      </w:pPr>
      <w:bookmarkStart w:id="41" w:name="_Toc170815422"/>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18</w:t>
      </w:r>
      <w:r w:rsidRPr="006A6E67">
        <w:rPr>
          <w:i w:val="0"/>
          <w:iCs w:val="0"/>
        </w:rPr>
        <w:fldChar w:fldCharType="end"/>
      </w:r>
      <w:r w:rsidRPr="006A6E67">
        <w:rPr>
          <w:i w:val="0"/>
          <w:iCs w:val="0"/>
        </w:rPr>
        <w:t>.</w:t>
      </w:r>
      <w:r>
        <w:rPr>
          <w:i w:val="0"/>
          <w:iCs w:val="0"/>
        </w:rPr>
        <w:t xml:space="preserve"> HMI Sensors Finger </w:t>
      </w:r>
      <w:r w:rsidR="007039E9">
        <w:rPr>
          <w:i w:val="0"/>
          <w:iCs w:val="0"/>
        </w:rPr>
        <w:t>2</w:t>
      </w:r>
      <w:r>
        <w:rPr>
          <w:i w:val="0"/>
          <w:iCs w:val="0"/>
        </w:rPr>
        <w:t xml:space="preserve"> </w:t>
      </w:r>
      <w:r w:rsidRPr="00066E82">
        <w:rPr>
          <w:i w:val="0"/>
          <w:iCs w:val="0"/>
        </w:rPr>
        <w:t>DIST-0</w:t>
      </w:r>
      <w:r w:rsidR="007039E9">
        <w:rPr>
          <w:i w:val="0"/>
          <w:iCs w:val="0"/>
        </w:rPr>
        <w:t>3</w:t>
      </w:r>
      <w:r w:rsidRPr="00066E82">
        <w:rPr>
          <w:i w:val="0"/>
          <w:iCs w:val="0"/>
        </w:rPr>
        <w:t>-</w:t>
      </w:r>
      <w:r>
        <w:rPr>
          <w:i w:val="0"/>
          <w:iCs w:val="0"/>
        </w:rPr>
        <w:t>0</w:t>
      </w:r>
      <w:r w:rsidR="007039E9">
        <w:rPr>
          <w:i w:val="0"/>
          <w:iCs w:val="0"/>
        </w:rPr>
        <w:t>3</w:t>
      </w:r>
      <w:r>
        <w:rPr>
          <w:i w:val="0"/>
          <w:iCs w:val="0"/>
        </w:rPr>
        <w:t xml:space="preserve"> (Lane </w:t>
      </w:r>
      <w:r w:rsidR="007039E9">
        <w:rPr>
          <w:i w:val="0"/>
          <w:iCs w:val="0"/>
        </w:rPr>
        <w:t>3</w:t>
      </w:r>
      <w:r>
        <w:rPr>
          <w:i w:val="0"/>
          <w:iCs w:val="0"/>
        </w:rPr>
        <w:t>)</w:t>
      </w:r>
      <w:r w:rsidRPr="00A97E6E">
        <w:rPr>
          <w:i w:val="0"/>
          <w:iCs w:val="0"/>
        </w:rPr>
        <w:t>.</w:t>
      </w:r>
      <w:bookmarkEnd w:id="41"/>
      <w:r>
        <w:rPr>
          <w:rFonts w:eastAsiaTheme="minorEastAsia"/>
        </w:rPr>
        <w:br w:type="page"/>
      </w:r>
    </w:p>
    <w:p w14:paraId="7EA1B5D8" w14:textId="77777777" w:rsidR="00C867D1" w:rsidRDefault="00C867D1" w:rsidP="00C867D1">
      <w:r w:rsidRPr="008307DC">
        <w:lastRenderedPageBreak/>
        <w:t>The following figure shows the sensors that are located at the end of the lane that functions as ZPA.</w:t>
      </w:r>
    </w:p>
    <w:p w14:paraId="1CCA11A9" w14:textId="77777777" w:rsidR="00C867D1" w:rsidRDefault="00C867D1" w:rsidP="00C867D1"/>
    <w:p w14:paraId="0F145358" w14:textId="53D579A5" w:rsidR="00C867D1" w:rsidRDefault="007039E9" w:rsidP="00C867D1">
      <w:pPr>
        <w:spacing w:after="160" w:line="259" w:lineRule="auto"/>
        <w:rPr>
          <w:rFonts w:eastAsiaTheme="minorEastAsia"/>
        </w:rPr>
      </w:pPr>
      <w:r>
        <w:rPr>
          <w:rFonts w:eastAsiaTheme="minorEastAsia"/>
          <w:noProof/>
        </w:rPr>
        <w:drawing>
          <wp:inline distT="0" distB="0" distL="0" distR="0" wp14:anchorId="2CBACDE0" wp14:editId="4507B5C7">
            <wp:extent cx="6645910" cy="1066165"/>
            <wp:effectExtent l="0" t="0" r="2540" b="635"/>
            <wp:docPr id="911980880"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45910" cy="1066165"/>
                    </a:xfrm>
                    <a:prstGeom prst="rect">
                      <a:avLst/>
                    </a:prstGeom>
                    <a:noFill/>
                    <a:ln>
                      <a:noFill/>
                    </a:ln>
                  </pic:spPr>
                </pic:pic>
              </a:graphicData>
            </a:graphic>
          </wp:inline>
        </w:drawing>
      </w:r>
    </w:p>
    <w:p w14:paraId="19CE0D5F" w14:textId="0AD34FA7" w:rsidR="00C867D1" w:rsidRPr="00641AAE" w:rsidRDefault="00C867D1" w:rsidP="00C867D1">
      <w:pPr>
        <w:pStyle w:val="Caption"/>
        <w:jc w:val="center"/>
      </w:pPr>
      <w:bookmarkStart w:id="42" w:name="_Toc170815423"/>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19</w:t>
      </w:r>
      <w:r w:rsidRPr="006A6E67">
        <w:rPr>
          <w:i w:val="0"/>
          <w:iCs w:val="0"/>
        </w:rPr>
        <w:fldChar w:fldCharType="end"/>
      </w:r>
      <w:r w:rsidRPr="006A6E67">
        <w:rPr>
          <w:i w:val="0"/>
          <w:iCs w:val="0"/>
        </w:rPr>
        <w:t>.</w:t>
      </w:r>
      <w:r>
        <w:rPr>
          <w:i w:val="0"/>
          <w:iCs w:val="0"/>
        </w:rPr>
        <w:t xml:space="preserve"> HMI Sensors Finger </w:t>
      </w:r>
      <w:r w:rsidR="007039E9">
        <w:rPr>
          <w:i w:val="0"/>
          <w:iCs w:val="0"/>
        </w:rPr>
        <w:t>2</w:t>
      </w:r>
      <w:r>
        <w:rPr>
          <w:i w:val="0"/>
          <w:iCs w:val="0"/>
        </w:rPr>
        <w:t xml:space="preserve"> </w:t>
      </w:r>
      <w:r w:rsidRPr="00066E82">
        <w:rPr>
          <w:i w:val="0"/>
          <w:iCs w:val="0"/>
        </w:rPr>
        <w:t>DIST-0</w:t>
      </w:r>
      <w:r w:rsidR="007039E9">
        <w:rPr>
          <w:i w:val="0"/>
          <w:iCs w:val="0"/>
        </w:rPr>
        <w:t>3</w:t>
      </w:r>
      <w:r w:rsidRPr="00066E82">
        <w:rPr>
          <w:i w:val="0"/>
          <w:iCs w:val="0"/>
        </w:rPr>
        <w:t>-</w:t>
      </w:r>
      <w:r w:rsidR="007039E9">
        <w:rPr>
          <w:i w:val="0"/>
          <w:iCs w:val="0"/>
        </w:rPr>
        <w:t>06</w:t>
      </w:r>
      <w:r>
        <w:rPr>
          <w:i w:val="0"/>
          <w:iCs w:val="0"/>
        </w:rPr>
        <w:t xml:space="preserve"> (Lane </w:t>
      </w:r>
      <w:r w:rsidR="007039E9">
        <w:rPr>
          <w:i w:val="0"/>
          <w:iCs w:val="0"/>
        </w:rPr>
        <w:t>3</w:t>
      </w:r>
      <w:r>
        <w:rPr>
          <w:i w:val="0"/>
          <w:iCs w:val="0"/>
        </w:rPr>
        <w:t>)</w:t>
      </w:r>
      <w:r w:rsidRPr="00A97E6E">
        <w:rPr>
          <w:i w:val="0"/>
          <w:iCs w:val="0"/>
        </w:rPr>
        <w:t>.</w:t>
      </w:r>
      <w:bookmarkEnd w:id="42"/>
    </w:p>
    <w:p w14:paraId="10E3A40C" w14:textId="77777777" w:rsidR="00C867D1" w:rsidRDefault="00C867D1" w:rsidP="00C867D1">
      <w:pPr>
        <w:rPr>
          <w:rFonts w:eastAsiaTheme="minorEastAsia"/>
        </w:rPr>
      </w:pPr>
      <w:r>
        <w:rPr>
          <w:rFonts w:eastAsiaTheme="minorEastAsia"/>
        </w:rPr>
        <w:br w:type="page"/>
      </w:r>
    </w:p>
    <w:p w14:paraId="05A0B4E9" w14:textId="7B81F505" w:rsidR="008418F7" w:rsidRDefault="008418F7" w:rsidP="0016645C">
      <w:pPr>
        <w:pStyle w:val="Heading2"/>
        <w:numPr>
          <w:ilvl w:val="1"/>
          <w:numId w:val="1"/>
        </w:numPr>
      </w:pPr>
      <w:bookmarkStart w:id="43" w:name="_Toc170815373"/>
      <w:r w:rsidRPr="008418F7">
        <w:lastRenderedPageBreak/>
        <w:t>Induct table 1 (Lane 4)</w:t>
      </w:r>
      <w:r w:rsidR="002C6AB2">
        <w:t xml:space="preserve"> Devices</w:t>
      </w:r>
      <w:r w:rsidRPr="008418F7">
        <w:t>.</w:t>
      </w:r>
      <w:bookmarkEnd w:id="43"/>
    </w:p>
    <w:p w14:paraId="0148F683" w14:textId="77777777" w:rsidR="008418F7" w:rsidRDefault="008418F7" w:rsidP="008418F7"/>
    <w:p w14:paraId="5CB86807" w14:textId="0D2A837D" w:rsidR="00632C5C" w:rsidRDefault="00632C5C" w:rsidP="004608A8">
      <w:pPr>
        <w:rPr>
          <w:rFonts w:ascii="Arial" w:eastAsia="Arial" w:hAnsi="Arial" w:cs="Arial"/>
          <w:color w:val="44546A" w:themeColor="text2"/>
          <w:sz w:val="18"/>
          <w:szCs w:val="18"/>
        </w:rPr>
      </w:pPr>
      <w:r w:rsidRPr="00632C5C">
        <w:t xml:space="preserve">The induction </w:t>
      </w:r>
      <w:r>
        <w:t>lane</w:t>
      </w:r>
      <w:r w:rsidRPr="00632C5C">
        <w:t xml:space="preserve"> functions to transport and introduce units to Conveyors A and B. It consists of the DIST-04-01 distribution board, as shown in the following </w:t>
      </w:r>
      <w:r w:rsidR="004608A8">
        <w:t>table</w:t>
      </w:r>
      <w:r w:rsidRPr="00632C5C">
        <w:t>.</w:t>
      </w:r>
      <w:r w:rsidR="008418F7" w:rsidRPr="00CF1DBA">
        <w:t xml:space="preserve"> The control power on the cards in this section was implemented from the RIO </w:t>
      </w:r>
      <w:r w:rsidR="00F358CB">
        <w:t>2</w:t>
      </w:r>
      <w:r w:rsidR="008418F7" w:rsidRPr="00CF1DBA">
        <w:t xml:space="preserve"> distribution board.</w:t>
      </w:r>
    </w:p>
    <w:p w14:paraId="26E2BFCA" w14:textId="77777777" w:rsidR="004608A8" w:rsidRDefault="004608A8" w:rsidP="004608A8">
      <w:pPr>
        <w:rPr>
          <w:i/>
          <w:iCs/>
        </w:rPr>
      </w:pPr>
    </w:p>
    <w:p w14:paraId="297BBC8C" w14:textId="77777777" w:rsidR="00632C5C" w:rsidRDefault="00632C5C" w:rsidP="00632C5C">
      <w:r w:rsidRPr="005D6634">
        <w:t>The following Table shows the distribution boards, cards and motors activated for the operation of this lane.</w:t>
      </w:r>
    </w:p>
    <w:p w14:paraId="7ED35486" w14:textId="77777777" w:rsidR="008418F7" w:rsidRDefault="008418F7" w:rsidP="00C867D1"/>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632C5C" w14:paraId="07BD30A4" w14:textId="77777777" w:rsidTr="00B416A6">
        <w:trPr>
          <w:trHeight w:val="300"/>
          <w:jc w:val="center"/>
        </w:trPr>
        <w:tc>
          <w:tcPr>
            <w:tcW w:w="846" w:type="dxa"/>
            <w:shd w:val="clear" w:color="auto" w:fill="auto"/>
            <w:noWrap/>
            <w:vAlign w:val="bottom"/>
            <w:hideMark/>
          </w:tcPr>
          <w:p w14:paraId="74C92C10" w14:textId="77777777" w:rsidR="00632C5C" w:rsidRPr="001D0DEE" w:rsidRDefault="00632C5C"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64AC659C" w14:textId="77777777" w:rsidR="00632C5C" w:rsidRPr="001D0DEE" w:rsidRDefault="00632C5C"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44C2FEFE" w14:textId="77777777" w:rsidR="00632C5C" w:rsidRPr="001D0DEE" w:rsidRDefault="00632C5C"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632C5C" w14:paraId="08AA24F6" w14:textId="77777777" w:rsidTr="00B416A6">
        <w:trPr>
          <w:trHeight w:val="300"/>
          <w:jc w:val="center"/>
        </w:trPr>
        <w:tc>
          <w:tcPr>
            <w:tcW w:w="846" w:type="dxa"/>
            <w:vMerge w:val="restart"/>
            <w:shd w:val="clear" w:color="auto" w:fill="auto"/>
            <w:noWrap/>
            <w:vAlign w:val="bottom"/>
            <w:hideMark/>
          </w:tcPr>
          <w:p w14:paraId="7FFFB94C" w14:textId="42C7A583" w:rsidR="00632C5C" w:rsidRPr="001D0DEE" w:rsidRDefault="00632C5C" w:rsidP="00632C5C">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4</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1074A1E2" w14:textId="656869FB" w:rsidR="00632C5C" w:rsidRPr="005821F3" w:rsidRDefault="00632C5C" w:rsidP="00632C5C">
            <w:pPr>
              <w:rPr>
                <w:rFonts w:ascii="Aptos Narrow" w:hAnsi="Aptos Narrow"/>
                <w:color w:val="000000"/>
                <w:sz w:val="20"/>
                <w:szCs w:val="20"/>
              </w:rPr>
            </w:pPr>
            <w:r>
              <w:rPr>
                <w:rFonts w:ascii="Aptos Narrow" w:hAnsi="Aptos Narrow"/>
                <w:color w:val="000000"/>
                <w:sz w:val="20"/>
                <w:szCs w:val="20"/>
              </w:rPr>
              <w:t>DIST-04-01.CAR.1</w:t>
            </w:r>
          </w:p>
        </w:tc>
        <w:tc>
          <w:tcPr>
            <w:tcW w:w="2268" w:type="dxa"/>
            <w:shd w:val="clear" w:color="auto" w:fill="auto"/>
            <w:noWrap/>
            <w:vAlign w:val="center"/>
          </w:tcPr>
          <w:p w14:paraId="65730595" w14:textId="0597E357" w:rsidR="00632C5C" w:rsidRPr="005821F3" w:rsidRDefault="00632C5C" w:rsidP="00632C5C">
            <w:pPr>
              <w:rPr>
                <w:rFonts w:ascii="Aptos Narrow" w:hAnsi="Aptos Narrow"/>
                <w:color w:val="000000"/>
                <w:sz w:val="20"/>
                <w:szCs w:val="20"/>
              </w:rPr>
            </w:pPr>
            <w:r>
              <w:rPr>
                <w:rFonts w:ascii="Aptos Narrow" w:hAnsi="Aptos Narrow"/>
                <w:color w:val="000000"/>
                <w:sz w:val="20"/>
                <w:szCs w:val="20"/>
              </w:rPr>
              <w:t>DIST-04-01.CAR.1.ROL.A</w:t>
            </w:r>
          </w:p>
        </w:tc>
      </w:tr>
      <w:tr w:rsidR="00632C5C" w14:paraId="543DDE40" w14:textId="77777777" w:rsidTr="00B416A6">
        <w:trPr>
          <w:trHeight w:val="300"/>
          <w:jc w:val="center"/>
        </w:trPr>
        <w:tc>
          <w:tcPr>
            <w:tcW w:w="846" w:type="dxa"/>
            <w:vMerge/>
            <w:shd w:val="clear" w:color="auto" w:fill="auto"/>
            <w:noWrap/>
            <w:vAlign w:val="bottom"/>
          </w:tcPr>
          <w:p w14:paraId="0258A034" w14:textId="77777777" w:rsidR="00632C5C" w:rsidRPr="001D0DEE" w:rsidRDefault="00632C5C" w:rsidP="00632C5C">
            <w:pPr>
              <w:rPr>
                <w:rFonts w:ascii="Aptos Narrow" w:hAnsi="Aptos Narrow"/>
                <w:color w:val="000000"/>
                <w:sz w:val="20"/>
                <w:szCs w:val="20"/>
              </w:rPr>
            </w:pPr>
          </w:p>
        </w:tc>
        <w:tc>
          <w:tcPr>
            <w:tcW w:w="1701" w:type="dxa"/>
            <w:shd w:val="clear" w:color="auto" w:fill="auto"/>
            <w:noWrap/>
            <w:vAlign w:val="center"/>
          </w:tcPr>
          <w:p w14:paraId="1D068C29" w14:textId="26CBF846" w:rsidR="00632C5C" w:rsidRDefault="00632C5C" w:rsidP="00632C5C">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1F3BCD40" w14:textId="78447A96" w:rsidR="00632C5C" w:rsidRDefault="00632C5C" w:rsidP="00632C5C">
            <w:pPr>
              <w:rPr>
                <w:rFonts w:ascii="Aptos Narrow" w:hAnsi="Aptos Narrow"/>
                <w:color w:val="000000"/>
                <w:sz w:val="20"/>
                <w:szCs w:val="20"/>
              </w:rPr>
            </w:pPr>
            <w:r>
              <w:rPr>
                <w:rFonts w:ascii="Aptos Narrow" w:hAnsi="Aptos Narrow"/>
                <w:color w:val="000000"/>
                <w:sz w:val="20"/>
                <w:szCs w:val="20"/>
              </w:rPr>
              <w:t>DIST-04-01.CAR.1.ROL.B</w:t>
            </w:r>
          </w:p>
        </w:tc>
      </w:tr>
      <w:tr w:rsidR="00632C5C" w14:paraId="2F2AC02D" w14:textId="77777777" w:rsidTr="00B416A6">
        <w:trPr>
          <w:trHeight w:val="300"/>
          <w:jc w:val="center"/>
        </w:trPr>
        <w:tc>
          <w:tcPr>
            <w:tcW w:w="846" w:type="dxa"/>
            <w:vMerge/>
            <w:shd w:val="clear" w:color="auto" w:fill="auto"/>
            <w:noWrap/>
            <w:vAlign w:val="bottom"/>
          </w:tcPr>
          <w:p w14:paraId="64841A75" w14:textId="77777777" w:rsidR="00632C5C" w:rsidRPr="001D0DEE" w:rsidRDefault="00632C5C" w:rsidP="00632C5C">
            <w:pPr>
              <w:rPr>
                <w:rFonts w:ascii="Aptos Narrow" w:hAnsi="Aptos Narrow"/>
                <w:color w:val="000000"/>
                <w:sz w:val="20"/>
                <w:szCs w:val="20"/>
              </w:rPr>
            </w:pPr>
          </w:p>
        </w:tc>
        <w:tc>
          <w:tcPr>
            <w:tcW w:w="1701" w:type="dxa"/>
            <w:shd w:val="clear" w:color="auto" w:fill="auto"/>
            <w:noWrap/>
            <w:vAlign w:val="center"/>
          </w:tcPr>
          <w:p w14:paraId="3AF7F935" w14:textId="3E1C0D7B" w:rsidR="00632C5C" w:rsidRDefault="00632C5C" w:rsidP="00632C5C">
            <w:pPr>
              <w:rPr>
                <w:rFonts w:ascii="Aptos Narrow" w:hAnsi="Aptos Narrow"/>
                <w:color w:val="000000"/>
                <w:sz w:val="20"/>
                <w:szCs w:val="20"/>
              </w:rPr>
            </w:pPr>
            <w:r>
              <w:rPr>
                <w:rFonts w:ascii="Aptos Narrow" w:hAnsi="Aptos Narrow"/>
                <w:color w:val="000000"/>
                <w:sz w:val="20"/>
                <w:szCs w:val="20"/>
              </w:rPr>
              <w:t>DIST-04-01.CAR.2</w:t>
            </w:r>
          </w:p>
        </w:tc>
        <w:tc>
          <w:tcPr>
            <w:tcW w:w="2268" w:type="dxa"/>
            <w:shd w:val="clear" w:color="auto" w:fill="auto"/>
            <w:noWrap/>
            <w:vAlign w:val="center"/>
          </w:tcPr>
          <w:p w14:paraId="56204603" w14:textId="4385E91D" w:rsidR="00632C5C" w:rsidRDefault="00632C5C" w:rsidP="00632C5C">
            <w:pPr>
              <w:rPr>
                <w:rFonts w:ascii="Aptos Narrow" w:hAnsi="Aptos Narrow"/>
                <w:color w:val="000000"/>
                <w:sz w:val="20"/>
                <w:szCs w:val="20"/>
              </w:rPr>
            </w:pPr>
            <w:r>
              <w:rPr>
                <w:rFonts w:ascii="Aptos Narrow" w:hAnsi="Aptos Narrow"/>
                <w:color w:val="000000"/>
                <w:sz w:val="20"/>
                <w:szCs w:val="20"/>
              </w:rPr>
              <w:t>DIST-04-01.CAR.2.ROL.A</w:t>
            </w:r>
          </w:p>
        </w:tc>
      </w:tr>
      <w:tr w:rsidR="00632C5C" w14:paraId="482790D5" w14:textId="77777777" w:rsidTr="00B416A6">
        <w:trPr>
          <w:trHeight w:val="300"/>
          <w:jc w:val="center"/>
        </w:trPr>
        <w:tc>
          <w:tcPr>
            <w:tcW w:w="846" w:type="dxa"/>
            <w:vMerge/>
            <w:shd w:val="clear" w:color="auto" w:fill="auto"/>
            <w:noWrap/>
            <w:vAlign w:val="bottom"/>
          </w:tcPr>
          <w:p w14:paraId="161B4515" w14:textId="77777777" w:rsidR="00632C5C" w:rsidRPr="001D0DEE" w:rsidRDefault="00632C5C" w:rsidP="00632C5C">
            <w:pPr>
              <w:rPr>
                <w:rFonts w:ascii="Aptos Narrow" w:hAnsi="Aptos Narrow"/>
                <w:color w:val="000000"/>
                <w:sz w:val="20"/>
                <w:szCs w:val="20"/>
              </w:rPr>
            </w:pPr>
          </w:p>
        </w:tc>
        <w:tc>
          <w:tcPr>
            <w:tcW w:w="1701" w:type="dxa"/>
            <w:shd w:val="clear" w:color="auto" w:fill="auto"/>
            <w:noWrap/>
            <w:vAlign w:val="center"/>
          </w:tcPr>
          <w:p w14:paraId="2F35FC17" w14:textId="37FA7803" w:rsidR="00632C5C" w:rsidRDefault="00632C5C" w:rsidP="00632C5C">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4514C071" w14:textId="4B518C62" w:rsidR="00632C5C" w:rsidRDefault="00632C5C" w:rsidP="00632C5C">
            <w:pPr>
              <w:rPr>
                <w:rFonts w:ascii="Aptos Narrow" w:hAnsi="Aptos Narrow"/>
                <w:color w:val="000000"/>
                <w:sz w:val="20"/>
                <w:szCs w:val="20"/>
              </w:rPr>
            </w:pPr>
            <w:r>
              <w:rPr>
                <w:rFonts w:ascii="Aptos Narrow" w:hAnsi="Aptos Narrow"/>
                <w:color w:val="000000"/>
                <w:sz w:val="20"/>
                <w:szCs w:val="20"/>
              </w:rPr>
              <w:t>DIST-04-01.CAR.2.ROL.B</w:t>
            </w:r>
          </w:p>
        </w:tc>
      </w:tr>
      <w:tr w:rsidR="00632C5C" w14:paraId="1DC7FA1B" w14:textId="77777777" w:rsidTr="00B416A6">
        <w:trPr>
          <w:trHeight w:val="300"/>
          <w:jc w:val="center"/>
        </w:trPr>
        <w:tc>
          <w:tcPr>
            <w:tcW w:w="846" w:type="dxa"/>
            <w:vMerge/>
            <w:shd w:val="clear" w:color="auto" w:fill="auto"/>
            <w:noWrap/>
            <w:vAlign w:val="bottom"/>
          </w:tcPr>
          <w:p w14:paraId="30EC16CB" w14:textId="77777777" w:rsidR="00632C5C" w:rsidRPr="001D0DEE" w:rsidRDefault="00632C5C" w:rsidP="00632C5C">
            <w:pPr>
              <w:rPr>
                <w:rFonts w:ascii="Aptos Narrow" w:hAnsi="Aptos Narrow"/>
                <w:color w:val="000000"/>
                <w:sz w:val="20"/>
                <w:szCs w:val="20"/>
              </w:rPr>
            </w:pPr>
          </w:p>
        </w:tc>
        <w:tc>
          <w:tcPr>
            <w:tcW w:w="1701" w:type="dxa"/>
            <w:shd w:val="clear" w:color="auto" w:fill="auto"/>
            <w:noWrap/>
            <w:vAlign w:val="center"/>
          </w:tcPr>
          <w:p w14:paraId="6C33344C" w14:textId="540E6649" w:rsidR="00632C5C" w:rsidRDefault="00632C5C" w:rsidP="00632C5C">
            <w:pPr>
              <w:rPr>
                <w:rFonts w:ascii="Aptos Narrow" w:hAnsi="Aptos Narrow"/>
                <w:color w:val="000000"/>
                <w:sz w:val="20"/>
                <w:szCs w:val="20"/>
              </w:rPr>
            </w:pPr>
            <w:r>
              <w:rPr>
                <w:rFonts w:ascii="Aptos Narrow" w:hAnsi="Aptos Narrow"/>
                <w:color w:val="000000"/>
                <w:sz w:val="20"/>
                <w:szCs w:val="20"/>
              </w:rPr>
              <w:t>DIST-04-01.CAR.3</w:t>
            </w:r>
          </w:p>
        </w:tc>
        <w:tc>
          <w:tcPr>
            <w:tcW w:w="2268" w:type="dxa"/>
            <w:shd w:val="clear" w:color="auto" w:fill="auto"/>
            <w:noWrap/>
            <w:vAlign w:val="center"/>
          </w:tcPr>
          <w:p w14:paraId="036A3D8D" w14:textId="35BBAE91" w:rsidR="00632C5C" w:rsidRDefault="00632C5C" w:rsidP="00632C5C">
            <w:pPr>
              <w:rPr>
                <w:rFonts w:ascii="Aptos Narrow" w:hAnsi="Aptos Narrow"/>
                <w:color w:val="000000"/>
                <w:sz w:val="20"/>
                <w:szCs w:val="20"/>
              </w:rPr>
            </w:pPr>
            <w:r>
              <w:rPr>
                <w:rFonts w:ascii="Aptos Narrow" w:hAnsi="Aptos Narrow"/>
                <w:color w:val="000000"/>
                <w:sz w:val="20"/>
                <w:szCs w:val="20"/>
              </w:rPr>
              <w:t>DIST-04-01.CAR.3.ROL.A</w:t>
            </w:r>
          </w:p>
        </w:tc>
      </w:tr>
      <w:tr w:rsidR="00632C5C" w14:paraId="01651120" w14:textId="77777777" w:rsidTr="00B416A6">
        <w:trPr>
          <w:trHeight w:val="300"/>
          <w:jc w:val="center"/>
        </w:trPr>
        <w:tc>
          <w:tcPr>
            <w:tcW w:w="846" w:type="dxa"/>
            <w:vMerge/>
            <w:shd w:val="clear" w:color="auto" w:fill="auto"/>
            <w:noWrap/>
            <w:vAlign w:val="bottom"/>
            <w:hideMark/>
          </w:tcPr>
          <w:p w14:paraId="1BD293E9" w14:textId="77777777" w:rsidR="00632C5C" w:rsidRPr="001D0DEE" w:rsidRDefault="00632C5C" w:rsidP="00632C5C">
            <w:pPr>
              <w:rPr>
                <w:rFonts w:ascii="Aptos Narrow" w:hAnsi="Aptos Narrow"/>
                <w:color w:val="000000"/>
                <w:sz w:val="20"/>
                <w:szCs w:val="20"/>
              </w:rPr>
            </w:pPr>
          </w:p>
        </w:tc>
        <w:tc>
          <w:tcPr>
            <w:tcW w:w="1701" w:type="dxa"/>
            <w:shd w:val="clear" w:color="auto" w:fill="auto"/>
            <w:noWrap/>
            <w:vAlign w:val="center"/>
          </w:tcPr>
          <w:p w14:paraId="78810AA9" w14:textId="2BCA4C7F" w:rsidR="00632C5C" w:rsidRPr="005821F3" w:rsidRDefault="00632C5C" w:rsidP="00632C5C">
            <w:pPr>
              <w:rPr>
                <w:sz w:val="20"/>
                <w:szCs w:val="20"/>
              </w:rPr>
            </w:pPr>
            <w:r>
              <w:rPr>
                <w:color w:val="000000"/>
                <w:sz w:val="20"/>
                <w:szCs w:val="20"/>
              </w:rPr>
              <w:t> </w:t>
            </w:r>
          </w:p>
        </w:tc>
        <w:tc>
          <w:tcPr>
            <w:tcW w:w="2268" w:type="dxa"/>
            <w:shd w:val="clear" w:color="auto" w:fill="auto"/>
            <w:noWrap/>
            <w:vAlign w:val="center"/>
          </w:tcPr>
          <w:p w14:paraId="0982FE5E" w14:textId="1DCBD7C6" w:rsidR="00632C5C" w:rsidRPr="005821F3" w:rsidRDefault="00632C5C" w:rsidP="00632C5C">
            <w:pPr>
              <w:rPr>
                <w:rFonts w:ascii="Aptos Narrow" w:hAnsi="Aptos Narrow"/>
                <w:color w:val="000000"/>
                <w:sz w:val="20"/>
                <w:szCs w:val="20"/>
              </w:rPr>
            </w:pPr>
            <w:r>
              <w:rPr>
                <w:rFonts w:ascii="Aptos Narrow" w:hAnsi="Aptos Narrow"/>
                <w:color w:val="000000"/>
                <w:sz w:val="20"/>
                <w:szCs w:val="20"/>
              </w:rPr>
              <w:t>DIST-04-01.CAR.3.ROL.B</w:t>
            </w:r>
          </w:p>
        </w:tc>
      </w:tr>
      <w:tr w:rsidR="00632C5C" w14:paraId="37697FE4" w14:textId="77777777" w:rsidTr="00B416A6">
        <w:trPr>
          <w:trHeight w:val="300"/>
          <w:jc w:val="center"/>
        </w:trPr>
        <w:tc>
          <w:tcPr>
            <w:tcW w:w="846" w:type="dxa"/>
            <w:vMerge/>
            <w:shd w:val="clear" w:color="auto" w:fill="auto"/>
            <w:noWrap/>
            <w:vAlign w:val="bottom"/>
            <w:hideMark/>
          </w:tcPr>
          <w:p w14:paraId="1D4EBC36" w14:textId="77777777" w:rsidR="00632C5C" w:rsidRPr="001D0DEE" w:rsidRDefault="00632C5C" w:rsidP="00632C5C">
            <w:pPr>
              <w:rPr>
                <w:rFonts w:ascii="Aptos Narrow" w:hAnsi="Aptos Narrow"/>
                <w:color w:val="000000"/>
                <w:sz w:val="20"/>
                <w:szCs w:val="20"/>
              </w:rPr>
            </w:pPr>
          </w:p>
        </w:tc>
        <w:tc>
          <w:tcPr>
            <w:tcW w:w="1701" w:type="dxa"/>
            <w:shd w:val="clear" w:color="auto" w:fill="auto"/>
            <w:noWrap/>
            <w:vAlign w:val="center"/>
          </w:tcPr>
          <w:p w14:paraId="70973750" w14:textId="13E54578" w:rsidR="00632C5C" w:rsidRPr="005821F3" w:rsidRDefault="00632C5C" w:rsidP="00632C5C">
            <w:pPr>
              <w:rPr>
                <w:rFonts w:ascii="Aptos Narrow" w:hAnsi="Aptos Narrow"/>
                <w:color w:val="000000"/>
                <w:sz w:val="20"/>
                <w:szCs w:val="20"/>
              </w:rPr>
            </w:pPr>
            <w:r>
              <w:rPr>
                <w:rFonts w:ascii="Aptos Narrow" w:hAnsi="Aptos Narrow"/>
                <w:color w:val="000000"/>
                <w:sz w:val="20"/>
                <w:szCs w:val="20"/>
              </w:rPr>
              <w:t>DIST-04-01.CAR.4</w:t>
            </w:r>
          </w:p>
        </w:tc>
        <w:tc>
          <w:tcPr>
            <w:tcW w:w="2268" w:type="dxa"/>
            <w:shd w:val="clear" w:color="auto" w:fill="auto"/>
            <w:noWrap/>
            <w:vAlign w:val="center"/>
          </w:tcPr>
          <w:p w14:paraId="7431D947" w14:textId="6003D124" w:rsidR="00632C5C" w:rsidRPr="005821F3" w:rsidRDefault="00632C5C" w:rsidP="00632C5C">
            <w:pPr>
              <w:rPr>
                <w:rFonts w:ascii="Aptos Narrow" w:hAnsi="Aptos Narrow"/>
                <w:color w:val="000000"/>
                <w:sz w:val="20"/>
                <w:szCs w:val="20"/>
              </w:rPr>
            </w:pPr>
            <w:r>
              <w:rPr>
                <w:rFonts w:ascii="Aptos Narrow" w:hAnsi="Aptos Narrow"/>
                <w:color w:val="000000"/>
                <w:sz w:val="20"/>
                <w:szCs w:val="20"/>
              </w:rPr>
              <w:t>DIST-04-01.CAR.4.ROL.A</w:t>
            </w:r>
          </w:p>
        </w:tc>
      </w:tr>
      <w:tr w:rsidR="00632C5C" w14:paraId="39986608" w14:textId="77777777" w:rsidTr="00B416A6">
        <w:trPr>
          <w:trHeight w:val="300"/>
          <w:jc w:val="center"/>
        </w:trPr>
        <w:tc>
          <w:tcPr>
            <w:tcW w:w="846" w:type="dxa"/>
            <w:vMerge/>
            <w:shd w:val="clear" w:color="auto" w:fill="auto"/>
            <w:noWrap/>
            <w:vAlign w:val="bottom"/>
            <w:hideMark/>
          </w:tcPr>
          <w:p w14:paraId="655C147C" w14:textId="77777777" w:rsidR="00632C5C" w:rsidRPr="001D0DEE" w:rsidRDefault="00632C5C" w:rsidP="00632C5C">
            <w:pPr>
              <w:rPr>
                <w:rFonts w:ascii="Aptos Narrow" w:hAnsi="Aptos Narrow"/>
                <w:color w:val="000000"/>
                <w:sz w:val="20"/>
                <w:szCs w:val="20"/>
              </w:rPr>
            </w:pPr>
          </w:p>
        </w:tc>
        <w:tc>
          <w:tcPr>
            <w:tcW w:w="1701" w:type="dxa"/>
            <w:shd w:val="clear" w:color="auto" w:fill="auto"/>
            <w:noWrap/>
            <w:vAlign w:val="center"/>
          </w:tcPr>
          <w:p w14:paraId="188ABDE7" w14:textId="4D83B7AD" w:rsidR="00632C5C" w:rsidRPr="005821F3" w:rsidRDefault="00632C5C" w:rsidP="00632C5C">
            <w:pPr>
              <w:rPr>
                <w:sz w:val="20"/>
                <w:szCs w:val="20"/>
              </w:rPr>
            </w:pPr>
            <w:r>
              <w:rPr>
                <w:color w:val="000000"/>
                <w:sz w:val="20"/>
                <w:szCs w:val="20"/>
              </w:rPr>
              <w:t> </w:t>
            </w:r>
          </w:p>
        </w:tc>
        <w:tc>
          <w:tcPr>
            <w:tcW w:w="2268" w:type="dxa"/>
            <w:shd w:val="clear" w:color="auto" w:fill="auto"/>
            <w:noWrap/>
            <w:vAlign w:val="center"/>
          </w:tcPr>
          <w:p w14:paraId="1DA40D21" w14:textId="5C12DB06" w:rsidR="00632C5C" w:rsidRPr="005821F3" w:rsidRDefault="00632C5C" w:rsidP="00632C5C">
            <w:pPr>
              <w:rPr>
                <w:rFonts w:ascii="Aptos Narrow" w:hAnsi="Aptos Narrow"/>
                <w:color w:val="000000"/>
                <w:sz w:val="20"/>
                <w:szCs w:val="20"/>
              </w:rPr>
            </w:pPr>
            <w:r>
              <w:rPr>
                <w:rFonts w:ascii="Aptos Narrow" w:hAnsi="Aptos Narrow"/>
                <w:color w:val="000000"/>
                <w:sz w:val="20"/>
                <w:szCs w:val="20"/>
              </w:rPr>
              <w:t>DIST-04-01.CAR.4.ROL.B</w:t>
            </w:r>
          </w:p>
        </w:tc>
      </w:tr>
      <w:tr w:rsidR="00632C5C" w14:paraId="4390471E" w14:textId="77777777" w:rsidTr="00B416A6">
        <w:trPr>
          <w:trHeight w:val="300"/>
          <w:jc w:val="center"/>
        </w:trPr>
        <w:tc>
          <w:tcPr>
            <w:tcW w:w="846" w:type="dxa"/>
            <w:vMerge/>
            <w:shd w:val="clear" w:color="auto" w:fill="auto"/>
            <w:noWrap/>
            <w:vAlign w:val="bottom"/>
            <w:hideMark/>
          </w:tcPr>
          <w:p w14:paraId="268F1FD8" w14:textId="77777777" w:rsidR="00632C5C" w:rsidRPr="001D0DEE" w:rsidRDefault="00632C5C" w:rsidP="00632C5C">
            <w:pPr>
              <w:rPr>
                <w:rFonts w:ascii="Aptos Narrow" w:hAnsi="Aptos Narrow"/>
                <w:color w:val="000000"/>
                <w:sz w:val="20"/>
                <w:szCs w:val="20"/>
              </w:rPr>
            </w:pPr>
          </w:p>
        </w:tc>
        <w:tc>
          <w:tcPr>
            <w:tcW w:w="1701" w:type="dxa"/>
            <w:shd w:val="clear" w:color="auto" w:fill="auto"/>
            <w:noWrap/>
            <w:vAlign w:val="center"/>
          </w:tcPr>
          <w:p w14:paraId="5BC55A43" w14:textId="16C3F093" w:rsidR="00632C5C" w:rsidRPr="005821F3" w:rsidRDefault="00632C5C" w:rsidP="00632C5C">
            <w:pPr>
              <w:rPr>
                <w:rFonts w:ascii="Aptos Narrow" w:hAnsi="Aptos Narrow"/>
                <w:color w:val="000000"/>
                <w:sz w:val="20"/>
                <w:szCs w:val="20"/>
              </w:rPr>
            </w:pPr>
            <w:r>
              <w:rPr>
                <w:rFonts w:ascii="Aptos Narrow" w:hAnsi="Aptos Narrow"/>
                <w:color w:val="000000"/>
                <w:sz w:val="20"/>
                <w:szCs w:val="20"/>
              </w:rPr>
              <w:t>DIST-04-01.CAR.5</w:t>
            </w:r>
          </w:p>
        </w:tc>
        <w:tc>
          <w:tcPr>
            <w:tcW w:w="2268" w:type="dxa"/>
            <w:shd w:val="clear" w:color="auto" w:fill="auto"/>
            <w:noWrap/>
            <w:vAlign w:val="center"/>
          </w:tcPr>
          <w:p w14:paraId="3D24B067" w14:textId="38FEEDED" w:rsidR="00632C5C" w:rsidRPr="005821F3" w:rsidRDefault="00632C5C" w:rsidP="00632C5C">
            <w:pPr>
              <w:rPr>
                <w:rFonts w:ascii="Aptos Narrow" w:hAnsi="Aptos Narrow"/>
                <w:color w:val="000000"/>
                <w:sz w:val="20"/>
                <w:szCs w:val="20"/>
              </w:rPr>
            </w:pPr>
            <w:r>
              <w:rPr>
                <w:rFonts w:ascii="Aptos Narrow" w:hAnsi="Aptos Narrow"/>
                <w:color w:val="000000"/>
                <w:sz w:val="20"/>
                <w:szCs w:val="20"/>
              </w:rPr>
              <w:t>DIST-04-01.CAR.5.ROL.A</w:t>
            </w:r>
          </w:p>
        </w:tc>
      </w:tr>
      <w:tr w:rsidR="00632C5C" w14:paraId="13983ED9" w14:textId="77777777" w:rsidTr="00B416A6">
        <w:trPr>
          <w:trHeight w:val="300"/>
          <w:jc w:val="center"/>
        </w:trPr>
        <w:tc>
          <w:tcPr>
            <w:tcW w:w="846" w:type="dxa"/>
            <w:vMerge/>
            <w:shd w:val="clear" w:color="auto" w:fill="auto"/>
            <w:noWrap/>
            <w:vAlign w:val="bottom"/>
            <w:hideMark/>
          </w:tcPr>
          <w:p w14:paraId="110532BA" w14:textId="77777777" w:rsidR="00632C5C" w:rsidRPr="001D0DEE" w:rsidRDefault="00632C5C" w:rsidP="00632C5C">
            <w:pPr>
              <w:rPr>
                <w:rFonts w:ascii="Aptos Narrow" w:hAnsi="Aptos Narrow"/>
                <w:color w:val="000000"/>
                <w:sz w:val="20"/>
                <w:szCs w:val="20"/>
              </w:rPr>
            </w:pPr>
          </w:p>
        </w:tc>
        <w:tc>
          <w:tcPr>
            <w:tcW w:w="1701" w:type="dxa"/>
            <w:shd w:val="clear" w:color="auto" w:fill="auto"/>
            <w:noWrap/>
            <w:vAlign w:val="center"/>
          </w:tcPr>
          <w:p w14:paraId="0F77C178" w14:textId="6ED1C7F7" w:rsidR="00632C5C" w:rsidRPr="005821F3" w:rsidRDefault="00632C5C" w:rsidP="00632C5C">
            <w:pPr>
              <w:rPr>
                <w:sz w:val="20"/>
                <w:szCs w:val="20"/>
              </w:rPr>
            </w:pPr>
            <w:r>
              <w:rPr>
                <w:color w:val="000000"/>
                <w:sz w:val="20"/>
                <w:szCs w:val="20"/>
              </w:rPr>
              <w:t> </w:t>
            </w:r>
          </w:p>
        </w:tc>
        <w:tc>
          <w:tcPr>
            <w:tcW w:w="2268" w:type="dxa"/>
            <w:shd w:val="clear" w:color="auto" w:fill="auto"/>
            <w:noWrap/>
            <w:vAlign w:val="center"/>
          </w:tcPr>
          <w:p w14:paraId="0045DF68" w14:textId="417CDA74" w:rsidR="00632C5C" w:rsidRPr="005821F3" w:rsidRDefault="00632C5C" w:rsidP="00632C5C">
            <w:pPr>
              <w:rPr>
                <w:rFonts w:ascii="Aptos Narrow" w:hAnsi="Aptos Narrow"/>
                <w:color w:val="000000"/>
                <w:sz w:val="20"/>
                <w:szCs w:val="20"/>
              </w:rPr>
            </w:pPr>
            <w:r>
              <w:rPr>
                <w:rFonts w:ascii="Aptos Narrow" w:hAnsi="Aptos Narrow"/>
                <w:color w:val="000000"/>
                <w:sz w:val="20"/>
                <w:szCs w:val="20"/>
              </w:rPr>
              <w:t>DIST-04-01.CAR.5.ROL.B</w:t>
            </w:r>
          </w:p>
        </w:tc>
      </w:tr>
    </w:tbl>
    <w:p w14:paraId="70838EB5" w14:textId="77777777" w:rsidR="00C867D1" w:rsidRDefault="00C867D1" w:rsidP="008307DC"/>
    <w:p w14:paraId="01E165EA" w14:textId="00255F19" w:rsidR="00632C5C" w:rsidRDefault="00632C5C">
      <w:pPr>
        <w:spacing w:after="160" w:line="259" w:lineRule="auto"/>
        <w:rPr>
          <w:rFonts w:eastAsiaTheme="minorEastAsia"/>
        </w:rPr>
      </w:pPr>
      <w:r>
        <w:rPr>
          <w:rFonts w:eastAsiaTheme="minorEastAsia"/>
        </w:rPr>
        <w:br w:type="page"/>
      </w:r>
    </w:p>
    <w:p w14:paraId="7F0EE405" w14:textId="6D13BC72" w:rsidR="00C75974" w:rsidRDefault="00C75974" w:rsidP="00CB68FE">
      <w:pPr>
        <w:spacing w:after="160" w:line="259" w:lineRule="auto"/>
        <w:rPr>
          <w:rFonts w:eastAsiaTheme="minorEastAsia"/>
        </w:rPr>
      </w:pPr>
      <w:r w:rsidRPr="00C75974">
        <w:rPr>
          <w:rFonts w:eastAsiaTheme="minorEastAsia"/>
        </w:rPr>
        <w:lastRenderedPageBreak/>
        <w:t>The induction lane is equipped with a photoelectric sensor at its end. If the sensor is blocked for more than 5 seconds, the table will stop and will only restart once the sensor is cleared. If the system is in energy-saving mode, it will restart both the induction lane and the downstream lanes.</w:t>
      </w:r>
      <w:r>
        <w:rPr>
          <w:rFonts w:eastAsiaTheme="minorEastAsia"/>
        </w:rPr>
        <w:t xml:space="preserve"> </w:t>
      </w:r>
      <w:r w:rsidR="000C0710" w:rsidRPr="000C0710">
        <w:rPr>
          <w:rFonts w:eastAsiaTheme="minorEastAsia"/>
        </w:rPr>
        <w:t>The following table show the sensor in the HMI.</w:t>
      </w:r>
    </w:p>
    <w:p w14:paraId="0CD11623" w14:textId="77777777" w:rsidR="000C0710" w:rsidRDefault="000C0710" w:rsidP="00CB68FE">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C0710" w14:paraId="21E69A93" w14:textId="77777777" w:rsidTr="00B416A6">
        <w:trPr>
          <w:trHeight w:val="300"/>
          <w:jc w:val="center"/>
        </w:trPr>
        <w:tc>
          <w:tcPr>
            <w:tcW w:w="846" w:type="dxa"/>
            <w:shd w:val="clear" w:color="auto" w:fill="auto"/>
            <w:noWrap/>
            <w:vAlign w:val="bottom"/>
            <w:hideMark/>
          </w:tcPr>
          <w:p w14:paraId="3831D45F" w14:textId="77777777" w:rsidR="000C0710" w:rsidRPr="001D0DEE" w:rsidRDefault="000C0710"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6AAD207E" w14:textId="77777777" w:rsidR="000C0710" w:rsidRPr="001D0DEE" w:rsidRDefault="000C0710"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EC475C4" w14:textId="77777777" w:rsidR="000C0710" w:rsidRPr="001D0DEE" w:rsidRDefault="000C0710"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0C0710" w14:paraId="118B47B4" w14:textId="77777777" w:rsidTr="00B416A6">
        <w:trPr>
          <w:trHeight w:val="300"/>
          <w:jc w:val="center"/>
        </w:trPr>
        <w:tc>
          <w:tcPr>
            <w:tcW w:w="846" w:type="dxa"/>
            <w:vMerge w:val="restart"/>
            <w:shd w:val="clear" w:color="auto" w:fill="auto"/>
            <w:noWrap/>
            <w:vAlign w:val="bottom"/>
            <w:hideMark/>
          </w:tcPr>
          <w:p w14:paraId="26C4BFFD" w14:textId="3C3B9659" w:rsidR="000C0710" w:rsidRPr="001D0DEE" w:rsidRDefault="000C0710"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4</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bottom"/>
          </w:tcPr>
          <w:p w14:paraId="6506046E" w14:textId="63D3B8BE" w:rsidR="000C0710" w:rsidRPr="005821F3" w:rsidRDefault="000C0710"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4</w:t>
            </w:r>
            <w:r w:rsidRPr="001D0DEE">
              <w:rPr>
                <w:rFonts w:ascii="Aptos Narrow" w:hAnsi="Aptos Narrow"/>
                <w:color w:val="000000"/>
                <w:sz w:val="20"/>
                <w:szCs w:val="20"/>
              </w:rPr>
              <w:t>-</w:t>
            </w:r>
            <w:r>
              <w:rPr>
                <w:rFonts w:ascii="Aptos Narrow" w:hAnsi="Aptos Narrow"/>
                <w:color w:val="000000"/>
                <w:sz w:val="20"/>
                <w:szCs w:val="20"/>
              </w:rPr>
              <w:t>01</w:t>
            </w:r>
            <w:r w:rsidRPr="005821F3">
              <w:rPr>
                <w:rFonts w:ascii="Aptos Narrow" w:hAnsi="Aptos Narrow"/>
                <w:color w:val="000000"/>
                <w:sz w:val="20"/>
                <w:szCs w:val="20"/>
              </w:rPr>
              <w:t>.CAR.</w:t>
            </w:r>
            <w:r>
              <w:rPr>
                <w:rFonts w:ascii="Aptos Narrow" w:hAnsi="Aptos Narrow"/>
                <w:color w:val="000000"/>
                <w:sz w:val="20"/>
                <w:szCs w:val="20"/>
              </w:rPr>
              <w:t>1</w:t>
            </w:r>
          </w:p>
        </w:tc>
        <w:tc>
          <w:tcPr>
            <w:tcW w:w="2268" w:type="dxa"/>
            <w:shd w:val="clear" w:color="auto" w:fill="auto"/>
            <w:noWrap/>
            <w:vAlign w:val="bottom"/>
          </w:tcPr>
          <w:p w14:paraId="32E4E0A7" w14:textId="322F4BD6" w:rsidR="000C0710" w:rsidRPr="005821F3" w:rsidRDefault="000C0710"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4</w:t>
            </w:r>
            <w:r w:rsidRPr="001D0DEE">
              <w:rPr>
                <w:rFonts w:ascii="Aptos Narrow" w:hAnsi="Aptos Narrow"/>
                <w:color w:val="000000"/>
                <w:sz w:val="20"/>
                <w:szCs w:val="20"/>
              </w:rPr>
              <w:t>-</w:t>
            </w:r>
            <w:r>
              <w:rPr>
                <w:rFonts w:ascii="Aptos Narrow" w:hAnsi="Aptos Narrow"/>
                <w:color w:val="000000"/>
                <w:sz w:val="20"/>
                <w:szCs w:val="20"/>
              </w:rPr>
              <w:t>01.CAR.1.SEN</w:t>
            </w:r>
            <w:r w:rsidRPr="005821F3">
              <w:rPr>
                <w:rFonts w:ascii="Aptos Narrow" w:hAnsi="Aptos Narrow"/>
                <w:color w:val="000000"/>
                <w:sz w:val="20"/>
                <w:szCs w:val="20"/>
              </w:rPr>
              <w:t>.</w:t>
            </w:r>
            <w:r>
              <w:rPr>
                <w:rFonts w:ascii="Aptos Narrow" w:hAnsi="Aptos Narrow"/>
                <w:color w:val="000000"/>
                <w:sz w:val="20"/>
                <w:szCs w:val="20"/>
              </w:rPr>
              <w:t>A</w:t>
            </w:r>
          </w:p>
        </w:tc>
      </w:tr>
      <w:tr w:rsidR="000C0710" w14:paraId="77890A40" w14:textId="77777777" w:rsidTr="00B416A6">
        <w:trPr>
          <w:trHeight w:val="300"/>
          <w:jc w:val="center"/>
        </w:trPr>
        <w:tc>
          <w:tcPr>
            <w:tcW w:w="846" w:type="dxa"/>
            <w:vMerge/>
            <w:shd w:val="clear" w:color="auto" w:fill="auto"/>
            <w:noWrap/>
            <w:vAlign w:val="bottom"/>
            <w:hideMark/>
          </w:tcPr>
          <w:p w14:paraId="274A807C" w14:textId="77777777" w:rsidR="000C0710" w:rsidRPr="001D0DEE" w:rsidRDefault="000C0710" w:rsidP="00B416A6">
            <w:pPr>
              <w:rPr>
                <w:rFonts w:ascii="Aptos Narrow" w:hAnsi="Aptos Narrow"/>
                <w:color w:val="000000"/>
                <w:sz w:val="20"/>
                <w:szCs w:val="20"/>
              </w:rPr>
            </w:pPr>
          </w:p>
        </w:tc>
        <w:tc>
          <w:tcPr>
            <w:tcW w:w="1701" w:type="dxa"/>
            <w:shd w:val="clear" w:color="auto" w:fill="auto"/>
            <w:noWrap/>
            <w:vAlign w:val="bottom"/>
          </w:tcPr>
          <w:p w14:paraId="702FE272" w14:textId="77777777" w:rsidR="000C0710" w:rsidRPr="005821F3" w:rsidRDefault="000C0710" w:rsidP="00B416A6">
            <w:pPr>
              <w:rPr>
                <w:sz w:val="20"/>
                <w:szCs w:val="20"/>
              </w:rPr>
            </w:pPr>
          </w:p>
        </w:tc>
        <w:tc>
          <w:tcPr>
            <w:tcW w:w="2268" w:type="dxa"/>
            <w:shd w:val="clear" w:color="auto" w:fill="auto"/>
            <w:noWrap/>
            <w:vAlign w:val="bottom"/>
          </w:tcPr>
          <w:p w14:paraId="780F219A" w14:textId="77777777" w:rsidR="000C0710" w:rsidRPr="005821F3" w:rsidRDefault="000C0710" w:rsidP="00B416A6">
            <w:pPr>
              <w:rPr>
                <w:rFonts w:ascii="Aptos Narrow" w:hAnsi="Aptos Narrow"/>
                <w:color w:val="000000"/>
                <w:sz w:val="20"/>
                <w:szCs w:val="20"/>
              </w:rPr>
            </w:pPr>
            <w:r>
              <w:rPr>
                <w:rFonts w:ascii="Aptos Narrow" w:hAnsi="Aptos Narrow"/>
                <w:color w:val="000000"/>
                <w:sz w:val="20"/>
                <w:szCs w:val="20"/>
              </w:rPr>
              <w:t>Disabled</w:t>
            </w:r>
          </w:p>
        </w:tc>
      </w:tr>
    </w:tbl>
    <w:p w14:paraId="74F8566C" w14:textId="77777777" w:rsidR="000C0710" w:rsidRDefault="000C0710" w:rsidP="00CB68FE">
      <w:pPr>
        <w:spacing w:after="160" w:line="259" w:lineRule="auto"/>
        <w:rPr>
          <w:rFonts w:eastAsiaTheme="minorEastAsia"/>
        </w:rPr>
      </w:pPr>
    </w:p>
    <w:p w14:paraId="51E6063A" w14:textId="43A49F4C" w:rsidR="000C0710" w:rsidRPr="000C0710" w:rsidRDefault="000C0710" w:rsidP="000C0710">
      <w:pPr>
        <w:pStyle w:val="Caption"/>
        <w:jc w:val="center"/>
      </w:pPr>
      <w:r>
        <w:rPr>
          <w:rFonts w:eastAsiaTheme="minorEastAsia"/>
        </w:rPr>
        <w:br w:type="page"/>
      </w:r>
    </w:p>
    <w:p w14:paraId="1A8B3681" w14:textId="2EF55476" w:rsidR="00632C5C" w:rsidRDefault="00632C5C" w:rsidP="0016645C">
      <w:pPr>
        <w:pStyle w:val="Heading2"/>
        <w:numPr>
          <w:ilvl w:val="1"/>
          <w:numId w:val="1"/>
        </w:numPr>
      </w:pPr>
      <w:bookmarkStart w:id="44" w:name="_Toc170815374"/>
      <w:r w:rsidRPr="00632C5C">
        <w:lastRenderedPageBreak/>
        <w:t>Takeaway conveyor 1 (Lane 5</w:t>
      </w:r>
      <w:r>
        <w:t>)</w:t>
      </w:r>
      <w:r w:rsidR="002C6AB2">
        <w:t xml:space="preserve"> Devices</w:t>
      </w:r>
      <w:r>
        <w:t>.</w:t>
      </w:r>
      <w:bookmarkEnd w:id="44"/>
    </w:p>
    <w:p w14:paraId="69B6A5F6" w14:textId="77777777" w:rsidR="00632C5C" w:rsidRDefault="00632C5C" w:rsidP="00632C5C"/>
    <w:p w14:paraId="1F09C9ED" w14:textId="3EA131E8" w:rsidR="00632C5C" w:rsidRDefault="00F358CB" w:rsidP="00632C5C">
      <w:r w:rsidRPr="00F358CB">
        <w:t xml:space="preserve">The takeaway conveyor is designed to transport and return units to the start of the induction table if a unit needs to be rejected. This lane consists of the DIST-05-01 distribution board, as shown in the following </w:t>
      </w:r>
      <w:r w:rsidR="006C6C8C">
        <w:t>table</w:t>
      </w:r>
      <w:r w:rsidR="00632C5C" w:rsidRPr="00632C5C">
        <w:t>.</w:t>
      </w:r>
      <w:r w:rsidR="00632C5C" w:rsidRPr="00CF1DBA">
        <w:t xml:space="preserve"> The control power on the cards in this section was implemented from the RIO </w:t>
      </w:r>
      <w:r>
        <w:t>2</w:t>
      </w:r>
      <w:r w:rsidR="00632C5C" w:rsidRPr="00CF1DBA">
        <w:t xml:space="preserve"> distribution board.</w:t>
      </w:r>
    </w:p>
    <w:p w14:paraId="4B7CBFB0" w14:textId="77777777" w:rsidR="006C6C8C" w:rsidRDefault="006C6C8C" w:rsidP="00632C5C">
      <w:pPr>
        <w:rPr>
          <w:rFonts w:ascii="Arial" w:eastAsia="Arial" w:hAnsi="Arial" w:cs="Arial"/>
          <w:color w:val="44546A" w:themeColor="text2"/>
          <w:sz w:val="18"/>
          <w:szCs w:val="18"/>
        </w:rPr>
      </w:pPr>
    </w:p>
    <w:p w14:paraId="19BE8905" w14:textId="49047802" w:rsidR="00632C5C" w:rsidRDefault="00632C5C" w:rsidP="00632C5C">
      <w:r w:rsidRPr="005D6634">
        <w:t>The following Table shows the distribution boards, cards and motors activated for the operation of this lane.</w:t>
      </w:r>
    </w:p>
    <w:p w14:paraId="3D9B35F8" w14:textId="77777777" w:rsidR="00632C5C" w:rsidRDefault="00632C5C" w:rsidP="00632C5C"/>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632C5C" w14:paraId="49195C7D" w14:textId="77777777" w:rsidTr="00B416A6">
        <w:trPr>
          <w:trHeight w:val="300"/>
          <w:jc w:val="center"/>
        </w:trPr>
        <w:tc>
          <w:tcPr>
            <w:tcW w:w="846" w:type="dxa"/>
            <w:shd w:val="clear" w:color="auto" w:fill="auto"/>
            <w:noWrap/>
            <w:vAlign w:val="bottom"/>
            <w:hideMark/>
          </w:tcPr>
          <w:p w14:paraId="06724AEE" w14:textId="77777777" w:rsidR="00632C5C" w:rsidRPr="001D0DEE" w:rsidRDefault="00632C5C"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69B14C26" w14:textId="77777777" w:rsidR="00632C5C" w:rsidRPr="001D0DEE" w:rsidRDefault="00632C5C"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51C336C7" w14:textId="77777777" w:rsidR="00632C5C" w:rsidRPr="001D0DEE" w:rsidRDefault="00632C5C"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F358CB" w14:paraId="58015F9A" w14:textId="77777777" w:rsidTr="00B416A6">
        <w:trPr>
          <w:trHeight w:val="300"/>
          <w:jc w:val="center"/>
        </w:trPr>
        <w:tc>
          <w:tcPr>
            <w:tcW w:w="846" w:type="dxa"/>
            <w:vMerge w:val="restart"/>
            <w:shd w:val="clear" w:color="auto" w:fill="auto"/>
            <w:noWrap/>
            <w:vAlign w:val="bottom"/>
            <w:hideMark/>
          </w:tcPr>
          <w:p w14:paraId="6CFE0C56" w14:textId="6E33542C" w:rsidR="00F358CB" w:rsidRPr="001D0DEE" w:rsidRDefault="00F358CB" w:rsidP="00F358CB">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5</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692C32C8" w14:textId="597D698C" w:rsidR="00F358CB" w:rsidRPr="005821F3" w:rsidRDefault="00F358CB" w:rsidP="00F358CB">
            <w:pPr>
              <w:rPr>
                <w:rFonts w:ascii="Aptos Narrow" w:hAnsi="Aptos Narrow"/>
                <w:color w:val="000000"/>
                <w:sz w:val="20"/>
                <w:szCs w:val="20"/>
              </w:rPr>
            </w:pPr>
            <w:r>
              <w:rPr>
                <w:rFonts w:ascii="Aptos Narrow" w:hAnsi="Aptos Narrow"/>
                <w:color w:val="000000"/>
                <w:sz w:val="20"/>
                <w:szCs w:val="20"/>
              </w:rPr>
              <w:t>DIST-05-01.CAR.1</w:t>
            </w:r>
          </w:p>
        </w:tc>
        <w:tc>
          <w:tcPr>
            <w:tcW w:w="2268" w:type="dxa"/>
            <w:shd w:val="clear" w:color="auto" w:fill="auto"/>
            <w:noWrap/>
            <w:vAlign w:val="center"/>
          </w:tcPr>
          <w:p w14:paraId="5FA50017" w14:textId="10618225" w:rsidR="00F358CB" w:rsidRPr="005821F3" w:rsidRDefault="000C0710" w:rsidP="00F358CB">
            <w:pPr>
              <w:rPr>
                <w:rFonts w:ascii="Aptos Narrow" w:hAnsi="Aptos Narrow"/>
                <w:color w:val="000000"/>
                <w:sz w:val="20"/>
                <w:szCs w:val="20"/>
              </w:rPr>
            </w:pPr>
            <w:r>
              <w:rPr>
                <w:rFonts w:ascii="Aptos Narrow" w:hAnsi="Aptos Narrow"/>
                <w:color w:val="000000"/>
                <w:sz w:val="20"/>
                <w:szCs w:val="20"/>
              </w:rPr>
              <w:t>Disabled</w:t>
            </w:r>
          </w:p>
        </w:tc>
      </w:tr>
      <w:tr w:rsidR="00F358CB" w14:paraId="03058618" w14:textId="77777777" w:rsidTr="00B416A6">
        <w:trPr>
          <w:trHeight w:val="300"/>
          <w:jc w:val="center"/>
        </w:trPr>
        <w:tc>
          <w:tcPr>
            <w:tcW w:w="846" w:type="dxa"/>
            <w:vMerge/>
            <w:shd w:val="clear" w:color="auto" w:fill="auto"/>
            <w:noWrap/>
            <w:vAlign w:val="bottom"/>
          </w:tcPr>
          <w:p w14:paraId="47BD6A57"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48A56BD0" w14:textId="6DFC485F" w:rsidR="00F358CB" w:rsidRDefault="00F358CB" w:rsidP="00F358CB">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0D25ED19" w14:textId="500CB670" w:rsidR="00F358CB" w:rsidRDefault="00F358CB" w:rsidP="00F358CB">
            <w:pPr>
              <w:rPr>
                <w:rFonts w:ascii="Aptos Narrow" w:hAnsi="Aptos Narrow"/>
                <w:color w:val="000000"/>
                <w:sz w:val="20"/>
                <w:szCs w:val="20"/>
              </w:rPr>
            </w:pPr>
            <w:r>
              <w:rPr>
                <w:rFonts w:ascii="Aptos Narrow" w:hAnsi="Aptos Narrow"/>
                <w:color w:val="000000"/>
                <w:sz w:val="20"/>
                <w:szCs w:val="20"/>
              </w:rPr>
              <w:t>DIST-05-01.CAR.1.ROL.B</w:t>
            </w:r>
          </w:p>
        </w:tc>
      </w:tr>
      <w:tr w:rsidR="00F358CB" w14:paraId="13F679CC" w14:textId="77777777" w:rsidTr="00B416A6">
        <w:trPr>
          <w:trHeight w:val="300"/>
          <w:jc w:val="center"/>
        </w:trPr>
        <w:tc>
          <w:tcPr>
            <w:tcW w:w="846" w:type="dxa"/>
            <w:vMerge/>
            <w:shd w:val="clear" w:color="auto" w:fill="auto"/>
            <w:noWrap/>
            <w:vAlign w:val="bottom"/>
          </w:tcPr>
          <w:p w14:paraId="05F5E811"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45D48123" w14:textId="62B6F34B" w:rsidR="00F358CB" w:rsidRDefault="00F358CB" w:rsidP="00F358CB">
            <w:pPr>
              <w:rPr>
                <w:rFonts w:ascii="Aptos Narrow" w:hAnsi="Aptos Narrow"/>
                <w:color w:val="000000"/>
                <w:sz w:val="20"/>
                <w:szCs w:val="20"/>
              </w:rPr>
            </w:pPr>
            <w:r>
              <w:rPr>
                <w:rFonts w:ascii="Aptos Narrow" w:hAnsi="Aptos Narrow"/>
                <w:color w:val="000000"/>
                <w:sz w:val="20"/>
                <w:szCs w:val="20"/>
              </w:rPr>
              <w:t>DIST-05-01.CAR.2</w:t>
            </w:r>
          </w:p>
        </w:tc>
        <w:tc>
          <w:tcPr>
            <w:tcW w:w="2268" w:type="dxa"/>
            <w:shd w:val="clear" w:color="auto" w:fill="auto"/>
            <w:noWrap/>
            <w:vAlign w:val="center"/>
          </w:tcPr>
          <w:p w14:paraId="046AE597" w14:textId="66E73C6B" w:rsidR="00F358CB" w:rsidRDefault="00F358CB" w:rsidP="00F358CB">
            <w:pPr>
              <w:rPr>
                <w:rFonts w:ascii="Aptos Narrow" w:hAnsi="Aptos Narrow"/>
                <w:color w:val="000000"/>
                <w:sz w:val="20"/>
                <w:szCs w:val="20"/>
              </w:rPr>
            </w:pPr>
            <w:r>
              <w:rPr>
                <w:rFonts w:ascii="Aptos Narrow" w:hAnsi="Aptos Narrow"/>
                <w:color w:val="000000"/>
                <w:sz w:val="20"/>
                <w:szCs w:val="20"/>
              </w:rPr>
              <w:t>DIST-05-01.CAR.2.ROL.A</w:t>
            </w:r>
          </w:p>
        </w:tc>
      </w:tr>
      <w:tr w:rsidR="00F358CB" w14:paraId="6C9DAD23" w14:textId="77777777" w:rsidTr="00B416A6">
        <w:trPr>
          <w:trHeight w:val="300"/>
          <w:jc w:val="center"/>
        </w:trPr>
        <w:tc>
          <w:tcPr>
            <w:tcW w:w="846" w:type="dxa"/>
            <w:vMerge/>
            <w:shd w:val="clear" w:color="auto" w:fill="auto"/>
            <w:noWrap/>
            <w:vAlign w:val="bottom"/>
          </w:tcPr>
          <w:p w14:paraId="71AB3377"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4FE24A73" w14:textId="0AA3CD63" w:rsidR="00F358CB" w:rsidRDefault="00F358CB" w:rsidP="00F358CB">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374EFF1C" w14:textId="493DDA22" w:rsidR="00F358CB" w:rsidRDefault="00F358CB" w:rsidP="00F358CB">
            <w:pPr>
              <w:rPr>
                <w:rFonts w:ascii="Aptos Narrow" w:hAnsi="Aptos Narrow"/>
                <w:color w:val="000000"/>
                <w:sz w:val="20"/>
                <w:szCs w:val="20"/>
              </w:rPr>
            </w:pPr>
            <w:r>
              <w:rPr>
                <w:rFonts w:ascii="Aptos Narrow" w:hAnsi="Aptos Narrow"/>
                <w:color w:val="000000"/>
                <w:sz w:val="20"/>
                <w:szCs w:val="20"/>
              </w:rPr>
              <w:t>DIST-05-01.CAR.2.ROL.B</w:t>
            </w:r>
          </w:p>
        </w:tc>
      </w:tr>
      <w:tr w:rsidR="00F358CB" w14:paraId="30EEA6AF" w14:textId="77777777" w:rsidTr="00B416A6">
        <w:trPr>
          <w:trHeight w:val="300"/>
          <w:jc w:val="center"/>
        </w:trPr>
        <w:tc>
          <w:tcPr>
            <w:tcW w:w="846" w:type="dxa"/>
            <w:vMerge/>
            <w:shd w:val="clear" w:color="auto" w:fill="auto"/>
            <w:noWrap/>
            <w:vAlign w:val="bottom"/>
          </w:tcPr>
          <w:p w14:paraId="7807FAFE"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6534D609" w14:textId="6B8E82E7" w:rsidR="00F358CB" w:rsidRDefault="00F358CB" w:rsidP="00F358CB">
            <w:pPr>
              <w:rPr>
                <w:rFonts w:ascii="Aptos Narrow" w:hAnsi="Aptos Narrow"/>
                <w:color w:val="000000"/>
                <w:sz w:val="20"/>
                <w:szCs w:val="20"/>
              </w:rPr>
            </w:pPr>
            <w:r>
              <w:rPr>
                <w:rFonts w:ascii="Aptos Narrow" w:hAnsi="Aptos Narrow"/>
                <w:color w:val="000000"/>
                <w:sz w:val="20"/>
                <w:szCs w:val="20"/>
              </w:rPr>
              <w:t>DIST-05-01.CAR.3</w:t>
            </w:r>
          </w:p>
        </w:tc>
        <w:tc>
          <w:tcPr>
            <w:tcW w:w="2268" w:type="dxa"/>
            <w:shd w:val="clear" w:color="auto" w:fill="auto"/>
            <w:noWrap/>
            <w:vAlign w:val="center"/>
          </w:tcPr>
          <w:p w14:paraId="37040989" w14:textId="30D0101E" w:rsidR="00F358CB" w:rsidRDefault="00F358CB" w:rsidP="00F358CB">
            <w:pPr>
              <w:rPr>
                <w:rFonts w:ascii="Aptos Narrow" w:hAnsi="Aptos Narrow"/>
                <w:color w:val="000000"/>
                <w:sz w:val="20"/>
                <w:szCs w:val="20"/>
              </w:rPr>
            </w:pPr>
            <w:r>
              <w:rPr>
                <w:rFonts w:ascii="Aptos Narrow" w:hAnsi="Aptos Narrow"/>
                <w:color w:val="000000"/>
                <w:sz w:val="20"/>
                <w:szCs w:val="20"/>
              </w:rPr>
              <w:t>DIST-05-01.CAR.3.ROL.A</w:t>
            </w:r>
          </w:p>
        </w:tc>
      </w:tr>
      <w:tr w:rsidR="00F358CB" w14:paraId="6053EF6D" w14:textId="77777777" w:rsidTr="00B416A6">
        <w:trPr>
          <w:trHeight w:val="300"/>
          <w:jc w:val="center"/>
        </w:trPr>
        <w:tc>
          <w:tcPr>
            <w:tcW w:w="846" w:type="dxa"/>
            <w:vMerge/>
            <w:shd w:val="clear" w:color="auto" w:fill="auto"/>
            <w:noWrap/>
            <w:vAlign w:val="bottom"/>
            <w:hideMark/>
          </w:tcPr>
          <w:p w14:paraId="4E7D6037"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3AE0F340" w14:textId="60CCE230" w:rsidR="00F358CB" w:rsidRPr="005821F3" w:rsidRDefault="00F358CB" w:rsidP="00F358CB">
            <w:pPr>
              <w:rPr>
                <w:sz w:val="20"/>
                <w:szCs w:val="20"/>
              </w:rPr>
            </w:pPr>
            <w:r>
              <w:rPr>
                <w:rFonts w:ascii="Calibri" w:hAnsi="Calibri" w:cs="Calibri"/>
                <w:color w:val="000000"/>
                <w:sz w:val="22"/>
                <w:szCs w:val="22"/>
              </w:rPr>
              <w:t> </w:t>
            </w:r>
          </w:p>
        </w:tc>
        <w:tc>
          <w:tcPr>
            <w:tcW w:w="2268" w:type="dxa"/>
            <w:shd w:val="clear" w:color="auto" w:fill="auto"/>
            <w:noWrap/>
            <w:vAlign w:val="center"/>
          </w:tcPr>
          <w:p w14:paraId="62E0ACD9" w14:textId="4D8ABD06" w:rsidR="00F358CB" w:rsidRPr="005821F3" w:rsidRDefault="00F358CB" w:rsidP="00F358CB">
            <w:pPr>
              <w:rPr>
                <w:rFonts w:ascii="Aptos Narrow" w:hAnsi="Aptos Narrow"/>
                <w:color w:val="000000"/>
                <w:sz w:val="20"/>
                <w:szCs w:val="20"/>
              </w:rPr>
            </w:pPr>
            <w:r>
              <w:rPr>
                <w:rFonts w:ascii="Aptos Narrow" w:hAnsi="Aptos Narrow"/>
                <w:color w:val="000000"/>
                <w:sz w:val="20"/>
                <w:szCs w:val="20"/>
              </w:rPr>
              <w:t>DIST-05-01.CAR.3.ROL.B</w:t>
            </w:r>
          </w:p>
        </w:tc>
      </w:tr>
      <w:tr w:rsidR="00F358CB" w14:paraId="794E1254" w14:textId="77777777" w:rsidTr="00B416A6">
        <w:trPr>
          <w:trHeight w:val="300"/>
          <w:jc w:val="center"/>
        </w:trPr>
        <w:tc>
          <w:tcPr>
            <w:tcW w:w="846" w:type="dxa"/>
            <w:vMerge/>
            <w:shd w:val="clear" w:color="auto" w:fill="auto"/>
            <w:noWrap/>
            <w:vAlign w:val="bottom"/>
            <w:hideMark/>
          </w:tcPr>
          <w:p w14:paraId="0F150656"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34A0CDA3" w14:textId="4CDB4CCA" w:rsidR="00F358CB" w:rsidRPr="005821F3" w:rsidRDefault="00F358CB" w:rsidP="00F358CB">
            <w:pPr>
              <w:rPr>
                <w:rFonts w:ascii="Aptos Narrow" w:hAnsi="Aptos Narrow"/>
                <w:color w:val="000000"/>
                <w:sz w:val="20"/>
                <w:szCs w:val="20"/>
              </w:rPr>
            </w:pPr>
            <w:r>
              <w:rPr>
                <w:rFonts w:ascii="Aptos Narrow" w:hAnsi="Aptos Narrow"/>
                <w:color w:val="000000"/>
                <w:sz w:val="20"/>
                <w:szCs w:val="20"/>
              </w:rPr>
              <w:t>DIST-05-01.CAR.4</w:t>
            </w:r>
          </w:p>
        </w:tc>
        <w:tc>
          <w:tcPr>
            <w:tcW w:w="2268" w:type="dxa"/>
            <w:shd w:val="clear" w:color="auto" w:fill="auto"/>
            <w:noWrap/>
            <w:vAlign w:val="center"/>
          </w:tcPr>
          <w:p w14:paraId="17FDA921" w14:textId="533FAFE8" w:rsidR="00F358CB" w:rsidRPr="005821F3" w:rsidRDefault="00F358CB" w:rsidP="00F358CB">
            <w:pPr>
              <w:rPr>
                <w:rFonts w:ascii="Aptos Narrow" w:hAnsi="Aptos Narrow"/>
                <w:color w:val="000000"/>
                <w:sz w:val="20"/>
                <w:szCs w:val="20"/>
              </w:rPr>
            </w:pPr>
            <w:r>
              <w:rPr>
                <w:rFonts w:ascii="Aptos Narrow" w:hAnsi="Aptos Narrow"/>
                <w:color w:val="000000"/>
                <w:sz w:val="20"/>
                <w:szCs w:val="20"/>
              </w:rPr>
              <w:t>DIST-05-01.CAR.4.ROL.A</w:t>
            </w:r>
          </w:p>
        </w:tc>
      </w:tr>
      <w:tr w:rsidR="00F358CB" w14:paraId="67DF7A7C" w14:textId="77777777" w:rsidTr="00B416A6">
        <w:trPr>
          <w:trHeight w:val="300"/>
          <w:jc w:val="center"/>
        </w:trPr>
        <w:tc>
          <w:tcPr>
            <w:tcW w:w="846" w:type="dxa"/>
            <w:vMerge/>
            <w:shd w:val="clear" w:color="auto" w:fill="auto"/>
            <w:noWrap/>
            <w:vAlign w:val="bottom"/>
            <w:hideMark/>
          </w:tcPr>
          <w:p w14:paraId="43221B53"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0E7F0DE8" w14:textId="7D92749D" w:rsidR="00F358CB" w:rsidRPr="005821F3" w:rsidRDefault="00F358CB" w:rsidP="00F358CB">
            <w:pPr>
              <w:rPr>
                <w:sz w:val="20"/>
                <w:szCs w:val="20"/>
              </w:rPr>
            </w:pPr>
            <w:r>
              <w:rPr>
                <w:rFonts w:ascii="Calibri" w:hAnsi="Calibri" w:cs="Calibri"/>
                <w:color w:val="000000"/>
                <w:sz w:val="22"/>
                <w:szCs w:val="22"/>
              </w:rPr>
              <w:t> </w:t>
            </w:r>
          </w:p>
        </w:tc>
        <w:tc>
          <w:tcPr>
            <w:tcW w:w="2268" w:type="dxa"/>
            <w:shd w:val="clear" w:color="auto" w:fill="auto"/>
            <w:noWrap/>
            <w:vAlign w:val="center"/>
          </w:tcPr>
          <w:p w14:paraId="3B452D16" w14:textId="2622FF0D" w:rsidR="00F358CB" w:rsidRPr="005821F3" w:rsidRDefault="00F358CB" w:rsidP="00F358CB">
            <w:pPr>
              <w:rPr>
                <w:rFonts w:ascii="Aptos Narrow" w:hAnsi="Aptos Narrow"/>
                <w:color w:val="000000"/>
                <w:sz w:val="20"/>
                <w:szCs w:val="20"/>
              </w:rPr>
            </w:pPr>
            <w:r>
              <w:rPr>
                <w:rFonts w:ascii="Aptos Narrow" w:hAnsi="Aptos Narrow"/>
                <w:color w:val="000000"/>
                <w:sz w:val="20"/>
                <w:szCs w:val="20"/>
              </w:rPr>
              <w:t>DIST-05-01.CAR.4.ROL.B</w:t>
            </w:r>
          </w:p>
        </w:tc>
      </w:tr>
      <w:tr w:rsidR="00F358CB" w14:paraId="1681C232" w14:textId="77777777" w:rsidTr="00B416A6">
        <w:trPr>
          <w:trHeight w:val="300"/>
          <w:jc w:val="center"/>
        </w:trPr>
        <w:tc>
          <w:tcPr>
            <w:tcW w:w="846" w:type="dxa"/>
            <w:vMerge/>
            <w:shd w:val="clear" w:color="auto" w:fill="auto"/>
            <w:noWrap/>
            <w:vAlign w:val="bottom"/>
            <w:hideMark/>
          </w:tcPr>
          <w:p w14:paraId="036ACA8E"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32E96574" w14:textId="27855BA5" w:rsidR="00F358CB" w:rsidRPr="005821F3" w:rsidRDefault="00F358CB" w:rsidP="00F358CB">
            <w:pPr>
              <w:rPr>
                <w:rFonts w:ascii="Aptos Narrow" w:hAnsi="Aptos Narrow"/>
                <w:color w:val="000000"/>
                <w:sz w:val="20"/>
                <w:szCs w:val="20"/>
              </w:rPr>
            </w:pPr>
            <w:r>
              <w:rPr>
                <w:rFonts w:ascii="Aptos Narrow" w:hAnsi="Aptos Narrow"/>
                <w:color w:val="000000"/>
                <w:sz w:val="20"/>
                <w:szCs w:val="20"/>
              </w:rPr>
              <w:t>DIST-05-01.CAR.5</w:t>
            </w:r>
          </w:p>
        </w:tc>
        <w:tc>
          <w:tcPr>
            <w:tcW w:w="2268" w:type="dxa"/>
            <w:shd w:val="clear" w:color="auto" w:fill="auto"/>
            <w:noWrap/>
            <w:vAlign w:val="center"/>
          </w:tcPr>
          <w:p w14:paraId="3EE5F200" w14:textId="6B3EF312" w:rsidR="00F358CB" w:rsidRPr="005821F3" w:rsidRDefault="00F358CB" w:rsidP="00F358CB">
            <w:pPr>
              <w:rPr>
                <w:rFonts w:ascii="Aptos Narrow" w:hAnsi="Aptos Narrow"/>
                <w:color w:val="000000"/>
                <w:sz w:val="20"/>
                <w:szCs w:val="20"/>
              </w:rPr>
            </w:pPr>
            <w:r>
              <w:rPr>
                <w:rFonts w:ascii="Aptos Narrow" w:hAnsi="Aptos Narrow"/>
                <w:color w:val="000000"/>
                <w:sz w:val="20"/>
                <w:szCs w:val="20"/>
              </w:rPr>
              <w:t>DIST-05-01.CAR.5.ROL.A</w:t>
            </w:r>
          </w:p>
        </w:tc>
      </w:tr>
      <w:tr w:rsidR="00F358CB" w14:paraId="329E301C" w14:textId="77777777" w:rsidTr="00B416A6">
        <w:trPr>
          <w:trHeight w:val="300"/>
          <w:jc w:val="center"/>
        </w:trPr>
        <w:tc>
          <w:tcPr>
            <w:tcW w:w="846" w:type="dxa"/>
            <w:vMerge/>
            <w:shd w:val="clear" w:color="auto" w:fill="auto"/>
            <w:noWrap/>
            <w:vAlign w:val="bottom"/>
            <w:hideMark/>
          </w:tcPr>
          <w:p w14:paraId="0B03A3A0"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25A8F217" w14:textId="3AB5F277" w:rsidR="00F358CB" w:rsidRPr="005821F3" w:rsidRDefault="00F358CB" w:rsidP="00F358CB">
            <w:pPr>
              <w:rPr>
                <w:sz w:val="20"/>
                <w:szCs w:val="20"/>
              </w:rPr>
            </w:pPr>
            <w:r>
              <w:rPr>
                <w:rFonts w:ascii="Calibri" w:hAnsi="Calibri" w:cs="Calibri"/>
                <w:color w:val="000000"/>
                <w:sz w:val="22"/>
                <w:szCs w:val="22"/>
              </w:rPr>
              <w:t> </w:t>
            </w:r>
          </w:p>
        </w:tc>
        <w:tc>
          <w:tcPr>
            <w:tcW w:w="2268" w:type="dxa"/>
            <w:shd w:val="clear" w:color="auto" w:fill="auto"/>
            <w:noWrap/>
            <w:vAlign w:val="center"/>
          </w:tcPr>
          <w:p w14:paraId="5D5C2256" w14:textId="7F4F26B7" w:rsidR="00F358CB" w:rsidRPr="005821F3" w:rsidRDefault="00F358CB" w:rsidP="00F358CB">
            <w:pPr>
              <w:rPr>
                <w:rFonts w:ascii="Aptos Narrow" w:hAnsi="Aptos Narrow"/>
                <w:color w:val="000000"/>
                <w:sz w:val="20"/>
                <w:szCs w:val="20"/>
              </w:rPr>
            </w:pPr>
            <w:r>
              <w:rPr>
                <w:rFonts w:ascii="Aptos Narrow" w:hAnsi="Aptos Narrow"/>
                <w:color w:val="000000"/>
                <w:sz w:val="20"/>
                <w:szCs w:val="20"/>
              </w:rPr>
              <w:t>DIST-05-01.CAR.5.ROL.B</w:t>
            </w:r>
          </w:p>
        </w:tc>
      </w:tr>
      <w:tr w:rsidR="00F358CB" w14:paraId="74C1D0C3" w14:textId="77777777" w:rsidTr="00B416A6">
        <w:trPr>
          <w:trHeight w:val="300"/>
          <w:jc w:val="center"/>
        </w:trPr>
        <w:tc>
          <w:tcPr>
            <w:tcW w:w="846" w:type="dxa"/>
            <w:vMerge/>
            <w:shd w:val="clear" w:color="auto" w:fill="auto"/>
            <w:noWrap/>
            <w:vAlign w:val="bottom"/>
          </w:tcPr>
          <w:p w14:paraId="3F752043"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0B63920B" w14:textId="34EEF5E5" w:rsidR="00F358CB" w:rsidRDefault="00F358CB" w:rsidP="00F358CB">
            <w:pPr>
              <w:rPr>
                <w:color w:val="000000"/>
                <w:sz w:val="20"/>
                <w:szCs w:val="20"/>
              </w:rPr>
            </w:pPr>
            <w:r>
              <w:rPr>
                <w:rFonts w:ascii="Aptos Narrow" w:hAnsi="Aptos Narrow"/>
                <w:color w:val="000000"/>
                <w:sz w:val="20"/>
                <w:szCs w:val="20"/>
              </w:rPr>
              <w:t>DIST-05-01.CAR.6</w:t>
            </w:r>
          </w:p>
        </w:tc>
        <w:tc>
          <w:tcPr>
            <w:tcW w:w="2268" w:type="dxa"/>
            <w:shd w:val="clear" w:color="auto" w:fill="auto"/>
            <w:noWrap/>
            <w:vAlign w:val="center"/>
          </w:tcPr>
          <w:p w14:paraId="05E67276" w14:textId="3EA7FC62" w:rsidR="00F358CB" w:rsidRDefault="00F358CB" w:rsidP="00F358CB">
            <w:pPr>
              <w:rPr>
                <w:rFonts w:ascii="Aptos Narrow" w:hAnsi="Aptos Narrow"/>
                <w:color w:val="000000"/>
                <w:sz w:val="20"/>
                <w:szCs w:val="20"/>
              </w:rPr>
            </w:pPr>
            <w:r>
              <w:rPr>
                <w:rFonts w:ascii="Aptos Narrow" w:hAnsi="Aptos Narrow"/>
                <w:color w:val="000000"/>
                <w:sz w:val="20"/>
                <w:szCs w:val="20"/>
              </w:rPr>
              <w:t>DIST-05-01.CAR.6.ROL.A</w:t>
            </w:r>
          </w:p>
        </w:tc>
      </w:tr>
      <w:tr w:rsidR="00F358CB" w14:paraId="14E835FF" w14:textId="77777777" w:rsidTr="00B416A6">
        <w:trPr>
          <w:trHeight w:val="300"/>
          <w:jc w:val="center"/>
        </w:trPr>
        <w:tc>
          <w:tcPr>
            <w:tcW w:w="846" w:type="dxa"/>
            <w:vMerge/>
            <w:shd w:val="clear" w:color="auto" w:fill="auto"/>
            <w:noWrap/>
            <w:vAlign w:val="bottom"/>
          </w:tcPr>
          <w:p w14:paraId="581B9734"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35847E28" w14:textId="45E0FC29" w:rsidR="00F358CB" w:rsidRDefault="00F358CB" w:rsidP="00F358CB">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36E89D52" w14:textId="40946787" w:rsidR="00F358CB" w:rsidRDefault="00F358CB" w:rsidP="00F358CB">
            <w:pPr>
              <w:rPr>
                <w:rFonts w:ascii="Aptos Narrow" w:hAnsi="Aptos Narrow"/>
                <w:color w:val="000000"/>
                <w:sz w:val="20"/>
                <w:szCs w:val="20"/>
              </w:rPr>
            </w:pPr>
            <w:r>
              <w:rPr>
                <w:rFonts w:ascii="Aptos Narrow" w:hAnsi="Aptos Narrow"/>
                <w:color w:val="000000"/>
                <w:sz w:val="20"/>
                <w:szCs w:val="20"/>
              </w:rPr>
              <w:t>DIST-05-01.CAR.6.ROL.B</w:t>
            </w:r>
          </w:p>
        </w:tc>
      </w:tr>
      <w:tr w:rsidR="00F358CB" w14:paraId="7A354533" w14:textId="77777777" w:rsidTr="00B416A6">
        <w:trPr>
          <w:trHeight w:val="300"/>
          <w:jc w:val="center"/>
        </w:trPr>
        <w:tc>
          <w:tcPr>
            <w:tcW w:w="846" w:type="dxa"/>
            <w:vMerge/>
            <w:shd w:val="clear" w:color="auto" w:fill="auto"/>
            <w:noWrap/>
            <w:vAlign w:val="bottom"/>
          </w:tcPr>
          <w:p w14:paraId="54FEAE56"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49730D3B" w14:textId="7AEC0797" w:rsidR="00F358CB" w:rsidRDefault="00F358CB" w:rsidP="00F358CB">
            <w:pPr>
              <w:rPr>
                <w:color w:val="000000"/>
                <w:sz w:val="20"/>
                <w:szCs w:val="20"/>
              </w:rPr>
            </w:pPr>
            <w:r>
              <w:rPr>
                <w:rFonts w:ascii="Aptos Narrow" w:hAnsi="Aptos Narrow"/>
                <w:color w:val="000000"/>
                <w:sz w:val="20"/>
                <w:szCs w:val="20"/>
              </w:rPr>
              <w:t>DIST-05-01.CAR.7</w:t>
            </w:r>
          </w:p>
        </w:tc>
        <w:tc>
          <w:tcPr>
            <w:tcW w:w="2268" w:type="dxa"/>
            <w:shd w:val="clear" w:color="auto" w:fill="auto"/>
            <w:noWrap/>
            <w:vAlign w:val="center"/>
          </w:tcPr>
          <w:p w14:paraId="5DCF712A" w14:textId="4003DA5E" w:rsidR="00F358CB" w:rsidRDefault="00F358CB" w:rsidP="00F358CB">
            <w:pPr>
              <w:rPr>
                <w:rFonts w:ascii="Aptos Narrow" w:hAnsi="Aptos Narrow"/>
                <w:color w:val="000000"/>
                <w:sz w:val="20"/>
                <w:szCs w:val="20"/>
              </w:rPr>
            </w:pPr>
            <w:r>
              <w:rPr>
                <w:rFonts w:ascii="Aptos Narrow" w:hAnsi="Aptos Narrow"/>
                <w:color w:val="000000"/>
                <w:sz w:val="20"/>
                <w:szCs w:val="20"/>
              </w:rPr>
              <w:t>DIST-05-01.CAR.7.ROL.A</w:t>
            </w:r>
          </w:p>
        </w:tc>
      </w:tr>
      <w:tr w:rsidR="00F358CB" w14:paraId="654C427E" w14:textId="77777777" w:rsidTr="00B416A6">
        <w:trPr>
          <w:trHeight w:val="300"/>
          <w:jc w:val="center"/>
        </w:trPr>
        <w:tc>
          <w:tcPr>
            <w:tcW w:w="846" w:type="dxa"/>
            <w:vMerge/>
            <w:shd w:val="clear" w:color="auto" w:fill="auto"/>
            <w:noWrap/>
            <w:vAlign w:val="bottom"/>
          </w:tcPr>
          <w:p w14:paraId="7D073517"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188CA77F" w14:textId="36CC3D4C" w:rsidR="00F358CB" w:rsidRDefault="00F358CB" w:rsidP="00F358CB">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67027B97" w14:textId="5A7C8832" w:rsidR="00F358CB" w:rsidRDefault="00F358CB" w:rsidP="00F358CB">
            <w:pPr>
              <w:rPr>
                <w:rFonts w:ascii="Aptos Narrow" w:hAnsi="Aptos Narrow"/>
                <w:color w:val="000000"/>
                <w:sz w:val="20"/>
                <w:szCs w:val="20"/>
              </w:rPr>
            </w:pPr>
            <w:r>
              <w:rPr>
                <w:rFonts w:ascii="Aptos Narrow" w:hAnsi="Aptos Narrow"/>
                <w:color w:val="000000"/>
                <w:sz w:val="20"/>
                <w:szCs w:val="20"/>
              </w:rPr>
              <w:t>DIST-05-01.CAR.7.ROL.B</w:t>
            </w:r>
          </w:p>
        </w:tc>
      </w:tr>
      <w:tr w:rsidR="00F358CB" w14:paraId="12521C8F" w14:textId="77777777" w:rsidTr="00B416A6">
        <w:trPr>
          <w:trHeight w:val="300"/>
          <w:jc w:val="center"/>
        </w:trPr>
        <w:tc>
          <w:tcPr>
            <w:tcW w:w="846" w:type="dxa"/>
            <w:vMerge/>
            <w:shd w:val="clear" w:color="auto" w:fill="auto"/>
            <w:noWrap/>
            <w:vAlign w:val="bottom"/>
          </w:tcPr>
          <w:p w14:paraId="497F6E28"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38B1C8D4" w14:textId="6B95ADB0" w:rsidR="00F358CB" w:rsidRDefault="00F358CB" w:rsidP="00F358CB">
            <w:pPr>
              <w:rPr>
                <w:color w:val="000000"/>
                <w:sz w:val="20"/>
                <w:szCs w:val="20"/>
              </w:rPr>
            </w:pPr>
            <w:r>
              <w:rPr>
                <w:rFonts w:ascii="Aptos Narrow" w:hAnsi="Aptos Narrow"/>
                <w:color w:val="000000"/>
                <w:sz w:val="20"/>
                <w:szCs w:val="20"/>
              </w:rPr>
              <w:t>DIST-05-01.CAR.8</w:t>
            </w:r>
          </w:p>
        </w:tc>
        <w:tc>
          <w:tcPr>
            <w:tcW w:w="2268" w:type="dxa"/>
            <w:shd w:val="clear" w:color="auto" w:fill="auto"/>
            <w:noWrap/>
            <w:vAlign w:val="center"/>
          </w:tcPr>
          <w:p w14:paraId="17722DC2" w14:textId="596893A8" w:rsidR="00F358CB" w:rsidRDefault="00F358CB" w:rsidP="00F358CB">
            <w:pPr>
              <w:rPr>
                <w:rFonts w:ascii="Aptos Narrow" w:hAnsi="Aptos Narrow"/>
                <w:color w:val="000000"/>
                <w:sz w:val="20"/>
                <w:szCs w:val="20"/>
              </w:rPr>
            </w:pPr>
            <w:r>
              <w:rPr>
                <w:rFonts w:ascii="Aptos Narrow" w:hAnsi="Aptos Narrow"/>
                <w:color w:val="000000"/>
                <w:sz w:val="20"/>
                <w:szCs w:val="20"/>
              </w:rPr>
              <w:t>DIST-05-01.CAR.8.ROL.A</w:t>
            </w:r>
          </w:p>
        </w:tc>
      </w:tr>
      <w:tr w:rsidR="00F358CB" w14:paraId="68318D74" w14:textId="77777777" w:rsidTr="00B416A6">
        <w:trPr>
          <w:trHeight w:val="300"/>
          <w:jc w:val="center"/>
        </w:trPr>
        <w:tc>
          <w:tcPr>
            <w:tcW w:w="846" w:type="dxa"/>
            <w:vMerge/>
            <w:shd w:val="clear" w:color="auto" w:fill="auto"/>
            <w:noWrap/>
            <w:vAlign w:val="bottom"/>
          </w:tcPr>
          <w:p w14:paraId="043BB40B" w14:textId="77777777" w:rsidR="00F358CB" w:rsidRPr="001D0DEE" w:rsidRDefault="00F358CB" w:rsidP="00F358CB">
            <w:pPr>
              <w:rPr>
                <w:rFonts w:ascii="Aptos Narrow" w:hAnsi="Aptos Narrow"/>
                <w:color w:val="000000"/>
                <w:sz w:val="20"/>
                <w:szCs w:val="20"/>
              </w:rPr>
            </w:pPr>
          </w:p>
        </w:tc>
        <w:tc>
          <w:tcPr>
            <w:tcW w:w="1701" w:type="dxa"/>
            <w:shd w:val="clear" w:color="auto" w:fill="auto"/>
            <w:noWrap/>
            <w:vAlign w:val="center"/>
          </w:tcPr>
          <w:p w14:paraId="0176B9A8" w14:textId="32FD64BE" w:rsidR="00F358CB" w:rsidRDefault="00F358CB" w:rsidP="00F358CB">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42BD033A" w14:textId="52A8A384" w:rsidR="00F358CB" w:rsidRDefault="00F358CB" w:rsidP="00F358CB">
            <w:pPr>
              <w:rPr>
                <w:rFonts w:ascii="Aptos Narrow" w:hAnsi="Aptos Narrow"/>
                <w:color w:val="000000"/>
                <w:sz w:val="20"/>
                <w:szCs w:val="20"/>
              </w:rPr>
            </w:pPr>
            <w:r>
              <w:rPr>
                <w:rFonts w:ascii="Aptos Narrow" w:hAnsi="Aptos Narrow"/>
                <w:color w:val="000000"/>
                <w:sz w:val="20"/>
                <w:szCs w:val="20"/>
              </w:rPr>
              <w:t>DIST-05-01.CAR.8.ROL.B</w:t>
            </w:r>
          </w:p>
        </w:tc>
      </w:tr>
    </w:tbl>
    <w:p w14:paraId="79A8671A" w14:textId="77777777" w:rsidR="00632C5C" w:rsidRDefault="00632C5C" w:rsidP="00632C5C"/>
    <w:p w14:paraId="4C8854D8" w14:textId="77777777" w:rsidR="00632C5C" w:rsidRDefault="00632C5C" w:rsidP="00632C5C">
      <w:pPr>
        <w:spacing w:after="160" w:line="259" w:lineRule="auto"/>
        <w:rPr>
          <w:rFonts w:eastAsiaTheme="minorEastAsia"/>
        </w:rPr>
      </w:pPr>
      <w:r>
        <w:rPr>
          <w:rFonts w:eastAsiaTheme="minorEastAsia"/>
        </w:rPr>
        <w:br w:type="page"/>
      </w:r>
    </w:p>
    <w:p w14:paraId="24AE622A" w14:textId="0BD2B069" w:rsidR="000C0710" w:rsidRDefault="000C0710" w:rsidP="000C0710">
      <w:pPr>
        <w:rPr>
          <w:rFonts w:eastAsiaTheme="minorEastAsia"/>
        </w:rPr>
      </w:pPr>
      <w:r w:rsidRPr="008D0C41">
        <w:lastRenderedPageBreak/>
        <w:t xml:space="preserve">This conveyor acts as a single conveyor and behaves the same way a BUR conveyor would, except for when the </w:t>
      </w:r>
      <w:r w:rsidRPr="000C0710">
        <w:t>Takeaway conveyor</w:t>
      </w:r>
      <w:r w:rsidRPr="008D0C41">
        <w:t xml:space="preserve"> has filled up. </w:t>
      </w:r>
      <w:r w:rsidRPr="000C0710">
        <w:t>Takeaway conveyor</w:t>
      </w:r>
      <w:r w:rsidRPr="008D0C41">
        <w:t xml:space="preserve"> </w:t>
      </w:r>
      <w:proofErr w:type="gramStart"/>
      <w:r w:rsidRPr="008D0C41">
        <w:t>has the ability to</w:t>
      </w:r>
      <w:proofErr w:type="gramEnd"/>
      <w:r w:rsidRPr="008D0C41">
        <w:t xml:space="preserve"> convert to a ZPA style conveyor</w:t>
      </w:r>
      <w:r>
        <w:t xml:space="preserve">. </w:t>
      </w:r>
      <w:r w:rsidRPr="00641AAE">
        <w:t>The sensors involved in this section are shown in the following table.</w:t>
      </w:r>
    </w:p>
    <w:p w14:paraId="5BBAB493" w14:textId="77777777" w:rsidR="000C0710" w:rsidRDefault="000C0710" w:rsidP="00632C5C">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C0710" w14:paraId="303C6B2B" w14:textId="77777777" w:rsidTr="00B416A6">
        <w:trPr>
          <w:trHeight w:val="300"/>
          <w:jc w:val="center"/>
        </w:trPr>
        <w:tc>
          <w:tcPr>
            <w:tcW w:w="846" w:type="dxa"/>
            <w:shd w:val="clear" w:color="auto" w:fill="auto"/>
            <w:noWrap/>
            <w:vAlign w:val="bottom"/>
            <w:hideMark/>
          </w:tcPr>
          <w:p w14:paraId="296F45F6" w14:textId="77777777" w:rsidR="000C0710" w:rsidRPr="001D0DEE" w:rsidRDefault="000C0710"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2CDBBAB8" w14:textId="77777777" w:rsidR="000C0710" w:rsidRPr="001D0DEE" w:rsidRDefault="000C0710"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4970235" w14:textId="77777777" w:rsidR="000C0710" w:rsidRPr="001D0DEE" w:rsidRDefault="000C0710"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EF403B" w14:paraId="54E6899E" w14:textId="77777777" w:rsidTr="00B416A6">
        <w:trPr>
          <w:trHeight w:val="300"/>
          <w:jc w:val="center"/>
        </w:trPr>
        <w:tc>
          <w:tcPr>
            <w:tcW w:w="846" w:type="dxa"/>
            <w:vMerge w:val="restart"/>
            <w:shd w:val="clear" w:color="auto" w:fill="auto"/>
            <w:noWrap/>
            <w:vAlign w:val="bottom"/>
            <w:hideMark/>
          </w:tcPr>
          <w:p w14:paraId="18E82824" w14:textId="4305A67A" w:rsidR="00EF403B" w:rsidRPr="001D0DEE" w:rsidRDefault="00EF403B" w:rsidP="00EF403B">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5</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1D58A68D" w14:textId="22D15961"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DIST-05-01.CAR.4</w:t>
            </w:r>
          </w:p>
        </w:tc>
        <w:tc>
          <w:tcPr>
            <w:tcW w:w="2268" w:type="dxa"/>
            <w:shd w:val="clear" w:color="auto" w:fill="auto"/>
            <w:noWrap/>
            <w:vAlign w:val="center"/>
          </w:tcPr>
          <w:p w14:paraId="6CFA2EE9" w14:textId="4FA37621"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DIST-05-01.CAR.4.SEN.A</w:t>
            </w:r>
          </w:p>
        </w:tc>
      </w:tr>
      <w:tr w:rsidR="00EF403B" w14:paraId="177C72C0" w14:textId="77777777" w:rsidTr="00B416A6">
        <w:trPr>
          <w:trHeight w:val="300"/>
          <w:jc w:val="center"/>
        </w:trPr>
        <w:tc>
          <w:tcPr>
            <w:tcW w:w="846" w:type="dxa"/>
            <w:vMerge/>
            <w:shd w:val="clear" w:color="auto" w:fill="auto"/>
            <w:noWrap/>
            <w:vAlign w:val="bottom"/>
            <w:hideMark/>
          </w:tcPr>
          <w:p w14:paraId="2B3A5EAC" w14:textId="778C3E81"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794EB204" w14:textId="4CF7A7BB" w:rsidR="00EF403B" w:rsidRPr="005821F3" w:rsidRDefault="00EF403B" w:rsidP="00EF403B">
            <w:pPr>
              <w:rPr>
                <w:sz w:val="20"/>
                <w:szCs w:val="20"/>
              </w:rPr>
            </w:pPr>
            <w:r>
              <w:rPr>
                <w:color w:val="000000"/>
                <w:sz w:val="20"/>
                <w:szCs w:val="20"/>
              </w:rPr>
              <w:t> </w:t>
            </w:r>
          </w:p>
        </w:tc>
        <w:tc>
          <w:tcPr>
            <w:tcW w:w="2268" w:type="dxa"/>
            <w:shd w:val="clear" w:color="auto" w:fill="auto"/>
            <w:noWrap/>
            <w:vAlign w:val="center"/>
          </w:tcPr>
          <w:p w14:paraId="5B1032DF" w14:textId="6622D363"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DIST-05-01.CAR.4.SEN.B</w:t>
            </w:r>
          </w:p>
        </w:tc>
      </w:tr>
      <w:tr w:rsidR="00EF403B" w14:paraId="6E7043DC" w14:textId="77777777" w:rsidTr="00B416A6">
        <w:trPr>
          <w:trHeight w:val="300"/>
          <w:jc w:val="center"/>
        </w:trPr>
        <w:tc>
          <w:tcPr>
            <w:tcW w:w="846" w:type="dxa"/>
            <w:vMerge/>
            <w:shd w:val="clear" w:color="auto" w:fill="auto"/>
            <w:noWrap/>
            <w:vAlign w:val="bottom"/>
          </w:tcPr>
          <w:p w14:paraId="1C4AEC25" w14:textId="19F12D3B"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01520A5B" w14:textId="66C2B271" w:rsidR="00EF403B" w:rsidRPr="005821F3" w:rsidRDefault="00EF403B" w:rsidP="00EF403B">
            <w:pPr>
              <w:rPr>
                <w:sz w:val="20"/>
                <w:szCs w:val="20"/>
              </w:rPr>
            </w:pPr>
            <w:r>
              <w:rPr>
                <w:rFonts w:ascii="Aptos Narrow" w:hAnsi="Aptos Narrow"/>
                <w:color w:val="000000"/>
                <w:sz w:val="20"/>
                <w:szCs w:val="20"/>
              </w:rPr>
              <w:t>DIST-05-01.CAR.5</w:t>
            </w:r>
          </w:p>
        </w:tc>
        <w:tc>
          <w:tcPr>
            <w:tcW w:w="2268" w:type="dxa"/>
            <w:shd w:val="clear" w:color="auto" w:fill="auto"/>
            <w:noWrap/>
            <w:vAlign w:val="center"/>
          </w:tcPr>
          <w:p w14:paraId="43640067" w14:textId="1EDDD9A0"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DIST-05-01.CAR.5.SEN.A</w:t>
            </w:r>
          </w:p>
        </w:tc>
      </w:tr>
      <w:tr w:rsidR="00EF403B" w14:paraId="7A5F71EC" w14:textId="77777777" w:rsidTr="00B416A6">
        <w:trPr>
          <w:trHeight w:val="300"/>
          <w:jc w:val="center"/>
        </w:trPr>
        <w:tc>
          <w:tcPr>
            <w:tcW w:w="846" w:type="dxa"/>
            <w:vMerge/>
            <w:shd w:val="clear" w:color="auto" w:fill="auto"/>
            <w:noWrap/>
            <w:vAlign w:val="bottom"/>
          </w:tcPr>
          <w:p w14:paraId="63E84F6C"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623BCFDA" w14:textId="59A25069" w:rsidR="00EF403B" w:rsidRPr="005821F3" w:rsidRDefault="00EF403B" w:rsidP="00EF403B">
            <w:pPr>
              <w:rPr>
                <w:sz w:val="20"/>
                <w:szCs w:val="20"/>
              </w:rPr>
            </w:pPr>
            <w:r>
              <w:rPr>
                <w:color w:val="000000"/>
                <w:sz w:val="20"/>
                <w:szCs w:val="20"/>
              </w:rPr>
              <w:t> </w:t>
            </w:r>
          </w:p>
        </w:tc>
        <w:tc>
          <w:tcPr>
            <w:tcW w:w="2268" w:type="dxa"/>
            <w:shd w:val="clear" w:color="auto" w:fill="auto"/>
            <w:noWrap/>
            <w:vAlign w:val="center"/>
          </w:tcPr>
          <w:p w14:paraId="2BA1D46F" w14:textId="1CAE729F"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DIST-05-01.CAR.5.SEN.B</w:t>
            </w:r>
          </w:p>
        </w:tc>
      </w:tr>
      <w:tr w:rsidR="00EF403B" w14:paraId="13BCFEE1" w14:textId="77777777" w:rsidTr="00B416A6">
        <w:trPr>
          <w:trHeight w:val="300"/>
          <w:jc w:val="center"/>
        </w:trPr>
        <w:tc>
          <w:tcPr>
            <w:tcW w:w="846" w:type="dxa"/>
            <w:vMerge/>
            <w:shd w:val="clear" w:color="auto" w:fill="auto"/>
            <w:noWrap/>
            <w:vAlign w:val="bottom"/>
          </w:tcPr>
          <w:p w14:paraId="3AA27581"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058298A1" w14:textId="41415A6D" w:rsidR="00EF403B" w:rsidRPr="005821F3" w:rsidRDefault="00EF403B" w:rsidP="00EF403B">
            <w:pPr>
              <w:rPr>
                <w:sz w:val="20"/>
                <w:szCs w:val="20"/>
              </w:rPr>
            </w:pPr>
            <w:r>
              <w:rPr>
                <w:rFonts w:ascii="Aptos Narrow" w:hAnsi="Aptos Narrow"/>
                <w:color w:val="000000"/>
                <w:sz w:val="20"/>
                <w:szCs w:val="20"/>
              </w:rPr>
              <w:t>DIST-05-01.CAR.6</w:t>
            </w:r>
          </w:p>
        </w:tc>
        <w:tc>
          <w:tcPr>
            <w:tcW w:w="2268" w:type="dxa"/>
            <w:shd w:val="clear" w:color="auto" w:fill="auto"/>
            <w:noWrap/>
            <w:vAlign w:val="center"/>
          </w:tcPr>
          <w:p w14:paraId="7E2605E4" w14:textId="6B7ED6D7"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DIST-05-01.CAR.6.SEN.A</w:t>
            </w:r>
          </w:p>
        </w:tc>
      </w:tr>
      <w:tr w:rsidR="00EF403B" w14:paraId="0B319188" w14:textId="77777777" w:rsidTr="00B416A6">
        <w:trPr>
          <w:trHeight w:val="300"/>
          <w:jc w:val="center"/>
        </w:trPr>
        <w:tc>
          <w:tcPr>
            <w:tcW w:w="846" w:type="dxa"/>
            <w:vMerge/>
            <w:shd w:val="clear" w:color="auto" w:fill="auto"/>
            <w:noWrap/>
            <w:vAlign w:val="bottom"/>
          </w:tcPr>
          <w:p w14:paraId="548ACBBD"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6BB6EEDE" w14:textId="62E07A9A" w:rsidR="00EF403B" w:rsidRPr="005821F3" w:rsidRDefault="00EF403B" w:rsidP="00EF403B">
            <w:pPr>
              <w:rPr>
                <w:sz w:val="20"/>
                <w:szCs w:val="20"/>
              </w:rPr>
            </w:pPr>
            <w:r>
              <w:rPr>
                <w:color w:val="000000"/>
                <w:sz w:val="20"/>
                <w:szCs w:val="20"/>
              </w:rPr>
              <w:t> </w:t>
            </w:r>
          </w:p>
        </w:tc>
        <w:tc>
          <w:tcPr>
            <w:tcW w:w="2268" w:type="dxa"/>
            <w:shd w:val="clear" w:color="auto" w:fill="auto"/>
            <w:noWrap/>
            <w:vAlign w:val="center"/>
          </w:tcPr>
          <w:p w14:paraId="63F6B95A" w14:textId="2EE5D1A0"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DIST-05-01.CAR.6.SEN.B</w:t>
            </w:r>
          </w:p>
        </w:tc>
      </w:tr>
      <w:tr w:rsidR="00EF403B" w14:paraId="52CEA610" w14:textId="77777777" w:rsidTr="00B416A6">
        <w:trPr>
          <w:trHeight w:val="300"/>
          <w:jc w:val="center"/>
        </w:trPr>
        <w:tc>
          <w:tcPr>
            <w:tcW w:w="846" w:type="dxa"/>
            <w:vMerge/>
            <w:shd w:val="clear" w:color="auto" w:fill="auto"/>
            <w:noWrap/>
            <w:vAlign w:val="bottom"/>
          </w:tcPr>
          <w:p w14:paraId="07A8CE19"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71F757B1" w14:textId="576F85C5" w:rsidR="00EF403B" w:rsidRPr="005821F3" w:rsidRDefault="00EF403B" w:rsidP="00EF403B">
            <w:pPr>
              <w:rPr>
                <w:sz w:val="20"/>
                <w:szCs w:val="20"/>
              </w:rPr>
            </w:pPr>
            <w:r>
              <w:rPr>
                <w:rFonts w:ascii="Aptos Narrow" w:hAnsi="Aptos Narrow"/>
                <w:color w:val="000000"/>
                <w:sz w:val="20"/>
                <w:szCs w:val="20"/>
              </w:rPr>
              <w:t>DIST-05-01.CAR.7</w:t>
            </w:r>
          </w:p>
        </w:tc>
        <w:tc>
          <w:tcPr>
            <w:tcW w:w="2268" w:type="dxa"/>
            <w:shd w:val="clear" w:color="auto" w:fill="auto"/>
            <w:noWrap/>
            <w:vAlign w:val="center"/>
          </w:tcPr>
          <w:p w14:paraId="38EC0D7F" w14:textId="7B4CCC96"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DIST-05-01.CAR.7.SEN.A</w:t>
            </w:r>
          </w:p>
        </w:tc>
      </w:tr>
      <w:tr w:rsidR="00EF403B" w14:paraId="7C97ED68" w14:textId="77777777" w:rsidTr="00B416A6">
        <w:trPr>
          <w:trHeight w:val="300"/>
          <w:jc w:val="center"/>
        </w:trPr>
        <w:tc>
          <w:tcPr>
            <w:tcW w:w="846" w:type="dxa"/>
            <w:vMerge/>
            <w:shd w:val="clear" w:color="auto" w:fill="auto"/>
            <w:noWrap/>
            <w:vAlign w:val="bottom"/>
          </w:tcPr>
          <w:p w14:paraId="5CC5A75A"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25B204FC" w14:textId="70E0FE7A" w:rsidR="00EF403B" w:rsidRPr="005821F3" w:rsidRDefault="00EF403B" w:rsidP="00EF403B">
            <w:pPr>
              <w:rPr>
                <w:sz w:val="20"/>
                <w:szCs w:val="20"/>
              </w:rPr>
            </w:pPr>
            <w:r>
              <w:rPr>
                <w:color w:val="000000"/>
                <w:sz w:val="20"/>
                <w:szCs w:val="20"/>
              </w:rPr>
              <w:t> </w:t>
            </w:r>
          </w:p>
        </w:tc>
        <w:tc>
          <w:tcPr>
            <w:tcW w:w="2268" w:type="dxa"/>
            <w:shd w:val="clear" w:color="auto" w:fill="auto"/>
            <w:noWrap/>
            <w:vAlign w:val="center"/>
          </w:tcPr>
          <w:p w14:paraId="3975F07E" w14:textId="57B7A3DF"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DIST-05-01.CAR.7.SEN.B</w:t>
            </w:r>
          </w:p>
        </w:tc>
      </w:tr>
      <w:tr w:rsidR="00EF403B" w14:paraId="6DEBB961" w14:textId="77777777" w:rsidTr="00B416A6">
        <w:trPr>
          <w:trHeight w:val="300"/>
          <w:jc w:val="center"/>
        </w:trPr>
        <w:tc>
          <w:tcPr>
            <w:tcW w:w="846" w:type="dxa"/>
            <w:vMerge/>
            <w:shd w:val="clear" w:color="auto" w:fill="auto"/>
            <w:noWrap/>
            <w:vAlign w:val="bottom"/>
          </w:tcPr>
          <w:p w14:paraId="6B7BB49A"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03CC61AC" w14:textId="6B54C371" w:rsidR="00EF403B" w:rsidRPr="005821F3" w:rsidRDefault="00EF403B" w:rsidP="00EF403B">
            <w:pPr>
              <w:rPr>
                <w:sz w:val="20"/>
                <w:szCs w:val="20"/>
              </w:rPr>
            </w:pPr>
            <w:r>
              <w:rPr>
                <w:rFonts w:ascii="Aptos Narrow" w:hAnsi="Aptos Narrow"/>
                <w:color w:val="000000"/>
                <w:sz w:val="20"/>
                <w:szCs w:val="20"/>
              </w:rPr>
              <w:t>DIST-05-01.CAR.8</w:t>
            </w:r>
          </w:p>
        </w:tc>
        <w:tc>
          <w:tcPr>
            <w:tcW w:w="2268" w:type="dxa"/>
            <w:shd w:val="clear" w:color="auto" w:fill="auto"/>
            <w:noWrap/>
            <w:vAlign w:val="center"/>
          </w:tcPr>
          <w:p w14:paraId="52CBC259" w14:textId="3AEF14A4"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DIST-05-01.CAR.8.SEN.A</w:t>
            </w:r>
          </w:p>
        </w:tc>
      </w:tr>
      <w:tr w:rsidR="00EF403B" w14:paraId="5A83226A" w14:textId="77777777" w:rsidTr="00B416A6">
        <w:trPr>
          <w:trHeight w:val="300"/>
          <w:jc w:val="center"/>
        </w:trPr>
        <w:tc>
          <w:tcPr>
            <w:tcW w:w="846" w:type="dxa"/>
            <w:vMerge/>
            <w:shd w:val="clear" w:color="auto" w:fill="auto"/>
            <w:noWrap/>
            <w:vAlign w:val="bottom"/>
          </w:tcPr>
          <w:p w14:paraId="0733B168"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65299D4C" w14:textId="3686E843" w:rsidR="00EF403B" w:rsidRPr="005821F3" w:rsidRDefault="00EF403B" w:rsidP="00EF403B">
            <w:pPr>
              <w:rPr>
                <w:sz w:val="20"/>
                <w:szCs w:val="20"/>
              </w:rPr>
            </w:pPr>
            <w:r>
              <w:rPr>
                <w:color w:val="000000"/>
                <w:sz w:val="20"/>
                <w:szCs w:val="20"/>
              </w:rPr>
              <w:t> </w:t>
            </w:r>
          </w:p>
        </w:tc>
        <w:tc>
          <w:tcPr>
            <w:tcW w:w="2268" w:type="dxa"/>
            <w:shd w:val="clear" w:color="auto" w:fill="auto"/>
            <w:noWrap/>
            <w:vAlign w:val="center"/>
          </w:tcPr>
          <w:p w14:paraId="0884677F" w14:textId="5A6512DA"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DIST-05-01.CAR.8.SEN.B</w:t>
            </w:r>
          </w:p>
        </w:tc>
      </w:tr>
    </w:tbl>
    <w:p w14:paraId="7CEA80A7" w14:textId="77777777" w:rsidR="00CF1DBA" w:rsidRDefault="00CF1DBA" w:rsidP="00B92B7D">
      <w:pPr>
        <w:rPr>
          <w:rFonts w:eastAsiaTheme="minorEastAsia"/>
        </w:rPr>
      </w:pPr>
    </w:p>
    <w:p w14:paraId="55C8D0EE" w14:textId="1CD86EA9" w:rsidR="00EF403B" w:rsidRDefault="00EF403B">
      <w:pPr>
        <w:spacing w:after="160" w:line="259" w:lineRule="auto"/>
        <w:rPr>
          <w:rFonts w:eastAsiaTheme="minorEastAsia"/>
        </w:rPr>
      </w:pPr>
      <w:r>
        <w:rPr>
          <w:rFonts w:eastAsiaTheme="minorEastAsia"/>
        </w:rPr>
        <w:br w:type="page"/>
      </w:r>
    </w:p>
    <w:p w14:paraId="21D53CD8" w14:textId="2263A35B" w:rsidR="00EF403B" w:rsidRDefault="00EF403B" w:rsidP="0016645C">
      <w:pPr>
        <w:pStyle w:val="Heading2"/>
        <w:numPr>
          <w:ilvl w:val="1"/>
          <w:numId w:val="1"/>
        </w:numPr>
      </w:pPr>
      <w:bookmarkStart w:id="45" w:name="_Toc170815375"/>
      <w:r w:rsidRPr="008418F7">
        <w:lastRenderedPageBreak/>
        <w:t xml:space="preserve">Induct table </w:t>
      </w:r>
      <w:r>
        <w:t>2</w:t>
      </w:r>
      <w:r w:rsidRPr="008418F7">
        <w:t xml:space="preserve"> (Lane </w:t>
      </w:r>
      <w:r>
        <w:t>6</w:t>
      </w:r>
      <w:r w:rsidRPr="008418F7">
        <w:t>)</w:t>
      </w:r>
      <w:r w:rsidR="002C6AB2">
        <w:t xml:space="preserve"> Devices</w:t>
      </w:r>
      <w:r w:rsidRPr="008418F7">
        <w:t>.</w:t>
      </w:r>
      <w:bookmarkEnd w:id="45"/>
    </w:p>
    <w:p w14:paraId="0C8BF3E7" w14:textId="77777777" w:rsidR="00EF403B" w:rsidRDefault="00EF403B" w:rsidP="00EF403B"/>
    <w:p w14:paraId="222D1E34" w14:textId="321FBF4E" w:rsidR="00EF403B" w:rsidRDefault="00EF403B" w:rsidP="006C6C8C">
      <w:pPr>
        <w:rPr>
          <w:rFonts w:ascii="Arial" w:eastAsia="Arial" w:hAnsi="Arial" w:cs="Arial"/>
          <w:color w:val="44546A" w:themeColor="text2"/>
          <w:sz w:val="18"/>
          <w:szCs w:val="18"/>
        </w:rPr>
      </w:pPr>
      <w:r w:rsidRPr="00632C5C">
        <w:t xml:space="preserve">The induction </w:t>
      </w:r>
      <w:r>
        <w:t>lane</w:t>
      </w:r>
      <w:r w:rsidRPr="00632C5C">
        <w:t xml:space="preserve"> functions to transport and introduce units to Conveyors A and B. It consists of the DIST-0</w:t>
      </w:r>
      <w:r>
        <w:t>6</w:t>
      </w:r>
      <w:r w:rsidRPr="00632C5C">
        <w:t xml:space="preserve">-01 distribution board, as shown in the following </w:t>
      </w:r>
      <w:r w:rsidR="006C6C8C">
        <w:t>table</w:t>
      </w:r>
      <w:r w:rsidRPr="00632C5C">
        <w:t>.</w:t>
      </w:r>
      <w:r w:rsidRPr="00CF1DBA">
        <w:t xml:space="preserve"> The control power on the cards in this section was implemented from the RIO </w:t>
      </w:r>
      <w:r>
        <w:t>2</w:t>
      </w:r>
      <w:r w:rsidRPr="00CF1DBA">
        <w:t xml:space="preserve"> distribution board.</w:t>
      </w:r>
    </w:p>
    <w:p w14:paraId="7165B025" w14:textId="77777777" w:rsidR="006C6C8C" w:rsidRDefault="006C6C8C" w:rsidP="006C6C8C">
      <w:pPr>
        <w:rPr>
          <w:i/>
          <w:iCs/>
        </w:rPr>
      </w:pPr>
    </w:p>
    <w:p w14:paraId="37EC6D49" w14:textId="77777777" w:rsidR="00EF403B" w:rsidRDefault="00EF403B" w:rsidP="00EF403B">
      <w:r w:rsidRPr="005D6634">
        <w:t>The following Table shows the distribution boards, cards and motors activated for the operation of this lane.</w:t>
      </w:r>
    </w:p>
    <w:p w14:paraId="04294C6F" w14:textId="77777777" w:rsidR="00EF403B" w:rsidRDefault="00EF403B" w:rsidP="00EF403B"/>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EF403B" w14:paraId="7A5701E4" w14:textId="77777777" w:rsidTr="00B416A6">
        <w:trPr>
          <w:trHeight w:val="300"/>
          <w:jc w:val="center"/>
        </w:trPr>
        <w:tc>
          <w:tcPr>
            <w:tcW w:w="846" w:type="dxa"/>
            <w:shd w:val="clear" w:color="auto" w:fill="auto"/>
            <w:noWrap/>
            <w:vAlign w:val="bottom"/>
            <w:hideMark/>
          </w:tcPr>
          <w:p w14:paraId="3F65F9AB" w14:textId="77777777" w:rsidR="00EF403B" w:rsidRPr="001D0DEE" w:rsidRDefault="00EF403B"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4627E991" w14:textId="77777777" w:rsidR="00EF403B" w:rsidRPr="001D0DEE" w:rsidRDefault="00EF403B"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4382E5B" w14:textId="77777777" w:rsidR="00EF403B" w:rsidRPr="001D0DEE" w:rsidRDefault="00EF403B"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EF403B" w14:paraId="07DC1306" w14:textId="77777777" w:rsidTr="00B416A6">
        <w:trPr>
          <w:trHeight w:val="300"/>
          <w:jc w:val="center"/>
        </w:trPr>
        <w:tc>
          <w:tcPr>
            <w:tcW w:w="846" w:type="dxa"/>
            <w:vMerge w:val="restart"/>
            <w:shd w:val="clear" w:color="auto" w:fill="auto"/>
            <w:noWrap/>
            <w:vAlign w:val="bottom"/>
            <w:hideMark/>
          </w:tcPr>
          <w:p w14:paraId="76F087CD" w14:textId="70AC2299" w:rsidR="00EF403B" w:rsidRPr="001D0DEE" w:rsidRDefault="00EF403B" w:rsidP="00EF403B">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6</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0496CCF8" w14:textId="32738F8D"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DIST-06-01.CAR.1</w:t>
            </w:r>
          </w:p>
        </w:tc>
        <w:tc>
          <w:tcPr>
            <w:tcW w:w="2268" w:type="dxa"/>
            <w:shd w:val="clear" w:color="auto" w:fill="auto"/>
            <w:noWrap/>
            <w:vAlign w:val="center"/>
          </w:tcPr>
          <w:p w14:paraId="2842058F" w14:textId="1FC6CFAF"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DIST-06-01.CAR.1.ROL.A</w:t>
            </w:r>
          </w:p>
        </w:tc>
      </w:tr>
      <w:tr w:rsidR="00EF403B" w14:paraId="08DD0A34" w14:textId="77777777" w:rsidTr="00B416A6">
        <w:trPr>
          <w:trHeight w:val="300"/>
          <w:jc w:val="center"/>
        </w:trPr>
        <w:tc>
          <w:tcPr>
            <w:tcW w:w="846" w:type="dxa"/>
            <w:vMerge/>
            <w:shd w:val="clear" w:color="auto" w:fill="auto"/>
            <w:noWrap/>
            <w:vAlign w:val="bottom"/>
          </w:tcPr>
          <w:p w14:paraId="20D27904"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45794BE5" w14:textId="6EFB0E77" w:rsidR="00EF403B" w:rsidRDefault="00EF403B" w:rsidP="00EF403B">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596167EE" w14:textId="72BFA88E" w:rsidR="00EF403B" w:rsidRDefault="00EF403B" w:rsidP="00EF403B">
            <w:pPr>
              <w:rPr>
                <w:rFonts w:ascii="Aptos Narrow" w:hAnsi="Aptos Narrow"/>
                <w:color w:val="000000"/>
                <w:sz w:val="20"/>
                <w:szCs w:val="20"/>
              </w:rPr>
            </w:pPr>
            <w:r>
              <w:rPr>
                <w:rFonts w:ascii="Aptos Narrow" w:hAnsi="Aptos Narrow"/>
                <w:color w:val="000000"/>
                <w:sz w:val="20"/>
                <w:szCs w:val="20"/>
              </w:rPr>
              <w:t>DIST-06-01.CAR.1.ROL.B</w:t>
            </w:r>
          </w:p>
        </w:tc>
      </w:tr>
      <w:tr w:rsidR="00EF403B" w14:paraId="54A9AD08" w14:textId="77777777" w:rsidTr="00B416A6">
        <w:trPr>
          <w:trHeight w:val="300"/>
          <w:jc w:val="center"/>
        </w:trPr>
        <w:tc>
          <w:tcPr>
            <w:tcW w:w="846" w:type="dxa"/>
            <w:vMerge/>
            <w:shd w:val="clear" w:color="auto" w:fill="auto"/>
            <w:noWrap/>
            <w:vAlign w:val="bottom"/>
          </w:tcPr>
          <w:p w14:paraId="22DD2038"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1829C815" w14:textId="7B0AFCF4" w:rsidR="00EF403B" w:rsidRDefault="00EF403B" w:rsidP="00EF403B">
            <w:pPr>
              <w:rPr>
                <w:rFonts w:ascii="Aptos Narrow" w:hAnsi="Aptos Narrow"/>
                <w:color w:val="000000"/>
                <w:sz w:val="20"/>
                <w:szCs w:val="20"/>
              </w:rPr>
            </w:pPr>
            <w:r>
              <w:rPr>
                <w:rFonts w:ascii="Aptos Narrow" w:hAnsi="Aptos Narrow"/>
                <w:color w:val="000000"/>
                <w:sz w:val="20"/>
                <w:szCs w:val="20"/>
              </w:rPr>
              <w:t>DIST-06-01.CAR.2</w:t>
            </w:r>
          </w:p>
        </w:tc>
        <w:tc>
          <w:tcPr>
            <w:tcW w:w="2268" w:type="dxa"/>
            <w:shd w:val="clear" w:color="auto" w:fill="auto"/>
            <w:noWrap/>
            <w:vAlign w:val="center"/>
          </w:tcPr>
          <w:p w14:paraId="15ED88E6" w14:textId="12D00114" w:rsidR="00EF403B" w:rsidRDefault="00EF403B" w:rsidP="00EF403B">
            <w:pPr>
              <w:rPr>
                <w:rFonts w:ascii="Aptos Narrow" w:hAnsi="Aptos Narrow"/>
                <w:color w:val="000000"/>
                <w:sz w:val="20"/>
                <w:szCs w:val="20"/>
              </w:rPr>
            </w:pPr>
            <w:r>
              <w:rPr>
                <w:rFonts w:ascii="Aptos Narrow" w:hAnsi="Aptos Narrow"/>
                <w:color w:val="000000"/>
                <w:sz w:val="20"/>
                <w:szCs w:val="20"/>
              </w:rPr>
              <w:t>DIST-06-01.CAR.2.ROL.A</w:t>
            </w:r>
          </w:p>
        </w:tc>
      </w:tr>
      <w:tr w:rsidR="00EF403B" w14:paraId="19F17D46" w14:textId="77777777" w:rsidTr="00B416A6">
        <w:trPr>
          <w:trHeight w:val="300"/>
          <w:jc w:val="center"/>
        </w:trPr>
        <w:tc>
          <w:tcPr>
            <w:tcW w:w="846" w:type="dxa"/>
            <w:vMerge/>
            <w:shd w:val="clear" w:color="auto" w:fill="auto"/>
            <w:noWrap/>
            <w:vAlign w:val="bottom"/>
          </w:tcPr>
          <w:p w14:paraId="0C5FDEB5"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54EF6E37" w14:textId="5B39A7F8" w:rsidR="00EF403B" w:rsidRDefault="00EF403B" w:rsidP="00EF403B">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0064111F" w14:textId="32069C61" w:rsidR="00EF403B" w:rsidRDefault="00EF403B" w:rsidP="00EF403B">
            <w:pPr>
              <w:rPr>
                <w:rFonts w:ascii="Aptos Narrow" w:hAnsi="Aptos Narrow"/>
                <w:color w:val="000000"/>
                <w:sz w:val="20"/>
                <w:szCs w:val="20"/>
              </w:rPr>
            </w:pPr>
            <w:r>
              <w:rPr>
                <w:rFonts w:ascii="Aptos Narrow" w:hAnsi="Aptos Narrow"/>
                <w:color w:val="000000"/>
                <w:sz w:val="20"/>
                <w:szCs w:val="20"/>
              </w:rPr>
              <w:t>DIST-06-01.CAR.2.ROL.B</w:t>
            </w:r>
          </w:p>
        </w:tc>
      </w:tr>
      <w:tr w:rsidR="00EF403B" w14:paraId="75B100CD" w14:textId="77777777" w:rsidTr="00B416A6">
        <w:trPr>
          <w:trHeight w:val="300"/>
          <w:jc w:val="center"/>
        </w:trPr>
        <w:tc>
          <w:tcPr>
            <w:tcW w:w="846" w:type="dxa"/>
            <w:vMerge/>
            <w:shd w:val="clear" w:color="auto" w:fill="auto"/>
            <w:noWrap/>
            <w:vAlign w:val="bottom"/>
          </w:tcPr>
          <w:p w14:paraId="605FA3F2"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502167FE" w14:textId="0C87F830" w:rsidR="00EF403B" w:rsidRDefault="00EF403B" w:rsidP="00EF403B">
            <w:pPr>
              <w:rPr>
                <w:rFonts w:ascii="Aptos Narrow" w:hAnsi="Aptos Narrow"/>
                <w:color w:val="000000"/>
                <w:sz w:val="20"/>
                <w:szCs w:val="20"/>
              </w:rPr>
            </w:pPr>
            <w:r>
              <w:rPr>
                <w:rFonts w:ascii="Aptos Narrow" w:hAnsi="Aptos Narrow"/>
                <w:color w:val="000000"/>
                <w:sz w:val="20"/>
                <w:szCs w:val="20"/>
              </w:rPr>
              <w:t>DIST-06-01.CAR.3</w:t>
            </w:r>
          </w:p>
        </w:tc>
        <w:tc>
          <w:tcPr>
            <w:tcW w:w="2268" w:type="dxa"/>
            <w:shd w:val="clear" w:color="auto" w:fill="auto"/>
            <w:noWrap/>
            <w:vAlign w:val="center"/>
          </w:tcPr>
          <w:p w14:paraId="2C9F489A" w14:textId="28549513" w:rsidR="00EF403B" w:rsidRDefault="00EF403B" w:rsidP="00EF403B">
            <w:pPr>
              <w:rPr>
                <w:rFonts w:ascii="Aptos Narrow" w:hAnsi="Aptos Narrow"/>
                <w:color w:val="000000"/>
                <w:sz w:val="20"/>
                <w:szCs w:val="20"/>
              </w:rPr>
            </w:pPr>
            <w:r>
              <w:rPr>
                <w:rFonts w:ascii="Aptos Narrow" w:hAnsi="Aptos Narrow"/>
                <w:color w:val="000000"/>
                <w:sz w:val="20"/>
                <w:szCs w:val="20"/>
              </w:rPr>
              <w:t>DIST-06-01.CAR.3.ROL.A</w:t>
            </w:r>
          </w:p>
        </w:tc>
      </w:tr>
      <w:tr w:rsidR="00EF403B" w14:paraId="07EC3B43" w14:textId="77777777" w:rsidTr="00B416A6">
        <w:trPr>
          <w:trHeight w:val="300"/>
          <w:jc w:val="center"/>
        </w:trPr>
        <w:tc>
          <w:tcPr>
            <w:tcW w:w="846" w:type="dxa"/>
            <w:vMerge/>
            <w:shd w:val="clear" w:color="auto" w:fill="auto"/>
            <w:noWrap/>
            <w:vAlign w:val="bottom"/>
            <w:hideMark/>
          </w:tcPr>
          <w:p w14:paraId="2278B5E8"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0BE73B75" w14:textId="0A150452" w:rsidR="00EF403B" w:rsidRPr="005821F3" w:rsidRDefault="00EF403B" w:rsidP="00EF403B">
            <w:pPr>
              <w:rPr>
                <w:sz w:val="20"/>
                <w:szCs w:val="20"/>
              </w:rPr>
            </w:pPr>
            <w:r>
              <w:rPr>
                <w:color w:val="000000"/>
                <w:sz w:val="20"/>
                <w:szCs w:val="20"/>
              </w:rPr>
              <w:t> </w:t>
            </w:r>
          </w:p>
        </w:tc>
        <w:tc>
          <w:tcPr>
            <w:tcW w:w="2268" w:type="dxa"/>
            <w:shd w:val="clear" w:color="auto" w:fill="auto"/>
            <w:noWrap/>
            <w:vAlign w:val="center"/>
          </w:tcPr>
          <w:p w14:paraId="40E0B77E" w14:textId="15CDB11E"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DIST-06-01.CAR.3.ROL.B</w:t>
            </w:r>
          </w:p>
        </w:tc>
      </w:tr>
      <w:tr w:rsidR="00EF403B" w14:paraId="173A38E7" w14:textId="77777777" w:rsidTr="00B416A6">
        <w:trPr>
          <w:trHeight w:val="300"/>
          <w:jc w:val="center"/>
        </w:trPr>
        <w:tc>
          <w:tcPr>
            <w:tcW w:w="846" w:type="dxa"/>
            <w:vMerge/>
            <w:shd w:val="clear" w:color="auto" w:fill="auto"/>
            <w:noWrap/>
            <w:vAlign w:val="bottom"/>
            <w:hideMark/>
          </w:tcPr>
          <w:p w14:paraId="0CAA2EB1"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77CDFC5D" w14:textId="0618E161"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DIST-06-01.CAR.4</w:t>
            </w:r>
          </w:p>
        </w:tc>
        <w:tc>
          <w:tcPr>
            <w:tcW w:w="2268" w:type="dxa"/>
            <w:shd w:val="clear" w:color="auto" w:fill="auto"/>
            <w:noWrap/>
            <w:vAlign w:val="center"/>
          </w:tcPr>
          <w:p w14:paraId="3457613D" w14:textId="067AE912"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DIST-06-01.CAR.4.ROL.A</w:t>
            </w:r>
          </w:p>
        </w:tc>
      </w:tr>
      <w:tr w:rsidR="00EF403B" w14:paraId="2B03EB5E" w14:textId="77777777" w:rsidTr="00B416A6">
        <w:trPr>
          <w:trHeight w:val="300"/>
          <w:jc w:val="center"/>
        </w:trPr>
        <w:tc>
          <w:tcPr>
            <w:tcW w:w="846" w:type="dxa"/>
            <w:vMerge/>
            <w:shd w:val="clear" w:color="auto" w:fill="auto"/>
            <w:noWrap/>
            <w:vAlign w:val="bottom"/>
            <w:hideMark/>
          </w:tcPr>
          <w:p w14:paraId="2FA5C44B"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05684AF0" w14:textId="621083FD" w:rsidR="00EF403B" w:rsidRPr="005821F3" w:rsidRDefault="00EF403B" w:rsidP="00EF403B">
            <w:pPr>
              <w:rPr>
                <w:sz w:val="20"/>
                <w:szCs w:val="20"/>
              </w:rPr>
            </w:pPr>
            <w:r>
              <w:rPr>
                <w:color w:val="000000"/>
                <w:sz w:val="20"/>
                <w:szCs w:val="20"/>
              </w:rPr>
              <w:t> </w:t>
            </w:r>
          </w:p>
        </w:tc>
        <w:tc>
          <w:tcPr>
            <w:tcW w:w="2268" w:type="dxa"/>
            <w:shd w:val="clear" w:color="auto" w:fill="auto"/>
            <w:noWrap/>
            <w:vAlign w:val="center"/>
          </w:tcPr>
          <w:p w14:paraId="0D0F9CED" w14:textId="74F1EA1F"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DIST-06-01.CAR.4.ROL.B</w:t>
            </w:r>
          </w:p>
        </w:tc>
      </w:tr>
      <w:tr w:rsidR="00EF403B" w14:paraId="0448BD17" w14:textId="77777777" w:rsidTr="00B416A6">
        <w:trPr>
          <w:trHeight w:val="300"/>
          <w:jc w:val="center"/>
        </w:trPr>
        <w:tc>
          <w:tcPr>
            <w:tcW w:w="846" w:type="dxa"/>
            <w:vMerge/>
            <w:shd w:val="clear" w:color="auto" w:fill="auto"/>
            <w:noWrap/>
            <w:vAlign w:val="bottom"/>
            <w:hideMark/>
          </w:tcPr>
          <w:p w14:paraId="506942A0"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712DC6EB" w14:textId="10ACD27F"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DIST-06-01.CAR.5</w:t>
            </w:r>
          </w:p>
        </w:tc>
        <w:tc>
          <w:tcPr>
            <w:tcW w:w="2268" w:type="dxa"/>
            <w:shd w:val="clear" w:color="auto" w:fill="auto"/>
            <w:noWrap/>
            <w:vAlign w:val="center"/>
          </w:tcPr>
          <w:p w14:paraId="04351A90" w14:textId="0B9D81E1"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DIST-06-01.CAR.5.ROL.A</w:t>
            </w:r>
          </w:p>
        </w:tc>
      </w:tr>
      <w:tr w:rsidR="00EF403B" w14:paraId="145C26B9" w14:textId="77777777" w:rsidTr="00B416A6">
        <w:trPr>
          <w:trHeight w:val="300"/>
          <w:jc w:val="center"/>
        </w:trPr>
        <w:tc>
          <w:tcPr>
            <w:tcW w:w="846" w:type="dxa"/>
            <w:vMerge/>
            <w:shd w:val="clear" w:color="auto" w:fill="auto"/>
            <w:noWrap/>
            <w:vAlign w:val="bottom"/>
            <w:hideMark/>
          </w:tcPr>
          <w:p w14:paraId="758AC65D" w14:textId="77777777" w:rsidR="00EF403B" w:rsidRPr="001D0DEE" w:rsidRDefault="00EF403B" w:rsidP="00EF403B">
            <w:pPr>
              <w:rPr>
                <w:rFonts w:ascii="Aptos Narrow" w:hAnsi="Aptos Narrow"/>
                <w:color w:val="000000"/>
                <w:sz w:val="20"/>
                <w:szCs w:val="20"/>
              </w:rPr>
            </w:pPr>
          </w:p>
        </w:tc>
        <w:tc>
          <w:tcPr>
            <w:tcW w:w="1701" w:type="dxa"/>
            <w:shd w:val="clear" w:color="auto" w:fill="auto"/>
            <w:noWrap/>
            <w:vAlign w:val="center"/>
          </w:tcPr>
          <w:p w14:paraId="67E8C1AA" w14:textId="042B7E1F" w:rsidR="00EF403B" w:rsidRPr="005821F3" w:rsidRDefault="00EF403B" w:rsidP="00EF403B">
            <w:pPr>
              <w:rPr>
                <w:sz w:val="20"/>
                <w:szCs w:val="20"/>
              </w:rPr>
            </w:pPr>
            <w:r>
              <w:rPr>
                <w:color w:val="000000"/>
                <w:sz w:val="20"/>
                <w:szCs w:val="20"/>
              </w:rPr>
              <w:t> </w:t>
            </w:r>
          </w:p>
        </w:tc>
        <w:tc>
          <w:tcPr>
            <w:tcW w:w="2268" w:type="dxa"/>
            <w:shd w:val="clear" w:color="auto" w:fill="auto"/>
            <w:noWrap/>
            <w:vAlign w:val="center"/>
          </w:tcPr>
          <w:p w14:paraId="675A758A" w14:textId="69C2F289" w:rsidR="00EF403B" w:rsidRPr="005821F3" w:rsidRDefault="00EF403B" w:rsidP="00EF403B">
            <w:pPr>
              <w:rPr>
                <w:rFonts w:ascii="Aptos Narrow" w:hAnsi="Aptos Narrow"/>
                <w:color w:val="000000"/>
                <w:sz w:val="20"/>
                <w:szCs w:val="20"/>
              </w:rPr>
            </w:pPr>
            <w:r>
              <w:rPr>
                <w:rFonts w:ascii="Aptos Narrow" w:hAnsi="Aptos Narrow"/>
                <w:color w:val="000000"/>
                <w:sz w:val="20"/>
                <w:szCs w:val="20"/>
              </w:rPr>
              <w:t>DIST-06-01.CAR.5.ROL.B</w:t>
            </w:r>
          </w:p>
        </w:tc>
      </w:tr>
    </w:tbl>
    <w:p w14:paraId="2E4636CA" w14:textId="77777777" w:rsidR="00EF403B" w:rsidRDefault="00EF403B" w:rsidP="00EF403B"/>
    <w:p w14:paraId="56B0A3F8" w14:textId="77777777" w:rsidR="00EF403B" w:rsidRDefault="00EF403B" w:rsidP="00EF403B">
      <w:pPr>
        <w:spacing w:after="160" w:line="259" w:lineRule="auto"/>
        <w:rPr>
          <w:rFonts w:eastAsiaTheme="minorEastAsia"/>
        </w:rPr>
      </w:pPr>
      <w:r>
        <w:rPr>
          <w:rFonts w:eastAsiaTheme="minorEastAsia"/>
        </w:rPr>
        <w:br w:type="page"/>
      </w:r>
    </w:p>
    <w:p w14:paraId="518F50F6" w14:textId="06FAD221" w:rsidR="00EF403B" w:rsidRDefault="00EF403B" w:rsidP="00EF403B">
      <w:pPr>
        <w:spacing w:after="160" w:line="259" w:lineRule="auto"/>
        <w:rPr>
          <w:rFonts w:eastAsiaTheme="minorEastAsia"/>
        </w:rPr>
      </w:pPr>
      <w:r w:rsidRPr="00C75974">
        <w:rPr>
          <w:rFonts w:eastAsiaTheme="minorEastAsia"/>
        </w:rPr>
        <w:lastRenderedPageBreak/>
        <w:t>The induction lane is equipped with a photoelectric sensor at its end. If the sensor is blocked for more than 5 seconds, the table will stop and will only restart once the sensor is cleared. If the system is in energy-saving mode, it will restart both the induction lane and the downstream lanes.</w:t>
      </w:r>
      <w:r>
        <w:rPr>
          <w:rFonts w:eastAsiaTheme="minorEastAsia"/>
        </w:rPr>
        <w:t xml:space="preserve"> </w:t>
      </w:r>
      <w:r w:rsidRPr="000C0710">
        <w:rPr>
          <w:rFonts w:eastAsiaTheme="minorEastAsia"/>
        </w:rPr>
        <w:t>The following table show the sensor in the HMI.</w:t>
      </w:r>
    </w:p>
    <w:p w14:paraId="0221CE7A" w14:textId="77777777" w:rsidR="00EF403B" w:rsidRDefault="00EF403B" w:rsidP="00EF403B">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EF403B" w14:paraId="7492570E" w14:textId="77777777" w:rsidTr="00B416A6">
        <w:trPr>
          <w:trHeight w:val="300"/>
          <w:jc w:val="center"/>
        </w:trPr>
        <w:tc>
          <w:tcPr>
            <w:tcW w:w="846" w:type="dxa"/>
            <w:shd w:val="clear" w:color="auto" w:fill="auto"/>
            <w:noWrap/>
            <w:vAlign w:val="bottom"/>
            <w:hideMark/>
          </w:tcPr>
          <w:p w14:paraId="65FAE161" w14:textId="77777777" w:rsidR="00EF403B" w:rsidRPr="001D0DEE" w:rsidRDefault="00EF403B"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64A535E2" w14:textId="77777777" w:rsidR="00EF403B" w:rsidRPr="001D0DEE" w:rsidRDefault="00EF403B"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3111024F" w14:textId="77777777" w:rsidR="00EF403B" w:rsidRPr="001D0DEE" w:rsidRDefault="00EF403B"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EF403B" w14:paraId="5C2CE734" w14:textId="77777777" w:rsidTr="00B416A6">
        <w:trPr>
          <w:trHeight w:val="300"/>
          <w:jc w:val="center"/>
        </w:trPr>
        <w:tc>
          <w:tcPr>
            <w:tcW w:w="846" w:type="dxa"/>
            <w:vMerge w:val="restart"/>
            <w:shd w:val="clear" w:color="auto" w:fill="auto"/>
            <w:noWrap/>
            <w:vAlign w:val="bottom"/>
            <w:hideMark/>
          </w:tcPr>
          <w:p w14:paraId="2D22A36E" w14:textId="352B4CD7" w:rsidR="00EF403B" w:rsidRPr="001D0DEE" w:rsidRDefault="00EF403B"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6</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bottom"/>
          </w:tcPr>
          <w:p w14:paraId="24E489CE" w14:textId="1173B9A8" w:rsidR="00EF403B" w:rsidRPr="005821F3" w:rsidRDefault="00EF403B"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6</w:t>
            </w:r>
            <w:r w:rsidRPr="001D0DEE">
              <w:rPr>
                <w:rFonts w:ascii="Aptos Narrow" w:hAnsi="Aptos Narrow"/>
                <w:color w:val="000000"/>
                <w:sz w:val="20"/>
                <w:szCs w:val="20"/>
              </w:rPr>
              <w:t>-</w:t>
            </w:r>
            <w:r>
              <w:rPr>
                <w:rFonts w:ascii="Aptos Narrow" w:hAnsi="Aptos Narrow"/>
                <w:color w:val="000000"/>
                <w:sz w:val="20"/>
                <w:szCs w:val="20"/>
              </w:rPr>
              <w:t>01</w:t>
            </w:r>
            <w:r w:rsidRPr="005821F3">
              <w:rPr>
                <w:rFonts w:ascii="Aptos Narrow" w:hAnsi="Aptos Narrow"/>
                <w:color w:val="000000"/>
                <w:sz w:val="20"/>
                <w:szCs w:val="20"/>
              </w:rPr>
              <w:t>.CAR.</w:t>
            </w:r>
            <w:r>
              <w:rPr>
                <w:rFonts w:ascii="Aptos Narrow" w:hAnsi="Aptos Narrow"/>
                <w:color w:val="000000"/>
                <w:sz w:val="20"/>
                <w:szCs w:val="20"/>
              </w:rPr>
              <w:t>1</w:t>
            </w:r>
          </w:p>
        </w:tc>
        <w:tc>
          <w:tcPr>
            <w:tcW w:w="2268" w:type="dxa"/>
            <w:shd w:val="clear" w:color="auto" w:fill="auto"/>
            <w:noWrap/>
            <w:vAlign w:val="bottom"/>
          </w:tcPr>
          <w:p w14:paraId="6E876B51" w14:textId="40325DCE" w:rsidR="00EF403B" w:rsidRPr="005821F3" w:rsidRDefault="00EF403B"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6</w:t>
            </w:r>
            <w:r w:rsidRPr="001D0DEE">
              <w:rPr>
                <w:rFonts w:ascii="Aptos Narrow" w:hAnsi="Aptos Narrow"/>
                <w:color w:val="000000"/>
                <w:sz w:val="20"/>
                <w:szCs w:val="20"/>
              </w:rPr>
              <w:t>-</w:t>
            </w:r>
            <w:r>
              <w:rPr>
                <w:rFonts w:ascii="Aptos Narrow" w:hAnsi="Aptos Narrow"/>
                <w:color w:val="000000"/>
                <w:sz w:val="20"/>
                <w:szCs w:val="20"/>
              </w:rPr>
              <w:t>01.CAR.1.SEN</w:t>
            </w:r>
            <w:r w:rsidRPr="005821F3">
              <w:rPr>
                <w:rFonts w:ascii="Aptos Narrow" w:hAnsi="Aptos Narrow"/>
                <w:color w:val="000000"/>
                <w:sz w:val="20"/>
                <w:szCs w:val="20"/>
              </w:rPr>
              <w:t>.</w:t>
            </w:r>
            <w:r>
              <w:rPr>
                <w:rFonts w:ascii="Aptos Narrow" w:hAnsi="Aptos Narrow"/>
                <w:color w:val="000000"/>
                <w:sz w:val="20"/>
                <w:szCs w:val="20"/>
              </w:rPr>
              <w:t>A</w:t>
            </w:r>
          </w:p>
        </w:tc>
      </w:tr>
      <w:tr w:rsidR="00EF403B" w14:paraId="431AA24A" w14:textId="77777777" w:rsidTr="00B416A6">
        <w:trPr>
          <w:trHeight w:val="300"/>
          <w:jc w:val="center"/>
        </w:trPr>
        <w:tc>
          <w:tcPr>
            <w:tcW w:w="846" w:type="dxa"/>
            <w:vMerge/>
            <w:shd w:val="clear" w:color="auto" w:fill="auto"/>
            <w:noWrap/>
            <w:vAlign w:val="bottom"/>
            <w:hideMark/>
          </w:tcPr>
          <w:p w14:paraId="41AE9B92" w14:textId="77777777" w:rsidR="00EF403B" w:rsidRPr="001D0DEE" w:rsidRDefault="00EF403B" w:rsidP="00B416A6">
            <w:pPr>
              <w:rPr>
                <w:rFonts w:ascii="Aptos Narrow" w:hAnsi="Aptos Narrow"/>
                <w:color w:val="000000"/>
                <w:sz w:val="20"/>
                <w:szCs w:val="20"/>
              </w:rPr>
            </w:pPr>
          </w:p>
        </w:tc>
        <w:tc>
          <w:tcPr>
            <w:tcW w:w="1701" w:type="dxa"/>
            <w:shd w:val="clear" w:color="auto" w:fill="auto"/>
            <w:noWrap/>
            <w:vAlign w:val="bottom"/>
          </w:tcPr>
          <w:p w14:paraId="6292F62C" w14:textId="77777777" w:rsidR="00EF403B" w:rsidRPr="005821F3" w:rsidRDefault="00EF403B" w:rsidP="00B416A6">
            <w:pPr>
              <w:rPr>
                <w:sz w:val="20"/>
                <w:szCs w:val="20"/>
              </w:rPr>
            </w:pPr>
          </w:p>
        </w:tc>
        <w:tc>
          <w:tcPr>
            <w:tcW w:w="2268" w:type="dxa"/>
            <w:shd w:val="clear" w:color="auto" w:fill="auto"/>
            <w:noWrap/>
            <w:vAlign w:val="bottom"/>
          </w:tcPr>
          <w:p w14:paraId="3AFAD06C" w14:textId="77777777" w:rsidR="00EF403B" w:rsidRPr="005821F3" w:rsidRDefault="00EF403B" w:rsidP="00B416A6">
            <w:pPr>
              <w:rPr>
                <w:rFonts w:ascii="Aptos Narrow" w:hAnsi="Aptos Narrow"/>
                <w:color w:val="000000"/>
                <w:sz w:val="20"/>
                <w:szCs w:val="20"/>
              </w:rPr>
            </w:pPr>
            <w:r>
              <w:rPr>
                <w:rFonts w:ascii="Aptos Narrow" w:hAnsi="Aptos Narrow"/>
                <w:color w:val="000000"/>
                <w:sz w:val="20"/>
                <w:szCs w:val="20"/>
              </w:rPr>
              <w:t>Disabled</w:t>
            </w:r>
          </w:p>
        </w:tc>
      </w:tr>
    </w:tbl>
    <w:p w14:paraId="6FD0CFAA" w14:textId="77777777" w:rsidR="00EF403B" w:rsidRDefault="00EF403B" w:rsidP="00EF403B">
      <w:pPr>
        <w:spacing w:after="160" w:line="259" w:lineRule="auto"/>
        <w:rPr>
          <w:rFonts w:eastAsiaTheme="minorEastAsia"/>
        </w:rPr>
      </w:pPr>
    </w:p>
    <w:p w14:paraId="38BBA458" w14:textId="4384E114" w:rsidR="00EF403B" w:rsidRDefault="00EF403B" w:rsidP="00EF403B">
      <w:pPr>
        <w:pStyle w:val="Caption"/>
        <w:jc w:val="center"/>
        <w:rPr>
          <w:i w:val="0"/>
          <w:iCs w:val="0"/>
        </w:rPr>
      </w:pPr>
      <w:bookmarkStart w:id="46" w:name="_Toc170815424"/>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20</w:t>
      </w:r>
      <w:r w:rsidRPr="006A6E67">
        <w:rPr>
          <w:i w:val="0"/>
          <w:iCs w:val="0"/>
        </w:rPr>
        <w:fldChar w:fldCharType="end"/>
      </w:r>
      <w:r w:rsidRPr="006A6E67">
        <w:rPr>
          <w:i w:val="0"/>
          <w:iCs w:val="0"/>
        </w:rPr>
        <w:t>.</w:t>
      </w:r>
      <w:r>
        <w:rPr>
          <w:i w:val="0"/>
          <w:iCs w:val="0"/>
        </w:rPr>
        <w:t xml:space="preserve"> HMI Sensors </w:t>
      </w:r>
      <w:r w:rsidRPr="000C0710">
        <w:rPr>
          <w:i w:val="0"/>
          <w:iCs w:val="0"/>
        </w:rPr>
        <w:t xml:space="preserve">Induct table </w:t>
      </w:r>
      <w:r>
        <w:rPr>
          <w:i w:val="0"/>
          <w:iCs w:val="0"/>
        </w:rPr>
        <w:t>2</w:t>
      </w:r>
      <w:r w:rsidRPr="000C0710">
        <w:rPr>
          <w:i w:val="0"/>
          <w:iCs w:val="0"/>
        </w:rPr>
        <w:t xml:space="preserve"> </w:t>
      </w:r>
      <w:r w:rsidRPr="00066E82">
        <w:rPr>
          <w:i w:val="0"/>
          <w:iCs w:val="0"/>
        </w:rPr>
        <w:t>DIST-0</w:t>
      </w:r>
      <w:r>
        <w:rPr>
          <w:i w:val="0"/>
          <w:iCs w:val="0"/>
        </w:rPr>
        <w:t>6</w:t>
      </w:r>
      <w:r w:rsidRPr="00066E82">
        <w:rPr>
          <w:i w:val="0"/>
          <w:iCs w:val="0"/>
        </w:rPr>
        <w:t>-</w:t>
      </w:r>
      <w:r>
        <w:rPr>
          <w:i w:val="0"/>
          <w:iCs w:val="0"/>
        </w:rPr>
        <w:t>01 (Lane 6)</w:t>
      </w:r>
      <w:r w:rsidRPr="00A97E6E">
        <w:rPr>
          <w:i w:val="0"/>
          <w:iCs w:val="0"/>
        </w:rPr>
        <w:t>.</w:t>
      </w:r>
      <w:bookmarkEnd w:id="46"/>
    </w:p>
    <w:p w14:paraId="119C99EA" w14:textId="77777777" w:rsidR="00EF403B" w:rsidRDefault="00EF403B" w:rsidP="00EF403B">
      <w:pPr>
        <w:pStyle w:val="Caption"/>
        <w:jc w:val="center"/>
        <w:rPr>
          <w:rFonts w:eastAsiaTheme="minorEastAsia"/>
        </w:rPr>
      </w:pPr>
      <w:r>
        <w:rPr>
          <w:rFonts w:eastAsiaTheme="minorEastAsia"/>
        </w:rPr>
        <w:t xml:space="preserve"> </w:t>
      </w:r>
      <w:r>
        <w:rPr>
          <w:rFonts w:eastAsiaTheme="minorEastAsia"/>
        </w:rPr>
        <w:br w:type="page"/>
      </w:r>
    </w:p>
    <w:p w14:paraId="3498FBD1" w14:textId="0D893E96" w:rsidR="008643F8" w:rsidRDefault="008643F8" w:rsidP="0016645C">
      <w:pPr>
        <w:pStyle w:val="Heading2"/>
        <w:numPr>
          <w:ilvl w:val="1"/>
          <w:numId w:val="1"/>
        </w:numPr>
      </w:pPr>
      <w:bookmarkStart w:id="47" w:name="_Toc170815376"/>
      <w:r w:rsidRPr="008418F7">
        <w:lastRenderedPageBreak/>
        <w:t xml:space="preserve">Induct table </w:t>
      </w:r>
      <w:r>
        <w:t>3</w:t>
      </w:r>
      <w:r w:rsidRPr="008418F7">
        <w:t xml:space="preserve"> (Lane </w:t>
      </w:r>
      <w:r>
        <w:t>7</w:t>
      </w:r>
      <w:r w:rsidRPr="008418F7">
        <w:t>)</w:t>
      </w:r>
      <w:r w:rsidR="002C6AB2">
        <w:t xml:space="preserve"> Devices</w:t>
      </w:r>
      <w:r w:rsidRPr="008418F7">
        <w:t>.</w:t>
      </w:r>
      <w:bookmarkEnd w:id="47"/>
    </w:p>
    <w:p w14:paraId="6C01525F" w14:textId="77777777" w:rsidR="008643F8" w:rsidRDefault="008643F8" w:rsidP="008643F8"/>
    <w:p w14:paraId="09C1F15D" w14:textId="3F2C899F" w:rsidR="008643F8" w:rsidRDefault="008643F8" w:rsidP="008643F8">
      <w:r w:rsidRPr="00632C5C">
        <w:t xml:space="preserve">The induction </w:t>
      </w:r>
      <w:r>
        <w:t>lane</w:t>
      </w:r>
      <w:r w:rsidRPr="00632C5C">
        <w:t xml:space="preserve"> functions to transport and introduce units to Conveyors A and B. It consists of the DIST-0</w:t>
      </w:r>
      <w:r>
        <w:t>7</w:t>
      </w:r>
      <w:r w:rsidRPr="00632C5C">
        <w:t xml:space="preserve">-01 distribution board, as shown in the following </w:t>
      </w:r>
      <w:r w:rsidR="006C6C8C">
        <w:t>table</w:t>
      </w:r>
      <w:r w:rsidRPr="00632C5C">
        <w:t>.</w:t>
      </w:r>
      <w:r w:rsidRPr="00CF1DBA">
        <w:t xml:space="preserve"> The control power on the cards in this section was implemented from the RIO </w:t>
      </w:r>
      <w:r>
        <w:t>2</w:t>
      </w:r>
      <w:r w:rsidRPr="00CF1DBA">
        <w:t xml:space="preserve"> distribution board.</w:t>
      </w:r>
    </w:p>
    <w:p w14:paraId="70553128" w14:textId="77777777" w:rsidR="008643F8" w:rsidRDefault="008643F8" w:rsidP="008643F8"/>
    <w:p w14:paraId="0F4BCA77" w14:textId="77777777" w:rsidR="008643F8" w:rsidRDefault="008643F8" w:rsidP="008643F8">
      <w:pPr>
        <w:rPr>
          <w:rFonts w:eastAsiaTheme="minorEastAsia"/>
        </w:rPr>
      </w:pPr>
    </w:p>
    <w:p w14:paraId="285E0716" w14:textId="77777777" w:rsidR="008643F8" w:rsidRDefault="008643F8" w:rsidP="008643F8">
      <w:r w:rsidRPr="005D6634">
        <w:t>The following Table shows the distribution boards, cards and motors activated for the operation of this lane.</w:t>
      </w:r>
    </w:p>
    <w:p w14:paraId="3A42969B" w14:textId="77777777" w:rsidR="008643F8" w:rsidRDefault="008643F8" w:rsidP="008643F8"/>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8643F8" w14:paraId="7325EC71" w14:textId="77777777" w:rsidTr="00B416A6">
        <w:trPr>
          <w:trHeight w:val="300"/>
          <w:jc w:val="center"/>
        </w:trPr>
        <w:tc>
          <w:tcPr>
            <w:tcW w:w="846" w:type="dxa"/>
            <w:shd w:val="clear" w:color="auto" w:fill="auto"/>
            <w:noWrap/>
            <w:vAlign w:val="bottom"/>
            <w:hideMark/>
          </w:tcPr>
          <w:p w14:paraId="27989A51"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2464DF62"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4CDA70CB"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8643F8" w14:paraId="4D3A8524" w14:textId="77777777" w:rsidTr="00B416A6">
        <w:trPr>
          <w:trHeight w:val="300"/>
          <w:jc w:val="center"/>
        </w:trPr>
        <w:tc>
          <w:tcPr>
            <w:tcW w:w="846" w:type="dxa"/>
            <w:vMerge w:val="restart"/>
            <w:shd w:val="clear" w:color="auto" w:fill="auto"/>
            <w:noWrap/>
            <w:vAlign w:val="bottom"/>
            <w:hideMark/>
          </w:tcPr>
          <w:p w14:paraId="10EC9CF2" w14:textId="2B2E23B4" w:rsidR="008643F8" w:rsidRPr="001D0DEE" w:rsidRDefault="008643F8" w:rsidP="008643F8">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7</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604DA6FC" w14:textId="410329ED"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DIST-07-01.CAR.1</w:t>
            </w:r>
          </w:p>
        </w:tc>
        <w:tc>
          <w:tcPr>
            <w:tcW w:w="2268" w:type="dxa"/>
            <w:shd w:val="clear" w:color="auto" w:fill="auto"/>
            <w:noWrap/>
            <w:vAlign w:val="center"/>
          </w:tcPr>
          <w:p w14:paraId="1E0BFECB" w14:textId="1E42E60A"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DIST-07-01.CAR.1.ROL.A</w:t>
            </w:r>
          </w:p>
        </w:tc>
      </w:tr>
      <w:tr w:rsidR="008643F8" w14:paraId="4F01446D" w14:textId="77777777" w:rsidTr="00B416A6">
        <w:trPr>
          <w:trHeight w:val="300"/>
          <w:jc w:val="center"/>
        </w:trPr>
        <w:tc>
          <w:tcPr>
            <w:tcW w:w="846" w:type="dxa"/>
            <w:vMerge/>
            <w:shd w:val="clear" w:color="auto" w:fill="auto"/>
            <w:noWrap/>
            <w:vAlign w:val="bottom"/>
          </w:tcPr>
          <w:p w14:paraId="59129649"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391C510D" w14:textId="4C50D322" w:rsidR="008643F8" w:rsidRDefault="008643F8" w:rsidP="008643F8">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0E5E3418" w14:textId="223716A4" w:rsidR="008643F8" w:rsidRDefault="008643F8" w:rsidP="008643F8">
            <w:pPr>
              <w:rPr>
                <w:rFonts w:ascii="Aptos Narrow" w:hAnsi="Aptos Narrow"/>
                <w:color w:val="000000"/>
                <w:sz w:val="20"/>
                <w:szCs w:val="20"/>
              </w:rPr>
            </w:pPr>
            <w:r>
              <w:rPr>
                <w:rFonts w:ascii="Aptos Narrow" w:hAnsi="Aptos Narrow"/>
                <w:color w:val="000000"/>
                <w:sz w:val="20"/>
                <w:szCs w:val="20"/>
              </w:rPr>
              <w:t>DIST-07-01.CAR.1.ROL.B</w:t>
            </w:r>
          </w:p>
        </w:tc>
      </w:tr>
      <w:tr w:rsidR="008643F8" w14:paraId="6796CB17" w14:textId="77777777" w:rsidTr="00B416A6">
        <w:trPr>
          <w:trHeight w:val="300"/>
          <w:jc w:val="center"/>
        </w:trPr>
        <w:tc>
          <w:tcPr>
            <w:tcW w:w="846" w:type="dxa"/>
            <w:vMerge/>
            <w:shd w:val="clear" w:color="auto" w:fill="auto"/>
            <w:noWrap/>
            <w:vAlign w:val="bottom"/>
          </w:tcPr>
          <w:p w14:paraId="7EAADCEA"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7BE9FC9B" w14:textId="77D20002" w:rsidR="008643F8" w:rsidRDefault="008643F8" w:rsidP="008643F8">
            <w:pPr>
              <w:rPr>
                <w:rFonts w:ascii="Aptos Narrow" w:hAnsi="Aptos Narrow"/>
                <w:color w:val="000000"/>
                <w:sz w:val="20"/>
                <w:szCs w:val="20"/>
              </w:rPr>
            </w:pPr>
            <w:r>
              <w:rPr>
                <w:rFonts w:ascii="Aptos Narrow" w:hAnsi="Aptos Narrow"/>
                <w:color w:val="000000"/>
                <w:sz w:val="20"/>
                <w:szCs w:val="20"/>
              </w:rPr>
              <w:t>DIST-07-01.CAR.2</w:t>
            </w:r>
          </w:p>
        </w:tc>
        <w:tc>
          <w:tcPr>
            <w:tcW w:w="2268" w:type="dxa"/>
            <w:shd w:val="clear" w:color="auto" w:fill="auto"/>
            <w:noWrap/>
            <w:vAlign w:val="center"/>
          </w:tcPr>
          <w:p w14:paraId="5A8CD366" w14:textId="028042A1" w:rsidR="008643F8" w:rsidRDefault="008643F8" w:rsidP="008643F8">
            <w:pPr>
              <w:rPr>
                <w:rFonts w:ascii="Aptos Narrow" w:hAnsi="Aptos Narrow"/>
                <w:color w:val="000000"/>
                <w:sz w:val="20"/>
                <w:szCs w:val="20"/>
              </w:rPr>
            </w:pPr>
            <w:r>
              <w:rPr>
                <w:rFonts w:ascii="Aptos Narrow" w:hAnsi="Aptos Narrow"/>
                <w:color w:val="000000"/>
                <w:sz w:val="20"/>
                <w:szCs w:val="20"/>
              </w:rPr>
              <w:t>DIST-07-01.CAR.2.ROL.A</w:t>
            </w:r>
          </w:p>
        </w:tc>
      </w:tr>
      <w:tr w:rsidR="008643F8" w14:paraId="6ED7BB8E" w14:textId="77777777" w:rsidTr="00B416A6">
        <w:trPr>
          <w:trHeight w:val="300"/>
          <w:jc w:val="center"/>
        </w:trPr>
        <w:tc>
          <w:tcPr>
            <w:tcW w:w="846" w:type="dxa"/>
            <w:vMerge/>
            <w:shd w:val="clear" w:color="auto" w:fill="auto"/>
            <w:noWrap/>
            <w:vAlign w:val="bottom"/>
          </w:tcPr>
          <w:p w14:paraId="1EFA25CC"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7D88C0EC" w14:textId="56A553A2" w:rsidR="008643F8" w:rsidRDefault="008643F8" w:rsidP="008643F8">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025E1852" w14:textId="7F7E8BB1" w:rsidR="008643F8" w:rsidRDefault="008643F8" w:rsidP="008643F8">
            <w:pPr>
              <w:rPr>
                <w:rFonts w:ascii="Aptos Narrow" w:hAnsi="Aptos Narrow"/>
                <w:color w:val="000000"/>
                <w:sz w:val="20"/>
                <w:szCs w:val="20"/>
              </w:rPr>
            </w:pPr>
            <w:r>
              <w:rPr>
                <w:rFonts w:ascii="Aptos Narrow" w:hAnsi="Aptos Narrow"/>
                <w:color w:val="000000"/>
                <w:sz w:val="20"/>
                <w:szCs w:val="20"/>
              </w:rPr>
              <w:t>DIST-07-01.CAR.2.ROL.B</w:t>
            </w:r>
          </w:p>
        </w:tc>
      </w:tr>
      <w:tr w:rsidR="008643F8" w14:paraId="6C5BB888" w14:textId="77777777" w:rsidTr="00B416A6">
        <w:trPr>
          <w:trHeight w:val="300"/>
          <w:jc w:val="center"/>
        </w:trPr>
        <w:tc>
          <w:tcPr>
            <w:tcW w:w="846" w:type="dxa"/>
            <w:vMerge/>
            <w:shd w:val="clear" w:color="auto" w:fill="auto"/>
            <w:noWrap/>
            <w:vAlign w:val="bottom"/>
          </w:tcPr>
          <w:p w14:paraId="65433883"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5EDBE928" w14:textId="105A4EA2" w:rsidR="008643F8" w:rsidRDefault="008643F8" w:rsidP="008643F8">
            <w:pPr>
              <w:rPr>
                <w:rFonts w:ascii="Aptos Narrow" w:hAnsi="Aptos Narrow"/>
                <w:color w:val="000000"/>
                <w:sz w:val="20"/>
                <w:szCs w:val="20"/>
              </w:rPr>
            </w:pPr>
            <w:r>
              <w:rPr>
                <w:rFonts w:ascii="Aptos Narrow" w:hAnsi="Aptos Narrow"/>
                <w:color w:val="000000"/>
                <w:sz w:val="20"/>
                <w:szCs w:val="20"/>
              </w:rPr>
              <w:t>DIST-07-01.CAR.3</w:t>
            </w:r>
          </w:p>
        </w:tc>
        <w:tc>
          <w:tcPr>
            <w:tcW w:w="2268" w:type="dxa"/>
            <w:shd w:val="clear" w:color="auto" w:fill="auto"/>
            <w:noWrap/>
            <w:vAlign w:val="center"/>
          </w:tcPr>
          <w:p w14:paraId="358C8F21" w14:textId="2ACDC4EB" w:rsidR="008643F8" w:rsidRDefault="008643F8" w:rsidP="008643F8">
            <w:pPr>
              <w:rPr>
                <w:rFonts w:ascii="Aptos Narrow" w:hAnsi="Aptos Narrow"/>
                <w:color w:val="000000"/>
                <w:sz w:val="20"/>
                <w:szCs w:val="20"/>
              </w:rPr>
            </w:pPr>
            <w:r>
              <w:rPr>
                <w:rFonts w:ascii="Aptos Narrow" w:hAnsi="Aptos Narrow"/>
                <w:color w:val="000000"/>
                <w:sz w:val="20"/>
                <w:szCs w:val="20"/>
              </w:rPr>
              <w:t>DIST-07-01.CAR.3.ROL.A</w:t>
            </w:r>
          </w:p>
        </w:tc>
      </w:tr>
      <w:tr w:rsidR="008643F8" w14:paraId="55488EB6" w14:textId="77777777" w:rsidTr="00B416A6">
        <w:trPr>
          <w:trHeight w:val="300"/>
          <w:jc w:val="center"/>
        </w:trPr>
        <w:tc>
          <w:tcPr>
            <w:tcW w:w="846" w:type="dxa"/>
            <w:vMerge/>
            <w:shd w:val="clear" w:color="auto" w:fill="auto"/>
            <w:noWrap/>
            <w:vAlign w:val="bottom"/>
            <w:hideMark/>
          </w:tcPr>
          <w:p w14:paraId="15C3278E"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7AD126A8" w14:textId="5F3CFB52"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44C50473" w14:textId="44884408"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DIST-07-01.CAR.3.ROL.B</w:t>
            </w:r>
          </w:p>
        </w:tc>
      </w:tr>
      <w:tr w:rsidR="008643F8" w14:paraId="05646FC9" w14:textId="77777777" w:rsidTr="00B416A6">
        <w:trPr>
          <w:trHeight w:val="300"/>
          <w:jc w:val="center"/>
        </w:trPr>
        <w:tc>
          <w:tcPr>
            <w:tcW w:w="846" w:type="dxa"/>
            <w:vMerge/>
            <w:shd w:val="clear" w:color="auto" w:fill="auto"/>
            <w:noWrap/>
            <w:vAlign w:val="bottom"/>
            <w:hideMark/>
          </w:tcPr>
          <w:p w14:paraId="5B97BB46"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66F8607E" w14:textId="2C5998BF"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DIST-07-01.CAR.4</w:t>
            </w:r>
          </w:p>
        </w:tc>
        <w:tc>
          <w:tcPr>
            <w:tcW w:w="2268" w:type="dxa"/>
            <w:shd w:val="clear" w:color="auto" w:fill="auto"/>
            <w:noWrap/>
            <w:vAlign w:val="center"/>
          </w:tcPr>
          <w:p w14:paraId="619AA979" w14:textId="7F7C1D72"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DIST-07-01.CAR.4.ROL.A</w:t>
            </w:r>
          </w:p>
        </w:tc>
      </w:tr>
      <w:tr w:rsidR="008643F8" w14:paraId="37648AEA" w14:textId="77777777" w:rsidTr="00B416A6">
        <w:trPr>
          <w:trHeight w:val="300"/>
          <w:jc w:val="center"/>
        </w:trPr>
        <w:tc>
          <w:tcPr>
            <w:tcW w:w="846" w:type="dxa"/>
            <w:vMerge/>
            <w:shd w:val="clear" w:color="auto" w:fill="auto"/>
            <w:noWrap/>
            <w:vAlign w:val="bottom"/>
            <w:hideMark/>
          </w:tcPr>
          <w:p w14:paraId="792129EA"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0851E32F" w14:textId="4B33CC50"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48852836" w14:textId="23625583"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DIST-07-01.CAR.4.ROL.B</w:t>
            </w:r>
          </w:p>
        </w:tc>
      </w:tr>
      <w:tr w:rsidR="008643F8" w14:paraId="2FBD8F32" w14:textId="77777777" w:rsidTr="00B416A6">
        <w:trPr>
          <w:trHeight w:val="300"/>
          <w:jc w:val="center"/>
        </w:trPr>
        <w:tc>
          <w:tcPr>
            <w:tcW w:w="846" w:type="dxa"/>
            <w:vMerge/>
            <w:shd w:val="clear" w:color="auto" w:fill="auto"/>
            <w:noWrap/>
            <w:vAlign w:val="bottom"/>
            <w:hideMark/>
          </w:tcPr>
          <w:p w14:paraId="2732110B"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6C4AB43" w14:textId="0E7BDAB0"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DIST-07-01.CAR.5</w:t>
            </w:r>
          </w:p>
        </w:tc>
        <w:tc>
          <w:tcPr>
            <w:tcW w:w="2268" w:type="dxa"/>
            <w:shd w:val="clear" w:color="auto" w:fill="auto"/>
            <w:noWrap/>
            <w:vAlign w:val="center"/>
          </w:tcPr>
          <w:p w14:paraId="01EB0222" w14:textId="3A7063C2"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DIST-07-01.CAR.5.ROL.A</w:t>
            </w:r>
          </w:p>
        </w:tc>
      </w:tr>
      <w:tr w:rsidR="008643F8" w14:paraId="5A610255" w14:textId="77777777" w:rsidTr="00B416A6">
        <w:trPr>
          <w:trHeight w:val="300"/>
          <w:jc w:val="center"/>
        </w:trPr>
        <w:tc>
          <w:tcPr>
            <w:tcW w:w="846" w:type="dxa"/>
            <w:vMerge/>
            <w:shd w:val="clear" w:color="auto" w:fill="auto"/>
            <w:noWrap/>
            <w:vAlign w:val="bottom"/>
            <w:hideMark/>
          </w:tcPr>
          <w:p w14:paraId="162B3787"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12FDEFAA" w14:textId="6993D8E6"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32E01A62" w14:textId="3873F01C"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DIST-07-01.CAR.5.ROL.B</w:t>
            </w:r>
          </w:p>
        </w:tc>
      </w:tr>
    </w:tbl>
    <w:p w14:paraId="56A363D3" w14:textId="77777777" w:rsidR="008643F8" w:rsidRDefault="008643F8" w:rsidP="008643F8"/>
    <w:p w14:paraId="55397389" w14:textId="77777777" w:rsidR="008643F8" w:rsidRDefault="008643F8" w:rsidP="008643F8">
      <w:pPr>
        <w:spacing w:after="160" w:line="259" w:lineRule="auto"/>
        <w:rPr>
          <w:rFonts w:eastAsiaTheme="minorEastAsia"/>
        </w:rPr>
      </w:pPr>
      <w:r>
        <w:rPr>
          <w:rFonts w:eastAsiaTheme="minorEastAsia"/>
        </w:rPr>
        <w:br w:type="page"/>
      </w:r>
    </w:p>
    <w:p w14:paraId="18123F77" w14:textId="2AA87FA4" w:rsidR="008643F8" w:rsidRDefault="008643F8" w:rsidP="008643F8">
      <w:pPr>
        <w:spacing w:after="160" w:line="259" w:lineRule="auto"/>
        <w:rPr>
          <w:rFonts w:eastAsiaTheme="minorEastAsia"/>
        </w:rPr>
      </w:pPr>
      <w:r w:rsidRPr="00C75974">
        <w:rPr>
          <w:rFonts w:eastAsiaTheme="minorEastAsia"/>
        </w:rPr>
        <w:lastRenderedPageBreak/>
        <w:t>The induction lane is equipped with a photoelectric sensor at its end. If the sensor is blocked for more than 5 seconds, the table will stop and will only restart once the sensor is cleared. If the system is in energy-saving mode, it will restart both the induction lane and the downstream lanes.</w:t>
      </w:r>
      <w:r>
        <w:rPr>
          <w:rFonts w:eastAsiaTheme="minorEastAsia"/>
        </w:rPr>
        <w:t xml:space="preserve"> </w:t>
      </w:r>
      <w:r w:rsidRPr="000C0710">
        <w:rPr>
          <w:rFonts w:eastAsiaTheme="minorEastAsia"/>
        </w:rPr>
        <w:t>The following table show the sensor in the HMI.</w:t>
      </w:r>
    </w:p>
    <w:p w14:paraId="0F1972E7" w14:textId="77777777" w:rsidR="008643F8" w:rsidRDefault="008643F8" w:rsidP="008643F8">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8643F8" w14:paraId="73DBD3E3" w14:textId="77777777" w:rsidTr="00B416A6">
        <w:trPr>
          <w:trHeight w:val="300"/>
          <w:jc w:val="center"/>
        </w:trPr>
        <w:tc>
          <w:tcPr>
            <w:tcW w:w="846" w:type="dxa"/>
            <w:shd w:val="clear" w:color="auto" w:fill="auto"/>
            <w:noWrap/>
            <w:vAlign w:val="bottom"/>
            <w:hideMark/>
          </w:tcPr>
          <w:p w14:paraId="5E59C402"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34C1747E"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7C9ED199"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8643F8" w14:paraId="513E1FF1" w14:textId="77777777" w:rsidTr="00B416A6">
        <w:trPr>
          <w:trHeight w:val="300"/>
          <w:jc w:val="center"/>
        </w:trPr>
        <w:tc>
          <w:tcPr>
            <w:tcW w:w="846" w:type="dxa"/>
            <w:vMerge w:val="restart"/>
            <w:shd w:val="clear" w:color="auto" w:fill="auto"/>
            <w:noWrap/>
            <w:vAlign w:val="bottom"/>
            <w:hideMark/>
          </w:tcPr>
          <w:p w14:paraId="535CAEAA" w14:textId="2FC02BF2" w:rsidR="008643F8" w:rsidRPr="001D0DEE" w:rsidRDefault="008643F8"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7</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bottom"/>
          </w:tcPr>
          <w:p w14:paraId="25A58BB2" w14:textId="34751D63" w:rsidR="008643F8" w:rsidRPr="005821F3" w:rsidRDefault="008643F8"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7</w:t>
            </w:r>
            <w:r w:rsidRPr="001D0DEE">
              <w:rPr>
                <w:rFonts w:ascii="Aptos Narrow" w:hAnsi="Aptos Narrow"/>
                <w:color w:val="000000"/>
                <w:sz w:val="20"/>
                <w:szCs w:val="20"/>
              </w:rPr>
              <w:t>-</w:t>
            </w:r>
            <w:r>
              <w:rPr>
                <w:rFonts w:ascii="Aptos Narrow" w:hAnsi="Aptos Narrow"/>
                <w:color w:val="000000"/>
                <w:sz w:val="20"/>
                <w:szCs w:val="20"/>
              </w:rPr>
              <w:t>01</w:t>
            </w:r>
            <w:r w:rsidRPr="005821F3">
              <w:rPr>
                <w:rFonts w:ascii="Aptos Narrow" w:hAnsi="Aptos Narrow"/>
                <w:color w:val="000000"/>
                <w:sz w:val="20"/>
                <w:szCs w:val="20"/>
              </w:rPr>
              <w:t>.CAR.</w:t>
            </w:r>
            <w:r>
              <w:rPr>
                <w:rFonts w:ascii="Aptos Narrow" w:hAnsi="Aptos Narrow"/>
                <w:color w:val="000000"/>
                <w:sz w:val="20"/>
                <w:szCs w:val="20"/>
              </w:rPr>
              <w:t>1</w:t>
            </w:r>
          </w:p>
        </w:tc>
        <w:tc>
          <w:tcPr>
            <w:tcW w:w="2268" w:type="dxa"/>
            <w:shd w:val="clear" w:color="auto" w:fill="auto"/>
            <w:noWrap/>
            <w:vAlign w:val="bottom"/>
          </w:tcPr>
          <w:p w14:paraId="5AED00A2" w14:textId="58B69256" w:rsidR="008643F8" w:rsidRPr="005821F3" w:rsidRDefault="008643F8"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7</w:t>
            </w:r>
            <w:r w:rsidRPr="001D0DEE">
              <w:rPr>
                <w:rFonts w:ascii="Aptos Narrow" w:hAnsi="Aptos Narrow"/>
                <w:color w:val="000000"/>
                <w:sz w:val="20"/>
                <w:szCs w:val="20"/>
              </w:rPr>
              <w:t>-</w:t>
            </w:r>
            <w:r>
              <w:rPr>
                <w:rFonts w:ascii="Aptos Narrow" w:hAnsi="Aptos Narrow"/>
                <w:color w:val="000000"/>
                <w:sz w:val="20"/>
                <w:szCs w:val="20"/>
              </w:rPr>
              <w:t>01.CAR.1.SEN</w:t>
            </w:r>
            <w:r w:rsidRPr="005821F3">
              <w:rPr>
                <w:rFonts w:ascii="Aptos Narrow" w:hAnsi="Aptos Narrow"/>
                <w:color w:val="000000"/>
                <w:sz w:val="20"/>
                <w:szCs w:val="20"/>
              </w:rPr>
              <w:t>.</w:t>
            </w:r>
            <w:r>
              <w:rPr>
                <w:rFonts w:ascii="Aptos Narrow" w:hAnsi="Aptos Narrow"/>
                <w:color w:val="000000"/>
                <w:sz w:val="20"/>
                <w:szCs w:val="20"/>
              </w:rPr>
              <w:t>A</w:t>
            </w:r>
          </w:p>
        </w:tc>
      </w:tr>
      <w:tr w:rsidR="008643F8" w14:paraId="378BCC83" w14:textId="77777777" w:rsidTr="00B416A6">
        <w:trPr>
          <w:trHeight w:val="300"/>
          <w:jc w:val="center"/>
        </w:trPr>
        <w:tc>
          <w:tcPr>
            <w:tcW w:w="846" w:type="dxa"/>
            <w:vMerge/>
            <w:shd w:val="clear" w:color="auto" w:fill="auto"/>
            <w:noWrap/>
            <w:vAlign w:val="bottom"/>
            <w:hideMark/>
          </w:tcPr>
          <w:p w14:paraId="575C3944" w14:textId="77777777" w:rsidR="008643F8" w:rsidRPr="001D0DEE" w:rsidRDefault="008643F8" w:rsidP="00B416A6">
            <w:pPr>
              <w:rPr>
                <w:rFonts w:ascii="Aptos Narrow" w:hAnsi="Aptos Narrow"/>
                <w:color w:val="000000"/>
                <w:sz w:val="20"/>
                <w:szCs w:val="20"/>
              </w:rPr>
            </w:pPr>
          </w:p>
        </w:tc>
        <w:tc>
          <w:tcPr>
            <w:tcW w:w="1701" w:type="dxa"/>
            <w:shd w:val="clear" w:color="auto" w:fill="auto"/>
            <w:noWrap/>
            <w:vAlign w:val="bottom"/>
          </w:tcPr>
          <w:p w14:paraId="080DC1F2" w14:textId="77777777" w:rsidR="008643F8" w:rsidRPr="005821F3" w:rsidRDefault="008643F8" w:rsidP="00B416A6">
            <w:pPr>
              <w:rPr>
                <w:sz w:val="20"/>
                <w:szCs w:val="20"/>
              </w:rPr>
            </w:pPr>
          </w:p>
        </w:tc>
        <w:tc>
          <w:tcPr>
            <w:tcW w:w="2268" w:type="dxa"/>
            <w:shd w:val="clear" w:color="auto" w:fill="auto"/>
            <w:noWrap/>
            <w:vAlign w:val="bottom"/>
          </w:tcPr>
          <w:p w14:paraId="12D60508" w14:textId="77777777" w:rsidR="008643F8" w:rsidRPr="005821F3" w:rsidRDefault="008643F8" w:rsidP="00B416A6">
            <w:pPr>
              <w:rPr>
                <w:rFonts w:ascii="Aptos Narrow" w:hAnsi="Aptos Narrow"/>
                <w:color w:val="000000"/>
                <w:sz w:val="20"/>
                <w:szCs w:val="20"/>
              </w:rPr>
            </w:pPr>
            <w:r>
              <w:rPr>
                <w:rFonts w:ascii="Aptos Narrow" w:hAnsi="Aptos Narrow"/>
                <w:color w:val="000000"/>
                <w:sz w:val="20"/>
                <w:szCs w:val="20"/>
              </w:rPr>
              <w:t>Disabled</w:t>
            </w:r>
          </w:p>
        </w:tc>
      </w:tr>
    </w:tbl>
    <w:p w14:paraId="7302B9B1" w14:textId="1D7FF42A" w:rsidR="008643F8" w:rsidRDefault="008643F8" w:rsidP="008643F8">
      <w:pPr>
        <w:pStyle w:val="Caption"/>
        <w:jc w:val="center"/>
        <w:rPr>
          <w:rFonts w:eastAsiaTheme="minorEastAsia"/>
        </w:rPr>
      </w:pPr>
      <w:r>
        <w:rPr>
          <w:rFonts w:eastAsiaTheme="minorEastAsia"/>
        </w:rPr>
        <w:br w:type="page"/>
      </w:r>
    </w:p>
    <w:p w14:paraId="6B7DF7A7" w14:textId="64ADA895" w:rsidR="008643F8" w:rsidRDefault="008643F8" w:rsidP="0016645C">
      <w:pPr>
        <w:pStyle w:val="Heading2"/>
        <w:numPr>
          <w:ilvl w:val="1"/>
          <w:numId w:val="1"/>
        </w:numPr>
      </w:pPr>
      <w:bookmarkStart w:id="48" w:name="_Toc170815377"/>
      <w:r w:rsidRPr="008418F7">
        <w:lastRenderedPageBreak/>
        <w:t xml:space="preserve">Induct table </w:t>
      </w:r>
      <w:r>
        <w:t>4</w:t>
      </w:r>
      <w:r w:rsidRPr="008418F7">
        <w:t xml:space="preserve"> (Lane </w:t>
      </w:r>
      <w:r>
        <w:t>8</w:t>
      </w:r>
      <w:r w:rsidRPr="008418F7">
        <w:t>)</w:t>
      </w:r>
      <w:r w:rsidR="002C6AB2">
        <w:t xml:space="preserve"> Devices</w:t>
      </w:r>
      <w:r w:rsidRPr="008418F7">
        <w:t>.</w:t>
      </w:r>
      <w:bookmarkEnd w:id="48"/>
    </w:p>
    <w:p w14:paraId="5A92C0D2" w14:textId="77777777" w:rsidR="008643F8" w:rsidRDefault="008643F8" w:rsidP="008643F8"/>
    <w:p w14:paraId="4AFC1B92" w14:textId="14246A26" w:rsidR="008643F8" w:rsidRDefault="008643F8" w:rsidP="008643F8">
      <w:r w:rsidRPr="00632C5C">
        <w:t xml:space="preserve">The induction </w:t>
      </w:r>
      <w:r>
        <w:t>lane</w:t>
      </w:r>
      <w:r w:rsidRPr="00632C5C">
        <w:t xml:space="preserve"> functions to transport and introduce units to Conveyors A and B. It consists of the DIST-0</w:t>
      </w:r>
      <w:r>
        <w:t>8</w:t>
      </w:r>
      <w:r w:rsidRPr="00632C5C">
        <w:t xml:space="preserve">-01 distribution board, as shown in the following </w:t>
      </w:r>
      <w:r w:rsidR="006C6C8C">
        <w:t>table</w:t>
      </w:r>
      <w:r w:rsidRPr="00632C5C">
        <w:t>.</w:t>
      </w:r>
      <w:r w:rsidRPr="00CF1DBA">
        <w:t xml:space="preserve"> The control power on the cards in this section was implemented from the RIO </w:t>
      </w:r>
      <w:r>
        <w:t>2</w:t>
      </w:r>
      <w:r w:rsidRPr="00CF1DBA">
        <w:t xml:space="preserve"> distribution board.</w:t>
      </w:r>
    </w:p>
    <w:p w14:paraId="7563DDE7" w14:textId="77777777" w:rsidR="006C6C8C" w:rsidRDefault="006C6C8C" w:rsidP="008643F8">
      <w:pPr>
        <w:rPr>
          <w:rFonts w:ascii="Arial" w:eastAsia="Arial" w:hAnsi="Arial" w:cs="Arial"/>
          <w:color w:val="44546A" w:themeColor="text2"/>
          <w:sz w:val="18"/>
          <w:szCs w:val="18"/>
        </w:rPr>
      </w:pPr>
    </w:p>
    <w:p w14:paraId="73346321" w14:textId="5408EC73" w:rsidR="008643F8" w:rsidRDefault="008643F8" w:rsidP="008643F8">
      <w:r w:rsidRPr="005D6634">
        <w:t>The following Table shows the distribution boards, cards and motors activated for the operation of this lane.</w:t>
      </w:r>
    </w:p>
    <w:p w14:paraId="3BCBE7C4" w14:textId="77777777" w:rsidR="008643F8" w:rsidRDefault="008643F8" w:rsidP="008643F8"/>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8643F8" w14:paraId="55506AB1" w14:textId="77777777" w:rsidTr="00B416A6">
        <w:trPr>
          <w:trHeight w:val="300"/>
          <w:jc w:val="center"/>
        </w:trPr>
        <w:tc>
          <w:tcPr>
            <w:tcW w:w="846" w:type="dxa"/>
            <w:shd w:val="clear" w:color="auto" w:fill="auto"/>
            <w:noWrap/>
            <w:vAlign w:val="bottom"/>
            <w:hideMark/>
          </w:tcPr>
          <w:p w14:paraId="188730EF"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156CF56D"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10101DB5"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8643F8" w14:paraId="482DB615" w14:textId="77777777" w:rsidTr="00B416A6">
        <w:trPr>
          <w:trHeight w:val="300"/>
          <w:jc w:val="center"/>
        </w:trPr>
        <w:tc>
          <w:tcPr>
            <w:tcW w:w="846" w:type="dxa"/>
            <w:vMerge w:val="restart"/>
            <w:shd w:val="clear" w:color="auto" w:fill="auto"/>
            <w:noWrap/>
            <w:vAlign w:val="bottom"/>
            <w:hideMark/>
          </w:tcPr>
          <w:p w14:paraId="0919DC26" w14:textId="74B95912" w:rsidR="008643F8" w:rsidRPr="001D0DEE" w:rsidRDefault="008643F8" w:rsidP="008643F8">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8</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401F5B19" w14:textId="1099DFAD"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DIST-08-01.CAR.1</w:t>
            </w:r>
          </w:p>
        </w:tc>
        <w:tc>
          <w:tcPr>
            <w:tcW w:w="2268" w:type="dxa"/>
            <w:shd w:val="clear" w:color="auto" w:fill="auto"/>
            <w:noWrap/>
            <w:vAlign w:val="center"/>
          </w:tcPr>
          <w:p w14:paraId="0DF697E4" w14:textId="3AA7528B"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DIST-08-01.CAR.1.ROL.A</w:t>
            </w:r>
          </w:p>
        </w:tc>
      </w:tr>
      <w:tr w:rsidR="008643F8" w14:paraId="76F2CC82" w14:textId="77777777" w:rsidTr="00B416A6">
        <w:trPr>
          <w:trHeight w:val="300"/>
          <w:jc w:val="center"/>
        </w:trPr>
        <w:tc>
          <w:tcPr>
            <w:tcW w:w="846" w:type="dxa"/>
            <w:vMerge/>
            <w:shd w:val="clear" w:color="auto" w:fill="auto"/>
            <w:noWrap/>
            <w:vAlign w:val="bottom"/>
          </w:tcPr>
          <w:p w14:paraId="1CAF1C92"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04E7D7D2" w14:textId="3A32BFFB" w:rsidR="008643F8" w:rsidRDefault="008643F8" w:rsidP="008643F8">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4D4F5167" w14:textId="2552198F" w:rsidR="008643F8" w:rsidRDefault="008643F8" w:rsidP="008643F8">
            <w:pPr>
              <w:rPr>
                <w:rFonts w:ascii="Aptos Narrow" w:hAnsi="Aptos Narrow"/>
                <w:color w:val="000000"/>
                <w:sz w:val="20"/>
                <w:szCs w:val="20"/>
              </w:rPr>
            </w:pPr>
            <w:r>
              <w:rPr>
                <w:rFonts w:ascii="Aptos Narrow" w:hAnsi="Aptos Narrow"/>
                <w:color w:val="000000"/>
                <w:sz w:val="20"/>
                <w:szCs w:val="20"/>
              </w:rPr>
              <w:t>DIST-08-01.CAR.1.ROL.B</w:t>
            </w:r>
          </w:p>
        </w:tc>
      </w:tr>
      <w:tr w:rsidR="008643F8" w14:paraId="1BEFEF11" w14:textId="77777777" w:rsidTr="00B416A6">
        <w:trPr>
          <w:trHeight w:val="300"/>
          <w:jc w:val="center"/>
        </w:trPr>
        <w:tc>
          <w:tcPr>
            <w:tcW w:w="846" w:type="dxa"/>
            <w:vMerge/>
            <w:shd w:val="clear" w:color="auto" w:fill="auto"/>
            <w:noWrap/>
            <w:vAlign w:val="bottom"/>
          </w:tcPr>
          <w:p w14:paraId="5B9C8D3D"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1FE33A4C" w14:textId="1AEEA745" w:rsidR="008643F8" w:rsidRDefault="008643F8" w:rsidP="008643F8">
            <w:pPr>
              <w:rPr>
                <w:rFonts w:ascii="Aptos Narrow" w:hAnsi="Aptos Narrow"/>
                <w:color w:val="000000"/>
                <w:sz w:val="20"/>
                <w:szCs w:val="20"/>
              </w:rPr>
            </w:pPr>
            <w:r>
              <w:rPr>
                <w:rFonts w:ascii="Aptos Narrow" w:hAnsi="Aptos Narrow"/>
                <w:color w:val="000000"/>
                <w:sz w:val="20"/>
                <w:szCs w:val="20"/>
              </w:rPr>
              <w:t>DIST-08-01.CAR.2</w:t>
            </w:r>
          </w:p>
        </w:tc>
        <w:tc>
          <w:tcPr>
            <w:tcW w:w="2268" w:type="dxa"/>
            <w:shd w:val="clear" w:color="auto" w:fill="auto"/>
            <w:noWrap/>
            <w:vAlign w:val="center"/>
          </w:tcPr>
          <w:p w14:paraId="6B4046FB" w14:textId="4E0A22C5" w:rsidR="008643F8" w:rsidRDefault="008643F8" w:rsidP="008643F8">
            <w:pPr>
              <w:rPr>
                <w:rFonts w:ascii="Aptos Narrow" w:hAnsi="Aptos Narrow"/>
                <w:color w:val="000000"/>
                <w:sz w:val="20"/>
                <w:szCs w:val="20"/>
              </w:rPr>
            </w:pPr>
            <w:r>
              <w:rPr>
                <w:rFonts w:ascii="Aptos Narrow" w:hAnsi="Aptos Narrow"/>
                <w:color w:val="000000"/>
                <w:sz w:val="20"/>
                <w:szCs w:val="20"/>
              </w:rPr>
              <w:t>DIST-08-01.CAR.2.ROL.A</w:t>
            </w:r>
          </w:p>
        </w:tc>
      </w:tr>
      <w:tr w:rsidR="008643F8" w14:paraId="2390BE3F" w14:textId="77777777" w:rsidTr="00B416A6">
        <w:trPr>
          <w:trHeight w:val="300"/>
          <w:jc w:val="center"/>
        </w:trPr>
        <w:tc>
          <w:tcPr>
            <w:tcW w:w="846" w:type="dxa"/>
            <w:vMerge/>
            <w:shd w:val="clear" w:color="auto" w:fill="auto"/>
            <w:noWrap/>
            <w:vAlign w:val="bottom"/>
          </w:tcPr>
          <w:p w14:paraId="5EB31798"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179D19CF" w14:textId="64980635" w:rsidR="008643F8" w:rsidRDefault="008643F8" w:rsidP="008643F8">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00F3C9C8" w14:textId="3C81BD40" w:rsidR="008643F8" w:rsidRDefault="008643F8" w:rsidP="008643F8">
            <w:pPr>
              <w:rPr>
                <w:rFonts w:ascii="Aptos Narrow" w:hAnsi="Aptos Narrow"/>
                <w:color w:val="000000"/>
                <w:sz w:val="20"/>
                <w:szCs w:val="20"/>
              </w:rPr>
            </w:pPr>
            <w:r>
              <w:rPr>
                <w:rFonts w:ascii="Aptos Narrow" w:hAnsi="Aptos Narrow"/>
                <w:color w:val="000000"/>
                <w:sz w:val="20"/>
                <w:szCs w:val="20"/>
              </w:rPr>
              <w:t>DIST-08-01.CAR.2.ROL.B</w:t>
            </w:r>
          </w:p>
        </w:tc>
      </w:tr>
      <w:tr w:rsidR="008643F8" w14:paraId="6D256836" w14:textId="77777777" w:rsidTr="00B416A6">
        <w:trPr>
          <w:trHeight w:val="300"/>
          <w:jc w:val="center"/>
        </w:trPr>
        <w:tc>
          <w:tcPr>
            <w:tcW w:w="846" w:type="dxa"/>
            <w:vMerge/>
            <w:shd w:val="clear" w:color="auto" w:fill="auto"/>
            <w:noWrap/>
            <w:vAlign w:val="bottom"/>
          </w:tcPr>
          <w:p w14:paraId="02DF4066"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9B628F0" w14:textId="12418E9A" w:rsidR="008643F8" w:rsidRDefault="008643F8" w:rsidP="008643F8">
            <w:pPr>
              <w:rPr>
                <w:rFonts w:ascii="Aptos Narrow" w:hAnsi="Aptos Narrow"/>
                <w:color w:val="000000"/>
                <w:sz w:val="20"/>
                <w:szCs w:val="20"/>
              </w:rPr>
            </w:pPr>
            <w:r>
              <w:rPr>
                <w:rFonts w:ascii="Aptos Narrow" w:hAnsi="Aptos Narrow"/>
                <w:color w:val="000000"/>
                <w:sz w:val="20"/>
                <w:szCs w:val="20"/>
              </w:rPr>
              <w:t>DIST-08-01.CAR.3</w:t>
            </w:r>
          </w:p>
        </w:tc>
        <w:tc>
          <w:tcPr>
            <w:tcW w:w="2268" w:type="dxa"/>
            <w:shd w:val="clear" w:color="auto" w:fill="auto"/>
            <w:noWrap/>
            <w:vAlign w:val="center"/>
          </w:tcPr>
          <w:p w14:paraId="6C4D50E6" w14:textId="763F2F85" w:rsidR="008643F8" w:rsidRDefault="008643F8" w:rsidP="008643F8">
            <w:pPr>
              <w:rPr>
                <w:rFonts w:ascii="Aptos Narrow" w:hAnsi="Aptos Narrow"/>
                <w:color w:val="000000"/>
                <w:sz w:val="20"/>
                <w:szCs w:val="20"/>
              </w:rPr>
            </w:pPr>
            <w:r>
              <w:rPr>
                <w:rFonts w:ascii="Aptos Narrow" w:hAnsi="Aptos Narrow"/>
                <w:color w:val="000000"/>
                <w:sz w:val="20"/>
                <w:szCs w:val="20"/>
              </w:rPr>
              <w:t>DIST-08-01.CAR.3.ROL.A</w:t>
            </w:r>
          </w:p>
        </w:tc>
      </w:tr>
      <w:tr w:rsidR="008643F8" w14:paraId="6D340E2D" w14:textId="77777777" w:rsidTr="00B416A6">
        <w:trPr>
          <w:trHeight w:val="300"/>
          <w:jc w:val="center"/>
        </w:trPr>
        <w:tc>
          <w:tcPr>
            <w:tcW w:w="846" w:type="dxa"/>
            <w:vMerge/>
            <w:shd w:val="clear" w:color="auto" w:fill="auto"/>
            <w:noWrap/>
            <w:vAlign w:val="bottom"/>
            <w:hideMark/>
          </w:tcPr>
          <w:p w14:paraId="4F1BC5BE"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777DFA0A" w14:textId="682D17E3"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36EE40AD" w14:textId="337CFD12"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DIST-08-01.CAR.3.ROL.B</w:t>
            </w:r>
          </w:p>
        </w:tc>
      </w:tr>
      <w:tr w:rsidR="008643F8" w14:paraId="57DF949B" w14:textId="77777777" w:rsidTr="00B416A6">
        <w:trPr>
          <w:trHeight w:val="300"/>
          <w:jc w:val="center"/>
        </w:trPr>
        <w:tc>
          <w:tcPr>
            <w:tcW w:w="846" w:type="dxa"/>
            <w:vMerge/>
            <w:shd w:val="clear" w:color="auto" w:fill="auto"/>
            <w:noWrap/>
            <w:vAlign w:val="bottom"/>
            <w:hideMark/>
          </w:tcPr>
          <w:p w14:paraId="0110D2AE"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7D6F1A46" w14:textId="34ABA4F7"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DIST-08-01.CAR.4</w:t>
            </w:r>
          </w:p>
        </w:tc>
        <w:tc>
          <w:tcPr>
            <w:tcW w:w="2268" w:type="dxa"/>
            <w:shd w:val="clear" w:color="auto" w:fill="auto"/>
            <w:noWrap/>
            <w:vAlign w:val="center"/>
          </w:tcPr>
          <w:p w14:paraId="2A4FF10F" w14:textId="4F11604D"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DIST-08-01.CAR.4.ROL.A</w:t>
            </w:r>
          </w:p>
        </w:tc>
      </w:tr>
      <w:tr w:rsidR="008643F8" w14:paraId="1BCC4C08" w14:textId="77777777" w:rsidTr="00B416A6">
        <w:trPr>
          <w:trHeight w:val="300"/>
          <w:jc w:val="center"/>
        </w:trPr>
        <w:tc>
          <w:tcPr>
            <w:tcW w:w="846" w:type="dxa"/>
            <w:vMerge/>
            <w:shd w:val="clear" w:color="auto" w:fill="auto"/>
            <w:noWrap/>
            <w:vAlign w:val="bottom"/>
            <w:hideMark/>
          </w:tcPr>
          <w:p w14:paraId="3754D514"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C7F20C7" w14:textId="1A94905B"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44195B31" w14:textId="5DD274BE"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DIST-08-01.CAR.4.ROL.B</w:t>
            </w:r>
          </w:p>
        </w:tc>
      </w:tr>
      <w:tr w:rsidR="008643F8" w14:paraId="3616F0AD" w14:textId="77777777" w:rsidTr="00B416A6">
        <w:trPr>
          <w:trHeight w:val="300"/>
          <w:jc w:val="center"/>
        </w:trPr>
        <w:tc>
          <w:tcPr>
            <w:tcW w:w="846" w:type="dxa"/>
            <w:vMerge/>
            <w:shd w:val="clear" w:color="auto" w:fill="auto"/>
            <w:noWrap/>
            <w:vAlign w:val="bottom"/>
            <w:hideMark/>
          </w:tcPr>
          <w:p w14:paraId="078D9199"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5D174105" w14:textId="364B53C3"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DIST-08-01.CAR.5</w:t>
            </w:r>
          </w:p>
        </w:tc>
        <w:tc>
          <w:tcPr>
            <w:tcW w:w="2268" w:type="dxa"/>
            <w:shd w:val="clear" w:color="auto" w:fill="auto"/>
            <w:noWrap/>
            <w:vAlign w:val="center"/>
          </w:tcPr>
          <w:p w14:paraId="60263D9F" w14:textId="60813129"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DIST-08-01.CAR.5.ROL.A</w:t>
            </w:r>
          </w:p>
        </w:tc>
      </w:tr>
      <w:tr w:rsidR="008643F8" w14:paraId="0C363CD7" w14:textId="77777777" w:rsidTr="00B416A6">
        <w:trPr>
          <w:trHeight w:val="300"/>
          <w:jc w:val="center"/>
        </w:trPr>
        <w:tc>
          <w:tcPr>
            <w:tcW w:w="846" w:type="dxa"/>
            <w:vMerge/>
            <w:shd w:val="clear" w:color="auto" w:fill="auto"/>
            <w:noWrap/>
            <w:vAlign w:val="bottom"/>
            <w:hideMark/>
          </w:tcPr>
          <w:p w14:paraId="291BF69D"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30D0AFBD" w14:textId="7A3CFE80"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50F2C32C" w14:textId="3FA01484"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DIST-08-01.CAR.5.ROL.B</w:t>
            </w:r>
          </w:p>
        </w:tc>
      </w:tr>
    </w:tbl>
    <w:p w14:paraId="17C8AD05" w14:textId="77777777" w:rsidR="008643F8" w:rsidRDefault="008643F8" w:rsidP="008643F8"/>
    <w:p w14:paraId="08A2530A" w14:textId="77777777" w:rsidR="008643F8" w:rsidRDefault="008643F8" w:rsidP="008643F8">
      <w:pPr>
        <w:spacing w:after="160" w:line="259" w:lineRule="auto"/>
        <w:rPr>
          <w:rFonts w:eastAsiaTheme="minorEastAsia"/>
        </w:rPr>
      </w:pPr>
      <w:r>
        <w:rPr>
          <w:rFonts w:eastAsiaTheme="minorEastAsia"/>
        </w:rPr>
        <w:br w:type="page"/>
      </w:r>
    </w:p>
    <w:p w14:paraId="56585F47" w14:textId="52F39E25" w:rsidR="008643F8" w:rsidRDefault="008643F8" w:rsidP="008643F8">
      <w:pPr>
        <w:spacing w:after="160" w:line="259" w:lineRule="auto"/>
        <w:rPr>
          <w:rFonts w:eastAsiaTheme="minorEastAsia"/>
        </w:rPr>
      </w:pPr>
      <w:r w:rsidRPr="00C75974">
        <w:rPr>
          <w:rFonts w:eastAsiaTheme="minorEastAsia"/>
        </w:rPr>
        <w:lastRenderedPageBreak/>
        <w:t>The induction lane is equipped with a photoelectric sensor at its end. If the sensor is blocked for more than 5 seconds, the table will stop and will only restart once the sensor is cleared. If the system is in energy-saving mode, it will restart both the induction lane and the downstream lanes.</w:t>
      </w:r>
      <w:r>
        <w:rPr>
          <w:rFonts w:eastAsiaTheme="minorEastAsia"/>
        </w:rPr>
        <w:t xml:space="preserve"> </w:t>
      </w:r>
      <w:r w:rsidRPr="000C0710">
        <w:rPr>
          <w:rFonts w:eastAsiaTheme="minorEastAsia"/>
        </w:rPr>
        <w:t>The following table show the sensor in the HMI.</w:t>
      </w:r>
    </w:p>
    <w:p w14:paraId="174C0CEC" w14:textId="77777777" w:rsidR="008643F8" w:rsidRDefault="008643F8" w:rsidP="008643F8">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8643F8" w14:paraId="0DEBF979" w14:textId="77777777" w:rsidTr="00B416A6">
        <w:trPr>
          <w:trHeight w:val="300"/>
          <w:jc w:val="center"/>
        </w:trPr>
        <w:tc>
          <w:tcPr>
            <w:tcW w:w="846" w:type="dxa"/>
            <w:shd w:val="clear" w:color="auto" w:fill="auto"/>
            <w:noWrap/>
            <w:vAlign w:val="bottom"/>
            <w:hideMark/>
          </w:tcPr>
          <w:p w14:paraId="5B988350"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04F27C24"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65913004"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8643F8" w14:paraId="27351127" w14:textId="77777777" w:rsidTr="00B416A6">
        <w:trPr>
          <w:trHeight w:val="300"/>
          <w:jc w:val="center"/>
        </w:trPr>
        <w:tc>
          <w:tcPr>
            <w:tcW w:w="846" w:type="dxa"/>
            <w:vMerge w:val="restart"/>
            <w:shd w:val="clear" w:color="auto" w:fill="auto"/>
            <w:noWrap/>
            <w:vAlign w:val="bottom"/>
            <w:hideMark/>
          </w:tcPr>
          <w:p w14:paraId="30CE5FA4" w14:textId="5BF81E95" w:rsidR="008643F8" w:rsidRPr="001D0DEE" w:rsidRDefault="008643F8"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8</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bottom"/>
          </w:tcPr>
          <w:p w14:paraId="7837D165" w14:textId="78040716" w:rsidR="008643F8" w:rsidRPr="005821F3" w:rsidRDefault="008643F8"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8</w:t>
            </w:r>
            <w:r w:rsidRPr="001D0DEE">
              <w:rPr>
                <w:rFonts w:ascii="Aptos Narrow" w:hAnsi="Aptos Narrow"/>
                <w:color w:val="000000"/>
                <w:sz w:val="20"/>
                <w:szCs w:val="20"/>
              </w:rPr>
              <w:t>-</w:t>
            </w:r>
            <w:r>
              <w:rPr>
                <w:rFonts w:ascii="Aptos Narrow" w:hAnsi="Aptos Narrow"/>
                <w:color w:val="000000"/>
                <w:sz w:val="20"/>
                <w:szCs w:val="20"/>
              </w:rPr>
              <w:t>01</w:t>
            </w:r>
            <w:r w:rsidRPr="005821F3">
              <w:rPr>
                <w:rFonts w:ascii="Aptos Narrow" w:hAnsi="Aptos Narrow"/>
                <w:color w:val="000000"/>
                <w:sz w:val="20"/>
                <w:szCs w:val="20"/>
              </w:rPr>
              <w:t>.CAR.</w:t>
            </w:r>
            <w:r>
              <w:rPr>
                <w:rFonts w:ascii="Aptos Narrow" w:hAnsi="Aptos Narrow"/>
                <w:color w:val="000000"/>
                <w:sz w:val="20"/>
                <w:szCs w:val="20"/>
              </w:rPr>
              <w:t>1</w:t>
            </w:r>
          </w:p>
        </w:tc>
        <w:tc>
          <w:tcPr>
            <w:tcW w:w="2268" w:type="dxa"/>
            <w:shd w:val="clear" w:color="auto" w:fill="auto"/>
            <w:noWrap/>
            <w:vAlign w:val="bottom"/>
          </w:tcPr>
          <w:p w14:paraId="10690016" w14:textId="489C6AE9" w:rsidR="008643F8" w:rsidRPr="005821F3" w:rsidRDefault="008643F8" w:rsidP="00B416A6">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8</w:t>
            </w:r>
            <w:r w:rsidRPr="001D0DEE">
              <w:rPr>
                <w:rFonts w:ascii="Aptos Narrow" w:hAnsi="Aptos Narrow"/>
                <w:color w:val="000000"/>
                <w:sz w:val="20"/>
                <w:szCs w:val="20"/>
              </w:rPr>
              <w:t>-</w:t>
            </w:r>
            <w:r>
              <w:rPr>
                <w:rFonts w:ascii="Aptos Narrow" w:hAnsi="Aptos Narrow"/>
                <w:color w:val="000000"/>
                <w:sz w:val="20"/>
                <w:szCs w:val="20"/>
              </w:rPr>
              <w:t>01.CAR.1.SEN</w:t>
            </w:r>
            <w:r w:rsidRPr="005821F3">
              <w:rPr>
                <w:rFonts w:ascii="Aptos Narrow" w:hAnsi="Aptos Narrow"/>
                <w:color w:val="000000"/>
                <w:sz w:val="20"/>
                <w:szCs w:val="20"/>
              </w:rPr>
              <w:t>.</w:t>
            </w:r>
            <w:r>
              <w:rPr>
                <w:rFonts w:ascii="Aptos Narrow" w:hAnsi="Aptos Narrow"/>
                <w:color w:val="000000"/>
                <w:sz w:val="20"/>
                <w:szCs w:val="20"/>
              </w:rPr>
              <w:t>A</w:t>
            </w:r>
          </w:p>
        </w:tc>
      </w:tr>
      <w:tr w:rsidR="008643F8" w14:paraId="7CA8B2BF" w14:textId="77777777" w:rsidTr="00B416A6">
        <w:trPr>
          <w:trHeight w:val="300"/>
          <w:jc w:val="center"/>
        </w:trPr>
        <w:tc>
          <w:tcPr>
            <w:tcW w:w="846" w:type="dxa"/>
            <w:vMerge/>
            <w:shd w:val="clear" w:color="auto" w:fill="auto"/>
            <w:noWrap/>
            <w:vAlign w:val="bottom"/>
            <w:hideMark/>
          </w:tcPr>
          <w:p w14:paraId="39DFD1BF" w14:textId="77777777" w:rsidR="008643F8" w:rsidRPr="001D0DEE" w:rsidRDefault="008643F8" w:rsidP="00B416A6">
            <w:pPr>
              <w:rPr>
                <w:rFonts w:ascii="Aptos Narrow" w:hAnsi="Aptos Narrow"/>
                <w:color w:val="000000"/>
                <w:sz w:val="20"/>
                <w:szCs w:val="20"/>
              </w:rPr>
            </w:pPr>
          </w:p>
        </w:tc>
        <w:tc>
          <w:tcPr>
            <w:tcW w:w="1701" w:type="dxa"/>
            <w:shd w:val="clear" w:color="auto" w:fill="auto"/>
            <w:noWrap/>
            <w:vAlign w:val="bottom"/>
          </w:tcPr>
          <w:p w14:paraId="5A7E584A" w14:textId="77777777" w:rsidR="008643F8" w:rsidRPr="005821F3" w:rsidRDefault="008643F8" w:rsidP="00B416A6">
            <w:pPr>
              <w:rPr>
                <w:sz w:val="20"/>
                <w:szCs w:val="20"/>
              </w:rPr>
            </w:pPr>
          </w:p>
        </w:tc>
        <w:tc>
          <w:tcPr>
            <w:tcW w:w="2268" w:type="dxa"/>
            <w:shd w:val="clear" w:color="auto" w:fill="auto"/>
            <w:noWrap/>
            <w:vAlign w:val="bottom"/>
          </w:tcPr>
          <w:p w14:paraId="3C0DE8CC" w14:textId="77777777" w:rsidR="008643F8" w:rsidRPr="005821F3" w:rsidRDefault="008643F8" w:rsidP="00B416A6">
            <w:pPr>
              <w:rPr>
                <w:rFonts w:ascii="Aptos Narrow" w:hAnsi="Aptos Narrow"/>
                <w:color w:val="000000"/>
                <w:sz w:val="20"/>
                <w:szCs w:val="20"/>
              </w:rPr>
            </w:pPr>
            <w:r>
              <w:rPr>
                <w:rFonts w:ascii="Aptos Narrow" w:hAnsi="Aptos Narrow"/>
                <w:color w:val="000000"/>
                <w:sz w:val="20"/>
                <w:szCs w:val="20"/>
              </w:rPr>
              <w:t>Disabled</w:t>
            </w:r>
          </w:p>
        </w:tc>
      </w:tr>
    </w:tbl>
    <w:p w14:paraId="129853EC" w14:textId="1344D6DD" w:rsidR="008643F8" w:rsidRPr="000C0710" w:rsidRDefault="008643F8" w:rsidP="008643F8">
      <w:pPr>
        <w:pStyle w:val="Caption"/>
        <w:jc w:val="center"/>
      </w:pPr>
      <w:r>
        <w:rPr>
          <w:rFonts w:eastAsiaTheme="minorEastAsia"/>
        </w:rPr>
        <w:br w:type="page"/>
      </w:r>
    </w:p>
    <w:p w14:paraId="3FC96699" w14:textId="4DC26652" w:rsidR="00EF403B" w:rsidRDefault="00EF403B" w:rsidP="0016645C">
      <w:pPr>
        <w:pStyle w:val="Heading2"/>
        <w:numPr>
          <w:ilvl w:val="1"/>
          <w:numId w:val="1"/>
        </w:numPr>
      </w:pPr>
      <w:bookmarkStart w:id="49" w:name="_Toc170815378"/>
      <w:r w:rsidRPr="00632C5C">
        <w:lastRenderedPageBreak/>
        <w:t xml:space="preserve">Takeaway conveyor </w:t>
      </w:r>
      <w:r w:rsidR="008643F8">
        <w:t>2</w:t>
      </w:r>
      <w:r w:rsidRPr="00632C5C">
        <w:t xml:space="preserve"> (Lane </w:t>
      </w:r>
      <w:r w:rsidR="008643F8">
        <w:t>9</w:t>
      </w:r>
      <w:r>
        <w:t>)</w:t>
      </w:r>
      <w:r w:rsidR="002C6AB2">
        <w:t xml:space="preserve"> Devices</w:t>
      </w:r>
      <w:r>
        <w:t>.</w:t>
      </w:r>
      <w:bookmarkEnd w:id="49"/>
    </w:p>
    <w:p w14:paraId="2C71C517" w14:textId="77777777" w:rsidR="00EF403B" w:rsidRDefault="00EF403B" w:rsidP="00EF403B"/>
    <w:p w14:paraId="23A2BE1A" w14:textId="5488E306" w:rsidR="00EF403B" w:rsidRDefault="00EF403B" w:rsidP="00EF403B">
      <w:r w:rsidRPr="00F358CB">
        <w:t>The takeaway conveyor is designed to transport and return units to the start of the induction table if a unit needs to be rejected. This lane consists of the DIST-0</w:t>
      </w:r>
      <w:r w:rsidR="008643F8">
        <w:t>9</w:t>
      </w:r>
      <w:r w:rsidRPr="00F358CB">
        <w:t xml:space="preserve">-01 distribution board, as shown in the following </w:t>
      </w:r>
      <w:r w:rsidR="006C6C8C">
        <w:t>table</w:t>
      </w:r>
      <w:r w:rsidRPr="00632C5C">
        <w:t>.</w:t>
      </w:r>
      <w:r w:rsidRPr="00CF1DBA">
        <w:t xml:space="preserve"> The control power on the cards in this section was implemented from the RIO </w:t>
      </w:r>
      <w:r>
        <w:t>2</w:t>
      </w:r>
      <w:r w:rsidRPr="00CF1DBA">
        <w:t xml:space="preserve"> distribution board.</w:t>
      </w:r>
    </w:p>
    <w:p w14:paraId="3563AE82" w14:textId="77777777" w:rsidR="00EF403B" w:rsidRDefault="00EF403B" w:rsidP="00EF403B"/>
    <w:p w14:paraId="6FCCE062" w14:textId="77777777" w:rsidR="00EF403B" w:rsidRDefault="00EF403B" w:rsidP="00EF403B">
      <w:r w:rsidRPr="005D6634">
        <w:t>The following Table shows the distribution boards, cards and motors activated for the operation of this lane.</w:t>
      </w:r>
    </w:p>
    <w:p w14:paraId="21C8FE1F" w14:textId="77777777" w:rsidR="00EF403B" w:rsidRDefault="00EF403B" w:rsidP="00EF403B"/>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EF403B" w14:paraId="329BDD13" w14:textId="77777777" w:rsidTr="00B416A6">
        <w:trPr>
          <w:trHeight w:val="300"/>
          <w:jc w:val="center"/>
        </w:trPr>
        <w:tc>
          <w:tcPr>
            <w:tcW w:w="846" w:type="dxa"/>
            <w:shd w:val="clear" w:color="auto" w:fill="auto"/>
            <w:noWrap/>
            <w:vAlign w:val="bottom"/>
            <w:hideMark/>
          </w:tcPr>
          <w:p w14:paraId="36C9C21B" w14:textId="77777777" w:rsidR="00EF403B" w:rsidRPr="001D0DEE" w:rsidRDefault="00EF403B"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75284D4A" w14:textId="77777777" w:rsidR="00EF403B" w:rsidRPr="001D0DEE" w:rsidRDefault="00EF403B"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2629F4AA" w14:textId="77777777" w:rsidR="00EF403B" w:rsidRPr="001D0DEE" w:rsidRDefault="00EF403B"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8643F8" w14:paraId="1F7E3123" w14:textId="77777777" w:rsidTr="00B416A6">
        <w:trPr>
          <w:trHeight w:val="300"/>
          <w:jc w:val="center"/>
        </w:trPr>
        <w:tc>
          <w:tcPr>
            <w:tcW w:w="846" w:type="dxa"/>
            <w:vMerge w:val="restart"/>
            <w:shd w:val="clear" w:color="auto" w:fill="auto"/>
            <w:noWrap/>
            <w:vAlign w:val="bottom"/>
            <w:hideMark/>
          </w:tcPr>
          <w:p w14:paraId="207CE80A" w14:textId="0632B2EA" w:rsidR="008643F8" w:rsidRPr="001D0DEE" w:rsidRDefault="008643F8" w:rsidP="008643F8">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9</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72DE7BB5" w14:textId="1C848A71"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DIST-09-01.CAR.1</w:t>
            </w:r>
          </w:p>
        </w:tc>
        <w:tc>
          <w:tcPr>
            <w:tcW w:w="2268" w:type="dxa"/>
            <w:shd w:val="clear" w:color="auto" w:fill="auto"/>
            <w:noWrap/>
            <w:vAlign w:val="center"/>
          </w:tcPr>
          <w:p w14:paraId="5C3CB1CF" w14:textId="12081C82"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Disabled</w:t>
            </w:r>
          </w:p>
        </w:tc>
      </w:tr>
      <w:tr w:rsidR="008643F8" w14:paraId="53077DF4" w14:textId="77777777" w:rsidTr="00B416A6">
        <w:trPr>
          <w:trHeight w:val="300"/>
          <w:jc w:val="center"/>
        </w:trPr>
        <w:tc>
          <w:tcPr>
            <w:tcW w:w="846" w:type="dxa"/>
            <w:vMerge/>
            <w:shd w:val="clear" w:color="auto" w:fill="auto"/>
            <w:noWrap/>
            <w:vAlign w:val="bottom"/>
          </w:tcPr>
          <w:p w14:paraId="472FC483"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0E92A34B" w14:textId="45324303" w:rsidR="008643F8" w:rsidRDefault="008643F8" w:rsidP="008643F8">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2A8F3596" w14:textId="54D337CA" w:rsidR="008643F8" w:rsidRDefault="008643F8" w:rsidP="008643F8">
            <w:pPr>
              <w:rPr>
                <w:rFonts w:ascii="Aptos Narrow" w:hAnsi="Aptos Narrow"/>
                <w:color w:val="000000"/>
                <w:sz w:val="20"/>
                <w:szCs w:val="20"/>
              </w:rPr>
            </w:pPr>
            <w:r>
              <w:rPr>
                <w:rFonts w:ascii="Aptos Narrow" w:hAnsi="Aptos Narrow"/>
                <w:color w:val="000000"/>
                <w:sz w:val="20"/>
                <w:szCs w:val="20"/>
              </w:rPr>
              <w:t>DIST-09-01.CAR.1.ROL.B</w:t>
            </w:r>
          </w:p>
        </w:tc>
      </w:tr>
      <w:tr w:rsidR="008643F8" w14:paraId="2FB3F0F8" w14:textId="77777777" w:rsidTr="00B416A6">
        <w:trPr>
          <w:trHeight w:val="300"/>
          <w:jc w:val="center"/>
        </w:trPr>
        <w:tc>
          <w:tcPr>
            <w:tcW w:w="846" w:type="dxa"/>
            <w:vMerge/>
            <w:shd w:val="clear" w:color="auto" w:fill="auto"/>
            <w:noWrap/>
            <w:vAlign w:val="bottom"/>
          </w:tcPr>
          <w:p w14:paraId="6177D7E6"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DA27FBA" w14:textId="71F617F2" w:rsidR="008643F8" w:rsidRDefault="008643F8" w:rsidP="008643F8">
            <w:pPr>
              <w:rPr>
                <w:rFonts w:ascii="Aptos Narrow" w:hAnsi="Aptos Narrow"/>
                <w:color w:val="000000"/>
                <w:sz w:val="20"/>
                <w:szCs w:val="20"/>
              </w:rPr>
            </w:pPr>
            <w:r>
              <w:rPr>
                <w:rFonts w:ascii="Aptos Narrow" w:hAnsi="Aptos Narrow"/>
                <w:color w:val="000000"/>
                <w:sz w:val="20"/>
                <w:szCs w:val="20"/>
              </w:rPr>
              <w:t>DIST-09-01.CAR.2</w:t>
            </w:r>
          </w:p>
        </w:tc>
        <w:tc>
          <w:tcPr>
            <w:tcW w:w="2268" w:type="dxa"/>
            <w:shd w:val="clear" w:color="auto" w:fill="auto"/>
            <w:noWrap/>
            <w:vAlign w:val="center"/>
          </w:tcPr>
          <w:p w14:paraId="6E0ACEFF" w14:textId="1DE617C9" w:rsidR="008643F8" w:rsidRDefault="008643F8" w:rsidP="008643F8">
            <w:pPr>
              <w:rPr>
                <w:rFonts w:ascii="Aptos Narrow" w:hAnsi="Aptos Narrow"/>
                <w:color w:val="000000"/>
                <w:sz w:val="20"/>
                <w:szCs w:val="20"/>
              </w:rPr>
            </w:pPr>
            <w:r>
              <w:rPr>
                <w:rFonts w:ascii="Aptos Narrow" w:hAnsi="Aptos Narrow"/>
                <w:color w:val="000000"/>
                <w:sz w:val="20"/>
                <w:szCs w:val="20"/>
              </w:rPr>
              <w:t>DIST-09-01.CAR.2.ROL.A</w:t>
            </w:r>
          </w:p>
        </w:tc>
      </w:tr>
      <w:tr w:rsidR="008643F8" w14:paraId="1370A62A" w14:textId="77777777" w:rsidTr="00B416A6">
        <w:trPr>
          <w:trHeight w:val="300"/>
          <w:jc w:val="center"/>
        </w:trPr>
        <w:tc>
          <w:tcPr>
            <w:tcW w:w="846" w:type="dxa"/>
            <w:vMerge/>
            <w:shd w:val="clear" w:color="auto" w:fill="auto"/>
            <w:noWrap/>
            <w:vAlign w:val="bottom"/>
          </w:tcPr>
          <w:p w14:paraId="253015F7"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0C75D3A" w14:textId="59FB2A96" w:rsidR="008643F8" w:rsidRDefault="008643F8" w:rsidP="008643F8">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3B505243" w14:textId="22F2C625" w:rsidR="008643F8" w:rsidRDefault="008643F8" w:rsidP="008643F8">
            <w:pPr>
              <w:rPr>
                <w:rFonts w:ascii="Aptos Narrow" w:hAnsi="Aptos Narrow"/>
                <w:color w:val="000000"/>
                <w:sz w:val="20"/>
                <w:szCs w:val="20"/>
              </w:rPr>
            </w:pPr>
            <w:r>
              <w:rPr>
                <w:rFonts w:ascii="Aptos Narrow" w:hAnsi="Aptos Narrow"/>
                <w:color w:val="000000"/>
                <w:sz w:val="20"/>
                <w:szCs w:val="20"/>
              </w:rPr>
              <w:t>DIST-09-01.CAR.2.ROL.B</w:t>
            </w:r>
          </w:p>
        </w:tc>
      </w:tr>
      <w:tr w:rsidR="008643F8" w14:paraId="3CECFFC5" w14:textId="77777777" w:rsidTr="00B416A6">
        <w:trPr>
          <w:trHeight w:val="300"/>
          <w:jc w:val="center"/>
        </w:trPr>
        <w:tc>
          <w:tcPr>
            <w:tcW w:w="846" w:type="dxa"/>
            <w:vMerge/>
            <w:shd w:val="clear" w:color="auto" w:fill="auto"/>
            <w:noWrap/>
            <w:vAlign w:val="bottom"/>
          </w:tcPr>
          <w:p w14:paraId="63A35A38"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0CC902B2" w14:textId="0D4B9F7C" w:rsidR="008643F8" w:rsidRDefault="008643F8" w:rsidP="008643F8">
            <w:pPr>
              <w:rPr>
                <w:rFonts w:ascii="Aptos Narrow" w:hAnsi="Aptos Narrow"/>
                <w:color w:val="000000"/>
                <w:sz w:val="20"/>
                <w:szCs w:val="20"/>
              </w:rPr>
            </w:pPr>
            <w:r>
              <w:rPr>
                <w:rFonts w:ascii="Aptos Narrow" w:hAnsi="Aptos Narrow"/>
                <w:color w:val="000000"/>
                <w:sz w:val="20"/>
                <w:szCs w:val="20"/>
              </w:rPr>
              <w:t>DIST-09-01.CAR.3</w:t>
            </w:r>
          </w:p>
        </w:tc>
        <w:tc>
          <w:tcPr>
            <w:tcW w:w="2268" w:type="dxa"/>
            <w:shd w:val="clear" w:color="auto" w:fill="auto"/>
            <w:noWrap/>
            <w:vAlign w:val="center"/>
          </w:tcPr>
          <w:p w14:paraId="16790CCE" w14:textId="02102CEA" w:rsidR="008643F8" w:rsidRDefault="008643F8" w:rsidP="008643F8">
            <w:pPr>
              <w:rPr>
                <w:rFonts w:ascii="Aptos Narrow" w:hAnsi="Aptos Narrow"/>
                <w:color w:val="000000"/>
                <w:sz w:val="20"/>
                <w:szCs w:val="20"/>
              </w:rPr>
            </w:pPr>
            <w:r>
              <w:rPr>
                <w:rFonts w:ascii="Aptos Narrow" w:hAnsi="Aptos Narrow"/>
                <w:color w:val="000000"/>
                <w:sz w:val="20"/>
                <w:szCs w:val="20"/>
              </w:rPr>
              <w:t>DIST-09-01.CAR.3.ROL.A</w:t>
            </w:r>
          </w:p>
        </w:tc>
      </w:tr>
      <w:tr w:rsidR="008643F8" w14:paraId="2C0ED2BB" w14:textId="77777777" w:rsidTr="00B416A6">
        <w:trPr>
          <w:trHeight w:val="300"/>
          <w:jc w:val="center"/>
        </w:trPr>
        <w:tc>
          <w:tcPr>
            <w:tcW w:w="846" w:type="dxa"/>
            <w:vMerge/>
            <w:shd w:val="clear" w:color="auto" w:fill="auto"/>
            <w:noWrap/>
            <w:vAlign w:val="bottom"/>
            <w:hideMark/>
          </w:tcPr>
          <w:p w14:paraId="6B1D0699"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53931A36" w14:textId="73F15B8A" w:rsidR="008643F8" w:rsidRPr="005821F3" w:rsidRDefault="008643F8" w:rsidP="008643F8">
            <w:pPr>
              <w:rPr>
                <w:sz w:val="20"/>
                <w:szCs w:val="20"/>
              </w:rPr>
            </w:pPr>
            <w:r>
              <w:rPr>
                <w:rFonts w:ascii="Calibri" w:hAnsi="Calibri" w:cs="Calibri"/>
                <w:color w:val="000000"/>
                <w:sz w:val="22"/>
                <w:szCs w:val="22"/>
              </w:rPr>
              <w:t> </w:t>
            </w:r>
          </w:p>
        </w:tc>
        <w:tc>
          <w:tcPr>
            <w:tcW w:w="2268" w:type="dxa"/>
            <w:shd w:val="clear" w:color="auto" w:fill="auto"/>
            <w:noWrap/>
            <w:vAlign w:val="center"/>
          </w:tcPr>
          <w:p w14:paraId="4D61628E" w14:textId="132CE5C0"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DIST-09-01.CAR.3.ROL.B</w:t>
            </w:r>
          </w:p>
        </w:tc>
      </w:tr>
      <w:tr w:rsidR="008643F8" w14:paraId="6F49D171" w14:textId="77777777" w:rsidTr="00B416A6">
        <w:trPr>
          <w:trHeight w:val="300"/>
          <w:jc w:val="center"/>
        </w:trPr>
        <w:tc>
          <w:tcPr>
            <w:tcW w:w="846" w:type="dxa"/>
            <w:vMerge/>
            <w:shd w:val="clear" w:color="auto" w:fill="auto"/>
            <w:noWrap/>
            <w:vAlign w:val="bottom"/>
            <w:hideMark/>
          </w:tcPr>
          <w:p w14:paraId="4FB70E0C"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3CA2D274" w14:textId="32F6BC01"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DIST-09-01.CAR.4</w:t>
            </w:r>
          </w:p>
        </w:tc>
        <w:tc>
          <w:tcPr>
            <w:tcW w:w="2268" w:type="dxa"/>
            <w:shd w:val="clear" w:color="auto" w:fill="auto"/>
            <w:noWrap/>
            <w:vAlign w:val="center"/>
          </w:tcPr>
          <w:p w14:paraId="4D707BCA" w14:textId="4E308E9B"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DIST-09-01.CAR.4.ROL.A</w:t>
            </w:r>
          </w:p>
        </w:tc>
      </w:tr>
      <w:tr w:rsidR="008643F8" w14:paraId="747C10DC" w14:textId="77777777" w:rsidTr="00B416A6">
        <w:trPr>
          <w:trHeight w:val="300"/>
          <w:jc w:val="center"/>
        </w:trPr>
        <w:tc>
          <w:tcPr>
            <w:tcW w:w="846" w:type="dxa"/>
            <w:vMerge/>
            <w:shd w:val="clear" w:color="auto" w:fill="auto"/>
            <w:noWrap/>
            <w:vAlign w:val="bottom"/>
            <w:hideMark/>
          </w:tcPr>
          <w:p w14:paraId="7DF4CCD0"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33625601" w14:textId="7F7A783A" w:rsidR="008643F8" w:rsidRPr="005821F3" w:rsidRDefault="008643F8" w:rsidP="008643F8">
            <w:pPr>
              <w:rPr>
                <w:sz w:val="20"/>
                <w:szCs w:val="20"/>
              </w:rPr>
            </w:pPr>
            <w:r>
              <w:rPr>
                <w:rFonts w:ascii="Calibri" w:hAnsi="Calibri" w:cs="Calibri"/>
                <w:color w:val="000000"/>
                <w:sz w:val="22"/>
                <w:szCs w:val="22"/>
              </w:rPr>
              <w:t> </w:t>
            </w:r>
          </w:p>
        </w:tc>
        <w:tc>
          <w:tcPr>
            <w:tcW w:w="2268" w:type="dxa"/>
            <w:shd w:val="clear" w:color="auto" w:fill="auto"/>
            <w:noWrap/>
            <w:vAlign w:val="center"/>
          </w:tcPr>
          <w:p w14:paraId="5E8A2360" w14:textId="317DD0F1"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DIST-09-01.CAR.4.ROL.B</w:t>
            </w:r>
          </w:p>
        </w:tc>
      </w:tr>
      <w:tr w:rsidR="008643F8" w14:paraId="13A29488" w14:textId="77777777" w:rsidTr="00B416A6">
        <w:trPr>
          <w:trHeight w:val="300"/>
          <w:jc w:val="center"/>
        </w:trPr>
        <w:tc>
          <w:tcPr>
            <w:tcW w:w="846" w:type="dxa"/>
            <w:vMerge/>
            <w:shd w:val="clear" w:color="auto" w:fill="auto"/>
            <w:noWrap/>
            <w:vAlign w:val="bottom"/>
            <w:hideMark/>
          </w:tcPr>
          <w:p w14:paraId="569FB2D8"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79CEA1A" w14:textId="2E947CC0"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DIST-09-01.CAR.5</w:t>
            </w:r>
          </w:p>
        </w:tc>
        <w:tc>
          <w:tcPr>
            <w:tcW w:w="2268" w:type="dxa"/>
            <w:shd w:val="clear" w:color="auto" w:fill="auto"/>
            <w:noWrap/>
            <w:vAlign w:val="center"/>
          </w:tcPr>
          <w:p w14:paraId="69CDB4EB" w14:textId="5D95EAAC"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DIST-09-01.CAR.5.ROL.A</w:t>
            </w:r>
          </w:p>
        </w:tc>
      </w:tr>
      <w:tr w:rsidR="008643F8" w14:paraId="297E6207" w14:textId="77777777" w:rsidTr="00B416A6">
        <w:trPr>
          <w:trHeight w:val="300"/>
          <w:jc w:val="center"/>
        </w:trPr>
        <w:tc>
          <w:tcPr>
            <w:tcW w:w="846" w:type="dxa"/>
            <w:vMerge/>
            <w:shd w:val="clear" w:color="auto" w:fill="auto"/>
            <w:noWrap/>
            <w:vAlign w:val="bottom"/>
            <w:hideMark/>
          </w:tcPr>
          <w:p w14:paraId="5F28F43B"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12E5892" w14:textId="740A284B" w:rsidR="008643F8" w:rsidRPr="005821F3" w:rsidRDefault="008643F8" w:rsidP="008643F8">
            <w:pPr>
              <w:rPr>
                <w:sz w:val="20"/>
                <w:szCs w:val="20"/>
              </w:rPr>
            </w:pPr>
            <w:r>
              <w:rPr>
                <w:rFonts w:ascii="Calibri" w:hAnsi="Calibri" w:cs="Calibri"/>
                <w:color w:val="000000"/>
                <w:sz w:val="22"/>
                <w:szCs w:val="22"/>
              </w:rPr>
              <w:t> </w:t>
            </w:r>
          </w:p>
        </w:tc>
        <w:tc>
          <w:tcPr>
            <w:tcW w:w="2268" w:type="dxa"/>
            <w:shd w:val="clear" w:color="auto" w:fill="auto"/>
            <w:noWrap/>
            <w:vAlign w:val="center"/>
          </w:tcPr>
          <w:p w14:paraId="2A08AA6A" w14:textId="7E258DD6"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DIST-09-01.CAR.5.ROL.B</w:t>
            </w:r>
          </w:p>
        </w:tc>
      </w:tr>
      <w:tr w:rsidR="008643F8" w14:paraId="6B9422D2" w14:textId="77777777" w:rsidTr="00B416A6">
        <w:trPr>
          <w:trHeight w:val="300"/>
          <w:jc w:val="center"/>
        </w:trPr>
        <w:tc>
          <w:tcPr>
            <w:tcW w:w="846" w:type="dxa"/>
            <w:vMerge/>
            <w:shd w:val="clear" w:color="auto" w:fill="auto"/>
            <w:noWrap/>
            <w:vAlign w:val="bottom"/>
          </w:tcPr>
          <w:p w14:paraId="70835EE3"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7ADC1B14" w14:textId="215AA6DE" w:rsidR="008643F8" w:rsidRDefault="008643F8" w:rsidP="008643F8">
            <w:pPr>
              <w:rPr>
                <w:color w:val="000000"/>
                <w:sz w:val="20"/>
                <w:szCs w:val="20"/>
              </w:rPr>
            </w:pPr>
            <w:r>
              <w:rPr>
                <w:rFonts w:ascii="Aptos Narrow" w:hAnsi="Aptos Narrow"/>
                <w:color w:val="000000"/>
                <w:sz w:val="20"/>
                <w:szCs w:val="20"/>
              </w:rPr>
              <w:t>DIST-09-01.CAR.6</w:t>
            </w:r>
          </w:p>
        </w:tc>
        <w:tc>
          <w:tcPr>
            <w:tcW w:w="2268" w:type="dxa"/>
            <w:shd w:val="clear" w:color="auto" w:fill="auto"/>
            <w:noWrap/>
            <w:vAlign w:val="center"/>
          </w:tcPr>
          <w:p w14:paraId="6907CEC4" w14:textId="49990563" w:rsidR="008643F8" w:rsidRDefault="008643F8" w:rsidP="008643F8">
            <w:pPr>
              <w:rPr>
                <w:rFonts w:ascii="Aptos Narrow" w:hAnsi="Aptos Narrow"/>
                <w:color w:val="000000"/>
                <w:sz w:val="20"/>
                <w:szCs w:val="20"/>
              </w:rPr>
            </w:pPr>
            <w:r>
              <w:rPr>
                <w:rFonts w:ascii="Aptos Narrow" w:hAnsi="Aptos Narrow"/>
                <w:color w:val="000000"/>
                <w:sz w:val="20"/>
                <w:szCs w:val="20"/>
              </w:rPr>
              <w:t>DIST-09-01.CAR.6.ROL.A</w:t>
            </w:r>
          </w:p>
        </w:tc>
      </w:tr>
      <w:tr w:rsidR="008643F8" w14:paraId="278CF0E0" w14:textId="77777777" w:rsidTr="00B416A6">
        <w:trPr>
          <w:trHeight w:val="300"/>
          <w:jc w:val="center"/>
        </w:trPr>
        <w:tc>
          <w:tcPr>
            <w:tcW w:w="846" w:type="dxa"/>
            <w:vMerge/>
            <w:shd w:val="clear" w:color="auto" w:fill="auto"/>
            <w:noWrap/>
            <w:vAlign w:val="bottom"/>
          </w:tcPr>
          <w:p w14:paraId="2D08C887"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501AECC" w14:textId="0DF0262A" w:rsidR="008643F8" w:rsidRDefault="008643F8" w:rsidP="008643F8">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6C9B9416" w14:textId="5CA3BFD8" w:rsidR="008643F8" w:rsidRDefault="008643F8" w:rsidP="008643F8">
            <w:pPr>
              <w:rPr>
                <w:rFonts w:ascii="Aptos Narrow" w:hAnsi="Aptos Narrow"/>
                <w:color w:val="000000"/>
                <w:sz w:val="20"/>
                <w:szCs w:val="20"/>
              </w:rPr>
            </w:pPr>
            <w:r>
              <w:rPr>
                <w:rFonts w:ascii="Aptos Narrow" w:hAnsi="Aptos Narrow"/>
                <w:color w:val="000000"/>
                <w:sz w:val="20"/>
                <w:szCs w:val="20"/>
              </w:rPr>
              <w:t>DIST-09-01.CAR.6.ROL.B</w:t>
            </w:r>
          </w:p>
        </w:tc>
      </w:tr>
      <w:tr w:rsidR="008643F8" w14:paraId="2BEF4D7B" w14:textId="77777777" w:rsidTr="00B416A6">
        <w:trPr>
          <w:trHeight w:val="300"/>
          <w:jc w:val="center"/>
        </w:trPr>
        <w:tc>
          <w:tcPr>
            <w:tcW w:w="846" w:type="dxa"/>
            <w:vMerge/>
            <w:shd w:val="clear" w:color="auto" w:fill="auto"/>
            <w:noWrap/>
            <w:vAlign w:val="bottom"/>
          </w:tcPr>
          <w:p w14:paraId="650195F8"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08E327B5" w14:textId="5413643B" w:rsidR="008643F8" w:rsidRDefault="008643F8" w:rsidP="008643F8">
            <w:pPr>
              <w:rPr>
                <w:color w:val="000000"/>
                <w:sz w:val="20"/>
                <w:szCs w:val="20"/>
              </w:rPr>
            </w:pPr>
            <w:r>
              <w:rPr>
                <w:rFonts w:ascii="Aptos Narrow" w:hAnsi="Aptos Narrow"/>
                <w:color w:val="000000"/>
                <w:sz w:val="20"/>
                <w:szCs w:val="20"/>
              </w:rPr>
              <w:t>DIST-09-01.CAR.7</w:t>
            </w:r>
          </w:p>
        </w:tc>
        <w:tc>
          <w:tcPr>
            <w:tcW w:w="2268" w:type="dxa"/>
            <w:shd w:val="clear" w:color="auto" w:fill="auto"/>
            <w:noWrap/>
            <w:vAlign w:val="center"/>
          </w:tcPr>
          <w:p w14:paraId="0D7711B7" w14:textId="1AD05A28" w:rsidR="008643F8" w:rsidRDefault="008643F8" w:rsidP="008643F8">
            <w:pPr>
              <w:rPr>
                <w:rFonts w:ascii="Aptos Narrow" w:hAnsi="Aptos Narrow"/>
                <w:color w:val="000000"/>
                <w:sz w:val="20"/>
                <w:szCs w:val="20"/>
              </w:rPr>
            </w:pPr>
            <w:r>
              <w:rPr>
                <w:rFonts w:ascii="Aptos Narrow" w:hAnsi="Aptos Narrow"/>
                <w:color w:val="000000"/>
                <w:sz w:val="20"/>
                <w:szCs w:val="20"/>
              </w:rPr>
              <w:t>DIST-09-01.CAR.7.ROL.A</w:t>
            </w:r>
          </w:p>
        </w:tc>
      </w:tr>
      <w:tr w:rsidR="008643F8" w14:paraId="062E994E" w14:textId="77777777" w:rsidTr="00B416A6">
        <w:trPr>
          <w:trHeight w:val="300"/>
          <w:jc w:val="center"/>
        </w:trPr>
        <w:tc>
          <w:tcPr>
            <w:tcW w:w="846" w:type="dxa"/>
            <w:vMerge/>
            <w:shd w:val="clear" w:color="auto" w:fill="auto"/>
            <w:noWrap/>
            <w:vAlign w:val="bottom"/>
          </w:tcPr>
          <w:p w14:paraId="167C43C6"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3840BF79" w14:textId="3D916F4C" w:rsidR="008643F8" w:rsidRDefault="008643F8" w:rsidP="008643F8">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26FE55CE" w14:textId="0FB94482" w:rsidR="008643F8" w:rsidRDefault="008643F8" w:rsidP="008643F8">
            <w:pPr>
              <w:rPr>
                <w:rFonts w:ascii="Aptos Narrow" w:hAnsi="Aptos Narrow"/>
                <w:color w:val="000000"/>
                <w:sz w:val="20"/>
                <w:szCs w:val="20"/>
              </w:rPr>
            </w:pPr>
            <w:r>
              <w:rPr>
                <w:rFonts w:ascii="Aptos Narrow" w:hAnsi="Aptos Narrow"/>
                <w:color w:val="000000"/>
                <w:sz w:val="20"/>
                <w:szCs w:val="20"/>
              </w:rPr>
              <w:t>DIST-09-01.CAR.7.ROL.B</w:t>
            </w:r>
          </w:p>
        </w:tc>
      </w:tr>
      <w:tr w:rsidR="008643F8" w14:paraId="0F302B2B" w14:textId="77777777" w:rsidTr="00B416A6">
        <w:trPr>
          <w:trHeight w:val="300"/>
          <w:jc w:val="center"/>
        </w:trPr>
        <w:tc>
          <w:tcPr>
            <w:tcW w:w="846" w:type="dxa"/>
            <w:vMerge/>
            <w:shd w:val="clear" w:color="auto" w:fill="auto"/>
            <w:noWrap/>
            <w:vAlign w:val="bottom"/>
          </w:tcPr>
          <w:p w14:paraId="44BBF42B"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7992DD40" w14:textId="1ACF489D" w:rsidR="008643F8" w:rsidRDefault="008643F8" w:rsidP="008643F8">
            <w:pPr>
              <w:rPr>
                <w:color w:val="000000"/>
                <w:sz w:val="20"/>
                <w:szCs w:val="20"/>
              </w:rPr>
            </w:pPr>
            <w:r>
              <w:rPr>
                <w:rFonts w:ascii="Aptos Narrow" w:hAnsi="Aptos Narrow"/>
                <w:color w:val="000000"/>
                <w:sz w:val="20"/>
                <w:szCs w:val="20"/>
              </w:rPr>
              <w:t>DIST-09-01.CAR.8</w:t>
            </w:r>
          </w:p>
        </w:tc>
        <w:tc>
          <w:tcPr>
            <w:tcW w:w="2268" w:type="dxa"/>
            <w:shd w:val="clear" w:color="auto" w:fill="auto"/>
            <w:noWrap/>
            <w:vAlign w:val="center"/>
          </w:tcPr>
          <w:p w14:paraId="123ED2F8" w14:textId="26D835BA" w:rsidR="008643F8" w:rsidRDefault="008643F8" w:rsidP="008643F8">
            <w:pPr>
              <w:rPr>
                <w:rFonts w:ascii="Aptos Narrow" w:hAnsi="Aptos Narrow"/>
                <w:color w:val="000000"/>
                <w:sz w:val="20"/>
                <w:szCs w:val="20"/>
              </w:rPr>
            </w:pPr>
            <w:r>
              <w:rPr>
                <w:rFonts w:ascii="Aptos Narrow" w:hAnsi="Aptos Narrow"/>
                <w:color w:val="000000"/>
                <w:sz w:val="20"/>
                <w:szCs w:val="20"/>
              </w:rPr>
              <w:t>DIST-09-01.CAR.8.ROL.A</w:t>
            </w:r>
          </w:p>
        </w:tc>
      </w:tr>
      <w:tr w:rsidR="008643F8" w14:paraId="0FF8BC9C" w14:textId="77777777" w:rsidTr="00B416A6">
        <w:trPr>
          <w:trHeight w:val="300"/>
          <w:jc w:val="center"/>
        </w:trPr>
        <w:tc>
          <w:tcPr>
            <w:tcW w:w="846" w:type="dxa"/>
            <w:vMerge/>
            <w:shd w:val="clear" w:color="auto" w:fill="auto"/>
            <w:noWrap/>
            <w:vAlign w:val="bottom"/>
          </w:tcPr>
          <w:p w14:paraId="45F4D781"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5CFC4342" w14:textId="2B048510" w:rsidR="008643F8" w:rsidRDefault="008643F8" w:rsidP="008643F8">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54AD1B2F" w14:textId="0A59ED42" w:rsidR="008643F8" w:rsidRDefault="008643F8" w:rsidP="008643F8">
            <w:pPr>
              <w:rPr>
                <w:rFonts w:ascii="Aptos Narrow" w:hAnsi="Aptos Narrow"/>
                <w:color w:val="000000"/>
                <w:sz w:val="20"/>
                <w:szCs w:val="20"/>
              </w:rPr>
            </w:pPr>
            <w:r>
              <w:rPr>
                <w:rFonts w:ascii="Aptos Narrow" w:hAnsi="Aptos Narrow"/>
                <w:color w:val="000000"/>
                <w:sz w:val="20"/>
                <w:szCs w:val="20"/>
              </w:rPr>
              <w:t>DIST-09-01.CAR.8.ROL.B</w:t>
            </w:r>
          </w:p>
        </w:tc>
      </w:tr>
    </w:tbl>
    <w:p w14:paraId="54685AAD" w14:textId="77777777" w:rsidR="00EF403B" w:rsidRDefault="00EF403B" w:rsidP="00EF403B"/>
    <w:p w14:paraId="426B8CEB" w14:textId="77777777" w:rsidR="00EF403B" w:rsidRDefault="00EF403B" w:rsidP="00EF403B">
      <w:pPr>
        <w:spacing w:after="160" w:line="259" w:lineRule="auto"/>
        <w:rPr>
          <w:rFonts w:eastAsiaTheme="minorEastAsia"/>
        </w:rPr>
      </w:pPr>
      <w:r>
        <w:rPr>
          <w:rFonts w:eastAsiaTheme="minorEastAsia"/>
        </w:rPr>
        <w:br w:type="page"/>
      </w:r>
    </w:p>
    <w:p w14:paraId="3309E6B1" w14:textId="6706E4AE" w:rsidR="00EF403B" w:rsidRDefault="00EF403B" w:rsidP="00EF403B">
      <w:pPr>
        <w:rPr>
          <w:rFonts w:eastAsiaTheme="minorEastAsia"/>
        </w:rPr>
      </w:pPr>
      <w:r w:rsidRPr="008D0C41">
        <w:lastRenderedPageBreak/>
        <w:t xml:space="preserve">This conveyor acts as a single conveyor and behaves the same way a BUR conveyor would, except for when the </w:t>
      </w:r>
      <w:r w:rsidRPr="000C0710">
        <w:t>Takeaway conveyor</w:t>
      </w:r>
      <w:r w:rsidRPr="008D0C41">
        <w:t xml:space="preserve"> has filled up. </w:t>
      </w:r>
      <w:r w:rsidRPr="000C0710">
        <w:t>Takeaway conveyor</w:t>
      </w:r>
      <w:r w:rsidRPr="008D0C41">
        <w:t xml:space="preserve"> </w:t>
      </w:r>
      <w:proofErr w:type="gramStart"/>
      <w:r w:rsidRPr="008D0C41">
        <w:t>has the ability to</w:t>
      </w:r>
      <w:proofErr w:type="gramEnd"/>
      <w:r w:rsidRPr="008D0C41">
        <w:t xml:space="preserve"> convert to a ZPA style conveyor</w:t>
      </w:r>
      <w:r>
        <w:t xml:space="preserve">. </w:t>
      </w:r>
      <w:r w:rsidRPr="00641AAE">
        <w:t>The sensors involved in this section are shown in the following table.</w:t>
      </w:r>
    </w:p>
    <w:p w14:paraId="1DE3ED8B" w14:textId="77777777" w:rsidR="00EF403B" w:rsidRDefault="00EF403B" w:rsidP="00EF403B">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EF403B" w14:paraId="3DB37B24" w14:textId="77777777" w:rsidTr="00B416A6">
        <w:trPr>
          <w:trHeight w:val="300"/>
          <w:jc w:val="center"/>
        </w:trPr>
        <w:tc>
          <w:tcPr>
            <w:tcW w:w="846" w:type="dxa"/>
            <w:shd w:val="clear" w:color="auto" w:fill="auto"/>
            <w:noWrap/>
            <w:vAlign w:val="bottom"/>
            <w:hideMark/>
          </w:tcPr>
          <w:p w14:paraId="4C1CADC9" w14:textId="77777777" w:rsidR="00EF403B" w:rsidRPr="001D0DEE" w:rsidRDefault="00EF403B"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0343CC05" w14:textId="77777777" w:rsidR="00EF403B" w:rsidRPr="001D0DEE" w:rsidRDefault="00EF403B"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5AF680AE" w14:textId="77777777" w:rsidR="00EF403B" w:rsidRPr="001D0DEE" w:rsidRDefault="00EF403B"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8643F8" w14:paraId="6372E8EE" w14:textId="77777777" w:rsidTr="00B416A6">
        <w:trPr>
          <w:trHeight w:val="300"/>
          <w:jc w:val="center"/>
        </w:trPr>
        <w:tc>
          <w:tcPr>
            <w:tcW w:w="846" w:type="dxa"/>
            <w:vMerge w:val="restart"/>
            <w:shd w:val="clear" w:color="auto" w:fill="auto"/>
            <w:noWrap/>
            <w:vAlign w:val="bottom"/>
            <w:hideMark/>
          </w:tcPr>
          <w:p w14:paraId="2987DC16" w14:textId="24B89F29" w:rsidR="008643F8" w:rsidRPr="001D0DEE" w:rsidRDefault="008643F8" w:rsidP="008643F8">
            <w:pPr>
              <w:rPr>
                <w:rFonts w:ascii="Aptos Narrow" w:hAnsi="Aptos Narrow"/>
                <w:color w:val="000000"/>
                <w:sz w:val="20"/>
                <w:szCs w:val="20"/>
              </w:rPr>
            </w:pPr>
            <w:r w:rsidRPr="001D0DEE">
              <w:rPr>
                <w:rFonts w:ascii="Aptos Narrow" w:hAnsi="Aptos Narrow"/>
                <w:color w:val="000000"/>
                <w:sz w:val="20"/>
                <w:szCs w:val="20"/>
              </w:rPr>
              <w:t>DIST-0</w:t>
            </w:r>
            <w:r>
              <w:rPr>
                <w:rFonts w:ascii="Aptos Narrow" w:hAnsi="Aptos Narrow"/>
                <w:color w:val="000000"/>
                <w:sz w:val="20"/>
                <w:szCs w:val="20"/>
              </w:rPr>
              <w:t>9</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5C1300D2" w14:textId="3BC2AD55"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DIST-09-01.CAR.4</w:t>
            </w:r>
          </w:p>
        </w:tc>
        <w:tc>
          <w:tcPr>
            <w:tcW w:w="2268" w:type="dxa"/>
            <w:shd w:val="clear" w:color="auto" w:fill="auto"/>
            <w:noWrap/>
            <w:vAlign w:val="center"/>
          </w:tcPr>
          <w:p w14:paraId="60136768" w14:textId="76312FB2"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DIST-09-01.CAR.4.SEN.A</w:t>
            </w:r>
          </w:p>
        </w:tc>
      </w:tr>
      <w:tr w:rsidR="008643F8" w14:paraId="046F72FD" w14:textId="77777777" w:rsidTr="00B416A6">
        <w:trPr>
          <w:trHeight w:val="300"/>
          <w:jc w:val="center"/>
        </w:trPr>
        <w:tc>
          <w:tcPr>
            <w:tcW w:w="846" w:type="dxa"/>
            <w:vMerge/>
            <w:shd w:val="clear" w:color="auto" w:fill="auto"/>
            <w:noWrap/>
            <w:vAlign w:val="bottom"/>
            <w:hideMark/>
          </w:tcPr>
          <w:p w14:paraId="4A5EDEBB"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349397D5" w14:textId="09E0946E"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1D348F70" w14:textId="453876A0"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DIST-09-01.CAR.4.SEN.B</w:t>
            </w:r>
          </w:p>
        </w:tc>
      </w:tr>
      <w:tr w:rsidR="008643F8" w14:paraId="5152DDCE" w14:textId="77777777" w:rsidTr="00B416A6">
        <w:trPr>
          <w:trHeight w:val="300"/>
          <w:jc w:val="center"/>
        </w:trPr>
        <w:tc>
          <w:tcPr>
            <w:tcW w:w="846" w:type="dxa"/>
            <w:vMerge/>
            <w:shd w:val="clear" w:color="auto" w:fill="auto"/>
            <w:noWrap/>
            <w:vAlign w:val="bottom"/>
          </w:tcPr>
          <w:p w14:paraId="429B0956"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50C1EF46" w14:textId="01C17D9F" w:rsidR="008643F8" w:rsidRPr="005821F3" w:rsidRDefault="008643F8" w:rsidP="008643F8">
            <w:pPr>
              <w:rPr>
                <w:sz w:val="20"/>
                <w:szCs w:val="20"/>
              </w:rPr>
            </w:pPr>
            <w:r>
              <w:rPr>
                <w:rFonts w:ascii="Aptos Narrow" w:hAnsi="Aptos Narrow"/>
                <w:color w:val="000000"/>
                <w:sz w:val="20"/>
                <w:szCs w:val="20"/>
              </w:rPr>
              <w:t>DIST-09-01.CAR.5</w:t>
            </w:r>
          </w:p>
        </w:tc>
        <w:tc>
          <w:tcPr>
            <w:tcW w:w="2268" w:type="dxa"/>
            <w:shd w:val="clear" w:color="auto" w:fill="auto"/>
            <w:noWrap/>
            <w:vAlign w:val="center"/>
          </w:tcPr>
          <w:p w14:paraId="3B0531C3" w14:textId="60AD44ED"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DIST-09-01.CAR.5.SEN.A</w:t>
            </w:r>
          </w:p>
        </w:tc>
      </w:tr>
      <w:tr w:rsidR="008643F8" w14:paraId="5406E587" w14:textId="77777777" w:rsidTr="00B416A6">
        <w:trPr>
          <w:trHeight w:val="300"/>
          <w:jc w:val="center"/>
        </w:trPr>
        <w:tc>
          <w:tcPr>
            <w:tcW w:w="846" w:type="dxa"/>
            <w:vMerge/>
            <w:shd w:val="clear" w:color="auto" w:fill="auto"/>
            <w:noWrap/>
            <w:vAlign w:val="bottom"/>
          </w:tcPr>
          <w:p w14:paraId="73140B1D"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62FB4B39" w14:textId="3D9D3E82"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5D81B4EE" w14:textId="7BBEEBCF"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DIST-09-01.CAR.5.SEN.B</w:t>
            </w:r>
          </w:p>
        </w:tc>
      </w:tr>
      <w:tr w:rsidR="008643F8" w14:paraId="744FCFE8" w14:textId="77777777" w:rsidTr="00B416A6">
        <w:trPr>
          <w:trHeight w:val="300"/>
          <w:jc w:val="center"/>
        </w:trPr>
        <w:tc>
          <w:tcPr>
            <w:tcW w:w="846" w:type="dxa"/>
            <w:vMerge/>
            <w:shd w:val="clear" w:color="auto" w:fill="auto"/>
            <w:noWrap/>
            <w:vAlign w:val="bottom"/>
          </w:tcPr>
          <w:p w14:paraId="27A0486E"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B077C60" w14:textId="74FB4CA0" w:rsidR="008643F8" w:rsidRPr="005821F3" w:rsidRDefault="008643F8" w:rsidP="008643F8">
            <w:pPr>
              <w:rPr>
                <w:sz w:val="20"/>
                <w:szCs w:val="20"/>
              </w:rPr>
            </w:pPr>
            <w:r>
              <w:rPr>
                <w:rFonts w:ascii="Aptos Narrow" w:hAnsi="Aptos Narrow"/>
                <w:color w:val="000000"/>
                <w:sz w:val="20"/>
                <w:szCs w:val="20"/>
              </w:rPr>
              <w:t>DIST-09-01.CAR.6</w:t>
            </w:r>
          </w:p>
        </w:tc>
        <w:tc>
          <w:tcPr>
            <w:tcW w:w="2268" w:type="dxa"/>
            <w:shd w:val="clear" w:color="auto" w:fill="auto"/>
            <w:noWrap/>
            <w:vAlign w:val="center"/>
          </w:tcPr>
          <w:p w14:paraId="793B5599" w14:textId="0984C0E4"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DIST-09-01.CAR.6.SEN.A</w:t>
            </w:r>
          </w:p>
        </w:tc>
      </w:tr>
      <w:tr w:rsidR="008643F8" w14:paraId="1F9AA8A1" w14:textId="77777777" w:rsidTr="00B416A6">
        <w:trPr>
          <w:trHeight w:val="300"/>
          <w:jc w:val="center"/>
        </w:trPr>
        <w:tc>
          <w:tcPr>
            <w:tcW w:w="846" w:type="dxa"/>
            <w:vMerge/>
            <w:shd w:val="clear" w:color="auto" w:fill="auto"/>
            <w:noWrap/>
            <w:vAlign w:val="bottom"/>
          </w:tcPr>
          <w:p w14:paraId="34E7E4E7"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3F4541DE" w14:textId="28A9A38E"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5EFCB438" w14:textId="4E3087EF"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DIST-09-01.CAR.6.SEN.B</w:t>
            </w:r>
          </w:p>
        </w:tc>
      </w:tr>
      <w:tr w:rsidR="008643F8" w14:paraId="243BF9CE" w14:textId="77777777" w:rsidTr="00B416A6">
        <w:trPr>
          <w:trHeight w:val="300"/>
          <w:jc w:val="center"/>
        </w:trPr>
        <w:tc>
          <w:tcPr>
            <w:tcW w:w="846" w:type="dxa"/>
            <w:vMerge/>
            <w:shd w:val="clear" w:color="auto" w:fill="auto"/>
            <w:noWrap/>
            <w:vAlign w:val="bottom"/>
          </w:tcPr>
          <w:p w14:paraId="0B43EBA1"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47B32960" w14:textId="26E62025" w:rsidR="008643F8" w:rsidRPr="005821F3" w:rsidRDefault="008643F8" w:rsidP="008643F8">
            <w:pPr>
              <w:rPr>
                <w:sz w:val="20"/>
                <w:szCs w:val="20"/>
              </w:rPr>
            </w:pPr>
            <w:r>
              <w:rPr>
                <w:rFonts w:ascii="Aptos Narrow" w:hAnsi="Aptos Narrow"/>
                <w:color w:val="000000"/>
                <w:sz w:val="20"/>
                <w:szCs w:val="20"/>
              </w:rPr>
              <w:t>DIST-09-01.CAR.7</w:t>
            </w:r>
          </w:p>
        </w:tc>
        <w:tc>
          <w:tcPr>
            <w:tcW w:w="2268" w:type="dxa"/>
            <w:shd w:val="clear" w:color="auto" w:fill="auto"/>
            <w:noWrap/>
            <w:vAlign w:val="center"/>
          </w:tcPr>
          <w:p w14:paraId="3F470FF5" w14:textId="7AD45B2E"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DIST-09-01.CAR.7.SEN.A</w:t>
            </w:r>
          </w:p>
        </w:tc>
      </w:tr>
      <w:tr w:rsidR="008643F8" w14:paraId="09AE9EC0" w14:textId="77777777" w:rsidTr="00B416A6">
        <w:trPr>
          <w:trHeight w:val="300"/>
          <w:jc w:val="center"/>
        </w:trPr>
        <w:tc>
          <w:tcPr>
            <w:tcW w:w="846" w:type="dxa"/>
            <w:vMerge/>
            <w:shd w:val="clear" w:color="auto" w:fill="auto"/>
            <w:noWrap/>
            <w:vAlign w:val="bottom"/>
          </w:tcPr>
          <w:p w14:paraId="2BEB1879"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75169C1E" w14:textId="01AACFA7"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7F7013A5" w14:textId="6D6389D4"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DIST-09-01.CAR.7.SEN.B</w:t>
            </w:r>
          </w:p>
        </w:tc>
      </w:tr>
      <w:tr w:rsidR="008643F8" w14:paraId="290D254D" w14:textId="77777777" w:rsidTr="00B416A6">
        <w:trPr>
          <w:trHeight w:val="300"/>
          <w:jc w:val="center"/>
        </w:trPr>
        <w:tc>
          <w:tcPr>
            <w:tcW w:w="846" w:type="dxa"/>
            <w:vMerge/>
            <w:shd w:val="clear" w:color="auto" w:fill="auto"/>
            <w:noWrap/>
            <w:vAlign w:val="bottom"/>
          </w:tcPr>
          <w:p w14:paraId="0B0CDE55"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07BA074C" w14:textId="325600F5" w:rsidR="008643F8" w:rsidRPr="005821F3" w:rsidRDefault="008643F8" w:rsidP="008643F8">
            <w:pPr>
              <w:rPr>
                <w:sz w:val="20"/>
                <w:szCs w:val="20"/>
              </w:rPr>
            </w:pPr>
            <w:r>
              <w:rPr>
                <w:rFonts w:ascii="Aptos Narrow" w:hAnsi="Aptos Narrow"/>
                <w:color w:val="000000"/>
                <w:sz w:val="20"/>
                <w:szCs w:val="20"/>
              </w:rPr>
              <w:t>DIST-09-01.CAR.8</w:t>
            </w:r>
          </w:p>
        </w:tc>
        <w:tc>
          <w:tcPr>
            <w:tcW w:w="2268" w:type="dxa"/>
            <w:shd w:val="clear" w:color="auto" w:fill="auto"/>
            <w:noWrap/>
            <w:vAlign w:val="center"/>
          </w:tcPr>
          <w:p w14:paraId="06B6ACBB" w14:textId="5BBE1882"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DIST-09-01.CAR.8.SEN.A</w:t>
            </w:r>
          </w:p>
        </w:tc>
      </w:tr>
      <w:tr w:rsidR="008643F8" w14:paraId="1D2B07D5" w14:textId="77777777" w:rsidTr="00B416A6">
        <w:trPr>
          <w:trHeight w:val="300"/>
          <w:jc w:val="center"/>
        </w:trPr>
        <w:tc>
          <w:tcPr>
            <w:tcW w:w="846" w:type="dxa"/>
            <w:vMerge/>
            <w:shd w:val="clear" w:color="auto" w:fill="auto"/>
            <w:noWrap/>
            <w:vAlign w:val="bottom"/>
          </w:tcPr>
          <w:p w14:paraId="785CCA9E" w14:textId="77777777" w:rsidR="008643F8" w:rsidRPr="001D0DEE" w:rsidRDefault="008643F8" w:rsidP="008643F8">
            <w:pPr>
              <w:rPr>
                <w:rFonts w:ascii="Aptos Narrow" w:hAnsi="Aptos Narrow"/>
                <w:color w:val="000000"/>
                <w:sz w:val="20"/>
                <w:szCs w:val="20"/>
              </w:rPr>
            </w:pPr>
          </w:p>
        </w:tc>
        <w:tc>
          <w:tcPr>
            <w:tcW w:w="1701" w:type="dxa"/>
            <w:shd w:val="clear" w:color="auto" w:fill="auto"/>
            <w:noWrap/>
            <w:vAlign w:val="center"/>
          </w:tcPr>
          <w:p w14:paraId="1AD612D3" w14:textId="0E224BC9" w:rsidR="008643F8" w:rsidRPr="005821F3" w:rsidRDefault="008643F8" w:rsidP="008643F8">
            <w:pPr>
              <w:rPr>
                <w:sz w:val="20"/>
                <w:szCs w:val="20"/>
              </w:rPr>
            </w:pPr>
            <w:r>
              <w:rPr>
                <w:color w:val="000000"/>
                <w:sz w:val="20"/>
                <w:szCs w:val="20"/>
              </w:rPr>
              <w:t> </w:t>
            </w:r>
          </w:p>
        </w:tc>
        <w:tc>
          <w:tcPr>
            <w:tcW w:w="2268" w:type="dxa"/>
            <w:shd w:val="clear" w:color="auto" w:fill="auto"/>
            <w:noWrap/>
            <w:vAlign w:val="center"/>
          </w:tcPr>
          <w:p w14:paraId="219CF335" w14:textId="35651874" w:rsidR="008643F8" w:rsidRPr="005821F3" w:rsidRDefault="008643F8" w:rsidP="008643F8">
            <w:pPr>
              <w:rPr>
                <w:rFonts w:ascii="Aptos Narrow" w:hAnsi="Aptos Narrow"/>
                <w:color w:val="000000"/>
                <w:sz w:val="20"/>
                <w:szCs w:val="20"/>
              </w:rPr>
            </w:pPr>
            <w:r>
              <w:rPr>
                <w:rFonts w:ascii="Aptos Narrow" w:hAnsi="Aptos Narrow"/>
                <w:color w:val="000000"/>
                <w:sz w:val="20"/>
                <w:szCs w:val="20"/>
              </w:rPr>
              <w:t>DIST-09-01.CAR.8.SEN.B</w:t>
            </w:r>
          </w:p>
        </w:tc>
      </w:tr>
    </w:tbl>
    <w:p w14:paraId="16D8261C" w14:textId="77777777" w:rsidR="00EF403B" w:rsidRDefault="00EF403B" w:rsidP="00EF403B">
      <w:pPr>
        <w:spacing w:after="160" w:line="259" w:lineRule="auto"/>
        <w:rPr>
          <w:rFonts w:eastAsiaTheme="minorEastAsia"/>
        </w:rPr>
      </w:pPr>
    </w:p>
    <w:p w14:paraId="1D1F9901" w14:textId="3EF907DF" w:rsidR="008643F8" w:rsidRDefault="008643F8">
      <w:pPr>
        <w:spacing w:after="160" w:line="259" w:lineRule="auto"/>
        <w:rPr>
          <w:rFonts w:ascii="Arial" w:eastAsiaTheme="minorEastAsia" w:hAnsi="Arial" w:cs="Arial"/>
          <w:i/>
          <w:iCs/>
          <w:color w:val="44546A" w:themeColor="text2"/>
          <w:sz w:val="18"/>
          <w:szCs w:val="18"/>
        </w:rPr>
      </w:pPr>
      <w:r>
        <w:rPr>
          <w:rFonts w:eastAsiaTheme="minorEastAsia"/>
        </w:rPr>
        <w:br w:type="page"/>
      </w:r>
    </w:p>
    <w:p w14:paraId="72AFCD00" w14:textId="77777777" w:rsidR="008643F8" w:rsidRDefault="008643F8" w:rsidP="008643F8">
      <w:pPr>
        <w:pStyle w:val="Caption"/>
        <w:jc w:val="center"/>
        <w:rPr>
          <w:rFonts w:eastAsiaTheme="minorEastAsia"/>
        </w:rPr>
      </w:pPr>
    </w:p>
    <w:p w14:paraId="603D6F96" w14:textId="5A0FCEAE" w:rsidR="008643F8" w:rsidRDefault="008643F8" w:rsidP="0016645C">
      <w:pPr>
        <w:pStyle w:val="Heading2"/>
        <w:numPr>
          <w:ilvl w:val="1"/>
          <w:numId w:val="1"/>
        </w:numPr>
      </w:pPr>
      <w:bookmarkStart w:id="50" w:name="_Toc170815379"/>
      <w:r w:rsidRPr="008418F7">
        <w:t xml:space="preserve">Induct table </w:t>
      </w:r>
      <w:r>
        <w:t>5</w:t>
      </w:r>
      <w:r w:rsidRPr="008418F7">
        <w:t xml:space="preserve"> (Lane </w:t>
      </w:r>
      <w:r>
        <w:t>10</w:t>
      </w:r>
      <w:r w:rsidRPr="008418F7">
        <w:t>)</w:t>
      </w:r>
      <w:r w:rsidR="002C6AB2">
        <w:t xml:space="preserve"> Devices</w:t>
      </w:r>
      <w:r w:rsidRPr="008418F7">
        <w:t>.</w:t>
      </w:r>
      <w:bookmarkEnd w:id="50"/>
    </w:p>
    <w:p w14:paraId="2FEEBE7C" w14:textId="77777777" w:rsidR="008643F8" w:rsidRDefault="008643F8" w:rsidP="008643F8"/>
    <w:p w14:paraId="750E7196" w14:textId="0390C738" w:rsidR="008643F8" w:rsidRDefault="008643F8" w:rsidP="008643F8">
      <w:r w:rsidRPr="00632C5C">
        <w:t xml:space="preserve">The induction </w:t>
      </w:r>
      <w:r>
        <w:t>lane</w:t>
      </w:r>
      <w:r w:rsidRPr="00632C5C">
        <w:t xml:space="preserve"> functions to transport and introduce units to Conveyors A and B. It consists of the DIST-</w:t>
      </w:r>
      <w:r>
        <w:t>10</w:t>
      </w:r>
      <w:r w:rsidRPr="00632C5C">
        <w:t xml:space="preserve">-01 distribution board, as shown in the following </w:t>
      </w:r>
      <w:r w:rsidR="006C6C8C">
        <w:t>table</w:t>
      </w:r>
      <w:r w:rsidRPr="00632C5C">
        <w:t>.</w:t>
      </w:r>
      <w:r w:rsidRPr="00CF1DBA">
        <w:t xml:space="preserve"> The control power on the cards in this section was implemented from the RIO </w:t>
      </w:r>
      <w:r>
        <w:t>2</w:t>
      </w:r>
      <w:r w:rsidRPr="00CF1DBA">
        <w:t xml:space="preserve"> distribution board.</w:t>
      </w:r>
    </w:p>
    <w:p w14:paraId="46287FD4" w14:textId="77777777" w:rsidR="008643F8" w:rsidRDefault="008643F8" w:rsidP="008643F8"/>
    <w:p w14:paraId="1ABCB711" w14:textId="77777777" w:rsidR="008643F8" w:rsidRDefault="008643F8" w:rsidP="008643F8">
      <w:pPr>
        <w:rPr>
          <w:rFonts w:eastAsiaTheme="minorEastAsia"/>
        </w:rPr>
      </w:pPr>
    </w:p>
    <w:p w14:paraId="10F0E092" w14:textId="77777777" w:rsidR="008643F8" w:rsidRDefault="008643F8" w:rsidP="008643F8">
      <w:r w:rsidRPr="005D6634">
        <w:t>The following Table shows the distribution boards, cards and motors activated for the operation of this lane.</w:t>
      </w:r>
    </w:p>
    <w:p w14:paraId="03E3FFAF" w14:textId="77777777" w:rsidR="008643F8" w:rsidRDefault="008643F8" w:rsidP="008643F8"/>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8643F8" w14:paraId="12ED6472" w14:textId="77777777" w:rsidTr="00B416A6">
        <w:trPr>
          <w:trHeight w:val="300"/>
          <w:jc w:val="center"/>
        </w:trPr>
        <w:tc>
          <w:tcPr>
            <w:tcW w:w="846" w:type="dxa"/>
            <w:shd w:val="clear" w:color="auto" w:fill="auto"/>
            <w:noWrap/>
            <w:vAlign w:val="bottom"/>
            <w:hideMark/>
          </w:tcPr>
          <w:p w14:paraId="5CD48A5B"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60CC9E39"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24DED064"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0B3BD4" w14:paraId="62ACAB51" w14:textId="77777777" w:rsidTr="00B416A6">
        <w:trPr>
          <w:trHeight w:val="300"/>
          <w:jc w:val="center"/>
        </w:trPr>
        <w:tc>
          <w:tcPr>
            <w:tcW w:w="846" w:type="dxa"/>
            <w:vMerge w:val="restart"/>
            <w:shd w:val="clear" w:color="auto" w:fill="auto"/>
            <w:noWrap/>
            <w:vAlign w:val="bottom"/>
            <w:hideMark/>
          </w:tcPr>
          <w:p w14:paraId="38333445" w14:textId="0105A7ED" w:rsidR="000B3BD4" w:rsidRPr="001D0DEE" w:rsidRDefault="000B3BD4" w:rsidP="000B3BD4">
            <w:pPr>
              <w:rPr>
                <w:rFonts w:ascii="Aptos Narrow" w:hAnsi="Aptos Narrow"/>
                <w:color w:val="000000"/>
                <w:sz w:val="20"/>
                <w:szCs w:val="20"/>
              </w:rPr>
            </w:pPr>
            <w:r w:rsidRPr="001D0DEE">
              <w:rPr>
                <w:rFonts w:ascii="Aptos Narrow" w:hAnsi="Aptos Narrow"/>
                <w:color w:val="000000"/>
                <w:sz w:val="20"/>
                <w:szCs w:val="20"/>
              </w:rPr>
              <w:t>DIST-</w:t>
            </w:r>
            <w:r>
              <w:rPr>
                <w:rFonts w:ascii="Aptos Narrow" w:hAnsi="Aptos Narrow"/>
                <w:color w:val="000000"/>
                <w:sz w:val="20"/>
                <w:szCs w:val="20"/>
              </w:rPr>
              <w:t>10</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1F690027" w14:textId="203CEEE0"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DIST-10-01.CAR.1</w:t>
            </w:r>
          </w:p>
        </w:tc>
        <w:tc>
          <w:tcPr>
            <w:tcW w:w="2268" w:type="dxa"/>
            <w:shd w:val="clear" w:color="auto" w:fill="auto"/>
            <w:noWrap/>
            <w:vAlign w:val="center"/>
          </w:tcPr>
          <w:p w14:paraId="1A379DC7" w14:textId="392AB1A4"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DIST-10-01.CAR.1.ROL.A</w:t>
            </w:r>
          </w:p>
        </w:tc>
      </w:tr>
      <w:tr w:rsidR="000B3BD4" w14:paraId="2D26A81E" w14:textId="77777777" w:rsidTr="00B416A6">
        <w:trPr>
          <w:trHeight w:val="300"/>
          <w:jc w:val="center"/>
        </w:trPr>
        <w:tc>
          <w:tcPr>
            <w:tcW w:w="846" w:type="dxa"/>
            <w:vMerge/>
            <w:shd w:val="clear" w:color="auto" w:fill="auto"/>
            <w:noWrap/>
            <w:vAlign w:val="bottom"/>
          </w:tcPr>
          <w:p w14:paraId="15351BF8"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317EAEE5" w14:textId="7A6BFFAE" w:rsidR="000B3BD4" w:rsidRDefault="000B3BD4" w:rsidP="000B3BD4">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64084AB3" w14:textId="5F8819C1" w:rsidR="000B3BD4" w:rsidRDefault="000B3BD4" w:rsidP="000B3BD4">
            <w:pPr>
              <w:rPr>
                <w:rFonts w:ascii="Aptos Narrow" w:hAnsi="Aptos Narrow"/>
                <w:color w:val="000000"/>
                <w:sz w:val="20"/>
                <w:szCs w:val="20"/>
              </w:rPr>
            </w:pPr>
            <w:r>
              <w:rPr>
                <w:rFonts w:ascii="Aptos Narrow" w:hAnsi="Aptos Narrow"/>
                <w:color w:val="000000"/>
                <w:sz w:val="20"/>
                <w:szCs w:val="20"/>
              </w:rPr>
              <w:t>DIST-10-01.CAR.1.ROL.B</w:t>
            </w:r>
          </w:p>
        </w:tc>
      </w:tr>
      <w:tr w:rsidR="000B3BD4" w14:paraId="54C5C74A" w14:textId="77777777" w:rsidTr="00B416A6">
        <w:trPr>
          <w:trHeight w:val="300"/>
          <w:jc w:val="center"/>
        </w:trPr>
        <w:tc>
          <w:tcPr>
            <w:tcW w:w="846" w:type="dxa"/>
            <w:vMerge/>
            <w:shd w:val="clear" w:color="auto" w:fill="auto"/>
            <w:noWrap/>
            <w:vAlign w:val="bottom"/>
          </w:tcPr>
          <w:p w14:paraId="3F0C60BD"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58E80455" w14:textId="5239D9CD" w:rsidR="000B3BD4" w:rsidRDefault="000B3BD4" w:rsidP="000B3BD4">
            <w:pPr>
              <w:rPr>
                <w:rFonts w:ascii="Aptos Narrow" w:hAnsi="Aptos Narrow"/>
                <w:color w:val="000000"/>
                <w:sz w:val="20"/>
                <w:szCs w:val="20"/>
              </w:rPr>
            </w:pPr>
            <w:r>
              <w:rPr>
                <w:rFonts w:ascii="Aptos Narrow" w:hAnsi="Aptos Narrow"/>
                <w:color w:val="000000"/>
                <w:sz w:val="20"/>
                <w:szCs w:val="20"/>
              </w:rPr>
              <w:t>DIST-10-01.CAR.2</w:t>
            </w:r>
          </w:p>
        </w:tc>
        <w:tc>
          <w:tcPr>
            <w:tcW w:w="2268" w:type="dxa"/>
            <w:shd w:val="clear" w:color="auto" w:fill="auto"/>
            <w:noWrap/>
            <w:vAlign w:val="center"/>
          </w:tcPr>
          <w:p w14:paraId="57FB0A44" w14:textId="1D0872F0" w:rsidR="000B3BD4" w:rsidRDefault="000B3BD4" w:rsidP="000B3BD4">
            <w:pPr>
              <w:rPr>
                <w:rFonts w:ascii="Aptos Narrow" w:hAnsi="Aptos Narrow"/>
                <w:color w:val="000000"/>
                <w:sz w:val="20"/>
                <w:szCs w:val="20"/>
              </w:rPr>
            </w:pPr>
            <w:r>
              <w:rPr>
                <w:rFonts w:ascii="Aptos Narrow" w:hAnsi="Aptos Narrow"/>
                <w:color w:val="000000"/>
                <w:sz w:val="20"/>
                <w:szCs w:val="20"/>
              </w:rPr>
              <w:t>DIST-10-01.CAR.2.ROL.A</w:t>
            </w:r>
          </w:p>
        </w:tc>
      </w:tr>
      <w:tr w:rsidR="000B3BD4" w14:paraId="7B4E6FE8" w14:textId="77777777" w:rsidTr="00B416A6">
        <w:trPr>
          <w:trHeight w:val="300"/>
          <w:jc w:val="center"/>
        </w:trPr>
        <w:tc>
          <w:tcPr>
            <w:tcW w:w="846" w:type="dxa"/>
            <w:vMerge/>
            <w:shd w:val="clear" w:color="auto" w:fill="auto"/>
            <w:noWrap/>
            <w:vAlign w:val="bottom"/>
          </w:tcPr>
          <w:p w14:paraId="427B5400"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10524FFB" w14:textId="4E2E6926" w:rsidR="000B3BD4" w:rsidRDefault="000B3BD4" w:rsidP="000B3BD4">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40D30AB4" w14:textId="2F932EF1" w:rsidR="000B3BD4" w:rsidRDefault="000B3BD4" w:rsidP="000B3BD4">
            <w:pPr>
              <w:rPr>
                <w:rFonts w:ascii="Aptos Narrow" w:hAnsi="Aptos Narrow"/>
                <w:color w:val="000000"/>
                <w:sz w:val="20"/>
                <w:szCs w:val="20"/>
              </w:rPr>
            </w:pPr>
            <w:r>
              <w:rPr>
                <w:rFonts w:ascii="Aptos Narrow" w:hAnsi="Aptos Narrow"/>
                <w:color w:val="000000"/>
                <w:sz w:val="20"/>
                <w:szCs w:val="20"/>
              </w:rPr>
              <w:t>DIST-10-01.CAR.2.ROL.B</w:t>
            </w:r>
          </w:p>
        </w:tc>
      </w:tr>
      <w:tr w:rsidR="000B3BD4" w14:paraId="41176F8F" w14:textId="77777777" w:rsidTr="00B416A6">
        <w:trPr>
          <w:trHeight w:val="300"/>
          <w:jc w:val="center"/>
        </w:trPr>
        <w:tc>
          <w:tcPr>
            <w:tcW w:w="846" w:type="dxa"/>
            <w:vMerge/>
            <w:shd w:val="clear" w:color="auto" w:fill="auto"/>
            <w:noWrap/>
            <w:vAlign w:val="bottom"/>
          </w:tcPr>
          <w:p w14:paraId="0B28134B"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1B78C90A" w14:textId="12FB4AB2" w:rsidR="000B3BD4" w:rsidRDefault="000B3BD4" w:rsidP="000B3BD4">
            <w:pPr>
              <w:rPr>
                <w:rFonts w:ascii="Aptos Narrow" w:hAnsi="Aptos Narrow"/>
                <w:color w:val="000000"/>
                <w:sz w:val="20"/>
                <w:szCs w:val="20"/>
              </w:rPr>
            </w:pPr>
            <w:r>
              <w:rPr>
                <w:rFonts w:ascii="Aptos Narrow" w:hAnsi="Aptos Narrow"/>
                <w:color w:val="000000"/>
                <w:sz w:val="20"/>
                <w:szCs w:val="20"/>
              </w:rPr>
              <w:t>DIST-10-01.CAR.3</w:t>
            </w:r>
          </w:p>
        </w:tc>
        <w:tc>
          <w:tcPr>
            <w:tcW w:w="2268" w:type="dxa"/>
            <w:shd w:val="clear" w:color="auto" w:fill="auto"/>
            <w:noWrap/>
            <w:vAlign w:val="center"/>
          </w:tcPr>
          <w:p w14:paraId="03C53F3B" w14:textId="77384696" w:rsidR="000B3BD4" w:rsidRDefault="000B3BD4" w:rsidP="000B3BD4">
            <w:pPr>
              <w:rPr>
                <w:rFonts w:ascii="Aptos Narrow" w:hAnsi="Aptos Narrow"/>
                <w:color w:val="000000"/>
                <w:sz w:val="20"/>
                <w:szCs w:val="20"/>
              </w:rPr>
            </w:pPr>
            <w:r>
              <w:rPr>
                <w:rFonts w:ascii="Aptos Narrow" w:hAnsi="Aptos Narrow"/>
                <w:color w:val="000000"/>
                <w:sz w:val="20"/>
                <w:szCs w:val="20"/>
              </w:rPr>
              <w:t>DIST-10-01.CAR.3.ROL.A</w:t>
            </w:r>
          </w:p>
        </w:tc>
      </w:tr>
      <w:tr w:rsidR="000B3BD4" w14:paraId="4D204B0A" w14:textId="77777777" w:rsidTr="00B416A6">
        <w:trPr>
          <w:trHeight w:val="300"/>
          <w:jc w:val="center"/>
        </w:trPr>
        <w:tc>
          <w:tcPr>
            <w:tcW w:w="846" w:type="dxa"/>
            <w:vMerge/>
            <w:shd w:val="clear" w:color="auto" w:fill="auto"/>
            <w:noWrap/>
            <w:vAlign w:val="bottom"/>
            <w:hideMark/>
          </w:tcPr>
          <w:p w14:paraId="3B1F9279"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4542F769" w14:textId="1BD5C87C" w:rsidR="000B3BD4" w:rsidRPr="005821F3" w:rsidRDefault="000B3BD4" w:rsidP="000B3BD4">
            <w:pPr>
              <w:rPr>
                <w:sz w:val="20"/>
                <w:szCs w:val="20"/>
              </w:rPr>
            </w:pPr>
            <w:r>
              <w:rPr>
                <w:color w:val="000000"/>
                <w:sz w:val="20"/>
                <w:szCs w:val="20"/>
              </w:rPr>
              <w:t> </w:t>
            </w:r>
          </w:p>
        </w:tc>
        <w:tc>
          <w:tcPr>
            <w:tcW w:w="2268" w:type="dxa"/>
            <w:shd w:val="clear" w:color="auto" w:fill="auto"/>
            <w:noWrap/>
            <w:vAlign w:val="center"/>
          </w:tcPr>
          <w:p w14:paraId="351A4D9D" w14:textId="010C3DBA"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DIST-10-01.CAR.3.ROL.B</w:t>
            </w:r>
          </w:p>
        </w:tc>
      </w:tr>
      <w:tr w:rsidR="000B3BD4" w14:paraId="27831B62" w14:textId="77777777" w:rsidTr="00B416A6">
        <w:trPr>
          <w:trHeight w:val="300"/>
          <w:jc w:val="center"/>
        </w:trPr>
        <w:tc>
          <w:tcPr>
            <w:tcW w:w="846" w:type="dxa"/>
            <w:vMerge/>
            <w:shd w:val="clear" w:color="auto" w:fill="auto"/>
            <w:noWrap/>
            <w:vAlign w:val="bottom"/>
            <w:hideMark/>
          </w:tcPr>
          <w:p w14:paraId="6AEB91A7"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6A3F9765" w14:textId="5DE9A288"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DIST-10-01.CAR.4</w:t>
            </w:r>
          </w:p>
        </w:tc>
        <w:tc>
          <w:tcPr>
            <w:tcW w:w="2268" w:type="dxa"/>
            <w:shd w:val="clear" w:color="auto" w:fill="auto"/>
            <w:noWrap/>
            <w:vAlign w:val="center"/>
          </w:tcPr>
          <w:p w14:paraId="249FF4E8" w14:textId="7C483FCE"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DIST-10-01.CAR.4.ROL.A</w:t>
            </w:r>
          </w:p>
        </w:tc>
      </w:tr>
      <w:tr w:rsidR="000B3BD4" w14:paraId="0AA4D150" w14:textId="77777777" w:rsidTr="00B416A6">
        <w:trPr>
          <w:trHeight w:val="300"/>
          <w:jc w:val="center"/>
        </w:trPr>
        <w:tc>
          <w:tcPr>
            <w:tcW w:w="846" w:type="dxa"/>
            <w:vMerge/>
            <w:shd w:val="clear" w:color="auto" w:fill="auto"/>
            <w:noWrap/>
            <w:vAlign w:val="bottom"/>
            <w:hideMark/>
          </w:tcPr>
          <w:p w14:paraId="6BBE53CB"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7FA180BD" w14:textId="6899F3DC" w:rsidR="000B3BD4" w:rsidRPr="005821F3" w:rsidRDefault="000B3BD4" w:rsidP="000B3BD4">
            <w:pPr>
              <w:rPr>
                <w:sz w:val="20"/>
                <w:szCs w:val="20"/>
              </w:rPr>
            </w:pPr>
            <w:r>
              <w:rPr>
                <w:color w:val="000000"/>
                <w:sz w:val="20"/>
                <w:szCs w:val="20"/>
              </w:rPr>
              <w:t> </w:t>
            </w:r>
          </w:p>
        </w:tc>
        <w:tc>
          <w:tcPr>
            <w:tcW w:w="2268" w:type="dxa"/>
            <w:shd w:val="clear" w:color="auto" w:fill="auto"/>
            <w:noWrap/>
            <w:vAlign w:val="center"/>
          </w:tcPr>
          <w:p w14:paraId="71D4C55F" w14:textId="600A2C44"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DIST-10-01.CAR.4.ROL.B</w:t>
            </w:r>
          </w:p>
        </w:tc>
      </w:tr>
      <w:tr w:rsidR="000B3BD4" w14:paraId="1B7F53C2" w14:textId="77777777" w:rsidTr="00B416A6">
        <w:trPr>
          <w:trHeight w:val="300"/>
          <w:jc w:val="center"/>
        </w:trPr>
        <w:tc>
          <w:tcPr>
            <w:tcW w:w="846" w:type="dxa"/>
            <w:vMerge/>
            <w:shd w:val="clear" w:color="auto" w:fill="auto"/>
            <w:noWrap/>
            <w:vAlign w:val="bottom"/>
            <w:hideMark/>
          </w:tcPr>
          <w:p w14:paraId="6FFEB104"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18D9E72F" w14:textId="1F6BB207"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DIST-10-01.CAR.5</w:t>
            </w:r>
          </w:p>
        </w:tc>
        <w:tc>
          <w:tcPr>
            <w:tcW w:w="2268" w:type="dxa"/>
            <w:shd w:val="clear" w:color="auto" w:fill="auto"/>
            <w:noWrap/>
            <w:vAlign w:val="center"/>
          </w:tcPr>
          <w:p w14:paraId="7A86ABF2" w14:textId="7922B558"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DIST-10-01.CAR.5.ROL.A</w:t>
            </w:r>
          </w:p>
        </w:tc>
      </w:tr>
      <w:tr w:rsidR="000B3BD4" w14:paraId="4EC735B1" w14:textId="77777777" w:rsidTr="00B416A6">
        <w:trPr>
          <w:trHeight w:val="300"/>
          <w:jc w:val="center"/>
        </w:trPr>
        <w:tc>
          <w:tcPr>
            <w:tcW w:w="846" w:type="dxa"/>
            <w:vMerge/>
            <w:shd w:val="clear" w:color="auto" w:fill="auto"/>
            <w:noWrap/>
            <w:vAlign w:val="bottom"/>
            <w:hideMark/>
          </w:tcPr>
          <w:p w14:paraId="7EBD023A"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340B7996" w14:textId="1C54A0B6" w:rsidR="000B3BD4" w:rsidRPr="005821F3" w:rsidRDefault="000B3BD4" w:rsidP="000B3BD4">
            <w:pPr>
              <w:rPr>
                <w:sz w:val="20"/>
                <w:szCs w:val="20"/>
              </w:rPr>
            </w:pPr>
            <w:r>
              <w:rPr>
                <w:color w:val="000000"/>
                <w:sz w:val="20"/>
                <w:szCs w:val="20"/>
              </w:rPr>
              <w:t> </w:t>
            </w:r>
          </w:p>
        </w:tc>
        <w:tc>
          <w:tcPr>
            <w:tcW w:w="2268" w:type="dxa"/>
            <w:shd w:val="clear" w:color="auto" w:fill="auto"/>
            <w:noWrap/>
            <w:vAlign w:val="center"/>
          </w:tcPr>
          <w:p w14:paraId="3744358D" w14:textId="7FEE90DD"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DIST-10-01.CAR.5.ROL.B</w:t>
            </w:r>
          </w:p>
        </w:tc>
      </w:tr>
    </w:tbl>
    <w:p w14:paraId="4B63AE7A" w14:textId="77777777" w:rsidR="008643F8" w:rsidRDefault="008643F8" w:rsidP="008643F8"/>
    <w:p w14:paraId="4A295CBB" w14:textId="77777777" w:rsidR="008643F8" w:rsidRDefault="008643F8" w:rsidP="008643F8">
      <w:pPr>
        <w:spacing w:after="160" w:line="259" w:lineRule="auto"/>
        <w:rPr>
          <w:rFonts w:eastAsiaTheme="minorEastAsia"/>
        </w:rPr>
      </w:pPr>
      <w:r>
        <w:rPr>
          <w:rFonts w:eastAsiaTheme="minorEastAsia"/>
        </w:rPr>
        <w:br w:type="page"/>
      </w:r>
    </w:p>
    <w:p w14:paraId="2FD746AE" w14:textId="6437600C" w:rsidR="008643F8" w:rsidRDefault="008643F8" w:rsidP="008643F8">
      <w:pPr>
        <w:spacing w:after="160" w:line="259" w:lineRule="auto"/>
        <w:rPr>
          <w:rFonts w:eastAsiaTheme="minorEastAsia"/>
        </w:rPr>
      </w:pPr>
      <w:r w:rsidRPr="00C75974">
        <w:rPr>
          <w:rFonts w:eastAsiaTheme="minorEastAsia"/>
        </w:rPr>
        <w:lastRenderedPageBreak/>
        <w:t>The induction lane is equipped with a photoelectric sensor at its end. If the sensor is blocked for more than 5 seconds, the table will stop and will only restart once the sensor is cleared. If the system is in energy-saving mode, it will restart both the induction lane and the downstream lanes.</w:t>
      </w:r>
      <w:r>
        <w:rPr>
          <w:rFonts w:eastAsiaTheme="minorEastAsia"/>
        </w:rPr>
        <w:t xml:space="preserve"> </w:t>
      </w:r>
      <w:r w:rsidRPr="000C0710">
        <w:rPr>
          <w:rFonts w:eastAsiaTheme="minorEastAsia"/>
        </w:rPr>
        <w:t>The following table show the sensor in the HMI.</w:t>
      </w:r>
    </w:p>
    <w:p w14:paraId="70BF4565" w14:textId="77777777" w:rsidR="008643F8" w:rsidRDefault="008643F8" w:rsidP="008643F8">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8643F8" w14:paraId="3D06076F" w14:textId="77777777" w:rsidTr="00B416A6">
        <w:trPr>
          <w:trHeight w:val="300"/>
          <w:jc w:val="center"/>
        </w:trPr>
        <w:tc>
          <w:tcPr>
            <w:tcW w:w="846" w:type="dxa"/>
            <w:shd w:val="clear" w:color="auto" w:fill="auto"/>
            <w:noWrap/>
            <w:vAlign w:val="bottom"/>
            <w:hideMark/>
          </w:tcPr>
          <w:p w14:paraId="74D618C4"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548118C1"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779F8032"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8643F8" w14:paraId="48569717" w14:textId="77777777" w:rsidTr="00B416A6">
        <w:trPr>
          <w:trHeight w:val="300"/>
          <w:jc w:val="center"/>
        </w:trPr>
        <w:tc>
          <w:tcPr>
            <w:tcW w:w="846" w:type="dxa"/>
            <w:vMerge w:val="restart"/>
            <w:shd w:val="clear" w:color="auto" w:fill="auto"/>
            <w:noWrap/>
            <w:vAlign w:val="bottom"/>
            <w:hideMark/>
          </w:tcPr>
          <w:p w14:paraId="2B57FE2C" w14:textId="16114C25" w:rsidR="008643F8" w:rsidRPr="001D0DEE" w:rsidRDefault="008643F8" w:rsidP="00B416A6">
            <w:pPr>
              <w:rPr>
                <w:rFonts w:ascii="Aptos Narrow" w:hAnsi="Aptos Narrow"/>
                <w:color w:val="000000"/>
                <w:sz w:val="20"/>
                <w:szCs w:val="20"/>
              </w:rPr>
            </w:pPr>
            <w:r w:rsidRPr="001D0DEE">
              <w:rPr>
                <w:rFonts w:ascii="Aptos Narrow" w:hAnsi="Aptos Narrow"/>
                <w:color w:val="000000"/>
                <w:sz w:val="20"/>
                <w:szCs w:val="20"/>
              </w:rPr>
              <w:t>DIST-</w:t>
            </w:r>
            <w:r w:rsidR="000B3BD4">
              <w:rPr>
                <w:rFonts w:ascii="Aptos Narrow" w:hAnsi="Aptos Narrow"/>
                <w:color w:val="000000"/>
                <w:sz w:val="20"/>
                <w:szCs w:val="20"/>
              </w:rPr>
              <w:t>10</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bottom"/>
          </w:tcPr>
          <w:p w14:paraId="69BEB772" w14:textId="7A61101E" w:rsidR="008643F8" w:rsidRPr="005821F3" w:rsidRDefault="008643F8" w:rsidP="00B416A6">
            <w:pPr>
              <w:rPr>
                <w:rFonts w:ascii="Aptos Narrow" w:hAnsi="Aptos Narrow"/>
                <w:color w:val="000000"/>
                <w:sz w:val="20"/>
                <w:szCs w:val="20"/>
              </w:rPr>
            </w:pPr>
            <w:r w:rsidRPr="001D0DEE">
              <w:rPr>
                <w:rFonts w:ascii="Aptos Narrow" w:hAnsi="Aptos Narrow"/>
                <w:color w:val="000000"/>
                <w:sz w:val="20"/>
                <w:szCs w:val="20"/>
              </w:rPr>
              <w:t>DIST-</w:t>
            </w:r>
            <w:r w:rsidR="000B3BD4">
              <w:rPr>
                <w:rFonts w:ascii="Aptos Narrow" w:hAnsi="Aptos Narrow"/>
                <w:color w:val="000000"/>
                <w:sz w:val="20"/>
                <w:szCs w:val="20"/>
              </w:rPr>
              <w:t>10</w:t>
            </w:r>
            <w:r w:rsidRPr="001D0DEE">
              <w:rPr>
                <w:rFonts w:ascii="Aptos Narrow" w:hAnsi="Aptos Narrow"/>
                <w:color w:val="000000"/>
                <w:sz w:val="20"/>
                <w:szCs w:val="20"/>
              </w:rPr>
              <w:t>-</w:t>
            </w:r>
            <w:r>
              <w:rPr>
                <w:rFonts w:ascii="Aptos Narrow" w:hAnsi="Aptos Narrow"/>
                <w:color w:val="000000"/>
                <w:sz w:val="20"/>
                <w:szCs w:val="20"/>
              </w:rPr>
              <w:t>01</w:t>
            </w:r>
            <w:r w:rsidRPr="005821F3">
              <w:rPr>
                <w:rFonts w:ascii="Aptos Narrow" w:hAnsi="Aptos Narrow"/>
                <w:color w:val="000000"/>
                <w:sz w:val="20"/>
                <w:szCs w:val="20"/>
              </w:rPr>
              <w:t>.CAR.</w:t>
            </w:r>
            <w:r>
              <w:rPr>
                <w:rFonts w:ascii="Aptos Narrow" w:hAnsi="Aptos Narrow"/>
                <w:color w:val="000000"/>
                <w:sz w:val="20"/>
                <w:szCs w:val="20"/>
              </w:rPr>
              <w:t>1</w:t>
            </w:r>
          </w:p>
        </w:tc>
        <w:tc>
          <w:tcPr>
            <w:tcW w:w="2268" w:type="dxa"/>
            <w:shd w:val="clear" w:color="auto" w:fill="auto"/>
            <w:noWrap/>
            <w:vAlign w:val="bottom"/>
          </w:tcPr>
          <w:p w14:paraId="54908BF8" w14:textId="6C22E8FA" w:rsidR="008643F8" w:rsidRPr="005821F3" w:rsidRDefault="008643F8" w:rsidP="00B416A6">
            <w:pPr>
              <w:rPr>
                <w:rFonts w:ascii="Aptos Narrow" w:hAnsi="Aptos Narrow"/>
                <w:color w:val="000000"/>
                <w:sz w:val="20"/>
                <w:szCs w:val="20"/>
              </w:rPr>
            </w:pPr>
            <w:r w:rsidRPr="001D0DEE">
              <w:rPr>
                <w:rFonts w:ascii="Aptos Narrow" w:hAnsi="Aptos Narrow"/>
                <w:color w:val="000000"/>
                <w:sz w:val="20"/>
                <w:szCs w:val="20"/>
              </w:rPr>
              <w:t>DIST-</w:t>
            </w:r>
            <w:r w:rsidR="000B3BD4">
              <w:rPr>
                <w:rFonts w:ascii="Aptos Narrow" w:hAnsi="Aptos Narrow"/>
                <w:color w:val="000000"/>
                <w:sz w:val="20"/>
                <w:szCs w:val="20"/>
              </w:rPr>
              <w:t>10</w:t>
            </w:r>
            <w:r w:rsidRPr="001D0DEE">
              <w:rPr>
                <w:rFonts w:ascii="Aptos Narrow" w:hAnsi="Aptos Narrow"/>
                <w:color w:val="000000"/>
                <w:sz w:val="20"/>
                <w:szCs w:val="20"/>
              </w:rPr>
              <w:t>-</w:t>
            </w:r>
            <w:r>
              <w:rPr>
                <w:rFonts w:ascii="Aptos Narrow" w:hAnsi="Aptos Narrow"/>
                <w:color w:val="000000"/>
                <w:sz w:val="20"/>
                <w:szCs w:val="20"/>
              </w:rPr>
              <w:t>01.CAR.1.SEN</w:t>
            </w:r>
            <w:r w:rsidRPr="005821F3">
              <w:rPr>
                <w:rFonts w:ascii="Aptos Narrow" w:hAnsi="Aptos Narrow"/>
                <w:color w:val="000000"/>
                <w:sz w:val="20"/>
                <w:szCs w:val="20"/>
              </w:rPr>
              <w:t>.</w:t>
            </w:r>
            <w:r>
              <w:rPr>
                <w:rFonts w:ascii="Aptos Narrow" w:hAnsi="Aptos Narrow"/>
                <w:color w:val="000000"/>
                <w:sz w:val="20"/>
                <w:szCs w:val="20"/>
              </w:rPr>
              <w:t>A</w:t>
            </w:r>
          </w:p>
        </w:tc>
      </w:tr>
      <w:tr w:rsidR="008643F8" w14:paraId="3205AB14" w14:textId="77777777" w:rsidTr="00B416A6">
        <w:trPr>
          <w:trHeight w:val="300"/>
          <w:jc w:val="center"/>
        </w:trPr>
        <w:tc>
          <w:tcPr>
            <w:tcW w:w="846" w:type="dxa"/>
            <w:vMerge/>
            <w:shd w:val="clear" w:color="auto" w:fill="auto"/>
            <w:noWrap/>
            <w:vAlign w:val="bottom"/>
            <w:hideMark/>
          </w:tcPr>
          <w:p w14:paraId="3CEF19B5" w14:textId="77777777" w:rsidR="008643F8" w:rsidRPr="001D0DEE" w:rsidRDefault="008643F8" w:rsidP="00B416A6">
            <w:pPr>
              <w:rPr>
                <w:rFonts w:ascii="Aptos Narrow" w:hAnsi="Aptos Narrow"/>
                <w:color w:val="000000"/>
                <w:sz w:val="20"/>
                <w:szCs w:val="20"/>
              </w:rPr>
            </w:pPr>
          </w:p>
        </w:tc>
        <w:tc>
          <w:tcPr>
            <w:tcW w:w="1701" w:type="dxa"/>
            <w:shd w:val="clear" w:color="auto" w:fill="auto"/>
            <w:noWrap/>
            <w:vAlign w:val="bottom"/>
          </w:tcPr>
          <w:p w14:paraId="3BBA121D" w14:textId="77777777" w:rsidR="008643F8" w:rsidRPr="005821F3" w:rsidRDefault="008643F8" w:rsidP="00B416A6">
            <w:pPr>
              <w:rPr>
                <w:sz w:val="20"/>
                <w:szCs w:val="20"/>
              </w:rPr>
            </w:pPr>
          </w:p>
        </w:tc>
        <w:tc>
          <w:tcPr>
            <w:tcW w:w="2268" w:type="dxa"/>
            <w:shd w:val="clear" w:color="auto" w:fill="auto"/>
            <w:noWrap/>
            <w:vAlign w:val="bottom"/>
          </w:tcPr>
          <w:p w14:paraId="6C55C8CF" w14:textId="77777777" w:rsidR="008643F8" w:rsidRPr="005821F3" w:rsidRDefault="008643F8" w:rsidP="00B416A6">
            <w:pPr>
              <w:rPr>
                <w:rFonts w:ascii="Aptos Narrow" w:hAnsi="Aptos Narrow"/>
                <w:color w:val="000000"/>
                <w:sz w:val="20"/>
                <w:szCs w:val="20"/>
              </w:rPr>
            </w:pPr>
            <w:r>
              <w:rPr>
                <w:rFonts w:ascii="Aptos Narrow" w:hAnsi="Aptos Narrow"/>
                <w:color w:val="000000"/>
                <w:sz w:val="20"/>
                <w:szCs w:val="20"/>
              </w:rPr>
              <w:t>Disabled</w:t>
            </w:r>
          </w:p>
        </w:tc>
      </w:tr>
    </w:tbl>
    <w:p w14:paraId="19696054" w14:textId="3B6C88BF" w:rsidR="008643F8" w:rsidRPr="000C0710" w:rsidRDefault="008643F8" w:rsidP="008643F8">
      <w:pPr>
        <w:pStyle w:val="Caption"/>
        <w:jc w:val="center"/>
      </w:pPr>
      <w:r>
        <w:rPr>
          <w:rFonts w:eastAsiaTheme="minorEastAsia"/>
        </w:rPr>
        <w:br w:type="page"/>
      </w:r>
    </w:p>
    <w:p w14:paraId="2CAE0E0D" w14:textId="77777777" w:rsidR="000B3BD4" w:rsidRDefault="000B3BD4" w:rsidP="000B3BD4">
      <w:pPr>
        <w:pStyle w:val="Caption"/>
        <w:jc w:val="center"/>
        <w:rPr>
          <w:rFonts w:eastAsiaTheme="minorEastAsia"/>
        </w:rPr>
      </w:pPr>
    </w:p>
    <w:p w14:paraId="2C5DC112" w14:textId="522D6369" w:rsidR="000B3BD4" w:rsidRDefault="000B3BD4" w:rsidP="0016645C">
      <w:pPr>
        <w:pStyle w:val="Heading2"/>
        <w:numPr>
          <w:ilvl w:val="1"/>
          <w:numId w:val="1"/>
        </w:numPr>
      </w:pPr>
      <w:bookmarkStart w:id="51" w:name="_Toc170815380"/>
      <w:r w:rsidRPr="008418F7">
        <w:t xml:space="preserve">Induct table </w:t>
      </w:r>
      <w:r>
        <w:t>6</w:t>
      </w:r>
      <w:r w:rsidRPr="008418F7">
        <w:t xml:space="preserve"> (Lane </w:t>
      </w:r>
      <w:r>
        <w:t>11</w:t>
      </w:r>
      <w:r w:rsidRPr="008418F7">
        <w:t>)</w:t>
      </w:r>
      <w:r w:rsidR="002C6AB2">
        <w:t xml:space="preserve"> Devices</w:t>
      </w:r>
      <w:r w:rsidRPr="008418F7">
        <w:t>.</w:t>
      </w:r>
      <w:bookmarkEnd w:id="51"/>
    </w:p>
    <w:p w14:paraId="23C4A54C" w14:textId="77777777" w:rsidR="000B3BD4" w:rsidRDefault="000B3BD4" w:rsidP="000B3BD4"/>
    <w:p w14:paraId="4A0616F5" w14:textId="5BB6187A" w:rsidR="000B3BD4" w:rsidRDefault="000B3BD4" w:rsidP="000B3BD4">
      <w:r w:rsidRPr="00632C5C">
        <w:t xml:space="preserve">The induction </w:t>
      </w:r>
      <w:r>
        <w:t>lane</w:t>
      </w:r>
      <w:r w:rsidRPr="00632C5C">
        <w:t xml:space="preserve"> functions to transport and introduce units to Conveyors A and B. It consists of the DIST-</w:t>
      </w:r>
      <w:r>
        <w:t>11</w:t>
      </w:r>
      <w:r w:rsidRPr="00632C5C">
        <w:t xml:space="preserve">-01 distribution board, as shown in the following </w:t>
      </w:r>
      <w:r w:rsidR="006C6C8C">
        <w:t>table</w:t>
      </w:r>
      <w:r w:rsidRPr="00632C5C">
        <w:t>.</w:t>
      </w:r>
      <w:r w:rsidRPr="00CF1DBA">
        <w:t xml:space="preserve"> The control power on the cards in this section was implemented from the RIO </w:t>
      </w:r>
      <w:r>
        <w:t>2</w:t>
      </w:r>
      <w:r w:rsidRPr="00CF1DBA">
        <w:t xml:space="preserve"> distribution board.</w:t>
      </w:r>
    </w:p>
    <w:p w14:paraId="66AB9BFE" w14:textId="77777777" w:rsidR="000B3BD4" w:rsidRDefault="000B3BD4" w:rsidP="000B3BD4"/>
    <w:p w14:paraId="608C3F7B" w14:textId="77777777" w:rsidR="000B3BD4" w:rsidRDefault="000B3BD4" w:rsidP="000B3BD4">
      <w:pPr>
        <w:rPr>
          <w:rFonts w:eastAsiaTheme="minorEastAsia"/>
        </w:rPr>
      </w:pPr>
    </w:p>
    <w:p w14:paraId="751BF659" w14:textId="77777777" w:rsidR="000B3BD4" w:rsidRDefault="000B3BD4" w:rsidP="000B3BD4">
      <w:r w:rsidRPr="005D6634">
        <w:t>The following Table shows the distribution boards, cards and motors activated for the operation of this lane.</w:t>
      </w:r>
    </w:p>
    <w:p w14:paraId="4CC6A28D" w14:textId="77777777" w:rsidR="000B3BD4" w:rsidRDefault="000B3BD4" w:rsidP="000B3BD4"/>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B3BD4" w14:paraId="3B58F8EE" w14:textId="77777777" w:rsidTr="00B416A6">
        <w:trPr>
          <w:trHeight w:val="300"/>
          <w:jc w:val="center"/>
        </w:trPr>
        <w:tc>
          <w:tcPr>
            <w:tcW w:w="846" w:type="dxa"/>
            <w:shd w:val="clear" w:color="auto" w:fill="auto"/>
            <w:noWrap/>
            <w:vAlign w:val="bottom"/>
            <w:hideMark/>
          </w:tcPr>
          <w:p w14:paraId="7B56DC8D" w14:textId="77777777" w:rsidR="000B3BD4" w:rsidRPr="001D0DEE" w:rsidRDefault="000B3BD4"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4E580B8D" w14:textId="77777777" w:rsidR="000B3BD4" w:rsidRPr="001D0DEE" w:rsidRDefault="000B3BD4"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22C003A8" w14:textId="77777777" w:rsidR="000B3BD4" w:rsidRPr="001D0DEE" w:rsidRDefault="000B3BD4"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0B3BD4" w14:paraId="3EBBA9D8" w14:textId="77777777" w:rsidTr="00B416A6">
        <w:trPr>
          <w:trHeight w:val="300"/>
          <w:jc w:val="center"/>
        </w:trPr>
        <w:tc>
          <w:tcPr>
            <w:tcW w:w="846" w:type="dxa"/>
            <w:vMerge w:val="restart"/>
            <w:shd w:val="clear" w:color="auto" w:fill="auto"/>
            <w:noWrap/>
            <w:vAlign w:val="bottom"/>
            <w:hideMark/>
          </w:tcPr>
          <w:p w14:paraId="5F52A571" w14:textId="4C4559F7" w:rsidR="000B3BD4" w:rsidRPr="001D0DEE" w:rsidRDefault="000B3BD4" w:rsidP="000B3BD4">
            <w:pPr>
              <w:rPr>
                <w:rFonts w:ascii="Aptos Narrow" w:hAnsi="Aptos Narrow"/>
                <w:color w:val="000000"/>
                <w:sz w:val="20"/>
                <w:szCs w:val="20"/>
              </w:rPr>
            </w:pPr>
            <w:r w:rsidRPr="001D0DEE">
              <w:rPr>
                <w:rFonts w:ascii="Aptos Narrow" w:hAnsi="Aptos Narrow"/>
                <w:color w:val="000000"/>
                <w:sz w:val="20"/>
                <w:szCs w:val="20"/>
              </w:rPr>
              <w:t>DIST-</w:t>
            </w:r>
            <w:r>
              <w:rPr>
                <w:rFonts w:ascii="Aptos Narrow" w:hAnsi="Aptos Narrow"/>
                <w:color w:val="000000"/>
                <w:sz w:val="20"/>
                <w:szCs w:val="20"/>
              </w:rPr>
              <w:t>11</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00A1B7DF" w14:textId="62B8155C"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DIST-11-01.CAR.1</w:t>
            </w:r>
          </w:p>
        </w:tc>
        <w:tc>
          <w:tcPr>
            <w:tcW w:w="2268" w:type="dxa"/>
            <w:shd w:val="clear" w:color="auto" w:fill="auto"/>
            <w:noWrap/>
            <w:vAlign w:val="center"/>
          </w:tcPr>
          <w:p w14:paraId="571794FE" w14:textId="022CB466"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DIST-11-01.CAR.1.ROL.A</w:t>
            </w:r>
          </w:p>
        </w:tc>
      </w:tr>
      <w:tr w:rsidR="000B3BD4" w14:paraId="63871A5D" w14:textId="77777777" w:rsidTr="00B416A6">
        <w:trPr>
          <w:trHeight w:val="300"/>
          <w:jc w:val="center"/>
        </w:trPr>
        <w:tc>
          <w:tcPr>
            <w:tcW w:w="846" w:type="dxa"/>
            <w:vMerge/>
            <w:shd w:val="clear" w:color="auto" w:fill="auto"/>
            <w:noWrap/>
            <w:vAlign w:val="bottom"/>
          </w:tcPr>
          <w:p w14:paraId="406F930B"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1368E317" w14:textId="1AA05664" w:rsidR="000B3BD4" w:rsidRDefault="000B3BD4" w:rsidP="000B3BD4">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39DCB7E2" w14:textId="0116F33A" w:rsidR="000B3BD4" w:rsidRDefault="000B3BD4" w:rsidP="000B3BD4">
            <w:pPr>
              <w:rPr>
                <w:rFonts w:ascii="Aptos Narrow" w:hAnsi="Aptos Narrow"/>
                <w:color w:val="000000"/>
                <w:sz w:val="20"/>
                <w:szCs w:val="20"/>
              </w:rPr>
            </w:pPr>
            <w:r>
              <w:rPr>
                <w:rFonts w:ascii="Aptos Narrow" w:hAnsi="Aptos Narrow"/>
                <w:color w:val="000000"/>
                <w:sz w:val="20"/>
                <w:szCs w:val="20"/>
              </w:rPr>
              <w:t>DIST-11-01.CAR.1.ROL.B</w:t>
            </w:r>
          </w:p>
        </w:tc>
      </w:tr>
      <w:tr w:rsidR="000B3BD4" w14:paraId="37BFEB6C" w14:textId="77777777" w:rsidTr="00B416A6">
        <w:trPr>
          <w:trHeight w:val="300"/>
          <w:jc w:val="center"/>
        </w:trPr>
        <w:tc>
          <w:tcPr>
            <w:tcW w:w="846" w:type="dxa"/>
            <w:vMerge/>
            <w:shd w:val="clear" w:color="auto" w:fill="auto"/>
            <w:noWrap/>
            <w:vAlign w:val="bottom"/>
          </w:tcPr>
          <w:p w14:paraId="510B43A4"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382ECCF6" w14:textId="399C4AEA" w:rsidR="000B3BD4" w:rsidRDefault="000B3BD4" w:rsidP="000B3BD4">
            <w:pPr>
              <w:rPr>
                <w:rFonts w:ascii="Aptos Narrow" w:hAnsi="Aptos Narrow"/>
                <w:color w:val="000000"/>
                <w:sz w:val="20"/>
                <w:szCs w:val="20"/>
              </w:rPr>
            </w:pPr>
            <w:r>
              <w:rPr>
                <w:rFonts w:ascii="Aptos Narrow" w:hAnsi="Aptos Narrow"/>
                <w:color w:val="000000"/>
                <w:sz w:val="20"/>
                <w:szCs w:val="20"/>
              </w:rPr>
              <w:t>DIST-11-01.CAR.2</w:t>
            </w:r>
          </w:p>
        </w:tc>
        <w:tc>
          <w:tcPr>
            <w:tcW w:w="2268" w:type="dxa"/>
            <w:shd w:val="clear" w:color="auto" w:fill="auto"/>
            <w:noWrap/>
            <w:vAlign w:val="center"/>
          </w:tcPr>
          <w:p w14:paraId="7679BFCC" w14:textId="6C927389" w:rsidR="000B3BD4" w:rsidRDefault="000B3BD4" w:rsidP="000B3BD4">
            <w:pPr>
              <w:rPr>
                <w:rFonts w:ascii="Aptos Narrow" w:hAnsi="Aptos Narrow"/>
                <w:color w:val="000000"/>
                <w:sz w:val="20"/>
                <w:szCs w:val="20"/>
              </w:rPr>
            </w:pPr>
            <w:r>
              <w:rPr>
                <w:rFonts w:ascii="Aptos Narrow" w:hAnsi="Aptos Narrow"/>
                <w:color w:val="000000"/>
                <w:sz w:val="20"/>
                <w:szCs w:val="20"/>
              </w:rPr>
              <w:t>DIST-11-01.CAR.2.ROL.A</w:t>
            </w:r>
          </w:p>
        </w:tc>
      </w:tr>
      <w:tr w:rsidR="000B3BD4" w14:paraId="4A1C0881" w14:textId="77777777" w:rsidTr="00B416A6">
        <w:trPr>
          <w:trHeight w:val="300"/>
          <w:jc w:val="center"/>
        </w:trPr>
        <w:tc>
          <w:tcPr>
            <w:tcW w:w="846" w:type="dxa"/>
            <w:vMerge/>
            <w:shd w:val="clear" w:color="auto" w:fill="auto"/>
            <w:noWrap/>
            <w:vAlign w:val="bottom"/>
          </w:tcPr>
          <w:p w14:paraId="58B760E1"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0E0C7EFE" w14:textId="1A6D424B" w:rsidR="000B3BD4" w:rsidRDefault="000B3BD4" w:rsidP="000B3BD4">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1070954B" w14:textId="2B25488A" w:rsidR="000B3BD4" w:rsidRDefault="000B3BD4" w:rsidP="000B3BD4">
            <w:pPr>
              <w:rPr>
                <w:rFonts w:ascii="Aptos Narrow" w:hAnsi="Aptos Narrow"/>
                <w:color w:val="000000"/>
                <w:sz w:val="20"/>
                <w:szCs w:val="20"/>
              </w:rPr>
            </w:pPr>
            <w:r>
              <w:rPr>
                <w:rFonts w:ascii="Aptos Narrow" w:hAnsi="Aptos Narrow"/>
                <w:color w:val="000000"/>
                <w:sz w:val="20"/>
                <w:szCs w:val="20"/>
              </w:rPr>
              <w:t>DIST-11-01.CAR.2.ROL.B</w:t>
            </w:r>
          </w:p>
        </w:tc>
      </w:tr>
      <w:tr w:rsidR="000B3BD4" w14:paraId="28B8BB59" w14:textId="77777777" w:rsidTr="00B416A6">
        <w:trPr>
          <w:trHeight w:val="300"/>
          <w:jc w:val="center"/>
        </w:trPr>
        <w:tc>
          <w:tcPr>
            <w:tcW w:w="846" w:type="dxa"/>
            <w:vMerge/>
            <w:shd w:val="clear" w:color="auto" w:fill="auto"/>
            <w:noWrap/>
            <w:vAlign w:val="bottom"/>
          </w:tcPr>
          <w:p w14:paraId="307F27CA"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19262B94" w14:textId="0DB84211" w:rsidR="000B3BD4" w:rsidRDefault="000B3BD4" w:rsidP="000B3BD4">
            <w:pPr>
              <w:rPr>
                <w:rFonts w:ascii="Aptos Narrow" w:hAnsi="Aptos Narrow"/>
                <w:color w:val="000000"/>
                <w:sz w:val="20"/>
                <w:szCs w:val="20"/>
              </w:rPr>
            </w:pPr>
            <w:r>
              <w:rPr>
                <w:rFonts w:ascii="Aptos Narrow" w:hAnsi="Aptos Narrow"/>
                <w:color w:val="000000"/>
                <w:sz w:val="20"/>
                <w:szCs w:val="20"/>
              </w:rPr>
              <w:t>DIST-11-01.CAR.3</w:t>
            </w:r>
          </w:p>
        </w:tc>
        <w:tc>
          <w:tcPr>
            <w:tcW w:w="2268" w:type="dxa"/>
            <w:shd w:val="clear" w:color="auto" w:fill="auto"/>
            <w:noWrap/>
            <w:vAlign w:val="center"/>
          </w:tcPr>
          <w:p w14:paraId="68629345" w14:textId="3DE2DF30" w:rsidR="000B3BD4" w:rsidRDefault="000B3BD4" w:rsidP="000B3BD4">
            <w:pPr>
              <w:rPr>
                <w:rFonts w:ascii="Aptos Narrow" w:hAnsi="Aptos Narrow"/>
                <w:color w:val="000000"/>
                <w:sz w:val="20"/>
                <w:szCs w:val="20"/>
              </w:rPr>
            </w:pPr>
            <w:r>
              <w:rPr>
                <w:rFonts w:ascii="Aptos Narrow" w:hAnsi="Aptos Narrow"/>
                <w:color w:val="000000"/>
                <w:sz w:val="20"/>
                <w:szCs w:val="20"/>
              </w:rPr>
              <w:t>DIST-11-01.CAR.3.ROL.A</w:t>
            </w:r>
          </w:p>
        </w:tc>
      </w:tr>
      <w:tr w:rsidR="000B3BD4" w14:paraId="145498A4" w14:textId="77777777" w:rsidTr="00B416A6">
        <w:trPr>
          <w:trHeight w:val="300"/>
          <w:jc w:val="center"/>
        </w:trPr>
        <w:tc>
          <w:tcPr>
            <w:tcW w:w="846" w:type="dxa"/>
            <w:vMerge/>
            <w:shd w:val="clear" w:color="auto" w:fill="auto"/>
            <w:noWrap/>
            <w:vAlign w:val="bottom"/>
            <w:hideMark/>
          </w:tcPr>
          <w:p w14:paraId="51F813C8"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351BC051" w14:textId="60B197E1" w:rsidR="000B3BD4" w:rsidRPr="005821F3" w:rsidRDefault="000B3BD4" w:rsidP="000B3BD4">
            <w:pPr>
              <w:rPr>
                <w:sz w:val="20"/>
                <w:szCs w:val="20"/>
              </w:rPr>
            </w:pPr>
            <w:r>
              <w:rPr>
                <w:color w:val="000000"/>
                <w:sz w:val="20"/>
                <w:szCs w:val="20"/>
              </w:rPr>
              <w:t> </w:t>
            </w:r>
          </w:p>
        </w:tc>
        <w:tc>
          <w:tcPr>
            <w:tcW w:w="2268" w:type="dxa"/>
            <w:shd w:val="clear" w:color="auto" w:fill="auto"/>
            <w:noWrap/>
            <w:vAlign w:val="center"/>
          </w:tcPr>
          <w:p w14:paraId="04ADA30B" w14:textId="1738E786"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DIST-11-01.CAR.3.ROL.B</w:t>
            </w:r>
          </w:p>
        </w:tc>
      </w:tr>
      <w:tr w:rsidR="000B3BD4" w14:paraId="359AA3B4" w14:textId="77777777" w:rsidTr="00B416A6">
        <w:trPr>
          <w:trHeight w:val="300"/>
          <w:jc w:val="center"/>
        </w:trPr>
        <w:tc>
          <w:tcPr>
            <w:tcW w:w="846" w:type="dxa"/>
            <w:vMerge/>
            <w:shd w:val="clear" w:color="auto" w:fill="auto"/>
            <w:noWrap/>
            <w:vAlign w:val="bottom"/>
            <w:hideMark/>
          </w:tcPr>
          <w:p w14:paraId="0C709589"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562566F6" w14:textId="6D7339B7"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DIST-11-01.CAR.4</w:t>
            </w:r>
          </w:p>
        </w:tc>
        <w:tc>
          <w:tcPr>
            <w:tcW w:w="2268" w:type="dxa"/>
            <w:shd w:val="clear" w:color="auto" w:fill="auto"/>
            <w:noWrap/>
            <w:vAlign w:val="center"/>
          </w:tcPr>
          <w:p w14:paraId="73EBBC10" w14:textId="7D8B296D"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DIST-11-01.CAR.4.ROL.A</w:t>
            </w:r>
          </w:p>
        </w:tc>
      </w:tr>
      <w:tr w:rsidR="000B3BD4" w14:paraId="51BE907C" w14:textId="77777777" w:rsidTr="00B416A6">
        <w:trPr>
          <w:trHeight w:val="300"/>
          <w:jc w:val="center"/>
        </w:trPr>
        <w:tc>
          <w:tcPr>
            <w:tcW w:w="846" w:type="dxa"/>
            <w:vMerge/>
            <w:shd w:val="clear" w:color="auto" w:fill="auto"/>
            <w:noWrap/>
            <w:vAlign w:val="bottom"/>
            <w:hideMark/>
          </w:tcPr>
          <w:p w14:paraId="08870DD4"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402A44E6" w14:textId="3416B1F2" w:rsidR="000B3BD4" w:rsidRPr="005821F3" w:rsidRDefault="000B3BD4" w:rsidP="000B3BD4">
            <w:pPr>
              <w:rPr>
                <w:sz w:val="20"/>
                <w:szCs w:val="20"/>
              </w:rPr>
            </w:pPr>
            <w:r>
              <w:rPr>
                <w:color w:val="000000"/>
                <w:sz w:val="20"/>
                <w:szCs w:val="20"/>
              </w:rPr>
              <w:t> </w:t>
            </w:r>
          </w:p>
        </w:tc>
        <w:tc>
          <w:tcPr>
            <w:tcW w:w="2268" w:type="dxa"/>
            <w:shd w:val="clear" w:color="auto" w:fill="auto"/>
            <w:noWrap/>
            <w:vAlign w:val="center"/>
          </w:tcPr>
          <w:p w14:paraId="30A1FEF3" w14:textId="7D0C516D"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DIST-11-01.CAR.4.ROL.B</w:t>
            </w:r>
          </w:p>
        </w:tc>
      </w:tr>
      <w:tr w:rsidR="000B3BD4" w14:paraId="5C9CA5A1" w14:textId="77777777" w:rsidTr="00B416A6">
        <w:trPr>
          <w:trHeight w:val="300"/>
          <w:jc w:val="center"/>
        </w:trPr>
        <w:tc>
          <w:tcPr>
            <w:tcW w:w="846" w:type="dxa"/>
            <w:vMerge/>
            <w:shd w:val="clear" w:color="auto" w:fill="auto"/>
            <w:noWrap/>
            <w:vAlign w:val="bottom"/>
            <w:hideMark/>
          </w:tcPr>
          <w:p w14:paraId="16B9C795"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702A4D22" w14:textId="0548DFE1"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DIST-11-01.CAR.5</w:t>
            </w:r>
          </w:p>
        </w:tc>
        <w:tc>
          <w:tcPr>
            <w:tcW w:w="2268" w:type="dxa"/>
            <w:shd w:val="clear" w:color="auto" w:fill="auto"/>
            <w:noWrap/>
            <w:vAlign w:val="center"/>
          </w:tcPr>
          <w:p w14:paraId="21DDFF6C" w14:textId="353A884C"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DIST-11-01.CAR.5.ROL.A</w:t>
            </w:r>
          </w:p>
        </w:tc>
      </w:tr>
      <w:tr w:rsidR="000B3BD4" w14:paraId="5F502103" w14:textId="77777777" w:rsidTr="00B416A6">
        <w:trPr>
          <w:trHeight w:val="300"/>
          <w:jc w:val="center"/>
        </w:trPr>
        <w:tc>
          <w:tcPr>
            <w:tcW w:w="846" w:type="dxa"/>
            <w:vMerge/>
            <w:shd w:val="clear" w:color="auto" w:fill="auto"/>
            <w:noWrap/>
            <w:vAlign w:val="bottom"/>
            <w:hideMark/>
          </w:tcPr>
          <w:p w14:paraId="008AF1B3" w14:textId="77777777" w:rsidR="000B3BD4" w:rsidRPr="001D0DEE" w:rsidRDefault="000B3BD4" w:rsidP="000B3BD4">
            <w:pPr>
              <w:rPr>
                <w:rFonts w:ascii="Aptos Narrow" w:hAnsi="Aptos Narrow"/>
                <w:color w:val="000000"/>
                <w:sz w:val="20"/>
                <w:szCs w:val="20"/>
              </w:rPr>
            </w:pPr>
          </w:p>
        </w:tc>
        <w:tc>
          <w:tcPr>
            <w:tcW w:w="1701" w:type="dxa"/>
            <w:shd w:val="clear" w:color="auto" w:fill="auto"/>
            <w:noWrap/>
            <w:vAlign w:val="center"/>
          </w:tcPr>
          <w:p w14:paraId="6D671C31" w14:textId="030F78B5" w:rsidR="000B3BD4" w:rsidRPr="005821F3" w:rsidRDefault="000B3BD4" w:rsidP="000B3BD4">
            <w:pPr>
              <w:rPr>
                <w:sz w:val="20"/>
                <w:szCs w:val="20"/>
              </w:rPr>
            </w:pPr>
            <w:r>
              <w:rPr>
                <w:color w:val="000000"/>
                <w:sz w:val="20"/>
                <w:szCs w:val="20"/>
              </w:rPr>
              <w:t> </w:t>
            </w:r>
          </w:p>
        </w:tc>
        <w:tc>
          <w:tcPr>
            <w:tcW w:w="2268" w:type="dxa"/>
            <w:shd w:val="clear" w:color="auto" w:fill="auto"/>
            <w:noWrap/>
            <w:vAlign w:val="center"/>
          </w:tcPr>
          <w:p w14:paraId="27B17E89" w14:textId="3B6EB5B0" w:rsidR="000B3BD4" w:rsidRPr="005821F3" w:rsidRDefault="000B3BD4" w:rsidP="000B3BD4">
            <w:pPr>
              <w:rPr>
                <w:rFonts w:ascii="Aptos Narrow" w:hAnsi="Aptos Narrow"/>
                <w:color w:val="000000"/>
                <w:sz w:val="20"/>
                <w:szCs w:val="20"/>
              </w:rPr>
            </w:pPr>
            <w:r>
              <w:rPr>
                <w:rFonts w:ascii="Aptos Narrow" w:hAnsi="Aptos Narrow"/>
                <w:color w:val="000000"/>
                <w:sz w:val="20"/>
                <w:szCs w:val="20"/>
              </w:rPr>
              <w:t>DIST-11-01.CAR.5.ROL.B</w:t>
            </w:r>
          </w:p>
        </w:tc>
      </w:tr>
    </w:tbl>
    <w:p w14:paraId="200F68BA" w14:textId="77777777" w:rsidR="000B3BD4" w:rsidRDefault="000B3BD4" w:rsidP="000B3BD4"/>
    <w:p w14:paraId="0A316BFC" w14:textId="77777777" w:rsidR="000B3BD4" w:rsidRDefault="000B3BD4" w:rsidP="000B3BD4">
      <w:pPr>
        <w:spacing w:after="160" w:line="259" w:lineRule="auto"/>
        <w:rPr>
          <w:rFonts w:eastAsiaTheme="minorEastAsia"/>
        </w:rPr>
      </w:pPr>
      <w:r>
        <w:rPr>
          <w:rFonts w:eastAsiaTheme="minorEastAsia"/>
        </w:rPr>
        <w:br w:type="page"/>
      </w:r>
    </w:p>
    <w:p w14:paraId="25084FCE" w14:textId="73D5E3F9" w:rsidR="000B3BD4" w:rsidRDefault="000B3BD4" w:rsidP="000B3BD4">
      <w:pPr>
        <w:spacing w:after="160" w:line="259" w:lineRule="auto"/>
        <w:rPr>
          <w:rFonts w:eastAsiaTheme="minorEastAsia"/>
        </w:rPr>
      </w:pPr>
      <w:r w:rsidRPr="00C75974">
        <w:rPr>
          <w:rFonts w:eastAsiaTheme="minorEastAsia"/>
        </w:rPr>
        <w:lastRenderedPageBreak/>
        <w:t>The induction lane is equipped with a photoelectric sensor at its end. If the sensor is blocked for more than 5 seconds, the table will stop and will only restart once the sensor is cleared. If the system is in energy-saving mode, it will restart both the induction lane and the downstream lanes.</w:t>
      </w:r>
      <w:r>
        <w:rPr>
          <w:rFonts w:eastAsiaTheme="minorEastAsia"/>
        </w:rPr>
        <w:t xml:space="preserve"> </w:t>
      </w:r>
      <w:r w:rsidRPr="000C0710">
        <w:rPr>
          <w:rFonts w:eastAsiaTheme="minorEastAsia"/>
        </w:rPr>
        <w:t>The following table show the sensor in the HMI.</w:t>
      </w:r>
    </w:p>
    <w:p w14:paraId="4AEA6096" w14:textId="77777777" w:rsidR="000B3BD4" w:rsidRDefault="000B3BD4" w:rsidP="000B3BD4">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B3BD4" w14:paraId="4A2C4F53" w14:textId="77777777" w:rsidTr="00B416A6">
        <w:trPr>
          <w:trHeight w:val="300"/>
          <w:jc w:val="center"/>
        </w:trPr>
        <w:tc>
          <w:tcPr>
            <w:tcW w:w="846" w:type="dxa"/>
            <w:shd w:val="clear" w:color="auto" w:fill="auto"/>
            <w:noWrap/>
            <w:vAlign w:val="bottom"/>
            <w:hideMark/>
          </w:tcPr>
          <w:p w14:paraId="1C8830AA" w14:textId="77777777" w:rsidR="000B3BD4" w:rsidRPr="001D0DEE" w:rsidRDefault="000B3BD4"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2FBF98E4" w14:textId="77777777" w:rsidR="000B3BD4" w:rsidRPr="001D0DEE" w:rsidRDefault="000B3BD4"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64591FF8" w14:textId="77777777" w:rsidR="000B3BD4" w:rsidRPr="001D0DEE" w:rsidRDefault="000B3BD4"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0B3BD4" w14:paraId="22C29A26" w14:textId="77777777" w:rsidTr="00B416A6">
        <w:trPr>
          <w:trHeight w:val="300"/>
          <w:jc w:val="center"/>
        </w:trPr>
        <w:tc>
          <w:tcPr>
            <w:tcW w:w="846" w:type="dxa"/>
            <w:vMerge w:val="restart"/>
            <w:shd w:val="clear" w:color="auto" w:fill="auto"/>
            <w:noWrap/>
            <w:vAlign w:val="bottom"/>
            <w:hideMark/>
          </w:tcPr>
          <w:p w14:paraId="20EC0204" w14:textId="48321835" w:rsidR="000B3BD4" w:rsidRPr="001D0DEE" w:rsidRDefault="000B3BD4" w:rsidP="00B416A6">
            <w:pPr>
              <w:rPr>
                <w:rFonts w:ascii="Aptos Narrow" w:hAnsi="Aptos Narrow"/>
                <w:color w:val="000000"/>
                <w:sz w:val="20"/>
                <w:szCs w:val="20"/>
              </w:rPr>
            </w:pPr>
            <w:r w:rsidRPr="001D0DEE">
              <w:rPr>
                <w:rFonts w:ascii="Aptos Narrow" w:hAnsi="Aptos Narrow"/>
                <w:color w:val="000000"/>
                <w:sz w:val="20"/>
                <w:szCs w:val="20"/>
              </w:rPr>
              <w:t>DIST-</w:t>
            </w:r>
            <w:r w:rsidR="00F90E2D">
              <w:rPr>
                <w:rFonts w:ascii="Aptos Narrow" w:hAnsi="Aptos Narrow"/>
                <w:color w:val="000000"/>
                <w:sz w:val="20"/>
                <w:szCs w:val="20"/>
              </w:rPr>
              <w:t>11</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bottom"/>
          </w:tcPr>
          <w:p w14:paraId="19160548" w14:textId="4832745C" w:rsidR="000B3BD4" w:rsidRPr="005821F3" w:rsidRDefault="000B3BD4" w:rsidP="00B416A6">
            <w:pPr>
              <w:rPr>
                <w:rFonts w:ascii="Aptos Narrow" w:hAnsi="Aptos Narrow"/>
                <w:color w:val="000000"/>
                <w:sz w:val="20"/>
                <w:szCs w:val="20"/>
              </w:rPr>
            </w:pPr>
            <w:r w:rsidRPr="001D0DEE">
              <w:rPr>
                <w:rFonts w:ascii="Aptos Narrow" w:hAnsi="Aptos Narrow"/>
                <w:color w:val="000000"/>
                <w:sz w:val="20"/>
                <w:szCs w:val="20"/>
              </w:rPr>
              <w:t>DIST-</w:t>
            </w:r>
            <w:r w:rsidR="00F90E2D">
              <w:rPr>
                <w:rFonts w:ascii="Aptos Narrow" w:hAnsi="Aptos Narrow"/>
                <w:color w:val="000000"/>
                <w:sz w:val="20"/>
                <w:szCs w:val="20"/>
              </w:rPr>
              <w:t>11</w:t>
            </w:r>
            <w:r w:rsidRPr="001D0DEE">
              <w:rPr>
                <w:rFonts w:ascii="Aptos Narrow" w:hAnsi="Aptos Narrow"/>
                <w:color w:val="000000"/>
                <w:sz w:val="20"/>
                <w:szCs w:val="20"/>
              </w:rPr>
              <w:t>-</w:t>
            </w:r>
            <w:r>
              <w:rPr>
                <w:rFonts w:ascii="Aptos Narrow" w:hAnsi="Aptos Narrow"/>
                <w:color w:val="000000"/>
                <w:sz w:val="20"/>
                <w:szCs w:val="20"/>
              </w:rPr>
              <w:t>01</w:t>
            </w:r>
            <w:r w:rsidRPr="005821F3">
              <w:rPr>
                <w:rFonts w:ascii="Aptos Narrow" w:hAnsi="Aptos Narrow"/>
                <w:color w:val="000000"/>
                <w:sz w:val="20"/>
                <w:szCs w:val="20"/>
              </w:rPr>
              <w:t>.CAR.</w:t>
            </w:r>
            <w:r>
              <w:rPr>
                <w:rFonts w:ascii="Aptos Narrow" w:hAnsi="Aptos Narrow"/>
                <w:color w:val="000000"/>
                <w:sz w:val="20"/>
                <w:szCs w:val="20"/>
              </w:rPr>
              <w:t>1</w:t>
            </w:r>
          </w:p>
        </w:tc>
        <w:tc>
          <w:tcPr>
            <w:tcW w:w="2268" w:type="dxa"/>
            <w:shd w:val="clear" w:color="auto" w:fill="auto"/>
            <w:noWrap/>
            <w:vAlign w:val="bottom"/>
          </w:tcPr>
          <w:p w14:paraId="7CD56CF9" w14:textId="0E36AEFE" w:rsidR="000B3BD4" w:rsidRPr="005821F3" w:rsidRDefault="000B3BD4" w:rsidP="00B416A6">
            <w:pPr>
              <w:rPr>
                <w:rFonts w:ascii="Aptos Narrow" w:hAnsi="Aptos Narrow"/>
                <w:color w:val="000000"/>
                <w:sz w:val="20"/>
                <w:szCs w:val="20"/>
              </w:rPr>
            </w:pPr>
            <w:r w:rsidRPr="001D0DEE">
              <w:rPr>
                <w:rFonts w:ascii="Aptos Narrow" w:hAnsi="Aptos Narrow"/>
                <w:color w:val="000000"/>
                <w:sz w:val="20"/>
                <w:szCs w:val="20"/>
              </w:rPr>
              <w:t>DIST-</w:t>
            </w:r>
            <w:r w:rsidR="00F90E2D">
              <w:rPr>
                <w:rFonts w:ascii="Aptos Narrow" w:hAnsi="Aptos Narrow"/>
                <w:color w:val="000000"/>
                <w:sz w:val="20"/>
                <w:szCs w:val="20"/>
              </w:rPr>
              <w:t>11</w:t>
            </w:r>
            <w:r w:rsidRPr="001D0DEE">
              <w:rPr>
                <w:rFonts w:ascii="Aptos Narrow" w:hAnsi="Aptos Narrow"/>
                <w:color w:val="000000"/>
                <w:sz w:val="20"/>
                <w:szCs w:val="20"/>
              </w:rPr>
              <w:t>-</w:t>
            </w:r>
            <w:r>
              <w:rPr>
                <w:rFonts w:ascii="Aptos Narrow" w:hAnsi="Aptos Narrow"/>
                <w:color w:val="000000"/>
                <w:sz w:val="20"/>
                <w:szCs w:val="20"/>
              </w:rPr>
              <w:t>01.CAR.1.SEN</w:t>
            </w:r>
            <w:r w:rsidRPr="005821F3">
              <w:rPr>
                <w:rFonts w:ascii="Aptos Narrow" w:hAnsi="Aptos Narrow"/>
                <w:color w:val="000000"/>
                <w:sz w:val="20"/>
                <w:szCs w:val="20"/>
              </w:rPr>
              <w:t>.</w:t>
            </w:r>
            <w:r>
              <w:rPr>
                <w:rFonts w:ascii="Aptos Narrow" w:hAnsi="Aptos Narrow"/>
                <w:color w:val="000000"/>
                <w:sz w:val="20"/>
                <w:szCs w:val="20"/>
              </w:rPr>
              <w:t>A</w:t>
            </w:r>
          </w:p>
        </w:tc>
      </w:tr>
      <w:tr w:rsidR="000B3BD4" w14:paraId="35C4E24B" w14:textId="77777777" w:rsidTr="00B416A6">
        <w:trPr>
          <w:trHeight w:val="300"/>
          <w:jc w:val="center"/>
        </w:trPr>
        <w:tc>
          <w:tcPr>
            <w:tcW w:w="846" w:type="dxa"/>
            <w:vMerge/>
            <w:shd w:val="clear" w:color="auto" w:fill="auto"/>
            <w:noWrap/>
            <w:vAlign w:val="bottom"/>
            <w:hideMark/>
          </w:tcPr>
          <w:p w14:paraId="1EA069DD" w14:textId="77777777" w:rsidR="000B3BD4" w:rsidRPr="001D0DEE" w:rsidRDefault="000B3BD4" w:rsidP="00B416A6">
            <w:pPr>
              <w:rPr>
                <w:rFonts w:ascii="Aptos Narrow" w:hAnsi="Aptos Narrow"/>
                <w:color w:val="000000"/>
                <w:sz w:val="20"/>
                <w:szCs w:val="20"/>
              </w:rPr>
            </w:pPr>
          </w:p>
        </w:tc>
        <w:tc>
          <w:tcPr>
            <w:tcW w:w="1701" w:type="dxa"/>
            <w:shd w:val="clear" w:color="auto" w:fill="auto"/>
            <w:noWrap/>
            <w:vAlign w:val="bottom"/>
          </w:tcPr>
          <w:p w14:paraId="0B0A16C2" w14:textId="77777777" w:rsidR="000B3BD4" w:rsidRPr="005821F3" w:rsidRDefault="000B3BD4" w:rsidP="00B416A6">
            <w:pPr>
              <w:rPr>
                <w:sz w:val="20"/>
                <w:szCs w:val="20"/>
              </w:rPr>
            </w:pPr>
          </w:p>
        </w:tc>
        <w:tc>
          <w:tcPr>
            <w:tcW w:w="2268" w:type="dxa"/>
            <w:shd w:val="clear" w:color="auto" w:fill="auto"/>
            <w:noWrap/>
            <w:vAlign w:val="bottom"/>
          </w:tcPr>
          <w:p w14:paraId="1D17D14B" w14:textId="77777777" w:rsidR="000B3BD4" w:rsidRPr="005821F3" w:rsidRDefault="000B3BD4" w:rsidP="00B416A6">
            <w:pPr>
              <w:rPr>
                <w:rFonts w:ascii="Aptos Narrow" w:hAnsi="Aptos Narrow"/>
                <w:color w:val="000000"/>
                <w:sz w:val="20"/>
                <w:szCs w:val="20"/>
              </w:rPr>
            </w:pPr>
            <w:r>
              <w:rPr>
                <w:rFonts w:ascii="Aptos Narrow" w:hAnsi="Aptos Narrow"/>
                <w:color w:val="000000"/>
                <w:sz w:val="20"/>
                <w:szCs w:val="20"/>
              </w:rPr>
              <w:t>Disabled</w:t>
            </w:r>
          </w:p>
        </w:tc>
      </w:tr>
    </w:tbl>
    <w:p w14:paraId="64E83495" w14:textId="6F97B79F" w:rsidR="000B3BD4" w:rsidRPr="000C0710" w:rsidRDefault="000B3BD4" w:rsidP="000B3BD4">
      <w:pPr>
        <w:pStyle w:val="Caption"/>
        <w:jc w:val="center"/>
      </w:pPr>
      <w:r>
        <w:rPr>
          <w:rFonts w:eastAsiaTheme="minorEastAsia"/>
        </w:rPr>
        <w:br w:type="page"/>
      </w:r>
    </w:p>
    <w:p w14:paraId="6E446297" w14:textId="1B26C649" w:rsidR="008643F8" w:rsidRDefault="008643F8" w:rsidP="0016645C">
      <w:pPr>
        <w:pStyle w:val="Heading2"/>
        <w:numPr>
          <w:ilvl w:val="1"/>
          <w:numId w:val="1"/>
        </w:numPr>
      </w:pPr>
      <w:bookmarkStart w:id="52" w:name="_Toc170815381"/>
      <w:r w:rsidRPr="00632C5C">
        <w:lastRenderedPageBreak/>
        <w:t xml:space="preserve">Takeaway conveyor </w:t>
      </w:r>
      <w:r w:rsidR="00F90E2D">
        <w:t>3</w:t>
      </w:r>
      <w:r w:rsidRPr="00632C5C">
        <w:t xml:space="preserve"> (Lane </w:t>
      </w:r>
      <w:r w:rsidR="00F90E2D">
        <w:t>12</w:t>
      </w:r>
      <w:r>
        <w:t>)</w:t>
      </w:r>
      <w:r w:rsidR="002C6AB2">
        <w:t xml:space="preserve"> Devices</w:t>
      </w:r>
      <w:r>
        <w:t>.</w:t>
      </w:r>
      <w:bookmarkEnd w:id="52"/>
    </w:p>
    <w:p w14:paraId="50871F1C" w14:textId="77777777" w:rsidR="008643F8" w:rsidRDefault="008643F8" w:rsidP="008643F8"/>
    <w:p w14:paraId="6AC15082" w14:textId="365A50F9" w:rsidR="008643F8" w:rsidRDefault="008643F8" w:rsidP="008643F8">
      <w:r w:rsidRPr="00F358CB">
        <w:t>The takeaway conveyor is designed to transport and return units to the start of the induction table if a unit needs to be rejected. This lane consists of the DIST-0</w:t>
      </w:r>
      <w:r>
        <w:t>9</w:t>
      </w:r>
      <w:r w:rsidRPr="00F358CB">
        <w:t xml:space="preserve">-01 distribution board, as shown in the following </w:t>
      </w:r>
      <w:r w:rsidR="006C6C8C">
        <w:t>table</w:t>
      </w:r>
      <w:r w:rsidRPr="00632C5C">
        <w:t>.</w:t>
      </w:r>
      <w:r w:rsidRPr="00CF1DBA">
        <w:t xml:space="preserve"> The control power on the cards in this section was implemented from the RIO </w:t>
      </w:r>
      <w:r>
        <w:t>2</w:t>
      </w:r>
      <w:r w:rsidRPr="00CF1DBA">
        <w:t xml:space="preserve"> distribution board.</w:t>
      </w:r>
    </w:p>
    <w:p w14:paraId="153A752E" w14:textId="77777777" w:rsidR="008643F8" w:rsidRDefault="008643F8" w:rsidP="008643F8"/>
    <w:p w14:paraId="7EAE130A" w14:textId="77777777" w:rsidR="008643F8" w:rsidRDefault="008643F8" w:rsidP="008643F8">
      <w:pPr>
        <w:rPr>
          <w:rFonts w:eastAsiaTheme="minorEastAsia"/>
        </w:rPr>
      </w:pPr>
    </w:p>
    <w:p w14:paraId="3D60D887" w14:textId="77777777" w:rsidR="008643F8" w:rsidRDefault="008643F8" w:rsidP="008643F8">
      <w:r w:rsidRPr="005D6634">
        <w:t>The following Table shows the distribution boards, cards and motors activated for the operation of this lane.</w:t>
      </w:r>
    </w:p>
    <w:p w14:paraId="475F88FC" w14:textId="77777777" w:rsidR="008643F8" w:rsidRDefault="008643F8" w:rsidP="008643F8"/>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8643F8" w14:paraId="3B998205" w14:textId="77777777" w:rsidTr="00B416A6">
        <w:trPr>
          <w:trHeight w:val="300"/>
          <w:jc w:val="center"/>
        </w:trPr>
        <w:tc>
          <w:tcPr>
            <w:tcW w:w="846" w:type="dxa"/>
            <w:shd w:val="clear" w:color="auto" w:fill="auto"/>
            <w:noWrap/>
            <w:vAlign w:val="bottom"/>
            <w:hideMark/>
          </w:tcPr>
          <w:p w14:paraId="37171280"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0B2D8202"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6BE14178"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F90E2D" w14:paraId="5900B146" w14:textId="77777777" w:rsidTr="00B416A6">
        <w:trPr>
          <w:trHeight w:val="300"/>
          <w:jc w:val="center"/>
        </w:trPr>
        <w:tc>
          <w:tcPr>
            <w:tcW w:w="846" w:type="dxa"/>
            <w:vMerge w:val="restart"/>
            <w:shd w:val="clear" w:color="auto" w:fill="auto"/>
            <w:noWrap/>
            <w:vAlign w:val="bottom"/>
            <w:hideMark/>
          </w:tcPr>
          <w:p w14:paraId="0B1DC32D" w14:textId="4BE95CB7" w:rsidR="00F90E2D" w:rsidRPr="001D0DEE" w:rsidRDefault="00F90E2D" w:rsidP="00F90E2D">
            <w:pPr>
              <w:rPr>
                <w:rFonts w:ascii="Aptos Narrow" w:hAnsi="Aptos Narrow"/>
                <w:color w:val="000000"/>
                <w:sz w:val="20"/>
                <w:szCs w:val="20"/>
              </w:rPr>
            </w:pPr>
            <w:r w:rsidRPr="001D0DEE">
              <w:rPr>
                <w:rFonts w:ascii="Aptos Narrow" w:hAnsi="Aptos Narrow"/>
                <w:color w:val="000000"/>
                <w:sz w:val="20"/>
                <w:szCs w:val="20"/>
              </w:rPr>
              <w:t>DIST-</w:t>
            </w:r>
            <w:r>
              <w:rPr>
                <w:rFonts w:ascii="Aptos Narrow" w:hAnsi="Aptos Narrow"/>
                <w:color w:val="000000"/>
                <w:sz w:val="20"/>
                <w:szCs w:val="20"/>
              </w:rPr>
              <w:t>12</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0FD54228" w14:textId="6B5394EF"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DIST-12-01.CAR.1</w:t>
            </w:r>
          </w:p>
        </w:tc>
        <w:tc>
          <w:tcPr>
            <w:tcW w:w="2268" w:type="dxa"/>
            <w:shd w:val="clear" w:color="auto" w:fill="auto"/>
            <w:noWrap/>
            <w:vAlign w:val="center"/>
          </w:tcPr>
          <w:p w14:paraId="0357C3D7" w14:textId="1FBB9EFB"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Disabled</w:t>
            </w:r>
          </w:p>
        </w:tc>
      </w:tr>
      <w:tr w:rsidR="00F90E2D" w14:paraId="323AC71B" w14:textId="77777777" w:rsidTr="00B416A6">
        <w:trPr>
          <w:trHeight w:val="300"/>
          <w:jc w:val="center"/>
        </w:trPr>
        <w:tc>
          <w:tcPr>
            <w:tcW w:w="846" w:type="dxa"/>
            <w:vMerge/>
            <w:shd w:val="clear" w:color="auto" w:fill="auto"/>
            <w:noWrap/>
            <w:vAlign w:val="bottom"/>
          </w:tcPr>
          <w:p w14:paraId="0A9D9DAE"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5BB6C81E" w14:textId="446D6CA1" w:rsidR="00F90E2D" w:rsidRDefault="00F90E2D" w:rsidP="00F90E2D">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0E2811AD" w14:textId="09EB55F8" w:rsidR="00F90E2D" w:rsidRDefault="00F90E2D" w:rsidP="00F90E2D">
            <w:pPr>
              <w:rPr>
                <w:rFonts w:ascii="Aptos Narrow" w:hAnsi="Aptos Narrow"/>
                <w:color w:val="000000"/>
                <w:sz w:val="20"/>
                <w:szCs w:val="20"/>
              </w:rPr>
            </w:pPr>
            <w:r>
              <w:rPr>
                <w:rFonts w:ascii="Aptos Narrow" w:hAnsi="Aptos Narrow"/>
                <w:color w:val="000000"/>
                <w:sz w:val="20"/>
                <w:szCs w:val="20"/>
              </w:rPr>
              <w:t>DIST-12-01.CAR.1.ROL.B</w:t>
            </w:r>
          </w:p>
        </w:tc>
      </w:tr>
      <w:tr w:rsidR="00F90E2D" w14:paraId="40AC80D5" w14:textId="77777777" w:rsidTr="00B416A6">
        <w:trPr>
          <w:trHeight w:val="300"/>
          <w:jc w:val="center"/>
        </w:trPr>
        <w:tc>
          <w:tcPr>
            <w:tcW w:w="846" w:type="dxa"/>
            <w:vMerge/>
            <w:shd w:val="clear" w:color="auto" w:fill="auto"/>
            <w:noWrap/>
            <w:vAlign w:val="bottom"/>
          </w:tcPr>
          <w:p w14:paraId="13F52590"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3EAEB51E" w14:textId="561EB281" w:rsidR="00F90E2D" w:rsidRDefault="00F90E2D" w:rsidP="00F90E2D">
            <w:pPr>
              <w:rPr>
                <w:rFonts w:ascii="Aptos Narrow" w:hAnsi="Aptos Narrow"/>
                <w:color w:val="000000"/>
                <w:sz w:val="20"/>
                <w:szCs w:val="20"/>
              </w:rPr>
            </w:pPr>
            <w:r>
              <w:rPr>
                <w:rFonts w:ascii="Aptos Narrow" w:hAnsi="Aptos Narrow"/>
                <w:color w:val="000000"/>
                <w:sz w:val="20"/>
                <w:szCs w:val="20"/>
              </w:rPr>
              <w:t>DIST-12-01.CAR.2</w:t>
            </w:r>
          </w:p>
        </w:tc>
        <w:tc>
          <w:tcPr>
            <w:tcW w:w="2268" w:type="dxa"/>
            <w:shd w:val="clear" w:color="auto" w:fill="auto"/>
            <w:noWrap/>
            <w:vAlign w:val="center"/>
          </w:tcPr>
          <w:p w14:paraId="4F671564" w14:textId="51390E2F" w:rsidR="00F90E2D" w:rsidRDefault="00F90E2D" w:rsidP="00F90E2D">
            <w:pPr>
              <w:rPr>
                <w:rFonts w:ascii="Aptos Narrow" w:hAnsi="Aptos Narrow"/>
                <w:color w:val="000000"/>
                <w:sz w:val="20"/>
                <w:szCs w:val="20"/>
              </w:rPr>
            </w:pPr>
            <w:r>
              <w:rPr>
                <w:rFonts w:ascii="Aptos Narrow" w:hAnsi="Aptos Narrow"/>
                <w:color w:val="000000"/>
                <w:sz w:val="20"/>
                <w:szCs w:val="20"/>
              </w:rPr>
              <w:t>DIST-12-01.CAR.2.ROL.A</w:t>
            </w:r>
          </w:p>
        </w:tc>
      </w:tr>
      <w:tr w:rsidR="00F90E2D" w14:paraId="2B006C68" w14:textId="77777777" w:rsidTr="00B416A6">
        <w:trPr>
          <w:trHeight w:val="300"/>
          <w:jc w:val="center"/>
        </w:trPr>
        <w:tc>
          <w:tcPr>
            <w:tcW w:w="846" w:type="dxa"/>
            <w:vMerge/>
            <w:shd w:val="clear" w:color="auto" w:fill="auto"/>
            <w:noWrap/>
            <w:vAlign w:val="bottom"/>
          </w:tcPr>
          <w:p w14:paraId="34D74D9C"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42C93888" w14:textId="3DB125AE" w:rsidR="00F90E2D" w:rsidRDefault="00F90E2D" w:rsidP="00F90E2D">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3C8A9199" w14:textId="101049B2" w:rsidR="00F90E2D" w:rsidRDefault="00F90E2D" w:rsidP="00F90E2D">
            <w:pPr>
              <w:rPr>
                <w:rFonts w:ascii="Aptos Narrow" w:hAnsi="Aptos Narrow"/>
                <w:color w:val="000000"/>
                <w:sz w:val="20"/>
                <w:szCs w:val="20"/>
              </w:rPr>
            </w:pPr>
            <w:r>
              <w:rPr>
                <w:rFonts w:ascii="Aptos Narrow" w:hAnsi="Aptos Narrow"/>
                <w:color w:val="000000"/>
                <w:sz w:val="20"/>
                <w:szCs w:val="20"/>
              </w:rPr>
              <w:t>DIST-12-01.CAR.2.ROL.B</w:t>
            </w:r>
          </w:p>
        </w:tc>
      </w:tr>
      <w:tr w:rsidR="00F90E2D" w14:paraId="08D0CA64" w14:textId="77777777" w:rsidTr="00B416A6">
        <w:trPr>
          <w:trHeight w:val="300"/>
          <w:jc w:val="center"/>
        </w:trPr>
        <w:tc>
          <w:tcPr>
            <w:tcW w:w="846" w:type="dxa"/>
            <w:vMerge/>
            <w:shd w:val="clear" w:color="auto" w:fill="auto"/>
            <w:noWrap/>
            <w:vAlign w:val="bottom"/>
          </w:tcPr>
          <w:p w14:paraId="4A4B92BE"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50496F5E" w14:textId="6A3768C8" w:rsidR="00F90E2D" w:rsidRDefault="00F90E2D" w:rsidP="00F90E2D">
            <w:pPr>
              <w:rPr>
                <w:rFonts w:ascii="Aptos Narrow" w:hAnsi="Aptos Narrow"/>
                <w:color w:val="000000"/>
                <w:sz w:val="20"/>
                <w:szCs w:val="20"/>
              </w:rPr>
            </w:pPr>
            <w:r>
              <w:rPr>
                <w:rFonts w:ascii="Aptos Narrow" w:hAnsi="Aptos Narrow"/>
                <w:color w:val="000000"/>
                <w:sz w:val="20"/>
                <w:szCs w:val="20"/>
              </w:rPr>
              <w:t>DIST-12-01.CAR.3</w:t>
            </w:r>
          </w:p>
        </w:tc>
        <w:tc>
          <w:tcPr>
            <w:tcW w:w="2268" w:type="dxa"/>
            <w:shd w:val="clear" w:color="auto" w:fill="auto"/>
            <w:noWrap/>
            <w:vAlign w:val="center"/>
          </w:tcPr>
          <w:p w14:paraId="2C425C04" w14:textId="3F0253AE" w:rsidR="00F90E2D" w:rsidRDefault="00F90E2D" w:rsidP="00F90E2D">
            <w:pPr>
              <w:rPr>
                <w:rFonts w:ascii="Aptos Narrow" w:hAnsi="Aptos Narrow"/>
                <w:color w:val="000000"/>
                <w:sz w:val="20"/>
                <w:szCs w:val="20"/>
              </w:rPr>
            </w:pPr>
            <w:r>
              <w:rPr>
                <w:rFonts w:ascii="Aptos Narrow" w:hAnsi="Aptos Narrow"/>
                <w:color w:val="000000"/>
                <w:sz w:val="20"/>
                <w:szCs w:val="20"/>
              </w:rPr>
              <w:t>DIST-12-01.CAR.3.ROL.A</w:t>
            </w:r>
          </w:p>
        </w:tc>
      </w:tr>
      <w:tr w:rsidR="00F90E2D" w14:paraId="3A470FFB" w14:textId="77777777" w:rsidTr="00B416A6">
        <w:trPr>
          <w:trHeight w:val="300"/>
          <w:jc w:val="center"/>
        </w:trPr>
        <w:tc>
          <w:tcPr>
            <w:tcW w:w="846" w:type="dxa"/>
            <w:vMerge/>
            <w:shd w:val="clear" w:color="auto" w:fill="auto"/>
            <w:noWrap/>
            <w:vAlign w:val="bottom"/>
            <w:hideMark/>
          </w:tcPr>
          <w:p w14:paraId="4CF11600"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57E5D644" w14:textId="5E977014" w:rsidR="00F90E2D" w:rsidRPr="005821F3" w:rsidRDefault="00F90E2D" w:rsidP="00F90E2D">
            <w:pPr>
              <w:rPr>
                <w:sz w:val="20"/>
                <w:szCs w:val="20"/>
              </w:rPr>
            </w:pPr>
            <w:r>
              <w:rPr>
                <w:rFonts w:ascii="Calibri" w:hAnsi="Calibri" w:cs="Calibri"/>
                <w:color w:val="000000"/>
                <w:sz w:val="22"/>
                <w:szCs w:val="22"/>
              </w:rPr>
              <w:t> </w:t>
            </w:r>
          </w:p>
        </w:tc>
        <w:tc>
          <w:tcPr>
            <w:tcW w:w="2268" w:type="dxa"/>
            <w:shd w:val="clear" w:color="auto" w:fill="auto"/>
            <w:noWrap/>
            <w:vAlign w:val="center"/>
          </w:tcPr>
          <w:p w14:paraId="2759C77F" w14:textId="712EADF9"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DIST-12-01.CAR.3.ROL.B</w:t>
            </w:r>
          </w:p>
        </w:tc>
      </w:tr>
      <w:tr w:rsidR="00F90E2D" w14:paraId="5EA308FF" w14:textId="77777777" w:rsidTr="00B416A6">
        <w:trPr>
          <w:trHeight w:val="300"/>
          <w:jc w:val="center"/>
        </w:trPr>
        <w:tc>
          <w:tcPr>
            <w:tcW w:w="846" w:type="dxa"/>
            <w:vMerge/>
            <w:shd w:val="clear" w:color="auto" w:fill="auto"/>
            <w:noWrap/>
            <w:vAlign w:val="bottom"/>
            <w:hideMark/>
          </w:tcPr>
          <w:p w14:paraId="533CD68A"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5FFF5B7A" w14:textId="57143386"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DIST-12-01.CAR.4</w:t>
            </w:r>
          </w:p>
        </w:tc>
        <w:tc>
          <w:tcPr>
            <w:tcW w:w="2268" w:type="dxa"/>
            <w:shd w:val="clear" w:color="auto" w:fill="auto"/>
            <w:noWrap/>
            <w:vAlign w:val="center"/>
          </w:tcPr>
          <w:p w14:paraId="62652E03" w14:textId="32103CE8"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DIST-12-01.CAR.4.ROL.A</w:t>
            </w:r>
          </w:p>
        </w:tc>
      </w:tr>
      <w:tr w:rsidR="00F90E2D" w14:paraId="373B99E4" w14:textId="77777777" w:rsidTr="00B416A6">
        <w:trPr>
          <w:trHeight w:val="300"/>
          <w:jc w:val="center"/>
        </w:trPr>
        <w:tc>
          <w:tcPr>
            <w:tcW w:w="846" w:type="dxa"/>
            <w:vMerge/>
            <w:shd w:val="clear" w:color="auto" w:fill="auto"/>
            <w:noWrap/>
            <w:vAlign w:val="bottom"/>
            <w:hideMark/>
          </w:tcPr>
          <w:p w14:paraId="2F9D0BA9"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36D510E3" w14:textId="1BF6D7C6" w:rsidR="00F90E2D" w:rsidRPr="005821F3" w:rsidRDefault="00F90E2D" w:rsidP="00F90E2D">
            <w:pPr>
              <w:rPr>
                <w:sz w:val="20"/>
                <w:szCs w:val="20"/>
              </w:rPr>
            </w:pPr>
            <w:r>
              <w:rPr>
                <w:rFonts w:ascii="Calibri" w:hAnsi="Calibri" w:cs="Calibri"/>
                <w:color w:val="000000"/>
                <w:sz w:val="22"/>
                <w:szCs w:val="22"/>
              </w:rPr>
              <w:t> </w:t>
            </w:r>
          </w:p>
        </w:tc>
        <w:tc>
          <w:tcPr>
            <w:tcW w:w="2268" w:type="dxa"/>
            <w:shd w:val="clear" w:color="auto" w:fill="auto"/>
            <w:noWrap/>
            <w:vAlign w:val="center"/>
          </w:tcPr>
          <w:p w14:paraId="26F59AAD" w14:textId="5E445807"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DIST-12-01.CAR.4.ROL.B</w:t>
            </w:r>
          </w:p>
        </w:tc>
      </w:tr>
      <w:tr w:rsidR="00F90E2D" w14:paraId="092B21CF" w14:textId="77777777" w:rsidTr="00B416A6">
        <w:trPr>
          <w:trHeight w:val="300"/>
          <w:jc w:val="center"/>
        </w:trPr>
        <w:tc>
          <w:tcPr>
            <w:tcW w:w="846" w:type="dxa"/>
            <w:vMerge/>
            <w:shd w:val="clear" w:color="auto" w:fill="auto"/>
            <w:noWrap/>
            <w:vAlign w:val="bottom"/>
            <w:hideMark/>
          </w:tcPr>
          <w:p w14:paraId="048B9EC4"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7B567DFF" w14:textId="249051DD"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DIST-12-01.CAR.5</w:t>
            </w:r>
          </w:p>
        </w:tc>
        <w:tc>
          <w:tcPr>
            <w:tcW w:w="2268" w:type="dxa"/>
            <w:shd w:val="clear" w:color="auto" w:fill="auto"/>
            <w:noWrap/>
            <w:vAlign w:val="center"/>
          </w:tcPr>
          <w:p w14:paraId="402C93B3" w14:textId="7B896720"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DIST-12-01.CAR.5.ROL.A</w:t>
            </w:r>
          </w:p>
        </w:tc>
      </w:tr>
      <w:tr w:rsidR="00F90E2D" w14:paraId="7D1A5392" w14:textId="77777777" w:rsidTr="00B416A6">
        <w:trPr>
          <w:trHeight w:val="300"/>
          <w:jc w:val="center"/>
        </w:trPr>
        <w:tc>
          <w:tcPr>
            <w:tcW w:w="846" w:type="dxa"/>
            <w:vMerge/>
            <w:shd w:val="clear" w:color="auto" w:fill="auto"/>
            <w:noWrap/>
            <w:vAlign w:val="bottom"/>
            <w:hideMark/>
          </w:tcPr>
          <w:p w14:paraId="56BCA544"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1E1CFBD8" w14:textId="5B790E5E" w:rsidR="00F90E2D" w:rsidRPr="005821F3" w:rsidRDefault="00F90E2D" w:rsidP="00F90E2D">
            <w:pPr>
              <w:rPr>
                <w:sz w:val="20"/>
                <w:szCs w:val="20"/>
              </w:rPr>
            </w:pPr>
            <w:r>
              <w:rPr>
                <w:rFonts w:ascii="Calibri" w:hAnsi="Calibri" w:cs="Calibri"/>
                <w:color w:val="000000"/>
                <w:sz w:val="22"/>
                <w:szCs w:val="22"/>
              </w:rPr>
              <w:t> </w:t>
            </w:r>
          </w:p>
        </w:tc>
        <w:tc>
          <w:tcPr>
            <w:tcW w:w="2268" w:type="dxa"/>
            <w:shd w:val="clear" w:color="auto" w:fill="auto"/>
            <w:noWrap/>
            <w:vAlign w:val="center"/>
          </w:tcPr>
          <w:p w14:paraId="58F654A6" w14:textId="195E4F7D"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DIST-12-01.CAR.5.ROL.B</w:t>
            </w:r>
          </w:p>
        </w:tc>
      </w:tr>
      <w:tr w:rsidR="00F90E2D" w14:paraId="08956950" w14:textId="77777777" w:rsidTr="00B416A6">
        <w:trPr>
          <w:trHeight w:val="300"/>
          <w:jc w:val="center"/>
        </w:trPr>
        <w:tc>
          <w:tcPr>
            <w:tcW w:w="846" w:type="dxa"/>
            <w:vMerge/>
            <w:shd w:val="clear" w:color="auto" w:fill="auto"/>
            <w:noWrap/>
            <w:vAlign w:val="bottom"/>
          </w:tcPr>
          <w:p w14:paraId="7604FE20"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3895F5A8" w14:textId="1B417F2B" w:rsidR="00F90E2D" w:rsidRDefault="00F90E2D" w:rsidP="00F90E2D">
            <w:pPr>
              <w:rPr>
                <w:color w:val="000000"/>
                <w:sz w:val="20"/>
                <w:szCs w:val="20"/>
              </w:rPr>
            </w:pPr>
            <w:r>
              <w:rPr>
                <w:rFonts w:ascii="Aptos Narrow" w:hAnsi="Aptos Narrow"/>
                <w:color w:val="000000"/>
                <w:sz w:val="20"/>
                <w:szCs w:val="20"/>
              </w:rPr>
              <w:t>DIST-12-01.CAR.6</w:t>
            </w:r>
          </w:p>
        </w:tc>
        <w:tc>
          <w:tcPr>
            <w:tcW w:w="2268" w:type="dxa"/>
            <w:shd w:val="clear" w:color="auto" w:fill="auto"/>
            <w:noWrap/>
            <w:vAlign w:val="center"/>
          </w:tcPr>
          <w:p w14:paraId="6BFDF463" w14:textId="4A931A2D" w:rsidR="00F90E2D" w:rsidRDefault="00F90E2D" w:rsidP="00F90E2D">
            <w:pPr>
              <w:rPr>
                <w:rFonts w:ascii="Aptos Narrow" w:hAnsi="Aptos Narrow"/>
                <w:color w:val="000000"/>
                <w:sz w:val="20"/>
                <w:szCs w:val="20"/>
              </w:rPr>
            </w:pPr>
            <w:r>
              <w:rPr>
                <w:rFonts w:ascii="Aptos Narrow" w:hAnsi="Aptos Narrow"/>
                <w:color w:val="000000"/>
                <w:sz w:val="20"/>
                <w:szCs w:val="20"/>
              </w:rPr>
              <w:t>DIST-12-01.CAR.6.ROL.A</w:t>
            </w:r>
          </w:p>
        </w:tc>
      </w:tr>
      <w:tr w:rsidR="00F90E2D" w14:paraId="5C9FAF42" w14:textId="77777777" w:rsidTr="00B416A6">
        <w:trPr>
          <w:trHeight w:val="300"/>
          <w:jc w:val="center"/>
        </w:trPr>
        <w:tc>
          <w:tcPr>
            <w:tcW w:w="846" w:type="dxa"/>
            <w:vMerge/>
            <w:shd w:val="clear" w:color="auto" w:fill="auto"/>
            <w:noWrap/>
            <w:vAlign w:val="bottom"/>
          </w:tcPr>
          <w:p w14:paraId="66F5D28A"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7F9AE5F9" w14:textId="686DB9DB" w:rsidR="00F90E2D" w:rsidRDefault="00F90E2D" w:rsidP="00F90E2D">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74758C99" w14:textId="4C82302E" w:rsidR="00F90E2D" w:rsidRDefault="00F90E2D" w:rsidP="00F90E2D">
            <w:pPr>
              <w:rPr>
                <w:rFonts w:ascii="Aptos Narrow" w:hAnsi="Aptos Narrow"/>
                <w:color w:val="000000"/>
                <w:sz w:val="20"/>
                <w:szCs w:val="20"/>
              </w:rPr>
            </w:pPr>
            <w:r>
              <w:rPr>
                <w:rFonts w:ascii="Aptos Narrow" w:hAnsi="Aptos Narrow"/>
                <w:color w:val="000000"/>
                <w:sz w:val="20"/>
                <w:szCs w:val="20"/>
              </w:rPr>
              <w:t>DIST-12-01.CAR.6.ROL.B</w:t>
            </w:r>
          </w:p>
        </w:tc>
      </w:tr>
      <w:tr w:rsidR="00F90E2D" w14:paraId="577A6A5F" w14:textId="77777777" w:rsidTr="00B416A6">
        <w:trPr>
          <w:trHeight w:val="300"/>
          <w:jc w:val="center"/>
        </w:trPr>
        <w:tc>
          <w:tcPr>
            <w:tcW w:w="846" w:type="dxa"/>
            <w:vMerge/>
            <w:shd w:val="clear" w:color="auto" w:fill="auto"/>
            <w:noWrap/>
            <w:vAlign w:val="bottom"/>
          </w:tcPr>
          <w:p w14:paraId="7513638B"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03DED345" w14:textId="5D21604D" w:rsidR="00F90E2D" w:rsidRDefault="00F90E2D" w:rsidP="00F90E2D">
            <w:pPr>
              <w:rPr>
                <w:color w:val="000000"/>
                <w:sz w:val="20"/>
                <w:szCs w:val="20"/>
              </w:rPr>
            </w:pPr>
            <w:r>
              <w:rPr>
                <w:rFonts w:ascii="Aptos Narrow" w:hAnsi="Aptos Narrow"/>
                <w:color w:val="000000"/>
                <w:sz w:val="20"/>
                <w:szCs w:val="20"/>
              </w:rPr>
              <w:t>DIST-12-01.CAR.7</w:t>
            </w:r>
          </w:p>
        </w:tc>
        <w:tc>
          <w:tcPr>
            <w:tcW w:w="2268" w:type="dxa"/>
            <w:shd w:val="clear" w:color="auto" w:fill="auto"/>
            <w:noWrap/>
            <w:vAlign w:val="center"/>
          </w:tcPr>
          <w:p w14:paraId="165BB6A4" w14:textId="774997A6" w:rsidR="00F90E2D" w:rsidRDefault="00F90E2D" w:rsidP="00F90E2D">
            <w:pPr>
              <w:rPr>
                <w:rFonts w:ascii="Aptos Narrow" w:hAnsi="Aptos Narrow"/>
                <w:color w:val="000000"/>
                <w:sz w:val="20"/>
                <w:szCs w:val="20"/>
              </w:rPr>
            </w:pPr>
            <w:r>
              <w:rPr>
                <w:rFonts w:ascii="Aptos Narrow" w:hAnsi="Aptos Narrow"/>
                <w:color w:val="000000"/>
                <w:sz w:val="20"/>
                <w:szCs w:val="20"/>
              </w:rPr>
              <w:t>DIST-12-01.CAR.7.ROL.A</w:t>
            </w:r>
          </w:p>
        </w:tc>
      </w:tr>
      <w:tr w:rsidR="00F90E2D" w14:paraId="19452C54" w14:textId="77777777" w:rsidTr="00B416A6">
        <w:trPr>
          <w:trHeight w:val="300"/>
          <w:jc w:val="center"/>
        </w:trPr>
        <w:tc>
          <w:tcPr>
            <w:tcW w:w="846" w:type="dxa"/>
            <w:vMerge/>
            <w:shd w:val="clear" w:color="auto" w:fill="auto"/>
            <w:noWrap/>
            <w:vAlign w:val="bottom"/>
          </w:tcPr>
          <w:p w14:paraId="0E4FB294"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2282991B" w14:textId="3ED24BA0" w:rsidR="00F90E2D" w:rsidRDefault="00F90E2D" w:rsidP="00F90E2D">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07386346" w14:textId="76B412AB" w:rsidR="00F90E2D" w:rsidRDefault="00F90E2D" w:rsidP="00F90E2D">
            <w:pPr>
              <w:rPr>
                <w:rFonts w:ascii="Aptos Narrow" w:hAnsi="Aptos Narrow"/>
                <w:color w:val="000000"/>
                <w:sz w:val="20"/>
                <w:szCs w:val="20"/>
              </w:rPr>
            </w:pPr>
            <w:r>
              <w:rPr>
                <w:rFonts w:ascii="Aptos Narrow" w:hAnsi="Aptos Narrow"/>
                <w:color w:val="000000"/>
                <w:sz w:val="20"/>
                <w:szCs w:val="20"/>
              </w:rPr>
              <w:t>DIST-12-01.CAR.7.ROL.B</w:t>
            </w:r>
          </w:p>
        </w:tc>
      </w:tr>
      <w:tr w:rsidR="00F90E2D" w14:paraId="4CE9DDF3" w14:textId="77777777" w:rsidTr="00B416A6">
        <w:trPr>
          <w:trHeight w:val="300"/>
          <w:jc w:val="center"/>
        </w:trPr>
        <w:tc>
          <w:tcPr>
            <w:tcW w:w="846" w:type="dxa"/>
            <w:vMerge/>
            <w:shd w:val="clear" w:color="auto" w:fill="auto"/>
            <w:noWrap/>
            <w:vAlign w:val="bottom"/>
          </w:tcPr>
          <w:p w14:paraId="0DC25954"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73E99194" w14:textId="4684E436" w:rsidR="00F90E2D" w:rsidRDefault="00F90E2D" w:rsidP="00F90E2D">
            <w:pPr>
              <w:rPr>
                <w:color w:val="000000"/>
                <w:sz w:val="20"/>
                <w:szCs w:val="20"/>
              </w:rPr>
            </w:pPr>
            <w:r>
              <w:rPr>
                <w:rFonts w:ascii="Aptos Narrow" w:hAnsi="Aptos Narrow"/>
                <w:color w:val="000000"/>
                <w:sz w:val="20"/>
                <w:szCs w:val="20"/>
              </w:rPr>
              <w:t>DIST-12-01.CAR.8</w:t>
            </w:r>
          </w:p>
        </w:tc>
        <w:tc>
          <w:tcPr>
            <w:tcW w:w="2268" w:type="dxa"/>
            <w:shd w:val="clear" w:color="auto" w:fill="auto"/>
            <w:noWrap/>
            <w:vAlign w:val="center"/>
          </w:tcPr>
          <w:p w14:paraId="6282BF18" w14:textId="25F6D67C" w:rsidR="00F90E2D" w:rsidRDefault="00F90E2D" w:rsidP="00F90E2D">
            <w:pPr>
              <w:rPr>
                <w:rFonts w:ascii="Aptos Narrow" w:hAnsi="Aptos Narrow"/>
                <w:color w:val="000000"/>
                <w:sz w:val="20"/>
                <w:szCs w:val="20"/>
              </w:rPr>
            </w:pPr>
            <w:r>
              <w:rPr>
                <w:rFonts w:ascii="Aptos Narrow" w:hAnsi="Aptos Narrow"/>
                <w:color w:val="000000"/>
                <w:sz w:val="20"/>
                <w:szCs w:val="20"/>
              </w:rPr>
              <w:t>DIST-12-01.CAR.8.ROL.A</w:t>
            </w:r>
          </w:p>
        </w:tc>
      </w:tr>
      <w:tr w:rsidR="00F90E2D" w14:paraId="47E66AC5" w14:textId="77777777" w:rsidTr="00B416A6">
        <w:trPr>
          <w:trHeight w:val="300"/>
          <w:jc w:val="center"/>
        </w:trPr>
        <w:tc>
          <w:tcPr>
            <w:tcW w:w="846" w:type="dxa"/>
            <w:vMerge/>
            <w:shd w:val="clear" w:color="auto" w:fill="auto"/>
            <w:noWrap/>
            <w:vAlign w:val="bottom"/>
          </w:tcPr>
          <w:p w14:paraId="42F49223"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3B9720E8" w14:textId="539A5F12" w:rsidR="00F90E2D" w:rsidRDefault="00F90E2D" w:rsidP="00F90E2D">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2FD6361B" w14:textId="3A541FC2" w:rsidR="00F90E2D" w:rsidRDefault="00F90E2D" w:rsidP="00F90E2D">
            <w:pPr>
              <w:rPr>
                <w:rFonts w:ascii="Aptos Narrow" w:hAnsi="Aptos Narrow"/>
                <w:color w:val="000000"/>
                <w:sz w:val="20"/>
                <w:szCs w:val="20"/>
              </w:rPr>
            </w:pPr>
            <w:r>
              <w:rPr>
                <w:rFonts w:ascii="Aptos Narrow" w:hAnsi="Aptos Narrow"/>
                <w:color w:val="000000"/>
                <w:sz w:val="20"/>
                <w:szCs w:val="20"/>
              </w:rPr>
              <w:t>DIST-12-01.CAR.8.ROL.B</w:t>
            </w:r>
          </w:p>
        </w:tc>
      </w:tr>
    </w:tbl>
    <w:p w14:paraId="6D9AF3E9" w14:textId="77777777" w:rsidR="008643F8" w:rsidRDefault="008643F8" w:rsidP="008643F8"/>
    <w:p w14:paraId="6C8C2482" w14:textId="77777777" w:rsidR="008643F8" w:rsidRDefault="008643F8" w:rsidP="008643F8">
      <w:pPr>
        <w:spacing w:after="160" w:line="259" w:lineRule="auto"/>
        <w:rPr>
          <w:rFonts w:eastAsiaTheme="minorEastAsia"/>
        </w:rPr>
      </w:pPr>
      <w:r>
        <w:rPr>
          <w:rFonts w:eastAsiaTheme="minorEastAsia"/>
        </w:rPr>
        <w:br w:type="page"/>
      </w:r>
    </w:p>
    <w:p w14:paraId="57617A99" w14:textId="41E12AC9" w:rsidR="008643F8" w:rsidRDefault="008643F8" w:rsidP="008643F8">
      <w:pPr>
        <w:rPr>
          <w:rFonts w:eastAsiaTheme="minorEastAsia"/>
        </w:rPr>
      </w:pPr>
      <w:r w:rsidRPr="008D0C41">
        <w:lastRenderedPageBreak/>
        <w:t xml:space="preserve">This conveyor acts as a single conveyor and behaves the same way a BUR conveyor would, except for when the </w:t>
      </w:r>
      <w:r w:rsidRPr="000C0710">
        <w:t>Takeaway conveyor</w:t>
      </w:r>
      <w:r w:rsidRPr="008D0C41">
        <w:t xml:space="preserve"> has filled up. </w:t>
      </w:r>
      <w:r w:rsidRPr="000C0710">
        <w:t>Takeaway conveyor</w:t>
      </w:r>
      <w:r w:rsidRPr="008D0C41">
        <w:t xml:space="preserve"> </w:t>
      </w:r>
      <w:proofErr w:type="gramStart"/>
      <w:r w:rsidRPr="008D0C41">
        <w:t>has the ability to</w:t>
      </w:r>
      <w:proofErr w:type="gramEnd"/>
      <w:r w:rsidRPr="008D0C41">
        <w:t xml:space="preserve"> convert to a ZPA style conveyor</w:t>
      </w:r>
      <w:r>
        <w:t xml:space="preserve">. </w:t>
      </w:r>
      <w:r w:rsidRPr="00641AAE">
        <w:t>The sensors involved in this section are shown in the following table.</w:t>
      </w:r>
    </w:p>
    <w:p w14:paraId="51A924A9" w14:textId="77777777" w:rsidR="008643F8" w:rsidRDefault="008643F8" w:rsidP="008643F8">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8643F8" w14:paraId="3A5AB55F" w14:textId="77777777" w:rsidTr="00B416A6">
        <w:trPr>
          <w:trHeight w:val="300"/>
          <w:jc w:val="center"/>
        </w:trPr>
        <w:tc>
          <w:tcPr>
            <w:tcW w:w="846" w:type="dxa"/>
            <w:shd w:val="clear" w:color="auto" w:fill="auto"/>
            <w:noWrap/>
            <w:vAlign w:val="bottom"/>
            <w:hideMark/>
          </w:tcPr>
          <w:p w14:paraId="60F04281"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7C344A44" w14:textId="77777777" w:rsidR="008643F8" w:rsidRPr="001D0DEE" w:rsidRDefault="008643F8"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7D12191F" w14:textId="77777777" w:rsidR="008643F8" w:rsidRPr="001D0DEE" w:rsidRDefault="008643F8"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9D46BA" w14:paraId="385F85F6" w14:textId="77777777" w:rsidTr="00B416A6">
        <w:trPr>
          <w:trHeight w:val="300"/>
          <w:jc w:val="center"/>
        </w:trPr>
        <w:tc>
          <w:tcPr>
            <w:tcW w:w="846" w:type="dxa"/>
            <w:vMerge w:val="restart"/>
            <w:shd w:val="clear" w:color="auto" w:fill="auto"/>
            <w:noWrap/>
            <w:vAlign w:val="bottom"/>
            <w:hideMark/>
          </w:tcPr>
          <w:p w14:paraId="44ECC1C5" w14:textId="01611C06" w:rsidR="009D46BA" w:rsidRPr="001D0DEE" w:rsidRDefault="009D46BA" w:rsidP="009D46BA">
            <w:pPr>
              <w:rPr>
                <w:rFonts w:ascii="Aptos Narrow" w:hAnsi="Aptos Narrow"/>
                <w:color w:val="000000"/>
                <w:sz w:val="20"/>
                <w:szCs w:val="20"/>
              </w:rPr>
            </w:pPr>
            <w:r w:rsidRPr="001D0DEE">
              <w:rPr>
                <w:rFonts w:ascii="Aptos Narrow" w:hAnsi="Aptos Narrow"/>
                <w:color w:val="000000"/>
                <w:sz w:val="20"/>
                <w:szCs w:val="20"/>
              </w:rPr>
              <w:t>DIST-</w:t>
            </w:r>
            <w:r>
              <w:rPr>
                <w:rFonts w:ascii="Aptos Narrow" w:hAnsi="Aptos Narrow"/>
                <w:color w:val="000000"/>
                <w:sz w:val="20"/>
                <w:szCs w:val="20"/>
              </w:rPr>
              <w:t>12</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49D28E9D" w14:textId="41B6D405"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DIST-12-01.CAR.4</w:t>
            </w:r>
          </w:p>
        </w:tc>
        <w:tc>
          <w:tcPr>
            <w:tcW w:w="2268" w:type="dxa"/>
            <w:shd w:val="clear" w:color="auto" w:fill="auto"/>
            <w:noWrap/>
            <w:vAlign w:val="center"/>
          </w:tcPr>
          <w:p w14:paraId="2DB5F407" w14:textId="3147B9F0"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DIST-12-01.CAR.4.SEN.A</w:t>
            </w:r>
          </w:p>
        </w:tc>
      </w:tr>
      <w:tr w:rsidR="009D46BA" w14:paraId="3D3013EF" w14:textId="77777777" w:rsidTr="00B416A6">
        <w:trPr>
          <w:trHeight w:val="300"/>
          <w:jc w:val="center"/>
        </w:trPr>
        <w:tc>
          <w:tcPr>
            <w:tcW w:w="846" w:type="dxa"/>
            <w:vMerge/>
            <w:shd w:val="clear" w:color="auto" w:fill="auto"/>
            <w:noWrap/>
            <w:vAlign w:val="bottom"/>
            <w:hideMark/>
          </w:tcPr>
          <w:p w14:paraId="43A30AE7" w14:textId="77777777" w:rsidR="009D46BA" w:rsidRPr="001D0DEE" w:rsidRDefault="009D46BA" w:rsidP="009D46BA">
            <w:pPr>
              <w:rPr>
                <w:rFonts w:ascii="Aptos Narrow" w:hAnsi="Aptos Narrow"/>
                <w:color w:val="000000"/>
                <w:sz w:val="20"/>
                <w:szCs w:val="20"/>
              </w:rPr>
            </w:pPr>
          </w:p>
        </w:tc>
        <w:tc>
          <w:tcPr>
            <w:tcW w:w="1701" w:type="dxa"/>
            <w:shd w:val="clear" w:color="auto" w:fill="auto"/>
            <w:noWrap/>
            <w:vAlign w:val="center"/>
          </w:tcPr>
          <w:p w14:paraId="60E62645" w14:textId="677B634A" w:rsidR="009D46BA" w:rsidRPr="005821F3" w:rsidRDefault="009D46BA" w:rsidP="009D46BA">
            <w:pPr>
              <w:rPr>
                <w:sz w:val="20"/>
                <w:szCs w:val="20"/>
              </w:rPr>
            </w:pPr>
            <w:r>
              <w:rPr>
                <w:color w:val="000000"/>
                <w:sz w:val="20"/>
                <w:szCs w:val="20"/>
              </w:rPr>
              <w:t> </w:t>
            </w:r>
          </w:p>
        </w:tc>
        <w:tc>
          <w:tcPr>
            <w:tcW w:w="2268" w:type="dxa"/>
            <w:shd w:val="clear" w:color="auto" w:fill="auto"/>
            <w:noWrap/>
            <w:vAlign w:val="center"/>
          </w:tcPr>
          <w:p w14:paraId="7857038C" w14:textId="38C26FBA"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DIST-12-01.CAR.4.SEN.B</w:t>
            </w:r>
          </w:p>
        </w:tc>
      </w:tr>
      <w:tr w:rsidR="009D46BA" w14:paraId="5B9245CD" w14:textId="77777777" w:rsidTr="00B416A6">
        <w:trPr>
          <w:trHeight w:val="300"/>
          <w:jc w:val="center"/>
        </w:trPr>
        <w:tc>
          <w:tcPr>
            <w:tcW w:w="846" w:type="dxa"/>
            <w:vMerge/>
            <w:shd w:val="clear" w:color="auto" w:fill="auto"/>
            <w:noWrap/>
            <w:vAlign w:val="bottom"/>
          </w:tcPr>
          <w:p w14:paraId="78799E40" w14:textId="77777777" w:rsidR="009D46BA" w:rsidRPr="001D0DEE" w:rsidRDefault="009D46BA" w:rsidP="009D46BA">
            <w:pPr>
              <w:rPr>
                <w:rFonts w:ascii="Aptos Narrow" w:hAnsi="Aptos Narrow"/>
                <w:color w:val="000000"/>
                <w:sz w:val="20"/>
                <w:szCs w:val="20"/>
              </w:rPr>
            </w:pPr>
          </w:p>
        </w:tc>
        <w:tc>
          <w:tcPr>
            <w:tcW w:w="1701" w:type="dxa"/>
            <w:shd w:val="clear" w:color="auto" w:fill="auto"/>
            <w:noWrap/>
            <w:vAlign w:val="center"/>
          </w:tcPr>
          <w:p w14:paraId="6CB8E2B3" w14:textId="73B1B607" w:rsidR="009D46BA" w:rsidRPr="005821F3" w:rsidRDefault="009D46BA" w:rsidP="009D46BA">
            <w:pPr>
              <w:rPr>
                <w:sz w:val="20"/>
                <w:szCs w:val="20"/>
              </w:rPr>
            </w:pPr>
            <w:r>
              <w:rPr>
                <w:rFonts w:ascii="Aptos Narrow" w:hAnsi="Aptos Narrow"/>
                <w:color w:val="000000"/>
                <w:sz w:val="20"/>
                <w:szCs w:val="20"/>
              </w:rPr>
              <w:t>DIST-12-01.CAR.5</w:t>
            </w:r>
          </w:p>
        </w:tc>
        <w:tc>
          <w:tcPr>
            <w:tcW w:w="2268" w:type="dxa"/>
            <w:shd w:val="clear" w:color="auto" w:fill="auto"/>
            <w:noWrap/>
            <w:vAlign w:val="center"/>
          </w:tcPr>
          <w:p w14:paraId="0BDDEB23" w14:textId="565F70D3"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DIST-12-01.CAR.5.SEN.A</w:t>
            </w:r>
          </w:p>
        </w:tc>
      </w:tr>
      <w:tr w:rsidR="009D46BA" w14:paraId="28936E9E" w14:textId="77777777" w:rsidTr="00B416A6">
        <w:trPr>
          <w:trHeight w:val="300"/>
          <w:jc w:val="center"/>
        </w:trPr>
        <w:tc>
          <w:tcPr>
            <w:tcW w:w="846" w:type="dxa"/>
            <w:vMerge/>
            <w:shd w:val="clear" w:color="auto" w:fill="auto"/>
            <w:noWrap/>
            <w:vAlign w:val="bottom"/>
          </w:tcPr>
          <w:p w14:paraId="158CAA22" w14:textId="77777777" w:rsidR="009D46BA" w:rsidRPr="001D0DEE" w:rsidRDefault="009D46BA" w:rsidP="009D46BA">
            <w:pPr>
              <w:rPr>
                <w:rFonts w:ascii="Aptos Narrow" w:hAnsi="Aptos Narrow"/>
                <w:color w:val="000000"/>
                <w:sz w:val="20"/>
                <w:szCs w:val="20"/>
              </w:rPr>
            </w:pPr>
          </w:p>
        </w:tc>
        <w:tc>
          <w:tcPr>
            <w:tcW w:w="1701" w:type="dxa"/>
            <w:shd w:val="clear" w:color="auto" w:fill="auto"/>
            <w:noWrap/>
            <w:vAlign w:val="center"/>
          </w:tcPr>
          <w:p w14:paraId="506799F7" w14:textId="6A6E5EAD" w:rsidR="009D46BA" w:rsidRPr="005821F3" w:rsidRDefault="009D46BA" w:rsidP="009D46BA">
            <w:pPr>
              <w:rPr>
                <w:sz w:val="20"/>
                <w:szCs w:val="20"/>
              </w:rPr>
            </w:pPr>
            <w:r>
              <w:rPr>
                <w:color w:val="000000"/>
                <w:sz w:val="20"/>
                <w:szCs w:val="20"/>
              </w:rPr>
              <w:t> </w:t>
            </w:r>
          </w:p>
        </w:tc>
        <w:tc>
          <w:tcPr>
            <w:tcW w:w="2268" w:type="dxa"/>
            <w:shd w:val="clear" w:color="auto" w:fill="auto"/>
            <w:noWrap/>
            <w:vAlign w:val="center"/>
          </w:tcPr>
          <w:p w14:paraId="318A7ABD" w14:textId="6B8EA0FD"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DIST-12-01.CAR.5.SEN.B</w:t>
            </w:r>
          </w:p>
        </w:tc>
      </w:tr>
      <w:tr w:rsidR="009D46BA" w14:paraId="2B71BAF9" w14:textId="77777777" w:rsidTr="00B416A6">
        <w:trPr>
          <w:trHeight w:val="300"/>
          <w:jc w:val="center"/>
        </w:trPr>
        <w:tc>
          <w:tcPr>
            <w:tcW w:w="846" w:type="dxa"/>
            <w:vMerge/>
            <w:shd w:val="clear" w:color="auto" w:fill="auto"/>
            <w:noWrap/>
            <w:vAlign w:val="bottom"/>
          </w:tcPr>
          <w:p w14:paraId="3B076197" w14:textId="77777777" w:rsidR="009D46BA" w:rsidRPr="001D0DEE" w:rsidRDefault="009D46BA" w:rsidP="009D46BA">
            <w:pPr>
              <w:rPr>
                <w:rFonts w:ascii="Aptos Narrow" w:hAnsi="Aptos Narrow"/>
                <w:color w:val="000000"/>
                <w:sz w:val="20"/>
                <w:szCs w:val="20"/>
              </w:rPr>
            </w:pPr>
          </w:p>
        </w:tc>
        <w:tc>
          <w:tcPr>
            <w:tcW w:w="1701" w:type="dxa"/>
            <w:shd w:val="clear" w:color="auto" w:fill="auto"/>
            <w:noWrap/>
            <w:vAlign w:val="center"/>
          </w:tcPr>
          <w:p w14:paraId="2537AE8E" w14:textId="29FD7125" w:rsidR="009D46BA" w:rsidRPr="005821F3" w:rsidRDefault="009D46BA" w:rsidP="009D46BA">
            <w:pPr>
              <w:rPr>
                <w:sz w:val="20"/>
                <w:szCs w:val="20"/>
              </w:rPr>
            </w:pPr>
            <w:r>
              <w:rPr>
                <w:rFonts w:ascii="Aptos Narrow" w:hAnsi="Aptos Narrow"/>
                <w:color w:val="000000"/>
                <w:sz w:val="20"/>
                <w:szCs w:val="20"/>
              </w:rPr>
              <w:t>DIST-12-01.CAR.6</w:t>
            </w:r>
          </w:p>
        </w:tc>
        <w:tc>
          <w:tcPr>
            <w:tcW w:w="2268" w:type="dxa"/>
            <w:shd w:val="clear" w:color="auto" w:fill="auto"/>
            <w:noWrap/>
            <w:vAlign w:val="center"/>
          </w:tcPr>
          <w:p w14:paraId="6430491D" w14:textId="0B4F5273"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DIST-12-01.CAR.6.SEN.A</w:t>
            </w:r>
          </w:p>
        </w:tc>
      </w:tr>
      <w:tr w:rsidR="009D46BA" w14:paraId="331B05C9" w14:textId="77777777" w:rsidTr="00B416A6">
        <w:trPr>
          <w:trHeight w:val="300"/>
          <w:jc w:val="center"/>
        </w:trPr>
        <w:tc>
          <w:tcPr>
            <w:tcW w:w="846" w:type="dxa"/>
            <w:vMerge/>
            <w:shd w:val="clear" w:color="auto" w:fill="auto"/>
            <w:noWrap/>
            <w:vAlign w:val="bottom"/>
          </w:tcPr>
          <w:p w14:paraId="451EA957" w14:textId="77777777" w:rsidR="009D46BA" w:rsidRPr="001D0DEE" w:rsidRDefault="009D46BA" w:rsidP="009D46BA">
            <w:pPr>
              <w:rPr>
                <w:rFonts w:ascii="Aptos Narrow" w:hAnsi="Aptos Narrow"/>
                <w:color w:val="000000"/>
                <w:sz w:val="20"/>
                <w:szCs w:val="20"/>
              </w:rPr>
            </w:pPr>
          </w:p>
        </w:tc>
        <w:tc>
          <w:tcPr>
            <w:tcW w:w="1701" w:type="dxa"/>
            <w:shd w:val="clear" w:color="auto" w:fill="auto"/>
            <w:noWrap/>
            <w:vAlign w:val="center"/>
          </w:tcPr>
          <w:p w14:paraId="44534200" w14:textId="058C80ED" w:rsidR="009D46BA" w:rsidRPr="005821F3" w:rsidRDefault="009D46BA" w:rsidP="009D46BA">
            <w:pPr>
              <w:rPr>
                <w:sz w:val="20"/>
                <w:szCs w:val="20"/>
              </w:rPr>
            </w:pPr>
            <w:r>
              <w:rPr>
                <w:color w:val="000000"/>
                <w:sz w:val="20"/>
                <w:szCs w:val="20"/>
              </w:rPr>
              <w:t> </w:t>
            </w:r>
          </w:p>
        </w:tc>
        <w:tc>
          <w:tcPr>
            <w:tcW w:w="2268" w:type="dxa"/>
            <w:shd w:val="clear" w:color="auto" w:fill="auto"/>
            <w:noWrap/>
            <w:vAlign w:val="center"/>
          </w:tcPr>
          <w:p w14:paraId="4917DA35" w14:textId="3AC0C724"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DIST-12-01.CAR.6.SEN.B</w:t>
            </w:r>
          </w:p>
        </w:tc>
      </w:tr>
      <w:tr w:rsidR="009D46BA" w14:paraId="25132E19" w14:textId="77777777" w:rsidTr="00B416A6">
        <w:trPr>
          <w:trHeight w:val="300"/>
          <w:jc w:val="center"/>
        </w:trPr>
        <w:tc>
          <w:tcPr>
            <w:tcW w:w="846" w:type="dxa"/>
            <w:vMerge/>
            <w:shd w:val="clear" w:color="auto" w:fill="auto"/>
            <w:noWrap/>
            <w:vAlign w:val="bottom"/>
          </w:tcPr>
          <w:p w14:paraId="2EB9C464" w14:textId="77777777" w:rsidR="009D46BA" w:rsidRPr="001D0DEE" w:rsidRDefault="009D46BA" w:rsidP="009D46BA">
            <w:pPr>
              <w:rPr>
                <w:rFonts w:ascii="Aptos Narrow" w:hAnsi="Aptos Narrow"/>
                <w:color w:val="000000"/>
                <w:sz w:val="20"/>
                <w:szCs w:val="20"/>
              </w:rPr>
            </w:pPr>
          </w:p>
        </w:tc>
        <w:tc>
          <w:tcPr>
            <w:tcW w:w="1701" w:type="dxa"/>
            <w:shd w:val="clear" w:color="auto" w:fill="auto"/>
            <w:noWrap/>
            <w:vAlign w:val="center"/>
          </w:tcPr>
          <w:p w14:paraId="27AFF809" w14:textId="14BBBD7E" w:rsidR="009D46BA" w:rsidRPr="005821F3" w:rsidRDefault="009D46BA" w:rsidP="009D46BA">
            <w:pPr>
              <w:rPr>
                <w:sz w:val="20"/>
                <w:szCs w:val="20"/>
              </w:rPr>
            </w:pPr>
            <w:r>
              <w:rPr>
                <w:rFonts w:ascii="Aptos Narrow" w:hAnsi="Aptos Narrow"/>
                <w:color w:val="000000"/>
                <w:sz w:val="20"/>
                <w:szCs w:val="20"/>
              </w:rPr>
              <w:t>DIST-12-01.CAR.7</w:t>
            </w:r>
          </w:p>
        </w:tc>
        <w:tc>
          <w:tcPr>
            <w:tcW w:w="2268" w:type="dxa"/>
            <w:shd w:val="clear" w:color="auto" w:fill="auto"/>
            <w:noWrap/>
            <w:vAlign w:val="center"/>
          </w:tcPr>
          <w:p w14:paraId="24CB4497" w14:textId="0BFC9F26"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DIST-12-01.CAR.7.SEN.A</w:t>
            </w:r>
          </w:p>
        </w:tc>
      </w:tr>
      <w:tr w:rsidR="009D46BA" w14:paraId="47033103" w14:textId="77777777" w:rsidTr="00B416A6">
        <w:trPr>
          <w:trHeight w:val="300"/>
          <w:jc w:val="center"/>
        </w:trPr>
        <w:tc>
          <w:tcPr>
            <w:tcW w:w="846" w:type="dxa"/>
            <w:vMerge/>
            <w:shd w:val="clear" w:color="auto" w:fill="auto"/>
            <w:noWrap/>
            <w:vAlign w:val="bottom"/>
          </w:tcPr>
          <w:p w14:paraId="6BDC355E" w14:textId="77777777" w:rsidR="009D46BA" w:rsidRPr="001D0DEE" w:rsidRDefault="009D46BA" w:rsidP="009D46BA">
            <w:pPr>
              <w:rPr>
                <w:rFonts w:ascii="Aptos Narrow" w:hAnsi="Aptos Narrow"/>
                <w:color w:val="000000"/>
                <w:sz w:val="20"/>
                <w:szCs w:val="20"/>
              </w:rPr>
            </w:pPr>
          </w:p>
        </w:tc>
        <w:tc>
          <w:tcPr>
            <w:tcW w:w="1701" w:type="dxa"/>
            <w:shd w:val="clear" w:color="auto" w:fill="auto"/>
            <w:noWrap/>
            <w:vAlign w:val="center"/>
          </w:tcPr>
          <w:p w14:paraId="79F85181" w14:textId="36D3B717" w:rsidR="009D46BA" w:rsidRPr="005821F3" w:rsidRDefault="009D46BA" w:rsidP="009D46BA">
            <w:pPr>
              <w:rPr>
                <w:sz w:val="20"/>
                <w:szCs w:val="20"/>
              </w:rPr>
            </w:pPr>
            <w:r>
              <w:rPr>
                <w:color w:val="000000"/>
                <w:sz w:val="20"/>
                <w:szCs w:val="20"/>
              </w:rPr>
              <w:t> </w:t>
            </w:r>
          </w:p>
        </w:tc>
        <w:tc>
          <w:tcPr>
            <w:tcW w:w="2268" w:type="dxa"/>
            <w:shd w:val="clear" w:color="auto" w:fill="auto"/>
            <w:noWrap/>
            <w:vAlign w:val="center"/>
          </w:tcPr>
          <w:p w14:paraId="465BB388" w14:textId="3D8F66FE"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DIST-12-01.CAR.7.SEN.B</w:t>
            </w:r>
          </w:p>
        </w:tc>
      </w:tr>
      <w:tr w:rsidR="009D46BA" w14:paraId="44833E43" w14:textId="77777777" w:rsidTr="00B416A6">
        <w:trPr>
          <w:trHeight w:val="300"/>
          <w:jc w:val="center"/>
        </w:trPr>
        <w:tc>
          <w:tcPr>
            <w:tcW w:w="846" w:type="dxa"/>
            <w:vMerge/>
            <w:shd w:val="clear" w:color="auto" w:fill="auto"/>
            <w:noWrap/>
            <w:vAlign w:val="bottom"/>
          </w:tcPr>
          <w:p w14:paraId="607C1A4D" w14:textId="77777777" w:rsidR="009D46BA" w:rsidRPr="001D0DEE" w:rsidRDefault="009D46BA" w:rsidP="009D46BA">
            <w:pPr>
              <w:rPr>
                <w:rFonts w:ascii="Aptos Narrow" w:hAnsi="Aptos Narrow"/>
                <w:color w:val="000000"/>
                <w:sz w:val="20"/>
                <w:szCs w:val="20"/>
              </w:rPr>
            </w:pPr>
          </w:p>
        </w:tc>
        <w:tc>
          <w:tcPr>
            <w:tcW w:w="1701" w:type="dxa"/>
            <w:shd w:val="clear" w:color="auto" w:fill="auto"/>
            <w:noWrap/>
            <w:vAlign w:val="center"/>
          </w:tcPr>
          <w:p w14:paraId="1409F07D" w14:textId="59AFBC84" w:rsidR="009D46BA" w:rsidRPr="005821F3" w:rsidRDefault="009D46BA" w:rsidP="009D46BA">
            <w:pPr>
              <w:rPr>
                <w:sz w:val="20"/>
                <w:szCs w:val="20"/>
              </w:rPr>
            </w:pPr>
            <w:r>
              <w:rPr>
                <w:rFonts w:ascii="Aptos Narrow" w:hAnsi="Aptos Narrow"/>
                <w:color w:val="000000"/>
                <w:sz w:val="20"/>
                <w:szCs w:val="20"/>
              </w:rPr>
              <w:t>DIST-12-01.CAR.8</w:t>
            </w:r>
          </w:p>
        </w:tc>
        <w:tc>
          <w:tcPr>
            <w:tcW w:w="2268" w:type="dxa"/>
            <w:shd w:val="clear" w:color="auto" w:fill="auto"/>
            <w:noWrap/>
            <w:vAlign w:val="center"/>
          </w:tcPr>
          <w:p w14:paraId="5C5BB031" w14:textId="3C338517"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DIST-12-01.CAR.8.SEN.A</w:t>
            </w:r>
          </w:p>
        </w:tc>
      </w:tr>
      <w:tr w:rsidR="009D46BA" w14:paraId="1C70006B" w14:textId="77777777" w:rsidTr="00B416A6">
        <w:trPr>
          <w:trHeight w:val="300"/>
          <w:jc w:val="center"/>
        </w:trPr>
        <w:tc>
          <w:tcPr>
            <w:tcW w:w="846" w:type="dxa"/>
            <w:vMerge/>
            <w:shd w:val="clear" w:color="auto" w:fill="auto"/>
            <w:noWrap/>
            <w:vAlign w:val="bottom"/>
          </w:tcPr>
          <w:p w14:paraId="79F870D8" w14:textId="77777777" w:rsidR="009D46BA" w:rsidRPr="001D0DEE" w:rsidRDefault="009D46BA" w:rsidP="009D46BA">
            <w:pPr>
              <w:rPr>
                <w:rFonts w:ascii="Aptos Narrow" w:hAnsi="Aptos Narrow"/>
                <w:color w:val="000000"/>
                <w:sz w:val="20"/>
                <w:szCs w:val="20"/>
              </w:rPr>
            </w:pPr>
          </w:p>
        </w:tc>
        <w:tc>
          <w:tcPr>
            <w:tcW w:w="1701" w:type="dxa"/>
            <w:shd w:val="clear" w:color="auto" w:fill="auto"/>
            <w:noWrap/>
            <w:vAlign w:val="center"/>
          </w:tcPr>
          <w:p w14:paraId="4B0E0CDF" w14:textId="619673BC" w:rsidR="009D46BA" w:rsidRPr="005821F3" w:rsidRDefault="009D46BA" w:rsidP="009D46BA">
            <w:pPr>
              <w:rPr>
                <w:sz w:val="20"/>
                <w:szCs w:val="20"/>
              </w:rPr>
            </w:pPr>
            <w:r>
              <w:rPr>
                <w:color w:val="000000"/>
                <w:sz w:val="20"/>
                <w:szCs w:val="20"/>
              </w:rPr>
              <w:t> </w:t>
            </w:r>
          </w:p>
        </w:tc>
        <w:tc>
          <w:tcPr>
            <w:tcW w:w="2268" w:type="dxa"/>
            <w:shd w:val="clear" w:color="auto" w:fill="auto"/>
            <w:noWrap/>
            <w:vAlign w:val="center"/>
          </w:tcPr>
          <w:p w14:paraId="7510B155" w14:textId="10CD3368" w:rsidR="009D46BA" w:rsidRPr="005821F3" w:rsidRDefault="009D46BA" w:rsidP="009D46BA">
            <w:pPr>
              <w:rPr>
                <w:rFonts w:ascii="Aptos Narrow" w:hAnsi="Aptos Narrow"/>
                <w:color w:val="000000"/>
                <w:sz w:val="20"/>
                <w:szCs w:val="20"/>
              </w:rPr>
            </w:pPr>
            <w:r>
              <w:rPr>
                <w:rFonts w:ascii="Aptos Narrow" w:hAnsi="Aptos Narrow"/>
                <w:color w:val="000000"/>
                <w:sz w:val="20"/>
                <w:szCs w:val="20"/>
              </w:rPr>
              <w:t>DIST-12-01.CAR.8.SEN.B</w:t>
            </w:r>
          </w:p>
        </w:tc>
      </w:tr>
    </w:tbl>
    <w:p w14:paraId="0FCCCA23" w14:textId="77777777" w:rsidR="008643F8" w:rsidRDefault="008643F8" w:rsidP="008643F8">
      <w:pPr>
        <w:spacing w:after="160" w:line="259" w:lineRule="auto"/>
        <w:rPr>
          <w:rFonts w:eastAsiaTheme="minorEastAsia"/>
        </w:rPr>
      </w:pPr>
    </w:p>
    <w:p w14:paraId="361A1646" w14:textId="77777777" w:rsidR="00641AAE" w:rsidRDefault="00641AAE" w:rsidP="00B92B7D">
      <w:pPr>
        <w:rPr>
          <w:rFonts w:eastAsiaTheme="minorEastAsia"/>
        </w:rPr>
      </w:pPr>
    </w:p>
    <w:p w14:paraId="5BA82315" w14:textId="0C74C086" w:rsidR="00F90E2D" w:rsidRDefault="00F90E2D">
      <w:pPr>
        <w:spacing w:after="160" w:line="259" w:lineRule="auto"/>
        <w:rPr>
          <w:rFonts w:eastAsiaTheme="minorEastAsia"/>
        </w:rPr>
      </w:pPr>
      <w:r>
        <w:rPr>
          <w:rFonts w:eastAsiaTheme="minorEastAsia"/>
        </w:rPr>
        <w:br w:type="page"/>
      </w:r>
    </w:p>
    <w:p w14:paraId="0F6F8DB6" w14:textId="2277DFD8" w:rsidR="00F90E2D" w:rsidRDefault="00F90E2D" w:rsidP="00CE796D">
      <w:pPr>
        <w:pStyle w:val="Heading2"/>
        <w:numPr>
          <w:ilvl w:val="1"/>
          <w:numId w:val="1"/>
        </w:numPr>
      </w:pPr>
      <w:bookmarkStart w:id="53" w:name="_Toc170815382"/>
      <w:r w:rsidRPr="008418F7">
        <w:lastRenderedPageBreak/>
        <w:t xml:space="preserve">Induct table </w:t>
      </w:r>
      <w:r>
        <w:t>7</w:t>
      </w:r>
      <w:r w:rsidRPr="008418F7">
        <w:t xml:space="preserve"> (Lane </w:t>
      </w:r>
      <w:r>
        <w:t>13</w:t>
      </w:r>
      <w:r w:rsidRPr="008418F7">
        <w:t>)</w:t>
      </w:r>
      <w:r w:rsidR="002C6AB2">
        <w:t xml:space="preserve"> Devices</w:t>
      </w:r>
      <w:r w:rsidRPr="008418F7">
        <w:t>.</w:t>
      </w:r>
      <w:bookmarkEnd w:id="53"/>
    </w:p>
    <w:p w14:paraId="459C427A" w14:textId="77777777" w:rsidR="00F90E2D" w:rsidRDefault="00F90E2D" w:rsidP="00F90E2D"/>
    <w:p w14:paraId="16AF277A" w14:textId="747CBA19" w:rsidR="00F90E2D" w:rsidRDefault="00F90E2D" w:rsidP="00F90E2D">
      <w:r w:rsidRPr="00632C5C">
        <w:t xml:space="preserve">The induction </w:t>
      </w:r>
      <w:r>
        <w:t>lane</w:t>
      </w:r>
      <w:r w:rsidRPr="00632C5C">
        <w:t xml:space="preserve"> functions to transport and introduce units to Conveyors A and B. It consists of the DIST-</w:t>
      </w:r>
      <w:r>
        <w:t>13</w:t>
      </w:r>
      <w:r w:rsidRPr="00632C5C">
        <w:t xml:space="preserve">-01 distribution board, as shown in the following </w:t>
      </w:r>
      <w:r w:rsidR="006C6C8C">
        <w:t>table</w:t>
      </w:r>
      <w:r w:rsidRPr="00632C5C">
        <w:t>.</w:t>
      </w:r>
      <w:r w:rsidRPr="00CF1DBA">
        <w:t xml:space="preserve"> The control power on the cards in this section was implemented from the RIO </w:t>
      </w:r>
      <w:r>
        <w:t>2</w:t>
      </w:r>
      <w:r w:rsidRPr="00CF1DBA">
        <w:t xml:space="preserve"> distribution board.</w:t>
      </w:r>
    </w:p>
    <w:p w14:paraId="588A2F09" w14:textId="77777777" w:rsidR="00F90E2D" w:rsidRDefault="00F90E2D" w:rsidP="00F90E2D"/>
    <w:p w14:paraId="741DD3E3" w14:textId="77777777" w:rsidR="00F90E2D" w:rsidRDefault="00F90E2D" w:rsidP="00F90E2D">
      <w:r w:rsidRPr="005D6634">
        <w:t>The following Table shows the distribution boards, cards and motors activated for the operation of this lane.</w:t>
      </w:r>
    </w:p>
    <w:p w14:paraId="375699D6" w14:textId="77777777" w:rsidR="00F90E2D" w:rsidRDefault="00F90E2D" w:rsidP="00F90E2D"/>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F90E2D" w14:paraId="59CC58AF" w14:textId="77777777" w:rsidTr="00B416A6">
        <w:trPr>
          <w:trHeight w:val="300"/>
          <w:jc w:val="center"/>
        </w:trPr>
        <w:tc>
          <w:tcPr>
            <w:tcW w:w="846" w:type="dxa"/>
            <w:shd w:val="clear" w:color="auto" w:fill="auto"/>
            <w:noWrap/>
            <w:vAlign w:val="bottom"/>
            <w:hideMark/>
          </w:tcPr>
          <w:p w14:paraId="10586FA7" w14:textId="77777777" w:rsidR="00F90E2D" w:rsidRPr="001D0DEE" w:rsidRDefault="00F90E2D"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2BC00308" w14:textId="77777777" w:rsidR="00F90E2D" w:rsidRPr="001D0DEE" w:rsidRDefault="00F90E2D"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00410794" w14:textId="77777777" w:rsidR="00F90E2D" w:rsidRPr="001D0DEE" w:rsidRDefault="00F90E2D" w:rsidP="00B416A6">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F90E2D" w14:paraId="19597704" w14:textId="77777777" w:rsidTr="00B416A6">
        <w:trPr>
          <w:trHeight w:val="300"/>
          <w:jc w:val="center"/>
        </w:trPr>
        <w:tc>
          <w:tcPr>
            <w:tcW w:w="846" w:type="dxa"/>
            <w:vMerge w:val="restart"/>
            <w:shd w:val="clear" w:color="auto" w:fill="auto"/>
            <w:noWrap/>
            <w:vAlign w:val="bottom"/>
            <w:hideMark/>
          </w:tcPr>
          <w:p w14:paraId="0F7319F4" w14:textId="57D7E340" w:rsidR="00F90E2D" w:rsidRPr="001D0DEE" w:rsidRDefault="00F90E2D" w:rsidP="00F90E2D">
            <w:pPr>
              <w:rPr>
                <w:rFonts w:ascii="Aptos Narrow" w:hAnsi="Aptos Narrow"/>
                <w:color w:val="000000"/>
                <w:sz w:val="20"/>
                <w:szCs w:val="20"/>
              </w:rPr>
            </w:pPr>
            <w:r w:rsidRPr="001D0DEE">
              <w:rPr>
                <w:rFonts w:ascii="Aptos Narrow" w:hAnsi="Aptos Narrow"/>
                <w:color w:val="000000"/>
                <w:sz w:val="20"/>
                <w:szCs w:val="20"/>
              </w:rPr>
              <w:t>DIST-</w:t>
            </w:r>
            <w:r>
              <w:rPr>
                <w:rFonts w:ascii="Aptos Narrow" w:hAnsi="Aptos Narrow"/>
                <w:color w:val="000000"/>
                <w:sz w:val="20"/>
                <w:szCs w:val="20"/>
              </w:rPr>
              <w:t>13</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4DB7687A" w14:textId="394B95C2"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DIST-13-01.CAR.1</w:t>
            </w:r>
          </w:p>
        </w:tc>
        <w:tc>
          <w:tcPr>
            <w:tcW w:w="2268" w:type="dxa"/>
            <w:shd w:val="clear" w:color="auto" w:fill="auto"/>
            <w:noWrap/>
            <w:vAlign w:val="center"/>
          </w:tcPr>
          <w:p w14:paraId="102FEB10" w14:textId="27B48297"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DIST-13-01.CAR.1.ROL.A</w:t>
            </w:r>
          </w:p>
        </w:tc>
      </w:tr>
      <w:tr w:rsidR="00F90E2D" w14:paraId="7F56FBD6" w14:textId="77777777" w:rsidTr="00B416A6">
        <w:trPr>
          <w:trHeight w:val="300"/>
          <w:jc w:val="center"/>
        </w:trPr>
        <w:tc>
          <w:tcPr>
            <w:tcW w:w="846" w:type="dxa"/>
            <w:vMerge/>
            <w:shd w:val="clear" w:color="auto" w:fill="auto"/>
            <w:noWrap/>
            <w:vAlign w:val="bottom"/>
          </w:tcPr>
          <w:p w14:paraId="1837A2C2"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296B98D6" w14:textId="2690A83B" w:rsidR="00F90E2D" w:rsidRDefault="00F90E2D" w:rsidP="00F90E2D">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1FD3119A" w14:textId="12C407AB" w:rsidR="00F90E2D" w:rsidRDefault="00F90E2D" w:rsidP="00F90E2D">
            <w:pPr>
              <w:rPr>
                <w:rFonts w:ascii="Aptos Narrow" w:hAnsi="Aptos Narrow"/>
                <w:color w:val="000000"/>
                <w:sz w:val="20"/>
                <w:szCs w:val="20"/>
              </w:rPr>
            </w:pPr>
            <w:r>
              <w:rPr>
                <w:rFonts w:ascii="Aptos Narrow" w:hAnsi="Aptos Narrow"/>
                <w:color w:val="000000"/>
                <w:sz w:val="20"/>
                <w:szCs w:val="20"/>
              </w:rPr>
              <w:t>DIST-13-01.CAR.1.ROL.B</w:t>
            </w:r>
          </w:p>
        </w:tc>
      </w:tr>
      <w:tr w:rsidR="00F90E2D" w14:paraId="74A3024A" w14:textId="77777777" w:rsidTr="00B416A6">
        <w:trPr>
          <w:trHeight w:val="300"/>
          <w:jc w:val="center"/>
        </w:trPr>
        <w:tc>
          <w:tcPr>
            <w:tcW w:w="846" w:type="dxa"/>
            <w:vMerge/>
            <w:shd w:val="clear" w:color="auto" w:fill="auto"/>
            <w:noWrap/>
            <w:vAlign w:val="bottom"/>
          </w:tcPr>
          <w:p w14:paraId="4708381A"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215D24EC" w14:textId="59816235" w:rsidR="00F90E2D" w:rsidRDefault="00F90E2D" w:rsidP="00F90E2D">
            <w:pPr>
              <w:rPr>
                <w:rFonts w:ascii="Aptos Narrow" w:hAnsi="Aptos Narrow"/>
                <w:color w:val="000000"/>
                <w:sz w:val="20"/>
                <w:szCs w:val="20"/>
              </w:rPr>
            </w:pPr>
            <w:r>
              <w:rPr>
                <w:rFonts w:ascii="Aptos Narrow" w:hAnsi="Aptos Narrow"/>
                <w:color w:val="000000"/>
                <w:sz w:val="20"/>
                <w:szCs w:val="20"/>
              </w:rPr>
              <w:t>DIST-13-01.CAR.2</w:t>
            </w:r>
          </w:p>
        </w:tc>
        <w:tc>
          <w:tcPr>
            <w:tcW w:w="2268" w:type="dxa"/>
            <w:shd w:val="clear" w:color="auto" w:fill="auto"/>
            <w:noWrap/>
            <w:vAlign w:val="center"/>
          </w:tcPr>
          <w:p w14:paraId="0D5E45A8" w14:textId="70FB0389" w:rsidR="00F90E2D" w:rsidRDefault="00F90E2D" w:rsidP="00F90E2D">
            <w:pPr>
              <w:rPr>
                <w:rFonts w:ascii="Aptos Narrow" w:hAnsi="Aptos Narrow"/>
                <w:color w:val="000000"/>
                <w:sz w:val="20"/>
                <w:szCs w:val="20"/>
              </w:rPr>
            </w:pPr>
            <w:r>
              <w:rPr>
                <w:rFonts w:ascii="Aptos Narrow" w:hAnsi="Aptos Narrow"/>
                <w:color w:val="000000"/>
                <w:sz w:val="20"/>
                <w:szCs w:val="20"/>
              </w:rPr>
              <w:t>DIST-13-01.CAR.2.ROL.A</w:t>
            </w:r>
          </w:p>
        </w:tc>
      </w:tr>
      <w:tr w:rsidR="00F90E2D" w14:paraId="33100E6B" w14:textId="77777777" w:rsidTr="00B416A6">
        <w:trPr>
          <w:trHeight w:val="300"/>
          <w:jc w:val="center"/>
        </w:trPr>
        <w:tc>
          <w:tcPr>
            <w:tcW w:w="846" w:type="dxa"/>
            <w:vMerge/>
            <w:shd w:val="clear" w:color="auto" w:fill="auto"/>
            <w:noWrap/>
            <w:vAlign w:val="bottom"/>
          </w:tcPr>
          <w:p w14:paraId="2C9BBCEE"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6DABCD9A" w14:textId="324F3872" w:rsidR="00F90E2D" w:rsidRDefault="00F90E2D" w:rsidP="00F90E2D">
            <w:pPr>
              <w:rPr>
                <w:rFonts w:ascii="Aptos Narrow" w:hAnsi="Aptos Narrow"/>
                <w:color w:val="000000"/>
                <w:sz w:val="20"/>
                <w:szCs w:val="20"/>
              </w:rPr>
            </w:pPr>
            <w:r>
              <w:rPr>
                <w:color w:val="000000"/>
                <w:sz w:val="20"/>
                <w:szCs w:val="20"/>
              </w:rPr>
              <w:t> </w:t>
            </w:r>
          </w:p>
        </w:tc>
        <w:tc>
          <w:tcPr>
            <w:tcW w:w="2268" w:type="dxa"/>
            <w:shd w:val="clear" w:color="auto" w:fill="auto"/>
            <w:noWrap/>
            <w:vAlign w:val="center"/>
          </w:tcPr>
          <w:p w14:paraId="72FB704C" w14:textId="29B688E7" w:rsidR="00F90E2D" w:rsidRDefault="00F90E2D" w:rsidP="00F90E2D">
            <w:pPr>
              <w:rPr>
                <w:rFonts w:ascii="Aptos Narrow" w:hAnsi="Aptos Narrow"/>
                <w:color w:val="000000"/>
                <w:sz w:val="20"/>
                <w:szCs w:val="20"/>
              </w:rPr>
            </w:pPr>
            <w:r>
              <w:rPr>
                <w:rFonts w:ascii="Aptos Narrow" w:hAnsi="Aptos Narrow"/>
                <w:color w:val="000000"/>
                <w:sz w:val="20"/>
                <w:szCs w:val="20"/>
              </w:rPr>
              <w:t>DIST-13-01.CAR.2.ROL.B</w:t>
            </w:r>
          </w:p>
        </w:tc>
      </w:tr>
      <w:tr w:rsidR="00F90E2D" w14:paraId="507CE925" w14:textId="77777777" w:rsidTr="00B416A6">
        <w:trPr>
          <w:trHeight w:val="300"/>
          <w:jc w:val="center"/>
        </w:trPr>
        <w:tc>
          <w:tcPr>
            <w:tcW w:w="846" w:type="dxa"/>
            <w:vMerge/>
            <w:shd w:val="clear" w:color="auto" w:fill="auto"/>
            <w:noWrap/>
            <w:vAlign w:val="bottom"/>
          </w:tcPr>
          <w:p w14:paraId="0A05EDA0"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2079C2EE" w14:textId="7CC600F4" w:rsidR="00F90E2D" w:rsidRDefault="00F90E2D" w:rsidP="00F90E2D">
            <w:pPr>
              <w:rPr>
                <w:rFonts w:ascii="Aptos Narrow" w:hAnsi="Aptos Narrow"/>
                <w:color w:val="000000"/>
                <w:sz w:val="20"/>
                <w:szCs w:val="20"/>
              </w:rPr>
            </w:pPr>
            <w:r>
              <w:rPr>
                <w:rFonts w:ascii="Aptos Narrow" w:hAnsi="Aptos Narrow"/>
                <w:color w:val="000000"/>
                <w:sz w:val="20"/>
                <w:szCs w:val="20"/>
              </w:rPr>
              <w:t>DIST-13-01.CAR.3</w:t>
            </w:r>
          </w:p>
        </w:tc>
        <w:tc>
          <w:tcPr>
            <w:tcW w:w="2268" w:type="dxa"/>
            <w:shd w:val="clear" w:color="auto" w:fill="auto"/>
            <w:noWrap/>
            <w:vAlign w:val="center"/>
          </w:tcPr>
          <w:p w14:paraId="7A37F9F3" w14:textId="7D0D1FE6" w:rsidR="00F90E2D" w:rsidRDefault="00F90E2D" w:rsidP="00F90E2D">
            <w:pPr>
              <w:rPr>
                <w:rFonts w:ascii="Aptos Narrow" w:hAnsi="Aptos Narrow"/>
                <w:color w:val="000000"/>
                <w:sz w:val="20"/>
                <w:szCs w:val="20"/>
              </w:rPr>
            </w:pPr>
            <w:r>
              <w:rPr>
                <w:rFonts w:ascii="Aptos Narrow" w:hAnsi="Aptos Narrow"/>
                <w:color w:val="000000"/>
                <w:sz w:val="20"/>
                <w:szCs w:val="20"/>
              </w:rPr>
              <w:t>DIST-13-01.CAR.3.ROL.A</w:t>
            </w:r>
          </w:p>
        </w:tc>
      </w:tr>
      <w:tr w:rsidR="00F90E2D" w14:paraId="201DC5CB" w14:textId="77777777" w:rsidTr="00B416A6">
        <w:trPr>
          <w:trHeight w:val="300"/>
          <w:jc w:val="center"/>
        </w:trPr>
        <w:tc>
          <w:tcPr>
            <w:tcW w:w="846" w:type="dxa"/>
            <w:vMerge/>
            <w:shd w:val="clear" w:color="auto" w:fill="auto"/>
            <w:noWrap/>
            <w:vAlign w:val="bottom"/>
            <w:hideMark/>
          </w:tcPr>
          <w:p w14:paraId="630912AC"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6E1E2F57" w14:textId="076D945D" w:rsidR="00F90E2D" w:rsidRPr="005821F3" w:rsidRDefault="00F90E2D" w:rsidP="00F90E2D">
            <w:pPr>
              <w:rPr>
                <w:sz w:val="20"/>
                <w:szCs w:val="20"/>
              </w:rPr>
            </w:pPr>
            <w:r>
              <w:rPr>
                <w:color w:val="000000"/>
                <w:sz w:val="20"/>
                <w:szCs w:val="20"/>
              </w:rPr>
              <w:t> </w:t>
            </w:r>
          </w:p>
        </w:tc>
        <w:tc>
          <w:tcPr>
            <w:tcW w:w="2268" w:type="dxa"/>
            <w:shd w:val="clear" w:color="auto" w:fill="auto"/>
            <w:noWrap/>
            <w:vAlign w:val="center"/>
          </w:tcPr>
          <w:p w14:paraId="170B1B2A" w14:textId="0DC7D816"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DIST-13-01.CAR.3.ROL.B</w:t>
            </w:r>
          </w:p>
        </w:tc>
      </w:tr>
      <w:tr w:rsidR="00F90E2D" w14:paraId="4D56BC11" w14:textId="77777777" w:rsidTr="00B416A6">
        <w:trPr>
          <w:trHeight w:val="300"/>
          <w:jc w:val="center"/>
        </w:trPr>
        <w:tc>
          <w:tcPr>
            <w:tcW w:w="846" w:type="dxa"/>
            <w:vMerge/>
            <w:shd w:val="clear" w:color="auto" w:fill="auto"/>
            <w:noWrap/>
            <w:vAlign w:val="bottom"/>
            <w:hideMark/>
          </w:tcPr>
          <w:p w14:paraId="3139C4AE"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103B0913" w14:textId="55203D25"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DIST-13-01.CAR.4</w:t>
            </w:r>
          </w:p>
        </w:tc>
        <w:tc>
          <w:tcPr>
            <w:tcW w:w="2268" w:type="dxa"/>
            <w:shd w:val="clear" w:color="auto" w:fill="auto"/>
            <w:noWrap/>
            <w:vAlign w:val="center"/>
          </w:tcPr>
          <w:p w14:paraId="43D7EAC7" w14:textId="50AD4262"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DIST-13-01.CAR.4.ROL.A</w:t>
            </w:r>
          </w:p>
        </w:tc>
      </w:tr>
      <w:tr w:rsidR="00F90E2D" w14:paraId="7A44A116" w14:textId="77777777" w:rsidTr="00B416A6">
        <w:trPr>
          <w:trHeight w:val="300"/>
          <w:jc w:val="center"/>
        </w:trPr>
        <w:tc>
          <w:tcPr>
            <w:tcW w:w="846" w:type="dxa"/>
            <w:vMerge/>
            <w:shd w:val="clear" w:color="auto" w:fill="auto"/>
            <w:noWrap/>
            <w:vAlign w:val="bottom"/>
            <w:hideMark/>
          </w:tcPr>
          <w:p w14:paraId="1379C7F9"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41F94F3C" w14:textId="08B6290E" w:rsidR="00F90E2D" w:rsidRPr="005821F3" w:rsidRDefault="00F90E2D" w:rsidP="00F90E2D">
            <w:pPr>
              <w:rPr>
                <w:sz w:val="20"/>
                <w:szCs w:val="20"/>
              </w:rPr>
            </w:pPr>
            <w:r>
              <w:rPr>
                <w:color w:val="000000"/>
                <w:sz w:val="20"/>
                <w:szCs w:val="20"/>
              </w:rPr>
              <w:t> </w:t>
            </w:r>
          </w:p>
        </w:tc>
        <w:tc>
          <w:tcPr>
            <w:tcW w:w="2268" w:type="dxa"/>
            <w:shd w:val="clear" w:color="auto" w:fill="auto"/>
            <w:noWrap/>
            <w:vAlign w:val="center"/>
          </w:tcPr>
          <w:p w14:paraId="146177FB" w14:textId="0E4919A4"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DIST-13-01.CAR.4.ROL.B</w:t>
            </w:r>
          </w:p>
        </w:tc>
      </w:tr>
      <w:tr w:rsidR="00F90E2D" w14:paraId="0FCBEE35" w14:textId="77777777" w:rsidTr="00B416A6">
        <w:trPr>
          <w:trHeight w:val="300"/>
          <w:jc w:val="center"/>
        </w:trPr>
        <w:tc>
          <w:tcPr>
            <w:tcW w:w="846" w:type="dxa"/>
            <w:vMerge/>
            <w:shd w:val="clear" w:color="auto" w:fill="auto"/>
            <w:noWrap/>
            <w:vAlign w:val="bottom"/>
            <w:hideMark/>
          </w:tcPr>
          <w:p w14:paraId="35E4BF15"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2383464C" w14:textId="559B9B27"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DIST-13-01.CAR.5</w:t>
            </w:r>
          </w:p>
        </w:tc>
        <w:tc>
          <w:tcPr>
            <w:tcW w:w="2268" w:type="dxa"/>
            <w:shd w:val="clear" w:color="auto" w:fill="auto"/>
            <w:noWrap/>
            <w:vAlign w:val="center"/>
          </w:tcPr>
          <w:p w14:paraId="7E2C97E3" w14:textId="788E50FA"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DIST-13-01.CAR.5.ROL.A</w:t>
            </w:r>
          </w:p>
        </w:tc>
      </w:tr>
      <w:tr w:rsidR="00F90E2D" w14:paraId="68D33C17" w14:textId="77777777" w:rsidTr="00B416A6">
        <w:trPr>
          <w:trHeight w:val="300"/>
          <w:jc w:val="center"/>
        </w:trPr>
        <w:tc>
          <w:tcPr>
            <w:tcW w:w="846" w:type="dxa"/>
            <w:vMerge/>
            <w:shd w:val="clear" w:color="auto" w:fill="auto"/>
            <w:noWrap/>
            <w:vAlign w:val="bottom"/>
            <w:hideMark/>
          </w:tcPr>
          <w:p w14:paraId="1D7E1BC8" w14:textId="77777777" w:rsidR="00F90E2D" w:rsidRPr="001D0DEE" w:rsidRDefault="00F90E2D" w:rsidP="00F90E2D">
            <w:pPr>
              <w:rPr>
                <w:rFonts w:ascii="Aptos Narrow" w:hAnsi="Aptos Narrow"/>
                <w:color w:val="000000"/>
                <w:sz w:val="20"/>
                <w:szCs w:val="20"/>
              </w:rPr>
            </w:pPr>
          </w:p>
        </w:tc>
        <w:tc>
          <w:tcPr>
            <w:tcW w:w="1701" w:type="dxa"/>
            <w:shd w:val="clear" w:color="auto" w:fill="auto"/>
            <w:noWrap/>
            <w:vAlign w:val="center"/>
          </w:tcPr>
          <w:p w14:paraId="09FC87CC" w14:textId="616F9338" w:rsidR="00F90E2D" w:rsidRPr="005821F3" w:rsidRDefault="00F90E2D" w:rsidP="00F90E2D">
            <w:pPr>
              <w:rPr>
                <w:sz w:val="20"/>
                <w:szCs w:val="20"/>
              </w:rPr>
            </w:pPr>
            <w:r>
              <w:rPr>
                <w:color w:val="000000"/>
                <w:sz w:val="20"/>
                <w:szCs w:val="20"/>
              </w:rPr>
              <w:t> </w:t>
            </w:r>
          </w:p>
        </w:tc>
        <w:tc>
          <w:tcPr>
            <w:tcW w:w="2268" w:type="dxa"/>
            <w:shd w:val="clear" w:color="auto" w:fill="auto"/>
            <w:noWrap/>
            <w:vAlign w:val="center"/>
          </w:tcPr>
          <w:p w14:paraId="37F2632B" w14:textId="2A2E7F10" w:rsidR="00F90E2D" w:rsidRPr="005821F3" w:rsidRDefault="00F90E2D" w:rsidP="00F90E2D">
            <w:pPr>
              <w:rPr>
                <w:rFonts w:ascii="Aptos Narrow" w:hAnsi="Aptos Narrow"/>
                <w:color w:val="000000"/>
                <w:sz w:val="20"/>
                <w:szCs w:val="20"/>
              </w:rPr>
            </w:pPr>
            <w:r>
              <w:rPr>
                <w:rFonts w:ascii="Aptos Narrow" w:hAnsi="Aptos Narrow"/>
                <w:color w:val="000000"/>
                <w:sz w:val="20"/>
                <w:szCs w:val="20"/>
              </w:rPr>
              <w:t>DIST-13-01.CAR.5.ROL.B</w:t>
            </w:r>
          </w:p>
        </w:tc>
      </w:tr>
    </w:tbl>
    <w:p w14:paraId="0AB52589" w14:textId="77777777" w:rsidR="00F90E2D" w:rsidRDefault="00F90E2D" w:rsidP="00F90E2D"/>
    <w:p w14:paraId="626DB0D0" w14:textId="77777777" w:rsidR="00F90E2D" w:rsidRDefault="00F90E2D" w:rsidP="00F90E2D">
      <w:pPr>
        <w:spacing w:after="160" w:line="259" w:lineRule="auto"/>
        <w:rPr>
          <w:rFonts w:eastAsiaTheme="minorEastAsia"/>
        </w:rPr>
      </w:pPr>
      <w:r>
        <w:rPr>
          <w:rFonts w:eastAsiaTheme="minorEastAsia"/>
        </w:rPr>
        <w:br w:type="page"/>
      </w:r>
    </w:p>
    <w:p w14:paraId="252516AC" w14:textId="6FFC454B" w:rsidR="00F90E2D" w:rsidRDefault="00F90E2D" w:rsidP="00F90E2D">
      <w:pPr>
        <w:spacing w:after="160" w:line="259" w:lineRule="auto"/>
        <w:rPr>
          <w:rFonts w:eastAsiaTheme="minorEastAsia"/>
        </w:rPr>
      </w:pPr>
      <w:r w:rsidRPr="00C75974">
        <w:rPr>
          <w:rFonts w:eastAsiaTheme="minorEastAsia"/>
        </w:rPr>
        <w:lastRenderedPageBreak/>
        <w:t>The induction lane is equipped with a photoelectric sensor at its end. If the sensor is blocked for more than 5 seconds, the table will stop and will only restart once the sensor is cleared. If the system is in energy-saving mode, it will restart both the induction lane and the downstream lanes.</w:t>
      </w:r>
      <w:r>
        <w:rPr>
          <w:rFonts w:eastAsiaTheme="minorEastAsia"/>
        </w:rPr>
        <w:t xml:space="preserve"> </w:t>
      </w:r>
      <w:r w:rsidRPr="000C0710">
        <w:rPr>
          <w:rFonts w:eastAsiaTheme="minorEastAsia"/>
        </w:rPr>
        <w:t>The following table show the sensor in the HMI.</w:t>
      </w:r>
    </w:p>
    <w:p w14:paraId="1AE388AC" w14:textId="77777777" w:rsidR="00F90E2D" w:rsidRDefault="00F90E2D" w:rsidP="00F90E2D">
      <w:pPr>
        <w:spacing w:after="160" w:line="259" w:lineRule="auto"/>
        <w:rPr>
          <w:rFonts w:eastAsiaTheme="minorEastAsia"/>
        </w:rPr>
      </w:pPr>
    </w:p>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F90E2D" w14:paraId="6928D3D1" w14:textId="77777777" w:rsidTr="00B416A6">
        <w:trPr>
          <w:trHeight w:val="300"/>
          <w:jc w:val="center"/>
        </w:trPr>
        <w:tc>
          <w:tcPr>
            <w:tcW w:w="846" w:type="dxa"/>
            <w:shd w:val="clear" w:color="auto" w:fill="auto"/>
            <w:noWrap/>
            <w:vAlign w:val="bottom"/>
            <w:hideMark/>
          </w:tcPr>
          <w:p w14:paraId="25FEED34" w14:textId="77777777" w:rsidR="00F90E2D" w:rsidRPr="001D0DEE" w:rsidRDefault="00F90E2D" w:rsidP="00B416A6">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3FDE98A4" w14:textId="77777777" w:rsidR="00F90E2D" w:rsidRPr="001D0DEE" w:rsidRDefault="00F90E2D" w:rsidP="00B416A6">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5992A09F" w14:textId="77777777" w:rsidR="00F90E2D" w:rsidRPr="001D0DEE" w:rsidRDefault="00F90E2D" w:rsidP="00B416A6">
            <w:pPr>
              <w:rPr>
                <w:rFonts w:ascii="Aptos Narrow" w:hAnsi="Aptos Narrow"/>
                <w:b/>
                <w:bCs/>
                <w:color w:val="000000"/>
                <w:sz w:val="20"/>
                <w:szCs w:val="20"/>
              </w:rPr>
            </w:pPr>
            <w:r>
              <w:rPr>
                <w:rFonts w:ascii="Aptos Narrow" w:hAnsi="Aptos Narrow"/>
                <w:b/>
                <w:bCs/>
                <w:color w:val="000000"/>
                <w:sz w:val="20"/>
                <w:szCs w:val="20"/>
              </w:rPr>
              <w:t>Sensor</w:t>
            </w:r>
            <w:r w:rsidRPr="001D0DEE">
              <w:rPr>
                <w:rFonts w:ascii="Aptos Narrow" w:hAnsi="Aptos Narrow"/>
                <w:b/>
                <w:bCs/>
                <w:color w:val="000000"/>
                <w:sz w:val="20"/>
                <w:szCs w:val="20"/>
              </w:rPr>
              <w:t xml:space="preserve"> ID's</w:t>
            </w:r>
          </w:p>
        </w:tc>
      </w:tr>
      <w:tr w:rsidR="00F90E2D" w14:paraId="7BC2F30C" w14:textId="77777777" w:rsidTr="00B416A6">
        <w:trPr>
          <w:trHeight w:val="300"/>
          <w:jc w:val="center"/>
        </w:trPr>
        <w:tc>
          <w:tcPr>
            <w:tcW w:w="846" w:type="dxa"/>
            <w:vMerge w:val="restart"/>
            <w:shd w:val="clear" w:color="auto" w:fill="auto"/>
            <w:noWrap/>
            <w:vAlign w:val="bottom"/>
            <w:hideMark/>
          </w:tcPr>
          <w:p w14:paraId="5E52F3E2" w14:textId="4611235C" w:rsidR="00F90E2D" w:rsidRPr="001D0DEE" w:rsidRDefault="00F90E2D" w:rsidP="00B416A6">
            <w:pPr>
              <w:rPr>
                <w:rFonts w:ascii="Aptos Narrow" w:hAnsi="Aptos Narrow"/>
                <w:color w:val="000000"/>
                <w:sz w:val="20"/>
                <w:szCs w:val="20"/>
              </w:rPr>
            </w:pPr>
            <w:r w:rsidRPr="001D0DEE">
              <w:rPr>
                <w:rFonts w:ascii="Aptos Narrow" w:hAnsi="Aptos Narrow"/>
                <w:color w:val="000000"/>
                <w:sz w:val="20"/>
                <w:szCs w:val="20"/>
              </w:rPr>
              <w:t>DIST-</w:t>
            </w:r>
            <w:r>
              <w:rPr>
                <w:rFonts w:ascii="Aptos Narrow" w:hAnsi="Aptos Narrow"/>
                <w:color w:val="000000"/>
                <w:sz w:val="20"/>
                <w:szCs w:val="20"/>
              </w:rPr>
              <w:t>13</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bottom"/>
          </w:tcPr>
          <w:p w14:paraId="2F6301B7" w14:textId="00136E97" w:rsidR="00F90E2D" w:rsidRPr="005821F3" w:rsidRDefault="00F90E2D" w:rsidP="00B416A6">
            <w:pPr>
              <w:rPr>
                <w:rFonts w:ascii="Aptos Narrow" w:hAnsi="Aptos Narrow"/>
                <w:color w:val="000000"/>
                <w:sz w:val="20"/>
                <w:szCs w:val="20"/>
              </w:rPr>
            </w:pPr>
            <w:r w:rsidRPr="001D0DEE">
              <w:rPr>
                <w:rFonts w:ascii="Aptos Narrow" w:hAnsi="Aptos Narrow"/>
                <w:color w:val="000000"/>
                <w:sz w:val="20"/>
                <w:szCs w:val="20"/>
              </w:rPr>
              <w:t>DIST-</w:t>
            </w:r>
            <w:r>
              <w:rPr>
                <w:rFonts w:ascii="Aptos Narrow" w:hAnsi="Aptos Narrow"/>
                <w:color w:val="000000"/>
                <w:sz w:val="20"/>
                <w:szCs w:val="20"/>
              </w:rPr>
              <w:t>13</w:t>
            </w:r>
            <w:r w:rsidRPr="001D0DEE">
              <w:rPr>
                <w:rFonts w:ascii="Aptos Narrow" w:hAnsi="Aptos Narrow"/>
                <w:color w:val="000000"/>
                <w:sz w:val="20"/>
                <w:szCs w:val="20"/>
              </w:rPr>
              <w:t>-</w:t>
            </w:r>
            <w:r>
              <w:rPr>
                <w:rFonts w:ascii="Aptos Narrow" w:hAnsi="Aptos Narrow"/>
                <w:color w:val="000000"/>
                <w:sz w:val="20"/>
                <w:szCs w:val="20"/>
              </w:rPr>
              <w:t>01</w:t>
            </w:r>
            <w:r w:rsidRPr="005821F3">
              <w:rPr>
                <w:rFonts w:ascii="Aptos Narrow" w:hAnsi="Aptos Narrow"/>
                <w:color w:val="000000"/>
                <w:sz w:val="20"/>
                <w:szCs w:val="20"/>
              </w:rPr>
              <w:t>.CAR.</w:t>
            </w:r>
            <w:r>
              <w:rPr>
                <w:rFonts w:ascii="Aptos Narrow" w:hAnsi="Aptos Narrow"/>
                <w:color w:val="000000"/>
                <w:sz w:val="20"/>
                <w:szCs w:val="20"/>
              </w:rPr>
              <w:t>1</w:t>
            </w:r>
          </w:p>
        </w:tc>
        <w:tc>
          <w:tcPr>
            <w:tcW w:w="2268" w:type="dxa"/>
            <w:shd w:val="clear" w:color="auto" w:fill="auto"/>
            <w:noWrap/>
            <w:vAlign w:val="bottom"/>
          </w:tcPr>
          <w:p w14:paraId="04459071" w14:textId="2BF8D1EB" w:rsidR="00F90E2D" w:rsidRPr="005821F3" w:rsidRDefault="00F90E2D" w:rsidP="00B416A6">
            <w:pPr>
              <w:rPr>
                <w:rFonts w:ascii="Aptos Narrow" w:hAnsi="Aptos Narrow"/>
                <w:color w:val="000000"/>
                <w:sz w:val="20"/>
                <w:szCs w:val="20"/>
              </w:rPr>
            </w:pPr>
            <w:r w:rsidRPr="001D0DEE">
              <w:rPr>
                <w:rFonts w:ascii="Aptos Narrow" w:hAnsi="Aptos Narrow"/>
                <w:color w:val="000000"/>
                <w:sz w:val="20"/>
                <w:szCs w:val="20"/>
              </w:rPr>
              <w:t>DIST-</w:t>
            </w:r>
            <w:r>
              <w:rPr>
                <w:rFonts w:ascii="Aptos Narrow" w:hAnsi="Aptos Narrow"/>
                <w:color w:val="000000"/>
                <w:sz w:val="20"/>
                <w:szCs w:val="20"/>
              </w:rPr>
              <w:t>13</w:t>
            </w:r>
            <w:r w:rsidRPr="001D0DEE">
              <w:rPr>
                <w:rFonts w:ascii="Aptos Narrow" w:hAnsi="Aptos Narrow"/>
                <w:color w:val="000000"/>
                <w:sz w:val="20"/>
                <w:szCs w:val="20"/>
              </w:rPr>
              <w:t>-</w:t>
            </w:r>
            <w:r>
              <w:rPr>
                <w:rFonts w:ascii="Aptos Narrow" w:hAnsi="Aptos Narrow"/>
                <w:color w:val="000000"/>
                <w:sz w:val="20"/>
                <w:szCs w:val="20"/>
              </w:rPr>
              <w:t>01.CAR.1.SEN</w:t>
            </w:r>
            <w:r w:rsidRPr="005821F3">
              <w:rPr>
                <w:rFonts w:ascii="Aptos Narrow" w:hAnsi="Aptos Narrow"/>
                <w:color w:val="000000"/>
                <w:sz w:val="20"/>
                <w:szCs w:val="20"/>
              </w:rPr>
              <w:t>.</w:t>
            </w:r>
            <w:r>
              <w:rPr>
                <w:rFonts w:ascii="Aptos Narrow" w:hAnsi="Aptos Narrow"/>
                <w:color w:val="000000"/>
                <w:sz w:val="20"/>
                <w:szCs w:val="20"/>
              </w:rPr>
              <w:t>A</w:t>
            </w:r>
          </w:p>
        </w:tc>
      </w:tr>
      <w:tr w:rsidR="00F90E2D" w14:paraId="731CF8E3" w14:textId="77777777" w:rsidTr="00B416A6">
        <w:trPr>
          <w:trHeight w:val="300"/>
          <w:jc w:val="center"/>
        </w:trPr>
        <w:tc>
          <w:tcPr>
            <w:tcW w:w="846" w:type="dxa"/>
            <w:vMerge/>
            <w:shd w:val="clear" w:color="auto" w:fill="auto"/>
            <w:noWrap/>
            <w:vAlign w:val="bottom"/>
            <w:hideMark/>
          </w:tcPr>
          <w:p w14:paraId="00F315D0" w14:textId="77777777" w:rsidR="00F90E2D" w:rsidRPr="001D0DEE" w:rsidRDefault="00F90E2D" w:rsidP="00B416A6">
            <w:pPr>
              <w:rPr>
                <w:rFonts w:ascii="Aptos Narrow" w:hAnsi="Aptos Narrow"/>
                <w:color w:val="000000"/>
                <w:sz w:val="20"/>
                <w:szCs w:val="20"/>
              </w:rPr>
            </w:pPr>
          </w:p>
        </w:tc>
        <w:tc>
          <w:tcPr>
            <w:tcW w:w="1701" w:type="dxa"/>
            <w:shd w:val="clear" w:color="auto" w:fill="auto"/>
            <w:noWrap/>
            <w:vAlign w:val="bottom"/>
          </w:tcPr>
          <w:p w14:paraId="0898892F" w14:textId="77777777" w:rsidR="00F90E2D" w:rsidRPr="005821F3" w:rsidRDefault="00F90E2D" w:rsidP="00B416A6">
            <w:pPr>
              <w:rPr>
                <w:sz w:val="20"/>
                <w:szCs w:val="20"/>
              </w:rPr>
            </w:pPr>
          </w:p>
        </w:tc>
        <w:tc>
          <w:tcPr>
            <w:tcW w:w="2268" w:type="dxa"/>
            <w:shd w:val="clear" w:color="auto" w:fill="auto"/>
            <w:noWrap/>
            <w:vAlign w:val="bottom"/>
          </w:tcPr>
          <w:p w14:paraId="5ED38187" w14:textId="77777777" w:rsidR="00F90E2D" w:rsidRPr="005821F3" w:rsidRDefault="00F90E2D" w:rsidP="00B416A6">
            <w:pPr>
              <w:rPr>
                <w:rFonts w:ascii="Aptos Narrow" w:hAnsi="Aptos Narrow"/>
                <w:color w:val="000000"/>
                <w:sz w:val="20"/>
                <w:szCs w:val="20"/>
              </w:rPr>
            </w:pPr>
            <w:r>
              <w:rPr>
                <w:rFonts w:ascii="Aptos Narrow" w:hAnsi="Aptos Narrow"/>
                <w:color w:val="000000"/>
                <w:sz w:val="20"/>
                <w:szCs w:val="20"/>
              </w:rPr>
              <w:t>Disabled</w:t>
            </w:r>
          </w:p>
        </w:tc>
      </w:tr>
    </w:tbl>
    <w:p w14:paraId="3B07BADA" w14:textId="6E866D62" w:rsidR="000B1F32" w:rsidRDefault="00F90E2D" w:rsidP="000B1F32">
      <w:pPr>
        <w:pStyle w:val="Heading2"/>
        <w:numPr>
          <w:ilvl w:val="1"/>
          <w:numId w:val="1"/>
        </w:numPr>
      </w:pPr>
      <w:r>
        <w:rPr>
          <w:rFonts w:eastAsiaTheme="minorEastAsia"/>
        </w:rPr>
        <w:br w:type="page"/>
      </w:r>
      <w:bookmarkStart w:id="54" w:name="_Toc170815383"/>
      <w:r w:rsidR="00965498">
        <w:lastRenderedPageBreak/>
        <w:t>Transfer Rollers</w:t>
      </w:r>
      <w:r w:rsidR="000B1F32" w:rsidRPr="008418F7">
        <w:t xml:space="preserve"> (</w:t>
      </w:r>
      <w:r w:rsidR="00965498">
        <w:t>Section</w:t>
      </w:r>
      <w:r w:rsidR="000B1F32" w:rsidRPr="008418F7">
        <w:t xml:space="preserve"> </w:t>
      </w:r>
      <w:r w:rsidR="000B1F32">
        <w:t>1</w:t>
      </w:r>
      <w:r w:rsidR="00965498">
        <w:t>4</w:t>
      </w:r>
      <w:r w:rsidR="000B1F32" w:rsidRPr="008418F7">
        <w:t>)</w:t>
      </w:r>
      <w:r w:rsidR="000B1F32">
        <w:t xml:space="preserve"> Devices</w:t>
      </w:r>
      <w:r w:rsidR="000B1F32" w:rsidRPr="008418F7">
        <w:t>.</w:t>
      </w:r>
      <w:bookmarkEnd w:id="54"/>
    </w:p>
    <w:p w14:paraId="74AAE8AE" w14:textId="5C9F438F" w:rsidR="000B1F32" w:rsidRDefault="000B1F32" w:rsidP="000B1F32">
      <w:r w:rsidRPr="000B1F32">
        <w:t xml:space="preserve">Conveyor B can be disabled. This can be actioned only from the central HMI. In normal operation (Conveyor B enabled), operators can manually push containers from Conveyor A to Conveyor B. This will be assisted by the powered transfer roller running in the direction of A to B. </w:t>
      </w:r>
      <w:proofErr w:type="gramStart"/>
      <w:r w:rsidRPr="000B1F32">
        <w:t>In the event that</w:t>
      </w:r>
      <w:proofErr w:type="gramEnd"/>
      <w:r w:rsidRPr="000B1F32">
        <w:t xml:space="preserve"> Conveyor B is disabled, the powered transfer roller will be running in the direction of B to A. Conveyor B will also be stationary. The following figure shows some figures with the operation.</w:t>
      </w:r>
    </w:p>
    <w:p w14:paraId="57F91990" w14:textId="77777777" w:rsidR="000B1F32" w:rsidRDefault="000B1F32" w:rsidP="000B1F32"/>
    <w:p w14:paraId="34739B05" w14:textId="0DC59F1D" w:rsidR="000B1F32" w:rsidRDefault="000B1F32" w:rsidP="000B1F32">
      <w:pPr>
        <w:jc w:val="center"/>
      </w:pPr>
      <w:r w:rsidRPr="00931875">
        <w:rPr>
          <w:noProof/>
        </w:rPr>
        <w:drawing>
          <wp:inline distT="0" distB="0" distL="0" distR="0" wp14:anchorId="7175D8C0" wp14:editId="1977D52A">
            <wp:extent cx="4250307" cy="1981109"/>
            <wp:effectExtent l="0" t="0" r="0" b="0"/>
            <wp:docPr id="891622651" name="Picture 1" descr="A diagram of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2651" name="Picture 1" descr="A diagram of numbers and symbols&#10;&#10;Description automatically generated with medium confidence"/>
                    <pic:cNvPicPr/>
                  </pic:nvPicPr>
                  <pic:blipFill rotWithShape="1">
                    <a:blip r:embed="rId32"/>
                    <a:srcRect t="10143"/>
                    <a:stretch/>
                  </pic:blipFill>
                  <pic:spPr bwMode="auto">
                    <a:xfrm>
                      <a:off x="0" y="0"/>
                      <a:ext cx="4273874" cy="1992094"/>
                    </a:xfrm>
                    <a:prstGeom prst="rect">
                      <a:avLst/>
                    </a:prstGeom>
                    <a:ln>
                      <a:noFill/>
                    </a:ln>
                    <a:extLst>
                      <a:ext uri="{53640926-AAD7-44D8-BBD7-CCE9431645EC}">
                        <a14:shadowObscured xmlns:a14="http://schemas.microsoft.com/office/drawing/2010/main"/>
                      </a:ext>
                    </a:extLst>
                  </pic:spPr>
                </pic:pic>
              </a:graphicData>
            </a:graphic>
          </wp:inline>
        </w:drawing>
      </w:r>
    </w:p>
    <w:p w14:paraId="3314E257" w14:textId="7D282728" w:rsidR="00965498" w:rsidRPr="00641AAE" w:rsidRDefault="00965498" w:rsidP="00965498">
      <w:pPr>
        <w:pStyle w:val="Caption"/>
        <w:jc w:val="center"/>
      </w:pPr>
      <w:bookmarkStart w:id="55" w:name="_Toc170815425"/>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21</w:t>
      </w:r>
      <w:r w:rsidRPr="006A6E67">
        <w:rPr>
          <w:i w:val="0"/>
          <w:iCs w:val="0"/>
        </w:rPr>
        <w:fldChar w:fldCharType="end"/>
      </w:r>
      <w:r w:rsidRPr="006A6E67">
        <w:rPr>
          <w:i w:val="0"/>
          <w:iCs w:val="0"/>
        </w:rPr>
        <w:t>.</w:t>
      </w:r>
      <w:r>
        <w:rPr>
          <w:i w:val="0"/>
          <w:iCs w:val="0"/>
        </w:rPr>
        <w:t xml:space="preserve"> </w:t>
      </w:r>
      <w:r w:rsidRPr="00965498">
        <w:rPr>
          <w:i w:val="0"/>
          <w:iCs w:val="0"/>
        </w:rPr>
        <w:t xml:space="preserve">Direction of </w:t>
      </w:r>
      <w:r>
        <w:rPr>
          <w:i w:val="0"/>
          <w:iCs w:val="0"/>
        </w:rPr>
        <w:t>Transfer rollers</w:t>
      </w:r>
      <w:r w:rsidRPr="00965498">
        <w:rPr>
          <w:i w:val="0"/>
          <w:iCs w:val="0"/>
        </w:rPr>
        <w:t xml:space="preserve"> when Conveyor B is enabled/disabled</w:t>
      </w:r>
      <w:bookmarkEnd w:id="55"/>
    </w:p>
    <w:p w14:paraId="0E3A3725" w14:textId="1AA6FC93" w:rsidR="000B1F32" w:rsidRDefault="000B1F32" w:rsidP="000B1F32">
      <w:r w:rsidRPr="00632C5C">
        <w:t>It consists of the DIST-</w:t>
      </w:r>
      <w:r>
        <w:t>14</w:t>
      </w:r>
      <w:r w:rsidRPr="00632C5C">
        <w:t xml:space="preserve">-01 distribution board, as shown in the following </w:t>
      </w:r>
      <w:r>
        <w:t>table</w:t>
      </w:r>
      <w:r w:rsidRPr="00632C5C">
        <w:t>.</w:t>
      </w:r>
      <w:r w:rsidRPr="00CF1DBA">
        <w:t xml:space="preserve"> The control power on the cards in this section was implemented from the RIO </w:t>
      </w:r>
      <w:r>
        <w:t>1</w:t>
      </w:r>
      <w:r w:rsidRPr="00CF1DBA">
        <w:t xml:space="preserve"> distribution board.</w:t>
      </w:r>
    </w:p>
    <w:p w14:paraId="6A62447B" w14:textId="77777777" w:rsidR="000B1F32" w:rsidRDefault="000B1F32" w:rsidP="000B1F32"/>
    <w:p w14:paraId="56EA0BCF" w14:textId="1EB8C6B6" w:rsidR="000B1F32" w:rsidRDefault="000B1F32" w:rsidP="000B1F32">
      <w:r w:rsidRPr="005D6634">
        <w:t xml:space="preserve">The following Table shows the distribution boards, cards and motors activated for the operation of this </w:t>
      </w:r>
      <w:r>
        <w:t>section</w:t>
      </w:r>
      <w:r w:rsidRPr="005D6634">
        <w:t>.</w:t>
      </w:r>
    </w:p>
    <w:p w14:paraId="6BD3D7F7" w14:textId="77777777" w:rsidR="000B1F32" w:rsidRDefault="000B1F32" w:rsidP="000B1F32"/>
    <w:tbl>
      <w:tblPr>
        <w:tblW w:w="4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2268"/>
      </w:tblGrid>
      <w:tr w:rsidR="000B1F32" w14:paraId="1335B2A6" w14:textId="77777777" w:rsidTr="000C3AFB">
        <w:trPr>
          <w:trHeight w:val="300"/>
          <w:jc w:val="center"/>
        </w:trPr>
        <w:tc>
          <w:tcPr>
            <w:tcW w:w="846" w:type="dxa"/>
            <w:shd w:val="clear" w:color="auto" w:fill="auto"/>
            <w:noWrap/>
            <w:vAlign w:val="bottom"/>
            <w:hideMark/>
          </w:tcPr>
          <w:p w14:paraId="7E0F3B17" w14:textId="77777777" w:rsidR="000B1F32" w:rsidRPr="001D0DEE" w:rsidRDefault="000B1F32" w:rsidP="000C3AFB">
            <w:pPr>
              <w:rPr>
                <w:rFonts w:ascii="Aptos Narrow" w:hAnsi="Aptos Narrow"/>
                <w:b/>
                <w:bCs/>
                <w:color w:val="000000"/>
                <w:sz w:val="20"/>
                <w:szCs w:val="20"/>
              </w:rPr>
            </w:pPr>
            <w:r>
              <w:rPr>
                <w:rFonts w:ascii="Aptos Narrow" w:hAnsi="Aptos Narrow"/>
                <w:b/>
                <w:bCs/>
                <w:color w:val="000000"/>
                <w:sz w:val="20"/>
                <w:szCs w:val="20"/>
              </w:rPr>
              <w:t>DB</w:t>
            </w:r>
            <w:r w:rsidRPr="001D0DEE">
              <w:rPr>
                <w:rFonts w:ascii="Aptos Narrow" w:hAnsi="Aptos Narrow"/>
                <w:b/>
                <w:bCs/>
                <w:color w:val="000000"/>
                <w:sz w:val="20"/>
                <w:szCs w:val="20"/>
              </w:rPr>
              <w:t xml:space="preserve"> ID</w:t>
            </w:r>
          </w:p>
        </w:tc>
        <w:tc>
          <w:tcPr>
            <w:tcW w:w="1701" w:type="dxa"/>
            <w:shd w:val="clear" w:color="auto" w:fill="auto"/>
            <w:noWrap/>
            <w:vAlign w:val="bottom"/>
            <w:hideMark/>
          </w:tcPr>
          <w:p w14:paraId="295ADAF7" w14:textId="77777777" w:rsidR="000B1F32" w:rsidRPr="001D0DEE" w:rsidRDefault="000B1F32" w:rsidP="000C3AFB">
            <w:pPr>
              <w:rPr>
                <w:rFonts w:ascii="Aptos Narrow" w:hAnsi="Aptos Narrow"/>
                <w:b/>
                <w:bCs/>
                <w:color w:val="000000"/>
                <w:sz w:val="20"/>
                <w:szCs w:val="20"/>
              </w:rPr>
            </w:pPr>
            <w:r w:rsidRPr="001D0DEE">
              <w:rPr>
                <w:rFonts w:ascii="Aptos Narrow" w:hAnsi="Aptos Narrow"/>
                <w:b/>
                <w:bCs/>
                <w:color w:val="000000"/>
                <w:sz w:val="20"/>
                <w:szCs w:val="20"/>
              </w:rPr>
              <w:t>Card ID</w:t>
            </w:r>
          </w:p>
        </w:tc>
        <w:tc>
          <w:tcPr>
            <w:tcW w:w="2268" w:type="dxa"/>
            <w:shd w:val="clear" w:color="auto" w:fill="auto"/>
            <w:noWrap/>
            <w:vAlign w:val="bottom"/>
            <w:hideMark/>
          </w:tcPr>
          <w:p w14:paraId="1D8F0814" w14:textId="77777777" w:rsidR="000B1F32" w:rsidRPr="001D0DEE" w:rsidRDefault="000B1F32" w:rsidP="000C3AFB">
            <w:pPr>
              <w:rPr>
                <w:rFonts w:ascii="Aptos Narrow" w:hAnsi="Aptos Narrow"/>
                <w:b/>
                <w:bCs/>
                <w:color w:val="000000"/>
                <w:sz w:val="20"/>
                <w:szCs w:val="20"/>
              </w:rPr>
            </w:pPr>
            <w:r w:rsidRPr="001D0DEE">
              <w:rPr>
                <w:rFonts w:ascii="Aptos Narrow" w:hAnsi="Aptos Narrow"/>
                <w:b/>
                <w:bCs/>
                <w:color w:val="000000"/>
                <w:sz w:val="20"/>
                <w:szCs w:val="20"/>
              </w:rPr>
              <w:t>Roller ID's</w:t>
            </w:r>
          </w:p>
        </w:tc>
      </w:tr>
      <w:tr w:rsidR="000B1F32" w14:paraId="29867487" w14:textId="77777777" w:rsidTr="000C3AFB">
        <w:trPr>
          <w:trHeight w:val="300"/>
          <w:jc w:val="center"/>
        </w:trPr>
        <w:tc>
          <w:tcPr>
            <w:tcW w:w="846" w:type="dxa"/>
            <w:vMerge w:val="restart"/>
            <w:shd w:val="clear" w:color="auto" w:fill="auto"/>
            <w:noWrap/>
            <w:vAlign w:val="bottom"/>
            <w:hideMark/>
          </w:tcPr>
          <w:p w14:paraId="0E133372" w14:textId="49F35274" w:rsidR="000B1F32" w:rsidRPr="001D0DEE" w:rsidRDefault="000B1F32" w:rsidP="000B1F32">
            <w:pPr>
              <w:rPr>
                <w:rFonts w:ascii="Aptos Narrow" w:hAnsi="Aptos Narrow"/>
                <w:color w:val="000000"/>
                <w:sz w:val="20"/>
                <w:szCs w:val="20"/>
              </w:rPr>
            </w:pPr>
            <w:r w:rsidRPr="001D0DEE">
              <w:rPr>
                <w:rFonts w:ascii="Aptos Narrow" w:hAnsi="Aptos Narrow"/>
                <w:color w:val="000000"/>
                <w:sz w:val="20"/>
                <w:szCs w:val="20"/>
              </w:rPr>
              <w:t>DIST-</w:t>
            </w:r>
            <w:r>
              <w:rPr>
                <w:rFonts w:ascii="Aptos Narrow" w:hAnsi="Aptos Narrow"/>
                <w:color w:val="000000"/>
                <w:sz w:val="20"/>
                <w:szCs w:val="20"/>
              </w:rPr>
              <w:t>14</w:t>
            </w:r>
            <w:r w:rsidRPr="001D0DEE">
              <w:rPr>
                <w:rFonts w:ascii="Aptos Narrow" w:hAnsi="Aptos Narrow"/>
                <w:color w:val="000000"/>
                <w:sz w:val="20"/>
                <w:szCs w:val="20"/>
              </w:rPr>
              <w:t>-</w:t>
            </w:r>
            <w:r>
              <w:rPr>
                <w:rFonts w:ascii="Aptos Narrow" w:hAnsi="Aptos Narrow"/>
                <w:color w:val="000000"/>
                <w:sz w:val="20"/>
                <w:szCs w:val="20"/>
              </w:rPr>
              <w:t>01</w:t>
            </w:r>
          </w:p>
        </w:tc>
        <w:tc>
          <w:tcPr>
            <w:tcW w:w="1701" w:type="dxa"/>
            <w:shd w:val="clear" w:color="auto" w:fill="auto"/>
            <w:noWrap/>
            <w:vAlign w:val="center"/>
          </w:tcPr>
          <w:p w14:paraId="11A9452E" w14:textId="7457E3CF" w:rsidR="000B1F32" w:rsidRPr="005821F3" w:rsidRDefault="000B1F32" w:rsidP="000B1F32">
            <w:pPr>
              <w:rPr>
                <w:rFonts w:ascii="Aptos Narrow" w:hAnsi="Aptos Narrow"/>
                <w:color w:val="000000"/>
                <w:sz w:val="20"/>
                <w:szCs w:val="20"/>
              </w:rPr>
            </w:pPr>
            <w:r>
              <w:rPr>
                <w:rFonts w:ascii="Aptos Narrow" w:hAnsi="Aptos Narrow"/>
                <w:color w:val="000000"/>
                <w:sz w:val="20"/>
                <w:szCs w:val="20"/>
              </w:rPr>
              <w:t>DIST-14-01.CAR.1</w:t>
            </w:r>
          </w:p>
        </w:tc>
        <w:tc>
          <w:tcPr>
            <w:tcW w:w="2268" w:type="dxa"/>
            <w:shd w:val="clear" w:color="auto" w:fill="auto"/>
            <w:noWrap/>
            <w:vAlign w:val="center"/>
          </w:tcPr>
          <w:p w14:paraId="25CFA1FF" w14:textId="1BB829DC" w:rsidR="000B1F32" w:rsidRPr="005821F3" w:rsidRDefault="000B1F32" w:rsidP="000B1F32">
            <w:pPr>
              <w:rPr>
                <w:rFonts w:ascii="Aptos Narrow" w:hAnsi="Aptos Narrow"/>
                <w:color w:val="000000"/>
                <w:sz w:val="20"/>
                <w:szCs w:val="20"/>
              </w:rPr>
            </w:pPr>
            <w:r>
              <w:rPr>
                <w:rFonts w:ascii="Aptos Narrow" w:hAnsi="Aptos Narrow"/>
                <w:color w:val="000000"/>
                <w:sz w:val="20"/>
                <w:szCs w:val="20"/>
              </w:rPr>
              <w:t>DIST-14-01.CAR.1.ROL.A</w:t>
            </w:r>
          </w:p>
        </w:tc>
      </w:tr>
      <w:tr w:rsidR="000B1F32" w14:paraId="6721BF6C" w14:textId="77777777" w:rsidTr="000C3AFB">
        <w:trPr>
          <w:trHeight w:val="300"/>
          <w:jc w:val="center"/>
        </w:trPr>
        <w:tc>
          <w:tcPr>
            <w:tcW w:w="846" w:type="dxa"/>
            <w:vMerge/>
            <w:shd w:val="clear" w:color="auto" w:fill="auto"/>
            <w:noWrap/>
            <w:vAlign w:val="bottom"/>
          </w:tcPr>
          <w:p w14:paraId="26311E0F"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455AF612" w14:textId="14B2D68E" w:rsidR="000B1F32" w:rsidRDefault="000B1F32" w:rsidP="000B1F32">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4D9EFB76" w14:textId="7564B439" w:rsidR="000B1F32" w:rsidRDefault="000B1F32" w:rsidP="000B1F32">
            <w:pPr>
              <w:rPr>
                <w:rFonts w:ascii="Aptos Narrow" w:hAnsi="Aptos Narrow"/>
                <w:color w:val="000000"/>
                <w:sz w:val="20"/>
                <w:szCs w:val="20"/>
              </w:rPr>
            </w:pPr>
            <w:r>
              <w:rPr>
                <w:rFonts w:ascii="Aptos Narrow" w:hAnsi="Aptos Narrow"/>
                <w:color w:val="000000"/>
                <w:sz w:val="20"/>
                <w:szCs w:val="20"/>
              </w:rPr>
              <w:t>DIST-14-01.CAR.1.ROL.B</w:t>
            </w:r>
          </w:p>
        </w:tc>
      </w:tr>
      <w:tr w:rsidR="000B1F32" w14:paraId="579BC379" w14:textId="77777777" w:rsidTr="000C3AFB">
        <w:trPr>
          <w:trHeight w:val="300"/>
          <w:jc w:val="center"/>
        </w:trPr>
        <w:tc>
          <w:tcPr>
            <w:tcW w:w="846" w:type="dxa"/>
            <w:vMerge/>
            <w:shd w:val="clear" w:color="auto" w:fill="auto"/>
            <w:noWrap/>
            <w:vAlign w:val="bottom"/>
          </w:tcPr>
          <w:p w14:paraId="14B97F1C"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2B4E05BA" w14:textId="75E44D6B" w:rsidR="000B1F32" w:rsidRDefault="000B1F32" w:rsidP="000B1F32">
            <w:pPr>
              <w:rPr>
                <w:rFonts w:ascii="Aptos Narrow" w:hAnsi="Aptos Narrow"/>
                <w:color w:val="000000"/>
                <w:sz w:val="20"/>
                <w:szCs w:val="20"/>
              </w:rPr>
            </w:pPr>
            <w:r>
              <w:rPr>
                <w:rFonts w:ascii="Aptos Narrow" w:hAnsi="Aptos Narrow"/>
                <w:color w:val="000000"/>
                <w:sz w:val="20"/>
                <w:szCs w:val="20"/>
              </w:rPr>
              <w:t>DIST-14-01.CAR.2</w:t>
            </w:r>
          </w:p>
        </w:tc>
        <w:tc>
          <w:tcPr>
            <w:tcW w:w="2268" w:type="dxa"/>
            <w:shd w:val="clear" w:color="auto" w:fill="auto"/>
            <w:noWrap/>
            <w:vAlign w:val="center"/>
          </w:tcPr>
          <w:p w14:paraId="6B3E7F05" w14:textId="54F9F9FD" w:rsidR="000B1F32" w:rsidRDefault="000B1F32" w:rsidP="000B1F32">
            <w:pPr>
              <w:rPr>
                <w:rFonts w:ascii="Aptos Narrow" w:hAnsi="Aptos Narrow"/>
                <w:color w:val="000000"/>
                <w:sz w:val="20"/>
                <w:szCs w:val="20"/>
              </w:rPr>
            </w:pPr>
            <w:r>
              <w:rPr>
                <w:rFonts w:ascii="Aptos Narrow" w:hAnsi="Aptos Narrow"/>
                <w:color w:val="000000"/>
                <w:sz w:val="20"/>
                <w:szCs w:val="20"/>
              </w:rPr>
              <w:t>DIST-14-01.CAR.2.ROL.A</w:t>
            </w:r>
          </w:p>
        </w:tc>
      </w:tr>
      <w:tr w:rsidR="000B1F32" w14:paraId="5A261AD6" w14:textId="77777777" w:rsidTr="000C3AFB">
        <w:trPr>
          <w:trHeight w:val="300"/>
          <w:jc w:val="center"/>
        </w:trPr>
        <w:tc>
          <w:tcPr>
            <w:tcW w:w="846" w:type="dxa"/>
            <w:vMerge/>
            <w:shd w:val="clear" w:color="auto" w:fill="auto"/>
            <w:noWrap/>
            <w:vAlign w:val="bottom"/>
          </w:tcPr>
          <w:p w14:paraId="0DA6DF16"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55C91892" w14:textId="1426F296" w:rsidR="000B1F32" w:rsidRDefault="000B1F32" w:rsidP="000B1F32">
            <w:pPr>
              <w:rPr>
                <w:rFonts w:ascii="Aptos Narrow" w:hAnsi="Aptos Narrow"/>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1EC0811E" w14:textId="51163491" w:rsidR="000B1F32" w:rsidRDefault="000B1F32" w:rsidP="000B1F32">
            <w:pPr>
              <w:rPr>
                <w:rFonts w:ascii="Aptos Narrow" w:hAnsi="Aptos Narrow"/>
                <w:color w:val="000000"/>
                <w:sz w:val="20"/>
                <w:szCs w:val="20"/>
              </w:rPr>
            </w:pPr>
            <w:r>
              <w:rPr>
                <w:rFonts w:ascii="Aptos Narrow" w:hAnsi="Aptos Narrow"/>
                <w:color w:val="000000"/>
                <w:sz w:val="20"/>
                <w:szCs w:val="20"/>
              </w:rPr>
              <w:t>DIST-14-01.CAR.2.ROL.B</w:t>
            </w:r>
          </w:p>
        </w:tc>
      </w:tr>
      <w:tr w:rsidR="000B1F32" w14:paraId="1BB74A89" w14:textId="77777777" w:rsidTr="000C3AFB">
        <w:trPr>
          <w:trHeight w:val="300"/>
          <w:jc w:val="center"/>
        </w:trPr>
        <w:tc>
          <w:tcPr>
            <w:tcW w:w="846" w:type="dxa"/>
            <w:vMerge/>
            <w:shd w:val="clear" w:color="auto" w:fill="auto"/>
            <w:noWrap/>
            <w:vAlign w:val="bottom"/>
          </w:tcPr>
          <w:p w14:paraId="02E073C4"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77C5C884" w14:textId="7469C6E3" w:rsidR="000B1F32" w:rsidRDefault="000B1F32" w:rsidP="000B1F32">
            <w:pPr>
              <w:rPr>
                <w:rFonts w:ascii="Aptos Narrow" w:hAnsi="Aptos Narrow"/>
                <w:color w:val="000000"/>
                <w:sz w:val="20"/>
                <w:szCs w:val="20"/>
              </w:rPr>
            </w:pPr>
            <w:r>
              <w:rPr>
                <w:rFonts w:ascii="Aptos Narrow" w:hAnsi="Aptos Narrow"/>
                <w:color w:val="000000"/>
                <w:sz w:val="20"/>
                <w:szCs w:val="20"/>
              </w:rPr>
              <w:t>DIST-14-01.CAR.3</w:t>
            </w:r>
          </w:p>
        </w:tc>
        <w:tc>
          <w:tcPr>
            <w:tcW w:w="2268" w:type="dxa"/>
            <w:shd w:val="clear" w:color="auto" w:fill="auto"/>
            <w:noWrap/>
            <w:vAlign w:val="center"/>
          </w:tcPr>
          <w:p w14:paraId="79AA777F" w14:textId="2E77B702" w:rsidR="000B1F32" w:rsidRDefault="000B1F32" w:rsidP="000B1F32">
            <w:pPr>
              <w:rPr>
                <w:rFonts w:ascii="Aptos Narrow" w:hAnsi="Aptos Narrow"/>
                <w:color w:val="000000"/>
                <w:sz w:val="20"/>
                <w:szCs w:val="20"/>
              </w:rPr>
            </w:pPr>
            <w:r>
              <w:rPr>
                <w:rFonts w:ascii="Aptos Narrow" w:hAnsi="Aptos Narrow"/>
                <w:color w:val="000000"/>
                <w:sz w:val="20"/>
                <w:szCs w:val="20"/>
              </w:rPr>
              <w:t>DIST-14-01.CAR.3.ROL.A</w:t>
            </w:r>
          </w:p>
        </w:tc>
      </w:tr>
      <w:tr w:rsidR="000B1F32" w14:paraId="3B075D5A" w14:textId="77777777" w:rsidTr="000C3AFB">
        <w:trPr>
          <w:trHeight w:val="300"/>
          <w:jc w:val="center"/>
        </w:trPr>
        <w:tc>
          <w:tcPr>
            <w:tcW w:w="846" w:type="dxa"/>
            <w:vMerge/>
            <w:shd w:val="clear" w:color="auto" w:fill="auto"/>
            <w:noWrap/>
            <w:vAlign w:val="bottom"/>
            <w:hideMark/>
          </w:tcPr>
          <w:p w14:paraId="61B325EF"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30C33C8F" w14:textId="49BB2871" w:rsidR="000B1F32" w:rsidRPr="005821F3" w:rsidRDefault="000B1F32" w:rsidP="000B1F32">
            <w:pPr>
              <w:rPr>
                <w:sz w:val="20"/>
                <w:szCs w:val="20"/>
              </w:rPr>
            </w:pPr>
            <w:r>
              <w:rPr>
                <w:rFonts w:ascii="Calibri" w:hAnsi="Calibri" w:cs="Calibri"/>
                <w:color w:val="000000"/>
                <w:sz w:val="22"/>
                <w:szCs w:val="22"/>
              </w:rPr>
              <w:t> </w:t>
            </w:r>
          </w:p>
        </w:tc>
        <w:tc>
          <w:tcPr>
            <w:tcW w:w="2268" w:type="dxa"/>
            <w:shd w:val="clear" w:color="auto" w:fill="auto"/>
            <w:noWrap/>
            <w:vAlign w:val="center"/>
          </w:tcPr>
          <w:p w14:paraId="4CF701A8" w14:textId="4A86DCDA" w:rsidR="000B1F32" w:rsidRPr="005821F3" w:rsidRDefault="000B1F32" w:rsidP="000B1F32">
            <w:pPr>
              <w:rPr>
                <w:rFonts w:ascii="Aptos Narrow" w:hAnsi="Aptos Narrow"/>
                <w:color w:val="000000"/>
                <w:sz w:val="20"/>
                <w:szCs w:val="20"/>
              </w:rPr>
            </w:pPr>
            <w:r>
              <w:rPr>
                <w:rFonts w:ascii="Aptos Narrow" w:hAnsi="Aptos Narrow"/>
                <w:color w:val="000000"/>
                <w:sz w:val="20"/>
                <w:szCs w:val="20"/>
              </w:rPr>
              <w:t>DIST-14-01.CAR.3.ROL.B</w:t>
            </w:r>
          </w:p>
        </w:tc>
      </w:tr>
      <w:tr w:rsidR="000B1F32" w14:paraId="5D425FA7" w14:textId="77777777" w:rsidTr="000C3AFB">
        <w:trPr>
          <w:trHeight w:val="300"/>
          <w:jc w:val="center"/>
        </w:trPr>
        <w:tc>
          <w:tcPr>
            <w:tcW w:w="846" w:type="dxa"/>
            <w:vMerge/>
            <w:shd w:val="clear" w:color="auto" w:fill="auto"/>
            <w:noWrap/>
            <w:vAlign w:val="bottom"/>
            <w:hideMark/>
          </w:tcPr>
          <w:p w14:paraId="24951EF0"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07D09D7B" w14:textId="7495D896" w:rsidR="000B1F32" w:rsidRPr="005821F3" w:rsidRDefault="000B1F32" w:rsidP="000B1F32">
            <w:pPr>
              <w:rPr>
                <w:rFonts w:ascii="Aptos Narrow" w:hAnsi="Aptos Narrow"/>
                <w:color w:val="000000"/>
                <w:sz w:val="20"/>
                <w:szCs w:val="20"/>
              </w:rPr>
            </w:pPr>
            <w:r>
              <w:rPr>
                <w:rFonts w:ascii="Aptos Narrow" w:hAnsi="Aptos Narrow"/>
                <w:color w:val="000000"/>
                <w:sz w:val="20"/>
                <w:szCs w:val="20"/>
              </w:rPr>
              <w:t>DIST-14-01.CAR.4</w:t>
            </w:r>
          </w:p>
        </w:tc>
        <w:tc>
          <w:tcPr>
            <w:tcW w:w="2268" w:type="dxa"/>
            <w:shd w:val="clear" w:color="auto" w:fill="auto"/>
            <w:noWrap/>
            <w:vAlign w:val="center"/>
          </w:tcPr>
          <w:p w14:paraId="69362550" w14:textId="0A8AE7C4" w:rsidR="000B1F32" w:rsidRPr="005821F3" w:rsidRDefault="000B1F32" w:rsidP="000B1F32">
            <w:pPr>
              <w:rPr>
                <w:rFonts w:ascii="Aptos Narrow" w:hAnsi="Aptos Narrow"/>
                <w:color w:val="000000"/>
                <w:sz w:val="20"/>
                <w:szCs w:val="20"/>
              </w:rPr>
            </w:pPr>
            <w:r>
              <w:rPr>
                <w:rFonts w:ascii="Aptos Narrow" w:hAnsi="Aptos Narrow"/>
                <w:color w:val="000000"/>
                <w:sz w:val="20"/>
                <w:szCs w:val="20"/>
              </w:rPr>
              <w:t>DIST-14-01.CAR.4.ROL.A</w:t>
            </w:r>
          </w:p>
        </w:tc>
      </w:tr>
      <w:tr w:rsidR="000B1F32" w14:paraId="3BE9A343" w14:textId="77777777" w:rsidTr="000C3AFB">
        <w:trPr>
          <w:trHeight w:val="300"/>
          <w:jc w:val="center"/>
        </w:trPr>
        <w:tc>
          <w:tcPr>
            <w:tcW w:w="846" w:type="dxa"/>
            <w:vMerge/>
            <w:shd w:val="clear" w:color="auto" w:fill="auto"/>
            <w:noWrap/>
            <w:vAlign w:val="bottom"/>
            <w:hideMark/>
          </w:tcPr>
          <w:p w14:paraId="565C7198"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337EAB96" w14:textId="653CE7CD" w:rsidR="000B1F32" w:rsidRPr="005821F3" w:rsidRDefault="000B1F32" w:rsidP="000B1F32">
            <w:pPr>
              <w:rPr>
                <w:sz w:val="20"/>
                <w:szCs w:val="20"/>
              </w:rPr>
            </w:pPr>
            <w:r>
              <w:rPr>
                <w:rFonts w:ascii="Calibri" w:hAnsi="Calibri" w:cs="Calibri"/>
                <w:color w:val="000000"/>
                <w:sz w:val="22"/>
                <w:szCs w:val="22"/>
              </w:rPr>
              <w:t> </w:t>
            </w:r>
          </w:p>
        </w:tc>
        <w:tc>
          <w:tcPr>
            <w:tcW w:w="2268" w:type="dxa"/>
            <w:shd w:val="clear" w:color="auto" w:fill="auto"/>
            <w:noWrap/>
            <w:vAlign w:val="center"/>
          </w:tcPr>
          <w:p w14:paraId="1D896B64" w14:textId="435BD987" w:rsidR="000B1F32" w:rsidRPr="005821F3" w:rsidRDefault="000B1F32" w:rsidP="000B1F32">
            <w:pPr>
              <w:rPr>
                <w:rFonts w:ascii="Aptos Narrow" w:hAnsi="Aptos Narrow"/>
                <w:color w:val="000000"/>
                <w:sz w:val="20"/>
                <w:szCs w:val="20"/>
              </w:rPr>
            </w:pPr>
            <w:r>
              <w:rPr>
                <w:rFonts w:ascii="Aptos Narrow" w:hAnsi="Aptos Narrow"/>
                <w:color w:val="000000"/>
                <w:sz w:val="20"/>
                <w:szCs w:val="20"/>
              </w:rPr>
              <w:t>DIST-14-01.CAR.4.ROL.B</w:t>
            </w:r>
          </w:p>
        </w:tc>
      </w:tr>
      <w:tr w:rsidR="000B1F32" w14:paraId="24BC72B1" w14:textId="77777777" w:rsidTr="000C3AFB">
        <w:trPr>
          <w:trHeight w:val="300"/>
          <w:jc w:val="center"/>
        </w:trPr>
        <w:tc>
          <w:tcPr>
            <w:tcW w:w="846" w:type="dxa"/>
            <w:vMerge/>
            <w:shd w:val="clear" w:color="auto" w:fill="auto"/>
            <w:noWrap/>
            <w:vAlign w:val="bottom"/>
            <w:hideMark/>
          </w:tcPr>
          <w:p w14:paraId="0D290335"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796CAEC4" w14:textId="7A54BF90" w:rsidR="000B1F32" w:rsidRPr="005821F3" w:rsidRDefault="000B1F32" w:rsidP="000B1F32">
            <w:pPr>
              <w:rPr>
                <w:rFonts w:ascii="Aptos Narrow" w:hAnsi="Aptos Narrow"/>
                <w:color w:val="000000"/>
                <w:sz w:val="20"/>
                <w:szCs w:val="20"/>
              </w:rPr>
            </w:pPr>
            <w:r>
              <w:rPr>
                <w:rFonts w:ascii="Aptos Narrow" w:hAnsi="Aptos Narrow"/>
                <w:color w:val="000000"/>
                <w:sz w:val="20"/>
                <w:szCs w:val="20"/>
              </w:rPr>
              <w:t>DIST-14-01.CAR.5</w:t>
            </w:r>
          </w:p>
        </w:tc>
        <w:tc>
          <w:tcPr>
            <w:tcW w:w="2268" w:type="dxa"/>
            <w:shd w:val="clear" w:color="auto" w:fill="auto"/>
            <w:noWrap/>
            <w:vAlign w:val="center"/>
          </w:tcPr>
          <w:p w14:paraId="59797CFA" w14:textId="3397BE58" w:rsidR="000B1F32" w:rsidRPr="005821F3" w:rsidRDefault="000B1F32" w:rsidP="000B1F32">
            <w:pPr>
              <w:rPr>
                <w:rFonts w:ascii="Aptos Narrow" w:hAnsi="Aptos Narrow"/>
                <w:color w:val="000000"/>
                <w:sz w:val="20"/>
                <w:szCs w:val="20"/>
              </w:rPr>
            </w:pPr>
            <w:r>
              <w:rPr>
                <w:rFonts w:ascii="Aptos Narrow" w:hAnsi="Aptos Narrow"/>
                <w:color w:val="000000"/>
                <w:sz w:val="20"/>
                <w:szCs w:val="20"/>
              </w:rPr>
              <w:t>DIST-14-01.CAR.5.ROL.A</w:t>
            </w:r>
          </w:p>
        </w:tc>
      </w:tr>
      <w:tr w:rsidR="000B1F32" w14:paraId="45BE2A07" w14:textId="77777777" w:rsidTr="000C3AFB">
        <w:trPr>
          <w:trHeight w:val="300"/>
          <w:jc w:val="center"/>
        </w:trPr>
        <w:tc>
          <w:tcPr>
            <w:tcW w:w="846" w:type="dxa"/>
            <w:vMerge/>
            <w:shd w:val="clear" w:color="auto" w:fill="auto"/>
            <w:noWrap/>
            <w:vAlign w:val="bottom"/>
            <w:hideMark/>
          </w:tcPr>
          <w:p w14:paraId="6C88AB0B"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5216AE6B" w14:textId="1AFFB9C8" w:rsidR="000B1F32" w:rsidRPr="005821F3" w:rsidRDefault="000B1F32" w:rsidP="000B1F32">
            <w:pPr>
              <w:rPr>
                <w:sz w:val="20"/>
                <w:szCs w:val="20"/>
              </w:rPr>
            </w:pPr>
            <w:r>
              <w:rPr>
                <w:rFonts w:ascii="Calibri" w:hAnsi="Calibri" w:cs="Calibri"/>
                <w:color w:val="000000"/>
                <w:sz w:val="22"/>
                <w:szCs w:val="22"/>
              </w:rPr>
              <w:t> </w:t>
            </w:r>
          </w:p>
        </w:tc>
        <w:tc>
          <w:tcPr>
            <w:tcW w:w="2268" w:type="dxa"/>
            <w:shd w:val="clear" w:color="auto" w:fill="auto"/>
            <w:noWrap/>
            <w:vAlign w:val="center"/>
          </w:tcPr>
          <w:p w14:paraId="4B2E2E97" w14:textId="559FB9B4" w:rsidR="000B1F32" w:rsidRPr="005821F3" w:rsidRDefault="000B1F32" w:rsidP="000B1F32">
            <w:pPr>
              <w:rPr>
                <w:rFonts w:ascii="Aptos Narrow" w:hAnsi="Aptos Narrow"/>
                <w:color w:val="000000"/>
                <w:sz w:val="20"/>
                <w:szCs w:val="20"/>
              </w:rPr>
            </w:pPr>
            <w:r>
              <w:rPr>
                <w:rFonts w:ascii="Aptos Narrow" w:hAnsi="Aptos Narrow"/>
                <w:color w:val="000000"/>
                <w:sz w:val="20"/>
                <w:szCs w:val="20"/>
              </w:rPr>
              <w:t>DIST-14-01.CAR.5.ROL.B</w:t>
            </w:r>
          </w:p>
        </w:tc>
      </w:tr>
      <w:tr w:rsidR="000B1F32" w14:paraId="6786CE40" w14:textId="77777777" w:rsidTr="000C3AFB">
        <w:trPr>
          <w:trHeight w:val="300"/>
          <w:jc w:val="center"/>
        </w:trPr>
        <w:tc>
          <w:tcPr>
            <w:tcW w:w="846" w:type="dxa"/>
            <w:vMerge/>
            <w:shd w:val="clear" w:color="auto" w:fill="auto"/>
            <w:noWrap/>
            <w:vAlign w:val="bottom"/>
          </w:tcPr>
          <w:p w14:paraId="2B5F19D9"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7A6F625C" w14:textId="0E6C7627" w:rsidR="000B1F32" w:rsidRDefault="000B1F32" w:rsidP="000B1F32">
            <w:pPr>
              <w:rPr>
                <w:color w:val="000000"/>
                <w:sz w:val="20"/>
                <w:szCs w:val="20"/>
              </w:rPr>
            </w:pPr>
            <w:r>
              <w:rPr>
                <w:rFonts w:ascii="Aptos Narrow" w:hAnsi="Aptos Narrow"/>
                <w:color w:val="000000"/>
                <w:sz w:val="20"/>
                <w:szCs w:val="20"/>
              </w:rPr>
              <w:t>DIST-14-01.CAR.6</w:t>
            </w:r>
          </w:p>
        </w:tc>
        <w:tc>
          <w:tcPr>
            <w:tcW w:w="2268" w:type="dxa"/>
            <w:shd w:val="clear" w:color="auto" w:fill="auto"/>
            <w:noWrap/>
            <w:vAlign w:val="center"/>
          </w:tcPr>
          <w:p w14:paraId="1E1D5D08" w14:textId="22D324B8" w:rsidR="000B1F32" w:rsidRDefault="000B1F32" w:rsidP="000B1F32">
            <w:pPr>
              <w:rPr>
                <w:rFonts w:ascii="Aptos Narrow" w:hAnsi="Aptos Narrow"/>
                <w:color w:val="000000"/>
                <w:sz w:val="20"/>
                <w:szCs w:val="20"/>
              </w:rPr>
            </w:pPr>
            <w:r>
              <w:rPr>
                <w:rFonts w:ascii="Aptos Narrow" w:hAnsi="Aptos Narrow"/>
                <w:color w:val="000000"/>
                <w:sz w:val="20"/>
                <w:szCs w:val="20"/>
              </w:rPr>
              <w:t>DIST-14-01.CAR.6.ROL.A</w:t>
            </w:r>
          </w:p>
        </w:tc>
      </w:tr>
      <w:tr w:rsidR="000B1F32" w14:paraId="4DF487BB" w14:textId="77777777" w:rsidTr="000C3AFB">
        <w:trPr>
          <w:trHeight w:val="300"/>
          <w:jc w:val="center"/>
        </w:trPr>
        <w:tc>
          <w:tcPr>
            <w:tcW w:w="846" w:type="dxa"/>
            <w:vMerge/>
            <w:shd w:val="clear" w:color="auto" w:fill="auto"/>
            <w:noWrap/>
            <w:vAlign w:val="bottom"/>
          </w:tcPr>
          <w:p w14:paraId="39A35EFE"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4B8005C6" w14:textId="091AC639" w:rsidR="000B1F32" w:rsidRDefault="000B1F32" w:rsidP="000B1F32">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096A4C0F" w14:textId="3D0A9A8F" w:rsidR="000B1F32" w:rsidRDefault="000B1F32" w:rsidP="000B1F32">
            <w:pPr>
              <w:rPr>
                <w:rFonts w:ascii="Aptos Narrow" w:hAnsi="Aptos Narrow"/>
                <w:color w:val="000000"/>
                <w:sz w:val="20"/>
                <w:szCs w:val="20"/>
              </w:rPr>
            </w:pPr>
            <w:r>
              <w:rPr>
                <w:rFonts w:ascii="Aptos Narrow" w:hAnsi="Aptos Narrow"/>
                <w:color w:val="000000"/>
                <w:sz w:val="20"/>
                <w:szCs w:val="20"/>
              </w:rPr>
              <w:t>DIST-14-01.CAR.6.ROL.B</w:t>
            </w:r>
          </w:p>
        </w:tc>
      </w:tr>
      <w:tr w:rsidR="000B1F32" w14:paraId="3A4D95C4" w14:textId="77777777" w:rsidTr="000C3AFB">
        <w:trPr>
          <w:trHeight w:val="300"/>
          <w:jc w:val="center"/>
        </w:trPr>
        <w:tc>
          <w:tcPr>
            <w:tcW w:w="846" w:type="dxa"/>
            <w:vMerge/>
            <w:shd w:val="clear" w:color="auto" w:fill="auto"/>
            <w:noWrap/>
            <w:vAlign w:val="bottom"/>
          </w:tcPr>
          <w:p w14:paraId="3907F82F"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01C90875" w14:textId="31426DAE" w:rsidR="000B1F32" w:rsidRDefault="000B1F32" w:rsidP="000B1F32">
            <w:pPr>
              <w:rPr>
                <w:color w:val="000000"/>
                <w:sz w:val="20"/>
                <w:szCs w:val="20"/>
              </w:rPr>
            </w:pPr>
            <w:r>
              <w:rPr>
                <w:rFonts w:ascii="Aptos Narrow" w:hAnsi="Aptos Narrow"/>
                <w:color w:val="000000"/>
                <w:sz w:val="20"/>
                <w:szCs w:val="20"/>
              </w:rPr>
              <w:t>DIST-14-01.CAR.7</w:t>
            </w:r>
          </w:p>
        </w:tc>
        <w:tc>
          <w:tcPr>
            <w:tcW w:w="2268" w:type="dxa"/>
            <w:shd w:val="clear" w:color="auto" w:fill="auto"/>
            <w:noWrap/>
            <w:vAlign w:val="center"/>
          </w:tcPr>
          <w:p w14:paraId="18561AC4" w14:textId="4988B7D3" w:rsidR="000B1F32" w:rsidRDefault="000B1F32" w:rsidP="000B1F32">
            <w:pPr>
              <w:rPr>
                <w:rFonts w:ascii="Aptos Narrow" w:hAnsi="Aptos Narrow"/>
                <w:color w:val="000000"/>
                <w:sz w:val="20"/>
                <w:szCs w:val="20"/>
              </w:rPr>
            </w:pPr>
            <w:r>
              <w:rPr>
                <w:rFonts w:ascii="Aptos Narrow" w:hAnsi="Aptos Narrow"/>
                <w:color w:val="000000"/>
                <w:sz w:val="20"/>
                <w:szCs w:val="20"/>
              </w:rPr>
              <w:t>DIST-14-01.CAR.7.ROL.A</w:t>
            </w:r>
          </w:p>
        </w:tc>
      </w:tr>
      <w:tr w:rsidR="000B1F32" w14:paraId="0283A136" w14:textId="77777777" w:rsidTr="000C3AFB">
        <w:trPr>
          <w:trHeight w:val="300"/>
          <w:jc w:val="center"/>
        </w:trPr>
        <w:tc>
          <w:tcPr>
            <w:tcW w:w="846" w:type="dxa"/>
            <w:vMerge/>
            <w:shd w:val="clear" w:color="auto" w:fill="auto"/>
            <w:noWrap/>
            <w:vAlign w:val="bottom"/>
          </w:tcPr>
          <w:p w14:paraId="4D775266"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75A0F6DB" w14:textId="4B69D956" w:rsidR="000B1F32" w:rsidRDefault="000B1F32" w:rsidP="000B1F32">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3B2B2DAA" w14:textId="0A96A0F9" w:rsidR="000B1F32" w:rsidRDefault="000B1F32" w:rsidP="000B1F32">
            <w:pPr>
              <w:rPr>
                <w:rFonts w:ascii="Aptos Narrow" w:hAnsi="Aptos Narrow"/>
                <w:color w:val="000000"/>
                <w:sz w:val="20"/>
                <w:szCs w:val="20"/>
              </w:rPr>
            </w:pPr>
            <w:r>
              <w:rPr>
                <w:rFonts w:ascii="Aptos Narrow" w:hAnsi="Aptos Narrow"/>
                <w:color w:val="000000"/>
                <w:sz w:val="20"/>
                <w:szCs w:val="20"/>
              </w:rPr>
              <w:t>DIST-14-01.CAR.7.ROL.B</w:t>
            </w:r>
          </w:p>
        </w:tc>
      </w:tr>
      <w:tr w:rsidR="000B1F32" w14:paraId="73D85ED1" w14:textId="77777777" w:rsidTr="000C3AFB">
        <w:trPr>
          <w:trHeight w:val="300"/>
          <w:jc w:val="center"/>
        </w:trPr>
        <w:tc>
          <w:tcPr>
            <w:tcW w:w="846" w:type="dxa"/>
            <w:vMerge/>
            <w:shd w:val="clear" w:color="auto" w:fill="auto"/>
            <w:noWrap/>
            <w:vAlign w:val="bottom"/>
          </w:tcPr>
          <w:p w14:paraId="0ECC4EEA"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4EFC26A0" w14:textId="4DF4D0B4" w:rsidR="000B1F32" w:rsidRDefault="000B1F32" w:rsidP="000B1F32">
            <w:pPr>
              <w:rPr>
                <w:color w:val="000000"/>
                <w:sz w:val="20"/>
                <w:szCs w:val="20"/>
              </w:rPr>
            </w:pPr>
            <w:r>
              <w:rPr>
                <w:rFonts w:ascii="Aptos Narrow" w:hAnsi="Aptos Narrow"/>
                <w:color w:val="000000"/>
                <w:sz w:val="20"/>
                <w:szCs w:val="20"/>
              </w:rPr>
              <w:t>DIST-14-01.CAR.8</w:t>
            </w:r>
          </w:p>
        </w:tc>
        <w:tc>
          <w:tcPr>
            <w:tcW w:w="2268" w:type="dxa"/>
            <w:shd w:val="clear" w:color="auto" w:fill="auto"/>
            <w:noWrap/>
            <w:vAlign w:val="center"/>
          </w:tcPr>
          <w:p w14:paraId="3A629AC6" w14:textId="02D4F50F" w:rsidR="000B1F32" w:rsidRDefault="000B1F32" w:rsidP="000B1F32">
            <w:pPr>
              <w:rPr>
                <w:rFonts w:ascii="Aptos Narrow" w:hAnsi="Aptos Narrow"/>
                <w:color w:val="000000"/>
                <w:sz w:val="20"/>
                <w:szCs w:val="20"/>
              </w:rPr>
            </w:pPr>
            <w:r>
              <w:rPr>
                <w:rFonts w:ascii="Aptos Narrow" w:hAnsi="Aptos Narrow"/>
                <w:color w:val="000000"/>
                <w:sz w:val="20"/>
                <w:szCs w:val="20"/>
              </w:rPr>
              <w:t>DIST-14-01.CAR.8.ROL.A</w:t>
            </w:r>
          </w:p>
        </w:tc>
      </w:tr>
      <w:tr w:rsidR="000B1F32" w14:paraId="6E6C9D8B" w14:textId="77777777" w:rsidTr="000C3AFB">
        <w:trPr>
          <w:trHeight w:val="300"/>
          <w:jc w:val="center"/>
        </w:trPr>
        <w:tc>
          <w:tcPr>
            <w:tcW w:w="846" w:type="dxa"/>
            <w:vMerge/>
            <w:shd w:val="clear" w:color="auto" w:fill="auto"/>
            <w:noWrap/>
            <w:vAlign w:val="bottom"/>
          </w:tcPr>
          <w:p w14:paraId="4EBA5D4E" w14:textId="77777777" w:rsidR="000B1F32" w:rsidRPr="001D0DEE" w:rsidRDefault="000B1F32" w:rsidP="000B1F32">
            <w:pPr>
              <w:rPr>
                <w:rFonts w:ascii="Aptos Narrow" w:hAnsi="Aptos Narrow"/>
                <w:color w:val="000000"/>
                <w:sz w:val="20"/>
                <w:szCs w:val="20"/>
              </w:rPr>
            </w:pPr>
          </w:p>
        </w:tc>
        <w:tc>
          <w:tcPr>
            <w:tcW w:w="1701" w:type="dxa"/>
            <w:shd w:val="clear" w:color="auto" w:fill="auto"/>
            <w:noWrap/>
            <w:vAlign w:val="center"/>
          </w:tcPr>
          <w:p w14:paraId="5E9A4A08" w14:textId="66DE82E8" w:rsidR="000B1F32" w:rsidRDefault="000B1F32" w:rsidP="000B1F32">
            <w:pPr>
              <w:rPr>
                <w:color w:val="000000"/>
                <w:sz w:val="20"/>
                <w:szCs w:val="20"/>
              </w:rPr>
            </w:pPr>
            <w:r>
              <w:rPr>
                <w:rFonts w:ascii="Calibri" w:hAnsi="Calibri" w:cs="Calibri"/>
                <w:color w:val="000000"/>
                <w:sz w:val="22"/>
                <w:szCs w:val="22"/>
              </w:rPr>
              <w:t> </w:t>
            </w:r>
          </w:p>
        </w:tc>
        <w:tc>
          <w:tcPr>
            <w:tcW w:w="2268" w:type="dxa"/>
            <w:shd w:val="clear" w:color="auto" w:fill="auto"/>
            <w:noWrap/>
            <w:vAlign w:val="center"/>
          </w:tcPr>
          <w:p w14:paraId="601706CC" w14:textId="16184815" w:rsidR="000B1F32" w:rsidRDefault="000B1F32" w:rsidP="000B1F32">
            <w:pPr>
              <w:rPr>
                <w:rFonts w:ascii="Aptos Narrow" w:hAnsi="Aptos Narrow"/>
                <w:color w:val="000000"/>
                <w:sz w:val="20"/>
                <w:szCs w:val="20"/>
              </w:rPr>
            </w:pPr>
            <w:r>
              <w:rPr>
                <w:rFonts w:ascii="Aptos Narrow" w:hAnsi="Aptos Narrow"/>
                <w:color w:val="000000"/>
                <w:sz w:val="20"/>
                <w:szCs w:val="20"/>
              </w:rPr>
              <w:t>DIST-14-01.CAR.8.ROL.B</w:t>
            </w:r>
          </w:p>
        </w:tc>
      </w:tr>
    </w:tbl>
    <w:p w14:paraId="74BE4BF0" w14:textId="77777777" w:rsidR="000B1F32" w:rsidRDefault="000B1F32" w:rsidP="000B1F32">
      <w:pPr>
        <w:spacing w:after="160" w:line="259" w:lineRule="auto"/>
        <w:rPr>
          <w:rFonts w:eastAsiaTheme="minorEastAsia"/>
        </w:rPr>
      </w:pPr>
      <w:r>
        <w:rPr>
          <w:rFonts w:eastAsiaTheme="minorEastAsia"/>
        </w:rPr>
        <w:br w:type="page"/>
      </w:r>
    </w:p>
    <w:p w14:paraId="0735592A" w14:textId="437428D4" w:rsidR="008643F8" w:rsidRDefault="008643F8" w:rsidP="009D46BA">
      <w:pPr>
        <w:pStyle w:val="Caption"/>
        <w:jc w:val="center"/>
        <w:rPr>
          <w:rFonts w:eastAsiaTheme="minorEastAsia"/>
        </w:rPr>
      </w:pPr>
    </w:p>
    <w:p w14:paraId="75A43DAC" w14:textId="77777777" w:rsidR="00CE796D" w:rsidRDefault="00CE796D" w:rsidP="000B1F32">
      <w:pPr>
        <w:pStyle w:val="Heading1"/>
        <w:numPr>
          <w:ilvl w:val="0"/>
          <w:numId w:val="1"/>
        </w:numPr>
        <w:spacing w:after="0"/>
        <w:jc w:val="both"/>
      </w:pPr>
      <w:bookmarkStart w:id="56" w:name="_Toc170815384"/>
      <w:r w:rsidRPr="009E3CFA">
        <w:t>Control system</w:t>
      </w:r>
      <w:r>
        <w:t>.</w:t>
      </w:r>
      <w:bookmarkEnd w:id="56"/>
    </w:p>
    <w:p w14:paraId="05C7C0E4" w14:textId="77777777" w:rsidR="00CE796D" w:rsidRDefault="00CE796D" w:rsidP="00CE796D"/>
    <w:p w14:paraId="30C03DFF" w14:textId="5C77F269" w:rsidR="00CE796D" w:rsidRDefault="007E61DD" w:rsidP="00CE796D">
      <w:r w:rsidRPr="007E61DD">
        <w:t xml:space="preserve">The control system operates on a Siemens S7 1515F 2 PN PLC, which handles all the main logic, writing and reading information to and from the field devices. Using </w:t>
      </w:r>
      <w:proofErr w:type="spellStart"/>
      <w:r w:rsidRPr="007E61DD">
        <w:t>Profinet</w:t>
      </w:r>
      <w:proofErr w:type="spellEnd"/>
      <w:r w:rsidRPr="007E61DD">
        <w:t xml:space="preserve"> communication, it manages a series of peripherals where the digital input and output cards are installed. As mentioned earlier, through this communication protocol, the PLC exchanges information with the control cards that manage the roller motors and connected sensors. The system also includes a series of pushbuttons and light indicators managed by the input and output cards, as well as a Siemens</w:t>
      </w:r>
      <w:r>
        <w:t xml:space="preserve"> </w:t>
      </w:r>
      <w:r w:rsidRPr="007E61DD">
        <w:t>MTP1200 series HMI screen for operation and monitoring. This manual explains the operating modes of the system for operational purposes.</w:t>
      </w:r>
    </w:p>
    <w:p w14:paraId="4A90A0B9" w14:textId="77777777" w:rsidR="007E61DD" w:rsidRDefault="007E61DD" w:rsidP="00CE796D"/>
    <w:p w14:paraId="0329DC16" w14:textId="225398A1" w:rsidR="007E61DD" w:rsidRDefault="00776615" w:rsidP="000B1F32">
      <w:pPr>
        <w:pStyle w:val="Heading2"/>
        <w:numPr>
          <w:ilvl w:val="1"/>
          <w:numId w:val="1"/>
        </w:numPr>
      </w:pPr>
      <w:bookmarkStart w:id="57" w:name="_Ref122083254"/>
      <w:bookmarkStart w:id="58" w:name="_Ref122083258"/>
      <w:bookmarkStart w:id="59" w:name="_Toc170815385"/>
      <w:r w:rsidRPr="00776615">
        <w:t>Pushbuttons, Selectors and indicators</w:t>
      </w:r>
      <w:r w:rsidR="007E61DD" w:rsidRPr="00922D98">
        <w:t>.</w:t>
      </w:r>
      <w:bookmarkEnd w:id="57"/>
      <w:bookmarkEnd w:id="58"/>
      <w:bookmarkEnd w:id="59"/>
    </w:p>
    <w:p w14:paraId="2EAAD7C9" w14:textId="69DE4518" w:rsidR="007E61DD" w:rsidRDefault="002C6AB2" w:rsidP="00CE796D">
      <w:r w:rsidRPr="002C6AB2">
        <w:t xml:space="preserve">The system has a series of </w:t>
      </w:r>
      <w:r w:rsidR="00776615">
        <w:t>p</w:t>
      </w:r>
      <w:r w:rsidR="00776615" w:rsidRPr="00776615">
        <w:t xml:space="preserve">ushbuttons, </w:t>
      </w:r>
      <w:r w:rsidR="00776615">
        <w:t>s</w:t>
      </w:r>
      <w:r w:rsidR="00776615" w:rsidRPr="00776615">
        <w:t>electors</w:t>
      </w:r>
      <w:r w:rsidR="00776615">
        <w:t>,</w:t>
      </w:r>
      <w:r w:rsidR="00776615" w:rsidRPr="00776615">
        <w:t xml:space="preserve"> indicators</w:t>
      </w:r>
      <w:r w:rsidRPr="002C6AB2">
        <w:t xml:space="preserve"> and an HMI panel where the operator can monitor and control the system. This section will explain the general operation of the buttons</w:t>
      </w:r>
      <w:r>
        <w:t xml:space="preserve"> and selectors</w:t>
      </w:r>
      <w:r w:rsidRPr="002C6AB2">
        <w:t xml:space="preserve"> found on the system. </w:t>
      </w:r>
    </w:p>
    <w:p w14:paraId="4E5FD005" w14:textId="504B2365" w:rsidR="00BB4E37" w:rsidRDefault="00BB4E37">
      <w:pPr>
        <w:spacing w:after="160" w:line="259" w:lineRule="auto"/>
      </w:pPr>
      <w:r>
        <w:br w:type="page"/>
      </w:r>
    </w:p>
    <w:p w14:paraId="4E9B9322" w14:textId="69DE4518" w:rsidR="00776615" w:rsidRDefault="00776615" w:rsidP="000B1F32">
      <w:pPr>
        <w:pStyle w:val="Heading3"/>
        <w:numPr>
          <w:ilvl w:val="2"/>
          <w:numId w:val="1"/>
        </w:numPr>
      </w:pPr>
      <w:bookmarkStart w:id="60" w:name="_Toc170815386"/>
      <w:r w:rsidRPr="00776615">
        <w:lastRenderedPageBreak/>
        <w:t xml:space="preserve">Control from </w:t>
      </w:r>
      <w:r w:rsidR="00BB4E37">
        <w:t>main control panel</w:t>
      </w:r>
      <w:r w:rsidRPr="00776615">
        <w:t>.</w:t>
      </w:r>
      <w:bookmarkEnd w:id="60"/>
    </w:p>
    <w:p w14:paraId="037EC3A0" w14:textId="77777777" w:rsidR="00F36DBE" w:rsidRDefault="00F36DBE" w:rsidP="00CE796D"/>
    <w:p w14:paraId="323C4E7B" w14:textId="13B7775E" w:rsidR="00776615" w:rsidRDefault="00F36DBE" w:rsidP="00CE796D">
      <w:r w:rsidRPr="00F36DBE">
        <w:t xml:space="preserve">The </w:t>
      </w:r>
      <w:r w:rsidR="00BB4E37">
        <w:t xml:space="preserve">main </w:t>
      </w:r>
      <w:r w:rsidRPr="00F36DBE">
        <w:t>control panel houses all the primary electrical and electronic components of the</w:t>
      </w:r>
      <w:r w:rsidR="00E41222">
        <w:t xml:space="preserve"> </w:t>
      </w:r>
      <w:r w:rsidRPr="00F36DBE">
        <w:t>system. Here, operators or users will find a series of buttons, indicators, circuit breakers, meters, and an HMI screen that displays the status of the system and its devices. The next section includes a figure describing the MCC panel and its control elements.</w:t>
      </w:r>
    </w:p>
    <w:p w14:paraId="383BB54B" w14:textId="77777777" w:rsidR="00F36DBE" w:rsidRDefault="00F36DBE" w:rsidP="00CE796D"/>
    <w:p w14:paraId="4C9A1737" w14:textId="195F9DF3" w:rsidR="00F36DBE" w:rsidRDefault="00000000" w:rsidP="00BB4E37">
      <w:pPr>
        <w:jc w:val="center"/>
      </w:pPr>
      <w:r>
        <w:rPr>
          <w:noProof/>
        </w:rPr>
        <w:pict w14:anchorId="0E91751D">
          <v:shape id="Straight Arrow Connector 1775497206" o:spid="_x0000_s2515" type="#_x0000_t32" style="position:absolute;left:0;text-align:left;margin-left:158.7pt;margin-top:30.95pt;width:86.4pt;height:8.6pt;flip:x y;z-index:25547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" strokecolor="red" strokeweight=".5pt">
            <v:stroke endarrow="block" joinstyle="miter"/>
          </v:shape>
        </w:pict>
      </w:r>
      <w:r>
        <w:rPr>
          <w:noProof/>
        </w:rPr>
        <w:pict w14:anchorId="0870840C">
          <v:oval id="Oval 776766113" o:spid="_x0000_s2514" style="position:absolute;left:0;text-align:left;margin-left:0;margin-top:26.35pt;width:28.5pt;height:27.75pt;z-index:25549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g1Xcg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" fillcolor="white [3201]" strokecolor="red" strokeweight="1pt">
            <v:stroke joinstyle="miter"/>
            <v:textbox style="mso-next-textbox:#Oval 776766113">
              <w:txbxContent>
                <w:p w14:paraId="32E7E5BB" w14:textId="0BB8F6BB" w:rsidR="00B964E9" w:rsidRPr="00EF520C" w:rsidRDefault="00B964E9" w:rsidP="00B964E9">
                  <w:pPr>
                    <w:ind w:left="-160" w:right="-170"/>
                    <w:jc w:val="center"/>
                    <w:rPr>
                      <w:color w:val="FF0000"/>
                      <w:lang w:val="en-US"/>
                    </w:rPr>
                  </w:pPr>
                  <w:r>
                    <w:rPr>
                      <w:color w:val="FF0000"/>
                      <w:lang w:val="en-US"/>
                    </w:rPr>
                    <w:t>12</w:t>
                  </w:r>
                </w:p>
              </w:txbxContent>
            </v:textbox>
            <w10:wrap anchorx="margin"/>
          </v:oval>
        </w:pict>
      </w:r>
      <w:r>
        <w:rPr>
          <w:noProof/>
        </w:rPr>
        <w:pict w14:anchorId="45EBEFFC">
          <v:shape id="Straight Arrow Connector 149208293" o:spid="_x0000_s2513" type="#_x0000_t32" style="position:absolute;left:0;text-align:left;margin-left:217.45pt;margin-top:199.75pt;width:121.55pt;height:61pt;flip:x y;z-index:25546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" strokecolor="red" strokeweight=".5pt">
            <v:stroke endarrow="block" joinstyle="miter"/>
          </v:shape>
        </w:pict>
      </w:r>
      <w:r>
        <w:rPr>
          <w:noProof/>
        </w:rPr>
        <w:pict w14:anchorId="18188BAA">
          <v:oval id="Oval 1288222767" o:spid="_x0000_s2512" style="position:absolute;left:0;text-align:left;margin-left:339.45pt;margin-top:248.8pt;width:28.5pt;height:27.75pt;z-index:25546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MXacQ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" fillcolor="white [3201]" strokecolor="red" strokeweight="1pt">
            <v:stroke joinstyle="miter"/>
            <v:textbox style="mso-next-textbox:#Oval 1288222767">
              <w:txbxContent>
                <w:p w14:paraId="230D5029" w14:textId="5CED152B" w:rsidR="00BB4E37" w:rsidRPr="00EF520C" w:rsidRDefault="00BB4E37" w:rsidP="00BB4E37">
                  <w:pPr>
                    <w:jc w:val="center"/>
                    <w:rPr>
                      <w:color w:val="FF0000"/>
                      <w:lang w:val="en-US"/>
                    </w:rPr>
                  </w:pPr>
                  <w:r>
                    <w:rPr>
                      <w:color w:val="FF0000"/>
                      <w:lang w:val="en-US"/>
                    </w:rPr>
                    <w:t>4</w:t>
                  </w:r>
                </w:p>
              </w:txbxContent>
            </v:textbox>
          </v:oval>
        </w:pict>
      </w:r>
      <w:r>
        <w:rPr>
          <w:noProof/>
        </w:rPr>
        <w:pict w14:anchorId="1375F9A0">
          <v:shape id="Straight Arrow Connector 973170721" o:spid="_x0000_s2511" type="#_x0000_t32" style="position:absolute;left:0;text-align:left;margin-left:238.3pt;margin-top:160.1pt;width:101.25pt;height:62.1pt;flip:x y;z-index:25546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" strokecolor="red" strokeweight=".5pt">
            <v:stroke endarrow="block" joinstyle="miter"/>
          </v:shape>
        </w:pict>
      </w:r>
      <w:r>
        <w:rPr>
          <w:noProof/>
        </w:rPr>
        <w:pict w14:anchorId="516773FF">
          <v:oval id="Oval 965734524" o:spid="_x0000_s2510" style="position:absolute;left:0;text-align:left;margin-left:339.8pt;margin-top:213.05pt;width:28.5pt;height:27.75pt;z-index:25546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eyXcQ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" fillcolor="white [3201]" strokecolor="red" strokeweight="1pt">
            <v:stroke joinstyle="miter"/>
            <v:textbox style="mso-next-textbox:#Oval 965734524">
              <w:txbxContent>
                <w:p w14:paraId="38E8567C" w14:textId="4E5D7E07" w:rsidR="00BB4E37" w:rsidRPr="00EF520C" w:rsidRDefault="00BB4E37" w:rsidP="00BB4E37">
                  <w:pPr>
                    <w:jc w:val="center"/>
                    <w:rPr>
                      <w:color w:val="FF0000"/>
                      <w:lang w:val="en-US"/>
                    </w:rPr>
                  </w:pPr>
                  <w:r>
                    <w:rPr>
                      <w:color w:val="FF0000"/>
                      <w:lang w:val="en-US"/>
                    </w:rPr>
                    <w:t>3</w:t>
                  </w:r>
                </w:p>
              </w:txbxContent>
            </v:textbox>
          </v:oval>
        </w:pict>
      </w:r>
      <w:r>
        <w:rPr>
          <w:noProof/>
        </w:rPr>
        <w:pict w14:anchorId="4F6088B4">
          <v:oval id="Oval 35072747" o:spid="_x0000_s2509" style="position:absolute;left:0;text-align:left;margin-left:347.6pt;margin-top:20.6pt;width:28.5pt;height:27.75pt;z-index:25546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" fillcolor="white [3201]" strokecolor="red" strokeweight="1pt">
            <v:stroke joinstyle="miter"/>
            <v:textbox style="mso-next-textbox:#Oval 35072747">
              <w:txbxContent>
                <w:p w14:paraId="235D7ACC" w14:textId="6897DDF1" w:rsidR="00BB4E37" w:rsidRPr="00EF520C" w:rsidRDefault="00BB4E37" w:rsidP="00BB4E37">
                  <w:pPr>
                    <w:jc w:val="center"/>
                    <w:rPr>
                      <w:color w:val="FF0000"/>
                      <w:lang w:val="en-US"/>
                    </w:rPr>
                  </w:pPr>
                  <w:r>
                    <w:rPr>
                      <w:color w:val="FF0000"/>
                      <w:lang w:val="en-US"/>
                    </w:rPr>
                    <w:t>2</w:t>
                  </w:r>
                </w:p>
              </w:txbxContent>
            </v:textbox>
          </v:oval>
        </w:pict>
      </w:r>
      <w:r>
        <w:rPr>
          <w:noProof/>
        </w:rPr>
        <w:pict w14:anchorId="3C2B81EA">
          <v:shape id="Straight Arrow Connector 516708924" o:spid="_x0000_s2508" type="#_x0000_t32" style="position:absolute;left:0;text-align:left;margin-left:353.4pt;margin-top:47.1pt;width:7.8pt;height:106.2pt;flip:x;z-index:25546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" strokecolor="red" strokeweight=".5pt">
            <v:stroke endarrow="block" joinstyle="miter"/>
          </v:shape>
        </w:pict>
      </w:r>
      <w:r>
        <w:rPr>
          <w:noProof/>
        </w:rPr>
        <w:pict w14:anchorId="52AD3376">
          <v:shape id="Straight Arrow Connector 1675182835" o:spid="_x0000_s2507" type="#_x0000_t32" style="position:absolute;left:0;text-align:left;margin-left:311pt;margin-top:42.5pt;width:3.6pt;height:110.8pt;flip:x;z-index:25545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" strokecolor="red" strokeweight=".5pt">
            <v:stroke endarrow="block" joinstyle="miter"/>
          </v:shape>
        </w:pict>
      </w:r>
      <w:r>
        <w:rPr>
          <w:noProof/>
        </w:rPr>
        <w:pict w14:anchorId="112CA98D">
          <v:oval id="Oval 636635738" o:spid="_x0000_s2506" style="position:absolute;left:0;text-align:left;margin-left:301.5pt;margin-top:15.95pt;width:28.5pt;height:27.75pt;z-index:2554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" fillcolor="white [3201]" strokecolor="red" strokeweight="1pt">
            <v:stroke joinstyle="miter"/>
            <v:textbox style="mso-next-textbox:#Oval 636635738">
              <w:txbxContent>
                <w:p w14:paraId="642BD9F2" w14:textId="77777777" w:rsidR="00BB4E37" w:rsidRPr="00EF520C" w:rsidRDefault="00BB4E37" w:rsidP="00BB4E37">
                  <w:pPr>
                    <w:jc w:val="center"/>
                    <w:rPr>
                      <w:color w:val="FF0000"/>
                      <w:lang w:val="en-US"/>
                    </w:rPr>
                  </w:pPr>
                  <w:r>
                    <w:rPr>
                      <w:color w:val="FF0000"/>
                      <w:lang w:val="en-US"/>
                    </w:rPr>
                    <w:t>1</w:t>
                  </w:r>
                </w:p>
              </w:txbxContent>
            </v:textbox>
          </v:oval>
        </w:pict>
      </w:r>
      <w:r w:rsidR="00BB4E37" w:rsidRPr="00BB4E37">
        <w:rPr>
          <w:noProof/>
        </w:rPr>
        <w:drawing>
          <wp:inline distT="0" distB="0" distL="0" distR="0" wp14:anchorId="1FE179D6" wp14:editId="38E03B3E">
            <wp:extent cx="3551783" cy="4930004"/>
            <wp:effectExtent l="0" t="0" r="0" b="4445"/>
            <wp:docPr id="174612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25163" name=""/>
                    <pic:cNvPicPr/>
                  </pic:nvPicPr>
                  <pic:blipFill>
                    <a:blip r:embed="rId33"/>
                    <a:stretch>
                      <a:fillRect/>
                    </a:stretch>
                  </pic:blipFill>
                  <pic:spPr>
                    <a:xfrm>
                      <a:off x="0" y="0"/>
                      <a:ext cx="3584819" cy="4975859"/>
                    </a:xfrm>
                    <a:prstGeom prst="rect">
                      <a:avLst/>
                    </a:prstGeom>
                  </pic:spPr>
                </pic:pic>
              </a:graphicData>
            </a:graphic>
          </wp:inline>
        </w:drawing>
      </w:r>
    </w:p>
    <w:p w14:paraId="7269FAF0" w14:textId="6392F3A6" w:rsidR="00BB4E37" w:rsidRDefault="00BB4E37" w:rsidP="00BB4E37">
      <w:pPr>
        <w:pStyle w:val="Caption"/>
        <w:jc w:val="center"/>
        <w:rPr>
          <w:i w:val="0"/>
          <w:iCs w:val="0"/>
        </w:rPr>
      </w:pPr>
      <w:r>
        <w:rPr>
          <w:i w:val="0"/>
          <w:iCs w:val="0"/>
        </w:rPr>
        <w:br/>
      </w:r>
      <w:bookmarkStart w:id="61" w:name="_Toc170815426"/>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22</w:t>
      </w:r>
      <w:r w:rsidRPr="006A6E67">
        <w:rPr>
          <w:i w:val="0"/>
          <w:iCs w:val="0"/>
        </w:rPr>
        <w:fldChar w:fldCharType="end"/>
      </w:r>
      <w:r w:rsidRPr="006A6E67">
        <w:rPr>
          <w:i w:val="0"/>
          <w:iCs w:val="0"/>
        </w:rPr>
        <w:t>.</w:t>
      </w:r>
      <w:r>
        <w:rPr>
          <w:i w:val="0"/>
          <w:iCs w:val="0"/>
        </w:rPr>
        <w:t xml:space="preserve"> </w:t>
      </w:r>
      <w:r w:rsidR="0050123F">
        <w:rPr>
          <w:i w:val="0"/>
          <w:iCs w:val="0"/>
        </w:rPr>
        <w:t>Main control panel</w:t>
      </w:r>
      <w:r>
        <w:rPr>
          <w:i w:val="0"/>
          <w:iCs w:val="0"/>
        </w:rPr>
        <w:t xml:space="preserve"> MCC</w:t>
      </w:r>
      <w:r w:rsidRPr="000C0710">
        <w:rPr>
          <w:i w:val="0"/>
          <w:iCs w:val="0"/>
        </w:rPr>
        <w:t>.</w:t>
      </w:r>
      <w:bookmarkEnd w:id="61"/>
    </w:p>
    <w:p w14:paraId="6181EC17" w14:textId="31C9DB7B" w:rsidR="00BB4E37" w:rsidRDefault="00E41222" w:rsidP="00E41222">
      <w:pPr>
        <w:rPr>
          <w:rFonts w:eastAsiaTheme="minorEastAsia"/>
          <w:szCs w:val="20"/>
        </w:rPr>
      </w:pPr>
      <w:r>
        <w:rPr>
          <w:rFonts w:eastAsiaTheme="minorEastAsia"/>
          <w:szCs w:val="20"/>
        </w:rPr>
        <w:t>T</w:t>
      </w:r>
      <w:r w:rsidRPr="00A7357C">
        <w:rPr>
          <w:rFonts w:eastAsiaTheme="minorEastAsia"/>
          <w:szCs w:val="20"/>
        </w:rPr>
        <w:t xml:space="preserve">he </w:t>
      </w:r>
      <w:r>
        <w:rPr>
          <w:rFonts w:eastAsiaTheme="minorEastAsia"/>
          <w:szCs w:val="20"/>
        </w:rPr>
        <w:t>main control panel</w:t>
      </w:r>
      <w:r w:rsidRPr="00197FFC">
        <w:rPr>
          <w:rFonts w:eastAsiaTheme="minorEastAsia"/>
          <w:szCs w:val="20"/>
        </w:rPr>
        <w:t xml:space="preserve"> is composed for:</w:t>
      </w:r>
    </w:p>
    <w:p w14:paraId="2595C049" w14:textId="77777777" w:rsidR="002C6AB2" w:rsidRDefault="002C6AB2" w:rsidP="00CE796D">
      <w:pPr>
        <w:rPr>
          <w:rFonts w:eastAsiaTheme="minorEastAsia"/>
          <w:szCs w:val="20"/>
        </w:rPr>
      </w:pPr>
    </w:p>
    <w:p w14:paraId="099D9631" w14:textId="203756A8" w:rsidR="00E41222" w:rsidRDefault="00E41222" w:rsidP="007F7B21">
      <w:pPr>
        <w:pStyle w:val="ListParagraph"/>
        <w:numPr>
          <w:ilvl w:val="0"/>
          <w:numId w:val="48"/>
        </w:numPr>
        <w:jc w:val="left"/>
      </w:pPr>
      <w:r w:rsidRPr="00E41222">
        <w:t>Main insulator. This has the function of powering the main panel and the field subsystems.</w:t>
      </w:r>
    </w:p>
    <w:p w14:paraId="1D401288" w14:textId="77777777" w:rsidR="007F7B21" w:rsidRDefault="007F7B21" w:rsidP="007F7B21">
      <w:pPr>
        <w:pStyle w:val="ListParagraph"/>
        <w:ind w:firstLine="0"/>
        <w:jc w:val="left"/>
      </w:pPr>
    </w:p>
    <w:p w14:paraId="3B6B62EB" w14:textId="66BA89A9" w:rsidR="00E41222" w:rsidRDefault="007F7B21" w:rsidP="007F7B21">
      <w:pPr>
        <w:pStyle w:val="ListParagraph"/>
        <w:numPr>
          <w:ilvl w:val="0"/>
          <w:numId w:val="48"/>
        </w:numPr>
        <w:jc w:val="left"/>
      </w:pPr>
      <w:r w:rsidRPr="007F7B21">
        <w:t>Energy Meter: The Siemens PAC3220 meter can display and monitor various factors of the system's energy consumption. For more details, please refer to the device manual.</w:t>
      </w:r>
    </w:p>
    <w:p w14:paraId="01350213" w14:textId="77777777" w:rsidR="007F7B21" w:rsidRDefault="007F7B21" w:rsidP="007F7B21">
      <w:pPr>
        <w:pStyle w:val="ListParagraph"/>
      </w:pPr>
    </w:p>
    <w:p w14:paraId="7FB8B8AF" w14:textId="3B1585B0" w:rsidR="007F7B21" w:rsidRPr="007F7B21" w:rsidRDefault="007F7B21" w:rsidP="007F7B21">
      <w:pPr>
        <w:pStyle w:val="ListParagraph"/>
        <w:numPr>
          <w:ilvl w:val="0"/>
          <w:numId w:val="48"/>
        </w:numPr>
        <w:jc w:val="left"/>
      </w:pPr>
      <w:r w:rsidRPr="007F7B21">
        <w:t>Control Screen (HMI): This control screen is the primary interface for controlling and monitoring the system and its devices.</w:t>
      </w:r>
      <w:r>
        <w:br w:type="page"/>
      </w:r>
    </w:p>
    <w:p w14:paraId="554DF430" w14:textId="72F53EC8" w:rsidR="007F7B21" w:rsidRDefault="007F7B21" w:rsidP="007F7B21">
      <w:pPr>
        <w:pStyle w:val="ListParagraph"/>
        <w:numPr>
          <w:ilvl w:val="0"/>
          <w:numId w:val="48"/>
        </w:numPr>
        <w:jc w:val="left"/>
      </w:pPr>
      <w:r w:rsidRPr="007F7B21">
        <w:lastRenderedPageBreak/>
        <w:t>Main Panel Control Buttons: This section allows the operator to quickly control and monitor the system without using the HMI.</w:t>
      </w:r>
      <w:r w:rsidR="0050123F" w:rsidRPr="0050123F">
        <w:t xml:space="preserve"> The following figure illustrates the buttons and indicators that the operator can use for control purposes.</w:t>
      </w:r>
    </w:p>
    <w:p w14:paraId="440EF600" w14:textId="7ADCE2CF" w:rsidR="0050123F" w:rsidRDefault="00000000" w:rsidP="0050123F">
      <w:pPr>
        <w:pStyle w:val="ListParagraph"/>
        <w:ind w:firstLine="0"/>
        <w:jc w:val="center"/>
      </w:pPr>
      <w:r>
        <w:rPr>
          <w:noProof/>
        </w:rPr>
        <w:pict w14:anchorId="44DEC1B7">
          <v:shape id="Straight Arrow Connector 1617444832" o:spid="_x0000_s2505" type="#_x0000_t32" style="position:absolute;left:0;text-align:left;margin-left:182.9pt;margin-top:198.05pt;width:43.65pt;height:13.8pt;z-index:25548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" strokecolor="red" strokeweight=".5pt">
            <v:stroke endarrow="block" joinstyle="miter"/>
          </v:shape>
        </w:pict>
      </w:r>
      <w:r>
        <w:rPr>
          <w:noProof/>
        </w:rPr>
        <w:pict w14:anchorId="780CBD64">
          <v:shape id="Straight Arrow Connector 832311224" o:spid="_x0000_s2504" type="#_x0000_t32" style="position:absolute;left:0;text-align:left;margin-left:292.3pt;margin-top:304.05pt;width:81.75pt;height:7.45pt;flip:x y;z-index:25547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" strokecolor="red" strokeweight=".5pt">
            <v:stroke endarrow="block" joinstyle="miter"/>
          </v:shape>
        </w:pict>
      </w:r>
      <w:r>
        <w:rPr>
          <w:noProof/>
        </w:rPr>
        <w:pict w14:anchorId="42AD53E8">
          <v:shape id="Straight Arrow Connector 2034607290" o:spid="_x0000_s2503" type="#_x0000_t32" style="position:absolute;left:0;text-align:left;margin-left:182.3pt;margin-top:302.1pt;width:36.85pt;height:11.15pt;z-index:25549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" strokecolor="red" strokeweight=".5pt">
            <v:stroke endarrow="block" joinstyle="miter"/>
          </v:shape>
        </w:pict>
      </w:r>
      <w:r>
        <w:rPr>
          <w:noProof/>
        </w:rPr>
        <w:pict w14:anchorId="2DDDB76C">
          <v:shape id="Straight Arrow Connector 1741916893" o:spid="_x0000_s2502" type="#_x0000_t32" style="position:absolute;left:0;text-align:left;margin-left:181.15pt;margin-top:247pt;width:45.4pt;height:12.65pt;z-index:25549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" strokecolor="red" strokeweight=".5pt">
            <v:stroke endarrow="block" joinstyle="miter"/>
          </v:shape>
        </w:pict>
      </w:r>
      <w:r>
        <w:rPr>
          <w:noProof/>
        </w:rPr>
        <w:pict w14:anchorId="685B249F">
          <v:shape id="Straight Arrow Connector 61310597" o:spid="_x0000_s2501" type="#_x0000_t32" style="position:absolute;left:0;text-align:left;margin-left:291.15pt;margin-top:260.85pt;width:79.8pt;height:14.85pt;flip:x y;z-index:25547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" strokecolor="red" strokeweight=".5pt">
            <v:stroke endarrow="block" joinstyle="miter"/>
          </v:shape>
        </w:pict>
      </w:r>
      <w:r>
        <w:rPr>
          <w:noProof/>
        </w:rPr>
        <w:pict w14:anchorId="0B76D7FC">
          <v:shape id="Straight Arrow Connector 1222714379" o:spid="_x0000_s2500" type="#_x0000_t32" style="position:absolute;left:0;text-align:left;margin-left:289.8pt;margin-top:210.85pt;width:77.4pt;height:18.85pt;flip:x y;z-index:25548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" strokecolor="red" strokeweight=".5pt">
            <v:stroke endarrow="block" joinstyle="miter"/>
          </v:shape>
        </w:pict>
      </w:r>
      <w:r>
        <w:rPr>
          <w:noProof/>
        </w:rPr>
        <w:pict w14:anchorId="239EFA85">
          <v:oval id="Oval 21924444" o:spid="_x0000_s2499" style="position:absolute;left:0;text-align:left;margin-left:153.1pt;margin-top:232.4pt;width:28.5pt;height:27.75pt;z-index:25549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hI1cg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" fillcolor="white [3201]" strokecolor="red" strokeweight="1pt">
            <v:stroke joinstyle="miter"/>
            <v:textbox style="mso-next-textbox:#Oval 21924444">
              <w:txbxContent>
                <w:p w14:paraId="606A7A01" w14:textId="77777777" w:rsidR="00881EFE" w:rsidRPr="00EF520C" w:rsidRDefault="00881EFE" w:rsidP="00881EFE">
                  <w:pPr>
                    <w:ind w:left="-160" w:right="-170"/>
                    <w:jc w:val="center"/>
                    <w:rPr>
                      <w:color w:val="FF0000"/>
                      <w:lang w:val="en-US"/>
                    </w:rPr>
                  </w:pPr>
                  <w:r>
                    <w:rPr>
                      <w:color w:val="FF0000"/>
                      <w:lang w:val="en-US"/>
                    </w:rPr>
                    <w:t>10</w:t>
                  </w:r>
                </w:p>
              </w:txbxContent>
            </v:textbox>
          </v:oval>
        </w:pict>
      </w:r>
      <w:r>
        <w:rPr>
          <w:noProof/>
        </w:rPr>
        <w:pict w14:anchorId="7DDFCAA0">
          <v:oval id="Oval 1597060451" o:spid="_x0000_s2498" style="position:absolute;left:0;text-align:left;margin-left:153.15pt;margin-top:287.9pt;width:28.5pt;height:27.75pt;z-index:25549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37bcw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" fillcolor="white [3201]" strokecolor="red" strokeweight="1pt">
            <v:stroke joinstyle="miter"/>
            <v:textbox style="mso-next-textbox:#Oval 1597060451">
              <w:txbxContent>
                <w:p w14:paraId="2DD23738" w14:textId="49F70351" w:rsidR="00881EFE" w:rsidRPr="00EF520C" w:rsidRDefault="00881EFE" w:rsidP="00881EFE">
                  <w:pPr>
                    <w:ind w:left="-160" w:right="-170"/>
                    <w:jc w:val="center"/>
                    <w:rPr>
                      <w:color w:val="FF0000"/>
                      <w:lang w:val="en-US"/>
                    </w:rPr>
                  </w:pPr>
                  <w:r>
                    <w:rPr>
                      <w:color w:val="FF0000"/>
                      <w:lang w:val="en-US"/>
                    </w:rPr>
                    <w:t>1</w:t>
                  </w:r>
                  <w:r w:rsidR="00BF21F4">
                    <w:rPr>
                      <w:color w:val="FF0000"/>
                      <w:lang w:val="en-US"/>
                    </w:rPr>
                    <w:t>1</w:t>
                  </w:r>
                </w:p>
              </w:txbxContent>
            </v:textbox>
          </v:oval>
        </w:pict>
      </w:r>
      <w:r>
        <w:rPr>
          <w:noProof/>
        </w:rPr>
        <w:pict w14:anchorId="5D199213">
          <v:oval id="Oval 1370000943" o:spid="_x0000_s2497" style="position:absolute;left:0;text-align:left;margin-left:154.45pt;margin-top:183.25pt;width:28.5pt;height:27.75pt;z-index:25548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bZWcwIAAEI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" fillcolor="white [3201]" strokecolor="red" strokeweight="1pt">
            <v:stroke joinstyle="miter"/>
            <v:textbox style="mso-next-textbox:#Oval 1370000943">
              <w:txbxContent>
                <w:p w14:paraId="4BF1651B" w14:textId="3441142A" w:rsidR="00881EFE" w:rsidRPr="00EF520C" w:rsidRDefault="00881EFE" w:rsidP="00881EFE">
                  <w:pPr>
                    <w:jc w:val="center"/>
                    <w:rPr>
                      <w:color w:val="FF0000"/>
                      <w:lang w:val="en-US"/>
                    </w:rPr>
                  </w:pPr>
                  <w:r>
                    <w:rPr>
                      <w:color w:val="FF0000"/>
                      <w:lang w:val="en-US"/>
                    </w:rPr>
                    <w:t>9</w:t>
                  </w:r>
                </w:p>
              </w:txbxContent>
            </v:textbox>
          </v:oval>
        </w:pict>
      </w:r>
      <w:r>
        <w:rPr>
          <w:noProof/>
        </w:rPr>
        <w:pict w14:anchorId="08BDB30C">
          <v:oval id="Oval 662586263" o:spid="_x0000_s2496" style="position:absolute;left:0;text-align:left;margin-left:368.2pt;margin-top:218.25pt;width:28.5pt;height:27.75pt;z-index:25548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J8bcwIAAEI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" fillcolor="white [3201]" strokecolor="red" strokeweight="1pt">
            <v:stroke joinstyle="miter"/>
            <v:textbox style="mso-next-textbox:#Oval 662586263">
              <w:txbxContent>
                <w:p w14:paraId="020EEDF3" w14:textId="53BE9655" w:rsidR="00881EFE" w:rsidRPr="00EF520C" w:rsidRDefault="00881EFE" w:rsidP="00881EFE">
                  <w:pPr>
                    <w:jc w:val="center"/>
                    <w:rPr>
                      <w:color w:val="FF0000"/>
                      <w:lang w:val="en-US"/>
                    </w:rPr>
                  </w:pPr>
                  <w:r>
                    <w:rPr>
                      <w:color w:val="FF0000"/>
                      <w:lang w:val="en-US"/>
                    </w:rPr>
                    <w:t>8</w:t>
                  </w:r>
                </w:p>
              </w:txbxContent>
            </v:textbox>
          </v:oval>
        </w:pict>
      </w:r>
      <w:r>
        <w:rPr>
          <w:noProof/>
        </w:rPr>
        <w:pict w14:anchorId="1097E84B">
          <v:shape id="Straight Arrow Connector 358187686" o:spid="_x0000_s2495" type="#_x0000_t32" style="position:absolute;left:0;text-align:left;margin-left:339.65pt;margin-top:191.15pt;width:31.55pt;height:17.3pt;flip:x;z-index:25548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" strokecolor="red" strokeweight=".5pt">
            <v:stroke endarrow="block" joinstyle="miter"/>
          </v:shape>
        </w:pict>
      </w:r>
      <w:r>
        <w:rPr>
          <w:noProof/>
        </w:rPr>
        <w:pict w14:anchorId="7CF1708F">
          <v:oval id="Oval 784691645" o:spid="_x0000_s2494" style="position:absolute;left:0;text-align:left;margin-left:372.5pt;margin-top:260.85pt;width:28.5pt;height:27.75pt;z-index:25547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leW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" fillcolor="white [3201]" strokecolor="red" strokeweight="1pt">
            <v:stroke joinstyle="miter"/>
            <v:textbox style="mso-next-textbox:#Oval 784691645">
              <w:txbxContent>
                <w:p w14:paraId="610A2265" w14:textId="77777777" w:rsidR="0050123F" w:rsidRPr="00EF520C" w:rsidRDefault="0050123F" w:rsidP="0050123F">
                  <w:pPr>
                    <w:jc w:val="center"/>
                    <w:rPr>
                      <w:color w:val="FF0000"/>
                      <w:lang w:val="en-US"/>
                    </w:rPr>
                  </w:pPr>
                  <w:r>
                    <w:rPr>
                      <w:color w:val="FF0000"/>
                      <w:lang w:val="en-US"/>
                    </w:rPr>
                    <w:t>5</w:t>
                  </w:r>
                </w:p>
              </w:txbxContent>
            </v:textbox>
          </v:oval>
        </w:pict>
      </w:r>
      <w:r>
        <w:rPr>
          <w:noProof/>
        </w:rPr>
        <w:pict w14:anchorId="360D0BB6">
          <v:oval id="Oval 1716678221" o:spid="_x0000_s2493" style="position:absolute;left:0;text-align:left;margin-left:374.4pt;margin-top:298.3pt;width:28.5pt;height:27.75pt;z-index:25547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syBcw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" fillcolor="white [3201]" strokecolor="red" strokeweight="1pt">
            <v:stroke joinstyle="miter"/>
            <v:textbox style="mso-next-textbox:#Oval 1716678221">
              <w:txbxContent>
                <w:p w14:paraId="76C86460" w14:textId="5BA79AE8" w:rsidR="0050123F" w:rsidRPr="00EF520C" w:rsidRDefault="0050123F" w:rsidP="0050123F">
                  <w:pPr>
                    <w:jc w:val="center"/>
                    <w:rPr>
                      <w:color w:val="FF0000"/>
                      <w:lang w:val="en-US"/>
                    </w:rPr>
                  </w:pPr>
                  <w:r>
                    <w:rPr>
                      <w:color w:val="FF0000"/>
                      <w:lang w:val="en-US"/>
                    </w:rPr>
                    <w:t>6</w:t>
                  </w:r>
                </w:p>
              </w:txbxContent>
            </v:textbox>
          </v:oval>
        </w:pict>
      </w:r>
      <w:r>
        <w:rPr>
          <w:noProof/>
        </w:rPr>
        <w:pict w14:anchorId="6363A71E">
          <v:oval id="Oval 1357427837" o:spid="_x0000_s2492" style="position:absolute;left:0;text-align:left;margin-left:372.1pt;margin-top:175pt;width:28.5pt;height:27.75pt;z-index:25547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QMcg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" fillcolor="white [3201]" strokecolor="red" strokeweight="1pt">
            <v:stroke joinstyle="miter"/>
            <v:textbox style="mso-next-textbox:#Oval 1357427837">
              <w:txbxContent>
                <w:p w14:paraId="35869CAB" w14:textId="74D9EBD6" w:rsidR="00901E0F" w:rsidRPr="00EF520C" w:rsidRDefault="00901E0F" w:rsidP="00901E0F">
                  <w:pPr>
                    <w:jc w:val="center"/>
                    <w:rPr>
                      <w:color w:val="FF0000"/>
                      <w:lang w:val="en-US"/>
                    </w:rPr>
                  </w:pPr>
                  <w:r>
                    <w:rPr>
                      <w:color w:val="FF0000"/>
                      <w:lang w:val="en-US"/>
                    </w:rPr>
                    <w:t>7</w:t>
                  </w:r>
                </w:p>
              </w:txbxContent>
            </v:textbox>
          </v:oval>
        </w:pict>
      </w:r>
      <w:r w:rsidR="0050123F" w:rsidRPr="0050123F">
        <w:rPr>
          <w:noProof/>
        </w:rPr>
        <w:drawing>
          <wp:inline distT="0" distB="0" distL="0" distR="0" wp14:anchorId="65136493" wp14:editId="50F47118">
            <wp:extent cx="3313633" cy="4207198"/>
            <wp:effectExtent l="0" t="0" r="1270" b="3175"/>
            <wp:docPr id="88728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80080" name=""/>
                    <pic:cNvPicPr/>
                  </pic:nvPicPr>
                  <pic:blipFill>
                    <a:blip r:embed="rId34"/>
                    <a:stretch>
                      <a:fillRect/>
                    </a:stretch>
                  </pic:blipFill>
                  <pic:spPr>
                    <a:xfrm>
                      <a:off x="0" y="0"/>
                      <a:ext cx="3319927" cy="4215190"/>
                    </a:xfrm>
                    <a:prstGeom prst="rect">
                      <a:avLst/>
                    </a:prstGeom>
                  </pic:spPr>
                </pic:pic>
              </a:graphicData>
            </a:graphic>
          </wp:inline>
        </w:drawing>
      </w:r>
    </w:p>
    <w:p w14:paraId="3096C970" w14:textId="09F334C6" w:rsidR="0050123F" w:rsidRDefault="0050123F" w:rsidP="0050123F">
      <w:pPr>
        <w:pStyle w:val="Caption"/>
        <w:jc w:val="center"/>
        <w:rPr>
          <w:i w:val="0"/>
          <w:iCs w:val="0"/>
        </w:rPr>
      </w:pPr>
      <w:r>
        <w:rPr>
          <w:i w:val="0"/>
          <w:iCs w:val="0"/>
        </w:rPr>
        <w:br/>
      </w:r>
      <w:bookmarkStart w:id="62" w:name="_Toc170815427"/>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23</w:t>
      </w:r>
      <w:r w:rsidRPr="006A6E67">
        <w:rPr>
          <w:i w:val="0"/>
          <w:iCs w:val="0"/>
        </w:rPr>
        <w:fldChar w:fldCharType="end"/>
      </w:r>
      <w:r w:rsidRPr="006A6E67">
        <w:rPr>
          <w:i w:val="0"/>
          <w:iCs w:val="0"/>
        </w:rPr>
        <w:t>.</w:t>
      </w:r>
      <w:r>
        <w:rPr>
          <w:i w:val="0"/>
          <w:iCs w:val="0"/>
        </w:rPr>
        <w:t xml:space="preserve"> Main control panel MCC</w:t>
      </w:r>
      <w:r w:rsidRPr="000C0710">
        <w:rPr>
          <w:i w:val="0"/>
          <w:iCs w:val="0"/>
        </w:rPr>
        <w:t>.</w:t>
      </w:r>
      <w:bookmarkEnd w:id="62"/>
    </w:p>
    <w:p w14:paraId="69194B93" w14:textId="484911EB" w:rsidR="0050123F" w:rsidRDefault="0050123F" w:rsidP="0050123F">
      <w:pPr>
        <w:pStyle w:val="ListParagraph"/>
        <w:ind w:firstLine="0"/>
        <w:jc w:val="center"/>
      </w:pPr>
    </w:p>
    <w:p w14:paraId="471FC34D" w14:textId="7230AFE5" w:rsidR="002B32D0" w:rsidRDefault="0050123F" w:rsidP="002B32D0">
      <w:pPr>
        <w:pStyle w:val="ListParagraph"/>
        <w:numPr>
          <w:ilvl w:val="0"/>
          <w:numId w:val="48"/>
        </w:numPr>
      </w:pPr>
      <w:r>
        <w:t>Start push button and indicator.</w:t>
      </w:r>
      <w:r w:rsidRPr="0050123F">
        <w:t xml:space="preserve"> Start button has the functionality of operating the system automatically, when the system evaluates the status of the devices and if they are in a state of correct operation, the system begins to operate automatically. If some of the sections stop due to emergency stop, the other section is running, and the system is safe to restart, the user must acknowledge the alarms and press start on the HMI in this way the starting sequence for that section starts again</w:t>
      </w:r>
      <w:r w:rsidR="002B32D0">
        <w:t>.</w:t>
      </w:r>
      <w:r w:rsidR="002B32D0" w:rsidRPr="002B32D0">
        <w:t xml:space="preserve"> The button includes a light indicator that shows the system's status. The indicator behaves differently depending on the system's condition. The statuses of the indicator are as follows:</w:t>
      </w:r>
    </w:p>
    <w:p w14:paraId="6C105402" w14:textId="3F109356" w:rsidR="002B32D0" w:rsidRDefault="002B32D0" w:rsidP="002B32D0">
      <w:pPr>
        <w:pStyle w:val="ListParagraph"/>
        <w:ind w:firstLine="0"/>
      </w:pPr>
    </w:p>
    <w:p w14:paraId="70FD49DB" w14:textId="047E8F64" w:rsidR="002B32D0" w:rsidRDefault="002B32D0" w:rsidP="002B32D0">
      <w:pPr>
        <w:pStyle w:val="ListParagraph"/>
        <w:numPr>
          <w:ilvl w:val="0"/>
          <w:numId w:val="49"/>
        </w:numPr>
      </w:pPr>
      <w:r>
        <w:t>Light off. System stopped.</w:t>
      </w:r>
    </w:p>
    <w:p w14:paraId="5A7FAAF0" w14:textId="7E782215" w:rsidR="002B32D0" w:rsidRDefault="002B32D0" w:rsidP="002B32D0">
      <w:pPr>
        <w:pStyle w:val="ListParagraph"/>
        <w:numPr>
          <w:ilvl w:val="0"/>
          <w:numId w:val="49"/>
        </w:numPr>
      </w:pPr>
      <w:r>
        <w:t>Light steady on. System Running.</w:t>
      </w:r>
    </w:p>
    <w:p w14:paraId="5D55335A" w14:textId="491F7CBE" w:rsidR="002B32D0" w:rsidRDefault="002B32D0" w:rsidP="002B32D0">
      <w:pPr>
        <w:pStyle w:val="ListParagraph"/>
        <w:numPr>
          <w:ilvl w:val="0"/>
          <w:numId w:val="49"/>
        </w:numPr>
      </w:pPr>
      <w:r>
        <w:t>Light flashing 1Hz. Energy safe mode active.</w:t>
      </w:r>
    </w:p>
    <w:p w14:paraId="660F160A" w14:textId="4CAD09B1" w:rsidR="002B32D0" w:rsidRDefault="002B32D0" w:rsidP="002B32D0">
      <w:pPr>
        <w:pStyle w:val="ListParagraph"/>
        <w:numPr>
          <w:ilvl w:val="0"/>
          <w:numId w:val="49"/>
        </w:numPr>
      </w:pPr>
      <w:r>
        <w:t>Light flashing 2Hz. System starting.</w:t>
      </w:r>
    </w:p>
    <w:p w14:paraId="3791374E" w14:textId="5DE3DC03" w:rsidR="002B32D0" w:rsidRDefault="002B32D0" w:rsidP="002B32D0"/>
    <w:p w14:paraId="29EEDE85" w14:textId="773F87CD" w:rsidR="002B32D0" w:rsidRDefault="002B32D0" w:rsidP="002B32D0">
      <w:pPr>
        <w:pStyle w:val="ListParagraph"/>
        <w:numPr>
          <w:ilvl w:val="0"/>
          <w:numId w:val="48"/>
        </w:numPr>
      </w:pPr>
      <w:r w:rsidRPr="004733FC">
        <w:t>S</w:t>
      </w:r>
      <w:r w:rsidR="00881EFE">
        <w:t>top push button and indicator</w:t>
      </w:r>
      <w:r>
        <w:t>.</w:t>
      </w:r>
      <w:r w:rsidRPr="004733FC">
        <w:t xml:space="preserve"> Stop push button has the functionality of stopping the system when the operator presses it.</w:t>
      </w:r>
    </w:p>
    <w:p w14:paraId="1629A4AA" w14:textId="0ACEB76A" w:rsidR="00901E0F" w:rsidRDefault="00901E0F">
      <w:pPr>
        <w:spacing w:after="160" w:line="259" w:lineRule="auto"/>
        <w:rPr>
          <w:rFonts w:ascii="Arial" w:eastAsia="Arial" w:hAnsi="Arial" w:cs="Arial"/>
          <w:color w:val="000000"/>
          <w:sz w:val="20"/>
          <w:szCs w:val="22"/>
        </w:rPr>
      </w:pPr>
      <w:r>
        <w:br w:type="page"/>
      </w:r>
    </w:p>
    <w:p w14:paraId="224B5946" w14:textId="77777777" w:rsidR="00901E0F" w:rsidRDefault="00901E0F" w:rsidP="00901E0F">
      <w:pPr>
        <w:pStyle w:val="ListParagraph"/>
        <w:ind w:firstLine="0"/>
      </w:pPr>
    </w:p>
    <w:p w14:paraId="7C09007C" w14:textId="0F3AAC9D" w:rsidR="00881EFE" w:rsidRDefault="00901E0F" w:rsidP="00881EFE">
      <w:pPr>
        <w:pStyle w:val="ListParagraph"/>
        <w:numPr>
          <w:ilvl w:val="0"/>
          <w:numId w:val="48"/>
        </w:numPr>
      </w:pPr>
      <w:r w:rsidRPr="00901E0F">
        <w:t>R</w:t>
      </w:r>
      <w:r w:rsidR="00881EFE">
        <w:t>eset push button</w:t>
      </w:r>
      <w:r w:rsidR="00BF21F4" w:rsidRPr="00BF21F4">
        <w:t xml:space="preserve"> </w:t>
      </w:r>
      <w:r w:rsidR="00BF21F4">
        <w:t>and indicator</w:t>
      </w:r>
      <w:r w:rsidRPr="00901E0F">
        <w:t>. When the user</w:t>
      </w:r>
      <w:r w:rsidR="00881EFE">
        <w:t xml:space="preserve"> or operator</w:t>
      </w:r>
      <w:r w:rsidRPr="00901E0F">
        <w:t xml:space="preserve"> presses the reset button, the event can be reset </w:t>
      </w:r>
      <w:r>
        <w:t xml:space="preserve">alarm or events </w:t>
      </w:r>
      <w:r w:rsidRPr="00901E0F">
        <w:t xml:space="preserve">at the PLC and HMI if the event is not still </w:t>
      </w:r>
      <w:r w:rsidR="00881EFE" w:rsidRPr="00901E0F">
        <w:t>present.</w:t>
      </w:r>
      <w:r w:rsidR="00881EFE" w:rsidRPr="002B32D0">
        <w:t xml:space="preserve"> The button includes a light indicator that shows the system's status. The indicator behaves differently depending on the system's condition. The statuses of the indicator are as follows:</w:t>
      </w:r>
    </w:p>
    <w:p w14:paraId="6E9C9AFF" w14:textId="77777777" w:rsidR="00881EFE" w:rsidRDefault="00881EFE" w:rsidP="00881EFE">
      <w:pPr>
        <w:pStyle w:val="ListParagraph"/>
        <w:ind w:firstLine="0"/>
      </w:pPr>
    </w:p>
    <w:p w14:paraId="170CD9B9" w14:textId="630952FD" w:rsidR="00881EFE" w:rsidRDefault="00881EFE" w:rsidP="00881EFE">
      <w:pPr>
        <w:pStyle w:val="ListParagraph"/>
        <w:numPr>
          <w:ilvl w:val="0"/>
          <w:numId w:val="49"/>
        </w:numPr>
      </w:pPr>
      <w:r>
        <w:t xml:space="preserve">Light flashing 1Hz. </w:t>
      </w:r>
      <w:r w:rsidRPr="00901E0F">
        <w:t>The system has a general alarm active and needs to be reset.</w:t>
      </w:r>
    </w:p>
    <w:p w14:paraId="7EB321C3" w14:textId="7B6443FB" w:rsidR="00881EFE" w:rsidRDefault="00881EFE" w:rsidP="00881EFE">
      <w:pPr>
        <w:pStyle w:val="ListParagraph"/>
        <w:numPr>
          <w:ilvl w:val="0"/>
          <w:numId w:val="49"/>
        </w:numPr>
      </w:pPr>
      <w:r>
        <w:t>Light flashing 2Hz. The system is in emergency status active and needs to be reset.</w:t>
      </w:r>
    </w:p>
    <w:p w14:paraId="29038D06" w14:textId="77777777" w:rsidR="00881EFE" w:rsidRDefault="00881EFE" w:rsidP="00881EFE">
      <w:pPr>
        <w:pStyle w:val="ListParagraph"/>
        <w:ind w:firstLine="0"/>
      </w:pPr>
    </w:p>
    <w:p w14:paraId="6290976C" w14:textId="7411D8D1" w:rsidR="00CE69C8" w:rsidRDefault="008571BD" w:rsidP="00CE69C8">
      <w:pPr>
        <w:pStyle w:val="ListParagraph"/>
        <w:numPr>
          <w:ilvl w:val="0"/>
          <w:numId w:val="48"/>
        </w:numPr>
      </w:pPr>
      <w:r>
        <w:t>Jam Reset push button</w:t>
      </w:r>
      <w:r w:rsidR="00BF21F4" w:rsidRPr="00BF21F4">
        <w:t xml:space="preserve"> </w:t>
      </w:r>
      <w:r w:rsidR="00BF21F4">
        <w:t>and indicator</w:t>
      </w:r>
      <w:r>
        <w:t>.</w:t>
      </w:r>
      <w:r w:rsidRPr="008571BD">
        <w:t xml:space="preserve"> </w:t>
      </w:r>
      <w:r w:rsidR="00CE69C8" w:rsidRPr="00CE69C8">
        <w:t>Jam detection is present in areas of the system at risk of container jams, such as merge points and curves. When one of the sensors located at the entrance to the Fingers</w:t>
      </w:r>
      <w:r w:rsidR="00CE69C8">
        <w:t xml:space="preserve"> curve</w:t>
      </w:r>
      <w:r w:rsidR="00CE69C8" w:rsidRPr="00CE69C8">
        <w:t xml:space="preserve"> detects a box for more than 10 seconds while the motors are running, it activates the Jam alarm and stops the lane. The operator must remove any obstructing elements in front of the sensor. This button is used to reset the alarms after clearing the jam. </w:t>
      </w:r>
      <w:r w:rsidR="00CE69C8" w:rsidRPr="002B32D0">
        <w:t>The button includes a light indicator that shows the system's status. The indicator behaves differently depending on the system's condition. The statuses of the indicator are as follows:</w:t>
      </w:r>
    </w:p>
    <w:p w14:paraId="600DEC17" w14:textId="77777777" w:rsidR="00CE69C8" w:rsidRDefault="00CE69C8" w:rsidP="00CE69C8">
      <w:pPr>
        <w:pStyle w:val="ListParagraph"/>
        <w:ind w:firstLine="0"/>
      </w:pPr>
    </w:p>
    <w:p w14:paraId="4C893E78" w14:textId="640402A0" w:rsidR="00CE69C8" w:rsidRDefault="00CE69C8" w:rsidP="00CE69C8">
      <w:pPr>
        <w:pStyle w:val="ListParagraph"/>
        <w:numPr>
          <w:ilvl w:val="0"/>
          <w:numId w:val="49"/>
        </w:numPr>
      </w:pPr>
      <w:r>
        <w:t>Light off. Jam area healthy.</w:t>
      </w:r>
    </w:p>
    <w:p w14:paraId="482E4EC5" w14:textId="58FC93BB" w:rsidR="00CE69C8" w:rsidRDefault="00CE69C8" w:rsidP="00CE69C8">
      <w:pPr>
        <w:pStyle w:val="ListParagraph"/>
        <w:numPr>
          <w:ilvl w:val="0"/>
          <w:numId w:val="49"/>
        </w:numPr>
      </w:pPr>
      <w:r>
        <w:t>Light steady on. Local jam condition has been detected within the jam reset station area of control and jam is still active.</w:t>
      </w:r>
    </w:p>
    <w:p w14:paraId="281CEE20" w14:textId="53734595" w:rsidR="00CE69C8" w:rsidRDefault="00CE69C8" w:rsidP="00CE69C8">
      <w:pPr>
        <w:pStyle w:val="ListParagraph"/>
        <w:numPr>
          <w:ilvl w:val="0"/>
          <w:numId w:val="49"/>
        </w:numPr>
      </w:pPr>
      <w:r>
        <w:t xml:space="preserve">Light flashing 1Hz. Local jam </w:t>
      </w:r>
      <w:r w:rsidR="00BF21F4">
        <w:t>condition has been removed and the system or the lane can be restarted</w:t>
      </w:r>
      <w:r>
        <w:t>.</w:t>
      </w:r>
    </w:p>
    <w:p w14:paraId="36734260" w14:textId="77777777" w:rsidR="00881EFE" w:rsidRDefault="00881EFE" w:rsidP="00881EFE">
      <w:pPr>
        <w:pStyle w:val="ListParagraph"/>
        <w:ind w:firstLine="0"/>
      </w:pPr>
    </w:p>
    <w:p w14:paraId="2CE13224" w14:textId="2D912391" w:rsidR="00B964E9" w:rsidRDefault="00B964E9" w:rsidP="00B964E9">
      <w:pPr>
        <w:pStyle w:val="ListParagraph"/>
        <w:numPr>
          <w:ilvl w:val="0"/>
          <w:numId w:val="48"/>
        </w:numPr>
      </w:pPr>
      <w:r>
        <w:t>Speed change push button</w:t>
      </w:r>
      <w:r w:rsidRPr="00BF21F4">
        <w:t xml:space="preserve"> </w:t>
      </w:r>
      <w:r>
        <w:t xml:space="preserve">and indicator. </w:t>
      </w:r>
      <w:r w:rsidRPr="00B964E9">
        <w:t xml:space="preserve">This button functions to adjust the system's speed during normal operation, cycling through speeds 1 to 3 with each press. If pressed while the system is at speed 3, it switches back to speed 1. </w:t>
      </w:r>
      <w:r w:rsidRPr="002B32D0">
        <w:t>The button includes a light indicator that shows the system's status. The indicator behaves differently depending on the system's condition. The statuses of the indicator are as follows:</w:t>
      </w:r>
    </w:p>
    <w:p w14:paraId="564D6432" w14:textId="77777777" w:rsidR="00B964E9" w:rsidRDefault="00B964E9" w:rsidP="00B964E9">
      <w:pPr>
        <w:pStyle w:val="ListParagraph"/>
        <w:ind w:firstLine="0"/>
      </w:pPr>
    </w:p>
    <w:p w14:paraId="7209B930" w14:textId="2BAA3270" w:rsidR="00B964E9" w:rsidRDefault="00B964E9" w:rsidP="00B964E9">
      <w:pPr>
        <w:pStyle w:val="ListParagraph"/>
        <w:numPr>
          <w:ilvl w:val="0"/>
          <w:numId w:val="49"/>
        </w:numPr>
      </w:pPr>
      <w:r>
        <w:t>Light steady on. T</w:t>
      </w:r>
      <w:r w:rsidRPr="00B964E9">
        <w:t>he system is running at speed 1</w:t>
      </w:r>
      <w:r>
        <w:t>.</w:t>
      </w:r>
    </w:p>
    <w:p w14:paraId="3D7AA077" w14:textId="4F1E4155" w:rsidR="00B964E9" w:rsidRDefault="00B964E9" w:rsidP="00B964E9">
      <w:pPr>
        <w:pStyle w:val="ListParagraph"/>
        <w:numPr>
          <w:ilvl w:val="0"/>
          <w:numId w:val="49"/>
        </w:numPr>
      </w:pPr>
      <w:r>
        <w:t>Light flashing 1Hz.</w:t>
      </w:r>
      <w:r w:rsidRPr="00B964E9">
        <w:t xml:space="preserve"> </w:t>
      </w:r>
      <w:r>
        <w:t>T</w:t>
      </w:r>
      <w:r w:rsidRPr="00B964E9">
        <w:t xml:space="preserve">he system is running at speed </w:t>
      </w:r>
      <w:r>
        <w:t>2.</w:t>
      </w:r>
    </w:p>
    <w:p w14:paraId="5142D1B7" w14:textId="6A3712B5" w:rsidR="00B964E9" w:rsidRDefault="00B964E9" w:rsidP="00B964E9">
      <w:pPr>
        <w:pStyle w:val="ListParagraph"/>
        <w:numPr>
          <w:ilvl w:val="0"/>
          <w:numId w:val="49"/>
        </w:numPr>
      </w:pPr>
      <w:r>
        <w:t>Light flashing 2Hz.</w:t>
      </w:r>
      <w:r w:rsidRPr="00B964E9">
        <w:t xml:space="preserve"> </w:t>
      </w:r>
      <w:r>
        <w:t>T</w:t>
      </w:r>
      <w:r w:rsidRPr="00B964E9">
        <w:t xml:space="preserve">he system is running at speed </w:t>
      </w:r>
      <w:r>
        <w:t>3.</w:t>
      </w:r>
    </w:p>
    <w:p w14:paraId="6092C666" w14:textId="77777777" w:rsidR="00B964E9" w:rsidRDefault="00B964E9" w:rsidP="00B964E9">
      <w:pPr>
        <w:pStyle w:val="ListParagraph"/>
        <w:ind w:firstLine="0"/>
      </w:pPr>
    </w:p>
    <w:p w14:paraId="79D21E14" w14:textId="77777777" w:rsidR="00B964E9" w:rsidRDefault="00B964E9" w:rsidP="00B964E9">
      <w:pPr>
        <w:pStyle w:val="ListParagraph"/>
        <w:numPr>
          <w:ilvl w:val="0"/>
          <w:numId w:val="48"/>
        </w:numPr>
      </w:pPr>
      <w:r>
        <w:t xml:space="preserve">Fault </w:t>
      </w:r>
      <w:r w:rsidRPr="002B32D0">
        <w:t>light indicator</w:t>
      </w:r>
      <w:r>
        <w:t>.</w:t>
      </w:r>
      <w:r w:rsidRPr="002B32D0">
        <w:t xml:space="preserve"> </w:t>
      </w:r>
      <w:r w:rsidRPr="00BF21F4">
        <w:t>The fault indicator displays when the system enters an emergency state, which occurs when an emergency stop is activated either from the buttons or the lanyards.</w:t>
      </w:r>
    </w:p>
    <w:p w14:paraId="5E7D90DC" w14:textId="77777777" w:rsidR="00B964E9" w:rsidRDefault="00B964E9" w:rsidP="00B964E9">
      <w:pPr>
        <w:pStyle w:val="ListParagraph"/>
        <w:ind w:firstLine="0"/>
      </w:pPr>
    </w:p>
    <w:p w14:paraId="104E5462" w14:textId="2C7F2ECA" w:rsidR="002B32D0" w:rsidRDefault="00B964E9" w:rsidP="002B32D0">
      <w:pPr>
        <w:pStyle w:val="ListParagraph"/>
        <w:numPr>
          <w:ilvl w:val="0"/>
          <w:numId w:val="48"/>
        </w:numPr>
      </w:pPr>
      <w:r>
        <w:t xml:space="preserve">MCC </w:t>
      </w:r>
      <w:r w:rsidRPr="00B964E9">
        <w:t>Emergency stop. This has the function of stopping the system and disabling the safety contactors.</w:t>
      </w:r>
    </w:p>
    <w:p w14:paraId="26B4A194" w14:textId="77777777" w:rsidR="00B964E9" w:rsidRDefault="00B964E9" w:rsidP="00B964E9">
      <w:pPr>
        <w:pStyle w:val="ListParagraph"/>
      </w:pPr>
    </w:p>
    <w:p w14:paraId="4C3EF7C8" w14:textId="4CE91E99" w:rsidR="00B964E9" w:rsidRDefault="00AE29B9" w:rsidP="002B32D0">
      <w:pPr>
        <w:pStyle w:val="ListParagraph"/>
        <w:numPr>
          <w:ilvl w:val="0"/>
          <w:numId w:val="48"/>
        </w:numPr>
      </w:pPr>
      <w:r>
        <w:t>Main Panel Light Tower: This component serves the purpose of promptly informing operators about the system's status. The following figure illustrates the array of indicators included in the tower.</w:t>
      </w:r>
    </w:p>
    <w:p w14:paraId="071972BA" w14:textId="77777777" w:rsidR="00AE29B9" w:rsidRDefault="00AE29B9" w:rsidP="00AE29B9">
      <w:pPr>
        <w:pStyle w:val="ListParagraph"/>
      </w:pPr>
    </w:p>
    <w:p w14:paraId="780EDAA1" w14:textId="6B5BFB38" w:rsidR="00AE29B9" w:rsidRDefault="00000000" w:rsidP="00AE29B9">
      <w:pPr>
        <w:pStyle w:val="ListParagraph"/>
        <w:jc w:val="center"/>
      </w:pPr>
      <w:r>
        <w:rPr>
          <w:noProof/>
        </w:rPr>
        <w:lastRenderedPageBreak/>
        <w:pict w14:anchorId="6563622B">
          <v:shape id="Straight Arrow Connector 170277949" o:spid="_x0000_s2491" type="#_x0000_t32" style="position:absolute;left:0;text-align:left;margin-left:304.15pt;margin-top:108pt;width:65.95pt;height:12.3pt;flip:x;z-index:25552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" strokecolor="red" strokeweight=".5pt">
            <v:stroke endarrow="block" joinstyle="miter"/>
          </v:shape>
        </w:pict>
      </w:r>
      <w:r>
        <w:rPr>
          <w:noProof/>
        </w:rPr>
        <w:pict w14:anchorId="3D7DBCE1">
          <v:shape id="Straight Arrow Connector 1485944959" o:spid="_x0000_s2490" type="#_x0000_t32" style="position:absolute;left:0;text-align:left;margin-left:226.95pt;margin-top:43.5pt;width:54.5pt;height:5.05pt;z-index:25552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" strokecolor="red" strokeweight=".5pt">
            <v:stroke endarrow="block" joinstyle="miter"/>
          </v:shape>
        </w:pict>
      </w:r>
      <w:r>
        <w:rPr>
          <w:noProof/>
        </w:rPr>
        <w:pict w14:anchorId="0A2BA21D">
          <v:oval id="Oval 407006188" o:spid="_x0000_s2489" style="position:absolute;left:0;text-align:left;margin-left:198.35pt;margin-top:30.7pt;width:28.5pt;height:27.75pt;z-index:25551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S1B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" fillcolor="white [3201]" strokecolor="red" strokeweight="1pt">
            <v:stroke joinstyle="miter"/>
            <v:textbox style="mso-next-textbox:#Oval 407006188">
              <w:txbxContent>
                <w:p w14:paraId="33228E5B" w14:textId="51F1DEAC" w:rsidR="00AE29B9" w:rsidRPr="00EF520C" w:rsidRDefault="00AE29B9" w:rsidP="00AE29B9">
                  <w:pPr>
                    <w:ind w:left="-160" w:right="-170"/>
                    <w:jc w:val="center"/>
                    <w:rPr>
                      <w:color w:val="FF0000"/>
                      <w:lang w:val="en-US"/>
                    </w:rPr>
                  </w:pPr>
                  <w:r>
                    <w:rPr>
                      <w:color w:val="FF0000"/>
                      <w:lang w:val="en-US"/>
                    </w:rPr>
                    <w:t>17</w:t>
                  </w:r>
                </w:p>
              </w:txbxContent>
            </v:textbox>
          </v:oval>
        </w:pict>
      </w:r>
      <w:r>
        <w:rPr>
          <w:noProof/>
        </w:rPr>
        <w:pict w14:anchorId="0A88A534">
          <v:shape id="Straight Arrow Connector 2050202970" o:spid="_x0000_s2488" type="#_x0000_t32" style="position:absolute;left:0;text-align:left;margin-left:225.2pt;margin-top:13.55pt;width:58.8pt;height:23.5pt;z-index:25551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" strokecolor="red" strokeweight=".5pt">
            <v:stroke endarrow="block" joinstyle="miter"/>
          </v:shape>
        </w:pict>
      </w:r>
      <w:r>
        <w:rPr>
          <w:noProof/>
        </w:rPr>
        <w:pict w14:anchorId="62C8343E">
          <v:oval id="Oval 926890719" o:spid="_x0000_s2487" style="position:absolute;left:0;text-align:left;margin-left:196.6pt;margin-top:.15pt;width:28.5pt;height:27.75pt;z-index:25551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XMdA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" fillcolor="white [3201]" strokecolor="red" strokeweight="1pt">
            <v:stroke joinstyle="miter"/>
            <v:textbox style="mso-next-textbox:#Oval 926890719">
              <w:txbxContent>
                <w:p w14:paraId="2693613A" w14:textId="36E2B941" w:rsidR="00AE29B9" w:rsidRPr="00EF520C" w:rsidRDefault="00AE29B9" w:rsidP="00AE29B9">
                  <w:pPr>
                    <w:ind w:left="-160" w:right="-170"/>
                    <w:jc w:val="center"/>
                    <w:rPr>
                      <w:color w:val="FF0000"/>
                      <w:lang w:val="en-US"/>
                    </w:rPr>
                  </w:pPr>
                  <w:r>
                    <w:rPr>
                      <w:color w:val="FF0000"/>
                      <w:lang w:val="en-US"/>
                    </w:rPr>
                    <w:t>16</w:t>
                  </w:r>
                </w:p>
              </w:txbxContent>
            </v:textbox>
          </v:oval>
        </w:pict>
      </w:r>
      <w:r>
        <w:rPr>
          <w:noProof/>
        </w:rPr>
        <w:pict w14:anchorId="44C384C8">
          <v:oval id="Oval 1924133449" o:spid="_x0000_s2486" style="position:absolute;left:0;text-align:left;margin-left:371.7pt;margin-top:92.35pt;width:28.5pt;height:27.75pt;z-index:25551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BtudA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" fillcolor="white [3201]" strokecolor="red" strokeweight="1pt">
            <v:stroke joinstyle="miter"/>
            <v:textbox style="mso-next-textbox:#Oval 1924133449">
              <w:txbxContent>
                <w:p w14:paraId="4E0BF91F" w14:textId="4012F447" w:rsidR="00AE29B9" w:rsidRPr="00EF520C" w:rsidRDefault="00AE29B9" w:rsidP="00AE29B9">
                  <w:pPr>
                    <w:ind w:left="-160" w:right="-170"/>
                    <w:jc w:val="center"/>
                    <w:rPr>
                      <w:color w:val="FF0000"/>
                      <w:lang w:val="en-US"/>
                    </w:rPr>
                  </w:pPr>
                  <w:r>
                    <w:rPr>
                      <w:color w:val="FF0000"/>
                      <w:lang w:val="en-US"/>
                    </w:rPr>
                    <w:t>18</w:t>
                  </w:r>
                </w:p>
              </w:txbxContent>
            </v:textbox>
          </v:oval>
        </w:pict>
      </w:r>
      <w:r>
        <w:rPr>
          <w:noProof/>
        </w:rPr>
        <w:pict w14:anchorId="0DC683BF">
          <v:shape id="Straight Arrow Connector 1711615165" o:spid="_x0000_s2485" type="#_x0000_t32" style="position:absolute;left:0;text-align:left;margin-left:291.3pt;margin-top:29.2pt;width:81.65pt;height:44.8pt;flip:x y;z-index:25551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" strokecolor="red" strokeweight=".5pt">
            <v:stroke endarrow="block" joinstyle="miter"/>
          </v:shape>
        </w:pict>
      </w:r>
      <w:r>
        <w:rPr>
          <w:noProof/>
        </w:rPr>
        <w:pict w14:anchorId="71A0710F">
          <v:oval id="Oval 1744680132" o:spid="_x0000_s2484" style="position:absolute;left:0;text-align:left;margin-left:371.7pt;margin-top:65.25pt;width:28.5pt;height:27.75pt;z-index:25550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tPj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" fillcolor="white [3201]" strokecolor="red" strokeweight="1pt">
            <v:stroke joinstyle="miter"/>
            <v:textbox style="mso-next-textbox:#Oval 1744680132">
              <w:txbxContent>
                <w:p w14:paraId="1F173AB4" w14:textId="579AF303" w:rsidR="00AE29B9" w:rsidRPr="00EF520C" w:rsidRDefault="00AE29B9" w:rsidP="00AE29B9">
                  <w:pPr>
                    <w:ind w:left="-160" w:right="-170"/>
                    <w:jc w:val="center"/>
                    <w:rPr>
                      <w:color w:val="FF0000"/>
                      <w:lang w:val="en-US"/>
                    </w:rPr>
                  </w:pPr>
                  <w:r>
                    <w:rPr>
                      <w:color w:val="FF0000"/>
                      <w:lang w:val="en-US"/>
                    </w:rPr>
                    <w:t>15</w:t>
                  </w:r>
                </w:p>
              </w:txbxContent>
            </v:textbox>
          </v:oval>
        </w:pict>
      </w:r>
      <w:r>
        <w:rPr>
          <w:noProof/>
        </w:rPr>
        <w:pict w14:anchorId="557CC1F4">
          <v:shape id="Straight Arrow Connector 1435244572" o:spid="_x0000_s2483" type="#_x0000_t32" style="position:absolute;left:0;text-align:left;margin-left:293.25pt;margin-top:18.6pt;width:77.4pt;height:30.05pt;flip:x y;z-index:2555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" strokecolor="red" strokeweight=".5pt">
            <v:stroke endarrow="block" joinstyle="miter"/>
          </v:shape>
        </w:pict>
      </w:r>
      <w:r>
        <w:rPr>
          <w:noProof/>
        </w:rPr>
        <w:pict w14:anchorId="20FA9DF9">
          <v:oval id="Oval 1586327249" o:spid="_x0000_s2482" style="position:absolute;left:0;text-align:left;margin-left:369.95pt;margin-top:35.3pt;width:28.5pt;height:27.75pt;z-index:25550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" fillcolor="white [3201]" strokecolor="red" strokeweight="1pt">
            <v:stroke joinstyle="miter"/>
            <v:textbox style="mso-next-textbox:#Oval 1586327249">
              <w:txbxContent>
                <w:p w14:paraId="3BD23880" w14:textId="1B3B66CE" w:rsidR="00AE29B9" w:rsidRPr="00EF520C" w:rsidRDefault="00AE29B9" w:rsidP="00AE29B9">
                  <w:pPr>
                    <w:ind w:left="-160" w:right="-170"/>
                    <w:jc w:val="center"/>
                    <w:rPr>
                      <w:color w:val="FF0000"/>
                      <w:lang w:val="en-US"/>
                    </w:rPr>
                  </w:pPr>
                  <w:r>
                    <w:rPr>
                      <w:color w:val="FF0000"/>
                      <w:lang w:val="en-US"/>
                    </w:rPr>
                    <w:t>14</w:t>
                  </w:r>
                </w:p>
              </w:txbxContent>
            </v:textbox>
          </v:oval>
        </w:pict>
      </w:r>
      <w:r>
        <w:rPr>
          <w:noProof/>
        </w:rPr>
        <w:pict w14:anchorId="24999203">
          <v:shape id="Straight Arrow Connector 2065988093" o:spid="_x0000_s2481" type="#_x0000_t32" style="position:absolute;left:0;text-align:left;margin-left:293.25pt;margin-top:6.5pt;width:73.95pt;height:13.95pt;flip:x y;z-index:2555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" strokecolor="red" strokeweight=".5pt">
            <v:stroke endarrow="block" joinstyle="miter"/>
          </v:shape>
        </w:pict>
      </w:r>
      <w:r>
        <w:rPr>
          <w:noProof/>
        </w:rPr>
        <w:pict w14:anchorId="5E4E2103">
          <v:oval id="Oval 287363555" o:spid="_x0000_s2480" style="position:absolute;left:0;text-align:left;margin-left:368.9pt;margin-top:6.55pt;width:28.5pt;height:27.75pt;z-index:25550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os5cwIAAEI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" fillcolor="white [3201]" strokecolor="red" strokeweight="1pt">
            <v:stroke joinstyle="miter"/>
            <v:textbox style="mso-next-textbox:#Oval 287363555">
              <w:txbxContent>
                <w:p w14:paraId="649AB9E7" w14:textId="50637BAA" w:rsidR="00AE29B9" w:rsidRPr="00EF520C" w:rsidRDefault="00AE29B9" w:rsidP="00AE29B9">
                  <w:pPr>
                    <w:ind w:left="-160" w:right="-170"/>
                    <w:jc w:val="center"/>
                    <w:rPr>
                      <w:color w:val="FF0000"/>
                      <w:lang w:val="en-US"/>
                    </w:rPr>
                  </w:pPr>
                  <w:r>
                    <w:rPr>
                      <w:color w:val="FF0000"/>
                      <w:lang w:val="en-US"/>
                    </w:rPr>
                    <w:t>13</w:t>
                  </w:r>
                </w:p>
              </w:txbxContent>
            </v:textbox>
          </v:oval>
        </w:pict>
      </w:r>
      <w:r w:rsidR="00AE29B9" w:rsidRPr="00AE29B9">
        <w:rPr>
          <w:noProof/>
        </w:rPr>
        <w:drawing>
          <wp:inline distT="0" distB="0" distL="0" distR="0" wp14:anchorId="3DA0D377" wp14:editId="5E38DF6B">
            <wp:extent cx="980237" cy="1713376"/>
            <wp:effectExtent l="0" t="0" r="0" b="1270"/>
            <wp:docPr id="70323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36427" name=""/>
                    <pic:cNvPicPr/>
                  </pic:nvPicPr>
                  <pic:blipFill>
                    <a:blip r:embed="rId35"/>
                    <a:stretch>
                      <a:fillRect/>
                    </a:stretch>
                  </pic:blipFill>
                  <pic:spPr>
                    <a:xfrm>
                      <a:off x="0" y="0"/>
                      <a:ext cx="980237" cy="1713376"/>
                    </a:xfrm>
                    <a:prstGeom prst="rect">
                      <a:avLst/>
                    </a:prstGeom>
                  </pic:spPr>
                </pic:pic>
              </a:graphicData>
            </a:graphic>
          </wp:inline>
        </w:drawing>
      </w:r>
    </w:p>
    <w:p w14:paraId="7FA51CD6" w14:textId="1DF8AC7F" w:rsidR="00A06C00" w:rsidRPr="00A06C00" w:rsidRDefault="00AE29B9" w:rsidP="00A06C00">
      <w:pPr>
        <w:pStyle w:val="Caption"/>
        <w:jc w:val="center"/>
        <w:rPr>
          <w:i w:val="0"/>
          <w:iCs w:val="0"/>
        </w:rPr>
      </w:pPr>
      <w:bookmarkStart w:id="63" w:name="_Toc170815428"/>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24</w:t>
      </w:r>
      <w:r w:rsidRPr="006A6E67">
        <w:rPr>
          <w:i w:val="0"/>
          <w:iCs w:val="0"/>
        </w:rPr>
        <w:fldChar w:fldCharType="end"/>
      </w:r>
      <w:r w:rsidRPr="006A6E67">
        <w:rPr>
          <w:i w:val="0"/>
          <w:iCs w:val="0"/>
        </w:rPr>
        <w:t>.</w:t>
      </w:r>
      <w:r>
        <w:rPr>
          <w:i w:val="0"/>
          <w:iCs w:val="0"/>
        </w:rPr>
        <w:t xml:space="preserve"> </w:t>
      </w:r>
      <w:r w:rsidRPr="00AE29B9">
        <w:rPr>
          <w:i w:val="0"/>
          <w:iCs w:val="0"/>
        </w:rPr>
        <w:t>Main Panel Light Tower</w:t>
      </w:r>
      <w:r w:rsidRPr="000C0710">
        <w:rPr>
          <w:i w:val="0"/>
          <w:iCs w:val="0"/>
        </w:rPr>
        <w:t>.</w:t>
      </w:r>
      <w:bookmarkEnd w:id="63"/>
    </w:p>
    <w:p w14:paraId="5AD2E5A9" w14:textId="77777777" w:rsidR="00AE29B9" w:rsidRDefault="00AE29B9" w:rsidP="00AE29B9">
      <w:pPr>
        <w:pStyle w:val="Caption"/>
        <w:jc w:val="center"/>
        <w:rPr>
          <w:i w:val="0"/>
          <w:iCs w:val="0"/>
        </w:rPr>
      </w:pPr>
    </w:p>
    <w:p w14:paraId="3F7DEDFA" w14:textId="77777777" w:rsidR="00A06C00" w:rsidRDefault="00AE29B9" w:rsidP="00A06C00">
      <w:pPr>
        <w:pStyle w:val="ListParagraph"/>
        <w:numPr>
          <w:ilvl w:val="0"/>
          <w:numId w:val="48"/>
        </w:numPr>
      </w:pPr>
      <w:r>
        <w:t xml:space="preserve">Main Panel Red Light Tower. </w:t>
      </w:r>
      <w:r w:rsidR="00A06C00" w:rsidRPr="00A06C00">
        <w:t>The red-light indicator displays when the system enters an emergency state, which occurs when an emergency stop is activated either from the buttons or the lanyards.</w:t>
      </w:r>
    </w:p>
    <w:p w14:paraId="7F10E015" w14:textId="77777777" w:rsidR="00A06C00" w:rsidRDefault="00A06C00" w:rsidP="00A06C00">
      <w:pPr>
        <w:pStyle w:val="ListParagraph"/>
        <w:ind w:firstLine="0"/>
      </w:pPr>
    </w:p>
    <w:p w14:paraId="1897AC37" w14:textId="1AFEE402" w:rsidR="00A06C00" w:rsidRDefault="00A06C00" w:rsidP="00A06C00">
      <w:pPr>
        <w:pStyle w:val="ListParagraph"/>
        <w:numPr>
          <w:ilvl w:val="0"/>
          <w:numId w:val="48"/>
        </w:numPr>
      </w:pPr>
      <w:r>
        <w:t xml:space="preserve">Main Panel Amber Light Tower. </w:t>
      </w:r>
      <w:r w:rsidRPr="00A06C00">
        <w:t>The Amber light indicator displays when the system has a general fault. The indicator's behaviour varies depending on the system's condition. The statuses of the indicator are as follows:</w:t>
      </w:r>
    </w:p>
    <w:p w14:paraId="56793D6B" w14:textId="77777777" w:rsidR="00A06C00" w:rsidRDefault="00A06C00" w:rsidP="00A06C00">
      <w:pPr>
        <w:pStyle w:val="ListParagraph"/>
      </w:pPr>
    </w:p>
    <w:p w14:paraId="0DB66F2F" w14:textId="49FD0BCF" w:rsidR="00A06C00" w:rsidRDefault="00A06C00" w:rsidP="00A06C00">
      <w:pPr>
        <w:pStyle w:val="ListParagraph"/>
        <w:numPr>
          <w:ilvl w:val="0"/>
          <w:numId w:val="49"/>
        </w:numPr>
      </w:pPr>
      <w:r>
        <w:t>Light steady on. Maintenance mode active.</w:t>
      </w:r>
    </w:p>
    <w:p w14:paraId="2AD41034" w14:textId="3E7AA748" w:rsidR="00A06C00" w:rsidRDefault="00A06C00" w:rsidP="00A06C00">
      <w:pPr>
        <w:pStyle w:val="ListParagraph"/>
        <w:numPr>
          <w:ilvl w:val="0"/>
          <w:numId w:val="49"/>
        </w:numPr>
      </w:pPr>
      <w:r>
        <w:t>Light flashing 1Hz.</w:t>
      </w:r>
      <w:r w:rsidRPr="00B964E9">
        <w:t xml:space="preserve"> </w:t>
      </w:r>
      <w:r>
        <w:t>System in general alarm state.</w:t>
      </w:r>
    </w:p>
    <w:p w14:paraId="247E6239" w14:textId="5479F5DC" w:rsidR="00A06C00" w:rsidRDefault="00A06C00" w:rsidP="00A06C00">
      <w:pPr>
        <w:pStyle w:val="ListParagraph"/>
        <w:numPr>
          <w:ilvl w:val="0"/>
          <w:numId w:val="49"/>
        </w:numPr>
      </w:pPr>
      <w:r>
        <w:t>Light flashing 2Hz.</w:t>
      </w:r>
      <w:r w:rsidRPr="00B964E9">
        <w:t xml:space="preserve"> </w:t>
      </w:r>
      <w:r>
        <w:t>System in Emergency state.</w:t>
      </w:r>
    </w:p>
    <w:p w14:paraId="72D5D939" w14:textId="77777777" w:rsidR="00A06C00" w:rsidRDefault="00A06C00" w:rsidP="00A06C00">
      <w:pPr>
        <w:pStyle w:val="ListParagraph"/>
        <w:ind w:left="1440" w:firstLine="0"/>
      </w:pPr>
    </w:p>
    <w:p w14:paraId="649372F9" w14:textId="1924297A" w:rsidR="00F40C11" w:rsidRDefault="00A06C00" w:rsidP="00F40C11">
      <w:pPr>
        <w:pStyle w:val="ListParagraph"/>
        <w:numPr>
          <w:ilvl w:val="0"/>
          <w:numId w:val="48"/>
        </w:numPr>
      </w:pPr>
      <w:r w:rsidRPr="00A06C00">
        <w:t xml:space="preserve"> </w:t>
      </w:r>
      <w:r>
        <w:t xml:space="preserve">Main Panel Blue Light Tower. </w:t>
      </w:r>
      <w:r w:rsidRPr="00A06C00">
        <w:t xml:space="preserve">The </w:t>
      </w:r>
      <w:r>
        <w:t>blue</w:t>
      </w:r>
      <w:r w:rsidRPr="00A06C00">
        <w:t>-light indicator displays when</w:t>
      </w:r>
      <w:r w:rsidR="00F40C11">
        <w:t xml:space="preserve"> t</w:t>
      </w:r>
      <w:r w:rsidR="00F40C11" w:rsidRPr="00F40C11">
        <w:t>he system is in alarm and a reset is necessary to continue the operation.</w:t>
      </w:r>
      <w:r w:rsidR="00F40C11">
        <w:t xml:space="preserve"> </w:t>
      </w:r>
      <w:r w:rsidR="00F40C11" w:rsidRPr="00A06C00">
        <w:t>The indicator's behaviour varies depending on the system's condition. The statuses of the indicator are as follows:</w:t>
      </w:r>
    </w:p>
    <w:p w14:paraId="60C24A77" w14:textId="77777777" w:rsidR="00F40C11" w:rsidRDefault="00F40C11" w:rsidP="00F40C11">
      <w:pPr>
        <w:pStyle w:val="ListParagraph"/>
        <w:ind w:firstLine="0"/>
      </w:pPr>
    </w:p>
    <w:p w14:paraId="18AF9C76" w14:textId="77777777" w:rsidR="00F40C11" w:rsidRDefault="00F40C11" w:rsidP="00F40C11">
      <w:pPr>
        <w:pStyle w:val="ListParagraph"/>
        <w:numPr>
          <w:ilvl w:val="0"/>
          <w:numId w:val="49"/>
        </w:numPr>
      </w:pPr>
      <w:r>
        <w:t xml:space="preserve">Light flashing 1Hz. </w:t>
      </w:r>
      <w:r w:rsidRPr="00901E0F">
        <w:t>The system has a general alarm active and needs to be reset.</w:t>
      </w:r>
    </w:p>
    <w:p w14:paraId="24121D8E" w14:textId="77777777" w:rsidR="00F40C11" w:rsidRDefault="00F40C11" w:rsidP="00F40C11">
      <w:pPr>
        <w:pStyle w:val="ListParagraph"/>
        <w:numPr>
          <w:ilvl w:val="0"/>
          <w:numId w:val="49"/>
        </w:numPr>
      </w:pPr>
      <w:r>
        <w:t>Light flashing 2Hz. The system is in emergency status active and needs to be reset.</w:t>
      </w:r>
    </w:p>
    <w:p w14:paraId="03E87CC3" w14:textId="77777777" w:rsidR="00F40C11" w:rsidRDefault="00F40C11" w:rsidP="00F40C11">
      <w:pPr>
        <w:pStyle w:val="ListParagraph"/>
        <w:ind w:left="1440" w:firstLine="0"/>
      </w:pPr>
    </w:p>
    <w:p w14:paraId="15214934" w14:textId="6E2D536D" w:rsidR="00F40C11" w:rsidRDefault="00F40C11" w:rsidP="00F40C11">
      <w:pPr>
        <w:pStyle w:val="ListParagraph"/>
        <w:numPr>
          <w:ilvl w:val="0"/>
          <w:numId w:val="48"/>
        </w:numPr>
        <w:jc w:val="left"/>
      </w:pPr>
      <w:r w:rsidRPr="00F40C11">
        <w:t>Main Panel Green Light Tower: The green-light indicator displays when the system is running, ready to run, in energy-saving mode, and during system startup. The indicator's behaviour varies depending on the system's condition. The statuses of the indicator are as follows:</w:t>
      </w:r>
      <w:r>
        <w:br/>
      </w:r>
    </w:p>
    <w:p w14:paraId="39021739" w14:textId="77777777" w:rsidR="00F40C11" w:rsidRDefault="00F40C11" w:rsidP="00F40C11">
      <w:pPr>
        <w:pStyle w:val="ListParagraph"/>
        <w:numPr>
          <w:ilvl w:val="0"/>
          <w:numId w:val="49"/>
        </w:numPr>
      </w:pPr>
      <w:r>
        <w:t>Light off. System stopped.</w:t>
      </w:r>
    </w:p>
    <w:p w14:paraId="2041BC8D" w14:textId="77777777" w:rsidR="00F40C11" w:rsidRDefault="00F40C11" w:rsidP="00F40C11">
      <w:pPr>
        <w:pStyle w:val="ListParagraph"/>
        <w:numPr>
          <w:ilvl w:val="0"/>
          <w:numId w:val="49"/>
        </w:numPr>
      </w:pPr>
      <w:r>
        <w:t>Light steady on. System Running.</w:t>
      </w:r>
    </w:p>
    <w:p w14:paraId="14EB34B5" w14:textId="77777777" w:rsidR="00F40C11" w:rsidRDefault="00F40C11" w:rsidP="00F40C11">
      <w:pPr>
        <w:pStyle w:val="ListParagraph"/>
        <w:numPr>
          <w:ilvl w:val="0"/>
          <w:numId w:val="49"/>
        </w:numPr>
      </w:pPr>
      <w:r>
        <w:t>Light flashing 1Hz. Energy safe mode active.</w:t>
      </w:r>
    </w:p>
    <w:p w14:paraId="1E51C22C" w14:textId="77777777" w:rsidR="00F40C11" w:rsidRDefault="00F40C11" w:rsidP="00F40C11">
      <w:pPr>
        <w:pStyle w:val="ListParagraph"/>
        <w:numPr>
          <w:ilvl w:val="0"/>
          <w:numId w:val="49"/>
        </w:numPr>
      </w:pPr>
      <w:r>
        <w:t>Light flashing 2Hz. System starting.</w:t>
      </w:r>
    </w:p>
    <w:p w14:paraId="32D3274B" w14:textId="77777777" w:rsidR="00F40C11" w:rsidRDefault="00F40C11" w:rsidP="00F40C11">
      <w:pPr>
        <w:pStyle w:val="ListParagraph"/>
        <w:ind w:left="1440" w:firstLine="0"/>
      </w:pPr>
    </w:p>
    <w:p w14:paraId="2E5908C4" w14:textId="77777777" w:rsidR="00B2400D" w:rsidRDefault="00B2400D" w:rsidP="00B2400D">
      <w:pPr>
        <w:pStyle w:val="ListParagraph"/>
        <w:numPr>
          <w:ilvl w:val="0"/>
          <w:numId w:val="48"/>
        </w:numPr>
        <w:jc w:val="left"/>
      </w:pPr>
      <w:r w:rsidRPr="00B2400D">
        <w:t xml:space="preserve">Main panel </w:t>
      </w:r>
      <w:r>
        <w:t>white</w:t>
      </w:r>
      <w:r w:rsidRPr="00B2400D">
        <w:t xml:space="preserve"> light tower: the </w:t>
      </w:r>
      <w:r>
        <w:t>white</w:t>
      </w:r>
      <w:r w:rsidRPr="00B2400D">
        <w:t xml:space="preserve"> light indicator is displayed when the system is in speed </w:t>
      </w:r>
      <w:r>
        <w:t>slowdown</w:t>
      </w:r>
      <w:r w:rsidRPr="00B2400D">
        <w:t xml:space="preserve"> mode. This happens when operators press the button in the field and the section where it was pressed reduces the speed to 1</w:t>
      </w:r>
      <w:r>
        <w:t>.</w:t>
      </w:r>
      <w:r w:rsidRPr="00B2400D">
        <w:t xml:space="preserve"> </w:t>
      </w:r>
      <w:r w:rsidRPr="00F40C11">
        <w:t>The indicator's behaviour varies depending on the system's condition. The statuses of the indicator are as follows:</w:t>
      </w:r>
    </w:p>
    <w:p w14:paraId="2E8753AD" w14:textId="77777777" w:rsidR="00B2400D" w:rsidRDefault="00B2400D" w:rsidP="00B2400D">
      <w:pPr>
        <w:pStyle w:val="ListParagraph"/>
        <w:ind w:firstLine="0"/>
        <w:jc w:val="left"/>
      </w:pPr>
    </w:p>
    <w:p w14:paraId="5126BD25" w14:textId="1885D103" w:rsidR="00B2400D" w:rsidRDefault="00B2400D" w:rsidP="00B2400D">
      <w:pPr>
        <w:pStyle w:val="ListParagraph"/>
        <w:numPr>
          <w:ilvl w:val="0"/>
          <w:numId w:val="49"/>
        </w:numPr>
      </w:pPr>
      <w:r>
        <w:t xml:space="preserve">Light off. System at </w:t>
      </w:r>
      <w:r w:rsidRPr="00B2400D">
        <w:t>operator selected speed.</w:t>
      </w:r>
    </w:p>
    <w:p w14:paraId="563325BB" w14:textId="616A71A2" w:rsidR="00B2400D" w:rsidRDefault="00B2400D" w:rsidP="00B2400D">
      <w:pPr>
        <w:pStyle w:val="ListParagraph"/>
        <w:numPr>
          <w:ilvl w:val="0"/>
          <w:numId w:val="49"/>
        </w:numPr>
      </w:pPr>
      <w:r>
        <w:t>Light flashing 1Hz. Slowdown mode.</w:t>
      </w:r>
    </w:p>
    <w:p w14:paraId="0EA13ECA" w14:textId="77777777" w:rsidR="00B2400D" w:rsidRDefault="00B2400D" w:rsidP="00B2400D">
      <w:pPr>
        <w:pStyle w:val="ListParagraph"/>
        <w:ind w:left="1440" w:firstLine="0"/>
      </w:pPr>
    </w:p>
    <w:p w14:paraId="2E49B19F" w14:textId="4B60908D" w:rsidR="00A06C00" w:rsidRDefault="00B2400D" w:rsidP="00F40C11">
      <w:pPr>
        <w:pStyle w:val="ListParagraph"/>
        <w:numPr>
          <w:ilvl w:val="0"/>
          <w:numId w:val="48"/>
        </w:numPr>
        <w:jc w:val="left"/>
      </w:pPr>
      <w:r w:rsidRPr="00B2400D">
        <w:lastRenderedPageBreak/>
        <w:t xml:space="preserve">Main panel </w:t>
      </w:r>
      <w:r>
        <w:t xml:space="preserve">buzzer: </w:t>
      </w:r>
      <w:r w:rsidRPr="00B2400D">
        <w:t>The buzzer operates in two events: firstly, during system startup to alert operators and staff that the system is beginning operation</w:t>
      </w:r>
      <w:r>
        <w:t xml:space="preserve"> (1Hz stops after 5 seconds)</w:t>
      </w:r>
      <w:r w:rsidRPr="00B2400D">
        <w:t>. Secondly, during emergencies when activated, it signals to operators and staff that the system is in an emergency state and is stopped</w:t>
      </w:r>
      <w:r>
        <w:t xml:space="preserve"> (constant for 5 seconds before the lane started)</w:t>
      </w:r>
      <w:r w:rsidRPr="00B2400D">
        <w:t>.</w:t>
      </w:r>
    </w:p>
    <w:p w14:paraId="6F018340" w14:textId="5D004D19" w:rsidR="0050123F" w:rsidRDefault="0050123F" w:rsidP="002B32D0"/>
    <w:p w14:paraId="2137527C" w14:textId="6E300A5D" w:rsidR="00F2618F" w:rsidRDefault="00F2618F">
      <w:pPr>
        <w:spacing w:after="160" w:line="259" w:lineRule="auto"/>
      </w:pPr>
      <w:r>
        <w:br w:type="page"/>
      </w:r>
    </w:p>
    <w:p w14:paraId="041758AC" w14:textId="3438819C" w:rsidR="00F2618F" w:rsidRDefault="00F2618F" w:rsidP="000B1F32">
      <w:pPr>
        <w:pStyle w:val="Heading3"/>
        <w:numPr>
          <w:ilvl w:val="2"/>
          <w:numId w:val="1"/>
        </w:numPr>
      </w:pPr>
      <w:bookmarkStart w:id="64" w:name="_Toc170815387"/>
      <w:r>
        <w:lastRenderedPageBreak/>
        <w:t>Push b</w:t>
      </w:r>
      <w:r w:rsidRPr="00922D98">
        <w:t>utton</w:t>
      </w:r>
      <w:r>
        <w:t>s, selector, and indicator for Fingers.</w:t>
      </w:r>
      <w:bookmarkEnd w:id="64"/>
    </w:p>
    <w:p w14:paraId="0EB16F1E" w14:textId="77777777" w:rsidR="00F2618F" w:rsidRDefault="00F2618F" w:rsidP="00F2618F"/>
    <w:p w14:paraId="480080F4" w14:textId="438BD4B7" w:rsidR="00F2618F" w:rsidRPr="007229F8" w:rsidRDefault="00F2618F" w:rsidP="00F2618F">
      <w:r w:rsidRPr="00E74D16">
        <w:t xml:space="preserve">Each </w:t>
      </w:r>
      <w:r>
        <w:t>Finger</w:t>
      </w:r>
      <w:r w:rsidRPr="00E74D16">
        <w:t xml:space="preserve"> is equipped with </w:t>
      </w:r>
      <w:r>
        <w:t>set of</w:t>
      </w:r>
      <w:r w:rsidRPr="00E74D16">
        <w:t xml:space="preserve"> start/stop buttons. When the start button is pressed, a warning alarm sounds, and the </w:t>
      </w:r>
      <w:r>
        <w:t>finger</w:t>
      </w:r>
      <w:r w:rsidRPr="00E74D16">
        <w:t xml:space="preserve"> starts operating. </w:t>
      </w:r>
      <w:r w:rsidR="00866261" w:rsidRPr="00866261">
        <w:t>In addition to the push buttons, these lanes have a selector switch that changes the traffic flow mode of the units.</w:t>
      </w:r>
      <w:r w:rsidR="00866261">
        <w:t xml:space="preserve"> </w:t>
      </w:r>
      <w:r w:rsidR="00866261" w:rsidRPr="00866261">
        <w:t xml:space="preserve">When the selector is set to </w:t>
      </w:r>
      <w:proofErr w:type="spellStart"/>
      <w:r w:rsidR="00866261" w:rsidRPr="00866261">
        <w:t>Fwd</w:t>
      </w:r>
      <w:proofErr w:type="spellEnd"/>
      <w:r w:rsidR="00866261" w:rsidRPr="00866261">
        <w:t xml:space="preserve"> (forward), the traffic flow of the units runs from the main conveyor towards the end of the fingers. If the selector is set to Rev (reverse), the units or the traffic flow changes direction from the end of the fingers to the main conveyors. Each time the flow direction of the fingers is changed, they stop and must be restarted</w:t>
      </w:r>
      <w:r w:rsidR="00476DDF" w:rsidRPr="00BD4033">
        <w:t>.</w:t>
      </w:r>
      <w:r w:rsidRPr="00E74D16">
        <w:t xml:space="preserve"> </w:t>
      </w:r>
      <w:r w:rsidR="00866261">
        <w:t>T</w:t>
      </w:r>
      <w:r w:rsidRPr="00E74D16">
        <w:t>he lane has extra buttons that release the ZPA output of the last roller, allowing them to run and clear the line of units or boxes. The following figure shows the typical location of the local controls.</w:t>
      </w:r>
    </w:p>
    <w:p w14:paraId="163242BF" w14:textId="77777777" w:rsidR="007F7B21" w:rsidRDefault="007F7B21" w:rsidP="007F7B21">
      <w:pPr>
        <w:pStyle w:val="ListParagraph"/>
        <w:ind w:firstLine="0"/>
        <w:jc w:val="left"/>
      </w:pPr>
    </w:p>
    <w:p w14:paraId="6A2353D5" w14:textId="438230B0" w:rsidR="006A7E3B" w:rsidRDefault="00715DD4" w:rsidP="007F7B21">
      <w:pPr>
        <w:pStyle w:val="ListParagraph"/>
        <w:ind w:firstLine="0"/>
        <w:jc w:val="left"/>
      </w:pPr>
      <w:r>
        <w:rPr>
          <w:noProof/>
        </w:rPr>
        <w:drawing>
          <wp:inline distT="0" distB="0" distL="0" distR="0" wp14:anchorId="7838C24A" wp14:editId="66712293">
            <wp:extent cx="6027089" cy="4168832"/>
            <wp:effectExtent l="0" t="0" r="0" b="3175"/>
            <wp:docPr id="2109182074"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043095" cy="4179903"/>
                    </a:xfrm>
                    <a:prstGeom prst="rect">
                      <a:avLst/>
                    </a:prstGeom>
                    <a:noFill/>
                    <a:ln>
                      <a:noFill/>
                    </a:ln>
                  </pic:spPr>
                </pic:pic>
              </a:graphicData>
            </a:graphic>
          </wp:inline>
        </w:drawing>
      </w:r>
    </w:p>
    <w:p w14:paraId="1765ABA4" w14:textId="4BBECB55" w:rsidR="00715DD4" w:rsidRDefault="00715DD4" w:rsidP="00715DD4">
      <w:pPr>
        <w:pStyle w:val="Caption"/>
        <w:jc w:val="center"/>
        <w:rPr>
          <w:i w:val="0"/>
          <w:iCs w:val="0"/>
        </w:rPr>
      </w:pPr>
      <w:bookmarkStart w:id="65" w:name="_Toc170815429"/>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25</w:t>
      </w:r>
      <w:r w:rsidRPr="006A6E67">
        <w:rPr>
          <w:i w:val="0"/>
          <w:iCs w:val="0"/>
        </w:rPr>
        <w:fldChar w:fldCharType="end"/>
      </w:r>
      <w:r w:rsidRPr="006A6E67">
        <w:rPr>
          <w:i w:val="0"/>
          <w:iCs w:val="0"/>
        </w:rPr>
        <w:t>.</w:t>
      </w:r>
      <w:r>
        <w:rPr>
          <w:i w:val="0"/>
          <w:iCs w:val="0"/>
        </w:rPr>
        <w:t xml:space="preserve"> L</w:t>
      </w:r>
      <w:r w:rsidRPr="007229F8">
        <w:rPr>
          <w:i w:val="0"/>
          <w:iCs w:val="0"/>
        </w:rPr>
        <w:t>ocal control</w:t>
      </w:r>
      <w:r>
        <w:rPr>
          <w:i w:val="0"/>
          <w:iCs w:val="0"/>
        </w:rPr>
        <w:t xml:space="preserve"> Fingers</w:t>
      </w:r>
      <w:r w:rsidRPr="000C0710">
        <w:rPr>
          <w:i w:val="0"/>
          <w:iCs w:val="0"/>
        </w:rPr>
        <w:t>.</w:t>
      </w:r>
      <w:bookmarkEnd w:id="65"/>
    </w:p>
    <w:p w14:paraId="53D51276" w14:textId="666C42E6" w:rsidR="00411A99" w:rsidRDefault="00EC5D1C" w:rsidP="00411A99">
      <w:r>
        <w:t>Slowdown push button</w:t>
      </w:r>
      <w:r w:rsidRPr="00BF21F4">
        <w:t xml:space="preserve"> </w:t>
      </w:r>
      <w:r>
        <w:t>and indicator</w:t>
      </w:r>
      <w:r w:rsidRPr="00901E0F">
        <w:t xml:space="preserve">. </w:t>
      </w:r>
      <w:r w:rsidR="00411A99">
        <w:t>W</w:t>
      </w:r>
      <w:r w:rsidR="00411A99" w:rsidRPr="00B2400D">
        <w:t>hen operators press the button in the field</w:t>
      </w:r>
      <w:r w:rsidR="00411A99">
        <w:t xml:space="preserve"> Slow down push button</w:t>
      </w:r>
      <w:r w:rsidR="00411A99" w:rsidRPr="00B2400D">
        <w:t xml:space="preserve"> and the section where it was pressed reduces the speed to 1</w:t>
      </w:r>
      <w:r w:rsidR="00411A99">
        <w:t>.</w:t>
      </w:r>
      <w:r w:rsidRPr="00EC5D1C">
        <w:t xml:space="preserve"> If this is activated 3 times withing 5 minutes, the entire </w:t>
      </w:r>
      <w:r>
        <w:t>system</w:t>
      </w:r>
      <w:r w:rsidRPr="00EC5D1C">
        <w:t xml:space="preserve"> will stop. If the slowdown button is pressed within 30 seconds of the initial slowdown commencement (slowdown time not yet elapsed), the slowdown will be cancelled, and the affected section will return to full speed.</w:t>
      </w:r>
      <w:r w:rsidR="00411A99" w:rsidRPr="00B2400D">
        <w:t xml:space="preserve"> </w:t>
      </w:r>
      <w:r w:rsidR="00411A99" w:rsidRPr="00F40C11">
        <w:t xml:space="preserve">The </w:t>
      </w:r>
      <w:proofErr w:type="spellStart"/>
      <w:proofErr w:type="gramStart"/>
      <w:r w:rsidR="00411A99" w:rsidRPr="00F40C11">
        <w:t>indicator's</w:t>
      </w:r>
      <w:proofErr w:type="spellEnd"/>
      <w:proofErr w:type="gramEnd"/>
      <w:r w:rsidR="00411A99">
        <w:t xml:space="preserve"> of the button and the white indicators on the light tower</w:t>
      </w:r>
      <w:r w:rsidR="00411A99" w:rsidRPr="00F40C11">
        <w:t xml:space="preserve"> behaviour varies depending on the system's condition. The statuses of the indicator are as follows:</w:t>
      </w:r>
    </w:p>
    <w:p w14:paraId="30321B79" w14:textId="77777777" w:rsidR="00411A99" w:rsidRDefault="00411A99" w:rsidP="00411A99">
      <w:pPr>
        <w:pStyle w:val="ListParagraph"/>
        <w:ind w:firstLine="0"/>
        <w:jc w:val="left"/>
      </w:pPr>
    </w:p>
    <w:p w14:paraId="0D54CC4C" w14:textId="77777777" w:rsidR="00411A99" w:rsidRDefault="00411A99" w:rsidP="00411A99">
      <w:pPr>
        <w:pStyle w:val="ListParagraph"/>
        <w:numPr>
          <w:ilvl w:val="0"/>
          <w:numId w:val="49"/>
        </w:numPr>
      </w:pPr>
      <w:r>
        <w:t xml:space="preserve">Light off. System at </w:t>
      </w:r>
      <w:r w:rsidRPr="00B2400D">
        <w:t>operator selected speed.</w:t>
      </w:r>
    </w:p>
    <w:p w14:paraId="1BAC7E15" w14:textId="7B91EFD5" w:rsidR="00866261" w:rsidRDefault="00411A99" w:rsidP="00866261">
      <w:pPr>
        <w:pStyle w:val="ListParagraph"/>
        <w:numPr>
          <w:ilvl w:val="0"/>
          <w:numId w:val="49"/>
        </w:numPr>
      </w:pPr>
      <w:r>
        <w:t>Light flashing 1Hz. Slowdown mode.</w:t>
      </w:r>
    </w:p>
    <w:p w14:paraId="14E26D51" w14:textId="16E31E0F" w:rsidR="00866261" w:rsidRDefault="00866261">
      <w:pPr>
        <w:spacing w:after="160" w:line="259" w:lineRule="auto"/>
      </w:pPr>
      <w:r>
        <w:br w:type="page"/>
      </w:r>
    </w:p>
    <w:p w14:paraId="1F035C5E" w14:textId="764D7730" w:rsidR="00715DD4" w:rsidRDefault="00EC5D1C" w:rsidP="00EC5D1C">
      <w:r w:rsidRPr="00EC5D1C">
        <w:lastRenderedPageBreak/>
        <w:t>The following figures show the location of the typical assembly of the slowdown control buttons and their light indicators.</w:t>
      </w:r>
    </w:p>
    <w:p w14:paraId="08A6A6A9" w14:textId="77777777" w:rsidR="00EC5D1C" w:rsidRDefault="00EC5D1C" w:rsidP="00EC5D1C"/>
    <w:p w14:paraId="490C8EE9" w14:textId="62969E08" w:rsidR="00EC5D1C" w:rsidRDefault="00EC5D1C" w:rsidP="00EC5D1C">
      <w:r>
        <w:rPr>
          <w:noProof/>
        </w:rPr>
        <w:drawing>
          <wp:inline distT="0" distB="0" distL="0" distR="0" wp14:anchorId="55FA5DC4" wp14:editId="493AEC38">
            <wp:extent cx="6642100" cy="4762500"/>
            <wp:effectExtent l="0" t="0" r="6350" b="0"/>
            <wp:docPr id="205285491"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2100" cy="4762500"/>
                    </a:xfrm>
                    <a:prstGeom prst="rect">
                      <a:avLst/>
                    </a:prstGeom>
                    <a:noFill/>
                    <a:ln>
                      <a:noFill/>
                    </a:ln>
                  </pic:spPr>
                </pic:pic>
              </a:graphicData>
            </a:graphic>
          </wp:inline>
        </w:drawing>
      </w:r>
    </w:p>
    <w:p w14:paraId="6887964D" w14:textId="77777777" w:rsidR="00F84A12" w:rsidRDefault="00F84A12" w:rsidP="00F84A12"/>
    <w:p w14:paraId="349DF90A" w14:textId="7F81444D" w:rsidR="00F84A12" w:rsidRDefault="00F84A12" w:rsidP="00F84A12">
      <w:pPr>
        <w:pStyle w:val="Caption"/>
        <w:jc w:val="center"/>
        <w:rPr>
          <w:i w:val="0"/>
          <w:iCs w:val="0"/>
        </w:rPr>
      </w:pPr>
      <w:bookmarkStart w:id="66" w:name="_Toc170815430"/>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26</w:t>
      </w:r>
      <w:r w:rsidRPr="006A6E67">
        <w:rPr>
          <w:i w:val="0"/>
          <w:iCs w:val="0"/>
        </w:rPr>
        <w:fldChar w:fldCharType="end"/>
      </w:r>
      <w:r w:rsidRPr="006A6E67">
        <w:rPr>
          <w:i w:val="0"/>
          <w:iCs w:val="0"/>
        </w:rPr>
        <w:t>.</w:t>
      </w:r>
      <w:r>
        <w:rPr>
          <w:i w:val="0"/>
          <w:iCs w:val="0"/>
        </w:rPr>
        <w:t xml:space="preserve"> L</w:t>
      </w:r>
      <w:r w:rsidRPr="007229F8">
        <w:rPr>
          <w:i w:val="0"/>
          <w:iCs w:val="0"/>
        </w:rPr>
        <w:t>ocal control</w:t>
      </w:r>
      <w:r>
        <w:rPr>
          <w:i w:val="0"/>
          <w:iCs w:val="0"/>
        </w:rPr>
        <w:t xml:space="preserve"> slowdown push button Fingers</w:t>
      </w:r>
      <w:r w:rsidRPr="000C0710">
        <w:rPr>
          <w:i w:val="0"/>
          <w:iCs w:val="0"/>
        </w:rPr>
        <w:t>.</w:t>
      </w:r>
      <w:bookmarkEnd w:id="66"/>
    </w:p>
    <w:p w14:paraId="772CAD27" w14:textId="77777777" w:rsidR="00F84A12" w:rsidRDefault="00200581" w:rsidP="00F84A12">
      <w:r w:rsidRPr="00200581">
        <w:rPr>
          <w:rStyle w:val="rynqvb"/>
          <w:lang w:val="en"/>
        </w:rPr>
        <w:t xml:space="preserve">The following figure shows the light indicators on the fingers. One of the light towers includes not only the white indicator but also the red indicator and the lane or finger </w:t>
      </w:r>
      <w:r>
        <w:rPr>
          <w:rStyle w:val="rynqvb"/>
          <w:lang w:val="en"/>
        </w:rPr>
        <w:t xml:space="preserve">buzzer. </w:t>
      </w:r>
      <w:r w:rsidRPr="00200581">
        <w:rPr>
          <w:rStyle w:val="rynqvb"/>
          <w:lang w:val="en"/>
        </w:rPr>
        <w:t>The buzzer operates in two events: firstly, during system startup to alert operators and staff that the system is beginning operation (1Hz stops after 5 seconds). Secondly, during emergencies when activated, it signals to operators and staff that the system is in an emergency state and is stopped (constant for 5 seconds before the lane started).</w:t>
      </w:r>
      <w:r w:rsidR="00F84A12">
        <w:rPr>
          <w:rStyle w:val="rynqvb"/>
          <w:lang w:val="en"/>
        </w:rPr>
        <w:t xml:space="preserve"> </w:t>
      </w:r>
      <w:r w:rsidR="00F84A12" w:rsidRPr="00A06C00">
        <w:t>The red-light indicator displays when the system enters an emergency state, which occurs when an emergency stop is activated either from the buttons or the lanyards.</w:t>
      </w:r>
      <w:r w:rsidR="00F84A12">
        <w:t xml:space="preserve"> The indicator's behaviour varies depending on the system's condition. The statuses of the indicator are as follows:</w:t>
      </w:r>
    </w:p>
    <w:p w14:paraId="07FBAF6D" w14:textId="77777777" w:rsidR="00F84A12" w:rsidRDefault="00F84A12" w:rsidP="00F84A12"/>
    <w:p w14:paraId="4D2C775F" w14:textId="77777777" w:rsidR="00F84A12" w:rsidRPr="00F84A12" w:rsidRDefault="00F84A12" w:rsidP="00F84A12">
      <w:pPr>
        <w:pStyle w:val="ListParagraph"/>
        <w:numPr>
          <w:ilvl w:val="0"/>
          <w:numId w:val="52"/>
        </w:numPr>
      </w:pPr>
      <w:r>
        <w:t xml:space="preserve">Light steady on. If the emergency stop device which triggered the emergency is in the zone where </w:t>
      </w:r>
      <w:r w:rsidRPr="00F84A12">
        <w:t>the lanyard is</w:t>
      </w:r>
      <w:r>
        <w:t>.</w:t>
      </w:r>
    </w:p>
    <w:p w14:paraId="05E543F0" w14:textId="7BB2C007" w:rsidR="00F84A12" w:rsidRDefault="00F84A12" w:rsidP="00F84A12">
      <w:pPr>
        <w:pStyle w:val="ListParagraph"/>
        <w:numPr>
          <w:ilvl w:val="0"/>
          <w:numId w:val="52"/>
        </w:numPr>
      </w:pPr>
      <w:r>
        <w:t xml:space="preserve"> Light flashing 1Hz. If the emergency stop device which triggered the emergency is not in the zone where </w:t>
      </w:r>
      <w:r w:rsidRPr="00F84A12">
        <w:t>the lanyard is</w:t>
      </w:r>
      <w:r>
        <w:t>.</w:t>
      </w:r>
    </w:p>
    <w:p w14:paraId="745524F4" w14:textId="6B2BFD0D" w:rsidR="00866261" w:rsidRDefault="00866261">
      <w:pPr>
        <w:spacing w:after="160" w:line="259" w:lineRule="auto"/>
        <w:rPr>
          <w:rStyle w:val="rynqvb"/>
        </w:rPr>
      </w:pPr>
      <w:r>
        <w:rPr>
          <w:rStyle w:val="rynqvb"/>
        </w:rPr>
        <w:br w:type="page"/>
      </w:r>
    </w:p>
    <w:p w14:paraId="143B376F" w14:textId="0089BA57" w:rsidR="00F84A12" w:rsidRDefault="00F677E1" w:rsidP="00866261">
      <w:pPr>
        <w:jc w:val="center"/>
        <w:rPr>
          <w:rStyle w:val="rynqvb"/>
          <w:lang w:val="en"/>
        </w:rPr>
      </w:pPr>
      <w:r>
        <w:rPr>
          <w:rStyle w:val="rynqvb"/>
          <w:noProof/>
          <w:lang w:val="en"/>
        </w:rPr>
        <w:lastRenderedPageBreak/>
        <w:drawing>
          <wp:inline distT="0" distB="0" distL="0" distR="0" wp14:anchorId="420AAD53" wp14:editId="187772FD">
            <wp:extent cx="5923722" cy="5304167"/>
            <wp:effectExtent l="0" t="0" r="1270" b="0"/>
            <wp:docPr id="1991170535"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216" cy="5313563"/>
                    </a:xfrm>
                    <a:prstGeom prst="rect">
                      <a:avLst/>
                    </a:prstGeom>
                    <a:noFill/>
                    <a:ln>
                      <a:noFill/>
                    </a:ln>
                  </pic:spPr>
                </pic:pic>
              </a:graphicData>
            </a:graphic>
          </wp:inline>
        </w:drawing>
      </w:r>
    </w:p>
    <w:p w14:paraId="583F745A" w14:textId="7A8C24D2" w:rsidR="00F677E1" w:rsidRDefault="00675732" w:rsidP="00F677E1">
      <w:pPr>
        <w:pStyle w:val="Caption"/>
        <w:jc w:val="center"/>
        <w:rPr>
          <w:i w:val="0"/>
          <w:iCs w:val="0"/>
        </w:rPr>
      </w:pPr>
      <w:r>
        <w:rPr>
          <w:rStyle w:val="rynqvb"/>
          <w:lang w:val="en"/>
        </w:rPr>
        <w:br/>
      </w:r>
      <w:bookmarkStart w:id="67" w:name="_Toc170815431"/>
      <w:r w:rsidR="00F677E1" w:rsidRPr="006A6E67">
        <w:rPr>
          <w:i w:val="0"/>
          <w:iCs w:val="0"/>
        </w:rPr>
        <w:t xml:space="preserve">Figure </w:t>
      </w:r>
      <w:r w:rsidR="00F677E1" w:rsidRPr="006A6E67">
        <w:rPr>
          <w:i w:val="0"/>
          <w:iCs w:val="0"/>
        </w:rPr>
        <w:fldChar w:fldCharType="begin"/>
      </w:r>
      <w:r w:rsidR="00F677E1" w:rsidRPr="006A6E67">
        <w:rPr>
          <w:i w:val="0"/>
          <w:iCs w:val="0"/>
        </w:rPr>
        <w:instrText xml:space="preserve"> SEQ Figure \* ARABIC </w:instrText>
      </w:r>
      <w:r w:rsidR="00F677E1" w:rsidRPr="006A6E67">
        <w:rPr>
          <w:i w:val="0"/>
          <w:iCs w:val="0"/>
        </w:rPr>
        <w:fldChar w:fldCharType="separate"/>
      </w:r>
      <w:r w:rsidR="00A8698C">
        <w:rPr>
          <w:i w:val="0"/>
          <w:iCs w:val="0"/>
          <w:noProof/>
        </w:rPr>
        <w:t>27</w:t>
      </w:r>
      <w:r w:rsidR="00F677E1" w:rsidRPr="006A6E67">
        <w:rPr>
          <w:i w:val="0"/>
          <w:iCs w:val="0"/>
        </w:rPr>
        <w:fldChar w:fldCharType="end"/>
      </w:r>
      <w:r w:rsidR="00F677E1" w:rsidRPr="006A6E67">
        <w:rPr>
          <w:i w:val="0"/>
          <w:iCs w:val="0"/>
        </w:rPr>
        <w:t>.</w:t>
      </w:r>
      <w:r w:rsidR="00F677E1">
        <w:rPr>
          <w:i w:val="0"/>
          <w:iCs w:val="0"/>
        </w:rPr>
        <w:t xml:space="preserve"> L</w:t>
      </w:r>
      <w:r w:rsidR="00F677E1" w:rsidRPr="007229F8">
        <w:rPr>
          <w:i w:val="0"/>
          <w:iCs w:val="0"/>
        </w:rPr>
        <w:t xml:space="preserve">ocal </w:t>
      </w:r>
      <w:r w:rsidR="00F677E1">
        <w:rPr>
          <w:i w:val="0"/>
          <w:iCs w:val="0"/>
        </w:rPr>
        <w:t>indicator Fingers</w:t>
      </w:r>
      <w:r w:rsidR="00F677E1" w:rsidRPr="000C0710">
        <w:rPr>
          <w:i w:val="0"/>
          <w:iCs w:val="0"/>
        </w:rPr>
        <w:t>.</w:t>
      </w:r>
      <w:bookmarkEnd w:id="67"/>
    </w:p>
    <w:p w14:paraId="4D519B2A" w14:textId="6225221E" w:rsidR="00F677E1" w:rsidRPr="00F677E1" w:rsidRDefault="00F677E1" w:rsidP="00F677E1">
      <w:pPr>
        <w:rPr>
          <w:rStyle w:val="rynqvb"/>
        </w:rPr>
      </w:pPr>
      <w:r w:rsidRPr="00F677E1">
        <w:rPr>
          <w:rStyle w:val="rynqvb"/>
        </w:rPr>
        <w:t>Jam Reset push button and indicator. Jam detection is present in areas of the system at risk of container jams, such as merge points and curves. When one of the sensors located at the entrance to the Fingers curve detects a box for more than 10 seconds while the motors are running, it activates the Jam alarm and stops the lane. The operator must remove any obstructing elements in front of the sensor. This button is used to reset the alarms after clearing the jam. The button includes a light indicator that shows the system's status. The indicator behaves differently depending on the system's condition. The statuses of the indicator are as follows:</w:t>
      </w:r>
    </w:p>
    <w:p w14:paraId="4EBA796B" w14:textId="77777777" w:rsidR="00F677E1" w:rsidRPr="00F677E1" w:rsidRDefault="00F677E1" w:rsidP="00F677E1">
      <w:pPr>
        <w:rPr>
          <w:rStyle w:val="rynqvb"/>
        </w:rPr>
      </w:pPr>
    </w:p>
    <w:p w14:paraId="51A97CFF" w14:textId="77777777" w:rsidR="00F677E1" w:rsidRDefault="00F677E1" w:rsidP="00F677E1">
      <w:pPr>
        <w:pStyle w:val="ListParagraph"/>
        <w:numPr>
          <w:ilvl w:val="0"/>
          <w:numId w:val="53"/>
        </w:numPr>
        <w:rPr>
          <w:rStyle w:val="rynqvb"/>
        </w:rPr>
      </w:pPr>
      <w:r w:rsidRPr="00F677E1">
        <w:rPr>
          <w:rStyle w:val="rynqvb"/>
        </w:rPr>
        <w:t>Light off. Jam area healthy.</w:t>
      </w:r>
    </w:p>
    <w:p w14:paraId="3780CED3" w14:textId="77777777" w:rsidR="00F677E1" w:rsidRDefault="00F677E1" w:rsidP="00F677E1">
      <w:pPr>
        <w:pStyle w:val="ListParagraph"/>
        <w:numPr>
          <w:ilvl w:val="0"/>
          <w:numId w:val="53"/>
        </w:numPr>
        <w:rPr>
          <w:rStyle w:val="rynqvb"/>
        </w:rPr>
      </w:pPr>
      <w:r w:rsidRPr="00F677E1">
        <w:rPr>
          <w:rStyle w:val="rynqvb"/>
        </w:rPr>
        <w:t>Light steady on. Local jam condition has been detected within the jam reset station area of control and jam is still active.</w:t>
      </w:r>
    </w:p>
    <w:p w14:paraId="088FB2F5" w14:textId="76E12CCE" w:rsidR="00F677E1" w:rsidRDefault="00F677E1" w:rsidP="00F677E1">
      <w:pPr>
        <w:pStyle w:val="ListParagraph"/>
        <w:numPr>
          <w:ilvl w:val="0"/>
          <w:numId w:val="53"/>
        </w:numPr>
        <w:rPr>
          <w:rStyle w:val="rynqvb"/>
        </w:rPr>
      </w:pPr>
      <w:r w:rsidRPr="00F677E1">
        <w:rPr>
          <w:rStyle w:val="rynqvb"/>
        </w:rPr>
        <w:t>Light flashing 1Hz. Local jam condition has been removed and the system or the lane can be restarted.</w:t>
      </w:r>
    </w:p>
    <w:p w14:paraId="76CA0414" w14:textId="41225BD0" w:rsidR="00866261" w:rsidRDefault="00866261">
      <w:pPr>
        <w:spacing w:after="160" w:line="259" w:lineRule="auto"/>
        <w:rPr>
          <w:rStyle w:val="rynqvb"/>
        </w:rPr>
      </w:pPr>
      <w:r>
        <w:rPr>
          <w:rStyle w:val="rynqvb"/>
        </w:rPr>
        <w:br w:type="page"/>
      </w:r>
    </w:p>
    <w:p w14:paraId="44FCBE82" w14:textId="57192A86" w:rsidR="00F677E1" w:rsidRPr="00F677E1" w:rsidRDefault="00F677E1" w:rsidP="00F677E1">
      <w:pPr>
        <w:rPr>
          <w:rStyle w:val="rynqvb"/>
          <w:lang w:val="en"/>
        </w:rPr>
      </w:pPr>
      <w:r>
        <w:rPr>
          <w:rStyle w:val="rynqvb"/>
          <w:lang w:val="en"/>
        </w:rPr>
        <w:lastRenderedPageBreak/>
        <w:t>Local</w:t>
      </w:r>
      <w:r w:rsidRPr="00F677E1">
        <w:rPr>
          <w:rStyle w:val="rynqvb"/>
          <w:lang w:val="en"/>
        </w:rPr>
        <w:t xml:space="preserve"> Amber Light Tower. The Amber light indicator displays when the system has a </w:t>
      </w:r>
      <w:r w:rsidR="00857FA8">
        <w:rPr>
          <w:rStyle w:val="rynqvb"/>
          <w:lang w:val="en"/>
        </w:rPr>
        <w:t>jam in the curve section</w:t>
      </w:r>
      <w:r w:rsidRPr="00F677E1">
        <w:rPr>
          <w:rStyle w:val="rynqvb"/>
          <w:lang w:val="en"/>
        </w:rPr>
        <w:t xml:space="preserve">. The indicator's </w:t>
      </w:r>
      <w:r w:rsidR="00857FA8" w:rsidRPr="00F677E1">
        <w:rPr>
          <w:rStyle w:val="rynqvb"/>
          <w:lang w:val="en"/>
        </w:rPr>
        <w:t>behavior</w:t>
      </w:r>
      <w:r w:rsidRPr="00F677E1">
        <w:rPr>
          <w:rStyle w:val="rynqvb"/>
          <w:lang w:val="en"/>
        </w:rPr>
        <w:t xml:space="preserve"> varies depending on the system's condition. The statuses of the indicator are as follows:</w:t>
      </w:r>
    </w:p>
    <w:p w14:paraId="2F256A34" w14:textId="77777777" w:rsidR="00F677E1" w:rsidRPr="00F677E1" w:rsidRDefault="00F677E1" w:rsidP="00F677E1">
      <w:pPr>
        <w:rPr>
          <w:rStyle w:val="rynqvb"/>
          <w:lang w:val="en"/>
        </w:rPr>
      </w:pPr>
    </w:p>
    <w:p w14:paraId="46712EE3" w14:textId="77777777" w:rsidR="00857FA8" w:rsidRPr="00857FA8" w:rsidRDefault="00857FA8" w:rsidP="00857FA8">
      <w:pPr>
        <w:pStyle w:val="ListParagraph"/>
        <w:numPr>
          <w:ilvl w:val="0"/>
          <w:numId w:val="54"/>
        </w:numPr>
        <w:rPr>
          <w:rStyle w:val="rynqvb"/>
          <w:lang w:val="en"/>
        </w:rPr>
      </w:pPr>
      <w:r>
        <w:t xml:space="preserve">Light off. </w:t>
      </w:r>
      <w:r w:rsidRPr="00857FA8">
        <w:rPr>
          <w:rStyle w:val="rynqvb"/>
          <w:lang w:val="en"/>
        </w:rPr>
        <w:t>Jam alarm healthy</w:t>
      </w:r>
      <w:r w:rsidR="00F677E1" w:rsidRPr="00857FA8">
        <w:rPr>
          <w:rStyle w:val="rynqvb"/>
          <w:lang w:val="en"/>
        </w:rPr>
        <w:t>.</w:t>
      </w:r>
    </w:p>
    <w:p w14:paraId="38A32823" w14:textId="4833822C" w:rsidR="00F677E1" w:rsidRPr="00F677E1" w:rsidRDefault="00857FA8" w:rsidP="00857FA8">
      <w:pPr>
        <w:pStyle w:val="ListParagraph"/>
        <w:numPr>
          <w:ilvl w:val="0"/>
          <w:numId w:val="54"/>
        </w:numPr>
        <w:rPr>
          <w:rStyle w:val="rynqvb"/>
          <w:lang w:val="en"/>
        </w:rPr>
      </w:pPr>
      <w:r w:rsidRPr="00F677E1">
        <w:rPr>
          <w:rStyle w:val="rynqvb"/>
          <w:lang w:val="en"/>
        </w:rPr>
        <w:t xml:space="preserve"> </w:t>
      </w:r>
      <w:r w:rsidR="00F677E1" w:rsidRPr="00F677E1">
        <w:rPr>
          <w:rStyle w:val="rynqvb"/>
          <w:lang w:val="en"/>
        </w:rPr>
        <w:t xml:space="preserve">Light flashing 1Hz. </w:t>
      </w:r>
      <w:r>
        <w:rPr>
          <w:rStyle w:val="rynqvb"/>
          <w:lang w:val="en"/>
        </w:rPr>
        <w:t>Local Jam fault active</w:t>
      </w:r>
    </w:p>
    <w:p w14:paraId="7321AAC8" w14:textId="77777777" w:rsidR="00857FA8" w:rsidRDefault="00857FA8" w:rsidP="00EC5D1C">
      <w:pPr>
        <w:rPr>
          <w:rStyle w:val="rynqvb"/>
          <w:lang w:val="en"/>
        </w:rPr>
      </w:pPr>
      <w:r w:rsidRPr="00857FA8">
        <w:rPr>
          <w:rStyle w:val="rynqvb"/>
          <w:lang w:val="en"/>
        </w:rPr>
        <w:t>The following figure shows the location of the buttons to reset the Jam alarm and the amber light towers that inform operators and staff of this event.</w:t>
      </w:r>
    </w:p>
    <w:p w14:paraId="6DB5FC42" w14:textId="77777777" w:rsidR="00857FA8" w:rsidRDefault="00857FA8" w:rsidP="00EC5D1C">
      <w:pPr>
        <w:rPr>
          <w:rStyle w:val="rynqvb"/>
          <w:lang w:val="en"/>
        </w:rPr>
      </w:pPr>
    </w:p>
    <w:p w14:paraId="758E881A" w14:textId="77777777" w:rsidR="00ED6210" w:rsidRDefault="00ED6210" w:rsidP="00EC5D1C">
      <w:pPr>
        <w:rPr>
          <w:lang w:val="en"/>
        </w:rPr>
      </w:pPr>
      <w:r>
        <w:rPr>
          <w:rStyle w:val="rynqvb"/>
          <w:noProof/>
          <w:lang w:val="en"/>
        </w:rPr>
        <w:drawing>
          <wp:inline distT="0" distB="0" distL="0" distR="0" wp14:anchorId="7A597A37" wp14:editId="7602170B">
            <wp:extent cx="6635115" cy="4777105"/>
            <wp:effectExtent l="0" t="0" r="0" b="4445"/>
            <wp:docPr id="1274174539"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35115" cy="4777105"/>
                    </a:xfrm>
                    <a:prstGeom prst="rect">
                      <a:avLst/>
                    </a:prstGeom>
                    <a:noFill/>
                    <a:ln>
                      <a:noFill/>
                    </a:ln>
                  </pic:spPr>
                </pic:pic>
              </a:graphicData>
            </a:graphic>
          </wp:inline>
        </w:drawing>
      </w:r>
    </w:p>
    <w:p w14:paraId="7808416E" w14:textId="6ED91D93" w:rsidR="00ED6210" w:rsidRDefault="00ED6210" w:rsidP="00ED6210">
      <w:pPr>
        <w:pStyle w:val="Caption"/>
        <w:jc w:val="center"/>
        <w:rPr>
          <w:i w:val="0"/>
          <w:iCs w:val="0"/>
        </w:rPr>
      </w:pPr>
      <w:bookmarkStart w:id="68" w:name="_Toc170815432"/>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28</w:t>
      </w:r>
      <w:r w:rsidRPr="006A6E67">
        <w:rPr>
          <w:i w:val="0"/>
          <w:iCs w:val="0"/>
        </w:rPr>
        <w:fldChar w:fldCharType="end"/>
      </w:r>
      <w:r w:rsidRPr="006A6E67">
        <w:rPr>
          <w:i w:val="0"/>
          <w:iCs w:val="0"/>
        </w:rPr>
        <w:t>.</w:t>
      </w:r>
      <w:r>
        <w:rPr>
          <w:i w:val="0"/>
          <w:iCs w:val="0"/>
        </w:rPr>
        <w:t xml:space="preserve"> L</w:t>
      </w:r>
      <w:r w:rsidRPr="007229F8">
        <w:rPr>
          <w:i w:val="0"/>
          <w:iCs w:val="0"/>
        </w:rPr>
        <w:t xml:space="preserve">ocal </w:t>
      </w:r>
      <w:r>
        <w:rPr>
          <w:i w:val="0"/>
          <w:iCs w:val="0"/>
        </w:rPr>
        <w:t xml:space="preserve">Jam reset </w:t>
      </w:r>
      <w:r w:rsidRPr="007229F8">
        <w:rPr>
          <w:i w:val="0"/>
          <w:iCs w:val="0"/>
        </w:rPr>
        <w:t>control</w:t>
      </w:r>
      <w:r>
        <w:rPr>
          <w:i w:val="0"/>
          <w:iCs w:val="0"/>
        </w:rPr>
        <w:t xml:space="preserve"> and indicator Fingers</w:t>
      </w:r>
      <w:r w:rsidRPr="000C0710">
        <w:rPr>
          <w:i w:val="0"/>
          <w:iCs w:val="0"/>
        </w:rPr>
        <w:t>.</w:t>
      </w:r>
      <w:bookmarkEnd w:id="68"/>
    </w:p>
    <w:p w14:paraId="4B64BDE4" w14:textId="78730256" w:rsidR="00ED6210" w:rsidRDefault="00ED6210">
      <w:pPr>
        <w:spacing w:after="160" w:line="259" w:lineRule="auto"/>
        <w:rPr>
          <w:lang w:val="en"/>
        </w:rPr>
      </w:pPr>
      <w:r>
        <w:rPr>
          <w:lang w:val="en"/>
        </w:rPr>
        <w:br w:type="page"/>
      </w:r>
    </w:p>
    <w:p w14:paraId="72D5ACEA" w14:textId="77777777" w:rsidR="00ED6210" w:rsidRDefault="00ED6210" w:rsidP="000B1F32">
      <w:pPr>
        <w:pStyle w:val="Heading3"/>
        <w:numPr>
          <w:ilvl w:val="2"/>
          <w:numId w:val="1"/>
        </w:numPr>
      </w:pPr>
      <w:bookmarkStart w:id="69" w:name="_Toc170815388"/>
      <w:r>
        <w:lastRenderedPageBreak/>
        <w:t>Push b</w:t>
      </w:r>
      <w:r w:rsidRPr="00922D98">
        <w:t>utton</w:t>
      </w:r>
      <w:r>
        <w:t>s and selector for Induct tables.</w:t>
      </w:r>
      <w:bookmarkEnd w:id="69"/>
    </w:p>
    <w:p w14:paraId="132EA9F6" w14:textId="77777777" w:rsidR="00EB1B38" w:rsidRDefault="00EB1B38" w:rsidP="00EC5D1C">
      <w:pPr>
        <w:rPr>
          <w:rStyle w:val="rynqvb"/>
          <w:lang w:val="en"/>
        </w:rPr>
      </w:pPr>
    </w:p>
    <w:p w14:paraId="79AC1D46" w14:textId="18CEA8FF" w:rsidR="00EB1B38" w:rsidRDefault="00EB1B38" w:rsidP="00EB1B38">
      <w:r w:rsidRPr="00EB1B38">
        <w:rPr>
          <w:rStyle w:val="rynqvb"/>
          <w:lang w:val="en"/>
        </w:rPr>
        <w:t>In Conveyor B, at the section where boxes or units are transferred from Conveyor B to Conveyor C, there is a slowdown button and a white light tower that indicates its operational status.</w:t>
      </w:r>
      <w:r w:rsidRPr="00EB1B38">
        <w:t xml:space="preserve"> </w:t>
      </w:r>
      <w:r>
        <w:t>W</w:t>
      </w:r>
      <w:r w:rsidRPr="00B2400D">
        <w:t>hen operators press the button in the field</w:t>
      </w:r>
      <w:r>
        <w:t xml:space="preserve"> Slow down push button</w:t>
      </w:r>
      <w:r w:rsidRPr="00B2400D">
        <w:t xml:space="preserve"> and the section where it was pressed reduces the speed to 1</w:t>
      </w:r>
      <w:r>
        <w:t>.</w:t>
      </w:r>
      <w:r w:rsidRPr="00EC5D1C">
        <w:t xml:space="preserve"> If this is activated 3 times withing 5 minutes, the entire </w:t>
      </w:r>
      <w:r>
        <w:t>system</w:t>
      </w:r>
      <w:r w:rsidRPr="00EC5D1C">
        <w:t xml:space="preserve"> will stop. If the slowdown button is pressed within 30 seconds of the initial slowdown commencement (slowdown time not yet elapsed), the slowdown will be cancelled, and the affected section will return to full speed.</w:t>
      </w:r>
      <w:r w:rsidRPr="00B2400D">
        <w:t xml:space="preserve"> </w:t>
      </w:r>
      <w:r w:rsidRPr="00F40C11">
        <w:t xml:space="preserve">The </w:t>
      </w:r>
      <w:proofErr w:type="spellStart"/>
      <w:proofErr w:type="gramStart"/>
      <w:r w:rsidRPr="00F40C11">
        <w:t>indicator's</w:t>
      </w:r>
      <w:proofErr w:type="spellEnd"/>
      <w:proofErr w:type="gramEnd"/>
      <w:r>
        <w:t xml:space="preserve"> of the button and the white indicators on the light tower</w:t>
      </w:r>
      <w:r w:rsidRPr="00F40C11">
        <w:t xml:space="preserve"> behaviour varies depending on the system's condition. The statuses of the indicator are as follows:</w:t>
      </w:r>
    </w:p>
    <w:p w14:paraId="5AEBF47F" w14:textId="77777777" w:rsidR="00EB1B38" w:rsidRDefault="00EB1B38" w:rsidP="00EB1B38">
      <w:pPr>
        <w:pStyle w:val="ListParagraph"/>
        <w:ind w:firstLine="0"/>
        <w:jc w:val="left"/>
      </w:pPr>
    </w:p>
    <w:p w14:paraId="290FA5E6" w14:textId="77777777" w:rsidR="00EB1B38" w:rsidRDefault="00EB1B38" w:rsidP="00EB1B38">
      <w:pPr>
        <w:pStyle w:val="ListParagraph"/>
        <w:numPr>
          <w:ilvl w:val="0"/>
          <w:numId w:val="49"/>
        </w:numPr>
      </w:pPr>
      <w:r>
        <w:t xml:space="preserve">Light off. System at </w:t>
      </w:r>
      <w:r w:rsidRPr="00B2400D">
        <w:t>operator selected speed.</w:t>
      </w:r>
    </w:p>
    <w:p w14:paraId="585C2266" w14:textId="77777777" w:rsidR="00EB1B38" w:rsidRDefault="00EB1B38" w:rsidP="00EB1B38">
      <w:pPr>
        <w:pStyle w:val="ListParagraph"/>
        <w:numPr>
          <w:ilvl w:val="0"/>
          <w:numId w:val="49"/>
        </w:numPr>
      </w:pPr>
      <w:r>
        <w:t>Light flashing 1Hz. Slowdown mode.</w:t>
      </w:r>
    </w:p>
    <w:p w14:paraId="61A08595" w14:textId="77777777" w:rsidR="00EB1B38" w:rsidRDefault="00EB1B38" w:rsidP="00EB1B38"/>
    <w:p w14:paraId="7A9CA737" w14:textId="77777777" w:rsidR="00EB1B38" w:rsidRDefault="00EB1B38" w:rsidP="00EC5D1C">
      <w:pPr>
        <w:rPr>
          <w:rStyle w:val="rynqvb"/>
          <w:lang w:val="en"/>
        </w:rPr>
      </w:pPr>
      <w:r w:rsidRPr="00EB1B38">
        <w:rPr>
          <w:rStyle w:val="rynqvb"/>
          <w:lang w:val="en"/>
        </w:rPr>
        <w:t>The following figure shows the location of the button and the light indicator of the lane.</w:t>
      </w:r>
    </w:p>
    <w:p w14:paraId="1EFBB9CE" w14:textId="77777777" w:rsidR="00EB1B38" w:rsidRDefault="00EB1B38" w:rsidP="00EC5D1C">
      <w:pPr>
        <w:rPr>
          <w:rStyle w:val="rynqvb"/>
          <w:lang w:val="en"/>
        </w:rPr>
      </w:pPr>
    </w:p>
    <w:p w14:paraId="26C057FB" w14:textId="63EF648C" w:rsidR="00EB1B38" w:rsidRDefault="00EB1B38" w:rsidP="00EC5D1C">
      <w:pPr>
        <w:rPr>
          <w:rStyle w:val="rynqvb"/>
          <w:lang w:val="en"/>
        </w:rPr>
      </w:pPr>
      <w:r>
        <w:rPr>
          <w:rStyle w:val="rynqvb"/>
          <w:noProof/>
          <w:lang w:val="en"/>
        </w:rPr>
        <w:drawing>
          <wp:inline distT="0" distB="0" distL="0" distR="0" wp14:anchorId="33A59ED2" wp14:editId="03AB768B">
            <wp:extent cx="6642100" cy="3467100"/>
            <wp:effectExtent l="0" t="0" r="6350" b="0"/>
            <wp:docPr id="288606011"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42100" cy="3467100"/>
                    </a:xfrm>
                    <a:prstGeom prst="rect">
                      <a:avLst/>
                    </a:prstGeom>
                    <a:noFill/>
                    <a:ln>
                      <a:noFill/>
                    </a:ln>
                  </pic:spPr>
                </pic:pic>
              </a:graphicData>
            </a:graphic>
          </wp:inline>
        </w:drawing>
      </w:r>
    </w:p>
    <w:p w14:paraId="221C75AE" w14:textId="77777777" w:rsidR="00EB1B38" w:rsidRDefault="00EB1B38" w:rsidP="00EC5D1C">
      <w:pPr>
        <w:rPr>
          <w:rStyle w:val="rynqvb"/>
          <w:lang w:val="en"/>
        </w:rPr>
      </w:pPr>
    </w:p>
    <w:p w14:paraId="3B79AB09" w14:textId="323125F3" w:rsidR="00EB1B38" w:rsidRDefault="00EB1B38" w:rsidP="00EB1B38">
      <w:pPr>
        <w:pStyle w:val="Caption"/>
        <w:jc w:val="center"/>
        <w:rPr>
          <w:i w:val="0"/>
          <w:iCs w:val="0"/>
        </w:rPr>
      </w:pPr>
      <w:bookmarkStart w:id="70" w:name="_Toc170815433"/>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29</w:t>
      </w:r>
      <w:r w:rsidRPr="006A6E67">
        <w:rPr>
          <w:i w:val="0"/>
          <w:iCs w:val="0"/>
        </w:rPr>
        <w:fldChar w:fldCharType="end"/>
      </w:r>
      <w:r w:rsidRPr="006A6E67">
        <w:rPr>
          <w:i w:val="0"/>
          <w:iCs w:val="0"/>
        </w:rPr>
        <w:t>.</w:t>
      </w:r>
      <w:r>
        <w:rPr>
          <w:i w:val="0"/>
          <w:iCs w:val="0"/>
        </w:rPr>
        <w:t xml:space="preserve"> L</w:t>
      </w:r>
      <w:r w:rsidRPr="007229F8">
        <w:rPr>
          <w:i w:val="0"/>
          <w:iCs w:val="0"/>
        </w:rPr>
        <w:t>ocal control</w:t>
      </w:r>
      <w:r>
        <w:rPr>
          <w:i w:val="0"/>
          <w:iCs w:val="0"/>
        </w:rPr>
        <w:t xml:space="preserve"> slowdown push button and white indicator Conveyor B</w:t>
      </w:r>
      <w:r w:rsidRPr="000C0710">
        <w:rPr>
          <w:i w:val="0"/>
          <w:iCs w:val="0"/>
        </w:rPr>
        <w:t>.</w:t>
      </w:r>
      <w:bookmarkEnd w:id="70"/>
    </w:p>
    <w:p w14:paraId="36141516" w14:textId="745295A0" w:rsidR="00EB1B38" w:rsidRDefault="00EB1B38">
      <w:pPr>
        <w:spacing w:after="160" w:line="259" w:lineRule="auto"/>
        <w:rPr>
          <w:rStyle w:val="rynqvb"/>
        </w:rPr>
      </w:pPr>
      <w:r>
        <w:rPr>
          <w:rStyle w:val="rynqvb"/>
        </w:rPr>
        <w:br w:type="page"/>
      </w:r>
    </w:p>
    <w:p w14:paraId="4B25E792" w14:textId="31DE8CD6" w:rsidR="002C6AB2" w:rsidRDefault="002C6AB2" w:rsidP="000B1F32">
      <w:pPr>
        <w:pStyle w:val="Heading3"/>
        <w:numPr>
          <w:ilvl w:val="2"/>
          <w:numId w:val="1"/>
        </w:numPr>
      </w:pPr>
      <w:bookmarkStart w:id="71" w:name="_Toc170815389"/>
      <w:r>
        <w:lastRenderedPageBreak/>
        <w:t xml:space="preserve">Push </w:t>
      </w:r>
      <w:r w:rsidR="00F2618F">
        <w:t>b</w:t>
      </w:r>
      <w:r w:rsidRPr="00922D98">
        <w:t>utton</w:t>
      </w:r>
      <w:r>
        <w:t>s and selector for Induct tables.</w:t>
      </w:r>
      <w:bookmarkEnd w:id="71"/>
    </w:p>
    <w:p w14:paraId="1F067B68" w14:textId="77777777" w:rsidR="002C6AB2" w:rsidRDefault="002C6AB2" w:rsidP="002C6AB2"/>
    <w:p w14:paraId="4D0B92A1" w14:textId="61FD2659" w:rsidR="007229F8" w:rsidRDefault="00BD4033" w:rsidP="00E74D16">
      <w:r w:rsidRPr="00BD4033">
        <w:t>Each table is equipped with a start/stop button and a photoelectric sensor at the end. When the start button is pressed, a warning alarm sounds, and the induction table conveyor begins operating. In addition to the push buttons, these tables have a selector switch that changes the mode from automatic to manual (semi-automatic). When set to automatic, the system checks if conveyors A or B are running and allows the induction tables to start accordingly. If not, they stop to avoid collisions. In manual (semi-automatic) mode, the control is independent and does not consider the state of conveyors A or B. The following figure shows the typical location of the local controls, including the buttons and the selector switch.</w:t>
      </w:r>
    </w:p>
    <w:p w14:paraId="1118CDA7" w14:textId="5004FCC2" w:rsidR="002C6AB2" w:rsidRPr="002C6AB2" w:rsidRDefault="00BD4033" w:rsidP="007229F8">
      <w:pPr>
        <w:jc w:val="center"/>
      </w:pPr>
      <w:r>
        <w:br/>
      </w:r>
      <w:r w:rsidR="007229F8">
        <w:rPr>
          <w:noProof/>
        </w:rPr>
        <w:drawing>
          <wp:inline distT="0" distB="0" distL="0" distR="0" wp14:anchorId="1DBCB90C" wp14:editId="58443DC1">
            <wp:extent cx="4242179" cy="3840480"/>
            <wp:effectExtent l="0" t="0" r="6350" b="7620"/>
            <wp:docPr id="1323437400"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259873" cy="3856498"/>
                    </a:xfrm>
                    <a:prstGeom prst="rect">
                      <a:avLst/>
                    </a:prstGeom>
                    <a:noFill/>
                    <a:ln>
                      <a:noFill/>
                    </a:ln>
                  </pic:spPr>
                </pic:pic>
              </a:graphicData>
            </a:graphic>
          </wp:inline>
        </w:drawing>
      </w:r>
    </w:p>
    <w:p w14:paraId="31A0ED6A" w14:textId="77777777" w:rsidR="002C6AB2" w:rsidRDefault="002C6AB2" w:rsidP="00CE796D"/>
    <w:p w14:paraId="55EE4138" w14:textId="7214A740" w:rsidR="007229F8" w:rsidRDefault="007229F8" w:rsidP="007229F8">
      <w:pPr>
        <w:pStyle w:val="Caption"/>
        <w:jc w:val="center"/>
        <w:rPr>
          <w:i w:val="0"/>
          <w:iCs w:val="0"/>
        </w:rPr>
      </w:pPr>
      <w:bookmarkStart w:id="72" w:name="_Toc170815434"/>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30</w:t>
      </w:r>
      <w:r w:rsidRPr="006A6E67">
        <w:rPr>
          <w:i w:val="0"/>
          <w:iCs w:val="0"/>
        </w:rPr>
        <w:fldChar w:fldCharType="end"/>
      </w:r>
      <w:r w:rsidRPr="006A6E67">
        <w:rPr>
          <w:i w:val="0"/>
          <w:iCs w:val="0"/>
        </w:rPr>
        <w:t>.</w:t>
      </w:r>
      <w:r>
        <w:rPr>
          <w:i w:val="0"/>
          <w:iCs w:val="0"/>
        </w:rPr>
        <w:t xml:space="preserve"> L</w:t>
      </w:r>
      <w:r w:rsidRPr="007229F8">
        <w:rPr>
          <w:i w:val="0"/>
          <w:iCs w:val="0"/>
        </w:rPr>
        <w:t>ocal control</w:t>
      </w:r>
      <w:r>
        <w:rPr>
          <w:i w:val="0"/>
          <w:iCs w:val="0"/>
        </w:rPr>
        <w:t xml:space="preserve"> </w:t>
      </w:r>
      <w:r w:rsidRPr="000C0710">
        <w:rPr>
          <w:i w:val="0"/>
          <w:iCs w:val="0"/>
        </w:rPr>
        <w:t>Induct</w:t>
      </w:r>
      <w:r w:rsidR="006D15D0">
        <w:rPr>
          <w:i w:val="0"/>
          <w:iCs w:val="0"/>
        </w:rPr>
        <w:t xml:space="preserve"> Tables</w:t>
      </w:r>
      <w:r w:rsidRPr="000C0710">
        <w:rPr>
          <w:i w:val="0"/>
          <w:iCs w:val="0"/>
        </w:rPr>
        <w:t>.</w:t>
      </w:r>
      <w:bookmarkEnd w:id="72"/>
    </w:p>
    <w:p w14:paraId="1768BAC9" w14:textId="47B4FC4C" w:rsidR="00F2618F" w:rsidRDefault="00F2618F">
      <w:pPr>
        <w:spacing w:after="160" w:line="259" w:lineRule="auto"/>
      </w:pPr>
      <w:r>
        <w:br w:type="page"/>
      </w:r>
    </w:p>
    <w:p w14:paraId="053FD2E5" w14:textId="77777777" w:rsidR="007229F8" w:rsidRDefault="007229F8" w:rsidP="007229F8"/>
    <w:p w14:paraId="50B627A8" w14:textId="7CAD9FAE" w:rsidR="007229F8" w:rsidRDefault="007229F8" w:rsidP="000B1F32">
      <w:pPr>
        <w:pStyle w:val="Heading3"/>
        <w:numPr>
          <w:ilvl w:val="2"/>
          <w:numId w:val="1"/>
        </w:numPr>
      </w:pPr>
      <w:bookmarkStart w:id="73" w:name="_Toc170815390"/>
      <w:r>
        <w:t xml:space="preserve">Push </w:t>
      </w:r>
      <w:r w:rsidR="00F2618F">
        <w:t>b</w:t>
      </w:r>
      <w:r w:rsidRPr="00922D98">
        <w:t>utton</w:t>
      </w:r>
      <w:r>
        <w:t xml:space="preserve">s for </w:t>
      </w:r>
      <w:r w:rsidRPr="007229F8">
        <w:t>Takeaway conveyor</w:t>
      </w:r>
      <w:r>
        <w:t>.</w:t>
      </w:r>
      <w:bookmarkEnd w:id="73"/>
    </w:p>
    <w:p w14:paraId="7A8DE59D" w14:textId="77777777" w:rsidR="00E74D16" w:rsidRDefault="00E74D16" w:rsidP="007229F8"/>
    <w:p w14:paraId="42D7D061" w14:textId="5C63C51E" w:rsidR="007229F8" w:rsidRPr="007229F8" w:rsidRDefault="00E74D16" w:rsidP="007229F8">
      <w:r w:rsidRPr="00E74D16">
        <w:t xml:space="preserve">Each takeaway conveyor is equipped with two start/stop buttons. When the start button is pressed, a warning alarm </w:t>
      </w:r>
      <w:proofErr w:type="gramStart"/>
      <w:r w:rsidRPr="00E74D16">
        <w:t>sounds</w:t>
      </w:r>
      <w:proofErr w:type="gramEnd"/>
      <w:r w:rsidRPr="00E74D16">
        <w:t xml:space="preserve"> and the induction table conveyor starts operating. In addition to these buttons, the lane has two extra buttons that release the ZPA output of the last roller, allowing them to run and clear the line of units or boxes. The following figure shows the typical location of the local controls.</w:t>
      </w:r>
    </w:p>
    <w:p w14:paraId="7035AB01" w14:textId="77777777" w:rsidR="007229F8" w:rsidRDefault="007229F8" w:rsidP="00CE796D"/>
    <w:p w14:paraId="38B3DB5C" w14:textId="0A0F571F" w:rsidR="00E74D16" w:rsidRDefault="006D15D0" w:rsidP="00CE796D">
      <w:r>
        <w:rPr>
          <w:noProof/>
        </w:rPr>
        <w:drawing>
          <wp:inline distT="0" distB="0" distL="0" distR="0" wp14:anchorId="2F799C00" wp14:editId="401B6518">
            <wp:extent cx="6629400" cy="3819525"/>
            <wp:effectExtent l="0" t="0" r="0" b="9525"/>
            <wp:docPr id="650077503"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29400" cy="3819525"/>
                    </a:xfrm>
                    <a:prstGeom prst="rect">
                      <a:avLst/>
                    </a:prstGeom>
                    <a:noFill/>
                    <a:ln>
                      <a:noFill/>
                    </a:ln>
                  </pic:spPr>
                </pic:pic>
              </a:graphicData>
            </a:graphic>
          </wp:inline>
        </w:drawing>
      </w:r>
    </w:p>
    <w:p w14:paraId="32E1C265" w14:textId="4B95600A" w:rsidR="006D15D0" w:rsidRDefault="006D15D0" w:rsidP="006D15D0">
      <w:pPr>
        <w:pStyle w:val="Caption"/>
        <w:jc w:val="center"/>
        <w:rPr>
          <w:i w:val="0"/>
          <w:iCs w:val="0"/>
        </w:rPr>
      </w:pPr>
      <w:bookmarkStart w:id="74" w:name="_Toc170815435"/>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31</w:t>
      </w:r>
      <w:r w:rsidRPr="006A6E67">
        <w:rPr>
          <w:i w:val="0"/>
          <w:iCs w:val="0"/>
        </w:rPr>
        <w:fldChar w:fldCharType="end"/>
      </w:r>
      <w:r w:rsidRPr="006A6E67">
        <w:rPr>
          <w:i w:val="0"/>
          <w:iCs w:val="0"/>
        </w:rPr>
        <w:t>.</w:t>
      </w:r>
      <w:r>
        <w:rPr>
          <w:i w:val="0"/>
          <w:iCs w:val="0"/>
        </w:rPr>
        <w:t xml:space="preserve"> L</w:t>
      </w:r>
      <w:r w:rsidRPr="007229F8">
        <w:rPr>
          <w:i w:val="0"/>
          <w:iCs w:val="0"/>
        </w:rPr>
        <w:t>ocal control</w:t>
      </w:r>
      <w:r>
        <w:rPr>
          <w:i w:val="0"/>
          <w:iCs w:val="0"/>
        </w:rPr>
        <w:t xml:space="preserve"> </w:t>
      </w:r>
      <w:r w:rsidRPr="006D15D0">
        <w:rPr>
          <w:i w:val="0"/>
          <w:iCs w:val="0"/>
        </w:rPr>
        <w:t>Takeaway conveyor</w:t>
      </w:r>
      <w:r w:rsidRPr="000C0710">
        <w:rPr>
          <w:i w:val="0"/>
          <w:iCs w:val="0"/>
        </w:rPr>
        <w:t>.</w:t>
      </w:r>
      <w:bookmarkEnd w:id="74"/>
    </w:p>
    <w:p w14:paraId="726994B8" w14:textId="77777777" w:rsidR="000B4182" w:rsidRDefault="000B4182" w:rsidP="000B4182">
      <w:pPr>
        <w:autoSpaceDE w:val="0"/>
        <w:autoSpaceDN w:val="0"/>
        <w:adjustRightInd w:val="0"/>
        <w:rPr>
          <w:i/>
          <w:iCs/>
        </w:rPr>
      </w:pPr>
    </w:p>
    <w:p w14:paraId="577B4FA1" w14:textId="77777777" w:rsidR="000B4182" w:rsidRDefault="000B4182" w:rsidP="000B4182">
      <w:pPr>
        <w:pStyle w:val="Caption"/>
        <w:jc w:val="center"/>
        <w:rPr>
          <w:rFonts w:eastAsiaTheme="minorEastAsia"/>
          <w:color w:val="auto"/>
          <w:szCs w:val="20"/>
        </w:rPr>
        <w:sectPr w:rsidR="000B4182" w:rsidSect="000B4182">
          <w:headerReference w:type="default" r:id="rId43"/>
          <w:footerReference w:type="default" r:id="rId44"/>
          <w:type w:val="continuous"/>
          <w:pgSz w:w="11906" w:h="16838"/>
          <w:pgMar w:top="720" w:right="720" w:bottom="720" w:left="720" w:header="708" w:footer="708" w:gutter="0"/>
          <w:cols w:space="708"/>
          <w:docGrid w:linePitch="360"/>
        </w:sectPr>
      </w:pPr>
      <w:r>
        <w:rPr>
          <w:rFonts w:eastAsiaTheme="minorEastAsia"/>
          <w:color w:val="auto"/>
          <w:szCs w:val="20"/>
        </w:rPr>
        <w:br w:type="page"/>
      </w:r>
    </w:p>
    <w:p w14:paraId="18BE8383" w14:textId="77777777" w:rsidR="000B4182" w:rsidRDefault="000B4182" w:rsidP="000B1F32">
      <w:pPr>
        <w:pStyle w:val="Heading3"/>
        <w:numPr>
          <w:ilvl w:val="2"/>
          <w:numId w:val="1"/>
        </w:numPr>
      </w:pPr>
      <w:bookmarkStart w:id="75" w:name="_Toc170815391"/>
      <w:r>
        <w:lastRenderedPageBreak/>
        <w:t>General Emergency stop and lanyards.</w:t>
      </w:r>
      <w:bookmarkEnd w:id="75"/>
    </w:p>
    <w:p w14:paraId="1DA8CE1F" w14:textId="28CE6047" w:rsidR="000B4182" w:rsidRDefault="00000000" w:rsidP="000B4182">
      <w:pPr>
        <w:spacing w:after="160" w:line="259" w:lineRule="auto"/>
        <w:rPr>
          <w:rFonts w:eastAsiaTheme="minorEastAsia"/>
          <w:szCs w:val="20"/>
        </w:rPr>
      </w:pPr>
      <w:r>
        <w:rPr>
          <w:noProof/>
        </w:rPr>
        <w:pict w14:anchorId="57441248">
          <v:oval id="Oval 948265521" o:spid="_x0000_s2479" style="position:absolute;margin-left:371.65pt;margin-top:41.1pt;width:28.5pt;height:27.75pt;z-index:25557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6J0cwIAAEI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" fillcolor="white [3201]" strokecolor="red" strokeweight="1pt">
            <v:stroke joinstyle="miter"/>
            <v:textbox style="mso-next-textbox:#Oval 948265521">
              <w:txbxContent>
                <w:p w14:paraId="0D067A9F" w14:textId="7661A6C0" w:rsidR="00142D3F" w:rsidRPr="00EF520C" w:rsidRDefault="00142D3F" w:rsidP="00142D3F">
                  <w:pPr>
                    <w:ind w:left="-160" w:right="-170"/>
                    <w:jc w:val="center"/>
                    <w:rPr>
                      <w:color w:val="FF0000"/>
                      <w:lang w:val="en-US"/>
                    </w:rPr>
                  </w:pPr>
                  <w:r>
                    <w:rPr>
                      <w:color w:val="FF0000"/>
                      <w:lang w:val="en-US"/>
                    </w:rPr>
                    <w:t>21</w:t>
                  </w:r>
                </w:p>
              </w:txbxContent>
            </v:textbox>
          </v:oval>
        </w:pict>
      </w:r>
      <w:r>
        <w:rPr>
          <w:noProof/>
        </w:rPr>
        <w:pict w14:anchorId="46D9ACC0">
          <v:oval id="Oval 221194936" o:spid="_x0000_s2478" style="position:absolute;margin-left:503.65pt;margin-top:45.55pt;width:28.5pt;height:27.75pt;z-index:25554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Wr5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" fillcolor="white [3201]" strokecolor="red" strokeweight="1pt">
            <v:stroke joinstyle="miter"/>
            <v:textbox style="mso-next-textbox:#Oval 221194936">
              <w:txbxContent>
                <w:p w14:paraId="525FB7DF" w14:textId="77777777" w:rsidR="000B4182" w:rsidRPr="00EF520C" w:rsidRDefault="000B4182" w:rsidP="000B4182">
                  <w:pPr>
                    <w:jc w:val="center"/>
                    <w:rPr>
                      <w:color w:val="FF0000"/>
                      <w:lang w:val="en-US"/>
                    </w:rPr>
                  </w:pPr>
                  <w:r>
                    <w:rPr>
                      <w:color w:val="FF0000"/>
                      <w:lang w:val="en-US"/>
                    </w:rPr>
                    <w:t>6</w:t>
                  </w:r>
                </w:p>
              </w:txbxContent>
            </v:textbox>
          </v:oval>
        </w:pict>
      </w:r>
      <w:r>
        <w:rPr>
          <w:noProof/>
        </w:rPr>
        <w:pict w14:anchorId="340FB61A">
          <v:oval id="Oval 628057709" o:spid="_x0000_s2477" style="position:absolute;margin-left:162.35pt;margin-top:44.95pt;width:28.5pt;height:27.75pt;z-index:25554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Hucw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" fillcolor="white [3201]" strokecolor="red" strokeweight="1pt">
            <v:stroke joinstyle="miter"/>
            <v:textbox style="mso-next-textbox:#Oval 628057709">
              <w:txbxContent>
                <w:p w14:paraId="3C77DBC9" w14:textId="77777777" w:rsidR="000B4182" w:rsidRPr="00EF520C" w:rsidRDefault="000B4182" w:rsidP="000B4182">
                  <w:pPr>
                    <w:jc w:val="center"/>
                    <w:rPr>
                      <w:color w:val="FF0000"/>
                      <w:lang w:val="en-US"/>
                    </w:rPr>
                  </w:pPr>
                  <w:r>
                    <w:rPr>
                      <w:color w:val="FF0000"/>
                      <w:lang w:val="en-US"/>
                    </w:rPr>
                    <w:t>4</w:t>
                  </w:r>
                </w:p>
              </w:txbxContent>
            </v:textbox>
            <w10:wrap anchorx="margin"/>
          </v:oval>
        </w:pict>
      </w:r>
      <w:r>
        <w:rPr>
          <w:noProof/>
        </w:rPr>
        <w:pict w14:anchorId="1A4C8469">
          <v:oval id="Oval 775921595" o:spid="_x0000_s2476" style="position:absolute;margin-left:316.4pt;margin-top:43pt;width:28.5pt;height:27.75pt;z-index:25554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zljcg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" fillcolor="white [3201]" strokecolor="red" strokeweight="1pt">
            <v:stroke joinstyle="miter"/>
            <v:textbox style="mso-next-textbox:#Oval 775921595">
              <w:txbxContent>
                <w:p w14:paraId="3D1DD4C2" w14:textId="77777777" w:rsidR="000B4182" w:rsidRPr="00EF520C" w:rsidRDefault="000B4182" w:rsidP="000B4182">
                  <w:pPr>
                    <w:jc w:val="center"/>
                    <w:rPr>
                      <w:color w:val="FF0000"/>
                      <w:lang w:val="en-US"/>
                    </w:rPr>
                  </w:pPr>
                  <w:r>
                    <w:rPr>
                      <w:color w:val="FF0000"/>
                      <w:lang w:val="en-US"/>
                    </w:rPr>
                    <w:t>5</w:t>
                  </w:r>
                </w:p>
              </w:txbxContent>
            </v:textbox>
          </v:oval>
        </w:pict>
      </w:r>
      <w:r w:rsidR="000B4182" w:rsidRPr="0052189F">
        <w:rPr>
          <w:rFonts w:eastAsiaTheme="minorEastAsia"/>
          <w:szCs w:val="20"/>
        </w:rPr>
        <w:t xml:space="preserve">The </w:t>
      </w:r>
      <w:r w:rsidR="000B4182" w:rsidRPr="000B4182">
        <w:rPr>
          <w:rFonts w:eastAsiaTheme="minorEastAsia"/>
          <w:szCs w:val="20"/>
        </w:rPr>
        <w:t>system comprises 2</w:t>
      </w:r>
      <w:r w:rsidR="00142D3F">
        <w:rPr>
          <w:rFonts w:eastAsiaTheme="minorEastAsia"/>
          <w:szCs w:val="20"/>
        </w:rPr>
        <w:t>1</w:t>
      </w:r>
      <w:r w:rsidR="000B4182" w:rsidRPr="000B4182">
        <w:rPr>
          <w:rFonts w:eastAsiaTheme="minorEastAsia"/>
          <w:szCs w:val="20"/>
        </w:rPr>
        <w:t xml:space="preserve"> emergency stops that will immediately halt operation. Additionally, the system manages a signal from the fire system, which will stop the system until the signal is cleared from the fire panel and reset in the transportation system. The following figure shows the location of the emergency stop and lanyards.</w:t>
      </w:r>
    </w:p>
    <w:p w14:paraId="6FF84AC2" w14:textId="4CC96526" w:rsidR="000B4182" w:rsidRDefault="00000000" w:rsidP="000B4182">
      <w:pPr>
        <w:spacing w:after="160" w:line="259" w:lineRule="auto"/>
        <w:ind w:left="10" w:hanging="10"/>
        <w:jc w:val="center"/>
        <w:rPr>
          <w:rFonts w:eastAsiaTheme="minorEastAsia"/>
          <w:szCs w:val="20"/>
        </w:rPr>
      </w:pPr>
      <w:r>
        <w:rPr>
          <w:noProof/>
        </w:rPr>
        <w:pict w14:anchorId="550B06F8">
          <v:shape id="Straight Arrow Connector 980126997" o:spid="_x0000_s2475" type="#_x0000_t32" style="position:absolute;left:0;text-align:left;margin-left:506.7pt;margin-top:73.95pt;width:34.55pt;height:50.85pt;flip:x y;z-index:25557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" strokecolor="red" strokeweight=".5pt">
            <v:stroke endarrow="block" joinstyle="miter"/>
          </v:shape>
        </w:pict>
      </w:r>
      <w:r>
        <w:rPr>
          <w:noProof/>
        </w:rPr>
        <w:pict w14:anchorId="2E257BFB">
          <v:oval id="Oval 38788750" o:spid="_x0000_s2474" style="position:absolute;left:0;text-align:left;margin-left:539pt;margin-top:121.5pt;width:28.5pt;height:27.75pt;z-index:25557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hAu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" fillcolor="white [3201]" strokecolor="red" strokeweight="1pt">
            <v:stroke joinstyle="miter"/>
            <v:textbox style="mso-next-textbox:#Oval 38788750">
              <w:txbxContent>
                <w:p w14:paraId="18391BED" w14:textId="37D6B418" w:rsidR="00142D3F" w:rsidRPr="00EF520C" w:rsidRDefault="00142D3F" w:rsidP="00142D3F">
                  <w:pPr>
                    <w:ind w:left="-160" w:right="-170"/>
                    <w:jc w:val="center"/>
                    <w:rPr>
                      <w:color w:val="FF0000"/>
                      <w:lang w:val="en-US"/>
                    </w:rPr>
                  </w:pPr>
                  <w:r>
                    <w:rPr>
                      <w:color w:val="FF0000"/>
                      <w:lang w:val="en-US"/>
                    </w:rPr>
                    <w:t>20</w:t>
                  </w:r>
                </w:p>
              </w:txbxContent>
            </v:textbox>
          </v:oval>
        </w:pict>
      </w:r>
      <w:r>
        <w:rPr>
          <w:noProof/>
        </w:rPr>
        <w:pict w14:anchorId="108C555D">
          <v:shape id="Straight Arrow Connector 1451138941" o:spid="_x0000_s2473" type="#_x0000_t32" style="position:absolute;left:0;text-align:left;margin-left:568.9pt;margin-top:40.75pt;width:16.15pt;height:24.55pt;flip:x y;z-index:25557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" strokecolor="red" strokeweight=".5pt">
            <v:stroke endarrow="block" joinstyle="miter"/>
          </v:shape>
        </w:pict>
      </w:r>
      <w:r>
        <w:rPr>
          <w:noProof/>
        </w:rPr>
        <w:pict w14:anchorId="60C17F2B">
          <v:oval id="Oval 647447278" o:spid="_x0000_s2472" style="position:absolute;left:0;text-align:left;margin-left:572.65pt;margin-top:66pt;width:28.5pt;height:27.75pt;z-index:25556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NijdA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" fillcolor="white [3201]" strokecolor="red" strokeweight="1pt">
            <v:stroke joinstyle="miter"/>
            <v:textbox style="mso-next-textbox:#Oval 647447278">
              <w:txbxContent>
                <w:p w14:paraId="1C437477" w14:textId="163F5E17" w:rsidR="00142D3F" w:rsidRPr="00EF520C" w:rsidRDefault="00142D3F" w:rsidP="00142D3F">
                  <w:pPr>
                    <w:ind w:left="-160" w:right="-170"/>
                    <w:jc w:val="center"/>
                    <w:rPr>
                      <w:color w:val="FF0000"/>
                      <w:lang w:val="en-US"/>
                    </w:rPr>
                  </w:pPr>
                  <w:r>
                    <w:rPr>
                      <w:color w:val="FF0000"/>
                      <w:lang w:val="en-US"/>
                    </w:rPr>
                    <w:t>19</w:t>
                  </w:r>
                </w:p>
              </w:txbxContent>
            </v:textbox>
          </v:oval>
        </w:pict>
      </w:r>
      <w:r>
        <w:rPr>
          <w:noProof/>
        </w:rPr>
        <w:pict w14:anchorId="1DE1E920">
          <v:shape id="Straight Arrow Connector 634767878" o:spid="_x0000_s2471" type="#_x0000_t32" style="position:absolute;left:0;text-align:left;margin-left:189.25pt;margin-top:80.85pt;width:20.15pt;height:75.9pt;flip:x y;z-index:25556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" strokecolor="red" strokeweight=".5pt">
            <v:stroke endarrow="block" joinstyle="miter"/>
          </v:shape>
        </w:pict>
      </w:r>
      <w:r>
        <w:rPr>
          <w:noProof/>
        </w:rPr>
        <w:pict w14:anchorId="53BF2A63">
          <v:oval id="Oval 1280276011" o:spid="_x0000_s2470" style="position:absolute;left:0;text-align:left;margin-left:196.35pt;margin-top:156.8pt;width:28.5pt;height:27.75pt;z-index:25556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yYBdA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" fillcolor="white [3201]" strokecolor="red" strokeweight="1pt">
            <v:stroke joinstyle="miter"/>
            <v:textbox style="mso-next-textbox:#Oval 1280276011">
              <w:txbxContent>
                <w:p w14:paraId="627D3EE3" w14:textId="54039260" w:rsidR="00142D3F" w:rsidRPr="00EF520C" w:rsidRDefault="00142D3F" w:rsidP="00142D3F">
                  <w:pPr>
                    <w:ind w:left="-160" w:right="-170"/>
                    <w:jc w:val="center"/>
                    <w:rPr>
                      <w:color w:val="FF0000"/>
                      <w:lang w:val="en-US"/>
                    </w:rPr>
                  </w:pPr>
                  <w:r>
                    <w:rPr>
                      <w:color w:val="FF0000"/>
                      <w:lang w:val="en-US"/>
                    </w:rPr>
                    <w:t>18</w:t>
                  </w:r>
                </w:p>
              </w:txbxContent>
            </v:textbox>
          </v:oval>
        </w:pict>
      </w:r>
      <w:r>
        <w:rPr>
          <w:noProof/>
        </w:rPr>
        <w:pict w14:anchorId="6FBEDD06">
          <v:shape id="Straight Arrow Connector 1891412159" o:spid="_x0000_s2469" type="#_x0000_t32" style="position:absolute;left:0;text-align:left;margin-left:162.95pt;margin-top:79.55pt;width:7.05pt;height:88.4pt;flip:x y;z-index:25556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" strokecolor="red" strokeweight=".5pt">
            <v:stroke endarrow="block" joinstyle="miter"/>
          </v:shape>
        </w:pict>
      </w:r>
      <w:r>
        <w:rPr>
          <w:noProof/>
        </w:rPr>
        <w:pict w14:anchorId="297D40FB">
          <v:oval id="Oval 1782598600" o:spid="_x0000_s2468" style="position:absolute;left:0;text-align:left;margin-left:161.3pt;margin-top:168.1pt;width:28.5pt;height:27.75pt;z-index:25556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6M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" fillcolor="white [3201]" strokecolor="red" strokeweight="1pt">
            <v:stroke joinstyle="miter"/>
            <v:textbox style="mso-next-textbox:#Oval 1782598600">
              <w:txbxContent>
                <w:p w14:paraId="013B13AA" w14:textId="42586575" w:rsidR="00142D3F" w:rsidRPr="00EF520C" w:rsidRDefault="00142D3F" w:rsidP="00142D3F">
                  <w:pPr>
                    <w:ind w:left="-160" w:right="-170"/>
                    <w:jc w:val="center"/>
                    <w:rPr>
                      <w:color w:val="FF0000"/>
                      <w:lang w:val="en-US"/>
                    </w:rPr>
                  </w:pPr>
                  <w:r>
                    <w:rPr>
                      <w:color w:val="FF0000"/>
                      <w:lang w:val="en-US"/>
                    </w:rPr>
                    <w:t>17</w:t>
                  </w:r>
                </w:p>
              </w:txbxContent>
            </v:textbox>
          </v:oval>
        </w:pict>
      </w:r>
      <w:r>
        <w:rPr>
          <w:noProof/>
        </w:rPr>
        <w:pict w14:anchorId="21C1B7D5">
          <v:shape id="Straight Arrow Connector 1982810974" o:spid="_x0000_s2467" type="#_x0000_t32" style="position:absolute;left:0;text-align:left;margin-left:143.05pt;margin-top:79.55pt;width:8pt;height:91.55pt;flip:y;z-index:25555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" strokecolor="red" strokeweight=".5pt">
            <v:stroke endarrow="block" joinstyle="miter"/>
          </v:shape>
        </w:pict>
      </w:r>
      <w:r>
        <w:rPr>
          <w:noProof/>
        </w:rPr>
        <w:pict w14:anchorId="44421DB5">
          <v:oval id="Oval 970513005" o:spid="_x0000_s2466" style="position:absolute;left:0;text-align:left;margin-left:129.8pt;margin-top:170.1pt;width:28.5pt;height:27.75pt;z-index:25555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AUFcw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" fillcolor="white [3201]" strokecolor="red" strokeweight="1pt">
            <v:stroke joinstyle="miter"/>
            <v:textbox style="mso-next-textbox:#Oval 970513005">
              <w:txbxContent>
                <w:p w14:paraId="0E4AF04A" w14:textId="77777777" w:rsidR="000B4182" w:rsidRPr="00EF520C" w:rsidRDefault="000B4182" w:rsidP="000B4182">
                  <w:pPr>
                    <w:ind w:left="-160" w:right="-170"/>
                    <w:jc w:val="center"/>
                    <w:rPr>
                      <w:color w:val="FF0000"/>
                      <w:lang w:val="en-US"/>
                    </w:rPr>
                  </w:pPr>
                  <w:r>
                    <w:rPr>
                      <w:color w:val="FF0000"/>
                      <w:lang w:val="en-US"/>
                    </w:rPr>
                    <w:t>16</w:t>
                  </w:r>
                </w:p>
              </w:txbxContent>
            </v:textbox>
          </v:oval>
        </w:pict>
      </w:r>
      <w:r>
        <w:rPr>
          <w:noProof/>
        </w:rPr>
        <w:pict w14:anchorId="1448568A">
          <v:shape id="Straight Arrow Connector 495102542" o:spid="_x0000_s2465" type="#_x0000_t32" style="position:absolute;left:0;text-align:left;margin-left:109.25pt;margin-top:77.7pt;width:16.65pt;height:92.15pt;flip:y;z-index:25555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" strokecolor="red" strokeweight=".5pt">
            <v:stroke endarrow="block" joinstyle="miter"/>
          </v:shape>
        </w:pict>
      </w:r>
      <w:r>
        <w:rPr>
          <w:noProof/>
        </w:rPr>
        <w:pict w14:anchorId="6069AB58">
          <v:oval id="Oval 1634479975" o:spid="_x0000_s2464" style="position:absolute;left:0;text-align:left;margin-left:96.05pt;margin-top:169.5pt;width:28.5pt;height:27.75pt;z-index:25555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s2IcwIAAEI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" fillcolor="white [3201]" strokecolor="red" strokeweight="1pt">
            <v:stroke joinstyle="miter"/>
            <v:textbox style="mso-next-textbox:#Oval 1634479975">
              <w:txbxContent>
                <w:p w14:paraId="6BF1012D" w14:textId="77777777" w:rsidR="000B4182" w:rsidRPr="00EF520C" w:rsidRDefault="000B4182" w:rsidP="000B4182">
                  <w:pPr>
                    <w:ind w:left="-160" w:right="-170"/>
                    <w:jc w:val="center"/>
                    <w:rPr>
                      <w:color w:val="FF0000"/>
                      <w:lang w:val="en-US"/>
                    </w:rPr>
                  </w:pPr>
                  <w:r>
                    <w:rPr>
                      <w:color w:val="FF0000"/>
                      <w:lang w:val="en-US"/>
                    </w:rPr>
                    <w:t>15</w:t>
                  </w:r>
                </w:p>
              </w:txbxContent>
            </v:textbox>
          </v:oval>
        </w:pict>
      </w:r>
      <w:r>
        <w:rPr>
          <w:noProof/>
        </w:rPr>
        <w:pict w14:anchorId="58D28D11">
          <v:shape id="Straight Arrow Connector 610351283" o:spid="_x0000_s2463" type="#_x0000_t32" style="position:absolute;left:0;text-align:left;margin-left:80.8pt;margin-top:81.45pt;width:33.55pt;height:99.05pt;flip:y;z-index:25553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" strokecolor="red" strokeweight=".5pt">
            <v:stroke endarrow="block" joinstyle="miter"/>
          </v:shape>
        </w:pict>
      </w:r>
      <w:r>
        <w:rPr>
          <w:noProof/>
        </w:rPr>
        <w:pict w14:anchorId="17F80B34">
          <v:oval id="Oval 1478665434" o:spid="_x0000_s2462" style="position:absolute;left:0;text-align:left;margin-left:53.05pt;margin-top:169.45pt;width:28.5pt;height:27.75pt;z-index:25555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TFcwIAAEI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" fillcolor="white [3201]" strokecolor="red" strokeweight="1pt">
            <v:stroke joinstyle="miter"/>
            <v:textbox style="mso-next-textbox:#Oval 1478665434">
              <w:txbxContent>
                <w:p w14:paraId="17C70154" w14:textId="77777777" w:rsidR="000B4182" w:rsidRPr="00EF520C" w:rsidRDefault="000B4182" w:rsidP="000B4182">
                  <w:pPr>
                    <w:ind w:left="-160" w:right="-170"/>
                    <w:jc w:val="center"/>
                    <w:rPr>
                      <w:color w:val="FF0000"/>
                      <w:lang w:val="en-US"/>
                    </w:rPr>
                  </w:pPr>
                  <w:r>
                    <w:rPr>
                      <w:color w:val="FF0000"/>
                      <w:lang w:val="en-US"/>
                    </w:rPr>
                    <w:t>14</w:t>
                  </w:r>
                </w:p>
              </w:txbxContent>
            </v:textbox>
          </v:oval>
        </w:pict>
      </w:r>
      <w:r>
        <w:rPr>
          <w:noProof/>
        </w:rPr>
        <w:pict w14:anchorId="4012CEE2">
          <v:shape id="Straight Arrow Connector 966277363" o:spid="_x0000_s2461" type="#_x0000_t32" style="position:absolute;left:0;text-align:left;margin-left:79.2pt;margin-top:79.7pt;width:25.65pt;height:69.75pt;flip:y;z-index:25552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" strokecolor="red" strokeweight=".5pt">
            <v:stroke endarrow="block" joinstyle="miter"/>
          </v:shape>
        </w:pict>
      </w:r>
      <w:r>
        <w:rPr>
          <w:noProof/>
        </w:rPr>
        <w:pict w14:anchorId="2E83EDAD">
          <v:oval id="Oval 2054468530" o:spid="_x0000_s2460" style="position:absolute;left:0;text-align:left;margin-left:51.3pt;margin-top:137.6pt;width:28.5pt;height:27.75pt;z-index:25555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SxI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" fillcolor="white [3201]" strokecolor="red" strokeweight="1pt">
            <v:stroke joinstyle="miter"/>
            <v:textbox style="mso-next-textbox:#Oval 2054468530">
              <w:txbxContent>
                <w:p w14:paraId="488AAF3C" w14:textId="77777777" w:rsidR="000B4182" w:rsidRPr="00EF520C" w:rsidRDefault="000B4182" w:rsidP="000B4182">
                  <w:pPr>
                    <w:ind w:left="-160" w:right="-170"/>
                    <w:jc w:val="center"/>
                    <w:rPr>
                      <w:color w:val="FF0000"/>
                      <w:lang w:val="en-US"/>
                    </w:rPr>
                  </w:pPr>
                  <w:r>
                    <w:rPr>
                      <w:color w:val="FF0000"/>
                      <w:lang w:val="en-US"/>
                    </w:rPr>
                    <w:t>13</w:t>
                  </w:r>
                </w:p>
              </w:txbxContent>
            </v:textbox>
          </v:oval>
        </w:pict>
      </w:r>
      <w:r>
        <w:rPr>
          <w:noProof/>
        </w:rPr>
        <w:pict w14:anchorId="5298E648">
          <v:shape id="Straight Arrow Connector 1325622656" o:spid="_x0000_s2459" type="#_x0000_t32" style="position:absolute;left:0;text-align:left;margin-left:77.95pt;margin-top:80.85pt;width:9.3pt;height:31.45pt;flip:y;z-index:25552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" strokecolor="red" strokeweight=".5pt">
            <v:stroke endarrow="block" joinstyle="miter"/>
          </v:shape>
        </w:pict>
      </w:r>
      <w:r>
        <w:rPr>
          <w:noProof/>
        </w:rPr>
        <w:pict w14:anchorId="45066F26">
          <v:oval id="Oval 346713300" o:spid="_x0000_s2458" style="position:absolute;left:0;text-align:left;margin-left:52.15pt;margin-top:108.35pt;width:28.5pt;height:27.75pt;z-index:25554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bdf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" fillcolor="white [3201]" strokecolor="red" strokeweight="1pt">
            <v:stroke joinstyle="miter"/>
            <v:textbox style="mso-next-textbox:#Oval 346713300">
              <w:txbxContent>
                <w:p w14:paraId="0B7161B9" w14:textId="77777777" w:rsidR="000B4182" w:rsidRPr="00EF520C" w:rsidRDefault="000B4182" w:rsidP="000B4182">
                  <w:pPr>
                    <w:ind w:left="-160" w:right="-170"/>
                    <w:jc w:val="center"/>
                    <w:rPr>
                      <w:color w:val="FF0000"/>
                      <w:lang w:val="en-US"/>
                    </w:rPr>
                  </w:pPr>
                  <w:r>
                    <w:rPr>
                      <w:color w:val="FF0000"/>
                      <w:lang w:val="en-US"/>
                    </w:rPr>
                    <w:t>12</w:t>
                  </w:r>
                </w:p>
              </w:txbxContent>
            </v:textbox>
          </v:oval>
        </w:pict>
      </w:r>
      <w:r>
        <w:rPr>
          <w:noProof/>
        </w:rPr>
        <w:pict w14:anchorId="3540E541">
          <v:shape id="Straight Arrow Connector 2145764992" o:spid="_x0000_s2457" type="#_x0000_t32" style="position:absolute;left:0;text-align:left;margin-left:518.7pt;margin-top:67.8pt;width:28.15pt;height:22.5pt;flip:x y;z-index:25553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" strokecolor="red" strokeweight=".5pt">
            <v:stroke endarrow="block" joinstyle="miter"/>
          </v:shape>
        </w:pict>
      </w:r>
      <w:r>
        <w:rPr>
          <w:noProof/>
        </w:rPr>
        <w:pict w14:anchorId="586F7F67">
          <v:shape id="Straight Arrow Connector 690740471" o:spid="_x0000_s2456" type="#_x0000_t32" style="position:absolute;left:0;text-align:left;margin-left:654.55pt;margin-top:74.7pt;width:44.45pt;height:63.8pt;flip:y;z-index:25553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" strokecolor="red" strokeweight=".5pt">
            <v:stroke endarrow="block" joinstyle="miter"/>
          </v:shape>
        </w:pict>
      </w:r>
      <w:r>
        <w:rPr>
          <w:noProof/>
        </w:rPr>
        <w:pict w14:anchorId="665E6915">
          <v:shape id="Straight Arrow Connector 684798187" o:spid="_x0000_s2455" type="#_x0000_t32" style="position:absolute;left:0;text-align:left;margin-left:648.95pt;margin-top:70.5pt;width:36.3pt;height:15.6pt;flip:y;z-index:25553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" strokecolor="red" strokeweight=".5pt">
            <v:stroke endarrow="block" joinstyle="miter"/>
          </v:shape>
        </w:pict>
      </w:r>
      <w:r>
        <w:rPr>
          <w:noProof/>
        </w:rPr>
        <w:pict w14:anchorId="1AF79B1E">
          <v:shape id="Straight Arrow Connector 349646647" o:spid="_x0000_s2454" type="#_x0000_t32" style="position:absolute;left:0;text-align:left;margin-left:329.65pt;margin-top:42.65pt;width:13.2pt;height:15.8pt;flip:y;z-index:2555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" strokecolor="red" strokeweight=".5pt">
            <v:stroke endarrow="block" joinstyle="miter"/>
          </v:shape>
        </w:pict>
      </w:r>
      <w:r w:rsidR="00142D3F">
        <w:rPr>
          <w:rFonts w:eastAsiaTheme="minorEastAsia"/>
          <w:noProof/>
          <w:szCs w:val="20"/>
        </w:rPr>
        <w:drawing>
          <wp:inline distT="0" distB="0" distL="0" distR="0" wp14:anchorId="5EB68FC6" wp14:editId="2526A88F">
            <wp:extent cx="8436334" cy="3802901"/>
            <wp:effectExtent l="0" t="0" r="3175" b="7620"/>
            <wp:docPr id="96728322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445948" cy="3807235"/>
                    </a:xfrm>
                    <a:prstGeom prst="rect">
                      <a:avLst/>
                    </a:prstGeom>
                    <a:noFill/>
                    <a:ln>
                      <a:noFill/>
                    </a:ln>
                  </pic:spPr>
                </pic:pic>
              </a:graphicData>
            </a:graphic>
          </wp:inline>
        </w:drawing>
      </w:r>
      <w:r>
        <w:rPr>
          <w:noProof/>
        </w:rPr>
        <w:pict w14:anchorId="01036507">
          <v:shape id="Straight Arrow Connector 280088561" o:spid="_x0000_s2453" type="#_x0000_t32" style="position:absolute;left:0;text-align:left;margin-left:603.85pt;margin-top:33.35pt;width:16.95pt;height:27.35pt;flip:x y;z-index:25552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" strokecolor="red" strokeweight=".5pt">
            <v:stroke endarrow="block" joinstyle="miter"/>
          </v:shape>
        </w:pict>
      </w:r>
      <w:r>
        <w:rPr>
          <w:noProof/>
        </w:rPr>
        <w:pict w14:anchorId="7AF89E0C">
          <v:oval id="Oval 1769215930" o:spid="_x0000_s2452" style="position:absolute;left:0;text-align:left;margin-left:539.6pt;margin-top:89.85pt;width:28.5pt;height:27.75pt;z-index:25554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3/Scg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" fillcolor="white [3201]" strokecolor="red" strokeweight="1pt">
            <v:stroke joinstyle="miter"/>
            <v:textbox style="mso-next-textbox:#Oval 1769215930">
              <w:txbxContent>
                <w:p w14:paraId="097D64DE" w14:textId="77777777" w:rsidR="000B4182" w:rsidRPr="00EF520C" w:rsidRDefault="000B4182" w:rsidP="000B4182">
                  <w:pPr>
                    <w:ind w:left="-160" w:right="-170"/>
                    <w:jc w:val="center"/>
                    <w:rPr>
                      <w:color w:val="FF0000"/>
                      <w:lang w:val="en-US"/>
                    </w:rPr>
                  </w:pPr>
                  <w:r>
                    <w:rPr>
                      <w:color w:val="FF0000"/>
                      <w:lang w:val="en-US"/>
                    </w:rPr>
                    <w:t>10</w:t>
                  </w:r>
                </w:p>
              </w:txbxContent>
            </v:textbox>
            <w10:wrap anchorx="margin"/>
          </v:oval>
        </w:pict>
      </w:r>
      <w:r>
        <w:rPr>
          <w:noProof/>
        </w:rPr>
        <w:pict w14:anchorId="7B5D0868">
          <v:shape id="Straight Arrow Connector 2104508235" o:spid="_x0000_s2451" type="#_x0000_t32" style="position:absolute;left:0;text-align:left;margin-left:454.85pt;margin-top:67.3pt;width:38.05pt;height:27.95pt;flip:y;z-index:25555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" strokecolor="red" strokeweight=".5pt">
            <v:stroke endarrow="block" joinstyle="miter"/>
          </v:shape>
        </w:pict>
      </w:r>
      <w:r>
        <w:rPr>
          <w:noProof/>
        </w:rPr>
        <w:pict w14:anchorId="0BD06560">
          <v:oval id="Oval 336678098" o:spid="_x0000_s2450" style="position:absolute;left:0;text-align:left;margin-left:431.15pt;margin-top:93pt;width:28.5pt;height:27.75pt;z-index:25555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" fillcolor="white [3201]" strokecolor="red" strokeweight="1pt">
            <v:stroke joinstyle="miter"/>
            <v:textbox style="mso-next-textbox:#Oval 336678098">
              <w:txbxContent>
                <w:p w14:paraId="04948FDD" w14:textId="77777777" w:rsidR="000B4182" w:rsidRPr="00EF520C" w:rsidRDefault="000B4182" w:rsidP="000B4182">
                  <w:pPr>
                    <w:jc w:val="center"/>
                    <w:rPr>
                      <w:color w:val="FF0000"/>
                      <w:lang w:val="en-US"/>
                    </w:rPr>
                  </w:pPr>
                  <w:r>
                    <w:rPr>
                      <w:color w:val="FF0000"/>
                      <w:lang w:val="en-US"/>
                    </w:rPr>
                    <w:t>3</w:t>
                  </w:r>
                </w:p>
              </w:txbxContent>
            </v:textbox>
            <w10:wrap anchorx="margin"/>
          </v:oval>
        </w:pict>
      </w:r>
      <w:r>
        <w:rPr>
          <w:noProof/>
        </w:rPr>
        <w:pict w14:anchorId="5FBA2468">
          <v:shape id="Straight Arrow Connector 1555600422" o:spid="_x0000_s2449" type="#_x0000_t32" style="position:absolute;left:0;text-align:left;margin-left:41pt;margin-top:49.85pt;width:16.55pt;height:27.2pt;z-index:25552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" strokecolor="red" strokeweight=".5pt">
            <v:stroke endarrow="block" joinstyle="miter"/>
          </v:shape>
        </w:pict>
      </w:r>
      <w:r>
        <w:rPr>
          <w:noProof/>
        </w:rPr>
        <w:pict w14:anchorId="452139F4">
          <v:oval id="Oval 1355059384" o:spid="_x0000_s2448" style="position:absolute;left:0;text-align:left;margin-left:304.65pt;margin-top:54.4pt;width:28.5pt;height:27.75pt;z-index:25553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J4SdA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" fillcolor="white [3201]" strokecolor="red" strokeweight="1pt">
            <v:stroke joinstyle="miter"/>
            <v:textbox style="mso-next-textbox:#Oval 1355059384">
              <w:txbxContent>
                <w:p w14:paraId="5D378888" w14:textId="77777777" w:rsidR="000B4182" w:rsidRPr="00EF520C" w:rsidRDefault="000B4182" w:rsidP="000B4182">
                  <w:pPr>
                    <w:jc w:val="center"/>
                    <w:rPr>
                      <w:color w:val="FF0000"/>
                      <w:lang w:val="en-US"/>
                    </w:rPr>
                  </w:pPr>
                  <w:r>
                    <w:rPr>
                      <w:color w:val="FF0000"/>
                      <w:lang w:val="en-US"/>
                    </w:rPr>
                    <w:t>2</w:t>
                  </w:r>
                </w:p>
              </w:txbxContent>
            </v:textbox>
          </v:oval>
        </w:pict>
      </w:r>
      <w:r>
        <w:rPr>
          <w:noProof/>
        </w:rPr>
        <w:pict w14:anchorId="298905A4">
          <v:shape id="Straight Arrow Connector 1162894817" o:spid="_x0000_s2447" type="#_x0000_t32" style="position:absolute;left:0;text-align:left;margin-left:241.35pt;margin-top:42.75pt;width:39.45pt;height:60.1pt;flip:x y;z-index:25555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" strokecolor="red" strokeweight=".5pt">
            <v:stroke endarrow="block" joinstyle="miter"/>
          </v:shape>
        </w:pict>
      </w:r>
      <w:r>
        <w:rPr>
          <w:noProof/>
        </w:rPr>
        <w:pict w14:anchorId="4719EFB6">
          <v:oval id="Oval 2080475939" o:spid="_x0000_s2446" style="position:absolute;left:0;text-align:left;margin-left:24.75pt;margin-top:21.9pt;width:28.5pt;height:27.75pt;z-index:25554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2CwdA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" fillcolor="white [3201]" strokecolor="red" strokeweight="1pt">
            <v:stroke joinstyle="miter"/>
            <v:textbox style="mso-next-textbox:#Oval 2080475939">
              <w:txbxContent>
                <w:p w14:paraId="17BEB047" w14:textId="77777777" w:rsidR="000B4182" w:rsidRPr="00EF520C" w:rsidRDefault="000B4182" w:rsidP="000B4182">
                  <w:pPr>
                    <w:ind w:left="-160" w:right="-170"/>
                    <w:jc w:val="center"/>
                    <w:rPr>
                      <w:color w:val="FF0000"/>
                      <w:lang w:val="en-US"/>
                    </w:rPr>
                  </w:pPr>
                  <w:r>
                    <w:rPr>
                      <w:color w:val="FF0000"/>
                      <w:lang w:val="en-US"/>
                    </w:rPr>
                    <w:t>11</w:t>
                  </w:r>
                </w:p>
              </w:txbxContent>
            </v:textbox>
          </v:oval>
        </w:pict>
      </w:r>
      <w:r>
        <w:rPr>
          <w:noProof/>
        </w:rPr>
        <w:pict w14:anchorId="5A6AC43B">
          <v:shape id="Straight Arrow Connector 927426425" o:spid="_x0000_s2445" type="#_x0000_t32" style="position:absolute;left:0;text-align:left;margin-left:305.85pt;margin-top:118.5pt;width:31.8pt;height:23.65pt;z-index:25553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" strokecolor="red" strokeweight=".5pt">
            <v:stroke endarrow="block" joinstyle="miter"/>
          </v:shape>
        </w:pict>
      </w:r>
      <w:r>
        <w:rPr>
          <w:noProof/>
        </w:rPr>
        <w:pict w14:anchorId="4803E680">
          <v:oval id="Oval 1515459035" o:spid="_x0000_s2444" style="position:absolute;left:0;text-align:left;margin-left:622.1pt;margin-top:52.6pt;width:28.5pt;height:27.75pt;z-index:25553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ag9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" fillcolor="white [3201]" strokecolor="red" strokeweight="1pt">
            <v:stroke joinstyle="miter"/>
            <v:textbox style="mso-next-textbox:#Oval 1515459035">
              <w:txbxContent>
                <w:p w14:paraId="72EFD5DC" w14:textId="77777777" w:rsidR="000B4182" w:rsidRPr="00EF520C" w:rsidRDefault="000B4182" w:rsidP="000B4182">
                  <w:pPr>
                    <w:jc w:val="center"/>
                    <w:rPr>
                      <w:color w:val="FF0000"/>
                      <w:lang w:val="en-US"/>
                    </w:rPr>
                  </w:pPr>
                  <w:r>
                    <w:rPr>
                      <w:color w:val="FF0000"/>
                      <w:lang w:val="en-US"/>
                    </w:rPr>
                    <w:t>8</w:t>
                  </w:r>
                </w:p>
              </w:txbxContent>
            </v:textbox>
          </v:oval>
        </w:pict>
      </w:r>
      <w:r>
        <w:rPr>
          <w:noProof/>
        </w:rPr>
        <w:pict w14:anchorId="5CF4E557">
          <v:oval id="Oval 1372478230" o:spid="_x0000_s2443" style="position:absolute;left:0;text-align:left;margin-left:633.55pt;margin-top:137.4pt;width:28.5pt;height:27.75pt;z-index:25553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zhqcw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" fillcolor="white [3201]" strokecolor="red" strokeweight="1pt">
            <v:stroke joinstyle="miter"/>
            <v:textbox style="mso-next-textbox:#Oval 1372478230">
              <w:txbxContent>
                <w:p w14:paraId="75EC480A" w14:textId="77777777" w:rsidR="000B4182" w:rsidRPr="00EF520C" w:rsidRDefault="000B4182" w:rsidP="000B4182">
                  <w:pPr>
                    <w:jc w:val="center"/>
                    <w:rPr>
                      <w:color w:val="FF0000"/>
                      <w:lang w:val="en-US"/>
                    </w:rPr>
                  </w:pPr>
                  <w:r>
                    <w:rPr>
                      <w:color w:val="FF0000"/>
                      <w:lang w:val="en-US"/>
                    </w:rPr>
                    <w:t>7</w:t>
                  </w:r>
                </w:p>
              </w:txbxContent>
            </v:textbox>
          </v:oval>
        </w:pict>
      </w:r>
      <w:r>
        <w:rPr>
          <w:noProof/>
        </w:rPr>
        <w:pict w14:anchorId="77C17202">
          <v:oval id="Oval 1802014352" o:spid="_x0000_s2442" style="position:absolute;left:0;text-align:left;margin-left:630.5pt;margin-top:85.85pt;width:28.5pt;height:27.75pt;z-index:25552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" fillcolor="white [3201]" strokecolor="red" strokeweight="1pt">
            <v:stroke joinstyle="miter"/>
            <v:textbox style="mso-next-textbox:#Oval 1802014352">
              <w:txbxContent>
                <w:p w14:paraId="2A9360A8" w14:textId="77777777" w:rsidR="000B4182" w:rsidRPr="00EF520C" w:rsidRDefault="000B4182" w:rsidP="000B4182">
                  <w:pPr>
                    <w:jc w:val="center"/>
                    <w:rPr>
                      <w:color w:val="FF0000"/>
                      <w:lang w:val="en-US"/>
                    </w:rPr>
                  </w:pPr>
                  <w:r>
                    <w:rPr>
                      <w:color w:val="FF0000"/>
                      <w:lang w:val="en-US"/>
                    </w:rPr>
                    <w:t>9</w:t>
                  </w:r>
                </w:p>
              </w:txbxContent>
            </v:textbox>
          </v:oval>
        </w:pict>
      </w:r>
      <w:r>
        <w:rPr>
          <w:noProof/>
        </w:rPr>
        <w:pict w14:anchorId="56084ACA">
          <v:shape id="Straight Arrow Connector 215593024" o:spid="_x0000_s2441" type="#_x0000_t32" style="position:absolute;left:0;text-align:left;margin-left:474.25pt;margin-top:6.9pt;width:28.8pt;height:3.6pt;flip:x;z-index:25554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" strokecolor="red" strokeweight=".5pt">
            <v:stroke endarrow="block" joinstyle="miter"/>
          </v:shape>
        </w:pict>
      </w:r>
      <w:r>
        <w:rPr>
          <w:noProof/>
        </w:rPr>
        <w:pict w14:anchorId="71026524">
          <v:shape id="Straight Arrow Connector 849885643" o:spid="_x0000_s2440" type="#_x0000_t32" style="position:absolute;left:0;text-align:left;margin-left:191.9pt;margin-top:4.5pt;width:64.25pt;height:3.6pt;z-index:25554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" strokecolor="red" strokeweight=".5pt">
            <v:stroke endarrow="block" joinstyle="miter"/>
          </v:shape>
        </w:pict>
      </w:r>
      <w:r>
        <w:rPr>
          <w:noProof/>
        </w:rPr>
        <w:pict w14:anchorId="613099F5">
          <v:shape id="Straight Arrow Connector 1743801620" o:spid="_x0000_s2439" type="#_x0000_t32" style="position:absolute;left:0;text-align:left;margin-left:295.85pt;margin-top:5.85pt;width:19.35pt;height:3.6pt;flip:x;z-index:25554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" strokecolor="red" strokeweight=".5pt">
            <v:stroke endarrow="block" joinstyle="miter"/>
          </v:shape>
        </w:pict>
      </w:r>
      <w:r>
        <w:rPr>
          <w:noProof/>
        </w:rPr>
        <w:pict w14:anchorId="25717351">
          <v:oval id="Oval 669232262" o:spid="_x0000_s2438" style="position:absolute;left:0;text-align:left;margin-left:278.9pt;margin-top:98.35pt;width:28.5pt;height:27.75pt;z-index:25553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" fillcolor="white [3201]" strokecolor="red" strokeweight="1pt">
            <v:stroke joinstyle="miter"/>
            <v:textbox style="mso-next-textbox:#Oval 669232262">
              <w:txbxContent>
                <w:p w14:paraId="367DB36E" w14:textId="77777777" w:rsidR="000B4182" w:rsidRPr="00EF520C" w:rsidRDefault="000B4182" w:rsidP="000B4182">
                  <w:pPr>
                    <w:jc w:val="center"/>
                    <w:rPr>
                      <w:color w:val="FF0000"/>
                      <w:lang w:val="en-US"/>
                    </w:rPr>
                  </w:pPr>
                  <w:r>
                    <w:rPr>
                      <w:color w:val="FF0000"/>
                      <w:lang w:val="en-US"/>
                    </w:rPr>
                    <w:t>1</w:t>
                  </w:r>
                </w:p>
              </w:txbxContent>
            </v:textbox>
          </v:oval>
        </w:pict>
      </w:r>
    </w:p>
    <w:p w14:paraId="25147B61" w14:textId="5B5DAD37" w:rsidR="000B4182" w:rsidRPr="00142D3F" w:rsidRDefault="000B4182" w:rsidP="00142D3F">
      <w:pPr>
        <w:pStyle w:val="Caption"/>
        <w:jc w:val="center"/>
        <w:rPr>
          <w:i w:val="0"/>
          <w:iCs w:val="0"/>
        </w:rPr>
        <w:sectPr w:rsidR="000B4182" w:rsidRPr="00142D3F" w:rsidSect="000B4182">
          <w:pgSz w:w="16838" w:h="11906" w:orient="landscape"/>
          <w:pgMar w:top="720" w:right="720" w:bottom="720" w:left="720" w:header="708" w:footer="708" w:gutter="0"/>
          <w:cols w:space="708"/>
          <w:docGrid w:linePitch="360"/>
        </w:sectPr>
      </w:pPr>
      <w:bookmarkStart w:id="76" w:name="_Toc170815436"/>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32</w:t>
      </w:r>
      <w:r w:rsidRPr="006A6E67">
        <w:rPr>
          <w:i w:val="0"/>
          <w:iCs w:val="0"/>
        </w:rPr>
        <w:fldChar w:fldCharType="end"/>
      </w:r>
      <w:r w:rsidRPr="006A6E67">
        <w:rPr>
          <w:i w:val="0"/>
          <w:iCs w:val="0"/>
        </w:rPr>
        <w:t xml:space="preserve">. </w:t>
      </w:r>
      <w:r w:rsidRPr="006229C1">
        <w:rPr>
          <w:i w:val="0"/>
          <w:iCs w:val="0"/>
        </w:rPr>
        <w:t xml:space="preserve">Top view, conveyor </w:t>
      </w:r>
      <w:r>
        <w:rPr>
          <w:i w:val="0"/>
          <w:iCs w:val="0"/>
        </w:rPr>
        <w:t>system</w:t>
      </w:r>
      <w:r w:rsidR="00142D3F">
        <w:rPr>
          <w:i w:val="0"/>
          <w:iCs w:val="0"/>
        </w:rPr>
        <w:t>1.</w:t>
      </w:r>
      <w:bookmarkEnd w:id="76"/>
      <w:r w:rsidR="00142D3F">
        <w:rPr>
          <w:i w:val="0"/>
          <w:iCs w:val="0"/>
        </w:rPr>
        <w:t xml:space="preserve"> </w:t>
      </w:r>
    </w:p>
    <w:p w14:paraId="597E6285" w14:textId="77777777" w:rsidR="00F86EE5" w:rsidRDefault="00F86EE5" w:rsidP="00F86EE5">
      <w:pPr>
        <w:pStyle w:val="ListParagraph"/>
        <w:ind w:firstLine="0"/>
      </w:pPr>
    </w:p>
    <w:p w14:paraId="60966D65" w14:textId="718F2DF4" w:rsidR="00F86EE5" w:rsidRDefault="00F86EE5" w:rsidP="00F86EE5">
      <w:pPr>
        <w:pStyle w:val="ListParagraph"/>
        <w:numPr>
          <w:ilvl w:val="0"/>
          <w:numId w:val="58"/>
        </w:numPr>
      </w:pPr>
      <w:r>
        <w:t>Emergency Stop Lanyard 01.</w:t>
      </w:r>
    </w:p>
    <w:p w14:paraId="6402C64D" w14:textId="622AB0EB" w:rsidR="00F86EE5" w:rsidRDefault="00F86EE5" w:rsidP="00F86EE5">
      <w:pPr>
        <w:pStyle w:val="ListParagraph"/>
        <w:numPr>
          <w:ilvl w:val="0"/>
          <w:numId w:val="58"/>
        </w:numPr>
      </w:pPr>
      <w:r>
        <w:t>Emergency Stop Lanyard 02.</w:t>
      </w:r>
    </w:p>
    <w:p w14:paraId="1DCDF921" w14:textId="71F86081" w:rsidR="000B4182" w:rsidRDefault="00F86EE5" w:rsidP="00142D3F">
      <w:pPr>
        <w:pStyle w:val="ListParagraph"/>
        <w:numPr>
          <w:ilvl w:val="0"/>
          <w:numId w:val="58"/>
        </w:numPr>
      </w:pPr>
      <w:r>
        <w:t xml:space="preserve">Emergency </w:t>
      </w:r>
      <w:r w:rsidR="00142D3F">
        <w:t xml:space="preserve">Stop Lanyard </w:t>
      </w:r>
      <w:r>
        <w:t>03.</w:t>
      </w:r>
    </w:p>
    <w:p w14:paraId="24CE20BA" w14:textId="7441095A" w:rsidR="00F86EE5" w:rsidRDefault="00F86EE5" w:rsidP="00142D3F">
      <w:pPr>
        <w:pStyle w:val="ListParagraph"/>
        <w:numPr>
          <w:ilvl w:val="0"/>
          <w:numId w:val="58"/>
        </w:numPr>
      </w:pPr>
      <w:r>
        <w:t>Emergency Stop Lanyard 04.</w:t>
      </w:r>
    </w:p>
    <w:p w14:paraId="6997D32C" w14:textId="3818C915" w:rsidR="00F86EE5" w:rsidRDefault="00F86EE5" w:rsidP="00F86EE5">
      <w:pPr>
        <w:pStyle w:val="ListParagraph"/>
        <w:numPr>
          <w:ilvl w:val="0"/>
          <w:numId w:val="58"/>
        </w:numPr>
      </w:pPr>
      <w:r>
        <w:t>Emergency Stop Lanyard 05.</w:t>
      </w:r>
    </w:p>
    <w:p w14:paraId="460B829E" w14:textId="0081031A" w:rsidR="00F86EE5" w:rsidRDefault="00F86EE5" w:rsidP="00F86EE5">
      <w:pPr>
        <w:pStyle w:val="ListParagraph"/>
        <w:numPr>
          <w:ilvl w:val="0"/>
          <w:numId w:val="58"/>
        </w:numPr>
      </w:pPr>
      <w:r>
        <w:t>Emergency Stop Lanyard 06.</w:t>
      </w:r>
    </w:p>
    <w:p w14:paraId="5FE9787A" w14:textId="5CD7FBBC" w:rsidR="00F86EE5" w:rsidRDefault="00F86EE5" w:rsidP="00F86EE5">
      <w:pPr>
        <w:pStyle w:val="ListParagraph"/>
        <w:numPr>
          <w:ilvl w:val="0"/>
          <w:numId w:val="58"/>
        </w:numPr>
      </w:pPr>
      <w:r>
        <w:t>Emergency Stop Lanyard 07.</w:t>
      </w:r>
    </w:p>
    <w:p w14:paraId="7759ACC7" w14:textId="2CDEE7FF" w:rsidR="00F86EE5" w:rsidRDefault="00F86EE5" w:rsidP="00142D3F">
      <w:pPr>
        <w:pStyle w:val="ListParagraph"/>
        <w:numPr>
          <w:ilvl w:val="0"/>
          <w:numId w:val="58"/>
        </w:numPr>
      </w:pPr>
      <w:r>
        <w:t>Emergency Stop Lanyard 08.</w:t>
      </w:r>
    </w:p>
    <w:p w14:paraId="7914F3CC" w14:textId="67ABEECF" w:rsidR="00F86EE5" w:rsidRDefault="00F86EE5" w:rsidP="00142D3F">
      <w:pPr>
        <w:pStyle w:val="ListParagraph"/>
        <w:numPr>
          <w:ilvl w:val="0"/>
          <w:numId w:val="58"/>
        </w:numPr>
      </w:pPr>
      <w:r>
        <w:t>Emergency Stop Lanyard 09.</w:t>
      </w:r>
    </w:p>
    <w:p w14:paraId="782B8097" w14:textId="49F56659" w:rsidR="00F86EE5" w:rsidRDefault="00F86EE5" w:rsidP="00142D3F">
      <w:pPr>
        <w:pStyle w:val="ListParagraph"/>
        <w:numPr>
          <w:ilvl w:val="0"/>
          <w:numId w:val="58"/>
        </w:numPr>
      </w:pPr>
      <w:r>
        <w:t>Emergency Stop Lanyard 10.</w:t>
      </w:r>
    </w:p>
    <w:p w14:paraId="2EF6C3A6" w14:textId="6664346E" w:rsidR="00F86EE5" w:rsidRDefault="00F86EE5" w:rsidP="00142D3F">
      <w:pPr>
        <w:pStyle w:val="ListParagraph"/>
        <w:numPr>
          <w:ilvl w:val="0"/>
          <w:numId w:val="58"/>
        </w:numPr>
      </w:pPr>
      <w:r>
        <w:t>Emergency Stop Lanyard 11.</w:t>
      </w:r>
    </w:p>
    <w:p w14:paraId="4CE38283" w14:textId="2D3C4078" w:rsidR="00F86EE5" w:rsidRDefault="00F86EE5" w:rsidP="00142D3F">
      <w:pPr>
        <w:pStyle w:val="ListParagraph"/>
        <w:numPr>
          <w:ilvl w:val="0"/>
          <w:numId w:val="58"/>
        </w:numPr>
      </w:pPr>
      <w:r>
        <w:t>Emergency Stop Lanyard 12.</w:t>
      </w:r>
    </w:p>
    <w:p w14:paraId="6DC31229" w14:textId="7B8213A2" w:rsidR="00F86EE5" w:rsidRDefault="00F86EE5" w:rsidP="00142D3F">
      <w:pPr>
        <w:pStyle w:val="ListParagraph"/>
        <w:numPr>
          <w:ilvl w:val="0"/>
          <w:numId w:val="58"/>
        </w:numPr>
      </w:pPr>
      <w:r>
        <w:t>Emergency Stop Lanyard 13.</w:t>
      </w:r>
    </w:p>
    <w:p w14:paraId="6D488B02" w14:textId="4838181A" w:rsidR="00F86EE5" w:rsidRDefault="00F86EE5" w:rsidP="00142D3F">
      <w:pPr>
        <w:pStyle w:val="ListParagraph"/>
        <w:numPr>
          <w:ilvl w:val="0"/>
          <w:numId w:val="58"/>
        </w:numPr>
      </w:pPr>
      <w:r>
        <w:t>Emergency Stop Lanyard 14.</w:t>
      </w:r>
    </w:p>
    <w:p w14:paraId="2FF9A414" w14:textId="2B0166CD" w:rsidR="00F86EE5" w:rsidRDefault="00F86EE5" w:rsidP="00142D3F">
      <w:pPr>
        <w:pStyle w:val="ListParagraph"/>
        <w:numPr>
          <w:ilvl w:val="0"/>
          <w:numId w:val="58"/>
        </w:numPr>
      </w:pPr>
      <w:r>
        <w:t>Emergency Stop Lanyard 15.</w:t>
      </w:r>
    </w:p>
    <w:p w14:paraId="34300EE0" w14:textId="6FD199A4" w:rsidR="00F86EE5" w:rsidRDefault="00F86EE5" w:rsidP="00142D3F">
      <w:pPr>
        <w:pStyle w:val="ListParagraph"/>
        <w:numPr>
          <w:ilvl w:val="0"/>
          <w:numId w:val="58"/>
        </w:numPr>
      </w:pPr>
      <w:r>
        <w:t>Emergency Stop Lanyard 16.</w:t>
      </w:r>
    </w:p>
    <w:p w14:paraId="5A9C6311" w14:textId="57001A3E" w:rsidR="00F86EE5" w:rsidRDefault="00F86EE5" w:rsidP="00142D3F">
      <w:pPr>
        <w:pStyle w:val="ListParagraph"/>
        <w:numPr>
          <w:ilvl w:val="0"/>
          <w:numId w:val="58"/>
        </w:numPr>
      </w:pPr>
      <w:r>
        <w:t>Emergency Stop Lanyard 17.</w:t>
      </w:r>
    </w:p>
    <w:p w14:paraId="36FBDF0F" w14:textId="39FBAB7E" w:rsidR="00F86EE5" w:rsidRDefault="00F86EE5" w:rsidP="00142D3F">
      <w:pPr>
        <w:pStyle w:val="ListParagraph"/>
        <w:numPr>
          <w:ilvl w:val="0"/>
          <w:numId w:val="58"/>
        </w:numPr>
      </w:pPr>
      <w:r>
        <w:t>Emergency Stop Lanyard 18.</w:t>
      </w:r>
    </w:p>
    <w:p w14:paraId="6A699E25" w14:textId="06EEDAFE" w:rsidR="00F86EE5" w:rsidRDefault="00F86EE5" w:rsidP="00142D3F">
      <w:pPr>
        <w:pStyle w:val="ListParagraph"/>
        <w:numPr>
          <w:ilvl w:val="0"/>
          <w:numId w:val="58"/>
        </w:numPr>
      </w:pPr>
      <w:r>
        <w:t>Emergency Stop Lanyard 19.</w:t>
      </w:r>
    </w:p>
    <w:p w14:paraId="150FE8D3" w14:textId="2F86B9AF" w:rsidR="00F86EE5" w:rsidRDefault="00F86EE5" w:rsidP="00142D3F">
      <w:pPr>
        <w:pStyle w:val="ListParagraph"/>
        <w:numPr>
          <w:ilvl w:val="0"/>
          <w:numId w:val="58"/>
        </w:numPr>
      </w:pPr>
      <w:r>
        <w:t>Emergency Stop Lanyard 20.</w:t>
      </w:r>
    </w:p>
    <w:p w14:paraId="0EBFD2C2" w14:textId="7DB666F4" w:rsidR="00F86EE5" w:rsidRDefault="00F86EE5" w:rsidP="00142D3F">
      <w:pPr>
        <w:pStyle w:val="ListParagraph"/>
        <w:numPr>
          <w:ilvl w:val="0"/>
          <w:numId w:val="58"/>
        </w:numPr>
      </w:pPr>
      <w:r>
        <w:t>Emergency Stop MCC.</w:t>
      </w:r>
    </w:p>
    <w:p w14:paraId="362FD6B0" w14:textId="59989F24" w:rsidR="00F86EE5" w:rsidRDefault="00F86EE5">
      <w:pPr>
        <w:spacing w:after="160" w:line="259" w:lineRule="auto"/>
      </w:pPr>
      <w:r>
        <w:br w:type="page"/>
      </w:r>
    </w:p>
    <w:p w14:paraId="7C88A223" w14:textId="7BA23F7D" w:rsidR="00AC6C1B" w:rsidRDefault="003A28F8" w:rsidP="000B1F32">
      <w:pPr>
        <w:pStyle w:val="Heading2"/>
        <w:numPr>
          <w:ilvl w:val="1"/>
          <w:numId w:val="1"/>
        </w:numPr>
      </w:pPr>
      <w:bookmarkStart w:id="77" w:name="_Toc170815392"/>
      <w:r w:rsidRPr="003A28F8">
        <w:lastRenderedPageBreak/>
        <w:t>HMI navigation</w:t>
      </w:r>
      <w:r w:rsidR="00AC6C1B" w:rsidRPr="00922D98">
        <w:t>.</w:t>
      </w:r>
      <w:bookmarkEnd w:id="77"/>
    </w:p>
    <w:p w14:paraId="5EB1994D" w14:textId="12B1E055" w:rsidR="007302AD" w:rsidRDefault="007302AD" w:rsidP="00023C1A">
      <w:pPr>
        <w:spacing w:after="160" w:line="259" w:lineRule="auto"/>
      </w:pPr>
    </w:p>
    <w:p w14:paraId="675947B9" w14:textId="399E2346" w:rsidR="006C26B1" w:rsidRDefault="00AF3A97" w:rsidP="007302AD">
      <w:pPr>
        <w:spacing w:after="160" w:line="259" w:lineRule="auto"/>
      </w:pPr>
      <w:r w:rsidRPr="00AF3A97">
        <w:t>The main control and monitoring point for the operator is the HMI screen, in this section the general navigation and the elements that compose it will be explained. The following figure shows the main screen, numbering the navigation elements.</w:t>
      </w:r>
      <w:r w:rsidR="007302AD" w:rsidRPr="007302AD">
        <w:rPr>
          <w:noProof/>
        </w:rPr>
        <w:t xml:space="preserve"> </w:t>
      </w:r>
    </w:p>
    <w:p w14:paraId="6E6342A4" w14:textId="68607947" w:rsidR="007302AD" w:rsidRDefault="00000000" w:rsidP="00023C1A">
      <w:pPr>
        <w:spacing w:after="160" w:line="259" w:lineRule="auto"/>
      </w:pPr>
      <w:r>
        <w:rPr>
          <w:noProof/>
        </w:rPr>
        <w:pict w14:anchorId="64A30AA5">
          <v:shape id="Straight Arrow Connector 1232707927" o:spid="_x0000_s2437" type="#_x0000_t32" style="position:absolute;margin-left:482.4pt;margin-top:26.85pt;width:28.5pt;height:33.3pt;flip: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" strokecolor="red" strokeweight=".5pt">
            <v:stroke endarrow="block" joinstyle="miter"/>
          </v:shape>
        </w:pict>
      </w:r>
      <w:r>
        <w:rPr>
          <w:noProof/>
        </w:rPr>
        <w:pict w14:anchorId="285BEC7F">
          <v:oval id="Oval 45" o:spid="_x0000_s2436" style="position:absolute;margin-left:-55.6pt;margin-top:59.35pt;width:28.5pt;height:27.75pt;z-index:25263923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hEndA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" fillcolor="white [3201]" strokecolor="red" strokeweight="1pt">
            <v:stroke joinstyle="miter"/>
            <v:textbox style="mso-next-textbox:#Oval 45">
              <w:txbxContent>
                <w:p w14:paraId="5B25964E" w14:textId="3BBF1199" w:rsidR="005C0181" w:rsidRPr="00EF520C" w:rsidRDefault="005C0181" w:rsidP="005C0181">
                  <w:pPr>
                    <w:jc w:val="center"/>
                    <w:rPr>
                      <w:color w:val="FF0000"/>
                      <w:lang w:val="en-US"/>
                    </w:rPr>
                  </w:pPr>
                  <w:r>
                    <w:rPr>
                      <w:color w:val="FF0000"/>
                      <w:lang w:val="en-US"/>
                    </w:rPr>
                    <w:t>8</w:t>
                  </w:r>
                </w:p>
              </w:txbxContent>
            </v:textbox>
            <w10:wrap anchorx="margin"/>
          </v:oval>
        </w:pict>
      </w:r>
      <w:r>
        <w:rPr>
          <w:noProof/>
        </w:rPr>
        <w:pict w14:anchorId="7280F0B2">
          <v:shape id="Straight Arrow Connector 215147" o:spid="_x0000_s2435" type="#_x0000_t32" style="position:absolute;margin-left:67.3pt;margin-top:21.95pt;width:177.2pt;height:21.9pt;flip: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" strokecolor="red" strokeweight=".5pt">
            <v:stroke endarrow="block" joinstyle="miter"/>
          </v:shape>
        </w:pict>
      </w:r>
      <w:r>
        <w:rPr>
          <w:noProof/>
        </w:rPr>
        <w:pict w14:anchorId="19829E3D">
          <v:oval id="Oval 215146" o:spid="_x0000_s2434" style="position:absolute;margin-left:38.95pt;margin-top:31.45pt;width:28.5pt;height:27.75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oowdA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" fillcolor="white [3201]" strokecolor="red" strokeweight="1pt">
            <v:stroke joinstyle="miter"/>
            <v:textbox style="mso-next-textbox:#Oval 215146">
              <w:txbxContent>
                <w:p w14:paraId="7E4786F7" w14:textId="77777777" w:rsidR="003A28F8" w:rsidRPr="00EF520C" w:rsidRDefault="003A28F8" w:rsidP="003A28F8">
                  <w:pPr>
                    <w:jc w:val="center"/>
                    <w:rPr>
                      <w:color w:val="FF0000"/>
                      <w:lang w:val="en-US"/>
                    </w:rPr>
                  </w:pPr>
                  <w:r>
                    <w:rPr>
                      <w:color w:val="FF0000"/>
                      <w:lang w:val="en-US"/>
                    </w:rPr>
                    <w:t>1</w:t>
                  </w:r>
                </w:p>
              </w:txbxContent>
            </v:textbox>
          </v:oval>
        </w:pict>
      </w:r>
      <w:r>
        <w:rPr>
          <w:noProof/>
        </w:rPr>
        <w:pict w14:anchorId="43A44C79">
          <v:shape id="Straight Arrow Connector 1232707922" o:spid="_x0000_s2433" type="#_x0000_t32" style="position:absolute;margin-left:19.1pt;margin-top:169.7pt;width:33.15pt;height:129.6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" strokecolor="red" strokeweight=".5pt">
            <v:stroke endarrow="block" joinstyle="miter"/>
          </v:shape>
        </w:pict>
      </w:r>
      <w:r>
        <w:rPr>
          <w:noProof/>
        </w:rPr>
        <w:pict w14:anchorId="07F000FA">
          <v:shape id="Straight Arrow Connector 555237681" o:spid="_x0000_s2432" type="#_x0000_t32" style="position:absolute;margin-left:14.6pt;margin-top:168.65pt;width:3.6pt;height:125pt;flip:x;z-index:25557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" strokecolor="red" strokeweight=".5pt">
            <v:stroke endarrow="block" joinstyle="miter"/>
          </v:shape>
        </w:pict>
      </w:r>
      <w:r>
        <w:rPr>
          <w:noProof/>
        </w:rPr>
        <w:pict w14:anchorId="71A46129">
          <v:shape id="Straight Arrow Connector 51" o:spid="_x0000_s2431" type="#_x0000_t32" style="position:absolute;margin-left:12.7pt;margin-top:26.85pt;width:3.6pt;height:112.85pt;flip:x y;z-index:25264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" strokecolor="red" strokeweight=".5pt">
            <v:stroke endarrow="block" joinstyle="miter"/>
          </v:shape>
        </w:pict>
      </w:r>
      <w:r>
        <w:rPr>
          <w:noProof/>
        </w:rPr>
        <w:pict w14:anchorId="132C9023">
          <v:shape id="Straight Arrow Connector 215154" o:spid="_x0000_s2430" type="#_x0000_t32" style="position:absolute;margin-left:102.15pt;margin-top:274.25pt;width:7.75pt;height:24.55pt;flip:x;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" strokecolor="red" strokeweight=".5pt">
            <v:stroke endarrow="block" joinstyle="miter"/>
          </v:shape>
        </w:pict>
      </w:r>
      <w:r>
        <w:rPr>
          <w:noProof/>
        </w:rPr>
        <w:pict w14:anchorId="7C21C90C">
          <v:oval id="Oval 215148" o:spid="_x0000_s2429" style="position:absolute;margin-left:98.1pt;margin-top:247.3pt;width:28.5pt;height:27.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" fillcolor="white [3201]" strokecolor="red" strokeweight="1pt">
            <v:stroke joinstyle="miter"/>
            <v:textbox style="mso-next-textbox:#Oval 215148">
              <w:txbxContent>
                <w:p w14:paraId="66047A95" w14:textId="6EF458D4" w:rsidR="003A28F8" w:rsidRPr="00EF520C" w:rsidRDefault="003A28F8" w:rsidP="003A28F8">
                  <w:pPr>
                    <w:jc w:val="center"/>
                    <w:rPr>
                      <w:color w:val="FF0000"/>
                      <w:lang w:val="en-US"/>
                    </w:rPr>
                  </w:pPr>
                  <w:r>
                    <w:rPr>
                      <w:color w:val="FF0000"/>
                      <w:lang w:val="en-US"/>
                    </w:rPr>
                    <w:t>3</w:t>
                  </w:r>
                </w:p>
              </w:txbxContent>
            </v:textbox>
          </v:oval>
        </w:pict>
      </w:r>
      <w:r>
        <w:rPr>
          <w:noProof/>
        </w:rPr>
        <w:pict w14:anchorId="445E2352">
          <v:shape id="Straight Arrow Connector 215151" o:spid="_x0000_s2428" type="#_x0000_t32" style="position:absolute;margin-left:173.9pt;margin-top:273.65pt;width:11.75pt;height:23.75pt;flip:x;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" strokecolor="red" strokeweight=".5pt">
            <v:stroke endarrow="block" joinstyle="miter"/>
          </v:shape>
        </w:pict>
      </w:r>
      <w:r>
        <w:rPr>
          <w:noProof/>
        </w:rPr>
        <w:pict w14:anchorId="41ECDE1C">
          <v:oval id="Oval 215150" o:spid="_x0000_s2427" style="position:absolute;margin-left:176.65pt;margin-top:247.9pt;width:28.5pt;height:27.7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WvwdA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" fillcolor="white [3201]" strokecolor="red" strokeweight="1pt">
            <v:stroke joinstyle="miter"/>
            <v:textbox style="mso-next-textbox:#Oval 215150">
              <w:txbxContent>
                <w:p w14:paraId="184BFB68" w14:textId="79E25042" w:rsidR="003A28F8" w:rsidRPr="00EF520C" w:rsidRDefault="00C2184D" w:rsidP="003A28F8">
                  <w:pPr>
                    <w:jc w:val="center"/>
                    <w:rPr>
                      <w:color w:val="FF0000"/>
                      <w:lang w:val="en-US"/>
                    </w:rPr>
                  </w:pPr>
                  <w:r>
                    <w:rPr>
                      <w:color w:val="FF0000"/>
                      <w:lang w:val="en-US"/>
                    </w:rPr>
                    <w:t>4</w:t>
                  </w:r>
                </w:p>
              </w:txbxContent>
            </v:textbox>
          </v:oval>
        </w:pict>
      </w:r>
      <w:r>
        <w:rPr>
          <w:noProof/>
        </w:rPr>
        <w:pict w14:anchorId="0C958223">
          <v:shape id="Straight Arrow Connector 1232707923" o:spid="_x0000_s2426" type="#_x0000_t32" style="position:absolute;margin-left:334pt;margin-top:112.75pt;width:162.1pt;height:181.55pt;flip:x;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" strokecolor="red" strokeweight=".5pt">
            <v:stroke endarrow="block" joinstyle="miter"/>
          </v:shape>
        </w:pict>
      </w:r>
      <w:r>
        <w:rPr>
          <w:noProof/>
        </w:rPr>
        <w:pict w14:anchorId="734C61F8">
          <v:shape id="Straight Arrow Connector 1232707925" o:spid="_x0000_s2425" type="#_x0000_t32" style="position:absolute;margin-left:401.65pt;margin-top:152.8pt;width:94.5pt;height:140.85pt;flip:x;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" strokecolor="red" strokeweight=".5pt">
            <v:stroke endarrow="block" joinstyle="miter"/>
          </v:shape>
        </w:pict>
      </w:r>
      <w:r>
        <w:rPr>
          <w:noProof/>
        </w:rPr>
        <w:pict w14:anchorId="2DC3D440">
          <v:oval id="Oval 1232707926" o:spid="_x0000_s2424" style="position:absolute;margin-left:490.4pt;margin-top:127.8pt;width:28.5pt;height:27.7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6N9dA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" fillcolor="white [3201]" strokecolor="red" strokeweight="1pt">
            <v:stroke joinstyle="miter"/>
            <v:textbox style="mso-next-textbox:#Oval 1232707926">
              <w:txbxContent>
                <w:p w14:paraId="3D1E676E" w14:textId="5554AEDB" w:rsidR="005A54B1" w:rsidRPr="00EF520C" w:rsidRDefault="005A54B1" w:rsidP="005A54B1">
                  <w:pPr>
                    <w:jc w:val="center"/>
                    <w:rPr>
                      <w:color w:val="FF0000"/>
                      <w:lang w:val="en-US"/>
                    </w:rPr>
                  </w:pPr>
                  <w:r>
                    <w:rPr>
                      <w:color w:val="FF0000"/>
                      <w:lang w:val="en-US"/>
                    </w:rPr>
                    <w:t>7</w:t>
                  </w:r>
                </w:p>
              </w:txbxContent>
            </v:textbox>
          </v:oval>
        </w:pict>
      </w:r>
      <w:r>
        <w:rPr>
          <w:noProof/>
        </w:rPr>
        <w:pict w14:anchorId="1608E6B9">
          <v:oval id="Oval 1232707924" o:spid="_x0000_s2423" style="position:absolute;margin-left:486pt;margin-top:86.55pt;width:28.5pt;height:27.7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" fillcolor="white [3201]" strokecolor="red" strokeweight="1pt">
            <v:stroke joinstyle="miter"/>
            <v:textbox style="mso-next-textbox:#Oval 1232707924">
              <w:txbxContent>
                <w:p w14:paraId="5AC106D7" w14:textId="2C360BA4" w:rsidR="005A54B1" w:rsidRPr="00EF520C" w:rsidRDefault="005A54B1" w:rsidP="005A54B1">
                  <w:pPr>
                    <w:jc w:val="center"/>
                    <w:rPr>
                      <w:color w:val="FF0000"/>
                      <w:lang w:val="en-US"/>
                    </w:rPr>
                  </w:pPr>
                  <w:r>
                    <w:rPr>
                      <w:color w:val="FF0000"/>
                      <w:lang w:val="en-US"/>
                    </w:rPr>
                    <w:t>6</w:t>
                  </w:r>
                </w:p>
              </w:txbxContent>
            </v:textbox>
          </v:oval>
        </w:pict>
      </w:r>
      <w:r>
        <w:rPr>
          <w:noProof/>
        </w:rPr>
        <w:pict w14:anchorId="57F4E730">
          <v:shape id="Straight Arrow Connector 54" o:spid="_x0000_s2422" type="#_x0000_t32" style="position:absolute;margin-left:278.8pt;margin-top:110.25pt;width:176.05pt;height:189.55pt;flip:x;z-index:25264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" strokecolor="red" strokeweight=".5pt">
            <v:stroke endarrow="block" joinstyle="miter"/>
          </v:shape>
        </w:pict>
      </w:r>
      <w:r>
        <w:rPr>
          <w:noProof/>
        </w:rPr>
        <w:pict w14:anchorId="2C2A61B1">
          <v:oval id="Oval 215153" o:spid="_x0000_s2421" style="position:absolute;margin-left:451.4pt;margin-top:87.25pt;width:28.5pt;height:27.7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pVSdA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" fillcolor="white [3201]" strokecolor="red" strokeweight="1pt">
            <v:stroke joinstyle="miter"/>
            <v:textbox style="mso-next-textbox:#Oval 215153">
              <w:txbxContent>
                <w:p w14:paraId="7E843B4C" w14:textId="4C045E66" w:rsidR="003A28F8" w:rsidRPr="00EF520C" w:rsidRDefault="005A54B1" w:rsidP="003A28F8">
                  <w:pPr>
                    <w:jc w:val="center"/>
                    <w:rPr>
                      <w:color w:val="FF0000"/>
                      <w:lang w:val="en-US"/>
                    </w:rPr>
                  </w:pPr>
                  <w:r>
                    <w:rPr>
                      <w:color w:val="FF0000"/>
                      <w:lang w:val="en-US"/>
                    </w:rPr>
                    <w:t>5</w:t>
                  </w:r>
                </w:p>
              </w:txbxContent>
            </v:textbox>
          </v:oval>
        </w:pict>
      </w:r>
      <w:r>
        <w:rPr>
          <w:noProof/>
        </w:rPr>
        <w:pict w14:anchorId="14C03694">
          <v:oval id="Oval 1232707918" o:spid="_x0000_s2420" style="position:absolute;margin-left:2.25pt;margin-top:140.9pt;width:28.5pt;height:27.7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Zzcw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" fillcolor="white [3201]" strokecolor="red" strokeweight="1pt">
            <v:stroke joinstyle="miter"/>
            <v:textbox style="mso-next-textbox:#Oval 1232707918">
              <w:txbxContent>
                <w:p w14:paraId="46CE45BC" w14:textId="151FECC5" w:rsidR="00C4623A" w:rsidRPr="00EF520C" w:rsidRDefault="00C2184D" w:rsidP="00C4623A">
                  <w:pPr>
                    <w:jc w:val="center"/>
                    <w:rPr>
                      <w:color w:val="FF0000"/>
                      <w:lang w:val="en-US"/>
                    </w:rPr>
                  </w:pPr>
                  <w:r>
                    <w:rPr>
                      <w:color w:val="FF0000"/>
                      <w:lang w:val="en-US"/>
                    </w:rPr>
                    <w:t>2</w:t>
                  </w:r>
                </w:p>
              </w:txbxContent>
            </v:textbox>
          </v:oval>
        </w:pict>
      </w:r>
      <w:r w:rsidR="005C0181" w:rsidRPr="005C0181">
        <w:rPr>
          <w:noProof/>
        </w:rPr>
        <w:t xml:space="preserve"> </w:t>
      </w:r>
      <w:r w:rsidR="00E37E68">
        <w:rPr>
          <w:noProof/>
        </w:rPr>
        <w:drawing>
          <wp:inline distT="0" distB="0" distL="0" distR="0" wp14:anchorId="70C03997" wp14:editId="04C2CC11">
            <wp:extent cx="6631305" cy="3721100"/>
            <wp:effectExtent l="0" t="0" r="0" b="0"/>
            <wp:docPr id="156603461"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31305" cy="3721100"/>
                    </a:xfrm>
                    <a:prstGeom prst="rect">
                      <a:avLst/>
                    </a:prstGeom>
                    <a:noFill/>
                    <a:ln>
                      <a:noFill/>
                    </a:ln>
                  </pic:spPr>
                </pic:pic>
              </a:graphicData>
            </a:graphic>
          </wp:inline>
        </w:drawing>
      </w:r>
    </w:p>
    <w:p w14:paraId="3DBEFE3B" w14:textId="2883A787" w:rsidR="007302AD" w:rsidRPr="00C2184D" w:rsidRDefault="00C2184D" w:rsidP="00C2184D">
      <w:pPr>
        <w:pStyle w:val="Caption"/>
        <w:jc w:val="center"/>
        <w:rPr>
          <w:i w:val="0"/>
          <w:iCs w:val="0"/>
        </w:rPr>
      </w:pPr>
      <w:bookmarkStart w:id="78" w:name="_Toc170815437"/>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33</w:t>
      </w:r>
      <w:r w:rsidRPr="006A6E67">
        <w:rPr>
          <w:i w:val="0"/>
          <w:iCs w:val="0"/>
        </w:rPr>
        <w:fldChar w:fldCharType="end"/>
      </w:r>
      <w:r w:rsidRPr="006A6E67">
        <w:rPr>
          <w:i w:val="0"/>
          <w:iCs w:val="0"/>
        </w:rPr>
        <w:t>.</w:t>
      </w:r>
      <w:r>
        <w:rPr>
          <w:i w:val="0"/>
          <w:iCs w:val="0"/>
        </w:rPr>
        <w:t xml:space="preserve"> </w:t>
      </w:r>
      <w:r w:rsidRPr="00C2184D">
        <w:rPr>
          <w:i w:val="0"/>
          <w:iCs w:val="0"/>
        </w:rPr>
        <w:t>HMI navigation</w:t>
      </w:r>
      <w:r w:rsidR="008D3FA4">
        <w:rPr>
          <w:i w:val="0"/>
          <w:iCs w:val="0"/>
        </w:rPr>
        <w:t>.</w:t>
      </w:r>
      <w:bookmarkEnd w:id="78"/>
    </w:p>
    <w:p w14:paraId="4B9DDD4A" w14:textId="77777777" w:rsidR="0050469D" w:rsidRDefault="0050469D" w:rsidP="00C2184D">
      <w:pPr>
        <w:spacing w:after="160" w:line="259" w:lineRule="auto"/>
        <w:rPr>
          <w:rFonts w:eastAsiaTheme="minorEastAsia"/>
          <w:szCs w:val="20"/>
        </w:rPr>
      </w:pPr>
    </w:p>
    <w:p w14:paraId="49848FD9" w14:textId="1ABFD011" w:rsidR="00C2184D" w:rsidRDefault="00C2184D" w:rsidP="00C2184D">
      <w:pPr>
        <w:spacing w:after="160" w:line="259" w:lineRule="auto"/>
        <w:rPr>
          <w:rFonts w:eastAsiaTheme="minorEastAsia"/>
          <w:szCs w:val="20"/>
        </w:rPr>
      </w:pPr>
      <w:r>
        <w:rPr>
          <w:rFonts w:eastAsiaTheme="minorEastAsia"/>
          <w:szCs w:val="20"/>
        </w:rPr>
        <w:t>T</w:t>
      </w:r>
      <w:r w:rsidRPr="00A7357C">
        <w:rPr>
          <w:rFonts w:eastAsiaTheme="minorEastAsia"/>
          <w:szCs w:val="20"/>
        </w:rPr>
        <w:t xml:space="preserve">he </w:t>
      </w:r>
      <w:r>
        <w:rPr>
          <w:rFonts w:eastAsiaTheme="minorEastAsia"/>
          <w:szCs w:val="20"/>
        </w:rPr>
        <w:t>HMI navigation elements</w:t>
      </w:r>
      <w:r w:rsidRPr="00197FFC">
        <w:rPr>
          <w:rFonts w:eastAsiaTheme="minorEastAsia"/>
          <w:szCs w:val="20"/>
        </w:rPr>
        <w:t xml:space="preserve"> is composed for:</w:t>
      </w:r>
    </w:p>
    <w:p w14:paraId="28021261" w14:textId="4F26240E" w:rsidR="007302AD" w:rsidRDefault="00C2184D" w:rsidP="00626317">
      <w:pPr>
        <w:pStyle w:val="ListParagraph"/>
        <w:numPr>
          <w:ilvl w:val="0"/>
          <w:numId w:val="6"/>
        </w:numPr>
        <w:spacing w:after="160" w:line="259" w:lineRule="auto"/>
        <w:ind w:right="0"/>
      </w:pPr>
      <w:r>
        <w:t>S</w:t>
      </w:r>
      <w:r w:rsidRPr="00C2184D">
        <w:t>creen title. At the top is the title of the current screen, this makes it easy to identify the screens.</w:t>
      </w:r>
    </w:p>
    <w:p w14:paraId="0541FCE3" w14:textId="77777777" w:rsidR="0050469D" w:rsidRDefault="0050469D" w:rsidP="0050469D">
      <w:pPr>
        <w:pStyle w:val="ListParagraph"/>
        <w:spacing w:after="160" w:line="259" w:lineRule="auto"/>
        <w:ind w:right="0" w:firstLine="0"/>
      </w:pPr>
    </w:p>
    <w:p w14:paraId="48C0889B" w14:textId="0A4DD107" w:rsidR="0050469D" w:rsidRDefault="0050469D" w:rsidP="00626317">
      <w:pPr>
        <w:pStyle w:val="ListParagraph"/>
        <w:numPr>
          <w:ilvl w:val="0"/>
          <w:numId w:val="6"/>
        </w:numPr>
        <w:spacing w:after="160" w:line="259" w:lineRule="auto"/>
        <w:ind w:right="0"/>
      </w:pPr>
      <w:r>
        <w:t>MAIN.</w:t>
      </w:r>
      <w:r w:rsidRPr="0050469D">
        <w:t xml:space="preserve"> At the bottom is the button to reload the M</w:t>
      </w:r>
      <w:r>
        <w:t>AIN</w:t>
      </w:r>
      <w:r w:rsidRPr="0050469D">
        <w:t xml:space="preserve"> screen or if the user is in another screen, they can return to the M</w:t>
      </w:r>
      <w:r>
        <w:t>AIN</w:t>
      </w:r>
      <w:r w:rsidRPr="0050469D">
        <w:t xml:space="preserve"> screen by pressing this button.</w:t>
      </w:r>
    </w:p>
    <w:p w14:paraId="6F947825" w14:textId="77777777" w:rsidR="00E37E68" w:rsidRDefault="00E37E68" w:rsidP="00E37E68">
      <w:pPr>
        <w:pStyle w:val="ListParagraph"/>
      </w:pPr>
    </w:p>
    <w:p w14:paraId="1F84EA09" w14:textId="77777777" w:rsidR="00E37E68" w:rsidRDefault="00E37E68" w:rsidP="00E37E68">
      <w:pPr>
        <w:pStyle w:val="ListParagraph"/>
        <w:numPr>
          <w:ilvl w:val="0"/>
          <w:numId w:val="6"/>
        </w:numPr>
        <w:spacing w:after="160" w:line="259" w:lineRule="auto"/>
        <w:ind w:right="0"/>
      </w:pPr>
      <w:r>
        <w:t>OVERVIEW.</w:t>
      </w:r>
      <w:r w:rsidRPr="0053220B">
        <w:t xml:space="preserve"> </w:t>
      </w:r>
      <w:r w:rsidRPr="004733FC">
        <w:t>Pressing this button loads the OVERVIEW screen, this screen shows the user the animation of all the main devices of the system</w:t>
      </w:r>
      <w:r>
        <w:t>.</w:t>
      </w:r>
    </w:p>
    <w:p w14:paraId="315273F6" w14:textId="77777777" w:rsidR="007A1EA0" w:rsidRDefault="007A1EA0" w:rsidP="007A1EA0">
      <w:pPr>
        <w:pStyle w:val="ListParagraph"/>
        <w:spacing w:after="160" w:line="259" w:lineRule="auto"/>
        <w:ind w:right="0" w:firstLine="0"/>
      </w:pPr>
    </w:p>
    <w:p w14:paraId="5455326C" w14:textId="3EFE57A4" w:rsidR="007A1EA0" w:rsidRDefault="007A1EA0" w:rsidP="007A1EA0">
      <w:pPr>
        <w:pStyle w:val="ListParagraph"/>
        <w:numPr>
          <w:ilvl w:val="0"/>
          <w:numId w:val="6"/>
        </w:numPr>
        <w:spacing w:after="160" w:line="259" w:lineRule="auto"/>
        <w:ind w:right="0"/>
      </w:pPr>
      <w:r>
        <w:t>LANES.</w:t>
      </w:r>
      <w:r w:rsidRPr="00D662F8">
        <w:t xml:space="preserve"> Pressing this button loads the LANES screen, this screen the user </w:t>
      </w:r>
      <w:r>
        <w:rPr>
          <w:rStyle w:val="rynqvb"/>
          <w:lang w:val="en"/>
        </w:rPr>
        <w:t>can monitor and control the lanes with their specific devices.</w:t>
      </w:r>
    </w:p>
    <w:p w14:paraId="6FFE1B4A" w14:textId="437C0EF3" w:rsidR="008D3FA4" w:rsidRDefault="008D3FA4" w:rsidP="0050469D">
      <w:pPr>
        <w:pStyle w:val="ListParagraph"/>
      </w:pPr>
      <w:r>
        <w:br w:type="page"/>
      </w:r>
    </w:p>
    <w:p w14:paraId="1CA7E4B8" w14:textId="77777777" w:rsidR="0050469D" w:rsidRDefault="0050469D" w:rsidP="0050469D">
      <w:pPr>
        <w:pStyle w:val="ListParagraph"/>
        <w:spacing w:after="160" w:line="259" w:lineRule="auto"/>
        <w:ind w:right="0" w:firstLine="0"/>
      </w:pPr>
    </w:p>
    <w:p w14:paraId="70911B77" w14:textId="77777777" w:rsidR="0037397F" w:rsidRDefault="0037397F" w:rsidP="0037397F">
      <w:pPr>
        <w:pStyle w:val="ListParagraph"/>
      </w:pPr>
    </w:p>
    <w:p w14:paraId="0424D9D7" w14:textId="77777777" w:rsidR="007A1EA0" w:rsidRDefault="007A1EA0" w:rsidP="007A1EA0">
      <w:pPr>
        <w:pStyle w:val="ListParagraph"/>
        <w:numPr>
          <w:ilvl w:val="0"/>
          <w:numId w:val="6"/>
        </w:numPr>
        <w:spacing w:after="160" w:line="259" w:lineRule="auto"/>
        <w:ind w:right="0"/>
      </w:pPr>
      <w:r w:rsidRPr="0050469D">
        <w:t>MAINTENANCE</w:t>
      </w:r>
      <w:r>
        <w:t>.</w:t>
      </w:r>
      <w:r w:rsidRPr="0050469D">
        <w:t xml:space="preserve"> </w:t>
      </w:r>
      <w:r w:rsidRPr="00E315AE">
        <w:t>Pressing this button loads the MAINTENANCE screen</w:t>
      </w:r>
      <w:r>
        <w:t>s</w:t>
      </w:r>
      <w:r w:rsidRPr="00E315AE">
        <w:t>, th</w:t>
      </w:r>
      <w:r>
        <w:t>e</w:t>
      </w:r>
      <w:r w:rsidRPr="00E315AE">
        <w:t>s</w:t>
      </w:r>
      <w:r>
        <w:t>e</w:t>
      </w:r>
      <w:r w:rsidRPr="00E315AE">
        <w:t xml:space="preserve"> screen</w:t>
      </w:r>
      <w:r>
        <w:t>s</w:t>
      </w:r>
      <w:r w:rsidRPr="00E315AE">
        <w:t xml:space="preserve"> show the user the information on the status and control of the equipment and devices that the system is composed. </w:t>
      </w:r>
    </w:p>
    <w:p w14:paraId="727B6D81" w14:textId="77777777" w:rsidR="007A1EA0" w:rsidRDefault="007A1EA0" w:rsidP="007A1EA0">
      <w:pPr>
        <w:pStyle w:val="ListParagraph"/>
        <w:spacing w:after="160" w:line="259" w:lineRule="auto"/>
        <w:ind w:right="0" w:firstLine="0"/>
      </w:pPr>
    </w:p>
    <w:p w14:paraId="7941E8E9" w14:textId="14C5B6D8" w:rsidR="0037397F" w:rsidRDefault="0037397F" w:rsidP="00626317">
      <w:pPr>
        <w:pStyle w:val="ListParagraph"/>
        <w:numPr>
          <w:ilvl w:val="0"/>
          <w:numId w:val="6"/>
        </w:numPr>
        <w:spacing w:after="160" w:line="259" w:lineRule="auto"/>
        <w:ind w:right="0"/>
      </w:pPr>
      <w:r w:rsidRPr="0037397F">
        <w:t>SETTINGS</w:t>
      </w:r>
      <w:r>
        <w:t>.</w:t>
      </w:r>
      <w:r w:rsidR="0053220B" w:rsidRPr="0053220B">
        <w:t xml:space="preserve"> </w:t>
      </w:r>
      <w:r w:rsidR="0053220B" w:rsidRPr="0050469D">
        <w:t xml:space="preserve">Pressing this button loads the </w:t>
      </w:r>
      <w:r w:rsidR="0053220B" w:rsidRPr="0037397F">
        <w:t>SETTINGS</w:t>
      </w:r>
      <w:r w:rsidR="0053220B" w:rsidRPr="0050469D">
        <w:t xml:space="preserve"> screen, </w:t>
      </w:r>
      <w:r w:rsidR="0053220B">
        <w:t>t</w:t>
      </w:r>
      <w:r w:rsidR="0053220B" w:rsidRPr="0053220B">
        <w:t>his screen shows the user the main configuration of the system.</w:t>
      </w:r>
    </w:p>
    <w:p w14:paraId="7A9FBAE1" w14:textId="77777777" w:rsidR="0037397F" w:rsidRDefault="0037397F" w:rsidP="0037397F">
      <w:pPr>
        <w:pStyle w:val="ListParagraph"/>
      </w:pPr>
    </w:p>
    <w:p w14:paraId="065A67CD" w14:textId="3709EF33" w:rsidR="005C0181" w:rsidRDefault="007A1EA0" w:rsidP="007A1EA0">
      <w:pPr>
        <w:pStyle w:val="ListParagraph"/>
        <w:numPr>
          <w:ilvl w:val="0"/>
          <w:numId w:val="6"/>
        </w:numPr>
        <w:spacing w:after="160" w:line="259" w:lineRule="auto"/>
        <w:ind w:right="0"/>
      </w:pPr>
      <w:r>
        <w:t>ALARM / MESSAGES</w:t>
      </w:r>
      <w:r w:rsidR="00120516">
        <w:t>.</w:t>
      </w:r>
      <w:r w:rsidR="0053220B" w:rsidRPr="0053220B">
        <w:t xml:space="preserve"> </w:t>
      </w:r>
      <w:r w:rsidR="0053220B" w:rsidRPr="0050469D">
        <w:t xml:space="preserve">Pressing this button loads the </w:t>
      </w:r>
      <w:r w:rsidR="0053220B" w:rsidRPr="00120516">
        <w:t>FAULTS</w:t>
      </w:r>
      <w:r w:rsidR="0053220B" w:rsidRPr="0050469D">
        <w:t xml:space="preserve"> screen,</w:t>
      </w:r>
      <w:r w:rsidR="0053220B">
        <w:t xml:space="preserve"> t</w:t>
      </w:r>
      <w:r w:rsidR="0053220B" w:rsidRPr="0053220B">
        <w:t>his screen shows the user all the faults, warnings and alarms that may be active and a history of them.</w:t>
      </w:r>
    </w:p>
    <w:p w14:paraId="085DB01E" w14:textId="77777777" w:rsidR="00B65F44" w:rsidRDefault="00B65F44" w:rsidP="00B65F44">
      <w:pPr>
        <w:pStyle w:val="ListParagraph"/>
      </w:pPr>
    </w:p>
    <w:p w14:paraId="60C8A92C" w14:textId="73C5680B" w:rsidR="00B65F44" w:rsidRDefault="00B65F44" w:rsidP="007A1EA0">
      <w:pPr>
        <w:pStyle w:val="ListParagraph"/>
        <w:numPr>
          <w:ilvl w:val="0"/>
          <w:numId w:val="6"/>
        </w:numPr>
        <w:spacing w:after="160" w:line="259" w:lineRule="auto"/>
        <w:ind w:right="0"/>
      </w:pPr>
      <w:r>
        <w:t xml:space="preserve">MENU. </w:t>
      </w:r>
      <w:r w:rsidRPr="00B65F44">
        <w:t>Auxiliary window where the user can navigate the HMI.</w:t>
      </w:r>
    </w:p>
    <w:p w14:paraId="3E6D64FF" w14:textId="2B1C8D94" w:rsidR="00B65F44" w:rsidRDefault="00000000" w:rsidP="00B65F44">
      <w:pPr>
        <w:pStyle w:val="ListParagraph"/>
      </w:pPr>
      <w:r>
        <w:rPr>
          <w:noProof/>
        </w:rPr>
        <w:pict w14:anchorId="0FAF15A1">
          <v:oval id="Oval 1001620653" o:spid="_x0000_s2419" style="position:absolute;left:0;text-align:left;margin-left:253.1pt;margin-top:72.45pt;width:28.5pt;height:27.75pt;z-index:25558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" fillcolor="white [3201]" strokecolor="red" strokeweight="1pt">
            <v:stroke joinstyle="miter"/>
            <v:textbox style="mso-next-textbox:#Oval 1001620653">
              <w:txbxContent>
                <w:p w14:paraId="4ED9F413" w14:textId="10442922" w:rsidR="00B65F44" w:rsidRPr="00EF520C" w:rsidRDefault="00B65F44" w:rsidP="00B65F44">
                  <w:pPr>
                    <w:jc w:val="center"/>
                    <w:rPr>
                      <w:color w:val="FF0000"/>
                      <w:lang w:val="en-US"/>
                    </w:rPr>
                  </w:pPr>
                  <w:r>
                    <w:rPr>
                      <w:color w:val="FF0000"/>
                      <w:lang w:val="en-US"/>
                    </w:rPr>
                    <w:t>3</w:t>
                  </w:r>
                </w:p>
              </w:txbxContent>
            </v:textbox>
          </v:oval>
        </w:pict>
      </w:r>
    </w:p>
    <w:p w14:paraId="2DB13387" w14:textId="1BFD613D" w:rsidR="00B65F44" w:rsidRDefault="00000000" w:rsidP="00B65F44">
      <w:pPr>
        <w:spacing w:after="160" w:line="259" w:lineRule="auto"/>
        <w:jc w:val="center"/>
      </w:pPr>
      <w:r>
        <w:rPr>
          <w:noProof/>
        </w:rPr>
        <w:pict w14:anchorId="51934F01">
          <v:shape id="Straight Arrow Connector 411424595" o:spid="_x0000_s2418" type="#_x0000_t32" style="position:absolute;left:0;text-align:left;margin-left:286.45pt;margin-top:122.5pt;width:175.05pt;height:70.55pt;flip:y;z-index:255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" strokecolor="red" strokeweight=".5pt">
            <v:stroke endarrow="block" joinstyle="miter"/>
          </v:shape>
        </w:pict>
      </w:r>
      <w:r>
        <w:rPr>
          <w:noProof/>
        </w:rPr>
        <w:pict w14:anchorId="0A5CDF07">
          <v:oval id="Oval 286175050" o:spid="_x0000_s2417" style="position:absolute;left:0;text-align:left;margin-left:257.95pt;margin-top:179.95pt;width:28.5pt;height:27.75pt;z-index:255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" fillcolor="white [3201]" strokecolor="red" strokeweight="1pt">
            <v:stroke joinstyle="miter"/>
            <v:textbox style="mso-next-textbox:#Oval 286175050">
              <w:txbxContent>
                <w:p w14:paraId="53D0CDF3" w14:textId="70448E1C" w:rsidR="00B65F44" w:rsidRPr="00EF520C" w:rsidRDefault="00B65F44" w:rsidP="00B65F44">
                  <w:pPr>
                    <w:jc w:val="center"/>
                    <w:rPr>
                      <w:color w:val="FF0000"/>
                      <w:lang w:val="en-US"/>
                    </w:rPr>
                  </w:pPr>
                  <w:r>
                    <w:rPr>
                      <w:color w:val="FF0000"/>
                      <w:lang w:val="en-US"/>
                    </w:rPr>
                    <w:t>7</w:t>
                  </w:r>
                </w:p>
              </w:txbxContent>
            </v:textbox>
          </v:oval>
        </w:pict>
      </w:r>
      <w:r>
        <w:rPr>
          <w:noProof/>
        </w:rPr>
        <w:pict w14:anchorId="63F04AB9">
          <v:shape id="Straight Arrow Connector 1286185990" o:spid="_x0000_s2416" type="#_x0000_t32" style="position:absolute;left:0;text-align:left;margin-left:286.45pt;margin-top:101.85pt;width:177.15pt;height:55.7pt;flip:y;z-index:255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" strokecolor="red" strokeweight=".5pt">
            <v:stroke endarrow="block" joinstyle="miter"/>
          </v:shape>
        </w:pict>
      </w:r>
      <w:r>
        <w:rPr>
          <w:noProof/>
        </w:rPr>
        <w:pict w14:anchorId="4FA1E0B4">
          <v:shape id="Straight Arrow Connector 691532625" o:spid="_x0000_s2415" type="#_x0000_t32" style="position:absolute;left:0;text-align:left;margin-left:285.2pt;margin-top:84.3pt;width:176.3pt;height:49.1pt;flip:y;z-index:25559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" strokecolor="red" strokeweight=".5pt">
            <v:stroke endarrow="block" joinstyle="miter"/>
          </v:shape>
        </w:pict>
      </w:r>
      <w:r>
        <w:rPr>
          <w:noProof/>
        </w:rPr>
        <w:pict w14:anchorId="49CB317E">
          <v:oval id="Oval 945852450" o:spid="_x0000_s2414" style="position:absolute;left:0;text-align:left;margin-left:257.7pt;margin-top:147.15pt;width:28.5pt;height:27.75pt;z-index:255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t8+dA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" fillcolor="white [3201]" strokecolor="red" strokeweight="1pt">
            <v:stroke joinstyle="miter"/>
            <v:textbox style="mso-next-textbox:#Oval 945852450">
              <w:txbxContent>
                <w:p w14:paraId="468FC8D2" w14:textId="4666CC84" w:rsidR="00B65F44" w:rsidRPr="00EF520C" w:rsidRDefault="00B65F44" w:rsidP="00B65F44">
                  <w:pPr>
                    <w:jc w:val="center"/>
                    <w:rPr>
                      <w:color w:val="FF0000"/>
                      <w:lang w:val="en-US"/>
                    </w:rPr>
                  </w:pPr>
                  <w:r>
                    <w:rPr>
                      <w:color w:val="FF0000"/>
                      <w:lang w:val="en-US"/>
                    </w:rPr>
                    <w:t>6</w:t>
                  </w:r>
                </w:p>
              </w:txbxContent>
            </v:textbox>
          </v:oval>
        </w:pict>
      </w:r>
      <w:r>
        <w:rPr>
          <w:noProof/>
        </w:rPr>
        <w:pict w14:anchorId="2836C625">
          <v:oval id="Oval 331668346" o:spid="_x0000_s2413" style="position:absolute;left:0;text-align:left;margin-left:256.7pt;margin-top:117.05pt;width:28.5pt;height:27.75pt;z-index:25559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pdA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" fillcolor="white [3201]" strokecolor="red" strokeweight="1pt">
            <v:stroke joinstyle="miter"/>
            <v:textbox style="mso-next-textbox:#Oval 331668346">
              <w:txbxContent>
                <w:p w14:paraId="05ABE737" w14:textId="098A8B55" w:rsidR="00B65F44" w:rsidRPr="00EF520C" w:rsidRDefault="00B65F44" w:rsidP="00B65F44">
                  <w:pPr>
                    <w:jc w:val="center"/>
                    <w:rPr>
                      <w:color w:val="FF0000"/>
                      <w:lang w:val="en-US"/>
                    </w:rPr>
                  </w:pPr>
                  <w:r>
                    <w:rPr>
                      <w:color w:val="FF0000"/>
                      <w:lang w:val="en-US"/>
                    </w:rPr>
                    <w:t>5</w:t>
                  </w:r>
                </w:p>
              </w:txbxContent>
            </v:textbox>
          </v:oval>
        </w:pict>
      </w:r>
      <w:r>
        <w:rPr>
          <w:noProof/>
        </w:rPr>
        <w:pict w14:anchorId="66DBE2E7">
          <v:shape id="Straight Arrow Connector 1401946946" o:spid="_x0000_s2412" type="#_x0000_t32" style="position:absolute;left:0;text-align:left;margin-left:282.7pt;margin-top:62.5pt;width:180.95pt;height:37.2pt;flip:y;z-index:25559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" strokecolor="red" strokeweight=".5pt">
            <v:stroke endarrow="block" joinstyle="miter"/>
          </v:shape>
        </w:pict>
      </w:r>
      <w:r>
        <w:rPr>
          <w:noProof/>
        </w:rPr>
        <w:pict w14:anchorId="3EB028FE">
          <v:oval id="Oval 1321526167" o:spid="_x0000_s2411" style="position:absolute;left:0;text-align:left;margin-left:254.15pt;margin-top:83.2pt;width:28.5pt;height:27.75pt;z-index:25558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" fillcolor="white [3201]" strokecolor="red" strokeweight="1pt">
            <v:stroke joinstyle="miter"/>
            <v:textbox style="mso-next-textbox:#Oval 1321526167">
              <w:txbxContent>
                <w:p w14:paraId="7222E6D7" w14:textId="71965AD7" w:rsidR="00B65F44" w:rsidRPr="00EF520C" w:rsidRDefault="00B65F44" w:rsidP="00B65F44">
                  <w:pPr>
                    <w:jc w:val="center"/>
                    <w:rPr>
                      <w:color w:val="FF0000"/>
                      <w:lang w:val="en-US"/>
                    </w:rPr>
                  </w:pPr>
                  <w:r>
                    <w:rPr>
                      <w:color w:val="FF0000"/>
                      <w:lang w:val="en-US"/>
                    </w:rPr>
                    <w:t>4</w:t>
                  </w:r>
                </w:p>
              </w:txbxContent>
            </v:textbox>
          </v:oval>
        </w:pict>
      </w:r>
      <w:r>
        <w:rPr>
          <w:noProof/>
        </w:rPr>
        <w:pict w14:anchorId="39F9ED79">
          <v:shape id="Straight Arrow Connector 1300827606" o:spid="_x0000_s2410" type="#_x0000_t32" style="position:absolute;left:0;text-align:left;margin-left:281.45pt;margin-top:43.75pt;width:183.45pt;height:21.45pt;flip:y;z-index:25558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" strokecolor="red" strokeweight=".5pt">
            <v:stroke endarrow="block" joinstyle="miter"/>
          </v:shape>
        </w:pict>
      </w:r>
      <w:r>
        <w:rPr>
          <w:noProof/>
        </w:rPr>
        <w:pict w14:anchorId="3D383A67">
          <v:shape id="Straight Arrow Connector 307411240" o:spid="_x0000_s2409" type="#_x0000_t32" style="position:absolute;left:0;text-align:left;margin-left:351.55pt;margin-top:16.05pt;width:110pt;height:5.5pt;z-index:25558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" strokecolor="red" strokeweight=".5pt">
            <v:stroke endarrow="block" joinstyle="miter"/>
          </v:shape>
        </w:pict>
      </w:r>
      <w:r>
        <w:rPr>
          <w:noProof/>
        </w:rPr>
        <w:pict w14:anchorId="0944C4D9">
          <v:oval id="Oval 770308517" o:spid="_x0000_s2408" style="position:absolute;left:0;text-align:left;margin-left:322.05pt;margin-top:.5pt;width:28.5pt;height:27.75pt;z-index:25558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aXpdA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" fillcolor="white [3201]" strokecolor="red" strokeweight="1pt">
            <v:stroke joinstyle="miter"/>
            <v:textbox style="mso-next-textbox:#Oval 770308517">
              <w:txbxContent>
                <w:p w14:paraId="6C41B9DA" w14:textId="77777777" w:rsidR="00B65F44" w:rsidRPr="00EF520C" w:rsidRDefault="00B65F44" w:rsidP="00B65F44">
                  <w:pPr>
                    <w:jc w:val="center"/>
                    <w:rPr>
                      <w:color w:val="FF0000"/>
                      <w:lang w:val="en-US"/>
                    </w:rPr>
                  </w:pPr>
                  <w:r>
                    <w:rPr>
                      <w:color w:val="FF0000"/>
                      <w:lang w:val="en-US"/>
                    </w:rPr>
                    <w:t>2</w:t>
                  </w:r>
                </w:p>
              </w:txbxContent>
            </v:textbox>
          </v:oval>
        </w:pict>
      </w:r>
      <w:r>
        <w:rPr>
          <w:noProof/>
        </w:rPr>
        <w:pict w14:anchorId="0243BCEB">
          <v:shape id="Straight Arrow Connector 1107983235" o:spid="_x0000_s2407" type="#_x0000_t32" style="position:absolute;left:0;text-align:left;margin-left:84.2pt;margin-top:4.9pt;width:163.4pt;height:22.65pt;flip:y;z-index:25558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" strokecolor="red" strokeweight=".5pt">
            <v:stroke endarrow="block" joinstyle="miter"/>
          </v:shape>
        </w:pict>
      </w:r>
      <w:r>
        <w:rPr>
          <w:noProof/>
        </w:rPr>
        <w:pict w14:anchorId="79FDF95A">
          <v:oval id="Oval 911745221" o:spid="_x0000_s2406" style="position:absolute;left:0;text-align:left;margin-left:56.05pt;margin-top:14.2pt;width:28.5pt;height:27.75pt;z-index:25558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" fillcolor="white [3201]" strokecolor="red" strokeweight="1pt">
            <v:stroke joinstyle="miter"/>
            <v:textbox style="mso-next-textbox:#Oval 911745221">
              <w:txbxContent>
                <w:p w14:paraId="442772D6" w14:textId="77777777" w:rsidR="00B65F44" w:rsidRPr="00EF520C" w:rsidRDefault="00B65F44" w:rsidP="00B65F44">
                  <w:pPr>
                    <w:jc w:val="center"/>
                    <w:rPr>
                      <w:color w:val="FF0000"/>
                      <w:lang w:val="en-US"/>
                    </w:rPr>
                  </w:pPr>
                  <w:r>
                    <w:rPr>
                      <w:color w:val="FF0000"/>
                      <w:lang w:val="en-US"/>
                    </w:rPr>
                    <w:t>1</w:t>
                  </w:r>
                </w:p>
              </w:txbxContent>
            </v:textbox>
          </v:oval>
        </w:pict>
      </w:r>
      <w:r w:rsidR="00C46667">
        <w:rPr>
          <w:noProof/>
        </w:rPr>
        <w:drawing>
          <wp:inline distT="0" distB="0" distL="0" distR="0" wp14:anchorId="5CEE20FA" wp14:editId="63D530EC">
            <wp:extent cx="6639560" cy="3721100"/>
            <wp:effectExtent l="0" t="0" r="8890" b="0"/>
            <wp:docPr id="1634229709"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639560" cy="3721100"/>
                    </a:xfrm>
                    <a:prstGeom prst="rect">
                      <a:avLst/>
                    </a:prstGeom>
                    <a:noFill/>
                    <a:ln>
                      <a:noFill/>
                    </a:ln>
                  </pic:spPr>
                </pic:pic>
              </a:graphicData>
            </a:graphic>
          </wp:inline>
        </w:drawing>
      </w:r>
    </w:p>
    <w:p w14:paraId="2DE811FC" w14:textId="271F5911" w:rsidR="00C46667" w:rsidRPr="00C2184D" w:rsidRDefault="00C46667" w:rsidP="00C46667">
      <w:pPr>
        <w:pStyle w:val="Caption"/>
        <w:jc w:val="center"/>
        <w:rPr>
          <w:i w:val="0"/>
          <w:iCs w:val="0"/>
        </w:rPr>
      </w:pPr>
      <w:bookmarkStart w:id="79" w:name="_Toc170815438"/>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34</w:t>
      </w:r>
      <w:r w:rsidRPr="006A6E67">
        <w:rPr>
          <w:i w:val="0"/>
          <w:iCs w:val="0"/>
        </w:rPr>
        <w:fldChar w:fldCharType="end"/>
      </w:r>
      <w:r w:rsidRPr="006A6E67">
        <w:rPr>
          <w:i w:val="0"/>
          <w:iCs w:val="0"/>
        </w:rPr>
        <w:t>.</w:t>
      </w:r>
      <w:r>
        <w:rPr>
          <w:i w:val="0"/>
          <w:iCs w:val="0"/>
        </w:rPr>
        <w:t xml:space="preserve"> </w:t>
      </w:r>
      <w:r w:rsidRPr="00C2184D">
        <w:rPr>
          <w:i w:val="0"/>
          <w:iCs w:val="0"/>
        </w:rPr>
        <w:t>HMI navigation</w:t>
      </w:r>
      <w:r>
        <w:rPr>
          <w:i w:val="0"/>
          <w:iCs w:val="0"/>
        </w:rPr>
        <w:t>.</w:t>
      </w:r>
      <w:bookmarkEnd w:id="79"/>
    </w:p>
    <w:p w14:paraId="62D5B2FD" w14:textId="3B40813B" w:rsidR="007302AD" w:rsidRDefault="007302AD" w:rsidP="00023C1A">
      <w:pPr>
        <w:spacing w:after="160" w:line="259" w:lineRule="auto"/>
      </w:pPr>
    </w:p>
    <w:p w14:paraId="34AA8ECC" w14:textId="0D3F76BA" w:rsidR="007302AD" w:rsidRDefault="007302AD" w:rsidP="00023C1A">
      <w:pPr>
        <w:spacing w:after="160" w:line="259" w:lineRule="auto"/>
      </w:pPr>
    </w:p>
    <w:p w14:paraId="22EED512" w14:textId="341E0255" w:rsidR="007302AD" w:rsidRDefault="007302AD" w:rsidP="00023C1A">
      <w:pPr>
        <w:spacing w:after="160" w:line="259" w:lineRule="auto"/>
      </w:pPr>
    </w:p>
    <w:p w14:paraId="68F6836D" w14:textId="35653B42" w:rsidR="007302AD" w:rsidRDefault="007302AD" w:rsidP="00023C1A">
      <w:pPr>
        <w:spacing w:after="160" w:line="259" w:lineRule="auto"/>
      </w:pPr>
    </w:p>
    <w:p w14:paraId="74030E29" w14:textId="34432D9C" w:rsidR="007302AD" w:rsidRDefault="007302AD" w:rsidP="00023C1A">
      <w:pPr>
        <w:spacing w:after="160" w:line="259" w:lineRule="auto"/>
      </w:pPr>
    </w:p>
    <w:p w14:paraId="1039971C" w14:textId="2C707C97" w:rsidR="007302AD" w:rsidRDefault="007302AD" w:rsidP="00023C1A">
      <w:pPr>
        <w:spacing w:after="160" w:line="259" w:lineRule="auto"/>
      </w:pPr>
      <w:r>
        <w:br w:type="page"/>
      </w:r>
    </w:p>
    <w:p w14:paraId="04D0B9C4" w14:textId="3E650739" w:rsidR="007302AD" w:rsidRDefault="007302AD" w:rsidP="000B1F32">
      <w:pPr>
        <w:pStyle w:val="Heading2"/>
        <w:numPr>
          <w:ilvl w:val="1"/>
          <w:numId w:val="1"/>
        </w:numPr>
      </w:pPr>
      <w:bookmarkStart w:id="80" w:name="_Toc170815393"/>
      <w:r>
        <w:lastRenderedPageBreak/>
        <w:t>HMI Main Screen</w:t>
      </w:r>
      <w:r w:rsidRPr="00922D98">
        <w:t>.</w:t>
      </w:r>
      <w:bookmarkEnd w:id="80"/>
    </w:p>
    <w:p w14:paraId="688A4E43" w14:textId="77777777" w:rsidR="00C4623A" w:rsidRDefault="00C4623A" w:rsidP="007302AD">
      <w:pPr>
        <w:spacing w:after="160" w:line="259" w:lineRule="auto"/>
      </w:pPr>
    </w:p>
    <w:p w14:paraId="7BEA3207" w14:textId="695D8685" w:rsidR="003A28F8" w:rsidRDefault="000B1750" w:rsidP="007302AD">
      <w:pPr>
        <w:spacing w:after="160" w:line="259" w:lineRule="auto"/>
      </w:pPr>
      <w:r w:rsidRPr="000B1750">
        <w:t>When the HMI application starts to run, the first screen that is loaded is MAIN screen, this screen shows the general states of the system and the control to activate the system in automatic mode. The screen is shown in the following figure.</w:t>
      </w:r>
    </w:p>
    <w:p w14:paraId="2553021D" w14:textId="1FFA158D" w:rsidR="00A95380" w:rsidRDefault="00A95380" w:rsidP="00023C1A">
      <w:pPr>
        <w:spacing w:after="160" w:line="259" w:lineRule="auto"/>
        <w:rPr>
          <w:noProof/>
        </w:rPr>
      </w:pPr>
    </w:p>
    <w:p w14:paraId="0818CD67" w14:textId="08D12CCE" w:rsidR="006C26B1" w:rsidRDefault="00000000" w:rsidP="0048625B">
      <w:pPr>
        <w:pStyle w:val="NoSpacing"/>
      </w:pPr>
      <w:r>
        <w:rPr>
          <w:noProof/>
        </w:rPr>
        <w:pict w14:anchorId="22CACC58">
          <v:shape id="Straight Arrow Connector 444146425" o:spid="_x0000_s2405" type="#_x0000_t32" style="position:absolute;left:0;text-align:left;margin-left:387.25pt;margin-top:241.2pt;width:3.6pt;height:13.7pt;flip:y;z-index:25565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" strokecolor="red" strokeweight=".5pt">
            <v:stroke endarrow="block" joinstyle="miter"/>
          </v:shape>
        </w:pict>
      </w:r>
      <w:r>
        <w:rPr>
          <w:noProof/>
        </w:rPr>
        <w:pict w14:anchorId="045DF924">
          <v:shape id="Straight Arrow Connector 1032130474" o:spid="_x0000_s2404" type="#_x0000_t32" style="position:absolute;left:0;text-align:left;margin-left:340.15pt;margin-top:241.4pt;width:8.25pt;height:13.7pt;flip:x y;z-index:25564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" strokecolor="red" strokeweight=".5pt">
            <v:stroke endarrow="block" joinstyle="miter"/>
          </v:shape>
        </w:pict>
      </w:r>
      <w:r>
        <w:rPr>
          <w:noProof/>
        </w:rPr>
        <w:pict w14:anchorId="1C3BC18B">
          <v:oval id="Oval 1532583858" o:spid="_x0000_s2403" style="position:absolute;left:0;text-align:left;margin-left:375.1pt;margin-top:254.6pt;width:28.5pt;height:27.75pt;z-index:25564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JPGdA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" fillcolor="white [3201]" strokecolor="red" strokeweight="1pt">
            <v:stroke joinstyle="miter"/>
            <v:textbox style="mso-next-textbox:#Oval 1532583858">
              <w:txbxContent>
                <w:p w14:paraId="3CAE511E" w14:textId="16D0AE57" w:rsidR="00A02533" w:rsidRPr="00EF520C" w:rsidRDefault="00A02533" w:rsidP="00A02533">
                  <w:pPr>
                    <w:ind w:left="-160" w:right="-170"/>
                    <w:jc w:val="center"/>
                    <w:rPr>
                      <w:color w:val="FF0000"/>
                      <w:lang w:val="en-US"/>
                    </w:rPr>
                  </w:pPr>
                  <w:r>
                    <w:rPr>
                      <w:color w:val="FF0000"/>
                      <w:lang w:val="en-US"/>
                    </w:rPr>
                    <w:t>21</w:t>
                  </w:r>
                </w:p>
              </w:txbxContent>
            </v:textbox>
            <w10:wrap anchorx="margin"/>
          </v:oval>
        </w:pict>
      </w:r>
      <w:r>
        <w:rPr>
          <w:noProof/>
        </w:rPr>
        <w:pict w14:anchorId="7DA8066D">
          <v:oval id="Oval 1688574457" o:spid="_x0000_s2402" style="position:absolute;left:0;text-align:left;margin-left:334.7pt;margin-top:254.55pt;width:28.5pt;height:27.75pt;z-index:25564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tLdA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" fillcolor="white [3201]" strokecolor="red" strokeweight="1pt">
            <v:stroke joinstyle="miter"/>
            <v:textbox style="mso-next-textbox:#Oval 1688574457">
              <w:txbxContent>
                <w:p w14:paraId="0070AD5D" w14:textId="62468974" w:rsidR="00A02533" w:rsidRPr="00EF520C" w:rsidRDefault="00A02533" w:rsidP="00A02533">
                  <w:pPr>
                    <w:ind w:left="-160" w:right="-170"/>
                    <w:jc w:val="center"/>
                    <w:rPr>
                      <w:color w:val="FF0000"/>
                      <w:lang w:val="en-US"/>
                    </w:rPr>
                  </w:pPr>
                  <w:r>
                    <w:rPr>
                      <w:color w:val="FF0000"/>
                      <w:lang w:val="en-US"/>
                    </w:rPr>
                    <w:t>20</w:t>
                  </w:r>
                </w:p>
              </w:txbxContent>
            </v:textbox>
            <w10:wrap anchorx="margin"/>
          </v:oval>
        </w:pict>
      </w:r>
      <w:r>
        <w:rPr>
          <w:noProof/>
        </w:rPr>
        <w:pict w14:anchorId="2CE2402B">
          <v:shape id="Straight Arrow Connector 762585836" o:spid="_x0000_s2401" type="#_x0000_t32" style="position:absolute;left:0;text-align:left;margin-left:444.85pt;margin-top:159.45pt;width:48.2pt;height:6.75pt;flip:x y;z-index:25564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" strokecolor="red" strokeweight=".5pt">
            <v:stroke endarrow="block" joinstyle="miter"/>
          </v:shape>
        </w:pict>
      </w:r>
      <w:r>
        <w:rPr>
          <w:noProof/>
        </w:rPr>
        <w:pict w14:anchorId="0C3B899F">
          <v:shape id="Straight Arrow Connector 1965082786" o:spid="_x0000_s2400" type="#_x0000_t32" style="position:absolute;left:0;text-align:left;margin-left:444.7pt;margin-top:164.8pt;width:48.45pt;height:3.6pt;flip:x;z-index:25564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" strokecolor="red" strokeweight=".5pt">
            <v:stroke endarrow="block" joinstyle="miter"/>
          </v:shape>
        </w:pict>
      </w:r>
      <w:r>
        <w:rPr>
          <w:noProof/>
        </w:rPr>
        <w:pict w14:anchorId="78E7F730">
          <v:shape id="Straight Arrow Connector 1816950540" o:spid="_x0000_s2399" type="#_x0000_t32" style="position:absolute;left:0;text-align:left;margin-left:445.95pt;margin-top:165.6pt;width:47.1pt;height:14.5pt;flip:x;z-index:25564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" strokecolor="red" strokeweight=".5pt">
            <v:stroke endarrow="block" joinstyle="miter"/>
          </v:shape>
        </w:pict>
      </w:r>
      <w:r>
        <w:rPr>
          <w:noProof/>
        </w:rPr>
        <w:pict w14:anchorId="4802F622">
          <v:oval id="Oval 2118427543" o:spid="_x0000_s2398" style="position:absolute;left:0;text-align:left;margin-left:-113.5pt;margin-top:148.75pt;width:28.5pt;height:27.75pt;z-index:255638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Msccw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" fillcolor="white [3201]" strokecolor="red" strokeweight="1pt">
            <v:stroke joinstyle="miter"/>
            <v:textbox style="mso-next-textbox:#Oval 2118427543">
              <w:txbxContent>
                <w:p w14:paraId="060D5B42" w14:textId="14A7E2EF" w:rsidR="00A02533" w:rsidRPr="00EF520C" w:rsidRDefault="00A02533" w:rsidP="00A02533">
                  <w:pPr>
                    <w:ind w:left="-160" w:right="-170"/>
                    <w:jc w:val="center"/>
                    <w:rPr>
                      <w:color w:val="FF0000"/>
                      <w:lang w:val="en-US"/>
                    </w:rPr>
                  </w:pPr>
                  <w:r>
                    <w:rPr>
                      <w:color w:val="FF0000"/>
                      <w:lang w:val="en-US"/>
                    </w:rPr>
                    <w:t>19</w:t>
                  </w:r>
                </w:p>
              </w:txbxContent>
            </v:textbox>
            <w10:wrap anchorx="margin"/>
          </v:oval>
        </w:pict>
      </w:r>
      <w:r>
        <w:rPr>
          <w:noProof/>
        </w:rPr>
        <w:pict w14:anchorId="15989334">
          <v:shape id="Straight Arrow Connector 15690294" o:spid="_x0000_s2397" type="#_x0000_t32" style="position:absolute;left:0;text-align:left;margin-left:438.45pt;margin-top:113.65pt;width:54.6pt;height:20.8pt;flip:x;z-index:25563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" strokecolor="red" strokeweight=".5pt">
            <v:stroke endarrow="block" joinstyle="miter"/>
          </v:shape>
        </w:pict>
      </w:r>
      <w:r>
        <w:rPr>
          <w:noProof/>
        </w:rPr>
        <w:pict w14:anchorId="1C70C30A">
          <v:shape id="Straight Arrow Connector 1337760457" o:spid="_x0000_s2396" type="#_x0000_t32" style="position:absolute;left:0;text-align:left;margin-left:436.7pt;margin-top:112.9pt;width:56.35pt;height:9.6pt;flip:x;z-index:25563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" strokecolor="red" strokeweight=".5pt">
            <v:stroke endarrow="block" joinstyle="miter"/>
          </v:shape>
        </w:pict>
      </w:r>
      <w:r>
        <w:rPr>
          <w:noProof/>
        </w:rPr>
        <w:pict w14:anchorId="231CFB67">
          <v:shape id="Straight Arrow Connector 1450684937" o:spid="_x0000_s2395" type="#_x0000_t32" style="position:absolute;left:0;text-align:left;margin-left:437.2pt;margin-top:109.2pt;width:55.85pt;height:3.6pt;flip:x y;z-index:25563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" strokecolor="red" strokeweight=".5pt">
            <v:stroke endarrow="block" joinstyle="miter"/>
          </v:shape>
        </w:pict>
      </w:r>
      <w:r>
        <w:rPr>
          <w:noProof/>
        </w:rPr>
        <w:pict w14:anchorId="34767A2E">
          <v:oval id="Oval 155403301" o:spid="_x0000_s2394" style="position:absolute;left:0;text-align:left;margin-left:-113.5pt;margin-top:99.95pt;width:28.5pt;height:27.75pt;z-index:255630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gORcwIAAEI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" fillcolor="white [3201]" strokecolor="red" strokeweight="1pt">
            <v:stroke joinstyle="miter"/>
            <v:textbox style="mso-next-textbox:#Oval 155403301">
              <w:txbxContent>
                <w:p w14:paraId="59407087" w14:textId="55018009" w:rsidR="00A02533" w:rsidRPr="00EF520C" w:rsidRDefault="00A02533" w:rsidP="00A02533">
                  <w:pPr>
                    <w:ind w:left="-160" w:right="-170"/>
                    <w:jc w:val="center"/>
                    <w:rPr>
                      <w:color w:val="FF0000"/>
                      <w:lang w:val="en-US"/>
                    </w:rPr>
                  </w:pPr>
                  <w:r>
                    <w:rPr>
                      <w:color w:val="FF0000"/>
                      <w:lang w:val="en-US"/>
                    </w:rPr>
                    <w:t>18</w:t>
                  </w:r>
                </w:p>
              </w:txbxContent>
            </v:textbox>
            <w10:wrap anchorx="margin"/>
          </v:oval>
        </w:pict>
      </w:r>
      <w:r>
        <w:rPr>
          <w:noProof/>
        </w:rPr>
        <w:pict w14:anchorId="412B1748">
          <v:shape id="Straight Arrow Connector 1227238007" o:spid="_x0000_s2393" type="#_x0000_t32" style="position:absolute;left:0;text-align:left;margin-left:442.2pt;margin-top:54.15pt;width:53.35pt;height:25.9pt;flip:x;z-index:25562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" strokecolor="red" strokeweight=".5pt">
            <v:stroke endarrow="block" joinstyle="miter"/>
          </v:shape>
        </w:pict>
      </w:r>
      <w:r>
        <w:rPr>
          <w:noProof/>
        </w:rPr>
        <w:pict w14:anchorId="4F88E77E">
          <v:shape id="Straight Arrow Connector 908311663" o:spid="_x0000_s2392" type="#_x0000_t32" style="position:absolute;left:0;text-align:left;margin-left:442.95pt;margin-top:80.45pt;width:49.45pt;height:13.15pt;flip:x;z-index:25562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" strokecolor="red" strokeweight=".5pt">
            <v:stroke endarrow="block" joinstyle="miter"/>
          </v:shape>
        </w:pict>
      </w:r>
      <w:r>
        <w:rPr>
          <w:noProof/>
        </w:rPr>
        <w:pict w14:anchorId="4C981F4A">
          <v:oval id="Oval 1765715010" o:spid="_x0000_s2391" style="position:absolute;left:0;text-align:left;margin-left:493.1pt;margin-top:64.45pt;width:28.5pt;height:27.75pt;z-index:25562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yrccwIAAEI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" fillcolor="white [3201]" strokecolor="red" strokeweight="1pt">
            <v:stroke joinstyle="miter"/>
            <v:textbox style="mso-next-textbox:#Oval 1765715010">
              <w:txbxContent>
                <w:p w14:paraId="0FC51179" w14:textId="3C5411A7" w:rsidR="002D61E4" w:rsidRPr="00EF520C" w:rsidRDefault="002D61E4" w:rsidP="002D61E4">
                  <w:pPr>
                    <w:ind w:left="-160" w:right="-170"/>
                    <w:jc w:val="center"/>
                    <w:rPr>
                      <w:color w:val="FF0000"/>
                      <w:lang w:val="en-US"/>
                    </w:rPr>
                  </w:pPr>
                  <w:r>
                    <w:rPr>
                      <w:color w:val="FF0000"/>
                      <w:lang w:val="en-US"/>
                    </w:rPr>
                    <w:t>17</w:t>
                  </w:r>
                </w:p>
              </w:txbxContent>
            </v:textbox>
            <w10:wrap anchorx="margin"/>
          </v:oval>
        </w:pict>
      </w:r>
      <w:r>
        <w:rPr>
          <w:noProof/>
        </w:rPr>
        <w:pict w14:anchorId="047AEB8B">
          <v:oval id="Oval 798725143" o:spid="_x0000_s2390" style="position:absolute;left:0;text-align:left;margin-left:493.1pt;margin-top:32.4pt;width:28.5pt;height:27.75pt;z-index:25562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eJR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" fillcolor="white [3201]" strokecolor="red" strokeweight="1pt">
            <v:stroke joinstyle="miter"/>
            <v:textbox style="mso-next-textbox:#Oval 798725143">
              <w:txbxContent>
                <w:p w14:paraId="51266F84" w14:textId="1EEBF579" w:rsidR="002D61E4" w:rsidRPr="00EF520C" w:rsidRDefault="002D61E4" w:rsidP="002D61E4">
                  <w:pPr>
                    <w:ind w:left="-160" w:right="-170"/>
                    <w:jc w:val="center"/>
                    <w:rPr>
                      <w:color w:val="FF0000"/>
                      <w:lang w:val="en-US"/>
                    </w:rPr>
                  </w:pPr>
                  <w:r>
                    <w:rPr>
                      <w:color w:val="FF0000"/>
                      <w:lang w:val="en-US"/>
                    </w:rPr>
                    <w:t>16</w:t>
                  </w:r>
                </w:p>
              </w:txbxContent>
            </v:textbox>
            <w10:wrap anchorx="margin"/>
          </v:oval>
        </w:pict>
      </w:r>
      <w:r>
        <w:rPr>
          <w:noProof/>
        </w:rPr>
        <w:pict w14:anchorId="24951ABF">
          <v:shape id="Straight Arrow Connector 2137912450" o:spid="_x0000_s2389" type="#_x0000_t32" style="position:absolute;left:0;text-align:left;margin-left:447.2pt;margin-top:46.65pt;width:15.15pt;height:16.75pt;flip:x;z-index:255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" strokecolor="red" strokeweight=".5pt">
            <v:stroke endarrow="block" joinstyle="miter"/>
          </v:shape>
        </w:pict>
      </w:r>
      <w:r>
        <w:rPr>
          <w:noProof/>
        </w:rPr>
        <w:pict w14:anchorId="0D03F5BF">
          <v:oval id="Oval 525112774" o:spid="_x0000_s2388" style="position:absolute;left:0;text-align:left;margin-left:463.25pt;margin-top:30.45pt;width:28.5pt;height:27.75pt;z-index:25562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XlG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" fillcolor="white [3201]" strokecolor="red" strokeweight="1pt">
            <v:stroke joinstyle="miter"/>
            <v:textbox style="mso-next-textbox:#Oval 525112774">
              <w:txbxContent>
                <w:p w14:paraId="405A16EB" w14:textId="3F790FE3" w:rsidR="001555A0" w:rsidRPr="00EF520C" w:rsidRDefault="001555A0" w:rsidP="001555A0">
                  <w:pPr>
                    <w:ind w:left="-160" w:right="-170"/>
                    <w:jc w:val="center"/>
                    <w:rPr>
                      <w:color w:val="FF0000"/>
                      <w:lang w:val="en-US"/>
                    </w:rPr>
                  </w:pPr>
                  <w:r>
                    <w:rPr>
                      <w:color w:val="FF0000"/>
                      <w:lang w:val="en-US"/>
                    </w:rPr>
                    <w:t>15</w:t>
                  </w:r>
                </w:p>
              </w:txbxContent>
            </v:textbox>
            <w10:wrap anchorx="margin"/>
          </v:oval>
        </w:pict>
      </w:r>
      <w:r>
        <w:rPr>
          <w:noProof/>
        </w:rPr>
        <w:pict w14:anchorId="2FE164E3">
          <v:shape id="Straight Arrow Connector 1578433314" o:spid="_x0000_s2387" type="#_x0000_t32" style="position:absolute;left:0;text-align:left;margin-left:46.65pt;margin-top:184.9pt;width:32.55pt;height:67.55pt;flip:y;z-index:255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" strokecolor="red" strokeweight=".5pt">
            <v:stroke endarrow="block" joinstyle="miter"/>
          </v:shape>
        </w:pict>
      </w:r>
      <w:r>
        <w:rPr>
          <w:noProof/>
        </w:rPr>
        <w:pict w14:anchorId="499B30E8">
          <v:shape id="Straight Arrow Connector 90" o:spid="_x0000_s2386" type="#_x0000_t32" style="position:absolute;left:0;text-align:left;margin-left:25.35pt;margin-top:158.7pt;width:52.5pt;height:63.65pt;flip:y;z-index:252655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" strokecolor="red" strokeweight=".5pt">
            <v:stroke endarrow="block" joinstyle="miter"/>
            <w10:wrap anchorx="margin"/>
          </v:shape>
        </w:pict>
      </w:r>
      <w:r>
        <w:rPr>
          <w:noProof/>
        </w:rPr>
        <w:pict w14:anchorId="16E1883B">
          <v:shape id="Straight Arrow Connector 87" o:spid="_x0000_s2385" type="#_x0000_t32" style="position:absolute;left:0;text-align:left;margin-left:24.75pt;margin-top:144.3pt;width:51.95pt;height:46.75pt;flip:y;z-index:25265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" strokecolor="red" strokeweight=".5pt">
            <v:stroke endarrow="block" joinstyle="miter"/>
          </v:shape>
        </w:pict>
      </w:r>
      <w:r>
        <w:rPr>
          <w:noProof/>
        </w:rPr>
        <w:pict w14:anchorId="3C311265">
          <v:shape id="Straight Arrow Connector 85" o:spid="_x0000_s2384" type="#_x0000_t32" style="position:absolute;left:0;text-align:left;margin-left:31pt;margin-top:131.8pt;width:46.9pt;height:36.75pt;flip:y;z-index:25264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" strokecolor="red" strokeweight=".5pt">
            <v:stroke endarrow="block" joinstyle="miter"/>
          </v:shape>
        </w:pict>
      </w:r>
      <w:r>
        <w:rPr>
          <w:noProof/>
        </w:rPr>
        <w:pict w14:anchorId="22641A53">
          <v:shape id="Straight Arrow Connector 215163" o:spid="_x0000_s2383" type="#_x0000_t32" style="position:absolute;left:0;text-align:left;margin-left:51.05pt;margin-top:117.25pt;width:25.65pt;height:18.9pt;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" strokecolor="red" strokeweight=".5pt">
            <v:stroke endarrow="block" joinstyle="miter"/>
          </v:shape>
        </w:pict>
      </w:r>
      <w:r>
        <w:rPr>
          <w:noProof/>
        </w:rPr>
        <w:pict w14:anchorId="0B76CD88">
          <v:shape id="Straight Arrow Connector 796859013" o:spid="_x0000_s2382" type="#_x0000_t32" style="position:absolute;left:0;text-align:left;margin-left:181.1pt;margin-top:211.8pt;width:32.7pt;height:37.05pt;flip:x y;z-index:2556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" strokecolor="red" strokeweight=".5pt">
            <v:stroke endarrow="block" joinstyle="miter"/>
          </v:shape>
        </w:pict>
      </w:r>
      <w:r>
        <w:rPr>
          <w:noProof/>
        </w:rPr>
        <w:pict w14:anchorId="0D6DDD57">
          <v:shape id="Straight Arrow Connector 431872965" o:spid="_x0000_s2381" type="#_x0000_t32" style="position:absolute;left:0;text-align:left;margin-left:101.6pt;margin-top:238.1pt;width:20.15pt;height:13.3pt;flip:x y;z-index:25561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" strokecolor="red" strokeweight=".5pt">
            <v:stroke endarrow="block" joinstyle="miter"/>
          </v:shape>
        </w:pict>
      </w:r>
      <w:r>
        <w:rPr>
          <w:noProof/>
        </w:rPr>
        <w:pict w14:anchorId="7AB704EE">
          <v:oval id="Oval 1702649751" o:spid="_x0000_s2380" style="position:absolute;left:0;text-align:left;margin-left:117.2pt;margin-top:248.45pt;width:28.5pt;height:27.75pt;z-index:25561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7HLcgIAAEI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" fillcolor="white [3201]" strokecolor="red" strokeweight="1pt">
            <v:stroke joinstyle="miter"/>
            <v:textbox style="mso-next-textbox:#Oval 1702649751">
              <w:txbxContent>
                <w:p w14:paraId="0C5D423F" w14:textId="0363CDD7" w:rsidR="008B150F" w:rsidRPr="00EF520C" w:rsidRDefault="008B150F" w:rsidP="008B150F">
                  <w:pPr>
                    <w:ind w:left="-160" w:right="-170"/>
                    <w:jc w:val="center"/>
                    <w:rPr>
                      <w:color w:val="FF0000"/>
                      <w:lang w:val="en-US"/>
                    </w:rPr>
                  </w:pPr>
                  <w:r>
                    <w:rPr>
                      <w:color w:val="FF0000"/>
                      <w:lang w:val="en-US"/>
                    </w:rPr>
                    <w:t>14</w:t>
                  </w:r>
                </w:p>
              </w:txbxContent>
            </v:textbox>
            <w10:wrap anchorx="margin"/>
          </v:oval>
        </w:pict>
      </w:r>
      <w:r>
        <w:rPr>
          <w:noProof/>
        </w:rPr>
        <w:pict w14:anchorId="740B1FA0">
          <v:shape id="Straight Arrow Connector 575239636" o:spid="_x0000_s2379" type="#_x0000_t32" style="position:absolute;left:0;text-align:left;margin-left:163.6pt;margin-top:226.8pt;width:17.55pt;height:24.5pt;flip:x y;z-index:2556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" strokecolor="red" strokeweight=".5pt">
            <v:stroke endarrow="block" joinstyle="miter"/>
          </v:shape>
        </w:pict>
      </w:r>
      <w:r>
        <w:rPr>
          <w:noProof/>
        </w:rPr>
        <w:pict w14:anchorId="3654C21D">
          <v:oval id="Oval 1524926901" o:spid="_x0000_s2378" style="position:absolute;left:0;text-align:left;margin-left:173.7pt;margin-top:248.65pt;width:28.5pt;height:27.75pt;z-index:25561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piGdAIAAEI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" fillcolor="white [3201]" strokecolor="red" strokeweight="1pt">
            <v:stroke joinstyle="miter"/>
            <v:textbox style="mso-next-textbox:#Oval 1524926901">
              <w:txbxContent>
                <w:p w14:paraId="72842CA5" w14:textId="42B043BB" w:rsidR="00C46667" w:rsidRPr="00EF520C" w:rsidRDefault="00C46667" w:rsidP="00C46667">
                  <w:pPr>
                    <w:ind w:left="-160" w:right="-170"/>
                    <w:jc w:val="center"/>
                    <w:rPr>
                      <w:color w:val="FF0000"/>
                      <w:lang w:val="en-US"/>
                    </w:rPr>
                  </w:pPr>
                  <w:r>
                    <w:rPr>
                      <w:color w:val="FF0000"/>
                      <w:lang w:val="en-US"/>
                    </w:rPr>
                    <w:t>1</w:t>
                  </w:r>
                  <w:r w:rsidR="008B150F">
                    <w:rPr>
                      <w:color w:val="FF0000"/>
                      <w:lang w:val="en-US"/>
                    </w:rPr>
                    <w:t>3</w:t>
                  </w:r>
                </w:p>
              </w:txbxContent>
            </v:textbox>
            <w10:wrap anchorx="margin"/>
          </v:oval>
        </w:pict>
      </w:r>
      <w:r>
        <w:rPr>
          <w:noProof/>
        </w:rPr>
        <w:pict w14:anchorId="2759E2F2">
          <v:oval id="Oval 885726669" o:spid="_x0000_s2377" style="position:absolute;left:0;text-align:left;margin-left:204.1pt;margin-top:248.6pt;width:28.5pt;height:27.75pt;z-index:25561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FALdAIAAEI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" fillcolor="white [3201]" strokecolor="red" strokeweight="1pt">
            <v:stroke joinstyle="miter"/>
            <v:textbox style="mso-next-textbox:#Oval 885726669">
              <w:txbxContent>
                <w:p w14:paraId="22BE4A69" w14:textId="72B1FE50" w:rsidR="00C46667" w:rsidRPr="00EF520C" w:rsidRDefault="00C46667" w:rsidP="00C46667">
                  <w:pPr>
                    <w:ind w:left="-160" w:right="-170"/>
                    <w:jc w:val="center"/>
                    <w:rPr>
                      <w:color w:val="FF0000"/>
                      <w:lang w:val="en-US"/>
                    </w:rPr>
                  </w:pPr>
                  <w:r>
                    <w:rPr>
                      <w:color w:val="FF0000"/>
                      <w:lang w:val="en-US"/>
                    </w:rPr>
                    <w:t>12</w:t>
                  </w:r>
                </w:p>
              </w:txbxContent>
            </v:textbox>
            <w10:wrap anchorx="margin"/>
          </v:oval>
        </w:pict>
      </w:r>
      <w:r>
        <w:rPr>
          <w:noProof/>
        </w:rPr>
        <w:pict w14:anchorId="4E8220BA">
          <v:shape id="Straight Arrow Connector 2082000415" o:spid="_x0000_s2376" type="#_x0000_t32" style="position:absolute;left:0;text-align:left;margin-left:71.05pt;margin-top:197.55pt;width:10.65pt;height:54.9pt;flip:y;z-index:255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" strokecolor="red" strokeweight=".5pt">
            <v:stroke endarrow="block" joinstyle="miter"/>
          </v:shape>
        </w:pict>
      </w:r>
      <w:r>
        <w:rPr>
          <w:noProof/>
        </w:rPr>
        <w:pict w14:anchorId="487D07EF">
          <v:oval id="Oval 1446724494" o:spid="_x0000_s2375" style="position:absolute;left:0;text-align:left;margin-left:61.75pt;margin-top:252.1pt;width:28.5pt;height:27.75pt;z-index:255607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66pdAIAAEI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" fillcolor="white [3201]" strokecolor="red" strokeweight="1pt">
            <v:stroke joinstyle="miter"/>
            <v:textbox style="mso-next-textbox:#Oval 1446724494">
              <w:txbxContent>
                <w:p w14:paraId="30D4ED8F" w14:textId="4654AE3A" w:rsidR="00C46667" w:rsidRPr="00EF520C" w:rsidRDefault="00C46667" w:rsidP="00C46667">
                  <w:pPr>
                    <w:ind w:left="-160" w:right="-170"/>
                    <w:jc w:val="center"/>
                    <w:rPr>
                      <w:color w:val="FF0000"/>
                      <w:lang w:val="en-US"/>
                    </w:rPr>
                  </w:pPr>
                  <w:r>
                    <w:rPr>
                      <w:color w:val="FF0000"/>
                      <w:lang w:val="en-US"/>
                    </w:rPr>
                    <w:t>11</w:t>
                  </w:r>
                </w:p>
              </w:txbxContent>
            </v:textbox>
            <w10:wrap anchorx="margin"/>
          </v:oval>
        </w:pict>
      </w:r>
      <w:r>
        <w:rPr>
          <w:noProof/>
        </w:rPr>
        <w:pict w14:anchorId="01A96BE7">
          <v:oval id="Oval 1295991388" o:spid="_x0000_s2374" style="position:absolute;left:0;text-align:left;margin-left:31.5pt;margin-top:251.45pt;width:28.5pt;height:27.75pt;z-index:25560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" fillcolor="white [3201]" strokecolor="red" strokeweight="1pt">
            <v:stroke joinstyle="miter"/>
            <v:textbox style="mso-next-textbox:#Oval 1295991388">
              <w:txbxContent>
                <w:p w14:paraId="1BAF34B0" w14:textId="77777777" w:rsidR="00C46667" w:rsidRPr="00EF520C" w:rsidRDefault="00C46667" w:rsidP="00C46667">
                  <w:pPr>
                    <w:ind w:left="-160" w:right="-170"/>
                    <w:jc w:val="center"/>
                    <w:rPr>
                      <w:color w:val="FF0000"/>
                      <w:lang w:val="en-US"/>
                    </w:rPr>
                  </w:pPr>
                  <w:r>
                    <w:rPr>
                      <w:color w:val="FF0000"/>
                      <w:lang w:val="en-US"/>
                    </w:rPr>
                    <w:t>10</w:t>
                  </w:r>
                </w:p>
              </w:txbxContent>
            </v:textbox>
            <w10:wrap anchorx="margin"/>
          </v:oval>
        </w:pict>
      </w:r>
      <w:r>
        <w:rPr>
          <w:noProof/>
        </w:rPr>
        <w:pict w14:anchorId="4ACF1BC6">
          <v:shape id="Straight Arrow Connector 1380959889" o:spid="_x0000_s2373" type="#_x0000_t32" style="position:absolute;left:0;text-align:left;margin-left:24.75pt;margin-top:170.5pt;width:56.3pt;height:82.75pt;flip:y;z-index:25560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" strokecolor="red" strokeweight=".5pt">
            <v:stroke endarrow="block" joinstyle="miter"/>
            <w10:wrap anchorx="margin"/>
          </v:shape>
        </w:pict>
      </w:r>
      <w:r>
        <w:rPr>
          <w:noProof/>
        </w:rPr>
        <w:pict w14:anchorId="6B559B05">
          <v:oval id="Oval 669558639" o:spid="_x0000_s2372" style="position:absolute;left:0;text-align:left;margin-left:0;margin-top:250.2pt;width:28.5pt;height:27.75pt;z-index:2556006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BPcw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" fillcolor="white [3201]" strokecolor="red" strokeweight="1pt">
            <v:stroke joinstyle="miter"/>
            <v:textbox style="mso-next-textbox:#Oval 669558639">
              <w:txbxContent>
                <w:p w14:paraId="7B5C8C5E" w14:textId="43481D91" w:rsidR="00C46667" w:rsidRPr="00EF520C" w:rsidRDefault="00C46667" w:rsidP="00C46667">
                  <w:pPr>
                    <w:jc w:val="center"/>
                    <w:rPr>
                      <w:color w:val="FF0000"/>
                      <w:lang w:val="en-US"/>
                    </w:rPr>
                  </w:pPr>
                  <w:r>
                    <w:rPr>
                      <w:color w:val="FF0000"/>
                      <w:lang w:val="en-US"/>
                    </w:rPr>
                    <w:t>9</w:t>
                  </w:r>
                </w:p>
              </w:txbxContent>
            </v:textbox>
            <w10:wrap anchorx="margin"/>
          </v:oval>
        </w:pict>
      </w:r>
      <w:r>
        <w:rPr>
          <w:noProof/>
        </w:rPr>
        <w:pict w14:anchorId="2119B0F1">
          <v:shape id="Straight Arrow Connector 215161" o:spid="_x0000_s2371" type="#_x0000_t32" style="position:absolute;left:0;text-align:left;margin-left:53.55pt;margin-top:104.85pt;width:24.35pt;height:7.95pt;flip:y;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" strokecolor="red" strokeweight=".5pt">
            <v:stroke endarrow="block" joinstyle="miter"/>
          </v:shape>
        </w:pict>
      </w:r>
      <w:r>
        <w:rPr>
          <w:noProof/>
        </w:rPr>
        <w:pict w14:anchorId="7DC271EA">
          <v:oval id="Oval 89" o:spid="_x0000_s2370" style="position:absolute;left:0;text-align:left;margin-left:0;margin-top:218.2pt;width:28.5pt;height:27.75pt;z-index:2526535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" fillcolor="white [3201]" strokecolor="red" strokeweight="1pt">
            <v:stroke joinstyle="miter"/>
            <v:textbox style="mso-next-textbox:#Oval 89">
              <w:txbxContent>
                <w:p w14:paraId="3E71EC03" w14:textId="0E3E45D6" w:rsidR="005F019F" w:rsidRPr="00EF520C" w:rsidRDefault="00E57540" w:rsidP="005F019F">
                  <w:pPr>
                    <w:jc w:val="center"/>
                    <w:rPr>
                      <w:color w:val="FF0000"/>
                      <w:lang w:val="en-US"/>
                    </w:rPr>
                  </w:pPr>
                  <w:r>
                    <w:rPr>
                      <w:color w:val="FF0000"/>
                      <w:lang w:val="en-US"/>
                    </w:rPr>
                    <w:t>8</w:t>
                  </w:r>
                </w:p>
              </w:txbxContent>
            </v:textbox>
            <w10:wrap anchorx="margin"/>
          </v:oval>
        </w:pict>
      </w:r>
      <w:r>
        <w:rPr>
          <w:noProof/>
        </w:rPr>
        <w:pict w14:anchorId="4F8EC5F9">
          <v:oval id="Oval 88" o:spid="_x0000_s2369" style="position:absolute;left:0;text-align:left;margin-left:0;margin-top:187.45pt;width:28.5pt;height:27.75pt;z-index:2526515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" fillcolor="white [3201]" strokecolor="red" strokeweight="1pt">
            <v:stroke joinstyle="miter"/>
            <v:textbox style="mso-next-textbox:#Oval 88">
              <w:txbxContent>
                <w:p w14:paraId="146A05E4" w14:textId="2B6A922E" w:rsidR="005F019F" w:rsidRPr="00EF520C" w:rsidRDefault="00E57540" w:rsidP="005F019F">
                  <w:pPr>
                    <w:jc w:val="center"/>
                    <w:rPr>
                      <w:color w:val="FF0000"/>
                      <w:lang w:val="en-US"/>
                    </w:rPr>
                  </w:pPr>
                  <w:r>
                    <w:rPr>
                      <w:color w:val="FF0000"/>
                      <w:lang w:val="en-US"/>
                    </w:rPr>
                    <w:t>7</w:t>
                  </w:r>
                </w:p>
              </w:txbxContent>
            </v:textbox>
            <w10:wrap anchorx="margin"/>
          </v:oval>
        </w:pict>
      </w:r>
      <w:r>
        <w:rPr>
          <w:noProof/>
        </w:rPr>
        <w:pict w14:anchorId="2B42CD08">
          <v:oval id="Oval 86" o:spid="_x0000_s2368" style="position:absolute;left:0;text-align:left;margin-left:2.6pt;margin-top:158.45pt;width:28.5pt;height:27.75pt;z-index:25264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jkC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" fillcolor="white [3201]" strokecolor="red" strokeweight="1pt">
            <v:stroke joinstyle="miter"/>
            <v:textbox style="mso-next-textbox:#Oval 86">
              <w:txbxContent>
                <w:p w14:paraId="04885C4B" w14:textId="0FE39B1F" w:rsidR="005F019F" w:rsidRPr="00EF520C" w:rsidRDefault="00E57540" w:rsidP="005F019F">
                  <w:pPr>
                    <w:jc w:val="center"/>
                    <w:rPr>
                      <w:color w:val="FF0000"/>
                      <w:lang w:val="en-US"/>
                    </w:rPr>
                  </w:pPr>
                  <w:r>
                    <w:rPr>
                      <w:color w:val="FF0000"/>
                      <w:lang w:val="en-US"/>
                    </w:rPr>
                    <w:t>6</w:t>
                  </w:r>
                </w:p>
              </w:txbxContent>
            </v:textbox>
          </v:oval>
        </w:pict>
      </w:r>
      <w:r>
        <w:rPr>
          <w:noProof/>
        </w:rPr>
        <w:pict w14:anchorId="1859FA0E">
          <v:shape id="Straight Arrow Connector 215159" o:spid="_x0000_s2367" type="#_x0000_t32" style="position:absolute;left:0;text-align:left;margin-left:53.55pt;margin-top:86.95pt;width:25.65pt;height:3.6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" strokecolor="red" strokeweight=".5pt">
            <v:stroke endarrow="block" joinstyle="miter"/>
          </v:shape>
        </w:pict>
      </w:r>
      <w:r>
        <w:rPr>
          <w:noProof/>
        </w:rPr>
        <w:pict w14:anchorId="1BF72D3F">
          <v:shape id="Straight Arrow Connector 215149" o:spid="_x0000_s2366" type="#_x0000_t32" style="position:absolute;left:0;text-align:left;margin-left:53.55pt;margin-top:30.35pt;width:25.65pt;height:30.0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" strokecolor="red" strokeweight=".5pt">
            <v:stroke endarrow="block" joinstyle="miter"/>
          </v:shape>
        </w:pict>
      </w:r>
      <w:r>
        <w:rPr>
          <w:noProof/>
        </w:rPr>
        <w:pict w14:anchorId="747CBD2B">
          <v:shape id="Straight Arrow Connector 215157" o:spid="_x0000_s2365" type="#_x0000_t32" style="position:absolute;left:0;text-align:left;margin-left:53.55pt;margin-top:55.4pt;width:28.15pt;height:18.15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" strokecolor="red" strokeweight=".5pt">
            <v:stroke endarrow="block" joinstyle="miter"/>
          </v:shape>
        </w:pict>
      </w:r>
      <w:r>
        <w:rPr>
          <w:noProof/>
        </w:rPr>
        <w:pict w14:anchorId="03413F61">
          <v:oval id="Oval 215164" o:spid="_x0000_s2364" style="position:absolute;left:0;text-align:left;margin-left:24.85pt;margin-top:128.5pt;width:28.5pt;height:27.75pt;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qIV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" fillcolor="white [3201]" strokecolor="red" strokeweight="1pt">
            <v:stroke joinstyle="miter"/>
            <v:textbox style="mso-next-textbox:#Oval 215164">
              <w:txbxContent>
                <w:p w14:paraId="5FC29F72" w14:textId="00AD7EF8" w:rsidR="00C4623A" w:rsidRPr="00EF520C" w:rsidRDefault="00C4623A" w:rsidP="00C4623A">
                  <w:pPr>
                    <w:jc w:val="center"/>
                    <w:rPr>
                      <w:color w:val="FF0000"/>
                      <w:lang w:val="en-US"/>
                    </w:rPr>
                  </w:pPr>
                  <w:r>
                    <w:rPr>
                      <w:color w:val="FF0000"/>
                      <w:lang w:val="en-US"/>
                    </w:rPr>
                    <w:t>5</w:t>
                  </w:r>
                </w:p>
              </w:txbxContent>
            </v:textbox>
          </v:oval>
        </w:pict>
      </w:r>
      <w:r>
        <w:rPr>
          <w:noProof/>
        </w:rPr>
        <w:pict w14:anchorId="51C9A0C9">
          <v:oval id="Oval 215162" o:spid="_x0000_s2363" style="position:absolute;left:0;text-align:left;margin-left:24.75pt;margin-top:100.7pt;width:28.5pt;height:27.7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" fillcolor="white [3201]" strokecolor="red" strokeweight="1pt">
            <v:stroke joinstyle="miter"/>
            <v:textbox style="mso-next-textbox:#Oval 215162">
              <w:txbxContent>
                <w:p w14:paraId="4ED58823" w14:textId="6F6B799E" w:rsidR="00C4623A" w:rsidRPr="00EF520C" w:rsidRDefault="00C4623A" w:rsidP="00C4623A">
                  <w:pPr>
                    <w:jc w:val="center"/>
                    <w:rPr>
                      <w:color w:val="FF0000"/>
                      <w:lang w:val="en-US"/>
                    </w:rPr>
                  </w:pPr>
                  <w:r>
                    <w:rPr>
                      <w:color w:val="FF0000"/>
                      <w:lang w:val="en-US"/>
                    </w:rPr>
                    <w:t>4</w:t>
                  </w:r>
                </w:p>
              </w:txbxContent>
            </v:textbox>
          </v:oval>
        </w:pict>
      </w:r>
      <w:r>
        <w:rPr>
          <w:noProof/>
        </w:rPr>
        <w:pict w14:anchorId="24911756">
          <v:oval id="Oval 215160" o:spid="_x0000_s2362" style="position:absolute;left:0;text-align:left;margin-left:24.75pt;margin-top:72.85pt;width:28.5pt;height:27.75pt;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UPV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" fillcolor="white [3201]" strokecolor="red" strokeweight="1pt">
            <v:stroke joinstyle="miter"/>
            <v:textbox style="mso-next-textbox:#Oval 215160">
              <w:txbxContent>
                <w:p w14:paraId="22B9498F" w14:textId="79956682" w:rsidR="00C4623A" w:rsidRPr="00EF520C" w:rsidRDefault="00C4623A" w:rsidP="00C4623A">
                  <w:pPr>
                    <w:jc w:val="center"/>
                    <w:rPr>
                      <w:color w:val="FF0000"/>
                      <w:lang w:val="en-US"/>
                    </w:rPr>
                  </w:pPr>
                  <w:r>
                    <w:rPr>
                      <w:color w:val="FF0000"/>
                      <w:lang w:val="en-US"/>
                    </w:rPr>
                    <w:t>3</w:t>
                  </w:r>
                </w:p>
              </w:txbxContent>
            </v:textbox>
          </v:oval>
        </w:pict>
      </w:r>
      <w:r>
        <w:rPr>
          <w:noProof/>
        </w:rPr>
        <w:pict w14:anchorId="53AE19DF">
          <v:oval id="Oval 215158" o:spid="_x0000_s2361" style="position:absolute;left:0;text-align:left;margin-left:24.9pt;margin-top:44.9pt;width:28.5pt;height:27.7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" fillcolor="white [3201]" strokecolor="red" strokeweight="1pt">
            <v:stroke joinstyle="miter"/>
            <v:textbox style="mso-next-textbox:#Oval 215158">
              <w:txbxContent>
                <w:p w14:paraId="6A75C811" w14:textId="1B9604DD" w:rsidR="00C4623A" w:rsidRPr="00EF520C" w:rsidRDefault="00C4623A" w:rsidP="00C4623A">
                  <w:pPr>
                    <w:jc w:val="center"/>
                    <w:rPr>
                      <w:color w:val="FF0000"/>
                      <w:lang w:val="en-US"/>
                    </w:rPr>
                  </w:pPr>
                  <w:r>
                    <w:rPr>
                      <w:color w:val="FF0000"/>
                      <w:lang w:val="en-US"/>
                    </w:rPr>
                    <w:t>2</w:t>
                  </w:r>
                </w:p>
              </w:txbxContent>
            </v:textbox>
          </v:oval>
        </w:pict>
      </w:r>
      <w:r>
        <w:rPr>
          <w:noProof/>
        </w:rPr>
        <w:pict w14:anchorId="20D6DE53">
          <v:oval id="Oval 215156" o:spid="_x0000_s2360" style="position:absolute;left:0;text-align:left;margin-left:24.9pt;margin-top:17.05pt;width:28.5pt;height:27.7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" fillcolor="white [3201]" strokecolor="red" strokeweight="1pt">
            <v:stroke joinstyle="miter"/>
            <v:textbox style="mso-next-textbox:#Oval 215156">
              <w:txbxContent>
                <w:p w14:paraId="515C1864" w14:textId="77777777" w:rsidR="00C4623A" w:rsidRPr="00EF520C" w:rsidRDefault="00C4623A" w:rsidP="00C4623A">
                  <w:pPr>
                    <w:jc w:val="center"/>
                    <w:rPr>
                      <w:color w:val="FF0000"/>
                      <w:lang w:val="en-US"/>
                    </w:rPr>
                  </w:pPr>
                  <w:r>
                    <w:rPr>
                      <w:color w:val="FF0000"/>
                      <w:lang w:val="en-US"/>
                    </w:rPr>
                    <w:t>1</w:t>
                  </w:r>
                </w:p>
              </w:txbxContent>
            </v:textbox>
          </v:oval>
        </w:pict>
      </w:r>
      <w:r w:rsidR="004651E0" w:rsidRPr="004651E0">
        <w:rPr>
          <w:noProof/>
        </w:rPr>
        <w:t xml:space="preserve"> </w:t>
      </w:r>
      <w:r w:rsidR="00C46667">
        <w:rPr>
          <w:noProof/>
        </w:rPr>
        <w:drawing>
          <wp:inline distT="0" distB="0" distL="0" distR="0" wp14:anchorId="14C8EB0D" wp14:editId="51026478">
            <wp:extent cx="6631305" cy="3721100"/>
            <wp:effectExtent l="0" t="0" r="0" b="0"/>
            <wp:docPr id="1725527494" name="Picture 6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27494" name="Picture 689" descr="A screenshot of a computer&#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631305" cy="3721100"/>
                    </a:xfrm>
                    <a:prstGeom prst="rect">
                      <a:avLst/>
                    </a:prstGeom>
                    <a:noFill/>
                    <a:ln>
                      <a:noFill/>
                    </a:ln>
                  </pic:spPr>
                </pic:pic>
              </a:graphicData>
            </a:graphic>
          </wp:inline>
        </w:drawing>
      </w:r>
    </w:p>
    <w:p w14:paraId="5DDEA9C6" w14:textId="0E06D1C1" w:rsidR="000B1750" w:rsidRPr="00C2184D" w:rsidRDefault="000B1750" w:rsidP="000B1750">
      <w:pPr>
        <w:pStyle w:val="Caption"/>
        <w:jc w:val="center"/>
        <w:rPr>
          <w:i w:val="0"/>
          <w:iCs w:val="0"/>
        </w:rPr>
      </w:pPr>
      <w:bookmarkStart w:id="81" w:name="_Toc170815439"/>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35</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Pr>
          <w:i w:val="0"/>
          <w:iCs w:val="0"/>
        </w:rPr>
        <w:t>Main Screen.</w:t>
      </w:r>
      <w:bookmarkEnd w:id="81"/>
    </w:p>
    <w:p w14:paraId="405C4552" w14:textId="2EDC2412" w:rsidR="006C26B1" w:rsidRDefault="006C26B1" w:rsidP="00023C1A">
      <w:pPr>
        <w:spacing w:after="160" w:line="259" w:lineRule="auto"/>
      </w:pPr>
    </w:p>
    <w:p w14:paraId="1EB40954" w14:textId="3E309E1A" w:rsidR="000B1750" w:rsidRDefault="000B1750" w:rsidP="000B1750">
      <w:pPr>
        <w:spacing w:after="160" w:line="259" w:lineRule="auto"/>
        <w:rPr>
          <w:rFonts w:eastAsiaTheme="minorEastAsia"/>
          <w:szCs w:val="20"/>
        </w:rPr>
      </w:pPr>
      <w:r>
        <w:rPr>
          <w:rFonts w:eastAsiaTheme="minorEastAsia"/>
          <w:szCs w:val="20"/>
        </w:rPr>
        <w:t>T</w:t>
      </w:r>
      <w:r w:rsidRPr="00A7357C">
        <w:rPr>
          <w:rFonts w:eastAsiaTheme="minorEastAsia"/>
          <w:szCs w:val="20"/>
        </w:rPr>
        <w:t xml:space="preserve">he </w:t>
      </w:r>
      <w:r>
        <w:rPr>
          <w:rFonts w:eastAsiaTheme="minorEastAsia"/>
          <w:szCs w:val="20"/>
        </w:rPr>
        <w:t xml:space="preserve">HMI </w:t>
      </w:r>
      <w:r w:rsidRPr="000B1750">
        <w:rPr>
          <w:rFonts w:eastAsiaTheme="minorEastAsia"/>
          <w:szCs w:val="20"/>
        </w:rPr>
        <w:t>Main Screen</w:t>
      </w:r>
      <w:r w:rsidRPr="00197FFC">
        <w:rPr>
          <w:rFonts w:eastAsiaTheme="minorEastAsia"/>
          <w:szCs w:val="20"/>
        </w:rPr>
        <w:t xml:space="preserve"> is composed for:</w:t>
      </w:r>
    </w:p>
    <w:p w14:paraId="056BB167" w14:textId="3D0F4A23" w:rsidR="000B1750" w:rsidRDefault="000B1750" w:rsidP="00626317">
      <w:pPr>
        <w:pStyle w:val="ListParagraph"/>
        <w:numPr>
          <w:ilvl w:val="0"/>
          <w:numId w:val="7"/>
        </w:numPr>
        <w:spacing w:after="160" w:line="259" w:lineRule="auto"/>
        <w:ind w:right="0"/>
      </w:pPr>
      <w:r w:rsidRPr="000B1750">
        <w:t>System Status</w:t>
      </w:r>
      <w:r>
        <w:t>.</w:t>
      </w:r>
      <w:r w:rsidRPr="000B1750">
        <w:t xml:space="preserve"> </w:t>
      </w:r>
      <w:r w:rsidR="008D4C79">
        <w:t>A</w:t>
      </w:r>
      <w:r w:rsidR="008D4C79" w:rsidRPr="008D4C79">
        <w:t>t this point the user can see the status of the system which are:</w:t>
      </w:r>
    </w:p>
    <w:p w14:paraId="0E9C014D" w14:textId="77777777" w:rsidR="00161F85" w:rsidRDefault="00161F85" w:rsidP="00161F85">
      <w:pPr>
        <w:pStyle w:val="ListParagraph"/>
        <w:spacing w:after="160" w:line="259" w:lineRule="auto"/>
        <w:ind w:right="0" w:firstLine="0"/>
      </w:pPr>
    </w:p>
    <w:p w14:paraId="62ED9D07" w14:textId="4ED6429F" w:rsidR="008D4C79" w:rsidRDefault="008D4C79" w:rsidP="00626317">
      <w:pPr>
        <w:pStyle w:val="ListParagraph"/>
        <w:numPr>
          <w:ilvl w:val="0"/>
          <w:numId w:val="8"/>
        </w:numPr>
        <w:spacing w:after="160" w:line="259" w:lineRule="auto"/>
        <w:ind w:right="0"/>
      </w:pPr>
      <w:r w:rsidRPr="008D4C79">
        <w:t>Stopped</w:t>
      </w:r>
      <w:r>
        <w:t>.</w:t>
      </w:r>
      <w:r w:rsidR="00161F85" w:rsidRPr="00161F85">
        <w:t xml:space="preserve"> It is displayed to inform the user that the system is completely stopped.</w:t>
      </w:r>
    </w:p>
    <w:p w14:paraId="06AF817E" w14:textId="12D64783" w:rsidR="008D4C79" w:rsidRDefault="00161F85" w:rsidP="00B416A6">
      <w:pPr>
        <w:pStyle w:val="ListParagraph"/>
        <w:numPr>
          <w:ilvl w:val="0"/>
          <w:numId w:val="8"/>
        </w:numPr>
        <w:spacing w:after="160" w:line="259" w:lineRule="auto"/>
        <w:ind w:right="0"/>
      </w:pPr>
      <w:r w:rsidRPr="00161F85">
        <w:t>Running</w:t>
      </w:r>
      <w:r w:rsidR="008D4C79">
        <w:t>.</w:t>
      </w:r>
      <w:r w:rsidRPr="00161F85">
        <w:t xml:space="preserve"> It is displayed to inform the user that the system is running </w:t>
      </w:r>
      <w:r>
        <w:t>i</w:t>
      </w:r>
      <w:r w:rsidRPr="00161F85">
        <w:t xml:space="preserve">n </w:t>
      </w:r>
      <w:r w:rsidR="008B150F">
        <w:t>automatic or i</w:t>
      </w:r>
      <w:r w:rsidR="008B150F" w:rsidRPr="00161F85">
        <w:t xml:space="preserve">n </w:t>
      </w:r>
      <w:r w:rsidR="008B150F">
        <w:t>manual</w:t>
      </w:r>
      <w:r w:rsidRPr="00161F85">
        <w:t>.</w:t>
      </w:r>
    </w:p>
    <w:p w14:paraId="7272467E" w14:textId="77777777" w:rsidR="008D4C79" w:rsidRDefault="008D4C79" w:rsidP="008D4C79">
      <w:pPr>
        <w:pStyle w:val="ListParagraph"/>
        <w:spacing w:after="160" w:line="259" w:lineRule="auto"/>
        <w:ind w:left="1440" w:right="0" w:firstLine="0"/>
      </w:pPr>
    </w:p>
    <w:p w14:paraId="1467389A" w14:textId="40ADE7FB" w:rsidR="003210CE" w:rsidRDefault="00E57540" w:rsidP="008B150F">
      <w:pPr>
        <w:pStyle w:val="ListParagraph"/>
        <w:numPr>
          <w:ilvl w:val="0"/>
          <w:numId w:val="7"/>
        </w:numPr>
        <w:spacing w:after="160" w:line="259" w:lineRule="auto"/>
        <w:ind w:right="0"/>
      </w:pPr>
      <w:r w:rsidRPr="00E57540">
        <w:t>System Mode Status</w:t>
      </w:r>
      <w:r>
        <w:t>.</w:t>
      </w:r>
      <w:r w:rsidR="003210CE" w:rsidRPr="003210CE">
        <w:t xml:space="preserve"> </w:t>
      </w:r>
      <w:r w:rsidR="003210CE">
        <w:t>A</w:t>
      </w:r>
      <w:r w:rsidR="003210CE" w:rsidRPr="008D4C79">
        <w:t>t this point the user can see the</w:t>
      </w:r>
      <w:r w:rsidR="003210CE">
        <w:t xml:space="preserve"> Mode</w:t>
      </w:r>
      <w:r w:rsidR="003210CE" w:rsidRPr="008D4C79">
        <w:t xml:space="preserve"> status of the system which are:</w:t>
      </w:r>
    </w:p>
    <w:p w14:paraId="7F6A2E9D" w14:textId="77777777" w:rsidR="008B150F" w:rsidRDefault="008B150F" w:rsidP="008B150F">
      <w:pPr>
        <w:pStyle w:val="ListParagraph"/>
        <w:spacing w:after="160" w:line="259" w:lineRule="auto"/>
        <w:ind w:right="0" w:firstLine="0"/>
      </w:pPr>
    </w:p>
    <w:p w14:paraId="56F32005" w14:textId="306C4F4A" w:rsidR="003210CE" w:rsidRDefault="003210CE" w:rsidP="003210CE">
      <w:pPr>
        <w:pStyle w:val="ListParagraph"/>
        <w:numPr>
          <w:ilvl w:val="0"/>
          <w:numId w:val="8"/>
        </w:numPr>
        <w:spacing w:after="160" w:line="259" w:lineRule="auto"/>
        <w:ind w:right="0"/>
      </w:pPr>
      <w:r w:rsidRPr="003210CE">
        <w:t>Manual</w:t>
      </w:r>
      <w:r>
        <w:t>.</w:t>
      </w:r>
    </w:p>
    <w:p w14:paraId="462A938A" w14:textId="05649766" w:rsidR="003210CE" w:rsidRDefault="003210CE" w:rsidP="003210CE">
      <w:pPr>
        <w:pStyle w:val="ListParagraph"/>
        <w:numPr>
          <w:ilvl w:val="0"/>
          <w:numId w:val="8"/>
        </w:numPr>
        <w:spacing w:after="160" w:line="259" w:lineRule="auto"/>
        <w:ind w:right="0"/>
      </w:pPr>
      <w:r w:rsidRPr="003210CE">
        <w:t>Automatic</w:t>
      </w:r>
      <w:r>
        <w:t>.</w:t>
      </w:r>
    </w:p>
    <w:p w14:paraId="2FC98986" w14:textId="77777777" w:rsidR="008B150F" w:rsidRDefault="008B150F" w:rsidP="008B150F">
      <w:pPr>
        <w:pStyle w:val="ListParagraph"/>
        <w:numPr>
          <w:ilvl w:val="0"/>
          <w:numId w:val="8"/>
        </w:numPr>
        <w:spacing w:after="160" w:line="259" w:lineRule="auto"/>
        <w:ind w:right="0"/>
      </w:pPr>
      <w:r>
        <w:br w:type="page"/>
      </w:r>
    </w:p>
    <w:p w14:paraId="4300B592" w14:textId="77777777" w:rsidR="00E57540" w:rsidRDefault="00E57540" w:rsidP="003210CE">
      <w:pPr>
        <w:pStyle w:val="ListParagraph"/>
        <w:spacing w:after="160" w:line="259" w:lineRule="auto"/>
        <w:ind w:right="0" w:firstLine="0"/>
      </w:pPr>
    </w:p>
    <w:p w14:paraId="2163D92D" w14:textId="705BF9AD" w:rsidR="008D4C79" w:rsidRDefault="002C2820" w:rsidP="00626317">
      <w:pPr>
        <w:pStyle w:val="ListParagraph"/>
        <w:numPr>
          <w:ilvl w:val="0"/>
          <w:numId w:val="7"/>
        </w:numPr>
        <w:spacing w:after="160" w:line="259" w:lineRule="auto"/>
        <w:ind w:right="0"/>
      </w:pPr>
      <w:r w:rsidRPr="002C2820">
        <w:t>System Emergency</w:t>
      </w:r>
      <w:r w:rsidR="008D4C79">
        <w:t>.</w:t>
      </w:r>
      <w:r w:rsidR="008D4C79" w:rsidRPr="000B1750">
        <w:t xml:space="preserve"> </w:t>
      </w:r>
      <w:r w:rsidR="00AA1776" w:rsidRPr="00AA1776">
        <w:t>If there is a safety equipment outside the safety range or an emergency stop is pressed, the system at this point shows the user that is</w:t>
      </w:r>
      <w:r w:rsidR="00D035F2">
        <w:t xml:space="preserve"> </w:t>
      </w:r>
      <w:r w:rsidR="008E6C23" w:rsidRPr="008E6C23">
        <w:t>Fault</w:t>
      </w:r>
      <w:r>
        <w:t xml:space="preserve"> “</w:t>
      </w:r>
      <w:r w:rsidRPr="002C2820">
        <w:t>Active</w:t>
      </w:r>
      <w:r>
        <w:t>”</w:t>
      </w:r>
      <w:r w:rsidR="00AA1776" w:rsidRPr="00AA1776">
        <w:t>, on the contrary if the system is ready to work it will show "Healthy".</w:t>
      </w:r>
    </w:p>
    <w:p w14:paraId="1AD9BD5A" w14:textId="77777777" w:rsidR="002C2820" w:rsidRDefault="002C2820" w:rsidP="002C2820">
      <w:pPr>
        <w:pStyle w:val="ListParagraph"/>
        <w:spacing w:after="160" w:line="259" w:lineRule="auto"/>
        <w:ind w:right="0" w:firstLine="0"/>
      </w:pPr>
    </w:p>
    <w:p w14:paraId="21A3AA21" w14:textId="06683337" w:rsidR="002C2820" w:rsidRDefault="002C2820" w:rsidP="00626317">
      <w:pPr>
        <w:pStyle w:val="ListParagraph"/>
        <w:numPr>
          <w:ilvl w:val="0"/>
          <w:numId w:val="7"/>
        </w:numPr>
        <w:spacing w:after="160" w:line="259" w:lineRule="auto"/>
        <w:ind w:right="0"/>
      </w:pPr>
      <w:r w:rsidRPr="002C2820">
        <w:t>System Starting</w:t>
      </w:r>
      <w:r>
        <w:t xml:space="preserve">. </w:t>
      </w:r>
      <w:r w:rsidRPr="002C2820">
        <w:t xml:space="preserve">This prompt shows the user when the system is </w:t>
      </w:r>
      <w:r w:rsidR="00D572C6" w:rsidRPr="00D572C6">
        <w:t>Starting</w:t>
      </w:r>
      <w:r w:rsidRPr="002C2820">
        <w:t>.</w:t>
      </w:r>
      <w:r w:rsidR="00D572C6">
        <w:t xml:space="preserve"> </w:t>
      </w:r>
      <w:r w:rsidR="00D572C6">
        <w:rPr>
          <w:rStyle w:val="rynqvb"/>
          <w:lang w:val="en"/>
        </w:rPr>
        <w:t>The states are:</w:t>
      </w:r>
    </w:p>
    <w:p w14:paraId="67AAF55E" w14:textId="77777777" w:rsidR="00D572C6" w:rsidRDefault="00D572C6" w:rsidP="00D572C6">
      <w:pPr>
        <w:pStyle w:val="ListParagraph"/>
      </w:pPr>
    </w:p>
    <w:p w14:paraId="7A856730" w14:textId="77777777" w:rsidR="00D572C6" w:rsidRDefault="00D572C6" w:rsidP="00D572C6">
      <w:pPr>
        <w:pStyle w:val="ListParagraph"/>
        <w:numPr>
          <w:ilvl w:val="0"/>
          <w:numId w:val="59"/>
        </w:numPr>
      </w:pPr>
      <w:r w:rsidRPr="00D572C6">
        <w:t>Stopped</w:t>
      </w:r>
    </w:p>
    <w:p w14:paraId="7851DBE0" w14:textId="1099E225" w:rsidR="00D572C6" w:rsidRDefault="00D572C6" w:rsidP="00D572C6">
      <w:pPr>
        <w:pStyle w:val="ListParagraph"/>
        <w:numPr>
          <w:ilvl w:val="0"/>
          <w:numId w:val="59"/>
        </w:numPr>
      </w:pPr>
      <w:r w:rsidRPr="00D572C6">
        <w:t>Starting</w:t>
      </w:r>
    </w:p>
    <w:p w14:paraId="05EA833B" w14:textId="7D6787F6" w:rsidR="00D572C6" w:rsidRDefault="00D572C6" w:rsidP="00D572C6">
      <w:pPr>
        <w:pStyle w:val="ListParagraph"/>
        <w:numPr>
          <w:ilvl w:val="0"/>
          <w:numId w:val="59"/>
        </w:numPr>
      </w:pPr>
      <w:r w:rsidRPr="00D572C6">
        <w:t>Running</w:t>
      </w:r>
    </w:p>
    <w:p w14:paraId="7523977D" w14:textId="77777777" w:rsidR="00D572C6" w:rsidRDefault="00D572C6" w:rsidP="00D572C6">
      <w:pPr>
        <w:pStyle w:val="ListParagraph"/>
        <w:ind w:left="1430" w:firstLine="0"/>
      </w:pPr>
    </w:p>
    <w:p w14:paraId="42D578F4" w14:textId="73D5D743" w:rsidR="00D572C6" w:rsidRDefault="00D572C6" w:rsidP="00D572C6">
      <w:pPr>
        <w:pStyle w:val="ListParagraph"/>
        <w:numPr>
          <w:ilvl w:val="0"/>
          <w:numId w:val="7"/>
        </w:numPr>
      </w:pPr>
      <w:r w:rsidRPr="00D572C6">
        <w:t xml:space="preserve">System Ready </w:t>
      </w:r>
      <w:proofErr w:type="gramStart"/>
      <w:r w:rsidRPr="00D572C6">
        <w:t>To</w:t>
      </w:r>
      <w:proofErr w:type="gramEnd"/>
      <w:r w:rsidRPr="00D572C6">
        <w:t xml:space="preserve"> Run</w:t>
      </w:r>
      <w:r>
        <w:t>.</w:t>
      </w:r>
      <w:r w:rsidRPr="00D572C6">
        <w:t xml:space="preserve"> This indicator shows the user when the system is ready to run</w:t>
      </w:r>
      <w:r>
        <w:t xml:space="preserve"> (Contactor and E-stop are healthy)</w:t>
      </w:r>
      <w:r w:rsidRPr="00D572C6">
        <w:t>. The states are:</w:t>
      </w:r>
    </w:p>
    <w:p w14:paraId="61FB55C0" w14:textId="77777777" w:rsidR="00D572C6" w:rsidRDefault="00D572C6" w:rsidP="00D572C6">
      <w:pPr>
        <w:pStyle w:val="ListParagraph"/>
        <w:ind w:firstLine="0"/>
      </w:pPr>
    </w:p>
    <w:p w14:paraId="06280C21" w14:textId="5D349EA1" w:rsidR="00D572C6" w:rsidRDefault="00D572C6" w:rsidP="00D572C6">
      <w:pPr>
        <w:pStyle w:val="ListParagraph"/>
        <w:numPr>
          <w:ilvl w:val="0"/>
          <w:numId w:val="60"/>
        </w:numPr>
      </w:pPr>
      <w:r w:rsidRPr="00D572C6">
        <w:t>Activated</w:t>
      </w:r>
    </w:p>
    <w:p w14:paraId="0E7CEC53" w14:textId="4299E4FC" w:rsidR="00D572C6" w:rsidRDefault="00D572C6" w:rsidP="00D572C6">
      <w:pPr>
        <w:pStyle w:val="ListParagraph"/>
        <w:numPr>
          <w:ilvl w:val="0"/>
          <w:numId w:val="60"/>
        </w:numPr>
      </w:pPr>
      <w:r w:rsidRPr="00D572C6">
        <w:t>Deactivated</w:t>
      </w:r>
    </w:p>
    <w:p w14:paraId="3878B371" w14:textId="77777777" w:rsidR="00D572C6" w:rsidRDefault="00D572C6" w:rsidP="00D572C6">
      <w:pPr>
        <w:pStyle w:val="ListParagraph"/>
        <w:ind w:left="1440" w:firstLine="0"/>
      </w:pPr>
    </w:p>
    <w:p w14:paraId="1AA2AB8D" w14:textId="099371DC" w:rsidR="00D572C6" w:rsidRDefault="00D572C6" w:rsidP="00626317">
      <w:pPr>
        <w:pStyle w:val="ListParagraph"/>
        <w:numPr>
          <w:ilvl w:val="0"/>
          <w:numId w:val="7"/>
        </w:numPr>
        <w:spacing w:after="160" w:line="259" w:lineRule="auto"/>
        <w:ind w:right="0"/>
      </w:pPr>
      <w:r w:rsidRPr="00D572C6">
        <w:t>System Energy Safe Active</w:t>
      </w:r>
      <w:r>
        <w:t xml:space="preserve">. </w:t>
      </w:r>
      <w:r w:rsidRPr="00D572C6">
        <w:t>This indicator shows the user when the system</w:t>
      </w:r>
      <w:r>
        <w:t xml:space="preserve"> is in e</w:t>
      </w:r>
      <w:r w:rsidRPr="00D572C6">
        <w:t xml:space="preserve">nergy </w:t>
      </w:r>
      <w:r>
        <w:t>s</w:t>
      </w:r>
      <w:r w:rsidRPr="00D572C6">
        <w:t>afe</w:t>
      </w:r>
      <w:r>
        <w:t xml:space="preserve"> mode.</w:t>
      </w:r>
      <w:r w:rsidR="00F37FEE" w:rsidRPr="00F37FEE">
        <w:t xml:space="preserve"> When one of the zones or lanes is running and does not receive any signal from the sensors or controls for a time configured in the HMI, this area stops and goes into energy saving mode.</w:t>
      </w:r>
    </w:p>
    <w:p w14:paraId="375173B8" w14:textId="77777777" w:rsidR="00F37FEE" w:rsidRDefault="00F37FEE" w:rsidP="00F37FEE">
      <w:pPr>
        <w:pStyle w:val="ListParagraph"/>
        <w:spacing w:after="160" w:line="259" w:lineRule="auto"/>
        <w:ind w:right="0" w:firstLine="0"/>
      </w:pPr>
    </w:p>
    <w:p w14:paraId="6E1E0B8E" w14:textId="0B4804B9" w:rsidR="00F37FEE" w:rsidRDefault="00F37FEE" w:rsidP="00626317">
      <w:pPr>
        <w:pStyle w:val="ListParagraph"/>
        <w:numPr>
          <w:ilvl w:val="0"/>
          <w:numId w:val="7"/>
        </w:numPr>
        <w:spacing w:after="160" w:line="259" w:lineRule="auto"/>
        <w:ind w:right="0"/>
      </w:pPr>
      <w:r w:rsidRPr="00F37FEE">
        <w:t>System Slow Mode Active</w:t>
      </w:r>
      <w:r>
        <w:t>.</w:t>
      </w:r>
      <w:r w:rsidRPr="00F37FEE">
        <w:t xml:space="preserve"> </w:t>
      </w:r>
      <w:r>
        <w:t>W</w:t>
      </w:r>
      <w:r w:rsidRPr="00B2400D">
        <w:t>hen operators press the button in the field</w:t>
      </w:r>
      <w:r>
        <w:t xml:space="preserve"> Slow down push button</w:t>
      </w:r>
      <w:r w:rsidRPr="00B2400D">
        <w:t xml:space="preserve"> and the section where it was pressed reduces the speed to 1</w:t>
      </w:r>
      <w:r>
        <w:t>.</w:t>
      </w:r>
      <w:r w:rsidRPr="00EC5D1C">
        <w:t xml:space="preserve"> If this is activated 3 times withing 5 minutes, the entire </w:t>
      </w:r>
      <w:r>
        <w:t>system</w:t>
      </w:r>
      <w:r w:rsidRPr="00EC5D1C">
        <w:t xml:space="preserve"> will stop. If the slowdown button is pressed within 30 seconds of the initial slowdown commencement (slowdown time not yet elapsed), the slowdown will be cancelled, and the affected section will return to full speed.</w:t>
      </w:r>
      <w:r w:rsidRPr="00F37FEE">
        <w:t xml:space="preserve"> This indicator shows the user that the system is in this mode</w:t>
      </w:r>
      <w:r>
        <w:t>.</w:t>
      </w:r>
    </w:p>
    <w:p w14:paraId="6D3C3863" w14:textId="77777777" w:rsidR="00F37FEE" w:rsidRDefault="00F37FEE" w:rsidP="00F37FEE">
      <w:pPr>
        <w:pStyle w:val="ListParagraph"/>
      </w:pPr>
    </w:p>
    <w:p w14:paraId="7C128318" w14:textId="74A53F6A" w:rsidR="00F37FEE" w:rsidRDefault="00F37FEE" w:rsidP="00626317">
      <w:pPr>
        <w:pStyle w:val="ListParagraph"/>
        <w:numPr>
          <w:ilvl w:val="0"/>
          <w:numId w:val="7"/>
        </w:numPr>
        <w:spacing w:after="160" w:line="259" w:lineRule="auto"/>
        <w:ind w:right="0"/>
      </w:pPr>
      <w:r w:rsidRPr="00F37FEE">
        <w:t>System Speed</w:t>
      </w:r>
      <w:r>
        <w:t xml:space="preserve">. </w:t>
      </w:r>
      <w:r w:rsidRPr="00F37FEE">
        <w:t>This indicator informs the speed selected by the operator or user</w:t>
      </w:r>
      <w:r w:rsidR="001555A0">
        <w:t>.</w:t>
      </w:r>
    </w:p>
    <w:p w14:paraId="74A72784" w14:textId="77777777" w:rsidR="00F37FEE" w:rsidRDefault="00F37FEE" w:rsidP="00F37FEE">
      <w:pPr>
        <w:pStyle w:val="ListParagraph"/>
      </w:pPr>
    </w:p>
    <w:p w14:paraId="40B180CE" w14:textId="2DBADC61" w:rsidR="00F37FEE" w:rsidRDefault="00F37FEE" w:rsidP="00626317">
      <w:pPr>
        <w:pStyle w:val="ListParagraph"/>
        <w:numPr>
          <w:ilvl w:val="0"/>
          <w:numId w:val="7"/>
        </w:numPr>
        <w:spacing w:after="160" w:line="259" w:lineRule="auto"/>
        <w:ind w:right="0"/>
      </w:pPr>
      <w:r w:rsidRPr="00F37FEE">
        <w:t>General Fault Active</w:t>
      </w:r>
      <w:r>
        <w:t xml:space="preserve">. </w:t>
      </w:r>
      <w:r w:rsidR="001555A0" w:rsidRPr="001555A0">
        <w:t>This indicator reports general system failures such as sensor motor control card failures or communication errors.</w:t>
      </w:r>
    </w:p>
    <w:p w14:paraId="2F60CC7D" w14:textId="77777777" w:rsidR="001555A0" w:rsidRDefault="001555A0" w:rsidP="001555A0">
      <w:pPr>
        <w:pStyle w:val="ListParagraph"/>
      </w:pPr>
    </w:p>
    <w:p w14:paraId="5370F481" w14:textId="3A21C067" w:rsidR="001555A0" w:rsidRDefault="001555A0" w:rsidP="00626317">
      <w:pPr>
        <w:pStyle w:val="ListParagraph"/>
        <w:numPr>
          <w:ilvl w:val="0"/>
          <w:numId w:val="7"/>
        </w:numPr>
        <w:spacing w:after="160" w:line="259" w:lineRule="auto"/>
        <w:ind w:right="0"/>
        <w:rPr>
          <w:rStyle w:val="rynqvb"/>
        </w:rPr>
      </w:pPr>
      <w:r w:rsidRPr="001555A0">
        <w:t>Local Jam Fault Active</w:t>
      </w:r>
      <w:r>
        <w:t>.</w:t>
      </w:r>
      <w:r w:rsidRPr="001555A0">
        <w:rPr>
          <w:rStyle w:val="rynqvb"/>
        </w:rPr>
        <w:t xml:space="preserve"> </w:t>
      </w:r>
      <w:r w:rsidRPr="00F677E1">
        <w:rPr>
          <w:rStyle w:val="rynqvb"/>
        </w:rPr>
        <w:t>Jam detection is present in areas of the system at risk of container jams, such as merge points and curves. When one of the sensors located at the entrance to the Fingers curve detects a box for more than 10 seconds while the motors are running, it activates the Jam alarm and stops the lane.</w:t>
      </w:r>
    </w:p>
    <w:p w14:paraId="246CDBB4" w14:textId="77777777" w:rsidR="001555A0" w:rsidRDefault="001555A0" w:rsidP="001555A0">
      <w:pPr>
        <w:pStyle w:val="ListParagraph"/>
      </w:pPr>
    </w:p>
    <w:p w14:paraId="17FB72B9" w14:textId="5E5BEE88" w:rsidR="001555A0" w:rsidRDefault="001555A0" w:rsidP="00626317">
      <w:pPr>
        <w:pStyle w:val="ListParagraph"/>
        <w:numPr>
          <w:ilvl w:val="0"/>
          <w:numId w:val="7"/>
        </w:numPr>
        <w:spacing w:after="160" w:line="259" w:lineRule="auto"/>
        <w:ind w:right="0"/>
      </w:pPr>
      <w:r w:rsidRPr="001555A0">
        <w:t>Maintenance Mode Active</w:t>
      </w:r>
      <w:r>
        <w:t>.</w:t>
      </w:r>
      <w:r w:rsidRPr="001555A0">
        <w:t xml:space="preserve"> This indicator informs if any motor or section of the system is undergoing maintenance.</w:t>
      </w:r>
    </w:p>
    <w:p w14:paraId="7F4604B2" w14:textId="77777777" w:rsidR="001555A0" w:rsidRDefault="001555A0" w:rsidP="001555A0">
      <w:pPr>
        <w:pStyle w:val="ListParagraph"/>
      </w:pPr>
    </w:p>
    <w:p w14:paraId="70E794D8" w14:textId="0AEAC332" w:rsidR="001555A0" w:rsidRDefault="001555A0" w:rsidP="00626317">
      <w:pPr>
        <w:pStyle w:val="ListParagraph"/>
        <w:numPr>
          <w:ilvl w:val="0"/>
          <w:numId w:val="7"/>
        </w:numPr>
        <w:spacing w:after="160" w:line="259" w:lineRule="auto"/>
        <w:ind w:right="0"/>
      </w:pPr>
      <w:r w:rsidRPr="001555A0">
        <w:t>General Alarm Active (Machine Reset Requested)</w:t>
      </w:r>
      <w:r>
        <w:t>.</w:t>
      </w:r>
      <w:r w:rsidRPr="001555A0">
        <w:t xml:space="preserve"> </w:t>
      </w:r>
      <w:r>
        <w:t>A</w:t>
      </w:r>
      <w:r w:rsidRPr="00A95380">
        <w:t>t this point is where the user quickly monitors if the system has any fa</w:t>
      </w:r>
      <w:r>
        <w:t>u</w:t>
      </w:r>
      <w:r w:rsidRPr="00A95380">
        <w:t>l</w:t>
      </w:r>
      <w:r>
        <w:t>ts active</w:t>
      </w:r>
      <w:r w:rsidRPr="00A95380">
        <w:t>.</w:t>
      </w:r>
    </w:p>
    <w:p w14:paraId="39EBB9CE" w14:textId="77777777" w:rsidR="001555A0" w:rsidRDefault="001555A0" w:rsidP="001555A0">
      <w:pPr>
        <w:pStyle w:val="ListParagraph"/>
      </w:pPr>
    </w:p>
    <w:p w14:paraId="10D0EB9E" w14:textId="4A30141A" w:rsidR="001555A0" w:rsidRDefault="001555A0" w:rsidP="00626317">
      <w:pPr>
        <w:pStyle w:val="ListParagraph"/>
        <w:numPr>
          <w:ilvl w:val="0"/>
          <w:numId w:val="7"/>
        </w:numPr>
        <w:spacing w:after="160" w:line="259" w:lineRule="auto"/>
        <w:ind w:right="0"/>
      </w:pPr>
      <w:r w:rsidRPr="001555A0">
        <w:t>Emergency State (Machine Reset Requested)</w:t>
      </w:r>
      <w:r>
        <w:t>.</w:t>
      </w:r>
      <w:r w:rsidRPr="001555A0">
        <w:t xml:space="preserve"> </w:t>
      </w:r>
      <w:r>
        <w:t>A</w:t>
      </w:r>
      <w:r w:rsidRPr="00A95380">
        <w:t>t this point is where the user quickly monitors if the system has any</w:t>
      </w:r>
      <w:r>
        <w:t xml:space="preserve"> emergency</w:t>
      </w:r>
      <w:r w:rsidRPr="00A95380">
        <w:t xml:space="preserve"> fa</w:t>
      </w:r>
      <w:r>
        <w:t>u</w:t>
      </w:r>
      <w:r w:rsidRPr="00A95380">
        <w:t>l</w:t>
      </w:r>
      <w:r>
        <w:t>ts active</w:t>
      </w:r>
      <w:r w:rsidRPr="00A95380">
        <w:t>.</w:t>
      </w:r>
    </w:p>
    <w:p w14:paraId="5FB299E9" w14:textId="77777777" w:rsidR="00D572C6" w:rsidRDefault="00D572C6" w:rsidP="00D572C6">
      <w:pPr>
        <w:pStyle w:val="ListParagraph"/>
        <w:spacing w:after="160" w:line="259" w:lineRule="auto"/>
        <w:ind w:right="0" w:firstLine="0"/>
      </w:pPr>
    </w:p>
    <w:p w14:paraId="672EF3E1" w14:textId="2F62D687" w:rsidR="00A95380" w:rsidRDefault="001555A0" w:rsidP="00B416A6">
      <w:pPr>
        <w:pStyle w:val="ListParagraph"/>
        <w:numPr>
          <w:ilvl w:val="0"/>
          <w:numId w:val="7"/>
        </w:numPr>
        <w:spacing w:after="160" w:line="259" w:lineRule="auto"/>
        <w:ind w:right="0"/>
      </w:pPr>
      <w:r w:rsidRPr="001555A0">
        <w:t>Fire Alarm</w:t>
      </w:r>
      <w:r>
        <w:t xml:space="preserve">. </w:t>
      </w:r>
      <w:r w:rsidRPr="001555A0">
        <w:t>The system manages a signal from the fire system, which will stop the system until the signal is cleared from the fire panel and reset in the transportation system.</w:t>
      </w:r>
    </w:p>
    <w:p w14:paraId="48DC3C0D" w14:textId="77777777" w:rsidR="001555A0" w:rsidRDefault="001555A0" w:rsidP="001555A0">
      <w:pPr>
        <w:pStyle w:val="ListParagraph"/>
      </w:pPr>
    </w:p>
    <w:p w14:paraId="028298DC" w14:textId="2869132D" w:rsidR="00A95380" w:rsidRDefault="002D61E4" w:rsidP="00626317">
      <w:pPr>
        <w:pStyle w:val="ListParagraph"/>
        <w:numPr>
          <w:ilvl w:val="0"/>
          <w:numId w:val="7"/>
        </w:numPr>
        <w:spacing w:after="160" w:line="259" w:lineRule="auto"/>
        <w:ind w:right="0"/>
      </w:pPr>
      <w:r w:rsidRPr="002D61E4">
        <w:t>Automatic / Manual Control</w:t>
      </w:r>
      <w:r>
        <w:t xml:space="preserve">. </w:t>
      </w:r>
      <w:r w:rsidR="00A95380" w:rsidRPr="00A95380">
        <w:t>Automatic</w:t>
      </w:r>
      <w:r>
        <w:t xml:space="preserve"> manual control,</w:t>
      </w:r>
      <w:r w:rsidR="00A95380">
        <w:t xml:space="preserve"> </w:t>
      </w:r>
      <w:r w:rsidR="00A95380" w:rsidRPr="00A95380">
        <w:t>if the user wants to change the control of the system from manual to automatic at this point is where the user can execute it</w:t>
      </w:r>
      <w:r w:rsidR="00A95380">
        <w:t>.</w:t>
      </w:r>
      <w:r w:rsidR="00AD4BBC">
        <w:t xml:space="preserve"> </w:t>
      </w:r>
      <w:r w:rsidR="00AD4BBC" w:rsidRPr="00AD4BBC">
        <w:t>(Note: If the user presses automatic, all lanes will switch to automatic mode except for the induct tables where the selector is set to manual.)</w:t>
      </w:r>
    </w:p>
    <w:p w14:paraId="7FF5B698" w14:textId="77777777" w:rsidR="002D61E4" w:rsidRDefault="002D61E4" w:rsidP="002D61E4">
      <w:pPr>
        <w:pStyle w:val="ListParagraph"/>
      </w:pPr>
    </w:p>
    <w:p w14:paraId="6A6A9679" w14:textId="146FC1AE" w:rsidR="002D61E4" w:rsidRDefault="002D61E4" w:rsidP="002D61E4">
      <w:pPr>
        <w:pStyle w:val="ListParagraph"/>
        <w:numPr>
          <w:ilvl w:val="0"/>
          <w:numId w:val="7"/>
        </w:numPr>
        <w:spacing w:after="160" w:line="259" w:lineRule="auto"/>
        <w:ind w:right="0"/>
        <w:jc w:val="left"/>
      </w:pPr>
      <w:r w:rsidRPr="002D61E4">
        <w:t>System Reset Command</w:t>
      </w:r>
      <w:r>
        <w:t xml:space="preserve">. </w:t>
      </w:r>
      <w:r w:rsidRPr="00096226">
        <w:t>When the user presses the reset button, the event can be acknowledged and reset</w:t>
      </w:r>
      <w:r>
        <w:t xml:space="preserve"> at the PLC and HMI</w:t>
      </w:r>
      <w:r w:rsidRPr="00096226">
        <w:t xml:space="preserve"> if the event is not still present.</w:t>
      </w:r>
    </w:p>
    <w:p w14:paraId="403E7948" w14:textId="77777777" w:rsidR="002D61E4" w:rsidRDefault="002D61E4" w:rsidP="002D61E4">
      <w:pPr>
        <w:pStyle w:val="ListParagraph"/>
      </w:pPr>
    </w:p>
    <w:p w14:paraId="520EE939" w14:textId="77777777" w:rsidR="00A02533" w:rsidRDefault="002D61E4" w:rsidP="00A02533">
      <w:pPr>
        <w:pStyle w:val="ListParagraph"/>
        <w:numPr>
          <w:ilvl w:val="0"/>
          <w:numId w:val="7"/>
        </w:numPr>
        <w:spacing w:after="160" w:line="259" w:lineRule="auto"/>
        <w:ind w:right="0"/>
      </w:pPr>
      <w:r w:rsidRPr="002D61E4">
        <w:t>Energy saving time</w:t>
      </w:r>
      <w:r>
        <w:t xml:space="preserve">. </w:t>
      </w:r>
      <w:r w:rsidRPr="00F37FEE">
        <w:t>When one of the zones or lanes is running and does not receive any signal from the sensors or controls for a time configured in the HMI, this area stops and goes into energy saving mode.</w:t>
      </w:r>
    </w:p>
    <w:p w14:paraId="2116165C" w14:textId="77777777" w:rsidR="00A02533" w:rsidRDefault="00A02533" w:rsidP="00A02533">
      <w:pPr>
        <w:pStyle w:val="ListParagraph"/>
      </w:pPr>
    </w:p>
    <w:p w14:paraId="06D7770A" w14:textId="48AD0C2F" w:rsidR="00A95380" w:rsidRDefault="00A02533" w:rsidP="00A02533">
      <w:pPr>
        <w:pStyle w:val="ListParagraph"/>
        <w:numPr>
          <w:ilvl w:val="0"/>
          <w:numId w:val="7"/>
        </w:numPr>
        <w:spacing w:after="160" w:line="259" w:lineRule="auto"/>
        <w:ind w:right="0"/>
      </w:pPr>
      <w:r>
        <w:t xml:space="preserve">Speed change buttons. </w:t>
      </w:r>
      <w:r w:rsidRPr="00B964E9">
        <w:t>This button functions to adjust the system's speed during normal operation</w:t>
      </w:r>
      <w:r>
        <w:t xml:space="preserve"> at the HMI.</w:t>
      </w:r>
      <w:r w:rsidR="00404D94" w:rsidRPr="00404D94">
        <w:t xml:space="preserve"> The speed at which the control cards were configured will be shown below.</w:t>
      </w:r>
    </w:p>
    <w:p w14:paraId="0095D52B" w14:textId="77777777" w:rsidR="00404D94" w:rsidRDefault="00404D94" w:rsidP="00404D94">
      <w:pPr>
        <w:pStyle w:val="ListParagraph"/>
      </w:pPr>
    </w:p>
    <w:p w14:paraId="698DD0F2" w14:textId="5622BCAB" w:rsidR="00404D94" w:rsidRDefault="006D3EC2" w:rsidP="00404D94">
      <w:pPr>
        <w:spacing w:after="160" w:line="259" w:lineRule="auto"/>
        <w:jc w:val="center"/>
      </w:pPr>
      <w:r w:rsidRPr="006D3EC2">
        <w:rPr>
          <w:noProof/>
        </w:rPr>
        <w:drawing>
          <wp:inline distT="0" distB="0" distL="0" distR="0" wp14:anchorId="0DACD7B9" wp14:editId="25D7474F">
            <wp:extent cx="3476625" cy="1649730"/>
            <wp:effectExtent l="0" t="0" r="0" b="0"/>
            <wp:docPr id="145448399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83995" name="Picture 1" descr="A white background with black text&#10;&#10;Description automatically generated"/>
                    <pic:cNvPicPr/>
                  </pic:nvPicPr>
                  <pic:blipFill rotWithShape="1">
                    <a:blip r:embed="rId48"/>
                    <a:srcRect l="1" r="-16249"/>
                    <a:stretch/>
                  </pic:blipFill>
                  <pic:spPr bwMode="auto">
                    <a:xfrm>
                      <a:off x="0" y="0"/>
                      <a:ext cx="3483683" cy="1653079"/>
                    </a:xfrm>
                    <a:prstGeom prst="rect">
                      <a:avLst/>
                    </a:prstGeom>
                    <a:ln>
                      <a:noFill/>
                    </a:ln>
                    <a:extLst>
                      <a:ext uri="{53640926-AAD7-44D8-BBD7-CCE9431645EC}">
                        <a14:shadowObscured xmlns:a14="http://schemas.microsoft.com/office/drawing/2010/main"/>
                      </a:ext>
                    </a:extLst>
                  </pic:spPr>
                </pic:pic>
              </a:graphicData>
            </a:graphic>
          </wp:inline>
        </w:drawing>
      </w:r>
    </w:p>
    <w:p w14:paraId="4E99AF2E" w14:textId="3505E42E" w:rsidR="00404D94" w:rsidRDefault="006D3EC2" w:rsidP="00404D94">
      <w:pPr>
        <w:spacing w:after="160" w:line="259" w:lineRule="auto"/>
        <w:jc w:val="center"/>
      </w:pPr>
      <w:r w:rsidRPr="006D3EC2">
        <w:rPr>
          <w:noProof/>
        </w:rPr>
        <w:drawing>
          <wp:inline distT="0" distB="0" distL="0" distR="0" wp14:anchorId="3E0F8058" wp14:editId="10900760">
            <wp:extent cx="3474719" cy="760095"/>
            <wp:effectExtent l="0" t="0" r="0" b="0"/>
            <wp:docPr id="131760829" name="Picture 1" descr="A number of times and a few minu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0829" name="Picture 1" descr="A number of times and a few minutes&#10;&#10;Description automatically generated with medium confidence"/>
                    <pic:cNvPicPr/>
                  </pic:nvPicPr>
                  <pic:blipFill>
                    <a:blip r:embed="rId49"/>
                    <a:stretch>
                      <a:fillRect/>
                    </a:stretch>
                  </pic:blipFill>
                  <pic:spPr>
                    <a:xfrm>
                      <a:off x="0" y="0"/>
                      <a:ext cx="3530471" cy="772291"/>
                    </a:xfrm>
                    <a:prstGeom prst="rect">
                      <a:avLst/>
                    </a:prstGeom>
                  </pic:spPr>
                </pic:pic>
              </a:graphicData>
            </a:graphic>
          </wp:inline>
        </w:drawing>
      </w:r>
    </w:p>
    <w:p w14:paraId="4963F0F2" w14:textId="77777777" w:rsidR="00A02533" w:rsidRDefault="00A02533" w:rsidP="00A02533">
      <w:pPr>
        <w:pStyle w:val="ListParagraph"/>
        <w:ind w:firstLine="0"/>
      </w:pPr>
    </w:p>
    <w:p w14:paraId="2424A412" w14:textId="547C0134" w:rsidR="007006FC" w:rsidRDefault="00A02533" w:rsidP="007006FC">
      <w:pPr>
        <w:pStyle w:val="ListParagraph"/>
        <w:numPr>
          <w:ilvl w:val="0"/>
          <w:numId w:val="48"/>
        </w:numPr>
      </w:pPr>
      <w:r w:rsidRPr="00A02533">
        <w:t>Enable/Disable Conveyors Controls</w:t>
      </w:r>
      <w:r>
        <w:t xml:space="preserve">. </w:t>
      </w:r>
      <w:r w:rsidRPr="00A02533">
        <w:t>In this field there are a series of buttons where the user can activate or deactivate the main lanes in automatic mode.</w:t>
      </w:r>
    </w:p>
    <w:p w14:paraId="56EE571B" w14:textId="77777777" w:rsidR="00A02533" w:rsidRDefault="00A02533" w:rsidP="00A02533">
      <w:pPr>
        <w:pStyle w:val="ListParagraph"/>
      </w:pPr>
    </w:p>
    <w:p w14:paraId="2C93DFE4" w14:textId="153F2657" w:rsidR="007006FC" w:rsidRDefault="00E57540" w:rsidP="00626317">
      <w:pPr>
        <w:pStyle w:val="ListParagraph"/>
        <w:numPr>
          <w:ilvl w:val="0"/>
          <w:numId w:val="7"/>
        </w:numPr>
      </w:pPr>
      <w:r w:rsidRPr="00E57540">
        <w:t>START</w:t>
      </w:r>
      <w:r>
        <w:t>.</w:t>
      </w:r>
      <w:r w:rsidR="004733FC" w:rsidRPr="004733FC">
        <w:t xml:space="preserve"> </w:t>
      </w:r>
      <w:r w:rsidR="004733FC">
        <w:t>S</w:t>
      </w:r>
      <w:r w:rsidR="004733FC" w:rsidRPr="004733FC">
        <w:t>tart button has the functionality of operating the system automatically, when the system evaluates the status of the devices and if they are in a state of correct operation, the system begins to operate automatically.</w:t>
      </w:r>
      <w:r w:rsidR="008E6C23">
        <w:t xml:space="preserve"> </w:t>
      </w:r>
      <w:r w:rsidR="00FA4AB9" w:rsidRPr="00BC298B">
        <w:t>If</w:t>
      </w:r>
      <w:r w:rsidR="00BC298B" w:rsidRPr="00BC298B">
        <w:t xml:space="preserve"> some of the sections stop due to emergency stop, the other section is </w:t>
      </w:r>
      <w:r w:rsidR="00FA4AB9" w:rsidRPr="00BC298B">
        <w:t>running,</w:t>
      </w:r>
      <w:r w:rsidR="00BC298B" w:rsidRPr="00BC298B">
        <w:t xml:space="preserve"> and the system is safe to restart, the user must acknowledge the alarms and press start on the HMI in this way the starting sequence for that section starts again.</w:t>
      </w:r>
    </w:p>
    <w:p w14:paraId="638DD1FE" w14:textId="77777777" w:rsidR="004733FC" w:rsidRDefault="004733FC" w:rsidP="004733FC">
      <w:pPr>
        <w:pStyle w:val="ListParagraph"/>
        <w:ind w:firstLine="0"/>
      </w:pPr>
    </w:p>
    <w:p w14:paraId="4635C0C7" w14:textId="71457081" w:rsidR="004733FC" w:rsidRDefault="004733FC" w:rsidP="00626317">
      <w:pPr>
        <w:pStyle w:val="ListParagraph"/>
        <w:numPr>
          <w:ilvl w:val="0"/>
          <w:numId w:val="7"/>
        </w:numPr>
      </w:pPr>
      <w:r w:rsidRPr="004733FC">
        <w:t>STOP</w:t>
      </w:r>
      <w:r>
        <w:t>.</w:t>
      </w:r>
      <w:r w:rsidRPr="004733FC">
        <w:t xml:space="preserve"> Stop push button has the functionality of stopping the system when the operator presses it.</w:t>
      </w:r>
    </w:p>
    <w:p w14:paraId="7DBBF89E" w14:textId="7C1F6439" w:rsidR="007006FC" w:rsidRDefault="007006FC" w:rsidP="007006FC"/>
    <w:p w14:paraId="5B54E61A" w14:textId="630C55F9" w:rsidR="00BC298B" w:rsidRDefault="00BC298B" w:rsidP="007006FC"/>
    <w:p w14:paraId="6B4B2C30" w14:textId="3DEB1B82" w:rsidR="00BC298B" w:rsidRDefault="00BC298B" w:rsidP="007006FC"/>
    <w:p w14:paraId="7F8B1D9E" w14:textId="77777777" w:rsidR="00BC298B" w:rsidRDefault="00BC298B" w:rsidP="007006FC"/>
    <w:p w14:paraId="6D609616" w14:textId="77777777" w:rsidR="007006FC" w:rsidRDefault="007006FC" w:rsidP="007006FC">
      <w:r>
        <w:t>During operation ensure that the system is safe to operate. IT IS POSSIBLE TO DAMAGE THE EQUIPMENT AND INJURY PERSONNEL IN MANUAL OR AUTOMATIC MODE.</w:t>
      </w:r>
    </w:p>
    <w:p w14:paraId="2D6AB8E3" w14:textId="77777777" w:rsidR="007006FC" w:rsidRDefault="007006FC" w:rsidP="007006FC">
      <w:r>
        <w:t>ONLY QUALIFIED PERSONNEL SHOULD OPERATE THIS MODE.</w:t>
      </w:r>
    </w:p>
    <w:p w14:paraId="7243AFB5" w14:textId="77777777" w:rsidR="007006FC" w:rsidRDefault="007006FC" w:rsidP="007006FC">
      <w:r>
        <w:t xml:space="preserve">PAC TECHNOLOGIES </w:t>
      </w:r>
      <w:r w:rsidRPr="00181E98">
        <w:t>REJECTS ANY REPONSIBILITY OF DAMAGE MADE TO EQUIPMENT AND PERSONNEL.</w:t>
      </w:r>
    </w:p>
    <w:p w14:paraId="05E9975E" w14:textId="77777777" w:rsidR="007006FC" w:rsidRPr="007006FC" w:rsidRDefault="007006FC" w:rsidP="007006FC"/>
    <w:p w14:paraId="34D94D80" w14:textId="7ACFDE8F" w:rsidR="00807E12" w:rsidRDefault="00807E12" w:rsidP="00023C1A">
      <w:pPr>
        <w:spacing w:after="160" w:line="259" w:lineRule="auto"/>
      </w:pPr>
      <w:r>
        <w:br w:type="page"/>
      </w:r>
    </w:p>
    <w:p w14:paraId="63EF7FDE" w14:textId="77777777" w:rsidR="00690996" w:rsidRDefault="00690996" w:rsidP="000B1F32">
      <w:pPr>
        <w:pStyle w:val="Heading2"/>
        <w:numPr>
          <w:ilvl w:val="1"/>
          <w:numId w:val="1"/>
        </w:numPr>
      </w:pPr>
      <w:bookmarkStart w:id="82" w:name="_Toc170815394"/>
      <w:r>
        <w:lastRenderedPageBreak/>
        <w:t xml:space="preserve">HMI </w:t>
      </w:r>
      <w:r w:rsidRPr="00451521">
        <w:t>Overview</w:t>
      </w:r>
      <w:r>
        <w:t xml:space="preserve"> Screen</w:t>
      </w:r>
      <w:r w:rsidRPr="00922D98">
        <w:t>.</w:t>
      </w:r>
      <w:bookmarkEnd w:id="82"/>
    </w:p>
    <w:p w14:paraId="7EDFB9F0" w14:textId="6E879791" w:rsidR="006A6F7A" w:rsidRDefault="00690996" w:rsidP="006A6F7A">
      <w:r w:rsidRPr="00835D84">
        <w:t>Pressing the "</w:t>
      </w:r>
      <w:r w:rsidRPr="00451521">
        <w:t xml:space="preserve"> </w:t>
      </w:r>
      <w:r w:rsidRPr="004733FC">
        <w:t>OVERVIEW</w:t>
      </w:r>
      <w:r w:rsidRPr="00835D84">
        <w:t xml:space="preserve"> " button at the bottom of the screen loads the </w:t>
      </w:r>
      <w:r w:rsidRPr="00451521">
        <w:t>overview</w:t>
      </w:r>
      <w:r w:rsidRPr="00835D84">
        <w:t xml:space="preserve"> screen,</w:t>
      </w:r>
      <w:r w:rsidRPr="00E315AE">
        <w:t xml:space="preserve"> </w:t>
      </w:r>
      <w:r w:rsidRPr="004733FC">
        <w:t>this screen shows the user the animation of all the main devices</w:t>
      </w:r>
      <w:r w:rsidR="00A16F68">
        <w:t>, lanes and zones</w:t>
      </w:r>
      <w:r w:rsidRPr="004733FC">
        <w:t xml:space="preserve"> of the system</w:t>
      </w:r>
      <w:r w:rsidRPr="00835D84">
        <w:t>, the screen is shown in the following figure.</w:t>
      </w:r>
      <w:bookmarkStart w:id="83" w:name="_Ref81386993"/>
    </w:p>
    <w:p w14:paraId="7ACD3534" w14:textId="390F33AC" w:rsidR="006A6F7A" w:rsidRDefault="006A6F7A" w:rsidP="006A6F7A"/>
    <w:p w14:paraId="2A5811DF" w14:textId="385F7A12" w:rsidR="006A6F7A" w:rsidRDefault="00000000" w:rsidP="006A6F7A">
      <w:r>
        <w:rPr>
          <w:noProof/>
        </w:rPr>
        <w:pict w14:anchorId="757473BA">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2824" type="#_x0000_t34" style="position:absolute;margin-left:147.5pt;margin-top:78.75pt;width:29.35pt;height:5.5pt;rotation:90;flip:x;z-index:256196608;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" adj="10782,1077251,-143841" strokecolor="red" strokeweight=".5pt">
            <v:stroke endarrow="block"/>
          </v:shape>
        </w:pict>
      </w:r>
      <w:r>
        <w:rPr>
          <w:noProof/>
        </w:rPr>
        <w:pict w14:anchorId="4B606093">
          <v:oval id="_x0000_s2822" style="position:absolute;margin-left:138.95pt;margin-top:41.05pt;width:28.5pt;height:27.75pt;z-index:2561955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22">
              <w:txbxContent>
                <w:p w14:paraId="328660F9" w14:textId="6D062D44" w:rsidR="00B31047" w:rsidRPr="00EF520C" w:rsidRDefault="00B31047" w:rsidP="00B31047">
                  <w:pPr>
                    <w:ind w:left="-160" w:right="-170"/>
                    <w:jc w:val="center"/>
                    <w:rPr>
                      <w:color w:val="FF0000"/>
                      <w:lang w:val="en-US"/>
                    </w:rPr>
                  </w:pPr>
                  <w:r>
                    <w:rPr>
                      <w:color w:val="FF0000"/>
                      <w:lang w:val="en-US"/>
                    </w:rPr>
                    <w:t>16</w:t>
                  </w:r>
                </w:p>
              </w:txbxContent>
            </v:textbox>
          </v:oval>
        </w:pict>
      </w:r>
      <w:r>
        <w:rPr>
          <w:noProof/>
        </w:rPr>
        <w:pict w14:anchorId="480EB141">
          <v:shape id="_x0000_s2663" type="#_x0000_t32" style="position:absolute;margin-left:325.25pt;margin-top:33pt;width:22.45pt;height:20.45pt;flip:x;z-index:256106496" o:connectortype="straight" strokecolor="red">
            <v:stroke endarrow="block"/>
          </v:shape>
        </w:pict>
      </w:r>
      <w:r>
        <w:rPr>
          <w:noProof/>
        </w:rPr>
        <w:pict w14:anchorId="480EB141">
          <v:shape id="_x0000_s2662" type="#_x0000_t32" style="position:absolute;margin-left:316.5pt;margin-top:39.15pt;width:58.7pt;height:35.5pt;flip:x;z-index:256105472" o:connectortype="straight" strokecolor="red">
            <v:stroke endarrow="block"/>
          </v:shape>
        </w:pict>
      </w:r>
      <w:r>
        <w:rPr>
          <w:noProof/>
        </w:rPr>
        <w:pict w14:anchorId="480EB141">
          <v:shape id="_x0000_s2661" type="#_x0000_t32" style="position:absolute;margin-left:352.1pt;margin-top:41.7pt;width:23.1pt;height:35.5pt;flip:x;z-index:256104448" o:connectortype="straight" strokecolor="red">
            <v:stroke endarrow="block"/>
          </v:shape>
        </w:pict>
      </w:r>
      <w:r>
        <w:rPr>
          <w:noProof/>
        </w:rPr>
        <w:pict w14:anchorId="20A582FC">
          <v:oval id="Oval 2100453189" o:spid="_x0000_s2355" style="position:absolute;margin-left:337.8pt;margin-top:5.25pt;width:28.5pt;height:27.75pt;z-index:2560686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" fillcolor="white [3201]" strokecolor="red" strokeweight="1pt">
            <v:stroke joinstyle="miter"/>
            <v:textbox style="mso-next-textbox:#Oval 2100453189">
              <w:txbxContent>
                <w:p w14:paraId="1F0DBD03" w14:textId="61813E6C" w:rsidR="003A100F" w:rsidRPr="00EF520C" w:rsidRDefault="003A100F" w:rsidP="003A100F">
                  <w:pPr>
                    <w:ind w:left="-160" w:right="-170"/>
                    <w:jc w:val="center"/>
                    <w:rPr>
                      <w:color w:val="FF0000"/>
                      <w:lang w:val="en-US"/>
                    </w:rPr>
                  </w:pPr>
                  <w:r>
                    <w:rPr>
                      <w:color w:val="FF0000"/>
                      <w:lang w:val="en-US"/>
                    </w:rPr>
                    <w:t>1</w:t>
                  </w:r>
                  <w:r w:rsidR="002C1D3C">
                    <w:rPr>
                      <w:color w:val="FF0000"/>
                      <w:lang w:val="en-US"/>
                    </w:rPr>
                    <w:t>4</w:t>
                  </w:r>
                </w:p>
              </w:txbxContent>
            </v:textbox>
          </v:oval>
        </w:pict>
      </w:r>
      <w:r>
        <w:rPr>
          <w:noProof/>
        </w:rPr>
        <w:pict w14:anchorId="2A8D0F4E">
          <v:oval id="Oval 793051967" o:spid="_x0000_s2356" style="position:absolute;margin-left:371pt;margin-top:16.4pt;width:28.5pt;height:27.75pt;z-index:2560727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VdAIAAEM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" fillcolor="white [3201]" strokecolor="red" strokeweight="1pt">
            <v:stroke joinstyle="miter"/>
            <v:textbox style="mso-next-textbox:#Oval 793051967">
              <w:txbxContent>
                <w:p w14:paraId="66595A17" w14:textId="2088AAAE" w:rsidR="003A100F" w:rsidRPr="00EF520C" w:rsidRDefault="003A100F" w:rsidP="003A100F">
                  <w:pPr>
                    <w:ind w:left="-160" w:right="-170"/>
                    <w:jc w:val="center"/>
                    <w:rPr>
                      <w:color w:val="FF0000"/>
                      <w:lang w:val="en-US"/>
                    </w:rPr>
                  </w:pPr>
                  <w:r>
                    <w:rPr>
                      <w:color w:val="FF0000"/>
                      <w:lang w:val="en-US"/>
                    </w:rPr>
                    <w:t>1</w:t>
                  </w:r>
                  <w:r w:rsidR="00F3421B">
                    <w:rPr>
                      <w:color w:val="FF0000"/>
                      <w:lang w:val="en-US"/>
                    </w:rPr>
                    <w:t>3</w:t>
                  </w:r>
                </w:p>
              </w:txbxContent>
            </v:textbox>
          </v:oval>
        </w:pict>
      </w:r>
      <w:r>
        <w:rPr>
          <w:noProof/>
        </w:rPr>
        <w:pict w14:anchorId="721FBC1C">
          <v:oval id="Oval 428348318" o:spid="_x0000_s2339" style="position:absolute;margin-left:67.3pt;margin-top:15.25pt;width:28.5pt;height:27.75pt;z-index:2560512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8zgdAIAAEM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" fillcolor="white [3201]" strokecolor="red" strokeweight="1pt">
            <v:stroke joinstyle="miter"/>
            <v:textbox style="mso-next-textbox:#Oval 428348318">
              <w:txbxContent>
                <w:p w14:paraId="0A2F14FB" w14:textId="6924B7E1" w:rsidR="003A100F" w:rsidRPr="00EF520C" w:rsidRDefault="00B86D19" w:rsidP="003A100F">
                  <w:pPr>
                    <w:jc w:val="center"/>
                    <w:rPr>
                      <w:color w:val="FF0000"/>
                      <w:lang w:val="en-US"/>
                    </w:rPr>
                  </w:pPr>
                  <w:r>
                    <w:rPr>
                      <w:color w:val="FF0000"/>
                      <w:lang w:val="en-US"/>
                    </w:rPr>
                    <w:t>9</w:t>
                  </w:r>
                </w:p>
              </w:txbxContent>
            </v:textbox>
          </v:oval>
        </w:pict>
      </w:r>
      <w:r>
        <w:rPr>
          <w:noProof/>
        </w:rPr>
        <w:pict w14:anchorId="4B606093">
          <v:oval id="_x0000_s2631" style="position:absolute;margin-left:33.65pt;margin-top:11.4pt;width:28.5pt;height:27.75pt;z-index:2560931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631">
              <w:txbxContent>
                <w:p w14:paraId="2ED5D35E" w14:textId="69E45250" w:rsidR="002F357F" w:rsidRPr="00EF520C" w:rsidRDefault="002F357F" w:rsidP="002F357F">
                  <w:pPr>
                    <w:ind w:left="-160" w:right="-170"/>
                    <w:jc w:val="center"/>
                    <w:rPr>
                      <w:color w:val="FF0000"/>
                      <w:lang w:val="en-US"/>
                    </w:rPr>
                  </w:pPr>
                  <w:r>
                    <w:rPr>
                      <w:color w:val="FF0000"/>
                      <w:lang w:val="en-US"/>
                    </w:rPr>
                    <w:t>1</w:t>
                  </w:r>
                  <w:r w:rsidR="00527015">
                    <w:rPr>
                      <w:color w:val="FF0000"/>
                      <w:lang w:val="en-US"/>
                    </w:rPr>
                    <w:t>1</w:t>
                  </w:r>
                </w:p>
              </w:txbxContent>
            </v:textbox>
          </v:oval>
        </w:pict>
      </w:r>
      <w:r>
        <w:rPr>
          <w:noProof/>
        </w:rPr>
        <w:pict w14:anchorId="4B606093">
          <v:oval id="_x0000_s2629" style="position:absolute;margin-left:1pt;margin-top:17.75pt;width:28.5pt;height:27.75pt;z-index:2560911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629">
              <w:txbxContent>
                <w:p w14:paraId="0B09F98F" w14:textId="5ED5A539" w:rsidR="00B86D19" w:rsidRPr="00EF520C" w:rsidRDefault="00B86D19" w:rsidP="00B86D19">
                  <w:pPr>
                    <w:ind w:left="-160" w:right="-170"/>
                    <w:jc w:val="center"/>
                    <w:rPr>
                      <w:color w:val="FF0000"/>
                      <w:lang w:val="en-US"/>
                    </w:rPr>
                  </w:pPr>
                  <w:r>
                    <w:rPr>
                      <w:color w:val="FF0000"/>
                      <w:lang w:val="en-US"/>
                    </w:rPr>
                    <w:t>1</w:t>
                  </w:r>
                  <w:r w:rsidR="00527015">
                    <w:rPr>
                      <w:color w:val="FF0000"/>
                      <w:lang w:val="en-US"/>
                    </w:rPr>
                    <w:t>0</w:t>
                  </w:r>
                </w:p>
              </w:txbxContent>
            </v:textbox>
          </v:oval>
        </w:pict>
      </w:r>
      <w:r>
        <w:rPr>
          <w:noProof/>
        </w:rPr>
        <w:pict w14:anchorId="2A8D0F4E">
          <v:oval id="_x0000_s2632" style="position:absolute;margin-left:-6.55pt;margin-top:115.2pt;width:28.5pt;height:27.75pt;z-index:2560942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VdAIAAEM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" fillcolor="white [3201]" strokecolor="red" strokeweight="1pt">
            <v:stroke joinstyle="miter"/>
            <v:textbox style="mso-next-textbox:#_x0000_s2632">
              <w:txbxContent>
                <w:p w14:paraId="4C343B47" w14:textId="0B50AFD6" w:rsidR="002F357F" w:rsidRPr="00EF520C" w:rsidRDefault="002F357F" w:rsidP="002F357F">
                  <w:pPr>
                    <w:ind w:left="-160" w:right="-170"/>
                    <w:jc w:val="center"/>
                    <w:rPr>
                      <w:color w:val="FF0000"/>
                      <w:lang w:val="en-US"/>
                    </w:rPr>
                  </w:pPr>
                  <w:r>
                    <w:rPr>
                      <w:color w:val="FF0000"/>
                      <w:lang w:val="en-US"/>
                    </w:rPr>
                    <w:t>1</w:t>
                  </w:r>
                  <w:r w:rsidR="00527015">
                    <w:rPr>
                      <w:color w:val="FF0000"/>
                      <w:lang w:val="en-US"/>
                    </w:rPr>
                    <w:t>2</w:t>
                  </w:r>
                </w:p>
              </w:txbxContent>
            </v:textbox>
          </v:oval>
        </w:pict>
      </w:r>
      <w:r>
        <w:rPr>
          <w:noProof/>
        </w:rPr>
        <w:pict w14:anchorId="57531FC1">
          <v:shape id="Straight Arrow Connector 1573898822" o:spid="_x0000_s2350" type="#_x0000_t34" style="position:absolute;margin-left:18pt;margin-top:98.15pt;width:38.25pt;height:30.35pt;rotation:270;z-index:256066560;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" adj="141,-241941,-32725" strokecolor="red" strokeweight=".5pt">
            <v:stroke endarrow="block"/>
          </v:shape>
        </w:pict>
      </w:r>
      <w:r>
        <w:rPr>
          <w:noProof/>
        </w:rPr>
        <w:pict w14:anchorId="480EB141">
          <v:shape id="_x0000_s2630" type="#_x0000_t32" style="position:absolute;margin-left:67.95pt;margin-top:44.45pt;width:43.15pt;height:41.4pt;flip:x;z-index:256092160" o:connectortype="straight" strokecolor="red">
            <v:stroke endarrow="block"/>
          </v:shape>
        </w:pict>
      </w:r>
      <w:r>
        <w:rPr>
          <w:noProof/>
        </w:rPr>
        <w:pict w14:anchorId="480EB141">
          <v:shape id="_x0000_s2628" type="#_x0000_t32" style="position:absolute;margin-left:42.25pt;margin-top:39.15pt;width:7.5pt;height:44.65pt;flip:x;z-index:256090112" o:connectortype="straight" strokecolor="red">
            <v:stroke endarrow="block"/>
          </v:shape>
        </w:pict>
      </w:r>
      <w:r>
        <w:rPr>
          <w:noProof/>
        </w:rPr>
        <w:pict w14:anchorId="06D2A526">
          <v:shape id="Straight Arrow Connector 21" o:spid="_x0000_s2354" type="#_x0000_t32" style="position:absolute;margin-left:300.1pt;margin-top:37.25pt;width:9.5pt;height:18.35pt;flip:x;z-index:25569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" strokecolor="red" strokeweight=".5pt">
            <v:stroke endarrow="block" joinstyle="miter"/>
          </v:shape>
        </w:pict>
      </w:r>
      <w:r>
        <w:rPr>
          <w:noProof/>
        </w:rPr>
        <w:pict w14:anchorId="23CE20DD">
          <v:oval id="Oval 19" o:spid="_x0000_s2353" style="position:absolute;margin-left:302.35pt;margin-top:10.3pt;width:28.5pt;height:27.75pt;z-index:25569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4pRdAIAAEM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" fillcolor="white [3201]" strokecolor="red" strokeweight="1pt">
            <v:stroke joinstyle="miter"/>
            <v:textbox style="mso-next-textbox:#Oval 19">
              <w:txbxContent>
                <w:p w14:paraId="5A2E488B" w14:textId="77777777" w:rsidR="00690996" w:rsidRPr="00EF520C" w:rsidRDefault="00690996" w:rsidP="00690996">
                  <w:pPr>
                    <w:jc w:val="center"/>
                    <w:rPr>
                      <w:color w:val="FF0000"/>
                      <w:lang w:val="en-US"/>
                    </w:rPr>
                  </w:pPr>
                  <w:r>
                    <w:rPr>
                      <w:color w:val="FF0000"/>
                      <w:lang w:val="en-US"/>
                    </w:rPr>
                    <w:t>1</w:t>
                  </w:r>
                </w:p>
              </w:txbxContent>
            </v:textbox>
          </v:oval>
        </w:pict>
      </w:r>
      <w:r>
        <w:rPr>
          <w:noProof/>
        </w:rPr>
        <w:pict w14:anchorId="38A24997">
          <v:shape id="Straight Arrow Connector 1232708478" o:spid="_x0000_s2352" type="#_x0000_t32" style="position:absolute;margin-left:406.15pt;margin-top:44.15pt;width:13pt;height:62.45pt;flip:x;z-index:25579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" strokecolor="red" strokeweight=".5pt">
            <v:stroke endarrow="block" joinstyle="miter"/>
          </v:shape>
        </w:pict>
      </w:r>
      <w:r>
        <w:rPr>
          <w:noProof/>
        </w:rPr>
        <w:pict w14:anchorId="4B606093">
          <v:oval id="Oval 1232708506" o:spid="_x0000_s2351" style="position:absolute;margin-left:406.05pt;margin-top:17.75pt;width:28.5pt;height:27.75pt;z-index:25582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Oval 1232708506">
              <w:txbxContent>
                <w:p w14:paraId="0494737B" w14:textId="73C22EB4" w:rsidR="00690996" w:rsidRPr="00EF520C" w:rsidRDefault="00690996" w:rsidP="00690996">
                  <w:pPr>
                    <w:ind w:left="-160" w:right="-170"/>
                    <w:jc w:val="center"/>
                    <w:rPr>
                      <w:color w:val="FF0000"/>
                      <w:lang w:val="en-US"/>
                    </w:rPr>
                  </w:pPr>
                  <w:r>
                    <w:rPr>
                      <w:color w:val="FF0000"/>
                      <w:lang w:val="en-US"/>
                    </w:rPr>
                    <w:t>1</w:t>
                  </w:r>
                  <w:r w:rsidR="00EB5603">
                    <w:rPr>
                      <w:color w:val="FF0000"/>
                      <w:lang w:val="en-US"/>
                    </w:rPr>
                    <w:t>5</w:t>
                  </w:r>
                </w:p>
              </w:txbxContent>
            </v:textbox>
          </v:oval>
        </w:pict>
      </w:r>
      <w:r>
        <w:rPr>
          <w:noProof/>
        </w:rPr>
        <w:pict w14:anchorId="5C273549">
          <v:oval id="Oval 1752298030" o:spid="_x0000_s2347" style="position:absolute;margin-left:104.15pt;margin-top:18.35pt;width:28.5pt;height:27.75pt;z-index:2560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1f3cgIAAEM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" fillcolor="white [3201]" strokecolor="red" strokeweight="1pt">
            <v:stroke joinstyle="miter"/>
            <v:textbox style="mso-next-textbox:#Oval 1752298030">
              <w:txbxContent>
                <w:p w14:paraId="60E92A9F" w14:textId="52F149F9" w:rsidR="003A100F" w:rsidRPr="00EF520C" w:rsidRDefault="003A100F" w:rsidP="003A100F">
                  <w:pPr>
                    <w:jc w:val="center"/>
                    <w:rPr>
                      <w:color w:val="FF0000"/>
                      <w:lang w:val="en-US"/>
                    </w:rPr>
                  </w:pPr>
                  <w:r>
                    <w:rPr>
                      <w:color w:val="FF0000"/>
                      <w:lang w:val="en-US"/>
                    </w:rPr>
                    <w:t>8</w:t>
                  </w:r>
                </w:p>
              </w:txbxContent>
            </v:textbox>
          </v:oval>
        </w:pict>
      </w:r>
      <w:r>
        <w:rPr>
          <w:noProof/>
        </w:rPr>
        <w:pict w14:anchorId="52CCA87B">
          <v:shape id="Straight Arrow Connector 1460962284" o:spid="_x0000_s2346" type="#_x0000_t32" style="position:absolute;margin-left:53.4pt;margin-top:41.05pt;width:21.4pt;height:42.55pt;flip:x;z-index:25606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" strokecolor="red" strokeweight=".5pt">
            <v:stroke endarrow="block" joinstyle="miter"/>
          </v:shape>
        </w:pict>
      </w:r>
      <w:r>
        <w:rPr>
          <w:noProof/>
        </w:rPr>
        <w:pict w14:anchorId="00368D41">
          <v:shape id="Straight Arrow Connector 1285209686" o:spid="_x0000_s2344" type="#_x0000_t32" style="position:absolute;margin-left:20.95pt;margin-top:45.6pt;width:11.75pt;height:38.2pt;z-index:2560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" strokecolor="red" strokeweight=".5pt">
            <v:stroke endarrow="block" joinstyle="miter"/>
          </v:shape>
        </w:pict>
      </w:r>
      <w:r>
        <w:rPr>
          <w:noProof/>
        </w:rPr>
        <w:pict w14:anchorId="757473BA">
          <v:shape id="Straight Arrow Connector 1823144233" o:spid="_x0000_s2342" type="#_x0000_t32" style="position:absolute;margin-left:186.25pt;margin-top:39.15pt;width:16.9pt;height:18.15pt;z-index:2560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" strokecolor="red" strokeweight=".5pt">
            <v:stroke endarrow="block" joinstyle="miter"/>
          </v:shape>
        </w:pict>
      </w:r>
      <w:r>
        <w:rPr>
          <w:noProof/>
        </w:rPr>
        <w:pict w14:anchorId="330E9BA1">
          <v:oval id="Oval 1120937017" o:spid="_x0000_s2341" style="position:absolute;margin-left:167.45pt;margin-top:12.1pt;width:28.5pt;height:27.75pt;z-index:25604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13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" fillcolor="white [3201]" strokecolor="red" strokeweight="1pt">
            <v:stroke joinstyle="miter"/>
            <v:textbox style="mso-next-textbox:#Oval 1120937017">
              <w:txbxContent>
                <w:p w14:paraId="289FC459" w14:textId="62BA0D51" w:rsidR="003A100F" w:rsidRPr="00EF520C" w:rsidRDefault="003A100F" w:rsidP="003A100F">
                  <w:pPr>
                    <w:jc w:val="center"/>
                    <w:rPr>
                      <w:color w:val="FF0000"/>
                      <w:lang w:val="en-US"/>
                    </w:rPr>
                  </w:pPr>
                  <w:r>
                    <w:rPr>
                      <w:color w:val="FF0000"/>
                      <w:lang w:val="en-US"/>
                    </w:rPr>
                    <w:t>2</w:t>
                  </w:r>
                </w:p>
              </w:txbxContent>
            </v:textbox>
          </v:oval>
        </w:pict>
      </w:r>
      <w:r>
        <w:rPr>
          <w:noProof/>
        </w:rPr>
        <w:pict w14:anchorId="002AB7BF">
          <v:shape id="Straight Arrow Connector 476019044" o:spid="_x0000_s2338" type="#_x0000_t32" style="position:absolute;margin-left:229.2pt;margin-top:32.25pt;width:41.95pt;height:26.9pt;flip:x;z-index:2560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" strokecolor="red" strokeweight=".5pt">
            <v:stroke endarrow="block" joinstyle="miter"/>
          </v:shape>
        </w:pict>
      </w:r>
      <w:r>
        <w:rPr>
          <w:noProof/>
        </w:rPr>
        <w:pict w14:anchorId="57E720A9">
          <v:shape id="Straight Arrow Connector 103862217" o:spid="_x0000_s2337" type="#_x0000_t32" style="position:absolute;margin-left:216.45pt;margin-top:37.25pt;width:13.05pt;height:17.95pt;flip:x;z-index:25604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" strokecolor="red" strokeweight=".5pt">
            <v:stroke endarrow="block" joinstyle="miter"/>
          </v:shape>
        </w:pict>
      </w:r>
      <w:r>
        <w:rPr>
          <w:noProof/>
        </w:rPr>
        <w:pict w14:anchorId="03D04415">
          <v:oval id="Oval 401479020" o:spid="_x0000_s2336" style="position:absolute;margin-left:217.55pt;margin-top:10.4pt;width:28.5pt;height:27.75pt;z-index:25604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C0gcw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" fillcolor="white [3201]" strokecolor="red" strokeweight="1pt">
            <v:stroke joinstyle="miter"/>
            <v:textbox style="mso-next-textbox:#Oval 401479020">
              <w:txbxContent>
                <w:p w14:paraId="3B996CC5" w14:textId="3390B1BF" w:rsidR="003A100F" w:rsidRPr="00EF520C" w:rsidRDefault="00704CDA" w:rsidP="003A100F">
                  <w:pPr>
                    <w:jc w:val="center"/>
                    <w:rPr>
                      <w:color w:val="FF0000"/>
                      <w:lang w:val="en-US"/>
                    </w:rPr>
                  </w:pPr>
                  <w:r>
                    <w:rPr>
                      <w:color w:val="FF0000"/>
                      <w:lang w:val="en-US"/>
                    </w:rPr>
                    <w:t>4</w:t>
                  </w:r>
                </w:p>
              </w:txbxContent>
            </v:textbox>
          </v:oval>
        </w:pict>
      </w:r>
      <w:r>
        <w:rPr>
          <w:noProof/>
        </w:rPr>
        <w:pict w14:anchorId="30D12939">
          <v:oval id="Oval 173030091" o:spid="_x0000_s2335" style="position:absolute;margin-left:267.7pt;margin-top:10.4pt;width:28.5pt;height:27.75pt;z-index:2560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uWtcwIAAEM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" fillcolor="white [3201]" strokecolor="red" strokeweight="1pt">
            <v:stroke joinstyle="miter"/>
            <v:textbox style="mso-next-textbox:#Oval 173030091">
              <w:txbxContent>
                <w:p w14:paraId="1FE012E1" w14:textId="008C836D" w:rsidR="003A100F" w:rsidRPr="00EF520C" w:rsidRDefault="00704CDA" w:rsidP="003A100F">
                  <w:pPr>
                    <w:jc w:val="center"/>
                    <w:rPr>
                      <w:color w:val="FF0000"/>
                      <w:lang w:val="en-US"/>
                    </w:rPr>
                  </w:pPr>
                  <w:r>
                    <w:rPr>
                      <w:color w:val="FF0000"/>
                      <w:lang w:val="en-US"/>
                    </w:rPr>
                    <w:t>3</w:t>
                  </w:r>
                </w:p>
              </w:txbxContent>
            </v:textbox>
          </v:oval>
        </w:pict>
      </w:r>
      <w:r w:rsidR="006A6F7A">
        <w:rPr>
          <w:noProof/>
        </w:rPr>
        <w:drawing>
          <wp:inline distT="0" distB="0" distL="0" distR="0" wp14:anchorId="77CD6DFE" wp14:editId="781DE60F">
            <wp:extent cx="6551874" cy="3667196"/>
            <wp:effectExtent l="0" t="0" r="0" b="0"/>
            <wp:docPr id="114112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26553" name=""/>
                    <pic:cNvPicPr/>
                  </pic:nvPicPr>
                  <pic:blipFill>
                    <a:blip r:embed="rId50"/>
                    <a:stretch>
                      <a:fillRect/>
                    </a:stretch>
                  </pic:blipFill>
                  <pic:spPr>
                    <a:xfrm>
                      <a:off x="0" y="0"/>
                      <a:ext cx="6553599" cy="3668162"/>
                    </a:xfrm>
                    <a:prstGeom prst="rect">
                      <a:avLst/>
                    </a:prstGeom>
                  </pic:spPr>
                </pic:pic>
              </a:graphicData>
            </a:graphic>
          </wp:inline>
        </w:drawing>
      </w:r>
    </w:p>
    <w:p w14:paraId="109BA619" w14:textId="7A55BF78" w:rsidR="006A6F7A" w:rsidRPr="006A6F7A" w:rsidRDefault="006A6F7A" w:rsidP="006A6F7A"/>
    <w:p w14:paraId="5A32035A" w14:textId="72564F20" w:rsidR="00690996" w:rsidRPr="00AF1639" w:rsidRDefault="00690996" w:rsidP="00690996">
      <w:pPr>
        <w:pStyle w:val="Caption"/>
        <w:jc w:val="center"/>
        <w:rPr>
          <w:i w:val="0"/>
          <w:iCs w:val="0"/>
        </w:rPr>
      </w:pPr>
      <w:bookmarkStart w:id="84" w:name="_Toc170815440"/>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36</w:t>
      </w:r>
      <w:r w:rsidRPr="006A6E67">
        <w:rPr>
          <w:i w:val="0"/>
          <w:iCs w:val="0"/>
        </w:rPr>
        <w:fldChar w:fldCharType="end"/>
      </w:r>
      <w:bookmarkEnd w:id="83"/>
      <w:r w:rsidRPr="006A6E67">
        <w:rPr>
          <w:i w:val="0"/>
          <w:iCs w:val="0"/>
        </w:rPr>
        <w:t>.</w:t>
      </w:r>
      <w:r>
        <w:rPr>
          <w:i w:val="0"/>
          <w:iCs w:val="0"/>
        </w:rPr>
        <w:t xml:space="preserve"> </w:t>
      </w:r>
      <w:r w:rsidRPr="00C2184D">
        <w:rPr>
          <w:i w:val="0"/>
          <w:iCs w:val="0"/>
        </w:rPr>
        <w:t xml:space="preserve">HMI </w:t>
      </w:r>
      <w:r w:rsidRPr="004B1435">
        <w:rPr>
          <w:i w:val="0"/>
          <w:iCs w:val="0"/>
        </w:rPr>
        <w:t>Overview</w:t>
      </w:r>
      <w:r w:rsidRPr="0041054A">
        <w:rPr>
          <w:i w:val="0"/>
          <w:iCs w:val="0"/>
        </w:rPr>
        <w:t xml:space="preserve"> Screen</w:t>
      </w:r>
      <w:r>
        <w:rPr>
          <w:i w:val="0"/>
          <w:iCs w:val="0"/>
        </w:rPr>
        <w:t>.</w:t>
      </w:r>
      <w:bookmarkEnd w:id="84"/>
    </w:p>
    <w:p w14:paraId="4BB78CDB" w14:textId="3EE3D493" w:rsidR="00690996" w:rsidRPr="0041054A" w:rsidRDefault="00690996" w:rsidP="00690996">
      <w:pPr>
        <w:spacing w:after="160" w:line="259" w:lineRule="auto"/>
        <w:rPr>
          <w:rFonts w:eastAsiaTheme="minorEastAsia"/>
          <w:szCs w:val="20"/>
        </w:rPr>
      </w:pPr>
      <w:r>
        <w:rPr>
          <w:rFonts w:eastAsiaTheme="minorEastAsia"/>
          <w:szCs w:val="20"/>
        </w:rPr>
        <w:t>T</w:t>
      </w:r>
      <w:r w:rsidRPr="00A7357C">
        <w:rPr>
          <w:rFonts w:eastAsiaTheme="minorEastAsia"/>
          <w:szCs w:val="20"/>
        </w:rPr>
        <w:t xml:space="preserve">he </w:t>
      </w:r>
      <w:r>
        <w:rPr>
          <w:rFonts w:eastAsiaTheme="minorEastAsia"/>
          <w:szCs w:val="20"/>
        </w:rPr>
        <w:t xml:space="preserve">HMI </w:t>
      </w:r>
      <w:r>
        <w:t>Overview</w:t>
      </w:r>
      <w:r w:rsidRPr="0041054A">
        <w:t xml:space="preserve"> Screen</w:t>
      </w:r>
      <w:r w:rsidRPr="00197FFC">
        <w:rPr>
          <w:rFonts w:eastAsiaTheme="minorEastAsia"/>
          <w:szCs w:val="20"/>
        </w:rPr>
        <w:t xml:space="preserve"> is composed for:</w:t>
      </w:r>
    </w:p>
    <w:p w14:paraId="163D2962" w14:textId="7145BDC4" w:rsidR="00E0676A" w:rsidRDefault="00E0676A" w:rsidP="00E0676A">
      <w:pPr>
        <w:pStyle w:val="ListParagraph"/>
        <w:numPr>
          <w:ilvl w:val="0"/>
          <w:numId w:val="63"/>
        </w:numPr>
      </w:pPr>
      <w:r w:rsidRPr="00E0676A">
        <w:t>General Condition of the Lane: This indicator displays the lane name, control mode, status, and whether a motor or roller is running. When the operator selects or presses this indicator, a pop-up window opens, providing detailed lane status information. The following figure illustrates the pop-up window.</w:t>
      </w:r>
    </w:p>
    <w:p w14:paraId="77C88948" w14:textId="477E61B1" w:rsidR="00FB6A0F" w:rsidRDefault="00000000" w:rsidP="00FB6A0F">
      <w:pPr>
        <w:pStyle w:val="ListParagraph"/>
        <w:ind w:firstLine="0"/>
        <w:jc w:val="center"/>
      </w:pPr>
      <w:r>
        <w:rPr>
          <w:noProof/>
        </w:rPr>
        <w:pict w14:anchorId="757473BA">
          <v:shape id="_x0000_s2627" type="#_x0000_t34" style="position:absolute;left:0;text-align:left;margin-left:148.5pt;margin-top:117.3pt;width:49.3pt;height:9.05pt;z-index:256089088;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" adj=",-1693512,-80836" strokecolor="red" strokeweight=".5pt">
            <v:stroke endarrow="block"/>
          </v:shape>
        </w:pict>
      </w:r>
      <w:r>
        <w:rPr>
          <w:noProof/>
        </w:rPr>
        <w:pict w14:anchorId="757473BA">
          <v:shape id="_x0000_s2625" type="#_x0000_t34" style="position:absolute;left:0;text-align:left;margin-left:150.9pt;margin-top:87.4pt;width:46.9pt;height:25.95pt;z-index:256087040;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" adj=",-565720,-86078" strokecolor="red" strokeweight=".5pt">
            <v:stroke endarrow="block"/>
          </v:shape>
        </w:pict>
      </w:r>
      <w:r>
        <w:rPr>
          <w:noProof/>
        </w:rPr>
        <w:pict w14:anchorId="757473BA">
          <v:shape id="_x0000_s2623" type="#_x0000_t34" style="position:absolute;left:0;text-align:left;margin-left:354.05pt;margin-top:98.95pt;width:57.25pt;height:33.3pt;rotation:180;z-index:25608499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" adj="10791,-469946,-168763" strokecolor="red" strokeweight=".5pt">
            <v:stroke endarrow="block"/>
          </v:shape>
        </w:pict>
      </w:r>
      <w:r>
        <w:rPr>
          <w:noProof/>
        </w:rPr>
        <w:pict w14:anchorId="757473BA">
          <v:shape id="_x0000_s2621" type="#_x0000_t34" style="position:absolute;left:0;text-align:left;margin-left:352.1pt;margin-top:85.5pt;width:59.2pt;height:17.6pt;rotation:180;z-index:256082944;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" adj="7151,-853384,-163204" strokecolor="red" strokeweight=".5pt">
            <v:stroke endarrow="block"/>
          </v:shape>
        </w:pict>
      </w:r>
      <w:r>
        <w:rPr>
          <w:noProof/>
        </w:rPr>
        <w:pict w14:anchorId="757473BA">
          <v:shape id="_x0000_s2619" type="#_x0000_t32" style="position:absolute;left:0;text-align:left;margin-left:354.05pt;margin-top:72.2pt;width:55.65pt;height:0;rotation:180;z-index:256080896;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" adj="-172994,-1,-172994" strokecolor="red" strokeweight=".5pt">
            <v:stroke endarrow="block" joinstyle="miter"/>
          </v:shape>
        </w:pict>
      </w:r>
      <w:r>
        <w:rPr>
          <w:noProof/>
        </w:rPr>
        <w:pict w14:anchorId="757473BA">
          <v:shape id="_x0000_s2617" type="#_x0000_t34" style="position:absolute;left:0;text-align:left;margin-left:352.1pt;margin-top:43.3pt;width:56.9pt;height:17.45pt;rotation:180;flip:y;z-index:256078848;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" adj=",786698,-168928" strokecolor="red" strokeweight=".5pt">
            <v:stroke endarrow="block"/>
          </v:shape>
        </w:pict>
      </w:r>
      <w:r>
        <w:rPr>
          <w:noProof/>
        </w:rPr>
        <w:pict w14:anchorId="330E9BA1">
          <v:oval id="_x0000_s2626" style="position:absolute;left:0;text-align:left;margin-left:120pt;margin-top:103.1pt;width:28.5pt;height:27.75pt;z-index:2560880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13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" fillcolor="white [3201]" strokecolor="red" strokeweight="1pt">
            <v:stroke joinstyle="miter"/>
            <v:textbox style="mso-next-textbox:#_x0000_s2626">
              <w:txbxContent>
                <w:p w14:paraId="447FC268" w14:textId="699CC348" w:rsidR="00890EC6" w:rsidRPr="00EF520C" w:rsidRDefault="00890EC6" w:rsidP="00890EC6">
                  <w:pPr>
                    <w:jc w:val="center"/>
                    <w:rPr>
                      <w:color w:val="FF0000"/>
                      <w:lang w:val="en-US"/>
                    </w:rPr>
                  </w:pPr>
                  <w:r>
                    <w:rPr>
                      <w:color w:val="FF0000"/>
                      <w:lang w:val="en-US"/>
                    </w:rPr>
                    <w:t>7</w:t>
                  </w:r>
                </w:p>
              </w:txbxContent>
            </v:textbox>
          </v:oval>
        </w:pict>
      </w:r>
      <w:r>
        <w:rPr>
          <w:noProof/>
        </w:rPr>
        <w:pict w14:anchorId="330E9BA1">
          <v:oval id="_x0000_s2624" style="position:absolute;left:0;text-align:left;margin-left:122.4pt;margin-top:73.2pt;width:28.5pt;height:27.75pt;z-index:25608601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13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" fillcolor="white [3201]" strokecolor="red" strokeweight="1pt">
            <v:stroke joinstyle="miter"/>
            <v:textbox style="mso-next-textbox:#_x0000_s2624">
              <w:txbxContent>
                <w:p w14:paraId="0AE5F344" w14:textId="69EAF0E8" w:rsidR="00890EC6" w:rsidRPr="00EF520C" w:rsidRDefault="00890EC6" w:rsidP="00890EC6">
                  <w:pPr>
                    <w:jc w:val="center"/>
                    <w:rPr>
                      <w:color w:val="FF0000"/>
                      <w:lang w:val="en-US"/>
                    </w:rPr>
                  </w:pPr>
                  <w:r>
                    <w:rPr>
                      <w:color w:val="FF0000"/>
                      <w:lang w:val="en-US"/>
                    </w:rPr>
                    <w:t>6</w:t>
                  </w:r>
                </w:p>
              </w:txbxContent>
            </v:textbox>
          </v:oval>
        </w:pict>
      </w:r>
      <w:r>
        <w:rPr>
          <w:noProof/>
        </w:rPr>
        <w:pict w14:anchorId="330E9BA1">
          <v:oval id="_x0000_s2622" style="position:absolute;left:0;text-align:left;margin-left:412.35pt;margin-top:116.55pt;width:28.5pt;height:27.75pt;z-index:2560839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13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" fillcolor="white [3201]" strokecolor="red" strokeweight="1pt">
            <v:stroke joinstyle="miter"/>
            <v:textbox style="mso-next-textbox:#_x0000_s2622">
              <w:txbxContent>
                <w:p w14:paraId="71A31787" w14:textId="5E3BDF2D" w:rsidR="00890EC6" w:rsidRPr="00EF520C" w:rsidRDefault="00890EC6" w:rsidP="00890EC6">
                  <w:pPr>
                    <w:jc w:val="center"/>
                    <w:rPr>
                      <w:color w:val="FF0000"/>
                      <w:lang w:val="en-US"/>
                    </w:rPr>
                  </w:pPr>
                  <w:r>
                    <w:rPr>
                      <w:color w:val="FF0000"/>
                      <w:lang w:val="en-US"/>
                    </w:rPr>
                    <w:t>5</w:t>
                  </w:r>
                </w:p>
              </w:txbxContent>
            </v:textbox>
          </v:oval>
        </w:pict>
      </w:r>
      <w:r>
        <w:rPr>
          <w:noProof/>
        </w:rPr>
        <w:pict w14:anchorId="330E9BA1">
          <v:oval id="_x0000_s2620" style="position:absolute;left:0;text-align:left;margin-left:412.35pt;margin-top:87.4pt;width:28.5pt;height:27.75pt;z-index:2560819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13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" fillcolor="white [3201]" strokecolor="red" strokeweight="1pt">
            <v:stroke joinstyle="miter"/>
            <v:textbox style="mso-next-textbox:#_x0000_s2620">
              <w:txbxContent>
                <w:p w14:paraId="73B74BFC" w14:textId="66BD7737" w:rsidR="00CF201F" w:rsidRPr="00EF520C" w:rsidRDefault="00CF201F" w:rsidP="00CF201F">
                  <w:pPr>
                    <w:jc w:val="center"/>
                    <w:rPr>
                      <w:color w:val="FF0000"/>
                      <w:lang w:val="en-US"/>
                    </w:rPr>
                  </w:pPr>
                  <w:r>
                    <w:rPr>
                      <w:color w:val="FF0000"/>
                      <w:lang w:val="en-US"/>
                    </w:rPr>
                    <w:t>4</w:t>
                  </w:r>
                </w:p>
              </w:txbxContent>
            </v:textbox>
          </v:oval>
        </w:pict>
      </w:r>
      <w:r>
        <w:rPr>
          <w:noProof/>
        </w:rPr>
        <w:pict w14:anchorId="330E9BA1">
          <v:oval id="_x0000_s2618" style="position:absolute;left:0;text-align:left;margin-left:410.75pt;margin-top:56.5pt;width:28.5pt;height:27.75pt;z-index:25607987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13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" fillcolor="white [3201]" strokecolor="red" strokeweight="1pt">
            <v:stroke joinstyle="miter"/>
            <v:textbox style="mso-next-textbox:#_x0000_s2618">
              <w:txbxContent>
                <w:p w14:paraId="70972C56" w14:textId="2072D9B1" w:rsidR="00704CDA" w:rsidRPr="00EF520C" w:rsidRDefault="00704CDA" w:rsidP="00704CDA">
                  <w:pPr>
                    <w:jc w:val="center"/>
                    <w:rPr>
                      <w:color w:val="FF0000"/>
                      <w:lang w:val="en-US"/>
                    </w:rPr>
                  </w:pPr>
                  <w:r>
                    <w:rPr>
                      <w:color w:val="FF0000"/>
                      <w:lang w:val="en-US"/>
                    </w:rPr>
                    <w:t>3</w:t>
                  </w:r>
                </w:p>
              </w:txbxContent>
            </v:textbox>
          </v:oval>
        </w:pict>
      </w:r>
      <w:r>
        <w:rPr>
          <w:noProof/>
        </w:rPr>
        <w:pict w14:anchorId="330E9BA1">
          <v:oval id="_x0000_s2615" style="position:absolute;left:0;text-align:left;margin-left:410.05pt;margin-top:27.6pt;width:28.5pt;height:27.75pt;z-index:25607782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" fillcolor="white [3201]" strokecolor="red" strokeweight="1pt">
            <v:stroke joinstyle="miter"/>
            <v:textbox style="mso-next-textbox:#_x0000_s2615">
              <w:txbxContent>
                <w:p w14:paraId="04A8A25F" w14:textId="77777777" w:rsidR="00FB6A0F" w:rsidRPr="00EF520C" w:rsidRDefault="00FB6A0F" w:rsidP="00FB6A0F">
                  <w:pPr>
                    <w:jc w:val="center"/>
                    <w:rPr>
                      <w:color w:val="FF0000"/>
                      <w:lang w:val="en-US"/>
                    </w:rPr>
                  </w:pPr>
                  <w:r>
                    <w:rPr>
                      <w:color w:val="FF0000"/>
                      <w:lang w:val="en-US"/>
                    </w:rPr>
                    <w:t>2</w:t>
                  </w:r>
                </w:p>
              </w:txbxContent>
            </v:textbox>
          </v:oval>
        </w:pict>
      </w:r>
      <w:r w:rsidR="00FB6A0F">
        <w:rPr>
          <w:noProof/>
        </w:rPr>
        <w:drawing>
          <wp:inline distT="0" distB="0" distL="0" distR="0" wp14:anchorId="44E153D8" wp14:editId="7E2CE739">
            <wp:extent cx="2266122" cy="2098705"/>
            <wp:effectExtent l="0" t="0" r="0" b="0"/>
            <wp:docPr id="4878768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76843" name="Picture 1" descr="A screenshot of a computer&#10;&#10;Description automatically generated"/>
                    <pic:cNvPicPr/>
                  </pic:nvPicPr>
                  <pic:blipFill>
                    <a:blip r:embed="rId51"/>
                    <a:stretch>
                      <a:fillRect/>
                    </a:stretch>
                  </pic:blipFill>
                  <pic:spPr>
                    <a:xfrm>
                      <a:off x="0" y="0"/>
                      <a:ext cx="2278345" cy="2110025"/>
                    </a:xfrm>
                    <a:prstGeom prst="rect">
                      <a:avLst/>
                    </a:prstGeom>
                  </pic:spPr>
                </pic:pic>
              </a:graphicData>
            </a:graphic>
          </wp:inline>
        </w:drawing>
      </w:r>
    </w:p>
    <w:p w14:paraId="563205B5" w14:textId="05236D0F" w:rsidR="00704CDA" w:rsidRPr="00AF1639" w:rsidRDefault="00704CDA" w:rsidP="00704CDA">
      <w:pPr>
        <w:pStyle w:val="Caption"/>
        <w:jc w:val="center"/>
        <w:rPr>
          <w:i w:val="0"/>
          <w:iCs w:val="0"/>
        </w:rPr>
      </w:pPr>
      <w:bookmarkStart w:id="85" w:name="_Toc170815441"/>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37</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sidR="00427419" w:rsidRPr="00427419">
        <w:rPr>
          <w:i w:val="0"/>
          <w:iCs w:val="0"/>
        </w:rPr>
        <w:t>pop-up window</w:t>
      </w:r>
      <w:r w:rsidR="00427419">
        <w:rPr>
          <w:i w:val="0"/>
          <w:iCs w:val="0"/>
        </w:rPr>
        <w:t xml:space="preserve"> Lane general status</w:t>
      </w:r>
      <w:r>
        <w:rPr>
          <w:i w:val="0"/>
          <w:iCs w:val="0"/>
        </w:rPr>
        <w:t>.</w:t>
      </w:r>
      <w:bookmarkEnd w:id="85"/>
    </w:p>
    <w:p w14:paraId="41EEEB57" w14:textId="2E6AACD5" w:rsidR="00B416A6" w:rsidRDefault="00B416A6" w:rsidP="00FB6A0F">
      <w:pPr>
        <w:ind w:left="360"/>
      </w:pPr>
    </w:p>
    <w:p w14:paraId="3DFD2436" w14:textId="52222737" w:rsidR="00B32C0A" w:rsidRDefault="00B416A6" w:rsidP="00427419">
      <w:pPr>
        <w:pStyle w:val="ListParagraph"/>
        <w:numPr>
          <w:ilvl w:val="0"/>
          <w:numId w:val="63"/>
        </w:numPr>
      </w:pPr>
      <w:r w:rsidRPr="00B416A6">
        <w:t xml:space="preserve">Lane control mode </w:t>
      </w:r>
      <w:r>
        <w:t>i</w:t>
      </w:r>
      <w:r w:rsidRPr="00B416A6">
        <w:t>ndicator</w:t>
      </w:r>
      <w:r>
        <w:t>.</w:t>
      </w:r>
      <w:r w:rsidR="00427419">
        <w:t xml:space="preserve"> </w:t>
      </w:r>
      <w:r w:rsidR="00427419" w:rsidRPr="00427419">
        <w:t>Lane Control Mode Indicator: This indicator changes colour and text to inform the user of the lane control mode. The following figure</w:t>
      </w:r>
      <w:r w:rsidR="00427419">
        <w:t>s</w:t>
      </w:r>
      <w:r w:rsidR="00427419" w:rsidRPr="00427419">
        <w:t xml:space="preserve"> shows the possible states in which the lane can operate.</w:t>
      </w:r>
    </w:p>
    <w:p w14:paraId="05084D59" w14:textId="77777777" w:rsidR="00B32C0A" w:rsidRDefault="00B32C0A" w:rsidP="00B32C0A">
      <w:pPr>
        <w:pStyle w:val="ListParagraph"/>
      </w:pPr>
    </w:p>
    <w:p w14:paraId="641F3885" w14:textId="77777777" w:rsidR="00840435" w:rsidRDefault="00840435" w:rsidP="00B32C0A">
      <w:pPr>
        <w:pStyle w:val="ListParagraph"/>
      </w:pPr>
    </w:p>
    <w:tbl>
      <w:tblPr>
        <w:tblStyle w:val="TableGrid"/>
        <w:tblW w:w="0" w:type="auto"/>
        <w:jc w:val="center"/>
        <w:tblLook w:val="04A0" w:firstRow="1" w:lastRow="0" w:firstColumn="1" w:lastColumn="0" w:noHBand="0" w:noVBand="1"/>
      </w:tblPr>
      <w:tblGrid>
        <w:gridCol w:w="1160"/>
        <w:gridCol w:w="5505"/>
        <w:gridCol w:w="3903"/>
      </w:tblGrid>
      <w:tr w:rsidR="00704CDA" w14:paraId="21CBA369" w14:textId="77777777" w:rsidTr="00840435">
        <w:trPr>
          <w:jc w:val="center"/>
        </w:trPr>
        <w:tc>
          <w:tcPr>
            <w:tcW w:w="1160" w:type="dxa"/>
            <w:vAlign w:val="center"/>
          </w:tcPr>
          <w:p w14:paraId="6CB30E93" w14:textId="1713C784" w:rsidR="00704CDA" w:rsidRPr="00704CDA" w:rsidRDefault="00704CDA" w:rsidP="00B32C0A">
            <w:pPr>
              <w:pStyle w:val="ListParagraph"/>
              <w:ind w:left="0" w:firstLine="0"/>
              <w:rPr>
                <w:b/>
                <w:bCs/>
              </w:rPr>
            </w:pPr>
            <w:r w:rsidRPr="00704CDA">
              <w:rPr>
                <w:b/>
                <w:bCs/>
              </w:rPr>
              <w:t>Indicator</w:t>
            </w:r>
          </w:p>
        </w:tc>
        <w:tc>
          <w:tcPr>
            <w:tcW w:w="5035" w:type="dxa"/>
            <w:vAlign w:val="center"/>
          </w:tcPr>
          <w:p w14:paraId="47A7BB1C" w14:textId="0D5467B7" w:rsidR="00704CDA" w:rsidRPr="00704CDA" w:rsidRDefault="00704CDA" w:rsidP="00B32C0A">
            <w:pPr>
              <w:pStyle w:val="ListParagraph"/>
              <w:ind w:left="0" w:firstLine="0"/>
              <w:rPr>
                <w:b/>
                <w:bCs/>
              </w:rPr>
            </w:pPr>
            <w:r w:rsidRPr="00704CDA">
              <w:rPr>
                <w:b/>
                <w:bCs/>
              </w:rPr>
              <w:t>Face plate indicator</w:t>
            </w:r>
          </w:p>
        </w:tc>
        <w:tc>
          <w:tcPr>
            <w:tcW w:w="3903" w:type="dxa"/>
            <w:vAlign w:val="center"/>
          </w:tcPr>
          <w:p w14:paraId="2C4302B5" w14:textId="4B48EC8D" w:rsidR="00704CDA" w:rsidRPr="00704CDA" w:rsidRDefault="00704CDA" w:rsidP="00B32C0A">
            <w:pPr>
              <w:pStyle w:val="ListParagraph"/>
              <w:ind w:left="0" w:firstLine="0"/>
              <w:rPr>
                <w:b/>
                <w:bCs/>
              </w:rPr>
            </w:pPr>
            <w:r w:rsidRPr="00704CDA">
              <w:rPr>
                <w:b/>
                <w:bCs/>
              </w:rPr>
              <w:t>Description</w:t>
            </w:r>
          </w:p>
        </w:tc>
      </w:tr>
      <w:tr w:rsidR="00704CDA" w14:paraId="015AD1C7" w14:textId="77777777" w:rsidTr="00840435">
        <w:trPr>
          <w:jc w:val="center"/>
        </w:trPr>
        <w:tc>
          <w:tcPr>
            <w:tcW w:w="1160" w:type="dxa"/>
            <w:vAlign w:val="center"/>
          </w:tcPr>
          <w:p w14:paraId="1C48BBD4" w14:textId="4013F16B" w:rsidR="00704CDA" w:rsidRDefault="00704CDA" w:rsidP="00B32C0A">
            <w:pPr>
              <w:pStyle w:val="ListParagraph"/>
              <w:ind w:left="0" w:firstLine="0"/>
              <w:jc w:val="center"/>
            </w:pPr>
            <w:r w:rsidRPr="00B32C0A">
              <w:rPr>
                <w:noProof/>
              </w:rPr>
              <w:drawing>
                <wp:inline distT="0" distB="0" distL="0" distR="0" wp14:anchorId="58216585" wp14:editId="14407C61">
                  <wp:extent cx="257211" cy="314369"/>
                  <wp:effectExtent l="0" t="0" r="9525" b="9525"/>
                  <wp:docPr id="423766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66852" name=""/>
                          <pic:cNvPicPr/>
                        </pic:nvPicPr>
                        <pic:blipFill>
                          <a:blip r:embed="rId52"/>
                          <a:stretch>
                            <a:fillRect/>
                          </a:stretch>
                        </pic:blipFill>
                        <pic:spPr>
                          <a:xfrm>
                            <a:off x="0" y="0"/>
                            <a:ext cx="257211" cy="314369"/>
                          </a:xfrm>
                          <a:prstGeom prst="rect">
                            <a:avLst/>
                          </a:prstGeom>
                        </pic:spPr>
                      </pic:pic>
                    </a:graphicData>
                  </a:graphic>
                </wp:inline>
              </w:drawing>
            </w:r>
          </w:p>
        </w:tc>
        <w:tc>
          <w:tcPr>
            <w:tcW w:w="5035" w:type="dxa"/>
            <w:vAlign w:val="center"/>
          </w:tcPr>
          <w:p w14:paraId="12746E89" w14:textId="144650A4" w:rsidR="00704CDA" w:rsidRDefault="00704CDA" w:rsidP="00B32C0A">
            <w:pPr>
              <w:pStyle w:val="ListParagraph"/>
              <w:ind w:left="0" w:firstLine="0"/>
            </w:pPr>
            <w:r>
              <w:rPr>
                <w:noProof/>
              </w:rPr>
              <w:drawing>
                <wp:inline distT="0" distB="0" distL="0" distR="0" wp14:anchorId="68905088" wp14:editId="036E7103">
                  <wp:extent cx="3248025" cy="314325"/>
                  <wp:effectExtent l="0" t="0" r="9525" b="9525"/>
                  <wp:docPr id="35179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90206" name=""/>
                          <pic:cNvPicPr/>
                        </pic:nvPicPr>
                        <pic:blipFill>
                          <a:blip r:embed="rId53"/>
                          <a:stretch>
                            <a:fillRect/>
                          </a:stretch>
                        </pic:blipFill>
                        <pic:spPr>
                          <a:xfrm>
                            <a:off x="0" y="0"/>
                            <a:ext cx="3248025" cy="314325"/>
                          </a:xfrm>
                          <a:prstGeom prst="rect">
                            <a:avLst/>
                          </a:prstGeom>
                        </pic:spPr>
                      </pic:pic>
                    </a:graphicData>
                  </a:graphic>
                </wp:inline>
              </w:drawing>
            </w:r>
          </w:p>
        </w:tc>
        <w:tc>
          <w:tcPr>
            <w:tcW w:w="3903" w:type="dxa"/>
            <w:vAlign w:val="center"/>
          </w:tcPr>
          <w:p w14:paraId="2D5A6ED6" w14:textId="6982DE36" w:rsidR="00704CDA" w:rsidRDefault="00427419" w:rsidP="00B32C0A">
            <w:pPr>
              <w:pStyle w:val="ListParagraph"/>
              <w:ind w:left="0" w:firstLine="0"/>
            </w:pPr>
            <w:r>
              <w:rPr>
                <w:rStyle w:val="rynqvb"/>
                <w:lang w:val="en"/>
              </w:rPr>
              <w:t>Lane in automatic mode.</w:t>
            </w:r>
            <w:r>
              <w:rPr>
                <w:rStyle w:val="hwtze"/>
                <w:lang w:val="en"/>
              </w:rPr>
              <w:t xml:space="preserve"> </w:t>
            </w:r>
            <w:r>
              <w:rPr>
                <w:rStyle w:val="rynqvb"/>
                <w:lang w:val="en"/>
              </w:rPr>
              <w:t>This mode control assigned from the MAIN screen</w:t>
            </w:r>
            <w:r w:rsidR="00AD4BBC">
              <w:rPr>
                <w:rStyle w:val="rynqvb"/>
                <w:lang w:val="en"/>
              </w:rPr>
              <w:t xml:space="preserve"> </w:t>
            </w:r>
            <w:r w:rsidR="00AD4BBC">
              <w:t>(Note: If the user presses automatic at the Main screen, all lanes will switch to automatic mode except for the induct tables where the selector is set to manual).</w:t>
            </w:r>
          </w:p>
        </w:tc>
      </w:tr>
      <w:tr w:rsidR="00704CDA" w14:paraId="0F18FC3B" w14:textId="77777777" w:rsidTr="00840435">
        <w:trPr>
          <w:jc w:val="center"/>
        </w:trPr>
        <w:tc>
          <w:tcPr>
            <w:tcW w:w="1160" w:type="dxa"/>
            <w:vAlign w:val="center"/>
          </w:tcPr>
          <w:p w14:paraId="142E5E17" w14:textId="60520FCB" w:rsidR="00704CDA" w:rsidRDefault="00704CDA" w:rsidP="00B32C0A">
            <w:pPr>
              <w:pStyle w:val="ListParagraph"/>
              <w:ind w:left="0" w:firstLine="0"/>
              <w:jc w:val="center"/>
            </w:pPr>
            <w:r w:rsidRPr="00B32C0A">
              <w:rPr>
                <w:noProof/>
              </w:rPr>
              <w:drawing>
                <wp:inline distT="0" distB="0" distL="0" distR="0" wp14:anchorId="4734CB3E" wp14:editId="4F65E3F6">
                  <wp:extent cx="276264" cy="276264"/>
                  <wp:effectExtent l="0" t="0" r="9525" b="9525"/>
                  <wp:docPr id="96252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2679" name=""/>
                          <pic:cNvPicPr/>
                        </pic:nvPicPr>
                        <pic:blipFill>
                          <a:blip r:embed="rId54"/>
                          <a:stretch>
                            <a:fillRect/>
                          </a:stretch>
                        </pic:blipFill>
                        <pic:spPr>
                          <a:xfrm>
                            <a:off x="0" y="0"/>
                            <a:ext cx="276264" cy="276264"/>
                          </a:xfrm>
                          <a:prstGeom prst="rect">
                            <a:avLst/>
                          </a:prstGeom>
                        </pic:spPr>
                      </pic:pic>
                    </a:graphicData>
                  </a:graphic>
                </wp:inline>
              </w:drawing>
            </w:r>
          </w:p>
        </w:tc>
        <w:tc>
          <w:tcPr>
            <w:tcW w:w="5035" w:type="dxa"/>
            <w:vAlign w:val="center"/>
          </w:tcPr>
          <w:p w14:paraId="6AD5A0AF" w14:textId="4AC01FCC" w:rsidR="00704CDA" w:rsidRDefault="00704CDA" w:rsidP="00B32C0A">
            <w:pPr>
              <w:pStyle w:val="ListParagraph"/>
              <w:ind w:left="0" w:firstLine="0"/>
            </w:pPr>
            <w:r>
              <w:rPr>
                <w:noProof/>
              </w:rPr>
              <w:drawing>
                <wp:inline distT="0" distB="0" distL="0" distR="0" wp14:anchorId="4790ABF3" wp14:editId="14217720">
                  <wp:extent cx="3238500" cy="285750"/>
                  <wp:effectExtent l="0" t="0" r="0" b="0"/>
                  <wp:docPr id="116894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44446" name=""/>
                          <pic:cNvPicPr/>
                        </pic:nvPicPr>
                        <pic:blipFill>
                          <a:blip r:embed="rId55"/>
                          <a:stretch>
                            <a:fillRect/>
                          </a:stretch>
                        </pic:blipFill>
                        <pic:spPr>
                          <a:xfrm>
                            <a:off x="0" y="0"/>
                            <a:ext cx="3238500" cy="285750"/>
                          </a:xfrm>
                          <a:prstGeom prst="rect">
                            <a:avLst/>
                          </a:prstGeom>
                        </pic:spPr>
                      </pic:pic>
                    </a:graphicData>
                  </a:graphic>
                </wp:inline>
              </w:drawing>
            </w:r>
          </w:p>
        </w:tc>
        <w:tc>
          <w:tcPr>
            <w:tcW w:w="3903" w:type="dxa"/>
            <w:vAlign w:val="center"/>
          </w:tcPr>
          <w:p w14:paraId="51DC64EF" w14:textId="7727D2FC" w:rsidR="00704CDA" w:rsidRDefault="006D3055" w:rsidP="00B32C0A">
            <w:pPr>
              <w:pStyle w:val="ListParagraph"/>
              <w:ind w:left="0" w:firstLine="0"/>
            </w:pPr>
            <w:r w:rsidRPr="006D3055">
              <w:t xml:space="preserve">Lane in Semi-Automatic or Local Manual Mode: In this mode, control is assigned from the specific lane screen on the 'Lane' control screen, where speed, flow direction, and other characteristics can be independently adjusted. The lane will continue to evaluate the other lanes, but the user can run or stop the lane without being affected by the status of other lanes. (Note: If the selector on the induction tables is set to Local Manual, this lane cannot be changed to </w:t>
            </w:r>
            <w:r w:rsidR="00AD4BBC">
              <w:t>automatic</w:t>
            </w:r>
            <w:r w:rsidRPr="006D3055">
              <w:t xml:space="preserve"> from the HMI)</w:t>
            </w:r>
            <w:r w:rsidR="00AD4BBC">
              <w:t>.</w:t>
            </w:r>
          </w:p>
        </w:tc>
      </w:tr>
      <w:tr w:rsidR="00704CDA" w14:paraId="12B00B47" w14:textId="77777777" w:rsidTr="00840435">
        <w:trPr>
          <w:jc w:val="center"/>
        </w:trPr>
        <w:tc>
          <w:tcPr>
            <w:tcW w:w="1160" w:type="dxa"/>
            <w:vAlign w:val="center"/>
          </w:tcPr>
          <w:p w14:paraId="4C9125AB" w14:textId="3A78AE29" w:rsidR="00704CDA" w:rsidRDefault="00704CDA" w:rsidP="00B32C0A">
            <w:pPr>
              <w:pStyle w:val="ListParagraph"/>
              <w:ind w:left="0" w:firstLine="0"/>
              <w:jc w:val="center"/>
            </w:pPr>
            <w:r w:rsidRPr="00B32C0A">
              <w:rPr>
                <w:noProof/>
              </w:rPr>
              <w:drawing>
                <wp:inline distT="0" distB="0" distL="0" distR="0" wp14:anchorId="42BE3C14" wp14:editId="7DBDE738">
                  <wp:extent cx="265043" cy="278296"/>
                  <wp:effectExtent l="0" t="0" r="0" b="0"/>
                  <wp:docPr id="4585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9914" name=""/>
                          <pic:cNvPicPr/>
                        </pic:nvPicPr>
                        <pic:blipFill rotWithShape="1">
                          <a:blip r:embed="rId56"/>
                          <a:srcRect l="13043" b="8696"/>
                          <a:stretch/>
                        </pic:blipFill>
                        <pic:spPr bwMode="auto">
                          <a:xfrm>
                            <a:off x="0" y="0"/>
                            <a:ext cx="265080" cy="278335"/>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vAlign w:val="center"/>
          </w:tcPr>
          <w:p w14:paraId="41A17126" w14:textId="13653B9D" w:rsidR="00704CDA" w:rsidRDefault="00704CDA" w:rsidP="00B32C0A">
            <w:pPr>
              <w:pStyle w:val="ListParagraph"/>
              <w:ind w:left="0" w:firstLine="0"/>
            </w:pPr>
            <w:r>
              <w:rPr>
                <w:noProof/>
              </w:rPr>
              <w:drawing>
                <wp:inline distT="0" distB="0" distL="0" distR="0" wp14:anchorId="2DACACCF" wp14:editId="546E5292">
                  <wp:extent cx="3238500" cy="304800"/>
                  <wp:effectExtent l="0" t="0" r="0" b="0"/>
                  <wp:docPr id="19491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00996" name=""/>
                          <pic:cNvPicPr/>
                        </pic:nvPicPr>
                        <pic:blipFill>
                          <a:blip r:embed="rId57"/>
                          <a:stretch>
                            <a:fillRect/>
                          </a:stretch>
                        </pic:blipFill>
                        <pic:spPr>
                          <a:xfrm>
                            <a:off x="0" y="0"/>
                            <a:ext cx="3238500" cy="304800"/>
                          </a:xfrm>
                          <a:prstGeom prst="rect">
                            <a:avLst/>
                          </a:prstGeom>
                        </pic:spPr>
                      </pic:pic>
                    </a:graphicData>
                  </a:graphic>
                </wp:inline>
              </w:drawing>
            </w:r>
          </w:p>
        </w:tc>
        <w:tc>
          <w:tcPr>
            <w:tcW w:w="3903" w:type="dxa"/>
            <w:vAlign w:val="center"/>
          </w:tcPr>
          <w:p w14:paraId="775F00D6" w14:textId="178BAF47" w:rsidR="00704CDA" w:rsidRDefault="00840435" w:rsidP="00B32C0A">
            <w:pPr>
              <w:pStyle w:val="ListParagraph"/>
              <w:ind w:left="0" w:firstLine="0"/>
            </w:pPr>
            <w:r w:rsidRPr="00840435">
              <w:t>Lane in Manual Mode Control Card: This mode is activated when the user selects manual on the Main Screen or when lane control is selected specifically for this lane. It allows each motor to run independently, but the control sequences and box transportation logic will not be followed. This mode is designed for maintenance purposes.</w:t>
            </w:r>
          </w:p>
        </w:tc>
      </w:tr>
      <w:tr w:rsidR="00704CDA" w14:paraId="1B1D9710" w14:textId="77777777" w:rsidTr="00840435">
        <w:trPr>
          <w:jc w:val="center"/>
        </w:trPr>
        <w:tc>
          <w:tcPr>
            <w:tcW w:w="1160" w:type="dxa"/>
            <w:vAlign w:val="center"/>
          </w:tcPr>
          <w:p w14:paraId="06AD6E40" w14:textId="1B85FB11" w:rsidR="00704CDA" w:rsidRDefault="00704CDA" w:rsidP="00B32C0A">
            <w:pPr>
              <w:pStyle w:val="ListParagraph"/>
              <w:ind w:left="0" w:firstLine="0"/>
              <w:jc w:val="center"/>
            </w:pPr>
            <w:r w:rsidRPr="00B32C0A">
              <w:rPr>
                <w:noProof/>
              </w:rPr>
              <w:drawing>
                <wp:inline distT="0" distB="0" distL="0" distR="0" wp14:anchorId="7DFD728B" wp14:editId="7F20479D">
                  <wp:extent cx="257211" cy="266737"/>
                  <wp:effectExtent l="0" t="0" r="9525" b="0"/>
                  <wp:docPr id="81389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96873" name=""/>
                          <pic:cNvPicPr/>
                        </pic:nvPicPr>
                        <pic:blipFill>
                          <a:blip r:embed="rId58"/>
                          <a:stretch>
                            <a:fillRect/>
                          </a:stretch>
                        </pic:blipFill>
                        <pic:spPr>
                          <a:xfrm>
                            <a:off x="0" y="0"/>
                            <a:ext cx="257211" cy="266737"/>
                          </a:xfrm>
                          <a:prstGeom prst="rect">
                            <a:avLst/>
                          </a:prstGeom>
                        </pic:spPr>
                      </pic:pic>
                    </a:graphicData>
                  </a:graphic>
                </wp:inline>
              </w:drawing>
            </w:r>
          </w:p>
        </w:tc>
        <w:tc>
          <w:tcPr>
            <w:tcW w:w="5035" w:type="dxa"/>
            <w:vAlign w:val="center"/>
          </w:tcPr>
          <w:p w14:paraId="3922DE92" w14:textId="3196D45E" w:rsidR="00704CDA" w:rsidRDefault="00704CDA" w:rsidP="00B32C0A">
            <w:pPr>
              <w:pStyle w:val="ListParagraph"/>
              <w:ind w:left="0" w:firstLine="0"/>
            </w:pPr>
            <w:r>
              <w:rPr>
                <w:noProof/>
              </w:rPr>
              <w:drawing>
                <wp:inline distT="0" distB="0" distL="0" distR="0" wp14:anchorId="025DDE1D" wp14:editId="661EBF59">
                  <wp:extent cx="3286125" cy="333375"/>
                  <wp:effectExtent l="0" t="0" r="9525" b="9525"/>
                  <wp:docPr id="157786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64341" name=""/>
                          <pic:cNvPicPr/>
                        </pic:nvPicPr>
                        <pic:blipFill>
                          <a:blip r:embed="rId59"/>
                          <a:stretch>
                            <a:fillRect/>
                          </a:stretch>
                        </pic:blipFill>
                        <pic:spPr>
                          <a:xfrm>
                            <a:off x="0" y="0"/>
                            <a:ext cx="3286125" cy="333375"/>
                          </a:xfrm>
                          <a:prstGeom prst="rect">
                            <a:avLst/>
                          </a:prstGeom>
                        </pic:spPr>
                      </pic:pic>
                    </a:graphicData>
                  </a:graphic>
                </wp:inline>
              </w:drawing>
            </w:r>
          </w:p>
        </w:tc>
        <w:tc>
          <w:tcPr>
            <w:tcW w:w="3903" w:type="dxa"/>
            <w:vAlign w:val="center"/>
          </w:tcPr>
          <w:p w14:paraId="466B3D5B" w14:textId="0C988D09" w:rsidR="00704CDA" w:rsidRDefault="00840435" w:rsidP="00B32C0A">
            <w:pPr>
              <w:pStyle w:val="ListParagraph"/>
              <w:ind w:left="0" w:firstLine="0"/>
            </w:pPr>
            <w:r>
              <w:t>Lane in Maintenance Mode: This mode is selected when the lane is under maintenance. It allows the user to enable other lanes while keeping this lane off for maintenance without interfering with the operation of the other lanes.</w:t>
            </w:r>
          </w:p>
        </w:tc>
      </w:tr>
    </w:tbl>
    <w:p w14:paraId="639B58C4" w14:textId="77A5C589" w:rsidR="00427419" w:rsidRPr="00AF1639" w:rsidRDefault="00427419" w:rsidP="00427419">
      <w:pPr>
        <w:pStyle w:val="Caption"/>
        <w:jc w:val="center"/>
        <w:rPr>
          <w:i w:val="0"/>
          <w:iCs w:val="0"/>
        </w:rPr>
      </w:pPr>
      <w:bookmarkStart w:id="86" w:name="_Toc170815442"/>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38</w:t>
      </w:r>
      <w:r w:rsidRPr="006A6E67">
        <w:rPr>
          <w:i w:val="0"/>
          <w:iCs w:val="0"/>
        </w:rPr>
        <w:fldChar w:fldCharType="end"/>
      </w:r>
      <w:r w:rsidRPr="006A6E67">
        <w:rPr>
          <w:i w:val="0"/>
          <w:iCs w:val="0"/>
        </w:rPr>
        <w:t>.</w:t>
      </w:r>
      <w:r>
        <w:rPr>
          <w:i w:val="0"/>
          <w:iCs w:val="0"/>
        </w:rPr>
        <w:t xml:space="preserve"> </w:t>
      </w:r>
      <w:r w:rsidRPr="00427419">
        <w:rPr>
          <w:i w:val="0"/>
          <w:iCs w:val="0"/>
        </w:rPr>
        <w:t>Lane control mode indicator</w:t>
      </w:r>
      <w:r>
        <w:rPr>
          <w:i w:val="0"/>
          <w:iCs w:val="0"/>
        </w:rPr>
        <w:t>.</w:t>
      </w:r>
      <w:bookmarkEnd w:id="86"/>
    </w:p>
    <w:p w14:paraId="1A974C17" w14:textId="03B47BC7" w:rsidR="00B416A6" w:rsidRDefault="00B416A6" w:rsidP="00B32C0A">
      <w:pPr>
        <w:pStyle w:val="ListParagraph"/>
        <w:ind w:firstLine="0"/>
      </w:pPr>
    </w:p>
    <w:p w14:paraId="4A5DC94A" w14:textId="4B31A170" w:rsidR="00B416A6" w:rsidRDefault="00B416A6" w:rsidP="00427419">
      <w:pPr>
        <w:pStyle w:val="ListParagraph"/>
        <w:numPr>
          <w:ilvl w:val="0"/>
          <w:numId w:val="63"/>
        </w:numPr>
      </w:pPr>
      <w:r w:rsidRPr="00B416A6">
        <w:lastRenderedPageBreak/>
        <w:t xml:space="preserve">Lane status </w:t>
      </w:r>
      <w:r>
        <w:t>i</w:t>
      </w:r>
      <w:r w:rsidRPr="00B416A6">
        <w:t>ndicator</w:t>
      </w:r>
      <w:r>
        <w:t>.</w:t>
      </w:r>
      <w:r w:rsidR="001C7D98">
        <w:t xml:space="preserve"> </w:t>
      </w:r>
      <w:r w:rsidR="001C7D98" w:rsidRPr="001C7D98">
        <w:t>This indicator changes colour to inform the user of the lane's status, depending on the logic, activity, and interaction of the devices and boxes being transported. The following figures show the possible states of the lanes.</w:t>
      </w:r>
    </w:p>
    <w:p w14:paraId="36CA083E" w14:textId="77777777" w:rsidR="00B416A6" w:rsidRDefault="00B416A6" w:rsidP="00B416A6">
      <w:pPr>
        <w:pStyle w:val="ListParagraph"/>
      </w:pPr>
    </w:p>
    <w:tbl>
      <w:tblPr>
        <w:tblStyle w:val="TableGrid"/>
        <w:tblW w:w="0" w:type="auto"/>
        <w:tblInd w:w="720" w:type="dxa"/>
        <w:tblLook w:val="04A0" w:firstRow="1" w:lastRow="0" w:firstColumn="1" w:lastColumn="0" w:noHBand="0" w:noVBand="1"/>
      </w:tblPr>
      <w:tblGrid>
        <w:gridCol w:w="1188"/>
        <w:gridCol w:w="5565"/>
        <w:gridCol w:w="3209"/>
      </w:tblGrid>
      <w:tr w:rsidR="00767C95" w14:paraId="0A1F6905" w14:textId="77777777" w:rsidTr="007C324E">
        <w:tc>
          <w:tcPr>
            <w:tcW w:w="1188" w:type="dxa"/>
            <w:vAlign w:val="center"/>
          </w:tcPr>
          <w:p w14:paraId="436CC2BC" w14:textId="51084C5A" w:rsidR="00704CDA" w:rsidRDefault="00704CDA" w:rsidP="00704CDA">
            <w:pPr>
              <w:pStyle w:val="ListParagraph"/>
              <w:ind w:left="0" w:firstLine="0"/>
            </w:pPr>
            <w:r w:rsidRPr="00704CDA">
              <w:rPr>
                <w:b/>
                <w:bCs/>
              </w:rPr>
              <w:t>Indi</w:t>
            </w:r>
            <w:r w:rsidR="00D679BD">
              <w:rPr>
                <w:b/>
                <w:bCs/>
              </w:rPr>
              <w:t>.</w:t>
            </w:r>
          </w:p>
        </w:tc>
        <w:tc>
          <w:tcPr>
            <w:tcW w:w="5565" w:type="dxa"/>
            <w:vAlign w:val="center"/>
          </w:tcPr>
          <w:p w14:paraId="6FD6D61A" w14:textId="602E50FB" w:rsidR="00704CDA" w:rsidRDefault="00704CDA" w:rsidP="00704CDA">
            <w:pPr>
              <w:pStyle w:val="ListParagraph"/>
              <w:ind w:left="0" w:firstLine="0"/>
            </w:pPr>
            <w:r w:rsidRPr="00704CDA">
              <w:rPr>
                <w:b/>
                <w:bCs/>
              </w:rPr>
              <w:t>Face plate indicator</w:t>
            </w:r>
          </w:p>
        </w:tc>
        <w:tc>
          <w:tcPr>
            <w:tcW w:w="3209" w:type="dxa"/>
            <w:vAlign w:val="center"/>
          </w:tcPr>
          <w:p w14:paraId="3E778468" w14:textId="6BE5928F" w:rsidR="00704CDA" w:rsidRDefault="00704CDA" w:rsidP="00704CDA">
            <w:pPr>
              <w:pStyle w:val="ListParagraph"/>
              <w:ind w:left="0" w:firstLine="0"/>
            </w:pPr>
            <w:r w:rsidRPr="00704CDA">
              <w:rPr>
                <w:b/>
                <w:bCs/>
              </w:rPr>
              <w:t>Description</w:t>
            </w:r>
          </w:p>
        </w:tc>
      </w:tr>
      <w:tr w:rsidR="00F85D84" w14:paraId="7455F4BB" w14:textId="77777777" w:rsidTr="007C324E">
        <w:tc>
          <w:tcPr>
            <w:tcW w:w="1188" w:type="dxa"/>
            <w:vAlign w:val="center"/>
          </w:tcPr>
          <w:p w14:paraId="1A06A5B4" w14:textId="71614EF6" w:rsidR="00F85D84" w:rsidRDefault="00F85D84" w:rsidP="007C324E">
            <w:pPr>
              <w:pStyle w:val="ListParagraph"/>
              <w:ind w:left="0" w:firstLine="0"/>
              <w:jc w:val="center"/>
              <w:rPr>
                <w:noProof/>
              </w:rPr>
            </w:pPr>
            <w:r>
              <w:rPr>
                <w:noProof/>
              </w:rPr>
              <w:drawing>
                <wp:inline distT="0" distB="0" distL="0" distR="0" wp14:anchorId="3D1F1872" wp14:editId="6CF9A899">
                  <wp:extent cx="295275" cy="276225"/>
                  <wp:effectExtent l="0" t="0" r="9525" b="9525"/>
                  <wp:docPr id="136244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40648" name=""/>
                          <pic:cNvPicPr/>
                        </pic:nvPicPr>
                        <pic:blipFill>
                          <a:blip r:embed="rId60"/>
                          <a:stretch>
                            <a:fillRect/>
                          </a:stretch>
                        </pic:blipFill>
                        <pic:spPr>
                          <a:xfrm>
                            <a:off x="0" y="0"/>
                            <a:ext cx="295275" cy="276225"/>
                          </a:xfrm>
                          <a:prstGeom prst="rect">
                            <a:avLst/>
                          </a:prstGeom>
                        </pic:spPr>
                      </pic:pic>
                    </a:graphicData>
                  </a:graphic>
                </wp:inline>
              </w:drawing>
            </w:r>
          </w:p>
        </w:tc>
        <w:tc>
          <w:tcPr>
            <w:tcW w:w="5565" w:type="dxa"/>
            <w:vAlign w:val="center"/>
          </w:tcPr>
          <w:p w14:paraId="0C0F9B6F" w14:textId="3E9B1F04" w:rsidR="00F85D84" w:rsidRDefault="00F85D84" w:rsidP="00B416A6">
            <w:pPr>
              <w:pStyle w:val="ListParagraph"/>
              <w:ind w:left="0" w:firstLine="0"/>
              <w:rPr>
                <w:noProof/>
              </w:rPr>
            </w:pPr>
            <w:r>
              <w:rPr>
                <w:noProof/>
              </w:rPr>
              <w:drawing>
                <wp:inline distT="0" distB="0" distL="0" distR="0" wp14:anchorId="6001A967" wp14:editId="3ACCC32A">
                  <wp:extent cx="3314700" cy="304800"/>
                  <wp:effectExtent l="0" t="0" r="0" b="0"/>
                  <wp:docPr id="97375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55339" name=""/>
                          <pic:cNvPicPr/>
                        </pic:nvPicPr>
                        <pic:blipFill>
                          <a:blip r:embed="rId61"/>
                          <a:stretch>
                            <a:fillRect/>
                          </a:stretch>
                        </pic:blipFill>
                        <pic:spPr>
                          <a:xfrm>
                            <a:off x="0" y="0"/>
                            <a:ext cx="3314700" cy="304800"/>
                          </a:xfrm>
                          <a:prstGeom prst="rect">
                            <a:avLst/>
                          </a:prstGeom>
                        </pic:spPr>
                      </pic:pic>
                    </a:graphicData>
                  </a:graphic>
                </wp:inline>
              </w:drawing>
            </w:r>
          </w:p>
        </w:tc>
        <w:tc>
          <w:tcPr>
            <w:tcW w:w="3209" w:type="dxa"/>
            <w:vAlign w:val="center"/>
          </w:tcPr>
          <w:p w14:paraId="7F51E197" w14:textId="4F48DBC2" w:rsidR="001C7D98" w:rsidRDefault="001C7D98" w:rsidP="00F85D84">
            <w:pPr>
              <w:pStyle w:val="ListParagraph"/>
              <w:ind w:left="0" w:firstLine="0"/>
            </w:pPr>
            <w:r w:rsidRPr="001C7D98">
              <w:t>Invalid, Unavailable, Bad Quality</w:t>
            </w:r>
            <w:r>
              <w:t xml:space="preserve">. </w:t>
            </w:r>
            <w:r w:rsidRPr="001C7D98">
              <w:t>Communication problem or none of the following states are valid</w:t>
            </w:r>
          </w:p>
          <w:p w14:paraId="4DCAB386" w14:textId="664A9652" w:rsidR="00F85D84" w:rsidRPr="00FB6A0F" w:rsidRDefault="001C7D98" w:rsidP="001C7D98">
            <w:pPr>
              <w:pStyle w:val="ListParagraph"/>
              <w:ind w:left="0" w:firstLine="0"/>
            </w:pPr>
            <w:r>
              <w:t>(</w:t>
            </w:r>
            <w:r w:rsidR="00F85D84" w:rsidRPr="00F85D84">
              <w:t>Priority</w:t>
            </w:r>
            <w:r>
              <w:t xml:space="preserve"> type</w:t>
            </w:r>
            <w:r w:rsidR="00F85D84" w:rsidRPr="00F85D84">
              <w:t xml:space="preserve"> = </w:t>
            </w:r>
            <w:r>
              <w:t>2)</w:t>
            </w:r>
          </w:p>
        </w:tc>
      </w:tr>
      <w:tr w:rsidR="00767C95" w14:paraId="40924E19" w14:textId="77777777" w:rsidTr="007C324E">
        <w:tc>
          <w:tcPr>
            <w:tcW w:w="1188" w:type="dxa"/>
            <w:vAlign w:val="center"/>
          </w:tcPr>
          <w:p w14:paraId="0DA90EF3" w14:textId="7C218210" w:rsidR="00704CDA" w:rsidRDefault="00704CDA" w:rsidP="007C324E">
            <w:pPr>
              <w:pStyle w:val="ListParagraph"/>
              <w:ind w:left="0" w:firstLine="0"/>
              <w:jc w:val="center"/>
            </w:pPr>
            <w:r>
              <w:rPr>
                <w:noProof/>
              </w:rPr>
              <w:drawing>
                <wp:inline distT="0" distB="0" distL="0" distR="0" wp14:anchorId="2C879DD8" wp14:editId="69BF2F06">
                  <wp:extent cx="304800" cy="285750"/>
                  <wp:effectExtent l="0" t="0" r="0" b="0"/>
                  <wp:docPr id="9241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9008" name=""/>
                          <pic:cNvPicPr/>
                        </pic:nvPicPr>
                        <pic:blipFill>
                          <a:blip r:embed="rId62"/>
                          <a:stretch>
                            <a:fillRect/>
                          </a:stretch>
                        </pic:blipFill>
                        <pic:spPr>
                          <a:xfrm>
                            <a:off x="0" y="0"/>
                            <a:ext cx="304800" cy="285750"/>
                          </a:xfrm>
                          <a:prstGeom prst="rect">
                            <a:avLst/>
                          </a:prstGeom>
                        </pic:spPr>
                      </pic:pic>
                    </a:graphicData>
                  </a:graphic>
                </wp:inline>
              </w:drawing>
            </w:r>
          </w:p>
        </w:tc>
        <w:tc>
          <w:tcPr>
            <w:tcW w:w="5565" w:type="dxa"/>
            <w:vAlign w:val="center"/>
          </w:tcPr>
          <w:p w14:paraId="3A99B36B" w14:textId="2BDEDBE5" w:rsidR="00704CDA" w:rsidRDefault="00704CDA" w:rsidP="00B416A6">
            <w:pPr>
              <w:pStyle w:val="ListParagraph"/>
              <w:ind w:left="0" w:firstLine="0"/>
            </w:pPr>
            <w:r>
              <w:rPr>
                <w:noProof/>
              </w:rPr>
              <w:drawing>
                <wp:inline distT="0" distB="0" distL="0" distR="0" wp14:anchorId="1FA6AF9E" wp14:editId="58AC088E">
                  <wp:extent cx="3295650" cy="304800"/>
                  <wp:effectExtent l="0" t="0" r="0" b="0"/>
                  <wp:docPr id="139089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95188" name=""/>
                          <pic:cNvPicPr/>
                        </pic:nvPicPr>
                        <pic:blipFill>
                          <a:blip r:embed="rId63"/>
                          <a:stretch>
                            <a:fillRect/>
                          </a:stretch>
                        </pic:blipFill>
                        <pic:spPr>
                          <a:xfrm>
                            <a:off x="0" y="0"/>
                            <a:ext cx="3295650" cy="304800"/>
                          </a:xfrm>
                          <a:prstGeom prst="rect">
                            <a:avLst/>
                          </a:prstGeom>
                        </pic:spPr>
                      </pic:pic>
                    </a:graphicData>
                  </a:graphic>
                </wp:inline>
              </w:drawing>
            </w:r>
          </w:p>
        </w:tc>
        <w:tc>
          <w:tcPr>
            <w:tcW w:w="3209" w:type="dxa"/>
            <w:vAlign w:val="center"/>
          </w:tcPr>
          <w:p w14:paraId="7B6A1C46" w14:textId="51FA4CAF" w:rsidR="001C7D98" w:rsidRPr="001C7D98" w:rsidRDefault="001C7D98" w:rsidP="001C7D98">
            <w:pPr>
              <w:rPr>
                <w:rFonts w:ascii="Arial" w:hAnsi="Arial" w:cs="Arial"/>
                <w:sz w:val="20"/>
                <w:szCs w:val="20"/>
              </w:rPr>
            </w:pPr>
            <w:r w:rsidRPr="001C7D98">
              <w:rPr>
                <w:rFonts w:ascii="Arial" w:hAnsi="Arial" w:cs="Arial"/>
                <w:sz w:val="20"/>
                <w:szCs w:val="20"/>
              </w:rPr>
              <w:t>E- Stop activated</w:t>
            </w:r>
            <w:r w:rsidR="00D679BD">
              <w:rPr>
                <w:rFonts w:ascii="Arial" w:hAnsi="Arial" w:cs="Arial"/>
                <w:sz w:val="20"/>
                <w:szCs w:val="20"/>
              </w:rPr>
              <w:t xml:space="preserve">. </w:t>
            </w:r>
            <w:r w:rsidR="00D679BD" w:rsidRPr="00D679BD">
              <w:rPr>
                <w:rFonts w:ascii="Arial" w:hAnsi="Arial" w:cs="Arial"/>
                <w:sz w:val="20"/>
                <w:szCs w:val="20"/>
              </w:rPr>
              <w:t>This status shows that one of the emergency stops has been activated</w:t>
            </w:r>
          </w:p>
          <w:p w14:paraId="29AF2E5C" w14:textId="1A5C70E4" w:rsidR="00704CDA" w:rsidRPr="001C7D98" w:rsidRDefault="001C7D98" w:rsidP="001C7D98">
            <w:pPr>
              <w:rPr>
                <w:rFonts w:ascii="Arial" w:hAnsi="Arial" w:cs="Arial"/>
                <w:sz w:val="20"/>
                <w:szCs w:val="20"/>
              </w:rPr>
            </w:pPr>
            <w:r w:rsidRPr="001C7D98">
              <w:rPr>
                <w:rFonts w:ascii="Arial" w:hAnsi="Arial" w:cs="Arial"/>
                <w:sz w:val="20"/>
                <w:szCs w:val="20"/>
              </w:rPr>
              <w:t>(Priority type = 2)</w:t>
            </w:r>
          </w:p>
        </w:tc>
      </w:tr>
      <w:tr w:rsidR="00767C95" w14:paraId="3993A3B2" w14:textId="77777777" w:rsidTr="007C324E">
        <w:tc>
          <w:tcPr>
            <w:tcW w:w="1188" w:type="dxa"/>
            <w:vAlign w:val="center"/>
          </w:tcPr>
          <w:p w14:paraId="47CAE448" w14:textId="03A4F40B" w:rsidR="00F85D84" w:rsidRDefault="00F85D84" w:rsidP="007C324E">
            <w:pPr>
              <w:pStyle w:val="ListParagraph"/>
              <w:ind w:left="0" w:firstLine="0"/>
              <w:jc w:val="center"/>
            </w:pPr>
            <w:r>
              <w:rPr>
                <w:noProof/>
              </w:rPr>
              <w:drawing>
                <wp:inline distT="0" distB="0" distL="0" distR="0" wp14:anchorId="6A3304E3" wp14:editId="424F6FD3">
                  <wp:extent cx="304800" cy="285750"/>
                  <wp:effectExtent l="0" t="0" r="0" b="0"/>
                  <wp:docPr id="151398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9008" name=""/>
                          <pic:cNvPicPr/>
                        </pic:nvPicPr>
                        <pic:blipFill>
                          <a:blip r:embed="rId62"/>
                          <a:stretch>
                            <a:fillRect/>
                          </a:stretch>
                        </pic:blipFill>
                        <pic:spPr>
                          <a:xfrm>
                            <a:off x="0" y="0"/>
                            <a:ext cx="304800" cy="285750"/>
                          </a:xfrm>
                          <a:prstGeom prst="rect">
                            <a:avLst/>
                          </a:prstGeom>
                        </pic:spPr>
                      </pic:pic>
                    </a:graphicData>
                  </a:graphic>
                </wp:inline>
              </w:drawing>
            </w:r>
          </w:p>
        </w:tc>
        <w:tc>
          <w:tcPr>
            <w:tcW w:w="5565" w:type="dxa"/>
            <w:vAlign w:val="center"/>
          </w:tcPr>
          <w:p w14:paraId="48E6C731" w14:textId="2AAF968C" w:rsidR="00F85D84" w:rsidRDefault="00F85D84" w:rsidP="00F85D84">
            <w:pPr>
              <w:pStyle w:val="ListParagraph"/>
              <w:ind w:left="0" w:firstLine="0"/>
            </w:pPr>
            <w:r>
              <w:rPr>
                <w:noProof/>
              </w:rPr>
              <w:drawing>
                <wp:inline distT="0" distB="0" distL="0" distR="0" wp14:anchorId="2D2F419E" wp14:editId="08F50C30">
                  <wp:extent cx="3305175" cy="285750"/>
                  <wp:effectExtent l="0" t="0" r="9525" b="0"/>
                  <wp:docPr id="193896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67505" name=""/>
                          <pic:cNvPicPr/>
                        </pic:nvPicPr>
                        <pic:blipFill>
                          <a:blip r:embed="rId64"/>
                          <a:stretch>
                            <a:fillRect/>
                          </a:stretch>
                        </pic:blipFill>
                        <pic:spPr>
                          <a:xfrm>
                            <a:off x="0" y="0"/>
                            <a:ext cx="3305175" cy="285750"/>
                          </a:xfrm>
                          <a:prstGeom prst="rect">
                            <a:avLst/>
                          </a:prstGeom>
                        </pic:spPr>
                      </pic:pic>
                    </a:graphicData>
                  </a:graphic>
                </wp:inline>
              </w:drawing>
            </w:r>
          </w:p>
        </w:tc>
        <w:tc>
          <w:tcPr>
            <w:tcW w:w="3209" w:type="dxa"/>
            <w:vAlign w:val="center"/>
          </w:tcPr>
          <w:p w14:paraId="2B802F96" w14:textId="1E79E8FD" w:rsidR="001C7D98" w:rsidRDefault="001C7D98" w:rsidP="00F85D84">
            <w:pPr>
              <w:pStyle w:val="ListParagraph"/>
              <w:ind w:left="0" w:firstLine="0"/>
            </w:pPr>
            <w:r w:rsidRPr="001C7D98">
              <w:t>Motor fault</w:t>
            </w:r>
            <w:r w:rsidR="00D679BD">
              <w:t xml:space="preserve">. </w:t>
            </w:r>
            <w:r w:rsidR="00D679BD" w:rsidRPr="00D679BD">
              <w:t>This status shows that one</w:t>
            </w:r>
            <w:r w:rsidR="00D679BD">
              <w:t xml:space="preserve"> or several motors are in fault state.</w:t>
            </w:r>
          </w:p>
          <w:p w14:paraId="4DA477C5" w14:textId="658743C1" w:rsidR="00F85D84" w:rsidRDefault="001C7D98" w:rsidP="00F85D84">
            <w:pPr>
              <w:pStyle w:val="ListParagraph"/>
              <w:ind w:left="0" w:firstLine="0"/>
            </w:pPr>
            <w:r w:rsidRPr="001C7D98">
              <w:rPr>
                <w:szCs w:val="20"/>
              </w:rPr>
              <w:t>(Priority type = 2)</w:t>
            </w:r>
          </w:p>
        </w:tc>
      </w:tr>
      <w:tr w:rsidR="00767C95" w14:paraId="035F58DA" w14:textId="77777777" w:rsidTr="007C324E">
        <w:tc>
          <w:tcPr>
            <w:tcW w:w="1188" w:type="dxa"/>
            <w:vAlign w:val="center"/>
          </w:tcPr>
          <w:p w14:paraId="6FFBC96A" w14:textId="47A3E5D5" w:rsidR="00F85D84" w:rsidRDefault="00F85D84" w:rsidP="007C324E">
            <w:pPr>
              <w:pStyle w:val="ListParagraph"/>
              <w:ind w:left="0" w:firstLine="0"/>
              <w:jc w:val="center"/>
            </w:pPr>
            <w:r>
              <w:rPr>
                <w:noProof/>
              </w:rPr>
              <w:drawing>
                <wp:inline distT="0" distB="0" distL="0" distR="0" wp14:anchorId="75B4F6F7" wp14:editId="3A7352B9">
                  <wp:extent cx="314325" cy="276225"/>
                  <wp:effectExtent l="0" t="0" r="9525" b="9525"/>
                  <wp:docPr id="443795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95620" name=""/>
                          <pic:cNvPicPr/>
                        </pic:nvPicPr>
                        <pic:blipFill>
                          <a:blip r:embed="rId65"/>
                          <a:stretch>
                            <a:fillRect/>
                          </a:stretch>
                        </pic:blipFill>
                        <pic:spPr>
                          <a:xfrm>
                            <a:off x="0" y="0"/>
                            <a:ext cx="314325" cy="276225"/>
                          </a:xfrm>
                          <a:prstGeom prst="rect">
                            <a:avLst/>
                          </a:prstGeom>
                        </pic:spPr>
                      </pic:pic>
                    </a:graphicData>
                  </a:graphic>
                </wp:inline>
              </w:drawing>
            </w:r>
          </w:p>
        </w:tc>
        <w:tc>
          <w:tcPr>
            <w:tcW w:w="5565" w:type="dxa"/>
            <w:vAlign w:val="center"/>
          </w:tcPr>
          <w:p w14:paraId="08264E05" w14:textId="7AE375F5" w:rsidR="00F85D84" w:rsidRDefault="00F85D84" w:rsidP="00F85D84">
            <w:pPr>
              <w:pStyle w:val="ListParagraph"/>
              <w:ind w:left="0" w:firstLine="0"/>
            </w:pPr>
            <w:r>
              <w:rPr>
                <w:noProof/>
              </w:rPr>
              <w:drawing>
                <wp:inline distT="0" distB="0" distL="0" distR="0" wp14:anchorId="03313D9B" wp14:editId="131511B1">
                  <wp:extent cx="3333750" cy="285750"/>
                  <wp:effectExtent l="0" t="0" r="0" b="0"/>
                  <wp:docPr id="22930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08390" name=""/>
                          <pic:cNvPicPr/>
                        </pic:nvPicPr>
                        <pic:blipFill>
                          <a:blip r:embed="rId66"/>
                          <a:stretch>
                            <a:fillRect/>
                          </a:stretch>
                        </pic:blipFill>
                        <pic:spPr>
                          <a:xfrm>
                            <a:off x="0" y="0"/>
                            <a:ext cx="3333750" cy="285750"/>
                          </a:xfrm>
                          <a:prstGeom prst="rect">
                            <a:avLst/>
                          </a:prstGeom>
                        </pic:spPr>
                      </pic:pic>
                    </a:graphicData>
                  </a:graphic>
                </wp:inline>
              </w:drawing>
            </w:r>
          </w:p>
        </w:tc>
        <w:tc>
          <w:tcPr>
            <w:tcW w:w="3209" w:type="dxa"/>
            <w:vAlign w:val="center"/>
          </w:tcPr>
          <w:p w14:paraId="0F93BA23" w14:textId="4666026B" w:rsidR="00F85D84" w:rsidRDefault="00F85D84" w:rsidP="00F85D84">
            <w:pPr>
              <w:pStyle w:val="ListParagraph"/>
              <w:ind w:left="0" w:firstLine="0"/>
            </w:pPr>
            <w:r w:rsidRPr="00F85D84">
              <w:t>Jam</w:t>
            </w:r>
            <w:r w:rsidR="00D679BD">
              <w:t xml:space="preserve">. </w:t>
            </w:r>
            <w:r w:rsidR="00D679BD" w:rsidRPr="00D679BD">
              <w:t>This status shows that one of the sections has a jam alarm activated.</w:t>
            </w:r>
          </w:p>
          <w:p w14:paraId="296ADAF9" w14:textId="50254FFB" w:rsidR="00F85D84" w:rsidRDefault="00D679BD" w:rsidP="00F85D84">
            <w:pPr>
              <w:pStyle w:val="ListParagraph"/>
              <w:ind w:left="0" w:firstLine="0"/>
            </w:pPr>
            <w:r w:rsidRPr="001C7D98">
              <w:rPr>
                <w:szCs w:val="20"/>
              </w:rPr>
              <w:t xml:space="preserve">(Priority type = </w:t>
            </w:r>
            <w:r>
              <w:rPr>
                <w:szCs w:val="20"/>
              </w:rPr>
              <w:t>4</w:t>
            </w:r>
            <w:r w:rsidRPr="001C7D98">
              <w:rPr>
                <w:szCs w:val="20"/>
              </w:rPr>
              <w:t>)</w:t>
            </w:r>
          </w:p>
        </w:tc>
      </w:tr>
      <w:tr w:rsidR="00767C95" w14:paraId="7212FFD4" w14:textId="77777777" w:rsidTr="007C324E">
        <w:tc>
          <w:tcPr>
            <w:tcW w:w="1188" w:type="dxa"/>
            <w:vAlign w:val="center"/>
          </w:tcPr>
          <w:p w14:paraId="7BE0673A" w14:textId="66C671A1" w:rsidR="00F85D84" w:rsidRDefault="00A60768" w:rsidP="007C324E">
            <w:pPr>
              <w:pStyle w:val="ListParagraph"/>
              <w:ind w:left="0" w:firstLine="0"/>
              <w:jc w:val="center"/>
            </w:pPr>
            <w:r>
              <w:rPr>
                <w:noProof/>
              </w:rPr>
              <w:drawing>
                <wp:inline distT="0" distB="0" distL="0" distR="0" wp14:anchorId="66020C58" wp14:editId="77A08A85">
                  <wp:extent cx="295275" cy="285750"/>
                  <wp:effectExtent l="0" t="0" r="9525" b="0"/>
                  <wp:docPr id="22917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176770" name=""/>
                          <pic:cNvPicPr/>
                        </pic:nvPicPr>
                        <pic:blipFill>
                          <a:blip r:embed="rId67"/>
                          <a:stretch>
                            <a:fillRect/>
                          </a:stretch>
                        </pic:blipFill>
                        <pic:spPr>
                          <a:xfrm>
                            <a:off x="0" y="0"/>
                            <a:ext cx="295275" cy="285750"/>
                          </a:xfrm>
                          <a:prstGeom prst="rect">
                            <a:avLst/>
                          </a:prstGeom>
                        </pic:spPr>
                      </pic:pic>
                    </a:graphicData>
                  </a:graphic>
                </wp:inline>
              </w:drawing>
            </w:r>
          </w:p>
        </w:tc>
        <w:tc>
          <w:tcPr>
            <w:tcW w:w="5565" w:type="dxa"/>
            <w:vAlign w:val="center"/>
          </w:tcPr>
          <w:p w14:paraId="4F739FDF" w14:textId="2CB6691C" w:rsidR="00F85D84" w:rsidRDefault="00A60768" w:rsidP="00F85D84">
            <w:pPr>
              <w:pStyle w:val="ListParagraph"/>
              <w:ind w:left="0" w:firstLine="0"/>
            </w:pPr>
            <w:r>
              <w:rPr>
                <w:noProof/>
              </w:rPr>
              <w:drawing>
                <wp:inline distT="0" distB="0" distL="0" distR="0" wp14:anchorId="6CEB2E50" wp14:editId="155C966C">
                  <wp:extent cx="3295650" cy="257175"/>
                  <wp:effectExtent l="0" t="0" r="0" b="9525"/>
                  <wp:docPr id="161601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10900" name=""/>
                          <pic:cNvPicPr/>
                        </pic:nvPicPr>
                        <pic:blipFill>
                          <a:blip r:embed="rId68"/>
                          <a:stretch>
                            <a:fillRect/>
                          </a:stretch>
                        </pic:blipFill>
                        <pic:spPr>
                          <a:xfrm>
                            <a:off x="0" y="0"/>
                            <a:ext cx="3295650" cy="257175"/>
                          </a:xfrm>
                          <a:prstGeom prst="rect">
                            <a:avLst/>
                          </a:prstGeom>
                        </pic:spPr>
                      </pic:pic>
                    </a:graphicData>
                  </a:graphic>
                </wp:inline>
              </w:drawing>
            </w:r>
          </w:p>
        </w:tc>
        <w:tc>
          <w:tcPr>
            <w:tcW w:w="3209" w:type="dxa"/>
            <w:vAlign w:val="center"/>
          </w:tcPr>
          <w:p w14:paraId="60A2AD93" w14:textId="24DBD55D" w:rsidR="00D679BD" w:rsidRPr="00D679BD" w:rsidRDefault="00D679BD" w:rsidP="00D679BD">
            <w:pPr>
              <w:rPr>
                <w:rFonts w:ascii="Arial" w:hAnsi="Arial" w:cs="Arial"/>
                <w:sz w:val="20"/>
                <w:szCs w:val="20"/>
              </w:rPr>
            </w:pPr>
            <w:r w:rsidRPr="00D679BD">
              <w:rPr>
                <w:rFonts w:ascii="Arial" w:hAnsi="Arial" w:cs="Arial"/>
                <w:sz w:val="20"/>
                <w:szCs w:val="20"/>
              </w:rPr>
              <w:t>100% Full</w:t>
            </w:r>
            <w:r>
              <w:rPr>
                <w:rFonts w:ascii="Arial" w:hAnsi="Arial" w:cs="Arial"/>
                <w:sz w:val="20"/>
                <w:szCs w:val="20"/>
              </w:rPr>
              <w:t xml:space="preserve">. </w:t>
            </w:r>
            <w:r w:rsidRPr="00D679BD">
              <w:rPr>
                <w:rFonts w:ascii="Arial" w:hAnsi="Arial" w:cs="Arial"/>
                <w:sz w:val="20"/>
                <w:szCs w:val="20"/>
              </w:rPr>
              <w:t>If all the activated sensors in this lane are detecting units or boxes, it will show this status</w:t>
            </w:r>
            <w:r>
              <w:rPr>
                <w:rFonts w:ascii="Arial" w:hAnsi="Arial" w:cs="Arial"/>
                <w:sz w:val="20"/>
                <w:szCs w:val="20"/>
              </w:rPr>
              <w:t>.</w:t>
            </w:r>
          </w:p>
          <w:p w14:paraId="6AE51993" w14:textId="1105C178" w:rsidR="00F85D84" w:rsidRPr="00D679BD" w:rsidRDefault="00D679BD" w:rsidP="00A60768">
            <w:pPr>
              <w:pStyle w:val="ListParagraph"/>
              <w:ind w:left="0" w:firstLine="0"/>
              <w:rPr>
                <w:szCs w:val="20"/>
              </w:rPr>
            </w:pPr>
            <w:r w:rsidRPr="001C7D98">
              <w:rPr>
                <w:szCs w:val="20"/>
              </w:rPr>
              <w:t xml:space="preserve">(Priority type = </w:t>
            </w:r>
            <w:r>
              <w:rPr>
                <w:szCs w:val="20"/>
              </w:rPr>
              <w:t>5</w:t>
            </w:r>
            <w:r w:rsidRPr="001C7D98">
              <w:rPr>
                <w:szCs w:val="20"/>
              </w:rPr>
              <w:t>)</w:t>
            </w:r>
          </w:p>
        </w:tc>
      </w:tr>
      <w:tr w:rsidR="00767C95" w14:paraId="5277DE87" w14:textId="77777777" w:rsidTr="007C324E">
        <w:tc>
          <w:tcPr>
            <w:tcW w:w="1188" w:type="dxa"/>
            <w:vAlign w:val="center"/>
          </w:tcPr>
          <w:p w14:paraId="5DED69B7" w14:textId="567ADB4A" w:rsidR="00F85D84" w:rsidRDefault="00A60768" w:rsidP="007C324E">
            <w:pPr>
              <w:pStyle w:val="ListParagraph"/>
              <w:ind w:left="0" w:firstLine="0"/>
              <w:jc w:val="center"/>
            </w:pPr>
            <w:r>
              <w:rPr>
                <w:noProof/>
              </w:rPr>
              <w:drawing>
                <wp:inline distT="0" distB="0" distL="0" distR="0" wp14:anchorId="423B8006" wp14:editId="7FAB2D5C">
                  <wp:extent cx="295275" cy="266700"/>
                  <wp:effectExtent l="0" t="0" r="9525" b="0"/>
                  <wp:docPr id="2086173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73105" name=""/>
                          <pic:cNvPicPr/>
                        </pic:nvPicPr>
                        <pic:blipFill>
                          <a:blip r:embed="rId69"/>
                          <a:stretch>
                            <a:fillRect/>
                          </a:stretch>
                        </pic:blipFill>
                        <pic:spPr>
                          <a:xfrm>
                            <a:off x="0" y="0"/>
                            <a:ext cx="295275" cy="266700"/>
                          </a:xfrm>
                          <a:prstGeom prst="rect">
                            <a:avLst/>
                          </a:prstGeom>
                        </pic:spPr>
                      </pic:pic>
                    </a:graphicData>
                  </a:graphic>
                </wp:inline>
              </w:drawing>
            </w:r>
          </w:p>
        </w:tc>
        <w:tc>
          <w:tcPr>
            <w:tcW w:w="5565" w:type="dxa"/>
            <w:vAlign w:val="center"/>
          </w:tcPr>
          <w:p w14:paraId="3A30517F" w14:textId="6F275ACE" w:rsidR="00F85D84" w:rsidRDefault="00A60768" w:rsidP="00F85D84">
            <w:pPr>
              <w:pStyle w:val="ListParagraph"/>
              <w:ind w:left="0" w:firstLine="0"/>
            </w:pPr>
            <w:r>
              <w:rPr>
                <w:noProof/>
              </w:rPr>
              <w:drawing>
                <wp:inline distT="0" distB="0" distL="0" distR="0" wp14:anchorId="53D38D84" wp14:editId="75E8E461">
                  <wp:extent cx="3286125" cy="295275"/>
                  <wp:effectExtent l="0" t="0" r="9525" b="9525"/>
                  <wp:docPr id="153158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83296" name=""/>
                          <pic:cNvPicPr/>
                        </pic:nvPicPr>
                        <pic:blipFill>
                          <a:blip r:embed="rId70"/>
                          <a:stretch>
                            <a:fillRect/>
                          </a:stretch>
                        </pic:blipFill>
                        <pic:spPr>
                          <a:xfrm>
                            <a:off x="0" y="0"/>
                            <a:ext cx="3286125" cy="295275"/>
                          </a:xfrm>
                          <a:prstGeom prst="rect">
                            <a:avLst/>
                          </a:prstGeom>
                        </pic:spPr>
                      </pic:pic>
                    </a:graphicData>
                  </a:graphic>
                </wp:inline>
              </w:drawing>
            </w:r>
          </w:p>
        </w:tc>
        <w:tc>
          <w:tcPr>
            <w:tcW w:w="3209" w:type="dxa"/>
            <w:vAlign w:val="center"/>
          </w:tcPr>
          <w:p w14:paraId="18097927" w14:textId="4425A651" w:rsidR="00D679BD" w:rsidRPr="00D679BD" w:rsidRDefault="00D679BD" w:rsidP="00D679BD">
            <w:pPr>
              <w:rPr>
                <w:rFonts w:ascii="Arial" w:hAnsi="Arial" w:cs="Arial"/>
                <w:sz w:val="20"/>
                <w:szCs w:val="20"/>
              </w:rPr>
            </w:pPr>
            <w:r>
              <w:rPr>
                <w:rFonts w:ascii="Arial" w:hAnsi="Arial" w:cs="Arial"/>
                <w:sz w:val="20"/>
                <w:szCs w:val="20"/>
              </w:rPr>
              <w:t>75</w:t>
            </w:r>
            <w:r w:rsidRPr="00D679BD">
              <w:rPr>
                <w:rFonts w:ascii="Arial" w:hAnsi="Arial" w:cs="Arial"/>
                <w:sz w:val="20"/>
                <w:szCs w:val="20"/>
              </w:rPr>
              <w:t>% Full</w:t>
            </w:r>
            <w:r>
              <w:rPr>
                <w:rFonts w:ascii="Arial" w:hAnsi="Arial" w:cs="Arial"/>
                <w:sz w:val="20"/>
                <w:szCs w:val="20"/>
              </w:rPr>
              <w:t xml:space="preserve">. </w:t>
            </w:r>
            <w:r w:rsidR="00767C95" w:rsidRPr="00767C95">
              <w:rPr>
                <w:rFonts w:ascii="Arial" w:hAnsi="Arial" w:cs="Arial"/>
                <w:sz w:val="20"/>
                <w:szCs w:val="20"/>
              </w:rPr>
              <w:t>If 75% of the activated sensors in this lane are detecting units or boxes, this status will be displayed.</w:t>
            </w:r>
          </w:p>
          <w:p w14:paraId="77FD7B80" w14:textId="47017610" w:rsidR="00F85D84" w:rsidRDefault="00D679BD" w:rsidP="00D679BD">
            <w:pPr>
              <w:pStyle w:val="ListParagraph"/>
              <w:ind w:left="0" w:firstLine="0"/>
            </w:pPr>
            <w:r w:rsidRPr="001C7D98">
              <w:rPr>
                <w:szCs w:val="20"/>
              </w:rPr>
              <w:t xml:space="preserve">(Priority type = </w:t>
            </w:r>
            <w:r w:rsidR="00767C95">
              <w:rPr>
                <w:szCs w:val="20"/>
              </w:rPr>
              <w:t>6</w:t>
            </w:r>
            <w:r w:rsidRPr="001C7D98">
              <w:rPr>
                <w:szCs w:val="20"/>
              </w:rPr>
              <w:t>)</w:t>
            </w:r>
          </w:p>
        </w:tc>
      </w:tr>
      <w:tr w:rsidR="00767C95" w14:paraId="43E97621" w14:textId="77777777" w:rsidTr="007C324E">
        <w:tc>
          <w:tcPr>
            <w:tcW w:w="1188" w:type="dxa"/>
            <w:vAlign w:val="center"/>
          </w:tcPr>
          <w:p w14:paraId="5BA0B2CA" w14:textId="073AEDC1" w:rsidR="00F85D84" w:rsidRDefault="00A60768" w:rsidP="007C324E">
            <w:pPr>
              <w:pStyle w:val="ListParagraph"/>
              <w:ind w:left="0" w:firstLine="0"/>
              <w:jc w:val="center"/>
            </w:pPr>
            <w:r>
              <w:rPr>
                <w:noProof/>
              </w:rPr>
              <w:drawing>
                <wp:inline distT="0" distB="0" distL="0" distR="0" wp14:anchorId="7ABFA854" wp14:editId="25A98698">
                  <wp:extent cx="295275" cy="266700"/>
                  <wp:effectExtent l="0" t="0" r="9525" b="0"/>
                  <wp:docPr id="1424232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73105" name=""/>
                          <pic:cNvPicPr/>
                        </pic:nvPicPr>
                        <pic:blipFill>
                          <a:blip r:embed="rId69"/>
                          <a:stretch>
                            <a:fillRect/>
                          </a:stretch>
                        </pic:blipFill>
                        <pic:spPr>
                          <a:xfrm>
                            <a:off x="0" y="0"/>
                            <a:ext cx="295275" cy="266700"/>
                          </a:xfrm>
                          <a:prstGeom prst="rect">
                            <a:avLst/>
                          </a:prstGeom>
                        </pic:spPr>
                      </pic:pic>
                    </a:graphicData>
                  </a:graphic>
                </wp:inline>
              </w:drawing>
            </w:r>
          </w:p>
        </w:tc>
        <w:tc>
          <w:tcPr>
            <w:tcW w:w="5565" w:type="dxa"/>
            <w:vAlign w:val="center"/>
          </w:tcPr>
          <w:p w14:paraId="787CE5EF" w14:textId="2140A2C9" w:rsidR="00F85D84" w:rsidRDefault="00A60768" w:rsidP="00F85D84">
            <w:pPr>
              <w:pStyle w:val="ListParagraph"/>
              <w:ind w:left="0" w:firstLine="0"/>
            </w:pPr>
            <w:r>
              <w:rPr>
                <w:noProof/>
              </w:rPr>
              <w:drawing>
                <wp:inline distT="0" distB="0" distL="0" distR="0" wp14:anchorId="47B1BBC8" wp14:editId="087DBB6E">
                  <wp:extent cx="3324225" cy="276225"/>
                  <wp:effectExtent l="0" t="0" r="9525" b="9525"/>
                  <wp:docPr id="176458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2136" name=""/>
                          <pic:cNvPicPr/>
                        </pic:nvPicPr>
                        <pic:blipFill>
                          <a:blip r:embed="rId71"/>
                          <a:stretch>
                            <a:fillRect/>
                          </a:stretch>
                        </pic:blipFill>
                        <pic:spPr>
                          <a:xfrm>
                            <a:off x="0" y="0"/>
                            <a:ext cx="3324225" cy="276225"/>
                          </a:xfrm>
                          <a:prstGeom prst="rect">
                            <a:avLst/>
                          </a:prstGeom>
                        </pic:spPr>
                      </pic:pic>
                    </a:graphicData>
                  </a:graphic>
                </wp:inline>
              </w:drawing>
            </w:r>
          </w:p>
        </w:tc>
        <w:tc>
          <w:tcPr>
            <w:tcW w:w="3209" w:type="dxa"/>
            <w:vAlign w:val="center"/>
          </w:tcPr>
          <w:p w14:paraId="63A55F66" w14:textId="4B328545" w:rsidR="00767C95" w:rsidRPr="00D679BD" w:rsidRDefault="00767C95" w:rsidP="00767C95">
            <w:pPr>
              <w:rPr>
                <w:rFonts w:ascii="Arial" w:hAnsi="Arial" w:cs="Arial"/>
                <w:sz w:val="20"/>
                <w:szCs w:val="20"/>
              </w:rPr>
            </w:pPr>
            <w:r>
              <w:rPr>
                <w:rFonts w:ascii="Arial" w:hAnsi="Arial" w:cs="Arial"/>
                <w:sz w:val="20"/>
                <w:szCs w:val="20"/>
              </w:rPr>
              <w:t>50</w:t>
            </w:r>
            <w:r w:rsidRPr="00D679BD">
              <w:rPr>
                <w:rFonts w:ascii="Arial" w:hAnsi="Arial" w:cs="Arial"/>
                <w:sz w:val="20"/>
                <w:szCs w:val="20"/>
              </w:rPr>
              <w:t>% Full</w:t>
            </w:r>
            <w:r>
              <w:rPr>
                <w:rFonts w:ascii="Arial" w:hAnsi="Arial" w:cs="Arial"/>
                <w:sz w:val="20"/>
                <w:szCs w:val="20"/>
              </w:rPr>
              <w:t xml:space="preserve">. </w:t>
            </w:r>
            <w:r w:rsidRPr="00767C95">
              <w:rPr>
                <w:rFonts w:ascii="Arial" w:hAnsi="Arial" w:cs="Arial"/>
                <w:sz w:val="20"/>
                <w:szCs w:val="20"/>
              </w:rPr>
              <w:t xml:space="preserve">If </w:t>
            </w:r>
            <w:r>
              <w:rPr>
                <w:rFonts w:ascii="Arial" w:hAnsi="Arial" w:cs="Arial"/>
                <w:sz w:val="20"/>
                <w:szCs w:val="20"/>
              </w:rPr>
              <w:t>50</w:t>
            </w:r>
            <w:r w:rsidRPr="00767C95">
              <w:rPr>
                <w:rFonts w:ascii="Arial" w:hAnsi="Arial" w:cs="Arial"/>
                <w:sz w:val="20"/>
                <w:szCs w:val="20"/>
              </w:rPr>
              <w:t>% of the activated sensors in this lane are detecting units or boxes, this status will be displayed.</w:t>
            </w:r>
          </w:p>
          <w:p w14:paraId="3EF7CFBE" w14:textId="5A49C1FE" w:rsidR="00F85D84" w:rsidRDefault="00767C95" w:rsidP="00767C95">
            <w:pPr>
              <w:pStyle w:val="ListParagraph"/>
              <w:ind w:left="0" w:firstLine="0"/>
            </w:pPr>
            <w:r w:rsidRPr="001C7D98">
              <w:rPr>
                <w:szCs w:val="20"/>
              </w:rPr>
              <w:t xml:space="preserve">(Priority type = </w:t>
            </w:r>
            <w:r>
              <w:rPr>
                <w:szCs w:val="20"/>
              </w:rPr>
              <w:t>6</w:t>
            </w:r>
            <w:r w:rsidRPr="001C7D98">
              <w:rPr>
                <w:szCs w:val="20"/>
              </w:rPr>
              <w:t>)</w:t>
            </w:r>
          </w:p>
        </w:tc>
      </w:tr>
      <w:tr w:rsidR="00A60768" w14:paraId="4F108591" w14:textId="77777777" w:rsidTr="007C324E">
        <w:tc>
          <w:tcPr>
            <w:tcW w:w="1188" w:type="dxa"/>
            <w:vAlign w:val="center"/>
          </w:tcPr>
          <w:p w14:paraId="60182CBD" w14:textId="197861EF" w:rsidR="00A60768" w:rsidRDefault="00A60768" w:rsidP="007C324E">
            <w:pPr>
              <w:pStyle w:val="ListParagraph"/>
              <w:ind w:left="0" w:firstLine="0"/>
              <w:jc w:val="center"/>
              <w:rPr>
                <w:noProof/>
              </w:rPr>
            </w:pPr>
            <w:r>
              <w:rPr>
                <w:noProof/>
              </w:rPr>
              <w:drawing>
                <wp:inline distT="0" distB="0" distL="0" distR="0" wp14:anchorId="3A51DFF2" wp14:editId="720923BF">
                  <wp:extent cx="295275" cy="266700"/>
                  <wp:effectExtent l="0" t="0" r="9525" b="0"/>
                  <wp:docPr id="179662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73105" name=""/>
                          <pic:cNvPicPr/>
                        </pic:nvPicPr>
                        <pic:blipFill>
                          <a:blip r:embed="rId69"/>
                          <a:stretch>
                            <a:fillRect/>
                          </a:stretch>
                        </pic:blipFill>
                        <pic:spPr>
                          <a:xfrm>
                            <a:off x="0" y="0"/>
                            <a:ext cx="295275" cy="266700"/>
                          </a:xfrm>
                          <a:prstGeom prst="rect">
                            <a:avLst/>
                          </a:prstGeom>
                        </pic:spPr>
                      </pic:pic>
                    </a:graphicData>
                  </a:graphic>
                </wp:inline>
              </w:drawing>
            </w:r>
          </w:p>
        </w:tc>
        <w:tc>
          <w:tcPr>
            <w:tcW w:w="5565" w:type="dxa"/>
            <w:vAlign w:val="center"/>
          </w:tcPr>
          <w:p w14:paraId="1A793098" w14:textId="52BC4434" w:rsidR="00A60768" w:rsidRDefault="00A60768" w:rsidP="00F85D84">
            <w:pPr>
              <w:pStyle w:val="ListParagraph"/>
              <w:ind w:left="0" w:firstLine="0"/>
              <w:rPr>
                <w:noProof/>
              </w:rPr>
            </w:pPr>
            <w:r>
              <w:rPr>
                <w:noProof/>
              </w:rPr>
              <w:drawing>
                <wp:inline distT="0" distB="0" distL="0" distR="0" wp14:anchorId="1B91537D" wp14:editId="313C98A9">
                  <wp:extent cx="3276600" cy="295275"/>
                  <wp:effectExtent l="0" t="0" r="0" b="9525"/>
                  <wp:docPr id="13759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7706" name=""/>
                          <pic:cNvPicPr/>
                        </pic:nvPicPr>
                        <pic:blipFill>
                          <a:blip r:embed="rId72"/>
                          <a:stretch>
                            <a:fillRect/>
                          </a:stretch>
                        </pic:blipFill>
                        <pic:spPr>
                          <a:xfrm>
                            <a:off x="0" y="0"/>
                            <a:ext cx="3276600" cy="295275"/>
                          </a:xfrm>
                          <a:prstGeom prst="rect">
                            <a:avLst/>
                          </a:prstGeom>
                        </pic:spPr>
                      </pic:pic>
                    </a:graphicData>
                  </a:graphic>
                </wp:inline>
              </w:drawing>
            </w:r>
          </w:p>
        </w:tc>
        <w:tc>
          <w:tcPr>
            <w:tcW w:w="3209" w:type="dxa"/>
            <w:vAlign w:val="center"/>
          </w:tcPr>
          <w:p w14:paraId="7770B6F6" w14:textId="40743EBD" w:rsidR="00767C95" w:rsidRPr="00D679BD" w:rsidRDefault="00767C95" w:rsidP="00767C95">
            <w:pPr>
              <w:rPr>
                <w:rFonts w:ascii="Arial" w:hAnsi="Arial" w:cs="Arial"/>
                <w:sz w:val="20"/>
                <w:szCs w:val="20"/>
              </w:rPr>
            </w:pPr>
            <w:r>
              <w:rPr>
                <w:rFonts w:ascii="Arial" w:hAnsi="Arial" w:cs="Arial"/>
                <w:sz w:val="20"/>
                <w:szCs w:val="20"/>
              </w:rPr>
              <w:t>25</w:t>
            </w:r>
            <w:r w:rsidRPr="00D679BD">
              <w:rPr>
                <w:rFonts w:ascii="Arial" w:hAnsi="Arial" w:cs="Arial"/>
                <w:sz w:val="20"/>
                <w:szCs w:val="20"/>
              </w:rPr>
              <w:t>% Full</w:t>
            </w:r>
            <w:r>
              <w:rPr>
                <w:rFonts w:ascii="Arial" w:hAnsi="Arial" w:cs="Arial"/>
                <w:sz w:val="20"/>
                <w:szCs w:val="20"/>
              </w:rPr>
              <w:t xml:space="preserve">. </w:t>
            </w:r>
            <w:r w:rsidRPr="00767C95">
              <w:rPr>
                <w:rFonts w:ascii="Arial" w:hAnsi="Arial" w:cs="Arial"/>
                <w:sz w:val="20"/>
                <w:szCs w:val="20"/>
              </w:rPr>
              <w:t xml:space="preserve">If </w:t>
            </w:r>
            <w:r>
              <w:rPr>
                <w:rFonts w:ascii="Arial" w:hAnsi="Arial" w:cs="Arial"/>
                <w:sz w:val="20"/>
                <w:szCs w:val="20"/>
              </w:rPr>
              <w:t>25</w:t>
            </w:r>
            <w:r w:rsidRPr="00767C95">
              <w:rPr>
                <w:rFonts w:ascii="Arial" w:hAnsi="Arial" w:cs="Arial"/>
                <w:sz w:val="20"/>
                <w:szCs w:val="20"/>
              </w:rPr>
              <w:t>% of the activated sensors in this lane are detecting units or boxes, this status will be displayed.</w:t>
            </w:r>
          </w:p>
          <w:p w14:paraId="3649FA35" w14:textId="3A27F5BA" w:rsidR="00A60768" w:rsidRPr="00767C95" w:rsidRDefault="00767C95" w:rsidP="00767C95">
            <w:pPr>
              <w:rPr>
                <w:rFonts w:ascii="Arial" w:hAnsi="Arial" w:cs="Arial"/>
                <w:sz w:val="20"/>
                <w:szCs w:val="20"/>
              </w:rPr>
            </w:pPr>
            <w:r w:rsidRPr="001C7D98">
              <w:rPr>
                <w:rFonts w:ascii="Arial" w:hAnsi="Arial" w:cs="Arial"/>
                <w:sz w:val="20"/>
                <w:szCs w:val="20"/>
              </w:rPr>
              <w:t xml:space="preserve">(Priority type = </w:t>
            </w:r>
            <w:r>
              <w:rPr>
                <w:szCs w:val="20"/>
              </w:rPr>
              <w:t>6</w:t>
            </w:r>
            <w:r w:rsidRPr="001C7D98">
              <w:rPr>
                <w:rFonts w:ascii="Arial" w:hAnsi="Arial" w:cs="Arial"/>
                <w:sz w:val="20"/>
                <w:szCs w:val="20"/>
              </w:rPr>
              <w:t>)</w:t>
            </w:r>
          </w:p>
        </w:tc>
      </w:tr>
      <w:tr w:rsidR="00A60768" w14:paraId="26677429" w14:textId="77777777" w:rsidTr="007C324E">
        <w:tc>
          <w:tcPr>
            <w:tcW w:w="1188" w:type="dxa"/>
            <w:vAlign w:val="center"/>
          </w:tcPr>
          <w:p w14:paraId="70C9CB7D" w14:textId="17B09B9E" w:rsidR="00A60768" w:rsidRDefault="00A60768" w:rsidP="007C324E">
            <w:pPr>
              <w:pStyle w:val="ListParagraph"/>
              <w:ind w:left="0" w:firstLine="0"/>
              <w:jc w:val="center"/>
              <w:rPr>
                <w:noProof/>
              </w:rPr>
            </w:pPr>
            <w:r>
              <w:rPr>
                <w:noProof/>
              </w:rPr>
              <w:drawing>
                <wp:inline distT="0" distB="0" distL="0" distR="0" wp14:anchorId="6D4EBD49" wp14:editId="00C07EE7">
                  <wp:extent cx="276225" cy="276225"/>
                  <wp:effectExtent l="0" t="0" r="9525" b="9525"/>
                  <wp:docPr id="106467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79618" name=""/>
                          <pic:cNvPicPr/>
                        </pic:nvPicPr>
                        <pic:blipFill>
                          <a:blip r:embed="rId73"/>
                          <a:stretch>
                            <a:fillRect/>
                          </a:stretch>
                        </pic:blipFill>
                        <pic:spPr>
                          <a:xfrm>
                            <a:off x="0" y="0"/>
                            <a:ext cx="276225" cy="276225"/>
                          </a:xfrm>
                          <a:prstGeom prst="rect">
                            <a:avLst/>
                          </a:prstGeom>
                        </pic:spPr>
                      </pic:pic>
                    </a:graphicData>
                  </a:graphic>
                </wp:inline>
              </w:drawing>
            </w:r>
          </w:p>
        </w:tc>
        <w:tc>
          <w:tcPr>
            <w:tcW w:w="5565" w:type="dxa"/>
            <w:vAlign w:val="center"/>
          </w:tcPr>
          <w:p w14:paraId="08907B4A" w14:textId="5AA4E008" w:rsidR="00A60768" w:rsidRDefault="00A60768" w:rsidP="00F85D84">
            <w:pPr>
              <w:pStyle w:val="ListParagraph"/>
              <w:ind w:left="0" w:firstLine="0"/>
              <w:rPr>
                <w:noProof/>
              </w:rPr>
            </w:pPr>
            <w:r>
              <w:rPr>
                <w:noProof/>
              </w:rPr>
              <w:drawing>
                <wp:inline distT="0" distB="0" distL="0" distR="0" wp14:anchorId="02337358" wp14:editId="0ADCA1AE">
                  <wp:extent cx="3286125" cy="295275"/>
                  <wp:effectExtent l="0" t="0" r="9525" b="9525"/>
                  <wp:docPr id="49456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66943" name=""/>
                          <pic:cNvPicPr/>
                        </pic:nvPicPr>
                        <pic:blipFill>
                          <a:blip r:embed="rId74"/>
                          <a:stretch>
                            <a:fillRect/>
                          </a:stretch>
                        </pic:blipFill>
                        <pic:spPr>
                          <a:xfrm>
                            <a:off x="0" y="0"/>
                            <a:ext cx="3286125" cy="295275"/>
                          </a:xfrm>
                          <a:prstGeom prst="rect">
                            <a:avLst/>
                          </a:prstGeom>
                        </pic:spPr>
                      </pic:pic>
                    </a:graphicData>
                  </a:graphic>
                </wp:inline>
              </w:drawing>
            </w:r>
          </w:p>
        </w:tc>
        <w:tc>
          <w:tcPr>
            <w:tcW w:w="3209" w:type="dxa"/>
            <w:vAlign w:val="center"/>
          </w:tcPr>
          <w:p w14:paraId="5733A74B" w14:textId="4FDCD9EB" w:rsidR="00767C95" w:rsidRPr="00767C95" w:rsidRDefault="00767C95" w:rsidP="00767C95">
            <w:pPr>
              <w:rPr>
                <w:rFonts w:ascii="Arial" w:eastAsia="Arial" w:hAnsi="Arial" w:cs="Arial"/>
                <w:color w:val="000000"/>
                <w:sz w:val="20"/>
                <w:szCs w:val="20"/>
              </w:rPr>
            </w:pPr>
            <w:r w:rsidRPr="00767C95">
              <w:rPr>
                <w:rFonts w:ascii="Arial" w:hAnsi="Arial" w:cs="Arial"/>
                <w:sz w:val="20"/>
                <w:szCs w:val="20"/>
              </w:rPr>
              <w:t>Running or ON.</w:t>
            </w:r>
            <w:r>
              <w:t xml:space="preserve"> </w:t>
            </w:r>
            <w:r w:rsidRPr="00767C95">
              <w:rPr>
                <w:rFonts w:ascii="Arial" w:hAnsi="Arial" w:cs="Arial"/>
                <w:sz w:val="20"/>
                <w:szCs w:val="20"/>
              </w:rPr>
              <w:t>If the zones that comprise the lane are running, the system will display this status.</w:t>
            </w:r>
          </w:p>
          <w:p w14:paraId="29D6898B" w14:textId="1D1F4DD0" w:rsidR="00A60768" w:rsidRPr="00767C95" w:rsidRDefault="00767C95" w:rsidP="00767C95">
            <w:pPr>
              <w:rPr>
                <w:rFonts w:ascii="Arial" w:hAnsi="Arial" w:cs="Arial"/>
                <w:sz w:val="20"/>
                <w:szCs w:val="20"/>
              </w:rPr>
            </w:pPr>
            <w:r w:rsidRPr="001C7D98">
              <w:rPr>
                <w:rFonts w:ascii="Arial" w:hAnsi="Arial" w:cs="Arial"/>
                <w:sz w:val="20"/>
                <w:szCs w:val="20"/>
              </w:rPr>
              <w:t xml:space="preserve">(Priority type = </w:t>
            </w:r>
            <w:r>
              <w:rPr>
                <w:sz w:val="20"/>
                <w:szCs w:val="20"/>
              </w:rPr>
              <w:t>7</w:t>
            </w:r>
            <w:r w:rsidRPr="001C7D98">
              <w:rPr>
                <w:rFonts w:ascii="Arial" w:hAnsi="Arial" w:cs="Arial"/>
                <w:sz w:val="20"/>
                <w:szCs w:val="20"/>
              </w:rPr>
              <w:t>)</w:t>
            </w:r>
          </w:p>
        </w:tc>
      </w:tr>
    </w:tbl>
    <w:p w14:paraId="45704A36" w14:textId="62DD66FE" w:rsidR="00767C95" w:rsidRPr="00AF1639" w:rsidRDefault="00767C95" w:rsidP="00767C95">
      <w:pPr>
        <w:pStyle w:val="Caption"/>
        <w:jc w:val="center"/>
        <w:rPr>
          <w:i w:val="0"/>
          <w:iCs w:val="0"/>
        </w:rPr>
      </w:pPr>
      <w:bookmarkStart w:id="87" w:name="_Toc170815443"/>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39</w:t>
      </w:r>
      <w:r w:rsidRPr="006A6E67">
        <w:rPr>
          <w:i w:val="0"/>
          <w:iCs w:val="0"/>
        </w:rPr>
        <w:fldChar w:fldCharType="end"/>
      </w:r>
      <w:r w:rsidRPr="006A6E67">
        <w:rPr>
          <w:i w:val="0"/>
          <w:iCs w:val="0"/>
        </w:rPr>
        <w:t>.</w:t>
      </w:r>
      <w:r>
        <w:rPr>
          <w:i w:val="0"/>
          <w:iCs w:val="0"/>
        </w:rPr>
        <w:t xml:space="preserve"> </w:t>
      </w:r>
      <w:r w:rsidRPr="00767C95">
        <w:rPr>
          <w:i w:val="0"/>
          <w:iCs w:val="0"/>
        </w:rPr>
        <w:t>Lane status indicator.</w:t>
      </w:r>
      <w:bookmarkEnd w:id="87"/>
    </w:p>
    <w:p w14:paraId="79657CC3" w14:textId="77777777" w:rsidR="00767C95" w:rsidRDefault="00767C95" w:rsidP="00B416A6">
      <w:pPr>
        <w:pStyle w:val="ListParagraph"/>
      </w:pPr>
    </w:p>
    <w:tbl>
      <w:tblPr>
        <w:tblStyle w:val="TableGrid"/>
        <w:tblW w:w="0" w:type="auto"/>
        <w:tblInd w:w="720" w:type="dxa"/>
        <w:tblLook w:val="04A0" w:firstRow="1" w:lastRow="0" w:firstColumn="1" w:lastColumn="0" w:noHBand="0" w:noVBand="1"/>
      </w:tblPr>
      <w:tblGrid>
        <w:gridCol w:w="1188"/>
        <w:gridCol w:w="5565"/>
        <w:gridCol w:w="3209"/>
      </w:tblGrid>
      <w:tr w:rsidR="00767C95" w14:paraId="12D020C1" w14:textId="77777777" w:rsidTr="00767C95">
        <w:tc>
          <w:tcPr>
            <w:tcW w:w="1188" w:type="dxa"/>
          </w:tcPr>
          <w:p w14:paraId="022D41A8" w14:textId="77777777" w:rsidR="00767C95" w:rsidRDefault="00767C95" w:rsidP="00B84339">
            <w:pPr>
              <w:pStyle w:val="ListParagraph"/>
              <w:ind w:left="0" w:firstLine="0"/>
            </w:pPr>
            <w:r w:rsidRPr="00704CDA">
              <w:rPr>
                <w:b/>
                <w:bCs/>
              </w:rPr>
              <w:lastRenderedPageBreak/>
              <w:t>Indi</w:t>
            </w:r>
            <w:r>
              <w:rPr>
                <w:b/>
                <w:bCs/>
              </w:rPr>
              <w:t>.</w:t>
            </w:r>
          </w:p>
        </w:tc>
        <w:tc>
          <w:tcPr>
            <w:tcW w:w="5565" w:type="dxa"/>
          </w:tcPr>
          <w:p w14:paraId="1D3C8CB8" w14:textId="77777777" w:rsidR="00767C95" w:rsidRDefault="00767C95" w:rsidP="00B84339">
            <w:pPr>
              <w:pStyle w:val="ListParagraph"/>
              <w:ind w:left="0" w:firstLine="0"/>
            </w:pPr>
            <w:r w:rsidRPr="00704CDA">
              <w:rPr>
                <w:b/>
                <w:bCs/>
              </w:rPr>
              <w:t>Face plate indicator</w:t>
            </w:r>
          </w:p>
        </w:tc>
        <w:tc>
          <w:tcPr>
            <w:tcW w:w="3209" w:type="dxa"/>
          </w:tcPr>
          <w:p w14:paraId="36EF3BA6" w14:textId="77777777" w:rsidR="00767C95" w:rsidRDefault="00767C95" w:rsidP="00B84339">
            <w:pPr>
              <w:pStyle w:val="ListParagraph"/>
              <w:ind w:left="0" w:firstLine="0"/>
            </w:pPr>
            <w:r w:rsidRPr="00704CDA">
              <w:rPr>
                <w:b/>
                <w:bCs/>
              </w:rPr>
              <w:t>Description</w:t>
            </w:r>
          </w:p>
        </w:tc>
      </w:tr>
      <w:tr w:rsidR="00767C95" w14:paraId="067BD5D8" w14:textId="77777777" w:rsidTr="007C324E">
        <w:tc>
          <w:tcPr>
            <w:tcW w:w="1188" w:type="dxa"/>
            <w:vAlign w:val="center"/>
          </w:tcPr>
          <w:p w14:paraId="5189D952" w14:textId="77777777" w:rsidR="00767C95" w:rsidRDefault="00767C95" w:rsidP="007C324E">
            <w:pPr>
              <w:pStyle w:val="ListParagraph"/>
              <w:ind w:left="0" w:firstLine="0"/>
              <w:jc w:val="center"/>
              <w:rPr>
                <w:noProof/>
              </w:rPr>
            </w:pPr>
            <w:r>
              <w:rPr>
                <w:noProof/>
              </w:rPr>
              <w:drawing>
                <wp:inline distT="0" distB="0" distL="0" distR="0" wp14:anchorId="3F5BB472" wp14:editId="3C2649AA">
                  <wp:extent cx="266700" cy="276225"/>
                  <wp:effectExtent l="0" t="0" r="0" b="9525"/>
                  <wp:docPr id="169685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66595" name=""/>
                          <pic:cNvPicPr/>
                        </pic:nvPicPr>
                        <pic:blipFill>
                          <a:blip r:embed="rId75"/>
                          <a:stretch>
                            <a:fillRect/>
                          </a:stretch>
                        </pic:blipFill>
                        <pic:spPr>
                          <a:xfrm>
                            <a:off x="0" y="0"/>
                            <a:ext cx="266700" cy="276225"/>
                          </a:xfrm>
                          <a:prstGeom prst="rect">
                            <a:avLst/>
                          </a:prstGeom>
                        </pic:spPr>
                      </pic:pic>
                    </a:graphicData>
                  </a:graphic>
                </wp:inline>
              </w:drawing>
            </w:r>
          </w:p>
        </w:tc>
        <w:tc>
          <w:tcPr>
            <w:tcW w:w="5565" w:type="dxa"/>
            <w:vAlign w:val="center"/>
          </w:tcPr>
          <w:p w14:paraId="3062FB40" w14:textId="77777777" w:rsidR="00767C95" w:rsidRDefault="00767C95" w:rsidP="00B84339">
            <w:pPr>
              <w:pStyle w:val="ListParagraph"/>
              <w:ind w:left="0" w:firstLine="0"/>
              <w:rPr>
                <w:noProof/>
              </w:rPr>
            </w:pPr>
            <w:r>
              <w:rPr>
                <w:noProof/>
              </w:rPr>
              <w:drawing>
                <wp:inline distT="0" distB="0" distL="0" distR="0" wp14:anchorId="23E4C6D7" wp14:editId="1AACF5E8">
                  <wp:extent cx="3286125" cy="276225"/>
                  <wp:effectExtent l="0" t="0" r="9525" b="9525"/>
                  <wp:docPr id="21418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91865" name=""/>
                          <pic:cNvPicPr/>
                        </pic:nvPicPr>
                        <pic:blipFill>
                          <a:blip r:embed="rId76"/>
                          <a:stretch>
                            <a:fillRect/>
                          </a:stretch>
                        </pic:blipFill>
                        <pic:spPr>
                          <a:xfrm>
                            <a:off x="0" y="0"/>
                            <a:ext cx="3286125" cy="276225"/>
                          </a:xfrm>
                          <a:prstGeom prst="rect">
                            <a:avLst/>
                          </a:prstGeom>
                        </pic:spPr>
                      </pic:pic>
                    </a:graphicData>
                  </a:graphic>
                </wp:inline>
              </w:drawing>
            </w:r>
          </w:p>
        </w:tc>
        <w:tc>
          <w:tcPr>
            <w:tcW w:w="3209" w:type="dxa"/>
            <w:vAlign w:val="center"/>
          </w:tcPr>
          <w:p w14:paraId="604DA5A2" w14:textId="2DABCD8C" w:rsidR="00767C95" w:rsidRDefault="00767C95" w:rsidP="00B84339">
            <w:pPr>
              <w:rPr>
                <w:rFonts w:ascii="Arial" w:hAnsi="Arial" w:cs="Arial"/>
                <w:sz w:val="20"/>
                <w:szCs w:val="20"/>
              </w:rPr>
            </w:pPr>
            <w:r w:rsidRPr="00767C95">
              <w:rPr>
                <w:rFonts w:ascii="Arial" w:hAnsi="Arial" w:cs="Arial"/>
                <w:sz w:val="20"/>
                <w:szCs w:val="20"/>
              </w:rPr>
              <w:t>Energy management</w:t>
            </w:r>
            <w:r>
              <w:rPr>
                <w:rFonts w:ascii="Arial" w:hAnsi="Arial" w:cs="Arial"/>
                <w:sz w:val="20"/>
                <w:szCs w:val="20"/>
              </w:rPr>
              <w:t>. Zone</w:t>
            </w:r>
            <w:r w:rsidR="007E3A67">
              <w:rPr>
                <w:rFonts w:ascii="Arial" w:hAnsi="Arial" w:cs="Arial"/>
                <w:sz w:val="20"/>
                <w:szCs w:val="20"/>
              </w:rPr>
              <w:t>s</w:t>
            </w:r>
            <w:r>
              <w:rPr>
                <w:rFonts w:ascii="Arial" w:hAnsi="Arial" w:cs="Arial"/>
                <w:sz w:val="20"/>
                <w:szCs w:val="20"/>
              </w:rPr>
              <w:t xml:space="preserve"> or lane </w:t>
            </w:r>
            <w:r w:rsidRPr="00767C95">
              <w:rPr>
                <w:rFonts w:ascii="Arial" w:hAnsi="Arial" w:cs="Arial"/>
                <w:sz w:val="20"/>
                <w:szCs w:val="20"/>
              </w:rPr>
              <w:t>is enabled or started but it's not running due to flow control (</w:t>
            </w:r>
            <w:proofErr w:type="spellStart"/>
            <w:r w:rsidRPr="00767C95">
              <w:rPr>
                <w:rFonts w:ascii="Arial" w:hAnsi="Arial" w:cs="Arial"/>
                <w:sz w:val="20"/>
                <w:szCs w:val="20"/>
              </w:rPr>
              <w:t>ie</w:t>
            </w:r>
            <w:proofErr w:type="spellEnd"/>
            <w:r w:rsidRPr="00767C95">
              <w:rPr>
                <w:rFonts w:ascii="Arial" w:hAnsi="Arial" w:cs="Arial"/>
                <w:sz w:val="20"/>
                <w:szCs w:val="20"/>
              </w:rPr>
              <w:t xml:space="preserve"> downstream is not ready)</w:t>
            </w:r>
            <w:r>
              <w:rPr>
                <w:rFonts w:ascii="Arial" w:hAnsi="Arial" w:cs="Arial"/>
                <w:sz w:val="20"/>
                <w:szCs w:val="20"/>
              </w:rPr>
              <w:t>.</w:t>
            </w:r>
          </w:p>
          <w:p w14:paraId="1DD81A76" w14:textId="77777777" w:rsidR="00767C95" w:rsidRPr="00767C95" w:rsidRDefault="00767C95" w:rsidP="00B84339">
            <w:pPr>
              <w:rPr>
                <w:rFonts w:ascii="Arial" w:hAnsi="Arial" w:cs="Arial"/>
                <w:sz w:val="20"/>
                <w:szCs w:val="20"/>
              </w:rPr>
            </w:pPr>
            <w:r w:rsidRPr="001C7D98">
              <w:rPr>
                <w:rFonts w:ascii="Arial" w:hAnsi="Arial" w:cs="Arial"/>
                <w:sz w:val="20"/>
                <w:szCs w:val="20"/>
              </w:rPr>
              <w:t xml:space="preserve">(Priority type = </w:t>
            </w:r>
            <w:r>
              <w:rPr>
                <w:sz w:val="20"/>
                <w:szCs w:val="20"/>
              </w:rPr>
              <w:t>8</w:t>
            </w:r>
            <w:r w:rsidRPr="001C7D98">
              <w:rPr>
                <w:rFonts w:ascii="Arial" w:hAnsi="Arial" w:cs="Arial"/>
                <w:sz w:val="20"/>
                <w:szCs w:val="20"/>
              </w:rPr>
              <w:t>)</w:t>
            </w:r>
          </w:p>
        </w:tc>
      </w:tr>
      <w:tr w:rsidR="00767C95" w14:paraId="21BD649B" w14:textId="77777777" w:rsidTr="007C324E">
        <w:tc>
          <w:tcPr>
            <w:tcW w:w="1188" w:type="dxa"/>
            <w:vAlign w:val="center"/>
          </w:tcPr>
          <w:p w14:paraId="57C7830E" w14:textId="77777777" w:rsidR="00767C95" w:rsidRDefault="00767C95" w:rsidP="007C324E">
            <w:pPr>
              <w:pStyle w:val="ListParagraph"/>
              <w:ind w:left="0" w:firstLine="0"/>
              <w:jc w:val="center"/>
              <w:rPr>
                <w:noProof/>
              </w:rPr>
            </w:pPr>
            <w:r>
              <w:rPr>
                <w:noProof/>
              </w:rPr>
              <w:drawing>
                <wp:inline distT="0" distB="0" distL="0" distR="0" wp14:anchorId="786289EA" wp14:editId="7751BE88">
                  <wp:extent cx="295275" cy="285750"/>
                  <wp:effectExtent l="0" t="0" r="9525" b="0"/>
                  <wp:docPr id="1632956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51684" name=""/>
                          <pic:cNvPicPr/>
                        </pic:nvPicPr>
                        <pic:blipFill>
                          <a:blip r:embed="rId77"/>
                          <a:stretch>
                            <a:fillRect/>
                          </a:stretch>
                        </pic:blipFill>
                        <pic:spPr>
                          <a:xfrm>
                            <a:off x="0" y="0"/>
                            <a:ext cx="295275" cy="285750"/>
                          </a:xfrm>
                          <a:prstGeom prst="rect">
                            <a:avLst/>
                          </a:prstGeom>
                        </pic:spPr>
                      </pic:pic>
                    </a:graphicData>
                  </a:graphic>
                </wp:inline>
              </w:drawing>
            </w:r>
          </w:p>
        </w:tc>
        <w:tc>
          <w:tcPr>
            <w:tcW w:w="5565" w:type="dxa"/>
            <w:vAlign w:val="center"/>
          </w:tcPr>
          <w:p w14:paraId="1BFB83C9" w14:textId="77777777" w:rsidR="00767C95" w:rsidRDefault="00767C95" w:rsidP="00B84339">
            <w:pPr>
              <w:pStyle w:val="ListParagraph"/>
              <w:ind w:left="0" w:firstLine="0"/>
              <w:rPr>
                <w:noProof/>
              </w:rPr>
            </w:pPr>
            <w:r>
              <w:rPr>
                <w:noProof/>
              </w:rPr>
              <w:drawing>
                <wp:inline distT="0" distB="0" distL="0" distR="0" wp14:anchorId="1607503C" wp14:editId="319DC5C5">
                  <wp:extent cx="3305175" cy="276225"/>
                  <wp:effectExtent l="0" t="0" r="9525" b="9525"/>
                  <wp:docPr id="119917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15938" name=""/>
                          <pic:cNvPicPr/>
                        </pic:nvPicPr>
                        <pic:blipFill>
                          <a:blip r:embed="rId78"/>
                          <a:stretch>
                            <a:fillRect/>
                          </a:stretch>
                        </pic:blipFill>
                        <pic:spPr>
                          <a:xfrm>
                            <a:off x="0" y="0"/>
                            <a:ext cx="3305175" cy="276225"/>
                          </a:xfrm>
                          <a:prstGeom prst="rect">
                            <a:avLst/>
                          </a:prstGeom>
                        </pic:spPr>
                      </pic:pic>
                    </a:graphicData>
                  </a:graphic>
                </wp:inline>
              </w:drawing>
            </w:r>
          </w:p>
        </w:tc>
        <w:tc>
          <w:tcPr>
            <w:tcW w:w="3209" w:type="dxa"/>
            <w:vAlign w:val="center"/>
          </w:tcPr>
          <w:p w14:paraId="2D550360" w14:textId="251A2313" w:rsidR="007E3A67" w:rsidRPr="007E3A67" w:rsidRDefault="007E3A67" w:rsidP="00B84339">
            <w:pPr>
              <w:rPr>
                <w:rFonts w:ascii="Arial" w:hAnsi="Arial" w:cs="Arial"/>
                <w:sz w:val="20"/>
                <w:szCs w:val="20"/>
              </w:rPr>
            </w:pPr>
            <w:r w:rsidRPr="007E3A67">
              <w:rPr>
                <w:rFonts w:ascii="Arial" w:hAnsi="Arial" w:cs="Arial"/>
                <w:sz w:val="20"/>
                <w:szCs w:val="20"/>
              </w:rPr>
              <w:t>Enabled, not running</w:t>
            </w:r>
            <w:r>
              <w:rPr>
                <w:rFonts w:ascii="Arial" w:hAnsi="Arial" w:cs="Arial"/>
                <w:sz w:val="20"/>
                <w:szCs w:val="20"/>
              </w:rPr>
              <w:t xml:space="preserve">. </w:t>
            </w:r>
            <w:r w:rsidRPr="007E3A67">
              <w:rPr>
                <w:rFonts w:ascii="Arial" w:hAnsi="Arial" w:cs="Arial"/>
                <w:sz w:val="20"/>
                <w:szCs w:val="20"/>
              </w:rPr>
              <w:t>Unit is enabled or started but it’s not running due to timeout for no activity</w:t>
            </w:r>
            <w:r>
              <w:rPr>
                <w:rFonts w:ascii="Arial" w:hAnsi="Arial" w:cs="Arial"/>
                <w:sz w:val="20"/>
                <w:szCs w:val="20"/>
              </w:rPr>
              <w:t>.</w:t>
            </w:r>
          </w:p>
          <w:p w14:paraId="396CE5EC" w14:textId="4B0AB935" w:rsidR="00767C95" w:rsidRPr="007E3A67" w:rsidRDefault="007E3A67" w:rsidP="00B84339">
            <w:pPr>
              <w:rPr>
                <w:rFonts w:ascii="Arial" w:hAnsi="Arial" w:cs="Arial"/>
                <w:sz w:val="20"/>
                <w:szCs w:val="20"/>
              </w:rPr>
            </w:pPr>
            <w:r w:rsidRPr="001C7D98">
              <w:rPr>
                <w:rFonts w:ascii="Arial" w:hAnsi="Arial" w:cs="Arial"/>
                <w:sz w:val="20"/>
                <w:szCs w:val="20"/>
              </w:rPr>
              <w:t xml:space="preserve">(Priority type = </w:t>
            </w:r>
            <w:r>
              <w:rPr>
                <w:sz w:val="20"/>
                <w:szCs w:val="20"/>
              </w:rPr>
              <w:t>9</w:t>
            </w:r>
            <w:r w:rsidRPr="001C7D98">
              <w:rPr>
                <w:rFonts w:ascii="Arial" w:hAnsi="Arial" w:cs="Arial"/>
                <w:sz w:val="20"/>
                <w:szCs w:val="20"/>
              </w:rPr>
              <w:t>)</w:t>
            </w:r>
          </w:p>
        </w:tc>
      </w:tr>
      <w:tr w:rsidR="00767C95" w14:paraId="595CE66A" w14:textId="77777777" w:rsidTr="007C324E">
        <w:tc>
          <w:tcPr>
            <w:tcW w:w="1188" w:type="dxa"/>
            <w:vAlign w:val="center"/>
          </w:tcPr>
          <w:p w14:paraId="79C947ED" w14:textId="77777777" w:rsidR="00767C95" w:rsidRDefault="00767C95" w:rsidP="007C324E">
            <w:pPr>
              <w:pStyle w:val="ListParagraph"/>
              <w:ind w:left="0" w:firstLine="0"/>
              <w:jc w:val="center"/>
              <w:rPr>
                <w:noProof/>
              </w:rPr>
            </w:pPr>
            <w:r>
              <w:rPr>
                <w:noProof/>
              </w:rPr>
              <w:drawing>
                <wp:inline distT="0" distB="0" distL="0" distR="0" wp14:anchorId="0CB8E458" wp14:editId="2C1CCC47">
                  <wp:extent cx="276225" cy="285750"/>
                  <wp:effectExtent l="0" t="0" r="9525" b="0"/>
                  <wp:docPr id="15949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596" name=""/>
                          <pic:cNvPicPr/>
                        </pic:nvPicPr>
                        <pic:blipFill>
                          <a:blip r:embed="rId79"/>
                          <a:stretch>
                            <a:fillRect/>
                          </a:stretch>
                        </pic:blipFill>
                        <pic:spPr>
                          <a:xfrm>
                            <a:off x="0" y="0"/>
                            <a:ext cx="276225" cy="285750"/>
                          </a:xfrm>
                          <a:prstGeom prst="rect">
                            <a:avLst/>
                          </a:prstGeom>
                        </pic:spPr>
                      </pic:pic>
                    </a:graphicData>
                  </a:graphic>
                </wp:inline>
              </w:drawing>
            </w:r>
          </w:p>
        </w:tc>
        <w:tc>
          <w:tcPr>
            <w:tcW w:w="5565" w:type="dxa"/>
            <w:vAlign w:val="center"/>
          </w:tcPr>
          <w:p w14:paraId="39D94316" w14:textId="77777777" w:rsidR="00767C95" w:rsidRDefault="00767C95" w:rsidP="00B84339">
            <w:pPr>
              <w:pStyle w:val="ListParagraph"/>
              <w:ind w:left="0" w:firstLine="0"/>
              <w:rPr>
                <w:noProof/>
              </w:rPr>
            </w:pPr>
            <w:r>
              <w:rPr>
                <w:noProof/>
              </w:rPr>
              <w:drawing>
                <wp:inline distT="0" distB="0" distL="0" distR="0" wp14:anchorId="67D57E22" wp14:editId="0454BCFD">
                  <wp:extent cx="3295650" cy="295275"/>
                  <wp:effectExtent l="0" t="0" r="0" b="9525"/>
                  <wp:docPr id="69910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33547" name=""/>
                          <pic:cNvPicPr/>
                        </pic:nvPicPr>
                        <pic:blipFill>
                          <a:blip r:embed="rId80"/>
                          <a:stretch>
                            <a:fillRect/>
                          </a:stretch>
                        </pic:blipFill>
                        <pic:spPr>
                          <a:xfrm>
                            <a:off x="0" y="0"/>
                            <a:ext cx="3295650" cy="295275"/>
                          </a:xfrm>
                          <a:prstGeom prst="rect">
                            <a:avLst/>
                          </a:prstGeom>
                        </pic:spPr>
                      </pic:pic>
                    </a:graphicData>
                  </a:graphic>
                </wp:inline>
              </w:drawing>
            </w:r>
          </w:p>
        </w:tc>
        <w:tc>
          <w:tcPr>
            <w:tcW w:w="3209" w:type="dxa"/>
            <w:vAlign w:val="center"/>
          </w:tcPr>
          <w:p w14:paraId="0DF19FC0" w14:textId="77777777" w:rsidR="00767C95" w:rsidRDefault="007E3A67" w:rsidP="00B84339">
            <w:pPr>
              <w:rPr>
                <w:rFonts w:ascii="Arial" w:eastAsia="Arial" w:hAnsi="Arial" w:cs="Arial"/>
                <w:color w:val="000000"/>
                <w:sz w:val="20"/>
              </w:rPr>
            </w:pPr>
            <w:r w:rsidRPr="007E3A67">
              <w:rPr>
                <w:rFonts w:ascii="Arial" w:eastAsia="Arial" w:hAnsi="Arial" w:cs="Arial"/>
                <w:color w:val="000000"/>
                <w:sz w:val="20"/>
              </w:rPr>
              <w:t>OFF / Inactive</w:t>
            </w:r>
            <w:r>
              <w:rPr>
                <w:rFonts w:ascii="Arial" w:eastAsia="Arial" w:hAnsi="Arial" w:cs="Arial"/>
                <w:color w:val="000000"/>
                <w:sz w:val="20"/>
              </w:rPr>
              <w:t xml:space="preserve">. </w:t>
            </w:r>
            <w:r>
              <w:rPr>
                <w:rFonts w:ascii="Arial" w:hAnsi="Arial" w:cs="Arial"/>
                <w:sz w:val="20"/>
                <w:szCs w:val="20"/>
              </w:rPr>
              <w:t>Zones or lane</w:t>
            </w:r>
            <w:r w:rsidRPr="007E3A67">
              <w:rPr>
                <w:rFonts w:ascii="Arial" w:eastAsia="Arial" w:hAnsi="Arial" w:cs="Arial"/>
                <w:color w:val="000000"/>
                <w:sz w:val="20"/>
              </w:rPr>
              <w:t xml:space="preserve"> is not started or enabled</w:t>
            </w:r>
            <w:r>
              <w:rPr>
                <w:rFonts w:ascii="Arial" w:eastAsia="Arial" w:hAnsi="Arial" w:cs="Arial"/>
                <w:color w:val="000000"/>
                <w:sz w:val="20"/>
              </w:rPr>
              <w:t xml:space="preserve">. </w:t>
            </w:r>
          </w:p>
          <w:p w14:paraId="1C3FDF0E" w14:textId="77D1EA26" w:rsidR="007E3A67" w:rsidRDefault="007E3A67" w:rsidP="00B84339">
            <w:r w:rsidRPr="001C7D98">
              <w:rPr>
                <w:rFonts w:ascii="Arial" w:hAnsi="Arial" w:cs="Arial"/>
                <w:sz w:val="20"/>
                <w:szCs w:val="20"/>
              </w:rPr>
              <w:t xml:space="preserve">(Priority type = </w:t>
            </w:r>
            <w:r>
              <w:rPr>
                <w:sz w:val="20"/>
                <w:szCs w:val="20"/>
              </w:rPr>
              <w:t>10</w:t>
            </w:r>
            <w:r w:rsidRPr="001C7D98">
              <w:rPr>
                <w:rFonts w:ascii="Arial" w:hAnsi="Arial" w:cs="Arial"/>
                <w:sz w:val="20"/>
                <w:szCs w:val="20"/>
              </w:rPr>
              <w:t>)</w:t>
            </w:r>
          </w:p>
        </w:tc>
      </w:tr>
      <w:tr w:rsidR="00767C95" w14:paraId="266B93C9" w14:textId="77777777" w:rsidTr="007C324E">
        <w:tc>
          <w:tcPr>
            <w:tcW w:w="1188" w:type="dxa"/>
            <w:vAlign w:val="center"/>
          </w:tcPr>
          <w:p w14:paraId="5C00518A" w14:textId="77777777" w:rsidR="00767C95" w:rsidRDefault="00767C95" w:rsidP="007C324E">
            <w:pPr>
              <w:pStyle w:val="ListParagraph"/>
              <w:ind w:left="0" w:firstLine="0"/>
              <w:jc w:val="center"/>
              <w:rPr>
                <w:noProof/>
              </w:rPr>
            </w:pPr>
            <w:r>
              <w:rPr>
                <w:noProof/>
              </w:rPr>
              <w:drawing>
                <wp:inline distT="0" distB="0" distL="0" distR="0" wp14:anchorId="41E2F932" wp14:editId="3B7ED159">
                  <wp:extent cx="276225" cy="276225"/>
                  <wp:effectExtent l="0" t="0" r="9525" b="9525"/>
                  <wp:docPr id="58700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34825" name=""/>
                          <pic:cNvPicPr/>
                        </pic:nvPicPr>
                        <pic:blipFill>
                          <a:blip r:embed="rId81"/>
                          <a:stretch>
                            <a:fillRect/>
                          </a:stretch>
                        </pic:blipFill>
                        <pic:spPr>
                          <a:xfrm>
                            <a:off x="0" y="0"/>
                            <a:ext cx="276225" cy="276225"/>
                          </a:xfrm>
                          <a:prstGeom prst="rect">
                            <a:avLst/>
                          </a:prstGeom>
                        </pic:spPr>
                      </pic:pic>
                    </a:graphicData>
                  </a:graphic>
                </wp:inline>
              </w:drawing>
            </w:r>
          </w:p>
        </w:tc>
        <w:tc>
          <w:tcPr>
            <w:tcW w:w="5565" w:type="dxa"/>
            <w:vAlign w:val="center"/>
          </w:tcPr>
          <w:p w14:paraId="1344FD97" w14:textId="77777777" w:rsidR="00767C95" w:rsidRDefault="00767C95" w:rsidP="00B84339">
            <w:pPr>
              <w:pStyle w:val="ListParagraph"/>
              <w:ind w:left="0" w:firstLine="0"/>
              <w:rPr>
                <w:noProof/>
              </w:rPr>
            </w:pPr>
            <w:r>
              <w:rPr>
                <w:noProof/>
              </w:rPr>
              <w:drawing>
                <wp:inline distT="0" distB="0" distL="0" distR="0" wp14:anchorId="0B32298A" wp14:editId="1E703D52">
                  <wp:extent cx="3286125" cy="285750"/>
                  <wp:effectExtent l="0" t="0" r="9525" b="0"/>
                  <wp:docPr id="74244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3803" name=""/>
                          <pic:cNvPicPr/>
                        </pic:nvPicPr>
                        <pic:blipFill>
                          <a:blip r:embed="rId82"/>
                          <a:stretch>
                            <a:fillRect/>
                          </a:stretch>
                        </pic:blipFill>
                        <pic:spPr>
                          <a:xfrm>
                            <a:off x="0" y="0"/>
                            <a:ext cx="3286125" cy="285750"/>
                          </a:xfrm>
                          <a:prstGeom prst="rect">
                            <a:avLst/>
                          </a:prstGeom>
                        </pic:spPr>
                      </pic:pic>
                    </a:graphicData>
                  </a:graphic>
                </wp:inline>
              </w:drawing>
            </w:r>
          </w:p>
        </w:tc>
        <w:tc>
          <w:tcPr>
            <w:tcW w:w="3209" w:type="dxa"/>
            <w:vAlign w:val="center"/>
          </w:tcPr>
          <w:p w14:paraId="3AD07AD7" w14:textId="1E214FF6" w:rsidR="007E3A67" w:rsidRDefault="007E3A67" w:rsidP="007E3A67">
            <w:pPr>
              <w:rPr>
                <w:rFonts w:ascii="Arial" w:hAnsi="Arial" w:cs="Arial"/>
                <w:sz w:val="20"/>
                <w:szCs w:val="20"/>
              </w:rPr>
            </w:pPr>
            <w:r w:rsidRPr="007E3A67">
              <w:rPr>
                <w:rFonts w:ascii="Arial" w:hAnsi="Arial" w:cs="Arial"/>
                <w:sz w:val="20"/>
                <w:szCs w:val="20"/>
              </w:rPr>
              <w:t>Manual/Maintenance Mode</w:t>
            </w:r>
            <w:r>
              <w:rPr>
                <w:rFonts w:ascii="Arial" w:hAnsi="Arial" w:cs="Arial"/>
                <w:sz w:val="20"/>
                <w:szCs w:val="20"/>
              </w:rPr>
              <w:t>. Zones or lane</w:t>
            </w:r>
            <w:r w:rsidRPr="007E3A67">
              <w:rPr>
                <w:rFonts w:ascii="Arial" w:hAnsi="Arial" w:cs="Arial"/>
                <w:sz w:val="20"/>
                <w:szCs w:val="20"/>
              </w:rPr>
              <w:t xml:space="preserve"> is in maintenance or in manual mode</w:t>
            </w:r>
            <w:r>
              <w:rPr>
                <w:rFonts w:ascii="Arial" w:hAnsi="Arial" w:cs="Arial"/>
                <w:sz w:val="20"/>
                <w:szCs w:val="20"/>
              </w:rPr>
              <w:t>.</w:t>
            </w:r>
          </w:p>
          <w:p w14:paraId="0C3D4ACF" w14:textId="10718DBB" w:rsidR="00767C95" w:rsidRPr="007E3A67" w:rsidRDefault="007E3A67" w:rsidP="007E3A67">
            <w:pPr>
              <w:rPr>
                <w:rFonts w:ascii="Arial" w:hAnsi="Arial" w:cs="Arial"/>
                <w:sz w:val="20"/>
                <w:szCs w:val="20"/>
              </w:rPr>
            </w:pPr>
            <w:r w:rsidRPr="001C7D98">
              <w:rPr>
                <w:rFonts w:ascii="Arial" w:hAnsi="Arial" w:cs="Arial"/>
                <w:sz w:val="20"/>
                <w:szCs w:val="20"/>
              </w:rPr>
              <w:t xml:space="preserve">(Priority type = </w:t>
            </w:r>
            <w:r>
              <w:rPr>
                <w:sz w:val="20"/>
                <w:szCs w:val="20"/>
              </w:rPr>
              <w:t>4</w:t>
            </w:r>
            <w:r w:rsidRPr="001C7D98">
              <w:rPr>
                <w:rFonts w:ascii="Arial" w:hAnsi="Arial" w:cs="Arial"/>
                <w:sz w:val="20"/>
                <w:szCs w:val="20"/>
              </w:rPr>
              <w:t>)</w:t>
            </w:r>
          </w:p>
        </w:tc>
      </w:tr>
      <w:tr w:rsidR="00767C95" w14:paraId="7E6727C5" w14:textId="77777777" w:rsidTr="007C324E">
        <w:tc>
          <w:tcPr>
            <w:tcW w:w="1188" w:type="dxa"/>
            <w:vAlign w:val="center"/>
          </w:tcPr>
          <w:p w14:paraId="08113C6C" w14:textId="77777777" w:rsidR="00767C95" w:rsidRDefault="00767C95" w:rsidP="007C324E">
            <w:pPr>
              <w:pStyle w:val="ListParagraph"/>
              <w:ind w:left="0" w:firstLine="0"/>
              <w:jc w:val="center"/>
              <w:rPr>
                <w:noProof/>
              </w:rPr>
            </w:pPr>
            <w:r>
              <w:rPr>
                <w:noProof/>
              </w:rPr>
              <w:drawing>
                <wp:inline distT="0" distB="0" distL="0" distR="0" wp14:anchorId="52ED3061" wp14:editId="7065DEEA">
                  <wp:extent cx="304800" cy="266700"/>
                  <wp:effectExtent l="0" t="0" r="0" b="0"/>
                  <wp:docPr id="99509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2986" name=""/>
                          <pic:cNvPicPr/>
                        </pic:nvPicPr>
                        <pic:blipFill>
                          <a:blip r:embed="rId83"/>
                          <a:stretch>
                            <a:fillRect/>
                          </a:stretch>
                        </pic:blipFill>
                        <pic:spPr>
                          <a:xfrm>
                            <a:off x="0" y="0"/>
                            <a:ext cx="304800" cy="266700"/>
                          </a:xfrm>
                          <a:prstGeom prst="rect">
                            <a:avLst/>
                          </a:prstGeom>
                        </pic:spPr>
                      </pic:pic>
                    </a:graphicData>
                  </a:graphic>
                </wp:inline>
              </w:drawing>
            </w:r>
          </w:p>
        </w:tc>
        <w:tc>
          <w:tcPr>
            <w:tcW w:w="5565" w:type="dxa"/>
            <w:vAlign w:val="center"/>
          </w:tcPr>
          <w:p w14:paraId="1847A9C5" w14:textId="77777777" w:rsidR="00767C95" w:rsidRDefault="00767C95" w:rsidP="00B84339">
            <w:pPr>
              <w:pStyle w:val="ListParagraph"/>
              <w:ind w:left="0" w:firstLine="0"/>
              <w:rPr>
                <w:noProof/>
              </w:rPr>
            </w:pPr>
            <w:r>
              <w:rPr>
                <w:noProof/>
              </w:rPr>
              <w:drawing>
                <wp:inline distT="0" distB="0" distL="0" distR="0" wp14:anchorId="0F25A382" wp14:editId="31FE664E">
                  <wp:extent cx="3324225" cy="295275"/>
                  <wp:effectExtent l="0" t="0" r="9525" b="9525"/>
                  <wp:docPr id="175619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02547" name=""/>
                          <pic:cNvPicPr/>
                        </pic:nvPicPr>
                        <pic:blipFill>
                          <a:blip r:embed="rId84"/>
                          <a:stretch>
                            <a:fillRect/>
                          </a:stretch>
                        </pic:blipFill>
                        <pic:spPr>
                          <a:xfrm>
                            <a:off x="0" y="0"/>
                            <a:ext cx="3324225" cy="295275"/>
                          </a:xfrm>
                          <a:prstGeom prst="rect">
                            <a:avLst/>
                          </a:prstGeom>
                        </pic:spPr>
                      </pic:pic>
                    </a:graphicData>
                  </a:graphic>
                </wp:inline>
              </w:drawing>
            </w:r>
          </w:p>
        </w:tc>
        <w:tc>
          <w:tcPr>
            <w:tcW w:w="3209" w:type="dxa"/>
            <w:vAlign w:val="center"/>
          </w:tcPr>
          <w:p w14:paraId="5040F61B" w14:textId="13980641" w:rsidR="007E3A67" w:rsidRPr="007C324E" w:rsidRDefault="007E3A67" w:rsidP="007E3A67">
            <w:pPr>
              <w:rPr>
                <w:rFonts w:ascii="Arial" w:hAnsi="Arial" w:cs="Arial"/>
                <w:sz w:val="20"/>
                <w:szCs w:val="20"/>
              </w:rPr>
            </w:pPr>
            <w:r w:rsidRPr="007C324E">
              <w:rPr>
                <w:rFonts w:ascii="Arial" w:hAnsi="Arial" w:cs="Arial"/>
                <w:sz w:val="20"/>
                <w:szCs w:val="20"/>
              </w:rPr>
              <w:t xml:space="preserve">Internal emergency. </w:t>
            </w:r>
            <w:r w:rsidR="007C324E" w:rsidRPr="007C324E">
              <w:rPr>
                <w:rFonts w:ascii="Arial" w:hAnsi="Arial" w:cs="Arial"/>
                <w:sz w:val="20"/>
                <w:szCs w:val="20"/>
              </w:rPr>
              <w:t>The cabinet has an internal emergency active.</w:t>
            </w:r>
          </w:p>
          <w:p w14:paraId="4BBBCAFD" w14:textId="4C49372F" w:rsidR="00767C95" w:rsidRPr="007C324E" w:rsidRDefault="007C324E" w:rsidP="007C324E">
            <w:pPr>
              <w:rPr>
                <w:rFonts w:ascii="Arial" w:hAnsi="Arial" w:cs="Arial"/>
                <w:sz w:val="20"/>
                <w:szCs w:val="20"/>
              </w:rPr>
            </w:pPr>
            <w:r w:rsidRPr="007C324E">
              <w:rPr>
                <w:rFonts w:ascii="Arial" w:hAnsi="Arial" w:cs="Arial"/>
                <w:sz w:val="20"/>
                <w:szCs w:val="20"/>
              </w:rPr>
              <w:t xml:space="preserve">(Priority type = </w:t>
            </w:r>
            <w:r>
              <w:rPr>
                <w:rFonts w:ascii="Arial" w:hAnsi="Arial" w:cs="Arial"/>
                <w:sz w:val="20"/>
                <w:szCs w:val="20"/>
              </w:rPr>
              <w:t>1</w:t>
            </w:r>
            <w:r w:rsidRPr="007C324E">
              <w:rPr>
                <w:rFonts w:ascii="Arial" w:hAnsi="Arial" w:cs="Arial"/>
                <w:sz w:val="20"/>
                <w:szCs w:val="20"/>
              </w:rPr>
              <w:t>)</w:t>
            </w:r>
          </w:p>
        </w:tc>
      </w:tr>
    </w:tbl>
    <w:p w14:paraId="5D1A6A54" w14:textId="057E97B6" w:rsidR="007C324E" w:rsidRPr="00AF1639" w:rsidRDefault="007C324E" w:rsidP="007C324E">
      <w:pPr>
        <w:pStyle w:val="Caption"/>
        <w:jc w:val="center"/>
        <w:rPr>
          <w:i w:val="0"/>
          <w:iCs w:val="0"/>
        </w:rPr>
      </w:pPr>
      <w:bookmarkStart w:id="88" w:name="_Toc170815444"/>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40</w:t>
      </w:r>
      <w:r w:rsidRPr="006A6E67">
        <w:rPr>
          <w:i w:val="0"/>
          <w:iCs w:val="0"/>
        </w:rPr>
        <w:fldChar w:fldCharType="end"/>
      </w:r>
      <w:r w:rsidRPr="006A6E67">
        <w:rPr>
          <w:i w:val="0"/>
          <w:iCs w:val="0"/>
        </w:rPr>
        <w:t>.</w:t>
      </w:r>
      <w:r>
        <w:rPr>
          <w:i w:val="0"/>
          <w:iCs w:val="0"/>
        </w:rPr>
        <w:t xml:space="preserve"> </w:t>
      </w:r>
      <w:r w:rsidRPr="00767C95">
        <w:rPr>
          <w:i w:val="0"/>
          <w:iCs w:val="0"/>
        </w:rPr>
        <w:t>Lane status indicator.</w:t>
      </w:r>
      <w:bookmarkEnd w:id="88"/>
    </w:p>
    <w:p w14:paraId="2BDCB6E6" w14:textId="48643D33" w:rsidR="00FB6A0F" w:rsidRDefault="007C324E" w:rsidP="00B416A6">
      <w:pPr>
        <w:pStyle w:val="ListParagraph"/>
      </w:pPr>
      <w:r w:rsidRPr="007C324E">
        <w:t>If the lane is detecting multiple states, it will display the state with the lowest priority number in the priority type.</w:t>
      </w:r>
    </w:p>
    <w:p w14:paraId="3740A0A4" w14:textId="77777777" w:rsidR="007C324E" w:rsidRDefault="007C324E" w:rsidP="00B416A6">
      <w:pPr>
        <w:pStyle w:val="ListParagraph"/>
      </w:pPr>
    </w:p>
    <w:p w14:paraId="364CAE5D" w14:textId="0A98B8FF" w:rsidR="00B416A6" w:rsidRDefault="007C324E" w:rsidP="00427419">
      <w:pPr>
        <w:pStyle w:val="ListParagraph"/>
        <w:numPr>
          <w:ilvl w:val="0"/>
          <w:numId w:val="63"/>
        </w:numPr>
      </w:pPr>
      <w:r w:rsidRPr="007C324E">
        <w:t>Lane Rollers Status Indicator: This indicator primarily informs the user if any motors are running in the lane. The following figures illustrate the possible states of the lane rollers or motors.</w:t>
      </w:r>
    </w:p>
    <w:p w14:paraId="29E798BD" w14:textId="77777777" w:rsidR="00690996" w:rsidRDefault="00690996" w:rsidP="00690996">
      <w:pPr>
        <w:pStyle w:val="ListParagraph"/>
        <w:ind w:firstLine="0"/>
      </w:pPr>
    </w:p>
    <w:tbl>
      <w:tblPr>
        <w:tblStyle w:val="TableGrid"/>
        <w:tblW w:w="0" w:type="auto"/>
        <w:tblInd w:w="720" w:type="dxa"/>
        <w:tblLook w:val="04A0" w:firstRow="1" w:lastRow="0" w:firstColumn="1" w:lastColumn="0" w:noHBand="0" w:noVBand="1"/>
      </w:tblPr>
      <w:tblGrid>
        <w:gridCol w:w="2332"/>
        <w:gridCol w:w="5535"/>
        <w:gridCol w:w="2095"/>
      </w:tblGrid>
      <w:tr w:rsidR="007C324E" w14:paraId="358E0F75" w14:textId="77777777" w:rsidTr="00010062">
        <w:tc>
          <w:tcPr>
            <w:tcW w:w="2332" w:type="dxa"/>
            <w:vAlign w:val="center"/>
          </w:tcPr>
          <w:p w14:paraId="17C8DF7A" w14:textId="4A41A896" w:rsidR="007C324E" w:rsidRDefault="007C324E" w:rsidP="007C324E">
            <w:pPr>
              <w:pStyle w:val="ListParagraph"/>
              <w:ind w:left="0" w:firstLine="0"/>
            </w:pPr>
            <w:r w:rsidRPr="00704CDA">
              <w:rPr>
                <w:b/>
                <w:bCs/>
              </w:rPr>
              <w:t>indicator</w:t>
            </w:r>
          </w:p>
        </w:tc>
        <w:tc>
          <w:tcPr>
            <w:tcW w:w="5535" w:type="dxa"/>
            <w:vAlign w:val="center"/>
          </w:tcPr>
          <w:p w14:paraId="103206BE" w14:textId="312A1A32" w:rsidR="007C324E" w:rsidRDefault="007C324E" w:rsidP="007C324E">
            <w:pPr>
              <w:pStyle w:val="ListParagraph"/>
              <w:ind w:left="0" w:firstLine="0"/>
            </w:pPr>
            <w:r w:rsidRPr="00704CDA">
              <w:rPr>
                <w:b/>
                <w:bCs/>
              </w:rPr>
              <w:t>Face plate indicator</w:t>
            </w:r>
          </w:p>
        </w:tc>
        <w:tc>
          <w:tcPr>
            <w:tcW w:w="2095" w:type="dxa"/>
            <w:vAlign w:val="center"/>
          </w:tcPr>
          <w:p w14:paraId="6A395C12" w14:textId="373BB373" w:rsidR="007C324E" w:rsidRDefault="007C324E" w:rsidP="007C324E">
            <w:pPr>
              <w:pStyle w:val="ListParagraph"/>
              <w:ind w:left="0" w:firstLine="0"/>
            </w:pPr>
            <w:r w:rsidRPr="00704CDA">
              <w:rPr>
                <w:b/>
                <w:bCs/>
              </w:rPr>
              <w:t>Description</w:t>
            </w:r>
          </w:p>
        </w:tc>
      </w:tr>
      <w:tr w:rsidR="007C324E" w14:paraId="464E3A8A" w14:textId="77777777" w:rsidTr="00010062">
        <w:tc>
          <w:tcPr>
            <w:tcW w:w="2332" w:type="dxa"/>
            <w:vAlign w:val="center"/>
          </w:tcPr>
          <w:p w14:paraId="25F3CB14" w14:textId="4972BBC7" w:rsidR="007C324E" w:rsidRDefault="007C324E" w:rsidP="007C324E">
            <w:pPr>
              <w:pStyle w:val="ListParagraph"/>
              <w:ind w:left="0" w:firstLine="0"/>
            </w:pPr>
            <w:r>
              <w:rPr>
                <w:noProof/>
              </w:rPr>
              <w:drawing>
                <wp:inline distT="0" distB="0" distL="0" distR="0" wp14:anchorId="519A96DC" wp14:editId="329A6065">
                  <wp:extent cx="276225" cy="285750"/>
                  <wp:effectExtent l="0" t="0" r="9525" b="0"/>
                  <wp:docPr id="82917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596" name=""/>
                          <pic:cNvPicPr/>
                        </pic:nvPicPr>
                        <pic:blipFill>
                          <a:blip r:embed="rId79"/>
                          <a:stretch>
                            <a:fillRect/>
                          </a:stretch>
                        </pic:blipFill>
                        <pic:spPr>
                          <a:xfrm>
                            <a:off x="0" y="0"/>
                            <a:ext cx="276225" cy="285750"/>
                          </a:xfrm>
                          <a:prstGeom prst="rect">
                            <a:avLst/>
                          </a:prstGeom>
                        </pic:spPr>
                      </pic:pic>
                    </a:graphicData>
                  </a:graphic>
                </wp:inline>
              </w:drawing>
            </w:r>
          </w:p>
        </w:tc>
        <w:tc>
          <w:tcPr>
            <w:tcW w:w="5535" w:type="dxa"/>
            <w:vAlign w:val="center"/>
          </w:tcPr>
          <w:p w14:paraId="14C2945C" w14:textId="491CC423" w:rsidR="007C324E" w:rsidRDefault="007C324E" w:rsidP="007C324E">
            <w:pPr>
              <w:pStyle w:val="ListParagraph"/>
              <w:ind w:left="0" w:firstLine="0"/>
            </w:pPr>
            <w:r>
              <w:rPr>
                <w:noProof/>
              </w:rPr>
              <w:drawing>
                <wp:inline distT="0" distB="0" distL="0" distR="0" wp14:anchorId="6F9D3E17" wp14:editId="7E63EE37">
                  <wp:extent cx="3314700" cy="304800"/>
                  <wp:effectExtent l="0" t="0" r="0" b="0"/>
                  <wp:docPr id="84003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030397" name=""/>
                          <pic:cNvPicPr/>
                        </pic:nvPicPr>
                        <pic:blipFill>
                          <a:blip r:embed="rId85"/>
                          <a:stretch>
                            <a:fillRect/>
                          </a:stretch>
                        </pic:blipFill>
                        <pic:spPr>
                          <a:xfrm>
                            <a:off x="0" y="0"/>
                            <a:ext cx="3314700" cy="304800"/>
                          </a:xfrm>
                          <a:prstGeom prst="rect">
                            <a:avLst/>
                          </a:prstGeom>
                        </pic:spPr>
                      </pic:pic>
                    </a:graphicData>
                  </a:graphic>
                </wp:inline>
              </w:drawing>
            </w:r>
          </w:p>
        </w:tc>
        <w:tc>
          <w:tcPr>
            <w:tcW w:w="2095" w:type="dxa"/>
            <w:vAlign w:val="center"/>
          </w:tcPr>
          <w:p w14:paraId="07C25BF3" w14:textId="4069952B" w:rsidR="007C324E" w:rsidRDefault="00010062" w:rsidP="00010062">
            <w:pPr>
              <w:pStyle w:val="ListParagraph"/>
              <w:ind w:left="0" w:firstLine="0"/>
              <w:jc w:val="left"/>
            </w:pPr>
            <w:r>
              <w:t>All motors stopped.</w:t>
            </w:r>
          </w:p>
        </w:tc>
      </w:tr>
      <w:tr w:rsidR="007C324E" w14:paraId="4E634B29" w14:textId="77777777" w:rsidTr="00010062">
        <w:tc>
          <w:tcPr>
            <w:tcW w:w="2332" w:type="dxa"/>
            <w:vAlign w:val="center"/>
          </w:tcPr>
          <w:p w14:paraId="4228A1FD" w14:textId="047D00AC" w:rsidR="007C324E" w:rsidRDefault="007C324E" w:rsidP="007C324E">
            <w:pPr>
              <w:pStyle w:val="ListParagraph"/>
              <w:ind w:left="0" w:firstLine="0"/>
            </w:pPr>
            <w:r>
              <w:rPr>
                <w:noProof/>
              </w:rPr>
              <w:drawing>
                <wp:inline distT="0" distB="0" distL="0" distR="0" wp14:anchorId="4A8F71CB" wp14:editId="7C0D5222">
                  <wp:extent cx="276225" cy="285750"/>
                  <wp:effectExtent l="0" t="0" r="9525" b="0"/>
                  <wp:docPr id="1451047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7667" name=""/>
                          <pic:cNvPicPr/>
                        </pic:nvPicPr>
                        <pic:blipFill>
                          <a:blip r:embed="rId86"/>
                          <a:stretch>
                            <a:fillRect/>
                          </a:stretch>
                        </pic:blipFill>
                        <pic:spPr>
                          <a:xfrm>
                            <a:off x="0" y="0"/>
                            <a:ext cx="276225" cy="285750"/>
                          </a:xfrm>
                          <a:prstGeom prst="rect">
                            <a:avLst/>
                          </a:prstGeom>
                        </pic:spPr>
                      </pic:pic>
                    </a:graphicData>
                  </a:graphic>
                </wp:inline>
              </w:drawing>
            </w:r>
          </w:p>
        </w:tc>
        <w:tc>
          <w:tcPr>
            <w:tcW w:w="5535" w:type="dxa"/>
            <w:vAlign w:val="center"/>
          </w:tcPr>
          <w:p w14:paraId="2BDB494B" w14:textId="4FB50B4C" w:rsidR="007C324E" w:rsidRDefault="007C324E" w:rsidP="007C324E">
            <w:pPr>
              <w:pStyle w:val="ListParagraph"/>
              <w:ind w:left="0" w:firstLine="0"/>
            </w:pPr>
            <w:r w:rsidRPr="00890EC6">
              <w:rPr>
                <w:noProof/>
              </w:rPr>
              <w:drawing>
                <wp:inline distT="0" distB="0" distL="0" distR="0" wp14:anchorId="6F7F45F6" wp14:editId="00ABE907">
                  <wp:extent cx="3286584" cy="257211"/>
                  <wp:effectExtent l="0" t="0" r="0" b="9525"/>
                  <wp:docPr id="44970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05679" name=""/>
                          <pic:cNvPicPr/>
                        </pic:nvPicPr>
                        <pic:blipFill>
                          <a:blip r:embed="rId87"/>
                          <a:stretch>
                            <a:fillRect/>
                          </a:stretch>
                        </pic:blipFill>
                        <pic:spPr>
                          <a:xfrm>
                            <a:off x="0" y="0"/>
                            <a:ext cx="3286584" cy="257211"/>
                          </a:xfrm>
                          <a:prstGeom prst="rect">
                            <a:avLst/>
                          </a:prstGeom>
                        </pic:spPr>
                      </pic:pic>
                    </a:graphicData>
                  </a:graphic>
                </wp:inline>
              </w:drawing>
            </w:r>
          </w:p>
        </w:tc>
        <w:tc>
          <w:tcPr>
            <w:tcW w:w="2095" w:type="dxa"/>
            <w:vAlign w:val="center"/>
          </w:tcPr>
          <w:p w14:paraId="169788AE" w14:textId="16E3E8E0" w:rsidR="007C324E" w:rsidRDefault="00010062" w:rsidP="00010062">
            <w:pPr>
              <w:pStyle w:val="ListParagraph"/>
              <w:ind w:left="0" w:firstLine="0"/>
              <w:jc w:val="left"/>
            </w:pPr>
            <w:r>
              <w:t>One or more motors running.</w:t>
            </w:r>
          </w:p>
        </w:tc>
      </w:tr>
    </w:tbl>
    <w:p w14:paraId="4C0C125D" w14:textId="7F9789C3" w:rsidR="00010062" w:rsidRPr="00AF1639" w:rsidRDefault="00010062" w:rsidP="00010062">
      <w:pPr>
        <w:pStyle w:val="Caption"/>
        <w:jc w:val="center"/>
        <w:rPr>
          <w:i w:val="0"/>
          <w:iCs w:val="0"/>
        </w:rPr>
      </w:pPr>
      <w:bookmarkStart w:id="89" w:name="_Toc170815445"/>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41</w:t>
      </w:r>
      <w:r w:rsidRPr="006A6E67">
        <w:rPr>
          <w:i w:val="0"/>
          <w:iCs w:val="0"/>
        </w:rPr>
        <w:fldChar w:fldCharType="end"/>
      </w:r>
      <w:r w:rsidRPr="006A6E67">
        <w:rPr>
          <w:i w:val="0"/>
          <w:iCs w:val="0"/>
        </w:rPr>
        <w:t>.</w:t>
      </w:r>
      <w:r>
        <w:rPr>
          <w:i w:val="0"/>
          <w:iCs w:val="0"/>
        </w:rPr>
        <w:t xml:space="preserve"> </w:t>
      </w:r>
      <w:r w:rsidRPr="00010062">
        <w:rPr>
          <w:i w:val="0"/>
          <w:iCs w:val="0"/>
        </w:rPr>
        <w:t>Lane Rollers Status Indicator</w:t>
      </w:r>
      <w:r w:rsidRPr="00767C95">
        <w:rPr>
          <w:i w:val="0"/>
          <w:iCs w:val="0"/>
        </w:rPr>
        <w:t>.</w:t>
      </w:r>
      <w:bookmarkEnd w:id="89"/>
    </w:p>
    <w:p w14:paraId="4CF0A151" w14:textId="2C45D696" w:rsidR="00690996" w:rsidRDefault="00890EC6" w:rsidP="00427419">
      <w:pPr>
        <w:pStyle w:val="ListParagraph"/>
        <w:numPr>
          <w:ilvl w:val="0"/>
          <w:numId w:val="63"/>
        </w:numPr>
      </w:pPr>
      <w:r w:rsidRPr="00890EC6">
        <w:t>Lane Speed</w:t>
      </w:r>
      <w:r>
        <w:t xml:space="preserve"> indicator</w:t>
      </w:r>
      <w:r w:rsidR="00010062">
        <w:t>.</w:t>
      </w:r>
      <w:r w:rsidR="00010062" w:rsidRPr="00010062">
        <w:t xml:space="preserve"> This indicator informs the user of the current speed at which the lane is operating, whether in automatic or semi-automatic mode.</w:t>
      </w:r>
      <w:r w:rsidR="00B86D19">
        <w:t xml:space="preserve"> T</w:t>
      </w:r>
      <w:r w:rsidR="00B86D19" w:rsidRPr="00B86D19">
        <w:t>his speed may change depending on the lane</w:t>
      </w:r>
      <w:r w:rsidR="00B86D19">
        <w:t xml:space="preserve"> specifications.</w:t>
      </w:r>
    </w:p>
    <w:p w14:paraId="5559E0D4" w14:textId="77777777" w:rsidR="00690996" w:rsidRDefault="00690996" w:rsidP="00690996">
      <w:pPr>
        <w:pStyle w:val="ListParagraph"/>
        <w:ind w:firstLine="0"/>
        <w:jc w:val="center"/>
      </w:pPr>
    </w:p>
    <w:p w14:paraId="18353942" w14:textId="77777777" w:rsidR="00B86D19" w:rsidRPr="00EC4876" w:rsidRDefault="00B86D19" w:rsidP="00690996">
      <w:pPr>
        <w:pStyle w:val="ListParagraph"/>
        <w:ind w:firstLine="0"/>
        <w:jc w:val="center"/>
      </w:pPr>
    </w:p>
    <w:tbl>
      <w:tblPr>
        <w:tblStyle w:val="TableGrid"/>
        <w:tblW w:w="0" w:type="auto"/>
        <w:jc w:val="center"/>
        <w:tblLook w:val="04A0" w:firstRow="1" w:lastRow="0" w:firstColumn="1" w:lastColumn="0" w:noHBand="0" w:noVBand="1"/>
      </w:tblPr>
      <w:tblGrid>
        <w:gridCol w:w="5490"/>
        <w:gridCol w:w="2236"/>
      </w:tblGrid>
      <w:tr w:rsidR="00010062" w14:paraId="3BD1E961" w14:textId="77777777" w:rsidTr="00010062">
        <w:trPr>
          <w:jc w:val="center"/>
        </w:trPr>
        <w:tc>
          <w:tcPr>
            <w:tcW w:w="5490" w:type="dxa"/>
            <w:vAlign w:val="center"/>
          </w:tcPr>
          <w:p w14:paraId="310479AB" w14:textId="24982F4A" w:rsidR="00010062" w:rsidRDefault="00010062" w:rsidP="00010062">
            <w:pPr>
              <w:pStyle w:val="ListParagraph"/>
              <w:ind w:left="0" w:firstLine="0"/>
            </w:pPr>
            <w:r w:rsidRPr="00704CDA">
              <w:rPr>
                <w:b/>
                <w:bCs/>
              </w:rPr>
              <w:t>Face plate indicator</w:t>
            </w:r>
          </w:p>
        </w:tc>
        <w:tc>
          <w:tcPr>
            <w:tcW w:w="2236" w:type="dxa"/>
            <w:vAlign w:val="center"/>
          </w:tcPr>
          <w:p w14:paraId="13BC59E9" w14:textId="7D5B025F" w:rsidR="00010062" w:rsidRDefault="00010062" w:rsidP="00010062">
            <w:pPr>
              <w:pStyle w:val="ListParagraph"/>
              <w:ind w:left="0" w:firstLine="0"/>
            </w:pPr>
            <w:r w:rsidRPr="00704CDA">
              <w:rPr>
                <w:b/>
                <w:bCs/>
              </w:rPr>
              <w:t>Description</w:t>
            </w:r>
          </w:p>
        </w:tc>
      </w:tr>
      <w:tr w:rsidR="00890EC6" w14:paraId="6D42C5E8" w14:textId="77777777" w:rsidTr="00010062">
        <w:trPr>
          <w:jc w:val="center"/>
        </w:trPr>
        <w:tc>
          <w:tcPr>
            <w:tcW w:w="5490" w:type="dxa"/>
            <w:vAlign w:val="center"/>
          </w:tcPr>
          <w:p w14:paraId="4D898D6D" w14:textId="535BDAAD" w:rsidR="00890EC6" w:rsidRDefault="00890EC6" w:rsidP="00B84339">
            <w:pPr>
              <w:pStyle w:val="ListParagraph"/>
              <w:ind w:left="0" w:firstLine="0"/>
            </w:pPr>
            <w:r w:rsidRPr="00890EC6">
              <w:rPr>
                <w:noProof/>
              </w:rPr>
              <w:drawing>
                <wp:inline distT="0" distB="0" distL="0" distR="0" wp14:anchorId="05E10C2C" wp14:editId="259CA7FD">
                  <wp:extent cx="3277057" cy="266737"/>
                  <wp:effectExtent l="0" t="0" r="0" b="0"/>
                  <wp:docPr id="135428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83582" name=""/>
                          <pic:cNvPicPr/>
                        </pic:nvPicPr>
                        <pic:blipFill>
                          <a:blip r:embed="rId88"/>
                          <a:stretch>
                            <a:fillRect/>
                          </a:stretch>
                        </pic:blipFill>
                        <pic:spPr>
                          <a:xfrm>
                            <a:off x="0" y="0"/>
                            <a:ext cx="3277057" cy="266737"/>
                          </a:xfrm>
                          <a:prstGeom prst="rect">
                            <a:avLst/>
                          </a:prstGeom>
                        </pic:spPr>
                      </pic:pic>
                    </a:graphicData>
                  </a:graphic>
                </wp:inline>
              </w:drawing>
            </w:r>
          </w:p>
        </w:tc>
        <w:tc>
          <w:tcPr>
            <w:tcW w:w="2236" w:type="dxa"/>
            <w:vAlign w:val="center"/>
          </w:tcPr>
          <w:p w14:paraId="310378EC" w14:textId="57E24D4E" w:rsidR="00890EC6" w:rsidRDefault="00B86D19" w:rsidP="00B86D19">
            <w:pPr>
              <w:pStyle w:val="ListParagraph"/>
              <w:ind w:left="0" w:firstLine="0"/>
              <w:jc w:val="left"/>
            </w:pPr>
            <w:r>
              <w:rPr>
                <w:rStyle w:val="rynqvb"/>
                <w:lang w:val="en"/>
              </w:rPr>
              <w:t xml:space="preserve">Speed indicator V1. </w:t>
            </w:r>
          </w:p>
        </w:tc>
      </w:tr>
      <w:tr w:rsidR="00890EC6" w14:paraId="507DCE00" w14:textId="77777777" w:rsidTr="00010062">
        <w:trPr>
          <w:jc w:val="center"/>
        </w:trPr>
        <w:tc>
          <w:tcPr>
            <w:tcW w:w="5490" w:type="dxa"/>
            <w:vAlign w:val="center"/>
          </w:tcPr>
          <w:p w14:paraId="1EBAB279" w14:textId="6F6BEE38" w:rsidR="00890EC6" w:rsidRDefault="00890EC6" w:rsidP="00B84339">
            <w:pPr>
              <w:pStyle w:val="ListParagraph"/>
              <w:ind w:left="0" w:firstLine="0"/>
            </w:pPr>
            <w:r w:rsidRPr="00890EC6">
              <w:rPr>
                <w:noProof/>
              </w:rPr>
              <w:drawing>
                <wp:inline distT="0" distB="0" distL="0" distR="0" wp14:anchorId="1A9EC0C6" wp14:editId="57562B18">
                  <wp:extent cx="3277057" cy="266737"/>
                  <wp:effectExtent l="0" t="0" r="0" b="0"/>
                  <wp:docPr id="16120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74021" name=""/>
                          <pic:cNvPicPr/>
                        </pic:nvPicPr>
                        <pic:blipFill>
                          <a:blip r:embed="rId89"/>
                          <a:stretch>
                            <a:fillRect/>
                          </a:stretch>
                        </pic:blipFill>
                        <pic:spPr>
                          <a:xfrm>
                            <a:off x="0" y="0"/>
                            <a:ext cx="3277057" cy="266737"/>
                          </a:xfrm>
                          <a:prstGeom prst="rect">
                            <a:avLst/>
                          </a:prstGeom>
                        </pic:spPr>
                      </pic:pic>
                    </a:graphicData>
                  </a:graphic>
                </wp:inline>
              </w:drawing>
            </w:r>
          </w:p>
        </w:tc>
        <w:tc>
          <w:tcPr>
            <w:tcW w:w="2236" w:type="dxa"/>
            <w:vAlign w:val="center"/>
          </w:tcPr>
          <w:p w14:paraId="7B5D972F" w14:textId="44F0B08B" w:rsidR="00890EC6" w:rsidRDefault="00B86D19" w:rsidP="00B84339">
            <w:pPr>
              <w:pStyle w:val="ListParagraph"/>
              <w:ind w:left="0" w:firstLine="0"/>
            </w:pPr>
            <w:r>
              <w:rPr>
                <w:rStyle w:val="rynqvb"/>
                <w:lang w:val="en"/>
              </w:rPr>
              <w:t>Speed indicator V2.</w:t>
            </w:r>
          </w:p>
        </w:tc>
      </w:tr>
      <w:tr w:rsidR="00890EC6" w14:paraId="56282DB1" w14:textId="77777777" w:rsidTr="00010062">
        <w:trPr>
          <w:jc w:val="center"/>
        </w:trPr>
        <w:tc>
          <w:tcPr>
            <w:tcW w:w="5490" w:type="dxa"/>
            <w:vAlign w:val="center"/>
          </w:tcPr>
          <w:p w14:paraId="189DF844" w14:textId="56904D50" w:rsidR="00890EC6" w:rsidRPr="00890EC6" w:rsidRDefault="00890EC6" w:rsidP="00B84339">
            <w:pPr>
              <w:pStyle w:val="ListParagraph"/>
              <w:ind w:left="0" w:firstLine="0"/>
            </w:pPr>
            <w:r w:rsidRPr="00890EC6">
              <w:rPr>
                <w:noProof/>
              </w:rPr>
              <w:drawing>
                <wp:inline distT="0" distB="0" distL="0" distR="0" wp14:anchorId="78F2ED0C" wp14:editId="1A7CD049">
                  <wp:extent cx="3267531" cy="247685"/>
                  <wp:effectExtent l="0" t="0" r="0" b="0"/>
                  <wp:docPr id="18153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34336" name=""/>
                          <pic:cNvPicPr/>
                        </pic:nvPicPr>
                        <pic:blipFill>
                          <a:blip r:embed="rId90"/>
                          <a:stretch>
                            <a:fillRect/>
                          </a:stretch>
                        </pic:blipFill>
                        <pic:spPr>
                          <a:xfrm>
                            <a:off x="0" y="0"/>
                            <a:ext cx="3267531" cy="247685"/>
                          </a:xfrm>
                          <a:prstGeom prst="rect">
                            <a:avLst/>
                          </a:prstGeom>
                        </pic:spPr>
                      </pic:pic>
                    </a:graphicData>
                  </a:graphic>
                </wp:inline>
              </w:drawing>
            </w:r>
          </w:p>
        </w:tc>
        <w:tc>
          <w:tcPr>
            <w:tcW w:w="2236" w:type="dxa"/>
            <w:vAlign w:val="center"/>
          </w:tcPr>
          <w:p w14:paraId="7F4A082A" w14:textId="2300154C" w:rsidR="00890EC6" w:rsidRDefault="00B86D19" w:rsidP="00B84339">
            <w:pPr>
              <w:pStyle w:val="ListParagraph"/>
              <w:ind w:left="0" w:firstLine="0"/>
            </w:pPr>
            <w:r>
              <w:rPr>
                <w:rStyle w:val="rynqvb"/>
                <w:lang w:val="en"/>
              </w:rPr>
              <w:t>Speed indicator V3.</w:t>
            </w:r>
          </w:p>
        </w:tc>
      </w:tr>
    </w:tbl>
    <w:p w14:paraId="2D56B94D" w14:textId="59725E21" w:rsidR="00404D94" w:rsidRPr="00AF1639" w:rsidRDefault="00404D94" w:rsidP="00404D94">
      <w:pPr>
        <w:pStyle w:val="Caption"/>
        <w:jc w:val="center"/>
        <w:rPr>
          <w:i w:val="0"/>
          <w:iCs w:val="0"/>
        </w:rPr>
      </w:pPr>
      <w:bookmarkStart w:id="90" w:name="_Toc170815446"/>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42</w:t>
      </w:r>
      <w:r w:rsidRPr="006A6E67">
        <w:rPr>
          <w:i w:val="0"/>
          <w:iCs w:val="0"/>
        </w:rPr>
        <w:fldChar w:fldCharType="end"/>
      </w:r>
      <w:r w:rsidRPr="006A6E67">
        <w:rPr>
          <w:i w:val="0"/>
          <w:iCs w:val="0"/>
        </w:rPr>
        <w:t>.</w:t>
      </w:r>
      <w:r>
        <w:rPr>
          <w:i w:val="0"/>
          <w:iCs w:val="0"/>
        </w:rPr>
        <w:t xml:space="preserve"> </w:t>
      </w:r>
      <w:r w:rsidR="00B86D19" w:rsidRPr="00B86D19">
        <w:rPr>
          <w:i w:val="0"/>
          <w:iCs w:val="0"/>
        </w:rPr>
        <w:t>Lane Speed indicator</w:t>
      </w:r>
      <w:r w:rsidRPr="00767C95">
        <w:rPr>
          <w:i w:val="0"/>
          <w:iCs w:val="0"/>
        </w:rPr>
        <w:t>.</w:t>
      </w:r>
      <w:bookmarkEnd w:id="90"/>
    </w:p>
    <w:p w14:paraId="74130CB7" w14:textId="6D27936B" w:rsidR="000B10EE" w:rsidRDefault="000B10EE">
      <w:pPr>
        <w:spacing w:after="160" w:line="259" w:lineRule="auto"/>
        <w:rPr>
          <w:rFonts w:ascii="Arial" w:eastAsia="Arial" w:hAnsi="Arial" w:cs="Arial"/>
          <w:color w:val="000000"/>
          <w:sz w:val="20"/>
          <w:szCs w:val="22"/>
        </w:rPr>
      </w:pPr>
      <w:r>
        <w:br w:type="page"/>
      </w:r>
    </w:p>
    <w:p w14:paraId="2544B126" w14:textId="77777777" w:rsidR="00404D94" w:rsidRDefault="00404D94" w:rsidP="00404D94">
      <w:pPr>
        <w:pStyle w:val="ListParagraph"/>
        <w:spacing w:after="160" w:line="259" w:lineRule="auto"/>
        <w:ind w:right="0" w:firstLine="0"/>
      </w:pPr>
      <w:r w:rsidRPr="00404D94">
        <w:lastRenderedPageBreak/>
        <w:t>The speed at which the control cards were configured will be shown below.</w:t>
      </w:r>
    </w:p>
    <w:p w14:paraId="574CC922" w14:textId="77777777" w:rsidR="00404D94" w:rsidRDefault="00404D94" w:rsidP="00404D94">
      <w:pPr>
        <w:pStyle w:val="ListParagraph"/>
      </w:pPr>
    </w:p>
    <w:p w14:paraId="6804B68B" w14:textId="77777777" w:rsidR="006D3EC2" w:rsidRDefault="006D3EC2" w:rsidP="006D3EC2">
      <w:pPr>
        <w:pStyle w:val="ListParagraph"/>
      </w:pPr>
    </w:p>
    <w:p w14:paraId="17DBE1B1" w14:textId="77777777" w:rsidR="006D3EC2" w:rsidRDefault="006D3EC2" w:rsidP="006D3EC2">
      <w:pPr>
        <w:spacing w:after="160" w:line="259" w:lineRule="auto"/>
        <w:jc w:val="center"/>
      </w:pPr>
      <w:r w:rsidRPr="006D3EC2">
        <w:rPr>
          <w:noProof/>
        </w:rPr>
        <w:drawing>
          <wp:inline distT="0" distB="0" distL="0" distR="0" wp14:anchorId="23F2B312" wp14:editId="30CC7F13">
            <wp:extent cx="3476625" cy="1649730"/>
            <wp:effectExtent l="0" t="0" r="0" b="0"/>
            <wp:docPr id="113670579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83995" name="Picture 1" descr="A white background with black text&#10;&#10;Description automatically generated"/>
                    <pic:cNvPicPr/>
                  </pic:nvPicPr>
                  <pic:blipFill rotWithShape="1">
                    <a:blip r:embed="rId48"/>
                    <a:srcRect l="1" r="-16249"/>
                    <a:stretch/>
                  </pic:blipFill>
                  <pic:spPr bwMode="auto">
                    <a:xfrm>
                      <a:off x="0" y="0"/>
                      <a:ext cx="3483683" cy="1653079"/>
                    </a:xfrm>
                    <a:prstGeom prst="rect">
                      <a:avLst/>
                    </a:prstGeom>
                    <a:ln>
                      <a:noFill/>
                    </a:ln>
                    <a:extLst>
                      <a:ext uri="{53640926-AAD7-44D8-BBD7-CCE9431645EC}">
                        <a14:shadowObscured xmlns:a14="http://schemas.microsoft.com/office/drawing/2010/main"/>
                      </a:ext>
                    </a:extLst>
                  </pic:spPr>
                </pic:pic>
              </a:graphicData>
            </a:graphic>
          </wp:inline>
        </w:drawing>
      </w:r>
    </w:p>
    <w:p w14:paraId="696E0C0E" w14:textId="77777777" w:rsidR="006D3EC2" w:rsidRDefault="006D3EC2" w:rsidP="006D3EC2">
      <w:pPr>
        <w:spacing w:after="160" w:line="259" w:lineRule="auto"/>
        <w:jc w:val="center"/>
      </w:pPr>
      <w:r w:rsidRPr="006D3EC2">
        <w:rPr>
          <w:noProof/>
        </w:rPr>
        <w:drawing>
          <wp:inline distT="0" distB="0" distL="0" distR="0" wp14:anchorId="3033C4F5" wp14:editId="4D17C8AA">
            <wp:extent cx="3474719" cy="760095"/>
            <wp:effectExtent l="0" t="0" r="0" b="0"/>
            <wp:docPr id="247740482" name="Picture 1" descr="A number of times and a few minu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0829" name="Picture 1" descr="A number of times and a few minutes&#10;&#10;Description automatically generated with medium confidence"/>
                    <pic:cNvPicPr/>
                  </pic:nvPicPr>
                  <pic:blipFill>
                    <a:blip r:embed="rId49"/>
                    <a:stretch>
                      <a:fillRect/>
                    </a:stretch>
                  </pic:blipFill>
                  <pic:spPr>
                    <a:xfrm>
                      <a:off x="0" y="0"/>
                      <a:ext cx="3530471" cy="772291"/>
                    </a:xfrm>
                    <a:prstGeom prst="rect">
                      <a:avLst/>
                    </a:prstGeom>
                  </pic:spPr>
                </pic:pic>
              </a:graphicData>
            </a:graphic>
          </wp:inline>
        </w:drawing>
      </w:r>
    </w:p>
    <w:p w14:paraId="3DD15D3D" w14:textId="77777777" w:rsidR="006D3EC2" w:rsidRDefault="006D3EC2" w:rsidP="006D3EC2">
      <w:pPr>
        <w:pStyle w:val="ListParagraph"/>
        <w:ind w:firstLine="0"/>
      </w:pPr>
    </w:p>
    <w:p w14:paraId="29F01ABA" w14:textId="77777777" w:rsidR="00890EC6" w:rsidRDefault="00890EC6" w:rsidP="00404D94"/>
    <w:p w14:paraId="0580501E" w14:textId="40694170" w:rsidR="00890EC6" w:rsidRDefault="00890EC6" w:rsidP="00B86D19">
      <w:pPr>
        <w:pStyle w:val="ListParagraph"/>
        <w:numPr>
          <w:ilvl w:val="0"/>
          <w:numId w:val="63"/>
        </w:numPr>
      </w:pPr>
      <w:r w:rsidRPr="00890EC6">
        <w:t>Slowdown Speed</w:t>
      </w:r>
      <w:r w:rsidR="00527015">
        <w:t xml:space="preserve"> indicator</w:t>
      </w:r>
      <w:r w:rsidR="00B86D19">
        <w:t>.</w:t>
      </w:r>
      <w:r w:rsidR="00B86D19" w:rsidRPr="00B86D19">
        <w:t xml:space="preserve"> This indicator informs the user of the </w:t>
      </w:r>
      <w:r w:rsidR="00B86D19" w:rsidRPr="00890EC6">
        <w:t>Slowdown Speed</w:t>
      </w:r>
      <w:r w:rsidR="00B86D19" w:rsidRPr="00B86D19">
        <w:t xml:space="preserve"> at which the lane is operating, whether in automatic or semi-automatic mode. This speed may change depending on the lane specifications.</w:t>
      </w:r>
    </w:p>
    <w:p w14:paraId="117E2207" w14:textId="77777777" w:rsidR="002F357F" w:rsidRDefault="002F357F" w:rsidP="002F357F">
      <w:pPr>
        <w:pStyle w:val="ListParagraph"/>
        <w:ind w:firstLine="0"/>
      </w:pPr>
    </w:p>
    <w:p w14:paraId="50325C9F" w14:textId="77777777" w:rsidR="00B86D19" w:rsidRPr="00EC4876" w:rsidRDefault="00B86D19" w:rsidP="00B86D19">
      <w:pPr>
        <w:pStyle w:val="ListParagraph"/>
        <w:ind w:firstLine="0"/>
      </w:pPr>
    </w:p>
    <w:tbl>
      <w:tblPr>
        <w:tblStyle w:val="TableGrid"/>
        <w:tblW w:w="0" w:type="auto"/>
        <w:jc w:val="center"/>
        <w:tblLook w:val="04A0" w:firstRow="1" w:lastRow="0" w:firstColumn="1" w:lastColumn="0" w:noHBand="0" w:noVBand="1"/>
      </w:tblPr>
      <w:tblGrid>
        <w:gridCol w:w="5490"/>
        <w:gridCol w:w="2236"/>
      </w:tblGrid>
      <w:tr w:rsidR="00B86D19" w14:paraId="5B12CC9A" w14:textId="77777777" w:rsidTr="00B86D19">
        <w:trPr>
          <w:jc w:val="center"/>
        </w:trPr>
        <w:tc>
          <w:tcPr>
            <w:tcW w:w="5490" w:type="dxa"/>
            <w:vAlign w:val="center"/>
          </w:tcPr>
          <w:p w14:paraId="268E39E9" w14:textId="2D53D92D" w:rsidR="00B86D19" w:rsidRDefault="00B86D19" w:rsidP="00B86D19">
            <w:pPr>
              <w:pStyle w:val="ListParagraph"/>
              <w:ind w:left="0" w:firstLine="0"/>
            </w:pPr>
            <w:r w:rsidRPr="00704CDA">
              <w:rPr>
                <w:b/>
                <w:bCs/>
              </w:rPr>
              <w:t>Face plate indicator</w:t>
            </w:r>
          </w:p>
        </w:tc>
        <w:tc>
          <w:tcPr>
            <w:tcW w:w="2236" w:type="dxa"/>
            <w:vAlign w:val="center"/>
          </w:tcPr>
          <w:p w14:paraId="39505D29" w14:textId="04BF615A" w:rsidR="00B86D19" w:rsidRDefault="00B86D19" w:rsidP="00B86D19">
            <w:pPr>
              <w:pStyle w:val="ListParagraph"/>
              <w:ind w:left="0" w:firstLine="0"/>
            </w:pPr>
            <w:r w:rsidRPr="00704CDA">
              <w:rPr>
                <w:b/>
                <w:bCs/>
              </w:rPr>
              <w:t>Description</w:t>
            </w:r>
          </w:p>
        </w:tc>
      </w:tr>
      <w:tr w:rsidR="00B86D19" w14:paraId="0FEA5F9B" w14:textId="77777777" w:rsidTr="008545FF">
        <w:trPr>
          <w:jc w:val="center"/>
        </w:trPr>
        <w:tc>
          <w:tcPr>
            <w:tcW w:w="5490" w:type="dxa"/>
          </w:tcPr>
          <w:p w14:paraId="7B40208F" w14:textId="69D82EBF" w:rsidR="00B86D19" w:rsidRDefault="00B86D19" w:rsidP="00B86D19">
            <w:pPr>
              <w:pStyle w:val="ListParagraph"/>
              <w:ind w:left="0" w:firstLine="0"/>
            </w:pPr>
            <w:r w:rsidRPr="00E0676A">
              <w:rPr>
                <w:noProof/>
              </w:rPr>
              <w:drawing>
                <wp:inline distT="0" distB="0" distL="0" distR="0" wp14:anchorId="25863EBD" wp14:editId="2A219AF9">
                  <wp:extent cx="3248478" cy="257211"/>
                  <wp:effectExtent l="0" t="0" r="0" b="9525"/>
                  <wp:docPr id="85759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98449" name=""/>
                          <pic:cNvPicPr/>
                        </pic:nvPicPr>
                        <pic:blipFill>
                          <a:blip r:embed="rId91"/>
                          <a:stretch>
                            <a:fillRect/>
                          </a:stretch>
                        </pic:blipFill>
                        <pic:spPr>
                          <a:xfrm>
                            <a:off x="0" y="0"/>
                            <a:ext cx="3248478" cy="257211"/>
                          </a:xfrm>
                          <a:prstGeom prst="rect">
                            <a:avLst/>
                          </a:prstGeom>
                        </pic:spPr>
                      </pic:pic>
                    </a:graphicData>
                  </a:graphic>
                </wp:inline>
              </w:drawing>
            </w:r>
          </w:p>
        </w:tc>
        <w:tc>
          <w:tcPr>
            <w:tcW w:w="2236" w:type="dxa"/>
            <w:vAlign w:val="center"/>
          </w:tcPr>
          <w:p w14:paraId="662E0E60" w14:textId="5BB3C834" w:rsidR="00B86D19" w:rsidRDefault="00B86D19" w:rsidP="00B86D19">
            <w:pPr>
              <w:pStyle w:val="ListParagraph"/>
              <w:ind w:left="0" w:firstLine="0"/>
              <w:jc w:val="left"/>
            </w:pPr>
            <w:r>
              <w:rPr>
                <w:rStyle w:val="rynqvb"/>
                <w:lang w:val="en"/>
              </w:rPr>
              <w:t xml:space="preserve">Slowdown Speed indicator V1. </w:t>
            </w:r>
          </w:p>
        </w:tc>
      </w:tr>
      <w:tr w:rsidR="00B86D19" w14:paraId="2E7AB40D" w14:textId="77777777" w:rsidTr="008545FF">
        <w:trPr>
          <w:jc w:val="center"/>
        </w:trPr>
        <w:tc>
          <w:tcPr>
            <w:tcW w:w="5490" w:type="dxa"/>
          </w:tcPr>
          <w:p w14:paraId="2D6271E9" w14:textId="08662A8F" w:rsidR="00B86D19" w:rsidRDefault="00B86D19" w:rsidP="00B86D19">
            <w:pPr>
              <w:pStyle w:val="ListParagraph"/>
              <w:ind w:left="0" w:firstLine="0"/>
            </w:pPr>
            <w:r w:rsidRPr="00E0676A">
              <w:rPr>
                <w:noProof/>
              </w:rPr>
              <w:drawing>
                <wp:inline distT="0" distB="0" distL="0" distR="0" wp14:anchorId="527B6FA3" wp14:editId="6476A930">
                  <wp:extent cx="3258005" cy="266737"/>
                  <wp:effectExtent l="0" t="0" r="0" b="0"/>
                  <wp:docPr id="30092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23474" name=""/>
                          <pic:cNvPicPr/>
                        </pic:nvPicPr>
                        <pic:blipFill>
                          <a:blip r:embed="rId92"/>
                          <a:stretch>
                            <a:fillRect/>
                          </a:stretch>
                        </pic:blipFill>
                        <pic:spPr>
                          <a:xfrm>
                            <a:off x="0" y="0"/>
                            <a:ext cx="3258005" cy="266737"/>
                          </a:xfrm>
                          <a:prstGeom prst="rect">
                            <a:avLst/>
                          </a:prstGeom>
                        </pic:spPr>
                      </pic:pic>
                    </a:graphicData>
                  </a:graphic>
                </wp:inline>
              </w:drawing>
            </w:r>
          </w:p>
        </w:tc>
        <w:tc>
          <w:tcPr>
            <w:tcW w:w="2236" w:type="dxa"/>
            <w:vAlign w:val="center"/>
          </w:tcPr>
          <w:p w14:paraId="34B8BEC1" w14:textId="668752DF" w:rsidR="00B86D19" w:rsidRDefault="00B86D19" w:rsidP="00B86D19">
            <w:pPr>
              <w:pStyle w:val="ListParagraph"/>
              <w:ind w:left="0" w:firstLine="0"/>
              <w:jc w:val="left"/>
            </w:pPr>
            <w:r>
              <w:rPr>
                <w:rStyle w:val="rynqvb"/>
                <w:lang w:val="en"/>
              </w:rPr>
              <w:t>Slowdown Speed indicator V2.</w:t>
            </w:r>
          </w:p>
        </w:tc>
      </w:tr>
      <w:tr w:rsidR="00B86D19" w14:paraId="1BEDE6B0" w14:textId="77777777" w:rsidTr="008545FF">
        <w:trPr>
          <w:jc w:val="center"/>
        </w:trPr>
        <w:tc>
          <w:tcPr>
            <w:tcW w:w="5490" w:type="dxa"/>
          </w:tcPr>
          <w:p w14:paraId="345A2A92" w14:textId="6A9D8DA1" w:rsidR="00B86D19" w:rsidRPr="00890EC6" w:rsidRDefault="00B86D19" w:rsidP="00B86D19">
            <w:pPr>
              <w:pStyle w:val="ListParagraph"/>
              <w:ind w:left="0" w:firstLine="0"/>
            </w:pPr>
            <w:r w:rsidRPr="00E0676A">
              <w:rPr>
                <w:noProof/>
              </w:rPr>
              <w:drawing>
                <wp:inline distT="0" distB="0" distL="0" distR="0" wp14:anchorId="394F460F" wp14:editId="313F8EDB">
                  <wp:extent cx="3248478" cy="295316"/>
                  <wp:effectExtent l="0" t="0" r="9525" b="9525"/>
                  <wp:docPr id="165889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93498" name=""/>
                          <pic:cNvPicPr/>
                        </pic:nvPicPr>
                        <pic:blipFill>
                          <a:blip r:embed="rId93"/>
                          <a:stretch>
                            <a:fillRect/>
                          </a:stretch>
                        </pic:blipFill>
                        <pic:spPr>
                          <a:xfrm>
                            <a:off x="0" y="0"/>
                            <a:ext cx="3248478" cy="295316"/>
                          </a:xfrm>
                          <a:prstGeom prst="rect">
                            <a:avLst/>
                          </a:prstGeom>
                        </pic:spPr>
                      </pic:pic>
                    </a:graphicData>
                  </a:graphic>
                </wp:inline>
              </w:drawing>
            </w:r>
          </w:p>
        </w:tc>
        <w:tc>
          <w:tcPr>
            <w:tcW w:w="2236" w:type="dxa"/>
            <w:vAlign w:val="center"/>
          </w:tcPr>
          <w:p w14:paraId="021FE056" w14:textId="713937B5" w:rsidR="00B86D19" w:rsidRDefault="00B86D19" w:rsidP="00B86D19">
            <w:pPr>
              <w:pStyle w:val="ListParagraph"/>
              <w:ind w:left="0" w:firstLine="0"/>
              <w:jc w:val="left"/>
            </w:pPr>
            <w:r>
              <w:rPr>
                <w:rStyle w:val="rynqvb"/>
                <w:lang w:val="en"/>
              </w:rPr>
              <w:t>Slowdown Speed indicator V3.</w:t>
            </w:r>
          </w:p>
        </w:tc>
      </w:tr>
    </w:tbl>
    <w:p w14:paraId="5E70E97B" w14:textId="317C1660" w:rsidR="00527015" w:rsidRPr="00AF1639" w:rsidRDefault="00527015" w:rsidP="00527015">
      <w:pPr>
        <w:pStyle w:val="Caption"/>
        <w:jc w:val="center"/>
        <w:rPr>
          <w:i w:val="0"/>
          <w:iCs w:val="0"/>
        </w:rPr>
      </w:pPr>
      <w:bookmarkStart w:id="91" w:name="_Toc170815447"/>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43</w:t>
      </w:r>
      <w:r w:rsidRPr="006A6E67">
        <w:rPr>
          <w:i w:val="0"/>
          <w:iCs w:val="0"/>
        </w:rPr>
        <w:fldChar w:fldCharType="end"/>
      </w:r>
      <w:r w:rsidRPr="006A6E67">
        <w:rPr>
          <w:i w:val="0"/>
          <w:iCs w:val="0"/>
        </w:rPr>
        <w:t>.</w:t>
      </w:r>
      <w:r>
        <w:rPr>
          <w:i w:val="0"/>
          <w:iCs w:val="0"/>
        </w:rPr>
        <w:t xml:space="preserve"> </w:t>
      </w:r>
      <w:r w:rsidRPr="00527015">
        <w:rPr>
          <w:i w:val="0"/>
          <w:iCs w:val="0"/>
        </w:rPr>
        <w:t>Slowdown Speed</w:t>
      </w:r>
      <w:r w:rsidRPr="00B86D19">
        <w:rPr>
          <w:i w:val="0"/>
          <w:iCs w:val="0"/>
        </w:rPr>
        <w:t xml:space="preserve"> indicator</w:t>
      </w:r>
      <w:r w:rsidRPr="00767C95">
        <w:rPr>
          <w:i w:val="0"/>
          <w:iCs w:val="0"/>
        </w:rPr>
        <w:t>.</w:t>
      </w:r>
      <w:bookmarkEnd w:id="91"/>
    </w:p>
    <w:p w14:paraId="7C88C84B" w14:textId="77777777" w:rsidR="00890EC6" w:rsidRDefault="00890EC6" w:rsidP="00690996">
      <w:pPr>
        <w:pStyle w:val="ListParagraph"/>
      </w:pPr>
    </w:p>
    <w:p w14:paraId="4B952EEF" w14:textId="7505BB4B" w:rsidR="00E0676A" w:rsidRDefault="00E0676A" w:rsidP="00427419">
      <w:pPr>
        <w:pStyle w:val="ListParagraph"/>
        <w:numPr>
          <w:ilvl w:val="0"/>
          <w:numId w:val="63"/>
        </w:numPr>
      </w:pPr>
      <w:r w:rsidRPr="00E0676A">
        <w:t>Flow direction</w:t>
      </w:r>
      <w:r w:rsidR="00527015">
        <w:t xml:space="preserve"> indicator</w:t>
      </w:r>
      <w:r w:rsidR="00B86D19">
        <w:t>.</w:t>
      </w:r>
      <w:r w:rsidR="00B86D19" w:rsidRPr="00B86D19">
        <w:t xml:space="preserve"> This indicator informs the user of the </w:t>
      </w:r>
      <w:r w:rsidR="00B86D19">
        <w:t>flow direction</w:t>
      </w:r>
      <w:r w:rsidR="00B86D19" w:rsidRPr="00B86D19">
        <w:t xml:space="preserve"> at which the lane is operating, whether in automatic or semi-automatic mode.</w:t>
      </w:r>
    </w:p>
    <w:p w14:paraId="19DCC7ED" w14:textId="77777777" w:rsidR="002F357F" w:rsidRDefault="002F357F" w:rsidP="002F357F">
      <w:pPr>
        <w:pStyle w:val="ListParagraph"/>
        <w:ind w:firstLine="0"/>
      </w:pPr>
    </w:p>
    <w:tbl>
      <w:tblPr>
        <w:tblStyle w:val="TableGrid"/>
        <w:tblW w:w="0" w:type="auto"/>
        <w:jc w:val="center"/>
        <w:tblLook w:val="04A0" w:firstRow="1" w:lastRow="0" w:firstColumn="1" w:lastColumn="0" w:noHBand="0" w:noVBand="1"/>
      </w:tblPr>
      <w:tblGrid>
        <w:gridCol w:w="5505"/>
        <w:gridCol w:w="2236"/>
      </w:tblGrid>
      <w:tr w:rsidR="002F357F" w14:paraId="335765D6" w14:textId="77777777" w:rsidTr="00B84339">
        <w:trPr>
          <w:jc w:val="center"/>
        </w:trPr>
        <w:tc>
          <w:tcPr>
            <w:tcW w:w="5505" w:type="dxa"/>
            <w:vAlign w:val="center"/>
          </w:tcPr>
          <w:p w14:paraId="4C024117" w14:textId="77777777" w:rsidR="002F357F" w:rsidRDefault="002F357F" w:rsidP="00B84339">
            <w:pPr>
              <w:pStyle w:val="ListParagraph"/>
              <w:ind w:left="0" w:firstLine="0"/>
            </w:pPr>
            <w:r w:rsidRPr="00704CDA">
              <w:rPr>
                <w:b/>
                <w:bCs/>
              </w:rPr>
              <w:t>Face plate indicator</w:t>
            </w:r>
          </w:p>
        </w:tc>
        <w:tc>
          <w:tcPr>
            <w:tcW w:w="2236" w:type="dxa"/>
            <w:vAlign w:val="center"/>
          </w:tcPr>
          <w:p w14:paraId="0D87F1E4" w14:textId="77777777" w:rsidR="002F357F" w:rsidRDefault="002F357F" w:rsidP="00B84339">
            <w:pPr>
              <w:pStyle w:val="ListParagraph"/>
              <w:ind w:left="0" w:firstLine="0"/>
            </w:pPr>
            <w:r w:rsidRPr="00704CDA">
              <w:rPr>
                <w:b/>
                <w:bCs/>
              </w:rPr>
              <w:t>Description</w:t>
            </w:r>
          </w:p>
        </w:tc>
      </w:tr>
      <w:tr w:rsidR="002F357F" w14:paraId="4B3E6552" w14:textId="77777777" w:rsidTr="00B84339">
        <w:trPr>
          <w:jc w:val="center"/>
        </w:trPr>
        <w:tc>
          <w:tcPr>
            <w:tcW w:w="5505" w:type="dxa"/>
          </w:tcPr>
          <w:p w14:paraId="3AEA8A73" w14:textId="77777777" w:rsidR="002F357F" w:rsidRDefault="002F357F" w:rsidP="00B84339">
            <w:pPr>
              <w:pStyle w:val="ListParagraph"/>
              <w:ind w:left="0" w:firstLine="0"/>
            </w:pPr>
            <w:r w:rsidRPr="00E0676A">
              <w:rPr>
                <w:noProof/>
              </w:rPr>
              <w:drawing>
                <wp:inline distT="0" distB="0" distL="0" distR="0" wp14:anchorId="47C0BD6B" wp14:editId="482F893D">
                  <wp:extent cx="3286584" cy="295316"/>
                  <wp:effectExtent l="0" t="0" r="9525" b="9525"/>
                  <wp:docPr id="165865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7375" name=""/>
                          <pic:cNvPicPr/>
                        </pic:nvPicPr>
                        <pic:blipFill>
                          <a:blip r:embed="rId94"/>
                          <a:stretch>
                            <a:fillRect/>
                          </a:stretch>
                        </pic:blipFill>
                        <pic:spPr>
                          <a:xfrm>
                            <a:off x="0" y="0"/>
                            <a:ext cx="3286584" cy="295316"/>
                          </a:xfrm>
                          <a:prstGeom prst="rect">
                            <a:avLst/>
                          </a:prstGeom>
                        </pic:spPr>
                      </pic:pic>
                    </a:graphicData>
                  </a:graphic>
                </wp:inline>
              </w:drawing>
            </w:r>
          </w:p>
        </w:tc>
        <w:tc>
          <w:tcPr>
            <w:tcW w:w="2236" w:type="dxa"/>
          </w:tcPr>
          <w:p w14:paraId="52CE3119" w14:textId="77777777" w:rsidR="002F357F" w:rsidRDefault="002F357F" w:rsidP="00B84339">
            <w:pPr>
              <w:pStyle w:val="ListParagraph"/>
              <w:ind w:left="0" w:firstLine="0"/>
            </w:pPr>
            <w:r>
              <w:t>Normal operation</w:t>
            </w:r>
          </w:p>
        </w:tc>
      </w:tr>
      <w:tr w:rsidR="002F357F" w14:paraId="05271797" w14:textId="77777777" w:rsidTr="00B84339">
        <w:trPr>
          <w:jc w:val="center"/>
        </w:trPr>
        <w:tc>
          <w:tcPr>
            <w:tcW w:w="5505" w:type="dxa"/>
          </w:tcPr>
          <w:p w14:paraId="33C1E171" w14:textId="77777777" w:rsidR="002F357F" w:rsidRDefault="002F357F" w:rsidP="00B84339">
            <w:pPr>
              <w:pStyle w:val="ListParagraph"/>
              <w:ind w:left="0" w:firstLine="0"/>
            </w:pPr>
            <w:r w:rsidRPr="00E0676A">
              <w:rPr>
                <w:noProof/>
              </w:rPr>
              <w:drawing>
                <wp:inline distT="0" distB="0" distL="0" distR="0" wp14:anchorId="62B0BB0E" wp14:editId="3104F662">
                  <wp:extent cx="3296110" cy="266737"/>
                  <wp:effectExtent l="0" t="0" r="0" b="0"/>
                  <wp:docPr id="87224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40644" name=""/>
                          <pic:cNvPicPr/>
                        </pic:nvPicPr>
                        <pic:blipFill>
                          <a:blip r:embed="rId95"/>
                          <a:stretch>
                            <a:fillRect/>
                          </a:stretch>
                        </pic:blipFill>
                        <pic:spPr>
                          <a:xfrm>
                            <a:off x="0" y="0"/>
                            <a:ext cx="3296110" cy="266737"/>
                          </a:xfrm>
                          <a:prstGeom prst="rect">
                            <a:avLst/>
                          </a:prstGeom>
                        </pic:spPr>
                      </pic:pic>
                    </a:graphicData>
                  </a:graphic>
                </wp:inline>
              </w:drawing>
            </w:r>
          </w:p>
        </w:tc>
        <w:tc>
          <w:tcPr>
            <w:tcW w:w="2236" w:type="dxa"/>
          </w:tcPr>
          <w:p w14:paraId="2FF2800C" w14:textId="77777777" w:rsidR="002F357F" w:rsidRDefault="002F357F" w:rsidP="00B84339">
            <w:pPr>
              <w:pStyle w:val="ListParagraph"/>
              <w:ind w:left="0" w:firstLine="0"/>
            </w:pPr>
            <w:r>
              <w:t>Reverse flow</w:t>
            </w:r>
          </w:p>
        </w:tc>
      </w:tr>
    </w:tbl>
    <w:p w14:paraId="431E8D20" w14:textId="14A0E47A" w:rsidR="00527015" w:rsidRPr="00AF1639" w:rsidRDefault="00527015" w:rsidP="00527015">
      <w:pPr>
        <w:pStyle w:val="Caption"/>
        <w:jc w:val="center"/>
        <w:rPr>
          <w:i w:val="0"/>
          <w:iCs w:val="0"/>
        </w:rPr>
      </w:pPr>
      <w:bookmarkStart w:id="92" w:name="_Toc170815448"/>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44</w:t>
      </w:r>
      <w:r w:rsidRPr="006A6E67">
        <w:rPr>
          <w:i w:val="0"/>
          <w:iCs w:val="0"/>
        </w:rPr>
        <w:fldChar w:fldCharType="end"/>
      </w:r>
      <w:r w:rsidRPr="006A6E67">
        <w:rPr>
          <w:i w:val="0"/>
          <w:iCs w:val="0"/>
        </w:rPr>
        <w:t>.</w:t>
      </w:r>
      <w:r>
        <w:rPr>
          <w:i w:val="0"/>
          <w:iCs w:val="0"/>
        </w:rPr>
        <w:t xml:space="preserve"> F</w:t>
      </w:r>
      <w:r w:rsidRPr="00527015">
        <w:rPr>
          <w:i w:val="0"/>
          <w:iCs w:val="0"/>
        </w:rPr>
        <w:t xml:space="preserve">low direction </w:t>
      </w:r>
      <w:r w:rsidRPr="00B86D19">
        <w:rPr>
          <w:i w:val="0"/>
          <w:iCs w:val="0"/>
        </w:rPr>
        <w:t>indicator</w:t>
      </w:r>
      <w:r w:rsidRPr="00767C95">
        <w:rPr>
          <w:i w:val="0"/>
          <w:iCs w:val="0"/>
        </w:rPr>
        <w:t>.</w:t>
      </w:r>
      <w:bookmarkEnd w:id="92"/>
    </w:p>
    <w:p w14:paraId="6A1F928E" w14:textId="77777777" w:rsidR="002F357F" w:rsidRDefault="002F357F" w:rsidP="002F357F">
      <w:pPr>
        <w:pStyle w:val="ListParagraph"/>
        <w:ind w:firstLine="0"/>
      </w:pPr>
    </w:p>
    <w:p w14:paraId="3D00E14A" w14:textId="42F43A72" w:rsidR="002F357F" w:rsidRDefault="000B10EE" w:rsidP="00427419">
      <w:pPr>
        <w:pStyle w:val="ListParagraph"/>
        <w:numPr>
          <w:ilvl w:val="0"/>
          <w:numId w:val="63"/>
        </w:numPr>
      </w:pPr>
      <w:r w:rsidRPr="000B10EE">
        <w:lastRenderedPageBreak/>
        <w:t>Animation of the Zones: The following figure displays the</w:t>
      </w:r>
      <w:r w:rsidR="00527015">
        <w:t xml:space="preserve"> typical</w:t>
      </w:r>
      <w:r w:rsidRPr="000B10EE">
        <w:t xml:space="preserve"> animation of the areas</w:t>
      </w:r>
      <w:r w:rsidR="00527015">
        <w:t xml:space="preserve"> </w:t>
      </w:r>
      <w:proofErr w:type="spellStart"/>
      <w:r w:rsidR="00527015">
        <w:t>o</w:t>
      </w:r>
      <w:proofErr w:type="spellEnd"/>
      <w:r w:rsidR="00527015">
        <w:t xml:space="preserve"> zones</w:t>
      </w:r>
      <w:r w:rsidRPr="000B10EE">
        <w:t xml:space="preserve"> through which each lane is composed. Section</w:t>
      </w:r>
      <w:r w:rsidR="00527015">
        <w:t xml:space="preserve"> </w:t>
      </w:r>
      <w:r w:rsidR="00527015">
        <w:fldChar w:fldCharType="begin"/>
      </w:r>
      <w:r w:rsidR="00527015">
        <w:instrText xml:space="preserve"> REF _Ref169597744 \r \h </w:instrText>
      </w:r>
      <w:r w:rsidR="00527015">
        <w:fldChar w:fldCharType="separate"/>
      </w:r>
      <w:r w:rsidR="00A8698C">
        <w:t>7</w:t>
      </w:r>
      <w:r w:rsidR="00527015">
        <w:fldChar w:fldCharType="end"/>
      </w:r>
      <w:r w:rsidR="00527015">
        <w:t xml:space="preserve"> </w:t>
      </w:r>
      <w:r w:rsidRPr="000B10EE">
        <w:t>of the manual provides a summary of all the zones and the motors that constitute these zones.</w:t>
      </w:r>
    </w:p>
    <w:p w14:paraId="39908FB4" w14:textId="77777777" w:rsidR="00527015" w:rsidRDefault="00000000" w:rsidP="00527015">
      <w:pPr>
        <w:pStyle w:val="ListParagraph"/>
        <w:ind w:firstLine="0"/>
      </w:pPr>
      <w:r>
        <w:rPr>
          <w:noProof/>
        </w:rPr>
        <w:pict w14:anchorId="675640BE">
          <v:oval id="_x0000_s2654" style="position:absolute;left:0;text-align:left;margin-left:153.25pt;margin-top:7.05pt;width:28.5pt;height:27.75pt;z-index:2560972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654">
              <w:txbxContent>
                <w:p w14:paraId="5D6C8AF9" w14:textId="77777777" w:rsidR="00527015" w:rsidRPr="00EF520C" w:rsidRDefault="00527015" w:rsidP="00527015">
                  <w:pPr>
                    <w:ind w:left="-160" w:right="-170"/>
                    <w:jc w:val="center"/>
                    <w:rPr>
                      <w:color w:val="FF0000"/>
                      <w:lang w:val="en-US"/>
                    </w:rPr>
                  </w:pPr>
                  <w:r>
                    <w:rPr>
                      <w:color w:val="FF0000"/>
                      <w:lang w:val="en-US"/>
                    </w:rPr>
                    <w:t>10</w:t>
                  </w:r>
                </w:p>
              </w:txbxContent>
            </v:textbox>
          </v:oval>
        </w:pict>
      </w:r>
      <w:r>
        <w:rPr>
          <w:noProof/>
        </w:rPr>
        <w:pict w14:anchorId="72FEB16E">
          <v:oval id="_x0000_s2655" style="position:absolute;left:0;text-align:left;margin-left:247.25pt;margin-top:2.65pt;width:28.5pt;height:27.75pt;z-index:2560983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655">
              <w:txbxContent>
                <w:p w14:paraId="281C573D" w14:textId="77777777" w:rsidR="00527015" w:rsidRPr="00EF520C" w:rsidRDefault="00527015" w:rsidP="00527015">
                  <w:pPr>
                    <w:ind w:left="-160" w:right="-170"/>
                    <w:jc w:val="center"/>
                    <w:rPr>
                      <w:color w:val="FF0000"/>
                      <w:lang w:val="en-US"/>
                    </w:rPr>
                  </w:pPr>
                  <w:r>
                    <w:rPr>
                      <w:color w:val="FF0000"/>
                      <w:lang w:val="en-US"/>
                    </w:rPr>
                    <w:t>11</w:t>
                  </w:r>
                </w:p>
              </w:txbxContent>
            </v:textbox>
          </v:oval>
        </w:pict>
      </w:r>
      <w:r>
        <w:rPr>
          <w:noProof/>
        </w:rPr>
        <w:pict w14:anchorId="2FE9C532">
          <v:oval id="_x0000_s2653" style="position:absolute;left:0;text-align:left;margin-left:343.35pt;margin-top:14.7pt;width:28.5pt;height:27.75pt;z-index:25609625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8zgdAIAAEM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" fillcolor="white [3201]" strokecolor="red" strokeweight="1pt">
            <v:stroke joinstyle="miter"/>
            <v:textbox style="mso-next-textbox:#_x0000_s2653">
              <w:txbxContent>
                <w:p w14:paraId="624B7E66" w14:textId="77777777" w:rsidR="00527015" w:rsidRPr="00EF520C" w:rsidRDefault="00527015" w:rsidP="00527015">
                  <w:pPr>
                    <w:jc w:val="center"/>
                    <w:rPr>
                      <w:color w:val="FF0000"/>
                      <w:lang w:val="en-US"/>
                    </w:rPr>
                  </w:pPr>
                  <w:r>
                    <w:rPr>
                      <w:color w:val="FF0000"/>
                      <w:lang w:val="en-US"/>
                    </w:rPr>
                    <w:t>9</w:t>
                  </w:r>
                </w:p>
              </w:txbxContent>
            </v:textbox>
          </v:oval>
        </w:pict>
      </w:r>
    </w:p>
    <w:p w14:paraId="79E5D237" w14:textId="18BE69DE" w:rsidR="00527015" w:rsidRDefault="00000000" w:rsidP="00527015">
      <w:pPr>
        <w:spacing w:after="160" w:line="259" w:lineRule="auto"/>
        <w:jc w:val="center"/>
      </w:pPr>
      <w:r>
        <w:rPr>
          <w:noProof/>
        </w:rPr>
        <w:pict w14:anchorId="5D27DD95">
          <v:shape id="_x0000_s2657" type="#_x0000_t32" style="position:absolute;left:0;text-align:left;margin-left:323.95pt;margin-top:14.6pt;width:20.1pt;height:15.5pt;flip:x;z-index:256100352" o:connectortype="straight" strokecolor="red">
            <v:stroke endarrow="block"/>
          </v:shape>
        </w:pict>
      </w:r>
      <w:r>
        <w:rPr>
          <w:noProof/>
        </w:rPr>
        <w:pict w14:anchorId="363EC8EF">
          <v:shape id="_x0000_s2660" type="#_x0000_t32" style="position:absolute;left:0;text-align:left;margin-left:160.65pt;margin-top:59.35pt;width:20pt;height:2.75pt;z-index:256103424" o:connectortype="straight" strokecolor="red">
            <v:stroke endarrow="block"/>
          </v:shape>
        </w:pict>
      </w:r>
      <w:r>
        <w:rPr>
          <w:noProof/>
        </w:rPr>
        <w:pict w14:anchorId="21AF5464">
          <v:oval id="_x0000_s2656" style="position:absolute;left:0;text-align:left;margin-left:131.3pt;margin-top:47.4pt;width:28.5pt;height:27.75pt;z-index:2560993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" fillcolor="white [3201]" strokecolor="red" strokeweight="1pt">
            <v:stroke joinstyle="miter"/>
            <v:textbox style="mso-next-textbox:#_x0000_s2656">
              <w:txbxContent>
                <w:p w14:paraId="053CF496" w14:textId="77777777" w:rsidR="00527015" w:rsidRPr="00EF520C" w:rsidRDefault="00527015" w:rsidP="00527015">
                  <w:pPr>
                    <w:ind w:left="-160" w:right="-170"/>
                    <w:jc w:val="center"/>
                    <w:rPr>
                      <w:color w:val="FF0000"/>
                      <w:lang w:val="en-US"/>
                    </w:rPr>
                  </w:pPr>
                  <w:r>
                    <w:rPr>
                      <w:color w:val="FF0000"/>
                      <w:lang w:val="en-US"/>
                    </w:rPr>
                    <w:t>12</w:t>
                  </w:r>
                </w:p>
              </w:txbxContent>
            </v:textbox>
          </v:oval>
        </w:pict>
      </w:r>
      <w:r>
        <w:rPr>
          <w:noProof/>
        </w:rPr>
        <w:pict w14:anchorId="5E453274">
          <v:shape id="_x0000_s2659" type="#_x0000_t32" style="position:absolute;left:0;text-align:left;margin-left:243.4pt;margin-top:10pt;width:10.5pt;height:12.15pt;flip:x;z-index:256102400" o:connectortype="straight" strokecolor="red">
            <v:stroke endarrow="block"/>
          </v:shape>
        </w:pict>
      </w:r>
      <w:r>
        <w:rPr>
          <w:noProof/>
        </w:rPr>
        <w:pict w14:anchorId="1FAD79D7">
          <v:shape id="_x0000_s2658" type="#_x0000_t32" style="position:absolute;left:0;text-align:left;margin-left:181.75pt;margin-top:6.75pt;width:10.85pt;height:12.15pt;z-index:256101376" o:connectortype="straight" strokecolor="red">
            <v:stroke endarrow="block"/>
          </v:shape>
        </w:pict>
      </w:r>
      <w:r w:rsidR="00527015">
        <w:rPr>
          <w:noProof/>
        </w:rPr>
        <w:drawing>
          <wp:inline distT="0" distB="0" distL="0" distR="0" wp14:anchorId="279DEEDB" wp14:editId="05A05C31">
            <wp:extent cx="2599579" cy="1184038"/>
            <wp:effectExtent l="0" t="0" r="0" b="0"/>
            <wp:docPr id="2146035008"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35008" name="Picture 1" descr="A computer screen shot of a diagram&#10;&#10;Description automatically generated"/>
                    <pic:cNvPicPr/>
                  </pic:nvPicPr>
                  <pic:blipFill rotWithShape="1">
                    <a:blip r:embed="rId50"/>
                    <a:srcRect l="4137" t="27112" r="85480" b="64438"/>
                    <a:stretch/>
                  </pic:blipFill>
                  <pic:spPr bwMode="auto">
                    <a:xfrm>
                      <a:off x="0" y="0"/>
                      <a:ext cx="2617416" cy="1192162"/>
                    </a:xfrm>
                    <a:prstGeom prst="rect">
                      <a:avLst/>
                    </a:prstGeom>
                    <a:ln>
                      <a:noFill/>
                    </a:ln>
                    <a:extLst>
                      <a:ext uri="{53640926-AAD7-44D8-BBD7-CCE9431645EC}">
                        <a14:shadowObscured xmlns:a14="http://schemas.microsoft.com/office/drawing/2010/main"/>
                      </a:ext>
                    </a:extLst>
                  </pic:spPr>
                </pic:pic>
              </a:graphicData>
            </a:graphic>
          </wp:inline>
        </w:drawing>
      </w:r>
    </w:p>
    <w:p w14:paraId="4CDCB1DB" w14:textId="2F5064B6" w:rsidR="00527015" w:rsidRPr="00AF1639" w:rsidRDefault="00527015" w:rsidP="00527015">
      <w:pPr>
        <w:pStyle w:val="Caption"/>
        <w:jc w:val="center"/>
        <w:rPr>
          <w:i w:val="0"/>
          <w:iCs w:val="0"/>
        </w:rPr>
      </w:pPr>
      <w:bookmarkStart w:id="93" w:name="_Toc170815449"/>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45</w:t>
      </w:r>
      <w:r w:rsidRPr="006A6E67">
        <w:rPr>
          <w:i w:val="0"/>
          <w:iCs w:val="0"/>
        </w:rPr>
        <w:fldChar w:fldCharType="end"/>
      </w:r>
      <w:r w:rsidRPr="006A6E67">
        <w:rPr>
          <w:i w:val="0"/>
          <w:iCs w:val="0"/>
        </w:rPr>
        <w:t>.</w:t>
      </w:r>
      <w:r>
        <w:rPr>
          <w:i w:val="0"/>
          <w:iCs w:val="0"/>
        </w:rPr>
        <w:t xml:space="preserve"> </w:t>
      </w:r>
      <w:r w:rsidRPr="00527015">
        <w:rPr>
          <w:i w:val="0"/>
          <w:iCs w:val="0"/>
        </w:rPr>
        <w:t>Animation of the Zones</w:t>
      </w:r>
      <w:r w:rsidRPr="00767C95">
        <w:rPr>
          <w:i w:val="0"/>
          <w:iCs w:val="0"/>
        </w:rPr>
        <w:t>.</w:t>
      </w:r>
      <w:bookmarkEnd w:id="93"/>
    </w:p>
    <w:p w14:paraId="00BE826B" w14:textId="77777777" w:rsidR="00527015" w:rsidRDefault="00527015" w:rsidP="00527015">
      <w:pPr>
        <w:spacing w:after="160" w:line="259" w:lineRule="auto"/>
        <w:jc w:val="center"/>
      </w:pPr>
    </w:p>
    <w:p w14:paraId="32DF4083" w14:textId="1A43DFCA" w:rsidR="00527015" w:rsidRDefault="00527015" w:rsidP="00427419">
      <w:pPr>
        <w:pStyle w:val="ListParagraph"/>
        <w:numPr>
          <w:ilvl w:val="0"/>
          <w:numId w:val="63"/>
        </w:numPr>
      </w:pPr>
      <w:r>
        <w:t xml:space="preserve">Name of the Zone. </w:t>
      </w:r>
      <w:r w:rsidR="00E0230B" w:rsidRPr="00E0230B">
        <w:t>Zone Name: This text displays the name of the zone, which typically corresponds to the name of the distribution panel for easy identification. Section 7 provides a description of how each zone is composed with its devices.</w:t>
      </w:r>
    </w:p>
    <w:p w14:paraId="77029308" w14:textId="77777777" w:rsidR="00E0230B" w:rsidRDefault="00E0230B" w:rsidP="00E0230B">
      <w:pPr>
        <w:pStyle w:val="ListParagraph"/>
        <w:ind w:firstLine="0"/>
      </w:pPr>
    </w:p>
    <w:p w14:paraId="3488A6D9" w14:textId="5BF3B1F6" w:rsidR="00527015" w:rsidRDefault="00527015" w:rsidP="00427419">
      <w:pPr>
        <w:pStyle w:val="ListParagraph"/>
        <w:numPr>
          <w:ilvl w:val="0"/>
          <w:numId w:val="63"/>
        </w:numPr>
      </w:pPr>
      <w:r>
        <w:t>Zone Control mode</w:t>
      </w:r>
      <w:r w:rsidR="00B459CC">
        <w:t xml:space="preserve"> </w:t>
      </w:r>
      <w:r w:rsidR="00B459CC" w:rsidRPr="007C324E">
        <w:t>Indicator:</w:t>
      </w:r>
      <w:r w:rsidR="00E0230B">
        <w:t xml:space="preserve"> </w:t>
      </w:r>
      <w:r w:rsidR="00E0230B" w:rsidRPr="00E0230B">
        <w:t>This indicator functions to inform the user or operator about the status of the zone. Detailed descriptions of the indicator can be found in Figure of the Lanes screen</w:t>
      </w:r>
      <w:r w:rsidR="00E0230B">
        <w:t xml:space="preserve"> section </w:t>
      </w:r>
      <w:r w:rsidR="00850474">
        <w:t>8.5</w:t>
      </w:r>
      <w:r w:rsidR="00E0230B" w:rsidRPr="00E0230B">
        <w:t>.</w:t>
      </w:r>
    </w:p>
    <w:p w14:paraId="2F56844E" w14:textId="77777777" w:rsidR="00E0230B" w:rsidRDefault="00E0230B" w:rsidP="00E0230B">
      <w:pPr>
        <w:pStyle w:val="ListParagraph"/>
      </w:pPr>
    </w:p>
    <w:p w14:paraId="2406A62A" w14:textId="5E9FFFCA" w:rsidR="00E0230B" w:rsidRDefault="00B459CC" w:rsidP="00E0230B">
      <w:pPr>
        <w:pStyle w:val="ListParagraph"/>
        <w:numPr>
          <w:ilvl w:val="0"/>
          <w:numId w:val="63"/>
        </w:numPr>
      </w:pPr>
      <w:r>
        <w:t>Zone</w:t>
      </w:r>
      <w:r w:rsidRPr="007C324E">
        <w:t xml:space="preserve"> Rollers Status Indicator:</w:t>
      </w:r>
      <w:r w:rsidR="00E0230B">
        <w:t xml:space="preserve"> </w:t>
      </w:r>
      <w:r w:rsidR="00E0230B" w:rsidRPr="00E0230B">
        <w:t xml:space="preserve">This indicator primarily informs the user if any motors are running in the </w:t>
      </w:r>
      <w:r w:rsidR="00E0230B">
        <w:t>zone</w:t>
      </w:r>
      <w:proofErr w:type="gramStart"/>
      <w:r w:rsidR="00E0230B" w:rsidRPr="00E0230B">
        <w:t>. .</w:t>
      </w:r>
      <w:proofErr w:type="gramEnd"/>
      <w:r w:rsidR="00E0230B" w:rsidRPr="00E0230B">
        <w:t xml:space="preserve"> Detailed descriptions of the indicator can be found in Figure of the Lanes screen </w:t>
      </w:r>
      <w:r w:rsidR="00E0230B">
        <w:t xml:space="preserve">section </w:t>
      </w:r>
      <w:r w:rsidR="00850474">
        <w:t>8.5</w:t>
      </w:r>
      <w:r w:rsidR="00E0230B" w:rsidRPr="00E0230B">
        <w:t>.</w:t>
      </w:r>
    </w:p>
    <w:p w14:paraId="02E63835" w14:textId="2E214CA9" w:rsidR="00527015" w:rsidRDefault="00527015" w:rsidP="00E0230B">
      <w:pPr>
        <w:pStyle w:val="ListParagraph"/>
        <w:ind w:firstLine="0"/>
      </w:pPr>
    </w:p>
    <w:p w14:paraId="3634EF9B" w14:textId="3B24CB5D" w:rsidR="00E0230B" w:rsidRDefault="00B459CC" w:rsidP="00E0230B">
      <w:pPr>
        <w:pStyle w:val="ListParagraph"/>
        <w:numPr>
          <w:ilvl w:val="0"/>
          <w:numId w:val="63"/>
        </w:numPr>
      </w:pPr>
      <w:r>
        <w:t>Animation of the zone status.</w:t>
      </w:r>
      <w:r w:rsidR="00E0230B">
        <w:t xml:space="preserve"> </w:t>
      </w:r>
      <w:r w:rsidR="00E0230B" w:rsidRPr="00E0230B">
        <w:t>Zone Status Animation: This animation serves to inform the user about the status of the area, changing its colour according to its current state.</w:t>
      </w:r>
      <w:r w:rsidR="00E0230B">
        <w:t xml:space="preserve"> </w:t>
      </w:r>
      <w:r w:rsidR="00E0230B" w:rsidRPr="00E0230B">
        <w:t xml:space="preserve">Detailed descriptions of the </w:t>
      </w:r>
      <w:r w:rsidR="00E0230B">
        <w:t>animation</w:t>
      </w:r>
      <w:r w:rsidR="00E0230B" w:rsidRPr="00E0230B">
        <w:t xml:space="preserve"> can be found in Figure of the Lanes screen </w:t>
      </w:r>
      <w:r w:rsidR="00E0230B">
        <w:t xml:space="preserve">section </w:t>
      </w:r>
      <w:r w:rsidR="00850474">
        <w:t>8.5</w:t>
      </w:r>
      <w:r w:rsidR="00E0230B" w:rsidRPr="00E0230B">
        <w:t>.</w:t>
      </w:r>
    </w:p>
    <w:p w14:paraId="67D85033" w14:textId="77777777" w:rsidR="00E0230B" w:rsidRDefault="00E0230B" w:rsidP="00E0230B">
      <w:pPr>
        <w:pStyle w:val="ListParagraph"/>
      </w:pPr>
    </w:p>
    <w:p w14:paraId="6C5083AC" w14:textId="5E5151BE" w:rsidR="00E0230B" w:rsidRPr="003C38A1" w:rsidRDefault="003C38A1" w:rsidP="00E0230B">
      <w:pPr>
        <w:pStyle w:val="ListParagraph"/>
        <w:numPr>
          <w:ilvl w:val="0"/>
          <w:numId w:val="63"/>
        </w:numPr>
        <w:rPr>
          <w:rStyle w:val="rynqvb"/>
        </w:rPr>
      </w:pPr>
      <w:r>
        <w:rPr>
          <w:rStyle w:val="rynqvb"/>
          <w:lang w:val="en"/>
        </w:rPr>
        <w:t>Emergency stop Indicator.</w:t>
      </w:r>
      <w:r>
        <w:rPr>
          <w:rStyle w:val="hwtze"/>
          <w:lang w:val="en"/>
        </w:rPr>
        <w:t xml:space="preserve"> </w:t>
      </w:r>
      <w:r>
        <w:rPr>
          <w:rStyle w:val="rynqvb"/>
          <w:lang w:val="en"/>
        </w:rPr>
        <w:t>The purpose of this indicator is to inform the operator of the location of the emergency stop that is activated.</w:t>
      </w:r>
      <w:r w:rsidRPr="003C38A1">
        <w:t xml:space="preserve"> </w:t>
      </w:r>
      <w:r w:rsidRPr="003C38A1">
        <w:rPr>
          <w:rStyle w:val="rynqvb"/>
          <w:lang w:val="en"/>
        </w:rPr>
        <w:t>The following figure shows an example of the states</w:t>
      </w:r>
    </w:p>
    <w:p w14:paraId="4B5ED5AF" w14:textId="77777777" w:rsidR="003C38A1" w:rsidRDefault="003C38A1" w:rsidP="003C38A1">
      <w:pPr>
        <w:pStyle w:val="ListParagraph"/>
        <w:jc w:val="center"/>
        <w:rPr>
          <w:rStyle w:val="rynqvb"/>
        </w:rPr>
      </w:pPr>
    </w:p>
    <w:p w14:paraId="238BF5BB" w14:textId="003A93A4" w:rsidR="003C38A1" w:rsidRPr="003C38A1" w:rsidRDefault="003C38A1" w:rsidP="003C38A1">
      <w:pPr>
        <w:pStyle w:val="ListParagraph"/>
        <w:ind w:firstLine="0"/>
        <w:jc w:val="center"/>
        <w:rPr>
          <w:rStyle w:val="rynqvb"/>
        </w:rPr>
      </w:pPr>
      <w:r w:rsidRPr="003C38A1">
        <w:rPr>
          <w:rStyle w:val="rynqvb"/>
          <w:noProof/>
        </w:rPr>
        <w:drawing>
          <wp:inline distT="0" distB="0" distL="0" distR="0" wp14:anchorId="080F101E" wp14:editId="104DCA81">
            <wp:extent cx="898497" cy="524123"/>
            <wp:effectExtent l="0" t="0" r="0" b="0"/>
            <wp:docPr id="4213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226" name=""/>
                    <pic:cNvPicPr/>
                  </pic:nvPicPr>
                  <pic:blipFill>
                    <a:blip r:embed="rId96"/>
                    <a:stretch>
                      <a:fillRect/>
                    </a:stretch>
                  </pic:blipFill>
                  <pic:spPr>
                    <a:xfrm>
                      <a:off x="0" y="0"/>
                      <a:ext cx="907675" cy="529477"/>
                    </a:xfrm>
                    <a:prstGeom prst="rect">
                      <a:avLst/>
                    </a:prstGeom>
                  </pic:spPr>
                </pic:pic>
              </a:graphicData>
            </a:graphic>
          </wp:inline>
        </w:drawing>
      </w:r>
      <w:r>
        <w:rPr>
          <w:noProof/>
        </w:rPr>
        <w:drawing>
          <wp:inline distT="0" distB="0" distL="0" distR="0" wp14:anchorId="623EB8C4" wp14:editId="3F262021">
            <wp:extent cx="1097098" cy="532737"/>
            <wp:effectExtent l="0" t="0" r="0" b="0"/>
            <wp:docPr id="361866471" name="Picture 1" descr="A computer screen 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66471" name="Picture 1" descr="A computer screen shot of a diagram&#10;&#10;Description automatically generated"/>
                    <pic:cNvPicPr/>
                  </pic:nvPicPr>
                  <pic:blipFill rotWithShape="1">
                    <a:blip r:embed="rId50"/>
                    <a:srcRect l="58500" t="22726" r="35461" b="72035"/>
                    <a:stretch/>
                  </pic:blipFill>
                  <pic:spPr bwMode="auto">
                    <a:xfrm>
                      <a:off x="0" y="0"/>
                      <a:ext cx="1102707" cy="535461"/>
                    </a:xfrm>
                    <a:prstGeom prst="rect">
                      <a:avLst/>
                    </a:prstGeom>
                    <a:ln>
                      <a:noFill/>
                    </a:ln>
                    <a:extLst>
                      <a:ext uri="{53640926-AAD7-44D8-BBD7-CCE9431645EC}">
                        <a14:shadowObscured xmlns:a14="http://schemas.microsoft.com/office/drawing/2010/main"/>
                      </a:ext>
                    </a:extLst>
                  </pic:spPr>
                </pic:pic>
              </a:graphicData>
            </a:graphic>
          </wp:inline>
        </w:drawing>
      </w:r>
    </w:p>
    <w:p w14:paraId="436E5FC7" w14:textId="6173D57C" w:rsidR="003C38A1" w:rsidRPr="00AF1639" w:rsidRDefault="003C38A1" w:rsidP="003C38A1">
      <w:pPr>
        <w:pStyle w:val="Caption"/>
        <w:jc w:val="center"/>
        <w:rPr>
          <w:i w:val="0"/>
          <w:iCs w:val="0"/>
        </w:rPr>
      </w:pPr>
      <w:bookmarkStart w:id="94" w:name="_Toc170815450"/>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46</w:t>
      </w:r>
      <w:r w:rsidRPr="006A6E67">
        <w:rPr>
          <w:i w:val="0"/>
          <w:iCs w:val="0"/>
        </w:rPr>
        <w:fldChar w:fldCharType="end"/>
      </w:r>
      <w:r w:rsidRPr="006A6E67">
        <w:rPr>
          <w:i w:val="0"/>
          <w:iCs w:val="0"/>
        </w:rPr>
        <w:t>.</w:t>
      </w:r>
      <w:r>
        <w:rPr>
          <w:i w:val="0"/>
          <w:iCs w:val="0"/>
        </w:rPr>
        <w:t xml:space="preserve"> </w:t>
      </w:r>
      <w:r w:rsidRPr="00527015">
        <w:rPr>
          <w:i w:val="0"/>
          <w:iCs w:val="0"/>
        </w:rPr>
        <w:t xml:space="preserve">Animation of the </w:t>
      </w:r>
      <w:r>
        <w:rPr>
          <w:i w:val="0"/>
          <w:iCs w:val="0"/>
        </w:rPr>
        <w:t>E-Stop</w:t>
      </w:r>
      <w:r w:rsidRPr="00767C95">
        <w:rPr>
          <w:i w:val="0"/>
          <w:iCs w:val="0"/>
        </w:rPr>
        <w:t>.</w:t>
      </w:r>
      <w:bookmarkEnd w:id="94"/>
    </w:p>
    <w:p w14:paraId="19F527CF" w14:textId="77777777" w:rsidR="003C38A1" w:rsidRDefault="003C38A1" w:rsidP="003C38A1">
      <w:pPr>
        <w:pStyle w:val="ListParagraph"/>
        <w:jc w:val="center"/>
      </w:pPr>
    </w:p>
    <w:p w14:paraId="77EBE33F" w14:textId="4C43A7DB" w:rsidR="00EB5603" w:rsidRDefault="00EB5603" w:rsidP="00EB5603">
      <w:pPr>
        <w:pStyle w:val="ListParagraph"/>
        <w:numPr>
          <w:ilvl w:val="0"/>
          <w:numId w:val="63"/>
        </w:numPr>
        <w:spacing w:after="160" w:line="259" w:lineRule="auto"/>
        <w:ind w:right="0"/>
      </w:pPr>
      <w:r w:rsidRPr="00EB5603">
        <w:t xml:space="preserve">Fire Alarm Indicator: The Fire Alarm Indicator </w:t>
      </w:r>
      <w:r>
        <w:rPr>
          <w:rStyle w:val="rynqvb"/>
          <w:lang w:val="en"/>
        </w:rPr>
        <w:t>displays</w:t>
      </w:r>
      <w:r w:rsidRPr="00EB5603">
        <w:t xml:space="preserve"> a signal from the fire system, stopping the system until the signal is cleared from the fire panel and reset in the transportation system.</w:t>
      </w:r>
    </w:p>
    <w:p w14:paraId="5227AF92" w14:textId="77777777" w:rsidR="00EB5603" w:rsidRDefault="00EB5603" w:rsidP="00EB5603">
      <w:pPr>
        <w:pStyle w:val="ListParagraph"/>
        <w:spacing w:after="160" w:line="259" w:lineRule="auto"/>
        <w:ind w:right="0" w:firstLine="0"/>
      </w:pPr>
    </w:p>
    <w:p w14:paraId="2BEDF4AB" w14:textId="3A613458" w:rsidR="00527015" w:rsidRDefault="00EB5603" w:rsidP="00EB5603">
      <w:pPr>
        <w:pStyle w:val="ListParagraph"/>
        <w:numPr>
          <w:ilvl w:val="0"/>
          <w:numId w:val="63"/>
        </w:numPr>
      </w:pPr>
      <w:r>
        <w:t>Animation for the transfer roller</w:t>
      </w:r>
      <w:r w:rsidRPr="00E0230B">
        <w:t>: This animation serves to inform the user about the status of the area, changing its colour according to its current state.</w:t>
      </w:r>
      <w:r>
        <w:t xml:space="preserve"> </w:t>
      </w:r>
      <w:r w:rsidRPr="00E0230B">
        <w:t xml:space="preserve">Detailed descriptions of the </w:t>
      </w:r>
      <w:r>
        <w:t>animation</w:t>
      </w:r>
      <w:r w:rsidRPr="00E0230B">
        <w:t xml:space="preserve"> can be found in Figure of the Lanes screen </w:t>
      </w:r>
      <w:r>
        <w:t>section</w:t>
      </w:r>
      <w:r w:rsidR="00850474">
        <w:t xml:space="preserve"> 8.5</w:t>
      </w:r>
      <w:r w:rsidRPr="00E0230B">
        <w:t>.</w:t>
      </w:r>
    </w:p>
    <w:p w14:paraId="174073F2" w14:textId="77777777" w:rsidR="00546B4F" w:rsidRDefault="00546B4F" w:rsidP="00546B4F">
      <w:pPr>
        <w:pStyle w:val="ListParagraph"/>
      </w:pPr>
    </w:p>
    <w:p w14:paraId="0C4FA5FF" w14:textId="04BA8F94" w:rsidR="00527015" w:rsidRDefault="00546B4F" w:rsidP="00546B4F">
      <w:pPr>
        <w:pStyle w:val="ListParagraph"/>
        <w:numPr>
          <w:ilvl w:val="0"/>
          <w:numId w:val="63"/>
        </w:numPr>
      </w:pPr>
      <w:r>
        <w:t>Lane Selection HMI Lanes Screen.</w:t>
      </w:r>
      <w:r w:rsidRPr="00546B4F">
        <w:t xml:space="preserve"> </w:t>
      </w:r>
      <w:r>
        <w:t>If the user or operator presses on the lane they wish to view, the HMI program will load the "Lane" screen, displaying the lane and its devices.</w:t>
      </w:r>
    </w:p>
    <w:p w14:paraId="2A6284C8" w14:textId="2983705A" w:rsidR="00690996" w:rsidRDefault="00690996" w:rsidP="002F357F">
      <w:pPr>
        <w:spacing w:after="160" w:line="259" w:lineRule="auto"/>
        <w:jc w:val="center"/>
      </w:pPr>
      <w:r>
        <w:br w:type="page"/>
      </w:r>
    </w:p>
    <w:p w14:paraId="24E1A3F9" w14:textId="1B3FF134" w:rsidR="00690996" w:rsidRDefault="00690996" w:rsidP="000B1F32">
      <w:pPr>
        <w:pStyle w:val="Heading2"/>
        <w:numPr>
          <w:ilvl w:val="1"/>
          <w:numId w:val="1"/>
        </w:numPr>
      </w:pPr>
      <w:bookmarkStart w:id="95" w:name="_Toc170815395"/>
      <w:r>
        <w:lastRenderedPageBreak/>
        <w:t>HMI Lanes Screen</w:t>
      </w:r>
      <w:r w:rsidRPr="00922D98">
        <w:t>.</w:t>
      </w:r>
      <w:bookmarkEnd w:id="95"/>
    </w:p>
    <w:p w14:paraId="7F5C4E43" w14:textId="77777777" w:rsidR="00690996" w:rsidRDefault="00690996" w:rsidP="00690996">
      <w:pPr>
        <w:spacing w:after="160" w:line="259" w:lineRule="auto"/>
      </w:pPr>
    </w:p>
    <w:p w14:paraId="13335322" w14:textId="42B026A6" w:rsidR="00690996" w:rsidRDefault="00F12AF0" w:rsidP="00690996">
      <w:pPr>
        <w:spacing w:after="160" w:line="259" w:lineRule="auto"/>
      </w:pPr>
      <w:r w:rsidRPr="00F12AF0">
        <w:t>Pressing the LANES button at the bottom of the screen or selecting a lane on the OVERVIEW screen loads the lanes screen. Here, the user can view the general control of the lane, the status of the zones, and the devices within these areas.</w:t>
      </w:r>
      <w:r w:rsidR="00690996">
        <w:t xml:space="preserve">, </w:t>
      </w:r>
      <w:r w:rsidR="00690996" w:rsidRPr="00835D84">
        <w:t>the screen is shown in the following figure.</w:t>
      </w:r>
    </w:p>
    <w:p w14:paraId="7AEAEE94" w14:textId="024BB43B" w:rsidR="00690996" w:rsidRDefault="00000000" w:rsidP="005E4628">
      <w:pPr>
        <w:spacing w:after="160" w:line="259" w:lineRule="auto"/>
      </w:pPr>
      <w:r>
        <w:rPr>
          <w:noProof/>
        </w:rPr>
        <w:pict w14:anchorId="675640BE">
          <v:oval id="_x0000_s2893" style="position:absolute;margin-left:499.1pt;margin-top:213.5pt;width:28.5pt;height:27.75pt;z-index:2562457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93">
              <w:txbxContent>
                <w:p w14:paraId="7401C0BB" w14:textId="568C7AF1" w:rsidR="00B5126B" w:rsidRPr="00EF520C" w:rsidRDefault="00B5126B" w:rsidP="00B5126B">
                  <w:pPr>
                    <w:ind w:left="-160" w:right="-170"/>
                    <w:jc w:val="center"/>
                    <w:rPr>
                      <w:color w:val="FF0000"/>
                      <w:lang w:val="en-US"/>
                    </w:rPr>
                  </w:pPr>
                  <w:r>
                    <w:rPr>
                      <w:color w:val="FF0000"/>
                      <w:lang w:val="en-US"/>
                    </w:rPr>
                    <w:t>23</w:t>
                  </w:r>
                </w:p>
              </w:txbxContent>
            </v:textbox>
          </v:oval>
        </w:pict>
      </w:r>
      <w:r>
        <w:rPr>
          <w:noProof/>
        </w:rPr>
        <w:pict w14:anchorId="7A0AAAFB">
          <v:shape id="_x0000_s2819" type="#_x0000_t32" style="position:absolute;margin-left:352.85pt;margin-top:169.55pt;width:141pt;height:3.45pt;flip:x;z-index:256192512" o:connectortype="straight" strokecolor="red">
            <v:stroke endarrow="block"/>
          </v:shape>
        </w:pict>
      </w:r>
      <w:r>
        <w:rPr>
          <w:noProof/>
        </w:rPr>
        <w:pict w14:anchorId="675640BE">
          <v:oval id="_x0000_s2849" style="position:absolute;margin-left:493.85pt;margin-top:155pt;width:28.5pt;height:27.75pt;z-index:2562222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49">
              <w:txbxContent>
                <w:p w14:paraId="2E718B57" w14:textId="17C0BBE3" w:rsidR="00D70EFD" w:rsidRPr="00EF520C" w:rsidRDefault="00D70EFD" w:rsidP="00D70EFD">
                  <w:pPr>
                    <w:ind w:left="-160" w:right="-170"/>
                    <w:jc w:val="center"/>
                    <w:rPr>
                      <w:color w:val="FF0000"/>
                      <w:lang w:val="en-US"/>
                    </w:rPr>
                  </w:pPr>
                  <w:r>
                    <w:rPr>
                      <w:color w:val="FF0000"/>
                      <w:lang w:val="en-US"/>
                    </w:rPr>
                    <w:t>15</w:t>
                  </w:r>
                </w:p>
              </w:txbxContent>
            </v:textbox>
          </v:oval>
        </w:pict>
      </w:r>
      <w:r>
        <w:rPr>
          <w:noProof/>
        </w:rPr>
        <w:pict w14:anchorId="7A0AAAFB">
          <v:shape id="_x0000_s2818" type="#_x0000_t32" style="position:absolute;margin-left:485.75pt;margin-top:38.2pt;width:24.4pt;height:25.7pt;z-index:256191488" o:connectortype="straight" strokecolor="red">
            <v:stroke endarrow="block"/>
          </v:shape>
        </w:pict>
      </w:r>
      <w:r>
        <w:rPr>
          <w:noProof/>
        </w:rPr>
        <w:pict w14:anchorId="675640BE">
          <v:oval id="_x0000_s2848" style="position:absolute;margin-left:460.35pt;margin-top:20.5pt;width:28.5pt;height:27.75pt;z-index:2562211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48">
              <w:txbxContent>
                <w:p w14:paraId="7916B359" w14:textId="338B406D" w:rsidR="00D70EFD" w:rsidRPr="00EF520C" w:rsidRDefault="00D70EFD" w:rsidP="00D70EFD">
                  <w:pPr>
                    <w:ind w:left="-160" w:right="-170"/>
                    <w:jc w:val="center"/>
                    <w:rPr>
                      <w:color w:val="FF0000"/>
                      <w:lang w:val="en-US"/>
                    </w:rPr>
                  </w:pPr>
                  <w:r>
                    <w:rPr>
                      <w:color w:val="FF0000"/>
                      <w:lang w:val="en-US"/>
                    </w:rPr>
                    <w:t>14</w:t>
                  </w:r>
                </w:p>
              </w:txbxContent>
            </v:textbox>
          </v:oval>
        </w:pict>
      </w:r>
      <w:r>
        <w:rPr>
          <w:noProof/>
        </w:rPr>
        <w:pict w14:anchorId="7A0AAAFB">
          <v:shape id="_x0000_s2817" type="#_x0000_t32" style="position:absolute;margin-left:242.05pt;margin-top:30.3pt;width:29.55pt;height:17.95pt;flip:x;z-index:256190464" o:connectortype="straight" strokecolor="red">
            <v:stroke endarrow="block"/>
          </v:shape>
        </w:pict>
      </w:r>
      <w:r>
        <w:rPr>
          <w:noProof/>
        </w:rPr>
        <w:pict w14:anchorId="675640BE">
          <v:oval id="_x0000_s2847" style="position:absolute;margin-left:271.6pt;margin-top:16.15pt;width:28.5pt;height:27.75pt;z-index:2562201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47">
              <w:txbxContent>
                <w:p w14:paraId="2A93EF52" w14:textId="3C597A92" w:rsidR="00D70EFD" w:rsidRPr="00EF520C" w:rsidRDefault="00D70EFD" w:rsidP="00D70EFD">
                  <w:pPr>
                    <w:ind w:left="-160" w:right="-170"/>
                    <w:jc w:val="center"/>
                    <w:rPr>
                      <w:color w:val="FF0000"/>
                      <w:lang w:val="en-US"/>
                    </w:rPr>
                  </w:pPr>
                  <w:r>
                    <w:rPr>
                      <w:color w:val="FF0000"/>
                      <w:lang w:val="en-US"/>
                    </w:rPr>
                    <w:t>13</w:t>
                  </w:r>
                </w:p>
              </w:txbxContent>
            </v:textbox>
          </v:oval>
        </w:pict>
      </w:r>
      <w:r>
        <w:rPr>
          <w:noProof/>
        </w:rPr>
        <w:pict w14:anchorId="7A0AAAFB">
          <v:shape id="_x0000_s2821" type="#_x0000_t32" style="position:absolute;margin-left:247.6pt;margin-top:226.05pt;width:250.7pt;height:1.35pt;flip:x y;z-index:256194560" o:connectortype="straight" strokecolor="red">
            <v:stroke endarrow="block"/>
          </v:shape>
        </w:pict>
      </w:r>
      <w:r>
        <w:rPr>
          <w:noProof/>
        </w:rPr>
        <w:pict w14:anchorId="7A0AAAFB">
          <v:shape id="_x0000_s2816" type="#_x0000_t32" style="position:absolute;margin-left:102.95pt;margin-top:30.3pt;width:28.85pt;height:14.85pt;flip:x;z-index:256189440" o:connectortype="straight" strokecolor="red">
            <v:stroke endarrow="block"/>
          </v:shape>
        </w:pict>
      </w:r>
      <w:r>
        <w:rPr>
          <w:noProof/>
        </w:rPr>
        <w:pict w14:anchorId="76EF0511">
          <v:oval id="Oval 97" o:spid="_x0000_s2256" style="position:absolute;margin-left:133pt;margin-top:16.15pt;width:28.5pt;height:27.75pt;z-index:25566822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W8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" fillcolor="white [3201]" strokecolor="red" strokeweight="1pt">
            <v:stroke joinstyle="miter"/>
            <v:textbox>
              <w:txbxContent>
                <w:p w14:paraId="404E080F" w14:textId="77777777" w:rsidR="00690996" w:rsidRPr="00EF520C" w:rsidRDefault="00690996" w:rsidP="00690996">
                  <w:pPr>
                    <w:jc w:val="center"/>
                    <w:rPr>
                      <w:color w:val="FF0000"/>
                      <w:lang w:val="en-US"/>
                    </w:rPr>
                  </w:pPr>
                  <w:r>
                    <w:rPr>
                      <w:color w:val="FF0000"/>
                      <w:lang w:val="en-US"/>
                    </w:rPr>
                    <w:t>2</w:t>
                  </w:r>
                </w:p>
              </w:txbxContent>
            </v:textbox>
          </v:oval>
        </w:pict>
      </w:r>
      <w:r>
        <w:rPr>
          <w:noProof/>
        </w:rPr>
        <w:pict w14:anchorId="7730618E">
          <v:shape id="Straight Arrow Connector 92" o:spid="_x0000_s2248" type="#_x0000_t34" style="position:absolute;margin-left:38.15pt;margin-top:32.85pt;width:23.15pt;height:15.1pt;rotation:90;flip:x;z-index:25566515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" adj="10777,367128,-72964" strokecolor="red" strokeweight=".5pt">
            <v:stroke endarrow="block"/>
          </v:shape>
        </w:pict>
      </w:r>
      <w:r>
        <w:rPr>
          <w:noProof/>
        </w:rPr>
        <w:pict w14:anchorId="0946DC02">
          <v:oval id="Oval 93" o:spid="_x0000_s2255" style="position:absolute;margin-left:15.3pt;margin-top:19.05pt;width:28.5pt;height:27.75pt;z-index:2556661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" fillcolor="white [3201]" strokecolor="red" strokeweight="1pt">
            <v:stroke joinstyle="miter"/>
            <v:textbox>
              <w:txbxContent>
                <w:p w14:paraId="0C980AA8" w14:textId="77777777" w:rsidR="00690996" w:rsidRPr="00EF520C" w:rsidRDefault="00690996" w:rsidP="00690996">
                  <w:pPr>
                    <w:jc w:val="center"/>
                    <w:rPr>
                      <w:color w:val="FF0000"/>
                      <w:lang w:val="en-US"/>
                    </w:rPr>
                  </w:pPr>
                  <w:r>
                    <w:rPr>
                      <w:color w:val="FF0000"/>
                      <w:lang w:val="en-US"/>
                    </w:rPr>
                    <w:t>1</w:t>
                  </w:r>
                </w:p>
              </w:txbxContent>
            </v:textbox>
          </v:oval>
        </w:pict>
      </w:r>
      <w:r w:rsidR="00690996" w:rsidRPr="004F1469">
        <w:rPr>
          <w:noProof/>
        </w:rPr>
        <w:t xml:space="preserve"> </w:t>
      </w:r>
      <w:r w:rsidR="002D72E3">
        <w:rPr>
          <w:noProof/>
        </w:rPr>
        <w:drawing>
          <wp:inline distT="0" distB="0" distL="0" distR="0" wp14:anchorId="5DBC5AC1" wp14:editId="0FA96B61">
            <wp:extent cx="6638290" cy="3693160"/>
            <wp:effectExtent l="0" t="0" r="0" b="0"/>
            <wp:docPr id="7845945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638290" cy="3693160"/>
                    </a:xfrm>
                    <a:prstGeom prst="rect">
                      <a:avLst/>
                    </a:prstGeom>
                    <a:noFill/>
                    <a:ln>
                      <a:noFill/>
                    </a:ln>
                  </pic:spPr>
                </pic:pic>
              </a:graphicData>
            </a:graphic>
          </wp:inline>
        </w:drawing>
      </w:r>
    </w:p>
    <w:p w14:paraId="21CFA206" w14:textId="6F1E04CF" w:rsidR="00690996" w:rsidRPr="00782173" w:rsidRDefault="00690996" w:rsidP="00690996">
      <w:pPr>
        <w:pStyle w:val="Caption"/>
        <w:ind w:left="720" w:firstLine="0"/>
        <w:jc w:val="center"/>
        <w:rPr>
          <w:i w:val="0"/>
          <w:iCs w:val="0"/>
        </w:rPr>
      </w:pPr>
      <w:bookmarkStart w:id="96" w:name="_Toc170815451"/>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47</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Pr>
          <w:i w:val="0"/>
          <w:iCs w:val="0"/>
        </w:rPr>
        <w:t>Lanes Screen.</w:t>
      </w:r>
      <w:bookmarkEnd w:id="96"/>
    </w:p>
    <w:p w14:paraId="35877634" w14:textId="77777777" w:rsidR="00690996" w:rsidRPr="0041054A" w:rsidRDefault="00690996" w:rsidP="00690996">
      <w:pPr>
        <w:spacing w:after="160" w:line="259" w:lineRule="auto"/>
        <w:rPr>
          <w:rFonts w:eastAsiaTheme="minorEastAsia"/>
          <w:szCs w:val="20"/>
        </w:rPr>
      </w:pPr>
      <w:r>
        <w:rPr>
          <w:rFonts w:eastAsiaTheme="minorEastAsia"/>
          <w:szCs w:val="20"/>
        </w:rPr>
        <w:t>T</w:t>
      </w:r>
      <w:r w:rsidRPr="00A7357C">
        <w:rPr>
          <w:rFonts w:eastAsiaTheme="minorEastAsia"/>
          <w:szCs w:val="20"/>
        </w:rPr>
        <w:t xml:space="preserve">he </w:t>
      </w:r>
      <w:r>
        <w:rPr>
          <w:rFonts w:eastAsiaTheme="minorEastAsia"/>
          <w:szCs w:val="20"/>
        </w:rPr>
        <w:t xml:space="preserve">HMI </w:t>
      </w:r>
      <w:r w:rsidRPr="0041054A">
        <w:t>Devices Screen</w:t>
      </w:r>
      <w:r w:rsidRPr="00197FFC">
        <w:rPr>
          <w:rFonts w:eastAsiaTheme="minorEastAsia"/>
          <w:szCs w:val="20"/>
        </w:rPr>
        <w:t xml:space="preserve"> is composed for:</w:t>
      </w:r>
    </w:p>
    <w:p w14:paraId="6224267F" w14:textId="77777777" w:rsidR="0073112A" w:rsidRPr="0073112A" w:rsidRDefault="00F12AF0" w:rsidP="0073112A">
      <w:pPr>
        <w:pStyle w:val="ListParagraph"/>
        <w:numPr>
          <w:ilvl w:val="0"/>
          <w:numId w:val="12"/>
        </w:numPr>
        <w:rPr>
          <w:rStyle w:val="rynqvb"/>
        </w:rPr>
      </w:pPr>
      <w:r>
        <w:t>Selection lane buttons.</w:t>
      </w:r>
      <w:r w:rsidR="00690996" w:rsidRPr="00782173">
        <w:t xml:space="preserve"> </w:t>
      </w:r>
      <w:r>
        <w:rPr>
          <w:rStyle w:val="rynqvb"/>
          <w:lang w:val="en"/>
        </w:rPr>
        <w:t>In this section the operator can select the lane he wants to monitor and control using the buttons.</w:t>
      </w:r>
    </w:p>
    <w:p w14:paraId="13BD01F9" w14:textId="77777777" w:rsidR="0073112A" w:rsidRPr="0073112A" w:rsidRDefault="0073112A" w:rsidP="0073112A">
      <w:pPr>
        <w:pStyle w:val="ListParagraph"/>
        <w:ind w:firstLine="0"/>
        <w:rPr>
          <w:rStyle w:val="rynqvb"/>
        </w:rPr>
      </w:pPr>
    </w:p>
    <w:p w14:paraId="3DCEED66" w14:textId="5C3B1868" w:rsidR="00690996" w:rsidRDefault="0073112A" w:rsidP="0073112A">
      <w:pPr>
        <w:pStyle w:val="ListParagraph"/>
        <w:numPr>
          <w:ilvl w:val="0"/>
          <w:numId w:val="12"/>
        </w:numPr>
      </w:pPr>
      <w:r w:rsidRPr="0073112A">
        <w:t>Lane Control: In this section, the user can see the status of the lane as described in Section XXX, Figure XXX. If the user has maintenance or administration access, they can control the lane, as shown in the following figure.</w:t>
      </w:r>
    </w:p>
    <w:p w14:paraId="47002496" w14:textId="77777777" w:rsidR="00857385" w:rsidRDefault="00857385" w:rsidP="00857385">
      <w:pPr>
        <w:pStyle w:val="ListParagraph"/>
      </w:pPr>
    </w:p>
    <w:p w14:paraId="65956126" w14:textId="28FB4641" w:rsidR="00857385" w:rsidRDefault="00857385">
      <w:pPr>
        <w:spacing w:after="160" w:line="259" w:lineRule="auto"/>
        <w:rPr>
          <w:rFonts w:ascii="Arial" w:eastAsia="Arial" w:hAnsi="Arial" w:cs="Arial"/>
          <w:color w:val="000000"/>
          <w:sz w:val="20"/>
          <w:szCs w:val="22"/>
        </w:rPr>
      </w:pPr>
      <w:r>
        <w:br w:type="page"/>
      </w:r>
    </w:p>
    <w:p w14:paraId="4AC2ED2D" w14:textId="10C01797" w:rsidR="0073112A" w:rsidRDefault="00000000" w:rsidP="00857385">
      <w:pPr>
        <w:pStyle w:val="ListParagraph"/>
        <w:jc w:val="center"/>
      </w:pPr>
      <w:r>
        <w:rPr>
          <w:noProof/>
        </w:rPr>
        <w:lastRenderedPageBreak/>
        <w:pict w14:anchorId="7A0AAAFB">
          <v:shape id="_x0000_s2845" type="#_x0000_t32" style="position:absolute;left:0;text-align:left;margin-left:356.05pt;margin-top:257.85pt;width:59.6pt;height:19.15pt;flip:x;z-index:256218112" o:connectortype="straight" strokecolor="red">
            <v:stroke endarrow="block"/>
          </v:shape>
        </w:pict>
      </w:r>
      <w:r>
        <w:rPr>
          <w:noProof/>
        </w:rPr>
        <w:pict w14:anchorId="7A0AAAFB">
          <v:shape id="_x0000_s2846" type="#_x0000_t32" style="position:absolute;left:0;text-align:left;margin-left:353.05pt;margin-top:288.6pt;width:60.85pt;height:8.9pt;flip:x;z-index:256219136" o:connectortype="straight" strokecolor="red">
            <v:stroke endarrow="block"/>
          </v:shape>
        </w:pict>
      </w:r>
      <w:r>
        <w:rPr>
          <w:noProof/>
        </w:rPr>
        <w:pict w14:anchorId="675640BE">
          <v:oval id="_x0000_s2844" style="position:absolute;left:0;text-align:left;margin-left:413.9pt;margin-top:278.35pt;width:28.5pt;height:27.75pt;z-index:2562170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44">
              <w:txbxContent>
                <w:p w14:paraId="0CB400B3" w14:textId="0C590671" w:rsidR="00601F5B" w:rsidRPr="00EF520C" w:rsidRDefault="00601F5B" w:rsidP="00601F5B">
                  <w:pPr>
                    <w:ind w:left="-160" w:right="-170"/>
                    <w:jc w:val="center"/>
                    <w:rPr>
                      <w:color w:val="FF0000"/>
                      <w:lang w:val="en-US"/>
                    </w:rPr>
                  </w:pPr>
                  <w:r>
                    <w:rPr>
                      <w:color w:val="FF0000"/>
                      <w:lang w:val="en-US"/>
                    </w:rPr>
                    <w:t>1</w:t>
                  </w:r>
                  <w:r w:rsidR="004956CE">
                    <w:rPr>
                      <w:color w:val="FF0000"/>
                      <w:lang w:val="en-US"/>
                    </w:rPr>
                    <w:t>2</w:t>
                  </w:r>
                </w:p>
              </w:txbxContent>
            </v:textbox>
          </v:oval>
        </w:pict>
      </w:r>
      <w:r>
        <w:rPr>
          <w:noProof/>
        </w:rPr>
        <w:pict w14:anchorId="7A0AAAFB">
          <v:shape id="_x0000_s2843" type="#_x0000_t32" style="position:absolute;left:0;text-align:left;margin-left:358.75pt;margin-top:224.6pt;width:55.15pt;height:17.3pt;flip:x;z-index:256216064" o:connectortype="straight" strokecolor="red">
            <v:stroke endarrow="block"/>
          </v:shape>
        </w:pict>
      </w:r>
      <w:r>
        <w:rPr>
          <w:noProof/>
        </w:rPr>
        <w:pict w14:anchorId="76EF0511">
          <v:oval id="_x0000_s2842" style="position:absolute;left:0;text-align:left;margin-left:412.9pt;margin-top:183.65pt;width:28.5pt;height:27.75pt;z-index:25621504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W8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" fillcolor="white [3201]" strokecolor="red" strokeweight="1pt">
            <v:stroke joinstyle="miter"/>
            <v:textbox style="mso-next-textbox:#_x0000_s2842">
              <w:txbxContent>
                <w:p w14:paraId="23D59666" w14:textId="5B3B0183" w:rsidR="00601F5B" w:rsidRPr="00EF520C" w:rsidRDefault="00601F5B" w:rsidP="00601F5B">
                  <w:pPr>
                    <w:jc w:val="center"/>
                    <w:rPr>
                      <w:color w:val="FF0000"/>
                      <w:lang w:val="en-US"/>
                    </w:rPr>
                  </w:pPr>
                  <w:r>
                    <w:rPr>
                      <w:color w:val="FF0000"/>
                      <w:lang w:val="en-US"/>
                    </w:rPr>
                    <w:t>9</w:t>
                  </w:r>
                </w:p>
              </w:txbxContent>
            </v:textbox>
          </v:oval>
        </w:pict>
      </w:r>
      <w:r>
        <w:rPr>
          <w:noProof/>
        </w:rPr>
        <w:pict w14:anchorId="675640BE">
          <v:oval id="_x0000_s2838" style="position:absolute;left:0;text-align:left;margin-left:413.9pt;margin-top:244.85pt;width:28.5pt;height:27.75pt;z-index:25621094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38">
              <w:txbxContent>
                <w:p w14:paraId="28FEB215" w14:textId="4C9504B6" w:rsidR="00601F5B" w:rsidRPr="00EF520C" w:rsidRDefault="00601F5B" w:rsidP="00601F5B">
                  <w:pPr>
                    <w:ind w:left="-160" w:right="-170"/>
                    <w:jc w:val="center"/>
                    <w:rPr>
                      <w:color w:val="FF0000"/>
                      <w:lang w:val="en-US"/>
                    </w:rPr>
                  </w:pPr>
                  <w:r>
                    <w:rPr>
                      <w:color w:val="FF0000"/>
                      <w:lang w:val="en-US"/>
                    </w:rPr>
                    <w:t>1</w:t>
                  </w:r>
                  <w:r w:rsidR="004956CE">
                    <w:rPr>
                      <w:color w:val="FF0000"/>
                      <w:lang w:val="en-US"/>
                    </w:rPr>
                    <w:t>1</w:t>
                  </w:r>
                </w:p>
              </w:txbxContent>
            </v:textbox>
          </v:oval>
        </w:pict>
      </w:r>
      <w:r>
        <w:rPr>
          <w:noProof/>
        </w:rPr>
        <w:pict w14:anchorId="7A0AAAFB">
          <v:shape id="_x0000_s2834" type="#_x0000_t32" style="position:absolute;left:0;text-align:left;margin-left:358.35pt;margin-top:166.95pt;width:52.85pt;height:39.55pt;flip:x;z-index:256206848" o:connectortype="straight" strokecolor="red">
            <v:stroke endarrow="block"/>
          </v:shape>
        </w:pict>
      </w:r>
      <w:r>
        <w:rPr>
          <w:noProof/>
        </w:rPr>
        <w:pict w14:anchorId="76EF0511">
          <v:oval id="_x0000_s2841" style="position:absolute;left:0;text-align:left;margin-left:411.2pt;margin-top:152pt;width:28.5pt;height:27.75pt;z-index:25621401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W8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" fillcolor="white [3201]" strokecolor="red" strokeweight="1pt">
            <v:stroke joinstyle="miter"/>
            <v:textbox style="mso-next-textbox:#_x0000_s2841">
              <w:txbxContent>
                <w:p w14:paraId="6BFDD25C" w14:textId="47B651B4" w:rsidR="00601F5B" w:rsidRPr="00EF520C" w:rsidRDefault="00601F5B" w:rsidP="00601F5B">
                  <w:pPr>
                    <w:jc w:val="center"/>
                    <w:rPr>
                      <w:color w:val="FF0000"/>
                      <w:lang w:val="en-US"/>
                    </w:rPr>
                  </w:pPr>
                  <w:r>
                    <w:rPr>
                      <w:color w:val="FF0000"/>
                      <w:lang w:val="en-US"/>
                    </w:rPr>
                    <w:t>8</w:t>
                  </w:r>
                </w:p>
              </w:txbxContent>
            </v:textbox>
          </v:oval>
        </w:pict>
      </w:r>
      <w:r>
        <w:rPr>
          <w:noProof/>
        </w:rPr>
        <w:pict w14:anchorId="675640BE">
          <v:oval id="_x0000_s2837" style="position:absolute;left:0;text-align:left;margin-left:413.9pt;margin-top:214.15pt;width:28.5pt;height:27.75pt;z-index:2562099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37">
              <w:txbxContent>
                <w:p w14:paraId="196A819D" w14:textId="77777777" w:rsidR="00601F5B" w:rsidRPr="00EF520C" w:rsidRDefault="00601F5B" w:rsidP="00601F5B">
                  <w:pPr>
                    <w:ind w:left="-160" w:right="-170"/>
                    <w:jc w:val="center"/>
                    <w:rPr>
                      <w:color w:val="FF0000"/>
                      <w:lang w:val="en-US"/>
                    </w:rPr>
                  </w:pPr>
                  <w:r>
                    <w:rPr>
                      <w:color w:val="FF0000"/>
                      <w:lang w:val="en-US"/>
                    </w:rPr>
                    <w:t>10</w:t>
                  </w:r>
                </w:p>
              </w:txbxContent>
            </v:textbox>
          </v:oval>
        </w:pict>
      </w:r>
      <w:r>
        <w:rPr>
          <w:noProof/>
        </w:rPr>
        <w:pict w14:anchorId="7A0AAAFB">
          <v:shape id="_x0000_s2840" type="#_x0000_t32" style="position:absolute;left:0;text-align:left;margin-left:294.1pt;margin-top:6.9pt;width:106.6pt;height:1.35pt;flip:x;z-index:256212992" o:connectortype="straight" strokecolor="red">
            <v:stroke endarrow="block"/>
          </v:shape>
        </w:pict>
      </w:r>
      <w:r>
        <w:rPr>
          <w:noProof/>
        </w:rPr>
        <w:pict w14:anchorId="76EF0511">
          <v:oval id="_x0000_s2839" style="position:absolute;left:0;text-align:left;margin-left:399.6pt;margin-top:-8.6pt;width:28.5pt;height:27.75pt;z-index:2562119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W8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" fillcolor="white [3201]" strokecolor="red" strokeweight="1pt">
            <v:stroke joinstyle="miter"/>
            <v:textbox style="mso-next-textbox:#_x0000_s2839">
              <w:txbxContent>
                <w:p w14:paraId="4C060295" w14:textId="77777777" w:rsidR="00601F5B" w:rsidRPr="00EF520C" w:rsidRDefault="00601F5B" w:rsidP="00601F5B">
                  <w:pPr>
                    <w:jc w:val="center"/>
                    <w:rPr>
                      <w:color w:val="FF0000"/>
                      <w:lang w:val="en-US"/>
                    </w:rPr>
                  </w:pPr>
                  <w:r>
                    <w:rPr>
                      <w:color w:val="FF0000"/>
                      <w:lang w:val="en-US"/>
                    </w:rPr>
                    <w:t>3</w:t>
                  </w:r>
                </w:p>
              </w:txbxContent>
            </v:textbox>
          </v:oval>
        </w:pict>
      </w:r>
      <w:r>
        <w:rPr>
          <w:noProof/>
        </w:rPr>
        <w:pict w14:anchorId="7A0AAAFB">
          <v:shape id="_x0000_s2836" type="#_x0000_t32" style="position:absolute;left:0;text-align:left;margin-left:359.75pt;margin-top:200.5pt;width:54.15pt;height:24.1pt;flip:x;z-index:256208896" o:connectortype="straight" strokecolor="red">
            <v:stroke endarrow="block"/>
          </v:shape>
        </w:pict>
      </w:r>
      <w:r>
        <w:rPr>
          <w:noProof/>
        </w:rPr>
        <w:pict w14:anchorId="7A0AAAFB">
          <v:shape id="_x0000_s2832" type="#_x0000_t32" style="position:absolute;left:0;text-align:left;margin-left:359.75pt;margin-top:139.35pt;width:46.95pt;height:49.65pt;flip:x;z-index:256204800" o:connectortype="straight" strokecolor="red">
            <v:stroke endarrow="block"/>
          </v:shape>
        </w:pict>
      </w:r>
      <w:r>
        <w:rPr>
          <w:noProof/>
        </w:rPr>
        <w:pict w14:anchorId="76EF0511">
          <v:oval id="_x0000_s2831" style="position:absolute;left:0;text-align:left;margin-left:406.7pt;margin-top:119.4pt;width:28.5pt;height:27.75pt;z-index:2562037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W8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" fillcolor="white [3201]" strokecolor="red" strokeweight="1pt">
            <v:stroke joinstyle="miter"/>
            <v:textbox style="mso-next-textbox:#_x0000_s2831">
              <w:txbxContent>
                <w:p w14:paraId="79B4AF7C" w14:textId="001FDD6D" w:rsidR="00601F5B" w:rsidRPr="00EF520C" w:rsidRDefault="00601F5B" w:rsidP="00601F5B">
                  <w:pPr>
                    <w:jc w:val="center"/>
                    <w:rPr>
                      <w:color w:val="FF0000"/>
                      <w:lang w:val="en-US"/>
                    </w:rPr>
                  </w:pPr>
                  <w:r>
                    <w:rPr>
                      <w:color w:val="FF0000"/>
                      <w:lang w:val="en-US"/>
                    </w:rPr>
                    <w:t>7</w:t>
                  </w:r>
                </w:p>
              </w:txbxContent>
            </v:textbox>
          </v:oval>
        </w:pict>
      </w:r>
      <w:r>
        <w:rPr>
          <w:noProof/>
        </w:rPr>
        <w:pict w14:anchorId="7A0AAAFB">
          <v:shape id="_x0000_s2830" type="#_x0000_t32" style="position:absolute;left:0;text-align:left;margin-left:365.15pt;margin-top:107.1pt;width:39.05pt;height:50.35pt;flip:x;z-index:256202752" o:connectortype="straight" strokecolor="red">
            <v:stroke endarrow="block"/>
          </v:shape>
        </w:pict>
      </w:r>
      <w:r>
        <w:rPr>
          <w:noProof/>
        </w:rPr>
        <w:pict w14:anchorId="7A0AAAFB">
          <v:shape id="_x0000_s2828" type="#_x0000_t32" style="position:absolute;left:0;text-align:left;margin-left:359.75pt;margin-top:75.3pt;width:41.95pt;height:64.05pt;flip:x;z-index:256200704" o:connectortype="straight" strokecolor="red">
            <v:stroke endarrow="block"/>
          </v:shape>
        </w:pict>
      </w:r>
      <w:r>
        <w:rPr>
          <w:noProof/>
        </w:rPr>
        <w:pict w14:anchorId="7A0AAAFB">
          <v:shape id="_x0000_s2826" type="#_x0000_t32" style="position:absolute;left:0;text-align:left;margin-left:359.75pt;margin-top:47.25pt;width:41.95pt;height:74.3pt;flip:x;z-index:256198656" o:connectortype="straight" strokecolor="red">
            <v:stroke endarrow="block"/>
          </v:shape>
        </w:pict>
      </w:r>
      <w:r>
        <w:rPr>
          <w:noProof/>
        </w:rPr>
        <w:pict w14:anchorId="76EF0511">
          <v:oval id="_x0000_s2829" style="position:absolute;left:0;text-align:left;margin-left:404.2pt;margin-top:90.15pt;width:28.5pt;height:27.75pt;z-index:2562017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W8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" fillcolor="white [3201]" strokecolor="red" strokeweight="1pt">
            <v:stroke joinstyle="miter"/>
            <v:textbox style="mso-next-textbox:#_x0000_s2829">
              <w:txbxContent>
                <w:p w14:paraId="27459E49" w14:textId="627578E3" w:rsidR="00857385" w:rsidRPr="00EF520C" w:rsidRDefault="00601F5B" w:rsidP="00857385">
                  <w:pPr>
                    <w:jc w:val="center"/>
                    <w:rPr>
                      <w:color w:val="FF0000"/>
                      <w:lang w:val="en-US"/>
                    </w:rPr>
                  </w:pPr>
                  <w:r>
                    <w:rPr>
                      <w:color w:val="FF0000"/>
                      <w:lang w:val="en-US"/>
                    </w:rPr>
                    <w:t>6</w:t>
                  </w:r>
                </w:p>
              </w:txbxContent>
            </v:textbox>
          </v:oval>
        </w:pict>
      </w:r>
      <w:r>
        <w:rPr>
          <w:noProof/>
        </w:rPr>
        <w:pict w14:anchorId="76EF0511">
          <v:oval id="_x0000_s2827" style="position:absolute;left:0;text-align:left;margin-left:401.7pt;margin-top:55.95pt;width:28.5pt;height:27.75pt;z-index:2561996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W8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" fillcolor="white [3201]" strokecolor="red" strokeweight="1pt">
            <v:stroke joinstyle="miter"/>
            <v:textbox style="mso-next-textbox:#_x0000_s2827">
              <w:txbxContent>
                <w:p w14:paraId="632051B8" w14:textId="773826DB" w:rsidR="00857385" w:rsidRPr="00EF520C" w:rsidRDefault="00857385" w:rsidP="00857385">
                  <w:pPr>
                    <w:jc w:val="center"/>
                    <w:rPr>
                      <w:color w:val="FF0000"/>
                      <w:lang w:val="en-US"/>
                    </w:rPr>
                  </w:pPr>
                  <w:r>
                    <w:rPr>
                      <w:color w:val="FF0000"/>
                      <w:lang w:val="en-US"/>
                    </w:rPr>
                    <w:t>5</w:t>
                  </w:r>
                </w:p>
              </w:txbxContent>
            </v:textbox>
          </v:oval>
        </w:pict>
      </w:r>
      <w:r>
        <w:rPr>
          <w:noProof/>
        </w:rPr>
        <w:pict w14:anchorId="76EF0511">
          <v:oval id="_x0000_s2825" style="position:absolute;left:0;text-align:left;margin-left:398.1pt;margin-top:25.25pt;width:28.5pt;height:27.75pt;z-index:25619763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W8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" fillcolor="white [3201]" strokecolor="red" strokeweight="1pt">
            <v:stroke joinstyle="miter"/>
            <v:textbox style="mso-next-textbox:#_x0000_s2825">
              <w:txbxContent>
                <w:p w14:paraId="4BCD12D5" w14:textId="4AFE053E" w:rsidR="00857385" w:rsidRPr="00EF520C" w:rsidRDefault="00601F5B" w:rsidP="00857385">
                  <w:pPr>
                    <w:jc w:val="center"/>
                    <w:rPr>
                      <w:color w:val="FF0000"/>
                      <w:lang w:val="en-US"/>
                    </w:rPr>
                  </w:pPr>
                  <w:r>
                    <w:rPr>
                      <w:color w:val="FF0000"/>
                      <w:lang w:val="en-US"/>
                    </w:rPr>
                    <w:t>4</w:t>
                  </w:r>
                </w:p>
              </w:txbxContent>
            </v:textbox>
          </v:oval>
        </w:pict>
      </w:r>
      <w:r w:rsidR="00857385">
        <w:rPr>
          <w:noProof/>
        </w:rPr>
        <w:drawing>
          <wp:inline distT="0" distB="0" distL="0" distR="0" wp14:anchorId="5FF06CF0" wp14:editId="336F0FDC">
            <wp:extent cx="2493818" cy="4039830"/>
            <wp:effectExtent l="0" t="0" r="0" b="0"/>
            <wp:docPr id="166524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0132" name=""/>
                    <pic:cNvPicPr/>
                  </pic:nvPicPr>
                  <pic:blipFill>
                    <a:blip r:embed="rId98"/>
                    <a:stretch>
                      <a:fillRect/>
                    </a:stretch>
                  </pic:blipFill>
                  <pic:spPr>
                    <a:xfrm>
                      <a:off x="0" y="0"/>
                      <a:ext cx="2497466" cy="4045740"/>
                    </a:xfrm>
                    <a:prstGeom prst="rect">
                      <a:avLst/>
                    </a:prstGeom>
                  </pic:spPr>
                </pic:pic>
              </a:graphicData>
            </a:graphic>
          </wp:inline>
        </w:drawing>
      </w:r>
    </w:p>
    <w:p w14:paraId="76B01066" w14:textId="77777777" w:rsidR="00857385" w:rsidRDefault="00857385" w:rsidP="00857385">
      <w:pPr>
        <w:pStyle w:val="ListParagraph"/>
        <w:jc w:val="center"/>
      </w:pPr>
    </w:p>
    <w:p w14:paraId="444DFE91" w14:textId="77777777" w:rsidR="00857385" w:rsidRDefault="00857385" w:rsidP="00857385">
      <w:pPr>
        <w:pStyle w:val="ListParagraph"/>
        <w:jc w:val="center"/>
      </w:pPr>
    </w:p>
    <w:p w14:paraId="3C524E28" w14:textId="77777777" w:rsidR="001449DB" w:rsidRPr="001449DB" w:rsidRDefault="00601F5B" w:rsidP="001449DB">
      <w:pPr>
        <w:pStyle w:val="ListParagraph"/>
        <w:numPr>
          <w:ilvl w:val="0"/>
          <w:numId w:val="12"/>
        </w:numPr>
        <w:rPr>
          <w:rStyle w:val="rynqvb"/>
        </w:rPr>
      </w:pPr>
      <w:r>
        <w:rPr>
          <w:rStyle w:val="rynqvb"/>
          <w:lang w:val="en"/>
        </w:rPr>
        <w:t>Lane control title.</w:t>
      </w:r>
      <w:r w:rsidR="00C13F6A" w:rsidRPr="00C13F6A">
        <w:t xml:space="preserve"> </w:t>
      </w:r>
      <w:r w:rsidR="00C13F6A" w:rsidRPr="00C13F6A">
        <w:rPr>
          <w:rStyle w:val="rynqvb"/>
          <w:lang w:val="en"/>
        </w:rPr>
        <w:t>In this field the user is informed which lane is loaded to monitor and control</w:t>
      </w:r>
      <w:r w:rsidR="00C13F6A">
        <w:rPr>
          <w:rStyle w:val="rynqvb"/>
          <w:lang w:val="en"/>
        </w:rPr>
        <w:t>.</w:t>
      </w:r>
    </w:p>
    <w:p w14:paraId="0EC8A93B" w14:textId="77777777" w:rsidR="001449DB" w:rsidRDefault="001449DB" w:rsidP="001449DB">
      <w:pPr>
        <w:pStyle w:val="ListParagraph"/>
        <w:ind w:firstLine="0"/>
        <w:rPr>
          <w:rStyle w:val="rynqvb"/>
        </w:rPr>
      </w:pPr>
    </w:p>
    <w:p w14:paraId="5F8B6B0A" w14:textId="77777777" w:rsidR="001449DB" w:rsidRDefault="001449DB" w:rsidP="001449DB">
      <w:pPr>
        <w:pStyle w:val="ListParagraph"/>
        <w:numPr>
          <w:ilvl w:val="0"/>
          <w:numId w:val="12"/>
        </w:numPr>
      </w:pPr>
      <w:r>
        <w:t xml:space="preserve">Lane </w:t>
      </w:r>
      <w:r w:rsidR="00C13F6A" w:rsidRPr="00C13F6A">
        <w:t xml:space="preserve">Speed </w:t>
      </w:r>
      <w:r>
        <w:t xml:space="preserve">Command. </w:t>
      </w:r>
      <w:r w:rsidR="00C13F6A" w:rsidRPr="00C13F6A">
        <w:t>This button allows the operator or user to change the operating speed of the lane in semi-automatic mode. If the lane is in automatic mode, the variable will be overridden by the overall system speed.</w:t>
      </w:r>
    </w:p>
    <w:p w14:paraId="02964943" w14:textId="77777777" w:rsidR="001449DB" w:rsidRDefault="001449DB" w:rsidP="001449DB">
      <w:pPr>
        <w:pStyle w:val="ListParagraph"/>
      </w:pPr>
    </w:p>
    <w:p w14:paraId="2B8EC635" w14:textId="4B9C722A" w:rsidR="00690996" w:rsidRDefault="001449DB" w:rsidP="001449DB">
      <w:pPr>
        <w:pStyle w:val="ListParagraph"/>
        <w:numPr>
          <w:ilvl w:val="0"/>
          <w:numId w:val="12"/>
        </w:numPr>
      </w:pPr>
      <w:r w:rsidRPr="001449DB">
        <w:t>Slowdown Speed</w:t>
      </w:r>
      <w:r>
        <w:t xml:space="preserve"> Command.</w:t>
      </w:r>
      <w:r w:rsidRPr="001449DB">
        <w:t xml:space="preserve"> This button allows the operator or user to change the slowdown speed of the lane in semi-automatic mode. If the lane is in automatic mode, the variable will be overridden by the global system speed.</w:t>
      </w:r>
    </w:p>
    <w:p w14:paraId="413F6E00" w14:textId="77777777" w:rsidR="001449DB" w:rsidRDefault="001449DB" w:rsidP="001449DB">
      <w:pPr>
        <w:pStyle w:val="ListParagraph"/>
      </w:pPr>
    </w:p>
    <w:p w14:paraId="5A40BCE8" w14:textId="2ECB5BFC" w:rsidR="00F67E24" w:rsidRDefault="001449DB" w:rsidP="00F67E24">
      <w:pPr>
        <w:pStyle w:val="ListParagraph"/>
        <w:numPr>
          <w:ilvl w:val="0"/>
          <w:numId w:val="12"/>
        </w:numPr>
      </w:pPr>
      <w:r>
        <w:t xml:space="preserve">Lane </w:t>
      </w:r>
      <w:r w:rsidRPr="00E0676A">
        <w:t>Flow</w:t>
      </w:r>
      <w:r>
        <w:t xml:space="preserve"> Command</w:t>
      </w:r>
      <w:r w:rsidRPr="00B86D19">
        <w:t xml:space="preserve"> </w:t>
      </w:r>
      <w:r w:rsidR="00F67E24" w:rsidRPr="001449DB">
        <w:t xml:space="preserve">This button allows the operator or user to change the </w:t>
      </w:r>
      <w:r w:rsidR="00F67E24">
        <w:t>flow direction</w:t>
      </w:r>
      <w:r w:rsidR="00F67E24" w:rsidRPr="001449DB">
        <w:t xml:space="preserve"> of the lane in semi-automatic mode. If the lane is in automatic mode, the variable will be overridden by the global system speed.</w:t>
      </w:r>
      <w:r w:rsidR="00F67E24">
        <w:t xml:space="preserve"> </w:t>
      </w:r>
    </w:p>
    <w:p w14:paraId="60ED0632" w14:textId="009BF3A4" w:rsidR="00F67E24" w:rsidRDefault="00F67E24" w:rsidP="00F67E24">
      <w:pPr>
        <w:pStyle w:val="ListParagraph"/>
        <w:ind w:firstLine="0"/>
      </w:pPr>
    </w:p>
    <w:p w14:paraId="69CEE54B" w14:textId="5FBCDB26" w:rsidR="001449DB" w:rsidRDefault="00F67E24" w:rsidP="001449DB">
      <w:pPr>
        <w:pStyle w:val="ListParagraph"/>
        <w:numPr>
          <w:ilvl w:val="0"/>
          <w:numId w:val="12"/>
        </w:numPr>
      </w:pPr>
      <w:r>
        <w:t xml:space="preserve">Select lane in automatic mode. </w:t>
      </w:r>
      <w:r w:rsidR="00EB01E7" w:rsidRPr="001449DB">
        <w:t xml:space="preserve">This button allows the operator or user to change the </w:t>
      </w:r>
      <w:r w:rsidR="004956CE">
        <w:t>lane</w:t>
      </w:r>
      <w:r w:rsidR="00EB01E7">
        <w:t xml:space="preserve"> to automatic</w:t>
      </w:r>
      <w:r w:rsidR="00F902D4">
        <w:t>.</w:t>
      </w:r>
      <w:r w:rsidR="00EB01E7">
        <w:t xml:space="preserve"> </w:t>
      </w:r>
      <w:r w:rsidR="00F902D4">
        <w:t>T</w:t>
      </w:r>
      <w:r w:rsidR="00EB01E7">
        <w:rPr>
          <w:rStyle w:val="rynqvb"/>
          <w:lang w:val="en"/>
        </w:rPr>
        <w:t xml:space="preserve">his mode control assigned from the MAIN screen </w:t>
      </w:r>
      <w:r w:rsidR="00EB01E7">
        <w:t>(Note: If the user presses automatic at the Main screen, all lanes will switch to automatic mode except for the induct tables where the selector is set to manual).</w:t>
      </w:r>
    </w:p>
    <w:p w14:paraId="33B94CCF" w14:textId="77777777" w:rsidR="001449DB" w:rsidRDefault="001449DB" w:rsidP="001449DB">
      <w:pPr>
        <w:pStyle w:val="ListParagraph"/>
        <w:ind w:firstLine="0"/>
      </w:pPr>
    </w:p>
    <w:p w14:paraId="1F56B5E0" w14:textId="35616786" w:rsidR="00690996" w:rsidRDefault="00EB01E7" w:rsidP="00690996">
      <w:pPr>
        <w:pStyle w:val="ListParagraph"/>
        <w:numPr>
          <w:ilvl w:val="0"/>
          <w:numId w:val="12"/>
        </w:numPr>
      </w:pPr>
      <w:r>
        <w:t>Select lane in semiautomatic mode (</w:t>
      </w:r>
      <w:r w:rsidRPr="006D3055">
        <w:t>Local Manual Mod</w:t>
      </w:r>
      <w:r>
        <w:t>e).</w:t>
      </w:r>
      <w:r w:rsidR="00F902D4">
        <w:t xml:space="preserve"> </w:t>
      </w:r>
      <w:r w:rsidR="00F902D4" w:rsidRPr="001449DB">
        <w:t xml:space="preserve">This button allows the operator or user to change the </w:t>
      </w:r>
      <w:r w:rsidR="004956CE">
        <w:t>lane</w:t>
      </w:r>
      <w:r w:rsidR="00F902D4">
        <w:t xml:space="preserve"> to </w:t>
      </w:r>
      <w:r w:rsidRPr="006D3055">
        <w:t>Semi-Automatic or Local Manual Mod</w:t>
      </w:r>
      <w:r>
        <w:t>e</w:t>
      </w:r>
      <w:r w:rsidR="00F902D4">
        <w:t>.</w:t>
      </w:r>
      <w:r w:rsidRPr="006D3055">
        <w:t xml:space="preserve"> In this mode, control is assigned from the specific lane screen on the 'Lane' control screen, where speed, flow direction, and other characteristics can be independently adjusted. The lane will continue to evaluate the other lanes, but the user can run or stop the lane without being affected by the status of other lanes. (Note: If the selector on the induction tables is set to Local Manual, this lane cannot be changed to </w:t>
      </w:r>
      <w:r>
        <w:t>automatic</w:t>
      </w:r>
      <w:r w:rsidRPr="006D3055">
        <w:t xml:space="preserve"> from the HMI)</w:t>
      </w:r>
      <w:r>
        <w:t>.</w:t>
      </w:r>
    </w:p>
    <w:p w14:paraId="2D47D54D" w14:textId="77777777" w:rsidR="00F902D4" w:rsidRDefault="00F902D4" w:rsidP="00F902D4">
      <w:pPr>
        <w:pStyle w:val="ListParagraph"/>
      </w:pPr>
    </w:p>
    <w:p w14:paraId="4DCF85AB" w14:textId="4BD08BBC" w:rsidR="00F902D4" w:rsidRDefault="00F902D4" w:rsidP="00690996">
      <w:pPr>
        <w:pStyle w:val="ListParagraph"/>
        <w:numPr>
          <w:ilvl w:val="0"/>
          <w:numId w:val="12"/>
        </w:numPr>
      </w:pPr>
      <w:r>
        <w:t>Select lane in manual mode</w:t>
      </w:r>
      <w:r w:rsidRPr="00F902D4">
        <w:t xml:space="preserve">: </w:t>
      </w:r>
      <w:r w:rsidR="004956CE" w:rsidRPr="001449DB">
        <w:t xml:space="preserve">This button allows the operator or user to change the </w:t>
      </w:r>
      <w:r w:rsidR="004956CE">
        <w:t xml:space="preserve">lane to manual. </w:t>
      </w:r>
      <w:r w:rsidRPr="00F902D4">
        <w:t>This mode is activated when the user selects manual on the Main Screen or when lane control is selected specifically for this lane. It allows each motor to run independently, but the control sequences and box transportation logic will not be followed. This mode is designed for maintenance purposes.</w:t>
      </w:r>
    </w:p>
    <w:p w14:paraId="692F6FFC" w14:textId="77777777" w:rsidR="004956CE" w:rsidRDefault="004956CE" w:rsidP="004956CE">
      <w:pPr>
        <w:pStyle w:val="ListParagraph"/>
      </w:pPr>
    </w:p>
    <w:p w14:paraId="41FEDB4A" w14:textId="6EB779C7" w:rsidR="004956CE" w:rsidRDefault="004956CE" w:rsidP="00690996">
      <w:pPr>
        <w:pStyle w:val="ListParagraph"/>
        <w:numPr>
          <w:ilvl w:val="0"/>
          <w:numId w:val="12"/>
        </w:numPr>
      </w:pPr>
      <w:r>
        <w:t>Select lane in maintenance mode</w:t>
      </w:r>
      <w:r w:rsidRPr="00F902D4">
        <w:t xml:space="preserve">: </w:t>
      </w:r>
      <w:r w:rsidRPr="001449DB">
        <w:t xml:space="preserve">This button allows the operator or user to change the </w:t>
      </w:r>
      <w:r>
        <w:t>lane to maintenance. This mode is selected when the lane is under maintenance. It allows the user to enable other lanes while keeping this lane off for maintenance without interfering with the operation of the other lanes.</w:t>
      </w:r>
    </w:p>
    <w:p w14:paraId="243D868E" w14:textId="77777777" w:rsidR="004956CE" w:rsidRDefault="004956CE" w:rsidP="004956CE">
      <w:pPr>
        <w:pStyle w:val="ListParagraph"/>
      </w:pPr>
    </w:p>
    <w:p w14:paraId="2A76CBC8" w14:textId="5FB0AE11" w:rsidR="004956CE" w:rsidRDefault="004956CE" w:rsidP="004956CE">
      <w:pPr>
        <w:pStyle w:val="ListParagraph"/>
        <w:numPr>
          <w:ilvl w:val="0"/>
          <w:numId w:val="12"/>
        </w:numPr>
      </w:pPr>
      <w:r>
        <w:t xml:space="preserve">Lane </w:t>
      </w:r>
      <w:r w:rsidRPr="00E57540">
        <w:t>S</w:t>
      </w:r>
      <w:r>
        <w:t>tart.</w:t>
      </w:r>
      <w:r w:rsidRPr="004733FC">
        <w:t xml:space="preserve"> </w:t>
      </w:r>
      <w:r>
        <w:t>S</w:t>
      </w:r>
      <w:r w:rsidRPr="004733FC">
        <w:t xml:space="preserve">tart button has the functionality of operating the system </w:t>
      </w:r>
      <w:r>
        <w:t>in automatic and semiautomatic</w:t>
      </w:r>
      <w:r w:rsidRPr="004733FC">
        <w:t xml:space="preserve"> when the system evaluates the status of the devices and if they are in a state of correct operation, the system begins to operate automatically</w:t>
      </w:r>
      <w:r w:rsidR="00D70EFD">
        <w:t xml:space="preserve"> (</w:t>
      </w:r>
      <w:r w:rsidR="00D70EFD" w:rsidRPr="00D70EFD">
        <w:t>Note: To run the lane from this section, it is necessary to start the system first from the MAIN screen.</w:t>
      </w:r>
      <w:r w:rsidR="00D70EFD">
        <w:t>).</w:t>
      </w:r>
    </w:p>
    <w:p w14:paraId="2A7490BF" w14:textId="77777777" w:rsidR="004956CE" w:rsidRDefault="004956CE" w:rsidP="004956CE">
      <w:pPr>
        <w:pStyle w:val="ListParagraph"/>
        <w:ind w:firstLine="0"/>
      </w:pPr>
    </w:p>
    <w:p w14:paraId="54E1C81A" w14:textId="4956B41F" w:rsidR="004956CE" w:rsidRDefault="004956CE" w:rsidP="004956CE">
      <w:pPr>
        <w:pStyle w:val="ListParagraph"/>
        <w:numPr>
          <w:ilvl w:val="0"/>
          <w:numId w:val="12"/>
        </w:numPr>
      </w:pPr>
      <w:r>
        <w:t xml:space="preserve">Lane </w:t>
      </w:r>
      <w:r w:rsidRPr="004733FC">
        <w:t>S</w:t>
      </w:r>
      <w:r>
        <w:t>top.</w:t>
      </w:r>
      <w:r w:rsidRPr="004733FC">
        <w:t xml:space="preserve"> Stop push button has the functionality of stopping the </w:t>
      </w:r>
      <w:r w:rsidR="00D70EFD">
        <w:t>lane</w:t>
      </w:r>
      <w:r w:rsidRPr="004733FC">
        <w:t xml:space="preserve"> when the operator presses it.</w:t>
      </w:r>
    </w:p>
    <w:p w14:paraId="7FD5FA71" w14:textId="77777777" w:rsidR="00D70EFD" w:rsidRDefault="00D70EFD" w:rsidP="00D70EFD">
      <w:pPr>
        <w:pStyle w:val="ListParagraph"/>
      </w:pPr>
    </w:p>
    <w:p w14:paraId="75CBB925" w14:textId="519E99C5" w:rsidR="00D70EFD" w:rsidRDefault="00D70EFD" w:rsidP="00D70EFD">
      <w:pPr>
        <w:pStyle w:val="ListParagraph"/>
        <w:numPr>
          <w:ilvl w:val="0"/>
          <w:numId w:val="12"/>
        </w:numPr>
      </w:pPr>
      <w:r w:rsidRPr="00D70EFD">
        <w:t xml:space="preserve">General Condition of the </w:t>
      </w:r>
      <w:r>
        <w:t>Zones</w:t>
      </w:r>
      <w:r w:rsidRPr="00D70EFD">
        <w:t xml:space="preserve">: This indicator displays the </w:t>
      </w:r>
      <w:r>
        <w:t>zones</w:t>
      </w:r>
      <w:r w:rsidRPr="00D70EFD">
        <w:t xml:space="preserve"> name</w:t>
      </w:r>
      <w:r>
        <w:t>s</w:t>
      </w:r>
      <w:r w:rsidRPr="00D70EFD">
        <w:t>, control mode, status, roller is running</w:t>
      </w:r>
      <w:r>
        <w:t xml:space="preserve"> and </w:t>
      </w:r>
      <w:proofErr w:type="gramStart"/>
      <w:r>
        <w:t>another</w:t>
      </w:r>
      <w:proofErr w:type="gramEnd"/>
      <w:r>
        <w:t xml:space="preserve"> </w:t>
      </w:r>
      <w:r w:rsidR="009A2831">
        <w:t>details</w:t>
      </w:r>
      <w:r>
        <w:t xml:space="preserve"> of the zones</w:t>
      </w:r>
      <w:r w:rsidRPr="00D70EFD">
        <w:t xml:space="preserve">. The following figure illustrates the </w:t>
      </w:r>
      <w:r w:rsidR="009A2831">
        <w:t>zone status variables</w:t>
      </w:r>
      <w:r w:rsidRPr="00D70EFD">
        <w:t>.</w:t>
      </w:r>
    </w:p>
    <w:p w14:paraId="337859B6" w14:textId="77777777" w:rsidR="00FF5579" w:rsidRDefault="00FF5579" w:rsidP="00FF5579">
      <w:pPr>
        <w:pStyle w:val="ListParagraph"/>
      </w:pPr>
    </w:p>
    <w:p w14:paraId="4FA56031" w14:textId="77777777" w:rsidR="00510658" w:rsidRDefault="00510658" w:rsidP="00FF5579">
      <w:pPr>
        <w:pStyle w:val="ListParagraph"/>
      </w:pPr>
    </w:p>
    <w:p w14:paraId="62BACDDC" w14:textId="4D8EEDE5" w:rsidR="00FF5579" w:rsidRDefault="00000000" w:rsidP="00FF5579">
      <w:pPr>
        <w:pStyle w:val="ListParagraph"/>
        <w:ind w:firstLine="0"/>
        <w:jc w:val="center"/>
      </w:pPr>
      <w:r>
        <w:rPr>
          <w:noProof/>
        </w:rPr>
        <w:pict w14:anchorId="7A0AAAFB">
          <v:shape id="_x0000_s2890" type="#_x0000_t32" style="position:absolute;left:0;text-align:left;margin-left:405pt;margin-top:62.15pt;width:41.3pt;height:2.5pt;flip:x;z-index:256242688" o:connectortype="straight" strokecolor="red">
            <v:stroke endarrow="block"/>
          </v:shape>
        </w:pict>
      </w:r>
      <w:r>
        <w:rPr>
          <w:noProof/>
        </w:rPr>
        <w:pict w14:anchorId="675640BE">
          <v:oval id="_x0000_s2889" style="position:absolute;left:0;text-align:left;margin-left:446.3pt;margin-top:47.6pt;width:28.5pt;height:27.75pt;z-index:2562416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89">
              <w:txbxContent>
                <w:p w14:paraId="1F7224E4" w14:textId="77777777" w:rsidR="00BA3DC5" w:rsidRPr="00EF520C" w:rsidRDefault="00BA3DC5" w:rsidP="00BA3DC5">
                  <w:pPr>
                    <w:ind w:left="-160" w:right="-170"/>
                    <w:jc w:val="center"/>
                    <w:rPr>
                      <w:color w:val="FF0000"/>
                      <w:lang w:val="en-US"/>
                    </w:rPr>
                  </w:pPr>
                  <w:r>
                    <w:rPr>
                      <w:color w:val="FF0000"/>
                      <w:lang w:val="en-US"/>
                    </w:rPr>
                    <w:t>18</w:t>
                  </w:r>
                </w:p>
              </w:txbxContent>
            </v:textbox>
          </v:oval>
        </w:pict>
      </w:r>
      <w:r>
        <w:rPr>
          <w:noProof/>
        </w:rPr>
        <w:pict w14:anchorId="7A0AAAFB">
          <v:shape id="_x0000_s2857" type="#_x0000_t32" style="position:absolute;left:0;text-align:left;margin-left:106.3pt;margin-top:23.45pt;width:59.05pt;height:21.25pt;flip:y;z-index:256230400" o:connectortype="straight" strokecolor="red">
            <v:stroke endarrow="block"/>
          </v:shape>
        </w:pict>
      </w:r>
      <w:r>
        <w:rPr>
          <w:noProof/>
        </w:rPr>
        <w:pict w14:anchorId="675640BE">
          <v:oval id="_x0000_s2852" style="position:absolute;left:0;text-align:left;margin-left:83.3pt;margin-top:40.15pt;width:28.5pt;height:27.75pt;z-index:2562252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52">
              <w:txbxContent>
                <w:p w14:paraId="591A49F4" w14:textId="552F33A1" w:rsidR="003758DB" w:rsidRPr="00EF520C" w:rsidRDefault="003758DB" w:rsidP="003758DB">
                  <w:pPr>
                    <w:ind w:left="-160" w:right="-170"/>
                    <w:jc w:val="center"/>
                    <w:rPr>
                      <w:color w:val="FF0000"/>
                      <w:lang w:val="en-US"/>
                    </w:rPr>
                  </w:pPr>
                  <w:r>
                    <w:rPr>
                      <w:color w:val="FF0000"/>
                      <w:lang w:val="en-US"/>
                    </w:rPr>
                    <w:t>17</w:t>
                  </w:r>
                </w:p>
              </w:txbxContent>
            </v:textbox>
          </v:oval>
        </w:pict>
      </w:r>
      <w:r>
        <w:rPr>
          <w:noProof/>
        </w:rPr>
        <w:pict w14:anchorId="7A0AAAFB">
          <v:shape id="_x0000_s2861" type="#_x0000_t32" style="position:absolute;left:0;text-align:left;margin-left:106.3pt;margin-top:163.2pt;width:18.15pt;height:4.35pt;z-index:256234496" o:connectortype="straight" strokecolor="red">
            <v:stroke endarrow="block"/>
          </v:shape>
        </w:pict>
      </w:r>
      <w:r>
        <w:rPr>
          <w:noProof/>
        </w:rPr>
        <w:pict w14:anchorId="7A0AAAFB">
          <v:shape id="_x0000_s2860" type="#_x0000_t32" style="position:absolute;left:0;text-align:left;margin-left:395.75pt;margin-top:138.4pt;width:48.75pt;height:12.45pt;flip:x y;z-index:256233472" o:connectortype="straight" strokecolor="red">
            <v:stroke endarrow="block"/>
          </v:shape>
        </w:pict>
      </w:r>
      <w:r>
        <w:rPr>
          <w:noProof/>
        </w:rPr>
        <w:pict w14:anchorId="7A0AAAFB">
          <v:shape id="_x0000_s2859" type="#_x0000_t32" style="position:absolute;left:0;text-align:left;margin-left:400.55pt;margin-top:116.1pt;width:45pt;height:5.9pt;flip:x y;z-index:256232448" o:connectortype="straight" strokecolor="red">
            <v:stroke endarrow="block"/>
          </v:shape>
        </w:pict>
      </w:r>
      <w:r>
        <w:rPr>
          <w:noProof/>
        </w:rPr>
        <w:pict w14:anchorId="7A0AAAFB">
          <v:shape id="_x0000_s2858" type="#_x0000_t32" style="position:absolute;left:0;text-align:left;margin-left:404.25pt;margin-top:92.9pt;width:41.3pt;height:2.5pt;flip:x;z-index:256231424" o:connectortype="straight" strokecolor="red">
            <v:stroke endarrow="block"/>
          </v:shape>
        </w:pict>
      </w:r>
      <w:r>
        <w:rPr>
          <w:noProof/>
        </w:rPr>
        <w:pict w14:anchorId="675640BE">
          <v:oval id="_x0000_s2856" style="position:absolute;left:0;text-align:left;margin-left:77.8pt;margin-top:150.85pt;width:28.5pt;height:27.75pt;z-index:2562293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56">
              <w:txbxContent>
                <w:p w14:paraId="74DE6FCE" w14:textId="61A00609" w:rsidR="003758DB" w:rsidRPr="00EF520C" w:rsidRDefault="003758DB" w:rsidP="003758DB">
                  <w:pPr>
                    <w:ind w:left="-160" w:right="-170"/>
                    <w:jc w:val="center"/>
                    <w:rPr>
                      <w:color w:val="FF0000"/>
                      <w:lang w:val="en-US"/>
                    </w:rPr>
                  </w:pPr>
                  <w:r>
                    <w:rPr>
                      <w:color w:val="FF0000"/>
                      <w:lang w:val="en-US"/>
                    </w:rPr>
                    <w:t>2</w:t>
                  </w:r>
                  <w:r w:rsidR="00BA3DC5">
                    <w:rPr>
                      <w:color w:val="FF0000"/>
                      <w:lang w:val="en-US"/>
                    </w:rPr>
                    <w:t>2</w:t>
                  </w:r>
                </w:p>
              </w:txbxContent>
            </v:textbox>
          </v:oval>
        </w:pict>
      </w:r>
      <w:r>
        <w:rPr>
          <w:noProof/>
        </w:rPr>
        <w:pict w14:anchorId="675640BE">
          <v:oval id="_x0000_s2855" style="position:absolute;left:0;text-align:left;margin-left:444.5pt;margin-top:139.8pt;width:28.5pt;height:27.75pt;z-index:25622835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55">
              <w:txbxContent>
                <w:p w14:paraId="7FA8C7EA" w14:textId="0778D67E" w:rsidR="003758DB" w:rsidRPr="00EF520C" w:rsidRDefault="003758DB" w:rsidP="003758DB">
                  <w:pPr>
                    <w:ind w:left="-160" w:right="-170"/>
                    <w:jc w:val="center"/>
                    <w:rPr>
                      <w:color w:val="FF0000"/>
                      <w:lang w:val="en-US"/>
                    </w:rPr>
                  </w:pPr>
                  <w:r>
                    <w:rPr>
                      <w:color w:val="FF0000"/>
                      <w:lang w:val="en-US"/>
                    </w:rPr>
                    <w:t>2</w:t>
                  </w:r>
                  <w:r w:rsidR="00BA3DC5">
                    <w:rPr>
                      <w:color w:val="FF0000"/>
                      <w:lang w:val="en-US"/>
                    </w:rPr>
                    <w:t>1</w:t>
                  </w:r>
                </w:p>
              </w:txbxContent>
            </v:textbox>
          </v:oval>
        </w:pict>
      </w:r>
      <w:r>
        <w:rPr>
          <w:noProof/>
        </w:rPr>
        <w:pict w14:anchorId="675640BE">
          <v:oval id="_x0000_s2854" style="position:absolute;left:0;text-align:left;margin-left:444.5pt;margin-top:112.05pt;width:28.5pt;height:27.75pt;z-index:2562273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54">
              <w:txbxContent>
                <w:p w14:paraId="449E2DCC" w14:textId="693CAFD0" w:rsidR="003758DB" w:rsidRPr="00EF520C" w:rsidRDefault="00BA3DC5" w:rsidP="003758DB">
                  <w:pPr>
                    <w:ind w:left="-160" w:right="-170"/>
                    <w:jc w:val="center"/>
                    <w:rPr>
                      <w:color w:val="FF0000"/>
                      <w:lang w:val="en-US"/>
                    </w:rPr>
                  </w:pPr>
                  <w:r>
                    <w:rPr>
                      <w:color w:val="FF0000"/>
                      <w:lang w:val="en-US"/>
                    </w:rPr>
                    <w:t>20</w:t>
                  </w:r>
                </w:p>
              </w:txbxContent>
            </v:textbox>
          </v:oval>
        </w:pict>
      </w:r>
      <w:r>
        <w:rPr>
          <w:noProof/>
        </w:rPr>
        <w:pict w14:anchorId="675640BE">
          <v:oval id="_x0000_s2853" style="position:absolute;left:0;text-align:left;margin-left:445.55pt;margin-top:78.35pt;width:28.5pt;height:27.75pt;z-index:2562263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53">
              <w:txbxContent>
                <w:p w14:paraId="63D7A291" w14:textId="3C3910BF" w:rsidR="003758DB" w:rsidRPr="00EF520C" w:rsidRDefault="003758DB" w:rsidP="003758DB">
                  <w:pPr>
                    <w:ind w:left="-160" w:right="-170"/>
                    <w:jc w:val="center"/>
                    <w:rPr>
                      <w:color w:val="FF0000"/>
                      <w:lang w:val="en-US"/>
                    </w:rPr>
                  </w:pPr>
                  <w:r>
                    <w:rPr>
                      <w:color w:val="FF0000"/>
                      <w:lang w:val="en-US"/>
                    </w:rPr>
                    <w:t>1</w:t>
                  </w:r>
                  <w:r w:rsidR="00BA3DC5">
                    <w:rPr>
                      <w:color w:val="FF0000"/>
                      <w:lang w:val="en-US"/>
                    </w:rPr>
                    <w:t>9</w:t>
                  </w:r>
                </w:p>
              </w:txbxContent>
            </v:textbox>
          </v:oval>
        </w:pict>
      </w:r>
      <w:r>
        <w:rPr>
          <w:noProof/>
        </w:rPr>
        <w:pict w14:anchorId="7A0AAAFB">
          <v:shape id="_x0000_s2850" type="#_x0000_t32" style="position:absolute;left:0;text-align:left;margin-left:412.05pt;margin-top:31.5pt;width:33.5pt;height:10pt;flip:x;z-index:256223232" o:connectortype="straight" strokecolor="red">
            <v:stroke endarrow="block"/>
          </v:shape>
        </w:pict>
      </w:r>
      <w:r>
        <w:rPr>
          <w:noProof/>
        </w:rPr>
        <w:pict w14:anchorId="675640BE">
          <v:oval id="_x0000_s2851" style="position:absolute;left:0;text-align:left;margin-left:445.55pt;margin-top:16.95pt;width:28.5pt;height:27.75pt;z-index:25622425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51">
              <w:txbxContent>
                <w:p w14:paraId="4F38397C" w14:textId="68E41C3B" w:rsidR="003758DB" w:rsidRPr="00EF520C" w:rsidRDefault="003758DB" w:rsidP="003758DB">
                  <w:pPr>
                    <w:ind w:left="-160" w:right="-170"/>
                    <w:jc w:val="center"/>
                    <w:rPr>
                      <w:color w:val="FF0000"/>
                      <w:lang w:val="en-US"/>
                    </w:rPr>
                  </w:pPr>
                  <w:r>
                    <w:rPr>
                      <w:color w:val="FF0000"/>
                      <w:lang w:val="en-US"/>
                    </w:rPr>
                    <w:t>16</w:t>
                  </w:r>
                </w:p>
              </w:txbxContent>
            </v:textbox>
          </v:oval>
        </w:pict>
      </w:r>
      <w:r w:rsidR="002D72E3">
        <w:rPr>
          <w:noProof/>
        </w:rPr>
        <w:drawing>
          <wp:inline distT="0" distB="0" distL="0" distR="0" wp14:anchorId="6C078B9E" wp14:editId="3ED8EAF9">
            <wp:extent cx="4073236" cy="2359242"/>
            <wp:effectExtent l="0" t="0" r="0" b="0"/>
            <wp:docPr id="1727134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rotWithShape="1">
                    <a:blip r:embed="rId97">
                      <a:extLst>
                        <a:ext uri="{28A0092B-C50C-407E-A947-70E740481C1C}">
                          <a14:useLocalDpi xmlns:a14="http://schemas.microsoft.com/office/drawing/2010/main" val="0"/>
                        </a:ext>
                      </a:extLst>
                    </a:blip>
                    <a:srcRect l="53132" t="10291" r="26476" b="68479"/>
                    <a:stretch/>
                  </pic:blipFill>
                  <pic:spPr bwMode="auto">
                    <a:xfrm>
                      <a:off x="0" y="0"/>
                      <a:ext cx="4102762" cy="2376344"/>
                    </a:xfrm>
                    <a:prstGeom prst="rect">
                      <a:avLst/>
                    </a:prstGeom>
                    <a:noFill/>
                    <a:ln>
                      <a:noFill/>
                    </a:ln>
                    <a:extLst>
                      <a:ext uri="{53640926-AAD7-44D8-BBD7-CCE9431645EC}">
                        <a14:shadowObscured xmlns:a14="http://schemas.microsoft.com/office/drawing/2010/main"/>
                      </a:ext>
                    </a:extLst>
                  </pic:spPr>
                </pic:pic>
              </a:graphicData>
            </a:graphic>
          </wp:inline>
        </w:drawing>
      </w:r>
    </w:p>
    <w:p w14:paraId="627655B4" w14:textId="290A6B00" w:rsidR="003758DB" w:rsidRPr="00AF1639" w:rsidRDefault="003758DB" w:rsidP="003758DB">
      <w:pPr>
        <w:pStyle w:val="Caption"/>
        <w:jc w:val="center"/>
        <w:rPr>
          <w:i w:val="0"/>
          <w:iCs w:val="0"/>
        </w:rPr>
      </w:pPr>
      <w:bookmarkStart w:id="97" w:name="_Toc170815452"/>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48</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Pr>
          <w:i w:val="0"/>
          <w:iCs w:val="0"/>
        </w:rPr>
        <w:t>Zone general status.</w:t>
      </w:r>
      <w:bookmarkEnd w:id="97"/>
    </w:p>
    <w:p w14:paraId="747C4945" w14:textId="77777777" w:rsidR="003758DB" w:rsidRDefault="003758DB" w:rsidP="00FF5579">
      <w:pPr>
        <w:pStyle w:val="ListParagraph"/>
        <w:ind w:firstLine="0"/>
        <w:jc w:val="center"/>
      </w:pPr>
    </w:p>
    <w:p w14:paraId="0AFC0105" w14:textId="77777777" w:rsidR="009A2831" w:rsidRDefault="009A2831" w:rsidP="009A2831">
      <w:pPr>
        <w:pStyle w:val="ListParagraph"/>
      </w:pPr>
    </w:p>
    <w:p w14:paraId="6B8290DB" w14:textId="481535B4" w:rsidR="009A2831" w:rsidRDefault="009A2831" w:rsidP="00D70EFD">
      <w:pPr>
        <w:pStyle w:val="ListParagraph"/>
        <w:numPr>
          <w:ilvl w:val="0"/>
          <w:numId w:val="12"/>
        </w:numPr>
      </w:pPr>
      <w:r>
        <w:t xml:space="preserve">Zone button navigation. </w:t>
      </w:r>
      <w:r w:rsidRPr="009A2831">
        <w:t>Some lanes contain more than six zones; therefore, this section includes navigation buttons to display the zone indicators.</w:t>
      </w:r>
    </w:p>
    <w:p w14:paraId="16AD7CE3" w14:textId="77777777" w:rsidR="009A2831" w:rsidRDefault="009A2831" w:rsidP="009A2831">
      <w:pPr>
        <w:pStyle w:val="ListParagraph"/>
      </w:pPr>
    </w:p>
    <w:p w14:paraId="571F058F" w14:textId="728C9676" w:rsidR="00510658" w:rsidRDefault="009A2831" w:rsidP="00510658">
      <w:pPr>
        <w:pStyle w:val="ListParagraph"/>
        <w:numPr>
          <w:ilvl w:val="0"/>
          <w:numId w:val="12"/>
        </w:numPr>
      </w:pPr>
      <w:r w:rsidRPr="009A2831">
        <w:t>Status of the zones in the lane</w:t>
      </w:r>
      <w:r>
        <w:t xml:space="preserve">. </w:t>
      </w:r>
      <w:r w:rsidR="003758DB" w:rsidRPr="003758DB">
        <w:t xml:space="preserve">In this section, </w:t>
      </w:r>
      <w:r w:rsidR="00743F71" w:rsidRPr="001449DB">
        <w:t xml:space="preserve">the operator or user </w:t>
      </w:r>
      <w:r w:rsidR="003758DB" w:rsidRPr="003758DB">
        <w:t xml:space="preserve">can view the animations and states of each area of the lane. Pressing on an animation loads a panel at the bottom, where </w:t>
      </w:r>
      <w:r w:rsidR="003758DB">
        <w:t xml:space="preserve">the </w:t>
      </w:r>
      <w:r w:rsidR="00DA6973">
        <w:t>user</w:t>
      </w:r>
      <w:r w:rsidR="003758DB" w:rsidRPr="003758DB">
        <w:t xml:space="preserve"> can see the rollers and sensors involved in that zone.</w:t>
      </w:r>
      <w:r w:rsidR="008C0995" w:rsidRPr="008C0995">
        <w:t xml:space="preserve"> In section </w:t>
      </w:r>
      <w:r w:rsidR="008C0995">
        <w:fldChar w:fldCharType="begin"/>
      </w:r>
      <w:r w:rsidR="008C0995">
        <w:instrText xml:space="preserve"> REF _Ref169624417 \r \h </w:instrText>
      </w:r>
      <w:r w:rsidR="008C0995">
        <w:fldChar w:fldCharType="separate"/>
      </w:r>
      <w:r w:rsidR="00A8698C">
        <w:t>7</w:t>
      </w:r>
      <w:r w:rsidR="008C0995">
        <w:fldChar w:fldCharType="end"/>
      </w:r>
      <w:r w:rsidR="008C0995" w:rsidRPr="008C0995">
        <w:t xml:space="preserve"> of the manual all the lanes of the system are </w:t>
      </w:r>
      <w:r w:rsidR="00DA6973" w:rsidRPr="008C0995">
        <w:t>presented</w:t>
      </w:r>
      <w:r w:rsidR="00BA3DC5">
        <w:t>.</w:t>
      </w:r>
    </w:p>
    <w:p w14:paraId="4ADDDC6A" w14:textId="77777777" w:rsidR="00510658" w:rsidRDefault="00510658" w:rsidP="00510658">
      <w:pPr>
        <w:pStyle w:val="ListParagraph"/>
      </w:pPr>
    </w:p>
    <w:p w14:paraId="49EE025F" w14:textId="40961B9D" w:rsidR="00510658" w:rsidRDefault="00510658">
      <w:pPr>
        <w:spacing w:after="160" w:line="259" w:lineRule="auto"/>
      </w:pPr>
      <w:r>
        <w:br w:type="page"/>
      </w:r>
    </w:p>
    <w:p w14:paraId="31DFD0B5" w14:textId="3A88C14D" w:rsidR="00BA3DC5" w:rsidRDefault="00000000" w:rsidP="00BA3DC5">
      <w:pPr>
        <w:spacing w:after="160" w:line="259" w:lineRule="auto"/>
        <w:jc w:val="center"/>
        <w:rPr>
          <w:rFonts w:ascii="Arial" w:eastAsia="Arial" w:hAnsi="Arial" w:cs="Arial"/>
          <w:color w:val="000000"/>
          <w:sz w:val="20"/>
          <w:szCs w:val="22"/>
        </w:rPr>
      </w:pPr>
      <w:r>
        <w:rPr>
          <w:noProof/>
        </w:rPr>
        <w:lastRenderedPageBreak/>
        <w:pict w14:anchorId="7A0AAAFB">
          <v:shape id="_x0000_s2891" type="#_x0000_t32" style="position:absolute;left:0;text-align:left;margin-left:164.5pt;margin-top:22.15pt;width:33.5pt;height:2.05pt;flip:y;z-index:256243712" o:connectortype="straight" strokecolor="red">
            <v:stroke endarrow="block"/>
          </v:shape>
        </w:pict>
      </w:r>
      <w:r>
        <w:rPr>
          <w:noProof/>
        </w:rPr>
        <w:pict w14:anchorId="675640BE">
          <v:oval id="_x0000_s2892" style="position:absolute;left:0;text-align:left;margin-left:136.75pt;margin-top:13.55pt;width:28.5pt;height:27.75pt;z-index:2562447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92">
              <w:txbxContent>
                <w:p w14:paraId="5A23C551" w14:textId="77777777" w:rsidR="00BA3DC5" w:rsidRPr="00EF520C" w:rsidRDefault="00BA3DC5" w:rsidP="00BA3DC5">
                  <w:pPr>
                    <w:ind w:left="-160" w:right="-170"/>
                    <w:jc w:val="center"/>
                    <w:rPr>
                      <w:color w:val="FF0000"/>
                      <w:lang w:val="en-US"/>
                    </w:rPr>
                  </w:pPr>
                  <w:r>
                    <w:rPr>
                      <w:color w:val="FF0000"/>
                      <w:lang w:val="en-US"/>
                    </w:rPr>
                    <w:t>16</w:t>
                  </w:r>
                </w:p>
              </w:txbxContent>
            </v:textbox>
          </v:oval>
        </w:pict>
      </w:r>
      <w:r>
        <w:rPr>
          <w:noProof/>
        </w:rPr>
        <w:pict w14:anchorId="7A0AAAFB">
          <v:shape id="_x0000_s2883" type="#_x0000_t32" style="position:absolute;left:0;text-align:left;margin-left:166pt;margin-top:29.3pt;width:72.25pt;height:24.6pt;flip:y;z-index:256235520" o:connectortype="straight" strokecolor="red">
            <v:stroke endarrow="block"/>
          </v:shape>
        </w:pict>
      </w:r>
      <w:r>
        <w:rPr>
          <w:noProof/>
        </w:rPr>
        <w:pict w14:anchorId="675640BE">
          <v:oval id="_x0000_s2884" style="position:absolute;left:0;text-align:left;margin-left:138.25pt;margin-top:43.25pt;width:28.5pt;height:27.75pt;z-index:25623654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84">
              <w:txbxContent>
                <w:p w14:paraId="74DC9269" w14:textId="7915A595" w:rsidR="00BA3DC5" w:rsidRPr="00EF520C" w:rsidRDefault="00BA3DC5" w:rsidP="00BA3DC5">
                  <w:pPr>
                    <w:ind w:left="-160" w:right="-170"/>
                    <w:jc w:val="center"/>
                    <w:rPr>
                      <w:color w:val="FF0000"/>
                      <w:lang w:val="en-US"/>
                    </w:rPr>
                  </w:pPr>
                  <w:r>
                    <w:rPr>
                      <w:color w:val="FF0000"/>
                      <w:lang w:val="en-US"/>
                    </w:rPr>
                    <w:t>19</w:t>
                  </w:r>
                </w:p>
              </w:txbxContent>
            </v:textbox>
          </v:oval>
        </w:pict>
      </w:r>
      <w:r>
        <w:rPr>
          <w:noProof/>
        </w:rPr>
        <w:pict w14:anchorId="7A0AAAFB">
          <v:shape id="_x0000_s2886" type="#_x0000_t32" style="position:absolute;left:0;text-align:left;margin-left:291pt;margin-top:48.75pt;width:79.8pt;height:6.25pt;flip:x;z-index:256238592" o:connectortype="straight" strokecolor="red">
            <v:stroke endarrow="block"/>
          </v:shape>
        </w:pict>
      </w:r>
      <w:r>
        <w:rPr>
          <w:noProof/>
        </w:rPr>
        <w:pict w14:anchorId="7A0AAAFB">
          <v:shape id="_x0000_s2888" type="#_x0000_t32" style="position:absolute;left:0;text-align:left;margin-left:330.95pt;margin-top:19.65pt;width:41.3pt;height:2.5pt;flip:x;z-index:256240640" o:connectortype="straight" strokecolor="red">
            <v:stroke endarrow="block"/>
          </v:shape>
        </w:pict>
      </w:r>
      <w:r>
        <w:rPr>
          <w:noProof/>
        </w:rPr>
        <w:pict w14:anchorId="675640BE">
          <v:oval id="_x0000_s2885" style="position:absolute;left:0;text-align:left;margin-left:372.25pt;margin-top:37.25pt;width:28.5pt;height:27.75pt;z-index:2562375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85">
              <w:txbxContent>
                <w:p w14:paraId="124AD5BF" w14:textId="0300FAD7" w:rsidR="00BA3DC5" w:rsidRPr="00EF520C" w:rsidRDefault="00BA3DC5" w:rsidP="00BA3DC5">
                  <w:pPr>
                    <w:ind w:left="-160" w:right="-170"/>
                    <w:jc w:val="center"/>
                    <w:rPr>
                      <w:color w:val="FF0000"/>
                      <w:lang w:val="en-US"/>
                    </w:rPr>
                  </w:pPr>
                  <w:r>
                    <w:rPr>
                      <w:color w:val="FF0000"/>
                      <w:lang w:val="en-US"/>
                    </w:rPr>
                    <w:t>18</w:t>
                  </w:r>
                </w:p>
              </w:txbxContent>
            </v:textbox>
          </v:oval>
        </w:pict>
      </w:r>
      <w:r>
        <w:rPr>
          <w:noProof/>
        </w:rPr>
        <w:pict w14:anchorId="675640BE">
          <v:oval id="_x0000_s2887" style="position:absolute;left:0;text-align:left;margin-left:373pt;margin-top:4.65pt;width:28.5pt;height:27.75pt;z-index:25623961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87">
              <w:txbxContent>
                <w:p w14:paraId="39AE9E53" w14:textId="424BE058" w:rsidR="00BA3DC5" w:rsidRPr="00EF520C" w:rsidRDefault="00BA3DC5" w:rsidP="00BA3DC5">
                  <w:pPr>
                    <w:ind w:left="-160" w:right="-170"/>
                    <w:jc w:val="center"/>
                    <w:rPr>
                      <w:color w:val="FF0000"/>
                      <w:lang w:val="en-US"/>
                    </w:rPr>
                  </w:pPr>
                  <w:r>
                    <w:rPr>
                      <w:color w:val="FF0000"/>
                      <w:lang w:val="en-US"/>
                    </w:rPr>
                    <w:t>17</w:t>
                  </w:r>
                </w:p>
              </w:txbxContent>
            </v:textbox>
          </v:oval>
        </w:pict>
      </w:r>
      <w:r w:rsidR="00BA3DC5">
        <w:rPr>
          <w:noProof/>
        </w:rPr>
        <w:drawing>
          <wp:inline distT="0" distB="0" distL="0" distR="0" wp14:anchorId="78E44C30" wp14:editId="4E41D3DF">
            <wp:extent cx="1930820" cy="1436828"/>
            <wp:effectExtent l="0" t="0" r="0" b="0"/>
            <wp:docPr id="615040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rotWithShape="1">
                    <a:blip r:embed="rId97">
                      <a:extLst>
                        <a:ext uri="{28A0092B-C50C-407E-A947-70E740481C1C}">
                          <a14:useLocalDpi xmlns:a14="http://schemas.microsoft.com/office/drawing/2010/main" val="0"/>
                        </a:ext>
                      </a:extLst>
                    </a:blip>
                    <a:srcRect l="40247" t="57709" r="52415" b="32475"/>
                    <a:stretch/>
                  </pic:blipFill>
                  <pic:spPr bwMode="auto">
                    <a:xfrm>
                      <a:off x="0" y="0"/>
                      <a:ext cx="1939701" cy="1443437"/>
                    </a:xfrm>
                    <a:prstGeom prst="rect">
                      <a:avLst/>
                    </a:prstGeom>
                    <a:noFill/>
                    <a:ln>
                      <a:noFill/>
                    </a:ln>
                    <a:extLst>
                      <a:ext uri="{53640926-AAD7-44D8-BBD7-CCE9431645EC}">
                        <a14:shadowObscured xmlns:a14="http://schemas.microsoft.com/office/drawing/2010/main"/>
                      </a:ext>
                    </a:extLst>
                  </pic:spPr>
                </pic:pic>
              </a:graphicData>
            </a:graphic>
          </wp:inline>
        </w:drawing>
      </w:r>
    </w:p>
    <w:p w14:paraId="59AE19D9" w14:textId="77777777" w:rsidR="00510658" w:rsidRDefault="00510658" w:rsidP="00510658">
      <w:pPr>
        <w:pStyle w:val="ListParagraph"/>
        <w:ind w:firstLine="0"/>
      </w:pPr>
    </w:p>
    <w:p w14:paraId="5C2520E1" w14:textId="77777777" w:rsidR="00510658" w:rsidRDefault="00510658" w:rsidP="00510658">
      <w:pPr>
        <w:pStyle w:val="ListParagraph"/>
      </w:pPr>
    </w:p>
    <w:p w14:paraId="64AD65C3" w14:textId="2A924C18" w:rsidR="00510658" w:rsidRDefault="00510658" w:rsidP="00510658">
      <w:pPr>
        <w:pStyle w:val="ListParagraph"/>
        <w:numPr>
          <w:ilvl w:val="0"/>
          <w:numId w:val="12"/>
        </w:numPr>
      </w:pPr>
      <w:r>
        <w:t>Zone</w:t>
      </w:r>
      <w:r w:rsidRPr="00B416A6">
        <w:t xml:space="preserve"> control mode </w:t>
      </w:r>
      <w:r>
        <w:t>i</w:t>
      </w:r>
      <w:r w:rsidRPr="00B416A6">
        <w:t>ndicator</w:t>
      </w:r>
      <w:r>
        <w:t xml:space="preserve">. </w:t>
      </w:r>
      <w:r w:rsidRPr="00427419">
        <w:t>This indicator changes colour and text to inform the user of the lane control mode. The following figure</w:t>
      </w:r>
      <w:r>
        <w:t>s</w:t>
      </w:r>
      <w:r w:rsidRPr="00427419">
        <w:t xml:space="preserve"> shows the possible states in which the lane can operate.</w:t>
      </w:r>
    </w:p>
    <w:p w14:paraId="6B25CB3F" w14:textId="77777777" w:rsidR="00510658" w:rsidRDefault="00510658" w:rsidP="00510658">
      <w:pPr>
        <w:pStyle w:val="ListParagraph"/>
      </w:pPr>
    </w:p>
    <w:tbl>
      <w:tblPr>
        <w:tblStyle w:val="TableGrid"/>
        <w:tblW w:w="0" w:type="auto"/>
        <w:jc w:val="center"/>
        <w:tblLook w:val="04A0" w:firstRow="1" w:lastRow="0" w:firstColumn="1" w:lastColumn="0" w:noHBand="0" w:noVBand="1"/>
      </w:tblPr>
      <w:tblGrid>
        <w:gridCol w:w="1160"/>
        <w:gridCol w:w="5128"/>
        <w:gridCol w:w="4280"/>
      </w:tblGrid>
      <w:tr w:rsidR="00510658" w14:paraId="0CEE9AD9" w14:textId="77777777" w:rsidTr="00595BBD">
        <w:trPr>
          <w:jc w:val="center"/>
        </w:trPr>
        <w:tc>
          <w:tcPr>
            <w:tcW w:w="1160" w:type="dxa"/>
            <w:vAlign w:val="center"/>
          </w:tcPr>
          <w:p w14:paraId="3E8C6D86" w14:textId="77777777" w:rsidR="00510658" w:rsidRPr="00704CDA" w:rsidRDefault="00510658" w:rsidP="00E31E13">
            <w:pPr>
              <w:pStyle w:val="ListParagraph"/>
              <w:ind w:left="0" w:firstLine="0"/>
              <w:rPr>
                <w:b/>
                <w:bCs/>
              </w:rPr>
            </w:pPr>
            <w:r w:rsidRPr="00704CDA">
              <w:rPr>
                <w:b/>
                <w:bCs/>
              </w:rPr>
              <w:t>Indicator</w:t>
            </w:r>
          </w:p>
        </w:tc>
        <w:tc>
          <w:tcPr>
            <w:tcW w:w="5128" w:type="dxa"/>
            <w:vAlign w:val="center"/>
          </w:tcPr>
          <w:p w14:paraId="2C52825A" w14:textId="77777777" w:rsidR="00510658" w:rsidRPr="00704CDA" w:rsidRDefault="00510658" w:rsidP="00E31E13">
            <w:pPr>
              <w:pStyle w:val="ListParagraph"/>
              <w:ind w:left="0" w:firstLine="0"/>
              <w:rPr>
                <w:b/>
                <w:bCs/>
              </w:rPr>
            </w:pPr>
            <w:r w:rsidRPr="00704CDA">
              <w:rPr>
                <w:b/>
                <w:bCs/>
              </w:rPr>
              <w:t>Face plate indicator</w:t>
            </w:r>
          </w:p>
        </w:tc>
        <w:tc>
          <w:tcPr>
            <w:tcW w:w="4280" w:type="dxa"/>
            <w:vAlign w:val="center"/>
          </w:tcPr>
          <w:p w14:paraId="745F73E9" w14:textId="77777777" w:rsidR="00510658" w:rsidRPr="00704CDA" w:rsidRDefault="00510658" w:rsidP="00E31E13">
            <w:pPr>
              <w:pStyle w:val="ListParagraph"/>
              <w:ind w:left="0" w:firstLine="0"/>
              <w:rPr>
                <w:b/>
                <w:bCs/>
              </w:rPr>
            </w:pPr>
            <w:r w:rsidRPr="00704CDA">
              <w:rPr>
                <w:b/>
                <w:bCs/>
              </w:rPr>
              <w:t>Description</w:t>
            </w:r>
          </w:p>
        </w:tc>
      </w:tr>
      <w:tr w:rsidR="00510658" w14:paraId="457F8994" w14:textId="77777777" w:rsidTr="00595BBD">
        <w:trPr>
          <w:jc w:val="center"/>
        </w:trPr>
        <w:tc>
          <w:tcPr>
            <w:tcW w:w="1160" w:type="dxa"/>
            <w:vAlign w:val="center"/>
          </w:tcPr>
          <w:p w14:paraId="38B72B35" w14:textId="77777777" w:rsidR="00510658" w:rsidRDefault="00510658" w:rsidP="00E31E13">
            <w:pPr>
              <w:pStyle w:val="ListParagraph"/>
              <w:ind w:left="0" w:firstLine="0"/>
              <w:jc w:val="center"/>
            </w:pPr>
            <w:r w:rsidRPr="00B32C0A">
              <w:rPr>
                <w:noProof/>
              </w:rPr>
              <w:drawing>
                <wp:inline distT="0" distB="0" distL="0" distR="0" wp14:anchorId="79DC36AE" wp14:editId="102ABBC2">
                  <wp:extent cx="257211" cy="314369"/>
                  <wp:effectExtent l="0" t="0" r="9525" b="9525"/>
                  <wp:docPr id="24007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66852" name=""/>
                          <pic:cNvPicPr/>
                        </pic:nvPicPr>
                        <pic:blipFill>
                          <a:blip r:embed="rId52"/>
                          <a:stretch>
                            <a:fillRect/>
                          </a:stretch>
                        </pic:blipFill>
                        <pic:spPr>
                          <a:xfrm>
                            <a:off x="0" y="0"/>
                            <a:ext cx="257211" cy="314369"/>
                          </a:xfrm>
                          <a:prstGeom prst="rect">
                            <a:avLst/>
                          </a:prstGeom>
                        </pic:spPr>
                      </pic:pic>
                    </a:graphicData>
                  </a:graphic>
                </wp:inline>
              </w:drawing>
            </w:r>
          </w:p>
        </w:tc>
        <w:tc>
          <w:tcPr>
            <w:tcW w:w="5128" w:type="dxa"/>
            <w:vAlign w:val="center"/>
          </w:tcPr>
          <w:p w14:paraId="660168D1" w14:textId="617DF928" w:rsidR="00510658" w:rsidRDefault="00595BBD" w:rsidP="00E31E13">
            <w:pPr>
              <w:pStyle w:val="ListParagraph"/>
              <w:ind w:left="0" w:firstLine="0"/>
            </w:pPr>
            <w:r>
              <w:rPr>
                <w:noProof/>
              </w:rPr>
              <w:drawing>
                <wp:inline distT="0" distB="0" distL="0" distR="0" wp14:anchorId="38CC50AB" wp14:editId="113F817F">
                  <wp:extent cx="2905125" cy="257175"/>
                  <wp:effectExtent l="0" t="0" r="9525" b="9525"/>
                  <wp:docPr id="9746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5649" name=""/>
                          <pic:cNvPicPr/>
                        </pic:nvPicPr>
                        <pic:blipFill>
                          <a:blip r:embed="rId99"/>
                          <a:stretch>
                            <a:fillRect/>
                          </a:stretch>
                        </pic:blipFill>
                        <pic:spPr>
                          <a:xfrm>
                            <a:off x="0" y="0"/>
                            <a:ext cx="2905125" cy="257175"/>
                          </a:xfrm>
                          <a:prstGeom prst="rect">
                            <a:avLst/>
                          </a:prstGeom>
                        </pic:spPr>
                      </pic:pic>
                    </a:graphicData>
                  </a:graphic>
                </wp:inline>
              </w:drawing>
            </w:r>
          </w:p>
        </w:tc>
        <w:tc>
          <w:tcPr>
            <w:tcW w:w="4280" w:type="dxa"/>
            <w:vAlign w:val="center"/>
          </w:tcPr>
          <w:p w14:paraId="5F1F0E96" w14:textId="09552B81" w:rsidR="00510658" w:rsidRDefault="00510658" w:rsidP="00E31E13">
            <w:pPr>
              <w:pStyle w:val="ListParagraph"/>
              <w:ind w:left="0" w:firstLine="0"/>
            </w:pPr>
            <w:r>
              <w:rPr>
                <w:rStyle w:val="rynqvb"/>
                <w:lang w:val="en"/>
              </w:rPr>
              <w:t>Zone in automatic mode.</w:t>
            </w:r>
            <w:r>
              <w:rPr>
                <w:rStyle w:val="hwtze"/>
                <w:lang w:val="en"/>
              </w:rPr>
              <w:t xml:space="preserve"> </w:t>
            </w:r>
            <w:r>
              <w:rPr>
                <w:rStyle w:val="rynqvb"/>
                <w:lang w:val="en"/>
              </w:rPr>
              <w:t>This mode control assigned from the lane control</w:t>
            </w:r>
            <w:r>
              <w:t>.</w:t>
            </w:r>
          </w:p>
        </w:tc>
      </w:tr>
      <w:tr w:rsidR="00510658" w14:paraId="5A4121F6" w14:textId="77777777" w:rsidTr="00595BBD">
        <w:trPr>
          <w:jc w:val="center"/>
        </w:trPr>
        <w:tc>
          <w:tcPr>
            <w:tcW w:w="1160" w:type="dxa"/>
            <w:vAlign w:val="center"/>
          </w:tcPr>
          <w:p w14:paraId="48CDBA9F" w14:textId="77777777" w:rsidR="00510658" w:rsidRDefault="00510658" w:rsidP="00E31E13">
            <w:pPr>
              <w:pStyle w:val="ListParagraph"/>
              <w:ind w:left="0" w:firstLine="0"/>
              <w:jc w:val="center"/>
            </w:pPr>
            <w:r w:rsidRPr="00B32C0A">
              <w:rPr>
                <w:noProof/>
              </w:rPr>
              <w:drawing>
                <wp:inline distT="0" distB="0" distL="0" distR="0" wp14:anchorId="6965288A" wp14:editId="68D1356F">
                  <wp:extent cx="276264" cy="276264"/>
                  <wp:effectExtent l="0" t="0" r="9525" b="9525"/>
                  <wp:docPr id="85686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2679" name=""/>
                          <pic:cNvPicPr/>
                        </pic:nvPicPr>
                        <pic:blipFill>
                          <a:blip r:embed="rId54"/>
                          <a:stretch>
                            <a:fillRect/>
                          </a:stretch>
                        </pic:blipFill>
                        <pic:spPr>
                          <a:xfrm>
                            <a:off x="0" y="0"/>
                            <a:ext cx="276264" cy="276264"/>
                          </a:xfrm>
                          <a:prstGeom prst="rect">
                            <a:avLst/>
                          </a:prstGeom>
                        </pic:spPr>
                      </pic:pic>
                    </a:graphicData>
                  </a:graphic>
                </wp:inline>
              </w:drawing>
            </w:r>
          </w:p>
        </w:tc>
        <w:tc>
          <w:tcPr>
            <w:tcW w:w="5128" w:type="dxa"/>
            <w:vAlign w:val="center"/>
          </w:tcPr>
          <w:p w14:paraId="177D4705" w14:textId="22AD3B49" w:rsidR="00510658" w:rsidRDefault="00595BBD" w:rsidP="00E31E13">
            <w:pPr>
              <w:pStyle w:val="ListParagraph"/>
              <w:ind w:left="0" w:firstLine="0"/>
            </w:pPr>
            <w:r>
              <w:rPr>
                <w:noProof/>
              </w:rPr>
              <w:drawing>
                <wp:inline distT="0" distB="0" distL="0" distR="0" wp14:anchorId="6AC82AD2" wp14:editId="1C1FA92F">
                  <wp:extent cx="2905125" cy="247650"/>
                  <wp:effectExtent l="0" t="0" r="9525" b="0"/>
                  <wp:docPr id="149478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80863" name=""/>
                          <pic:cNvPicPr/>
                        </pic:nvPicPr>
                        <pic:blipFill>
                          <a:blip r:embed="rId100"/>
                          <a:stretch>
                            <a:fillRect/>
                          </a:stretch>
                        </pic:blipFill>
                        <pic:spPr>
                          <a:xfrm>
                            <a:off x="0" y="0"/>
                            <a:ext cx="2905125" cy="247650"/>
                          </a:xfrm>
                          <a:prstGeom prst="rect">
                            <a:avLst/>
                          </a:prstGeom>
                        </pic:spPr>
                      </pic:pic>
                    </a:graphicData>
                  </a:graphic>
                </wp:inline>
              </w:drawing>
            </w:r>
          </w:p>
        </w:tc>
        <w:tc>
          <w:tcPr>
            <w:tcW w:w="4280" w:type="dxa"/>
            <w:vAlign w:val="center"/>
          </w:tcPr>
          <w:p w14:paraId="3C1A5BD1" w14:textId="70607C65" w:rsidR="00510658" w:rsidRDefault="00510658" w:rsidP="00E31E13">
            <w:pPr>
              <w:pStyle w:val="ListParagraph"/>
              <w:ind w:left="0" w:firstLine="0"/>
            </w:pPr>
            <w:r>
              <w:t>Zone</w:t>
            </w:r>
            <w:r w:rsidRPr="006D3055">
              <w:t xml:space="preserve"> in Local Manual Mode: In this mode, control is assigned from the specific </w:t>
            </w:r>
            <w:r w:rsidR="00595BBD">
              <w:t>zone</w:t>
            </w:r>
            <w:r w:rsidRPr="006D3055">
              <w:t xml:space="preserve"> screen on the 'Lane' control screen, where speed, flow direction, and other characteristics can be independently adjusted. The lane will continue to evaluate the other </w:t>
            </w:r>
            <w:r>
              <w:t>zones</w:t>
            </w:r>
            <w:r w:rsidRPr="006D3055">
              <w:t xml:space="preserve">, but the user can run or stop the lane without being affected by the status of other lanes. </w:t>
            </w:r>
          </w:p>
        </w:tc>
      </w:tr>
      <w:tr w:rsidR="00510658" w14:paraId="16C3ADA7" w14:textId="77777777" w:rsidTr="00595BBD">
        <w:trPr>
          <w:jc w:val="center"/>
        </w:trPr>
        <w:tc>
          <w:tcPr>
            <w:tcW w:w="1160" w:type="dxa"/>
            <w:vAlign w:val="center"/>
          </w:tcPr>
          <w:p w14:paraId="0FC0CDAF" w14:textId="71F117F8" w:rsidR="00510658" w:rsidRDefault="00595BBD" w:rsidP="00510658">
            <w:pPr>
              <w:pStyle w:val="ListParagraph"/>
              <w:ind w:left="0" w:firstLine="0"/>
              <w:jc w:val="center"/>
            </w:pPr>
            <w:r>
              <w:rPr>
                <w:noProof/>
              </w:rPr>
              <w:drawing>
                <wp:inline distT="0" distB="0" distL="0" distR="0" wp14:anchorId="4931806D" wp14:editId="0B18AED7">
                  <wp:extent cx="266700" cy="257175"/>
                  <wp:effectExtent l="0" t="0" r="0" b="9525"/>
                  <wp:docPr id="48317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174291" name=""/>
                          <pic:cNvPicPr/>
                        </pic:nvPicPr>
                        <pic:blipFill>
                          <a:blip r:embed="rId101"/>
                          <a:stretch>
                            <a:fillRect/>
                          </a:stretch>
                        </pic:blipFill>
                        <pic:spPr>
                          <a:xfrm>
                            <a:off x="0" y="0"/>
                            <a:ext cx="266700" cy="257175"/>
                          </a:xfrm>
                          <a:prstGeom prst="rect">
                            <a:avLst/>
                          </a:prstGeom>
                        </pic:spPr>
                      </pic:pic>
                    </a:graphicData>
                  </a:graphic>
                </wp:inline>
              </w:drawing>
            </w:r>
          </w:p>
        </w:tc>
        <w:tc>
          <w:tcPr>
            <w:tcW w:w="5128" w:type="dxa"/>
            <w:vAlign w:val="center"/>
          </w:tcPr>
          <w:p w14:paraId="729F7AF4" w14:textId="77F03C69" w:rsidR="00510658" w:rsidRDefault="00595BBD" w:rsidP="00510658">
            <w:pPr>
              <w:pStyle w:val="ListParagraph"/>
              <w:ind w:left="0" w:firstLine="0"/>
            </w:pPr>
            <w:r>
              <w:rPr>
                <w:noProof/>
              </w:rPr>
              <w:drawing>
                <wp:inline distT="0" distB="0" distL="0" distR="0" wp14:anchorId="564A8546" wp14:editId="03E7B576">
                  <wp:extent cx="2943225" cy="304800"/>
                  <wp:effectExtent l="0" t="0" r="9525" b="0"/>
                  <wp:docPr id="127242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22620" name=""/>
                          <pic:cNvPicPr/>
                        </pic:nvPicPr>
                        <pic:blipFill>
                          <a:blip r:embed="rId102"/>
                          <a:stretch>
                            <a:fillRect/>
                          </a:stretch>
                        </pic:blipFill>
                        <pic:spPr>
                          <a:xfrm>
                            <a:off x="0" y="0"/>
                            <a:ext cx="2943225" cy="304800"/>
                          </a:xfrm>
                          <a:prstGeom prst="rect">
                            <a:avLst/>
                          </a:prstGeom>
                        </pic:spPr>
                      </pic:pic>
                    </a:graphicData>
                  </a:graphic>
                </wp:inline>
              </w:drawing>
            </w:r>
          </w:p>
        </w:tc>
        <w:tc>
          <w:tcPr>
            <w:tcW w:w="4280" w:type="dxa"/>
            <w:vAlign w:val="center"/>
          </w:tcPr>
          <w:p w14:paraId="6B3CCE4F" w14:textId="44F81A77" w:rsidR="00510658" w:rsidRDefault="00510658" w:rsidP="00510658">
            <w:pPr>
              <w:pStyle w:val="ListParagraph"/>
              <w:ind w:left="0" w:firstLine="0"/>
            </w:pPr>
            <w:r>
              <w:t>Zone</w:t>
            </w:r>
            <w:r w:rsidRPr="00840435">
              <w:t xml:space="preserve"> in Manual Mode Control Card: This mode is activated when the user selects manual on the Main Screen or when lane control is selected specifically for this </w:t>
            </w:r>
            <w:r>
              <w:t>zone</w:t>
            </w:r>
            <w:r w:rsidRPr="00840435">
              <w:t>. It allows each motor to run independently, but the control sequences and box transportation logic will not be followed. This mode is designed for maintenance purposes.</w:t>
            </w:r>
          </w:p>
        </w:tc>
      </w:tr>
      <w:tr w:rsidR="00510658" w14:paraId="6E9A2241" w14:textId="77777777" w:rsidTr="00595BBD">
        <w:trPr>
          <w:jc w:val="center"/>
        </w:trPr>
        <w:tc>
          <w:tcPr>
            <w:tcW w:w="1160" w:type="dxa"/>
            <w:vAlign w:val="center"/>
          </w:tcPr>
          <w:p w14:paraId="6BE9AA5E" w14:textId="77777777" w:rsidR="00510658" w:rsidRDefault="00510658" w:rsidP="00E31E13">
            <w:pPr>
              <w:pStyle w:val="ListParagraph"/>
              <w:ind w:left="0" w:firstLine="0"/>
              <w:jc w:val="center"/>
            </w:pPr>
            <w:r w:rsidRPr="00B32C0A">
              <w:rPr>
                <w:noProof/>
              </w:rPr>
              <w:drawing>
                <wp:inline distT="0" distB="0" distL="0" distR="0" wp14:anchorId="5D687B46" wp14:editId="0C4E0B24">
                  <wp:extent cx="257211" cy="266737"/>
                  <wp:effectExtent l="0" t="0" r="9525" b="0"/>
                  <wp:docPr id="138896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96873" name=""/>
                          <pic:cNvPicPr/>
                        </pic:nvPicPr>
                        <pic:blipFill>
                          <a:blip r:embed="rId58"/>
                          <a:stretch>
                            <a:fillRect/>
                          </a:stretch>
                        </pic:blipFill>
                        <pic:spPr>
                          <a:xfrm>
                            <a:off x="0" y="0"/>
                            <a:ext cx="257211" cy="266737"/>
                          </a:xfrm>
                          <a:prstGeom prst="rect">
                            <a:avLst/>
                          </a:prstGeom>
                        </pic:spPr>
                      </pic:pic>
                    </a:graphicData>
                  </a:graphic>
                </wp:inline>
              </w:drawing>
            </w:r>
          </w:p>
        </w:tc>
        <w:tc>
          <w:tcPr>
            <w:tcW w:w="5128" w:type="dxa"/>
            <w:vAlign w:val="center"/>
          </w:tcPr>
          <w:p w14:paraId="7E39DC05" w14:textId="384576D7" w:rsidR="00510658" w:rsidRDefault="00595BBD" w:rsidP="00E31E13">
            <w:pPr>
              <w:pStyle w:val="ListParagraph"/>
              <w:ind w:left="0" w:firstLine="0"/>
            </w:pPr>
            <w:r>
              <w:rPr>
                <w:noProof/>
              </w:rPr>
              <w:drawing>
                <wp:inline distT="0" distB="0" distL="0" distR="0" wp14:anchorId="5BECE5C1" wp14:editId="2A36FA2D">
                  <wp:extent cx="2924175" cy="285750"/>
                  <wp:effectExtent l="0" t="0" r="9525" b="0"/>
                  <wp:docPr id="902470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70132" name=""/>
                          <pic:cNvPicPr/>
                        </pic:nvPicPr>
                        <pic:blipFill>
                          <a:blip r:embed="rId103"/>
                          <a:stretch>
                            <a:fillRect/>
                          </a:stretch>
                        </pic:blipFill>
                        <pic:spPr>
                          <a:xfrm>
                            <a:off x="0" y="0"/>
                            <a:ext cx="2924175" cy="285750"/>
                          </a:xfrm>
                          <a:prstGeom prst="rect">
                            <a:avLst/>
                          </a:prstGeom>
                        </pic:spPr>
                      </pic:pic>
                    </a:graphicData>
                  </a:graphic>
                </wp:inline>
              </w:drawing>
            </w:r>
          </w:p>
        </w:tc>
        <w:tc>
          <w:tcPr>
            <w:tcW w:w="4280" w:type="dxa"/>
            <w:vAlign w:val="center"/>
          </w:tcPr>
          <w:p w14:paraId="0CBAA009" w14:textId="1058A449" w:rsidR="00510658" w:rsidRDefault="00510658" w:rsidP="00E31E13">
            <w:pPr>
              <w:pStyle w:val="ListParagraph"/>
              <w:ind w:left="0" w:firstLine="0"/>
            </w:pPr>
            <w:r>
              <w:t>Zone in Maintenance Mode: This mode is selected when the zone is under maintenance. It allows the user to enable other zones while keeping this lane off for maintenance without interfering with the operation of the other lanes.</w:t>
            </w:r>
          </w:p>
        </w:tc>
      </w:tr>
    </w:tbl>
    <w:p w14:paraId="2A20FF2A" w14:textId="794E086F" w:rsidR="00510658" w:rsidRPr="00AF1639" w:rsidRDefault="00510658" w:rsidP="00510658">
      <w:pPr>
        <w:pStyle w:val="Caption"/>
        <w:jc w:val="center"/>
        <w:rPr>
          <w:i w:val="0"/>
          <w:iCs w:val="0"/>
        </w:rPr>
      </w:pPr>
      <w:bookmarkStart w:id="98" w:name="_Toc170815453"/>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49</w:t>
      </w:r>
      <w:r w:rsidRPr="006A6E67">
        <w:rPr>
          <w:i w:val="0"/>
          <w:iCs w:val="0"/>
        </w:rPr>
        <w:fldChar w:fldCharType="end"/>
      </w:r>
      <w:r w:rsidRPr="006A6E67">
        <w:rPr>
          <w:i w:val="0"/>
          <w:iCs w:val="0"/>
        </w:rPr>
        <w:t>.</w:t>
      </w:r>
      <w:r>
        <w:rPr>
          <w:i w:val="0"/>
          <w:iCs w:val="0"/>
        </w:rPr>
        <w:t xml:space="preserve"> Zone</w:t>
      </w:r>
      <w:r w:rsidRPr="00427419">
        <w:rPr>
          <w:i w:val="0"/>
          <w:iCs w:val="0"/>
        </w:rPr>
        <w:t xml:space="preserve"> control mode indicator</w:t>
      </w:r>
      <w:r>
        <w:rPr>
          <w:i w:val="0"/>
          <w:iCs w:val="0"/>
        </w:rPr>
        <w:t>.</w:t>
      </w:r>
      <w:bookmarkEnd w:id="98"/>
    </w:p>
    <w:p w14:paraId="411B887D" w14:textId="52B90DBB" w:rsidR="00BA3DC5" w:rsidRDefault="00BA3DC5">
      <w:pPr>
        <w:spacing w:after="160" w:line="259" w:lineRule="auto"/>
        <w:rPr>
          <w:rFonts w:ascii="Arial" w:eastAsia="Arial" w:hAnsi="Arial" w:cs="Arial"/>
          <w:color w:val="000000"/>
          <w:sz w:val="20"/>
          <w:szCs w:val="22"/>
        </w:rPr>
      </w:pPr>
      <w:r>
        <w:br w:type="page"/>
      </w:r>
    </w:p>
    <w:p w14:paraId="013F4634" w14:textId="68AB78E0" w:rsidR="00DA6973" w:rsidRDefault="00DA6973" w:rsidP="00DA6973">
      <w:pPr>
        <w:pStyle w:val="ListParagraph"/>
        <w:numPr>
          <w:ilvl w:val="0"/>
          <w:numId w:val="12"/>
        </w:numPr>
      </w:pPr>
      <w:r>
        <w:lastRenderedPageBreak/>
        <w:t xml:space="preserve">Name of the Zone. </w:t>
      </w:r>
      <w:r w:rsidRPr="00E0230B">
        <w:t>Zone Name: This text displays the name of the zone, which typically corresponds to the name of the distribution panel for easy identification. Section 7 provides a description of how each zone is composed with its devices.</w:t>
      </w:r>
    </w:p>
    <w:p w14:paraId="2050A7E9" w14:textId="77777777" w:rsidR="00510658" w:rsidRDefault="00510658" w:rsidP="00510658">
      <w:pPr>
        <w:pStyle w:val="ListParagraph"/>
        <w:ind w:firstLine="0"/>
      </w:pPr>
    </w:p>
    <w:p w14:paraId="584FE9FE" w14:textId="702B8830" w:rsidR="00510658" w:rsidRDefault="00BA3DC5" w:rsidP="00BA3DC5">
      <w:pPr>
        <w:pStyle w:val="ListParagraph"/>
        <w:numPr>
          <w:ilvl w:val="0"/>
          <w:numId w:val="12"/>
        </w:numPr>
      </w:pPr>
      <w:r>
        <w:t>Zone</w:t>
      </w:r>
      <w:r w:rsidR="00510658" w:rsidRPr="00B416A6">
        <w:t xml:space="preserve"> status </w:t>
      </w:r>
      <w:r w:rsidR="00510658">
        <w:t>i</w:t>
      </w:r>
      <w:r w:rsidR="00510658" w:rsidRPr="00B416A6">
        <w:t>ndicator</w:t>
      </w:r>
      <w:r w:rsidR="00510658">
        <w:t xml:space="preserve">. </w:t>
      </w:r>
      <w:r w:rsidR="00510658" w:rsidRPr="001C7D98">
        <w:t xml:space="preserve">This indicator changes colour to inform the user of the lane's status, depending on the logic, activity, and interaction of the devices and boxes being transported. The following figures show the possible states </w:t>
      </w:r>
      <w:r w:rsidR="00DA6973">
        <w:t xml:space="preserve">and animation </w:t>
      </w:r>
      <w:r w:rsidR="00510658" w:rsidRPr="001C7D98">
        <w:t xml:space="preserve">of the </w:t>
      </w:r>
      <w:r w:rsidR="00832B34">
        <w:t>zones.</w:t>
      </w:r>
    </w:p>
    <w:p w14:paraId="0CD09329" w14:textId="77777777" w:rsidR="00510658" w:rsidRDefault="00510658" w:rsidP="00510658">
      <w:pPr>
        <w:pStyle w:val="ListParagraph"/>
      </w:pPr>
    </w:p>
    <w:tbl>
      <w:tblPr>
        <w:tblStyle w:val="TableGrid"/>
        <w:tblW w:w="0" w:type="auto"/>
        <w:tblInd w:w="720" w:type="dxa"/>
        <w:tblLook w:val="04A0" w:firstRow="1" w:lastRow="0" w:firstColumn="1" w:lastColumn="0" w:noHBand="0" w:noVBand="1"/>
      </w:tblPr>
      <w:tblGrid>
        <w:gridCol w:w="2085"/>
        <w:gridCol w:w="5300"/>
        <w:gridCol w:w="2577"/>
      </w:tblGrid>
      <w:tr w:rsidR="00510658" w14:paraId="103B3E74" w14:textId="77777777" w:rsidTr="00832B34">
        <w:tc>
          <w:tcPr>
            <w:tcW w:w="2085" w:type="dxa"/>
            <w:vAlign w:val="center"/>
          </w:tcPr>
          <w:p w14:paraId="38AA5639" w14:textId="67A36CE3" w:rsidR="00510658" w:rsidRDefault="00595BBD" w:rsidP="00E31E13">
            <w:pPr>
              <w:pStyle w:val="ListParagraph"/>
              <w:ind w:left="0" w:firstLine="0"/>
            </w:pPr>
            <w:r>
              <w:rPr>
                <w:b/>
                <w:bCs/>
              </w:rPr>
              <w:t>Animation</w:t>
            </w:r>
          </w:p>
        </w:tc>
        <w:tc>
          <w:tcPr>
            <w:tcW w:w="5300" w:type="dxa"/>
            <w:vAlign w:val="center"/>
          </w:tcPr>
          <w:p w14:paraId="79BAA9BC" w14:textId="77777777" w:rsidR="00510658" w:rsidRDefault="00510658" w:rsidP="00E31E13">
            <w:pPr>
              <w:pStyle w:val="ListParagraph"/>
              <w:ind w:left="0" w:firstLine="0"/>
            </w:pPr>
            <w:r w:rsidRPr="00704CDA">
              <w:rPr>
                <w:b/>
                <w:bCs/>
              </w:rPr>
              <w:t>Face plate indicator</w:t>
            </w:r>
          </w:p>
        </w:tc>
        <w:tc>
          <w:tcPr>
            <w:tcW w:w="2577" w:type="dxa"/>
            <w:vAlign w:val="center"/>
          </w:tcPr>
          <w:p w14:paraId="090E9A1F" w14:textId="77777777" w:rsidR="00510658" w:rsidRDefault="00510658" w:rsidP="00E31E13">
            <w:pPr>
              <w:pStyle w:val="ListParagraph"/>
              <w:ind w:left="0" w:firstLine="0"/>
            </w:pPr>
            <w:r w:rsidRPr="00704CDA">
              <w:rPr>
                <w:b/>
                <w:bCs/>
              </w:rPr>
              <w:t>Description</w:t>
            </w:r>
          </w:p>
        </w:tc>
      </w:tr>
      <w:tr w:rsidR="00510658" w14:paraId="57161552" w14:textId="77777777" w:rsidTr="00832B34">
        <w:tc>
          <w:tcPr>
            <w:tcW w:w="2085" w:type="dxa"/>
            <w:vAlign w:val="center"/>
          </w:tcPr>
          <w:p w14:paraId="4BD79B8B" w14:textId="6D0BDA3B" w:rsidR="00510658" w:rsidRDefault="00595BBD" w:rsidP="00E31E13">
            <w:pPr>
              <w:pStyle w:val="ListParagraph"/>
              <w:ind w:left="0" w:firstLine="0"/>
              <w:jc w:val="center"/>
              <w:rPr>
                <w:noProof/>
              </w:rPr>
            </w:pPr>
            <w:r>
              <w:rPr>
                <w:noProof/>
              </w:rPr>
              <w:drawing>
                <wp:inline distT="0" distB="0" distL="0" distR="0" wp14:anchorId="7AC00A28" wp14:editId="3452A322">
                  <wp:extent cx="1123950" cy="800100"/>
                  <wp:effectExtent l="0" t="0" r="0" b="0"/>
                  <wp:docPr id="48935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50875" name=""/>
                          <pic:cNvPicPr/>
                        </pic:nvPicPr>
                        <pic:blipFill>
                          <a:blip r:embed="rId104"/>
                          <a:stretch>
                            <a:fillRect/>
                          </a:stretch>
                        </pic:blipFill>
                        <pic:spPr>
                          <a:xfrm>
                            <a:off x="0" y="0"/>
                            <a:ext cx="1123950" cy="800100"/>
                          </a:xfrm>
                          <a:prstGeom prst="rect">
                            <a:avLst/>
                          </a:prstGeom>
                        </pic:spPr>
                      </pic:pic>
                    </a:graphicData>
                  </a:graphic>
                </wp:inline>
              </w:drawing>
            </w:r>
          </w:p>
        </w:tc>
        <w:tc>
          <w:tcPr>
            <w:tcW w:w="5300" w:type="dxa"/>
            <w:vAlign w:val="center"/>
          </w:tcPr>
          <w:p w14:paraId="2976EE34" w14:textId="0DB2B252" w:rsidR="00510658" w:rsidRDefault="00595BBD" w:rsidP="00E31E13">
            <w:pPr>
              <w:pStyle w:val="ListParagraph"/>
              <w:ind w:left="0" w:firstLine="0"/>
              <w:rPr>
                <w:noProof/>
              </w:rPr>
            </w:pPr>
            <w:r>
              <w:rPr>
                <w:noProof/>
              </w:rPr>
              <w:drawing>
                <wp:inline distT="0" distB="0" distL="0" distR="0" wp14:anchorId="1B6FB98D" wp14:editId="282E0DD2">
                  <wp:extent cx="2933700" cy="257175"/>
                  <wp:effectExtent l="0" t="0" r="0" b="9525"/>
                  <wp:docPr id="170013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7632" name=""/>
                          <pic:cNvPicPr/>
                        </pic:nvPicPr>
                        <pic:blipFill>
                          <a:blip r:embed="rId105"/>
                          <a:stretch>
                            <a:fillRect/>
                          </a:stretch>
                        </pic:blipFill>
                        <pic:spPr>
                          <a:xfrm>
                            <a:off x="0" y="0"/>
                            <a:ext cx="2933700" cy="257175"/>
                          </a:xfrm>
                          <a:prstGeom prst="rect">
                            <a:avLst/>
                          </a:prstGeom>
                        </pic:spPr>
                      </pic:pic>
                    </a:graphicData>
                  </a:graphic>
                </wp:inline>
              </w:drawing>
            </w:r>
          </w:p>
        </w:tc>
        <w:tc>
          <w:tcPr>
            <w:tcW w:w="2577" w:type="dxa"/>
            <w:vAlign w:val="center"/>
          </w:tcPr>
          <w:p w14:paraId="529CF809" w14:textId="77777777" w:rsidR="00510658" w:rsidRDefault="00510658" w:rsidP="00E31E13">
            <w:pPr>
              <w:pStyle w:val="ListParagraph"/>
              <w:ind w:left="0" w:firstLine="0"/>
            </w:pPr>
            <w:r w:rsidRPr="001C7D98">
              <w:t>Invalid, Unavailable, Bad Quality</w:t>
            </w:r>
            <w:r>
              <w:t xml:space="preserve">. </w:t>
            </w:r>
            <w:r w:rsidRPr="001C7D98">
              <w:t>Communication problem or none of the following states are valid</w:t>
            </w:r>
          </w:p>
          <w:p w14:paraId="6AE4657B" w14:textId="77777777" w:rsidR="00510658" w:rsidRPr="00FB6A0F" w:rsidRDefault="00510658" w:rsidP="00E31E13">
            <w:pPr>
              <w:pStyle w:val="ListParagraph"/>
              <w:ind w:left="0" w:firstLine="0"/>
            </w:pPr>
            <w:r>
              <w:t>(</w:t>
            </w:r>
            <w:r w:rsidRPr="00F85D84">
              <w:t>Priority</w:t>
            </w:r>
            <w:r>
              <w:t xml:space="preserve"> type</w:t>
            </w:r>
            <w:r w:rsidRPr="00F85D84">
              <w:t xml:space="preserve"> = </w:t>
            </w:r>
            <w:r>
              <w:t>2)</w:t>
            </w:r>
          </w:p>
        </w:tc>
      </w:tr>
      <w:tr w:rsidR="00510658" w14:paraId="387B0316" w14:textId="77777777" w:rsidTr="00832B34">
        <w:tc>
          <w:tcPr>
            <w:tcW w:w="2085" w:type="dxa"/>
            <w:vAlign w:val="center"/>
          </w:tcPr>
          <w:p w14:paraId="053CCB87" w14:textId="58CC2D0A" w:rsidR="00510658" w:rsidRDefault="00595BBD" w:rsidP="00E31E13">
            <w:pPr>
              <w:pStyle w:val="ListParagraph"/>
              <w:ind w:left="0" w:firstLine="0"/>
              <w:jc w:val="center"/>
            </w:pPr>
            <w:r>
              <w:rPr>
                <w:noProof/>
              </w:rPr>
              <w:drawing>
                <wp:inline distT="0" distB="0" distL="0" distR="0" wp14:anchorId="2BE8BDCA" wp14:editId="1AC5AA1A">
                  <wp:extent cx="1028700" cy="762000"/>
                  <wp:effectExtent l="0" t="0" r="0" b="0"/>
                  <wp:docPr id="26434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42625" name=""/>
                          <pic:cNvPicPr/>
                        </pic:nvPicPr>
                        <pic:blipFill>
                          <a:blip r:embed="rId106"/>
                          <a:stretch>
                            <a:fillRect/>
                          </a:stretch>
                        </pic:blipFill>
                        <pic:spPr>
                          <a:xfrm>
                            <a:off x="0" y="0"/>
                            <a:ext cx="1028700" cy="762000"/>
                          </a:xfrm>
                          <a:prstGeom prst="rect">
                            <a:avLst/>
                          </a:prstGeom>
                        </pic:spPr>
                      </pic:pic>
                    </a:graphicData>
                  </a:graphic>
                </wp:inline>
              </w:drawing>
            </w:r>
          </w:p>
        </w:tc>
        <w:tc>
          <w:tcPr>
            <w:tcW w:w="5300" w:type="dxa"/>
            <w:vAlign w:val="center"/>
          </w:tcPr>
          <w:p w14:paraId="08589A44" w14:textId="0DB9FB75" w:rsidR="00510658" w:rsidRDefault="00595BBD" w:rsidP="00E31E13">
            <w:pPr>
              <w:pStyle w:val="ListParagraph"/>
              <w:ind w:left="0" w:firstLine="0"/>
            </w:pPr>
            <w:r>
              <w:rPr>
                <w:noProof/>
              </w:rPr>
              <w:drawing>
                <wp:inline distT="0" distB="0" distL="0" distR="0" wp14:anchorId="32F06E5A" wp14:editId="4CC64B09">
                  <wp:extent cx="2933700" cy="276225"/>
                  <wp:effectExtent l="0" t="0" r="0" b="9525"/>
                  <wp:docPr id="150266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64897" name=""/>
                          <pic:cNvPicPr/>
                        </pic:nvPicPr>
                        <pic:blipFill>
                          <a:blip r:embed="rId107"/>
                          <a:stretch>
                            <a:fillRect/>
                          </a:stretch>
                        </pic:blipFill>
                        <pic:spPr>
                          <a:xfrm>
                            <a:off x="0" y="0"/>
                            <a:ext cx="2933700" cy="276225"/>
                          </a:xfrm>
                          <a:prstGeom prst="rect">
                            <a:avLst/>
                          </a:prstGeom>
                        </pic:spPr>
                      </pic:pic>
                    </a:graphicData>
                  </a:graphic>
                </wp:inline>
              </w:drawing>
            </w:r>
          </w:p>
        </w:tc>
        <w:tc>
          <w:tcPr>
            <w:tcW w:w="2577" w:type="dxa"/>
            <w:vAlign w:val="center"/>
          </w:tcPr>
          <w:p w14:paraId="4A22DA3A" w14:textId="77777777" w:rsidR="00510658" w:rsidRPr="001C7D98" w:rsidRDefault="00510658" w:rsidP="00E31E13">
            <w:pPr>
              <w:rPr>
                <w:rFonts w:ascii="Arial" w:hAnsi="Arial" w:cs="Arial"/>
                <w:sz w:val="20"/>
                <w:szCs w:val="20"/>
              </w:rPr>
            </w:pPr>
            <w:r w:rsidRPr="001C7D98">
              <w:rPr>
                <w:rFonts w:ascii="Arial" w:hAnsi="Arial" w:cs="Arial"/>
                <w:sz w:val="20"/>
                <w:szCs w:val="20"/>
              </w:rPr>
              <w:t>E- Stop activated</w:t>
            </w:r>
            <w:r>
              <w:rPr>
                <w:rFonts w:ascii="Arial" w:hAnsi="Arial" w:cs="Arial"/>
                <w:sz w:val="20"/>
                <w:szCs w:val="20"/>
              </w:rPr>
              <w:t xml:space="preserve">. </w:t>
            </w:r>
            <w:r w:rsidRPr="00D679BD">
              <w:rPr>
                <w:rFonts w:ascii="Arial" w:hAnsi="Arial" w:cs="Arial"/>
                <w:sz w:val="20"/>
                <w:szCs w:val="20"/>
              </w:rPr>
              <w:t>This status shows that one of the emergency stops has been activated</w:t>
            </w:r>
          </w:p>
          <w:p w14:paraId="361AAD66" w14:textId="77777777" w:rsidR="00510658" w:rsidRPr="001C7D98" w:rsidRDefault="00510658" w:rsidP="00E31E13">
            <w:pPr>
              <w:rPr>
                <w:rFonts w:ascii="Arial" w:hAnsi="Arial" w:cs="Arial"/>
                <w:sz w:val="20"/>
                <w:szCs w:val="20"/>
              </w:rPr>
            </w:pPr>
            <w:r w:rsidRPr="001C7D98">
              <w:rPr>
                <w:rFonts w:ascii="Arial" w:hAnsi="Arial" w:cs="Arial"/>
                <w:sz w:val="20"/>
                <w:szCs w:val="20"/>
              </w:rPr>
              <w:t>(Priority type = 2)</w:t>
            </w:r>
          </w:p>
        </w:tc>
      </w:tr>
      <w:tr w:rsidR="00510658" w14:paraId="79326B06" w14:textId="77777777" w:rsidTr="00832B34">
        <w:tc>
          <w:tcPr>
            <w:tcW w:w="2085" w:type="dxa"/>
            <w:vAlign w:val="center"/>
          </w:tcPr>
          <w:p w14:paraId="62324572" w14:textId="7E108E4C" w:rsidR="00510658" w:rsidRDefault="006722C2" w:rsidP="00E31E13">
            <w:pPr>
              <w:pStyle w:val="ListParagraph"/>
              <w:ind w:left="0" w:firstLine="0"/>
              <w:jc w:val="center"/>
            </w:pPr>
            <w:r>
              <w:rPr>
                <w:noProof/>
              </w:rPr>
              <w:drawing>
                <wp:inline distT="0" distB="0" distL="0" distR="0" wp14:anchorId="5C2FF71D" wp14:editId="3727F6F7">
                  <wp:extent cx="1028700" cy="762000"/>
                  <wp:effectExtent l="0" t="0" r="0" b="0"/>
                  <wp:docPr id="198561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42625" name=""/>
                          <pic:cNvPicPr/>
                        </pic:nvPicPr>
                        <pic:blipFill>
                          <a:blip r:embed="rId106"/>
                          <a:stretch>
                            <a:fillRect/>
                          </a:stretch>
                        </pic:blipFill>
                        <pic:spPr>
                          <a:xfrm>
                            <a:off x="0" y="0"/>
                            <a:ext cx="1028700" cy="762000"/>
                          </a:xfrm>
                          <a:prstGeom prst="rect">
                            <a:avLst/>
                          </a:prstGeom>
                        </pic:spPr>
                      </pic:pic>
                    </a:graphicData>
                  </a:graphic>
                </wp:inline>
              </w:drawing>
            </w:r>
          </w:p>
        </w:tc>
        <w:tc>
          <w:tcPr>
            <w:tcW w:w="5300" w:type="dxa"/>
            <w:vAlign w:val="center"/>
          </w:tcPr>
          <w:p w14:paraId="3D9F1A2E" w14:textId="0730D9C0" w:rsidR="00510658" w:rsidRDefault="006722C2" w:rsidP="00E31E13">
            <w:pPr>
              <w:pStyle w:val="ListParagraph"/>
              <w:ind w:left="0" w:firstLine="0"/>
            </w:pPr>
            <w:r>
              <w:rPr>
                <w:noProof/>
              </w:rPr>
              <w:drawing>
                <wp:inline distT="0" distB="0" distL="0" distR="0" wp14:anchorId="781E61A1" wp14:editId="4094573F">
                  <wp:extent cx="2924175" cy="247650"/>
                  <wp:effectExtent l="0" t="0" r="9525" b="0"/>
                  <wp:docPr id="134003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38027" name=""/>
                          <pic:cNvPicPr/>
                        </pic:nvPicPr>
                        <pic:blipFill>
                          <a:blip r:embed="rId108"/>
                          <a:stretch>
                            <a:fillRect/>
                          </a:stretch>
                        </pic:blipFill>
                        <pic:spPr>
                          <a:xfrm>
                            <a:off x="0" y="0"/>
                            <a:ext cx="2924175" cy="247650"/>
                          </a:xfrm>
                          <a:prstGeom prst="rect">
                            <a:avLst/>
                          </a:prstGeom>
                        </pic:spPr>
                      </pic:pic>
                    </a:graphicData>
                  </a:graphic>
                </wp:inline>
              </w:drawing>
            </w:r>
          </w:p>
        </w:tc>
        <w:tc>
          <w:tcPr>
            <w:tcW w:w="2577" w:type="dxa"/>
            <w:vAlign w:val="center"/>
          </w:tcPr>
          <w:p w14:paraId="1BBC228A" w14:textId="77777777" w:rsidR="00510658" w:rsidRDefault="00510658" w:rsidP="00E31E13">
            <w:pPr>
              <w:pStyle w:val="ListParagraph"/>
              <w:ind w:left="0" w:firstLine="0"/>
            </w:pPr>
            <w:r w:rsidRPr="001C7D98">
              <w:t>Motor fault</w:t>
            </w:r>
            <w:r>
              <w:t xml:space="preserve">. </w:t>
            </w:r>
            <w:r w:rsidRPr="00D679BD">
              <w:t>This status shows that one</w:t>
            </w:r>
            <w:r>
              <w:t xml:space="preserve"> or several motors are in fault state.</w:t>
            </w:r>
          </w:p>
          <w:p w14:paraId="1B85DB15" w14:textId="77777777" w:rsidR="00510658" w:rsidRDefault="00510658" w:rsidP="00E31E13">
            <w:pPr>
              <w:pStyle w:val="ListParagraph"/>
              <w:ind w:left="0" w:firstLine="0"/>
            </w:pPr>
            <w:r w:rsidRPr="001C7D98">
              <w:rPr>
                <w:szCs w:val="20"/>
              </w:rPr>
              <w:t>(Priority type = 2)</w:t>
            </w:r>
          </w:p>
        </w:tc>
      </w:tr>
      <w:tr w:rsidR="00510658" w14:paraId="3DB4AB8E" w14:textId="77777777" w:rsidTr="00832B34">
        <w:tc>
          <w:tcPr>
            <w:tcW w:w="2085" w:type="dxa"/>
            <w:vAlign w:val="center"/>
          </w:tcPr>
          <w:p w14:paraId="1E40C070" w14:textId="64BC0CE8" w:rsidR="00510658" w:rsidRDefault="006722C2" w:rsidP="00E31E13">
            <w:pPr>
              <w:pStyle w:val="ListParagraph"/>
              <w:ind w:left="0" w:firstLine="0"/>
              <w:jc w:val="center"/>
            </w:pPr>
            <w:r>
              <w:rPr>
                <w:noProof/>
              </w:rPr>
              <w:drawing>
                <wp:inline distT="0" distB="0" distL="0" distR="0" wp14:anchorId="1D481014" wp14:editId="709D830A">
                  <wp:extent cx="1076325" cy="847725"/>
                  <wp:effectExtent l="0" t="0" r="9525" b="9525"/>
                  <wp:docPr id="62224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43622" name=""/>
                          <pic:cNvPicPr/>
                        </pic:nvPicPr>
                        <pic:blipFill>
                          <a:blip r:embed="rId109"/>
                          <a:stretch>
                            <a:fillRect/>
                          </a:stretch>
                        </pic:blipFill>
                        <pic:spPr>
                          <a:xfrm>
                            <a:off x="0" y="0"/>
                            <a:ext cx="1076325" cy="847725"/>
                          </a:xfrm>
                          <a:prstGeom prst="rect">
                            <a:avLst/>
                          </a:prstGeom>
                        </pic:spPr>
                      </pic:pic>
                    </a:graphicData>
                  </a:graphic>
                </wp:inline>
              </w:drawing>
            </w:r>
          </w:p>
        </w:tc>
        <w:tc>
          <w:tcPr>
            <w:tcW w:w="5300" w:type="dxa"/>
            <w:vAlign w:val="center"/>
          </w:tcPr>
          <w:p w14:paraId="35235AE3" w14:textId="74F50313" w:rsidR="00510658" w:rsidRDefault="006722C2" w:rsidP="00E31E13">
            <w:pPr>
              <w:pStyle w:val="ListParagraph"/>
              <w:ind w:left="0" w:firstLine="0"/>
            </w:pPr>
            <w:r>
              <w:rPr>
                <w:noProof/>
              </w:rPr>
              <w:drawing>
                <wp:inline distT="0" distB="0" distL="0" distR="0" wp14:anchorId="7683D760" wp14:editId="3AEA783C">
                  <wp:extent cx="2905125" cy="257175"/>
                  <wp:effectExtent l="0" t="0" r="9525" b="9525"/>
                  <wp:docPr id="1756005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005052" name=""/>
                          <pic:cNvPicPr/>
                        </pic:nvPicPr>
                        <pic:blipFill>
                          <a:blip r:embed="rId110"/>
                          <a:stretch>
                            <a:fillRect/>
                          </a:stretch>
                        </pic:blipFill>
                        <pic:spPr>
                          <a:xfrm>
                            <a:off x="0" y="0"/>
                            <a:ext cx="2905125" cy="257175"/>
                          </a:xfrm>
                          <a:prstGeom prst="rect">
                            <a:avLst/>
                          </a:prstGeom>
                        </pic:spPr>
                      </pic:pic>
                    </a:graphicData>
                  </a:graphic>
                </wp:inline>
              </w:drawing>
            </w:r>
          </w:p>
        </w:tc>
        <w:tc>
          <w:tcPr>
            <w:tcW w:w="2577" w:type="dxa"/>
            <w:vAlign w:val="center"/>
          </w:tcPr>
          <w:p w14:paraId="286273E8" w14:textId="77777777" w:rsidR="00510658" w:rsidRDefault="00510658" w:rsidP="00E31E13">
            <w:pPr>
              <w:pStyle w:val="ListParagraph"/>
              <w:ind w:left="0" w:firstLine="0"/>
            </w:pPr>
            <w:r w:rsidRPr="00F85D84">
              <w:t>Jam</w:t>
            </w:r>
            <w:r>
              <w:t xml:space="preserve">. </w:t>
            </w:r>
            <w:r w:rsidRPr="00D679BD">
              <w:t>This status shows that one of the sections has a jam alarm activated.</w:t>
            </w:r>
          </w:p>
          <w:p w14:paraId="64056305" w14:textId="77777777" w:rsidR="00510658" w:rsidRDefault="00510658" w:rsidP="00E31E13">
            <w:pPr>
              <w:pStyle w:val="ListParagraph"/>
              <w:ind w:left="0" w:firstLine="0"/>
            </w:pPr>
            <w:r w:rsidRPr="001C7D98">
              <w:rPr>
                <w:szCs w:val="20"/>
              </w:rPr>
              <w:t xml:space="preserve">(Priority type = </w:t>
            </w:r>
            <w:r>
              <w:rPr>
                <w:szCs w:val="20"/>
              </w:rPr>
              <w:t>4</w:t>
            </w:r>
            <w:r w:rsidRPr="001C7D98">
              <w:rPr>
                <w:szCs w:val="20"/>
              </w:rPr>
              <w:t>)</w:t>
            </w:r>
          </w:p>
        </w:tc>
      </w:tr>
      <w:tr w:rsidR="00510658" w14:paraId="195BF3D2" w14:textId="77777777" w:rsidTr="00832B34">
        <w:tc>
          <w:tcPr>
            <w:tcW w:w="2085" w:type="dxa"/>
            <w:vAlign w:val="center"/>
          </w:tcPr>
          <w:p w14:paraId="57264046" w14:textId="354A02F8" w:rsidR="00510658" w:rsidRDefault="006722C2" w:rsidP="00E31E13">
            <w:pPr>
              <w:pStyle w:val="ListParagraph"/>
              <w:ind w:left="0" w:firstLine="0"/>
              <w:jc w:val="center"/>
            </w:pPr>
            <w:r>
              <w:rPr>
                <w:noProof/>
              </w:rPr>
              <w:drawing>
                <wp:inline distT="0" distB="0" distL="0" distR="0" wp14:anchorId="7360C3ED" wp14:editId="62494126">
                  <wp:extent cx="1085850" cy="762000"/>
                  <wp:effectExtent l="0" t="0" r="0" b="0"/>
                  <wp:docPr id="34147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77260" name=""/>
                          <pic:cNvPicPr/>
                        </pic:nvPicPr>
                        <pic:blipFill>
                          <a:blip r:embed="rId111"/>
                          <a:stretch>
                            <a:fillRect/>
                          </a:stretch>
                        </pic:blipFill>
                        <pic:spPr>
                          <a:xfrm>
                            <a:off x="0" y="0"/>
                            <a:ext cx="1085850" cy="762000"/>
                          </a:xfrm>
                          <a:prstGeom prst="rect">
                            <a:avLst/>
                          </a:prstGeom>
                        </pic:spPr>
                      </pic:pic>
                    </a:graphicData>
                  </a:graphic>
                </wp:inline>
              </w:drawing>
            </w:r>
          </w:p>
        </w:tc>
        <w:tc>
          <w:tcPr>
            <w:tcW w:w="5300" w:type="dxa"/>
            <w:vAlign w:val="center"/>
          </w:tcPr>
          <w:p w14:paraId="717CA787" w14:textId="23C15462" w:rsidR="00510658" w:rsidRDefault="006722C2" w:rsidP="00E31E13">
            <w:pPr>
              <w:pStyle w:val="ListParagraph"/>
              <w:ind w:left="0" w:firstLine="0"/>
            </w:pPr>
            <w:r>
              <w:rPr>
                <w:noProof/>
              </w:rPr>
              <w:drawing>
                <wp:inline distT="0" distB="0" distL="0" distR="0" wp14:anchorId="4ACEF5EA" wp14:editId="50C3AD51">
                  <wp:extent cx="2933700" cy="266700"/>
                  <wp:effectExtent l="0" t="0" r="0" b="0"/>
                  <wp:docPr id="162910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04324" name=""/>
                          <pic:cNvPicPr/>
                        </pic:nvPicPr>
                        <pic:blipFill rotWithShape="1">
                          <a:blip r:embed="rId112"/>
                          <a:srcRect t="6666"/>
                          <a:stretch/>
                        </pic:blipFill>
                        <pic:spPr bwMode="auto">
                          <a:xfrm>
                            <a:off x="0" y="0"/>
                            <a:ext cx="2933700" cy="266700"/>
                          </a:xfrm>
                          <a:prstGeom prst="rect">
                            <a:avLst/>
                          </a:prstGeom>
                          <a:ln>
                            <a:noFill/>
                          </a:ln>
                          <a:extLst>
                            <a:ext uri="{53640926-AAD7-44D8-BBD7-CCE9431645EC}">
                              <a14:shadowObscured xmlns:a14="http://schemas.microsoft.com/office/drawing/2010/main"/>
                            </a:ext>
                          </a:extLst>
                        </pic:spPr>
                      </pic:pic>
                    </a:graphicData>
                  </a:graphic>
                </wp:inline>
              </w:drawing>
            </w:r>
          </w:p>
        </w:tc>
        <w:tc>
          <w:tcPr>
            <w:tcW w:w="2577" w:type="dxa"/>
            <w:vAlign w:val="center"/>
          </w:tcPr>
          <w:p w14:paraId="5633C7AC" w14:textId="77777777" w:rsidR="00510658" w:rsidRPr="00D679BD" w:rsidRDefault="00510658" w:rsidP="00E31E13">
            <w:pPr>
              <w:rPr>
                <w:rFonts w:ascii="Arial" w:hAnsi="Arial" w:cs="Arial"/>
                <w:sz w:val="20"/>
                <w:szCs w:val="20"/>
              </w:rPr>
            </w:pPr>
            <w:r w:rsidRPr="00D679BD">
              <w:rPr>
                <w:rFonts w:ascii="Arial" w:hAnsi="Arial" w:cs="Arial"/>
                <w:sz w:val="20"/>
                <w:szCs w:val="20"/>
              </w:rPr>
              <w:t>100% Full</w:t>
            </w:r>
            <w:r>
              <w:rPr>
                <w:rFonts w:ascii="Arial" w:hAnsi="Arial" w:cs="Arial"/>
                <w:sz w:val="20"/>
                <w:szCs w:val="20"/>
              </w:rPr>
              <w:t xml:space="preserve">. </w:t>
            </w:r>
            <w:r w:rsidRPr="00D679BD">
              <w:rPr>
                <w:rFonts w:ascii="Arial" w:hAnsi="Arial" w:cs="Arial"/>
                <w:sz w:val="20"/>
                <w:szCs w:val="20"/>
              </w:rPr>
              <w:t>If all the activated sensors in this lane are detecting units or boxes, it will show this status</w:t>
            </w:r>
            <w:r>
              <w:rPr>
                <w:rFonts w:ascii="Arial" w:hAnsi="Arial" w:cs="Arial"/>
                <w:sz w:val="20"/>
                <w:szCs w:val="20"/>
              </w:rPr>
              <w:t>.</w:t>
            </w:r>
          </w:p>
          <w:p w14:paraId="1B800567" w14:textId="77777777" w:rsidR="00510658" w:rsidRPr="00D679BD" w:rsidRDefault="00510658" w:rsidP="00E31E13">
            <w:pPr>
              <w:pStyle w:val="ListParagraph"/>
              <w:ind w:left="0" w:firstLine="0"/>
              <w:rPr>
                <w:szCs w:val="20"/>
              </w:rPr>
            </w:pPr>
            <w:r w:rsidRPr="001C7D98">
              <w:rPr>
                <w:szCs w:val="20"/>
              </w:rPr>
              <w:t xml:space="preserve">(Priority type = </w:t>
            </w:r>
            <w:r>
              <w:rPr>
                <w:szCs w:val="20"/>
              </w:rPr>
              <w:t>5</w:t>
            </w:r>
            <w:r w:rsidRPr="001C7D98">
              <w:rPr>
                <w:szCs w:val="20"/>
              </w:rPr>
              <w:t>)</w:t>
            </w:r>
          </w:p>
        </w:tc>
      </w:tr>
      <w:tr w:rsidR="00510658" w14:paraId="00D8A91B" w14:textId="77777777" w:rsidTr="00832B34">
        <w:tc>
          <w:tcPr>
            <w:tcW w:w="2085" w:type="dxa"/>
            <w:vAlign w:val="center"/>
          </w:tcPr>
          <w:p w14:paraId="77A589FD" w14:textId="34A8EC2B" w:rsidR="00510658" w:rsidRDefault="006722C2" w:rsidP="00E31E13">
            <w:pPr>
              <w:pStyle w:val="ListParagraph"/>
              <w:ind w:left="0" w:firstLine="0"/>
              <w:jc w:val="center"/>
            </w:pPr>
            <w:r>
              <w:rPr>
                <w:noProof/>
              </w:rPr>
              <w:drawing>
                <wp:inline distT="0" distB="0" distL="0" distR="0" wp14:anchorId="4F790643" wp14:editId="70F20D9B">
                  <wp:extent cx="1095375" cy="800100"/>
                  <wp:effectExtent l="0" t="0" r="9525" b="0"/>
                  <wp:docPr id="9161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06378" name=""/>
                          <pic:cNvPicPr/>
                        </pic:nvPicPr>
                        <pic:blipFill>
                          <a:blip r:embed="rId113"/>
                          <a:stretch>
                            <a:fillRect/>
                          </a:stretch>
                        </pic:blipFill>
                        <pic:spPr>
                          <a:xfrm>
                            <a:off x="0" y="0"/>
                            <a:ext cx="1095375" cy="800100"/>
                          </a:xfrm>
                          <a:prstGeom prst="rect">
                            <a:avLst/>
                          </a:prstGeom>
                        </pic:spPr>
                      </pic:pic>
                    </a:graphicData>
                  </a:graphic>
                </wp:inline>
              </w:drawing>
            </w:r>
          </w:p>
        </w:tc>
        <w:tc>
          <w:tcPr>
            <w:tcW w:w="5300" w:type="dxa"/>
            <w:vAlign w:val="center"/>
          </w:tcPr>
          <w:p w14:paraId="24ABB2C9" w14:textId="2113116A" w:rsidR="00510658" w:rsidRDefault="006722C2" w:rsidP="00E31E13">
            <w:pPr>
              <w:pStyle w:val="ListParagraph"/>
              <w:ind w:left="0" w:firstLine="0"/>
            </w:pPr>
            <w:r>
              <w:rPr>
                <w:noProof/>
              </w:rPr>
              <w:drawing>
                <wp:inline distT="0" distB="0" distL="0" distR="0" wp14:anchorId="738FC647" wp14:editId="6DB68987">
                  <wp:extent cx="2914650" cy="228600"/>
                  <wp:effectExtent l="0" t="0" r="0" b="0"/>
                  <wp:docPr id="30063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36457" name=""/>
                          <pic:cNvPicPr/>
                        </pic:nvPicPr>
                        <pic:blipFill>
                          <a:blip r:embed="rId114"/>
                          <a:stretch>
                            <a:fillRect/>
                          </a:stretch>
                        </pic:blipFill>
                        <pic:spPr>
                          <a:xfrm>
                            <a:off x="0" y="0"/>
                            <a:ext cx="2914650" cy="228600"/>
                          </a:xfrm>
                          <a:prstGeom prst="rect">
                            <a:avLst/>
                          </a:prstGeom>
                        </pic:spPr>
                      </pic:pic>
                    </a:graphicData>
                  </a:graphic>
                </wp:inline>
              </w:drawing>
            </w:r>
          </w:p>
        </w:tc>
        <w:tc>
          <w:tcPr>
            <w:tcW w:w="2577" w:type="dxa"/>
            <w:vAlign w:val="center"/>
          </w:tcPr>
          <w:p w14:paraId="69F696DE" w14:textId="77777777" w:rsidR="00510658" w:rsidRPr="00D679BD" w:rsidRDefault="00510658" w:rsidP="00E31E13">
            <w:pPr>
              <w:rPr>
                <w:rFonts w:ascii="Arial" w:hAnsi="Arial" w:cs="Arial"/>
                <w:sz w:val="20"/>
                <w:szCs w:val="20"/>
              </w:rPr>
            </w:pPr>
            <w:r>
              <w:rPr>
                <w:rFonts w:ascii="Arial" w:hAnsi="Arial" w:cs="Arial"/>
                <w:sz w:val="20"/>
                <w:szCs w:val="20"/>
              </w:rPr>
              <w:t>75</w:t>
            </w:r>
            <w:r w:rsidRPr="00D679BD">
              <w:rPr>
                <w:rFonts w:ascii="Arial" w:hAnsi="Arial" w:cs="Arial"/>
                <w:sz w:val="20"/>
                <w:szCs w:val="20"/>
              </w:rPr>
              <w:t>% Full</w:t>
            </w:r>
            <w:r>
              <w:rPr>
                <w:rFonts w:ascii="Arial" w:hAnsi="Arial" w:cs="Arial"/>
                <w:sz w:val="20"/>
                <w:szCs w:val="20"/>
              </w:rPr>
              <w:t xml:space="preserve">. </w:t>
            </w:r>
            <w:r w:rsidRPr="00767C95">
              <w:rPr>
                <w:rFonts w:ascii="Arial" w:hAnsi="Arial" w:cs="Arial"/>
                <w:sz w:val="20"/>
                <w:szCs w:val="20"/>
              </w:rPr>
              <w:t>If 75% of the activated sensors in this lane are detecting units or boxes, this status will be displayed.</w:t>
            </w:r>
          </w:p>
          <w:p w14:paraId="3406B849" w14:textId="77777777" w:rsidR="00510658" w:rsidRDefault="00510658" w:rsidP="00E31E13">
            <w:pPr>
              <w:pStyle w:val="ListParagraph"/>
              <w:ind w:left="0" w:firstLine="0"/>
            </w:pPr>
            <w:r w:rsidRPr="001C7D98">
              <w:rPr>
                <w:szCs w:val="20"/>
              </w:rPr>
              <w:t xml:space="preserve">(Priority type = </w:t>
            </w:r>
            <w:r>
              <w:rPr>
                <w:szCs w:val="20"/>
              </w:rPr>
              <w:t>6</w:t>
            </w:r>
            <w:r w:rsidRPr="001C7D98">
              <w:rPr>
                <w:szCs w:val="20"/>
              </w:rPr>
              <w:t>)</w:t>
            </w:r>
          </w:p>
        </w:tc>
      </w:tr>
      <w:tr w:rsidR="00832B34" w14:paraId="06D9D804" w14:textId="77777777" w:rsidTr="00832B34">
        <w:tc>
          <w:tcPr>
            <w:tcW w:w="2085" w:type="dxa"/>
            <w:vAlign w:val="center"/>
          </w:tcPr>
          <w:p w14:paraId="12DC2975" w14:textId="6AA225BB" w:rsidR="00832B34" w:rsidRDefault="00832B34" w:rsidP="00832B34">
            <w:pPr>
              <w:pStyle w:val="ListParagraph"/>
              <w:ind w:left="0" w:firstLine="0"/>
              <w:jc w:val="center"/>
            </w:pPr>
            <w:r>
              <w:rPr>
                <w:noProof/>
              </w:rPr>
              <w:drawing>
                <wp:inline distT="0" distB="0" distL="0" distR="0" wp14:anchorId="698E7064" wp14:editId="187A9707">
                  <wp:extent cx="1095375" cy="800100"/>
                  <wp:effectExtent l="0" t="0" r="9525" b="0"/>
                  <wp:docPr id="143227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06774" name=""/>
                          <pic:cNvPicPr/>
                        </pic:nvPicPr>
                        <pic:blipFill>
                          <a:blip r:embed="rId113"/>
                          <a:stretch>
                            <a:fillRect/>
                          </a:stretch>
                        </pic:blipFill>
                        <pic:spPr>
                          <a:xfrm>
                            <a:off x="0" y="0"/>
                            <a:ext cx="1095375" cy="800100"/>
                          </a:xfrm>
                          <a:prstGeom prst="rect">
                            <a:avLst/>
                          </a:prstGeom>
                        </pic:spPr>
                      </pic:pic>
                    </a:graphicData>
                  </a:graphic>
                </wp:inline>
              </w:drawing>
            </w:r>
          </w:p>
        </w:tc>
        <w:tc>
          <w:tcPr>
            <w:tcW w:w="5300" w:type="dxa"/>
            <w:vAlign w:val="center"/>
          </w:tcPr>
          <w:p w14:paraId="232F2D45" w14:textId="3200B432" w:rsidR="00832B34" w:rsidRDefault="00832B34" w:rsidP="00832B34">
            <w:pPr>
              <w:pStyle w:val="ListParagraph"/>
              <w:ind w:left="0" w:firstLine="0"/>
            </w:pPr>
            <w:r>
              <w:rPr>
                <w:noProof/>
              </w:rPr>
              <w:drawing>
                <wp:inline distT="0" distB="0" distL="0" distR="0" wp14:anchorId="600DB508" wp14:editId="08E6F011">
                  <wp:extent cx="2933700" cy="247650"/>
                  <wp:effectExtent l="0" t="0" r="0" b="0"/>
                  <wp:docPr id="123919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24287" name=""/>
                          <pic:cNvPicPr/>
                        </pic:nvPicPr>
                        <pic:blipFill>
                          <a:blip r:embed="rId115"/>
                          <a:stretch>
                            <a:fillRect/>
                          </a:stretch>
                        </pic:blipFill>
                        <pic:spPr>
                          <a:xfrm>
                            <a:off x="0" y="0"/>
                            <a:ext cx="2933700" cy="247650"/>
                          </a:xfrm>
                          <a:prstGeom prst="rect">
                            <a:avLst/>
                          </a:prstGeom>
                        </pic:spPr>
                      </pic:pic>
                    </a:graphicData>
                  </a:graphic>
                </wp:inline>
              </w:drawing>
            </w:r>
          </w:p>
        </w:tc>
        <w:tc>
          <w:tcPr>
            <w:tcW w:w="2577" w:type="dxa"/>
            <w:vAlign w:val="center"/>
          </w:tcPr>
          <w:p w14:paraId="1E946ED4" w14:textId="77777777" w:rsidR="00832B34" w:rsidRPr="00D679BD" w:rsidRDefault="00832B34" w:rsidP="00832B34">
            <w:pPr>
              <w:rPr>
                <w:rFonts w:ascii="Arial" w:hAnsi="Arial" w:cs="Arial"/>
                <w:sz w:val="20"/>
                <w:szCs w:val="20"/>
              </w:rPr>
            </w:pPr>
            <w:r>
              <w:rPr>
                <w:rFonts w:ascii="Arial" w:hAnsi="Arial" w:cs="Arial"/>
                <w:sz w:val="20"/>
                <w:szCs w:val="20"/>
              </w:rPr>
              <w:t>50</w:t>
            </w:r>
            <w:r w:rsidRPr="00D679BD">
              <w:rPr>
                <w:rFonts w:ascii="Arial" w:hAnsi="Arial" w:cs="Arial"/>
                <w:sz w:val="20"/>
                <w:szCs w:val="20"/>
              </w:rPr>
              <w:t>% Full</w:t>
            </w:r>
            <w:r>
              <w:rPr>
                <w:rFonts w:ascii="Arial" w:hAnsi="Arial" w:cs="Arial"/>
                <w:sz w:val="20"/>
                <w:szCs w:val="20"/>
              </w:rPr>
              <w:t xml:space="preserve">. </w:t>
            </w:r>
            <w:r w:rsidRPr="00767C95">
              <w:rPr>
                <w:rFonts w:ascii="Arial" w:hAnsi="Arial" w:cs="Arial"/>
                <w:sz w:val="20"/>
                <w:szCs w:val="20"/>
              </w:rPr>
              <w:t xml:space="preserve">If </w:t>
            </w:r>
            <w:r>
              <w:rPr>
                <w:rFonts w:ascii="Arial" w:hAnsi="Arial" w:cs="Arial"/>
                <w:sz w:val="20"/>
                <w:szCs w:val="20"/>
              </w:rPr>
              <w:t>50</w:t>
            </w:r>
            <w:r w:rsidRPr="00767C95">
              <w:rPr>
                <w:rFonts w:ascii="Arial" w:hAnsi="Arial" w:cs="Arial"/>
                <w:sz w:val="20"/>
                <w:szCs w:val="20"/>
              </w:rPr>
              <w:t>% of the activated sensors in this lane are detecting units or boxes, this status will be displayed.</w:t>
            </w:r>
          </w:p>
          <w:p w14:paraId="6A48D32A" w14:textId="3F6C8CC3" w:rsidR="00832B34" w:rsidRDefault="00832B34" w:rsidP="00832B34">
            <w:pPr>
              <w:pStyle w:val="ListParagraph"/>
              <w:ind w:left="0" w:firstLine="0"/>
            </w:pPr>
            <w:r w:rsidRPr="001C7D98">
              <w:rPr>
                <w:szCs w:val="20"/>
              </w:rPr>
              <w:t xml:space="preserve">(Priority type = </w:t>
            </w:r>
            <w:r>
              <w:rPr>
                <w:szCs w:val="20"/>
              </w:rPr>
              <w:t>6</w:t>
            </w:r>
            <w:r w:rsidRPr="001C7D98">
              <w:rPr>
                <w:szCs w:val="20"/>
              </w:rPr>
              <w:t>)</w:t>
            </w:r>
          </w:p>
        </w:tc>
      </w:tr>
    </w:tbl>
    <w:p w14:paraId="1758DF6A" w14:textId="68A4CE95" w:rsidR="00510658" w:rsidRPr="00AF1639" w:rsidRDefault="00510658" w:rsidP="00510658">
      <w:pPr>
        <w:pStyle w:val="Caption"/>
        <w:jc w:val="center"/>
        <w:rPr>
          <w:i w:val="0"/>
          <w:iCs w:val="0"/>
        </w:rPr>
      </w:pPr>
      <w:bookmarkStart w:id="99" w:name="_Toc170815454"/>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50</w:t>
      </w:r>
      <w:r w:rsidRPr="006A6E67">
        <w:rPr>
          <w:i w:val="0"/>
          <w:iCs w:val="0"/>
        </w:rPr>
        <w:fldChar w:fldCharType="end"/>
      </w:r>
      <w:r w:rsidRPr="006A6E67">
        <w:rPr>
          <w:i w:val="0"/>
          <w:iCs w:val="0"/>
        </w:rPr>
        <w:t>.</w:t>
      </w:r>
      <w:r>
        <w:rPr>
          <w:i w:val="0"/>
          <w:iCs w:val="0"/>
        </w:rPr>
        <w:t xml:space="preserve"> </w:t>
      </w:r>
      <w:r w:rsidR="00832B34">
        <w:rPr>
          <w:i w:val="0"/>
          <w:iCs w:val="0"/>
        </w:rPr>
        <w:t>Zone</w:t>
      </w:r>
      <w:r w:rsidRPr="00767C95">
        <w:rPr>
          <w:i w:val="0"/>
          <w:iCs w:val="0"/>
        </w:rPr>
        <w:t xml:space="preserve"> status indicator.</w:t>
      </w:r>
      <w:bookmarkEnd w:id="99"/>
    </w:p>
    <w:p w14:paraId="477F93D0" w14:textId="77777777" w:rsidR="00510658" w:rsidRDefault="00510658" w:rsidP="00510658">
      <w:pPr>
        <w:pStyle w:val="ListParagraph"/>
      </w:pPr>
    </w:p>
    <w:tbl>
      <w:tblPr>
        <w:tblStyle w:val="TableGrid"/>
        <w:tblW w:w="0" w:type="auto"/>
        <w:tblInd w:w="720" w:type="dxa"/>
        <w:tblLook w:val="04A0" w:firstRow="1" w:lastRow="0" w:firstColumn="1" w:lastColumn="0" w:noHBand="0" w:noVBand="1"/>
      </w:tblPr>
      <w:tblGrid>
        <w:gridCol w:w="2055"/>
        <w:gridCol w:w="5565"/>
        <w:gridCol w:w="2342"/>
      </w:tblGrid>
      <w:tr w:rsidR="00510658" w14:paraId="4A338BF9" w14:textId="77777777" w:rsidTr="00832B34">
        <w:tc>
          <w:tcPr>
            <w:tcW w:w="2055" w:type="dxa"/>
          </w:tcPr>
          <w:p w14:paraId="04567625" w14:textId="20D0DC7E" w:rsidR="00510658" w:rsidRDefault="00832B34" w:rsidP="00E31E13">
            <w:pPr>
              <w:pStyle w:val="ListParagraph"/>
              <w:ind w:left="0" w:firstLine="0"/>
            </w:pPr>
            <w:r>
              <w:rPr>
                <w:b/>
                <w:bCs/>
              </w:rPr>
              <w:t>Animation</w:t>
            </w:r>
          </w:p>
        </w:tc>
        <w:tc>
          <w:tcPr>
            <w:tcW w:w="5565" w:type="dxa"/>
          </w:tcPr>
          <w:p w14:paraId="03FF2C48" w14:textId="77777777" w:rsidR="00510658" w:rsidRDefault="00510658" w:rsidP="00E31E13">
            <w:pPr>
              <w:pStyle w:val="ListParagraph"/>
              <w:ind w:left="0" w:firstLine="0"/>
            </w:pPr>
            <w:r w:rsidRPr="00704CDA">
              <w:rPr>
                <w:b/>
                <w:bCs/>
              </w:rPr>
              <w:t>Face plate indicator</w:t>
            </w:r>
          </w:p>
        </w:tc>
        <w:tc>
          <w:tcPr>
            <w:tcW w:w="2342" w:type="dxa"/>
          </w:tcPr>
          <w:p w14:paraId="6F527A87" w14:textId="77777777" w:rsidR="00510658" w:rsidRDefault="00510658" w:rsidP="00E31E13">
            <w:pPr>
              <w:pStyle w:val="ListParagraph"/>
              <w:ind w:left="0" w:firstLine="0"/>
            </w:pPr>
            <w:r w:rsidRPr="00704CDA">
              <w:rPr>
                <w:b/>
                <w:bCs/>
              </w:rPr>
              <w:t>Description</w:t>
            </w:r>
          </w:p>
        </w:tc>
      </w:tr>
      <w:tr w:rsidR="00832B34" w14:paraId="51C644F7" w14:textId="77777777" w:rsidTr="00832B34">
        <w:tc>
          <w:tcPr>
            <w:tcW w:w="2055" w:type="dxa"/>
            <w:vAlign w:val="center"/>
          </w:tcPr>
          <w:p w14:paraId="70DDE001" w14:textId="35BB9500" w:rsidR="00832B34" w:rsidRPr="00704CDA" w:rsidRDefault="00832B34" w:rsidP="00832B34">
            <w:pPr>
              <w:pStyle w:val="ListParagraph"/>
              <w:ind w:left="0" w:firstLine="0"/>
              <w:rPr>
                <w:b/>
                <w:bCs/>
              </w:rPr>
            </w:pPr>
            <w:r>
              <w:rPr>
                <w:noProof/>
              </w:rPr>
              <w:drawing>
                <wp:inline distT="0" distB="0" distL="0" distR="0" wp14:anchorId="784FFCC6" wp14:editId="2FA13C67">
                  <wp:extent cx="1095375" cy="800100"/>
                  <wp:effectExtent l="0" t="0" r="9525" b="0"/>
                  <wp:docPr id="46127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78808" name=""/>
                          <pic:cNvPicPr/>
                        </pic:nvPicPr>
                        <pic:blipFill>
                          <a:blip r:embed="rId113"/>
                          <a:stretch>
                            <a:fillRect/>
                          </a:stretch>
                        </pic:blipFill>
                        <pic:spPr>
                          <a:xfrm>
                            <a:off x="0" y="0"/>
                            <a:ext cx="1095375" cy="800100"/>
                          </a:xfrm>
                          <a:prstGeom prst="rect">
                            <a:avLst/>
                          </a:prstGeom>
                        </pic:spPr>
                      </pic:pic>
                    </a:graphicData>
                  </a:graphic>
                </wp:inline>
              </w:drawing>
            </w:r>
          </w:p>
        </w:tc>
        <w:tc>
          <w:tcPr>
            <w:tcW w:w="5565" w:type="dxa"/>
            <w:vAlign w:val="center"/>
          </w:tcPr>
          <w:p w14:paraId="0AE7805A" w14:textId="57971AA7" w:rsidR="00832B34" w:rsidRPr="00704CDA" w:rsidRDefault="00832B34" w:rsidP="00832B34">
            <w:pPr>
              <w:pStyle w:val="ListParagraph"/>
              <w:ind w:left="0" w:firstLine="0"/>
              <w:rPr>
                <w:b/>
                <w:bCs/>
              </w:rPr>
            </w:pPr>
            <w:r>
              <w:rPr>
                <w:noProof/>
              </w:rPr>
              <w:drawing>
                <wp:inline distT="0" distB="0" distL="0" distR="0" wp14:anchorId="5AE64D56" wp14:editId="5031BFD2">
                  <wp:extent cx="2952750" cy="257175"/>
                  <wp:effectExtent l="0" t="0" r="0" b="9525"/>
                  <wp:docPr id="80846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68094" name=""/>
                          <pic:cNvPicPr/>
                        </pic:nvPicPr>
                        <pic:blipFill>
                          <a:blip r:embed="rId116"/>
                          <a:stretch>
                            <a:fillRect/>
                          </a:stretch>
                        </pic:blipFill>
                        <pic:spPr>
                          <a:xfrm>
                            <a:off x="0" y="0"/>
                            <a:ext cx="2952750" cy="257175"/>
                          </a:xfrm>
                          <a:prstGeom prst="rect">
                            <a:avLst/>
                          </a:prstGeom>
                        </pic:spPr>
                      </pic:pic>
                    </a:graphicData>
                  </a:graphic>
                </wp:inline>
              </w:drawing>
            </w:r>
          </w:p>
        </w:tc>
        <w:tc>
          <w:tcPr>
            <w:tcW w:w="2342" w:type="dxa"/>
            <w:vAlign w:val="center"/>
          </w:tcPr>
          <w:p w14:paraId="1F98C47E" w14:textId="77777777" w:rsidR="00832B34" w:rsidRPr="00D679BD" w:rsidRDefault="00832B34" w:rsidP="00832B34">
            <w:pPr>
              <w:rPr>
                <w:rFonts w:ascii="Arial" w:hAnsi="Arial" w:cs="Arial"/>
                <w:sz w:val="20"/>
                <w:szCs w:val="20"/>
              </w:rPr>
            </w:pPr>
            <w:r>
              <w:rPr>
                <w:rFonts w:ascii="Arial" w:hAnsi="Arial" w:cs="Arial"/>
                <w:sz w:val="20"/>
                <w:szCs w:val="20"/>
              </w:rPr>
              <w:t>25</w:t>
            </w:r>
            <w:r w:rsidRPr="00D679BD">
              <w:rPr>
                <w:rFonts w:ascii="Arial" w:hAnsi="Arial" w:cs="Arial"/>
                <w:sz w:val="20"/>
                <w:szCs w:val="20"/>
              </w:rPr>
              <w:t>% Full</w:t>
            </w:r>
            <w:r>
              <w:rPr>
                <w:rFonts w:ascii="Arial" w:hAnsi="Arial" w:cs="Arial"/>
                <w:sz w:val="20"/>
                <w:szCs w:val="20"/>
              </w:rPr>
              <w:t xml:space="preserve">. </w:t>
            </w:r>
            <w:r w:rsidRPr="00767C95">
              <w:rPr>
                <w:rFonts w:ascii="Arial" w:hAnsi="Arial" w:cs="Arial"/>
                <w:sz w:val="20"/>
                <w:szCs w:val="20"/>
              </w:rPr>
              <w:t xml:space="preserve">If </w:t>
            </w:r>
            <w:r>
              <w:rPr>
                <w:rFonts w:ascii="Arial" w:hAnsi="Arial" w:cs="Arial"/>
                <w:sz w:val="20"/>
                <w:szCs w:val="20"/>
              </w:rPr>
              <w:t>25</w:t>
            </w:r>
            <w:r w:rsidRPr="00767C95">
              <w:rPr>
                <w:rFonts w:ascii="Arial" w:hAnsi="Arial" w:cs="Arial"/>
                <w:sz w:val="20"/>
                <w:szCs w:val="20"/>
              </w:rPr>
              <w:t>% of the activated sensors in this lane are detecting units or boxes, this status will be displayed.</w:t>
            </w:r>
          </w:p>
          <w:p w14:paraId="6E33BC28" w14:textId="42B6CA26" w:rsidR="00832B34" w:rsidRPr="00704CDA" w:rsidRDefault="00832B34" w:rsidP="00832B34">
            <w:pPr>
              <w:pStyle w:val="ListParagraph"/>
              <w:ind w:left="0" w:firstLine="0"/>
              <w:rPr>
                <w:b/>
                <w:bCs/>
              </w:rPr>
            </w:pPr>
            <w:r w:rsidRPr="001C7D98">
              <w:rPr>
                <w:szCs w:val="20"/>
              </w:rPr>
              <w:t xml:space="preserve">(Priority type = </w:t>
            </w:r>
            <w:r>
              <w:rPr>
                <w:szCs w:val="20"/>
              </w:rPr>
              <w:t>6</w:t>
            </w:r>
            <w:r w:rsidRPr="001C7D98">
              <w:rPr>
                <w:szCs w:val="20"/>
              </w:rPr>
              <w:t>)</w:t>
            </w:r>
          </w:p>
        </w:tc>
      </w:tr>
      <w:tr w:rsidR="00832B34" w14:paraId="1CB6D036" w14:textId="77777777" w:rsidTr="00832B34">
        <w:tc>
          <w:tcPr>
            <w:tcW w:w="2055" w:type="dxa"/>
            <w:vAlign w:val="center"/>
          </w:tcPr>
          <w:p w14:paraId="0900CF2E" w14:textId="7975EC5E" w:rsidR="00832B34" w:rsidRPr="00704CDA" w:rsidRDefault="00832B34" w:rsidP="00832B34">
            <w:pPr>
              <w:pStyle w:val="ListParagraph"/>
              <w:ind w:left="0" w:firstLine="0"/>
              <w:rPr>
                <w:b/>
                <w:bCs/>
              </w:rPr>
            </w:pPr>
            <w:r>
              <w:rPr>
                <w:noProof/>
              </w:rPr>
              <w:drawing>
                <wp:inline distT="0" distB="0" distL="0" distR="0" wp14:anchorId="3BF9C6D0" wp14:editId="784CEC5B">
                  <wp:extent cx="1038225" cy="809625"/>
                  <wp:effectExtent l="0" t="0" r="9525" b="9525"/>
                  <wp:docPr id="122180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07257" name=""/>
                          <pic:cNvPicPr/>
                        </pic:nvPicPr>
                        <pic:blipFill>
                          <a:blip r:embed="rId117"/>
                          <a:stretch>
                            <a:fillRect/>
                          </a:stretch>
                        </pic:blipFill>
                        <pic:spPr>
                          <a:xfrm>
                            <a:off x="0" y="0"/>
                            <a:ext cx="1038225" cy="809625"/>
                          </a:xfrm>
                          <a:prstGeom prst="rect">
                            <a:avLst/>
                          </a:prstGeom>
                        </pic:spPr>
                      </pic:pic>
                    </a:graphicData>
                  </a:graphic>
                </wp:inline>
              </w:drawing>
            </w:r>
          </w:p>
        </w:tc>
        <w:tc>
          <w:tcPr>
            <w:tcW w:w="5565" w:type="dxa"/>
            <w:vAlign w:val="center"/>
          </w:tcPr>
          <w:p w14:paraId="7F18C3FD" w14:textId="3A14543F" w:rsidR="00832B34" w:rsidRPr="00704CDA" w:rsidRDefault="00832B34" w:rsidP="00832B34">
            <w:pPr>
              <w:pStyle w:val="ListParagraph"/>
              <w:ind w:left="0" w:firstLine="0"/>
              <w:rPr>
                <w:b/>
                <w:bCs/>
              </w:rPr>
            </w:pPr>
            <w:r>
              <w:rPr>
                <w:noProof/>
              </w:rPr>
              <w:drawing>
                <wp:inline distT="0" distB="0" distL="0" distR="0" wp14:anchorId="38F0D206" wp14:editId="09B6018E">
                  <wp:extent cx="2952750" cy="295275"/>
                  <wp:effectExtent l="0" t="0" r="0" b="9525"/>
                  <wp:docPr id="34883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32025" name=""/>
                          <pic:cNvPicPr/>
                        </pic:nvPicPr>
                        <pic:blipFill>
                          <a:blip r:embed="rId118"/>
                          <a:stretch>
                            <a:fillRect/>
                          </a:stretch>
                        </pic:blipFill>
                        <pic:spPr>
                          <a:xfrm>
                            <a:off x="0" y="0"/>
                            <a:ext cx="2952750" cy="295275"/>
                          </a:xfrm>
                          <a:prstGeom prst="rect">
                            <a:avLst/>
                          </a:prstGeom>
                        </pic:spPr>
                      </pic:pic>
                    </a:graphicData>
                  </a:graphic>
                </wp:inline>
              </w:drawing>
            </w:r>
          </w:p>
        </w:tc>
        <w:tc>
          <w:tcPr>
            <w:tcW w:w="2342" w:type="dxa"/>
            <w:vAlign w:val="center"/>
          </w:tcPr>
          <w:p w14:paraId="2666621B" w14:textId="77777777" w:rsidR="00832B34" w:rsidRPr="00767C95" w:rsidRDefault="00832B34" w:rsidP="00832B34">
            <w:pPr>
              <w:rPr>
                <w:rFonts w:ascii="Arial" w:eastAsia="Arial" w:hAnsi="Arial" w:cs="Arial"/>
                <w:color w:val="000000"/>
                <w:sz w:val="20"/>
                <w:szCs w:val="20"/>
              </w:rPr>
            </w:pPr>
            <w:r w:rsidRPr="00767C95">
              <w:rPr>
                <w:rFonts w:ascii="Arial" w:hAnsi="Arial" w:cs="Arial"/>
                <w:sz w:val="20"/>
                <w:szCs w:val="20"/>
              </w:rPr>
              <w:t>Running or ON.</w:t>
            </w:r>
            <w:r>
              <w:t xml:space="preserve"> </w:t>
            </w:r>
            <w:r w:rsidRPr="00767C95">
              <w:rPr>
                <w:rFonts w:ascii="Arial" w:hAnsi="Arial" w:cs="Arial"/>
                <w:sz w:val="20"/>
                <w:szCs w:val="20"/>
              </w:rPr>
              <w:t>If the zones that comprise the lane are running, the system will display this status.</w:t>
            </w:r>
          </w:p>
          <w:p w14:paraId="7423CE86" w14:textId="40CE5E28" w:rsidR="00832B34" w:rsidRPr="00704CDA" w:rsidRDefault="00832B34" w:rsidP="00832B34">
            <w:pPr>
              <w:pStyle w:val="ListParagraph"/>
              <w:ind w:left="0" w:firstLine="0"/>
              <w:rPr>
                <w:b/>
                <w:bCs/>
              </w:rPr>
            </w:pPr>
            <w:r w:rsidRPr="001C7D98">
              <w:rPr>
                <w:szCs w:val="20"/>
              </w:rPr>
              <w:t xml:space="preserve">(Priority type = </w:t>
            </w:r>
            <w:r>
              <w:rPr>
                <w:szCs w:val="20"/>
              </w:rPr>
              <w:t>7</w:t>
            </w:r>
            <w:r w:rsidRPr="001C7D98">
              <w:rPr>
                <w:szCs w:val="20"/>
              </w:rPr>
              <w:t>)</w:t>
            </w:r>
          </w:p>
        </w:tc>
      </w:tr>
      <w:tr w:rsidR="00510658" w14:paraId="291C1988" w14:textId="77777777" w:rsidTr="00832B34">
        <w:tc>
          <w:tcPr>
            <w:tcW w:w="2055" w:type="dxa"/>
            <w:vAlign w:val="center"/>
          </w:tcPr>
          <w:p w14:paraId="368D9DE8" w14:textId="2BAF5443" w:rsidR="00510658" w:rsidRDefault="00832B34" w:rsidP="00E31E13">
            <w:pPr>
              <w:pStyle w:val="ListParagraph"/>
              <w:ind w:left="0" w:firstLine="0"/>
              <w:jc w:val="center"/>
              <w:rPr>
                <w:noProof/>
              </w:rPr>
            </w:pPr>
            <w:r>
              <w:rPr>
                <w:noProof/>
              </w:rPr>
              <w:drawing>
                <wp:inline distT="0" distB="0" distL="0" distR="0" wp14:anchorId="00404604" wp14:editId="3CCAB95B">
                  <wp:extent cx="1066800" cy="762000"/>
                  <wp:effectExtent l="0" t="0" r="0" b="0"/>
                  <wp:docPr id="88541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19805" name=""/>
                          <pic:cNvPicPr/>
                        </pic:nvPicPr>
                        <pic:blipFill>
                          <a:blip r:embed="rId119"/>
                          <a:stretch>
                            <a:fillRect/>
                          </a:stretch>
                        </pic:blipFill>
                        <pic:spPr>
                          <a:xfrm>
                            <a:off x="0" y="0"/>
                            <a:ext cx="1066800" cy="762000"/>
                          </a:xfrm>
                          <a:prstGeom prst="rect">
                            <a:avLst/>
                          </a:prstGeom>
                        </pic:spPr>
                      </pic:pic>
                    </a:graphicData>
                  </a:graphic>
                </wp:inline>
              </w:drawing>
            </w:r>
          </w:p>
        </w:tc>
        <w:tc>
          <w:tcPr>
            <w:tcW w:w="5565" w:type="dxa"/>
            <w:vAlign w:val="center"/>
          </w:tcPr>
          <w:p w14:paraId="71EFADF0" w14:textId="43CF53BF" w:rsidR="00510658" w:rsidRDefault="00832B34" w:rsidP="00E31E13">
            <w:pPr>
              <w:pStyle w:val="ListParagraph"/>
              <w:ind w:left="0" w:firstLine="0"/>
              <w:rPr>
                <w:noProof/>
              </w:rPr>
            </w:pPr>
            <w:r>
              <w:rPr>
                <w:noProof/>
              </w:rPr>
              <w:drawing>
                <wp:inline distT="0" distB="0" distL="0" distR="0" wp14:anchorId="03CC9D28" wp14:editId="5BB5C80B">
                  <wp:extent cx="2933700" cy="238125"/>
                  <wp:effectExtent l="0" t="0" r="0" b="9525"/>
                  <wp:docPr id="167475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52990" name=""/>
                          <pic:cNvPicPr/>
                        </pic:nvPicPr>
                        <pic:blipFill>
                          <a:blip r:embed="rId120"/>
                          <a:stretch>
                            <a:fillRect/>
                          </a:stretch>
                        </pic:blipFill>
                        <pic:spPr>
                          <a:xfrm>
                            <a:off x="0" y="0"/>
                            <a:ext cx="2933700" cy="238125"/>
                          </a:xfrm>
                          <a:prstGeom prst="rect">
                            <a:avLst/>
                          </a:prstGeom>
                        </pic:spPr>
                      </pic:pic>
                    </a:graphicData>
                  </a:graphic>
                </wp:inline>
              </w:drawing>
            </w:r>
          </w:p>
        </w:tc>
        <w:tc>
          <w:tcPr>
            <w:tcW w:w="2342" w:type="dxa"/>
            <w:vAlign w:val="center"/>
          </w:tcPr>
          <w:p w14:paraId="12F0B62B" w14:textId="77777777" w:rsidR="00510658" w:rsidRDefault="00510658" w:rsidP="00E31E13">
            <w:pPr>
              <w:rPr>
                <w:rFonts w:ascii="Arial" w:hAnsi="Arial" w:cs="Arial"/>
                <w:sz w:val="20"/>
                <w:szCs w:val="20"/>
              </w:rPr>
            </w:pPr>
            <w:r w:rsidRPr="00767C95">
              <w:rPr>
                <w:rFonts w:ascii="Arial" w:hAnsi="Arial" w:cs="Arial"/>
                <w:sz w:val="20"/>
                <w:szCs w:val="20"/>
              </w:rPr>
              <w:t>Energy management</w:t>
            </w:r>
            <w:r>
              <w:rPr>
                <w:rFonts w:ascii="Arial" w:hAnsi="Arial" w:cs="Arial"/>
                <w:sz w:val="20"/>
                <w:szCs w:val="20"/>
              </w:rPr>
              <w:t xml:space="preserve">. Zones or lane </w:t>
            </w:r>
            <w:r w:rsidRPr="00767C95">
              <w:rPr>
                <w:rFonts w:ascii="Arial" w:hAnsi="Arial" w:cs="Arial"/>
                <w:sz w:val="20"/>
                <w:szCs w:val="20"/>
              </w:rPr>
              <w:t>is enabled or started but it's not running due to flow control (</w:t>
            </w:r>
            <w:proofErr w:type="spellStart"/>
            <w:r w:rsidRPr="00767C95">
              <w:rPr>
                <w:rFonts w:ascii="Arial" w:hAnsi="Arial" w:cs="Arial"/>
                <w:sz w:val="20"/>
                <w:szCs w:val="20"/>
              </w:rPr>
              <w:t>ie</w:t>
            </w:r>
            <w:proofErr w:type="spellEnd"/>
            <w:r w:rsidRPr="00767C95">
              <w:rPr>
                <w:rFonts w:ascii="Arial" w:hAnsi="Arial" w:cs="Arial"/>
                <w:sz w:val="20"/>
                <w:szCs w:val="20"/>
              </w:rPr>
              <w:t xml:space="preserve"> downstream is not ready)</w:t>
            </w:r>
            <w:r>
              <w:rPr>
                <w:rFonts w:ascii="Arial" w:hAnsi="Arial" w:cs="Arial"/>
                <w:sz w:val="20"/>
                <w:szCs w:val="20"/>
              </w:rPr>
              <w:t>.</w:t>
            </w:r>
          </w:p>
          <w:p w14:paraId="37894B57" w14:textId="77777777" w:rsidR="00510658" w:rsidRPr="00767C95" w:rsidRDefault="00510658" w:rsidP="00E31E13">
            <w:pPr>
              <w:rPr>
                <w:rFonts w:ascii="Arial" w:hAnsi="Arial" w:cs="Arial"/>
                <w:sz w:val="20"/>
                <w:szCs w:val="20"/>
              </w:rPr>
            </w:pPr>
            <w:r w:rsidRPr="001C7D98">
              <w:rPr>
                <w:rFonts w:ascii="Arial" w:hAnsi="Arial" w:cs="Arial"/>
                <w:sz w:val="20"/>
                <w:szCs w:val="20"/>
              </w:rPr>
              <w:t xml:space="preserve">(Priority type = </w:t>
            </w:r>
            <w:r>
              <w:rPr>
                <w:sz w:val="20"/>
                <w:szCs w:val="20"/>
              </w:rPr>
              <w:t>8</w:t>
            </w:r>
            <w:r w:rsidRPr="001C7D98">
              <w:rPr>
                <w:rFonts w:ascii="Arial" w:hAnsi="Arial" w:cs="Arial"/>
                <w:sz w:val="20"/>
                <w:szCs w:val="20"/>
              </w:rPr>
              <w:t>)</w:t>
            </w:r>
          </w:p>
        </w:tc>
      </w:tr>
      <w:tr w:rsidR="00510658" w14:paraId="49A676AD" w14:textId="77777777" w:rsidTr="00832B34">
        <w:tc>
          <w:tcPr>
            <w:tcW w:w="2055" w:type="dxa"/>
            <w:vAlign w:val="center"/>
          </w:tcPr>
          <w:p w14:paraId="360C307A" w14:textId="255743ED" w:rsidR="00510658" w:rsidRDefault="00832B34" w:rsidP="00E31E13">
            <w:pPr>
              <w:pStyle w:val="ListParagraph"/>
              <w:ind w:left="0" w:firstLine="0"/>
              <w:jc w:val="center"/>
              <w:rPr>
                <w:noProof/>
              </w:rPr>
            </w:pPr>
            <w:r>
              <w:rPr>
                <w:noProof/>
              </w:rPr>
              <w:drawing>
                <wp:inline distT="0" distB="0" distL="0" distR="0" wp14:anchorId="1FD5ADAC" wp14:editId="63745967">
                  <wp:extent cx="1085850" cy="809625"/>
                  <wp:effectExtent l="0" t="0" r="0" b="9525"/>
                  <wp:docPr id="155288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84975" name=""/>
                          <pic:cNvPicPr/>
                        </pic:nvPicPr>
                        <pic:blipFill>
                          <a:blip r:embed="rId121"/>
                          <a:stretch>
                            <a:fillRect/>
                          </a:stretch>
                        </pic:blipFill>
                        <pic:spPr>
                          <a:xfrm>
                            <a:off x="0" y="0"/>
                            <a:ext cx="1085850" cy="809625"/>
                          </a:xfrm>
                          <a:prstGeom prst="rect">
                            <a:avLst/>
                          </a:prstGeom>
                        </pic:spPr>
                      </pic:pic>
                    </a:graphicData>
                  </a:graphic>
                </wp:inline>
              </w:drawing>
            </w:r>
          </w:p>
        </w:tc>
        <w:tc>
          <w:tcPr>
            <w:tcW w:w="5565" w:type="dxa"/>
            <w:vAlign w:val="center"/>
          </w:tcPr>
          <w:p w14:paraId="0CAC8965" w14:textId="639C0862" w:rsidR="00510658" w:rsidRDefault="00832B34" w:rsidP="00E31E13">
            <w:pPr>
              <w:pStyle w:val="ListParagraph"/>
              <w:ind w:left="0" w:firstLine="0"/>
              <w:rPr>
                <w:noProof/>
              </w:rPr>
            </w:pPr>
            <w:r>
              <w:rPr>
                <w:noProof/>
              </w:rPr>
              <w:drawing>
                <wp:inline distT="0" distB="0" distL="0" distR="0" wp14:anchorId="73FA8D9C" wp14:editId="6E179D18">
                  <wp:extent cx="2924175" cy="257175"/>
                  <wp:effectExtent l="0" t="0" r="9525" b="9525"/>
                  <wp:docPr id="6525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31135" name=""/>
                          <pic:cNvPicPr/>
                        </pic:nvPicPr>
                        <pic:blipFill>
                          <a:blip r:embed="rId122"/>
                          <a:stretch>
                            <a:fillRect/>
                          </a:stretch>
                        </pic:blipFill>
                        <pic:spPr>
                          <a:xfrm>
                            <a:off x="0" y="0"/>
                            <a:ext cx="2924175" cy="257175"/>
                          </a:xfrm>
                          <a:prstGeom prst="rect">
                            <a:avLst/>
                          </a:prstGeom>
                        </pic:spPr>
                      </pic:pic>
                    </a:graphicData>
                  </a:graphic>
                </wp:inline>
              </w:drawing>
            </w:r>
          </w:p>
        </w:tc>
        <w:tc>
          <w:tcPr>
            <w:tcW w:w="2342" w:type="dxa"/>
            <w:vAlign w:val="center"/>
          </w:tcPr>
          <w:p w14:paraId="521FAFB2" w14:textId="77777777" w:rsidR="00510658" w:rsidRPr="007E3A67" w:rsidRDefault="00510658" w:rsidP="00E31E13">
            <w:pPr>
              <w:rPr>
                <w:rFonts w:ascii="Arial" w:hAnsi="Arial" w:cs="Arial"/>
                <w:sz w:val="20"/>
                <w:szCs w:val="20"/>
              </w:rPr>
            </w:pPr>
            <w:r w:rsidRPr="007E3A67">
              <w:rPr>
                <w:rFonts w:ascii="Arial" w:hAnsi="Arial" w:cs="Arial"/>
                <w:sz w:val="20"/>
                <w:szCs w:val="20"/>
              </w:rPr>
              <w:t>Enabled, not running</w:t>
            </w:r>
            <w:r>
              <w:rPr>
                <w:rFonts w:ascii="Arial" w:hAnsi="Arial" w:cs="Arial"/>
                <w:sz w:val="20"/>
                <w:szCs w:val="20"/>
              </w:rPr>
              <w:t xml:space="preserve">. </w:t>
            </w:r>
            <w:r w:rsidRPr="007E3A67">
              <w:rPr>
                <w:rFonts w:ascii="Arial" w:hAnsi="Arial" w:cs="Arial"/>
                <w:sz w:val="20"/>
                <w:szCs w:val="20"/>
              </w:rPr>
              <w:t>Unit is enabled or started but it’s not running due to timeout for no activity</w:t>
            </w:r>
            <w:r>
              <w:rPr>
                <w:rFonts w:ascii="Arial" w:hAnsi="Arial" w:cs="Arial"/>
                <w:sz w:val="20"/>
                <w:szCs w:val="20"/>
              </w:rPr>
              <w:t>.</w:t>
            </w:r>
          </w:p>
          <w:p w14:paraId="24A42EDC" w14:textId="77777777" w:rsidR="00510658" w:rsidRPr="007E3A67" w:rsidRDefault="00510658" w:rsidP="00E31E13">
            <w:pPr>
              <w:rPr>
                <w:rFonts w:ascii="Arial" w:hAnsi="Arial" w:cs="Arial"/>
                <w:sz w:val="20"/>
                <w:szCs w:val="20"/>
              </w:rPr>
            </w:pPr>
            <w:r w:rsidRPr="001C7D98">
              <w:rPr>
                <w:rFonts w:ascii="Arial" w:hAnsi="Arial" w:cs="Arial"/>
                <w:sz w:val="20"/>
                <w:szCs w:val="20"/>
              </w:rPr>
              <w:t xml:space="preserve">(Priority type = </w:t>
            </w:r>
            <w:r>
              <w:rPr>
                <w:sz w:val="20"/>
                <w:szCs w:val="20"/>
              </w:rPr>
              <w:t>9</w:t>
            </w:r>
            <w:r w:rsidRPr="001C7D98">
              <w:rPr>
                <w:rFonts w:ascii="Arial" w:hAnsi="Arial" w:cs="Arial"/>
                <w:sz w:val="20"/>
                <w:szCs w:val="20"/>
              </w:rPr>
              <w:t>)</w:t>
            </w:r>
          </w:p>
        </w:tc>
      </w:tr>
      <w:tr w:rsidR="00510658" w14:paraId="26B141F1" w14:textId="77777777" w:rsidTr="00832B34">
        <w:tc>
          <w:tcPr>
            <w:tcW w:w="2055" w:type="dxa"/>
            <w:vAlign w:val="center"/>
          </w:tcPr>
          <w:p w14:paraId="1223B300" w14:textId="158F0D58" w:rsidR="00510658" w:rsidRDefault="00832B34" w:rsidP="00E31E13">
            <w:pPr>
              <w:pStyle w:val="ListParagraph"/>
              <w:ind w:left="0" w:firstLine="0"/>
              <w:jc w:val="center"/>
              <w:rPr>
                <w:noProof/>
              </w:rPr>
            </w:pPr>
            <w:r>
              <w:rPr>
                <w:noProof/>
              </w:rPr>
              <w:drawing>
                <wp:inline distT="0" distB="0" distL="0" distR="0" wp14:anchorId="2BFF94BA" wp14:editId="06F98069">
                  <wp:extent cx="1085850" cy="771525"/>
                  <wp:effectExtent l="0" t="0" r="0" b="9525"/>
                  <wp:docPr id="49989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891942" name=""/>
                          <pic:cNvPicPr/>
                        </pic:nvPicPr>
                        <pic:blipFill>
                          <a:blip r:embed="rId123"/>
                          <a:stretch>
                            <a:fillRect/>
                          </a:stretch>
                        </pic:blipFill>
                        <pic:spPr>
                          <a:xfrm>
                            <a:off x="0" y="0"/>
                            <a:ext cx="1085850" cy="771525"/>
                          </a:xfrm>
                          <a:prstGeom prst="rect">
                            <a:avLst/>
                          </a:prstGeom>
                        </pic:spPr>
                      </pic:pic>
                    </a:graphicData>
                  </a:graphic>
                </wp:inline>
              </w:drawing>
            </w:r>
          </w:p>
        </w:tc>
        <w:tc>
          <w:tcPr>
            <w:tcW w:w="5565" w:type="dxa"/>
            <w:vAlign w:val="center"/>
          </w:tcPr>
          <w:p w14:paraId="7E96CCE8" w14:textId="22F2FEC4" w:rsidR="00510658" w:rsidRDefault="00832B34" w:rsidP="00E31E13">
            <w:pPr>
              <w:pStyle w:val="ListParagraph"/>
              <w:ind w:left="0" w:firstLine="0"/>
              <w:rPr>
                <w:noProof/>
              </w:rPr>
            </w:pPr>
            <w:r>
              <w:rPr>
                <w:noProof/>
              </w:rPr>
              <w:drawing>
                <wp:inline distT="0" distB="0" distL="0" distR="0" wp14:anchorId="5F246A96" wp14:editId="1319E97A">
                  <wp:extent cx="2933700" cy="276225"/>
                  <wp:effectExtent l="0" t="0" r="0" b="9525"/>
                  <wp:docPr id="108308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81117" name=""/>
                          <pic:cNvPicPr/>
                        </pic:nvPicPr>
                        <pic:blipFill>
                          <a:blip r:embed="rId124"/>
                          <a:stretch>
                            <a:fillRect/>
                          </a:stretch>
                        </pic:blipFill>
                        <pic:spPr>
                          <a:xfrm>
                            <a:off x="0" y="0"/>
                            <a:ext cx="2933700" cy="276225"/>
                          </a:xfrm>
                          <a:prstGeom prst="rect">
                            <a:avLst/>
                          </a:prstGeom>
                        </pic:spPr>
                      </pic:pic>
                    </a:graphicData>
                  </a:graphic>
                </wp:inline>
              </w:drawing>
            </w:r>
          </w:p>
        </w:tc>
        <w:tc>
          <w:tcPr>
            <w:tcW w:w="2342" w:type="dxa"/>
            <w:vAlign w:val="center"/>
          </w:tcPr>
          <w:p w14:paraId="7A3FCC2D" w14:textId="77777777" w:rsidR="00510658" w:rsidRDefault="00510658" w:rsidP="00E31E13">
            <w:pPr>
              <w:rPr>
                <w:rFonts w:ascii="Arial" w:eastAsia="Arial" w:hAnsi="Arial" w:cs="Arial"/>
                <w:color w:val="000000"/>
                <w:sz w:val="20"/>
              </w:rPr>
            </w:pPr>
            <w:r w:rsidRPr="007E3A67">
              <w:rPr>
                <w:rFonts w:ascii="Arial" w:eastAsia="Arial" w:hAnsi="Arial" w:cs="Arial"/>
                <w:color w:val="000000"/>
                <w:sz w:val="20"/>
              </w:rPr>
              <w:t>OFF / Inactive</w:t>
            </w:r>
            <w:r>
              <w:rPr>
                <w:rFonts w:ascii="Arial" w:eastAsia="Arial" w:hAnsi="Arial" w:cs="Arial"/>
                <w:color w:val="000000"/>
                <w:sz w:val="20"/>
              </w:rPr>
              <w:t xml:space="preserve">. </w:t>
            </w:r>
            <w:r>
              <w:rPr>
                <w:rFonts w:ascii="Arial" w:hAnsi="Arial" w:cs="Arial"/>
                <w:sz w:val="20"/>
                <w:szCs w:val="20"/>
              </w:rPr>
              <w:t>Zones or lane</w:t>
            </w:r>
            <w:r w:rsidRPr="007E3A67">
              <w:rPr>
                <w:rFonts w:ascii="Arial" w:eastAsia="Arial" w:hAnsi="Arial" w:cs="Arial"/>
                <w:color w:val="000000"/>
                <w:sz w:val="20"/>
              </w:rPr>
              <w:t xml:space="preserve"> is not started or enabled</w:t>
            </w:r>
            <w:r>
              <w:rPr>
                <w:rFonts w:ascii="Arial" w:eastAsia="Arial" w:hAnsi="Arial" w:cs="Arial"/>
                <w:color w:val="000000"/>
                <w:sz w:val="20"/>
              </w:rPr>
              <w:t xml:space="preserve">. </w:t>
            </w:r>
          </w:p>
          <w:p w14:paraId="7C88C9C3" w14:textId="77777777" w:rsidR="00510658" w:rsidRDefault="00510658" w:rsidP="00E31E13">
            <w:r w:rsidRPr="001C7D98">
              <w:rPr>
                <w:rFonts w:ascii="Arial" w:hAnsi="Arial" w:cs="Arial"/>
                <w:sz w:val="20"/>
                <w:szCs w:val="20"/>
              </w:rPr>
              <w:t xml:space="preserve">(Priority type = </w:t>
            </w:r>
            <w:r>
              <w:rPr>
                <w:sz w:val="20"/>
                <w:szCs w:val="20"/>
              </w:rPr>
              <w:t>10</w:t>
            </w:r>
            <w:r w:rsidRPr="001C7D98">
              <w:rPr>
                <w:rFonts w:ascii="Arial" w:hAnsi="Arial" w:cs="Arial"/>
                <w:sz w:val="20"/>
                <w:szCs w:val="20"/>
              </w:rPr>
              <w:t>)</w:t>
            </w:r>
          </w:p>
        </w:tc>
      </w:tr>
      <w:tr w:rsidR="00510658" w14:paraId="67729B58" w14:textId="77777777" w:rsidTr="00832B34">
        <w:tc>
          <w:tcPr>
            <w:tcW w:w="2055" w:type="dxa"/>
            <w:vAlign w:val="center"/>
          </w:tcPr>
          <w:p w14:paraId="793B7704" w14:textId="0AA906F7" w:rsidR="00510658" w:rsidRDefault="00832B34" w:rsidP="00E31E13">
            <w:pPr>
              <w:pStyle w:val="ListParagraph"/>
              <w:ind w:left="0" w:firstLine="0"/>
              <w:jc w:val="center"/>
              <w:rPr>
                <w:noProof/>
              </w:rPr>
            </w:pPr>
            <w:r>
              <w:rPr>
                <w:noProof/>
              </w:rPr>
              <w:drawing>
                <wp:inline distT="0" distB="0" distL="0" distR="0" wp14:anchorId="117CE49C" wp14:editId="7F5AF4F5">
                  <wp:extent cx="1066800" cy="781050"/>
                  <wp:effectExtent l="0" t="0" r="0" b="0"/>
                  <wp:docPr id="76788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81139" name=""/>
                          <pic:cNvPicPr/>
                        </pic:nvPicPr>
                        <pic:blipFill>
                          <a:blip r:embed="rId125"/>
                          <a:stretch>
                            <a:fillRect/>
                          </a:stretch>
                        </pic:blipFill>
                        <pic:spPr>
                          <a:xfrm>
                            <a:off x="0" y="0"/>
                            <a:ext cx="1066800" cy="781050"/>
                          </a:xfrm>
                          <a:prstGeom prst="rect">
                            <a:avLst/>
                          </a:prstGeom>
                        </pic:spPr>
                      </pic:pic>
                    </a:graphicData>
                  </a:graphic>
                </wp:inline>
              </w:drawing>
            </w:r>
          </w:p>
        </w:tc>
        <w:tc>
          <w:tcPr>
            <w:tcW w:w="5565" w:type="dxa"/>
            <w:vAlign w:val="center"/>
          </w:tcPr>
          <w:p w14:paraId="7951C4B1" w14:textId="3B212AB9" w:rsidR="00510658" w:rsidRDefault="00832B34" w:rsidP="00E31E13">
            <w:pPr>
              <w:pStyle w:val="ListParagraph"/>
              <w:ind w:left="0" w:firstLine="0"/>
              <w:rPr>
                <w:noProof/>
              </w:rPr>
            </w:pPr>
            <w:r>
              <w:rPr>
                <w:noProof/>
              </w:rPr>
              <w:drawing>
                <wp:inline distT="0" distB="0" distL="0" distR="0" wp14:anchorId="0270C5B1" wp14:editId="3B5CB98B">
                  <wp:extent cx="2943225" cy="266700"/>
                  <wp:effectExtent l="0" t="0" r="9525" b="0"/>
                  <wp:docPr id="103187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71114" name=""/>
                          <pic:cNvPicPr/>
                        </pic:nvPicPr>
                        <pic:blipFill>
                          <a:blip r:embed="rId126"/>
                          <a:stretch>
                            <a:fillRect/>
                          </a:stretch>
                        </pic:blipFill>
                        <pic:spPr>
                          <a:xfrm>
                            <a:off x="0" y="0"/>
                            <a:ext cx="2943225" cy="266700"/>
                          </a:xfrm>
                          <a:prstGeom prst="rect">
                            <a:avLst/>
                          </a:prstGeom>
                        </pic:spPr>
                      </pic:pic>
                    </a:graphicData>
                  </a:graphic>
                </wp:inline>
              </w:drawing>
            </w:r>
          </w:p>
        </w:tc>
        <w:tc>
          <w:tcPr>
            <w:tcW w:w="2342" w:type="dxa"/>
            <w:vAlign w:val="center"/>
          </w:tcPr>
          <w:p w14:paraId="50F3BE66" w14:textId="77777777" w:rsidR="00510658" w:rsidRDefault="00510658" w:rsidP="00E31E13">
            <w:pPr>
              <w:rPr>
                <w:rFonts w:ascii="Arial" w:hAnsi="Arial" w:cs="Arial"/>
                <w:sz w:val="20"/>
                <w:szCs w:val="20"/>
              </w:rPr>
            </w:pPr>
            <w:r w:rsidRPr="007E3A67">
              <w:rPr>
                <w:rFonts w:ascii="Arial" w:hAnsi="Arial" w:cs="Arial"/>
                <w:sz w:val="20"/>
                <w:szCs w:val="20"/>
              </w:rPr>
              <w:t>Manual/Maintenance Mode</w:t>
            </w:r>
            <w:r>
              <w:rPr>
                <w:rFonts w:ascii="Arial" w:hAnsi="Arial" w:cs="Arial"/>
                <w:sz w:val="20"/>
                <w:szCs w:val="20"/>
              </w:rPr>
              <w:t>. Zones or lane</w:t>
            </w:r>
            <w:r w:rsidRPr="007E3A67">
              <w:rPr>
                <w:rFonts w:ascii="Arial" w:hAnsi="Arial" w:cs="Arial"/>
                <w:sz w:val="20"/>
                <w:szCs w:val="20"/>
              </w:rPr>
              <w:t xml:space="preserve"> is in maintenance or in manual mode</w:t>
            </w:r>
            <w:r>
              <w:rPr>
                <w:rFonts w:ascii="Arial" w:hAnsi="Arial" w:cs="Arial"/>
                <w:sz w:val="20"/>
                <w:szCs w:val="20"/>
              </w:rPr>
              <w:t>.</w:t>
            </w:r>
          </w:p>
          <w:p w14:paraId="31DC31E3" w14:textId="77777777" w:rsidR="00510658" w:rsidRPr="007E3A67" w:rsidRDefault="00510658" w:rsidP="00E31E13">
            <w:pPr>
              <w:rPr>
                <w:rFonts w:ascii="Arial" w:hAnsi="Arial" w:cs="Arial"/>
                <w:sz w:val="20"/>
                <w:szCs w:val="20"/>
              </w:rPr>
            </w:pPr>
            <w:r w:rsidRPr="001C7D98">
              <w:rPr>
                <w:rFonts w:ascii="Arial" w:hAnsi="Arial" w:cs="Arial"/>
                <w:sz w:val="20"/>
                <w:szCs w:val="20"/>
              </w:rPr>
              <w:t xml:space="preserve">(Priority type = </w:t>
            </w:r>
            <w:r>
              <w:rPr>
                <w:sz w:val="20"/>
                <w:szCs w:val="20"/>
              </w:rPr>
              <w:t>4</w:t>
            </w:r>
            <w:r w:rsidRPr="001C7D98">
              <w:rPr>
                <w:rFonts w:ascii="Arial" w:hAnsi="Arial" w:cs="Arial"/>
                <w:sz w:val="20"/>
                <w:szCs w:val="20"/>
              </w:rPr>
              <w:t>)</w:t>
            </w:r>
          </w:p>
        </w:tc>
      </w:tr>
      <w:tr w:rsidR="00510658" w14:paraId="58402924" w14:textId="77777777" w:rsidTr="00832B34">
        <w:tc>
          <w:tcPr>
            <w:tcW w:w="2055" w:type="dxa"/>
            <w:vAlign w:val="center"/>
          </w:tcPr>
          <w:p w14:paraId="32BE5C8E" w14:textId="210FFD86" w:rsidR="00510658" w:rsidRDefault="00832B34" w:rsidP="00E31E13">
            <w:pPr>
              <w:pStyle w:val="ListParagraph"/>
              <w:ind w:left="0" w:firstLine="0"/>
              <w:jc w:val="center"/>
              <w:rPr>
                <w:noProof/>
              </w:rPr>
            </w:pPr>
            <w:r>
              <w:rPr>
                <w:noProof/>
              </w:rPr>
              <w:drawing>
                <wp:inline distT="0" distB="0" distL="0" distR="0" wp14:anchorId="7D7DCB4D" wp14:editId="5DED5011">
                  <wp:extent cx="1028700" cy="762000"/>
                  <wp:effectExtent l="0" t="0" r="0" b="0"/>
                  <wp:docPr id="169932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42625" name=""/>
                          <pic:cNvPicPr/>
                        </pic:nvPicPr>
                        <pic:blipFill>
                          <a:blip r:embed="rId106"/>
                          <a:stretch>
                            <a:fillRect/>
                          </a:stretch>
                        </pic:blipFill>
                        <pic:spPr>
                          <a:xfrm>
                            <a:off x="0" y="0"/>
                            <a:ext cx="1028700" cy="762000"/>
                          </a:xfrm>
                          <a:prstGeom prst="rect">
                            <a:avLst/>
                          </a:prstGeom>
                        </pic:spPr>
                      </pic:pic>
                    </a:graphicData>
                  </a:graphic>
                </wp:inline>
              </w:drawing>
            </w:r>
          </w:p>
        </w:tc>
        <w:tc>
          <w:tcPr>
            <w:tcW w:w="5565" w:type="dxa"/>
            <w:vAlign w:val="center"/>
          </w:tcPr>
          <w:p w14:paraId="4BF18868" w14:textId="7569C10E" w:rsidR="00510658" w:rsidRDefault="00832B34" w:rsidP="00E31E13">
            <w:pPr>
              <w:pStyle w:val="ListParagraph"/>
              <w:ind w:left="0" w:firstLine="0"/>
              <w:rPr>
                <w:noProof/>
              </w:rPr>
            </w:pPr>
            <w:r>
              <w:rPr>
                <w:noProof/>
              </w:rPr>
              <w:drawing>
                <wp:inline distT="0" distB="0" distL="0" distR="0" wp14:anchorId="75201F48" wp14:editId="6C5D0E41">
                  <wp:extent cx="2962275" cy="257175"/>
                  <wp:effectExtent l="0" t="0" r="9525" b="9525"/>
                  <wp:docPr id="185351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16294" name=""/>
                          <pic:cNvPicPr/>
                        </pic:nvPicPr>
                        <pic:blipFill>
                          <a:blip r:embed="rId127"/>
                          <a:stretch>
                            <a:fillRect/>
                          </a:stretch>
                        </pic:blipFill>
                        <pic:spPr>
                          <a:xfrm>
                            <a:off x="0" y="0"/>
                            <a:ext cx="2962275" cy="257175"/>
                          </a:xfrm>
                          <a:prstGeom prst="rect">
                            <a:avLst/>
                          </a:prstGeom>
                        </pic:spPr>
                      </pic:pic>
                    </a:graphicData>
                  </a:graphic>
                </wp:inline>
              </w:drawing>
            </w:r>
          </w:p>
        </w:tc>
        <w:tc>
          <w:tcPr>
            <w:tcW w:w="2342" w:type="dxa"/>
            <w:vAlign w:val="center"/>
          </w:tcPr>
          <w:p w14:paraId="0C0AC8F0" w14:textId="77777777" w:rsidR="00510658" w:rsidRPr="007C324E" w:rsidRDefault="00510658" w:rsidP="00E31E13">
            <w:pPr>
              <w:rPr>
                <w:rFonts w:ascii="Arial" w:hAnsi="Arial" w:cs="Arial"/>
                <w:sz w:val="20"/>
                <w:szCs w:val="20"/>
              </w:rPr>
            </w:pPr>
            <w:r w:rsidRPr="007C324E">
              <w:rPr>
                <w:rFonts w:ascii="Arial" w:hAnsi="Arial" w:cs="Arial"/>
                <w:sz w:val="20"/>
                <w:szCs w:val="20"/>
              </w:rPr>
              <w:t>Internal emergency. The cabinet has an internal emergency active.</w:t>
            </w:r>
          </w:p>
          <w:p w14:paraId="14CB59C9" w14:textId="77777777" w:rsidR="00510658" w:rsidRPr="007C324E" w:rsidRDefault="00510658" w:rsidP="00E31E13">
            <w:pPr>
              <w:rPr>
                <w:rFonts w:ascii="Arial" w:hAnsi="Arial" w:cs="Arial"/>
                <w:sz w:val="20"/>
                <w:szCs w:val="20"/>
              </w:rPr>
            </w:pPr>
            <w:r w:rsidRPr="007C324E">
              <w:rPr>
                <w:rFonts w:ascii="Arial" w:hAnsi="Arial" w:cs="Arial"/>
                <w:sz w:val="20"/>
                <w:szCs w:val="20"/>
              </w:rPr>
              <w:t xml:space="preserve">(Priority type = </w:t>
            </w:r>
            <w:r>
              <w:rPr>
                <w:rFonts w:ascii="Arial" w:hAnsi="Arial" w:cs="Arial"/>
                <w:sz w:val="20"/>
                <w:szCs w:val="20"/>
              </w:rPr>
              <w:t>1</w:t>
            </w:r>
            <w:r w:rsidRPr="007C324E">
              <w:rPr>
                <w:rFonts w:ascii="Arial" w:hAnsi="Arial" w:cs="Arial"/>
                <w:sz w:val="20"/>
                <w:szCs w:val="20"/>
              </w:rPr>
              <w:t>)</w:t>
            </w:r>
          </w:p>
        </w:tc>
      </w:tr>
    </w:tbl>
    <w:p w14:paraId="307741F7" w14:textId="34FDD0F4" w:rsidR="00510658" w:rsidRPr="00AF1639" w:rsidRDefault="00510658" w:rsidP="00510658">
      <w:pPr>
        <w:pStyle w:val="Caption"/>
        <w:jc w:val="center"/>
        <w:rPr>
          <w:i w:val="0"/>
          <w:iCs w:val="0"/>
        </w:rPr>
      </w:pPr>
      <w:bookmarkStart w:id="100" w:name="_Toc170815455"/>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51</w:t>
      </w:r>
      <w:r w:rsidRPr="006A6E67">
        <w:rPr>
          <w:i w:val="0"/>
          <w:iCs w:val="0"/>
        </w:rPr>
        <w:fldChar w:fldCharType="end"/>
      </w:r>
      <w:r w:rsidRPr="006A6E67">
        <w:rPr>
          <w:i w:val="0"/>
          <w:iCs w:val="0"/>
        </w:rPr>
        <w:t>.</w:t>
      </w:r>
      <w:r>
        <w:rPr>
          <w:i w:val="0"/>
          <w:iCs w:val="0"/>
        </w:rPr>
        <w:t xml:space="preserve"> </w:t>
      </w:r>
      <w:r w:rsidR="00832B34">
        <w:rPr>
          <w:i w:val="0"/>
          <w:iCs w:val="0"/>
        </w:rPr>
        <w:t>Zone</w:t>
      </w:r>
      <w:r w:rsidRPr="00767C95">
        <w:rPr>
          <w:i w:val="0"/>
          <w:iCs w:val="0"/>
        </w:rPr>
        <w:t xml:space="preserve"> status indicator.</w:t>
      </w:r>
      <w:bookmarkEnd w:id="100"/>
    </w:p>
    <w:p w14:paraId="6A2A6C2E" w14:textId="77777777" w:rsidR="00510658" w:rsidRDefault="00510658" w:rsidP="00510658">
      <w:pPr>
        <w:pStyle w:val="ListParagraph"/>
      </w:pPr>
      <w:r w:rsidRPr="007C324E">
        <w:t>If the lane is detecting multiple states, it will display the state with the lowest priority number in the priority type.</w:t>
      </w:r>
    </w:p>
    <w:p w14:paraId="78851D8A" w14:textId="77777777" w:rsidR="00510658" w:rsidRDefault="00510658" w:rsidP="00510658">
      <w:pPr>
        <w:pStyle w:val="ListParagraph"/>
      </w:pPr>
    </w:p>
    <w:p w14:paraId="2F780700" w14:textId="7DF5AF34" w:rsidR="00BA3DC5" w:rsidRDefault="00DA6973" w:rsidP="00BA3DC5">
      <w:pPr>
        <w:pStyle w:val="ListParagraph"/>
        <w:numPr>
          <w:ilvl w:val="0"/>
          <w:numId w:val="12"/>
        </w:numPr>
      </w:pPr>
      <w:r>
        <w:t>Zone</w:t>
      </w:r>
      <w:r w:rsidRPr="007C324E">
        <w:t xml:space="preserve"> Rollers Status Indicator:</w:t>
      </w:r>
      <w:r>
        <w:t xml:space="preserve"> </w:t>
      </w:r>
      <w:r w:rsidRPr="00E0230B">
        <w:t xml:space="preserve">This indicator primarily informs the user if any motors are running in the </w:t>
      </w:r>
      <w:r>
        <w:t xml:space="preserve">zone. </w:t>
      </w:r>
      <w:r w:rsidR="00BA3DC5" w:rsidRPr="007C324E">
        <w:t>The following figures illustrate the possible states of the lane rollers or motors.</w:t>
      </w:r>
    </w:p>
    <w:p w14:paraId="2AB14E83" w14:textId="77777777" w:rsidR="00BA3DC5" w:rsidRDefault="00BA3DC5" w:rsidP="00BA3DC5">
      <w:pPr>
        <w:pStyle w:val="ListParagraph"/>
        <w:ind w:firstLine="0"/>
      </w:pPr>
    </w:p>
    <w:tbl>
      <w:tblPr>
        <w:tblStyle w:val="TableGrid"/>
        <w:tblW w:w="0" w:type="auto"/>
        <w:tblInd w:w="720" w:type="dxa"/>
        <w:tblLook w:val="04A0" w:firstRow="1" w:lastRow="0" w:firstColumn="1" w:lastColumn="0" w:noHBand="0" w:noVBand="1"/>
      </w:tblPr>
      <w:tblGrid>
        <w:gridCol w:w="2332"/>
        <w:gridCol w:w="5535"/>
        <w:gridCol w:w="2095"/>
      </w:tblGrid>
      <w:tr w:rsidR="00BA3DC5" w14:paraId="51E24F22" w14:textId="77777777" w:rsidTr="00E31E13">
        <w:tc>
          <w:tcPr>
            <w:tcW w:w="2332" w:type="dxa"/>
            <w:vAlign w:val="center"/>
          </w:tcPr>
          <w:p w14:paraId="6F1DC450" w14:textId="77777777" w:rsidR="00BA3DC5" w:rsidRDefault="00BA3DC5" w:rsidP="00E31E13">
            <w:pPr>
              <w:pStyle w:val="ListParagraph"/>
              <w:ind w:left="0" w:firstLine="0"/>
            </w:pPr>
            <w:r w:rsidRPr="00704CDA">
              <w:rPr>
                <w:b/>
                <w:bCs/>
              </w:rPr>
              <w:lastRenderedPageBreak/>
              <w:t>indicator</w:t>
            </w:r>
          </w:p>
        </w:tc>
        <w:tc>
          <w:tcPr>
            <w:tcW w:w="5535" w:type="dxa"/>
            <w:vAlign w:val="center"/>
          </w:tcPr>
          <w:p w14:paraId="64013143" w14:textId="77777777" w:rsidR="00BA3DC5" w:rsidRDefault="00BA3DC5" w:rsidP="00E31E13">
            <w:pPr>
              <w:pStyle w:val="ListParagraph"/>
              <w:ind w:left="0" w:firstLine="0"/>
            </w:pPr>
            <w:r w:rsidRPr="00704CDA">
              <w:rPr>
                <w:b/>
                <w:bCs/>
              </w:rPr>
              <w:t>Face plate indicator</w:t>
            </w:r>
          </w:p>
        </w:tc>
        <w:tc>
          <w:tcPr>
            <w:tcW w:w="2095" w:type="dxa"/>
            <w:vAlign w:val="center"/>
          </w:tcPr>
          <w:p w14:paraId="1CCBCF74" w14:textId="77777777" w:rsidR="00BA3DC5" w:rsidRDefault="00BA3DC5" w:rsidP="00E31E13">
            <w:pPr>
              <w:pStyle w:val="ListParagraph"/>
              <w:ind w:left="0" w:firstLine="0"/>
            </w:pPr>
            <w:r w:rsidRPr="00704CDA">
              <w:rPr>
                <w:b/>
                <w:bCs/>
              </w:rPr>
              <w:t>Description</w:t>
            </w:r>
          </w:p>
        </w:tc>
      </w:tr>
      <w:tr w:rsidR="00BA3DC5" w14:paraId="78B25ADD" w14:textId="77777777" w:rsidTr="00E31E13">
        <w:tc>
          <w:tcPr>
            <w:tcW w:w="2332" w:type="dxa"/>
            <w:vAlign w:val="center"/>
          </w:tcPr>
          <w:p w14:paraId="7202BBD1" w14:textId="77777777" w:rsidR="00BA3DC5" w:rsidRDefault="00BA3DC5" w:rsidP="00E31E13">
            <w:pPr>
              <w:pStyle w:val="ListParagraph"/>
              <w:ind w:left="0" w:firstLine="0"/>
            </w:pPr>
            <w:r>
              <w:rPr>
                <w:noProof/>
              </w:rPr>
              <w:drawing>
                <wp:inline distT="0" distB="0" distL="0" distR="0" wp14:anchorId="09DA60AD" wp14:editId="19BB8738">
                  <wp:extent cx="276225" cy="285750"/>
                  <wp:effectExtent l="0" t="0" r="9525" b="0"/>
                  <wp:docPr id="81130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596" name=""/>
                          <pic:cNvPicPr/>
                        </pic:nvPicPr>
                        <pic:blipFill>
                          <a:blip r:embed="rId79"/>
                          <a:stretch>
                            <a:fillRect/>
                          </a:stretch>
                        </pic:blipFill>
                        <pic:spPr>
                          <a:xfrm>
                            <a:off x="0" y="0"/>
                            <a:ext cx="276225" cy="285750"/>
                          </a:xfrm>
                          <a:prstGeom prst="rect">
                            <a:avLst/>
                          </a:prstGeom>
                        </pic:spPr>
                      </pic:pic>
                    </a:graphicData>
                  </a:graphic>
                </wp:inline>
              </w:drawing>
            </w:r>
          </w:p>
        </w:tc>
        <w:tc>
          <w:tcPr>
            <w:tcW w:w="5535" w:type="dxa"/>
            <w:vAlign w:val="center"/>
          </w:tcPr>
          <w:p w14:paraId="6DEC336A" w14:textId="748B181D" w:rsidR="00BA3DC5" w:rsidRDefault="00B5126B" w:rsidP="00E31E13">
            <w:pPr>
              <w:pStyle w:val="ListParagraph"/>
              <w:ind w:left="0" w:firstLine="0"/>
            </w:pPr>
            <w:r>
              <w:rPr>
                <w:noProof/>
              </w:rPr>
              <w:drawing>
                <wp:inline distT="0" distB="0" distL="0" distR="0" wp14:anchorId="1729183C" wp14:editId="1E93677A">
                  <wp:extent cx="2933700" cy="247650"/>
                  <wp:effectExtent l="0" t="0" r="0" b="0"/>
                  <wp:docPr id="258966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66322" name=""/>
                          <pic:cNvPicPr/>
                        </pic:nvPicPr>
                        <pic:blipFill>
                          <a:blip r:embed="rId128"/>
                          <a:stretch>
                            <a:fillRect/>
                          </a:stretch>
                        </pic:blipFill>
                        <pic:spPr>
                          <a:xfrm>
                            <a:off x="0" y="0"/>
                            <a:ext cx="2933700" cy="247650"/>
                          </a:xfrm>
                          <a:prstGeom prst="rect">
                            <a:avLst/>
                          </a:prstGeom>
                        </pic:spPr>
                      </pic:pic>
                    </a:graphicData>
                  </a:graphic>
                </wp:inline>
              </w:drawing>
            </w:r>
          </w:p>
        </w:tc>
        <w:tc>
          <w:tcPr>
            <w:tcW w:w="2095" w:type="dxa"/>
            <w:vAlign w:val="center"/>
          </w:tcPr>
          <w:p w14:paraId="197D5854" w14:textId="77777777" w:rsidR="00BA3DC5" w:rsidRDefault="00BA3DC5" w:rsidP="00E31E13">
            <w:pPr>
              <w:pStyle w:val="ListParagraph"/>
              <w:ind w:left="0" w:firstLine="0"/>
              <w:jc w:val="left"/>
            </w:pPr>
            <w:r>
              <w:t>All motors stopped.</w:t>
            </w:r>
          </w:p>
        </w:tc>
      </w:tr>
      <w:tr w:rsidR="00BA3DC5" w14:paraId="66506339" w14:textId="77777777" w:rsidTr="00E31E13">
        <w:tc>
          <w:tcPr>
            <w:tcW w:w="2332" w:type="dxa"/>
            <w:vAlign w:val="center"/>
          </w:tcPr>
          <w:p w14:paraId="6D54D402" w14:textId="77777777" w:rsidR="00BA3DC5" w:rsidRDefault="00BA3DC5" w:rsidP="00E31E13">
            <w:pPr>
              <w:pStyle w:val="ListParagraph"/>
              <w:ind w:left="0" w:firstLine="0"/>
            </w:pPr>
            <w:r>
              <w:rPr>
                <w:noProof/>
              </w:rPr>
              <w:drawing>
                <wp:inline distT="0" distB="0" distL="0" distR="0" wp14:anchorId="2AED67E1" wp14:editId="70B6DD68">
                  <wp:extent cx="276225" cy="285750"/>
                  <wp:effectExtent l="0" t="0" r="9525" b="0"/>
                  <wp:docPr id="136737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7667" name=""/>
                          <pic:cNvPicPr/>
                        </pic:nvPicPr>
                        <pic:blipFill>
                          <a:blip r:embed="rId86"/>
                          <a:stretch>
                            <a:fillRect/>
                          </a:stretch>
                        </pic:blipFill>
                        <pic:spPr>
                          <a:xfrm>
                            <a:off x="0" y="0"/>
                            <a:ext cx="276225" cy="285750"/>
                          </a:xfrm>
                          <a:prstGeom prst="rect">
                            <a:avLst/>
                          </a:prstGeom>
                        </pic:spPr>
                      </pic:pic>
                    </a:graphicData>
                  </a:graphic>
                </wp:inline>
              </w:drawing>
            </w:r>
          </w:p>
        </w:tc>
        <w:tc>
          <w:tcPr>
            <w:tcW w:w="5535" w:type="dxa"/>
            <w:vAlign w:val="center"/>
          </w:tcPr>
          <w:p w14:paraId="6A563727" w14:textId="5E87ECE7" w:rsidR="00BA3DC5" w:rsidRDefault="00832B34" w:rsidP="00E31E13">
            <w:pPr>
              <w:pStyle w:val="ListParagraph"/>
              <w:ind w:left="0" w:firstLine="0"/>
            </w:pPr>
            <w:r>
              <w:rPr>
                <w:noProof/>
              </w:rPr>
              <w:drawing>
                <wp:inline distT="0" distB="0" distL="0" distR="0" wp14:anchorId="1F9833AF" wp14:editId="2D038B47">
                  <wp:extent cx="2962275" cy="266700"/>
                  <wp:effectExtent l="0" t="0" r="9525" b="0"/>
                  <wp:docPr id="34150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04279" name=""/>
                          <pic:cNvPicPr/>
                        </pic:nvPicPr>
                        <pic:blipFill>
                          <a:blip r:embed="rId129"/>
                          <a:stretch>
                            <a:fillRect/>
                          </a:stretch>
                        </pic:blipFill>
                        <pic:spPr>
                          <a:xfrm>
                            <a:off x="0" y="0"/>
                            <a:ext cx="2962275" cy="266700"/>
                          </a:xfrm>
                          <a:prstGeom prst="rect">
                            <a:avLst/>
                          </a:prstGeom>
                        </pic:spPr>
                      </pic:pic>
                    </a:graphicData>
                  </a:graphic>
                </wp:inline>
              </w:drawing>
            </w:r>
          </w:p>
        </w:tc>
        <w:tc>
          <w:tcPr>
            <w:tcW w:w="2095" w:type="dxa"/>
            <w:vAlign w:val="center"/>
          </w:tcPr>
          <w:p w14:paraId="088EB8B3" w14:textId="77777777" w:rsidR="00BA3DC5" w:rsidRDefault="00BA3DC5" w:rsidP="00E31E13">
            <w:pPr>
              <w:pStyle w:val="ListParagraph"/>
              <w:ind w:left="0" w:firstLine="0"/>
              <w:jc w:val="left"/>
            </w:pPr>
            <w:r>
              <w:t>One or more motors running.</w:t>
            </w:r>
          </w:p>
        </w:tc>
      </w:tr>
    </w:tbl>
    <w:p w14:paraId="34FB6463" w14:textId="4940E0EB" w:rsidR="00BA3DC5" w:rsidRPr="00AF1639" w:rsidRDefault="00BA3DC5" w:rsidP="00BA3DC5">
      <w:pPr>
        <w:pStyle w:val="Caption"/>
        <w:jc w:val="center"/>
        <w:rPr>
          <w:i w:val="0"/>
          <w:iCs w:val="0"/>
        </w:rPr>
      </w:pPr>
      <w:bookmarkStart w:id="101" w:name="_Toc170815456"/>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52</w:t>
      </w:r>
      <w:r w:rsidRPr="006A6E67">
        <w:rPr>
          <w:i w:val="0"/>
          <w:iCs w:val="0"/>
        </w:rPr>
        <w:fldChar w:fldCharType="end"/>
      </w:r>
      <w:r w:rsidRPr="006A6E67">
        <w:rPr>
          <w:i w:val="0"/>
          <w:iCs w:val="0"/>
        </w:rPr>
        <w:t>.</w:t>
      </w:r>
      <w:r>
        <w:rPr>
          <w:i w:val="0"/>
          <w:iCs w:val="0"/>
        </w:rPr>
        <w:t xml:space="preserve"> </w:t>
      </w:r>
      <w:r w:rsidR="00B5126B">
        <w:rPr>
          <w:i w:val="0"/>
          <w:iCs w:val="0"/>
        </w:rPr>
        <w:t>Zone</w:t>
      </w:r>
      <w:r w:rsidRPr="00010062">
        <w:rPr>
          <w:i w:val="0"/>
          <w:iCs w:val="0"/>
        </w:rPr>
        <w:t xml:space="preserve"> Rollers Status Indicator</w:t>
      </w:r>
      <w:r w:rsidRPr="00767C95">
        <w:rPr>
          <w:i w:val="0"/>
          <w:iCs w:val="0"/>
        </w:rPr>
        <w:t>.</w:t>
      </w:r>
      <w:bookmarkEnd w:id="101"/>
    </w:p>
    <w:p w14:paraId="2B470C46" w14:textId="26294CB7" w:rsidR="00BA3DC5" w:rsidRDefault="00B5126B" w:rsidP="00BA3DC5">
      <w:pPr>
        <w:pStyle w:val="ListParagraph"/>
        <w:numPr>
          <w:ilvl w:val="0"/>
          <w:numId w:val="12"/>
        </w:numPr>
      </w:pPr>
      <w:r>
        <w:t xml:space="preserve">Zone </w:t>
      </w:r>
      <w:r w:rsidR="00BA3DC5" w:rsidRPr="00890EC6">
        <w:t>Speed</w:t>
      </w:r>
      <w:r w:rsidR="00BA3DC5">
        <w:t xml:space="preserve"> indicator.</w:t>
      </w:r>
      <w:r w:rsidR="00BA3DC5" w:rsidRPr="00010062">
        <w:t xml:space="preserve"> This indicator informs the user of the current speed at which the lane is operating, whether in automatic or semi-automatic mode.</w:t>
      </w:r>
      <w:r w:rsidR="00BA3DC5">
        <w:t xml:space="preserve"> T</w:t>
      </w:r>
      <w:r w:rsidR="00BA3DC5" w:rsidRPr="00B86D19">
        <w:t>his speed may change depending on the lane</w:t>
      </w:r>
      <w:r w:rsidR="00BA3DC5">
        <w:t xml:space="preserve"> specifications.</w:t>
      </w:r>
    </w:p>
    <w:p w14:paraId="5FAE98E4" w14:textId="77777777" w:rsidR="00BA3DC5" w:rsidRDefault="00BA3DC5" w:rsidP="00BA3DC5">
      <w:pPr>
        <w:pStyle w:val="ListParagraph"/>
        <w:ind w:firstLine="0"/>
        <w:jc w:val="center"/>
      </w:pPr>
    </w:p>
    <w:p w14:paraId="482C5D43" w14:textId="77777777" w:rsidR="00BA3DC5" w:rsidRPr="00EC4876" w:rsidRDefault="00BA3DC5" w:rsidP="00BA3DC5">
      <w:pPr>
        <w:pStyle w:val="ListParagraph"/>
        <w:ind w:firstLine="0"/>
        <w:jc w:val="center"/>
      </w:pPr>
    </w:p>
    <w:tbl>
      <w:tblPr>
        <w:tblStyle w:val="TableGrid"/>
        <w:tblW w:w="0" w:type="auto"/>
        <w:jc w:val="center"/>
        <w:tblLook w:val="04A0" w:firstRow="1" w:lastRow="0" w:firstColumn="1" w:lastColumn="0" w:noHBand="0" w:noVBand="1"/>
      </w:tblPr>
      <w:tblGrid>
        <w:gridCol w:w="5490"/>
        <w:gridCol w:w="2236"/>
      </w:tblGrid>
      <w:tr w:rsidR="00BA3DC5" w14:paraId="6E0D4B24" w14:textId="77777777" w:rsidTr="00E31E13">
        <w:trPr>
          <w:jc w:val="center"/>
        </w:trPr>
        <w:tc>
          <w:tcPr>
            <w:tcW w:w="5490" w:type="dxa"/>
            <w:vAlign w:val="center"/>
          </w:tcPr>
          <w:p w14:paraId="6902A589" w14:textId="77777777" w:rsidR="00BA3DC5" w:rsidRDefault="00BA3DC5" w:rsidP="00E31E13">
            <w:pPr>
              <w:pStyle w:val="ListParagraph"/>
              <w:ind w:left="0" w:firstLine="0"/>
            </w:pPr>
            <w:r w:rsidRPr="00704CDA">
              <w:rPr>
                <w:b/>
                <w:bCs/>
              </w:rPr>
              <w:t>Face plate indicator</w:t>
            </w:r>
          </w:p>
        </w:tc>
        <w:tc>
          <w:tcPr>
            <w:tcW w:w="2236" w:type="dxa"/>
            <w:vAlign w:val="center"/>
          </w:tcPr>
          <w:p w14:paraId="25955C93" w14:textId="77777777" w:rsidR="00BA3DC5" w:rsidRDefault="00BA3DC5" w:rsidP="00E31E13">
            <w:pPr>
              <w:pStyle w:val="ListParagraph"/>
              <w:ind w:left="0" w:firstLine="0"/>
            </w:pPr>
            <w:r w:rsidRPr="00704CDA">
              <w:rPr>
                <w:b/>
                <w:bCs/>
              </w:rPr>
              <w:t>Description</w:t>
            </w:r>
          </w:p>
        </w:tc>
      </w:tr>
      <w:tr w:rsidR="00BA3DC5" w14:paraId="168F27E1" w14:textId="77777777" w:rsidTr="00E31E13">
        <w:trPr>
          <w:jc w:val="center"/>
        </w:trPr>
        <w:tc>
          <w:tcPr>
            <w:tcW w:w="5490" w:type="dxa"/>
            <w:vAlign w:val="center"/>
          </w:tcPr>
          <w:p w14:paraId="0F0898D2" w14:textId="475B7C30" w:rsidR="00BA3DC5" w:rsidRDefault="00B5126B" w:rsidP="00E31E13">
            <w:pPr>
              <w:pStyle w:val="ListParagraph"/>
              <w:ind w:left="0" w:firstLine="0"/>
            </w:pPr>
            <w:r>
              <w:rPr>
                <w:noProof/>
              </w:rPr>
              <w:drawing>
                <wp:inline distT="0" distB="0" distL="0" distR="0" wp14:anchorId="1BB8194E" wp14:editId="00AF83FB">
                  <wp:extent cx="2924175" cy="238125"/>
                  <wp:effectExtent l="0" t="0" r="9525" b="9525"/>
                  <wp:docPr id="41284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40401" name=""/>
                          <pic:cNvPicPr/>
                        </pic:nvPicPr>
                        <pic:blipFill>
                          <a:blip r:embed="rId130"/>
                          <a:stretch>
                            <a:fillRect/>
                          </a:stretch>
                        </pic:blipFill>
                        <pic:spPr>
                          <a:xfrm>
                            <a:off x="0" y="0"/>
                            <a:ext cx="2924175" cy="238125"/>
                          </a:xfrm>
                          <a:prstGeom prst="rect">
                            <a:avLst/>
                          </a:prstGeom>
                        </pic:spPr>
                      </pic:pic>
                    </a:graphicData>
                  </a:graphic>
                </wp:inline>
              </w:drawing>
            </w:r>
          </w:p>
        </w:tc>
        <w:tc>
          <w:tcPr>
            <w:tcW w:w="2236" w:type="dxa"/>
            <w:vAlign w:val="center"/>
          </w:tcPr>
          <w:p w14:paraId="57DB63C4" w14:textId="77777777" w:rsidR="00BA3DC5" w:rsidRDefault="00BA3DC5" w:rsidP="00E31E13">
            <w:pPr>
              <w:pStyle w:val="ListParagraph"/>
              <w:ind w:left="0" w:firstLine="0"/>
              <w:jc w:val="left"/>
            </w:pPr>
            <w:r>
              <w:rPr>
                <w:rStyle w:val="rynqvb"/>
                <w:lang w:val="en"/>
              </w:rPr>
              <w:t xml:space="preserve">Speed indicator V1. </w:t>
            </w:r>
          </w:p>
        </w:tc>
      </w:tr>
      <w:tr w:rsidR="00BA3DC5" w14:paraId="5A149DB6" w14:textId="77777777" w:rsidTr="00E31E13">
        <w:trPr>
          <w:jc w:val="center"/>
        </w:trPr>
        <w:tc>
          <w:tcPr>
            <w:tcW w:w="5490" w:type="dxa"/>
            <w:vAlign w:val="center"/>
          </w:tcPr>
          <w:p w14:paraId="0CF995C5" w14:textId="41762706" w:rsidR="00BA3DC5" w:rsidRDefault="00B5126B" w:rsidP="00E31E13">
            <w:pPr>
              <w:pStyle w:val="ListParagraph"/>
              <w:ind w:left="0" w:firstLine="0"/>
            </w:pPr>
            <w:r>
              <w:rPr>
                <w:noProof/>
              </w:rPr>
              <w:drawing>
                <wp:inline distT="0" distB="0" distL="0" distR="0" wp14:anchorId="6CC3F80E" wp14:editId="351019FD">
                  <wp:extent cx="2933700" cy="247650"/>
                  <wp:effectExtent l="0" t="0" r="0" b="0"/>
                  <wp:docPr id="175941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0050" name=""/>
                          <pic:cNvPicPr/>
                        </pic:nvPicPr>
                        <pic:blipFill>
                          <a:blip r:embed="rId131"/>
                          <a:stretch>
                            <a:fillRect/>
                          </a:stretch>
                        </pic:blipFill>
                        <pic:spPr>
                          <a:xfrm>
                            <a:off x="0" y="0"/>
                            <a:ext cx="2933700" cy="247650"/>
                          </a:xfrm>
                          <a:prstGeom prst="rect">
                            <a:avLst/>
                          </a:prstGeom>
                        </pic:spPr>
                      </pic:pic>
                    </a:graphicData>
                  </a:graphic>
                </wp:inline>
              </w:drawing>
            </w:r>
          </w:p>
        </w:tc>
        <w:tc>
          <w:tcPr>
            <w:tcW w:w="2236" w:type="dxa"/>
            <w:vAlign w:val="center"/>
          </w:tcPr>
          <w:p w14:paraId="5DF34E6D" w14:textId="77777777" w:rsidR="00BA3DC5" w:rsidRDefault="00BA3DC5" w:rsidP="00E31E13">
            <w:pPr>
              <w:pStyle w:val="ListParagraph"/>
              <w:ind w:left="0" w:firstLine="0"/>
            </w:pPr>
            <w:r>
              <w:rPr>
                <w:rStyle w:val="rynqvb"/>
                <w:lang w:val="en"/>
              </w:rPr>
              <w:t>Speed indicator V2.</w:t>
            </w:r>
          </w:p>
        </w:tc>
      </w:tr>
      <w:tr w:rsidR="00BA3DC5" w14:paraId="08B8D87D" w14:textId="77777777" w:rsidTr="00E31E13">
        <w:trPr>
          <w:jc w:val="center"/>
        </w:trPr>
        <w:tc>
          <w:tcPr>
            <w:tcW w:w="5490" w:type="dxa"/>
            <w:vAlign w:val="center"/>
          </w:tcPr>
          <w:p w14:paraId="63F34175" w14:textId="6F1B1BFB" w:rsidR="00BA3DC5" w:rsidRPr="00890EC6" w:rsidRDefault="00B5126B" w:rsidP="00E31E13">
            <w:pPr>
              <w:pStyle w:val="ListParagraph"/>
              <w:ind w:left="0" w:firstLine="0"/>
            </w:pPr>
            <w:r>
              <w:rPr>
                <w:noProof/>
              </w:rPr>
              <w:drawing>
                <wp:inline distT="0" distB="0" distL="0" distR="0" wp14:anchorId="7E0D5741" wp14:editId="60D9482E">
                  <wp:extent cx="2905125" cy="257175"/>
                  <wp:effectExtent l="0" t="0" r="9525" b="9525"/>
                  <wp:docPr id="191994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48745" name=""/>
                          <pic:cNvPicPr/>
                        </pic:nvPicPr>
                        <pic:blipFill>
                          <a:blip r:embed="rId132"/>
                          <a:stretch>
                            <a:fillRect/>
                          </a:stretch>
                        </pic:blipFill>
                        <pic:spPr>
                          <a:xfrm>
                            <a:off x="0" y="0"/>
                            <a:ext cx="2905125" cy="257175"/>
                          </a:xfrm>
                          <a:prstGeom prst="rect">
                            <a:avLst/>
                          </a:prstGeom>
                        </pic:spPr>
                      </pic:pic>
                    </a:graphicData>
                  </a:graphic>
                </wp:inline>
              </w:drawing>
            </w:r>
          </w:p>
        </w:tc>
        <w:tc>
          <w:tcPr>
            <w:tcW w:w="2236" w:type="dxa"/>
            <w:vAlign w:val="center"/>
          </w:tcPr>
          <w:p w14:paraId="06230664" w14:textId="77777777" w:rsidR="00BA3DC5" w:rsidRDefault="00BA3DC5" w:rsidP="00E31E13">
            <w:pPr>
              <w:pStyle w:val="ListParagraph"/>
              <w:ind w:left="0" w:firstLine="0"/>
            </w:pPr>
            <w:r>
              <w:rPr>
                <w:rStyle w:val="rynqvb"/>
                <w:lang w:val="en"/>
              </w:rPr>
              <w:t>Speed indicator V3.</w:t>
            </w:r>
          </w:p>
        </w:tc>
      </w:tr>
    </w:tbl>
    <w:p w14:paraId="3655E2B1" w14:textId="084A9939" w:rsidR="00BA3DC5" w:rsidRDefault="00BA3DC5" w:rsidP="00BA3DC5">
      <w:pPr>
        <w:pStyle w:val="Caption"/>
        <w:jc w:val="center"/>
        <w:rPr>
          <w:i w:val="0"/>
          <w:iCs w:val="0"/>
        </w:rPr>
      </w:pPr>
      <w:bookmarkStart w:id="102" w:name="_Toc170815457"/>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53</w:t>
      </w:r>
      <w:r w:rsidRPr="006A6E67">
        <w:rPr>
          <w:i w:val="0"/>
          <w:iCs w:val="0"/>
        </w:rPr>
        <w:fldChar w:fldCharType="end"/>
      </w:r>
      <w:r w:rsidRPr="006A6E67">
        <w:rPr>
          <w:i w:val="0"/>
          <w:iCs w:val="0"/>
        </w:rPr>
        <w:t>.</w:t>
      </w:r>
      <w:r w:rsidR="00B5126B">
        <w:rPr>
          <w:i w:val="0"/>
          <w:iCs w:val="0"/>
        </w:rPr>
        <w:t>Zone</w:t>
      </w:r>
      <w:r w:rsidRPr="00B86D19">
        <w:rPr>
          <w:i w:val="0"/>
          <w:iCs w:val="0"/>
        </w:rPr>
        <w:t xml:space="preserve"> Speed indicator</w:t>
      </w:r>
      <w:r w:rsidRPr="00767C95">
        <w:rPr>
          <w:i w:val="0"/>
          <w:iCs w:val="0"/>
        </w:rPr>
        <w:t>.</w:t>
      </w:r>
      <w:bookmarkEnd w:id="102"/>
    </w:p>
    <w:p w14:paraId="52CF7C53" w14:textId="72F066C2" w:rsidR="00B5126B" w:rsidRDefault="00B5126B" w:rsidP="00B5126B">
      <w:pPr>
        <w:pStyle w:val="ListParagraph"/>
        <w:numPr>
          <w:ilvl w:val="0"/>
          <w:numId w:val="12"/>
        </w:numPr>
      </w:pPr>
      <w:r w:rsidRPr="00890EC6">
        <w:t>Slowdown Speed</w:t>
      </w:r>
      <w:r>
        <w:t xml:space="preserve"> indicator.</w:t>
      </w:r>
      <w:r w:rsidRPr="00B86D19">
        <w:t xml:space="preserve"> This indicator informs the user of the </w:t>
      </w:r>
      <w:r w:rsidRPr="00890EC6">
        <w:t>Slowdown Speed</w:t>
      </w:r>
      <w:r w:rsidRPr="00B86D19">
        <w:t xml:space="preserve"> at which the lane is operating, whether in automatic or semi-automatic mode. This speed may change depending on the lane specifications.</w:t>
      </w:r>
    </w:p>
    <w:p w14:paraId="7CE15CF5" w14:textId="77777777" w:rsidR="00B5126B" w:rsidRDefault="00B5126B" w:rsidP="00B5126B">
      <w:pPr>
        <w:pStyle w:val="ListParagraph"/>
        <w:ind w:firstLine="0"/>
      </w:pPr>
    </w:p>
    <w:p w14:paraId="6CB816EA" w14:textId="77777777" w:rsidR="00B5126B" w:rsidRPr="00EC4876" w:rsidRDefault="00B5126B" w:rsidP="00B5126B">
      <w:pPr>
        <w:pStyle w:val="ListParagraph"/>
        <w:ind w:firstLine="0"/>
      </w:pPr>
    </w:p>
    <w:tbl>
      <w:tblPr>
        <w:tblStyle w:val="TableGrid"/>
        <w:tblW w:w="0" w:type="auto"/>
        <w:jc w:val="center"/>
        <w:tblLook w:val="04A0" w:firstRow="1" w:lastRow="0" w:firstColumn="1" w:lastColumn="0" w:noHBand="0" w:noVBand="1"/>
      </w:tblPr>
      <w:tblGrid>
        <w:gridCol w:w="5490"/>
        <w:gridCol w:w="2236"/>
      </w:tblGrid>
      <w:tr w:rsidR="00B5126B" w14:paraId="235C3C38" w14:textId="77777777" w:rsidTr="00E31E13">
        <w:trPr>
          <w:jc w:val="center"/>
        </w:trPr>
        <w:tc>
          <w:tcPr>
            <w:tcW w:w="5490" w:type="dxa"/>
            <w:vAlign w:val="center"/>
          </w:tcPr>
          <w:p w14:paraId="6D540F35" w14:textId="77777777" w:rsidR="00B5126B" w:rsidRDefault="00B5126B" w:rsidP="00E31E13">
            <w:pPr>
              <w:pStyle w:val="ListParagraph"/>
              <w:ind w:left="0" w:firstLine="0"/>
            </w:pPr>
            <w:r w:rsidRPr="00704CDA">
              <w:rPr>
                <w:b/>
                <w:bCs/>
              </w:rPr>
              <w:t>Face plate indicator</w:t>
            </w:r>
          </w:p>
        </w:tc>
        <w:tc>
          <w:tcPr>
            <w:tcW w:w="2236" w:type="dxa"/>
            <w:vAlign w:val="center"/>
          </w:tcPr>
          <w:p w14:paraId="4CD85C5D" w14:textId="77777777" w:rsidR="00B5126B" w:rsidRDefault="00B5126B" w:rsidP="00E31E13">
            <w:pPr>
              <w:pStyle w:val="ListParagraph"/>
              <w:ind w:left="0" w:firstLine="0"/>
            </w:pPr>
            <w:r w:rsidRPr="00704CDA">
              <w:rPr>
                <w:b/>
                <w:bCs/>
              </w:rPr>
              <w:t>Description</w:t>
            </w:r>
          </w:p>
        </w:tc>
      </w:tr>
      <w:tr w:rsidR="00B5126B" w14:paraId="65FAD991" w14:textId="77777777" w:rsidTr="00E31E13">
        <w:trPr>
          <w:jc w:val="center"/>
        </w:trPr>
        <w:tc>
          <w:tcPr>
            <w:tcW w:w="5490" w:type="dxa"/>
          </w:tcPr>
          <w:p w14:paraId="247F016B" w14:textId="77777777" w:rsidR="00B5126B" w:rsidRDefault="00B5126B" w:rsidP="00E31E13">
            <w:pPr>
              <w:pStyle w:val="ListParagraph"/>
              <w:ind w:left="0" w:firstLine="0"/>
            </w:pPr>
            <w:r w:rsidRPr="00E0676A">
              <w:rPr>
                <w:noProof/>
              </w:rPr>
              <w:drawing>
                <wp:inline distT="0" distB="0" distL="0" distR="0" wp14:anchorId="544E7C13" wp14:editId="61FABA9E">
                  <wp:extent cx="3248478" cy="257211"/>
                  <wp:effectExtent l="0" t="0" r="0" b="9525"/>
                  <wp:docPr id="1042109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98449" name=""/>
                          <pic:cNvPicPr/>
                        </pic:nvPicPr>
                        <pic:blipFill>
                          <a:blip r:embed="rId91"/>
                          <a:stretch>
                            <a:fillRect/>
                          </a:stretch>
                        </pic:blipFill>
                        <pic:spPr>
                          <a:xfrm>
                            <a:off x="0" y="0"/>
                            <a:ext cx="3248478" cy="257211"/>
                          </a:xfrm>
                          <a:prstGeom prst="rect">
                            <a:avLst/>
                          </a:prstGeom>
                        </pic:spPr>
                      </pic:pic>
                    </a:graphicData>
                  </a:graphic>
                </wp:inline>
              </w:drawing>
            </w:r>
          </w:p>
        </w:tc>
        <w:tc>
          <w:tcPr>
            <w:tcW w:w="2236" w:type="dxa"/>
            <w:vAlign w:val="center"/>
          </w:tcPr>
          <w:p w14:paraId="37662DE1" w14:textId="77777777" w:rsidR="00B5126B" w:rsidRDefault="00B5126B" w:rsidP="00E31E13">
            <w:pPr>
              <w:pStyle w:val="ListParagraph"/>
              <w:ind w:left="0" w:firstLine="0"/>
              <w:jc w:val="left"/>
            </w:pPr>
            <w:r>
              <w:rPr>
                <w:rStyle w:val="rynqvb"/>
                <w:lang w:val="en"/>
              </w:rPr>
              <w:t xml:space="preserve">Slowdown Speed indicator V1. </w:t>
            </w:r>
          </w:p>
        </w:tc>
      </w:tr>
      <w:tr w:rsidR="00B5126B" w14:paraId="36A85277" w14:textId="77777777" w:rsidTr="00E31E13">
        <w:trPr>
          <w:jc w:val="center"/>
        </w:trPr>
        <w:tc>
          <w:tcPr>
            <w:tcW w:w="5490" w:type="dxa"/>
          </w:tcPr>
          <w:p w14:paraId="63797ECB" w14:textId="77777777" w:rsidR="00B5126B" w:rsidRDefault="00B5126B" w:rsidP="00E31E13">
            <w:pPr>
              <w:pStyle w:val="ListParagraph"/>
              <w:ind w:left="0" w:firstLine="0"/>
            </w:pPr>
            <w:r w:rsidRPr="00E0676A">
              <w:rPr>
                <w:noProof/>
              </w:rPr>
              <w:drawing>
                <wp:inline distT="0" distB="0" distL="0" distR="0" wp14:anchorId="6AD637CE" wp14:editId="3727D611">
                  <wp:extent cx="3258005" cy="266737"/>
                  <wp:effectExtent l="0" t="0" r="0" b="0"/>
                  <wp:docPr id="23034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23474" name=""/>
                          <pic:cNvPicPr/>
                        </pic:nvPicPr>
                        <pic:blipFill>
                          <a:blip r:embed="rId92"/>
                          <a:stretch>
                            <a:fillRect/>
                          </a:stretch>
                        </pic:blipFill>
                        <pic:spPr>
                          <a:xfrm>
                            <a:off x="0" y="0"/>
                            <a:ext cx="3258005" cy="266737"/>
                          </a:xfrm>
                          <a:prstGeom prst="rect">
                            <a:avLst/>
                          </a:prstGeom>
                        </pic:spPr>
                      </pic:pic>
                    </a:graphicData>
                  </a:graphic>
                </wp:inline>
              </w:drawing>
            </w:r>
          </w:p>
        </w:tc>
        <w:tc>
          <w:tcPr>
            <w:tcW w:w="2236" w:type="dxa"/>
            <w:vAlign w:val="center"/>
          </w:tcPr>
          <w:p w14:paraId="470219E5" w14:textId="77777777" w:rsidR="00B5126B" w:rsidRDefault="00B5126B" w:rsidP="00E31E13">
            <w:pPr>
              <w:pStyle w:val="ListParagraph"/>
              <w:ind w:left="0" w:firstLine="0"/>
              <w:jc w:val="left"/>
            </w:pPr>
            <w:r>
              <w:rPr>
                <w:rStyle w:val="rynqvb"/>
                <w:lang w:val="en"/>
              </w:rPr>
              <w:t>Slowdown Speed indicator V2.</w:t>
            </w:r>
          </w:p>
        </w:tc>
      </w:tr>
      <w:tr w:rsidR="00B5126B" w14:paraId="2B69CDB7" w14:textId="77777777" w:rsidTr="00E31E13">
        <w:trPr>
          <w:jc w:val="center"/>
        </w:trPr>
        <w:tc>
          <w:tcPr>
            <w:tcW w:w="5490" w:type="dxa"/>
          </w:tcPr>
          <w:p w14:paraId="727064C3" w14:textId="77777777" w:rsidR="00B5126B" w:rsidRPr="00890EC6" w:rsidRDefault="00B5126B" w:rsidP="00E31E13">
            <w:pPr>
              <w:pStyle w:val="ListParagraph"/>
              <w:ind w:left="0" w:firstLine="0"/>
            </w:pPr>
            <w:r w:rsidRPr="00E0676A">
              <w:rPr>
                <w:noProof/>
              </w:rPr>
              <w:drawing>
                <wp:inline distT="0" distB="0" distL="0" distR="0" wp14:anchorId="0E4C2A50" wp14:editId="1AFFF444">
                  <wp:extent cx="3248478" cy="295316"/>
                  <wp:effectExtent l="0" t="0" r="9525" b="9525"/>
                  <wp:docPr id="205320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93498" name=""/>
                          <pic:cNvPicPr/>
                        </pic:nvPicPr>
                        <pic:blipFill>
                          <a:blip r:embed="rId93"/>
                          <a:stretch>
                            <a:fillRect/>
                          </a:stretch>
                        </pic:blipFill>
                        <pic:spPr>
                          <a:xfrm>
                            <a:off x="0" y="0"/>
                            <a:ext cx="3248478" cy="295316"/>
                          </a:xfrm>
                          <a:prstGeom prst="rect">
                            <a:avLst/>
                          </a:prstGeom>
                        </pic:spPr>
                      </pic:pic>
                    </a:graphicData>
                  </a:graphic>
                </wp:inline>
              </w:drawing>
            </w:r>
          </w:p>
        </w:tc>
        <w:tc>
          <w:tcPr>
            <w:tcW w:w="2236" w:type="dxa"/>
            <w:vAlign w:val="center"/>
          </w:tcPr>
          <w:p w14:paraId="5CD67C42" w14:textId="77777777" w:rsidR="00B5126B" w:rsidRDefault="00B5126B" w:rsidP="00E31E13">
            <w:pPr>
              <w:pStyle w:val="ListParagraph"/>
              <w:ind w:left="0" w:firstLine="0"/>
              <w:jc w:val="left"/>
            </w:pPr>
            <w:r>
              <w:rPr>
                <w:rStyle w:val="rynqvb"/>
                <w:lang w:val="en"/>
              </w:rPr>
              <w:t>Slowdown Speed indicator V3.</w:t>
            </w:r>
          </w:p>
        </w:tc>
      </w:tr>
    </w:tbl>
    <w:p w14:paraId="1505A1E0" w14:textId="57EC7209" w:rsidR="00B5126B" w:rsidRPr="00AF1639" w:rsidRDefault="00B5126B" w:rsidP="00B5126B">
      <w:pPr>
        <w:pStyle w:val="Caption"/>
        <w:jc w:val="center"/>
        <w:rPr>
          <w:i w:val="0"/>
          <w:iCs w:val="0"/>
        </w:rPr>
      </w:pPr>
      <w:bookmarkStart w:id="103" w:name="_Toc170815458"/>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54</w:t>
      </w:r>
      <w:r w:rsidRPr="006A6E67">
        <w:rPr>
          <w:i w:val="0"/>
          <w:iCs w:val="0"/>
        </w:rPr>
        <w:fldChar w:fldCharType="end"/>
      </w:r>
      <w:r w:rsidRPr="006A6E67">
        <w:rPr>
          <w:i w:val="0"/>
          <w:iCs w:val="0"/>
        </w:rPr>
        <w:t>.</w:t>
      </w:r>
      <w:r>
        <w:rPr>
          <w:i w:val="0"/>
          <w:iCs w:val="0"/>
        </w:rPr>
        <w:t xml:space="preserve"> Zone </w:t>
      </w:r>
      <w:r w:rsidRPr="00527015">
        <w:rPr>
          <w:i w:val="0"/>
          <w:iCs w:val="0"/>
        </w:rPr>
        <w:t>Slowdown Speed</w:t>
      </w:r>
      <w:r w:rsidRPr="00B86D19">
        <w:rPr>
          <w:i w:val="0"/>
          <w:iCs w:val="0"/>
        </w:rPr>
        <w:t xml:space="preserve"> indicator</w:t>
      </w:r>
      <w:r w:rsidRPr="00767C95">
        <w:rPr>
          <w:i w:val="0"/>
          <w:iCs w:val="0"/>
        </w:rPr>
        <w:t>.</w:t>
      </w:r>
      <w:bookmarkEnd w:id="103"/>
    </w:p>
    <w:p w14:paraId="141FD14A" w14:textId="77777777" w:rsidR="00B5126B" w:rsidRDefault="00B5126B" w:rsidP="00B5126B">
      <w:pPr>
        <w:pStyle w:val="ListParagraph"/>
      </w:pPr>
    </w:p>
    <w:p w14:paraId="23ACBF3A" w14:textId="77777777" w:rsidR="00B5126B" w:rsidRDefault="00B5126B" w:rsidP="00B5126B">
      <w:pPr>
        <w:pStyle w:val="ListParagraph"/>
        <w:numPr>
          <w:ilvl w:val="0"/>
          <w:numId w:val="12"/>
        </w:numPr>
      </w:pPr>
      <w:r w:rsidRPr="00E0676A">
        <w:t>Flow direction</w:t>
      </w:r>
      <w:r>
        <w:t xml:space="preserve"> indicator.</w:t>
      </w:r>
      <w:r w:rsidRPr="00B86D19">
        <w:t xml:space="preserve"> This indicator informs the user of the </w:t>
      </w:r>
      <w:r>
        <w:t>flow direction</w:t>
      </w:r>
      <w:r w:rsidRPr="00B86D19">
        <w:t xml:space="preserve"> at which the lane is operating, whether in automatic or semi-automatic mode.</w:t>
      </w:r>
    </w:p>
    <w:p w14:paraId="3530E884" w14:textId="77777777" w:rsidR="00B5126B" w:rsidRDefault="00B5126B" w:rsidP="00B5126B">
      <w:pPr>
        <w:pStyle w:val="ListParagraph"/>
        <w:ind w:firstLine="0"/>
      </w:pPr>
    </w:p>
    <w:tbl>
      <w:tblPr>
        <w:tblStyle w:val="TableGrid"/>
        <w:tblW w:w="0" w:type="auto"/>
        <w:jc w:val="center"/>
        <w:tblLook w:val="04A0" w:firstRow="1" w:lastRow="0" w:firstColumn="1" w:lastColumn="0" w:noHBand="0" w:noVBand="1"/>
      </w:tblPr>
      <w:tblGrid>
        <w:gridCol w:w="5505"/>
        <w:gridCol w:w="2236"/>
      </w:tblGrid>
      <w:tr w:rsidR="00B5126B" w14:paraId="2F945A8E" w14:textId="77777777" w:rsidTr="00E31E13">
        <w:trPr>
          <w:jc w:val="center"/>
        </w:trPr>
        <w:tc>
          <w:tcPr>
            <w:tcW w:w="5505" w:type="dxa"/>
            <w:vAlign w:val="center"/>
          </w:tcPr>
          <w:p w14:paraId="3054DEA1" w14:textId="77777777" w:rsidR="00B5126B" w:rsidRDefault="00B5126B" w:rsidP="00E31E13">
            <w:pPr>
              <w:pStyle w:val="ListParagraph"/>
              <w:ind w:left="0" w:firstLine="0"/>
            </w:pPr>
            <w:r w:rsidRPr="00704CDA">
              <w:rPr>
                <w:b/>
                <w:bCs/>
              </w:rPr>
              <w:t>Face plate indicator</w:t>
            </w:r>
          </w:p>
        </w:tc>
        <w:tc>
          <w:tcPr>
            <w:tcW w:w="2236" w:type="dxa"/>
            <w:vAlign w:val="center"/>
          </w:tcPr>
          <w:p w14:paraId="42ED95B0" w14:textId="77777777" w:rsidR="00B5126B" w:rsidRDefault="00B5126B" w:rsidP="00E31E13">
            <w:pPr>
              <w:pStyle w:val="ListParagraph"/>
              <w:ind w:left="0" w:firstLine="0"/>
            </w:pPr>
            <w:r w:rsidRPr="00704CDA">
              <w:rPr>
                <w:b/>
                <w:bCs/>
              </w:rPr>
              <w:t>Description</w:t>
            </w:r>
          </w:p>
        </w:tc>
      </w:tr>
      <w:tr w:rsidR="00B5126B" w14:paraId="471E88E1" w14:textId="77777777" w:rsidTr="00E31E13">
        <w:trPr>
          <w:jc w:val="center"/>
        </w:trPr>
        <w:tc>
          <w:tcPr>
            <w:tcW w:w="5505" w:type="dxa"/>
          </w:tcPr>
          <w:p w14:paraId="6962B65A" w14:textId="77777777" w:rsidR="00B5126B" w:rsidRDefault="00B5126B" w:rsidP="00E31E13">
            <w:pPr>
              <w:pStyle w:val="ListParagraph"/>
              <w:ind w:left="0" w:firstLine="0"/>
            </w:pPr>
            <w:r w:rsidRPr="00E0676A">
              <w:rPr>
                <w:noProof/>
              </w:rPr>
              <w:drawing>
                <wp:inline distT="0" distB="0" distL="0" distR="0" wp14:anchorId="684A86D4" wp14:editId="0E2360B7">
                  <wp:extent cx="3286584" cy="295316"/>
                  <wp:effectExtent l="0" t="0" r="9525" b="9525"/>
                  <wp:docPr id="179370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57375" name=""/>
                          <pic:cNvPicPr/>
                        </pic:nvPicPr>
                        <pic:blipFill>
                          <a:blip r:embed="rId94"/>
                          <a:stretch>
                            <a:fillRect/>
                          </a:stretch>
                        </pic:blipFill>
                        <pic:spPr>
                          <a:xfrm>
                            <a:off x="0" y="0"/>
                            <a:ext cx="3286584" cy="295316"/>
                          </a:xfrm>
                          <a:prstGeom prst="rect">
                            <a:avLst/>
                          </a:prstGeom>
                        </pic:spPr>
                      </pic:pic>
                    </a:graphicData>
                  </a:graphic>
                </wp:inline>
              </w:drawing>
            </w:r>
          </w:p>
        </w:tc>
        <w:tc>
          <w:tcPr>
            <w:tcW w:w="2236" w:type="dxa"/>
          </w:tcPr>
          <w:p w14:paraId="0AFA8074" w14:textId="77777777" w:rsidR="00B5126B" w:rsidRDefault="00B5126B" w:rsidP="00E31E13">
            <w:pPr>
              <w:pStyle w:val="ListParagraph"/>
              <w:ind w:left="0" w:firstLine="0"/>
            </w:pPr>
            <w:r>
              <w:t>Normal operation</w:t>
            </w:r>
          </w:p>
        </w:tc>
      </w:tr>
      <w:tr w:rsidR="00B5126B" w14:paraId="2736554B" w14:textId="77777777" w:rsidTr="00E31E13">
        <w:trPr>
          <w:jc w:val="center"/>
        </w:trPr>
        <w:tc>
          <w:tcPr>
            <w:tcW w:w="5505" w:type="dxa"/>
          </w:tcPr>
          <w:p w14:paraId="7975F60D" w14:textId="77777777" w:rsidR="00B5126B" w:rsidRDefault="00B5126B" w:rsidP="00E31E13">
            <w:pPr>
              <w:pStyle w:val="ListParagraph"/>
              <w:ind w:left="0" w:firstLine="0"/>
            </w:pPr>
            <w:r w:rsidRPr="00E0676A">
              <w:rPr>
                <w:noProof/>
              </w:rPr>
              <w:drawing>
                <wp:inline distT="0" distB="0" distL="0" distR="0" wp14:anchorId="7E41FCF5" wp14:editId="449230D9">
                  <wp:extent cx="3296110" cy="266737"/>
                  <wp:effectExtent l="0" t="0" r="0" b="0"/>
                  <wp:docPr id="182226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40644" name=""/>
                          <pic:cNvPicPr/>
                        </pic:nvPicPr>
                        <pic:blipFill>
                          <a:blip r:embed="rId95"/>
                          <a:stretch>
                            <a:fillRect/>
                          </a:stretch>
                        </pic:blipFill>
                        <pic:spPr>
                          <a:xfrm>
                            <a:off x="0" y="0"/>
                            <a:ext cx="3296110" cy="266737"/>
                          </a:xfrm>
                          <a:prstGeom prst="rect">
                            <a:avLst/>
                          </a:prstGeom>
                        </pic:spPr>
                      </pic:pic>
                    </a:graphicData>
                  </a:graphic>
                </wp:inline>
              </w:drawing>
            </w:r>
          </w:p>
        </w:tc>
        <w:tc>
          <w:tcPr>
            <w:tcW w:w="2236" w:type="dxa"/>
          </w:tcPr>
          <w:p w14:paraId="3D6D5A84" w14:textId="77777777" w:rsidR="00B5126B" w:rsidRDefault="00B5126B" w:rsidP="00E31E13">
            <w:pPr>
              <w:pStyle w:val="ListParagraph"/>
              <w:ind w:left="0" w:firstLine="0"/>
            </w:pPr>
            <w:r>
              <w:t>Reverse flow</w:t>
            </w:r>
          </w:p>
        </w:tc>
      </w:tr>
    </w:tbl>
    <w:p w14:paraId="6A72E1D4" w14:textId="2B6AE46D" w:rsidR="00B5126B" w:rsidRPr="00AF1639" w:rsidRDefault="00B5126B" w:rsidP="00B5126B">
      <w:pPr>
        <w:pStyle w:val="Caption"/>
        <w:jc w:val="center"/>
        <w:rPr>
          <w:i w:val="0"/>
          <w:iCs w:val="0"/>
        </w:rPr>
      </w:pPr>
      <w:bookmarkStart w:id="104" w:name="_Toc170815459"/>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55</w:t>
      </w:r>
      <w:r w:rsidRPr="006A6E67">
        <w:rPr>
          <w:i w:val="0"/>
          <w:iCs w:val="0"/>
        </w:rPr>
        <w:fldChar w:fldCharType="end"/>
      </w:r>
      <w:r w:rsidRPr="006A6E67">
        <w:rPr>
          <w:i w:val="0"/>
          <w:iCs w:val="0"/>
        </w:rPr>
        <w:t>.</w:t>
      </w:r>
      <w:r>
        <w:rPr>
          <w:i w:val="0"/>
          <w:iCs w:val="0"/>
        </w:rPr>
        <w:t xml:space="preserve"> Zone F</w:t>
      </w:r>
      <w:r w:rsidRPr="00527015">
        <w:rPr>
          <w:i w:val="0"/>
          <w:iCs w:val="0"/>
        </w:rPr>
        <w:t xml:space="preserve">low direction </w:t>
      </w:r>
      <w:r w:rsidRPr="00B86D19">
        <w:rPr>
          <w:i w:val="0"/>
          <w:iCs w:val="0"/>
        </w:rPr>
        <w:t>indicator</w:t>
      </w:r>
      <w:r w:rsidRPr="00767C95">
        <w:rPr>
          <w:i w:val="0"/>
          <w:iCs w:val="0"/>
        </w:rPr>
        <w:t>.</w:t>
      </w:r>
      <w:bookmarkEnd w:id="104"/>
    </w:p>
    <w:p w14:paraId="259EA93E" w14:textId="77777777" w:rsidR="00B5126B" w:rsidRPr="00B5126B" w:rsidRDefault="00B5126B" w:rsidP="00B5126B"/>
    <w:p w14:paraId="17E66B62" w14:textId="77777777" w:rsidR="00BA3DC5" w:rsidRDefault="00BA3DC5" w:rsidP="00BA3DC5">
      <w:pPr>
        <w:spacing w:after="160" w:line="259" w:lineRule="auto"/>
        <w:rPr>
          <w:rFonts w:ascii="Arial" w:eastAsia="Arial" w:hAnsi="Arial" w:cs="Arial"/>
          <w:color w:val="000000"/>
          <w:sz w:val="20"/>
          <w:szCs w:val="22"/>
        </w:rPr>
      </w:pPr>
      <w:r>
        <w:br w:type="page"/>
      </w:r>
    </w:p>
    <w:p w14:paraId="7DB24239" w14:textId="77777777" w:rsidR="00BA3DC5" w:rsidRDefault="00BA3DC5" w:rsidP="00BA3DC5">
      <w:pPr>
        <w:pStyle w:val="ListParagraph"/>
        <w:spacing w:after="160" w:line="259" w:lineRule="auto"/>
        <w:ind w:right="0" w:firstLine="0"/>
      </w:pPr>
      <w:r w:rsidRPr="00404D94">
        <w:lastRenderedPageBreak/>
        <w:t>The speed at which the control cards were configured will be shown below.</w:t>
      </w:r>
    </w:p>
    <w:p w14:paraId="3AA38AAE" w14:textId="77777777" w:rsidR="00BA3DC5" w:rsidRDefault="00BA3DC5" w:rsidP="00BA3DC5">
      <w:pPr>
        <w:pStyle w:val="ListParagraph"/>
      </w:pPr>
    </w:p>
    <w:p w14:paraId="12B288AB" w14:textId="77777777" w:rsidR="006D3EC2" w:rsidRDefault="006D3EC2" w:rsidP="006D3EC2">
      <w:pPr>
        <w:spacing w:after="160" w:line="259" w:lineRule="auto"/>
        <w:jc w:val="center"/>
      </w:pPr>
      <w:r w:rsidRPr="006D3EC2">
        <w:rPr>
          <w:noProof/>
        </w:rPr>
        <w:drawing>
          <wp:inline distT="0" distB="0" distL="0" distR="0" wp14:anchorId="1FB40EB3" wp14:editId="59A4BA53">
            <wp:extent cx="3476625" cy="1649730"/>
            <wp:effectExtent l="0" t="0" r="0" b="0"/>
            <wp:docPr id="1441101835"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83995" name="Picture 1" descr="A white background with black text&#10;&#10;Description automatically generated"/>
                    <pic:cNvPicPr/>
                  </pic:nvPicPr>
                  <pic:blipFill rotWithShape="1">
                    <a:blip r:embed="rId48"/>
                    <a:srcRect l="1" r="-16249"/>
                    <a:stretch/>
                  </pic:blipFill>
                  <pic:spPr bwMode="auto">
                    <a:xfrm>
                      <a:off x="0" y="0"/>
                      <a:ext cx="3483683" cy="1653079"/>
                    </a:xfrm>
                    <a:prstGeom prst="rect">
                      <a:avLst/>
                    </a:prstGeom>
                    <a:ln>
                      <a:noFill/>
                    </a:ln>
                    <a:extLst>
                      <a:ext uri="{53640926-AAD7-44D8-BBD7-CCE9431645EC}">
                        <a14:shadowObscured xmlns:a14="http://schemas.microsoft.com/office/drawing/2010/main"/>
                      </a:ext>
                    </a:extLst>
                  </pic:spPr>
                </pic:pic>
              </a:graphicData>
            </a:graphic>
          </wp:inline>
        </w:drawing>
      </w:r>
    </w:p>
    <w:p w14:paraId="6631CDE1" w14:textId="77777777" w:rsidR="006D3EC2" w:rsidRDefault="006D3EC2" w:rsidP="006D3EC2">
      <w:pPr>
        <w:spacing w:after="160" w:line="259" w:lineRule="auto"/>
        <w:jc w:val="center"/>
      </w:pPr>
      <w:r w:rsidRPr="006D3EC2">
        <w:rPr>
          <w:noProof/>
        </w:rPr>
        <w:drawing>
          <wp:inline distT="0" distB="0" distL="0" distR="0" wp14:anchorId="1F8CDF11" wp14:editId="7A564BA4">
            <wp:extent cx="3474719" cy="760095"/>
            <wp:effectExtent l="0" t="0" r="0" b="0"/>
            <wp:docPr id="1136413573" name="Picture 1" descr="A number of times and a few minu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0829" name="Picture 1" descr="A number of times and a few minutes&#10;&#10;Description automatically generated with medium confidence"/>
                    <pic:cNvPicPr/>
                  </pic:nvPicPr>
                  <pic:blipFill>
                    <a:blip r:embed="rId49"/>
                    <a:stretch>
                      <a:fillRect/>
                    </a:stretch>
                  </pic:blipFill>
                  <pic:spPr>
                    <a:xfrm>
                      <a:off x="0" y="0"/>
                      <a:ext cx="3530471" cy="772291"/>
                    </a:xfrm>
                    <a:prstGeom prst="rect">
                      <a:avLst/>
                    </a:prstGeom>
                  </pic:spPr>
                </pic:pic>
              </a:graphicData>
            </a:graphic>
          </wp:inline>
        </w:drawing>
      </w:r>
    </w:p>
    <w:p w14:paraId="324E5769" w14:textId="77777777" w:rsidR="00BA3DC5" w:rsidRDefault="00BA3DC5" w:rsidP="00BA3DC5">
      <w:pPr>
        <w:spacing w:after="160" w:line="259" w:lineRule="auto"/>
        <w:jc w:val="center"/>
      </w:pPr>
    </w:p>
    <w:p w14:paraId="027C1C62" w14:textId="77777777" w:rsidR="00BA3DC5" w:rsidRDefault="00BA3DC5" w:rsidP="00BA3DC5"/>
    <w:p w14:paraId="5D1F8D22" w14:textId="45D4C769" w:rsidR="00B5126B" w:rsidRDefault="00000000" w:rsidP="00B5126B">
      <w:pPr>
        <w:pStyle w:val="ListParagraph"/>
        <w:numPr>
          <w:ilvl w:val="0"/>
          <w:numId w:val="12"/>
        </w:numPr>
      </w:pPr>
      <w:r>
        <w:rPr>
          <w:noProof/>
        </w:rPr>
        <w:pict w14:anchorId="675640BE">
          <v:oval id="_x0000_s2894" style="position:absolute;left:0;text-align:left;margin-left:129.25pt;margin-top:31.05pt;width:28.5pt;height:27.75pt;z-index:2562467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" fillcolor="white [3201]" strokecolor="red" strokeweight="1pt">
            <v:stroke joinstyle="miter"/>
            <v:textbox style="mso-next-textbox:#_x0000_s2894">
              <w:txbxContent>
                <w:p w14:paraId="72865806" w14:textId="7B0D081A" w:rsidR="00A50E25" w:rsidRPr="00EF520C" w:rsidRDefault="00A50E25" w:rsidP="00A50E25">
                  <w:pPr>
                    <w:ind w:left="-160" w:right="-170"/>
                    <w:jc w:val="center"/>
                    <w:rPr>
                      <w:color w:val="FF0000"/>
                      <w:lang w:val="en-US"/>
                    </w:rPr>
                  </w:pPr>
                  <w:r>
                    <w:rPr>
                      <w:color w:val="FF0000"/>
                      <w:lang w:val="en-US"/>
                    </w:rPr>
                    <w:t>24</w:t>
                  </w:r>
                </w:p>
              </w:txbxContent>
            </v:textbox>
          </v:oval>
        </w:pict>
      </w:r>
      <w:r w:rsidR="00D976D7">
        <w:t>Status of the devices in the zone</w:t>
      </w:r>
      <w:r w:rsidR="00B5126B">
        <w:t>.</w:t>
      </w:r>
      <w:r w:rsidR="00B5126B" w:rsidRPr="00B86D19">
        <w:t xml:space="preserve"> </w:t>
      </w:r>
      <w:r w:rsidR="002729D5" w:rsidRPr="002729D5">
        <w:t>In this panel, the user or operator can see the devices, such as motors and sensors, involved in this area. The following figure shows an example of an area with 16 rollers on 8 cards.</w:t>
      </w:r>
    </w:p>
    <w:p w14:paraId="05741D98" w14:textId="570DC1E8" w:rsidR="00AD2357" w:rsidRPr="002729D5" w:rsidRDefault="00AD2357" w:rsidP="00D976D7"/>
    <w:p w14:paraId="6730B08F" w14:textId="6A08C1DC" w:rsidR="00DA6973" w:rsidRDefault="00000000" w:rsidP="00DA6973">
      <w:r>
        <w:rPr>
          <w:noProof/>
        </w:rPr>
        <w:pict w14:anchorId="7A0AAAFB">
          <v:shape id="_x0000_s2895" type="#_x0000_t32" style="position:absolute;margin-left:36pt;margin-top:1.4pt;width:91.8pt;height:38.15pt;flip:x;z-index:256247808" o:connectortype="straight" strokecolor="red">
            <v:stroke endarrow="block"/>
          </v:shape>
        </w:pict>
      </w:r>
      <w:r w:rsidR="00B5126B">
        <w:rPr>
          <w:noProof/>
        </w:rPr>
        <w:drawing>
          <wp:inline distT="0" distB="0" distL="0" distR="0" wp14:anchorId="7E4FED05" wp14:editId="569BBE10">
            <wp:extent cx="6645910" cy="1021080"/>
            <wp:effectExtent l="0" t="0" r="0" b="0"/>
            <wp:docPr id="66095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57149" name=""/>
                    <pic:cNvPicPr/>
                  </pic:nvPicPr>
                  <pic:blipFill>
                    <a:blip r:embed="rId133"/>
                    <a:stretch>
                      <a:fillRect/>
                    </a:stretch>
                  </pic:blipFill>
                  <pic:spPr>
                    <a:xfrm>
                      <a:off x="0" y="0"/>
                      <a:ext cx="6645910" cy="1021080"/>
                    </a:xfrm>
                    <a:prstGeom prst="rect">
                      <a:avLst/>
                    </a:prstGeom>
                  </pic:spPr>
                </pic:pic>
              </a:graphicData>
            </a:graphic>
          </wp:inline>
        </w:drawing>
      </w:r>
    </w:p>
    <w:p w14:paraId="0283AF57" w14:textId="30DA3ED6" w:rsidR="00B5126B" w:rsidRPr="00AF1639" w:rsidRDefault="00B5126B" w:rsidP="00B5126B">
      <w:pPr>
        <w:pStyle w:val="Caption"/>
        <w:jc w:val="center"/>
        <w:rPr>
          <w:i w:val="0"/>
          <w:iCs w:val="0"/>
        </w:rPr>
      </w:pPr>
      <w:bookmarkStart w:id="105" w:name="_Toc170815460"/>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56</w:t>
      </w:r>
      <w:r w:rsidRPr="006A6E67">
        <w:rPr>
          <w:i w:val="0"/>
          <w:iCs w:val="0"/>
        </w:rPr>
        <w:fldChar w:fldCharType="end"/>
      </w:r>
      <w:r w:rsidRPr="006A6E67">
        <w:rPr>
          <w:i w:val="0"/>
          <w:iCs w:val="0"/>
        </w:rPr>
        <w:t>.</w:t>
      </w:r>
      <w:r>
        <w:rPr>
          <w:i w:val="0"/>
          <w:iCs w:val="0"/>
        </w:rPr>
        <w:t xml:space="preserve"> </w:t>
      </w:r>
      <w:r w:rsidR="00A50E25" w:rsidRPr="00A50E25">
        <w:rPr>
          <w:i w:val="0"/>
          <w:iCs w:val="0"/>
        </w:rPr>
        <w:t>Status of the devices in the zone</w:t>
      </w:r>
      <w:bookmarkEnd w:id="105"/>
    </w:p>
    <w:p w14:paraId="346E3212" w14:textId="5EDE8998" w:rsidR="00B5126B" w:rsidRDefault="000B56EA" w:rsidP="000B56EA">
      <w:pPr>
        <w:pStyle w:val="ListParagraph"/>
        <w:numPr>
          <w:ilvl w:val="0"/>
          <w:numId w:val="12"/>
        </w:numPr>
      </w:pPr>
      <w:r w:rsidRPr="000B56EA">
        <w:t xml:space="preserve">Animation of the Devices in the Zones: The motors and sensors have their own animations in Sections 8.5.1 and 8.5.2. The user can view a summary of the states of the motors and sensors, along with their indicators and a description of their behaviour. At the point where these devices are displayed, if the user presses or selects a device, a pop-up window opens, allowing the device to be controlled and monitored. Section 8.5.3 </w:t>
      </w:r>
      <w:r w:rsidR="006D3EC2">
        <w:t xml:space="preserve">and </w:t>
      </w:r>
      <w:r w:rsidR="006D3EC2" w:rsidRPr="000B56EA">
        <w:t xml:space="preserve">Section 8.5.4 </w:t>
      </w:r>
      <w:r w:rsidRPr="000B56EA">
        <w:t>describes the operation of these pop-up windows. The following figure shows an example of the animation of the motors and sensors.</w:t>
      </w:r>
    </w:p>
    <w:p w14:paraId="025350ED" w14:textId="77777777" w:rsidR="00A50E25" w:rsidRDefault="00A50E25" w:rsidP="00DA6973"/>
    <w:p w14:paraId="4813D857" w14:textId="4D4ADB9B" w:rsidR="00A50E25" w:rsidRDefault="00A50E25" w:rsidP="000B56EA">
      <w:pPr>
        <w:jc w:val="center"/>
        <w:rPr>
          <w:rFonts w:eastAsiaTheme="minorEastAsia"/>
          <w:noProof/>
        </w:rPr>
      </w:pPr>
      <w:r>
        <w:rPr>
          <w:noProof/>
        </w:rPr>
        <w:drawing>
          <wp:inline distT="0" distB="0" distL="0" distR="0" wp14:anchorId="6C20382A" wp14:editId="0B4B06BC">
            <wp:extent cx="1685418" cy="1143000"/>
            <wp:effectExtent l="0" t="0" r="0" b="0"/>
            <wp:docPr id="1179731522" name="Picture 1" descr="A diagram of a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31522" name="Picture 1" descr="A diagram of a train&#10;&#10;Description automatically generated"/>
                    <pic:cNvPicPr/>
                  </pic:nvPicPr>
                  <pic:blipFill rotWithShape="1">
                    <a:blip r:embed="rId133"/>
                    <a:srcRect l="1003" t="27052" r="86190" b="16419"/>
                    <a:stretch/>
                  </pic:blipFill>
                  <pic:spPr bwMode="auto">
                    <a:xfrm>
                      <a:off x="0" y="0"/>
                      <a:ext cx="1688888" cy="1145353"/>
                    </a:xfrm>
                    <a:prstGeom prst="rect">
                      <a:avLst/>
                    </a:prstGeom>
                    <a:ln>
                      <a:noFill/>
                    </a:ln>
                    <a:extLst>
                      <a:ext uri="{53640926-AAD7-44D8-BBD7-CCE9431645EC}">
                        <a14:shadowObscured xmlns:a14="http://schemas.microsoft.com/office/drawing/2010/main"/>
                      </a:ext>
                    </a:extLst>
                  </pic:spPr>
                </pic:pic>
              </a:graphicData>
            </a:graphic>
          </wp:inline>
        </w:drawing>
      </w:r>
      <w:r w:rsidR="000B56EA">
        <w:rPr>
          <w:rFonts w:eastAsiaTheme="minorEastAsia"/>
          <w:noProof/>
        </w:rPr>
        <w:t xml:space="preserve">            </w:t>
      </w:r>
      <w:r>
        <w:rPr>
          <w:rFonts w:eastAsiaTheme="minorEastAsia"/>
          <w:noProof/>
        </w:rPr>
        <w:drawing>
          <wp:inline distT="0" distB="0" distL="0" distR="0" wp14:anchorId="424D9FD3" wp14:editId="42D88CE2">
            <wp:extent cx="2409825" cy="465045"/>
            <wp:effectExtent l="0" t="0" r="0" b="0"/>
            <wp:docPr id="1282982677" name="Picture 64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82677" name="Picture 644" descr="A diagram of a diagram&#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860" t="14387" r="86802" b="69957"/>
                    <a:stretch/>
                  </pic:blipFill>
                  <pic:spPr bwMode="auto">
                    <a:xfrm>
                      <a:off x="0" y="0"/>
                      <a:ext cx="2438785" cy="470634"/>
                    </a:xfrm>
                    <a:prstGeom prst="rect">
                      <a:avLst/>
                    </a:prstGeom>
                    <a:noFill/>
                    <a:ln>
                      <a:noFill/>
                    </a:ln>
                    <a:extLst>
                      <a:ext uri="{53640926-AAD7-44D8-BBD7-CCE9431645EC}">
                        <a14:shadowObscured xmlns:a14="http://schemas.microsoft.com/office/drawing/2010/main"/>
                      </a:ext>
                    </a:extLst>
                  </pic:spPr>
                </pic:pic>
              </a:graphicData>
            </a:graphic>
          </wp:inline>
        </w:drawing>
      </w:r>
    </w:p>
    <w:p w14:paraId="6DC758E1" w14:textId="6BE538C3" w:rsidR="000B56EA" w:rsidRPr="00AF1639" w:rsidRDefault="000B56EA" w:rsidP="000B56EA">
      <w:pPr>
        <w:pStyle w:val="Caption"/>
        <w:jc w:val="center"/>
        <w:rPr>
          <w:i w:val="0"/>
          <w:iCs w:val="0"/>
        </w:rPr>
      </w:pPr>
      <w:bookmarkStart w:id="106" w:name="_Toc170815461"/>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57</w:t>
      </w:r>
      <w:r w:rsidRPr="006A6E67">
        <w:rPr>
          <w:i w:val="0"/>
          <w:iCs w:val="0"/>
        </w:rPr>
        <w:fldChar w:fldCharType="end"/>
      </w:r>
      <w:r w:rsidRPr="006A6E67">
        <w:rPr>
          <w:i w:val="0"/>
          <w:iCs w:val="0"/>
        </w:rPr>
        <w:t>.</w:t>
      </w:r>
      <w:r>
        <w:rPr>
          <w:i w:val="0"/>
          <w:iCs w:val="0"/>
        </w:rPr>
        <w:t xml:space="preserve"> </w:t>
      </w:r>
      <w:r w:rsidRPr="00A50E25">
        <w:rPr>
          <w:i w:val="0"/>
          <w:iCs w:val="0"/>
        </w:rPr>
        <w:t>Status of the devices in the zone</w:t>
      </w:r>
      <w:bookmarkEnd w:id="106"/>
    </w:p>
    <w:p w14:paraId="15BC2440" w14:textId="56DE5116" w:rsidR="000B56EA" w:rsidRDefault="000B56EA">
      <w:pPr>
        <w:spacing w:after="160" w:line="259" w:lineRule="auto"/>
      </w:pPr>
      <w:r>
        <w:br w:type="page"/>
      </w:r>
    </w:p>
    <w:p w14:paraId="29D9A44B" w14:textId="77777777" w:rsidR="000B56EA" w:rsidRDefault="000B56EA" w:rsidP="000B56EA">
      <w:pPr>
        <w:jc w:val="center"/>
      </w:pPr>
    </w:p>
    <w:p w14:paraId="48516EF2" w14:textId="12DEB738" w:rsidR="00EB5603" w:rsidRDefault="00EB5603" w:rsidP="000B1F32">
      <w:pPr>
        <w:pStyle w:val="Heading3"/>
        <w:numPr>
          <w:ilvl w:val="2"/>
          <w:numId w:val="1"/>
        </w:numPr>
      </w:pPr>
      <w:bookmarkStart w:id="107" w:name="_Ref78968257"/>
      <w:bookmarkStart w:id="108" w:name="_Ref122430862"/>
      <w:bookmarkStart w:id="109" w:name="_Toc170815396"/>
      <w:r>
        <w:t xml:space="preserve">Motors </w:t>
      </w:r>
      <w:r w:rsidRPr="003A6922">
        <w:t>animations.</w:t>
      </w:r>
      <w:bookmarkEnd w:id="107"/>
      <w:bookmarkEnd w:id="108"/>
      <w:bookmarkEnd w:id="109"/>
    </w:p>
    <w:p w14:paraId="771A2270" w14:textId="77777777" w:rsidR="00EB5603" w:rsidRPr="003A6922" w:rsidRDefault="00EB5603" w:rsidP="00EB5603"/>
    <w:p w14:paraId="40A80B70" w14:textId="77777777" w:rsidR="00EB5603" w:rsidRDefault="00EB5603" w:rsidP="00EB5603">
      <w:r w:rsidRPr="004B1435">
        <w:t xml:space="preserve">To facilitate the monitoring of the </w:t>
      </w:r>
      <w:r>
        <w:t>motors</w:t>
      </w:r>
      <w:r w:rsidRPr="004B1435">
        <w:t xml:space="preserve">, an animation was developed by changing the colour of the element. The system provides the status of the equipment, informing the user quickly. The following figures show the different states of the </w:t>
      </w:r>
      <w:r>
        <w:t>motors and a description of each state</w:t>
      </w:r>
      <w:r w:rsidRPr="004B1435">
        <w:t>.</w:t>
      </w:r>
    </w:p>
    <w:p w14:paraId="09CB9F22" w14:textId="77777777" w:rsidR="00EB5603" w:rsidRDefault="00EB5603" w:rsidP="00EB5603"/>
    <w:tbl>
      <w:tblPr>
        <w:tblStyle w:val="TableGrid"/>
        <w:tblW w:w="0" w:type="auto"/>
        <w:jc w:val="center"/>
        <w:tblLook w:val="04A0" w:firstRow="1" w:lastRow="0" w:firstColumn="1" w:lastColumn="0" w:noHBand="0" w:noVBand="1"/>
      </w:tblPr>
      <w:tblGrid>
        <w:gridCol w:w="3243"/>
        <w:gridCol w:w="3433"/>
      </w:tblGrid>
      <w:tr w:rsidR="003D7768" w14:paraId="7D7945FA" w14:textId="77777777" w:rsidTr="00AD2357">
        <w:trPr>
          <w:jc w:val="center"/>
        </w:trPr>
        <w:tc>
          <w:tcPr>
            <w:tcW w:w="3243" w:type="dxa"/>
            <w:vAlign w:val="center"/>
          </w:tcPr>
          <w:p w14:paraId="3AE2CE5F" w14:textId="77777777" w:rsidR="003D7768" w:rsidRPr="00191921" w:rsidRDefault="003D7768" w:rsidP="00B84339">
            <w:pPr>
              <w:jc w:val="center"/>
              <w:rPr>
                <w:b/>
                <w:bCs/>
              </w:rPr>
            </w:pPr>
            <w:r w:rsidRPr="00191921">
              <w:rPr>
                <w:b/>
                <w:bCs/>
              </w:rPr>
              <w:t xml:space="preserve">Animation of </w:t>
            </w:r>
            <w:r>
              <w:rPr>
                <w:b/>
                <w:bCs/>
              </w:rPr>
              <w:t>the rollers.</w:t>
            </w:r>
          </w:p>
        </w:tc>
        <w:tc>
          <w:tcPr>
            <w:tcW w:w="3433" w:type="dxa"/>
            <w:vAlign w:val="center"/>
          </w:tcPr>
          <w:p w14:paraId="55D5931B" w14:textId="77777777" w:rsidR="003D7768" w:rsidRPr="00191921" w:rsidRDefault="003D7768" w:rsidP="00B84339">
            <w:pPr>
              <w:jc w:val="center"/>
              <w:rPr>
                <w:b/>
                <w:bCs/>
              </w:rPr>
            </w:pPr>
            <w:r w:rsidRPr="00191921">
              <w:rPr>
                <w:b/>
                <w:bCs/>
              </w:rPr>
              <w:t>Animation description</w:t>
            </w:r>
          </w:p>
        </w:tc>
      </w:tr>
      <w:tr w:rsidR="003D7768" w14:paraId="3184E037" w14:textId="77777777" w:rsidTr="00AD2357">
        <w:trPr>
          <w:jc w:val="center"/>
        </w:trPr>
        <w:tc>
          <w:tcPr>
            <w:tcW w:w="3243" w:type="dxa"/>
            <w:vAlign w:val="center"/>
          </w:tcPr>
          <w:p w14:paraId="450742A4" w14:textId="77777777" w:rsidR="003D7768" w:rsidRDefault="003D7768" w:rsidP="00B84339">
            <w:pPr>
              <w:jc w:val="center"/>
            </w:pPr>
            <w:r w:rsidRPr="003D7768">
              <w:rPr>
                <w:noProof/>
              </w:rPr>
              <w:drawing>
                <wp:inline distT="0" distB="0" distL="0" distR="0" wp14:anchorId="529A2D8F" wp14:editId="33C526B0">
                  <wp:extent cx="1619250" cy="830385"/>
                  <wp:effectExtent l="0" t="0" r="0" b="0"/>
                  <wp:docPr id="77545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58917" name=""/>
                          <pic:cNvPicPr/>
                        </pic:nvPicPr>
                        <pic:blipFill>
                          <a:blip r:embed="rId134"/>
                          <a:stretch>
                            <a:fillRect/>
                          </a:stretch>
                        </pic:blipFill>
                        <pic:spPr>
                          <a:xfrm>
                            <a:off x="0" y="0"/>
                            <a:ext cx="1623166" cy="832393"/>
                          </a:xfrm>
                          <a:prstGeom prst="rect">
                            <a:avLst/>
                          </a:prstGeom>
                        </pic:spPr>
                      </pic:pic>
                    </a:graphicData>
                  </a:graphic>
                </wp:inline>
              </w:drawing>
            </w:r>
          </w:p>
          <w:p w14:paraId="7F077903" w14:textId="36E38CB8" w:rsidR="00EE0B5B" w:rsidRDefault="00EE0B5B" w:rsidP="00B84339">
            <w:pPr>
              <w:jc w:val="center"/>
            </w:pPr>
          </w:p>
        </w:tc>
        <w:tc>
          <w:tcPr>
            <w:tcW w:w="3433" w:type="dxa"/>
            <w:vAlign w:val="center"/>
          </w:tcPr>
          <w:p w14:paraId="764E3645" w14:textId="77777777" w:rsidR="003D7768" w:rsidRDefault="003D7768" w:rsidP="00B84339">
            <w:r w:rsidRPr="00191921">
              <w:t xml:space="preserve">Animation of the </w:t>
            </w:r>
            <w:r>
              <w:t xml:space="preserve">device </w:t>
            </w:r>
            <w:r w:rsidRPr="00191921">
              <w:t xml:space="preserve">when the </w:t>
            </w:r>
            <w:r>
              <w:t>motor</w:t>
            </w:r>
            <w:r w:rsidRPr="00191921">
              <w:t xml:space="preserve"> is in automatic and is off.</w:t>
            </w:r>
          </w:p>
        </w:tc>
      </w:tr>
      <w:tr w:rsidR="003D7768" w14:paraId="2879EFEA" w14:textId="77777777" w:rsidTr="00AD2357">
        <w:trPr>
          <w:jc w:val="center"/>
        </w:trPr>
        <w:tc>
          <w:tcPr>
            <w:tcW w:w="3243" w:type="dxa"/>
            <w:vAlign w:val="center"/>
          </w:tcPr>
          <w:p w14:paraId="53E5934F" w14:textId="77777777" w:rsidR="003D7768" w:rsidRDefault="00BD7A57" w:rsidP="00B84339">
            <w:pPr>
              <w:jc w:val="center"/>
            </w:pPr>
            <w:r w:rsidRPr="00BD7A57">
              <w:rPr>
                <w:noProof/>
              </w:rPr>
              <w:drawing>
                <wp:inline distT="0" distB="0" distL="0" distR="0" wp14:anchorId="13C63F8A" wp14:editId="174485B2">
                  <wp:extent cx="1645734" cy="876300"/>
                  <wp:effectExtent l="0" t="0" r="0" b="0"/>
                  <wp:docPr id="73441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17206" name=""/>
                          <pic:cNvPicPr/>
                        </pic:nvPicPr>
                        <pic:blipFill>
                          <a:blip r:embed="rId135"/>
                          <a:stretch>
                            <a:fillRect/>
                          </a:stretch>
                        </pic:blipFill>
                        <pic:spPr>
                          <a:xfrm>
                            <a:off x="0" y="0"/>
                            <a:ext cx="1648023" cy="877519"/>
                          </a:xfrm>
                          <a:prstGeom prst="rect">
                            <a:avLst/>
                          </a:prstGeom>
                        </pic:spPr>
                      </pic:pic>
                    </a:graphicData>
                  </a:graphic>
                </wp:inline>
              </w:drawing>
            </w:r>
          </w:p>
          <w:p w14:paraId="2C839584" w14:textId="266F380E" w:rsidR="00EE0B5B" w:rsidRDefault="00EE0B5B" w:rsidP="00B84339">
            <w:pPr>
              <w:jc w:val="center"/>
            </w:pPr>
          </w:p>
        </w:tc>
        <w:tc>
          <w:tcPr>
            <w:tcW w:w="3433" w:type="dxa"/>
            <w:vAlign w:val="center"/>
          </w:tcPr>
          <w:p w14:paraId="0FBB88C0" w14:textId="77777777" w:rsidR="003D7768" w:rsidRPr="001C7445" w:rsidRDefault="003D7768" w:rsidP="00B84339">
            <w:r w:rsidRPr="00191921">
              <w:t xml:space="preserve">Animation of the </w:t>
            </w:r>
            <w:r>
              <w:t xml:space="preserve">device </w:t>
            </w:r>
            <w:r w:rsidRPr="00191921">
              <w:t xml:space="preserve">when the </w:t>
            </w:r>
            <w:r>
              <w:t>motor</w:t>
            </w:r>
            <w:r w:rsidRPr="00191921">
              <w:t xml:space="preserve"> is in automatic and is </w:t>
            </w:r>
            <w:r>
              <w:t>on.</w:t>
            </w:r>
          </w:p>
        </w:tc>
      </w:tr>
      <w:tr w:rsidR="003D7768" w14:paraId="154F495E" w14:textId="77777777" w:rsidTr="00AD2357">
        <w:trPr>
          <w:jc w:val="center"/>
        </w:trPr>
        <w:tc>
          <w:tcPr>
            <w:tcW w:w="3243" w:type="dxa"/>
            <w:vAlign w:val="center"/>
          </w:tcPr>
          <w:p w14:paraId="26180548" w14:textId="77777777" w:rsidR="003D7768" w:rsidRDefault="00BD7A57" w:rsidP="00B84339">
            <w:pPr>
              <w:jc w:val="center"/>
            </w:pPr>
            <w:r w:rsidRPr="00BD7A57">
              <w:rPr>
                <w:noProof/>
              </w:rPr>
              <w:drawing>
                <wp:inline distT="0" distB="0" distL="0" distR="0" wp14:anchorId="2B78E375" wp14:editId="50CA2F2D">
                  <wp:extent cx="1638300" cy="914895"/>
                  <wp:effectExtent l="0" t="0" r="0" b="0"/>
                  <wp:docPr id="72667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77790" name=""/>
                          <pic:cNvPicPr/>
                        </pic:nvPicPr>
                        <pic:blipFill>
                          <a:blip r:embed="rId136"/>
                          <a:stretch>
                            <a:fillRect/>
                          </a:stretch>
                        </pic:blipFill>
                        <pic:spPr>
                          <a:xfrm>
                            <a:off x="0" y="0"/>
                            <a:ext cx="1645511" cy="918922"/>
                          </a:xfrm>
                          <a:prstGeom prst="rect">
                            <a:avLst/>
                          </a:prstGeom>
                        </pic:spPr>
                      </pic:pic>
                    </a:graphicData>
                  </a:graphic>
                </wp:inline>
              </w:drawing>
            </w:r>
          </w:p>
          <w:p w14:paraId="32FD47FC" w14:textId="594AF3D4" w:rsidR="00EE0B5B" w:rsidRDefault="00EE0B5B" w:rsidP="00B84339">
            <w:pPr>
              <w:jc w:val="center"/>
            </w:pPr>
          </w:p>
        </w:tc>
        <w:tc>
          <w:tcPr>
            <w:tcW w:w="3433" w:type="dxa"/>
            <w:vAlign w:val="center"/>
          </w:tcPr>
          <w:p w14:paraId="7CD8695F" w14:textId="77777777" w:rsidR="003D7768" w:rsidRDefault="003D7768" w:rsidP="00B84339">
            <w:r w:rsidRPr="00191921">
              <w:t xml:space="preserve">Animation of the </w:t>
            </w:r>
            <w:r>
              <w:t xml:space="preserve">device </w:t>
            </w:r>
            <w:r w:rsidRPr="00191921">
              <w:t xml:space="preserve">when the </w:t>
            </w:r>
            <w:r>
              <w:t>motor</w:t>
            </w:r>
            <w:r w:rsidRPr="00191921">
              <w:t xml:space="preserve"> is in </w:t>
            </w:r>
            <w:r>
              <w:t>manual</w:t>
            </w:r>
            <w:r w:rsidRPr="00191921">
              <w:t xml:space="preserve"> and is </w:t>
            </w:r>
            <w:r>
              <w:t>off.</w:t>
            </w:r>
          </w:p>
        </w:tc>
      </w:tr>
      <w:tr w:rsidR="003D7768" w14:paraId="686C8D91" w14:textId="77777777" w:rsidTr="00AD2357">
        <w:trPr>
          <w:jc w:val="center"/>
        </w:trPr>
        <w:tc>
          <w:tcPr>
            <w:tcW w:w="3243" w:type="dxa"/>
            <w:vAlign w:val="center"/>
          </w:tcPr>
          <w:p w14:paraId="7F7556D4" w14:textId="77777777" w:rsidR="003D7768" w:rsidRDefault="00BD7A57" w:rsidP="00B84339">
            <w:pPr>
              <w:jc w:val="center"/>
            </w:pPr>
            <w:r w:rsidRPr="00BD7A57">
              <w:rPr>
                <w:noProof/>
              </w:rPr>
              <w:drawing>
                <wp:inline distT="0" distB="0" distL="0" distR="0" wp14:anchorId="3478D2B1" wp14:editId="6BA8B3D3">
                  <wp:extent cx="1652527" cy="847725"/>
                  <wp:effectExtent l="0" t="0" r="0" b="0"/>
                  <wp:docPr id="68140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00614" name=""/>
                          <pic:cNvPicPr/>
                        </pic:nvPicPr>
                        <pic:blipFill>
                          <a:blip r:embed="rId137"/>
                          <a:stretch>
                            <a:fillRect/>
                          </a:stretch>
                        </pic:blipFill>
                        <pic:spPr>
                          <a:xfrm>
                            <a:off x="0" y="0"/>
                            <a:ext cx="1654230" cy="848599"/>
                          </a:xfrm>
                          <a:prstGeom prst="rect">
                            <a:avLst/>
                          </a:prstGeom>
                        </pic:spPr>
                      </pic:pic>
                    </a:graphicData>
                  </a:graphic>
                </wp:inline>
              </w:drawing>
            </w:r>
          </w:p>
          <w:p w14:paraId="2776B1D6" w14:textId="09419835" w:rsidR="00EE0B5B" w:rsidRDefault="00EE0B5B" w:rsidP="00B84339">
            <w:pPr>
              <w:jc w:val="center"/>
            </w:pPr>
          </w:p>
        </w:tc>
        <w:tc>
          <w:tcPr>
            <w:tcW w:w="3433" w:type="dxa"/>
            <w:vAlign w:val="center"/>
          </w:tcPr>
          <w:p w14:paraId="4D3AEB95" w14:textId="77777777" w:rsidR="003D7768" w:rsidRDefault="003D7768" w:rsidP="00B84339">
            <w:r w:rsidRPr="00191921">
              <w:t xml:space="preserve">Animation of the </w:t>
            </w:r>
            <w:r>
              <w:t xml:space="preserve">device </w:t>
            </w:r>
            <w:r w:rsidRPr="00191921">
              <w:t xml:space="preserve">when the </w:t>
            </w:r>
            <w:r>
              <w:t>motor</w:t>
            </w:r>
            <w:r w:rsidRPr="00191921">
              <w:t xml:space="preserve"> is in </w:t>
            </w:r>
            <w:r>
              <w:t>manual</w:t>
            </w:r>
            <w:r w:rsidRPr="00191921">
              <w:t xml:space="preserve"> and is </w:t>
            </w:r>
            <w:r>
              <w:t>on.</w:t>
            </w:r>
          </w:p>
        </w:tc>
      </w:tr>
      <w:tr w:rsidR="00AD2357" w14:paraId="549A2BBF" w14:textId="77777777" w:rsidTr="00AD2357">
        <w:trPr>
          <w:jc w:val="center"/>
        </w:trPr>
        <w:tc>
          <w:tcPr>
            <w:tcW w:w="3243" w:type="dxa"/>
            <w:vAlign w:val="center"/>
          </w:tcPr>
          <w:p w14:paraId="7A3C9CD8" w14:textId="29DDD237" w:rsidR="00AD2357" w:rsidRPr="00BD7A57" w:rsidRDefault="00AD2357" w:rsidP="00AD2357">
            <w:pPr>
              <w:jc w:val="center"/>
            </w:pPr>
            <w:r w:rsidRPr="00BD7A57">
              <w:rPr>
                <w:noProof/>
              </w:rPr>
              <w:drawing>
                <wp:inline distT="0" distB="0" distL="0" distR="0" wp14:anchorId="3DD63E27" wp14:editId="4F76425D">
                  <wp:extent cx="1695450" cy="891198"/>
                  <wp:effectExtent l="0" t="0" r="0" b="0"/>
                  <wp:docPr id="121952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7120" name=""/>
                          <pic:cNvPicPr/>
                        </pic:nvPicPr>
                        <pic:blipFill>
                          <a:blip r:embed="rId138"/>
                          <a:stretch>
                            <a:fillRect/>
                          </a:stretch>
                        </pic:blipFill>
                        <pic:spPr>
                          <a:xfrm>
                            <a:off x="0" y="0"/>
                            <a:ext cx="1698695" cy="892904"/>
                          </a:xfrm>
                          <a:prstGeom prst="rect">
                            <a:avLst/>
                          </a:prstGeom>
                        </pic:spPr>
                      </pic:pic>
                    </a:graphicData>
                  </a:graphic>
                </wp:inline>
              </w:drawing>
            </w:r>
          </w:p>
        </w:tc>
        <w:tc>
          <w:tcPr>
            <w:tcW w:w="3433" w:type="dxa"/>
            <w:vAlign w:val="center"/>
          </w:tcPr>
          <w:p w14:paraId="025A1311" w14:textId="2494820C" w:rsidR="00AD2357" w:rsidRPr="00191921" w:rsidRDefault="00AD2357" w:rsidP="00AD2357">
            <w:r w:rsidRPr="00191921">
              <w:t xml:space="preserve">Animation of the </w:t>
            </w:r>
            <w:r>
              <w:t xml:space="preserve">device </w:t>
            </w:r>
            <w:r w:rsidRPr="00191921">
              <w:t xml:space="preserve">when the </w:t>
            </w:r>
            <w:r>
              <w:t>motor</w:t>
            </w:r>
            <w:r w:rsidRPr="00191921">
              <w:t xml:space="preserve"> </w:t>
            </w:r>
            <w:r>
              <w:t>has communication error.</w:t>
            </w:r>
          </w:p>
        </w:tc>
      </w:tr>
      <w:tr w:rsidR="00AD2357" w14:paraId="4D22ADD9" w14:textId="77777777" w:rsidTr="00AD2357">
        <w:trPr>
          <w:jc w:val="center"/>
        </w:trPr>
        <w:tc>
          <w:tcPr>
            <w:tcW w:w="3243" w:type="dxa"/>
            <w:vAlign w:val="center"/>
          </w:tcPr>
          <w:p w14:paraId="6E5DA2B7" w14:textId="37A2CF32" w:rsidR="00AD2357" w:rsidRDefault="00AD2357" w:rsidP="00AD2357">
            <w:pPr>
              <w:jc w:val="center"/>
            </w:pPr>
            <w:r w:rsidRPr="00780D1E">
              <w:rPr>
                <w:noProof/>
              </w:rPr>
              <w:drawing>
                <wp:inline distT="0" distB="0" distL="0" distR="0" wp14:anchorId="7BF38767" wp14:editId="44C56058">
                  <wp:extent cx="1922288" cy="933450"/>
                  <wp:effectExtent l="0" t="0" r="0" b="0"/>
                  <wp:docPr id="125744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48311" name=""/>
                          <pic:cNvPicPr/>
                        </pic:nvPicPr>
                        <pic:blipFill rotWithShape="1">
                          <a:blip r:embed="rId139"/>
                          <a:srcRect r="13821"/>
                          <a:stretch/>
                        </pic:blipFill>
                        <pic:spPr bwMode="auto">
                          <a:xfrm>
                            <a:off x="0" y="0"/>
                            <a:ext cx="1930734" cy="937551"/>
                          </a:xfrm>
                          <a:prstGeom prst="rect">
                            <a:avLst/>
                          </a:prstGeom>
                          <a:ln>
                            <a:noFill/>
                          </a:ln>
                          <a:extLst>
                            <a:ext uri="{53640926-AAD7-44D8-BBD7-CCE9431645EC}">
                              <a14:shadowObscured xmlns:a14="http://schemas.microsoft.com/office/drawing/2010/main"/>
                            </a:ext>
                          </a:extLst>
                        </pic:spPr>
                      </pic:pic>
                    </a:graphicData>
                  </a:graphic>
                </wp:inline>
              </w:drawing>
            </w:r>
          </w:p>
        </w:tc>
        <w:tc>
          <w:tcPr>
            <w:tcW w:w="3433" w:type="dxa"/>
            <w:vAlign w:val="center"/>
          </w:tcPr>
          <w:p w14:paraId="1DB1E81F" w14:textId="77777777" w:rsidR="00AD2357" w:rsidRDefault="00AD2357" w:rsidP="00AD2357">
            <w:r>
              <w:t>Device</w:t>
            </w:r>
            <w:r w:rsidRPr="00191921">
              <w:t xml:space="preserve"> animation when it is in fault.</w:t>
            </w:r>
          </w:p>
        </w:tc>
      </w:tr>
    </w:tbl>
    <w:p w14:paraId="793BAA5D" w14:textId="645AE51F" w:rsidR="00AD2357" w:rsidRDefault="00EB5603" w:rsidP="00EB5603">
      <w:pPr>
        <w:pStyle w:val="Caption"/>
        <w:jc w:val="center"/>
        <w:rPr>
          <w:i w:val="0"/>
          <w:iCs w:val="0"/>
        </w:rPr>
      </w:pPr>
      <w:bookmarkStart w:id="110" w:name="_Toc170815462"/>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58</w:t>
      </w:r>
      <w:r w:rsidRPr="006A6E67">
        <w:rPr>
          <w:i w:val="0"/>
          <w:iCs w:val="0"/>
        </w:rPr>
        <w:fldChar w:fldCharType="end"/>
      </w:r>
      <w:r w:rsidRPr="006A6E67">
        <w:rPr>
          <w:i w:val="0"/>
          <w:iCs w:val="0"/>
        </w:rPr>
        <w:t>.</w:t>
      </w:r>
      <w:r>
        <w:rPr>
          <w:i w:val="0"/>
          <w:iCs w:val="0"/>
        </w:rPr>
        <w:t xml:space="preserve"> Motor </w:t>
      </w:r>
      <w:r w:rsidRPr="004410CD">
        <w:rPr>
          <w:i w:val="0"/>
          <w:iCs w:val="0"/>
        </w:rPr>
        <w:t>animations</w:t>
      </w:r>
      <w:r>
        <w:rPr>
          <w:i w:val="0"/>
          <w:iCs w:val="0"/>
        </w:rPr>
        <w:t>.</w:t>
      </w:r>
      <w:bookmarkEnd w:id="110"/>
    </w:p>
    <w:p w14:paraId="2497FFEA" w14:textId="764168FB" w:rsidR="00AD2357" w:rsidRDefault="00AD2357">
      <w:pPr>
        <w:spacing w:after="160" w:line="259" w:lineRule="auto"/>
      </w:pPr>
      <w:r>
        <w:br w:type="page"/>
      </w:r>
    </w:p>
    <w:p w14:paraId="46654F22" w14:textId="77777777" w:rsidR="00AD2357" w:rsidRPr="00AD2357" w:rsidRDefault="00AD2357" w:rsidP="00AD2357"/>
    <w:tbl>
      <w:tblPr>
        <w:tblStyle w:val="TableGrid"/>
        <w:tblW w:w="0" w:type="auto"/>
        <w:jc w:val="center"/>
        <w:tblLook w:val="04A0" w:firstRow="1" w:lastRow="0" w:firstColumn="1" w:lastColumn="0" w:noHBand="0" w:noVBand="1"/>
      </w:tblPr>
      <w:tblGrid>
        <w:gridCol w:w="3243"/>
        <w:gridCol w:w="3433"/>
      </w:tblGrid>
      <w:tr w:rsidR="00AD2357" w14:paraId="79CD41D8" w14:textId="77777777" w:rsidTr="00E31E13">
        <w:trPr>
          <w:jc w:val="center"/>
        </w:trPr>
        <w:tc>
          <w:tcPr>
            <w:tcW w:w="3243" w:type="dxa"/>
            <w:vAlign w:val="center"/>
          </w:tcPr>
          <w:p w14:paraId="7169C6D4" w14:textId="77777777" w:rsidR="00AD2357" w:rsidRPr="00191921" w:rsidRDefault="00AD2357" w:rsidP="00E31E13">
            <w:pPr>
              <w:jc w:val="center"/>
              <w:rPr>
                <w:b/>
                <w:bCs/>
              </w:rPr>
            </w:pPr>
            <w:r w:rsidRPr="00191921">
              <w:rPr>
                <w:b/>
                <w:bCs/>
              </w:rPr>
              <w:t xml:space="preserve">Animation of </w:t>
            </w:r>
            <w:r>
              <w:rPr>
                <w:b/>
                <w:bCs/>
              </w:rPr>
              <w:t>the rollers.</w:t>
            </w:r>
          </w:p>
        </w:tc>
        <w:tc>
          <w:tcPr>
            <w:tcW w:w="3433" w:type="dxa"/>
            <w:vAlign w:val="center"/>
          </w:tcPr>
          <w:p w14:paraId="01FD9F19" w14:textId="77777777" w:rsidR="00AD2357" w:rsidRPr="00191921" w:rsidRDefault="00AD2357" w:rsidP="00E31E13">
            <w:pPr>
              <w:jc w:val="center"/>
              <w:rPr>
                <w:b/>
                <w:bCs/>
              </w:rPr>
            </w:pPr>
            <w:r w:rsidRPr="00191921">
              <w:rPr>
                <w:b/>
                <w:bCs/>
              </w:rPr>
              <w:t>Animation description</w:t>
            </w:r>
          </w:p>
        </w:tc>
      </w:tr>
      <w:tr w:rsidR="00AD2357" w14:paraId="67BA393D" w14:textId="77777777" w:rsidTr="00E31E13">
        <w:trPr>
          <w:jc w:val="center"/>
        </w:trPr>
        <w:tc>
          <w:tcPr>
            <w:tcW w:w="3243" w:type="dxa"/>
            <w:vAlign w:val="center"/>
          </w:tcPr>
          <w:p w14:paraId="7449AB92" w14:textId="77777777" w:rsidR="00AD2357" w:rsidRDefault="00AD2357" w:rsidP="00E31E13">
            <w:pPr>
              <w:jc w:val="center"/>
            </w:pPr>
            <w:r w:rsidRPr="00A4122B">
              <w:rPr>
                <w:noProof/>
              </w:rPr>
              <w:drawing>
                <wp:inline distT="0" distB="0" distL="0" distR="0" wp14:anchorId="027B2B90" wp14:editId="4A42DA93">
                  <wp:extent cx="1790922" cy="933450"/>
                  <wp:effectExtent l="0" t="0" r="0" b="0"/>
                  <wp:docPr id="121102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683477" name=""/>
                          <pic:cNvPicPr/>
                        </pic:nvPicPr>
                        <pic:blipFill rotWithShape="1">
                          <a:blip r:embed="rId140"/>
                          <a:srcRect t="47240"/>
                          <a:stretch/>
                        </pic:blipFill>
                        <pic:spPr bwMode="auto">
                          <a:xfrm>
                            <a:off x="0" y="0"/>
                            <a:ext cx="1792881" cy="934471"/>
                          </a:xfrm>
                          <a:prstGeom prst="rect">
                            <a:avLst/>
                          </a:prstGeom>
                          <a:ln>
                            <a:noFill/>
                          </a:ln>
                          <a:extLst>
                            <a:ext uri="{53640926-AAD7-44D8-BBD7-CCE9431645EC}">
                              <a14:shadowObscured xmlns:a14="http://schemas.microsoft.com/office/drawing/2010/main"/>
                            </a:ext>
                          </a:extLst>
                        </pic:spPr>
                      </pic:pic>
                    </a:graphicData>
                  </a:graphic>
                </wp:inline>
              </w:drawing>
            </w:r>
          </w:p>
        </w:tc>
        <w:tc>
          <w:tcPr>
            <w:tcW w:w="3433" w:type="dxa"/>
            <w:vAlign w:val="center"/>
          </w:tcPr>
          <w:p w14:paraId="4947EF75" w14:textId="77777777" w:rsidR="00AD2357" w:rsidRDefault="00AD2357" w:rsidP="00E31E13">
            <w:r>
              <w:t>Device</w:t>
            </w:r>
            <w:r w:rsidRPr="00191921">
              <w:t xml:space="preserve"> animation when it is in warning</w:t>
            </w:r>
            <w:r>
              <w:t xml:space="preserve"> and off.</w:t>
            </w:r>
          </w:p>
        </w:tc>
      </w:tr>
      <w:tr w:rsidR="00AD2357" w14:paraId="198550F1" w14:textId="77777777" w:rsidTr="00E31E13">
        <w:trPr>
          <w:jc w:val="center"/>
        </w:trPr>
        <w:tc>
          <w:tcPr>
            <w:tcW w:w="3243" w:type="dxa"/>
            <w:vAlign w:val="center"/>
          </w:tcPr>
          <w:p w14:paraId="6E32BBEA" w14:textId="77777777" w:rsidR="00AD2357" w:rsidRDefault="00AD2357" w:rsidP="00E31E13">
            <w:pPr>
              <w:jc w:val="center"/>
            </w:pPr>
            <w:r w:rsidRPr="008328EC">
              <w:rPr>
                <w:noProof/>
              </w:rPr>
              <w:drawing>
                <wp:inline distT="0" distB="0" distL="0" distR="0" wp14:anchorId="01C81A24" wp14:editId="749F8E4C">
                  <wp:extent cx="1524213" cy="771633"/>
                  <wp:effectExtent l="0" t="0" r="0" b="9525"/>
                  <wp:docPr id="82866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67771" name=""/>
                          <pic:cNvPicPr/>
                        </pic:nvPicPr>
                        <pic:blipFill>
                          <a:blip r:embed="rId141"/>
                          <a:stretch>
                            <a:fillRect/>
                          </a:stretch>
                        </pic:blipFill>
                        <pic:spPr>
                          <a:xfrm>
                            <a:off x="0" y="0"/>
                            <a:ext cx="1524213" cy="771633"/>
                          </a:xfrm>
                          <a:prstGeom prst="rect">
                            <a:avLst/>
                          </a:prstGeom>
                        </pic:spPr>
                      </pic:pic>
                    </a:graphicData>
                  </a:graphic>
                </wp:inline>
              </w:drawing>
            </w:r>
          </w:p>
        </w:tc>
        <w:tc>
          <w:tcPr>
            <w:tcW w:w="3433" w:type="dxa"/>
            <w:vAlign w:val="center"/>
          </w:tcPr>
          <w:p w14:paraId="2B5FE949" w14:textId="77777777" w:rsidR="00AD2357" w:rsidRDefault="00AD2357" w:rsidP="00E31E13">
            <w:r>
              <w:t>Device</w:t>
            </w:r>
            <w:r w:rsidRPr="00191921">
              <w:t xml:space="preserve"> animation when it is in warning</w:t>
            </w:r>
            <w:r>
              <w:t xml:space="preserve"> and on.</w:t>
            </w:r>
          </w:p>
        </w:tc>
      </w:tr>
      <w:tr w:rsidR="00AD2357" w14:paraId="72951612" w14:textId="77777777" w:rsidTr="00E31E13">
        <w:trPr>
          <w:jc w:val="center"/>
        </w:trPr>
        <w:tc>
          <w:tcPr>
            <w:tcW w:w="3243" w:type="dxa"/>
            <w:vAlign w:val="center"/>
          </w:tcPr>
          <w:p w14:paraId="2A7EE29A" w14:textId="77777777" w:rsidR="00AD2357" w:rsidRPr="008328EC" w:rsidRDefault="00AD2357" w:rsidP="00E31E13">
            <w:pPr>
              <w:jc w:val="center"/>
            </w:pPr>
            <w:r w:rsidRPr="008328EC">
              <w:rPr>
                <w:noProof/>
              </w:rPr>
              <w:drawing>
                <wp:inline distT="0" distB="0" distL="0" distR="0" wp14:anchorId="2822F4CC" wp14:editId="6015F1FA">
                  <wp:extent cx="1486107" cy="752580"/>
                  <wp:effectExtent l="0" t="0" r="0" b="9525"/>
                  <wp:docPr id="157665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23925" name=""/>
                          <pic:cNvPicPr/>
                        </pic:nvPicPr>
                        <pic:blipFill>
                          <a:blip r:embed="rId142"/>
                          <a:stretch>
                            <a:fillRect/>
                          </a:stretch>
                        </pic:blipFill>
                        <pic:spPr>
                          <a:xfrm>
                            <a:off x="0" y="0"/>
                            <a:ext cx="1486107" cy="752580"/>
                          </a:xfrm>
                          <a:prstGeom prst="rect">
                            <a:avLst/>
                          </a:prstGeom>
                        </pic:spPr>
                      </pic:pic>
                    </a:graphicData>
                  </a:graphic>
                </wp:inline>
              </w:drawing>
            </w:r>
          </w:p>
        </w:tc>
        <w:tc>
          <w:tcPr>
            <w:tcW w:w="3433" w:type="dxa"/>
            <w:vAlign w:val="center"/>
          </w:tcPr>
          <w:p w14:paraId="60C7F87F" w14:textId="77777777" w:rsidR="00AD2357" w:rsidRDefault="00AD2357" w:rsidP="00E31E13">
            <w:r w:rsidRPr="00191921">
              <w:t xml:space="preserve">Animation of the </w:t>
            </w:r>
            <w:r>
              <w:t xml:space="preserve">device </w:t>
            </w:r>
            <w:r w:rsidRPr="00191921">
              <w:t xml:space="preserve">when the </w:t>
            </w:r>
            <w:r>
              <w:t>motor</w:t>
            </w:r>
            <w:r w:rsidRPr="00191921">
              <w:t xml:space="preserve"> </w:t>
            </w:r>
            <w:r>
              <w:t>has a jam.</w:t>
            </w:r>
          </w:p>
        </w:tc>
      </w:tr>
      <w:tr w:rsidR="00AD2357" w14:paraId="6CA9DF10" w14:textId="77777777" w:rsidTr="00E31E13">
        <w:trPr>
          <w:jc w:val="center"/>
        </w:trPr>
        <w:tc>
          <w:tcPr>
            <w:tcW w:w="3243" w:type="dxa"/>
            <w:vAlign w:val="center"/>
          </w:tcPr>
          <w:p w14:paraId="5C7CACFE" w14:textId="77777777" w:rsidR="00AD2357" w:rsidRDefault="00AD2357" w:rsidP="00E31E13">
            <w:pPr>
              <w:jc w:val="center"/>
            </w:pPr>
            <w:r w:rsidRPr="008328EC">
              <w:rPr>
                <w:noProof/>
              </w:rPr>
              <w:drawing>
                <wp:inline distT="0" distB="0" distL="0" distR="0" wp14:anchorId="44F0E2AE" wp14:editId="68350566">
                  <wp:extent cx="1486107" cy="828791"/>
                  <wp:effectExtent l="0" t="0" r="0" b="9525"/>
                  <wp:docPr id="185000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41229" name=""/>
                          <pic:cNvPicPr/>
                        </pic:nvPicPr>
                        <pic:blipFill>
                          <a:blip r:embed="rId143"/>
                          <a:stretch>
                            <a:fillRect/>
                          </a:stretch>
                        </pic:blipFill>
                        <pic:spPr>
                          <a:xfrm>
                            <a:off x="0" y="0"/>
                            <a:ext cx="1486107" cy="828791"/>
                          </a:xfrm>
                          <a:prstGeom prst="rect">
                            <a:avLst/>
                          </a:prstGeom>
                        </pic:spPr>
                      </pic:pic>
                    </a:graphicData>
                  </a:graphic>
                </wp:inline>
              </w:drawing>
            </w:r>
          </w:p>
          <w:p w14:paraId="3605813D" w14:textId="77777777" w:rsidR="00AD2357" w:rsidRPr="008328EC" w:rsidRDefault="00AD2357" w:rsidP="00E31E13">
            <w:pPr>
              <w:jc w:val="center"/>
            </w:pPr>
            <w:r w:rsidRPr="008328EC">
              <w:rPr>
                <w:noProof/>
              </w:rPr>
              <w:drawing>
                <wp:inline distT="0" distB="0" distL="0" distR="0" wp14:anchorId="551D123D" wp14:editId="5751957C">
                  <wp:extent cx="1476581" cy="809738"/>
                  <wp:effectExtent l="0" t="0" r="9525" b="9525"/>
                  <wp:docPr id="1071461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9299" name=""/>
                          <pic:cNvPicPr/>
                        </pic:nvPicPr>
                        <pic:blipFill>
                          <a:blip r:embed="rId144"/>
                          <a:stretch>
                            <a:fillRect/>
                          </a:stretch>
                        </pic:blipFill>
                        <pic:spPr>
                          <a:xfrm>
                            <a:off x="0" y="0"/>
                            <a:ext cx="1476581" cy="809738"/>
                          </a:xfrm>
                          <a:prstGeom prst="rect">
                            <a:avLst/>
                          </a:prstGeom>
                        </pic:spPr>
                      </pic:pic>
                    </a:graphicData>
                  </a:graphic>
                </wp:inline>
              </w:drawing>
            </w:r>
          </w:p>
        </w:tc>
        <w:tc>
          <w:tcPr>
            <w:tcW w:w="3433" w:type="dxa"/>
            <w:vAlign w:val="center"/>
          </w:tcPr>
          <w:p w14:paraId="0C3BC965" w14:textId="77777777" w:rsidR="00AD2357" w:rsidRDefault="00AD2357" w:rsidP="00E31E13">
            <w:r w:rsidRPr="00191921">
              <w:t xml:space="preserve">Animation of the </w:t>
            </w:r>
            <w:r>
              <w:t xml:space="preserve">device </w:t>
            </w:r>
            <w:r w:rsidRPr="00191921">
              <w:t xml:space="preserve">when the </w:t>
            </w:r>
            <w:r>
              <w:t>motor</w:t>
            </w:r>
            <w:r w:rsidRPr="00191921">
              <w:t xml:space="preserve"> </w:t>
            </w:r>
            <w:r>
              <w:t>is between the transition from start to stop and from stop to start.</w:t>
            </w:r>
          </w:p>
        </w:tc>
      </w:tr>
      <w:tr w:rsidR="00AD2357" w14:paraId="7CAF25B9" w14:textId="77777777" w:rsidTr="00E31E13">
        <w:trPr>
          <w:jc w:val="center"/>
        </w:trPr>
        <w:tc>
          <w:tcPr>
            <w:tcW w:w="3243" w:type="dxa"/>
            <w:vAlign w:val="center"/>
          </w:tcPr>
          <w:p w14:paraId="4BDF4B91" w14:textId="77777777" w:rsidR="00AD2357" w:rsidRPr="008328EC" w:rsidRDefault="00AD2357" w:rsidP="00E31E13">
            <w:pPr>
              <w:jc w:val="center"/>
            </w:pPr>
            <w:r w:rsidRPr="004A0DD5">
              <w:rPr>
                <w:noProof/>
              </w:rPr>
              <w:drawing>
                <wp:inline distT="0" distB="0" distL="0" distR="0" wp14:anchorId="6FE0A264" wp14:editId="17C2C932">
                  <wp:extent cx="1533739" cy="790685"/>
                  <wp:effectExtent l="0" t="0" r="9525" b="9525"/>
                  <wp:docPr id="116792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76807" name=""/>
                          <pic:cNvPicPr/>
                        </pic:nvPicPr>
                        <pic:blipFill>
                          <a:blip r:embed="rId145"/>
                          <a:stretch>
                            <a:fillRect/>
                          </a:stretch>
                        </pic:blipFill>
                        <pic:spPr>
                          <a:xfrm>
                            <a:off x="0" y="0"/>
                            <a:ext cx="1533739" cy="790685"/>
                          </a:xfrm>
                          <a:prstGeom prst="rect">
                            <a:avLst/>
                          </a:prstGeom>
                        </pic:spPr>
                      </pic:pic>
                    </a:graphicData>
                  </a:graphic>
                </wp:inline>
              </w:drawing>
            </w:r>
          </w:p>
        </w:tc>
        <w:tc>
          <w:tcPr>
            <w:tcW w:w="3433" w:type="dxa"/>
            <w:vAlign w:val="center"/>
          </w:tcPr>
          <w:p w14:paraId="5062E319" w14:textId="77777777" w:rsidR="00AD2357" w:rsidRDefault="00AD2357" w:rsidP="00E31E13">
            <w:r w:rsidRPr="00191921">
              <w:t xml:space="preserve">Animation of the </w:t>
            </w:r>
            <w:r>
              <w:t xml:space="preserve">device </w:t>
            </w:r>
            <w:r w:rsidRPr="00191921">
              <w:t xml:space="preserve">when the </w:t>
            </w:r>
            <w:r>
              <w:t>motor</w:t>
            </w:r>
            <w:r w:rsidRPr="00191921">
              <w:t xml:space="preserve"> </w:t>
            </w:r>
            <w:r>
              <w:t>is in maintenance status</w:t>
            </w:r>
          </w:p>
        </w:tc>
      </w:tr>
      <w:tr w:rsidR="00AD2357" w14:paraId="794EF615" w14:textId="77777777" w:rsidTr="00E31E13">
        <w:trPr>
          <w:jc w:val="center"/>
        </w:trPr>
        <w:tc>
          <w:tcPr>
            <w:tcW w:w="3243" w:type="dxa"/>
            <w:vAlign w:val="center"/>
          </w:tcPr>
          <w:p w14:paraId="66471CC5" w14:textId="77777777" w:rsidR="00AD2357" w:rsidRPr="004A0DD5" w:rsidRDefault="00AD2357" w:rsidP="00E31E13">
            <w:pPr>
              <w:jc w:val="center"/>
            </w:pPr>
            <w:r>
              <w:rPr>
                <w:noProof/>
              </w:rPr>
              <w:drawing>
                <wp:inline distT="0" distB="0" distL="0" distR="0" wp14:anchorId="26AD482D" wp14:editId="60B6A4FC">
                  <wp:extent cx="1485900" cy="676275"/>
                  <wp:effectExtent l="0" t="0" r="0" b="9525"/>
                  <wp:docPr id="120757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23772" name=""/>
                          <pic:cNvPicPr/>
                        </pic:nvPicPr>
                        <pic:blipFill>
                          <a:blip r:embed="rId146"/>
                          <a:stretch>
                            <a:fillRect/>
                          </a:stretch>
                        </pic:blipFill>
                        <pic:spPr>
                          <a:xfrm>
                            <a:off x="0" y="0"/>
                            <a:ext cx="1485900" cy="676275"/>
                          </a:xfrm>
                          <a:prstGeom prst="rect">
                            <a:avLst/>
                          </a:prstGeom>
                        </pic:spPr>
                      </pic:pic>
                    </a:graphicData>
                  </a:graphic>
                </wp:inline>
              </w:drawing>
            </w:r>
          </w:p>
        </w:tc>
        <w:tc>
          <w:tcPr>
            <w:tcW w:w="3433" w:type="dxa"/>
            <w:vAlign w:val="center"/>
          </w:tcPr>
          <w:p w14:paraId="5127A76E" w14:textId="77777777" w:rsidR="00AD2357" w:rsidRDefault="00AD2357" w:rsidP="00E31E13">
            <w:r w:rsidRPr="00191921">
              <w:t xml:space="preserve">Animation of the </w:t>
            </w:r>
            <w:r>
              <w:t xml:space="preserve">device </w:t>
            </w:r>
            <w:r w:rsidRPr="00191921">
              <w:t xml:space="preserve">when the </w:t>
            </w:r>
            <w:r>
              <w:t>motor</w:t>
            </w:r>
            <w:r w:rsidRPr="00191921">
              <w:t xml:space="preserve"> </w:t>
            </w:r>
            <w:r>
              <w:t>is in disable</w:t>
            </w:r>
          </w:p>
        </w:tc>
      </w:tr>
    </w:tbl>
    <w:p w14:paraId="2C987F3A" w14:textId="67C7047A" w:rsidR="00AD2357" w:rsidRDefault="00AD2357" w:rsidP="00AD2357">
      <w:pPr>
        <w:pStyle w:val="Caption"/>
        <w:jc w:val="center"/>
        <w:rPr>
          <w:i w:val="0"/>
          <w:iCs w:val="0"/>
        </w:rPr>
      </w:pPr>
      <w:bookmarkStart w:id="111" w:name="_Toc170815463"/>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59</w:t>
      </w:r>
      <w:r w:rsidRPr="006A6E67">
        <w:rPr>
          <w:i w:val="0"/>
          <w:iCs w:val="0"/>
        </w:rPr>
        <w:fldChar w:fldCharType="end"/>
      </w:r>
      <w:r w:rsidRPr="006A6E67">
        <w:rPr>
          <w:i w:val="0"/>
          <w:iCs w:val="0"/>
        </w:rPr>
        <w:t>.</w:t>
      </w:r>
      <w:r>
        <w:rPr>
          <w:i w:val="0"/>
          <w:iCs w:val="0"/>
        </w:rPr>
        <w:t xml:space="preserve"> Motor </w:t>
      </w:r>
      <w:r w:rsidRPr="004410CD">
        <w:rPr>
          <w:i w:val="0"/>
          <w:iCs w:val="0"/>
        </w:rPr>
        <w:t>animations</w:t>
      </w:r>
      <w:r>
        <w:rPr>
          <w:i w:val="0"/>
          <w:iCs w:val="0"/>
        </w:rPr>
        <w:t>.</w:t>
      </w:r>
      <w:bookmarkEnd w:id="111"/>
    </w:p>
    <w:p w14:paraId="067C80E7" w14:textId="77777777" w:rsidR="00AD2357" w:rsidRDefault="00AD2357" w:rsidP="00EB5603">
      <w:pPr>
        <w:pStyle w:val="Caption"/>
        <w:jc w:val="center"/>
        <w:rPr>
          <w:i w:val="0"/>
          <w:iCs w:val="0"/>
        </w:rPr>
      </w:pPr>
    </w:p>
    <w:p w14:paraId="6DA4B801" w14:textId="0103B67D" w:rsidR="00EB5603" w:rsidRDefault="00EB5603" w:rsidP="00EB5603">
      <w:pPr>
        <w:pStyle w:val="Caption"/>
        <w:jc w:val="center"/>
      </w:pPr>
      <w:r>
        <w:br w:type="page"/>
      </w:r>
    </w:p>
    <w:p w14:paraId="6333DF18" w14:textId="77777777" w:rsidR="00EB5603" w:rsidRDefault="00EB5603" w:rsidP="000B1F32">
      <w:pPr>
        <w:pStyle w:val="Heading3"/>
        <w:numPr>
          <w:ilvl w:val="2"/>
          <w:numId w:val="1"/>
        </w:numPr>
      </w:pPr>
      <w:bookmarkStart w:id="112" w:name="_Ref93660209"/>
      <w:bookmarkStart w:id="113" w:name="_Toc170815397"/>
      <w:r>
        <w:lastRenderedPageBreak/>
        <w:t>Sensor</w:t>
      </w:r>
      <w:r w:rsidRPr="003A6922">
        <w:t xml:space="preserve"> animations, HMI overview screen.</w:t>
      </w:r>
      <w:bookmarkEnd w:id="112"/>
      <w:bookmarkEnd w:id="113"/>
    </w:p>
    <w:p w14:paraId="580288BD" w14:textId="77777777" w:rsidR="00EB5603" w:rsidRPr="003A6922" w:rsidRDefault="00EB5603" w:rsidP="00EB5603"/>
    <w:p w14:paraId="74449F83" w14:textId="77777777" w:rsidR="00EB5603" w:rsidRDefault="00EB5603" w:rsidP="00EB5603">
      <w:r w:rsidRPr="004B1435">
        <w:t xml:space="preserve">To facilitate the monitoring of the </w:t>
      </w:r>
      <w:r>
        <w:t>digital sensors</w:t>
      </w:r>
      <w:r w:rsidRPr="004B1435">
        <w:t xml:space="preserve">, an animation was developed by changing the colour of the element. The system provides the status of the equipment, informing the user quickly. The following figures show the different states of the </w:t>
      </w:r>
      <w:r>
        <w:t>sensors and a description of each state</w:t>
      </w:r>
      <w:r w:rsidRPr="004B1435">
        <w:t>.</w:t>
      </w:r>
    </w:p>
    <w:p w14:paraId="07A8512A" w14:textId="77777777" w:rsidR="00EB5603" w:rsidRDefault="00EB5603" w:rsidP="00EB5603"/>
    <w:tbl>
      <w:tblPr>
        <w:tblStyle w:val="TableGrid"/>
        <w:tblW w:w="0" w:type="auto"/>
        <w:tblInd w:w="10" w:type="dxa"/>
        <w:tblLook w:val="04A0" w:firstRow="1" w:lastRow="0" w:firstColumn="1" w:lastColumn="0" w:noHBand="0" w:noVBand="1"/>
      </w:tblPr>
      <w:tblGrid>
        <w:gridCol w:w="5224"/>
        <w:gridCol w:w="5222"/>
      </w:tblGrid>
      <w:tr w:rsidR="00EB5603" w14:paraId="30B32055" w14:textId="77777777" w:rsidTr="00B84339">
        <w:tc>
          <w:tcPr>
            <w:tcW w:w="5224" w:type="dxa"/>
            <w:vAlign w:val="center"/>
          </w:tcPr>
          <w:p w14:paraId="5F3E7360" w14:textId="77777777" w:rsidR="00EB5603" w:rsidRDefault="00EB5603" w:rsidP="00B84339">
            <w:pPr>
              <w:jc w:val="center"/>
            </w:pPr>
            <w:r>
              <w:rPr>
                <w:b/>
                <w:bCs/>
              </w:rPr>
              <w:t>Sensors</w:t>
            </w:r>
            <w:r w:rsidRPr="003A6922">
              <w:rPr>
                <w:b/>
                <w:bCs/>
              </w:rPr>
              <w:t xml:space="preserve"> Animation</w:t>
            </w:r>
          </w:p>
        </w:tc>
        <w:tc>
          <w:tcPr>
            <w:tcW w:w="5222" w:type="dxa"/>
            <w:vAlign w:val="center"/>
          </w:tcPr>
          <w:p w14:paraId="79DD0FC6" w14:textId="77777777" w:rsidR="00EB5603" w:rsidRDefault="00EB5603" w:rsidP="00B84339">
            <w:pPr>
              <w:jc w:val="center"/>
            </w:pPr>
            <w:r w:rsidRPr="003A6922">
              <w:rPr>
                <w:b/>
                <w:bCs/>
              </w:rPr>
              <w:t>Animation description</w:t>
            </w:r>
          </w:p>
        </w:tc>
      </w:tr>
      <w:tr w:rsidR="00EB5603" w14:paraId="1E10D467" w14:textId="77777777" w:rsidTr="00B84339">
        <w:tc>
          <w:tcPr>
            <w:tcW w:w="5224" w:type="dxa"/>
            <w:vAlign w:val="center"/>
          </w:tcPr>
          <w:p w14:paraId="62EC2B07" w14:textId="46D73E75" w:rsidR="00EB5603" w:rsidRDefault="00F74D00" w:rsidP="00B84339">
            <w:pPr>
              <w:jc w:val="center"/>
            </w:pPr>
            <w:r w:rsidRPr="00F74D00">
              <w:rPr>
                <w:noProof/>
              </w:rPr>
              <w:drawing>
                <wp:inline distT="0" distB="0" distL="0" distR="0" wp14:anchorId="4A83F5C1" wp14:editId="4377D27E">
                  <wp:extent cx="1571844" cy="381053"/>
                  <wp:effectExtent l="0" t="0" r="9525" b="0"/>
                  <wp:docPr id="61137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71289" name=""/>
                          <pic:cNvPicPr/>
                        </pic:nvPicPr>
                        <pic:blipFill>
                          <a:blip r:embed="rId147"/>
                          <a:stretch>
                            <a:fillRect/>
                          </a:stretch>
                        </pic:blipFill>
                        <pic:spPr>
                          <a:xfrm>
                            <a:off x="0" y="0"/>
                            <a:ext cx="1571844" cy="381053"/>
                          </a:xfrm>
                          <a:prstGeom prst="rect">
                            <a:avLst/>
                          </a:prstGeom>
                        </pic:spPr>
                      </pic:pic>
                    </a:graphicData>
                  </a:graphic>
                </wp:inline>
              </w:drawing>
            </w:r>
          </w:p>
        </w:tc>
        <w:tc>
          <w:tcPr>
            <w:tcW w:w="5222" w:type="dxa"/>
            <w:vAlign w:val="center"/>
          </w:tcPr>
          <w:p w14:paraId="193B96B1" w14:textId="77777777" w:rsidR="00EB5603" w:rsidRDefault="00EB5603" w:rsidP="00B84339">
            <w:r w:rsidRPr="00B515D0">
              <w:t>Sensor animation when it does not detect units, or it is in the logic input turned off.</w:t>
            </w:r>
          </w:p>
        </w:tc>
      </w:tr>
      <w:tr w:rsidR="00EB5603" w14:paraId="34F8F7F2" w14:textId="77777777" w:rsidTr="00B84339">
        <w:tc>
          <w:tcPr>
            <w:tcW w:w="5224" w:type="dxa"/>
            <w:vAlign w:val="center"/>
          </w:tcPr>
          <w:p w14:paraId="06B12D91" w14:textId="75AC347A" w:rsidR="00EB5603" w:rsidRDefault="00F74D00" w:rsidP="00B84339">
            <w:pPr>
              <w:jc w:val="center"/>
            </w:pPr>
            <w:r w:rsidRPr="00F74D00">
              <w:rPr>
                <w:noProof/>
              </w:rPr>
              <w:drawing>
                <wp:inline distT="0" distB="0" distL="0" distR="0" wp14:anchorId="6A662960" wp14:editId="6C4E27DB">
                  <wp:extent cx="1524213" cy="323895"/>
                  <wp:effectExtent l="0" t="0" r="0" b="0"/>
                  <wp:docPr id="22476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64204" name=""/>
                          <pic:cNvPicPr/>
                        </pic:nvPicPr>
                        <pic:blipFill>
                          <a:blip r:embed="rId148"/>
                          <a:stretch>
                            <a:fillRect/>
                          </a:stretch>
                        </pic:blipFill>
                        <pic:spPr>
                          <a:xfrm>
                            <a:off x="0" y="0"/>
                            <a:ext cx="1524213" cy="323895"/>
                          </a:xfrm>
                          <a:prstGeom prst="rect">
                            <a:avLst/>
                          </a:prstGeom>
                        </pic:spPr>
                      </pic:pic>
                    </a:graphicData>
                  </a:graphic>
                </wp:inline>
              </w:drawing>
            </w:r>
          </w:p>
        </w:tc>
        <w:tc>
          <w:tcPr>
            <w:tcW w:w="5222" w:type="dxa"/>
            <w:vAlign w:val="center"/>
          </w:tcPr>
          <w:p w14:paraId="562DC55A" w14:textId="77777777" w:rsidR="00EB5603" w:rsidRDefault="00EB5603" w:rsidP="00B84339">
            <w:r w:rsidRPr="00B515D0">
              <w:t>Sensor animation when it detects units or is in the logic input turned on.</w:t>
            </w:r>
          </w:p>
        </w:tc>
      </w:tr>
      <w:tr w:rsidR="00EB5603" w14:paraId="682065AE" w14:textId="77777777" w:rsidTr="00B84339">
        <w:tc>
          <w:tcPr>
            <w:tcW w:w="5224" w:type="dxa"/>
            <w:vAlign w:val="center"/>
          </w:tcPr>
          <w:p w14:paraId="4E4CC81E" w14:textId="1D41E604" w:rsidR="00EB5603" w:rsidRPr="00A65A70" w:rsidRDefault="00F74D00" w:rsidP="00B84339">
            <w:pPr>
              <w:jc w:val="center"/>
              <w:rPr>
                <w:noProof/>
              </w:rPr>
            </w:pPr>
            <w:r w:rsidRPr="00F74D00">
              <w:rPr>
                <w:noProof/>
              </w:rPr>
              <w:drawing>
                <wp:inline distT="0" distB="0" distL="0" distR="0" wp14:anchorId="0421EA11" wp14:editId="241D5403">
                  <wp:extent cx="1552792" cy="323895"/>
                  <wp:effectExtent l="0" t="0" r="9525" b="0"/>
                  <wp:docPr id="265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905" name=""/>
                          <pic:cNvPicPr/>
                        </pic:nvPicPr>
                        <pic:blipFill>
                          <a:blip r:embed="rId149"/>
                          <a:stretch>
                            <a:fillRect/>
                          </a:stretch>
                        </pic:blipFill>
                        <pic:spPr>
                          <a:xfrm>
                            <a:off x="0" y="0"/>
                            <a:ext cx="1552792" cy="323895"/>
                          </a:xfrm>
                          <a:prstGeom prst="rect">
                            <a:avLst/>
                          </a:prstGeom>
                        </pic:spPr>
                      </pic:pic>
                    </a:graphicData>
                  </a:graphic>
                </wp:inline>
              </w:drawing>
            </w:r>
          </w:p>
        </w:tc>
        <w:tc>
          <w:tcPr>
            <w:tcW w:w="5222" w:type="dxa"/>
            <w:vAlign w:val="center"/>
          </w:tcPr>
          <w:p w14:paraId="72A6127E" w14:textId="063BB65C" w:rsidR="00EB5603" w:rsidRPr="00B515D0" w:rsidRDefault="00EB5603" w:rsidP="00B84339">
            <w:r w:rsidRPr="00B515D0">
              <w:t xml:space="preserve">Sensor animation when forcing or simulating not detecting </w:t>
            </w:r>
            <w:r w:rsidR="00AD2357" w:rsidRPr="00B515D0">
              <w:t>units or</w:t>
            </w:r>
            <w:r w:rsidRPr="00B515D0">
              <w:t xml:space="preserve"> forcing logic input off ignoring sensor input.</w:t>
            </w:r>
          </w:p>
        </w:tc>
      </w:tr>
      <w:tr w:rsidR="00EB5603" w14:paraId="4374C057" w14:textId="77777777" w:rsidTr="00B84339">
        <w:tc>
          <w:tcPr>
            <w:tcW w:w="5224" w:type="dxa"/>
            <w:vAlign w:val="center"/>
          </w:tcPr>
          <w:p w14:paraId="3DE9B26E" w14:textId="51031E33" w:rsidR="00EB5603" w:rsidRPr="00A65A70" w:rsidRDefault="00F74D00" w:rsidP="00B84339">
            <w:pPr>
              <w:jc w:val="center"/>
              <w:rPr>
                <w:noProof/>
              </w:rPr>
            </w:pPr>
            <w:r>
              <w:rPr>
                <w:noProof/>
              </w:rPr>
              <w:drawing>
                <wp:inline distT="0" distB="0" distL="0" distR="0" wp14:anchorId="7FAA6C9B" wp14:editId="48156D98">
                  <wp:extent cx="1543050" cy="342900"/>
                  <wp:effectExtent l="0" t="0" r="0" b="0"/>
                  <wp:docPr id="161347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71294" name=""/>
                          <pic:cNvPicPr/>
                        </pic:nvPicPr>
                        <pic:blipFill>
                          <a:blip r:embed="rId150"/>
                          <a:stretch>
                            <a:fillRect/>
                          </a:stretch>
                        </pic:blipFill>
                        <pic:spPr>
                          <a:xfrm>
                            <a:off x="0" y="0"/>
                            <a:ext cx="1543050" cy="342900"/>
                          </a:xfrm>
                          <a:prstGeom prst="rect">
                            <a:avLst/>
                          </a:prstGeom>
                        </pic:spPr>
                      </pic:pic>
                    </a:graphicData>
                  </a:graphic>
                </wp:inline>
              </w:drawing>
            </w:r>
          </w:p>
        </w:tc>
        <w:tc>
          <w:tcPr>
            <w:tcW w:w="5222" w:type="dxa"/>
            <w:vAlign w:val="center"/>
          </w:tcPr>
          <w:p w14:paraId="496F0738" w14:textId="77777777" w:rsidR="00EB5603" w:rsidRPr="00B515D0" w:rsidRDefault="00EB5603" w:rsidP="00B84339">
            <w:r w:rsidRPr="00B515D0">
              <w:t>Sensor animation when forced or simulated to detect units or forcing logic input on ignoring sensor input.</w:t>
            </w:r>
          </w:p>
        </w:tc>
      </w:tr>
      <w:tr w:rsidR="00F74D00" w14:paraId="69A937CC" w14:textId="77777777" w:rsidTr="00B84339">
        <w:tc>
          <w:tcPr>
            <w:tcW w:w="5224" w:type="dxa"/>
            <w:vAlign w:val="center"/>
          </w:tcPr>
          <w:p w14:paraId="165FA951" w14:textId="7BE5B280" w:rsidR="00F74D00" w:rsidRPr="003C1F11" w:rsidRDefault="00F74D00" w:rsidP="00B84339">
            <w:pPr>
              <w:jc w:val="center"/>
              <w:rPr>
                <w:noProof/>
              </w:rPr>
            </w:pPr>
            <w:r w:rsidRPr="00F74D00">
              <w:rPr>
                <w:noProof/>
              </w:rPr>
              <w:drawing>
                <wp:inline distT="0" distB="0" distL="0" distR="0" wp14:anchorId="35FDD4CF" wp14:editId="65D9C9DC">
                  <wp:extent cx="1543265" cy="352474"/>
                  <wp:effectExtent l="0" t="0" r="0" b="9525"/>
                  <wp:docPr id="108769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97741" name=""/>
                          <pic:cNvPicPr/>
                        </pic:nvPicPr>
                        <pic:blipFill>
                          <a:blip r:embed="rId151"/>
                          <a:stretch>
                            <a:fillRect/>
                          </a:stretch>
                        </pic:blipFill>
                        <pic:spPr>
                          <a:xfrm>
                            <a:off x="0" y="0"/>
                            <a:ext cx="1543265" cy="352474"/>
                          </a:xfrm>
                          <a:prstGeom prst="rect">
                            <a:avLst/>
                          </a:prstGeom>
                        </pic:spPr>
                      </pic:pic>
                    </a:graphicData>
                  </a:graphic>
                </wp:inline>
              </w:drawing>
            </w:r>
          </w:p>
        </w:tc>
        <w:tc>
          <w:tcPr>
            <w:tcW w:w="5222" w:type="dxa"/>
            <w:vAlign w:val="center"/>
          </w:tcPr>
          <w:p w14:paraId="6EEF33F5" w14:textId="2EACD0D1" w:rsidR="00F74D00" w:rsidRPr="00B515D0" w:rsidRDefault="00AD2357" w:rsidP="00B84339">
            <w:r w:rsidRPr="00B515D0">
              <w:t>Sensor animation when it does not detect units, or it is in the logic input turned off</w:t>
            </w:r>
            <w:r>
              <w:t xml:space="preserve"> and it is in alarm</w:t>
            </w:r>
          </w:p>
        </w:tc>
      </w:tr>
      <w:tr w:rsidR="00AD2357" w14:paraId="6DA91696" w14:textId="77777777" w:rsidTr="00B84339">
        <w:tc>
          <w:tcPr>
            <w:tcW w:w="5224" w:type="dxa"/>
            <w:vAlign w:val="center"/>
          </w:tcPr>
          <w:p w14:paraId="3026F22D" w14:textId="77777777" w:rsidR="00AD2357" w:rsidRDefault="00AD2357" w:rsidP="00AD2357">
            <w:pPr>
              <w:jc w:val="center"/>
              <w:rPr>
                <w:noProof/>
              </w:rPr>
            </w:pPr>
            <w:r>
              <w:rPr>
                <w:noProof/>
              </w:rPr>
              <w:drawing>
                <wp:inline distT="0" distB="0" distL="0" distR="0" wp14:anchorId="2A19E1B3" wp14:editId="62E0000F">
                  <wp:extent cx="1524000" cy="314325"/>
                  <wp:effectExtent l="0" t="0" r="0" b="0"/>
                  <wp:docPr id="15421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26117" name=""/>
                          <pic:cNvPicPr/>
                        </pic:nvPicPr>
                        <pic:blipFill rotWithShape="1">
                          <a:blip r:embed="rId152"/>
                          <a:srcRect b="17500"/>
                          <a:stretch/>
                        </pic:blipFill>
                        <pic:spPr bwMode="auto">
                          <a:xfrm>
                            <a:off x="0" y="0"/>
                            <a:ext cx="1524000" cy="314325"/>
                          </a:xfrm>
                          <a:prstGeom prst="rect">
                            <a:avLst/>
                          </a:prstGeom>
                          <a:ln>
                            <a:noFill/>
                          </a:ln>
                          <a:extLst>
                            <a:ext uri="{53640926-AAD7-44D8-BBD7-CCE9431645EC}">
                              <a14:shadowObscured xmlns:a14="http://schemas.microsoft.com/office/drawing/2010/main"/>
                            </a:ext>
                          </a:extLst>
                        </pic:spPr>
                      </pic:pic>
                    </a:graphicData>
                  </a:graphic>
                </wp:inline>
              </w:drawing>
            </w:r>
          </w:p>
          <w:p w14:paraId="51E336BD" w14:textId="1214269C" w:rsidR="00AD2357" w:rsidRPr="00F74D00" w:rsidRDefault="00AD2357" w:rsidP="00AD2357">
            <w:pPr>
              <w:jc w:val="center"/>
              <w:rPr>
                <w:noProof/>
              </w:rPr>
            </w:pPr>
          </w:p>
        </w:tc>
        <w:tc>
          <w:tcPr>
            <w:tcW w:w="5222" w:type="dxa"/>
            <w:vAlign w:val="center"/>
          </w:tcPr>
          <w:p w14:paraId="14B7E3C1" w14:textId="58D8F1AE" w:rsidR="00AD2357" w:rsidRPr="00B515D0" w:rsidRDefault="00AD2357" w:rsidP="00AD2357">
            <w:r w:rsidRPr="00B515D0">
              <w:t>Sensor animation when it detects units or is in the logic input turned on</w:t>
            </w:r>
            <w:r w:rsidR="00B10295">
              <w:t xml:space="preserve"> and</w:t>
            </w:r>
            <w:r>
              <w:t xml:space="preserve"> it is in alarm</w:t>
            </w:r>
          </w:p>
        </w:tc>
      </w:tr>
      <w:tr w:rsidR="00EE0B5B" w14:paraId="7855875C" w14:textId="77777777" w:rsidTr="00B84339">
        <w:tc>
          <w:tcPr>
            <w:tcW w:w="5224" w:type="dxa"/>
            <w:vAlign w:val="center"/>
          </w:tcPr>
          <w:p w14:paraId="00DB4BB8" w14:textId="0436C68B" w:rsidR="00EE0B5B" w:rsidRDefault="00EE0B5B" w:rsidP="00AD2357">
            <w:pPr>
              <w:jc w:val="center"/>
              <w:rPr>
                <w:noProof/>
              </w:rPr>
            </w:pPr>
            <w:r>
              <w:rPr>
                <w:noProof/>
              </w:rPr>
              <w:drawing>
                <wp:inline distT="0" distB="0" distL="0" distR="0" wp14:anchorId="446B682F" wp14:editId="41DD21AE">
                  <wp:extent cx="1444922" cy="311499"/>
                  <wp:effectExtent l="0" t="0" r="0" b="0"/>
                  <wp:docPr id="5822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9046" name=""/>
                          <pic:cNvPicPr/>
                        </pic:nvPicPr>
                        <pic:blipFill rotWithShape="1">
                          <a:blip r:embed="rId153"/>
                          <a:srcRect l="4095" t="66084" r="61215" b="22582"/>
                          <a:stretch/>
                        </pic:blipFill>
                        <pic:spPr bwMode="auto">
                          <a:xfrm>
                            <a:off x="0" y="0"/>
                            <a:ext cx="1447244" cy="312000"/>
                          </a:xfrm>
                          <a:prstGeom prst="rect">
                            <a:avLst/>
                          </a:prstGeom>
                          <a:ln>
                            <a:noFill/>
                          </a:ln>
                          <a:extLst>
                            <a:ext uri="{53640926-AAD7-44D8-BBD7-CCE9431645EC}">
                              <a14:shadowObscured xmlns:a14="http://schemas.microsoft.com/office/drawing/2010/main"/>
                            </a:ext>
                          </a:extLst>
                        </pic:spPr>
                      </pic:pic>
                    </a:graphicData>
                  </a:graphic>
                </wp:inline>
              </w:drawing>
            </w:r>
          </w:p>
        </w:tc>
        <w:tc>
          <w:tcPr>
            <w:tcW w:w="5222" w:type="dxa"/>
            <w:vAlign w:val="center"/>
          </w:tcPr>
          <w:p w14:paraId="77F475BB" w14:textId="4259085C" w:rsidR="00EE0B5B" w:rsidRPr="00B515D0" w:rsidRDefault="003107E0" w:rsidP="00AD2357">
            <w:r w:rsidRPr="003C2C98">
              <w:t>Sensor animation when in disabled mode.</w:t>
            </w:r>
          </w:p>
        </w:tc>
      </w:tr>
    </w:tbl>
    <w:p w14:paraId="7103B101" w14:textId="77777777" w:rsidR="00EB5603" w:rsidRDefault="00EB5603" w:rsidP="00EB5603">
      <w:pPr>
        <w:pStyle w:val="Caption"/>
        <w:jc w:val="center"/>
        <w:rPr>
          <w:i w:val="0"/>
          <w:iCs w:val="0"/>
        </w:rPr>
      </w:pPr>
    </w:p>
    <w:p w14:paraId="35AA66AE" w14:textId="64E6A0EF" w:rsidR="00EB5603" w:rsidRDefault="00EB5603" w:rsidP="00EB5603">
      <w:pPr>
        <w:pStyle w:val="Caption"/>
        <w:jc w:val="center"/>
        <w:rPr>
          <w:i w:val="0"/>
          <w:iCs w:val="0"/>
        </w:rPr>
      </w:pPr>
      <w:bookmarkStart w:id="114" w:name="_Toc170815464"/>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60</w:t>
      </w:r>
      <w:r w:rsidRPr="006A6E67">
        <w:rPr>
          <w:i w:val="0"/>
          <w:iCs w:val="0"/>
        </w:rPr>
        <w:fldChar w:fldCharType="end"/>
      </w:r>
      <w:r w:rsidRPr="006A6E67">
        <w:rPr>
          <w:i w:val="0"/>
          <w:iCs w:val="0"/>
        </w:rPr>
        <w:t>.</w:t>
      </w:r>
      <w:r>
        <w:rPr>
          <w:i w:val="0"/>
          <w:iCs w:val="0"/>
        </w:rPr>
        <w:t xml:space="preserve"> Sensor</w:t>
      </w:r>
      <w:r w:rsidRPr="004410CD">
        <w:rPr>
          <w:i w:val="0"/>
          <w:iCs w:val="0"/>
        </w:rPr>
        <w:t xml:space="preserve"> animations</w:t>
      </w:r>
      <w:r>
        <w:rPr>
          <w:i w:val="0"/>
          <w:iCs w:val="0"/>
        </w:rPr>
        <w:t>.</w:t>
      </w:r>
      <w:bookmarkEnd w:id="114"/>
    </w:p>
    <w:p w14:paraId="6531E9AA" w14:textId="77777777" w:rsidR="00EB5603" w:rsidRDefault="00EB5603" w:rsidP="00EB5603">
      <w:pPr>
        <w:rPr>
          <w:i/>
          <w:iCs/>
        </w:rPr>
      </w:pPr>
      <w:r>
        <w:rPr>
          <w:i/>
          <w:iCs/>
        </w:rPr>
        <w:br w:type="page"/>
      </w:r>
    </w:p>
    <w:p w14:paraId="46DE1166" w14:textId="77777777" w:rsidR="00EB5603" w:rsidRDefault="00EB5603" w:rsidP="000B1F32">
      <w:pPr>
        <w:pStyle w:val="Heading3"/>
        <w:numPr>
          <w:ilvl w:val="2"/>
          <w:numId w:val="1"/>
        </w:numPr>
      </w:pPr>
      <w:bookmarkStart w:id="115" w:name="_Ref78888003"/>
      <w:bookmarkStart w:id="116" w:name="_Toc84949708"/>
      <w:bookmarkStart w:id="117" w:name="_Toc170815398"/>
      <w:r w:rsidRPr="003A6922">
        <w:lastRenderedPageBreak/>
        <w:t>HMI</w:t>
      </w:r>
      <w:r>
        <w:t xml:space="preserve"> Motors</w:t>
      </w:r>
      <w:r w:rsidRPr="003A6922">
        <w:t xml:space="preserve"> </w:t>
      </w:r>
      <w:r>
        <w:t>Popup Screen.</w:t>
      </w:r>
      <w:bookmarkEnd w:id="115"/>
      <w:bookmarkEnd w:id="116"/>
      <w:bookmarkEnd w:id="117"/>
    </w:p>
    <w:p w14:paraId="504E4C72" w14:textId="77777777" w:rsidR="00EB5603" w:rsidRPr="003A6922" w:rsidRDefault="00EB5603" w:rsidP="00EB5603"/>
    <w:p w14:paraId="66D79BCF" w14:textId="77777777" w:rsidR="00EB5603" w:rsidRDefault="00EB5603" w:rsidP="00EB5603">
      <w:r w:rsidRPr="004A445B">
        <w:t xml:space="preserve">When the user is </w:t>
      </w:r>
      <w:r>
        <w:t>o</w:t>
      </w:r>
      <w:r w:rsidRPr="004A445B">
        <w:t xml:space="preserve">n the screens where the animations of the motors are located and selects or presses the animation, a pop-up screen opens where the user can monitor and control the motor. </w:t>
      </w:r>
      <w:r>
        <w:t xml:space="preserve">The </w:t>
      </w:r>
      <w:r w:rsidRPr="004A445B">
        <w:t>control cards are electrically connected to the inputs and outputs of the PLC</w:t>
      </w:r>
      <w:r>
        <w:t xml:space="preserve"> or </w:t>
      </w:r>
      <w:r w:rsidRPr="003F138A">
        <w:t>through a communication protocol connected to the card</w:t>
      </w:r>
      <w:r w:rsidRPr="004A445B">
        <w:t>, the following figure shows the pop-up screen.</w:t>
      </w:r>
    </w:p>
    <w:p w14:paraId="788151B3" w14:textId="0D6788E8" w:rsidR="00EB5603" w:rsidRDefault="00000000" w:rsidP="00EB5603">
      <w:r>
        <w:rPr>
          <w:noProof/>
        </w:rPr>
        <w:pict w14:anchorId="22B150FD">
          <v:oval id="Oval 1232707967" o:spid="_x0000_s2742" style="position:absolute;margin-left:297pt;margin-top:4.75pt;width:28.5pt;height:27.75pt;z-index:25611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" fillcolor="white [3201]" strokecolor="red" strokeweight="1pt">
            <v:stroke joinstyle="miter"/>
            <v:textbox>
              <w:txbxContent>
                <w:p w14:paraId="2E83E5F0" w14:textId="77777777" w:rsidR="00EB5603" w:rsidRPr="00EF520C" w:rsidRDefault="00EB5603" w:rsidP="00EB5603">
                  <w:pPr>
                    <w:jc w:val="center"/>
                    <w:rPr>
                      <w:color w:val="FF0000"/>
                      <w:lang w:val="en-US"/>
                    </w:rPr>
                  </w:pPr>
                  <w:r>
                    <w:rPr>
                      <w:color w:val="FF0000"/>
                      <w:lang w:val="en-US"/>
                    </w:rPr>
                    <w:t>3</w:t>
                  </w:r>
                </w:p>
              </w:txbxContent>
            </v:textbox>
          </v:oval>
        </w:pict>
      </w:r>
    </w:p>
    <w:p w14:paraId="142849C0" w14:textId="57FBD21E" w:rsidR="00EB5603" w:rsidRDefault="00000000" w:rsidP="00EB5603">
      <w:pPr>
        <w:jc w:val="center"/>
      </w:pPr>
      <w:r>
        <w:rPr>
          <w:noProof/>
        </w:rPr>
        <w:pict w14:anchorId="0FB15FB5">
          <v:shape id="Straight Arrow Connector 215117" o:spid="_x0000_s2743" type="#_x0000_t34" style="position:absolute;left:0;text-align:left;margin-left:325.9pt;margin-top:3.15pt;width:94.05pt;height:21.35pt;z-index:256113664;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" adj="10794,-232339,-83116" strokecolor="red" strokeweight=".5pt">
            <v:stroke endarrow="block"/>
          </v:shape>
        </w:pict>
      </w:r>
      <w:r>
        <w:rPr>
          <w:noProof/>
        </w:rPr>
        <w:pict w14:anchorId="7EC5148E">
          <v:oval id="Oval 1232707965" o:spid="_x0000_s2741" style="position:absolute;left:0;text-align:left;margin-left:241.5pt;margin-top:3.75pt;width:28.5pt;height:27.75pt;z-index:25611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" fillcolor="white [3201]" strokecolor="red" strokeweight="1pt">
            <v:stroke joinstyle="miter"/>
            <v:textbox>
              <w:txbxContent>
                <w:p w14:paraId="1518E15C" w14:textId="77777777" w:rsidR="00EB5603" w:rsidRPr="00EF520C" w:rsidRDefault="00EB5603" w:rsidP="00EB5603">
                  <w:pPr>
                    <w:jc w:val="center"/>
                    <w:rPr>
                      <w:color w:val="FF0000"/>
                      <w:lang w:val="en-US"/>
                    </w:rPr>
                  </w:pPr>
                  <w:r>
                    <w:rPr>
                      <w:color w:val="FF0000"/>
                      <w:lang w:val="en-US"/>
                    </w:rPr>
                    <w:t>2</w:t>
                  </w:r>
                </w:p>
              </w:txbxContent>
            </v:textbox>
          </v:oval>
        </w:pict>
      </w:r>
    </w:p>
    <w:p w14:paraId="68A1F8D4" w14:textId="3D8391FA" w:rsidR="00EB5603" w:rsidRDefault="00000000" w:rsidP="00EB5603">
      <w:pPr>
        <w:jc w:val="center"/>
      </w:pPr>
      <w:r>
        <w:rPr>
          <w:noProof/>
        </w:rPr>
        <w:pict w14:anchorId="0C624F8B">
          <v:shape id="_x0000_s2906" type="#_x0000_t32" style="position:absolute;left:0;text-align:left;margin-left:303.8pt;margin-top:451.8pt;width:71.95pt;height:.05pt;flip:x;z-index:256259072" o:connectortype="straight" strokecolor="red">
            <v:stroke endarrow="block"/>
          </v:shape>
        </w:pict>
      </w:r>
      <w:r>
        <w:rPr>
          <w:noProof/>
        </w:rPr>
        <w:pict w14:anchorId="0C624F8B">
          <v:shape id="_x0000_s2904" type="#_x0000_t32" style="position:absolute;left:0;text-align:left;margin-left:89.25pt;margin-top:422.55pt;width:21.8pt;height:11.4pt;flip:y;z-index:256257024" o:connectortype="straight" strokecolor="red">
            <v:stroke endarrow="block"/>
          </v:shape>
        </w:pict>
      </w:r>
      <w:r>
        <w:rPr>
          <w:noProof/>
        </w:rPr>
        <w:pict w14:anchorId="0C624F8B">
          <v:shape id="_x0000_s2902" type="#_x0000_t32" style="position:absolute;left:0;text-align:left;margin-left:407.25pt;margin-top:411.45pt;width:23.25pt;height:7.15pt;flip:x;z-index:256254976" o:connectortype="straight" strokecolor="red">
            <v:stroke endarrow="block"/>
          </v:shape>
        </w:pict>
      </w:r>
      <w:r>
        <w:rPr>
          <w:noProof/>
        </w:rPr>
        <w:pict w14:anchorId="0C624F8B">
          <v:shape id="_x0000_s2905" type="#_x0000_t32" style="position:absolute;left:0;text-align:left;margin-left:87.55pt;margin-top:420.15pt;width:100.6pt;height:15.15pt;flip:y;z-index:256258048" o:connectortype="straight" strokecolor="red">
            <v:stroke endarrow="block"/>
          </v:shape>
        </w:pict>
      </w:r>
      <w:r>
        <w:rPr>
          <w:noProof/>
        </w:rPr>
        <w:pict w14:anchorId="41D265A9">
          <v:oval id="_x0000_s2903" style="position:absolute;left:0;text-align:left;margin-left:59.05pt;margin-top:425.1pt;width:28.5pt;height:27.75pt;z-index:2562560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fw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" fillcolor="white [3201]" strokecolor="red" strokeweight="1pt">
            <v:stroke joinstyle="miter"/>
            <v:textbox>
              <w:txbxContent>
                <w:p w14:paraId="463BE2F7" w14:textId="4BD9E1CB" w:rsidR="00F47AA0" w:rsidRPr="00EF520C" w:rsidRDefault="00F47AA0" w:rsidP="00F47AA0">
                  <w:pPr>
                    <w:ind w:left="-160" w:right="-170"/>
                    <w:jc w:val="center"/>
                    <w:rPr>
                      <w:color w:val="FF0000"/>
                      <w:lang w:val="en-US"/>
                    </w:rPr>
                  </w:pPr>
                  <w:r>
                    <w:rPr>
                      <w:color w:val="FF0000"/>
                      <w:lang w:val="en-US"/>
                    </w:rPr>
                    <w:t>2</w:t>
                  </w:r>
                  <w:r w:rsidR="00CA6F80">
                    <w:rPr>
                      <w:color w:val="FF0000"/>
                      <w:lang w:val="en-US"/>
                    </w:rPr>
                    <w:t>1</w:t>
                  </w:r>
                </w:p>
              </w:txbxContent>
            </v:textbox>
          </v:oval>
        </w:pict>
      </w:r>
      <w:r>
        <w:rPr>
          <w:noProof/>
        </w:rPr>
        <w:pict w14:anchorId="41D265A9">
          <v:oval id="Oval 66" o:spid="_x0000_s2777" style="position:absolute;left:0;text-align:left;margin-left:431.35pt;margin-top:400pt;width:28.5pt;height:27.75pt;z-index:2561484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Gfw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" fillcolor="white [3201]" strokecolor="red" strokeweight="1pt">
            <v:stroke joinstyle="miter"/>
            <v:textbox>
              <w:txbxContent>
                <w:p w14:paraId="78FD9AD4" w14:textId="29648F95" w:rsidR="00EB5603" w:rsidRPr="00EF520C" w:rsidRDefault="00F47AA0" w:rsidP="00EB5603">
                  <w:pPr>
                    <w:ind w:left="-160" w:right="-170"/>
                    <w:jc w:val="center"/>
                    <w:rPr>
                      <w:color w:val="FF0000"/>
                      <w:lang w:val="en-US"/>
                    </w:rPr>
                  </w:pPr>
                  <w:r>
                    <w:rPr>
                      <w:color w:val="FF0000"/>
                      <w:lang w:val="en-US"/>
                    </w:rPr>
                    <w:t>2</w:t>
                  </w:r>
                  <w:r w:rsidR="00EB5603">
                    <w:rPr>
                      <w:color w:val="FF0000"/>
                      <w:lang w:val="en-US"/>
                    </w:rPr>
                    <w:t>0</w:t>
                  </w:r>
                </w:p>
              </w:txbxContent>
            </v:textbox>
          </v:oval>
        </w:pict>
      </w:r>
      <w:r>
        <w:rPr>
          <w:noProof/>
        </w:rPr>
        <w:pict w14:anchorId="5717C4CD">
          <v:shape id="Straight Arrow Connector 81" o:spid="_x0000_s2778" type="#_x0000_t34" style="position:absolute;left:0;text-align:left;margin-left:384.75pt;margin-top:230.35pt;width:41.45pt;height:14.85pt;rotation:180;z-index:256149504;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" adj="5706,-706182,-240857" strokecolor="red" strokeweight=".5pt">
            <v:stroke endarrow="block"/>
          </v:shape>
        </w:pict>
      </w:r>
      <w:r>
        <w:rPr>
          <w:noProof/>
        </w:rPr>
        <w:pict w14:anchorId="17F8B4D8">
          <v:shape id="Straight Arrow Connector 1232708272" o:spid="_x0000_s2760" type="#_x0000_t34" style="position:absolute;left:0;text-align:left;margin-left:60.5pt;margin-top:108.9pt;width:80.7pt;height:13.95pt;flip:y;z-index:256131072;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" adj=",562297,-25829" strokecolor="red" strokeweight=".5pt">
            <v:stroke endarrow="block"/>
          </v:shape>
        </w:pict>
      </w:r>
      <w:r>
        <w:rPr>
          <w:noProof/>
        </w:rPr>
        <w:pict w14:anchorId="01FFD241">
          <v:shape id="_x0000_s2901" type="#_x0000_t34" style="position:absolute;left:0;text-align:left;margin-left:82.5pt;margin-top:391.9pt;width:28.55pt;height:8.1pt;flip:y;z-index:25625395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" adj="10781,1707467,-89653" strokecolor="red" strokeweight=".5pt">
            <v:stroke endarrow="block"/>
          </v:shape>
        </w:pict>
      </w:r>
      <w:r>
        <w:rPr>
          <w:noProof/>
        </w:rPr>
        <w:pict w14:anchorId="0C624F8B">
          <v:shape id="_x0000_s2899" type="#_x0000_t32" style="position:absolute;left:0;text-align:left;margin-left:395.9pt;margin-top:131.25pt;width:30.3pt;height:57.75pt;flip:x;z-index:256251904" o:connectortype="straight" strokecolor="red">
            <v:stroke endarrow="block"/>
          </v:shape>
        </w:pict>
      </w:r>
      <w:r>
        <w:rPr>
          <w:noProof/>
        </w:rPr>
        <w:pict w14:anchorId="0C624F8B">
          <v:shape id="_x0000_s2900" type="#_x0000_t32" style="position:absolute;left:0;text-align:left;margin-left:395.9pt;margin-top:131.25pt;width:30.3pt;height:84.3pt;flip:x;z-index:256252928" o:connectortype="straight" strokecolor="red">
            <v:stroke endarrow="block"/>
          </v:shape>
        </w:pict>
      </w:r>
      <w:r>
        <w:rPr>
          <w:noProof/>
        </w:rPr>
        <w:pict w14:anchorId="0C624F8B">
          <v:shape id="_x0000_s2898" type="#_x0000_t32" style="position:absolute;left:0;text-align:left;margin-left:392.25pt;margin-top:124.5pt;width:30.3pt;height:36.75pt;flip:x;z-index:256250880" o:connectortype="straight" strokecolor="red">
            <v:stroke endarrow="block"/>
          </v:shape>
        </w:pict>
      </w:r>
      <w:r>
        <w:rPr>
          <w:noProof/>
        </w:rPr>
        <w:pict w14:anchorId="0C624F8B">
          <v:shape id="_x0000_s2897" type="#_x0000_t32" style="position:absolute;left:0;text-align:left;margin-left:85.4pt;margin-top:214.2pt;width:60.1pt;height:23.25pt;flip:y;z-index:256249856" o:connectortype="straight" strokecolor="red">
            <v:stroke endarrow="block"/>
          </v:shape>
        </w:pict>
      </w:r>
      <w:r>
        <w:rPr>
          <w:noProof/>
        </w:rPr>
        <w:pict w14:anchorId="5C8EA314">
          <v:oval id="Oval 1232708733" o:spid="_x0000_s2781" style="position:absolute;left:0;text-align:left;margin-left:57.3pt;margin-top:230.35pt;width:28.5pt;height:27.75pt;z-index:2561525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4YwcwIAAEM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" fillcolor="white [3201]" strokecolor="red" strokeweight="1pt">
            <v:stroke joinstyle="miter"/>
            <v:textbox>
              <w:txbxContent>
                <w:p w14:paraId="67D1FAF8" w14:textId="50D3C5C3" w:rsidR="00EB5603" w:rsidRPr="00EF520C" w:rsidRDefault="00C9544F" w:rsidP="00EB5603">
                  <w:pPr>
                    <w:ind w:left="-160" w:right="-170"/>
                    <w:jc w:val="center"/>
                    <w:rPr>
                      <w:color w:val="FF0000"/>
                      <w:lang w:val="en-US"/>
                    </w:rPr>
                  </w:pPr>
                  <w:r>
                    <w:rPr>
                      <w:color w:val="FF0000"/>
                      <w:lang w:val="en-US"/>
                    </w:rPr>
                    <w:t>12</w:t>
                  </w:r>
                </w:p>
              </w:txbxContent>
            </v:textbox>
          </v:oval>
        </w:pict>
      </w:r>
      <w:r>
        <w:rPr>
          <w:noProof/>
        </w:rPr>
        <w:pict w14:anchorId="289BA27B">
          <v:oval id="Oval 215123" o:spid="_x0000_s2744" style="position:absolute;left:0;text-align:left;margin-left:373.85pt;margin-top:439.6pt;width:28.5pt;height:27.75pt;z-index:2561146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CFB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" fillcolor="white [3201]" strokecolor="red" strokeweight="1pt">
            <v:stroke joinstyle="miter"/>
            <v:textbox>
              <w:txbxContent>
                <w:p w14:paraId="6C084692" w14:textId="77777777" w:rsidR="00EB5603" w:rsidRPr="00EF520C" w:rsidRDefault="00EB5603" w:rsidP="00EB5603">
                  <w:pPr>
                    <w:jc w:val="center"/>
                    <w:rPr>
                      <w:color w:val="FF0000"/>
                      <w:lang w:val="en-US"/>
                    </w:rPr>
                  </w:pPr>
                  <w:r>
                    <w:rPr>
                      <w:color w:val="FF0000"/>
                      <w:lang w:val="en-US"/>
                    </w:rPr>
                    <w:t>4</w:t>
                  </w:r>
                </w:p>
              </w:txbxContent>
            </v:textbox>
          </v:oval>
        </w:pict>
      </w:r>
      <w:r>
        <w:rPr>
          <w:noProof/>
        </w:rPr>
        <w:pict w14:anchorId="67132442">
          <v:oval id="Oval 1232708732" o:spid="_x0000_s2780" style="position:absolute;left:0;text-align:left;margin-left:55.6pt;margin-top:393.4pt;width:28.5pt;height:27.75pt;z-index:25615155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q99cwIAAEM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" fillcolor="white [3201]" strokecolor="red" strokeweight="1pt">
            <v:stroke joinstyle="miter"/>
            <v:textbox>
              <w:txbxContent>
                <w:p w14:paraId="7D95DAF3" w14:textId="3841AC30" w:rsidR="00EB5603" w:rsidRPr="00EF520C" w:rsidRDefault="00F47AA0" w:rsidP="00EB5603">
                  <w:pPr>
                    <w:ind w:left="-160" w:right="-170"/>
                    <w:jc w:val="center"/>
                    <w:rPr>
                      <w:color w:val="FF0000"/>
                      <w:lang w:val="en-US"/>
                    </w:rPr>
                  </w:pPr>
                  <w:r>
                    <w:rPr>
                      <w:color w:val="FF0000"/>
                      <w:lang w:val="en-US"/>
                    </w:rPr>
                    <w:t>19</w:t>
                  </w:r>
                </w:p>
              </w:txbxContent>
            </v:textbox>
          </v:oval>
        </w:pict>
      </w:r>
      <w:r>
        <w:rPr>
          <w:noProof/>
        </w:rPr>
        <w:pict w14:anchorId="45E5C88F">
          <v:oval id="Oval 1232708354" o:spid="_x0000_s2763" style="position:absolute;left:0;text-align:left;margin-left:426.2pt;margin-top:226.2pt;width:28.5pt;height:27.75pt;z-index:25613414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" fillcolor="white [3201]" strokecolor="red" strokeweight="1pt">
            <v:stroke joinstyle="miter"/>
            <v:textbox>
              <w:txbxContent>
                <w:p w14:paraId="1281F7CB" w14:textId="12513179" w:rsidR="00EB5603" w:rsidRPr="00EF520C" w:rsidRDefault="00F47AA0" w:rsidP="00EB5603">
                  <w:pPr>
                    <w:ind w:left="-160" w:right="-170"/>
                    <w:jc w:val="center"/>
                    <w:rPr>
                      <w:color w:val="FF0000"/>
                      <w:lang w:val="en-US"/>
                    </w:rPr>
                  </w:pPr>
                  <w:r>
                    <w:rPr>
                      <w:color w:val="FF0000"/>
                      <w:lang w:val="en-US"/>
                    </w:rPr>
                    <w:t>14</w:t>
                  </w:r>
                </w:p>
              </w:txbxContent>
            </v:textbox>
          </v:oval>
        </w:pict>
      </w:r>
      <w:r>
        <w:rPr>
          <w:noProof/>
        </w:rPr>
        <w:pict w14:anchorId="3F92EAAC">
          <v:shape id="Straight Arrow Connector 1232708361" o:spid="_x0000_s2770" type="#_x0000_t32" style="position:absolute;left:0;text-align:left;margin-left:405.55pt;margin-top:122.85pt;width:16.85pt;height:16.2pt;flip:x;z-index:2561413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" strokecolor="red" strokeweight=".5pt">
            <v:stroke endarrow="block" joinstyle="miter"/>
          </v:shape>
        </w:pict>
      </w:r>
      <w:r>
        <w:rPr>
          <w:noProof/>
        </w:rPr>
        <w:pict w14:anchorId="0241A001">
          <v:oval id="Oval 38" o:spid="_x0000_s2775" style="position:absolute;left:0;text-align:left;margin-left:422.3pt;margin-top:108.9pt;width:28.5pt;height:27.75pt;z-index:25614643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Pzn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" fillcolor="white [3201]" strokecolor="red" strokeweight="1pt">
            <v:stroke joinstyle="miter"/>
            <v:textbox>
              <w:txbxContent>
                <w:p w14:paraId="3429AF47" w14:textId="05EA02BF" w:rsidR="00EB5603" w:rsidRPr="00EF520C" w:rsidRDefault="00C9544F" w:rsidP="00EB5603">
                  <w:pPr>
                    <w:ind w:left="-160" w:right="-170"/>
                    <w:jc w:val="center"/>
                    <w:rPr>
                      <w:color w:val="FF0000"/>
                      <w:lang w:val="en-US"/>
                    </w:rPr>
                  </w:pPr>
                  <w:r>
                    <w:rPr>
                      <w:color w:val="FF0000"/>
                      <w:lang w:val="en-US"/>
                    </w:rPr>
                    <w:t>13</w:t>
                  </w:r>
                </w:p>
              </w:txbxContent>
            </v:textbox>
          </v:oval>
        </w:pict>
      </w:r>
      <w:r>
        <w:rPr>
          <w:noProof/>
        </w:rPr>
        <w:pict w14:anchorId="2AA3FFD6">
          <v:shape id="Straight Arrow Connector 1232708359" o:spid="_x0000_s2768" type="#_x0000_t32" style="position:absolute;left:0;text-align:left;margin-left:405.55pt;margin-top:96pt;width:16.9pt;height:19.2pt;flip:x;z-index:2561392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" strokecolor="red" strokeweight=".5pt">
            <v:stroke endarrow="block" joinstyle="miter"/>
          </v:shape>
        </w:pict>
      </w:r>
      <w:r>
        <w:rPr>
          <w:noProof/>
        </w:rPr>
        <w:pict w14:anchorId="709A746E">
          <v:oval id="Oval 1232708592" o:spid="_x0000_s2800" style="position:absolute;left:0;text-align:left;margin-left:422.55pt;margin-top:80.75pt;width:28.5pt;height:27.75pt;z-index:25617203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jRq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" fillcolor="white [3201]" strokecolor="red" strokeweight="1pt">
            <v:stroke joinstyle="miter"/>
            <v:textbox>
              <w:txbxContent>
                <w:p w14:paraId="3E35FECD" w14:textId="5DA0A045" w:rsidR="00EB5603" w:rsidRPr="00EF520C" w:rsidRDefault="00C9544F" w:rsidP="00EB5603">
                  <w:pPr>
                    <w:ind w:left="-160" w:right="-170"/>
                    <w:jc w:val="center"/>
                    <w:rPr>
                      <w:color w:val="FF0000"/>
                      <w:lang w:val="en-US"/>
                    </w:rPr>
                  </w:pPr>
                  <w:r>
                    <w:rPr>
                      <w:color w:val="FF0000"/>
                      <w:lang w:val="en-US"/>
                    </w:rPr>
                    <w:t>10</w:t>
                  </w:r>
                </w:p>
              </w:txbxContent>
            </v:textbox>
          </v:oval>
        </w:pict>
      </w:r>
      <w:r>
        <w:rPr>
          <w:noProof/>
        </w:rPr>
        <w:pict w14:anchorId="70719FF0">
          <v:shape id="Straight Arrow Connector 1232708357" o:spid="_x0000_s2766" type="#_x0000_t32" style="position:absolute;left:0;text-align:left;margin-left:405.55pt;margin-top:68.6pt;width:17.95pt;height:19.9pt;flip:x;z-index:25613721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" strokecolor="red" strokeweight=".5pt">
            <v:stroke endarrow="block" joinstyle="miter"/>
          </v:shape>
        </w:pict>
      </w:r>
      <w:r>
        <w:rPr>
          <w:noProof/>
        </w:rPr>
        <w:pict w14:anchorId="52119D51">
          <v:oval id="Oval 1232708352" o:spid="_x0000_s2761" style="position:absolute;left:0;text-align:left;margin-left:423.7pt;margin-top:52.65pt;width:28.5pt;height:27.75pt;z-index:2561320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x0n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" fillcolor="white [3201]" strokecolor="red" strokeweight="1pt">
            <v:stroke joinstyle="miter"/>
            <v:textbox>
              <w:txbxContent>
                <w:p w14:paraId="387CC74E" w14:textId="5F2A5024" w:rsidR="00EB5603" w:rsidRPr="00EF520C" w:rsidRDefault="00C9544F" w:rsidP="00EB5603">
                  <w:pPr>
                    <w:ind w:left="-160" w:right="-170"/>
                    <w:jc w:val="center"/>
                    <w:rPr>
                      <w:color w:val="FF0000"/>
                      <w:lang w:val="en-US"/>
                    </w:rPr>
                  </w:pPr>
                  <w:r>
                    <w:rPr>
                      <w:color w:val="FF0000"/>
                      <w:lang w:val="en-US"/>
                    </w:rPr>
                    <w:t>9</w:t>
                  </w:r>
                </w:p>
              </w:txbxContent>
            </v:textbox>
          </v:oval>
        </w:pict>
      </w:r>
      <w:r>
        <w:rPr>
          <w:noProof/>
        </w:rPr>
        <w:pict w14:anchorId="08CD1242">
          <v:shape id="Straight Arrow Connector 1232708355" o:spid="_x0000_s2764" type="#_x0000_t32" style="position:absolute;left:0;text-align:left;margin-left:405.55pt;margin-top:48.2pt;width:20.65pt;height:16.05pt;flip:x;z-index:2561351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" strokecolor="red" strokeweight=".5pt">
            <v:stroke endarrow="block" joinstyle="miter"/>
          </v:shape>
        </w:pict>
      </w:r>
      <w:r>
        <w:rPr>
          <w:noProof/>
        </w:rPr>
        <w:pict w14:anchorId="3E421BAF">
          <v:oval id="Oval 1232708364" o:spid="_x0000_s2773" style="position:absolute;left:0;text-align:left;margin-left:423.5pt;margin-top:25.2pt;width:28.5pt;height:27.75pt;z-index:2561443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" fillcolor="white [3201]" strokecolor="red" strokeweight="1pt">
            <v:stroke joinstyle="miter"/>
            <v:textbox>
              <w:txbxContent>
                <w:p w14:paraId="25F6C418" w14:textId="4E443CE6" w:rsidR="00EB5603" w:rsidRPr="00EF520C" w:rsidRDefault="00981E35" w:rsidP="00EB5603">
                  <w:pPr>
                    <w:ind w:left="-160" w:right="-170"/>
                    <w:jc w:val="center"/>
                    <w:rPr>
                      <w:color w:val="FF0000"/>
                      <w:lang w:val="en-US"/>
                    </w:rPr>
                  </w:pPr>
                  <w:r>
                    <w:rPr>
                      <w:color w:val="FF0000"/>
                      <w:lang w:val="en-US"/>
                    </w:rPr>
                    <w:t>1</w:t>
                  </w:r>
                  <w:r w:rsidR="00C9544F">
                    <w:rPr>
                      <w:color w:val="FF0000"/>
                      <w:lang w:val="en-US"/>
                    </w:rPr>
                    <w:t>1</w:t>
                  </w:r>
                </w:p>
              </w:txbxContent>
            </v:textbox>
          </v:oval>
        </w:pict>
      </w:r>
      <w:r>
        <w:rPr>
          <w:noProof/>
        </w:rPr>
        <w:pict w14:anchorId="0C624F8B">
          <v:shape id="_x0000_s2896" type="#_x0000_t32" style="position:absolute;left:0;text-align:left;margin-left:85.8pt;margin-top:180.45pt;width:108.45pt;height:21pt;flip:y;z-index:256248832" o:connectortype="straight" strokecolor="red">
            <v:stroke endarrow="block"/>
          </v:shape>
        </w:pict>
      </w:r>
      <w:r>
        <w:rPr>
          <w:noProof/>
        </w:rPr>
        <w:pict w14:anchorId="477CC0AE">
          <v:oval id="Oval 1232707969" o:spid="_x0000_s2754" style="position:absolute;left:0;text-align:left;margin-left:57.3pt;margin-top:187.8pt;width:28.5pt;height:27.75pt;z-index:2561249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OOF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" fillcolor="white [3201]" strokecolor="red" strokeweight="1pt">
            <v:stroke joinstyle="miter"/>
            <v:textbox>
              <w:txbxContent>
                <w:p w14:paraId="16E0D723" w14:textId="77777777" w:rsidR="00EB5603" w:rsidRPr="00EF520C" w:rsidRDefault="00EB5603" w:rsidP="00EB5603">
                  <w:pPr>
                    <w:jc w:val="center"/>
                    <w:rPr>
                      <w:color w:val="FF0000"/>
                      <w:lang w:val="en-US"/>
                    </w:rPr>
                  </w:pPr>
                  <w:r>
                    <w:rPr>
                      <w:color w:val="FF0000"/>
                      <w:lang w:val="en-US"/>
                    </w:rPr>
                    <w:t>8</w:t>
                  </w:r>
                </w:p>
              </w:txbxContent>
            </v:textbox>
          </v:oval>
        </w:pict>
      </w:r>
      <w:r>
        <w:rPr>
          <w:noProof/>
        </w:rPr>
        <w:pict w14:anchorId="092CDAC6">
          <v:shape id="Straight Arrow Connector 215133" o:spid="_x0000_s2751" type="#_x0000_t32" style="position:absolute;left:0;text-align:left;margin-left:85.4pt;margin-top:157.7pt;width:36.3pt;height:3.6pt;flip:y;z-index:25612185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" strokecolor="red" strokeweight=".5pt">
            <v:stroke endarrow="block" joinstyle="miter"/>
          </v:shape>
        </w:pict>
      </w:r>
      <w:r>
        <w:rPr>
          <w:noProof/>
        </w:rPr>
        <w:pict w14:anchorId="18D19B60">
          <v:shape id="Straight Arrow Connector 215136" o:spid="_x0000_s2752" type="#_x0000_t32" style="position:absolute;left:0;text-align:left;margin-left:85.4pt;margin-top:161.25pt;width:131.7pt;height:3.6pt;z-index:2561228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" strokecolor="red" strokeweight=".5pt">
            <v:stroke endarrow="block" joinstyle="miter"/>
          </v:shape>
        </w:pict>
      </w:r>
      <w:r>
        <w:rPr>
          <w:noProof/>
        </w:rPr>
        <w:pict w14:anchorId="3C426341">
          <v:shape id="Straight Arrow Connector 215141" o:spid="_x0000_s2753" type="#_x0000_t32" style="position:absolute;left:0;text-align:left;margin-left:85.4pt;margin-top:164.7pt;width:27.35pt;height:23.1pt;z-index:2561239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" strokecolor="red" strokeweight=".5pt">
            <v:stroke endarrow="block" joinstyle="miter"/>
          </v:shape>
        </w:pict>
      </w:r>
      <w:r>
        <w:rPr>
          <w:noProof/>
        </w:rPr>
        <w:pict w14:anchorId="59E682FD">
          <v:oval id="Oval 215131" o:spid="_x0000_s2750" style="position:absolute;left:0;text-align:left;margin-left:57.3pt;margin-top:146.55pt;width:28.5pt;height:27.75pt;z-index:25612083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" fillcolor="white [3201]" strokecolor="red" strokeweight="1pt">
            <v:stroke joinstyle="miter"/>
            <v:textbox>
              <w:txbxContent>
                <w:p w14:paraId="06CD8E82" w14:textId="77777777" w:rsidR="00EB5603" w:rsidRPr="00EF520C" w:rsidRDefault="00EB5603" w:rsidP="00EB5603">
                  <w:pPr>
                    <w:jc w:val="center"/>
                    <w:rPr>
                      <w:color w:val="FF0000"/>
                      <w:lang w:val="en-US"/>
                    </w:rPr>
                  </w:pPr>
                  <w:r>
                    <w:rPr>
                      <w:color w:val="FF0000"/>
                      <w:lang w:val="en-US"/>
                    </w:rPr>
                    <w:t>7</w:t>
                  </w:r>
                </w:p>
              </w:txbxContent>
            </v:textbox>
          </v:oval>
        </w:pict>
      </w:r>
      <w:r>
        <w:rPr>
          <w:noProof/>
        </w:rPr>
        <w:pict w14:anchorId="01FFD241">
          <v:shape id="Straight Arrow Connector 1232708595" o:spid="_x0000_s2803" type="#_x0000_t32" style="position:absolute;left:0;text-align:left;margin-left:81.3pt;margin-top:375.65pt;width:26.95pt;height:3.6pt;flip:y;z-index:2561751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" strokecolor="red" strokeweight=".5pt">
            <v:stroke endarrow="block" joinstyle="miter"/>
          </v:shape>
        </w:pict>
      </w:r>
      <w:r>
        <w:rPr>
          <w:noProof/>
        </w:rPr>
        <w:pict w14:anchorId="4E31B911">
          <v:shape id="Straight Arrow Connector 22" o:spid="_x0000_s2774" type="#_x0000_t32" style="position:absolute;left:0;text-align:left;margin-left:81.3pt;margin-top:348.2pt;width:29.15pt;height:3.6pt;z-index:2561454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" strokecolor="red" strokeweight=".5pt">
            <v:stroke endarrow="block" joinstyle="miter"/>
          </v:shape>
        </w:pict>
      </w:r>
      <w:r>
        <w:rPr>
          <w:noProof/>
        </w:rPr>
        <w:pict w14:anchorId="64959685">
          <v:shape id="Straight Arrow Connector 1232708267" o:spid="_x0000_s2758" type="#_x0000_t32" style="position:absolute;left:0;text-align:left;margin-left:81.3pt;margin-top:320.75pt;width:26.85pt;height:3.85pt;z-index:25612902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" strokecolor="red" strokeweight=".5pt">
            <v:stroke endarrow="block" joinstyle="miter"/>
          </v:shape>
        </w:pict>
      </w:r>
      <w:r>
        <w:rPr>
          <w:noProof/>
        </w:rPr>
        <w:pict w14:anchorId="59BC58E3">
          <v:shape id="Straight Arrow Connector 1232708125" o:spid="_x0000_s2757" type="#_x0000_t32" style="position:absolute;left:0;text-align:left;margin-left:81.3pt;margin-top:290.15pt;width:29.15pt;height:10.9pt;z-index:2561280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" strokecolor="red" strokeweight=".5pt">
            <v:stroke endarrow="block" joinstyle="miter"/>
          </v:shape>
        </w:pict>
      </w:r>
      <w:r>
        <w:rPr>
          <w:noProof/>
        </w:rPr>
        <w:pict w14:anchorId="29AADDE0">
          <v:oval id="Oval 1232708358" o:spid="_x0000_s2767" style="position:absolute;left:0;text-align:left;margin-left:52.85pt;margin-top:307.8pt;width:28.5pt;height:27.75pt;z-index:25613824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" fillcolor="white [3201]" strokecolor="red" strokeweight="1pt">
            <v:stroke joinstyle="miter"/>
            <v:textbox>
              <w:txbxContent>
                <w:p w14:paraId="768A5099" w14:textId="775561CC" w:rsidR="00EB5603" w:rsidRPr="00EF520C" w:rsidRDefault="00F47AA0" w:rsidP="00EB5603">
                  <w:pPr>
                    <w:ind w:left="-160" w:right="-170"/>
                    <w:jc w:val="center"/>
                    <w:rPr>
                      <w:color w:val="FF0000"/>
                      <w:lang w:val="en-US"/>
                    </w:rPr>
                  </w:pPr>
                  <w:r>
                    <w:rPr>
                      <w:color w:val="FF0000"/>
                      <w:lang w:val="en-US"/>
                    </w:rPr>
                    <w:t>16</w:t>
                  </w:r>
                </w:p>
              </w:txbxContent>
            </v:textbox>
          </v:oval>
        </w:pict>
      </w:r>
      <w:r>
        <w:rPr>
          <w:noProof/>
        </w:rPr>
        <w:pict w14:anchorId="1B0E92F3">
          <v:oval id="Oval 1232708356" o:spid="_x0000_s2765" style="position:absolute;left:0;text-align:left;margin-left:52.85pt;margin-top:276.3pt;width:28.5pt;height:27.75pt;z-index:25613619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" fillcolor="white [3201]" strokecolor="red" strokeweight="1pt">
            <v:stroke joinstyle="miter"/>
            <v:textbox>
              <w:txbxContent>
                <w:p w14:paraId="3342F70B" w14:textId="6D22C998" w:rsidR="00EB5603" w:rsidRPr="00EF520C" w:rsidRDefault="00F47AA0" w:rsidP="00EB5603">
                  <w:pPr>
                    <w:ind w:left="-160" w:right="-170"/>
                    <w:jc w:val="center"/>
                    <w:rPr>
                      <w:color w:val="FF0000"/>
                      <w:lang w:val="en-US"/>
                    </w:rPr>
                  </w:pPr>
                  <w:r>
                    <w:rPr>
                      <w:color w:val="FF0000"/>
                      <w:lang w:val="en-US"/>
                    </w:rPr>
                    <w:t>15</w:t>
                  </w:r>
                </w:p>
              </w:txbxContent>
            </v:textbox>
          </v:oval>
        </w:pict>
      </w:r>
      <w:r>
        <w:rPr>
          <w:noProof/>
        </w:rPr>
        <w:pict w14:anchorId="19282D13">
          <v:oval id="Oval 1232708360" o:spid="_x0000_s2769" style="position:absolute;left:0;text-align:left;margin-left:52.85pt;margin-top:334pt;width:28.5pt;height:27.75pt;z-index:2561402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" fillcolor="white [3201]" strokecolor="red" strokeweight="1pt">
            <v:stroke joinstyle="miter"/>
            <v:textbox>
              <w:txbxContent>
                <w:p w14:paraId="2B0C2568" w14:textId="0C7853A4" w:rsidR="00EB5603" w:rsidRPr="00EF520C" w:rsidRDefault="00EB5603" w:rsidP="00EB5603">
                  <w:pPr>
                    <w:ind w:left="-160" w:right="-170"/>
                    <w:jc w:val="center"/>
                    <w:rPr>
                      <w:color w:val="FF0000"/>
                      <w:lang w:val="en-US"/>
                    </w:rPr>
                  </w:pPr>
                  <w:r>
                    <w:rPr>
                      <w:color w:val="FF0000"/>
                      <w:lang w:val="en-US"/>
                    </w:rPr>
                    <w:t>1</w:t>
                  </w:r>
                  <w:r w:rsidR="00F47AA0">
                    <w:rPr>
                      <w:color w:val="FF0000"/>
                      <w:lang w:val="en-US"/>
                    </w:rPr>
                    <w:t>7</w:t>
                  </w:r>
                </w:p>
              </w:txbxContent>
            </v:textbox>
          </v:oval>
        </w:pict>
      </w:r>
      <w:r>
        <w:rPr>
          <w:noProof/>
        </w:rPr>
        <w:pict w14:anchorId="3555FF9B">
          <v:oval id="Oval 1232708362" o:spid="_x0000_s2771" style="position:absolute;left:0;text-align:left;margin-left:52.85pt;margin-top:361pt;width:28.5pt;height:27.75pt;z-index:2561423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" fillcolor="white [3201]" strokecolor="red" strokeweight="1pt">
            <v:stroke joinstyle="miter"/>
            <v:textbox>
              <w:txbxContent>
                <w:p w14:paraId="0C03DA68" w14:textId="0E7EEE44" w:rsidR="00EB5603" w:rsidRPr="00EF520C" w:rsidRDefault="00EB5603" w:rsidP="00EB5603">
                  <w:pPr>
                    <w:ind w:left="-160" w:right="-170"/>
                    <w:jc w:val="center"/>
                    <w:rPr>
                      <w:color w:val="FF0000"/>
                      <w:lang w:val="en-US"/>
                    </w:rPr>
                  </w:pPr>
                  <w:r>
                    <w:rPr>
                      <w:color w:val="FF0000"/>
                      <w:lang w:val="en-US"/>
                    </w:rPr>
                    <w:t>1</w:t>
                  </w:r>
                  <w:r w:rsidR="00F47AA0">
                    <w:rPr>
                      <w:color w:val="FF0000"/>
                      <w:lang w:val="en-US"/>
                    </w:rPr>
                    <w:t>8</w:t>
                  </w:r>
                </w:p>
              </w:txbxContent>
            </v:textbox>
          </v:oval>
        </w:pict>
      </w:r>
      <w:r>
        <w:rPr>
          <w:noProof/>
        </w:rPr>
        <w:pict w14:anchorId="557EDBDA">
          <v:shape id="Straight Arrow Connector 1232708351" o:spid="_x0000_s2740" type="#_x0000_t34" style="position:absolute;left:0;text-align:left;margin-left:269.55pt;margin-top:3.8pt;width:93.45pt;height:26.7pt;z-index:256110592;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" adj="5074,-197474,-70625" strokecolor="red" strokeweight=".5pt">
            <v:stroke endarrow="block"/>
          </v:shape>
        </w:pict>
      </w:r>
      <w:r>
        <w:rPr>
          <w:noProof/>
        </w:rPr>
        <w:pict w14:anchorId="077CB029">
          <v:shape id="Straight Arrow Connector 1232708349" o:spid="_x0000_s2738" type="#_x0000_t34" style="position:absolute;left:0;text-align:left;margin-left:60.5pt;margin-top:22.85pt;width:40.8pt;height:5.75pt;z-index:256108544;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" adj=",-988529,-51088" strokecolor="red" strokeweight=".5pt">
            <v:stroke endarrow="block"/>
          </v:shape>
        </w:pict>
      </w:r>
      <w:r>
        <w:rPr>
          <w:noProof/>
        </w:rPr>
        <w:pict w14:anchorId="52A499E9">
          <v:oval id="Oval 1232708350" o:spid="_x0000_s2739" style="position:absolute;left:0;text-align:left;margin-left:31pt;margin-top:10.7pt;width:28.5pt;height:27.75pt;z-index:2561095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PScwIAAEM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" fillcolor="white [3201]" strokecolor="red" strokeweight="1pt">
            <v:stroke joinstyle="miter"/>
            <v:textbox>
              <w:txbxContent>
                <w:p w14:paraId="727285CC" w14:textId="77777777" w:rsidR="00EB5603" w:rsidRPr="00EF520C" w:rsidRDefault="00EB5603" w:rsidP="00EB5603">
                  <w:pPr>
                    <w:jc w:val="center"/>
                    <w:rPr>
                      <w:color w:val="FF0000"/>
                      <w:lang w:val="en-US"/>
                    </w:rPr>
                  </w:pPr>
                  <w:r>
                    <w:rPr>
                      <w:color w:val="FF0000"/>
                      <w:lang w:val="en-US"/>
                    </w:rPr>
                    <w:t>1</w:t>
                  </w:r>
                </w:p>
              </w:txbxContent>
            </v:textbox>
          </v:oval>
        </w:pict>
      </w:r>
      <w:r>
        <w:rPr>
          <w:noProof/>
        </w:rPr>
        <w:pict w14:anchorId="51714FB0">
          <v:shape id="Straight Arrow Connector 215127" o:spid="_x0000_s2747" type="#_x0000_t34" style="position:absolute;left:0;text-align:left;margin-left:60.5pt;margin-top:57.3pt;width:69.95pt;height:.9pt;flip:y;z-index:256117760;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" adj="10792,7164000,-29798" strokecolor="red" strokeweight=".5pt">
            <v:stroke endarrow="block"/>
          </v:shape>
        </w:pict>
      </w:r>
      <w:r>
        <w:rPr>
          <w:noProof/>
        </w:rPr>
        <w:pict w14:anchorId="030AE450">
          <v:oval id="Oval 215126" o:spid="_x0000_s2746" style="position:absolute;left:0;text-align:left;margin-left:30.55pt;margin-top:45.25pt;width:28.5pt;height:27.75pt;z-index:2561167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unMcwIAAEM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" fillcolor="white [3201]" strokecolor="red" strokeweight="1pt">
            <v:stroke joinstyle="miter"/>
            <v:textbox>
              <w:txbxContent>
                <w:p w14:paraId="1DEEC500" w14:textId="77777777" w:rsidR="00EB5603" w:rsidRPr="00EF520C" w:rsidRDefault="00EB5603" w:rsidP="00EB5603">
                  <w:pPr>
                    <w:jc w:val="center"/>
                    <w:rPr>
                      <w:color w:val="FF0000"/>
                      <w:lang w:val="en-US"/>
                    </w:rPr>
                  </w:pPr>
                  <w:r>
                    <w:rPr>
                      <w:color w:val="FF0000"/>
                      <w:lang w:val="en-US"/>
                    </w:rPr>
                    <w:t>5</w:t>
                  </w:r>
                </w:p>
              </w:txbxContent>
            </v:textbox>
          </v:oval>
        </w:pict>
      </w:r>
      <w:r>
        <w:rPr>
          <w:noProof/>
        </w:rPr>
        <w:pict w14:anchorId="6A2509B5">
          <v:shape id="Straight Arrow Connector 215129" o:spid="_x0000_s2749" type="#_x0000_t34" style="position:absolute;left:0;text-align:left;margin-left:59.05pt;margin-top:78.4pt;width:93.45pt;height:9.8pt;flip:y;z-index:256119808;visibility:visible;mso-wrap-style:square;mso-wrap-distance-left:9pt;mso-wrap-distance-top:0;mso-wrap-distance-right:9pt;mso-wrap-distance-bottom:0;mso-position-horizontal:absolute;mso-position-horizontal-relative:text;mso-position-vertical:absolute;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" adj="10794,724041,-21970" strokecolor="red" strokeweight=".5pt">
            <v:stroke endarrow="block"/>
          </v:shape>
        </w:pict>
      </w:r>
      <w:r>
        <w:rPr>
          <w:noProof/>
        </w:rPr>
        <w:pict w14:anchorId="29F259F2">
          <v:oval id="Oval 215128" o:spid="_x0000_s2748" style="position:absolute;left:0;text-align:left;margin-left:30.55pt;margin-top:74.5pt;width:28.5pt;height:27.75pt;z-index:2561187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8CBcwIAAEM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" fillcolor="white [3201]" strokecolor="red" strokeweight="1pt">
            <v:stroke joinstyle="miter"/>
            <v:textbox>
              <w:txbxContent>
                <w:p w14:paraId="7B7DA34D" w14:textId="77777777" w:rsidR="00EB5603" w:rsidRPr="00EF520C" w:rsidRDefault="00EB5603" w:rsidP="00EB5603">
                  <w:pPr>
                    <w:jc w:val="center"/>
                    <w:rPr>
                      <w:color w:val="FF0000"/>
                      <w:lang w:val="en-US"/>
                    </w:rPr>
                  </w:pPr>
                  <w:r>
                    <w:rPr>
                      <w:color w:val="FF0000"/>
                      <w:lang w:val="en-US"/>
                    </w:rPr>
                    <w:t>6</w:t>
                  </w:r>
                </w:p>
              </w:txbxContent>
            </v:textbox>
          </v:oval>
        </w:pict>
      </w:r>
      <w:r>
        <w:rPr>
          <w:noProof/>
        </w:rPr>
        <w:pict w14:anchorId="3B3E8FF2">
          <v:oval id="Oval 83" o:spid="_x0000_s2779" style="position:absolute;left:0;text-align:left;margin-left:31pt;margin-top:111.55pt;width:28.5pt;height:27.75pt;z-index:2561505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QgM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" fillcolor="white [3201]" strokecolor="red" strokeweight="1pt">
            <v:stroke joinstyle="miter"/>
            <v:textbox>
              <w:txbxContent>
                <w:p w14:paraId="4AAA1F3F" w14:textId="2D8D2E92" w:rsidR="00EB5603" w:rsidRPr="00EF520C" w:rsidRDefault="00EB5603" w:rsidP="00EB5603">
                  <w:pPr>
                    <w:ind w:left="-160" w:right="-170"/>
                    <w:jc w:val="center"/>
                    <w:rPr>
                      <w:color w:val="FF0000"/>
                      <w:lang w:val="en-US"/>
                    </w:rPr>
                  </w:pPr>
                  <w:r>
                    <w:rPr>
                      <w:color w:val="FF0000"/>
                      <w:lang w:val="en-US"/>
                    </w:rPr>
                    <w:t>2</w:t>
                  </w:r>
                  <w:r w:rsidR="00CA6F80">
                    <w:rPr>
                      <w:color w:val="FF0000"/>
                      <w:lang w:val="en-US"/>
                    </w:rPr>
                    <w:t>2</w:t>
                  </w:r>
                </w:p>
              </w:txbxContent>
            </v:textbox>
          </v:oval>
        </w:pict>
      </w:r>
      <w:r w:rsidR="00EB5603" w:rsidRPr="00607C4A">
        <w:rPr>
          <w:noProof/>
        </w:rPr>
        <w:t xml:space="preserve"> </w:t>
      </w:r>
      <w:r w:rsidR="00CE2F5F">
        <w:rPr>
          <w:noProof/>
        </w:rPr>
        <w:drawing>
          <wp:inline distT="0" distB="0" distL="0" distR="0" wp14:anchorId="38488543" wp14:editId="11AE5FC7">
            <wp:extent cx="4285053" cy="6038850"/>
            <wp:effectExtent l="0" t="0" r="0" b="0"/>
            <wp:docPr id="165695364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53649" name="Picture 1" descr="A screenshot of a computer&#10;&#10;Description automatically generated"/>
                    <pic:cNvPicPr/>
                  </pic:nvPicPr>
                  <pic:blipFill>
                    <a:blip r:embed="rId154"/>
                    <a:stretch>
                      <a:fillRect/>
                    </a:stretch>
                  </pic:blipFill>
                  <pic:spPr>
                    <a:xfrm>
                      <a:off x="0" y="0"/>
                      <a:ext cx="4305139" cy="6067157"/>
                    </a:xfrm>
                    <a:prstGeom prst="rect">
                      <a:avLst/>
                    </a:prstGeom>
                  </pic:spPr>
                </pic:pic>
              </a:graphicData>
            </a:graphic>
          </wp:inline>
        </w:drawing>
      </w:r>
    </w:p>
    <w:p w14:paraId="6F0C26D9" w14:textId="26A7DF2F" w:rsidR="00CA6F80" w:rsidRPr="00CA6F80" w:rsidRDefault="00EB5603" w:rsidP="00CA6F80">
      <w:pPr>
        <w:pStyle w:val="Caption"/>
        <w:jc w:val="center"/>
        <w:rPr>
          <w:i w:val="0"/>
          <w:iCs w:val="0"/>
        </w:rPr>
      </w:pPr>
      <w:bookmarkStart w:id="118" w:name="_Toc84949753"/>
      <w:bookmarkStart w:id="119" w:name="_Toc170815465"/>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61</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Pr>
          <w:i w:val="0"/>
          <w:iCs w:val="0"/>
        </w:rPr>
        <w:t>motor</w:t>
      </w:r>
      <w:r w:rsidRPr="00246313">
        <w:rPr>
          <w:i w:val="0"/>
          <w:iCs w:val="0"/>
        </w:rPr>
        <w:t xml:space="preserve"> Popup Screen</w:t>
      </w:r>
      <w:r>
        <w:rPr>
          <w:i w:val="0"/>
          <w:iCs w:val="0"/>
        </w:rPr>
        <w:t>.</w:t>
      </w:r>
      <w:bookmarkEnd w:id="118"/>
      <w:bookmarkEnd w:id="119"/>
    </w:p>
    <w:p w14:paraId="444BF422" w14:textId="77777777" w:rsidR="00EB5603" w:rsidRPr="0041054A" w:rsidRDefault="00EB5603" w:rsidP="00EB5603">
      <w:pPr>
        <w:spacing w:after="160" w:line="259" w:lineRule="auto"/>
        <w:rPr>
          <w:rFonts w:eastAsiaTheme="minorEastAsia"/>
          <w:szCs w:val="20"/>
        </w:rPr>
      </w:pPr>
      <w:r>
        <w:rPr>
          <w:rFonts w:eastAsiaTheme="minorEastAsia"/>
          <w:szCs w:val="20"/>
        </w:rPr>
        <w:t>T</w:t>
      </w:r>
      <w:r w:rsidRPr="00A7357C">
        <w:rPr>
          <w:rFonts w:eastAsiaTheme="minorEastAsia"/>
          <w:szCs w:val="20"/>
        </w:rPr>
        <w:t xml:space="preserve">he </w:t>
      </w:r>
      <w:r w:rsidRPr="00782C89">
        <w:rPr>
          <w:rFonts w:eastAsiaTheme="minorEastAsia"/>
          <w:szCs w:val="20"/>
        </w:rPr>
        <w:t xml:space="preserve">HMI Motors Popup Screen </w:t>
      </w:r>
      <w:r w:rsidRPr="00197FFC">
        <w:rPr>
          <w:rFonts w:eastAsiaTheme="minorEastAsia"/>
          <w:szCs w:val="20"/>
        </w:rPr>
        <w:t>is composed for:</w:t>
      </w:r>
    </w:p>
    <w:p w14:paraId="30E19F7C" w14:textId="77777777" w:rsidR="00EB5603" w:rsidRDefault="00EB5603" w:rsidP="00EB5603">
      <w:pPr>
        <w:pStyle w:val="ListParagraph"/>
        <w:numPr>
          <w:ilvl w:val="0"/>
          <w:numId w:val="32"/>
        </w:numPr>
      </w:pPr>
      <w:r>
        <w:t>T</w:t>
      </w:r>
      <w:r w:rsidRPr="00C3520C">
        <w:t xml:space="preserve">itle of the pop-up screen. </w:t>
      </w:r>
      <w:r>
        <w:t>At</w:t>
      </w:r>
      <w:r w:rsidRPr="00C3520C">
        <w:t xml:space="preserve"> this point</w:t>
      </w:r>
      <w:r>
        <w:t>,</w:t>
      </w:r>
      <w:r w:rsidRPr="00C3520C">
        <w:t xml:space="preserve"> the user finds the name of the </w:t>
      </w:r>
      <w:r>
        <w:t xml:space="preserve">Motor </w:t>
      </w:r>
      <w:r w:rsidRPr="00C3520C">
        <w:t>to monitor and control.</w:t>
      </w:r>
    </w:p>
    <w:p w14:paraId="5AB0176F" w14:textId="77777777" w:rsidR="00EB5603" w:rsidRDefault="00EB5603" w:rsidP="00EB5603">
      <w:pPr>
        <w:pStyle w:val="ListParagraph"/>
        <w:ind w:firstLine="0"/>
      </w:pPr>
    </w:p>
    <w:p w14:paraId="307FF0CA" w14:textId="77777777" w:rsidR="00EB5603" w:rsidRDefault="00EB5603" w:rsidP="00EB5603">
      <w:pPr>
        <w:pStyle w:val="ListParagraph"/>
        <w:numPr>
          <w:ilvl w:val="0"/>
          <w:numId w:val="32"/>
        </w:numPr>
      </w:pPr>
      <w:r w:rsidRPr="00AF3359">
        <w:t>Motor number. This is the motor number according to the logic of the PLC program.</w:t>
      </w:r>
    </w:p>
    <w:p w14:paraId="37454BB3" w14:textId="77777777" w:rsidR="00EB5603" w:rsidRDefault="00EB5603" w:rsidP="00EB5603">
      <w:pPr>
        <w:pStyle w:val="ListParagraph"/>
      </w:pPr>
    </w:p>
    <w:p w14:paraId="3AEB6561" w14:textId="77777777" w:rsidR="00CA6F80" w:rsidRDefault="00EB5603" w:rsidP="00CA6F80">
      <w:pPr>
        <w:pStyle w:val="ListParagraph"/>
        <w:numPr>
          <w:ilvl w:val="0"/>
          <w:numId w:val="32"/>
        </w:numPr>
      </w:pPr>
      <w:r w:rsidRPr="00B34E67">
        <w:t>Close icon. When the user presses this icon, the pop-up screen closes.</w:t>
      </w:r>
    </w:p>
    <w:p w14:paraId="739D0FCE" w14:textId="77777777" w:rsidR="00CA6F80" w:rsidRDefault="00CA6F80" w:rsidP="00CA6F80">
      <w:pPr>
        <w:pStyle w:val="ListParagraph"/>
      </w:pPr>
    </w:p>
    <w:p w14:paraId="5238B41A" w14:textId="052A30F7" w:rsidR="00EB5603" w:rsidRDefault="00CA6F80" w:rsidP="00CA6F80">
      <w:pPr>
        <w:pStyle w:val="ListParagraph"/>
        <w:numPr>
          <w:ilvl w:val="0"/>
          <w:numId w:val="32"/>
        </w:numPr>
      </w:pPr>
      <w:r w:rsidRPr="00B34E67">
        <w:t>Close</w:t>
      </w:r>
      <w:r>
        <w:t xml:space="preserve"> button</w:t>
      </w:r>
      <w:r w:rsidRPr="00B34E67">
        <w:t>.</w:t>
      </w:r>
      <w:r w:rsidRPr="00CA6F80">
        <w:t xml:space="preserve"> </w:t>
      </w:r>
      <w:r w:rsidRPr="00B34E67">
        <w:t xml:space="preserve">When the user presses this </w:t>
      </w:r>
      <w:r>
        <w:t>button</w:t>
      </w:r>
      <w:r w:rsidRPr="00B34E67">
        <w:t>, the pop-up screen closes.</w:t>
      </w:r>
    </w:p>
    <w:p w14:paraId="0FCCE86D" w14:textId="77777777" w:rsidR="00CA6F80" w:rsidRDefault="00CA6F80" w:rsidP="00CA6F80">
      <w:pPr>
        <w:pStyle w:val="ListParagraph"/>
      </w:pPr>
    </w:p>
    <w:p w14:paraId="64622DB3" w14:textId="659E4B39" w:rsidR="00EB5603" w:rsidRDefault="00EB5603" w:rsidP="00EB5603">
      <w:pPr>
        <w:pStyle w:val="ListParagraph"/>
        <w:numPr>
          <w:ilvl w:val="0"/>
          <w:numId w:val="32"/>
        </w:numPr>
      </w:pPr>
      <w:r w:rsidRPr="00AF3359">
        <w:t>Animation of the control state. This animation is not only found in the pop-up screen but also in the general monitoring screens, it has the function of informing the user of the control status of the motor</w:t>
      </w:r>
      <w:r w:rsidR="00CE2F5F">
        <w:t>.</w:t>
      </w:r>
    </w:p>
    <w:p w14:paraId="25800738" w14:textId="77777777" w:rsidR="00EB5603" w:rsidRDefault="00EB5603" w:rsidP="00EB5603">
      <w:pPr>
        <w:pStyle w:val="ListParagraph"/>
      </w:pPr>
    </w:p>
    <w:p w14:paraId="3BA1A4FE" w14:textId="04B8A799" w:rsidR="00EB5603" w:rsidRDefault="00EB5603" w:rsidP="00EB5603">
      <w:pPr>
        <w:pStyle w:val="ListParagraph"/>
        <w:numPr>
          <w:ilvl w:val="0"/>
          <w:numId w:val="32"/>
        </w:numPr>
      </w:pPr>
      <w:r>
        <w:t>Motor</w:t>
      </w:r>
      <w:r w:rsidRPr="00FA764C">
        <w:t xml:space="preserve"> animation. This animation informs the user of the status of the </w:t>
      </w:r>
      <w:r>
        <w:t>motor</w:t>
      </w:r>
      <w:r w:rsidRPr="00FA764C">
        <w:t xml:space="preserve"> by changing the colour</w:t>
      </w:r>
      <w:r>
        <w:t xml:space="preserve"> </w:t>
      </w:r>
    </w:p>
    <w:p w14:paraId="43438036" w14:textId="77777777" w:rsidR="00EB5603" w:rsidRDefault="00EB5603" w:rsidP="00EB5603">
      <w:pPr>
        <w:pStyle w:val="ListParagraph"/>
      </w:pPr>
    </w:p>
    <w:p w14:paraId="0F9A6C97" w14:textId="77777777" w:rsidR="00EB5603" w:rsidRDefault="00EB5603" w:rsidP="00EB5603">
      <w:pPr>
        <w:pStyle w:val="ListParagraph"/>
        <w:numPr>
          <w:ilvl w:val="0"/>
          <w:numId w:val="32"/>
        </w:numPr>
      </w:pPr>
      <w:r w:rsidRPr="00FA764C">
        <w:t xml:space="preserve">Manual control buttons. These buttons have the function of controlling the motor manually these buttons will be implemented for maintenance purposes. </w:t>
      </w:r>
    </w:p>
    <w:p w14:paraId="32448F95" w14:textId="77777777" w:rsidR="00EB5603" w:rsidRDefault="00EB5603" w:rsidP="00EB5603">
      <w:pPr>
        <w:pStyle w:val="ListParagraph"/>
      </w:pPr>
    </w:p>
    <w:p w14:paraId="0B451FD9" w14:textId="77777777" w:rsidR="00EB5603" w:rsidRDefault="00EB5603" w:rsidP="00EB5603">
      <w:pPr>
        <w:pStyle w:val="ListParagraph"/>
        <w:numPr>
          <w:ilvl w:val="0"/>
          <w:numId w:val="32"/>
        </w:numPr>
      </w:pPr>
      <w:r w:rsidRPr="00FB44CD">
        <w:t>Reset. This button has the function of reset once the motor issue is corrected.</w:t>
      </w:r>
    </w:p>
    <w:p w14:paraId="75E37DB4" w14:textId="77777777" w:rsidR="00EB5603" w:rsidRDefault="00EB5603" w:rsidP="00EB5603">
      <w:pPr>
        <w:pStyle w:val="ListParagraph"/>
      </w:pPr>
    </w:p>
    <w:p w14:paraId="335A533C" w14:textId="77777777" w:rsidR="00EB5603" w:rsidRDefault="00EB5603" w:rsidP="00EB5603">
      <w:pPr>
        <w:pStyle w:val="ListParagraph"/>
        <w:numPr>
          <w:ilvl w:val="0"/>
          <w:numId w:val="32"/>
        </w:numPr>
      </w:pPr>
      <w:r w:rsidRPr="00EE6D58">
        <w:t>Motor Forward operation</w:t>
      </w:r>
      <w:r>
        <w:t>.</w:t>
      </w:r>
      <w:r w:rsidRPr="001B6E57">
        <w:t xml:space="preserve"> This indicator shows the user that the motor is running forward.</w:t>
      </w:r>
    </w:p>
    <w:p w14:paraId="2B37ED8E" w14:textId="77777777" w:rsidR="00EB5603" w:rsidRDefault="00EB5603" w:rsidP="00EB5603">
      <w:pPr>
        <w:pStyle w:val="ListParagraph"/>
        <w:ind w:firstLine="0"/>
      </w:pPr>
    </w:p>
    <w:p w14:paraId="1BA12260" w14:textId="77777777" w:rsidR="00EB5603" w:rsidRDefault="00EB5603" w:rsidP="00EB5603">
      <w:pPr>
        <w:pStyle w:val="ListParagraph"/>
        <w:numPr>
          <w:ilvl w:val="0"/>
          <w:numId w:val="32"/>
        </w:numPr>
      </w:pPr>
      <w:r w:rsidRPr="00EE6D58">
        <w:t>Motor Reverse operation</w:t>
      </w:r>
      <w:r>
        <w:t xml:space="preserve">. </w:t>
      </w:r>
      <w:r w:rsidRPr="001B6E57">
        <w:t>This indicator shows the user that the motor is running reverse.</w:t>
      </w:r>
    </w:p>
    <w:p w14:paraId="0FB082C9" w14:textId="77777777" w:rsidR="00EB5603" w:rsidRDefault="00EB5603" w:rsidP="00EB5603">
      <w:pPr>
        <w:pStyle w:val="ListParagraph"/>
      </w:pPr>
    </w:p>
    <w:p w14:paraId="24238E4E" w14:textId="77777777" w:rsidR="00C9544F" w:rsidRDefault="00C9544F" w:rsidP="00C9544F">
      <w:pPr>
        <w:pStyle w:val="ListParagraph"/>
        <w:numPr>
          <w:ilvl w:val="0"/>
          <w:numId w:val="32"/>
        </w:numPr>
      </w:pPr>
      <w:r w:rsidRPr="00EE6D58">
        <w:t xml:space="preserve">Motor </w:t>
      </w:r>
      <w:r>
        <w:t xml:space="preserve">Run </w:t>
      </w:r>
      <w:r w:rsidRPr="00EE6D58">
        <w:t>operation</w:t>
      </w:r>
      <w:r>
        <w:t>.</w:t>
      </w:r>
      <w:r w:rsidRPr="001B6E57">
        <w:t xml:space="preserve"> This indicator shows the user that the motor is running.</w:t>
      </w:r>
    </w:p>
    <w:p w14:paraId="03170D4C" w14:textId="77777777" w:rsidR="00C9544F" w:rsidRDefault="00C9544F" w:rsidP="00C9544F">
      <w:pPr>
        <w:pStyle w:val="ListParagraph"/>
      </w:pPr>
    </w:p>
    <w:p w14:paraId="0D7A3E9A" w14:textId="77777777" w:rsidR="00C9544F" w:rsidRDefault="00C9544F" w:rsidP="00C9544F">
      <w:pPr>
        <w:pStyle w:val="ListParagraph"/>
        <w:numPr>
          <w:ilvl w:val="0"/>
          <w:numId w:val="32"/>
        </w:numPr>
      </w:pPr>
      <w:r>
        <w:t xml:space="preserve">Speed control in manual. </w:t>
      </w:r>
      <w:r w:rsidRPr="00C9544F">
        <w:t>These buttons have the function of manually controlling the engine speed of the engine these buttons will be implemented for maintenance purposes.</w:t>
      </w:r>
    </w:p>
    <w:p w14:paraId="25C05092" w14:textId="77777777" w:rsidR="00C9544F" w:rsidRDefault="00C9544F" w:rsidP="00C9544F">
      <w:pPr>
        <w:pStyle w:val="ListParagraph"/>
      </w:pPr>
    </w:p>
    <w:p w14:paraId="1E04D947" w14:textId="2D36E615" w:rsidR="00981E35" w:rsidRDefault="00C9544F" w:rsidP="00C9544F">
      <w:pPr>
        <w:pStyle w:val="ListParagraph"/>
        <w:numPr>
          <w:ilvl w:val="0"/>
          <w:numId w:val="32"/>
        </w:numPr>
      </w:pPr>
      <w:r>
        <w:t xml:space="preserve">Speed feedback. </w:t>
      </w:r>
      <w:r w:rsidRPr="00C9544F">
        <w:t>These indicators have the function of informing the user of the currently selected speed for the engine.</w:t>
      </w:r>
    </w:p>
    <w:p w14:paraId="6E302E9D" w14:textId="77777777" w:rsidR="00C9544F" w:rsidRDefault="00C9544F" w:rsidP="00F47AA0">
      <w:pPr>
        <w:pStyle w:val="ListParagraph"/>
        <w:ind w:firstLine="0"/>
      </w:pPr>
    </w:p>
    <w:p w14:paraId="77B2CB9F" w14:textId="43A94C00" w:rsidR="00EB5603" w:rsidRDefault="00EB5603" w:rsidP="00EB5603">
      <w:pPr>
        <w:pStyle w:val="ListParagraph"/>
        <w:numPr>
          <w:ilvl w:val="0"/>
          <w:numId w:val="32"/>
        </w:numPr>
      </w:pPr>
      <w:r>
        <w:t>Motor Fault.</w:t>
      </w:r>
      <w:r w:rsidRPr="000B5E99">
        <w:t xml:space="preserve"> </w:t>
      </w:r>
      <w:r w:rsidRPr="00FB44CD">
        <w:t>Th</w:t>
      </w:r>
      <w:r w:rsidR="00F47AA0">
        <w:t>ese</w:t>
      </w:r>
      <w:r w:rsidRPr="00FB44CD">
        <w:t xml:space="preserve"> indicator</w:t>
      </w:r>
      <w:r w:rsidR="00F47AA0">
        <w:t>s</w:t>
      </w:r>
      <w:r w:rsidRPr="00FB44CD">
        <w:t xml:space="preserve"> </w:t>
      </w:r>
      <w:r w:rsidR="00F47AA0" w:rsidRPr="00FB44CD">
        <w:t>show</w:t>
      </w:r>
      <w:r w:rsidRPr="00FB44CD">
        <w:t xml:space="preserve"> the user that the motor has</w:t>
      </w:r>
      <w:r>
        <w:t xml:space="preserve"> faulted</w:t>
      </w:r>
      <w:r w:rsidR="00F47AA0">
        <w:t xml:space="preserve"> or not at the control card feedback</w:t>
      </w:r>
      <w:r>
        <w:t>.</w:t>
      </w:r>
    </w:p>
    <w:p w14:paraId="6F06F7A6" w14:textId="77777777" w:rsidR="00F47AA0" w:rsidRDefault="00F47AA0" w:rsidP="00F47AA0">
      <w:pPr>
        <w:pStyle w:val="ListParagraph"/>
      </w:pPr>
    </w:p>
    <w:p w14:paraId="57705F66" w14:textId="77777777" w:rsidR="00F47AA0" w:rsidRDefault="00F47AA0" w:rsidP="00F47AA0">
      <w:pPr>
        <w:pStyle w:val="ListParagraph"/>
        <w:numPr>
          <w:ilvl w:val="0"/>
          <w:numId w:val="32"/>
        </w:numPr>
      </w:pPr>
      <w:r w:rsidRPr="0068552F">
        <w:t>Emergency stops healthy</w:t>
      </w:r>
      <w:r>
        <w:t>.</w:t>
      </w:r>
      <w:r w:rsidRPr="001B6E57">
        <w:t xml:space="preserve"> </w:t>
      </w:r>
      <w:r w:rsidRPr="0068552F">
        <w:t>This indicator shows the user that the motor is not in an active emergency stop.</w:t>
      </w:r>
    </w:p>
    <w:p w14:paraId="4034D00F" w14:textId="77777777" w:rsidR="00F47AA0" w:rsidRDefault="00F47AA0" w:rsidP="00F47AA0">
      <w:pPr>
        <w:pStyle w:val="ListParagraph"/>
        <w:ind w:firstLine="0"/>
      </w:pPr>
    </w:p>
    <w:p w14:paraId="3C2B8B16" w14:textId="1B31B54F" w:rsidR="00EB5603" w:rsidRDefault="00F47AA0" w:rsidP="00F47AA0">
      <w:pPr>
        <w:pStyle w:val="ListParagraph"/>
        <w:numPr>
          <w:ilvl w:val="0"/>
          <w:numId w:val="32"/>
        </w:numPr>
      </w:pPr>
      <w:r>
        <w:t xml:space="preserve">Jam </w:t>
      </w:r>
      <w:r w:rsidRPr="00480C93">
        <w:t>Warning</w:t>
      </w:r>
      <w:r>
        <w:t xml:space="preserve">. </w:t>
      </w:r>
      <w:r w:rsidRPr="00CA46DE">
        <w:t>If the sensor detects units and the motor is running, a warning indicator shows to the user at this conveyor is a traffic jam.</w:t>
      </w:r>
    </w:p>
    <w:p w14:paraId="00033E3E" w14:textId="77777777" w:rsidR="00F47AA0" w:rsidRDefault="00F47AA0" w:rsidP="00F47AA0">
      <w:pPr>
        <w:pStyle w:val="ListParagraph"/>
      </w:pPr>
    </w:p>
    <w:p w14:paraId="26DCBC42" w14:textId="77777777" w:rsidR="00F47AA0" w:rsidRDefault="00F47AA0" w:rsidP="00F47AA0">
      <w:pPr>
        <w:pStyle w:val="ListParagraph"/>
        <w:numPr>
          <w:ilvl w:val="0"/>
          <w:numId w:val="32"/>
        </w:numPr>
      </w:pPr>
      <w:r w:rsidRPr="00FB44CD">
        <w:t>Run Feed-back Fault</w:t>
      </w:r>
      <w:r>
        <w:t>.</w:t>
      </w:r>
      <w:r w:rsidRPr="00FB44CD">
        <w:t xml:space="preserve"> This indicator shows the user that the motor has no feedback fault when it is running.</w:t>
      </w:r>
    </w:p>
    <w:p w14:paraId="7D2EE6D2" w14:textId="77777777" w:rsidR="00F47AA0" w:rsidRDefault="00F47AA0" w:rsidP="00F47AA0">
      <w:pPr>
        <w:pStyle w:val="ListParagraph"/>
      </w:pPr>
    </w:p>
    <w:p w14:paraId="0B5A04FF" w14:textId="77777777" w:rsidR="00F47AA0" w:rsidRDefault="00F47AA0" w:rsidP="00F47AA0">
      <w:pPr>
        <w:pStyle w:val="ListParagraph"/>
        <w:numPr>
          <w:ilvl w:val="0"/>
          <w:numId w:val="32"/>
        </w:numPr>
      </w:pPr>
      <w:r>
        <w:t>S</w:t>
      </w:r>
      <w:r w:rsidRPr="00FB44CD">
        <w:t>top Feed-back Fault</w:t>
      </w:r>
      <w:r>
        <w:t>.</w:t>
      </w:r>
      <w:r w:rsidRPr="00FB44CD">
        <w:t xml:space="preserve"> This indicator shows the user that the motor has no feedback fault when the user stops the motor.</w:t>
      </w:r>
    </w:p>
    <w:p w14:paraId="2A1A9B94" w14:textId="77777777" w:rsidR="00EB5603" w:rsidRDefault="00EB5603" w:rsidP="00EB5603">
      <w:pPr>
        <w:pStyle w:val="ListParagraph"/>
      </w:pPr>
    </w:p>
    <w:p w14:paraId="19EA8A5A" w14:textId="3EF5B722" w:rsidR="00F47AA0" w:rsidRDefault="00F47AA0" w:rsidP="00F47AA0">
      <w:pPr>
        <w:pStyle w:val="ListParagraph"/>
        <w:numPr>
          <w:ilvl w:val="0"/>
          <w:numId w:val="32"/>
        </w:numPr>
      </w:pPr>
      <w:r>
        <w:t>External Alarm.</w:t>
      </w:r>
      <w:r w:rsidRPr="000B5E99">
        <w:t xml:space="preserve"> </w:t>
      </w:r>
      <w:r w:rsidRPr="00FB44CD">
        <w:t>This indicator shows the user that the motor has</w:t>
      </w:r>
      <w:r>
        <w:t xml:space="preserve"> not faulted at the external logic alarm.</w:t>
      </w:r>
    </w:p>
    <w:p w14:paraId="6682A637" w14:textId="77777777" w:rsidR="00CA6F80" w:rsidRDefault="00CA6F80" w:rsidP="00CA6F80">
      <w:pPr>
        <w:pStyle w:val="ListParagraph"/>
      </w:pPr>
    </w:p>
    <w:p w14:paraId="1AF89006" w14:textId="0F62032E" w:rsidR="00CA6F80" w:rsidRDefault="00CA6F80" w:rsidP="00CA6F80">
      <w:pPr>
        <w:pStyle w:val="ListParagraph"/>
        <w:numPr>
          <w:ilvl w:val="0"/>
          <w:numId w:val="32"/>
        </w:numPr>
      </w:pPr>
      <w:r>
        <w:t>Motor hours running.</w:t>
      </w:r>
      <w:r w:rsidRPr="00CA6F80">
        <w:t xml:space="preserve"> </w:t>
      </w:r>
      <w:r>
        <w:t>These indicators inform the user of the hours the engine has operated based on the feedback signal.</w:t>
      </w:r>
    </w:p>
    <w:p w14:paraId="4DBFD401" w14:textId="77777777" w:rsidR="00CA6F80" w:rsidRDefault="00CA6F80" w:rsidP="00CA6F80">
      <w:pPr>
        <w:pStyle w:val="ListParagraph"/>
      </w:pPr>
    </w:p>
    <w:p w14:paraId="08520614" w14:textId="494449F5" w:rsidR="00CA6F80" w:rsidRDefault="00CA6F80" w:rsidP="00CA6F80">
      <w:pPr>
        <w:pStyle w:val="ListParagraph"/>
        <w:numPr>
          <w:ilvl w:val="0"/>
          <w:numId w:val="32"/>
        </w:numPr>
      </w:pPr>
      <w:r w:rsidRPr="00CA6F80">
        <w:t>Maintenance Buttons: These buttons allow the user to assign or stop a motor in maintenance mode, preventing conflicts with other motors operating in automatic mode.</w:t>
      </w:r>
    </w:p>
    <w:p w14:paraId="389EA3E3" w14:textId="77777777" w:rsidR="00EB5603" w:rsidRDefault="00EB5603" w:rsidP="00EB5603">
      <w:pPr>
        <w:pStyle w:val="ListParagraph"/>
      </w:pPr>
    </w:p>
    <w:p w14:paraId="3901FF5A" w14:textId="77777777" w:rsidR="00EB5603" w:rsidRDefault="00EB5603" w:rsidP="00EB5603">
      <w:pPr>
        <w:pStyle w:val="ListParagraph"/>
        <w:numPr>
          <w:ilvl w:val="0"/>
          <w:numId w:val="32"/>
        </w:numPr>
      </w:pPr>
      <w:r w:rsidRPr="004A445B">
        <w:lastRenderedPageBreak/>
        <w:t>Status</w:t>
      </w:r>
      <w:r>
        <w:t>.</w:t>
      </w:r>
      <w:r w:rsidRPr="00804396">
        <w:t xml:space="preserve"> This indicator shows the user a graphical status of the motor control. the following figures show the different states and their colours.</w:t>
      </w:r>
    </w:p>
    <w:p w14:paraId="1CADE8E7" w14:textId="77777777" w:rsidR="00EB5603" w:rsidRDefault="00EB5603" w:rsidP="00EB5603">
      <w:pPr>
        <w:spacing w:after="160" w:line="259" w:lineRule="auto"/>
      </w:pPr>
    </w:p>
    <w:tbl>
      <w:tblPr>
        <w:tblStyle w:val="TableGrid"/>
        <w:tblW w:w="0" w:type="auto"/>
        <w:tblInd w:w="10" w:type="dxa"/>
        <w:tblLook w:val="04A0" w:firstRow="1" w:lastRow="0" w:firstColumn="1" w:lastColumn="0" w:noHBand="0" w:noVBand="1"/>
      </w:tblPr>
      <w:tblGrid>
        <w:gridCol w:w="5225"/>
        <w:gridCol w:w="5221"/>
      </w:tblGrid>
      <w:tr w:rsidR="00EB5603" w14:paraId="0C439644" w14:textId="77777777" w:rsidTr="00B84339">
        <w:tc>
          <w:tcPr>
            <w:tcW w:w="5225" w:type="dxa"/>
            <w:vAlign w:val="center"/>
          </w:tcPr>
          <w:p w14:paraId="56CCAB27" w14:textId="77777777" w:rsidR="00EB5603" w:rsidRDefault="00EB5603" w:rsidP="00B84339">
            <w:pPr>
              <w:jc w:val="center"/>
            </w:pPr>
            <w:r w:rsidRPr="004A445B">
              <w:rPr>
                <w:b/>
                <w:bCs/>
              </w:rPr>
              <w:t>Status</w:t>
            </w:r>
            <w:r>
              <w:rPr>
                <w:b/>
                <w:bCs/>
              </w:rPr>
              <w:t xml:space="preserve"> </w:t>
            </w:r>
            <w:r w:rsidRPr="003A6922">
              <w:rPr>
                <w:b/>
                <w:bCs/>
              </w:rPr>
              <w:t>Animation</w:t>
            </w:r>
          </w:p>
        </w:tc>
        <w:tc>
          <w:tcPr>
            <w:tcW w:w="5221" w:type="dxa"/>
            <w:vAlign w:val="center"/>
          </w:tcPr>
          <w:p w14:paraId="04CECAB8" w14:textId="77777777" w:rsidR="00EB5603" w:rsidRDefault="00EB5603" w:rsidP="00B84339">
            <w:pPr>
              <w:jc w:val="center"/>
            </w:pPr>
            <w:r w:rsidRPr="003A6922">
              <w:rPr>
                <w:b/>
                <w:bCs/>
              </w:rPr>
              <w:t>Animation description</w:t>
            </w:r>
          </w:p>
        </w:tc>
      </w:tr>
      <w:tr w:rsidR="00EB5603" w14:paraId="67BE1455" w14:textId="77777777" w:rsidTr="00B84339">
        <w:tc>
          <w:tcPr>
            <w:tcW w:w="5225" w:type="dxa"/>
          </w:tcPr>
          <w:p w14:paraId="17E862A2" w14:textId="421074AD" w:rsidR="00EB5603" w:rsidRDefault="00A4122B" w:rsidP="00B84339">
            <w:pPr>
              <w:jc w:val="center"/>
            </w:pPr>
            <w:r>
              <w:rPr>
                <w:noProof/>
              </w:rPr>
              <w:drawing>
                <wp:inline distT="0" distB="0" distL="0" distR="0" wp14:anchorId="0C58F960" wp14:editId="4C639A43">
                  <wp:extent cx="1571625" cy="476250"/>
                  <wp:effectExtent l="0" t="0" r="9525" b="0"/>
                  <wp:docPr id="127464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46737" name=""/>
                          <pic:cNvPicPr/>
                        </pic:nvPicPr>
                        <pic:blipFill>
                          <a:blip r:embed="rId155"/>
                          <a:stretch>
                            <a:fillRect/>
                          </a:stretch>
                        </pic:blipFill>
                        <pic:spPr>
                          <a:xfrm>
                            <a:off x="0" y="0"/>
                            <a:ext cx="1571625" cy="476250"/>
                          </a:xfrm>
                          <a:prstGeom prst="rect">
                            <a:avLst/>
                          </a:prstGeom>
                        </pic:spPr>
                      </pic:pic>
                    </a:graphicData>
                  </a:graphic>
                </wp:inline>
              </w:drawing>
            </w:r>
          </w:p>
        </w:tc>
        <w:tc>
          <w:tcPr>
            <w:tcW w:w="5221" w:type="dxa"/>
            <w:vAlign w:val="center"/>
          </w:tcPr>
          <w:p w14:paraId="491C8F9B" w14:textId="77777777" w:rsidR="00EB5603" w:rsidRDefault="00EB5603" w:rsidP="00B84339">
            <w:pPr>
              <w:jc w:val="center"/>
            </w:pPr>
            <w:r w:rsidRPr="00191921">
              <w:t xml:space="preserve">Animation of the </w:t>
            </w:r>
            <w:r>
              <w:t xml:space="preserve">device </w:t>
            </w:r>
            <w:r w:rsidRPr="00191921">
              <w:t xml:space="preserve">when the </w:t>
            </w:r>
            <w:r>
              <w:t>motor</w:t>
            </w:r>
            <w:r w:rsidRPr="00191921">
              <w:t xml:space="preserve"> is in automatic and is off.</w:t>
            </w:r>
          </w:p>
        </w:tc>
      </w:tr>
      <w:tr w:rsidR="00EB5603" w14:paraId="43423308" w14:textId="77777777" w:rsidTr="00B84339">
        <w:tc>
          <w:tcPr>
            <w:tcW w:w="5225" w:type="dxa"/>
          </w:tcPr>
          <w:p w14:paraId="021EF7B8" w14:textId="5B652AAA" w:rsidR="00EB5603" w:rsidRDefault="008328EC" w:rsidP="00B84339">
            <w:pPr>
              <w:jc w:val="center"/>
            </w:pPr>
            <w:r>
              <w:rPr>
                <w:noProof/>
              </w:rPr>
              <w:drawing>
                <wp:inline distT="0" distB="0" distL="0" distR="0" wp14:anchorId="532296CB" wp14:editId="70FFDE2F">
                  <wp:extent cx="1638300" cy="457200"/>
                  <wp:effectExtent l="0" t="0" r="0" b="0"/>
                  <wp:docPr id="182630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9441" name=""/>
                          <pic:cNvPicPr/>
                        </pic:nvPicPr>
                        <pic:blipFill>
                          <a:blip r:embed="rId156"/>
                          <a:stretch>
                            <a:fillRect/>
                          </a:stretch>
                        </pic:blipFill>
                        <pic:spPr>
                          <a:xfrm>
                            <a:off x="0" y="0"/>
                            <a:ext cx="1638300" cy="457200"/>
                          </a:xfrm>
                          <a:prstGeom prst="rect">
                            <a:avLst/>
                          </a:prstGeom>
                        </pic:spPr>
                      </pic:pic>
                    </a:graphicData>
                  </a:graphic>
                </wp:inline>
              </w:drawing>
            </w:r>
          </w:p>
        </w:tc>
        <w:tc>
          <w:tcPr>
            <w:tcW w:w="5221" w:type="dxa"/>
            <w:vAlign w:val="center"/>
          </w:tcPr>
          <w:p w14:paraId="79120477" w14:textId="77777777" w:rsidR="00EB5603" w:rsidRDefault="00EB5603" w:rsidP="00B84339">
            <w:pPr>
              <w:jc w:val="center"/>
            </w:pPr>
            <w:r w:rsidRPr="00191921">
              <w:t xml:space="preserve">Animation of the </w:t>
            </w:r>
            <w:r>
              <w:t xml:space="preserve">device </w:t>
            </w:r>
            <w:r w:rsidRPr="00191921">
              <w:t xml:space="preserve">when the </w:t>
            </w:r>
            <w:r>
              <w:t>motor</w:t>
            </w:r>
            <w:r w:rsidRPr="00191921">
              <w:t xml:space="preserve"> is in automatic and is </w:t>
            </w:r>
            <w:r>
              <w:t>on.</w:t>
            </w:r>
          </w:p>
        </w:tc>
      </w:tr>
      <w:tr w:rsidR="00EB5603" w14:paraId="7CEA1C76" w14:textId="77777777" w:rsidTr="00B84339">
        <w:tc>
          <w:tcPr>
            <w:tcW w:w="5225" w:type="dxa"/>
          </w:tcPr>
          <w:p w14:paraId="5DAC96BE" w14:textId="220BEE3D" w:rsidR="00EB5603" w:rsidRDefault="00CA6F80" w:rsidP="00B84339">
            <w:pPr>
              <w:jc w:val="center"/>
            </w:pPr>
            <w:r>
              <w:rPr>
                <w:noProof/>
              </w:rPr>
              <w:drawing>
                <wp:inline distT="0" distB="0" distL="0" distR="0" wp14:anchorId="3EBF66D0" wp14:editId="4FD80C6F">
                  <wp:extent cx="1600200" cy="381000"/>
                  <wp:effectExtent l="0" t="0" r="0" b="0"/>
                  <wp:docPr id="8580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2971" name=""/>
                          <pic:cNvPicPr/>
                        </pic:nvPicPr>
                        <pic:blipFill>
                          <a:blip r:embed="rId157"/>
                          <a:stretch>
                            <a:fillRect/>
                          </a:stretch>
                        </pic:blipFill>
                        <pic:spPr>
                          <a:xfrm>
                            <a:off x="0" y="0"/>
                            <a:ext cx="1600200" cy="381000"/>
                          </a:xfrm>
                          <a:prstGeom prst="rect">
                            <a:avLst/>
                          </a:prstGeom>
                        </pic:spPr>
                      </pic:pic>
                    </a:graphicData>
                  </a:graphic>
                </wp:inline>
              </w:drawing>
            </w:r>
          </w:p>
        </w:tc>
        <w:tc>
          <w:tcPr>
            <w:tcW w:w="5221" w:type="dxa"/>
            <w:vAlign w:val="center"/>
          </w:tcPr>
          <w:p w14:paraId="411FD2E3" w14:textId="77777777" w:rsidR="00EB5603" w:rsidRDefault="00EB5603" w:rsidP="00B84339">
            <w:pPr>
              <w:jc w:val="center"/>
            </w:pPr>
            <w:r w:rsidRPr="00191921">
              <w:t xml:space="preserve">Animation of the </w:t>
            </w:r>
            <w:r>
              <w:t xml:space="preserve">device </w:t>
            </w:r>
            <w:r w:rsidRPr="00191921">
              <w:t xml:space="preserve">when the </w:t>
            </w:r>
            <w:r>
              <w:t>motor</w:t>
            </w:r>
            <w:r w:rsidRPr="00191921">
              <w:t xml:space="preserve"> is in </w:t>
            </w:r>
            <w:r>
              <w:t>manual</w:t>
            </w:r>
            <w:r w:rsidRPr="00191921">
              <w:t xml:space="preserve"> and is </w:t>
            </w:r>
            <w:r>
              <w:t>off.</w:t>
            </w:r>
          </w:p>
        </w:tc>
      </w:tr>
      <w:tr w:rsidR="00EB5603" w14:paraId="0D6D7517" w14:textId="77777777" w:rsidTr="00B84339">
        <w:tc>
          <w:tcPr>
            <w:tcW w:w="5225" w:type="dxa"/>
          </w:tcPr>
          <w:p w14:paraId="3C52DE71" w14:textId="75358277" w:rsidR="00EB5603" w:rsidRDefault="00A4122B" w:rsidP="00B84339">
            <w:pPr>
              <w:jc w:val="center"/>
            </w:pPr>
            <w:r>
              <w:rPr>
                <w:noProof/>
              </w:rPr>
              <w:drawing>
                <wp:inline distT="0" distB="0" distL="0" distR="0" wp14:anchorId="20DB0745" wp14:editId="0DB2953F">
                  <wp:extent cx="1609725" cy="409575"/>
                  <wp:effectExtent l="0" t="0" r="9525" b="9525"/>
                  <wp:docPr id="82853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30981" name=""/>
                          <pic:cNvPicPr/>
                        </pic:nvPicPr>
                        <pic:blipFill>
                          <a:blip r:embed="rId158"/>
                          <a:stretch>
                            <a:fillRect/>
                          </a:stretch>
                        </pic:blipFill>
                        <pic:spPr>
                          <a:xfrm>
                            <a:off x="0" y="0"/>
                            <a:ext cx="1609725" cy="409575"/>
                          </a:xfrm>
                          <a:prstGeom prst="rect">
                            <a:avLst/>
                          </a:prstGeom>
                        </pic:spPr>
                      </pic:pic>
                    </a:graphicData>
                  </a:graphic>
                </wp:inline>
              </w:drawing>
            </w:r>
          </w:p>
        </w:tc>
        <w:tc>
          <w:tcPr>
            <w:tcW w:w="5221" w:type="dxa"/>
            <w:vAlign w:val="center"/>
          </w:tcPr>
          <w:p w14:paraId="522C6D64" w14:textId="77777777" w:rsidR="00EB5603" w:rsidRDefault="00EB5603" w:rsidP="00B84339">
            <w:pPr>
              <w:jc w:val="center"/>
            </w:pPr>
            <w:r w:rsidRPr="00191921">
              <w:t xml:space="preserve">Animation of the </w:t>
            </w:r>
            <w:r>
              <w:t xml:space="preserve">device </w:t>
            </w:r>
            <w:r w:rsidRPr="00191921">
              <w:t xml:space="preserve">when the </w:t>
            </w:r>
            <w:r>
              <w:t>motor</w:t>
            </w:r>
            <w:r w:rsidRPr="00191921">
              <w:t xml:space="preserve"> is in </w:t>
            </w:r>
            <w:r>
              <w:t>manual</w:t>
            </w:r>
            <w:r w:rsidRPr="00191921">
              <w:t xml:space="preserve"> and is </w:t>
            </w:r>
            <w:r>
              <w:t>on.</w:t>
            </w:r>
          </w:p>
        </w:tc>
      </w:tr>
      <w:tr w:rsidR="00EB5603" w14:paraId="4127BF75" w14:textId="77777777" w:rsidTr="00B84339">
        <w:tc>
          <w:tcPr>
            <w:tcW w:w="5225" w:type="dxa"/>
          </w:tcPr>
          <w:p w14:paraId="6C93E7F8" w14:textId="77777777" w:rsidR="00EB5603" w:rsidRDefault="00BD7A57" w:rsidP="00B84339">
            <w:pPr>
              <w:jc w:val="center"/>
            </w:pPr>
            <w:r>
              <w:rPr>
                <w:noProof/>
              </w:rPr>
              <w:drawing>
                <wp:inline distT="0" distB="0" distL="0" distR="0" wp14:anchorId="6D47743F" wp14:editId="69438F64">
                  <wp:extent cx="1657350" cy="428625"/>
                  <wp:effectExtent l="0" t="0" r="0" b="9525"/>
                  <wp:docPr id="202767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76326" name=""/>
                          <pic:cNvPicPr/>
                        </pic:nvPicPr>
                        <pic:blipFill>
                          <a:blip r:embed="rId159"/>
                          <a:stretch>
                            <a:fillRect/>
                          </a:stretch>
                        </pic:blipFill>
                        <pic:spPr>
                          <a:xfrm>
                            <a:off x="0" y="0"/>
                            <a:ext cx="1657350" cy="428625"/>
                          </a:xfrm>
                          <a:prstGeom prst="rect">
                            <a:avLst/>
                          </a:prstGeom>
                        </pic:spPr>
                      </pic:pic>
                    </a:graphicData>
                  </a:graphic>
                </wp:inline>
              </w:drawing>
            </w:r>
          </w:p>
          <w:p w14:paraId="3B31AC14" w14:textId="7EA76029" w:rsidR="008328EC" w:rsidRDefault="008328EC" w:rsidP="00B84339">
            <w:pPr>
              <w:jc w:val="center"/>
            </w:pPr>
            <w:r>
              <w:rPr>
                <w:noProof/>
              </w:rPr>
              <w:drawing>
                <wp:inline distT="0" distB="0" distL="0" distR="0" wp14:anchorId="7620FDD3" wp14:editId="6AB68E72">
                  <wp:extent cx="1600200" cy="390525"/>
                  <wp:effectExtent l="0" t="0" r="0" b="9525"/>
                  <wp:docPr id="133651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14200" name=""/>
                          <pic:cNvPicPr/>
                        </pic:nvPicPr>
                        <pic:blipFill>
                          <a:blip r:embed="rId160"/>
                          <a:stretch>
                            <a:fillRect/>
                          </a:stretch>
                        </pic:blipFill>
                        <pic:spPr>
                          <a:xfrm>
                            <a:off x="0" y="0"/>
                            <a:ext cx="1600200" cy="390525"/>
                          </a:xfrm>
                          <a:prstGeom prst="rect">
                            <a:avLst/>
                          </a:prstGeom>
                        </pic:spPr>
                      </pic:pic>
                    </a:graphicData>
                  </a:graphic>
                </wp:inline>
              </w:drawing>
            </w:r>
          </w:p>
        </w:tc>
        <w:tc>
          <w:tcPr>
            <w:tcW w:w="5221" w:type="dxa"/>
            <w:vAlign w:val="center"/>
          </w:tcPr>
          <w:p w14:paraId="7BA341FF" w14:textId="77777777" w:rsidR="00EB5603" w:rsidRDefault="00EB5603" w:rsidP="00B84339">
            <w:pPr>
              <w:jc w:val="center"/>
            </w:pPr>
            <w:r>
              <w:t>Device</w:t>
            </w:r>
            <w:r w:rsidRPr="00191921">
              <w:t xml:space="preserve"> animation when it is in fault.</w:t>
            </w:r>
          </w:p>
        </w:tc>
      </w:tr>
      <w:tr w:rsidR="00EB5603" w14:paraId="54DA8989" w14:textId="77777777" w:rsidTr="00B84339">
        <w:tc>
          <w:tcPr>
            <w:tcW w:w="5225" w:type="dxa"/>
          </w:tcPr>
          <w:p w14:paraId="217101B4" w14:textId="77777777" w:rsidR="00EB5603" w:rsidRDefault="00A4122B" w:rsidP="00B84339">
            <w:pPr>
              <w:jc w:val="center"/>
              <w:rPr>
                <w:noProof/>
              </w:rPr>
            </w:pPr>
            <w:r>
              <w:rPr>
                <w:noProof/>
              </w:rPr>
              <w:drawing>
                <wp:inline distT="0" distB="0" distL="0" distR="0" wp14:anchorId="54C5A2ED" wp14:editId="3D083E62">
                  <wp:extent cx="1619250" cy="457200"/>
                  <wp:effectExtent l="0" t="0" r="0" b="0"/>
                  <wp:docPr id="171419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95412" name=""/>
                          <pic:cNvPicPr/>
                        </pic:nvPicPr>
                        <pic:blipFill>
                          <a:blip r:embed="rId161"/>
                          <a:stretch>
                            <a:fillRect/>
                          </a:stretch>
                        </pic:blipFill>
                        <pic:spPr>
                          <a:xfrm>
                            <a:off x="0" y="0"/>
                            <a:ext cx="1619250" cy="457200"/>
                          </a:xfrm>
                          <a:prstGeom prst="rect">
                            <a:avLst/>
                          </a:prstGeom>
                        </pic:spPr>
                      </pic:pic>
                    </a:graphicData>
                  </a:graphic>
                </wp:inline>
              </w:drawing>
            </w:r>
          </w:p>
          <w:p w14:paraId="2CE8D408" w14:textId="5FE3824D" w:rsidR="00A4122B" w:rsidRPr="00A65A70" w:rsidRDefault="00A4122B" w:rsidP="00B84339">
            <w:pPr>
              <w:jc w:val="center"/>
              <w:rPr>
                <w:noProof/>
              </w:rPr>
            </w:pPr>
            <w:r>
              <w:rPr>
                <w:noProof/>
              </w:rPr>
              <w:drawing>
                <wp:inline distT="0" distB="0" distL="0" distR="0" wp14:anchorId="360AAE86" wp14:editId="52D60965">
                  <wp:extent cx="1628775" cy="400050"/>
                  <wp:effectExtent l="0" t="0" r="9525" b="0"/>
                  <wp:docPr id="516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17605" name=""/>
                          <pic:cNvPicPr/>
                        </pic:nvPicPr>
                        <pic:blipFill>
                          <a:blip r:embed="rId162"/>
                          <a:stretch>
                            <a:fillRect/>
                          </a:stretch>
                        </pic:blipFill>
                        <pic:spPr>
                          <a:xfrm>
                            <a:off x="0" y="0"/>
                            <a:ext cx="1628775" cy="400050"/>
                          </a:xfrm>
                          <a:prstGeom prst="rect">
                            <a:avLst/>
                          </a:prstGeom>
                        </pic:spPr>
                      </pic:pic>
                    </a:graphicData>
                  </a:graphic>
                </wp:inline>
              </w:drawing>
            </w:r>
          </w:p>
        </w:tc>
        <w:tc>
          <w:tcPr>
            <w:tcW w:w="5221" w:type="dxa"/>
            <w:vAlign w:val="center"/>
          </w:tcPr>
          <w:p w14:paraId="7B1AF94A" w14:textId="77777777" w:rsidR="00EB5603" w:rsidRDefault="00EB5603" w:rsidP="00B84339">
            <w:pPr>
              <w:jc w:val="center"/>
            </w:pPr>
            <w:r>
              <w:t>Device</w:t>
            </w:r>
            <w:r w:rsidRPr="00191921">
              <w:t xml:space="preserve"> animation when it is in warning</w:t>
            </w:r>
            <w:r>
              <w:t xml:space="preserve"> and off.</w:t>
            </w:r>
          </w:p>
        </w:tc>
      </w:tr>
      <w:tr w:rsidR="00EB5603" w14:paraId="3828EB07" w14:textId="77777777" w:rsidTr="00B84339">
        <w:tc>
          <w:tcPr>
            <w:tcW w:w="5225" w:type="dxa"/>
          </w:tcPr>
          <w:p w14:paraId="11905D70" w14:textId="77777777" w:rsidR="00EB5603" w:rsidRDefault="008328EC" w:rsidP="00B84339">
            <w:pPr>
              <w:jc w:val="center"/>
              <w:rPr>
                <w:noProof/>
              </w:rPr>
            </w:pPr>
            <w:r>
              <w:rPr>
                <w:noProof/>
              </w:rPr>
              <w:drawing>
                <wp:inline distT="0" distB="0" distL="0" distR="0" wp14:anchorId="0DBD1B56" wp14:editId="2ACE7C0C">
                  <wp:extent cx="1552575" cy="428625"/>
                  <wp:effectExtent l="0" t="0" r="9525" b="9525"/>
                  <wp:docPr id="8437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5324" name=""/>
                          <pic:cNvPicPr/>
                        </pic:nvPicPr>
                        <pic:blipFill>
                          <a:blip r:embed="rId163"/>
                          <a:stretch>
                            <a:fillRect/>
                          </a:stretch>
                        </pic:blipFill>
                        <pic:spPr>
                          <a:xfrm>
                            <a:off x="0" y="0"/>
                            <a:ext cx="1552575" cy="428625"/>
                          </a:xfrm>
                          <a:prstGeom prst="rect">
                            <a:avLst/>
                          </a:prstGeom>
                        </pic:spPr>
                      </pic:pic>
                    </a:graphicData>
                  </a:graphic>
                </wp:inline>
              </w:drawing>
            </w:r>
          </w:p>
          <w:p w14:paraId="5EDB3E22" w14:textId="5796DB1F" w:rsidR="008328EC" w:rsidRPr="007873E0" w:rsidRDefault="008328EC" w:rsidP="00B84339">
            <w:pPr>
              <w:jc w:val="center"/>
              <w:rPr>
                <w:noProof/>
              </w:rPr>
            </w:pPr>
            <w:r>
              <w:rPr>
                <w:noProof/>
              </w:rPr>
              <w:drawing>
                <wp:inline distT="0" distB="0" distL="0" distR="0" wp14:anchorId="51612554" wp14:editId="16E1E507">
                  <wp:extent cx="1562100" cy="457200"/>
                  <wp:effectExtent l="0" t="0" r="0" b="0"/>
                  <wp:docPr id="49398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85369" name=""/>
                          <pic:cNvPicPr/>
                        </pic:nvPicPr>
                        <pic:blipFill>
                          <a:blip r:embed="rId164"/>
                          <a:stretch>
                            <a:fillRect/>
                          </a:stretch>
                        </pic:blipFill>
                        <pic:spPr>
                          <a:xfrm>
                            <a:off x="0" y="0"/>
                            <a:ext cx="1562100" cy="457200"/>
                          </a:xfrm>
                          <a:prstGeom prst="rect">
                            <a:avLst/>
                          </a:prstGeom>
                        </pic:spPr>
                      </pic:pic>
                    </a:graphicData>
                  </a:graphic>
                </wp:inline>
              </w:drawing>
            </w:r>
          </w:p>
        </w:tc>
        <w:tc>
          <w:tcPr>
            <w:tcW w:w="5221" w:type="dxa"/>
            <w:vAlign w:val="center"/>
          </w:tcPr>
          <w:p w14:paraId="1BEB97BD" w14:textId="77777777" w:rsidR="00EB5603" w:rsidRDefault="00EB5603" w:rsidP="00B84339">
            <w:pPr>
              <w:jc w:val="center"/>
            </w:pPr>
            <w:r>
              <w:t>Device</w:t>
            </w:r>
            <w:r w:rsidRPr="00191921">
              <w:t xml:space="preserve"> animation when it is in warning</w:t>
            </w:r>
            <w:r>
              <w:t xml:space="preserve"> and on.</w:t>
            </w:r>
          </w:p>
        </w:tc>
      </w:tr>
      <w:tr w:rsidR="008328EC" w14:paraId="7D55D7CB" w14:textId="77777777" w:rsidTr="00B84339">
        <w:tc>
          <w:tcPr>
            <w:tcW w:w="5225" w:type="dxa"/>
          </w:tcPr>
          <w:p w14:paraId="3D5E7ED1" w14:textId="6A826C73" w:rsidR="008328EC" w:rsidRDefault="008328EC" w:rsidP="00B84339">
            <w:pPr>
              <w:jc w:val="center"/>
              <w:rPr>
                <w:noProof/>
              </w:rPr>
            </w:pPr>
            <w:r>
              <w:rPr>
                <w:noProof/>
              </w:rPr>
              <w:drawing>
                <wp:inline distT="0" distB="0" distL="0" distR="0" wp14:anchorId="288774AF" wp14:editId="6F942F8B">
                  <wp:extent cx="1552575" cy="409575"/>
                  <wp:effectExtent l="0" t="0" r="9525" b="9525"/>
                  <wp:docPr id="75707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75768" name=""/>
                          <pic:cNvPicPr/>
                        </pic:nvPicPr>
                        <pic:blipFill>
                          <a:blip r:embed="rId165"/>
                          <a:stretch>
                            <a:fillRect/>
                          </a:stretch>
                        </pic:blipFill>
                        <pic:spPr>
                          <a:xfrm>
                            <a:off x="0" y="0"/>
                            <a:ext cx="1552575" cy="409575"/>
                          </a:xfrm>
                          <a:prstGeom prst="rect">
                            <a:avLst/>
                          </a:prstGeom>
                        </pic:spPr>
                      </pic:pic>
                    </a:graphicData>
                  </a:graphic>
                </wp:inline>
              </w:drawing>
            </w:r>
          </w:p>
        </w:tc>
        <w:tc>
          <w:tcPr>
            <w:tcW w:w="5221" w:type="dxa"/>
            <w:vAlign w:val="center"/>
          </w:tcPr>
          <w:p w14:paraId="6D33F549" w14:textId="412FE010" w:rsidR="008328EC" w:rsidRDefault="00CA6F80" w:rsidP="00B84339">
            <w:pPr>
              <w:jc w:val="center"/>
            </w:pPr>
            <w:r>
              <w:t>Device</w:t>
            </w:r>
            <w:r w:rsidRPr="00191921">
              <w:t xml:space="preserve"> animation</w:t>
            </w:r>
            <w:r>
              <w:t xml:space="preserve"> when it is in Jam status</w:t>
            </w:r>
          </w:p>
        </w:tc>
      </w:tr>
      <w:tr w:rsidR="008328EC" w14:paraId="78D299A7" w14:textId="77777777" w:rsidTr="00B84339">
        <w:tc>
          <w:tcPr>
            <w:tcW w:w="5225" w:type="dxa"/>
          </w:tcPr>
          <w:p w14:paraId="3D18FE37" w14:textId="77777777" w:rsidR="008328EC" w:rsidRDefault="008328EC" w:rsidP="00B84339">
            <w:pPr>
              <w:jc w:val="center"/>
              <w:rPr>
                <w:noProof/>
              </w:rPr>
            </w:pPr>
            <w:r>
              <w:rPr>
                <w:noProof/>
              </w:rPr>
              <w:drawing>
                <wp:inline distT="0" distB="0" distL="0" distR="0" wp14:anchorId="156508C2" wp14:editId="600DABB4">
                  <wp:extent cx="1581150" cy="428625"/>
                  <wp:effectExtent l="0" t="0" r="0" b="9525"/>
                  <wp:docPr id="117723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38045" name=""/>
                          <pic:cNvPicPr/>
                        </pic:nvPicPr>
                        <pic:blipFill>
                          <a:blip r:embed="rId166"/>
                          <a:stretch>
                            <a:fillRect/>
                          </a:stretch>
                        </pic:blipFill>
                        <pic:spPr>
                          <a:xfrm>
                            <a:off x="0" y="0"/>
                            <a:ext cx="1581150" cy="428625"/>
                          </a:xfrm>
                          <a:prstGeom prst="rect">
                            <a:avLst/>
                          </a:prstGeom>
                        </pic:spPr>
                      </pic:pic>
                    </a:graphicData>
                  </a:graphic>
                </wp:inline>
              </w:drawing>
            </w:r>
          </w:p>
          <w:p w14:paraId="321E7FF6" w14:textId="66361224" w:rsidR="004A0DD5" w:rsidRDefault="004A0DD5" w:rsidP="00B84339">
            <w:pPr>
              <w:jc w:val="center"/>
              <w:rPr>
                <w:noProof/>
              </w:rPr>
            </w:pPr>
            <w:r w:rsidRPr="004A0DD5">
              <w:rPr>
                <w:noProof/>
              </w:rPr>
              <w:drawing>
                <wp:inline distT="0" distB="0" distL="0" distR="0" wp14:anchorId="4362DC19" wp14:editId="42A28FF0">
                  <wp:extent cx="1667108" cy="419158"/>
                  <wp:effectExtent l="0" t="0" r="9525" b="0"/>
                  <wp:docPr id="38763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35858" name=""/>
                          <pic:cNvPicPr/>
                        </pic:nvPicPr>
                        <pic:blipFill>
                          <a:blip r:embed="rId167"/>
                          <a:stretch>
                            <a:fillRect/>
                          </a:stretch>
                        </pic:blipFill>
                        <pic:spPr>
                          <a:xfrm>
                            <a:off x="0" y="0"/>
                            <a:ext cx="1667108" cy="419158"/>
                          </a:xfrm>
                          <a:prstGeom prst="rect">
                            <a:avLst/>
                          </a:prstGeom>
                        </pic:spPr>
                      </pic:pic>
                    </a:graphicData>
                  </a:graphic>
                </wp:inline>
              </w:drawing>
            </w:r>
          </w:p>
        </w:tc>
        <w:tc>
          <w:tcPr>
            <w:tcW w:w="5221" w:type="dxa"/>
            <w:vAlign w:val="center"/>
          </w:tcPr>
          <w:p w14:paraId="571FC4ED" w14:textId="0E1E8533" w:rsidR="008328EC" w:rsidRDefault="00EE1BC4" w:rsidP="00B84339">
            <w:pPr>
              <w:jc w:val="center"/>
            </w:pPr>
            <w:r w:rsidRPr="00191921">
              <w:t xml:space="preserve">Animation of the </w:t>
            </w:r>
            <w:r>
              <w:t xml:space="preserve">device </w:t>
            </w:r>
            <w:r w:rsidRPr="00191921">
              <w:t xml:space="preserve">when the </w:t>
            </w:r>
            <w:r>
              <w:t>motor</w:t>
            </w:r>
            <w:r w:rsidRPr="00191921">
              <w:t xml:space="preserve"> </w:t>
            </w:r>
            <w:r>
              <w:t xml:space="preserve">is between the transition from start to stop </w:t>
            </w:r>
          </w:p>
        </w:tc>
      </w:tr>
      <w:tr w:rsidR="004A0DD5" w14:paraId="3E8EBEBC" w14:textId="77777777" w:rsidTr="00B84339">
        <w:tc>
          <w:tcPr>
            <w:tcW w:w="5225" w:type="dxa"/>
          </w:tcPr>
          <w:p w14:paraId="0E625EC4" w14:textId="77777777" w:rsidR="004A0DD5" w:rsidRDefault="004A0DD5" w:rsidP="00B84339">
            <w:pPr>
              <w:jc w:val="center"/>
              <w:rPr>
                <w:noProof/>
              </w:rPr>
            </w:pPr>
            <w:r>
              <w:rPr>
                <w:noProof/>
              </w:rPr>
              <w:drawing>
                <wp:inline distT="0" distB="0" distL="0" distR="0" wp14:anchorId="2931E4D5" wp14:editId="7A249A30">
                  <wp:extent cx="1552575" cy="409575"/>
                  <wp:effectExtent l="0" t="0" r="9525" b="9525"/>
                  <wp:docPr id="12380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82534" name=""/>
                          <pic:cNvPicPr/>
                        </pic:nvPicPr>
                        <pic:blipFill>
                          <a:blip r:embed="rId168"/>
                          <a:stretch>
                            <a:fillRect/>
                          </a:stretch>
                        </pic:blipFill>
                        <pic:spPr>
                          <a:xfrm>
                            <a:off x="0" y="0"/>
                            <a:ext cx="1552575" cy="409575"/>
                          </a:xfrm>
                          <a:prstGeom prst="rect">
                            <a:avLst/>
                          </a:prstGeom>
                        </pic:spPr>
                      </pic:pic>
                    </a:graphicData>
                  </a:graphic>
                </wp:inline>
              </w:drawing>
            </w:r>
          </w:p>
          <w:p w14:paraId="1E884205" w14:textId="4845A984" w:rsidR="004A0DD5" w:rsidRDefault="004A0DD5" w:rsidP="00B84339">
            <w:pPr>
              <w:jc w:val="center"/>
              <w:rPr>
                <w:noProof/>
              </w:rPr>
            </w:pPr>
            <w:r>
              <w:rPr>
                <w:noProof/>
              </w:rPr>
              <w:drawing>
                <wp:inline distT="0" distB="0" distL="0" distR="0" wp14:anchorId="33850D03" wp14:editId="125100B0">
                  <wp:extent cx="1590675" cy="419100"/>
                  <wp:effectExtent l="0" t="0" r="9525" b="0"/>
                  <wp:docPr id="103675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51198" name=""/>
                          <pic:cNvPicPr/>
                        </pic:nvPicPr>
                        <pic:blipFill>
                          <a:blip r:embed="rId169"/>
                          <a:stretch>
                            <a:fillRect/>
                          </a:stretch>
                        </pic:blipFill>
                        <pic:spPr>
                          <a:xfrm>
                            <a:off x="0" y="0"/>
                            <a:ext cx="1590675" cy="419100"/>
                          </a:xfrm>
                          <a:prstGeom prst="rect">
                            <a:avLst/>
                          </a:prstGeom>
                        </pic:spPr>
                      </pic:pic>
                    </a:graphicData>
                  </a:graphic>
                </wp:inline>
              </w:drawing>
            </w:r>
          </w:p>
        </w:tc>
        <w:tc>
          <w:tcPr>
            <w:tcW w:w="5221" w:type="dxa"/>
            <w:vAlign w:val="center"/>
          </w:tcPr>
          <w:p w14:paraId="6C59729C" w14:textId="11320FEA" w:rsidR="004A0DD5" w:rsidRDefault="00EE1BC4" w:rsidP="00B84339">
            <w:pPr>
              <w:jc w:val="center"/>
            </w:pPr>
            <w:r w:rsidRPr="00191921">
              <w:t xml:space="preserve">Animation of the </w:t>
            </w:r>
            <w:r>
              <w:t xml:space="preserve">device </w:t>
            </w:r>
            <w:r w:rsidRPr="00191921">
              <w:t xml:space="preserve">when the </w:t>
            </w:r>
            <w:r>
              <w:t>motor</w:t>
            </w:r>
            <w:r w:rsidRPr="00191921">
              <w:t xml:space="preserve"> </w:t>
            </w:r>
            <w:r>
              <w:t>is between the transition from stop to start</w:t>
            </w:r>
          </w:p>
        </w:tc>
      </w:tr>
    </w:tbl>
    <w:p w14:paraId="14CD3C52" w14:textId="77777777" w:rsidR="00EB5603" w:rsidRDefault="00EB5603" w:rsidP="00EB5603">
      <w:pPr>
        <w:pStyle w:val="Caption"/>
        <w:jc w:val="center"/>
        <w:rPr>
          <w:i w:val="0"/>
          <w:iCs w:val="0"/>
        </w:rPr>
      </w:pPr>
    </w:p>
    <w:p w14:paraId="208FC1ED" w14:textId="6632DD71" w:rsidR="00EB5603" w:rsidRDefault="00EB5603" w:rsidP="00EB5603">
      <w:pPr>
        <w:pStyle w:val="Caption"/>
        <w:jc w:val="center"/>
        <w:rPr>
          <w:i w:val="0"/>
          <w:iCs w:val="0"/>
        </w:rPr>
      </w:pPr>
      <w:bookmarkStart w:id="120" w:name="_Ref78978203"/>
      <w:bookmarkStart w:id="121" w:name="_Toc84949754"/>
      <w:bookmarkStart w:id="122" w:name="_Toc170815466"/>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62</w:t>
      </w:r>
      <w:r w:rsidRPr="006A6E67">
        <w:rPr>
          <w:i w:val="0"/>
          <w:iCs w:val="0"/>
        </w:rPr>
        <w:fldChar w:fldCharType="end"/>
      </w:r>
      <w:bookmarkEnd w:id="120"/>
      <w:r w:rsidRPr="006A6E67">
        <w:rPr>
          <w:i w:val="0"/>
          <w:iCs w:val="0"/>
        </w:rPr>
        <w:t>.</w:t>
      </w:r>
      <w:r>
        <w:rPr>
          <w:i w:val="0"/>
          <w:iCs w:val="0"/>
        </w:rPr>
        <w:t xml:space="preserve"> </w:t>
      </w:r>
      <w:r w:rsidRPr="00804396">
        <w:rPr>
          <w:i w:val="0"/>
          <w:iCs w:val="0"/>
        </w:rPr>
        <w:t>Popup Screen</w:t>
      </w:r>
      <w:r w:rsidRPr="004410CD">
        <w:rPr>
          <w:i w:val="0"/>
          <w:iCs w:val="0"/>
        </w:rPr>
        <w:t xml:space="preserve">, </w:t>
      </w:r>
      <w:r>
        <w:rPr>
          <w:i w:val="0"/>
          <w:iCs w:val="0"/>
        </w:rPr>
        <w:t>motor</w:t>
      </w:r>
      <w:r w:rsidRPr="004410CD">
        <w:rPr>
          <w:i w:val="0"/>
          <w:iCs w:val="0"/>
        </w:rPr>
        <w:t>s animations</w:t>
      </w:r>
      <w:r>
        <w:rPr>
          <w:i w:val="0"/>
          <w:iCs w:val="0"/>
        </w:rPr>
        <w:t xml:space="preserve"> status</w:t>
      </w:r>
      <w:bookmarkEnd w:id="121"/>
      <w:bookmarkEnd w:id="122"/>
    </w:p>
    <w:p w14:paraId="460F540D" w14:textId="77777777" w:rsidR="00EB5603" w:rsidRDefault="00EB5603" w:rsidP="00EB5603">
      <w:pPr>
        <w:pStyle w:val="Caption"/>
        <w:jc w:val="center"/>
      </w:pPr>
    </w:p>
    <w:tbl>
      <w:tblPr>
        <w:tblStyle w:val="TableGrid"/>
        <w:tblW w:w="0" w:type="auto"/>
        <w:tblInd w:w="10" w:type="dxa"/>
        <w:tblLook w:val="04A0" w:firstRow="1" w:lastRow="0" w:firstColumn="1" w:lastColumn="0" w:noHBand="0" w:noVBand="1"/>
      </w:tblPr>
      <w:tblGrid>
        <w:gridCol w:w="5225"/>
        <w:gridCol w:w="5221"/>
      </w:tblGrid>
      <w:tr w:rsidR="00EE1BC4" w14:paraId="2ED93D1A" w14:textId="77777777" w:rsidTr="00E31E13">
        <w:tc>
          <w:tcPr>
            <w:tcW w:w="5225" w:type="dxa"/>
            <w:vAlign w:val="center"/>
          </w:tcPr>
          <w:p w14:paraId="1D1F8221" w14:textId="77777777" w:rsidR="00EE1BC4" w:rsidRDefault="00EE1BC4" w:rsidP="00E31E13">
            <w:pPr>
              <w:jc w:val="center"/>
            </w:pPr>
            <w:r w:rsidRPr="004A445B">
              <w:rPr>
                <w:b/>
                <w:bCs/>
              </w:rPr>
              <w:lastRenderedPageBreak/>
              <w:t>Status</w:t>
            </w:r>
            <w:r>
              <w:rPr>
                <w:b/>
                <w:bCs/>
              </w:rPr>
              <w:t xml:space="preserve"> </w:t>
            </w:r>
            <w:r w:rsidRPr="003A6922">
              <w:rPr>
                <w:b/>
                <w:bCs/>
              </w:rPr>
              <w:t>Animation</w:t>
            </w:r>
          </w:p>
        </w:tc>
        <w:tc>
          <w:tcPr>
            <w:tcW w:w="5221" w:type="dxa"/>
            <w:vAlign w:val="center"/>
          </w:tcPr>
          <w:p w14:paraId="5CCFE6E1" w14:textId="77777777" w:rsidR="00EE1BC4" w:rsidRDefault="00EE1BC4" w:rsidP="00E31E13">
            <w:pPr>
              <w:jc w:val="center"/>
            </w:pPr>
            <w:r w:rsidRPr="003A6922">
              <w:rPr>
                <w:b/>
                <w:bCs/>
              </w:rPr>
              <w:t>Animation description</w:t>
            </w:r>
          </w:p>
        </w:tc>
      </w:tr>
      <w:tr w:rsidR="00EE1BC4" w14:paraId="7E857014" w14:textId="77777777" w:rsidTr="00E31E13">
        <w:tc>
          <w:tcPr>
            <w:tcW w:w="5225" w:type="dxa"/>
          </w:tcPr>
          <w:p w14:paraId="499D2CDE" w14:textId="77777777" w:rsidR="00EE1BC4" w:rsidRDefault="00EE1BC4" w:rsidP="00E31E13">
            <w:pPr>
              <w:jc w:val="center"/>
              <w:rPr>
                <w:noProof/>
              </w:rPr>
            </w:pPr>
            <w:r>
              <w:rPr>
                <w:noProof/>
              </w:rPr>
              <w:drawing>
                <wp:inline distT="0" distB="0" distL="0" distR="0" wp14:anchorId="442FE6DF" wp14:editId="7CB8D552">
                  <wp:extent cx="1571625" cy="438150"/>
                  <wp:effectExtent l="0" t="0" r="9525" b="0"/>
                  <wp:docPr id="4971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63289" name=""/>
                          <pic:cNvPicPr/>
                        </pic:nvPicPr>
                        <pic:blipFill>
                          <a:blip r:embed="rId170"/>
                          <a:stretch>
                            <a:fillRect/>
                          </a:stretch>
                        </pic:blipFill>
                        <pic:spPr>
                          <a:xfrm>
                            <a:off x="0" y="0"/>
                            <a:ext cx="1571625" cy="438150"/>
                          </a:xfrm>
                          <a:prstGeom prst="rect">
                            <a:avLst/>
                          </a:prstGeom>
                        </pic:spPr>
                      </pic:pic>
                    </a:graphicData>
                  </a:graphic>
                </wp:inline>
              </w:drawing>
            </w:r>
          </w:p>
        </w:tc>
        <w:tc>
          <w:tcPr>
            <w:tcW w:w="5221" w:type="dxa"/>
            <w:vAlign w:val="center"/>
          </w:tcPr>
          <w:p w14:paraId="2DCF232E" w14:textId="77777777" w:rsidR="00EE1BC4" w:rsidRDefault="00EE1BC4" w:rsidP="00E31E13">
            <w:pPr>
              <w:jc w:val="center"/>
            </w:pPr>
            <w:r>
              <w:t>Device</w:t>
            </w:r>
            <w:r w:rsidRPr="00191921">
              <w:t xml:space="preserve"> animation</w:t>
            </w:r>
            <w:r>
              <w:t xml:space="preserve"> when it is in maintenance mode</w:t>
            </w:r>
          </w:p>
        </w:tc>
      </w:tr>
      <w:tr w:rsidR="00EE1BC4" w14:paraId="2115B06D" w14:textId="77777777" w:rsidTr="00E31E13">
        <w:tc>
          <w:tcPr>
            <w:tcW w:w="5225" w:type="dxa"/>
          </w:tcPr>
          <w:p w14:paraId="60299D55" w14:textId="77777777" w:rsidR="00EE1BC4" w:rsidRDefault="00EE1BC4" w:rsidP="00E31E13">
            <w:pPr>
              <w:jc w:val="center"/>
              <w:rPr>
                <w:noProof/>
              </w:rPr>
            </w:pPr>
            <w:r>
              <w:rPr>
                <w:noProof/>
              </w:rPr>
              <w:drawing>
                <wp:inline distT="0" distB="0" distL="0" distR="0" wp14:anchorId="59DCA299" wp14:editId="0056B282">
                  <wp:extent cx="1600200" cy="447675"/>
                  <wp:effectExtent l="0" t="0" r="0" b="9525"/>
                  <wp:docPr id="203661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92258" name=""/>
                          <pic:cNvPicPr/>
                        </pic:nvPicPr>
                        <pic:blipFill>
                          <a:blip r:embed="rId171"/>
                          <a:stretch>
                            <a:fillRect/>
                          </a:stretch>
                        </pic:blipFill>
                        <pic:spPr>
                          <a:xfrm>
                            <a:off x="0" y="0"/>
                            <a:ext cx="1600200" cy="447675"/>
                          </a:xfrm>
                          <a:prstGeom prst="rect">
                            <a:avLst/>
                          </a:prstGeom>
                        </pic:spPr>
                      </pic:pic>
                    </a:graphicData>
                  </a:graphic>
                </wp:inline>
              </w:drawing>
            </w:r>
          </w:p>
        </w:tc>
        <w:tc>
          <w:tcPr>
            <w:tcW w:w="5221" w:type="dxa"/>
            <w:vAlign w:val="center"/>
          </w:tcPr>
          <w:p w14:paraId="3785BFA3" w14:textId="77777777" w:rsidR="00EE1BC4" w:rsidRDefault="00EE1BC4" w:rsidP="00E31E13">
            <w:pPr>
              <w:jc w:val="center"/>
            </w:pPr>
            <w:r w:rsidRPr="00191921">
              <w:t xml:space="preserve">Animation of the </w:t>
            </w:r>
            <w:r>
              <w:t xml:space="preserve">device </w:t>
            </w:r>
            <w:r w:rsidRPr="00191921">
              <w:t xml:space="preserve">when the </w:t>
            </w:r>
            <w:r>
              <w:t>motor</w:t>
            </w:r>
            <w:r w:rsidRPr="00191921">
              <w:t xml:space="preserve"> </w:t>
            </w:r>
            <w:r>
              <w:t>is in disable</w:t>
            </w:r>
          </w:p>
        </w:tc>
      </w:tr>
      <w:tr w:rsidR="00EE1BC4" w14:paraId="52551F1C" w14:textId="77777777" w:rsidTr="00E31E13">
        <w:tc>
          <w:tcPr>
            <w:tcW w:w="5225" w:type="dxa"/>
          </w:tcPr>
          <w:p w14:paraId="581E01C4" w14:textId="77777777" w:rsidR="00EE1BC4" w:rsidRDefault="00EE1BC4" w:rsidP="00E31E13">
            <w:pPr>
              <w:jc w:val="center"/>
              <w:rPr>
                <w:noProof/>
              </w:rPr>
            </w:pPr>
            <w:r>
              <w:rPr>
                <w:noProof/>
              </w:rPr>
              <w:drawing>
                <wp:inline distT="0" distB="0" distL="0" distR="0" wp14:anchorId="190AE06C" wp14:editId="515055BE">
                  <wp:extent cx="1562100" cy="409575"/>
                  <wp:effectExtent l="0" t="0" r="0" b="9525"/>
                  <wp:docPr id="60582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87017" name=""/>
                          <pic:cNvPicPr/>
                        </pic:nvPicPr>
                        <pic:blipFill>
                          <a:blip r:embed="rId172"/>
                          <a:stretch>
                            <a:fillRect/>
                          </a:stretch>
                        </pic:blipFill>
                        <pic:spPr>
                          <a:xfrm>
                            <a:off x="0" y="0"/>
                            <a:ext cx="1562100" cy="409575"/>
                          </a:xfrm>
                          <a:prstGeom prst="rect">
                            <a:avLst/>
                          </a:prstGeom>
                        </pic:spPr>
                      </pic:pic>
                    </a:graphicData>
                  </a:graphic>
                </wp:inline>
              </w:drawing>
            </w:r>
          </w:p>
        </w:tc>
        <w:tc>
          <w:tcPr>
            <w:tcW w:w="5221" w:type="dxa"/>
            <w:vAlign w:val="center"/>
          </w:tcPr>
          <w:p w14:paraId="12369093" w14:textId="77777777" w:rsidR="00EE1BC4" w:rsidRDefault="00EE1BC4" w:rsidP="00E31E13">
            <w:pPr>
              <w:jc w:val="center"/>
            </w:pPr>
            <w:r w:rsidRPr="00191921">
              <w:t xml:space="preserve">Animation of the </w:t>
            </w:r>
            <w:r>
              <w:t xml:space="preserve">device </w:t>
            </w:r>
            <w:r w:rsidRPr="00191921">
              <w:t xml:space="preserve">when the </w:t>
            </w:r>
            <w:r>
              <w:t>motor</w:t>
            </w:r>
            <w:r w:rsidRPr="00191921">
              <w:t xml:space="preserve"> </w:t>
            </w:r>
            <w:r>
              <w:t>has communication error.</w:t>
            </w:r>
          </w:p>
        </w:tc>
      </w:tr>
    </w:tbl>
    <w:p w14:paraId="55183DFA" w14:textId="77777777" w:rsidR="00EB5603" w:rsidRDefault="00EB5603" w:rsidP="00EB5603"/>
    <w:p w14:paraId="607B8C11" w14:textId="318BA379" w:rsidR="00EE1BC4" w:rsidRDefault="00EE1BC4" w:rsidP="00EE1BC4">
      <w:pPr>
        <w:pStyle w:val="Caption"/>
        <w:jc w:val="center"/>
        <w:rPr>
          <w:i w:val="0"/>
          <w:iCs w:val="0"/>
        </w:rPr>
      </w:pPr>
      <w:bookmarkStart w:id="123" w:name="_Toc170815467"/>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63</w:t>
      </w:r>
      <w:r w:rsidRPr="006A6E67">
        <w:rPr>
          <w:i w:val="0"/>
          <w:iCs w:val="0"/>
        </w:rPr>
        <w:fldChar w:fldCharType="end"/>
      </w:r>
      <w:r w:rsidRPr="006A6E67">
        <w:rPr>
          <w:i w:val="0"/>
          <w:iCs w:val="0"/>
        </w:rPr>
        <w:t>.</w:t>
      </w:r>
      <w:r>
        <w:rPr>
          <w:i w:val="0"/>
          <w:iCs w:val="0"/>
        </w:rPr>
        <w:t xml:space="preserve"> </w:t>
      </w:r>
      <w:r w:rsidRPr="00804396">
        <w:rPr>
          <w:i w:val="0"/>
          <w:iCs w:val="0"/>
        </w:rPr>
        <w:t>Popup Screen</w:t>
      </w:r>
      <w:r w:rsidRPr="004410CD">
        <w:rPr>
          <w:i w:val="0"/>
          <w:iCs w:val="0"/>
        </w:rPr>
        <w:t xml:space="preserve">, </w:t>
      </w:r>
      <w:r>
        <w:rPr>
          <w:i w:val="0"/>
          <w:iCs w:val="0"/>
        </w:rPr>
        <w:t>motor</w:t>
      </w:r>
      <w:r w:rsidRPr="004410CD">
        <w:rPr>
          <w:i w:val="0"/>
          <w:iCs w:val="0"/>
        </w:rPr>
        <w:t>s animations</w:t>
      </w:r>
      <w:r>
        <w:rPr>
          <w:i w:val="0"/>
          <w:iCs w:val="0"/>
        </w:rPr>
        <w:t xml:space="preserve"> status</w:t>
      </w:r>
      <w:bookmarkEnd w:id="123"/>
    </w:p>
    <w:p w14:paraId="1E0E960F" w14:textId="77777777" w:rsidR="00EB5603" w:rsidRDefault="00EB5603" w:rsidP="00EB5603"/>
    <w:p w14:paraId="309F890E" w14:textId="77777777" w:rsidR="00EB5603" w:rsidRDefault="00EB5603" w:rsidP="00EB5603"/>
    <w:p w14:paraId="73599C20" w14:textId="77777777" w:rsidR="00EB5603" w:rsidRDefault="00EB5603" w:rsidP="00EB5603"/>
    <w:p w14:paraId="4FC760C0" w14:textId="77777777" w:rsidR="00EB5603" w:rsidRDefault="00EB5603" w:rsidP="00EB5603"/>
    <w:p w14:paraId="2ED77999" w14:textId="77777777" w:rsidR="00EB5603" w:rsidRDefault="00EB5603" w:rsidP="00EB5603"/>
    <w:p w14:paraId="1B609FE0" w14:textId="77777777" w:rsidR="00EB5603" w:rsidRDefault="00EB5603" w:rsidP="00EB5603"/>
    <w:p w14:paraId="64E21E2D" w14:textId="77777777" w:rsidR="00EB5603" w:rsidRDefault="00EB5603" w:rsidP="00EB5603"/>
    <w:p w14:paraId="51ACA154" w14:textId="77777777" w:rsidR="00EB5603" w:rsidRDefault="00EB5603" w:rsidP="00EB5603">
      <w:r>
        <w:t>During operation ensure that the system is safe to operate. IT IS POSSIBLE TO DAMAGE THE EQUIPMENT AND INJURY PERSONNEL IN MANUAL OR AUTOMATIC MODE.</w:t>
      </w:r>
    </w:p>
    <w:p w14:paraId="66B5EC74" w14:textId="77777777" w:rsidR="00EB5603" w:rsidRDefault="00EB5603" w:rsidP="00EB5603">
      <w:r>
        <w:t>ONLY QUALIFIED PERSONNEL SHOULD OPERATE THIS MODE.</w:t>
      </w:r>
    </w:p>
    <w:p w14:paraId="6C3D0F48" w14:textId="77777777" w:rsidR="00EB5603" w:rsidRDefault="00EB5603" w:rsidP="00EB5603">
      <w:r>
        <w:t xml:space="preserve">PAC TECHNOLOGIES </w:t>
      </w:r>
      <w:r w:rsidRPr="00181E98">
        <w:t>REJECTS ANY REPONSIBILITY OF DAMAGE MADE TO EQUIPMENT AND PERSONNEL.</w:t>
      </w:r>
    </w:p>
    <w:p w14:paraId="7D8021A2" w14:textId="77777777" w:rsidR="00EB5603" w:rsidRPr="001602DC" w:rsidRDefault="00EB5603" w:rsidP="00EB5603">
      <w:pPr>
        <w:spacing w:after="160" w:line="259" w:lineRule="auto"/>
      </w:pPr>
      <w:r>
        <w:br w:type="page"/>
      </w:r>
    </w:p>
    <w:p w14:paraId="37973405" w14:textId="77777777" w:rsidR="00EB5603" w:rsidRDefault="00EB5603" w:rsidP="000B1F32">
      <w:pPr>
        <w:pStyle w:val="Heading3"/>
        <w:numPr>
          <w:ilvl w:val="2"/>
          <w:numId w:val="1"/>
        </w:numPr>
      </w:pPr>
      <w:bookmarkStart w:id="124" w:name="_Toc170815399"/>
      <w:r w:rsidRPr="003A6922">
        <w:lastRenderedPageBreak/>
        <w:t>HMI</w:t>
      </w:r>
      <w:r>
        <w:t xml:space="preserve"> Sensors</w:t>
      </w:r>
      <w:r w:rsidRPr="003A6922">
        <w:t xml:space="preserve"> </w:t>
      </w:r>
      <w:r>
        <w:t>Popup Screen.</w:t>
      </w:r>
      <w:bookmarkEnd w:id="124"/>
    </w:p>
    <w:p w14:paraId="3EB37A82" w14:textId="77777777" w:rsidR="00EB5603" w:rsidRPr="003A6922" w:rsidRDefault="00EB5603" w:rsidP="00EB5603"/>
    <w:p w14:paraId="066FAD23" w14:textId="77777777" w:rsidR="00EB5603" w:rsidRDefault="00EB5603" w:rsidP="00EB5603">
      <w:r w:rsidRPr="004A445B">
        <w:t xml:space="preserve">When the user is </w:t>
      </w:r>
      <w:r>
        <w:t>o</w:t>
      </w:r>
      <w:r w:rsidRPr="004A445B">
        <w:t xml:space="preserve">n the screens where the animations of the </w:t>
      </w:r>
      <w:r>
        <w:t>sensor</w:t>
      </w:r>
      <w:r w:rsidRPr="004A445B">
        <w:t xml:space="preserve">s are located and selects or presses the animation, a pop-up screen opens where the user can monitor the </w:t>
      </w:r>
      <w:r>
        <w:t>senso</w:t>
      </w:r>
      <w:r w:rsidRPr="004A445B">
        <w:t>r, the following figure shows the pop-up screen.</w:t>
      </w:r>
    </w:p>
    <w:p w14:paraId="0551DE60" w14:textId="77777777" w:rsidR="00EB5603" w:rsidRDefault="00000000" w:rsidP="00EB5603">
      <w:r>
        <w:rPr>
          <w:noProof/>
        </w:rPr>
        <w:pict w14:anchorId="75B50393">
          <v:oval id="Oval 59" o:spid="_x0000_s2786" style="position:absolute;margin-left:356.45pt;margin-top:12.8pt;width:28.5pt;height:27.75pt;z-index:2561576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wFXcwIAAEM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" fillcolor="white [3201]" strokecolor="red" strokeweight="1pt">
            <v:stroke joinstyle="miter"/>
            <v:textbox>
              <w:txbxContent>
                <w:p w14:paraId="14884A60" w14:textId="77777777" w:rsidR="00EB5603" w:rsidRPr="00EF520C" w:rsidRDefault="00EB5603" w:rsidP="00EB5603">
                  <w:pPr>
                    <w:jc w:val="center"/>
                    <w:rPr>
                      <w:color w:val="FF0000"/>
                      <w:lang w:val="en-US"/>
                    </w:rPr>
                  </w:pPr>
                  <w:r>
                    <w:rPr>
                      <w:color w:val="FF0000"/>
                      <w:lang w:val="en-US"/>
                    </w:rPr>
                    <w:t>2</w:t>
                  </w:r>
                </w:p>
              </w:txbxContent>
            </v:textbox>
          </v:oval>
        </w:pict>
      </w:r>
    </w:p>
    <w:p w14:paraId="30CCC75E" w14:textId="491A783D" w:rsidR="00EB5603" w:rsidRDefault="00000000" w:rsidP="00EB5603">
      <w:r>
        <w:rPr>
          <w:noProof/>
        </w:rPr>
        <w:pict w14:anchorId="7AA45E97">
          <v:oval id="_x0000_s2908" style="position:absolute;margin-left:316.5pt;margin-top:6.45pt;width:28.5pt;height:27.75pt;z-index:2562611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OC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" fillcolor="white [3201]" strokecolor="red" strokeweight="1pt">
            <v:stroke joinstyle="miter"/>
            <v:textbox>
              <w:txbxContent>
                <w:p w14:paraId="53DD2F5E" w14:textId="295094A2" w:rsidR="007556C7" w:rsidRPr="00EF520C" w:rsidRDefault="007556C7" w:rsidP="007556C7">
                  <w:pPr>
                    <w:ind w:left="-160" w:right="-170"/>
                    <w:jc w:val="center"/>
                    <w:rPr>
                      <w:color w:val="FF0000"/>
                      <w:lang w:val="en-US"/>
                    </w:rPr>
                  </w:pPr>
                  <w:r>
                    <w:rPr>
                      <w:color w:val="FF0000"/>
                      <w:lang w:val="en-US"/>
                    </w:rPr>
                    <w:t>13</w:t>
                  </w:r>
                </w:p>
              </w:txbxContent>
            </v:textbox>
          </v:oval>
        </w:pict>
      </w:r>
    </w:p>
    <w:p w14:paraId="3B09275B" w14:textId="61FE4C93" w:rsidR="00EB5603" w:rsidRDefault="00000000" w:rsidP="00EB5603">
      <w:pPr>
        <w:spacing w:after="160" w:line="259" w:lineRule="auto"/>
        <w:jc w:val="center"/>
        <w:rPr>
          <w:i/>
          <w:iCs/>
        </w:rPr>
      </w:pPr>
      <w:r>
        <w:rPr>
          <w:noProof/>
        </w:rPr>
        <w:pict w14:anchorId="012A29E9">
          <v:shape id="_x0000_s2922" type="#_x0000_t32" style="position:absolute;left:0;text-align:left;margin-left:81.2pt;margin-top:117pt;width:46.55pt;height:18pt;z-index:256275456" o:connectortype="straight" strokecolor="red">
            <v:stroke endarrow="block"/>
          </v:shape>
        </w:pict>
      </w:r>
      <w:r>
        <w:rPr>
          <w:noProof/>
        </w:rPr>
        <w:pict w14:anchorId="7AA45E97">
          <v:oval id="_x0000_s2921" style="position:absolute;left:0;text-align:left;margin-left:51.75pt;margin-top:103.1pt;width:28.5pt;height:27.75pt;z-index:25627443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OC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" fillcolor="white [3201]" strokecolor="red" strokeweight="1pt">
            <v:stroke joinstyle="miter"/>
            <v:textbox>
              <w:txbxContent>
                <w:p w14:paraId="3EE5F129" w14:textId="0A0121C3" w:rsidR="005259FC" w:rsidRPr="00EF520C" w:rsidRDefault="005259FC" w:rsidP="005259FC">
                  <w:pPr>
                    <w:ind w:left="-160" w:right="-170"/>
                    <w:jc w:val="center"/>
                    <w:rPr>
                      <w:color w:val="FF0000"/>
                      <w:lang w:val="en-US"/>
                    </w:rPr>
                  </w:pPr>
                  <w:r>
                    <w:rPr>
                      <w:color w:val="FF0000"/>
                      <w:lang w:val="en-US"/>
                    </w:rPr>
                    <w:t>19</w:t>
                  </w:r>
                </w:p>
              </w:txbxContent>
            </v:textbox>
          </v:oval>
        </w:pict>
      </w:r>
      <w:r>
        <w:rPr>
          <w:noProof/>
        </w:rPr>
        <w:pict w14:anchorId="012A29E9">
          <v:shape id="_x0000_s2920" type="#_x0000_t32" style="position:absolute;left:0;text-align:left;margin-left:80.25pt;margin-top:5in;width:51.45pt;height:20.25pt;z-index:256273408" o:connectortype="straight" strokecolor="red">
            <v:stroke endarrow="block"/>
          </v:shape>
        </w:pict>
      </w:r>
      <w:r>
        <w:rPr>
          <w:noProof/>
        </w:rPr>
        <w:pict w14:anchorId="7AA45E97">
          <v:oval id="_x0000_s2919" style="position:absolute;left:0;text-align:left;margin-left:52.7pt;margin-top:341.6pt;width:28.5pt;height:27.75pt;z-index:2562723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OC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" fillcolor="white [3201]" strokecolor="red" strokeweight="1pt">
            <v:stroke joinstyle="miter"/>
            <v:textbox>
              <w:txbxContent>
                <w:p w14:paraId="15522911" w14:textId="18DB1744" w:rsidR="005259FC" w:rsidRPr="00EF520C" w:rsidRDefault="005259FC" w:rsidP="005259FC">
                  <w:pPr>
                    <w:ind w:left="-160" w:right="-170"/>
                    <w:jc w:val="center"/>
                    <w:rPr>
                      <w:color w:val="FF0000"/>
                      <w:lang w:val="en-US"/>
                    </w:rPr>
                  </w:pPr>
                  <w:r>
                    <w:rPr>
                      <w:color w:val="FF0000"/>
                      <w:lang w:val="en-US"/>
                    </w:rPr>
                    <w:t>17</w:t>
                  </w:r>
                </w:p>
              </w:txbxContent>
            </v:textbox>
          </v:oval>
        </w:pict>
      </w:r>
      <w:r>
        <w:rPr>
          <w:noProof/>
        </w:rPr>
        <w:pict w14:anchorId="012A29E9">
          <v:shape id="_x0000_s2918" type="#_x0000_t32" style="position:absolute;left:0;text-align:left;margin-left:405pt;margin-top:359.25pt;width:39.5pt;height:21pt;flip:x;z-index:256271360" o:connectortype="straight" strokecolor="red">
            <v:stroke endarrow="block"/>
          </v:shape>
        </w:pict>
      </w:r>
      <w:r>
        <w:rPr>
          <w:noProof/>
        </w:rPr>
        <w:pict w14:anchorId="7AA45E97">
          <v:oval id="_x0000_s2917" style="position:absolute;left:0;text-align:left;margin-left:443.75pt;margin-top:343.1pt;width:28.5pt;height:27.75pt;z-index:2562703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OC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" fillcolor="white [3201]" strokecolor="red" strokeweight="1pt">
            <v:stroke joinstyle="miter"/>
            <v:textbox>
              <w:txbxContent>
                <w:p w14:paraId="667ADC2E" w14:textId="4E7F9C87" w:rsidR="005259FC" w:rsidRPr="00EF520C" w:rsidRDefault="005259FC" w:rsidP="005259FC">
                  <w:pPr>
                    <w:ind w:left="-160" w:right="-170"/>
                    <w:jc w:val="center"/>
                    <w:rPr>
                      <w:color w:val="FF0000"/>
                      <w:lang w:val="en-US"/>
                    </w:rPr>
                  </w:pPr>
                  <w:r>
                    <w:rPr>
                      <w:color w:val="FF0000"/>
                      <w:lang w:val="en-US"/>
                    </w:rPr>
                    <w:t>18</w:t>
                  </w:r>
                </w:p>
              </w:txbxContent>
            </v:textbox>
          </v:oval>
        </w:pict>
      </w:r>
      <w:r>
        <w:rPr>
          <w:noProof/>
        </w:rPr>
        <w:pict w14:anchorId="012A29E9">
          <v:shape id="_x0000_s2916" type="#_x0000_t32" style="position:absolute;left:0;text-align:left;margin-left:72.75pt;margin-top:268.7pt;width:30pt;height:50.8pt;z-index:256269312" o:connectortype="straight" strokecolor="red">
            <v:stroke endarrow="block"/>
          </v:shape>
        </w:pict>
      </w:r>
      <w:r>
        <w:rPr>
          <w:noProof/>
        </w:rPr>
        <w:pict w14:anchorId="012A29E9">
          <v:shape id="_x0000_s2915" type="#_x0000_t32" style="position:absolute;left:0;text-align:left;margin-left:74.25pt;margin-top:263.05pt;width:29.25pt;height:28.7pt;z-index:256268288" o:connectortype="straight" strokecolor="red">
            <v:stroke endarrow="block"/>
          </v:shape>
        </w:pict>
      </w:r>
      <w:r>
        <w:rPr>
          <w:noProof/>
        </w:rPr>
        <w:pict w14:anchorId="7AA45E97">
          <v:oval id="_x0000_s2914" style="position:absolute;left:0;text-align:left;margin-left:45.75pt;margin-top:247.5pt;width:28.5pt;height:27.75pt;z-index:25626726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OC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" fillcolor="white [3201]" strokecolor="red" strokeweight="1pt">
            <v:stroke joinstyle="miter"/>
            <v:textbox>
              <w:txbxContent>
                <w:p w14:paraId="6BC8C34B" w14:textId="11B5A740" w:rsidR="002406E7" w:rsidRPr="00EF520C" w:rsidRDefault="002406E7" w:rsidP="002406E7">
                  <w:pPr>
                    <w:ind w:left="-160" w:right="-170"/>
                    <w:jc w:val="center"/>
                    <w:rPr>
                      <w:color w:val="FF0000"/>
                      <w:lang w:val="en-US"/>
                    </w:rPr>
                  </w:pPr>
                  <w:r>
                    <w:rPr>
                      <w:color w:val="FF0000"/>
                      <w:lang w:val="en-US"/>
                    </w:rPr>
                    <w:t>16</w:t>
                  </w:r>
                </w:p>
              </w:txbxContent>
            </v:textbox>
          </v:oval>
        </w:pict>
      </w:r>
      <w:r>
        <w:rPr>
          <w:noProof/>
        </w:rPr>
        <w:pict w14:anchorId="012A29E9">
          <v:shape id="_x0000_s2913" type="#_x0000_t32" style="position:absolute;left:0;text-align:left;margin-left:401.25pt;margin-top:255.55pt;width:38.25pt;height:21.2pt;flip:x;z-index:256266240" o:connectortype="straight" strokecolor="red">
            <v:stroke endarrow="block"/>
          </v:shape>
        </w:pict>
      </w:r>
      <w:r>
        <w:rPr>
          <w:noProof/>
        </w:rPr>
        <w:pict w14:anchorId="012A29E9">
          <v:shape id="_x0000_s2912" type="#_x0000_t32" style="position:absolute;left:0;text-align:left;margin-left:401.25pt;margin-top:217.65pt;width:40pt;height:39.6pt;flip:x;z-index:256265216" o:connectortype="straight" strokecolor="red">
            <v:stroke endarrow="block"/>
          </v:shape>
        </w:pict>
      </w:r>
      <w:r>
        <w:rPr>
          <w:noProof/>
        </w:rPr>
        <w:pict w14:anchorId="012A29E9">
          <v:shape id="_x0000_s2909" type="#_x0000_t32" style="position:absolute;left:0;text-align:left;margin-left:336pt;margin-top:20.4pt;width:41.25pt;height:77.85pt;z-index:256262144" o:connectortype="straight" strokecolor="red">
            <v:stroke endarrow="block"/>
          </v:shape>
        </w:pict>
      </w:r>
      <w:r>
        <w:rPr>
          <w:noProof/>
        </w:rPr>
        <w:pict w14:anchorId="7AA45E97">
          <v:oval id="_x0000_s2911" style="position:absolute;left:0;text-align:left;margin-left:438.6pt;margin-top:236.6pt;width:28.5pt;height:27.75pt;z-index:25626419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OC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" fillcolor="white [3201]" strokecolor="red" strokeweight="1pt">
            <v:stroke joinstyle="miter"/>
            <v:textbox>
              <w:txbxContent>
                <w:p w14:paraId="60159A81" w14:textId="38868C2B" w:rsidR="007556C7" w:rsidRPr="00EF520C" w:rsidRDefault="007556C7" w:rsidP="007556C7">
                  <w:pPr>
                    <w:ind w:left="-160" w:right="-170"/>
                    <w:jc w:val="center"/>
                    <w:rPr>
                      <w:color w:val="FF0000"/>
                      <w:lang w:val="en-US"/>
                    </w:rPr>
                  </w:pPr>
                  <w:r>
                    <w:rPr>
                      <w:color w:val="FF0000"/>
                      <w:lang w:val="en-US"/>
                    </w:rPr>
                    <w:t>15</w:t>
                  </w:r>
                </w:p>
              </w:txbxContent>
            </v:textbox>
          </v:oval>
        </w:pict>
      </w:r>
      <w:r>
        <w:rPr>
          <w:noProof/>
        </w:rPr>
        <w:pict w14:anchorId="7AA45E97">
          <v:oval id="_x0000_s2910" style="position:absolute;left:0;text-align:left;margin-left:438.6pt;margin-top:197.6pt;width:28.5pt;height:27.75pt;z-index:2562631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OC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" fillcolor="white [3201]" strokecolor="red" strokeweight="1pt">
            <v:stroke joinstyle="miter"/>
            <v:textbox>
              <w:txbxContent>
                <w:p w14:paraId="1AD7535C" w14:textId="0A98B9EC" w:rsidR="007556C7" w:rsidRPr="00EF520C" w:rsidRDefault="007556C7" w:rsidP="007556C7">
                  <w:pPr>
                    <w:ind w:left="-160" w:right="-170"/>
                    <w:jc w:val="center"/>
                    <w:rPr>
                      <w:color w:val="FF0000"/>
                      <w:lang w:val="en-US"/>
                    </w:rPr>
                  </w:pPr>
                  <w:r>
                    <w:rPr>
                      <w:color w:val="FF0000"/>
                      <w:lang w:val="en-US"/>
                    </w:rPr>
                    <w:t>14</w:t>
                  </w:r>
                </w:p>
              </w:txbxContent>
            </v:textbox>
          </v:oval>
        </w:pict>
      </w:r>
      <w:r>
        <w:rPr>
          <w:noProof/>
        </w:rPr>
        <w:pict w14:anchorId="0ECDB2E8">
          <v:shape id="_x0000_s2907" type="#_x0000_t32" style="position:absolute;left:0;text-align:left;margin-left:74.25pt;margin-top:220.4pt;width:42pt;height:6.2pt;z-index:2562600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" strokecolor="red" strokeweight=".5pt">
            <v:stroke endarrow="block" joinstyle="miter"/>
          </v:shape>
        </w:pict>
      </w:r>
      <w:r>
        <w:rPr>
          <w:noProof/>
        </w:rPr>
        <w:pict w14:anchorId="7AA45E97">
          <v:oval id="Oval 1232708674" o:spid="_x0000_s2810" style="position:absolute;left:0;text-align:left;margin-left:45.75pt;margin-top:210.95pt;width:28.5pt;height:27.75pt;z-index:25618227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OC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" fillcolor="white [3201]" strokecolor="red" strokeweight="1pt">
            <v:stroke joinstyle="miter"/>
            <v:textbox>
              <w:txbxContent>
                <w:p w14:paraId="6CC26766" w14:textId="77777777" w:rsidR="00EB5603" w:rsidRPr="00EF520C" w:rsidRDefault="00EB5603" w:rsidP="00EB5603">
                  <w:pPr>
                    <w:ind w:left="-160" w:right="-170"/>
                    <w:jc w:val="center"/>
                    <w:rPr>
                      <w:color w:val="FF0000"/>
                      <w:lang w:val="en-US"/>
                    </w:rPr>
                  </w:pPr>
                  <w:r>
                    <w:rPr>
                      <w:color w:val="FF0000"/>
                      <w:lang w:val="en-US"/>
                    </w:rPr>
                    <w:t>12</w:t>
                  </w:r>
                </w:p>
              </w:txbxContent>
            </v:textbox>
          </v:oval>
        </w:pict>
      </w:r>
      <w:r>
        <w:rPr>
          <w:noProof/>
        </w:rPr>
        <w:pict w14:anchorId="0ECDB2E8">
          <v:shape id="Straight Arrow Connector 1232708673" o:spid="_x0000_s2809" type="#_x0000_t32" style="position:absolute;left:0;text-align:left;margin-left:69.75pt;margin-top:162.65pt;width:42pt;height:6.2pt;z-index:25618124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" strokecolor="red" strokeweight=".5pt">
            <v:stroke endarrow="block" joinstyle="miter"/>
          </v:shape>
        </w:pict>
      </w:r>
      <w:r>
        <w:rPr>
          <w:noProof/>
        </w:rPr>
        <w:pict w14:anchorId="04551F10">
          <v:oval id="Oval 1232708672" o:spid="_x0000_s2808" style="position:absolute;left:0;text-align:left;margin-left:41.25pt;margin-top:146.9pt;width:28.5pt;height:27.75pt;z-index:25618022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HuA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" fillcolor="white [3201]" strokecolor="red" strokeweight="1pt">
            <v:stroke joinstyle="miter"/>
            <v:textbox>
              <w:txbxContent>
                <w:p w14:paraId="7905AE69" w14:textId="77777777" w:rsidR="00EB5603" w:rsidRPr="00EF520C" w:rsidRDefault="00EB5603" w:rsidP="00EB5603">
                  <w:pPr>
                    <w:ind w:left="-160" w:right="-170"/>
                    <w:jc w:val="center"/>
                    <w:rPr>
                      <w:color w:val="FF0000"/>
                      <w:lang w:val="en-US"/>
                    </w:rPr>
                  </w:pPr>
                  <w:r>
                    <w:rPr>
                      <w:color w:val="FF0000"/>
                      <w:lang w:val="en-US"/>
                    </w:rPr>
                    <w:t>11</w:t>
                  </w:r>
                </w:p>
              </w:txbxContent>
            </v:textbox>
          </v:oval>
        </w:pict>
      </w:r>
      <w:r>
        <w:rPr>
          <w:noProof/>
        </w:rPr>
        <w:pict w14:anchorId="0E6F6422">
          <v:shape id="Straight Arrow Connector 1232708669" o:spid="_x0000_s2805" type="#_x0000_t32" style="position:absolute;left:0;text-align:left;margin-left:408.75pt;margin-top:296.05pt;width:33pt;height:36.75pt;flip:x;z-index:25617715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" strokecolor="red" strokeweight=".5pt">
            <v:stroke endarrow="block" joinstyle="miter"/>
          </v:shape>
        </w:pict>
      </w:r>
      <w:r>
        <w:rPr>
          <w:noProof/>
        </w:rPr>
        <w:pict w14:anchorId="62612D16">
          <v:oval id="Oval 1232708670" o:spid="_x0000_s2806" style="position:absolute;left:0;text-align:left;margin-left:442.1pt;margin-top:305.15pt;width:28.5pt;height:27.75pt;z-index:2561781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rMN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" fillcolor="white [3201]" strokecolor="red" strokeweight="1pt">
            <v:stroke joinstyle="miter"/>
            <v:textbox>
              <w:txbxContent>
                <w:p w14:paraId="6A00E3CF" w14:textId="77777777" w:rsidR="00EB5603" w:rsidRPr="00EF520C" w:rsidRDefault="00EB5603" w:rsidP="00EB5603">
                  <w:pPr>
                    <w:ind w:left="-160" w:right="-170"/>
                    <w:jc w:val="center"/>
                    <w:rPr>
                      <w:color w:val="FF0000"/>
                      <w:lang w:val="en-US"/>
                    </w:rPr>
                  </w:pPr>
                  <w:r>
                    <w:rPr>
                      <w:color w:val="FF0000"/>
                      <w:lang w:val="en-US"/>
                    </w:rPr>
                    <w:t>10</w:t>
                  </w:r>
                </w:p>
              </w:txbxContent>
            </v:textbox>
          </v:oval>
        </w:pict>
      </w:r>
      <w:r>
        <w:rPr>
          <w:noProof/>
        </w:rPr>
        <w:pict w14:anchorId="49725EB6">
          <v:oval id="Oval 1232708668" o:spid="_x0000_s2804" style="position:absolute;left:0;text-align:left;margin-left:440.5pt;margin-top:274.4pt;width:28.5pt;height:27.75pt;z-index:2561761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5pA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" fillcolor="white [3201]" strokecolor="red" strokeweight="1pt">
            <v:stroke joinstyle="miter"/>
            <v:textbox>
              <w:txbxContent>
                <w:p w14:paraId="3F306B2B" w14:textId="77777777" w:rsidR="00EB5603" w:rsidRPr="00EF520C" w:rsidRDefault="00EB5603" w:rsidP="00EB5603">
                  <w:pPr>
                    <w:jc w:val="center"/>
                    <w:rPr>
                      <w:color w:val="FF0000"/>
                      <w:lang w:val="en-US"/>
                    </w:rPr>
                  </w:pPr>
                  <w:r>
                    <w:rPr>
                      <w:color w:val="FF0000"/>
                      <w:lang w:val="en-US"/>
                    </w:rPr>
                    <w:t>9</w:t>
                  </w:r>
                </w:p>
              </w:txbxContent>
            </v:textbox>
          </v:oval>
        </w:pict>
      </w:r>
      <w:r>
        <w:rPr>
          <w:noProof/>
        </w:rPr>
        <w:pict w14:anchorId="509565CE">
          <v:shape id="Straight Arrow Connector 1232708671" o:spid="_x0000_s2807" type="#_x0000_t32" style="position:absolute;left:0;text-align:left;margin-left:408pt;margin-top:320.8pt;width:33.75pt;height:35.45pt;flip:x;z-index:2561792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" strokecolor="red" strokeweight=".5pt">
            <v:stroke endarrow="block" joinstyle="miter"/>
          </v:shape>
        </w:pict>
      </w:r>
      <w:r>
        <w:rPr>
          <w:noProof/>
        </w:rPr>
        <w:pict w14:anchorId="6A7144F9">
          <v:shape id="Straight Arrow Connector 72" o:spid="_x0000_s2797" type="#_x0000_t32" style="position:absolute;left:0;text-align:left;margin-left:406.5pt;margin-top:137.4pt;width:37.25pt;height:38.25pt;flip:x;z-index:25616896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" strokecolor="red" strokeweight=".5pt">
            <v:stroke endarrow="block" joinstyle="miter"/>
          </v:shape>
        </w:pict>
      </w:r>
      <w:r>
        <w:rPr>
          <w:noProof/>
        </w:rPr>
        <w:pict w14:anchorId="166FEEA2">
          <v:shape id="Straight Arrow Connector 70" o:spid="_x0000_s2795" type="#_x0000_t32" style="position:absolute;left:0;text-align:left;margin-left:408pt;margin-top:109.65pt;width:36.5pt;height:43.5pt;flip:x;z-index:25616691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" strokecolor="red" strokeweight=".5pt">
            <v:stroke endarrow="block" joinstyle="miter"/>
          </v:shape>
        </w:pict>
      </w:r>
      <w:r>
        <w:rPr>
          <w:noProof/>
        </w:rPr>
        <w:pict w14:anchorId="5F227F16">
          <v:shape id="Straight Arrow Connector 75" o:spid="_x0000_s2799" type="#_x0000_t32" style="position:absolute;left:0;text-align:left;margin-left:409.5pt;margin-top:165.15pt;width:34.25pt;height:37.5pt;flip:x;z-index:2561710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" strokecolor="red" strokeweight=".5pt">
            <v:stroke endarrow="block" joinstyle="miter"/>
          </v:shape>
        </w:pict>
      </w:r>
      <w:r>
        <w:rPr>
          <w:noProof/>
        </w:rPr>
        <w:pict w14:anchorId="43A83F4A">
          <v:oval id="Oval 73" o:spid="_x0000_s2798" style="position:absolute;left:0;text-align:left;margin-left:441.25pt;margin-top:2in;width:28.5pt;height:27.75pt;z-index:25616998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" fillcolor="white [3201]" strokecolor="red" strokeweight="1pt">
            <v:stroke joinstyle="miter"/>
            <v:textbox>
              <w:txbxContent>
                <w:p w14:paraId="3F8C2AD6" w14:textId="77777777" w:rsidR="00EB5603" w:rsidRPr="00EF520C" w:rsidRDefault="00EB5603" w:rsidP="00EB5603">
                  <w:pPr>
                    <w:jc w:val="center"/>
                    <w:rPr>
                      <w:color w:val="FF0000"/>
                      <w:lang w:val="en-US"/>
                    </w:rPr>
                  </w:pPr>
                  <w:r>
                    <w:rPr>
                      <w:color w:val="FF0000"/>
                      <w:lang w:val="en-US"/>
                    </w:rPr>
                    <w:t>8</w:t>
                  </w:r>
                </w:p>
              </w:txbxContent>
            </v:textbox>
          </v:oval>
        </w:pict>
      </w:r>
      <w:r>
        <w:rPr>
          <w:noProof/>
        </w:rPr>
        <w:pict w14:anchorId="2890C530">
          <v:oval id="Oval 71" o:spid="_x0000_s2796" style="position:absolute;left:0;text-align:left;margin-left:441.25pt;margin-top:116pt;width:28.5pt;height:27.75pt;z-index:25616793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" fillcolor="white [3201]" strokecolor="red" strokeweight="1pt">
            <v:stroke joinstyle="miter"/>
            <v:textbox>
              <w:txbxContent>
                <w:p w14:paraId="7F5421E4" w14:textId="77777777" w:rsidR="00EB5603" w:rsidRPr="00EF520C" w:rsidRDefault="00EB5603" w:rsidP="00EB5603">
                  <w:pPr>
                    <w:jc w:val="center"/>
                    <w:rPr>
                      <w:color w:val="FF0000"/>
                      <w:lang w:val="en-US"/>
                    </w:rPr>
                  </w:pPr>
                  <w:r>
                    <w:rPr>
                      <w:color w:val="FF0000"/>
                      <w:lang w:val="en-US"/>
                    </w:rPr>
                    <w:t>7</w:t>
                  </w:r>
                </w:p>
              </w:txbxContent>
            </v:textbox>
          </v:oval>
        </w:pict>
      </w:r>
      <w:r>
        <w:rPr>
          <w:noProof/>
        </w:rPr>
        <w:pict w14:anchorId="54E98AF8">
          <v:oval id="Oval 69" o:spid="_x0000_s2794" style="position:absolute;left:0;text-align:left;margin-left:441.25pt;margin-top:88.25pt;width:28.5pt;height:27.75pt;z-index:25616588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GTi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" fillcolor="white [3201]" strokecolor="red" strokeweight="1pt">
            <v:stroke joinstyle="miter"/>
            <v:textbox>
              <w:txbxContent>
                <w:p w14:paraId="59A512F9" w14:textId="77777777" w:rsidR="00EB5603" w:rsidRPr="00EF520C" w:rsidRDefault="00EB5603" w:rsidP="00EB5603">
                  <w:pPr>
                    <w:jc w:val="center"/>
                    <w:rPr>
                      <w:color w:val="FF0000"/>
                      <w:lang w:val="en-US"/>
                    </w:rPr>
                  </w:pPr>
                  <w:r>
                    <w:rPr>
                      <w:color w:val="FF0000"/>
                      <w:lang w:val="en-US"/>
                    </w:rPr>
                    <w:t>6</w:t>
                  </w:r>
                </w:p>
              </w:txbxContent>
            </v:textbox>
          </v:oval>
        </w:pict>
      </w:r>
      <w:r>
        <w:rPr>
          <w:noProof/>
        </w:rPr>
        <w:pict w14:anchorId="450BA2CC">
          <v:shape id="Straight Arrow Connector 68" o:spid="_x0000_s2793" type="#_x0000_t34" style="position:absolute;left:0;text-align:left;margin-left:412.5pt;margin-top:74.9pt;width:38.75pt;height:3.1pt;rotation:180;flip:y;z-index:256164864;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" adj="10786,2100077,-271603" strokecolor="red" strokeweight=".5pt">
            <v:stroke endarrow="block"/>
          </v:shape>
        </w:pict>
      </w:r>
      <w:r>
        <w:rPr>
          <w:noProof/>
        </w:rPr>
        <w:pict w14:anchorId="1E851F57">
          <v:oval id="Oval 65" o:spid="_x0000_s2792" style="position:absolute;left:0;text-align:left;margin-left:448.75pt;margin-top:53.75pt;width:28.5pt;height:27.75pt;z-index:25616384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9rdAIAAEM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" fillcolor="white [3201]" strokecolor="red" strokeweight="1pt">
            <v:stroke joinstyle="miter"/>
            <v:textbox>
              <w:txbxContent>
                <w:p w14:paraId="2CD5D112" w14:textId="77777777" w:rsidR="00EB5603" w:rsidRPr="00EF520C" w:rsidRDefault="00EB5603" w:rsidP="00EB5603">
                  <w:pPr>
                    <w:jc w:val="center"/>
                    <w:rPr>
                      <w:color w:val="FF0000"/>
                      <w:lang w:val="en-US"/>
                    </w:rPr>
                  </w:pPr>
                  <w:r>
                    <w:rPr>
                      <w:color w:val="FF0000"/>
                      <w:lang w:val="en-US"/>
                    </w:rPr>
                    <w:t>5</w:t>
                  </w:r>
                </w:p>
              </w:txbxContent>
            </v:textbox>
          </v:oval>
        </w:pict>
      </w:r>
      <w:r>
        <w:rPr>
          <w:noProof/>
        </w:rPr>
        <w:pict w14:anchorId="74101EE0">
          <v:shape id="Straight Arrow Connector 64" o:spid="_x0000_s2791" type="#_x0000_t34" style="position:absolute;left:0;text-align:left;margin-left:81.2pt;margin-top:78pt;width:95.55pt;height:10.25pt;z-index:256162816;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" adj="10794,-641678,-26494" strokecolor="red" strokeweight=".5pt">
            <v:stroke endarrow="block"/>
          </v:shape>
        </w:pict>
      </w:r>
      <w:r>
        <w:rPr>
          <w:noProof/>
        </w:rPr>
        <w:pict w14:anchorId="297D6226">
          <v:oval id="Oval 63" o:spid="_x0000_s2790" style="position:absolute;left:0;text-align:left;margin-left:54.25pt;margin-top:64pt;width:28.5pt;height:27.75pt;z-index:25616179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" fillcolor="white [3201]" strokecolor="red" strokeweight="1pt">
            <v:stroke joinstyle="miter"/>
            <v:textbox>
              <w:txbxContent>
                <w:p w14:paraId="21C2679F" w14:textId="77777777" w:rsidR="00EB5603" w:rsidRPr="00EF520C" w:rsidRDefault="00EB5603" w:rsidP="00EB5603">
                  <w:pPr>
                    <w:jc w:val="center"/>
                    <w:rPr>
                      <w:color w:val="FF0000"/>
                      <w:lang w:val="en-US"/>
                    </w:rPr>
                  </w:pPr>
                  <w:r>
                    <w:rPr>
                      <w:color w:val="FF0000"/>
                      <w:lang w:val="en-US"/>
                    </w:rPr>
                    <w:t>4</w:t>
                  </w:r>
                </w:p>
              </w:txbxContent>
            </v:textbox>
          </v:oval>
        </w:pict>
      </w:r>
      <w:r>
        <w:rPr>
          <w:noProof/>
        </w:rPr>
        <w:pict w14:anchorId="3C5715C3">
          <v:shape id="Straight Arrow Connector 60" o:spid="_x0000_s2787" type="#_x0000_t32" style="position:absolute;left:0;text-align:left;margin-left:375.9pt;margin-top:12.95pt;width:3.6pt;height:17.25pt;z-index:25615872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" strokecolor="red" strokeweight=".5pt">
            <v:stroke endarrow="block" joinstyle="miter"/>
          </v:shape>
        </w:pict>
      </w:r>
      <w:r>
        <w:rPr>
          <w:noProof/>
        </w:rPr>
        <w:pict w14:anchorId="4A2B1F80">
          <v:shape id="Straight Arrow Connector 62" o:spid="_x0000_s2789" type="#_x0000_t32" style="position:absolute;left:0;text-align:left;margin-left:430.35pt;margin-top:16.55pt;width:26.95pt;height:7.25pt;flip:x y;z-index:2561607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" strokecolor="red" strokeweight=".5pt">
            <v:stroke endarrow="block" joinstyle="miter"/>
          </v:shape>
        </w:pict>
      </w:r>
      <w:r>
        <w:rPr>
          <w:noProof/>
        </w:rPr>
        <w:pict w14:anchorId="73644737">
          <v:oval id="Oval 61" o:spid="_x0000_s2788" style="position:absolute;left:0;text-align:left;margin-left:457.3pt;margin-top:10.65pt;width:28.5pt;height:27.75pt;z-index:25615974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m6rcwIAAEM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" fillcolor="white [3201]" strokecolor="red" strokeweight="1pt">
            <v:stroke joinstyle="miter"/>
            <v:textbox>
              <w:txbxContent>
                <w:p w14:paraId="3A0E0E90" w14:textId="77777777" w:rsidR="00EB5603" w:rsidRPr="00EF520C" w:rsidRDefault="00EB5603" w:rsidP="00EB5603">
                  <w:pPr>
                    <w:jc w:val="center"/>
                    <w:rPr>
                      <w:color w:val="FF0000"/>
                      <w:lang w:val="en-US"/>
                    </w:rPr>
                  </w:pPr>
                  <w:r>
                    <w:rPr>
                      <w:color w:val="FF0000"/>
                      <w:lang w:val="en-US"/>
                    </w:rPr>
                    <w:t>3</w:t>
                  </w:r>
                </w:p>
              </w:txbxContent>
            </v:textbox>
          </v:oval>
        </w:pict>
      </w:r>
      <w:r>
        <w:rPr>
          <w:noProof/>
        </w:rPr>
        <w:pict w14:anchorId="690D0163">
          <v:shape id="Straight Arrow Connector 58" o:spid="_x0000_s2785" type="#_x0000_t32" style="position:absolute;left:0;text-align:left;margin-left:82.75pt;margin-top:20.4pt;width:31.5pt;height:6.5pt;z-index:25615667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" strokecolor="red" strokeweight=".5pt">
            <v:stroke endarrow="block" joinstyle="miter"/>
          </v:shape>
        </w:pict>
      </w:r>
      <w:r>
        <w:rPr>
          <w:noProof/>
        </w:rPr>
        <w:pict w14:anchorId="73EAC150">
          <v:oval id="Oval 57" o:spid="_x0000_s2784" style="position:absolute;left:0;text-align:left;margin-left:55.75pt;margin-top:.55pt;width:28.5pt;height:27.75pt;z-index:25615564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" fillcolor="white [3201]" strokecolor="red" strokeweight="1pt">
            <v:stroke joinstyle="miter"/>
            <v:textbox>
              <w:txbxContent>
                <w:p w14:paraId="4B99F7C0" w14:textId="77777777" w:rsidR="00EB5603" w:rsidRPr="00EF520C" w:rsidRDefault="00EB5603" w:rsidP="00EB5603">
                  <w:pPr>
                    <w:jc w:val="center"/>
                    <w:rPr>
                      <w:color w:val="FF0000"/>
                      <w:lang w:val="en-US"/>
                    </w:rPr>
                  </w:pPr>
                  <w:r>
                    <w:rPr>
                      <w:color w:val="FF0000"/>
                      <w:lang w:val="en-US"/>
                    </w:rPr>
                    <w:t>1</w:t>
                  </w:r>
                </w:p>
              </w:txbxContent>
            </v:textbox>
          </v:oval>
        </w:pict>
      </w:r>
      <w:r w:rsidR="007556C7" w:rsidRPr="007556C7">
        <w:rPr>
          <w:noProof/>
        </w:rPr>
        <w:t xml:space="preserve"> </w:t>
      </w:r>
      <w:r w:rsidR="007556C7">
        <w:rPr>
          <w:noProof/>
        </w:rPr>
        <w:drawing>
          <wp:inline distT="0" distB="0" distL="0" distR="0" wp14:anchorId="560FC2DD" wp14:editId="35B389E1">
            <wp:extent cx="4391025" cy="5543550"/>
            <wp:effectExtent l="0" t="0" r="9525" b="0"/>
            <wp:docPr id="1615404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04165" name=""/>
                    <pic:cNvPicPr/>
                  </pic:nvPicPr>
                  <pic:blipFill>
                    <a:blip r:embed="rId173"/>
                    <a:stretch>
                      <a:fillRect/>
                    </a:stretch>
                  </pic:blipFill>
                  <pic:spPr>
                    <a:xfrm>
                      <a:off x="0" y="0"/>
                      <a:ext cx="4391025" cy="5543550"/>
                    </a:xfrm>
                    <a:prstGeom prst="rect">
                      <a:avLst/>
                    </a:prstGeom>
                  </pic:spPr>
                </pic:pic>
              </a:graphicData>
            </a:graphic>
          </wp:inline>
        </w:drawing>
      </w:r>
    </w:p>
    <w:p w14:paraId="6937AF77" w14:textId="7F6D10D2" w:rsidR="00EB5603" w:rsidRPr="00AF1639" w:rsidRDefault="00EB5603" w:rsidP="00EB5603">
      <w:pPr>
        <w:pStyle w:val="Caption"/>
        <w:jc w:val="center"/>
        <w:rPr>
          <w:i w:val="0"/>
          <w:iCs w:val="0"/>
        </w:rPr>
      </w:pPr>
      <w:bookmarkStart w:id="125" w:name="_Toc170815468"/>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64</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Pr>
          <w:i w:val="0"/>
          <w:iCs w:val="0"/>
        </w:rPr>
        <w:t>sensor</w:t>
      </w:r>
      <w:r w:rsidRPr="00246313">
        <w:rPr>
          <w:i w:val="0"/>
          <w:iCs w:val="0"/>
        </w:rPr>
        <w:t xml:space="preserve"> Popup Screen</w:t>
      </w:r>
      <w:r>
        <w:rPr>
          <w:i w:val="0"/>
          <w:iCs w:val="0"/>
        </w:rPr>
        <w:t>.</w:t>
      </w:r>
      <w:bookmarkEnd w:id="125"/>
    </w:p>
    <w:p w14:paraId="1853472B" w14:textId="77777777" w:rsidR="00EB5603" w:rsidRDefault="00EB5603" w:rsidP="00EB5603">
      <w:pPr>
        <w:spacing w:after="160" w:line="259" w:lineRule="auto"/>
        <w:rPr>
          <w:rFonts w:eastAsiaTheme="minorEastAsia"/>
          <w:szCs w:val="20"/>
        </w:rPr>
      </w:pPr>
    </w:p>
    <w:p w14:paraId="4DDDF56B" w14:textId="77777777" w:rsidR="00EB5603" w:rsidRPr="0041054A" w:rsidRDefault="00EB5603" w:rsidP="00EB5603">
      <w:pPr>
        <w:spacing w:after="160" w:line="259" w:lineRule="auto"/>
        <w:rPr>
          <w:rFonts w:eastAsiaTheme="minorEastAsia"/>
          <w:szCs w:val="20"/>
        </w:rPr>
      </w:pPr>
      <w:r>
        <w:rPr>
          <w:rFonts w:eastAsiaTheme="minorEastAsia"/>
          <w:szCs w:val="20"/>
        </w:rPr>
        <w:t>T</w:t>
      </w:r>
      <w:r w:rsidRPr="00A7357C">
        <w:rPr>
          <w:rFonts w:eastAsiaTheme="minorEastAsia"/>
          <w:szCs w:val="20"/>
        </w:rPr>
        <w:t xml:space="preserve">he </w:t>
      </w:r>
      <w:r w:rsidRPr="00782C89">
        <w:rPr>
          <w:rFonts w:eastAsiaTheme="minorEastAsia"/>
          <w:szCs w:val="20"/>
        </w:rPr>
        <w:t xml:space="preserve">HMI </w:t>
      </w:r>
      <w:r>
        <w:rPr>
          <w:rFonts w:eastAsiaTheme="minorEastAsia"/>
          <w:szCs w:val="20"/>
        </w:rPr>
        <w:t>Sensor</w:t>
      </w:r>
      <w:r w:rsidRPr="00782C89">
        <w:rPr>
          <w:rFonts w:eastAsiaTheme="minorEastAsia"/>
          <w:szCs w:val="20"/>
        </w:rPr>
        <w:t xml:space="preserve">s Popup Screen </w:t>
      </w:r>
      <w:r w:rsidRPr="00197FFC">
        <w:rPr>
          <w:rFonts w:eastAsiaTheme="minorEastAsia"/>
          <w:szCs w:val="20"/>
        </w:rPr>
        <w:t>is composed for:</w:t>
      </w:r>
    </w:p>
    <w:p w14:paraId="571CD792" w14:textId="77777777" w:rsidR="00EB5603" w:rsidRDefault="00EB5603" w:rsidP="00EB5603">
      <w:pPr>
        <w:pStyle w:val="ListParagraph"/>
        <w:numPr>
          <w:ilvl w:val="0"/>
          <w:numId w:val="24"/>
        </w:numPr>
      </w:pPr>
      <w:r>
        <w:t>T</w:t>
      </w:r>
      <w:r w:rsidRPr="00C3520C">
        <w:t xml:space="preserve">itle of the pop-up screen. </w:t>
      </w:r>
      <w:r>
        <w:t>At</w:t>
      </w:r>
      <w:r w:rsidRPr="00C3520C">
        <w:t xml:space="preserve"> this point</w:t>
      </w:r>
      <w:r>
        <w:t>,</w:t>
      </w:r>
      <w:r w:rsidRPr="00C3520C">
        <w:t xml:space="preserve"> the user finds the name of the </w:t>
      </w:r>
      <w:r>
        <w:t xml:space="preserve">Sensor </w:t>
      </w:r>
      <w:r w:rsidRPr="00C3520C">
        <w:t>to monitor.</w:t>
      </w:r>
    </w:p>
    <w:p w14:paraId="0886E3BE" w14:textId="77777777" w:rsidR="00EB5603" w:rsidRDefault="00EB5603" w:rsidP="00EB5603">
      <w:pPr>
        <w:pStyle w:val="ListParagraph"/>
        <w:ind w:firstLine="0"/>
      </w:pPr>
    </w:p>
    <w:p w14:paraId="39DBB27C" w14:textId="77777777" w:rsidR="00EB5603" w:rsidRDefault="00EB5603" w:rsidP="00EB5603">
      <w:pPr>
        <w:pStyle w:val="ListParagraph"/>
        <w:numPr>
          <w:ilvl w:val="0"/>
          <w:numId w:val="24"/>
        </w:numPr>
      </w:pPr>
      <w:r>
        <w:t>Senso</w:t>
      </w:r>
      <w:r w:rsidRPr="00AF3359">
        <w:t xml:space="preserve">r number. This is the </w:t>
      </w:r>
      <w:r>
        <w:t>senso</w:t>
      </w:r>
      <w:r w:rsidRPr="00AF3359">
        <w:t>r number according to the logic of the PLC program.</w:t>
      </w:r>
    </w:p>
    <w:p w14:paraId="3C5B1D4F" w14:textId="77777777" w:rsidR="00EB5603" w:rsidRDefault="00EB5603" w:rsidP="00EB5603">
      <w:pPr>
        <w:pStyle w:val="ListParagraph"/>
      </w:pPr>
    </w:p>
    <w:p w14:paraId="0E802683" w14:textId="77777777" w:rsidR="00EB5603" w:rsidRDefault="00EB5603" w:rsidP="00EB5603">
      <w:pPr>
        <w:pStyle w:val="ListParagraph"/>
        <w:numPr>
          <w:ilvl w:val="0"/>
          <w:numId w:val="24"/>
        </w:numPr>
      </w:pPr>
      <w:r w:rsidRPr="00B34E67">
        <w:t>Close icon. When the user presses this icon, the pop-up screen closes.</w:t>
      </w:r>
    </w:p>
    <w:p w14:paraId="655215A7" w14:textId="77777777" w:rsidR="00EB5603" w:rsidRDefault="00EB5603" w:rsidP="00EB5603">
      <w:pPr>
        <w:pStyle w:val="ListParagraph"/>
      </w:pPr>
    </w:p>
    <w:p w14:paraId="19158C00" w14:textId="0184A621" w:rsidR="00EB5603" w:rsidRDefault="00EB5603" w:rsidP="00EB5603">
      <w:pPr>
        <w:pStyle w:val="ListParagraph"/>
        <w:numPr>
          <w:ilvl w:val="0"/>
          <w:numId w:val="24"/>
        </w:numPr>
      </w:pPr>
      <w:r w:rsidRPr="00E1138B">
        <w:t>Digital Sensor Animation. Animation of the sensor informs the operator and the system that the sensor is activated or deactivated</w:t>
      </w:r>
      <w:r>
        <w:t xml:space="preserve"> (Animation description in section </w:t>
      </w:r>
      <w:r>
        <w:fldChar w:fldCharType="begin"/>
      </w:r>
      <w:r>
        <w:instrText xml:space="preserve"> REF _Ref93660209 \r \h </w:instrText>
      </w:r>
      <w:r>
        <w:fldChar w:fldCharType="separate"/>
      </w:r>
      <w:r w:rsidR="00A8698C">
        <w:t>8.5.2</w:t>
      </w:r>
      <w:r>
        <w:fldChar w:fldCharType="end"/>
      </w:r>
      <w:r>
        <w:t xml:space="preserve"> of the manual)</w:t>
      </w:r>
      <w:r w:rsidRPr="00AF3359">
        <w:t>.</w:t>
      </w:r>
    </w:p>
    <w:p w14:paraId="6AA897CA" w14:textId="77777777" w:rsidR="00EB5603" w:rsidRDefault="00EB5603" w:rsidP="00EB5603">
      <w:pPr>
        <w:pStyle w:val="ListParagraph"/>
      </w:pPr>
    </w:p>
    <w:p w14:paraId="60D41EA3" w14:textId="77777777" w:rsidR="00EB5603" w:rsidRDefault="00EB5603" w:rsidP="00EB5603">
      <w:pPr>
        <w:pStyle w:val="ListParagraph"/>
        <w:numPr>
          <w:ilvl w:val="0"/>
          <w:numId w:val="24"/>
        </w:numPr>
      </w:pPr>
      <w:r>
        <w:t>S</w:t>
      </w:r>
      <w:r w:rsidRPr="00EE6D58">
        <w:t>ensor status</w:t>
      </w:r>
      <w:r>
        <w:t>.</w:t>
      </w:r>
      <w:r w:rsidRPr="00EE6D58">
        <w:t xml:space="preserve"> This sensor indicator shows the user that the</w:t>
      </w:r>
      <w:r>
        <w:t xml:space="preserve"> input status of the</w:t>
      </w:r>
      <w:r w:rsidRPr="00EE6D58">
        <w:t xml:space="preserve"> sensor</w:t>
      </w:r>
      <w:r>
        <w:t xml:space="preserve"> logic</w:t>
      </w:r>
      <w:r w:rsidRPr="00EE6D58">
        <w:t xml:space="preserve"> is on or off. </w:t>
      </w:r>
    </w:p>
    <w:p w14:paraId="44A82F87" w14:textId="77777777" w:rsidR="00EB5603" w:rsidRDefault="00EB5603" w:rsidP="00EB5603">
      <w:pPr>
        <w:pStyle w:val="ListParagraph"/>
      </w:pPr>
    </w:p>
    <w:p w14:paraId="03341F7E" w14:textId="77777777" w:rsidR="00EB5603" w:rsidRDefault="00EB5603" w:rsidP="00EB5603">
      <w:pPr>
        <w:pStyle w:val="ListParagraph"/>
        <w:numPr>
          <w:ilvl w:val="0"/>
          <w:numId w:val="24"/>
        </w:numPr>
      </w:pPr>
      <w:r w:rsidRPr="00D84C2D">
        <w:t>On/Off Delay</w:t>
      </w:r>
      <w:r>
        <w:t>.</w:t>
      </w:r>
      <w:r w:rsidRPr="00D84C2D">
        <w:t xml:space="preserve"> This sensor indicator shows the user that the sensor is on or off. This variable can have a delay when it is activated or a delay when it is deactivated.</w:t>
      </w:r>
    </w:p>
    <w:p w14:paraId="01A8E943" w14:textId="77777777" w:rsidR="00EB5603" w:rsidRDefault="00EB5603" w:rsidP="00EB5603">
      <w:pPr>
        <w:pStyle w:val="ListParagraph"/>
      </w:pPr>
    </w:p>
    <w:p w14:paraId="48096391" w14:textId="77777777" w:rsidR="00EB5603" w:rsidRDefault="00EB5603" w:rsidP="00EB5603">
      <w:pPr>
        <w:pStyle w:val="ListParagraph"/>
        <w:numPr>
          <w:ilvl w:val="0"/>
          <w:numId w:val="24"/>
        </w:numPr>
      </w:pPr>
      <w:r w:rsidRPr="00D84C2D">
        <w:t>On Delay</w:t>
      </w:r>
      <w:r>
        <w:t>.</w:t>
      </w:r>
      <w:r w:rsidRPr="00D84C2D">
        <w:t xml:space="preserve"> This sensor indicator shows the user that the sensor is on </w:t>
      </w:r>
      <w:r>
        <w:t>with delay.</w:t>
      </w:r>
    </w:p>
    <w:p w14:paraId="2B3D934E" w14:textId="77777777" w:rsidR="00EB5603" w:rsidRDefault="00EB5603" w:rsidP="00EB5603">
      <w:pPr>
        <w:pStyle w:val="ListParagraph"/>
      </w:pPr>
    </w:p>
    <w:p w14:paraId="7448D1B4" w14:textId="77777777" w:rsidR="00EB5603" w:rsidRDefault="00EB5603" w:rsidP="00EB5603">
      <w:pPr>
        <w:pStyle w:val="ListParagraph"/>
        <w:numPr>
          <w:ilvl w:val="0"/>
          <w:numId w:val="24"/>
        </w:numPr>
      </w:pPr>
      <w:r w:rsidRPr="00D84C2D">
        <w:t>Off Delay</w:t>
      </w:r>
      <w:r w:rsidRPr="009222F5">
        <w:t xml:space="preserve"> </w:t>
      </w:r>
      <w:r w:rsidRPr="00D84C2D">
        <w:t xml:space="preserve">This sensor indicator shows the user that the sensor is </w:t>
      </w:r>
      <w:r>
        <w:t>off</w:t>
      </w:r>
      <w:r w:rsidRPr="00D84C2D">
        <w:t xml:space="preserve"> </w:t>
      </w:r>
      <w:r>
        <w:t>with delay.</w:t>
      </w:r>
    </w:p>
    <w:p w14:paraId="28A1D357" w14:textId="77777777" w:rsidR="00EB5603" w:rsidRDefault="00EB5603" w:rsidP="00EB5603">
      <w:pPr>
        <w:pStyle w:val="ListParagraph"/>
      </w:pPr>
    </w:p>
    <w:p w14:paraId="63356846" w14:textId="77777777" w:rsidR="00EB5603" w:rsidRDefault="00EB5603" w:rsidP="00EB5603">
      <w:pPr>
        <w:pStyle w:val="ListParagraph"/>
        <w:numPr>
          <w:ilvl w:val="0"/>
          <w:numId w:val="24"/>
        </w:numPr>
      </w:pPr>
      <w:r w:rsidRPr="00D52FBA">
        <w:t xml:space="preserve"> Forced. This sensor indicator shows the user that the sensor signal is forced or simulated.</w:t>
      </w:r>
    </w:p>
    <w:p w14:paraId="12EE4410" w14:textId="77777777" w:rsidR="00EB5603" w:rsidRDefault="00EB5603" w:rsidP="00EB5603">
      <w:pPr>
        <w:pStyle w:val="ListParagraph"/>
      </w:pPr>
    </w:p>
    <w:p w14:paraId="59B5CC3D" w14:textId="77777777" w:rsidR="00EB5603" w:rsidRDefault="00EB5603" w:rsidP="00EB5603">
      <w:pPr>
        <w:pStyle w:val="ListParagraph"/>
        <w:numPr>
          <w:ilvl w:val="0"/>
          <w:numId w:val="24"/>
        </w:numPr>
      </w:pPr>
      <w:r w:rsidRPr="00D52FBA">
        <w:t>Forced Signal</w:t>
      </w:r>
      <w:r>
        <w:t xml:space="preserve">. </w:t>
      </w:r>
      <w:r w:rsidRPr="006225DF">
        <w:t>This sensor indicator shows the user the status of the sensor signal when it forced or simulated.</w:t>
      </w:r>
    </w:p>
    <w:p w14:paraId="2E69235E" w14:textId="77777777" w:rsidR="00EB5603" w:rsidRDefault="00EB5603" w:rsidP="00EB5603">
      <w:pPr>
        <w:pStyle w:val="ListParagraph"/>
      </w:pPr>
    </w:p>
    <w:p w14:paraId="127E9382" w14:textId="77777777" w:rsidR="00EB5603" w:rsidRDefault="00EB5603" w:rsidP="00EB5603">
      <w:pPr>
        <w:pStyle w:val="ListParagraph"/>
        <w:numPr>
          <w:ilvl w:val="0"/>
          <w:numId w:val="24"/>
        </w:numPr>
      </w:pPr>
      <w:r w:rsidRPr="006225DF">
        <w:t>F</w:t>
      </w:r>
      <w:r>
        <w:t xml:space="preserve">orce button. </w:t>
      </w:r>
      <w:r w:rsidRPr="006225DF">
        <w:t>This button has the function of activating the forcing or simulation mode of the digital sensor.</w:t>
      </w:r>
    </w:p>
    <w:p w14:paraId="1CEDAB36" w14:textId="77777777" w:rsidR="00EB5603" w:rsidRDefault="00EB5603" w:rsidP="00EB5603">
      <w:pPr>
        <w:pStyle w:val="ListParagraph"/>
      </w:pPr>
    </w:p>
    <w:p w14:paraId="64CDE6F2" w14:textId="77777777" w:rsidR="00EB5603" w:rsidRDefault="00EB5603" w:rsidP="00EB5603">
      <w:pPr>
        <w:pStyle w:val="ListParagraph"/>
        <w:numPr>
          <w:ilvl w:val="0"/>
          <w:numId w:val="24"/>
        </w:numPr>
      </w:pPr>
      <w:r w:rsidRPr="006225DF">
        <w:t>S</w:t>
      </w:r>
      <w:r>
        <w:t>ignal button.</w:t>
      </w:r>
      <w:r w:rsidRPr="006225DF">
        <w:t xml:space="preserve"> This button has the function of activating or deactivating the signal of the sensor, forcing mode or simulation of the digital sensor.</w:t>
      </w:r>
    </w:p>
    <w:p w14:paraId="3B938046" w14:textId="77777777" w:rsidR="00D648AB" w:rsidRDefault="00D648AB" w:rsidP="00D648AB">
      <w:pPr>
        <w:pStyle w:val="ListParagraph"/>
      </w:pPr>
    </w:p>
    <w:p w14:paraId="6772014D" w14:textId="77777777" w:rsidR="00D648AB" w:rsidRDefault="00D648AB" w:rsidP="00D648AB">
      <w:pPr>
        <w:pStyle w:val="ListParagraph"/>
        <w:numPr>
          <w:ilvl w:val="0"/>
          <w:numId w:val="24"/>
        </w:numPr>
      </w:pPr>
      <w:r w:rsidRPr="00D648AB">
        <w:t xml:space="preserve">Input sensor alarm status. This sensor indicator shows the user that the input of the alarm coming from the control card status of the sensor logic. </w:t>
      </w:r>
    </w:p>
    <w:p w14:paraId="7FF7C3C6" w14:textId="77777777" w:rsidR="00D648AB" w:rsidRDefault="00D648AB" w:rsidP="00D648AB">
      <w:pPr>
        <w:pStyle w:val="ListParagraph"/>
      </w:pPr>
    </w:p>
    <w:p w14:paraId="1668C61D" w14:textId="16A98B6D" w:rsidR="00D648AB" w:rsidRDefault="00D648AB" w:rsidP="00D648AB">
      <w:pPr>
        <w:pStyle w:val="ListParagraph"/>
        <w:numPr>
          <w:ilvl w:val="0"/>
          <w:numId w:val="24"/>
        </w:numPr>
      </w:pPr>
      <w:r>
        <w:t xml:space="preserve">PLC </w:t>
      </w:r>
      <w:r w:rsidRPr="00D648AB">
        <w:t xml:space="preserve">sensor alarm status. This sensor indicator shows the user that the input of the alarm coming from the control card status of the sensor logic. </w:t>
      </w:r>
    </w:p>
    <w:p w14:paraId="54EF6B64" w14:textId="77777777" w:rsidR="00D648AB" w:rsidRPr="00D648AB" w:rsidRDefault="00D648AB" w:rsidP="002406E7">
      <w:pPr>
        <w:pStyle w:val="ListParagraph"/>
        <w:ind w:firstLine="0"/>
      </w:pPr>
    </w:p>
    <w:p w14:paraId="4983769B" w14:textId="419DD839" w:rsidR="002406E7" w:rsidRDefault="002406E7" w:rsidP="002406E7">
      <w:pPr>
        <w:pStyle w:val="ListParagraph"/>
        <w:numPr>
          <w:ilvl w:val="0"/>
          <w:numId w:val="24"/>
        </w:numPr>
      </w:pPr>
      <w:r>
        <w:t>External Alarm.</w:t>
      </w:r>
      <w:r w:rsidRPr="000B5E99">
        <w:t xml:space="preserve"> </w:t>
      </w:r>
      <w:r w:rsidRPr="00FB44CD">
        <w:t xml:space="preserve">This indicator shows the user that the </w:t>
      </w:r>
      <w:r>
        <w:t>sensor</w:t>
      </w:r>
      <w:r w:rsidRPr="00FB44CD">
        <w:t xml:space="preserve"> has</w:t>
      </w:r>
      <w:r>
        <w:t xml:space="preserve"> not faulted at the external logic alarm.</w:t>
      </w:r>
      <w:r w:rsidR="005259FC">
        <w:br/>
      </w:r>
    </w:p>
    <w:p w14:paraId="3D202054" w14:textId="4DC8FC23" w:rsidR="005259FC" w:rsidRDefault="005259FC" w:rsidP="005259FC">
      <w:pPr>
        <w:pStyle w:val="ListParagraph"/>
        <w:numPr>
          <w:ilvl w:val="0"/>
          <w:numId w:val="24"/>
        </w:numPr>
      </w:pPr>
      <w:r>
        <w:t>Timers.</w:t>
      </w:r>
      <w:r w:rsidRPr="005259FC">
        <w:t xml:space="preserve"> External Alarm. This indicator shows the user that the motor has not faulted at the external logic alarm.</w:t>
      </w:r>
    </w:p>
    <w:p w14:paraId="55636E8E" w14:textId="77777777" w:rsidR="005259FC" w:rsidRDefault="005259FC" w:rsidP="005259FC">
      <w:pPr>
        <w:pStyle w:val="ListParagraph"/>
        <w:ind w:firstLine="0"/>
      </w:pPr>
    </w:p>
    <w:p w14:paraId="46EBC5FC" w14:textId="4076E6D8" w:rsidR="005259FC" w:rsidRDefault="005259FC" w:rsidP="005259FC">
      <w:pPr>
        <w:pStyle w:val="ListParagraph"/>
        <w:numPr>
          <w:ilvl w:val="0"/>
          <w:numId w:val="24"/>
        </w:numPr>
      </w:pPr>
      <w:r>
        <w:t xml:space="preserve">Disable button. </w:t>
      </w:r>
      <w:r w:rsidRPr="006225DF">
        <w:t xml:space="preserve">This button has the function of </w:t>
      </w:r>
      <w:r>
        <w:t>disable</w:t>
      </w:r>
      <w:r w:rsidRPr="006225DF">
        <w:t xml:space="preserve"> the </w:t>
      </w:r>
      <w:r>
        <w:t>sensor from the logic</w:t>
      </w:r>
      <w:r w:rsidRPr="006225DF">
        <w:t>.</w:t>
      </w:r>
    </w:p>
    <w:p w14:paraId="7BFD6B23" w14:textId="77777777" w:rsidR="005259FC" w:rsidRDefault="005259FC" w:rsidP="005259FC">
      <w:pPr>
        <w:pStyle w:val="ListParagraph"/>
      </w:pPr>
    </w:p>
    <w:p w14:paraId="192856B8" w14:textId="5C1B957A" w:rsidR="00D648AB" w:rsidRDefault="005259FC" w:rsidP="00EB5603">
      <w:pPr>
        <w:pStyle w:val="ListParagraph"/>
        <w:numPr>
          <w:ilvl w:val="0"/>
          <w:numId w:val="24"/>
        </w:numPr>
      </w:pPr>
      <w:r>
        <w:t>Disable sensor.</w:t>
      </w:r>
      <w:r w:rsidRPr="000B5E99">
        <w:t xml:space="preserve"> </w:t>
      </w:r>
      <w:r w:rsidRPr="00FB44CD">
        <w:t xml:space="preserve">This indicator shows the user that the </w:t>
      </w:r>
      <w:r>
        <w:t>sensor</w:t>
      </w:r>
      <w:r w:rsidRPr="00FB44CD">
        <w:t xml:space="preserve"> </w:t>
      </w:r>
      <w:r>
        <w:t>is disable.</w:t>
      </w:r>
    </w:p>
    <w:p w14:paraId="7F40529A" w14:textId="6F2337F9" w:rsidR="003C2C98" w:rsidRDefault="003C2C98">
      <w:pPr>
        <w:spacing w:after="160" w:line="259" w:lineRule="auto"/>
        <w:rPr>
          <w:rFonts w:ascii="Arial" w:eastAsia="Arial" w:hAnsi="Arial" w:cs="Arial"/>
          <w:color w:val="000000"/>
          <w:sz w:val="20"/>
          <w:szCs w:val="22"/>
        </w:rPr>
      </w:pPr>
      <w:r>
        <w:br w:type="page"/>
      </w:r>
    </w:p>
    <w:p w14:paraId="3527442B" w14:textId="77777777" w:rsidR="005259FC" w:rsidRDefault="005259FC" w:rsidP="005259FC">
      <w:pPr>
        <w:pStyle w:val="ListParagraph"/>
      </w:pPr>
    </w:p>
    <w:p w14:paraId="6758FC38" w14:textId="6F946E41" w:rsidR="005259FC" w:rsidRDefault="005259FC" w:rsidP="005259FC">
      <w:pPr>
        <w:pStyle w:val="ListParagraph"/>
        <w:numPr>
          <w:ilvl w:val="0"/>
          <w:numId w:val="24"/>
        </w:numPr>
      </w:pPr>
      <w:r w:rsidRPr="004A445B">
        <w:t>Status</w:t>
      </w:r>
      <w:r>
        <w:t>.</w:t>
      </w:r>
      <w:r w:rsidRPr="00804396">
        <w:t xml:space="preserve"> This indicator shows the user a graphical status of the </w:t>
      </w:r>
      <w:r>
        <w:t>sensor</w:t>
      </w:r>
      <w:r w:rsidRPr="00804396">
        <w:t xml:space="preserve"> control. the following figures show the different states and their colours.</w:t>
      </w:r>
    </w:p>
    <w:p w14:paraId="40FB2ED4" w14:textId="77777777" w:rsidR="005259FC" w:rsidRDefault="005259FC" w:rsidP="005259FC">
      <w:pPr>
        <w:pStyle w:val="ListParagraph"/>
        <w:ind w:firstLine="0"/>
      </w:pPr>
    </w:p>
    <w:p w14:paraId="4A21B1D2" w14:textId="77777777" w:rsidR="00EB5603" w:rsidRDefault="00EB5603" w:rsidP="00EB5603">
      <w:pPr>
        <w:pStyle w:val="ListParagraph"/>
        <w:ind w:firstLine="0"/>
      </w:pPr>
    </w:p>
    <w:tbl>
      <w:tblPr>
        <w:tblStyle w:val="TableGrid"/>
        <w:tblW w:w="0" w:type="auto"/>
        <w:tblInd w:w="10" w:type="dxa"/>
        <w:tblLook w:val="04A0" w:firstRow="1" w:lastRow="0" w:firstColumn="1" w:lastColumn="0" w:noHBand="0" w:noVBand="1"/>
      </w:tblPr>
      <w:tblGrid>
        <w:gridCol w:w="5224"/>
        <w:gridCol w:w="5222"/>
      </w:tblGrid>
      <w:tr w:rsidR="005259FC" w14:paraId="1FB7A0E1" w14:textId="77777777" w:rsidTr="00E31E13">
        <w:tc>
          <w:tcPr>
            <w:tcW w:w="5224" w:type="dxa"/>
            <w:vAlign w:val="center"/>
          </w:tcPr>
          <w:p w14:paraId="797D1353" w14:textId="77777777" w:rsidR="005259FC" w:rsidRDefault="005259FC" w:rsidP="00E31E13">
            <w:pPr>
              <w:jc w:val="center"/>
            </w:pPr>
            <w:r>
              <w:rPr>
                <w:b/>
                <w:bCs/>
              </w:rPr>
              <w:t>Sensors</w:t>
            </w:r>
            <w:r w:rsidRPr="003A6922">
              <w:rPr>
                <w:b/>
                <w:bCs/>
              </w:rPr>
              <w:t xml:space="preserve"> Animation</w:t>
            </w:r>
          </w:p>
        </w:tc>
        <w:tc>
          <w:tcPr>
            <w:tcW w:w="5222" w:type="dxa"/>
            <w:vAlign w:val="center"/>
          </w:tcPr>
          <w:p w14:paraId="4E5B4D77" w14:textId="77777777" w:rsidR="005259FC" w:rsidRDefault="005259FC" w:rsidP="00E31E13">
            <w:pPr>
              <w:jc w:val="center"/>
            </w:pPr>
            <w:r w:rsidRPr="003A6922">
              <w:rPr>
                <w:b/>
                <w:bCs/>
              </w:rPr>
              <w:t>Animation description</w:t>
            </w:r>
          </w:p>
        </w:tc>
      </w:tr>
      <w:tr w:rsidR="005259FC" w14:paraId="1249807D" w14:textId="77777777" w:rsidTr="00E31E13">
        <w:tc>
          <w:tcPr>
            <w:tcW w:w="5224" w:type="dxa"/>
            <w:vAlign w:val="center"/>
          </w:tcPr>
          <w:p w14:paraId="26961E11" w14:textId="77777777" w:rsidR="005259FC" w:rsidRDefault="005259FC" w:rsidP="00E31E13">
            <w:pPr>
              <w:jc w:val="center"/>
            </w:pPr>
            <w:r>
              <w:rPr>
                <w:noProof/>
              </w:rPr>
              <w:drawing>
                <wp:inline distT="0" distB="0" distL="0" distR="0" wp14:anchorId="27422A32" wp14:editId="3059809B">
                  <wp:extent cx="1619250" cy="400050"/>
                  <wp:effectExtent l="0" t="0" r="0" b="0"/>
                  <wp:docPr id="8254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1619250" cy="400050"/>
                          </a:xfrm>
                          <a:prstGeom prst="rect">
                            <a:avLst/>
                          </a:prstGeom>
                          <a:noFill/>
                          <a:ln>
                            <a:noFill/>
                          </a:ln>
                        </pic:spPr>
                      </pic:pic>
                    </a:graphicData>
                  </a:graphic>
                </wp:inline>
              </w:drawing>
            </w:r>
          </w:p>
          <w:p w14:paraId="62A398A0" w14:textId="3EB0FF62" w:rsidR="005259FC" w:rsidRDefault="005259FC" w:rsidP="00E31E13">
            <w:pPr>
              <w:jc w:val="center"/>
            </w:pPr>
          </w:p>
        </w:tc>
        <w:tc>
          <w:tcPr>
            <w:tcW w:w="5222" w:type="dxa"/>
            <w:vAlign w:val="center"/>
          </w:tcPr>
          <w:p w14:paraId="39231781" w14:textId="77777777" w:rsidR="005259FC" w:rsidRDefault="005259FC" w:rsidP="00E31E13">
            <w:r w:rsidRPr="00B515D0">
              <w:t>Sensor animation when it does not detect units, or it is in the logic input turned off.</w:t>
            </w:r>
          </w:p>
        </w:tc>
      </w:tr>
      <w:tr w:rsidR="005259FC" w14:paraId="7EE3032C" w14:textId="77777777" w:rsidTr="00E31E13">
        <w:tc>
          <w:tcPr>
            <w:tcW w:w="5224" w:type="dxa"/>
            <w:vAlign w:val="center"/>
          </w:tcPr>
          <w:p w14:paraId="28D2FFF9" w14:textId="4FE512B1" w:rsidR="005259FC" w:rsidRDefault="005259FC" w:rsidP="00E31E13">
            <w:pPr>
              <w:jc w:val="center"/>
            </w:pPr>
            <w:r>
              <w:rPr>
                <w:noProof/>
              </w:rPr>
              <w:drawing>
                <wp:inline distT="0" distB="0" distL="0" distR="0" wp14:anchorId="220ADE3A" wp14:editId="15FC2D51">
                  <wp:extent cx="1590675" cy="447675"/>
                  <wp:effectExtent l="0" t="0" r="9525" b="9525"/>
                  <wp:docPr id="178684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42756" name=""/>
                          <pic:cNvPicPr/>
                        </pic:nvPicPr>
                        <pic:blipFill>
                          <a:blip r:embed="rId175"/>
                          <a:stretch>
                            <a:fillRect/>
                          </a:stretch>
                        </pic:blipFill>
                        <pic:spPr>
                          <a:xfrm>
                            <a:off x="0" y="0"/>
                            <a:ext cx="1590675" cy="447675"/>
                          </a:xfrm>
                          <a:prstGeom prst="rect">
                            <a:avLst/>
                          </a:prstGeom>
                        </pic:spPr>
                      </pic:pic>
                    </a:graphicData>
                  </a:graphic>
                </wp:inline>
              </w:drawing>
            </w:r>
          </w:p>
        </w:tc>
        <w:tc>
          <w:tcPr>
            <w:tcW w:w="5222" w:type="dxa"/>
            <w:vAlign w:val="center"/>
          </w:tcPr>
          <w:p w14:paraId="41B2AEA7" w14:textId="77777777" w:rsidR="005259FC" w:rsidRDefault="005259FC" w:rsidP="00E31E13">
            <w:r w:rsidRPr="00B515D0">
              <w:t>Sensor animation when it detects units or is in the logic input turned on.</w:t>
            </w:r>
          </w:p>
        </w:tc>
      </w:tr>
      <w:tr w:rsidR="005259FC" w14:paraId="0C6F67D4" w14:textId="77777777" w:rsidTr="00E31E13">
        <w:tc>
          <w:tcPr>
            <w:tcW w:w="5224" w:type="dxa"/>
            <w:vAlign w:val="center"/>
          </w:tcPr>
          <w:p w14:paraId="65FDAC43" w14:textId="0DBA4271" w:rsidR="005259FC" w:rsidRPr="00A65A70" w:rsidRDefault="005259FC" w:rsidP="00E31E13">
            <w:pPr>
              <w:jc w:val="center"/>
              <w:rPr>
                <w:noProof/>
              </w:rPr>
            </w:pPr>
            <w:r>
              <w:rPr>
                <w:noProof/>
              </w:rPr>
              <w:drawing>
                <wp:inline distT="0" distB="0" distL="0" distR="0" wp14:anchorId="3D939389" wp14:editId="618FC83B">
                  <wp:extent cx="1600200" cy="419100"/>
                  <wp:effectExtent l="0" t="0" r="0" b="0"/>
                  <wp:docPr id="814911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600200" cy="419100"/>
                          </a:xfrm>
                          <a:prstGeom prst="rect">
                            <a:avLst/>
                          </a:prstGeom>
                          <a:noFill/>
                          <a:ln>
                            <a:noFill/>
                          </a:ln>
                        </pic:spPr>
                      </pic:pic>
                    </a:graphicData>
                  </a:graphic>
                </wp:inline>
              </w:drawing>
            </w:r>
          </w:p>
        </w:tc>
        <w:tc>
          <w:tcPr>
            <w:tcW w:w="5222" w:type="dxa"/>
            <w:vAlign w:val="center"/>
          </w:tcPr>
          <w:p w14:paraId="4FC67B27" w14:textId="77777777" w:rsidR="005259FC" w:rsidRPr="00B515D0" w:rsidRDefault="005259FC" w:rsidP="00E31E13">
            <w:r w:rsidRPr="00B515D0">
              <w:t>Sensor animation when forcing or simulating not detecting units or forcing logic input off ignoring sensor input.</w:t>
            </w:r>
          </w:p>
        </w:tc>
      </w:tr>
      <w:tr w:rsidR="005259FC" w14:paraId="50EA3317" w14:textId="77777777" w:rsidTr="00E31E13">
        <w:tc>
          <w:tcPr>
            <w:tcW w:w="5224" w:type="dxa"/>
            <w:vAlign w:val="center"/>
          </w:tcPr>
          <w:p w14:paraId="28EEEFA2" w14:textId="73D05438" w:rsidR="005259FC" w:rsidRPr="00A65A70" w:rsidRDefault="005259FC" w:rsidP="00E31E13">
            <w:pPr>
              <w:jc w:val="center"/>
              <w:rPr>
                <w:noProof/>
              </w:rPr>
            </w:pPr>
            <w:r>
              <w:rPr>
                <w:noProof/>
              </w:rPr>
              <w:drawing>
                <wp:inline distT="0" distB="0" distL="0" distR="0" wp14:anchorId="1A3BDDC2" wp14:editId="05B7273C">
                  <wp:extent cx="1571625" cy="419100"/>
                  <wp:effectExtent l="0" t="0" r="9525" b="0"/>
                  <wp:docPr id="149437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72619" name=""/>
                          <pic:cNvPicPr/>
                        </pic:nvPicPr>
                        <pic:blipFill>
                          <a:blip r:embed="rId177"/>
                          <a:stretch>
                            <a:fillRect/>
                          </a:stretch>
                        </pic:blipFill>
                        <pic:spPr>
                          <a:xfrm>
                            <a:off x="0" y="0"/>
                            <a:ext cx="1571625" cy="419100"/>
                          </a:xfrm>
                          <a:prstGeom prst="rect">
                            <a:avLst/>
                          </a:prstGeom>
                        </pic:spPr>
                      </pic:pic>
                    </a:graphicData>
                  </a:graphic>
                </wp:inline>
              </w:drawing>
            </w:r>
          </w:p>
        </w:tc>
        <w:tc>
          <w:tcPr>
            <w:tcW w:w="5222" w:type="dxa"/>
            <w:vAlign w:val="center"/>
          </w:tcPr>
          <w:p w14:paraId="716BD57E" w14:textId="77777777" w:rsidR="005259FC" w:rsidRPr="00B515D0" w:rsidRDefault="005259FC" w:rsidP="00E31E13">
            <w:r w:rsidRPr="00B515D0">
              <w:t>Sensor animation when forced or simulated to detect units or forcing logic input on ignoring sensor input.</w:t>
            </w:r>
          </w:p>
        </w:tc>
      </w:tr>
      <w:tr w:rsidR="005259FC" w14:paraId="0E35D964" w14:textId="77777777" w:rsidTr="00E31E13">
        <w:tc>
          <w:tcPr>
            <w:tcW w:w="5224" w:type="dxa"/>
            <w:vAlign w:val="center"/>
          </w:tcPr>
          <w:p w14:paraId="43B6DDFC" w14:textId="0014A27C" w:rsidR="005259FC" w:rsidRPr="003C1F11" w:rsidRDefault="005259FC" w:rsidP="00E31E13">
            <w:pPr>
              <w:jc w:val="center"/>
              <w:rPr>
                <w:noProof/>
              </w:rPr>
            </w:pPr>
            <w:r>
              <w:rPr>
                <w:noProof/>
              </w:rPr>
              <w:drawing>
                <wp:inline distT="0" distB="0" distL="0" distR="0" wp14:anchorId="32AA30E9" wp14:editId="46232786">
                  <wp:extent cx="1581150" cy="390525"/>
                  <wp:effectExtent l="0" t="0" r="0" b="0"/>
                  <wp:docPr id="805578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1581150" cy="390525"/>
                          </a:xfrm>
                          <a:prstGeom prst="rect">
                            <a:avLst/>
                          </a:prstGeom>
                          <a:noFill/>
                          <a:ln>
                            <a:noFill/>
                          </a:ln>
                        </pic:spPr>
                      </pic:pic>
                    </a:graphicData>
                  </a:graphic>
                </wp:inline>
              </w:drawing>
            </w:r>
          </w:p>
        </w:tc>
        <w:tc>
          <w:tcPr>
            <w:tcW w:w="5222" w:type="dxa"/>
            <w:vAlign w:val="center"/>
          </w:tcPr>
          <w:p w14:paraId="596EE436" w14:textId="77777777" w:rsidR="005259FC" w:rsidRPr="00B515D0" w:rsidRDefault="005259FC" w:rsidP="00E31E13">
            <w:r w:rsidRPr="00B515D0">
              <w:t>Sensor animation when it does not detect units, or it is in the logic input turned off</w:t>
            </w:r>
            <w:r>
              <w:t xml:space="preserve"> and it is in alarm</w:t>
            </w:r>
          </w:p>
        </w:tc>
      </w:tr>
      <w:tr w:rsidR="005259FC" w14:paraId="20EC5E5F" w14:textId="77777777" w:rsidTr="00E31E13">
        <w:tc>
          <w:tcPr>
            <w:tcW w:w="5224" w:type="dxa"/>
            <w:vAlign w:val="center"/>
          </w:tcPr>
          <w:p w14:paraId="6148FDA7" w14:textId="4BFDC32F" w:rsidR="005259FC" w:rsidRPr="00F74D00" w:rsidRDefault="005259FC" w:rsidP="00E31E13">
            <w:pPr>
              <w:jc w:val="center"/>
              <w:rPr>
                <w:noProof/>
              </w:rPr>
            </w:pPr>
            <w:r>
              <w:rPr>
                <w:noProof/>
              </w:rPr>
              <w:drawing>
                <wp:inline distT="0" distB="0" distL="0" distR="0" wp14:anchorId="6135C5BA" wp14:editId="66EF60BC">
                  <wp:extent cx="1647825" cy="419100"/>
                  <wp:effectExtent l="0" t="0" r="9525" b="0"/>
                  <wp:docPr id="85777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6917" name=""/>
                          <pic:cNvPicPr/>
                        </pic:nvPicPr>
                        <pic:blipFill>
                          <a:blip r:embed="rId179"/>
                          <a:stretch>
                            <a:fillRect/>
                          </a:stretch>
                        </pic:blipFill>
                        <pic:spPr>
                          <a:xfrm>
                            <a:off x="0" y="0"/>
                            <a:ext cx="1647825" cy="419100"/>
                          </a:xfrm>
                          <a:prstGeom prst="rect">
                            <a:avLst/>
                          </a:prstGeom>
                        </pic:spPr>
                      </pic:pic>
                    </a:graphicData>
                  </a:graphic>
                </wp:inline>
              </w:drawing>
            </w:r>
          </w:p>
        </w:tc>
        <w:tc>
          <w:tcPr>
            <w:tcW w:w="5222" w:type="dxa"/>
            <w:vAlign w:val="center"/>
          </w:tcPr>
          <w:p w14:paraId="4837D4D2" w14:textId="77777777" w:rsidR="005259FC" w:rsidRPr="00B515D0" w:rsidRDefault="005259FC" w:rsidP="00E31E13">
            <w:r w:rsidRPr="00B515D0">
              <w:t>Sensor animation when it detects units or is in the logic input turned on</w:t>
            </w:r>
            <w:r>
              <w:t xml:space="preserve"> and it is in alarm</w:t>
            </w:r>
          </w:p>
        </w:tc>
      </w:tr>
      <w:tr w:rsidR="005259FC" w14:paraId="66F0D654" w14:textId="77777777" w:rsidTr="00E31E13">
        <w:tc>
          <w:tcPr>
            <w:tcW w:w="5224" w:type="dxa"/>
            <w:vAlign w:val="center"/>
          </w:tcPr>
          <w:p w14:paraId="18E14C05" w14:textId="77777777" w:rsidR="005259FC" w:rsidRDefault="005259FC" w:rsidP="00E31E13">
            <w:pPr>
              <w:jc w:val="center"/>
              <w:rPr>
                <w:noProof/>
              </w:rPr>
            </w:pPr>
            <w:r>
              <w:rPr>
                <w:noProof/>
              </w:rPr>
              <w:drawing>
                <wp:inline distT="0" distB="0" distL="0" distR="0" wp14:anchorId="32DC6B99" wp14:editId="4D18ABF7">
                  <wp:extent cx="1590675" cy="400050"/>
                  <wp:effectExtent l="0" t="0" r="9525" b="0"/>
                  <wp:docPr id="944395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95554" name=""/>
                          <pic:cNvPicPr/>
                        </pic:nvPicPr>
                        <pic:blipFill>
                          <a:blip r:embed="rId180"/>
                          <a:stretch>
                            <a:fillRect/>
                          </a:stretch>
                        </pic:blipFill>
                        <pic:spPr>
                          <a:xfrm>
                            <a:off x="0" y="0"/>
                            <a:ext cx="1590675" cy="400050"/>
                          </a:xfrm>
                          <a:prstGeom prst="rect">
                            <a:avLst/>
                          </a:prstGeom>
                        </pic:spPr>
                      </pic:pic>
                    </a:graphicData>
                  </a:graphic>
                </wp:inline>
              </w:drawing>
            </w:r>
          </w:p>
          <w:p w14:paraId="625C1413" w14:textId="7BCE428F" w:rsidR="003C2C98" w:rsidRDefault="003C2C98" w:rsidP="00E31E13">
            <w:pPr>
              <w:jc w:val="center"/>
              <w:rPr>
                <w:noProof/>
              </w:rPr>
            </w:pPr>
          </w:p>
        </w:tc>
        <w:tc>
          <w:tcPr>
            <w:tcW w:w="5222" w:type="dxa"/>
            <w:vAlign w:val="center"/>
          </w:tcPr>
          <w:p w14:paraId="017B0163" w14:textId="1E290F30" w:rsidR="005259FC" w:rsidRPr="00B515D0" w:rsidRDefault="003C2C98" w:rsidP="00E31E13">
            <w:r w:rsidRPr="003C2C98">
              <w:t>Sensor animation when in disabled mode.</w:t>
            </w:r>
          </w:p>
        </w:tc>
      </w:tr>
    </w:tbl>
    <w:p w14:paraId="2473F98F" w14:textId="77777777" w:rsidR="003C2C98" w:rsidRDefault="003C2C98" w:rsidP="003C2C98">
      <w:pPr>
        <w:pStyle w:val="Caption"/>
        <w:jc w:val="center"/>
        <w:rPr>
          <w:i w:val="0"/>
          <w:iCs w:val="0"/>
        </w:rPr>
      </w:pPr>
    </w:p>
    <w:p w14:paraId="7536486E" w14:textId="2FB23433" w:rsidR="003C2C98" w:rsidRDefault="003C2C98" w:rsidP="003C2C98">
      <w:pPr>
        <w:pStyle w:val="Caption"/>
        <w:jc w:val="center"/>
        <w:rPr>
          <w:i w:val="0"/>
          <w:iCs w:val="0"/>
        </w:rPr>
      </w:pPr>
      <w:bookmarkStart w:id="126" w:name="_Toc170815469"/>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65</w:t>
      </w:r>
      <w:r w:rsidRPr="006A6E67">
        <w:rPr>
          <w:i w:val="0"/>
          <w:iCs w:val="0"/>
        </w:rPr>
        <w:fldChar w:fldCharType="end"/>
      </w:r>
      <w:r w:rsidRPr="006A6E67">
        <w:rPr>
          <w:i w:val="0"/>
          <w:iCs w:val="0"/>
        </w:rPr>
        <w:t>.</w:t>
      </w:r>
      <w:r>
        <w:rPr>
          <w:i w:val="0"/>
          <w:iCs w:val="0"/>
        </w:rPr>
        <w:t xml:space="preserve"> </w:t>
      </w:r>
      <w:r w:rsidRPr="00804396">
        <w:rPr>
          <w:i w:val="0"/>
          <w:iCs w:val="0"/>
        </w:rPr>
        <w:t>Popup Screen</w:t>
      </w:r>
      <w:r w:rsidRPr="004410CD">
        <w:rPr>
          <w:i w:val="0"/>
          <w:iCs w:val="0"/>
        </w:rPr>
        <w:t xml:space="preserve">, </w:t>
      </w:r>
      <w:r>
        <w:rPr>
          <w:i w:val="0"/>
          <w:iCs w:val="0"/>
        </w:rPr>
        <w:t>sensor</w:t>
      </w:r>
      <w:r w:rsidRPr="004410CD">
        <w:rPr>
          <w:i w:val="0"/>
          <w:iCs w:val="0"/>
        </w:rPr>
        <w:t xml:space="preserve"> animations</w:t>
      </w:r>
      <w:r>
        <w:rPr>
          <w:i w:val="0"/>
          <w:iCs w:val="0"/>
        </w:rPr>
        <w:t xml:space="preserve"> status</w:t>
      </w:r>
      <w:bookmarkEnd w:id="126"/>
    </w:p>
    <w:p w14:paraId="4FA8E3F1" w14:textId="77777777" w:rsidR="00EB5603" w:rsidRDefault="00EB5603" w:rsidP="00EB5603">
      <w:pPr>
        <w:spacing w:after="160" w:line="259" w:lineRule="auto"/>
      </w:pPr>
    </w:p>
    <w:p w14:paraId="1D3D8758" w14:textId="77777777" w:rsidR="00EB5603" w:rsidRDefault="00EB5603" w:rsidP="00EB5603">
      <w:r>
        <w:t>During operation ensure that the system is safe to operate. IT IS POSSIBLE TO DAMAGE THE EQUIPMENT AND INJURY PERSONNEL IN MANUAL OR AUTOMATIC MODE.</w:t>
      </w:r>
    </w:p>
    <w:p w14:paraId="5C7DF8EF" w14:textId="77777777" w:rsidR="00EB5603" w:rsidRDefault="00EB5603" w:rsidP="00EB5603">
      <w:r>
        <w:t>ONLY QUALIFIED PERSONNEL SHOULD OPERATE THIS MODE.</w:t>
      </w:r>
    </w:p>
    <w:p w14:paraId="67C3CAFA" w14:textId="77777777" w:rsidR="00EB5603" w:rsidRDefault="00EB5603" w:rsidP="00EB5603">
      <w:r>
        <w:t xml:space="preserve">PAC TECHNOLOGIES </w:t>
      </w:r>
      <w:r w:rsidRPr="00181E98">
        <w:t>REJECTS ANY REPONSIBILITY OF DAMAGE MADE TO EQUIPMENT AND PERSONNEL.</w:t>
      </w:r>
    </w:p>
    <w:p w14:paraId="03D4A054" w14:textId="7B5CF20F" w:rsidR="00EB5603" w:rsidRDefault="00EB5603" w:rsidP="004C127B">
      <w:r>
        <w:br w:type="page"/>
      </w:r>
    </w:p>
    <w:p w14:paraId="0F175BFC" w14:textId="77777777" w:rsidR="00EB5603" w:rsidRDefault="00EB5603" w:rsidP="000B1F32">
      <w:pPr>
        <w:pStyle w:val="Heading2"/>
        <w:numPr>
          <w:ilvl w:val="1"/>
          <w:numId w:val="1"/>
        </w:numPr>
      </w:pPr>
      <w:bookmarkStart w:id="127" w:name="_Toc170815400"/>
      <w:r>
        <w:lastRenderedPageBreak/>
        <w:t xml:space="preserve">HMI </w:t>
      </w:r>
      <w:r w:rsidRPr="002C6E43">
        <w:t>Maintenance</w:t>
      </w:r>
      <w:r>
        <w:t xml:space="preserve"> Screen</w:t>
      </w:r>
      <w:r w:rsidRPr="00922D98">
        <w:t>.</w:t>
      </w:r>
      <w:bookmarkEnd w:id="127"/>
    </w:p>
    <w:p w14:paraId="0E307F22" w14:textId="77777777" w:rsidR="00EB5603" w:rsidRDefault="00EB5603" w:rsidP="00EB5603">
      <w:pPr>
        <w:spacing w:after="160" w:line="259" w:lineRule="auto"/>
      </w:pPr>
    </w:p>
    <w:p w14:paraId="7589F1BF" w14:textId="2F50B2AA" w:rsidR="00EB5603" w:rsidRDefault="003107E0" w:rsidP="00EB5603">
      <w:pPr>
        <w:spacing w:after="160" w:line="259" w:lineRule="auto"/>
      </w:pPr>
      <w:r w:rsidRPr="003107E0">
        <w:t>Pressing the "MAINTENANCE" button at the bottom of the screen loads the maintenance screen, which displays the PLC communication network and its connected devices. For the control cards, it will primarily show the master card or card number 1 of each distribution panel.</w:t>
      </w:r>
      <w:r>
        <w:t xml:space="preserve"> </w:t>
      </w:r>
      <w:r w:rsidR="00EB5603">
        <w:t>T</w:t>
      </w:r>
      <w:r w:rsidR="00EB5603" w:rsidRPr="00835D84">
        <w:t>he screen</w:t>
      </w:r>
      <w:r w:rsidR="00EB5603">
        <w:t xml:space="preserve"> and navigation buttons are</w:t>
      </w:r>
      <w:r w:rsidR="00EB5603" w:rsidRPr="00835D84">
        <w:t xml:space="preserve"> shown in the following figure.</w:t>
      </w:r>
    </w:p>
    <w:p w14:paraId="480C27A5" w14:textId="78427593" w:rsidR="00EB5603" w:rsidRDefault="00000000" w:rsidP="00EB5603">
      <w:pPr>
        <w:spacing w:after="160" w:line="259" w:lineRule="auto"/>
      </w:pPr>
      <w:r>
        <w:rPr>
          <w:noProof/>
        </w:rPr>
        <w:pict w14:anchorId="63541B6C">
          <v:shape id="_x0000_s2933" type="#_x0000_t34" style="position:absolute;margin-left:349.3pt;margin-top:268.2pt;width:106.2pt;height:31.85pt;rotation:180;z-index:256286720;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" adj=",-383646,-99966" strokecolor="red" strokeweight=".5pt">
            <v:stroke endarrow="block"/>
          </v:shape>
        </w:pict>
      </w:r>
      <w:r>
        <w:rPr>
          <w:noProof/>
        </w:rPr>
        <w:pict w14:anchorId="580217B3">
          <v:oval id="_x0000_s2934" style="position:absolute;margin-left:455.5pt;margin-top:286.65pt;width:28.5pt;height:27.75pt;z-index:25628774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0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" fillcolor="white [3201]" strokecolor="red" strokeweight="1pt">
            <v:stroke joinstyle="miter"/>
            <v:textbox>
              <w:txbxContent>
                <w:p w14:paraId="0036225D" w14:textId="19B88B55" w:rsidR="003107E0" w:rsidRPr="00EF520C" w:rsidRDefault="003107E0" w:rsidP="003107E0">
                  <w:pPr>
                    <w:jc w:val="center"/>
                    <w:rPr>
                      <w:color w:val="FF0000"/>
                      <w:lang w:val="en-US"/>
                    </w:rPr>
                  </w:pPr>
                  <w:r>
                    <w:rPr>
                      <w:color w:val="FF0000"/>
                      <w:lang w:val="en-US"/>
                    </w:rPr>
                    <w:t>8</w:t>
                  </w:r>
                </w:p>
              </w:txbxContent>
            </v:textbox>
          </v:oval>
        </w:pict>
      </w:r>
      <w:r>
        <w:rPr>
          <w:noProof/>
        </w:rPr>
        <w:pict w14:anchorId="63541B6C">
          <v:shape id="_x0000_s2931" type="#_x0000_t34" style="position:absolute;margin-left:1.55pt;margin-top:229.1pt;width:18.1pt;height:7.6pt;rotation:90;flip:x;z-index:25628467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" adj=",1391211,-51076" strokecolor="red" strokeweight=".5pt">
            <v:stroke endarrow="block"/>
          </v:shape>
        </w:pict>
      </w:r>
      <w:r>
        <w:rPr>
          <w:noProof/>
        </w:rPr>
        <w:pict w14:anchorId="580217B3">
          <v:oval id="_x0000_s2932" style="position:absolute;margin-left:-5.95pt;margin-top:200.25pt;width:28.5pt;height:27.75pt;z-index:2562856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0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" fillcolor="white [3201]" strokecolor="red" strokeweight="1pt">
            <v:stroke joinstyle="miter"/>
            <v:textbox>
              <w:txbxContent>
                <w:p w14:paraId="47CDF1AA" w14:textId="17276084" w:rsidR="00EE0B5B" w:rsidRPr="00EF520C" w:rsidRDefault="00EE0B5B" w:rsidP="00EE0B5B">
                  <w:pPr>
                    <w:jc w:val="center"/>
                    <w:rPr>
                      <w:color w:val="FF0000"/>
                      <w:lang w:val="en-US"/>
                    </w:rPr>
                  </w:pPr>
                  <w:r>
                    <w:rPr>
                      <w:color w:val="FF0000"/>
                      <w:lang w:val="en-US"/>
                    </w:rPr>
                    <w:t>7</w:t>
                  </w:r>
                </w:p>
              </w:txbxContent>
            </v:textbox>
          </v:oval>
        </w:pict>
      </w:r>
      <w:r>
        <w:rPr>
          <w:noProof/>
        </w:rPr>
        <w:pict w14:anchorId="63541B6C">
          <v:shape id="_x0000_s2929" type="#_x0000_t34" style="position:absolute;margin-left:16pt;margin-top:83.45pt;width:47.2pt;height:16.5pt;z-index:256282624;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" adj=",-457004,-23797" strokecolor="red" strokeweight=".5pt">
            <v:stroke endarrow="block"/>
          </v:shape>
        </w:pict>
      </w:r>
      <w:r>
        <w:rPr>
          <w:noProof/>
        </w:rPr>
        <w:pict w14:anchorId="580217B3">
          <v:oval id="_x0000_s2930" style="position:absolute;margin-left:3.25pt;margin-top:59.85pt;width:28.5pt;height:27.75pt;z-index:25628364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0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" fillcolor="white [3201]" strokecolor="red" strokeweight="1pt">
            <v:stroke joinstyle="miter"/>
            <v:textbox>
              <w:txbxContent>
                <w:p w14:paraId="0A1A965B" w14:textId="2DEDF58D" w:rsidR="00EE0B5B" w:rsidRPr="00EF520C" w:rsidRDefault="00EE0B5B" w:rsidP="00EE0B5B">
                  <w:pPr>
                    <w:jc w:val="center"/>
                    <w:rPr>
                      <w:color w:val="FF0000"/>
                      <w:lang w:val="en-US"/>
                    </w:rPr>
                  </w:pPr>
                  <w:r>
                    <w:rPr>
                      <w:color w:val="FF0000"/>
                      <w:lang w:val="en-US"/>
                    </w:rPr>
                    <w:t>6</w:t>
                  </w:r>
                </w:p>
              </w:txbxContent>
            </v:textbox>
          </v:oval>
        </w:pict>
      </w:r>
      <w:r>
        <w:rPr>
          <w:noProof/>
        </w:rPr>
        <w:pict w14:anchorId="2CACDF91">
          <v:shape id="_x0000_s2928" type="#_x0000_t34" style="position:absolute;margin-left:318pt;margin-top:33.3pt;width:34.5pt;height:31.8pt;rotation:180;flip:y;z-index:256281600;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" adj=",200513,-209896" strokecolor="red" strokeweight=".5pt">
            <v:stroke endarrow="block"/>
          </v:shape>
        </w:pict>
      </w:r>
      <w:r>
        <w:rPr>
          <w:noProof/>
        </w:rPr>
        <w:pict w14:anchorId="580217B3">
          <v:oval id="_x0000_s2927" style="position:absolute;margin-left:353.25pt;margin-top:20.95pt;width:28.5pt;height:27.75pt;z-index:2562805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0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" fillcolor="white [3201]" strokecolor="red" strokeweight="1pt">
            <v:stroke joinstyle="miter"/>
            <v:textbox>
              <w:txbxContent>
                <w:p w14:paraId="15938FA6" w14:textId="3A693649" w:rsidR="00EE0B5B" w:rsidRPr="00EF520C" w:rsidRDefault="00EE0B5B" w:rsidP="00EE0B5B">
                  <w:pPr>
                    <w:jc w:val="center"/>
                    <w:rPr>
                      <w:color w:val="FF0000"/>
                      <w:lang w:val="en-US"/>
                    </w:rPr>
                  </w:pPr>
                  <w:r>
                    <w:rPr>
                      <w:color w:val="FF0000"/>
                      <w:lang w:val="en-US"/>
                    </w:rPr>
                    <w:t>5</w:t>
                  </w:r>
                </w:p>
              </w:txbxContent>
            </v:textbox>
          </v:oval>
        </w:pict>
      </w:r>
      <w:r>
        <w:rPr>
          <w:noProof/>
        </w:rPr>
        <w:pict w14:anchorId="2CACDF91">
          <v:shape id="_x0000_s2926" type="#_x0000_t34" style="position:absolute;margin-left:264.75pt;margin-top:29.55pt;width:34.5pt;height:31.8pt;rotation:180;flip:y;z-index:25627955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" adj=",200513,-209896" strokecolor="red" strokeweight=".5pt">
            <v:stroke endarrow="block"/>
          </v:shape>
        </w:pict>
      </w:r>
      <w:r>
        <w:rPr>
          <w:noProof/>
        </w:rPr>
        <w:pict w14:anchorId="580217B3">
          <v:oval id="_x0000_s2925" style="position:absolute;margin-left:300pt;margin-top:17.2pt;width:28.5pt;height:27.75pt;z-index:2562785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0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" fillcolor="white [3201]" strokecolor="red" strokeweight="1pt">
            <v:stroke joinstyle="miter"/>
            <v:textbox>
              <w:txbxContent>
                <w:p w14:paraId="0225B365" w14:textId="00D4611A" w:rsidR="00EE0B5B" w:rsidRPr="00EF520C" w:rsidRDefault="00EE0B5B" w:rsidP="00EE0B5B">
                  <w:pPr>
                    <w:jc w:val="center"/>
                    <w:rPr>
                      <w:color w:val="FF0000"/>
                      <w:lang w:val="en-US"/>
                    </w:rPr>
                  </w:pPr>
                  <w:r>
                    <w:rPr>
                      <w:color w:val="FF0000"/>
                      <w:lang w:val="en-US"/>
                    </w:rPr>
                    <w:t>4</w:t>
                  </w:r>
                </w:p>
              </w:txbxContent>
            </v:textbox>
          </v:oval>
        </w:pict>
      </w:r>
      <w:r>
        <w:rPr>
          <w:noProof/>
        </w:rPr>
        <w:pict w14:anchorId="2CACDF91">
          <v:shape id="_x0000_s2924" type="#_x0000_t34" style="position:absolute;margin-left:207.8pt;margin-top:53.9pt;width:22.4pt;height:9pt;rotation:90;flip:x;z-index:256277504;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" adj=",750840,-241554" strokecolor="red" strokeweight=".5pt">
            <v:stroke endarrow="block"/>
          </v:shape>
        </w:pict>
      </w:r>
      <w:r>
        <w:rPr>
          <w:noProof/>
        </w:rPr>
        <w:pict w14:anchorId="121558F3">
          <v:oval id="Oval 1232707988" o:spid="_x0000_s2813" style="position:absolute;margin-left:99pt;margin-top:11.95pt;width:28.5pt;height:27.75pt;z-index:25618636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KYmdQ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" fillcolor="white [3201]" strokecolor="red" strokeweight="1pt">
            <v:stroke joinstyle="miter"/>
            <v:textbox>
              <w:txbxContent>
                <w:p w14:paraId="7F0995A3" w14:textId="77777777" w:rsidR="00EB5603" w:rsidRPr="00EF520C" w:rsidRDefault="00EB5603" w:rsidP="00EB5603">
                  <w:pPr>
                    <w:jc w:val="center"/>
                    <w:rPr>
                      <w:color w:val="FF0000"/>
                      <w:lang w:val="en-US"/>
                    </w:rPr>
                  </w:pPr>
                  <w:r>
                    <w:rPr>
                      <w:color w:val="FF0000"/>
                      <w:lang w:val="en-US"/>
                    </w:rPr>
                    <w:t>1</w:t>
                  </w:r>
                </w:p>
              </w:txbxContent>
            </v:textbox>
          </v:oval>
        </w:pict>
      </w:r>
      <w:r>
        <w:rPr>
          <w:noProof/>
        </w:rPr>
        <w:pict w14:anchorId="2CACDF91">
          <v:shape id="Straight Arrow Connector 1232707987" o:spid="_x0000_s2812" type="#_x0000_t34" style="position:absolute;margin-left:109.7pt;margin-top:42.5pt;width:35.6pt;height:31.5pt;rotation:90;flip:x;z-index:256185344;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" adj=",209897,-89646" strokecolor="red" strokeweight=".5pt">
            <v:stroke endarrow="block"/>
          </v:shape>
        </w:pict>
      </w:r>
      <w:r>
        <w:rPr>
          <w:noProof/>
        </w:rPr>
        <w:pict w14:anchorId="580217B3">
          <v:oval id="_x0000_s2923" style="position:absolute;margin-left:199.5pt;margin-top:19.45pt;width:28.5pt;height:27.75pt;z-index:2562764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0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" fillcolor="white [3201]" strokecolor="red" strokeweight="1pt">
            <v:stroke joinstyle="miter"/>
            <v:textbox>
              <w:txbxContent>
                <w:p w14:paraId="69272AE3" w14:textId="45D13D14" w:rsidR="00EE0B5B" w:rsidRPr="00EF520C" w:rsidRDefault="00EE0B5B" w:rsidP="00EE0B5B">
                  <w:pPr>
                    <w:jc w:val="center"/>
                    <w:rPr>
                      <w:color w:val="FF0000"/>
                      <w:lang w:val="en-US"/>
                    </w:rPr>
                  </w:pPr>
                  <w:r>
                    <w:rPr>
                      <w:color w:val="FF0000"/>
                      <w:lang w:val="en-US"/>
                    </w:rPr>
                    <w:t>3</w:t>
                  </w:r>
                </w:p>
              </w:txbxContent>
            </v:textbox>
          </v:oval>
        </w:pict>
      </w:r>
      <w:r>
        <w:rPr>
          <w:noProof/>
        </w:rPr>
        <w:pict w14:anchorId="63541B6C">
          <v:shape id="Straight Arrow Connector 1232708223" o:spid="_x0000_s2814" type="#_x0000_t34" style="position:absolute;margin-left:150pt;margin-top:43.05pt;width:33.75pt;height:15.75pt;z-index:25618739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" adj="10784,-423360,-119040" strokecolor="red" strokeweight=".5pt">
            <v:stroke endarrow="block"/>
          </v:shape>
        </w:pict>
      </w:r>
      <w:r>
        <w:rPr>
          <w:noProof/>
        </w:rPr>
        <w:pict w14:anchorId="580217B3">
          <v:oval id="Oval 1232708224" o:spid="_x0000_s2815" style="position:absolute;margin-left:137.25pt;margin-top:19.45pt;width:28.5pt;height:27.75pt;z-index:25618841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" fillcolor="white [3201]" strokecolor="red" strokeweight="1pt">
            <v:stroke joinstyle="miter"/>
            <v:textbox>
              <w:txbxContent>
                <w:p w14:paraId="2DBE97DC" w14:textId="77777777" w:rsidR="00EB5603" w:rsidRPr="00EF520C" w:rsidRDefault="00EB5603" w:rsidP="00EB5603">
                  <w:pPr>
                    <w:jc w:val="center"/>
                    <w:rPr>
                      <w:color w:val="FF0000"/>
                      <w:lang w:val="en-US"/>
                    </w:rPr>
                  </w:pPr>
                  <w:r>
                    <w:rPr>
                      <w:color w:val="FF0000"/>
                      <w:lang w:val="en-US"/>
                    </w:rPr>
                    <w:t>2</w:t>
                  </w:r>
                </w:p>
              </w:txbxContent>
            </v:textbox>
          </v:oval>
        </w:pict>
      </w:r>
      <w:r w:rsidR="00EB5603" w:rsidRPr="00620A58">
        <w:rPr>
          <w:noProof/>
        </w:rPr>
        <w:t xml:space="preserve"> </w:t>
      </w:r>
      <w:r w:rsidR="00EE0B5B">
        <w:rPr>
          <w:noProof/>
        </w:rPr>
        <w:drawing>
          <wp:inline distT="0" distB="0" distL="0" distR="0" wp14:anchorId="1A629E26" wp14:editId="2EE84B7C">
            <wp:extent cx="6644640" cy="3794760"/>
            <wp:effectExtent l="0" t="0" r="0" b="0"/>
            <wp:docPr id="1593300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6644640" cy="3794760"/>
                    </a:xfrm>
                    <a:prstGeom prst="rect">
                      <a:avLst/>
                    </a:prstGeom>
                    <a:noFill/>
                    <a:ln>
                      <a:noFill/>
                    </a:ln>
                  </pic:spPr>
                </pic:pic>
              </a:graphicData>
            </a:graphic>
          </wp:inline>
        </w:drawing>
      </w:r>
    </w:p>
    <w:p w14:paraId="1559B724" w14:textId="4C32FA1D" w:rsidR="00EB5603" w:rsidRPr="005010B9" w:rsidRDefault="00EB5603" w:rsidP="00EB5603">
      <w:pPr>
        <w:pStyle w:val="Caption"/>
        <w:jc w:val="center"/>
        <w:rPr>
          <w:i w:val="0"/>
          <w:iCs w:val="0"/>
        </w:rPr>
      </w:pPr>
      <w:bookmarkStart w:id="128" w:name="_Toc170815470"/>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66</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sidRPr="008D3FA4">
        <w:rPr>
          <w:i w:val="0"/>
          <w:iCs w:val="0"/>
        </w:rPr>
        <w:t>Maintenance</w:t>
      </w:r>
      <w:r>
        <w:rPr>
          <w:i w:val="0"/>
          <w:iCs w:val="0"/>
        </w:rPr>
        <w:t>.</w:t>
      </w:r>
      <w:bookmarkEnd w:id="128"/>
    </w:p>
    <w:p w14:paraId="1BC07D2F" w14:textId="40377013" w:rsidR="001B1393" w:rsidRDefault="001B1393" w:rsidP="00EB5603">
      <w:pPr>
        <w:spacing w:after="160" w:line="259" w:lineRule="auto"/>
        <w:rPr>
          <w:rFonts w:eastAsiaTheme="minorEastAsia"/>
          <w:szCs w:val="20"/>
        </w:rPr>
      </w:pPr>
    </w:p>
    <w:p w14:paraId="2A4ECF0F" w14:textId="45E2F38F" w:rsidR="00EB5603" w:rsidRDefault="00EB5603" w:rsidP="00EB5603">
      <w:pPr>
        <w:spacing w:after="160" w:line="259" w:lineRule="auto"/>
        <w:rPr>
          <w:rFonts w:eastAsiaTheme="minorEastAsia"/>
          <w:szCs w:val="20"/>
        </w:rPr>
      </w:pPr>
      <w:r>
        <w:rPr>
          <w:rFonts w:eastAsiaTheme="minorEastAsia"/>
          <w:szCs w:val="20"/>
        </w:rPr>
        <w:t>T</w:t>
      </w:r>
      <w:r w:rsidRPr="00A7357C">
        <w:rPr>
          <w:rFonts w:eastAsiaTheme="minorEastAsia"/>
          <w:szCs w:val="20"/>
        </w:rPr>
        <w:t xml:space="preserve">he </w:t>
      </w:r>
      <w:r>
        <w:rPr>
          <w:rFonts w:eastAsiaTheme="minorEastAsia"/>
          <w:szCs w:val="20"/>
        </w:rPr>
        <w:t xml:space="preserve">HMI </w:t>
      </w:r>
      <w:r w:rsidRPr="008D3FA4">
        <w:rPr>
          <w:rFonts w:eastAsiaTheme="minorEastAsia"/>
          <w:szCs w:val="20"/>
        </w:rPr>
        <w:t xml:space="preserve">Maintenance </w:t>
      </w:r>
      <w:r w:rsidRPr="00197FFC">
        <w:rPr>
          <w:rFonts w:eastAsiaTheme="minorEastAsia"/>
          <w:szCs w:val="20"/>
        </w:rPr>
        <w:t>composed for:</w:t>
      </w:r>
    </w:p>
    <w:p w14:paraId="2C6A40D3" w14:textId="77777777" w:rsidR="00EB5603" w:rsidRDefault="00EB5603" w:rsidP="00EB5603">
      <w:pPr>
        <w:pStyle w:val="ListParagraph"/>
        <w:spacing w:after="160" w:line="259" w:lineRule="auto"/>
        <w:ind w:right="0" w:firstLine="0"/>
      </w:pPr>
    </w:p>
    <w:p w14:paraId="0345B858" w14:textId="7D9D798D" w:rsidR="00EB5603" w:rsidRDefault="003107E0" w:rsidP="00EB5603">
      <w:pPr>
        <w:pStyle w:val="ListParagraph"/>
        <w:numPr>
          <w:ilvl w:val="0"/>
          <w:numId w:val="10"/>
        </w:numPr>
        <w:spacing w:after="160" w:line="259" w:lineRule="auto"/>
        <w:ind w:right="0"/>
      </w:pPr>
      <w:r>
        <w:t>HMI</w:t>
      </w:r>
      <w:r w:rsidR="00EB5603">
        <w:t>.</w:t>
      </w:r>
      <w:r w:rsidR="00EB5603" w:rsidRPr="005010B9">
        <w:t xml:space="preserve"> </w:t>
      </w:r>
      <w:r w:rsidRPr="003107E0">
        <w:t>The HMI screen has no animation; it is for informational purposes only.</w:t>
      </w:r>
    </w:p>
    <w:p w14:paraId="24BDCBB5" w14:textId="77777777" w:rsidR="00EB5603" w:rsidRDefault="00EB5603" w:rsidP="00EB5603">
      <w:pPr>
        <w:pStyle w:val="ListParagraph"/>
        <w:spacing w:after="160" w:line="259" w:lineRule="auto"/>
        <w:ind w:right="0" w:firstLine="0"/>
      </w:pPr>
    </w:p>
    <w:p w14:paraId="203C9A07" w14:textId="18CD8A29" w:rsidR="00EB5603" w:rsidRDefault="003107E0" w:rsidP="00EB5603">
      <w:pPr>
        <w:pStyle w:val="ListParagraph"/>
        <w:numPr>
          <w:ilvl w:val="0"/>
          <w:numId w:val="10"/>
        </w:numPr>
        <w:spacing w:after="160" w:line="259" w:lineRule="auto"/>
        <w:ind w:right="0"/>
      </w:pPr>
      <w:r>
        <w:t>PLC</w:t>
      </w:r>
      <w:r w:rsidR="00EB5603">
        <w:t>.</w:t>
      </w:r>
      <w:r w:rsidR="00EB5603" w:rsidRPr="00960D5B">
        <w:t xml:space="preserve"> </w:t>
      </w:r>
      <w:r w:rsidRPr="003107E0">
        <w:t xml:space="preserve">The </w:t>
      </w:r>
      <w:r>
        <w:t>PLC</w:t>
      </w:r>
      <w:r w:rsidRPr="003107E0">
        <w:t xml:space="preserve"> has no animation; it is for informational purposes only.</w:t>
      </w:r>
    </w:p>
    <w:p w14:paraId="34355782" w14:textId="77777777" w:rsidR="003107E0" w:rsidRDefault="003107E0" w:rsidP="003107E0">
      <w:pPr>
        <w:pStyle w:val="ListParagraph"/>
      </w:pPr>
    </w:p>
    <w:p w14:paraId="327BE485" w14:textId="524FAE42" w:rsidR="003107E0" w:rsidRDefault="003107E0" w:rsidP="003107E0">
      <w:pPr>
        <w:pStyle w:val="ListParagraph"/>
        <w:numPr>
          <w:ilvl w:val="0"/>
          <w:numId w:val="10"/>
        </w:numPr>
        <w:spacing w:after="160" w:line="259" w:lineRule="auto"/>
        <w:ind w:right="0"/>
      </w:pPr>
      <w:r w:rsidRPr="003107E0">
        <w:t>ET200</w:t>
      </w:r>
      <w:r>
        <w:t xml:space="preserve"> IO MCC</w:t>
      </w:r>
      <w:r w:rsidRPr="003107E0">
        <w:t xml:space="preserve"> Periphery Animation: This device manages the input and output cards with the PLC. If the PLC loses communication with this device, the animation will change to red to inform the user that the connection has been lost.</w:t>
      </w:r>
    </w:p>
    <w:p w14:paraId="4685596E" w14:textId="77777777" w:rsidR="003107E0" w:rsidRDefault="003107E0" w:rsidP="003107E0">
      <w:pPr>
        <w:pStyle w:val="ListParagraph"/>
      </w:pPr>
    </w:p>
    <w:p w14:paraId="6A5B2AC9" w14:textId="58E14AFD" w:rsidR="003107E0" w:rsidRDefault="003107E0" w:rsidP="00EB5603">
      <w:pPr>
        <w:pStyle w:val="ListParagraph"/>
        <w:numPr>
          <w:ilvl w:val="0"/>
          <w:numId w:val="10"/>
        </w:numPr>
        <w:spacing w:after="160" w:line="259" w:lineRule="auto"/>
        <w:ind w:right="0"/>
      </w:pPr>
      <w:r w:rsidRPr="003107E0">
        <w:t>ET200 RIO1 Periphery Animation: This device manages the input and output cards with the PLC. If the PLC loses communication with this device, the animation will change to red to inform the user that the connection has been lost.</w:t>
      </w:r>
    </w:p>
    <w:p w14:paraId="6DEBF4E2" w14:textId="77777777" w:rsidR="003107E0" w:rsidRDefault="003107E0" w:rsidP="003107E0">
      <w:pPr>
        <w:pStyle w:val="ListParagraph"/>
      </w:pPr>
    </w:p>
    <w:p w14:paraId="1CF5E105" w14:textId="133004A4" w:rsidR="00162D27" w:rsidRDefault="003107E0" w:rsidP="00162D27">
      <w:pPr>
        <w:pStyle w:val="ListParagraph"/>
        <w:numPr>
          <w:ilvl w:val="0"/>
          <w:numId w:val="10"/>
        </w:numPr>
        <w:spacing w:after="160" w:line="259" w:lineRule="auto"/>
        <w:ind w:right="0"/>
      </w:pPr>
      <w:r w:rsidRPr="003107E0">
        <w:t>ET200 RIO</w:t>
      </w:r>
      <w:r>
        <w:t>2</w:t>
      </w:r>
      <w:r w:rsidRPr="003107E0">
        <w:t xml:space="preserve"> Periphery Animation: This device manages the input and output cards with the PLC. If the PLC loses communication with this device, the animation will change to red to inform the user that the connection has been lost.</w:t>
      </w:r>
    </w:p>
    <w:p w14:paraId="02463E80" w14:textId="77777777" w:rsidR="00162D27" w:rsidRDefault="00162D27" w:rsidP="00162D27">
      <w:pPr>
        <w:pStyle w:val="ListParagraph"/>
      </w:pPr>
    </w:p>
    <w:p w14:paraId="394A2EA3" w14:textId="64B16046" w:rsidR="003107E0" w:rsidRDefault="00162D27" w:rsidP="00162D27">
      <w:pPr>
        <w:pStyle w:val="ListParagraph"/>
        <w:numPr>
          <w:ilvl w:val="0"/>
          <w:numId w:val="10"/>
        </w:numPr>
        <w:spacing w:after="160" w:line="259" w:lineRule="auto"/>
        <w:ind w:right="0"/>
      </w:pPr>
      <w:r>
        <w:t>Control Card Animation: This animation indicates if there is a communication failure between the master card and the PLC, or between the master card and its slave cards.</w:t>
      </w:r>
      <w:r w:rsidR="004C127B">
        <w:t xml:space="preserve"> </w:t>
      </w:r>
      <w:r w:rsidR="004C127B" w:rsidRPr="004C127B">
        <w:t>The following figure shows an example of when communication is lost with some cards.</w:t>
      </w:r>
    </w:p>
    <w:p w14:paraId="24317341" w14:textId="139046EB" w:rsidR="00A90051" w:rsidRDefault="00A90051" w:rsidP="00A90051">
      <w:pPr>
        <w:pStyle w:val="ListParagraph"/>
        <w:spacing w:after="160" w:line="259" w:lineRule="auto"/>
        <w:ind w:right="0" w:firstLine="0"/>
        <w:jc w:val="center"/>
      </w:pPr>
      <w:r>
        <w:rPr>
          <w:noProof/>
        </w:rPr>
        <w:drawing>
          <wp:inline distT="0" distB="0" distL="0" distR="0" wp14:anchorId="20FD7014" wp14:editId="44126E00">
            <wp:extent cx="4758002" cy="2691322"/>
            <wp:effectExtent l="0" t="0" r="0" b="0"/>
            <wp:docPr id="61304177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41779" name="Picture 1" descr="A computer screen shot of a computer&#10;&#10;Description automatically generated"/>
                    <pic:cNvPicPr/>
                  </pic:nvPicPr>
                  <pic:blipFill>
                    <a:blip r:embed="rId182"/>
                    <a:stretch>
                      <a:fillRect/>
                    </a:stretch>
                  </pic:blipFill>
                  <pic:spPr>
                    <a:xfrm>
                      <a:off x="0" y="0"/>
                      <a:ext cx="4787154" cy="2707811"/>
                    </a:xfrm>
                    <a:prstGeom prst="rect">
                      <a:avLst/>
                    </a:prstGeom>
                  </pic:spPr>
                </pic:pic>
              </a:graphicData>
            </a:graphic>
          </wp:inline>
        </w:drawing>
      </w:r>
    </w:p>
    <w:p w14:paraId="1D7CAC2D" w14:textId="3BBCD0F8" w:rsidR="00503A95" w:rsidRPr="005010B9" w:rsidRDefault="00503A95" w:rsidP="00503A95">
      <w:pPr>
        <w:pStyle w:val="Caption"/>
        <w:jc w:val="center"/>
        <w:rPr>
          <w:i w:val="0"/>
          <w:iCs w:val="0"/>
        </w:rPr>
      </w:pPr>
      <w:bookmarkStart w:id="129" w:name="_Toc170815471"/>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67</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sidRPr="008D3FA4">
        <w:rPr>
          <w:i w:val="0"/>
          <w:iCs w:val="0"/>
        </w:rPr>
        <w:t>Maintenance</w:t>
      </w:r>
      <w:r>
        <w:rPr>
          <w:i w:val="0"/>
          <w:iCs w:val="0"/>
        </w:rPr>
        <w:t>.</w:t>
      </w:r>
      <w:bookmarkEnd w:id="129"/>
    </w:p>
    <w:p w14:paraId="4F581CAD" w14:textId="77777777" w:rsidR="00162D27" w:rsidRDefault="00162D27" w:rsidP="00162D27">
      <w:pPr>
        <w:pStyle w:val="ListParagraph"/>
      </w:pPr>
    </w:p>
    <w:p w14:paraId="08841CF8" w14:textId="555FE72B" w:rsidR="00162D27" w:rsidRDefault="00162D27" w:rsidP="00162D27">
      <w:pPr>
        <w:pStyle w:val="ListParagraph"/>
        <w:numPr>
          <w:ilvl w:val="0"/>
          <w:numId w:val="10"/>
        </w:numPr>
        <w:spacing w:after="160" w:line="259" w:lineRule="auto"/>
        <w:ind w:right="0"/>
      </w:pPr>
      <w:r w:rsidRPr="00162D27">
        <w:t>Master-Slaves panel. When the operator selects or presses on any of the master cards, this section displays the communication status of the master card with its slaves (Note not all distribution panels contain 8 cards)</w:t>
      </w:r>
      <w:r>
        <w:t>.</w:t>
      </w:r>
    </w:p>
    <w:p w14:paraId="7A15F027" w14:textId="77777777" w:rsidR="00A90051" w:rsidRDefault="00A90051" w:rsidP="00A90051">
      <w:pPr>
        <w:pStyle w:val="ListParagraph"/>
      </w:pPr>
    </w:p>
    <w:p w14:paraId="1AC7FDFA" w14:textId="60A16992" w:rsidR="00503A95" w:rsidRDefault="00503A95" w:rsidP="00900D0C">
      <w:pPr>
        <w:pStyle w:val="ListParagraph"/>
        <w:numPr>
          <w:ilvl w:val="0"/>
          <w:numId w:val="10"/>
        </w:numPr>
        <w:spacing w:after="160" w:line="259" w:lineRule="auto"/>
        <w:ind w:right="0"/>
      </w:pPr>
      <w:r w:rsidRPr="00503A95">
        <w:t>Cards: In the box where the master card and its slaves are displayed, selecting or pressing on it opens a pop-up window where the user can see the elements connected to this card and their operational status</w:t>
      </w:r>
      <w:r>
        <w:t xml:space="preserve"> (</w:t>
      </w:r>
      <w:r>
        <w:rPr>
          <w:rStyle w:val="rynqvb"/>
          <w:lang w:val="en"/>
        </w:rPr>
        <w:t>At this point is where the user opens the pop-up window of the sensors and motors that are disabled</w:t>
      </w:r>
      <w:r>
        <w:t>)</w:t>
      </w:r>
      <w:r w:rsidRPr="00503A95">
        <w:t>. An example of this pop-up window is shown in the following figure.</w:t>
      </w:r>
    </w:p>
    <w:p w14:paraId="53166611" w14:textId="77777777" w:rsidR="00503A95" w:rsidRDefault="00503A95" w:rsidP="00503A95">
      <w:pPr>
        <w:pStyle w:val="ListParagraph"/>
      </w:pPr>
    </w:p>
    <w:p w14:paraId="7DEFA760" w14:textId="6234CCDC" w:rsidR="003107E0" w:rsidRDefault="00503A95" w:rsidP="00503A95">
      <w:pPr>
        <w:spacing w:after="160" w:line="259" w:lineRule="auto"/>
        <w:jc w:val="center"/>
      </w:pPr>
      <w:r>
        <w:rPr>
          <w:noProof/>
        </w:rPr>
        <w:drawing>
          <wp:inline distT="0" distB="0" distL="0" distR="0" wp14:anchorId="39373621" wp14:editId="0DFEDD4C">
            <wp:extent cx="2412460" cy="1593850"/>
            <wp:effectExtent l="0" t="0" r="0" b="0"/>
            <wp:docPr id="728102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2950" name="Picture 1" descr="A screenshot of a computer&#10;&#10;Description automatically generated"/>
                    <pic:cNvPicPr/>
                  </pic:nvPicPr>
                  <pic:blipFill>
                    <a:blip r:embed="rId183"/>
                    <a:stretch>
                      <a:fillRect/>
                    </a:stretch>
                  </pic:blipFill>
                  <pic:spPr>
                    <a:xfrm>
                      <a:off x="0" y="0"/>
                      <a:ext cx="2412762" cy="1594050"/>
                    </a:xfrm>
                    <a:prstGeom prst="rect">
                      <a:avLst/>
                    </a:prstGeom>
                  </pic:spPr>
                </pic:pic>
              </a:graphicData>
            </a:graphic>
          </wp:inline>
        </w:drawing>
      </w:r>
    </w:p>
    <w:p w14:paraId="38F61CB6" w14:textId="59D93C99" w:rsidR="004C127B" w:rsidRDefault="004C127B" w:rsidP="004C127B">
      <w:pPr>
        <w:pStyle w:val="Caption"/>
        <w:jc w:val="center"/>
        <w:rPr>
          <w:i w:val="0"/>
          <w:iCs w:val="0"/>
        </w:rPr>
      </w:pPr>
      <w:bookmarkStart w:id="130" w:name="_Toc170815472"/>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68</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sidRPr="008D3FA4">
        <w:rPr>
          <w:i w:val="0"/>
          <w:iCs w:val="0"/>
        </w:rPr>
        <w:t xml:space="preserve">Maintenance </w:t>
      </w:r>
      <w:r>
        <w:rPr>
          <w:i w:val="0"/>
          <w:iCs w:val="0"/>
        </w:rPr>
        <w:t xml:space="preserve">Control </w:t>
      </w:r>
      <w:r w:rsidRPr="004C127B">
        <w:rPr>
          <w:i w:val="0"/>
          <w:iCs w:val="0"/>
        </w:rPr>
        <w:t>Card</w:t>
      </w:r>
      <w:r>
        <w:rPr>
          <w:i w:val="0"/>
          <w:iCs w:val="0"/>
        </w:rPr>
        <w:t xml:space="preserve"> devices.</w:t>
      </w:r>
      <w:bookmarkEnd w:id="130"/>
    </w:p>
    <w:p w14:paraId="698775AF" w14:textId="77777777" w:rsidR="004C127B" w:rsidRDefault="004C127B" w:rsidP="004C127B"/>
    <w:p w14:paraId="537FBE2C" w14:textId="6A80C80C" w:rsidR="004C127B" w:rsidRDefault="004C127B" w:rsidP="004C127B">
      <w:r>
        <w:lastRenderedPageBreak/>
        <w:t>During operation ensure that the system is safe to operate. IT IS POSSIBLE TO DAMAGE THE EQUIPMENT AND INJURY PERSONNEL IN MANUAL OR AUTOMATIC MODE.</w:t>
      </w:r>
    </w:p>
    <w:p w14:paraId="66AF7CB1" w14:textId="77777777" w:rsidR="004C127B" w:rsidRDefault="004C127B" w:rsidP="004C127B">
      <w:r>
        <w:t>ONLY QUALIFIED PERSONNEL SHOULD OPERATE THIS MODE.</w:t>
      </w:r>
    </w:p>
    <w:p w14:paraId="754F82EA" w14:textId="77777777" w:rsidR="004C127B" w:rsidRDefault="004C127B" w:rsidP="004C127B">
      <w:r>
        <w:t xml:space="preserve">PAC TECHNOLOGIES </w:t>
      </w:r>
      <w:r w:rsidRPr="00181E98">
        <w:t>REJECTS ANY REPONSIBILITY OF DAMAGE MADE TO EQUIPMENT AND PERSONNEL.</w:t>
      </w:r>
    </w:p>
    <w:p w14:paraId="065E4B70" w14:textId="77777777" w:rsidR="004C127B" w:rsidRDefault="004C127B" w:rsidP="004C127B">
      <w:pPr>
        <w:spacing w:after="160" w:line="259" w:lineRule="auto"/>
      </w:pPr>
      <w:r>
        <w:br w:type="page"/>
      </w:r>
    </w:p>
    <w:p w14:paraId="7DE984E0" w14:textId="77777777" w:rsidR="00EB5603" w:rsidRDefault="00EB5603" w:rsidP="00EB5603"/>
    <w:p w14:paraId="71727303" w14:textId="606B724E" w:rsidR="004D5C37" w:rsidRDefault="004D5C37" w:rsidP="000B1F32">
      <w:pPr>
        <w:pStyle w:val="Heading2"/>
        <w:numPr>
          <w:ilvl w:val="1"/>
          <w:numId w:val="1"/>
        </w:numPr>
      </w:pPr>
      <w:bookmarkStart w:id="131" w:name="_Toc170815401"/>
      <w:r>
        <w:t>HMI Settings Screen</w:t>
      </w:r>
      <w:r w:rsidRPr="00922D98">
        <w:t>.</w:t>
      </w:r>
      <w:bookmarkEnd w:id="131"/>
    </w:p>
    <w:p w14:paraId="4EB33D24" w14:textId="400C3424" w:rsidR="004D5C37" w:rsidRDefault="004D5C37" w:rsidP="004D5C37">
      <w:pPr>
        <w:spacing w:after="160" w:line="259" w:lineRule="auto"/>
      </w:pPr>
    </w:p>
    <w:p w14:paraId="1D4F4BDC" w14:textId="543B5D8E" w:rsidR="00DF5247" w:rsidRDefault="00DF5247" w:rsidP="00DF5247">
      <w:pPr>
        <w:spacing w:after="160" w:line="259" w:lineRule="auto"/>
      </w:pPr>
      <w:r w:rsidRPr="00835D84">
        <w:t>Pressing the "</w:t>
      </w:r>
      <w:r w:rsidRPr="008900BE">
        <w:t xml:space="preserve"> </w:t>
      </w:r>
      <w:r w:rsidRPr="00DF5247">
        <w:t>SETTINGS</w:t>
      </w:r>
      <w:r w:rsidRPr="00835D84">
        <w:t xml:space="preserve"> " button at the bottom of the screen loads the </w:t>
      </w:r>
      <w:r>
        <w:t>settings</w:t>
      </w:r>
      <w:r w:rsidRPr="00835D84">
        <w:t xml:space="preserve"> screen,</w:t>
      </w:r>
      <w:r w:rsidRPr="00DF5247">
        <w:t xml:space="preserve"> </w:t>
      </w:r>
      <w:r>
        <w:t>t</w:t>
      </w:r>
      <w:r w:rsidRPr="0053220B">
        <w:t xml:space="preserve">his screen shows the user </w:t>
      </w:r>
      <w:r w:rsidR="004C127B" w:rsidRPr="0053220B">
        <w:t>some</w:t>
      </w:r>
      <w:r w:rsidRPr="0053220B">
        <w:t xml:space="preserve"> important state variables</w:t>
      </w:r>
      <w:r w:rsidR="004C127B">
        <w:t xml:space="preserve"> and the user control for the HMI</w:t>
      </w:r>
      <w:r w:rsidRPr="00835D84">
        <w:t>, the screen is shown in the following figure.</w:t>
      </w:r>
    </w:p>
    <w:p w14:paraId="472E8046" w14:textId="3D72C209" w:rsidR="00DF5247" w:rsidRDefault="00DF5247" w:rsidP="00DF5247">
      <w:pPr>
        <w:spacing w:after="160" w:line="259" w:lineRule="auto"/>
      </w:pPr>
    </w:p>
    <w:p w14:paraId="6CF3A7A2" w14:textId="10490A33" w:rsidR="004D5C37" w:rsidRDefault="00000000">
      <w:pPr>
        <w:spacing w:after="160" w:line="259" w:lineRule="auto"/>
      </w:pPr>
      <w:r>
        <w:rPr>
          <w:noProof/>
        </w:rPr>
        <w:pict w14:anchorId="2D146F39">
          <v:shape id="_x0000_s2946" type="#_x0000_t34" style="position:absolute;margin-left:194.95pt;margin-top:26.25pt;width:124.5pt;height:5.2pt;rotation:180;z-index:25630003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" adj=",-1229538,-61668" strokecolor="red" strokeweight=".5pt">
            <v:stroke endarrow="block"/>
          </v:shape>
        </w:pict>
      </w:r>
      <w:r>
        <w:rPr>
          <w:noProof/>
        </w:rPr>
        <w:pict w14:anchorId="3D6FCE88">
          <v:oval id="_x0000_s2945" style="position:absolute;margin-left:319.45pt;margin-top:17.1pt;width:28.5pt;height:27.75pt;z-index:2562990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X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" fillcolor="white [3201]" strokecolor="red" strokeweight="1pt">
            <v:stroke joinstyle="miter"/>
            <v:textbox>
              <w:txbxContent>
                <w:p w14:paraId="6C4F35A3" w14:textId="0A2623C5" w:rsidR="00466A48" w:rsidRPr="00EF520C" w:rsidRDefault="004B5275" w:rsidP="00466A48">
                  <w:pPr>
                    <w:jc w:val="center"/>
                    <w:rPr>
                      <w:color w:val="FF0000"/>
                      <w:lang w:val="en-US"/>
                    </w:rPr>
                  </w:pPr>
                  <w:r>
                    <w:rPr>
                      <w:color w:val="FF0000"/>
                      <w:lang w:val="en-US"/>
                    </w:rPr>
                    <w:t>6</w:t>
                  </w:r>
                </w:p>
              </w:txbxContent>
            </v:textbox>
          </v:oval>
        </w:pict>
      </w:r>
      <w:r>
        <w:rPr>
          <w:noProof/>
        </w:rPr>
        <w:pict w14:anchorId="2D146F39">
          <v:shape id="Straight Arrow Connector 1232708082" o:spid="_x0000_s2100" type="#_x0000_t34" style="position:absolute;margin-left:323.95pt;margin-top:150.6pt;width:78.25pt;height:27.2pt;rotation:180;z-index:252197888;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" adj="10793,-351278,-120960" strokecolor="red" strokeweight=".5pt">
            <v:stroke endarrow="block"/>
          </v:shape>
        </w:pict>
      </w:r>
      <w:r>
        <w:rPr>
          <w:noProof/>
        </w:rPr>
        <w:pict w14:anchorId="5920A35F">
          <v:oval id="Oval 1232708076" o:spid="_x0000_s2095" style="position:absolute;margin-left:401.45pt;margin-top:163.7pt;width:28.5pt;height:27.75pt;z-index:252185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OacgIAAEMFAAAOAAAAZHJzL2Uyb0RvYy54bWysVF9v2yAQf5+074B4Xx27SbdGdaqoVaZJ&#10;VRu1nfpMMCRomGNAYmeffgd2nGzN0zQ/4Dvud//v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" fillcolor="white [3201]" strokecolor="red" strokeweight="1pt">
            <v:stroke joinstyle="miter"/>
            <v:textbox>
              <w:txbxContent>
                <w:p w14:paraId="6A6F57B3" w14:textId="519B2A2B" w:rsidR="009C29F5" w:rsidRPr="00EF520C" w:rsidRDefault="00466A48" w:rsidP="009C29F5">
                  <w:pPr>
                    <w:jc w:val="center"/>
                    <w:rPr>
                      <w:color w:val="FF0000"/>
                      <w:lang w:val="en-US"/>
                    </w:rPr>
                  </w:pPr>
                  <w:r>
                    <w:rPr>
                      <w:color w:val="FF0000"/>
                      <w:lang w:val="en-US"/>
                    </w:rPr>
                    <w:t>1</w:t>
                  </w:r>
                </w:p>
              </w:txbxContent>
            </v:textbox>
          </v:oval>
        </w:pict>
      </w:r>
      <w:r>
        <w:rPr>
          <w:noProof/>
        </w:rPr>
        <w:pict w14:anchorId="72B79098">
          <v:shape id="Straight Arrow Connector 1232708081" o:spid="_x0000_s2105" type="#_x0000_t34" style="position:absolute;margin-left:83.95pt;margin-top:126.7pt;width:47.3pt;height:37pt;flip:y;z-index:252195840;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" adj="13996,250005,-54776" strokecolor="red" strokeweight=".5pt">
            <v:stroke endarrow="block"/>
          </v:shape>
        </w:pict>
      </w:r>
      <w:r>
        <w:rPr>
          <w:noProof/>
        </w:rPr>
        <w:pict w14:anchorId="3D6FCE88">
          <v:oval id="Oval 1232708075" o:spid="_x0000_s2094" style="position:absolute;margin-left:55.45pt;margin-top:150.6pt;width:28.5pt;height:27.75pt;z-index:2521845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grX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" fillcolor="white [3201]" strokecolor="red" strokeweight="1pt">
            <v:stroke joinstyle="miter"/>
            <v:textbox>
              <w:txbxContent>
                <w:p w14:paraId="66D86414" w14:textId="7919D962" w:rsidR="009C29F5" w:rsidRPr="00EF520C" w:rsidRDefault="004B5275" w:rsidP="009C29F5">
                  <w:pPr>
                    <w:jc w:val="center"/>
                    <w:rPr>
                      <w:color w:val="FF0000"/>
                      <w:lang w:val="en-US"/>
                    </w:rPr>
                  </w:pPr>
                  <w:r>
                    <w:rPr>
                      <w:color w:val="FF0000"/>
                      <w:lang w:val="en-US"/>
                    </w:rPr>
                    <w:t>7</w:t>
                  </w:r>
                </w:p>
              </w:txbxContent>
            </v:textbox>
          </v:oval>
        </w:pict>
      </w:r>
      <w:r>
        <w:rPr>
          <w:noProof/>
        </w:rPr>
        <w:pict w14:anchorId="5205A75B">
          <v:shape id="Straight Arrow Connector 1232708080" o:spid="_x0000_s2104" type="#_x0000_t34" style="position:absolute;margin-left:81.45pt;margin-top:109.5pt;width:53.55pt;height:23.35pt;flip:y;z-index:252193792;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" adj="10790,367616,-47375" strokecolor="red" strokeweight=".5pt">
            <v:stroke endarrow="block"/>
          </v:shape>
        </w:pict>
      </w:r>
      <w:r>
        <w:rPr>
          <w:noProof/>
        </w:rPr>
        <w:pict w14:anchorId="4C5B5AD6">
          <v:oval id="Oval 1232708074" o:spid="_x0000_s2093" style="position:absolute;margin-left:52.95pt;margin-top:119.55pt;width:28.5pt;height:27.75pt;z-index:25218355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" fillcolor="white [3201]" strokecolor="red" strokeweight="1pt">
            <v:stroke joinstyle="miter"/>
            <v:textbox>
              <w:txbxContent>
                <w:p w14:paraId="4D50D217" w14:textId="7CA80539" w:rsidR="009C29F5" w:rsidRPr="00EF520C" w:rsidRDefault="004B5275" w:rsidP="009C29F5">
                  <w:pPr>
                    <w:jc w:val="center"/>
                    <w:rPr>
                      <w:color w:val="FF0000"/>
                      <w:lang w:val="en-US"/>
                    </w:rPr>
                  </w:pPr>
                  <w:r>
                    <w:rPr>
                      <w:color w:val="FF0000"/>
                      <w:lang w:val="en-US"/>
                    </w:rPr>
                    <w:t>5</w:t>
                  </w:r>
                </w:p>
              </w:txbxContent>
            </v:textbox>
          </v:oval>
        </w:pict>
      </w:r>
      <w:r>
        <w:rPr>
          <w:noProof/>
        </w:rPr>
        <w:pict w14:anchorId="24F64F2C">
          <v:shape id="Straight Arrow Connector 1232708079" o:spid="_x0000_s2099" type="#_x0000_t34" style="position:absolute;margin-left:79.45pt;margin-top:91pt;width:52.4pt;height:9.45pt;flip:y;z-index:252191744;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" adj=",834286,-47590" strokecolor="red" strokeweight=".5pt">
            <v:stroke endarrow="block"/>
          </v:shape>
        </w:pict>
      </w:r>
      <w:r>
        <w:rPr>
          <w:noProof/>
        </w:rPr>
        <w:pict w14:anchorId="05963F2F">
          <v:shape id="Straight Arrow Connector 1232708078" o:spid="_x0000_s2098" type="#_x0000_t34" style="position:absolute;margin-left:80.9pt;margin-top:63.65pt;width:49.25pt;height:10.1pt;flip:y;z-index:252189696;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" adj="10789,723493,-51270" strokecolor="red" strokeweight=".5pt">
            <v:stroke endarrow="block"/>
          </v:shape>
        </w:pict>
      </w:r>
      <w:r>
        <w:rPr>
          <w:noProof/>
        </w:rPr>
        <w:pict w14:anchorId="61A060F1">
          <v:oval id="Oval 1232708073" o:spid="_x0000_s2092" style="position:absolute;margin-left:50.95pt;margin-top:88.2pt;width:28.5pt;height:27.75pt;z-index:25218252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FlNcwIAAEM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" fillcolor="white [3201]" strokecolor="red" strokeweight="1pt">
            <v:stroke joinstyle="miter"/>
            <v:textbox>
              <w:txbxContent>
                <w:p w14:paraId="77F787BF" w14:textId="4B370431" w:rsidR="009C29F5" w:rsidRPr="00EF520C" w:rsidRDefault="00466A48" w:rsidP="009C29F5">
                  <w:pPr>
                    <w:jc w:val="center"/>
                    <w:rPr>
                      <w:color w:val="FF0000"/>
                      <w:lang w:val="en-US"/>
                    </w:rPr>
                  </w:pPr>
                  <w:r>
                    <w:rPr>
                      <w:color w:val="FF0000"/>
                      <w:lang w:val="en-US"/>
                    </w:rPr>
                    <w:t>4</w:t>
                  </w:r>
                </w:p>
              </w:txbxContent>
            </v:textbox>
          </v:oval>
        </w:pict>
      </w:r>
      <w:r>
        <w:rPr>
          <w:noProof/>
        </w:rPr>
        <w:pict w14:anchorId="4D3B0AD5">
          <v:oval id="Oval 1232708072" o:spid="_x0000_s2091" style="position:absolute;margin-left:51.45pt;margin-top:59.05pt;width:28.5pt;height:27.75pt;z-index:25218150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HAcgIAAEM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" fillcolor="white [3201]" strokecolor="red" strokeweight="1pt">
            <v:stroke joinstyle="miter"/>
            <v:textbox>
              <w:txbxContent>
                <w:p w14:paraId="082BBD29" w14:textId="74DFA609" w:rsidR="009C29F5" w:rsidRPr="00EF520C" w:rsidRDefault="00466A48" w:rsidP="009C29F5">
                  <w:pPr>
                    <w:jc w:val="center"/>
                    <w:rPr>
                      <w:color w:val="FF0000"/>
                      <w:lang w:val="en-US"/>
                    </w:rPr>
                  </w:pPr>
                  <w:r>
                    <w:rPr>
                      <w:color w:val="FF0000"/>
                      <w:lang w:val="en-US"/>
                    </w:rPr>
                    <w:t>3</w:t>
                  </w:r>
                </w:p>
              </w:txbxContent>
            </v:textbox>
          </v:oval>
        </w:pict>
      </w:r>
      <w:r>
        <w:rPr>
          <w:noProof/>
        </w:rPr>
        <w:pict w14:anchorId="478EEAEC">
          <v:shape id="Straight Arrow Connector 1232708070" o:spid="_x0000_s2097" type="#_x0000_t32" style="position:absolute;margin-left:80.9pt;margin-top:41.6pt;width:58.5pt;height:0;z-index:252179456;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" adj="-43163,-1,-43163" strokecolor="red" strokeweight=".5pt">
            <v:stroke endarrow="block" joinstyle="miter"/>
          </v:shape>
        </w:pict>
      </w:r>
      <w:r>
        <w:rPr>
          <w:noProof/>
        </w:rPr>
        <w:pict w14:anchorId="428E5CC0">
          <v:oval id="Oval 1232708071" o:spid="_x0000_s2090" style="position:absolute;margin-left:51.45pt;margin-top:29.15pt;width:28.5pt;height:27.75pt;z-index:2521804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7iNcwIAAEM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" fillcolor="white [3201]" strokecolor="red" strokeweight="1pt">
            <v:stroke joinstyle="miter"/>
            <v:textbox>
              <w:txbxContent>
                <w:p w14:paraId="65CB4257" w14:textId="47438094" w:rsidR="009C29F5" w:rsidRPr="00EF520C" w:rsidRDefault="00466A48" w:rsidP="009C29F5">
                  <w:pPr>
                    <w:jc w:val="center"/>
                    <w:rPr>
                      <w:color w:val="FF0000"/>
                      <w:lang w:val="en-US"/>
                    </w:rPr>
                  </w:pPr>
                  <w:r>
                    <w:rPr>
                      <w:color w:val="FF0000"/>
                      <w:lang w:val="en-US"/>
                    </w:rPr>
                    <w:t>2</w:t>
                  </w:r>
                </w:p>
              </w:txbxContent>
            </v:textbox>
          </v:oval>
        </w:pict>
      </w:r>
      <w:r w:rsidR="00BC6EC0">
        <w:rPr>
          <w:noProof/>
        </w:rPr>
        <w:drawing>
          <wp:inline distT="0" distB="0" distL="0" distR="0" wp14:anchorId="030939F0" wp14:editId="69A41512">
            <wp:extent cx="6645910" cy="3725545"/>
            <wp:effectExtent l="0" t="0" r="0" b="0"/>
            <wp:docPr id="8714935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93512" name="Picture 1" descr="A screenshot of a computer&#10;&#10;Description automatically generated"/>
                    <pic:cNvPicPr/>
                  </pic:nvPicPr>
                  <pic:blipFill>
                    <a:blip r:embed="rId184"/>
                    <a:stretch>
                      <a:fillRect/>
                    </a:stretch>
                  </pic:blipFill>
                  <pic:spPr>
                    <a:xfrm>
                      <a:off x="0" y="0"/>
                      <a:ext cx="6645910" cy="3725545"/>
                    </a:xfrm>
                    <a:prstGeom prst="rect">
                      <a:avLst/>
                    </a:prstGeom>
                  </pic:spPr>
                </pic:pic>
              </a:graphicData>
            </a:graphic>
          </wp:inline>
        </w:drawing>
      </w:r>
    </w:p>
    <w:p w14:paraId="7ADC0DF8" w14:textId="5F1905D3" w:rsidR="00DF5247" w:rsidRDefault="00DF5247" w:rsidP="00DF5247">
      <w:pPr>
        <w:pStyle w:val="Caption"/>
        <w:jc w:val="center"/>
        <w:rPr>
          <w:i w:val="0"/>
          <w:iCs w:val="0"/>
        </w:rPr>
      </w:pPr>
      <w:bookmarkStart w:id="132" w:name="_Toc170815473"/>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69</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sidRPr="00DF5247">
        <w:rPr>
          <w:i w:val="0"/>
          <w:iCs w:val="0"/>
        </w:rPr>
        <w:t>Settings Screen</w:t>
      </w:r>
      <w:r>
        <w:rPr>
          <w:i w:val="0"/>
          <w:iCs w:val="0"/>
        </w:rPr>
        <w:t>.</w:t>
      </w:r>
      <w:bookmarkEnd w:id="132"/>
    </w:p>
    <w:p w14:paraId="47309669" w14:textId="60C55CB1" w:rsidR="00DF5247" w:rsidRPr="00DF5247" w:rsidRDefault="00DF5247" w:rsidP="00DF5247"/>
    <w:p w14:paraId="6710EF6F" w14:textId="7201AE52" w:rsidR="00DF5247" w:rsidRDefault="00DF5247" w:rsidP="00DF5247">
      <w:pPr>
        <w:spacing w:after="160" w:line="259" w:lineRule="auto"/>
        <w:rPr>
          <w:rFonts w:eastAsiaTheme="minorEastAsia"/>
          <w:szCs w:val="20"/>
        </w:rPr>
      </w:pPr>
      <w:r>
        <w:rPr>
          <w:rFonts w:eastAsiaTheme="minorEastAsia"/>
          <w:szCs w:val="20"/>
        </w:rPr>
        <w:t>T</w:t>
      </w:r>
      <w:r w:rsidRPr="00A7357C">
        <w:rPr>
          <w:rFonts w:eastAsiaTheme="minorEastAsia"/>
          <w:szCs w:val="20"/>
        </w:rPr>
        <w:t xml:space="preserve">he </w:t>
      </w:r>
      <w:r>
        <w:rPr>
          <w:rFonts w:eastAsiaTheme="minorEastAsia"/>
          <w:szCs w:val="20"/>
        </w:rPr>
        <w:t xml:space="preserve">HMI </w:t>
      </w:r>
      <w:r w:rsidRPr="00DF5247">
        <w:t>Settings Screen</w:t>
      </w:r>
      <w:r w:rsidRPr="00197FFC">
        <w:rPr>
          <w:rFonts w:eastAsiaTheme="minorEastAsia"/>
          <w:szCs w:val="20"/>
        </w:rPr>
        <w:t xml:space="preserve"> is composed for:</w:t>
      </w:r>
    </w:p>
    <w:p w14:paraId="14AE095E" w14:textId="6ACC3C9F" w:rsidR="00466A48" w:rsidRDefault="00466A48" w:rsidP="00626317">
      <w:pPr>
        <w:pStyle w:val="ListParagraph"/>
        <w:numPr>
          <w:ilvl w:val="0"/>
          <w:numId w:val="14"/>
        </w:numPr>
      </w:pPr>
      <w:r>
        <w:t xml:space="preserve">PLC Signature. </w:t>
      </w:r>
      <w:r w:rsidRPr="00466A48">
        <w:t>At this point the user can see the software and hardware signature that the PLC has and its security cards.</w:t>
      </w:r>
    </w:p>
    <w:p w14:paraId="514469D3" w14:textId="77777777" w:rsidR="00466A48" w:rsidRDefault="00466A48" w:rsidP="00466A48">
      <w:pPr>
        <w:pStyle w:val="ListParagraph"/>
        <w:ind w:firstLine="0"/>
      </w:pPr>
    </w:p>
    <w:p w14:paraId="2EA00CEA" w14:textId="4C4C7F21" w:rsidR="00F90B39" w:rsidRDefault="0043051F" w:rsidP="00626317">
      <w:pPr>
        <w:pStyle w:val="ListParagraph"/>
        <w:numPr>
          <w:ilvl w:val="0"/>
          <w:numId w:val="14"/>
        </w:numPr>
      </w:pPr>
      <w:r>
        <w:t xml:space="preserve">HMI Settings. </w:t>
      </w:r>
      <w:r w:rsidRPr="0043051F">
        <w:t xml:space="preserve">In this section the user can access the settings of the </w:t>
      </w:r>
      <w:proofErr w:type="spellStart"/>
      <w:r w:rsidRPr="0043051F">
        <w:t>Wincc</w:t>
      </w:r>
      <w:proofErr w:type="spellEnd"/>
      <w:r w:rsidRPr="0043051F">
        <w:t xml:space="preserve"> Unified comfort screen</w:t>
      </w:r>
      <w:r w:rsidR="00F90B39" w:rsidRPr="00F90B39">
        <w:t>.</w:t>
      </w:r>
    </w:p>
    <w:p w14:paraId="66B5F9B0" w14:textId="77777777" w:rsidR="00F90B39" w:rsidRDefault="00F90B39" w:rsidP="00F90B39">
      <w:pPr>
        <w:pStyle w:val="ListParagraph"/>
        <w:ind w:firstLine="0"/>
      </w:pPr>
    </w:p>
    <w:p w14:paraId="75ECD7BB" w14:textId="075AF4C7" w:rsidR="00F90B39" w:rsidRDefault="0043051F" w:rsidP="00F90B39">
      <w:pPr>
        <w:pStyle w:val="ListParagraph"/>
        <w:numPr>
          <w:ilvl w:val="0"/>
          <w:numId w:val="14"/>
        </w:numPr>
      </w:pPr>
      <w:r>
        <w:t>Set to display brightness.</w:t>
      </w:r>
    </w:p>
    <w:p w14:paraId="3AA563A7" w14:textId="77777777" w:rsidR="00F90B39" w:rsidRDefault="00F90B39" w:rsidP="00F90B39">
      <w:pPr>
        <w:pStyle w:val="ListParagraph"/>
        <w:ind w:firstLine="0"/>
      </w:pPr>
    </w:p>
    <w:p w14:paraId="56BB2E81" w14:textId="6AECCF5C" w:rsidR="0043051F" w:rsidRDefault="004B5275" w:rsidP="00626317">
      <w:pPr>
        <w:pStyle w:val="ListParagraph"/>
        <w:numPr>
          <w:ilvl w:val="0"/>
          <w:numId w:val="14"/>
        </w:numPr>
      </w:pPr>
      <w:r>
        <w:t>Stop Runtime.</w:t>
      </w:r>
      <w:r w:rsidRPr="004B5275">
        <w:t xml:space="preserve"> </w:t>
      </w:r>
      <w:r>
        <w:t>This button allows the user to stop the application or runtime. Before stopping, the system will prompt the user to confirm this action.</w:t>
      </w:r>
      <w:r w:rsidRPr="004B5275">
        <w:t xml:space="preserve"> The following figure shows the confirmation message</w:t>
      </w:r>
      <w:r>
        <w:t>.</w:t>
      </w:r>
    </w:p>
    <w:p w14:paraId="5609C800" w14:textId="77777777" w:rsidR="004B5275" w:rsidRDefault="004B5275" w:rsidP="004B5275">
      <w:pPr>
        <w:pStyle w:val="ListParagraph"/>
      </w:pPr>
    </w:p>
    <w:p w14:paraId="786283A1" w14:textId="53657E09" w:rsidR="0043051F" w:rsidRDefault="004B5275" w:rsidP="004B5275">
      <w:pPr>
        <w:pStyle w:val="ListParagraph"/>
        <w:jc w:val="center"/>
      </w:pPr>
      <w:r w:rsidRPr="004B5275">
        <w:rPr>
          <w:noProof/>
        </w:rPr>
        <w:lastRenderedPageBreak/>
        <w:drawing>
          <wp:inline distT="0" distB="0" distL="0" distR="0" wp14:anchorId="77A0FB81" wp14:editId="397A44EB">
            <wp:extent cx="2031661" cy="1624472"/>
            <wp:effectExtent l="0" t="0" r="0" b="0"/>
            <wp:docPr id="59039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93799" name=""/>
                    <pic:cNvPicPr/>
                  </pic:nvPicPr>
                  <pic:blipFill>
                    <a:blip r:embed="rId185"/>
                    <a:stretch>
                      <a:fillRect/>
                    </a:stretch>
                  </pic:blipFill>
                  <pic:spPr>
                    <a:xfrm>
                      <a:off x="0" y="0"/>
                      <a:ext cx="2040795" cy="1631776"/>
                    </a:xfrm>
                    <a:prstGeom prst="rect">
                      <a:avLst/>
                    </a:prstGeom>
                  </pic:spPr>
                </pic:pic>
              </a:graphicData>
            </a:graphic>
          </wp:inline>
        </w:drawing>
      </w:r>
    </w:p>
    <w:p w14:paraId="32EF3E62" w14:textId="77EBADC1" w:rsidR="004B5275" w:rsidRDefault="004B5275" w:rsidP="004B5275">
      <w:pPr>
        <w:pStyle w:val="Caption"/>
        <w:ind w:left="0" w:firstLine="0"/>
        <w:jc w:val="center"/>
        <w:rPr>
          <w:i w:val="0"/>
          <w:iCs w:val="0"/>
        </w:rPr>
      </w:pPr>
      <w:bookmarkStart w:id="133" w:name="_Toc170815474"/>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70</w:t>
      </w:r>
      <w:r w:rsidRPr="006A6E67">
        <w:rPr>
          <w:i w:val="0"/>
          <w:iCs w:val="0"/>
        </w:rPr>
        <w:fldChar w:fldCharType="end"/>
      </w:r>
      <w:r w:rsidRPr="006A6E67">
        <w:rPr>
          <w:i w:val="0"/>
          <w:iCs w:val="0"/>
        </w:rPr>
        <w:t>.</w:t>
      </w:r>
      <w:r>
        <w:rPr>
          <w:i w:val="0"/>
          <w:iCs w:val="0"/>
        </w:rPr>
        <w:t xml:space="preserve"> Stop Runtime</w:t>
      </w:r>
      <w:r w:rsidRPr="00924A1D">
        <w:rPr>
          <w:i w:val="0"/>
          <w:iCs w:val="0"/>
        </w:rPr>
        <w:t xml:space="preserve"> popup screen</w:t>
      </w:r>
      <w:r w:rsidRPr="00A95380">
        <w:rPr>
          <w:i w:val="0"/>
          <w:iCs w:val="0"/>
        </w:rPr>
        <w:t>.</w:t>
      </w:r>
      <w:bookmarkEnd w:id="133"/>
    </w:p>
    <w:p w14:paraId="01F519E6" w14:textId="77777777" w:rsidR="004B5275" w:rsidRDefault="004B5275" w:rsidP="004B5275">
      <w:pPr>
        <w:pStyle w:val="ListParagraph"/>
        <w:jc w:val="center"/>
      </w:pPr>
    </w:p>
    <w:p w14:paraId="337E8D04" w14:textId="77777777" w:rsidR="004B5275" w:rsidRDefault="004B5275" w:rsidP="0043051F">
      <w:pPr>
        <w:pStyle w:val="ListParagraph"/>
      </w:pPr>
    </w:p>
    <w:p w14:paraId="6CD0833A" w14:textId="77777777" w:rsidR="0043051F" w:rsidRDefault="0043051F" w:rsidP="0043051F">
      <w:pPr>
        <w:pStyle w:val="ListParagraph"/>
        <w:numPr>
          <w:ilvl w:val="0"/>
          <w:numId w:val="14"/>
        </w:numPr>
      </w:pPr>
      <w:r>
        <w:t>User login button. Pressing this button opens a popup screen where the user can enter their username and access password, when the user logs in he can have access to some control variables mentioned above. The following figure shows the popup screen.</w:t>
      </w:r>
    </w:p>
    <w:p w14:paraId="16474787" w14:textId="77777777" w:rsidR="0043051F" w:rsidRDefault="0043051F" w:rsidP="0043051F">
      <w:pPr>
        <w:pStyle w:val="ListParagraph"/>
        <w:ind w:firstLine="0"/>
        <w:jc w:val="center"/>
      </w:pPr>
    </w:p>
    <w:p w14:paraId="478FB878" w14:textId="3FEA5F07" w:rsidR="0043051F" w:rsidRDefault="004B5275" w:rsidP="0043051F">
      <w:pPr>
        <w:pStyle w:val="ListParagraph"/>
        <w:ind w:firstLine="0"/>
        <w:jc w:val="center"/>
      </w:pPr>
      <w:r w:rsidRPr="004B5275">
        <w:rPr>
          <w:noProof/>
        </w:rPr>
        <w:drawing>
          <wp:inline distT="0" distB="0" distL="0" distR="0" wp14:anchorId="1D4C5F6B" wp14:editId="0DDF78DE">
            <wp:extent cx="2527300" cy="2498049"/>
            <wp:effectExtent l="0" t="0" r="0" b="0"/>
            <wp:docPr id="165978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86051" name=""/>
                    <pic:cNvPicPr/>
                  </pic:nvPicPr>
                  <pic:blipFill>
                    <a:blip r:embed="rId186"/>
                    <a:stretch>
                      <a:fillRect/>
                    </a:stretch>
                  </pic:blipFill>
                  <pic:spPr>
                    <a:xfrm>
                      <a:off x="0" y="0"/>
                      <a:ext cx="2535521" cy="2506175"/>
                    </a:xfrm>
                    <a:prstGeom prst="rect">
                      <a:avLst/>
                    </a:prstGeom>
                  </pic:spPr>
                </pic:pic>
              </a:graphicData>
            </a:graphic>
          </wp:inline>
        </w:drawing>
      </w:r>
    </w:p>
    <w:p w14:paraId="6FA4B6CC" w14:textId="00BE7D9E" w:rsidR="0043051F" w:rsidRDefault="0043051F" w:rsidP="0043051F">
      <w:pPr>
        <w:pStyle w:val="Caption"/>
        <w:ind w:left="0" w:firstLine="0"/>
        <w:jc w:val="center"/>
        <w:rPr>
          <w:i w:val="0"/>
          <w:iCs w:val="0"/>
        </w:rPr>
      </w:pPr>
      <w:bookmarkStart w:id="134" w:name="_Toc170815475"/>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71</w:t>
      </w:r>
      <w:r w:rsidRPr="006A6E67">
        <w:rPr>
          <w:i w:val="0"/>
          <w:iCs w:val="0"/>
        </w:rPr>
        <w:fldChar w:fldCharType="end"/>
      </w:r>
      <w:r w:rsidRPr="006A6E67">
        <w:rPr>
          <w:i w:val="0"/>
          <w:iCs w:val="0"/>
        </w:rPr>
        <w:t>.</w:t>
      </w:r>
      <w:r>
        <w:rPr>
          <w:i w:val="0"/>
          <w:iCs w:val="0"/>
        </w:rPr>
        <w:t xml:space="preserve"> Login</w:t>
      </w:r>
      <w:r w:rsidRPr="00924A1D">
        <w:rPr>
          <w:i w:val="0"/>
          <w:iCs w:val="0"/>
        </w:rPr>
        <w:t xml:space="preserve"> popup screen</w:t>
      </w:r>
      <w:r w:rsidRPr="00A95380">
        <w:rPr>
          <w:i w:val="0"/>
          <w:iCs w:val="0"/>
        </w:rPr>
        <w:t>.</w:t>
      </w:r>
      <w:bookmarkEnd w:id="134"/>
    </w:p>
    <w:p w14:paraId="1D059CD5" w14:textId="77777777" w:rsidR="0043051F" w:rsidRDefault="0043051F" w:rsidP="0043051F">
      <w:pPr>
        <w:pStyle w:val="ListParagraph"/>
        <w:ind w:firstLine="0"/>
      </w:pPr>
    </w:p>
    <w:p w14:paraId="23FF1BAA" w14:textId="77777777" w:rsidR="004B5275" w:rsidRDefault="004B5275" w:rsidP="0043051F">
      <w:pPr>
        <w:pStyle w:val="ListParagraph"/>
        <w:numPr>
          <w:ilvl w:val="0"/>
          <w:numId w:val="14"/>
        </w:numPr>
      </w:pPr>
      <w:r w:rsidRPr="004B5275">
        <w:t>User or operator. Once the user is active, their name can be seen at the top of the screen.</w:t>
      </w:r>
    </w:p>
    <w:p w14:paraId="64AEDB02" w14:textId="77777777" w:rsidR="004B5275" w:rsidRDefault="004B5275" w:rsidP="004B5275">
      <w:pPr>
        <w:pStyle w:val="ListParagraph"/>
        <w:ind w:firstLine="0"/>
      </w:pPr>
    </w:p>
    <w:p w14:paraId="7B5E606E" w14:textId="1538180B" w:rsidR="0043051F" w:rsidRDefault="0043051F" w:rsidP="0043051F">
      <w:pPr>
        <w:pStyle w:val="ListParagraph"/>
        <w:numPr>
          <w:ilvl w:val="0"/>
          <w:numId w:val="14"/>
        </w:numPr>
      </w:pPr>
      <w:r>
        <w:t>User logout button. Pressing this button, the user can log out from the user access.</w:t>
      </w:r>
    </w:p>
    <w:p w14:paraId="64594998" w14:textId="244BE5D5" w:rsidR="00D00728" w:rsidRDefault="00D00728">
      <w:pPr>
        <w:spacing w:after="160" w:line="259" w:lineRule="auto"/>
      </w:pPr>
      <w:r>
        <w:br w:type="page"/>
      </w:r>
    </w:p>
    <w:p w14:paraId="2BCFF791" w14:textId="0F064179" w:rsidR="00D34879" w:rsidRDefault="00D34879" w:rsidP="00D34879">
      <w:r w:rsidRPr="00D34879">
        <w:lastRenderedPageBreak/>
        <w:t xml:space="preserve">If </w:t>
      </w:r>
      <w:r>
        <w:t xml:space="preserve">the operator </w:t>
      </w:r>
      <w:r w:rsidRPr="00D34879">
        <w:t>wants to enter the user administrator, it is necessary to stop the runtime as described above, when the screen configuration is displayed as shown below.</w:t>
      </w:r>
    </w:p>
    <w:p w14:paraId="3F6D4503" w14:textId="77777777" w:rsidR="00D34879" w:rsidRDefault="00D34879" w:rsidP="00D34879"/>
    <w:p w14:paraId="5A4E990C" w14:textId="0416DAD7" w:rsidR="00D34879" w:rsidRDefault="00D34879" w:rsidP="00D34879">
      <w:pPr>
        <w:jc w:val="center"/>
      </w:pPr>
      <w:r w:rsidRPr="00D34879">
        <w:rPr>
          <w:noProof/>
        </w:rPr>
        <w:drawing>
          <wp:inline distT="0" distB="0" distL="0" distR="0" wp14:anchorId="7BD61004" wp14:editId="1124D241">
            <wp:extent cx="4218572" cy="2027583"/>
            <wp:effectExtent l="0" t="0" r="0" b="0"/>
            <wp:docPr id="93238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382371" name=""/>
                    <pic:cNvPicPr/>
                  </pic:nvPicPr>
                  <pic:blipFill rotWithShape="1">
                    <a:blip r:embed="rId187"/>
                    <a:srcRect b="14100"/>
                    <a:stretch/>
                  </pic:blipFill>
                  <pic:spPr bwMode="auto">
                    <a:xfrm>
                      <a:off x="0" y="0"/>
                      <a:ext cx="4241437" cy="2038573"/>
                    </a:xfrm>
                    <a:prstGeom prst="rect">
                      <a:avLst/>
                    </a:prstGeom>
                    <a:ln>
                      <a:noFill/>
                    </a:ln>
                    <a:extLst>
                      <a:ext uri="{53640926-AAD7-44D8-BBD7-CCE9431645EC}">
                        <a14:shadowObscured xmlns:a14="http://schemas.microsoft.com/office/drawing/2010/main"/>
                      </a:ext>
                    </a:extLst>
                  </pic:spPr>
                </pic:pic>
              </a:graphicData>
            </a:graphic>
          </wp:inline>
        </w:drawing>
      </w:r>
    </w:p>
    <w:p w14:paraId="541EEB8A" w14:textId="556EDB3F" w:rsidR="00D34879" w:rsidRDefault="00D34879" w:rsidP="00D34879">
      <w:pPr>
        <w:pStyle w:val="Caption"/>
        <w:ind w:left="0" w:firstLine="0"/>
        <w:jc w:val="center"/>
        <w:rPr>
          <w:i w:val="0"/>
          <w:iCs w:val="0"/>
        </w:rPr>
      </w:pPr>
      <w:bookmarkStart w:id="135" w:name="_Toc170815476"/>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72</w:t>
      </w:r>
      <w:r w:rsidRPr="006A6E67">
        <w:rPr>
          <w:i w:val="0"/>
          <w:iCs w:val="0"/>
        </w:rPr>
        <w:fldChar w:fldCharType="end"/>
      </w:r>
      <w:r w:rsidRPr="006A6E67">
        <w:rPr>
          <w:i w:val="0"/>
          <w:iCs w:val="0"/>
        </w:rPr>
        <w:t>.</w:t>
      </w:r>
      <w:r>
        <w:rPr>
          <w:i w:val="0"/>
          <w:iCs w:val="0"/>
        </w:rPr>
        <w:t xml:space="preserve"> OS</w:t>
      </w:r>
      <w:r w:rsidRPr="00924A1D">
        <w:rPr>
          <w:i w:val="0"/>
          <w:iCs w:val="0"/>
        </w:rPr>
        <w:t xml:space="preserve"> </w:t>
      </w:r>
      <w:r>
        <w:rPr>
          <w:i w:val="0"/>
          <w:iCs w:val="0"/>
        </w:rPr>
        <w:t>Comfort panel</w:t>
      </w:r>
      <w:r w:rsidRPr="00A95380">
        <w:rPr>
          <w:i w:val="0"/>
          <w:iCs w:val="0"/>
        </w:rPr>
        <w:t>.</w:t>
      </w:r>
      <w:bookmarkEnd w:id="135"/>
    </w:p>
    <w:p w14:paraId="36DD8426" w14:textId="77777777" w:rsidR="00D34879" w:rsidRDefault="00D34879" w:rsidP="00D34879">
      <w:pPr>
        <w:rPr>
          <w:rStyle w:val="rynqvb"/>
          <w:lang w:val="en"/>
        </w:rPr>
      </w:pPr>
    </w:p>
    <w:p w14:paraId="65F3E839" w14:textId="75FA0039" w:rsidR="0043051F" w:rsidRDefault="00D34879" w:rsidP="00D34879">
      <w:r w:rsidRPr="00D34879">
        <w:rPr>
          <w:rStyle w:val="rynqvb"/>
          <w:lang w:val="en"/>
        </w:rPr>
        <w:t xml:space="preserve">Once stopped, the user </w:t>
      </w:r>
      <w:proofErr w:type="gramStart"/>
      <w:r w:rsidRPr="00D34879">
        <w:rPr>
          <w:rStyle w:val="rynqvb"/>
          <w:lang w:val="en"/>
        </w:rPr>
        <w:t>has to</w:t>
      </w:r>
      <w:proofErr w:type="gramEnd"/>
      <w:r w:rsidRPr="00D34879">
        <w:rPr>
          <w:rStyle w:val="rynqvb"/>
          <w:lang w:val="en"/>
        </w:rPr>
        <w:t xml:space="preserve"> enter the security screen and user </w:t>
      </w:r>
      <w:r w:rsidR="009F0410">
        <w:rPr>
          <w:rStyle w:val="rynqvb"/>
          <w:lang w:val="en"/>
        </w:rPr>
        <w:t>management.</w:t>
      </w:r>
    </w:p>
    <w:p w14:paraId="59B35513" w14:textId="77777777" w:rsidR="00C36AAB" w:rsidRDefault="00C36AAB" w:rsidP="00C36AAB">
      <w:pPr>
        <w:pStyle w:val="ListParagraph"/>
        <w:ind w:firstLine="0"/>
      </w:pPr>
    </w:p>
    <w:p w14:paraId="06CD8EDD" w14:textId="2072EF99" w:rsidR="009E1CD9" w:rsidRDefault="00D34879" w:rsidP="00D34879">
      <w:pPr>
        <w:pStyle w:val="ListParagraph"/>
        <w:ind w:firstLine="0"/>
        <w:jc w:val="center"/>
      </w:pPr>
      <w:r w:rsidRPr="00D34879">
        <w:rPr>
          <w:noProof/>
        </w:rPr>
        <w:drawing>
          <wp:inline distT="0" distB="0" distL="0" distR="0" wp14:anchorId="745E71A8" wp14:editId="12C40F54">
            <wp:extent cx="4626986" cy="1184744"/>
            <wp:effectExtent l="0" t="0" r="0" b="0"/>
            <wp:docPr id="132614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43949" name=""/>
                    <pic:cNvPicPr/>
                  </pic:nvPicPr>
                  <pic:blipFill rotWithShape="1">
                    <a:blip r:embed="rId188"/>
                    <a:srcRect b="55514"/>
                    <a:stretch/>
                  </pic:blipFill>
                  <pic:spPr bwMode="auto">
                    <a:xfrm>
                      <a:off x="0" y="0"/>
                      <a:ext cx="4644799" cy="1189305"/>
                    </a:xfrm>
                    <a:prstGeom prst="rect">
                      <a:avLst/>
                    </a:prstGeom>
                    <a:ln>
                      <a:noFill/>
                    </a:ln>
                    <a:extLst>
                      <a:ext uri="{53640926-AAD7-44D8-BBD7-CCE9431645EC}">
                        <a14:shadowObscured xmlns:a14="http://schemas.microsoft.com/office/drawing/2010/main"/>
                      </a:ext>
                    </a:extLst>
                  </pic:spPr>
                </pic:pic>
              </a:graphicData>
            </a:graphic>
          </wp:inline>
        </w:drawing>
      </w:r>
    </w:p>
    <w:p w14:paraId="49461A03" w14:textId="5BE7D293" w:rsidR="00D00728" w:rsidRDefault="00D00728" w:rsidP="00D00728">
      <w:pPr>
        <w:pStyle w:val="Caption"/>
        <w:ind w:left="0" w:firstLine="0"/>
        <w:jc w:val="center"/>
        <w:rPr>
          <w:i w:val="0"/>
          <w:iCs w:val="0"/>
        </w:rPr>
      </w:pPr>
      <w:bookmarkStart w:id="136" w:name="_Toc170815477"/>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73</w:t>
      </w:r>
      <w:r w:rsidRPr="006A6E67">
        <w:rPr>
          <w:i w:val="0"/>
          <w:iCs w:val="0"/>
        </w:rPr>
        <w:fldChar w:fldCharType="end"/>
      </w:r>
      <w:r w:rsidRPr="006A6E67">
        <w:rPr>
          <w:i w:val="0"/>
          <w:iCs w:val="0"/>
        </w:rPr>
        <w:t>.</w:t>
      </w:r>
      <w:r>
        <w:rPr>
          <w:i w:val="0"/>
          <w:iCs w:val="0"/>
        </w:rPr>
        <w:t xml:space="preserve"> </w:t>
      </w:r>
      <w:r w:rsidRPr="00D00728">
        <w:rPr>
          <w:i w:val="0"/>
          <w:iCs w:val="0"/>
        </w:rPr>
        <w:t xml:space="preserve">security screen and user </w:t>
      </w:r>
      <w:r w:rsidR="009F0410" w:rsidRPr="009F0410">
        <w:rPr>
          <w:i w:val="0"/>
          <w:iCs w:val="0"/>
        </w:rPr>
        <w:t>management.</w:t>
      </w:r>
      <w:r w:rsidRPr="00D00728">
        <w:rPr>
          <w:i w:val="0"/>
          <w:iCs w:val="0"/>
        </w:rPr>
        <w:t xml:space="preserve"> </w:t>
      </w:r>
      <w:r>
        <w:rPr>
          <w:i w:val="0"/>
          <w:iCs w:val="0"/>
        </w:rPr>
        <w:t>Comfort panel</w:t>
      </w:r>
      <w:r w:rsidRPr="00A95380">
        <w:rPr>
          <w:i w:val="0"/>
          <w:iCs w:val="0"/>
        </w:rPr>
        <w:t>.</w:t>
      </w:r>
      <w:bookmarkEnd w:id="136"/>
    </w:p>
    <w:p w14:paraId="5663AF3A" w14:textId="1607D4B4" w:rsidR="00D00728" w:rsidRDefault="00D00728" w:rsidP="00D00728">
      <w:pPr>
        <w:rPr>
          <w:rStyle w:val="rynqvb"/>
          <w:lang w:val="en"/>
        </w:rPr>
      </w:pPr>
      <w:r>
        <w:rPr>
          <w:rStyle w:val="rynqvb"/>
          <w:lang w:val="en"/>
        </w:rPr>
        <w:t>At this point, if you are logged in as an administrator, you can have access to the users as shown below.</w:t>
      </w:r>
    </w:p>
    <w:p w14:paraId="41884856" w14:textId="77777777" w:rsidR="00D00728" w:rsidRDefault="00D00728" w:rsidP="00D00728"/>
    <w:p w14:paraId="7F3C5CB2" w14:textId="1B915A46" w:rsidR="00D00728" w:rsidRDefault="00D00728" w:rsidP="00D34879">
      <w:pPr>
        <w:pStyle w:val="ListParagraph"/>
        <w:ind w:firstLine="0"/>
        <w:jc w:val="center"/>
      </w:pPr>
      <w:r>
        <w:rPr>
          <w:noProof/>
        </w:rPr>
        <w:drawing>
          <wp:inline distT="0" distB="0" distL="0" distR="0" wp14:anchorId="770CD186" wp14:editId="3312D1F5">
            <wp:extent cx="4333461" cy="2532526"/>
            <wp:effectExtent l="0" t="0" r="0" b="0"/>
            <wp:docPr id="12542529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rotWithShape="1">
                    <a:blip r:embed="rId189">
                      <a:extLst>
                        <a:ext uri="{28A0092B-C50C-407E-A947-70E740481C1C}">
                          <a14:useLocalDpi xmlns:a14="http://schemas.microsoft.com/office/drawing/2010/main" val="0"/>
                        </a:ext>
                      </a:extLst>
                    </a:blip>
                    <a:srcRect b="10950"/>
                    <a:stretch/>
                  </pic:blipFill>
                  <pic:spPr bwMode="auto">
                    <a:xfrm>
                      <a:off x="0" y="0"/>
                      <a:ext cx="4338199" cy="2535295"/>
                    </a:xfrm>
                    <a:prstGeom prst="rect">
                      <a:avLst/>
                    </a:prstGeom>
                    <a:noFill/>
                    <a:ln>
                      <a:noFill/>
                    </a:ln>
                    <a:extLst>
                      <a:ext uri="{53640926-AAD7-44D8-BBD7-CCE9431645EC}">
                        <a14:shadowObscured xmlns:a14="http://schemas.microsoft.com/office/drawing/2010/main"/>
                      </a:ext>
                    </a:extLst>
                  </pic:spPr>
                </pic:pic>
              </a:graphicData>
            </a:graphic>
          </wp:inline>
        </w:drawing>
      </w:r>
    </w:p>
    <w:p w14:paraId="4FDA29F8" w14:textId="6010DFB9" w:rsidR="00D00728" w:rsidRDefault="00D00728" w:rsidP="00D00728">
      <w:pPr>
        <w:pStyle w:val="Caption"/>
        <w:ind w:left="0" w:firstLine="0"/>
        <w:jc w:val="center"/>
        <w:rPr>
          <w:i w:val="0"/>
          <w:iCs w:val="0"/>
        </w:rPr>
      </w:pPr>
      <w:bookmarkStart w:id="137" w:name="_Toc170815478"/>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74</w:t>
      </w:r>
      <w:r w:rsidRPr="006A6E67">
        <w:rPr>
          <w:i w:val="0"/>
          <w:iCs w:val="0"/>
        </w:rPr>
        <w:fldChar w:fldCharType="end"/>
      </w:r>
      <w:r w:rsidRPr="006A6E67">
        <w:rPr>
          <w:i w:val="0"/>
          <w:iCs w:val="0"/>
        </w:rPr>
        <w:t>.</w:t>
      </w:r>
      <w:r>
        <w:rPr>
          <w:i w:val="0"/>
          <w:iCs w:val="0"/>
        </w:rPr>
        <w:t xml:space="preserve"> </w:t>
      </w:r>
      <w:r w:rsidR="009F0410">
        <w:rPr>
          <w:i w:val="0"/>
          <w:iCs w:val="0"/>
        </w:rPr>
        <w:t>U</w:t>
      </w:r>
      <w:r w:rsidRPr="00D00728">
        <w:rPr>
          <w:i w:val="0"/>
          <w:iCs w:val="0"/>
        </w:rPr>
        <w:t xml:space="preserve">ser </w:t>
      </w:r>
      <w:r w:rsidR="009F0410" w:rsidRPr="009F0410">
        <w:rPr>
          <w:i w:val="0"/>
          <w:iCs w:val="0"/>
        </w:rPr>
        <w:t>management.</w:t>
      </w:r>
      <w:r w:rsidRPr="00D00728">
        <w:rPr>
          <w:i w:val="0"/>
          <w:iCs w:val="0"/>
        </w:rPr>
        <w:t xml:space="preserve"> </w:t>
      </w:r>
      <w:r>
        <w:rPr>
          <w:i w:val="0"/>
          <w:iCs w:val="0"/>
        </w:rPr>
        <w:t>Comfort panel</w:t>
      </w:r>
      <w:r w:rsidRPr="00A95380">
        <w:rPr>
          <w:i w:val="0"/>
          <w:iCs w:val="0"/>
        </w:rPr>
        <w:t>.</w:t>
      </w:r>
      <w:bookmarkEnd w:id="137"/>
    </w:p>
    <w:p w14:paraId="433B2A7F" w14:textId="77777777" w:rsidR="00D00728" w:rsidRDefault="00D00728" w:rsidP="00D34879">
      <w:pPr>
        <w:pStyle w:val="ListParagraph"/>
        <w:ind w:firstLine="0"/>
        <w:jc w:val="center"/>
      </w:pPr>
    </w:p>
    <w:p w14:paraId="7BCEAC03" w14:textId="77777777" w:rsidR="00EA3456" w:rsidRDefault="00EA3456" w:rsidP="00EA3456">
      <w:r>
        <w:lastRenderedPageBreak/>
        <w:t>During operation ensure that the system is safe to operate. IT IS POSSIBLE TO DAMAGE THE EQUIPMENT AND INJURY PERSONNEL IN MANUAL OR AUTOMATIC MODE.</w:t>
      </w:r>
    </w:p>
    <w:p w14:paraId="42A9E733" w14:textId="77777777" w:rsidR="00EA3456" w:rsidRDefault="00EA3456" w:rsidP="00EA3456">
      <w:r>
        <w:t>ONLY QUALIFIED PERSONNEL SHOULD OPERATE THIS MODE.</w:t>
      </w:r>
    </w:p>
    <w:p w14:paraId="0B176FF7" w14:textId="77777777" w:rsidR="00EA3456" w:rsidRDefault="00EA3456" w:rsidP="00EA3456">
      <w:r>
        <w:t xml:space="preserve">PAC TECHNOLOGIES </w:t>
      </w:r>
      <w:r w:rsidRPr="00181E98">
        <w:t>REJECTS ANY REPONSIBILITY OF DAMAGE MADE TO EQUIPMENT AND PERSONNEL.</w:t>
      </w:r>
    </w:p>
    <w:p w14:paraId="32D43BDB" w14:textId="78890346" w:rsidR="004D5C37" w:rsidRDefault="00EA3456">
      <w:pPr>
        <w:spacing w:after="160" w:line="259" w:lineRule="auto"/>
      </w:pPr>
      <w:r>
        <w:br w:type="page"/>
      </w:r>
    </w:p>
    <w:p w14:paraId="6415AD70" w14:textId="0CE5F753" w:rsidR="004D5C37" w:rsidRDefault="004D5C37" w:rsidP="000B1F32">
      <w:pPr>
        <w:pStyle w:val="Heading2"/>
        <w:numPr>
          <w:ilvl w:val="1"/>
          <w:numId w:val="1"/>
        </w:numPr>
      </w:pPr>
      <w:bookmarkStart w:id="138" w:name="_Toc170815402"/>
      <w:r>
        <w:lastRenderedPageBreak/>
        <w:t xml:space="preserve">HMI </w:t>
      </w:r>
      <w:r w:rsidR="00DD31BA">
        <w:t>Alarm</w:t>
      </w:r>
      <w:r>
        <w:t xml:space="preserve"> Screen</w:t>
      </w:r>
      <w:r w:rsidRPr="00922D98">
        <w:t>.</w:t>
      </w:r>
      <w:bookmarkEnd w:id="138"/>
    </w:p>
    <w:p w14:paraId="2EAB7D54" w14:textId="77777777" w:rsidR="004D5C37" w:rsidRDefault="004D5C37" w:rsidP="004D5C37">
      <w:pPr>
        <w:spacing w:after="160" w:line="259" w:lineRule="auto"/>
      </w:pPr>
    </w:p>
    <w:p w14:paraId="76EEDDA1" w14:textId="06245BFE" w:rsidR="00EA3456" w:rsidRDefault="00EA3456" w:rsidP="00EA3456">
      <w:pPr>
        <w:spacing w:after="160" w:line="259" w:lineRule="auto"/>
      </w:pPr>
      <w:r w:rsidRPr="00835D84">
        <w:t>Pressing the "</w:t>
      </w:r>
      <w:r w:rsidRPr="008900BE">
        <w:t xml:space="preserve"> </w:t>
      </w:r>
      <w:r w:rsidR="00DD31BA">
        <w:t>ALARM / MESSAGES</w:t>
      </w:r>
      <w:r w:rsidRPr="00835D84">
        <w:t xml:space="preserve"> " button at the bottom of the screen loads the </w:t>
      </w:r>
      <w:r w:rsidR="00DD31BA">
        <w:t>Alarm</w:t>
      </w:r>
      <w:r w:rsidRPr="00835D84">
        <w:t xml:space="preserve"> screen,</w:t>
      </w:r>
      <w:r w:rsidRPr="00DF5247">
        <w:t xml:space="preserve"> </w:t>
      </w:r>
      <w:r w:rsidR="0064547F">
        <w:t>t</w:t>
      </w:r>
      <w:r w:rsidR="0064547F" w:rsidRPr="0053220B">
        <w:t xml:space="preserve">his screen shows the user all the </w:t>
      </w:r>
      <w:r w:rsidR="005F0E58" w:rsidRPr="0053220B">
        <w:t>faults, warnings</w:t>
      </w:r>
      <w:r w:rsidR="00DD31BA">
        <w:t>,</w:t>
      </w:r>
      <w:r w:rsidR="0064547F" w:rsidRPr="0053220B">
        <w:t xml:space="preserve"> alarms</w:t>
      </w:r>
      <w:r w:rsidR="00DD31BA">
        <w:t xml:space="preserve"> and messages</w:t>
      </w:r>
      <w:r w:rsidR="0064547F" w:rsidRPr="0053220B">
        <w:t xml:space="preserve"> that may be active and a history of them</w:t>
      </w:r>
      <w:r w:rsidRPr="00835D84">
        <w:t>, the screen is shown in the following figure.</w:t>
      </w:r>
    </w:p>
    <w:p w14:paraId="072CBABE" w14:textId="22D42EC4" w:rsidR="004D5C37" w:rsidRDefault="00000000">
      <w:pPr>
        <w:spacing w:after="160" w:line="259" w:lineRule="auto"/>
      </w:pPr>
      <w:r>
        <w:rPr>
          <w:noProof/>
        </w:rPr>
        <w:pict w14:anchorId="74E5E91F">
          <v:oval id="Oval 1232708085" o:spid="_x0000_s2079" style="position:absolute;margin-left:126.35pt;margin-top:15.45pt;width:28.5pt;height:27.75pt;z-index:252203008;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JMcgIAAEMFAAAOAAAAZHJzL2Uyb0RvYy54bWysVF9v2yAQf5+074B4Xx27SbdGdaqoVaZJ&#10;VRu1nfpMMCRomGNAYmeffgd2nGzN0zQ/4Dvud//v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" fillcolor="white [3201]" strokecolor="red" strokeweight="1pt">
            <v:stroke joinstyle="miter"/>
            <v:textbox>
              <w:txbxContent>
                <w:p w14:paraId="6EDB0D2A" w14:textId="77777777" w:rsidR="009C29F5" w:rsidRPr="00EF520C" w:rsidRDefault="009C29F5" w:rsidP="009C29F5">
                  <w:pPr>
                    <w:jc w:val="center"/>
                    <w:rPr>
                      <w:color w:val="FF0000"/>
                      <w:lang w:val="en-US"/>
                    </w:rPr>
                  </w:pPr>
                  <w:r>
                    <w:rPr>
                      <w:color w:val="FF0000"/>
                      <w:lang w:val="en-US"/>
                    </w:rPr>
                    <w:t>1</w:t>
                  </w:r>
                </w:p>
              </w:txbxContent>
            </v:textbox>
          </v:oval>
        </w:pict>
      </w:r>
      <w:r>
        <w:rPr>
          <w:noProof/>
        </w:rPr>
        <w:pict w14:anchorId="5EADA2D6">
          <v:shape id="Straight Arrow Connector 1232708086" o:spid="_x0000_s2078" type="#_x0000_t32" style="position:absolute;margin-left:421.35pt;margin-top:27.7pt;width:17.2pt;height:11.4pt;z-index:25220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" strokecolor="red" strokeweight=".5pt">
            <v:stroke endarrow="block" joinstyle="miter"/>
          </v:shape>
        </w:pict>
      </w:r>
    </w:p>
    <w:p w14:paraId="27EC261D" w14:textId="0336124E" w:rsidR="0064547F" w:rsidRDefault="00000000" w:rsidP="0064547F">
      <w:r>
        <w:rPr>
          <w:noProof/>
        </w:rPr>
        <w:pict w14:anchorId="59150E1A">
          <v:shape id="_x0000_s2944" type="#_x0000_t32" style="position:absolute;margin-left:150.5pt;margin-top:226.25pt;width:7pt;height:21.5pt;flip:x;z-index:256297984" o:connectortype="straight" strokecolor="red">
            <v:stroke endarrow="block"/>
          </v:shape>
        </w:pict>
      </w:r>
      <w:r>
        <w:rPr>
          <w:noProof/>
        </w:rPr>
        <w:pict w14:anchorId="105B71D8">
          <v:oval id="Oval 1232708089" o:spid="_x0000_s2081" style="position:absolute;margin-left:148.75pt;margin-top:199pt;width:28.5pt;height:27.75pt;z-index:252209152;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SrBcgIAAEM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" fillcolor="white [3201]" strokecolor="red" strokeweight="1pt">
            <v:stroke joinstyle="miter"/>
            <v:textbox>
              <w:txbxContent>
                <w:p w14:paraId="71688040" w14:textId="3BA779CC" w:rsidR="009C29F5" w:rsidRPr="00EF520C" w:rsidRDefault="00A93F67" w:rsidP="009C29F5">
                  <w:pPr>
                    <w:jc w:val="center"/>
                    <w:rPr>
                      <w:color w:val="FF0000"/>
                      <w:lang w:val="en-US"/>
                    </w:rPr>
                  </w:pPr>
                  <w:r>
                    <w:rPr>
                      <w:color w:val="FF0000"/>
                      <w:lang w:val="en-US"/>
                    </w:rPr>
                    <w:t>4</w:t>
                  </w:r>
                </w:p>
              </w:txbxContent>
            </v:textbox>
          </v:oval>
        </w:pict>
      </w:r>
      <w:r>
        <w:rPr>
          <w:noProof/>
        </w:rPr>
        <w:pict w14:anchorId="59150E1A">
          <v:shape id="_x0000_s2943" type="#_x0000_t32" style="position:absolute;margin-left:76.5pt;margin-top:226.75pt;width:20.25pt;height:23.5pt;z-index:256296960" o:connectortype="straight" strokecolor="red">
            <v:stroke endarrow="block"/>
          </v:shape>
        </w:pict>
      </w:r>
      <w:r>
        <w:rPr>
          <w:noProof/>
        </w:rPr>
        <w:pict w14:anchorId="59150E1A">
          <v:shape id="_x0000_s2942" type="#_x0000_t32" style="position:absolute;margin-left:75.5pt;margin-top:227.75pt;width:10pt;height:23.5pt;z-index:256295936" o:connectortype="straight" strokecolor="red">
            <v:stroke endarrow="block"/>
          </v:shape>
        </w:pict>
      </w:r>
      <w:r>
        <w:rPr>
          <w:noProof/>
        </w:rPr>
        <w:pict w14:anchorId="59150E1A">
          <v:shape id="_x0000_s2941" type="#_x0000_t32" style="position:absolute;margin-left:73.5pt;margin-top:228.25pt;width:1.5pt;height:19pt;flip:x;z-index:256294912" o:connectortype="straight" strokecolor="red">
            <v:stroke endarrow="block"/>
          </v:shape>
        </w:pict>
      </w:r>
      <w:r>
        <w:rPr>
          <w:noProof/>
        </w:rPr>
        <w:pict w14:anchorId="59150E1A">
          <v:shape id="_x0000_s2940" type="#_x0000_t32" style="position:absolute;margin-left:62pt;margin-top:229.25pt;width:13pt;height:19.5pt;flip:x;z-index:256293888" o:connectortype="straight" strokecolor="red">
            <v:stroke endarrow="block"/>
          </v:shape>
        </w:pict>
      </w:r>
      <w:r>
        <w:rPr>
          <w:noProof/>
        </w:rPr>
        <w:pict w14:anchorId="1BE16B2D">
          <v:oval id="Oval 1232708093" o:spid="_x0000_s2077" style="position:absolute;margin-left:63.75pt;margin-top:199pt;width:28.5pt;height:27.75pt;z-index:25221529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" fillcolor="white [3201]" strokecolor="red" strokeweight="1pt">
            <v:stroke joinstyle="miter"/>
            <v:textbox>
              <w:txbxContent>
                <w:p w14:paraId="4AF41EE5" w14:textId="3DE09310" w:rsidR="009C29F5" w:rsidRPr="00EF520C" w:rsidRDefault="000D097C" w:rsidP="009C29F5">
                  <w:pPr>
                    <w:jc w:val="center"/>
                    <w:rPr>
                      <w:color w:val="FF0000"/>
                      <w:lang w:val="en-US"/>
                    </w:rPr>
                  </w:pPr>
                  <w:r>
                    <w:rPr>
                      <w:color w:val="FF0000"/>
                      <w:lang w:val="en-US"/>
                    </w:rPr>
                    <w:t>4</w:t>
                  </w:r>
                </w:p>
              </w:txbxContent>
            </v:textbox>
          </v:oval>
        </w:pict>
      </w:r>
      <w:r>
        <w:rPr>
          <w:noProof/>
        </w:rPr>
        <w:pict w14:anchorId="59150E1A">
          <v:shape id="_x0000_s2939" type="#_x0000_t32" style="position:absolute;margin-left:120.5pt;margin-top:225.75pt;width:4pt;height:23.5pt;z-index:256292864" o:connectortype="straight" strokecolor="red">
            <v:stroke endarrow="block"/>
          </v:shape>
        </w:pict>
      </w:r>
      <w:r>
        <w:rPr>
          <w:noProof/>
        </w:rPr>
        <w:pict w14:anchorId="59150E1A">
          <v:shape id="_x0000_s2938" type="#_x0000_t32" style="position:absolute;margin-left:110.5pt;margin-top:226.75pt;width:10pt;height:19.5pt;flip:x;z-index:256291840" o:connectortype="straight" strokecolor="red">
            <v:stroke endarrow="block"/>
          </v:shape>
        </w:pict>
      </w:r>
      <w:r>
        <w:rPr>
          <w:noProof/>
        </w:rPr>
        <w:pict w14:anchorId="14022C3F">
          <v:oval id="Oval 1232708091" o:spid="_x0000_s2083" style="position:absolute;margin-left:109.4pt;margin-top:199.5pt;width:28.5pt;height:27.75pt;z-index:252212224;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EYvcwIAAEM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" fillcolor="white [3201]" strokecolor="red" strokeweight="1pt">
            <v:stroke joinstyle="miter"/>
            <v:textbox>
              <w:txbxContent>
                <w:p w14:paraId="561FFEDC" w14:textId="5A42A3D2" w:rsidR="009C29F5" w:rsidRPr="00EF520C" w:rsidRDefault="000D097C" w:rsidP="009C29F5">
                  <w:pPr>
                    <w:jc w:val="center"/>
                    <w:rPr>
                      <w:color w:val="FF0000"/>
                      <w:lang w:val="en-US"/>
                    </w:rPr>
                  </w:pPr>
                  <w:r>
                    <w:rPr>
                      <w:color w:val="FF0000"/>
                      <w:lang w:val="en-US"/>
                    </w:rPr>
                    <w:t>3</w:t>
                  </w:r>
                </w:p>
              </w:txbxContent>
            </v:textbox>
          </v:oval>
        </w:pict>
      </w:r>
      <w:r>
        <w:rPr>
          <w:noProof/>
        </w:rPr>
        <w:pict w14:anchorId="2C870DBC">
          <v:oval id="Oval 1232708087" o:spid="_x0000_s2076" style="position:absolute;margin-left:22pt;margin-top:199.5pt;width:28.5pt;height:27.75pt;z-index:25220608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" fillcolor="white [3201]" strokecolor="red" strokeweight="1pt">
            <v:stroke joinstyle="miter"/>
            <v:textbox>
              <w:txbxContent>
                <w:p w14:paraId="10951886" w14:textId="3645DBEB" w:rsidR="009C29F5" w:rsidRPr="00EF520C" w:rsidRDefault="009C29F5" w:rsidP="009C29F5">
                  <w:pPr>
                    <w:jc w:val="center"/>
                    <w:rPr>
                      <w:color w:val="FF0000"/>
                      <w:lang w:val="en-US"/>
                    </w:rPr>
                  </w:pPr>
                  <w:r>
                    <w:rPr>
                      <w:color w:val="FF0000"/>
                      <w:lang w:val="en-US"/>
                    </w:rPr>
                    <w:t>2</w:t>
                  </w:r>
                </w:p>
              </w:txbxContent>
            </v:textbox>
          </v:oval>
        </w:pict>
      </w:r>
      <w:r>
        <w:rPr>
          <w:noProof/>
        </w:rPr>
        <w:pict w14:anchorId="59150E1A">
          <v:shape id="_x0000_s2935" type="#_x0000_t32" style="position:absolute;margin-left:23.5pt;margin-top:228.25pt;width:10pt;height:19.5pt;flip:x;z-index:256288768" o:connectortype="straight" strokecolor="red">
            <v:stroke endarrow="block"/>
          </v:shape>
        </w:pict>
      </w:r>
      <w:r>
        <w:rPr>
          <w:noProof/>
        </w:rPr>
        <w:pict w14:anchorId="59150E1A">
          <v:shape id="_x0000_s2937" type="#_x0000_t32" style="position:absolute;margin-left:34pt;margin-top:226.75pt;width:13pt;height:20pt;z-index:256290816" o:connectortype="straight" strokecolor="red">
            <v:stroke endarrow="block"/>
          </v:shape>
        </w:pict>
      </w:r>
      <w:r>
        <w:rPr>
          <w:noProof/>
        </w:rPr>
        <w:pict w14:anchorId="59150E1A">
          <v:shape id="_x0000_s2936" type="#_x0000_t32" style="position:absolute;margin-left:33.5pt;margin-top:227.25pt;width:4pt;height:23.5pt;z-index:256289792" o:connectortype="straight" strokecolor="red">
            <v:stroke endarrow="block"/>
          </v:shape>
        </w:pict>
      </w:r>
      <w:r>
        <w:rPr>
          <w:noProof/>
        </w:rPr>
        <w:pict w14:anchorId="404EAF40">
          <v:shape id="Straight Arrow Connector 1232708084" o:spid="_x0000_s2080" type="#_x0000_t34" style="position:absolute;margin-left:132.3pt;margin-top:28.6pt;width:17.15pt;height:.6pt;rotation:90;flip:x;z-index:252201984;visibility:visible;mso-wrap-style:square;mso-wrap-distance-left:9pt;mso-wrap-distance-top:0;mso-wrap-distance-right:9pt;mso-wrap-distance-bottom:0;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" adj="10769,9757800,-222423" strokecolor="red" strokeweight=".5pt">
            <v:stroke endarrow="block"/>
          </v:shape>
        </w:pict>
      </w:r>
      <w:r w:rsidR="00330D8D">
        <w:rPr>
          <w:noProof/>
        </w:rPr>
        <w:drawing>
          <wp:inline distT="0" distB="0" distL="0" distR="0" wp14:anchorId="5E399467" wp14:editId="074E498C">
            <wp:extent cx="6635750" cy="3790950"/>
            <wp:effectExtent l="0" t="0" r="0" b="0"/>
            <wp:docPr id="1454572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6635750" cy="3790950"/>
                    </a:xfrm>
                    <a:prstGeom prst="rect">
                      <a:avLst/>
                    </a:prstGeom>
                    <a:noFill/>
                    <a:ln>
                      <a:noFill/>
                    </a:ln>
                  </pic:spPr>
                </pic:pic>
              </a:graphicData>
            </a:graphic>
          </wp:inline>
        </w:drawing>
      </w:r>
    </w:p>
    <w:p w14:paraId="6A33F9EF" w14:textId="6B208E85" w:rsidR="00DD31BA" w:rsidRDefault="00DD31BA" w:rsidP="00DD31BA">
      <w:pPr>
        <w:pStyle w:val="Caption"/>
        <w:jc w:val="center"/>
        <w:rPr>
          <w:i w:val="0"/>
          <w:iCs w:val="0"/>
        </w:rPr>
      </w:pPr>
      <w:bookmarkStart w:id="139" w:name="_Toc170815479"/>
      <w:r w:rsidRPr="006A6E67">
        <w:rPr>
          <w:i w:val="0"/>
          <w:iCs w:val="0"/>
        </w:rPr>
        <w:t xml:space="preserve">Figure </w:t>
      </w:r>
      <w:r w:rsidRPr="006A6E67">
        <w:rPr>
          <w:i w:val="0"/>
          <w:iCs w:val="0"/>
        </w:rPr>
        <w:fldChar w:fldCharType="begin"/>
      </w:r>
      <w:r w:rsidRPr="006A6E67">
        <w:rPr>
          <w:i w:val="0"/>
          <w:iCs w:val="0"/>
        </w:rPr>
        <w:instrText xml:space="preserve"> SEQ Figure \* ARABIC </w:instrText>
      </w:r>
      <w:r w:rsidRPr="006A6E67">
        <w:rPr>
          <w:i w:val="0"/>
          <w:iCs w:val="0"/>
        </w:rPr>
        <w:fldChar w:fldCharType="separate"/>
      </w:r>
      <w:r w:rsidR="00A8698C">
        <w:rPr>
          <w:i w:val="0"/>
          <w:iCs w:val="0"/>
          <w:noProof/>
        </w:rPr>
        <w:t>75</w:t>
      </w:r>
      <w:r w:rsidRPr="006A6E67">
        <w:rPr>
          <w:i w:val="0"/>
          <w:iCs w:val="0"/>
        </w:rPr>
        <w:fldChar w:fldCharType="end"/>
      </w:r>
      <w:r w:rsidRPr="006A6E67">
        <w:rPr>
          <w:i w:val="0"/>
          <w:iCs w:val="0"/>
        </w:rPr>
        <w:t>.</w:t>
      </w:r>
      <w:r>
        <w:rPr>
          <w:i w:val="0"/>
          <w:iCs w:val="0"/>
        </w:rPr>
        <w:t xml:space="preserve"> </w:t>
      </w:r>
      <w:r w:rsidRPr="00C2184D">
        <w:rPr>
          <w:i w:val="0"/>
          <w:iCs w:val="0"/>
        </w:rPr>
        <w:t xml:space="preserve">HMI </w:t>
      </w:r>
      <w:r w:rsidRPr="00DD31BA">
        <w:rPr>
          <w:i w:val="0"/>
          <w:iCs w:val="0"/>
        </w:rPr>
        <w:t>Alarm</w:t>
      </w:r>
      <w:r w:rsidRPr="0064547F">
        <w:rPr>
          <w:i w:val="0"/>
          <w:iCs w:val="0"/>
        </w:rPr>
        <w:t xml:space="preserve"> Screen</w:t>
      </w:r>
      <w:r>
        <w:rPr>
          <w:i w:val="0"/>
          <w:iCs w:val="0"/>
        </w:rPr>
        <w:t>.</w:t>
      </w:r>
      <w:bookmarkEnd w:id="139"/>
    </w:p>
    <w:p w14:paraId="1F0F233E" w14:textId="77777777" w:rsidR="001B1393" w:rsidRDefault="001B1393" w:rsidP="0064547F"/>
    <w:p w14:paraId="671ABD42" w14:textId="3BE9C02B" w:rsidR="001B1393" w:rsidRPr="00DF5247" w:rsidRDefault="001B1393" w:rsidP="0064547F"/>
    <w:p w14:paraId="297EEFBE" w14:textId="25AF752C" w:rsidR="0064547F" w:rsidRDefault="0064547F" w:rsidP="0064547F">
      <w:pPr>
        <w:spacing w:after="160" w:line="259" w:lineRule="auto"/>
        <w:rPr>
          <w:rFonts w:eastAsiaTheme="minorEastAsia"/>
          <w:szCs w:val="20"/>
        </w:rPr>
      </w:pPr>
      <w:r>
        <w:rPr>
          <w:rFonts w:eastAsiaTheme="minorEastAsia"/>
          <w:szCs w:val="20"/>
        </w:rPr>
        <w:t>T</w:t>
      </w:r>
      <w:r w:rsidRPr="00A7357C">
        <w:rPr>
          <w:rFonts w:eastAsiaTheme="minorEastAsia"/>
          <w:szCs w:val="20"/>
        </w:rPr>
        <w:t xml:space="preserve">he </w:t>
      </w:r>
      <w:r>
        <w:rPr>
          <w:rFonts w:eastAsiaTheme="minorEastAsia"/>
          <w:szCs w:val="20"/>
        </w:rPr>
        <w:t xml:space="preserve">HMI </w:t>
      </w:r>
      <w:r w:rsidR="00DD31BA" w:rsidRPr="00DD31BA">
        <w:t>Alarm</w:t>
      </w:r>
      <w:r w:rsidRPr="0064547F">
        <w:t xml:space="preserve"> Screen</w:t>
      </w:r>
      <w:r w:rsidRPr="00197FFC">
        <w:rPr>
          <w:rFonts w:eastAsiaTheme="minorEastAsia"/>
          <w:szCs w:val="20"/>
        </w:rPr>
        <w:t xml:space="preserve"> is composed for:</w:t>
      </w:r>
    </w:p>
    <w:p w14:paraId="05182EA3" w14:textId="3EC6BC8F" w:rsidR="004D5C37" w:rsidRDefault="0064547F" w:rsidP="00626317">
      <w:pPr>
        <w:pStyle w:val="ListParagraph"/>
        <w:numPr>
          <w:ilvl w:val="0"/>
          <w:numId w:val="15"/>
        </w:numPr>
        <w:spacing w:after="160" w:line="259" w:lineRule="auto"/>
        <w:ind w:right="0"/>
        <w:jc w:val="left"/>
      </w:pPr>
      <w:r w:rsidRPr="0064547F">
        <w:t>CURRENT ALARMS</w:t>
      </w:r>
      <w:r>
        <w:t>.</w:t>
      </w:r>
      <w:r w:rsidRPr="0064547F">
        <w:t xml:space="preserve"> This table shows the faults, warnings and alarms that may be activated when the user loads this screen, showing the event information in four columns:</w:t>
      </w:r>
    </w:p>
    <w:p w14:paraId="693C9B6E" w14:textId="77777777" w:rsidR="00096226" w:rsidRDefault="00096226" w:rsidP="00096226">
      <w:pPr>
        <w:pStyle w:val="ListParagraph"/>
        <w:spacing w:after="160" w:line="259" w:lineRule="auto"/>
        <w:ind w:right="0" w:firstLine="0"/>
        <w:jc w:val="left"/>
      </w:pPr>
    </w:p>
    <w:p w14:paraId="3B57E62B" w14:textId="77777777" w:rsidR="00DD31BA" w:rsidRDefault="00DD31BA" w:rsidP="00626317">
      <w:pPr>
        <w:pStyle w:val="ListParagraph"/>
        <w:numPr>
          <w:ilvl w:val="0"/>
          <w:numId w:val="16"/>
        </w:numPr>
        <w:spacing w:after="160" w:line="259" w:lineRule="auto"/>
        <w:ind w:right="0"/>
        <w:jc w:val="left"/>
      </w:pPr>
    </w:p>
    <w:p w14:paraId="71E74CF5" w14:textId="3C21AB43" w:rsidR="00DD31BA" w:rsidRDefault="00DD31BA" w:rsidP="00626317">
      <w:pPr>
        <w:pStyle w:val="ListParagraph"/>
        <w:numPr>
          <w:ilvl w:val="0"/>
          <w:numId w:val="16"/>
        </w:numPr>
        <w:spacing w:after="160" w:line="259" w:lineRule="auto"/>
        <w:ind w:right="0"/>
        <w:jc w:val="left"/>
      </w:pPr>
      <w:r>
        <w:t>Alarm Class.</w:t>
      </w:r>
      <w:r w:rsidR="00330D8D" w:rsidRPr="00330D8D">
        <w:t xml:space="preserve"> </w:t>
      </w:r>
      <w:r w:rsidR="00330D8D">
        <w:t>T</w:t>
      </w:r>
      <w:r w:rsidR="00330D8D" w:rsidRPr="0064547F">
        <w:t>his column shows the</w:t>
      </w:r>
      <w:r w:rsidR="00330D8D">
        <w:t xml:space="preserve"> type of message alarm, warning or information </w:t>
      </w:r>
    </w:p>
    <w:p w14:paraId="76881DE1" w14:textId="334ED251" w:rsidR="0064547F" w:rsidRDefault="0064547F" w:rsidP="00626317">
      <w:pPr>
        <w:pStyle w:val="ListParagraph"/>
        <w:numPr>
          <w:ilvl w:val="0"/>
          <w:numId w:val="16"/>
        </w:numPr>
        <w:spacing w:after="160" w:line="259" w:lineRule="auto"/>
        <w:ind w:right="0"/>
        <w:jc w:val="left"/>
      </w:pPr>
      <w:r>
        <w:t>Date and time.</w:t>
      </w:r>
      <w:r w:rsidRPr="0064547F">
        <w:t xml:space="preserve"> </w:t>
      </w:r>
      <w:r>
        <w:t>T</w:t>
      </w:r>
      <w:r w:rsidRPr="0064547F">
        <w:t>his column shows the date and time of the occurred event</w:t>
      </w:r>
      <w:r>
        <w:t>.</w:t>
      </w:r>
    </w:p>
    <w:p w14:paraId="663C2008" w14:textId="4759B238" w:rsidR="004E4348" w:rsidRDefault="00330D8D" w:rsidP="00330D8D">
      <w:pPr>
        <w:pStyle w:val="ListParagraph"/>
        <w:numPr>
          <w:ilvl w:val="0"/>
          <w:numId w:val="16"/>
        </w:numPr>
        <w:spacing w:after="160" w:line="259" w:lineRule="auto"/>
        <w:ind w:right="0"/>
        <w:jc w:val="left"/>
      </w:pPr>
      <w:r>
        <w:t>Area</w:t>
      </w:r>
      <w:r w:rsidR="0064547F">
        <w:t>.</w:t>
      </w:r>
      <w:r w:rsidR="0064547F" w:rsidRPr="0064547F">
        <w:t xml:space="preserve"> </w:t>
      </w:r>
      <w:r w:rsidR="0064547F">
        <w:t>T</w:t>
      </w:r>
      <w:r w:rsidR="0064547F" w:rsidRPr="0064547F">
        <w:t>his column shows the group to which the occurred event belongs</w:t>
      </w:r>
      <w:r w:rsidR="0064547F">
        <w:t>.</w:t>
      </w:r>
    </w:p>
    <w:p w14:paraId="2BFEBC4C" w14:textId="27F2D71B" w:rsidR="004E4348" w:rsidRDefault="00330D8D" w:rsidP="00626317">
      <w:pPr>
        <w:pStyle w:val="ListParagraph"/>
        <w:numPr>
          <w:ilvl w:val="0"/>
          <w:numId w:val="16"/>
        </w:numPr>
        <w:spacing w:after="160" w:line="259" w:lineRule="auto"/>
        <w:ind w:right="0"/>
        <w:jc w:val="left"/>
      </w:pPr>
      <w:r>
        <w:t>Alarm text</w:t>
      </w:r>
      <w:r w:rsidR="004E4348">
        <w:t>.</w:t>
      </w:r>
      <w:r w:rsidR="004E4348" w:rsidRPr="004E4348">
        <w:t xml:space="preserve"> </w:t>
      </w:r>
      <w:r w:rsidR="004E4348">
        <w:t>T</w:t>
      </w:r>
      <w:r w:rsidR="004E4348" w:rsidRPr="004E4348">
        <w:t>his column shows the message of the event that occurred</w:t>
      </w:r>
      <w:r w:rsidR="004E4348">
        <w:t>.</w:t>
      </w:r>
    </w:p>
    <w:p w14:paraId="4D09BE6A" w14:textId="77777777" w:rsidR="00330D8D" w:rsidRPr="00330D8D" w:rsidRDefault="00330D8D" w:rsidP="00330D8D">
      <w:pPr>
        <w:pStyle w:val="ListParagraph"/>
        <w:numPr>
          <w:ilvl w:val="0"/>
          <w:numId w:val="16"/>
        </w:numPr>
      </w:pPr>
      <w:r>
        <w:t>Status text.</w:t>
      </w:r>
      <w:r w:rsidRPr="00330D8D">
        <w:t xml:space="preserve"> Status text. This column shows the status if it is active or not</w:t>
      </w:r>
    </w:p>
    <w:p w14:paraId="014AF661" w14:textId="09DABEC1" w:rsidR="00330D8D" w:rsidRDefault="00330D8D" w:rsidP="00330D8D">
      <w:pPr>
        <w:pStyle w:val="ListParagraph"/>
        <w:spacing w:after="160" w:line="259" w:lineRule="auto"/>
        <w:ind w:left="1440" w:right="0" w:firstLine="0"/>
        <w:jc w:val="left"/>
      </w:pPr>
    </w:p>
    <w:p w14:paraId="3DD00A4A" w14:textId="0FE751E0" w:rsidR="004E4348" w:rsidRDefault="004E4348" w:rsidP="004E4348">
      <w:pPr>
        <w:pStyle w:val="ListParagraph"/>
        <w:spacing w:after="160" w:line="259" w:lineRule="auto"/>
        <w:ind w:left="1440" w:right="0" w:firstLine="0"/>
        <w:jc w:val="left"/>
      </w:pPr>
    </w:p>
    <w:p w14:paraId="383CC196" w14:textId="36330014" w:rsidR="004E4348" w:rsidRDefault="004E4348" w:rsidP="004E4348">
      <w:pPr>
        <w:pStyle w:val="ListParagraph"/>
        <w:spacing w:after="160" w:line="259" w:lineRule="auto"/>
        <w:ind w:left="1440" w:right="0" w:firstLine="0"/>
        <w:jc w:val="left"/>
      </w:pPr>
      <w:r>
        <w:br w:type="page"/>
      </w:r>
    </w:p>
    <w:p w14:paraId="5D96CF70" w14:textId="77777777" w:rsidR="004E4348" w:rsidRDefault="004E4348" w:rsidP="004E4348">
      <w:pPr>
        <w:pStyle w:val="ListParagraph"/>
        <w:spacing w:after="160" w:line="259" w:lineRule="auto"/>
        <w:ind w:left="1440" w:right="0" w:firstLine="0"/>
        <w:jc w:val="left"/>
      </w:pPr>
    </w:p>
    <w:p w14:paraId="79FACF14" w14:textId="77777777" w:rsidR="000D097C" w:rsidRDefault="000D097C" w:rsidP="00096226">
      <w:pPr>
        <w:pStyle w:val="ListParagraph"/>
        <w:spacing w:after="160" w:line="259" w:lineRule="auto"/>
        <w:ind w:right="0" w:firstLine="0"/>
        <w:jc w:val="left"/>
      </w:pPr>
    </w:p>
    <w:p w14:paraId="2DFD32B7" w14:textId="5FF36E26" w:rsidR="000D097C" w:rsidRDefault="00330D8D" w:rsidP="00330D8D">
      <w:pPr>
        <w:pStyle w:val="ListParagraph"/>
        <w:numPr>
          <w:ilvl w:val="0"/>
          <w:numId w:val="15"/>
        </w:numPr>
        <w:spacing w:after="160" w:line="259" w:lineRule="auto"/>
        <w:ind w:right="0"/>
        <w:jc w:val="left"/>
      </w:pPr>
      <w:r>
        <w:t>L</w:t>
      </w:r>
      <w:r w:rsidRPr="00096226">
        <w:t>ogged alarms</w:t>
      </w:r>
      <w:r w:rsidR="00096226">
        <w:t>.</w:t>
      </w:r>
      <w:r w:rsidR="00096226" w:rsidRPr="0064547F">
        <w:t xml:space="preserve"> </w:t>
      </w:r>
      <w:r w:rsidR="00096226" w:rsidRPr="00096226">
        <w:t>This table shows a record of the faults, warnings and alarms that occurred or to keep a recent record of the events that occurred in the system, like the previous table shows the information of the events in four columns</w:t>
      </w:r>
      <w:r>
        <w:t>.</w:t>
      </w:r>
    </w:p>
    <w:p w14:paraId="062B9E46" w14:textId="77777777" w:rsidR="00330D8D" w:rsidRPr="000D097C" w:rsidRDefault="00330D8D" w:rsidP="00330D8D">
      <w:pPr>
        <w:pStyle w:val="ListParagraph"/>
        <w:spacing w:after="160" w:line="259" w:lineRule="auto"/>
        <w:ind w:right="0" w:firstLine="0"/>
        <w:jc w:val="left"/>
      </w:pPr>
    </w:p>
    <w:p w14:paraId="69235292" w14:textId="18D59D38" w:rsidR="00922B6E" w:rsidRDefault="00330D8D" w:rsidP="00330D8D">
      <w:pPr>
        <w:pStyle w:val="ListParagraph"/>
        <w:numPr>
          <w:ilvl w:val="0"/>
          <w:numId w:val="15"/>
        </w:numPr>
        <w:spacing w:after="160" w:line="259" w:lineRule="auto"/>
        <w:ind w:right="0"/>
        <w:jc w:val="left"/>
      </w:pPr>
      <w:r>
        <w:t>A</w:t>
      </w:r>
      <w:r w:rsidRPr="00096226">
        <w:t>cknowledged</w:t>
      </w:r>
      <w:r w:rsidR="000D097C">
        <w:t xml:space="preserve">. </w:t>
      </w:r>
      <w:r w:rsidR="000D097C" w:rsidRPr="00096226">
        <w:t xml:space="preserve">When the user presses the reset button, the event can be acknowledged </w:t>
      </w:r>
      <w:r w:rsidR="00615E5D">
        <w:t>and HMI</w:t>
      </w:r>
      <w:r w:rsidR="000D097C" w:rsidRPr="00096226">
        <w:t xml:space="preserve"> </w:t>
      </w:r>
      <w:r w:rsidR="00425D6E" w:rsidRPr="00096226">
        <w:t>if</w:t>
      </w:r>
      <w:r w:rsidR="000D097C" w:rsidRPr="00096226">
        <w:t xml:space="preserve"> the event is not still present.</w:t>
      </w:r>
    </w:p>
    <w:p w14:paraId="3159BCB6" w14:textId="77777777" w:rsidR="00A93F67" w:rsidRDefault="00A93F67" w:rsidP="00A93F67">
      <w:pPr>
        <w:pStyle w:val="ListParagraph"/>
      </w:pPr>
    </w:p>
    <w:p w14:paraId="1E68B0F7" w14:textId="3B13F3CF" w:rsidR="00A93F67" w:rsidRDefault="00A93F67" w:rsidP="00330D8D">
      <w:pPr>
        <w:pStyle w:val="ListParagraph"/>
        <w:numPr>
          <w:ilvl w:val="0"/>
          <w:numId w:val="15"/>
        </w:numPr>
        <w:spacing w:after="160" w:line="259" w:lineRule="auto"/>
        <w:ind w:right="0"/>
        <w:jc w:val="left"/>
      </w:pPr>
      <w:r>
        <w:rPr>
          <w:rStyle w:val="rynqvb"/>
          <w:lang w:val="en"/>
        </w:rPr>
        <w:t>Navigation control.</w:t>
      </w:r>
      <w:r>
        <w:rPr>
          <w:rStyle w:val="hwtze"/>
          <w:lang w:val="en"/>
        </w:rPr>
        <w:t xml:space="preserve"> </w:t>
      </w:r>
      <w:r>
        <w:rPr>
          <w:rStyle w:val="rynqvb"/>
          <w:lang w:val="en"/>
        </w:rPr>
        <w:t>At this point the user can explore the alarm messages.</w:t>
      </w:r>
    </w:p>
    <w:p w14:paraId="28F91B8C" w14:textId="3C38417A" w:rsidR="00C105AB" w:rsidRDefault="00C105AB" w:rsidP="00C105AB">
      <w:pPr>
        <w:spacing w:after="160" w:line="259" w:lineRule="auto"/>
      </w:pPr>
      <w:r>
        <w:br w:type="page"/>
      </w:r>
    </w:p>
    <w:p w14:paraId="3CE07F74" w14:textId="77777777" w:rsidR="00114629" w:rsidRPr="00592E68" w:rsidRDefault="00114629" w:rsidP="00114629"/>
    <w:p w14:paraId="21F2FE93" w14:textId="41AF15BA" w:rsidR="00772994" w:rsidRDefault="00772994" w:rsidP="000B1F32">
      <w:pPr>
        <w:pStyle w:val="Heading1"/>
        <w:numPr>
          <w:ilvl w:val="0"/>
          <w:numId w:val="1"/>
        </w:numPr>
      </w:pPr>
      <w:bookmarkStart w:id="140" w:name="_Toc170815403"/>
      <w:r w:rsidRPr="0074280C">
        <w:t>R</w:t>
      </w:r>
      <w:r w:rsidR="00A97824" w:rsidRPr="0074280C">
        <w:t>eferences</w:t>
      </w:r>
      <w:r w:rsidR="00A97824">
        <w:t>.</w:t>
      </w:r>
      <w:bookmarkEnd w:id="140"/>
    </w:p>
    <w:p w14:paraId="021D066D" w14:textId="77777777" w:rsidR="00772994" w:rsidRDefault="00772994" w:rsidP="00772994">
      <w:pPr>
        <w:ind w:left="360"/>
      </w:pPr>
    </w:p>
    <w:p w14:paraId="371CBB6F" w14:textId="77777777" w:rsidR="004608A8" w:rsidRDefault="004608A8">
      <w:pPr>
        <w:pStyle w:val="ListParagraph"/>
        <w:numPr>
          <w:ilvl w:val="0"/>
          <w:numId w:val="20"/>
        </w:numPr>
      </w:pPr>
      <w:r w:rsidRPr="004608A8">
        <w:t>EURME_SCADA_Vendor_Specification_V1Rev10-final.pdf</w:t>
      </w:r>
    </w:p>
    <w:p w14:paraId="40A14F89" w14:textId="77777777" w:rsidR="004608A8" w:rsidRDefault="004608A8">
      <w:pPr>
        <w:pStyle w:val="ListParagraph"/>
        <w:numPr>
          <w:ilvl w:val="0"/>
          <w:numId w:val="20"/>
        </w:numPr>
      </w:pPr>
      <w:r w:rsidRPr="004608A8">
        <w:t>EU AMZL Control Systems Specification V2.1.pdf</w:t>
      </w:r>
    </w:p>
    <w:p w14:paraId="72584B82" w14:textId="77777777" w:rsidR="004608A8" w:rsidRDefault="004608A8">
      <w:pPr>
        <w:pStyle w:val="ListParagraph"/>
        <w:numPr>
          <w:ilvl w:val="0"/>
          <w:numId w:val="20"/>
        </w:numPr>
      </w:pPr>
      <w:r w:rsidRPr="004608A8">
        <w:t>Technical-document-IB-P05-EN.pdf</w:t>
      </w:r>
    </w:p>
    <w:p w14:paraId="34649488" w14:textId="77777777" w:rsidR="004608A8" w:rsidRDefault="004608A8" w:rsidP="004608A8">
      <w:pPr>
        <w:pStyle w:val="ListParagraph"/>
        <w:numPr>
          <w:ilvl w:val="0"/>
          <w:numId w:val="20"/>
        </w:numPr>
      </w:pPr>
      <w:r w:rsidRPr="004608A8">
        <w:t>WinCC_VisualizingProcessesUnified_enUS_en-US.pd</w:t>
      </w:r>
      <w:r>
        <w:t>f</w:t>
      </w:r>
    </w:p>
    <w:p w14:paraId="61BD641C" w14:textId="4FFE63CB" w:rsidR="004608A8" w:rsidRDefault="004608A8" w:rsidP="004608A8">
      <w:pPr>
        <w:pStyle w:val="ListParagraph"/>
        <w:numPr>
          <w:ilvl w:val="0"/>
          <w:numId w:val="20"/>
        </w:numPr>
      </w:pPr>
      <w:r w:rsidRPr="004608A8">
        <w:t>CVL-2314-5104001 1.0 - FUNCTIONAL DESCRIPTION.docx</w:t>
      </w:r>
    </w:p>
    <w:p w14:paraId="498701B9" w14:textId="0AA9EFE3" w:rsidR="00772994" w:rsidRDefault="00772994" w:rsidP="004608A8">
      <w:r>
        <w:br w:type="page"/>
      </w:r>
    </w:p>
    <w:p w14:paraId="175CAFEF" w14:textId="77777777" w:rsidR="00DB51D3" w:rsidRDefault="00DB51D3">
      <w:pPr>
        <w:spacing w:after="160" w:line="259" w:lineRule="auto"/>
      </w:pPr>
    </w:p>
    <w:p w14:paraId="41B6A5F4" w14:textId="77777777" w:rsidR="00570161" w:rsidRDefault="00570161" w:rsidP="001D4A9A"/>
    <w:p w14:paraId="481F2DEF" w14:textId="6F31FE57" w:rsidR="00157D57" w:rsidRDefault="00157D57" w:rsidP="001D4A9A"/>
    <w:p w14:paraId="6BF74B9C" w14:textId="091C9131" w:rsidR="00157D57" w:rsidRDefault="00157D57" w:rsidP="001D4A9A"/>
    <w:p w14:paraId="27FABF79" w14:textId="5990410C" w:rsidR="00157D57" w:rsidRDefault="00157D57" w:rsidP="001D4A9A"/>
    <w:p w14:paraId="0E1C5D21" w14:textId="712D6073" w:rsidR="00157D57" w:rsidRDefault="00157D57" w:rsidP="001D4A9A"/>
    <w:p w14:paraId="74DA1515" w14:textId="77777777" w:rsidR="00157D57" w:rsidRDefault="00157D57" w:rsidP="001D4A9A"/>
    <w:p w14:paraId="542F99A5" w14:textId="41262FAD" w:rsidR="00570161" w:rsidRDefault="00570161" w:rsidP="001D4A9A"/>
    <w:p w14:paraId="70FFC66D" w14:textId="77777777" w:rsidR="00570161" w:rsidRDefault="00570161" w:rsidP="001D4A9A"/>
    <w:p w14:paraId="17B02010" w14:textId="77777777" w:rsidR="00DE6415" w:rsidRDefault="00DE6415" w:rsidP="001D4A9A"/>
    <w:p w14:paraId="3BD9D083" w14:textId="77777777" w:rsidR="00DE6415" w:rsidRDefault="00DE6415" w:rsidP="001D4A9A"/>
    <w:p w14:paraId="2554187E" w14:textId="77777777" w:rsidR="00DE6415" w:rsidRDefault="00DE6415" w:rsidP="001D4A9A"/>
    <w:p w14:paraId="7F5AED1E" w14:textId="77777777" w:rsidR="00DE6415" w:rsidRDefault="00DE6415" w:rsidP="00157D57"/>
    <w:p w14:paraId="19A9C77F" w14:textId="77777777" w:rsidR="00DE6415" w:rsidRDefault="00DE6415" w:rsidP="001D4A9A"/>
    <w:p w14:paraId="2AAB5EBF" w14:textId="77777777" w:rsidR="00DE6415" w:rsidRDefault="00DE6415" w:rsidP="001D4A9A"/>
    <w:p w14:paraId="252F8745" w14:textId="77777777" w:rsidR="0095149B" w:rsidRDefault="0095149B" w:rsidP="001D4A9A"/>
    <w:p w14:paraId="743B9C8F" w14:textId="77777777" w:rsidR="00DE6415" w:rsidRPr="009E3CFA" w:rsidRDefault="00DE6415" w:rsidP="00DE6415">
      <w:pPr>
        <w:spacing w:after="67" w:line="259" w:lineRule="auto"/>
        <w:ind w:right="2177"/>
        <w:jc w:val="right"/>
      </w:pPr>
      <w:r w:rsidRPr="009E3CFA">
        <w:rPr>
          <w:b/>
          <w:sz w:val="28"/>
        </w:rPr>
        <w:t>THIS PAGE IS INTENTIONALLY LEFT BLANK</w:t>
      </w:r>
    </w:p>
    <w:p w14:paraId="31202997" w14:textId="5EFE62E2" w:rsidR="00157D57" w:rsidRDefault="00157D57">
      <w:pPr>
        <w:spacing w:after="160" w:line="259" w:lineRule="auto"/>
      </w:pPr>
      <w:r>
        <w:br w:type="page"/>
      </w:r>
    </w:p>
    <w:p w14:paraId="63ED1188" w14:textId="59C2955A" w:rsidR="00E064E4" w:rsidRDefault="00E064E4" w:rsidP="000B1F32">
      <w:pPr>
        <w:pStyle w:val="Heading1"/>
        <w:numPr>
          <w:ilvl w:val="0"/>
          <w:numId w:val="1"/>
        </w:numPr>
      </w:pPr>
      <w:r>
        <w:lastRenderedPageBreak/>
        <w:t xml:space="preserve"> </w:t>
      </w:r>
      <w:bookmarkStart w:id="141" w:name="_Ref77693243"/>
      <w:bookmarkStart w:id="142" w:name="_Toc170815404"/>
      <w:r w:rsidR="007F400A">
        <w:t>G</w:t>
      </w:r>
      <w:r w:rsidR="007F400A" w:rsidRPr="007F400A">
        <w:t>lossary</w:t>
      </w:r>
      <w:bookmarkEnd w:id="141"/>
      <w:bookmarkEnd w:id="142"/>
    </w:p>
    <w:p w14:paraId="129A6E18" w14:textId="3759B802" w:rsidR="00E064E4" w:rsidRDefault="007F400A" w:rsidP="00626317">
      <w:pPr>
        <w:pStyle w:val="ListParagraph"/>
        <w:numPr>
          <w:ilvl w:val="0"/>
          <w:numId w:val="2"/>
        </w:numPr>
      </w:pPr>
      <w:r>
        <w:t>PLC:</w:t>
      </w:r>
      <w:r w:rsidRPr="007F400A">
        <w:t xml:space="preserve"> </w:t>
      </w:r>
      <w:r>
        <w:t>a</w:t>
      </w:r>
      <w:r w:rsidRPr="007F400A">
        <w:t xml:space="preserve"> programmable logic controller is an industrial computer control system that continuously monitors the state of input devices and makes decisions based upon a custom program to control the state of output devices.</w:t>
      </w:r>
    </w:p>
    <w:p w14:paraId="07F50144" w14:textId="2D5B8E82" w:rsidR="007F400A" w:rsidRDefault="00915D98" w:rsidP="00626317">
      <w:pPr>
        <w:pStyle w:val="ListParagraph"/>
        <w:numPr>
          <w:ilvl w:val="0"/>
          <w:numId w:val="2"/>
        </w:numPr>
      </w:pPr>
      <w:r>
        <w:t>VSD: a variable speed drives controls the speed and torque of an AC motor by converting fixed frequency and voltage input to a variable frequency and voltage output. System performance can be greatly improved by controlling speed to precisely match the load.</w:t>
      </w:r>
    </w:p>
    <w:p w14:paraId="2C76D8DC" w14:textId="25E66AD0" w:rsidR="00E828A8" w:rsidRDefault="00E828A8" w:rsidP="00626317">
      <w:pPr>
        <w:pStyle w:val="ListParagraph"/>
        <w:numPr>
          <w:ilvl w:val="0"/>
          <w:numId w:val="2"/>
        </w:numPr>
      </w:pPr>
      <w:r>
        <w:t>HMI:</w:t>
      </w:r>
      <w:r w:rsidRPr="00E828A8">
        <w:t xml:space="preserve"> A Human</w:t>
      </w:r>
      <w:r w:rsidR="00C105AB">
        <w:t xml:space="preserve"> </w:t>
      </w:r>
      <w:r w:rsidRPr="00E828A8">
        <w:t>Machine Interface is a user interface or dashboard that connects a person to a machine, system, or device. While the term can technically be applied to any screen that allows a user to interact with a device.</w:t>
      </w:r>
    </w:p>
    <w:p w14:paraId="5E9FD489" w14:textId="3F63888F" w:rsidR="00915D98" w:rsidRDefault="00915D98" w:rsidP="00626317">
      <w:pPr>
        <w:pStyle w:val="ListParagraph"/>
        <w:numPr>
          <w:ilvl w:val="0"/>
          <w:numId w:val="2"/>
        </w:numPr>
      </w:pPr>
      <w:r w:rsidRPr="00915D98">
        <w:t>Safety Relays</w:t>
      </w:r>
      <w:r>
        <w:t>:</w:t>
      </w:r>
      <w:r w:rsidRPr="00915D98">
        <w:t xml:space="preserve"> Safety Relays are devices that implement safety functions. In the event of a hazard, a safety relay will work to reduce to risk to an acceptable level. When an error occurs, the safety relay will initiate a safe and reliable response.</w:t>
      </w:r>
    </w:p>
    <w:p w14:paraId="687A9928" w14:textId="1D2111A7" w:rsidR="00323611" w:rsidRDefault="00323611" w:rsidP="00626317">
      <w:pPr>
        <w:pStyle w:val="ListParagraph"/>
        <w:numPr>
          <w:ilvl w:val="0"/>
          <w:numId w:val="2"/>
        </w:numPr>
      </w:pPr>
      <w:r w:rsidRPr="00323611">
        <w:t>Photo</w:t>
      </w:r>
      <w:r>
        <w:t xml:space="preserve"> </w:t>
      </w:r>
      <w:r w:rsidRPr="00323611">
        <w:t>electric sensor</w:t>
      </w:r>
      <w:r>
        <w:t>:</w:t>
      </w:r>
      <w:r w:rsidRPr="00323611">
        <w:t xml:space="preserve"> </w:t>
      </w:r>
      <w:r>
        <w:t>a</w:t>
      </w:r>
      <w:r w:rsidRPr="00323611">
        <w:t xml:space="preserve"> photoelectric sensor emits a light beam (visible or infrared) from its light-emitting element. A reflective-type photoelectric sensor is used to detect the light beam reflected from the target.</w:t>
      </w:r>
    </w:p>
    <w:p w14:paraId="18AEFDC6" w14:textId="395795A0" w:rsidR="00FD3774" w:rsidRDefault="00FD3774" w:rsidP="00626317">
      <w:pPr>
        <w:pStyle w:val="ListParagraph"/>
        <w:numPr>
          <w:ilvl w:val="0"/>
          <w:numId w:val="2"/>
        </w:numPr>
      </w:pPr>
      <w:r>
        <w:t xml:space="preserve">3PH: </w:t>
      </w:r>
      <w:r w:rsidRPr="00FD3774">
        <w:t>Three-phase electric power is a common method of alternating current electric power generation, transmission, and distribution. It is a type of polyphase system and is the most common method used to power large motors and other heavy loads.</w:t>
      </w:r>
    </w:p>
    <w:p w14:paraId="458A68D2" w14:textId="77777777" w:rsidR="00B67EC1" w:rsidRDefault="00B67EC1" w:rsidP="00626317">
      <w:pPr>
        <w:pStyle w:val="ListParagraph"/>
        <w:numPr>
          <w:ilvl w:val="0"/>
          <w:numId w:val="2"/>
        </w:numPr>
        <w:spacing w:after="160" w:line="259" w:lineRule="auto"/>
        <w:ind w:right="0"/>
        <w:rPr>
          <w:rFonts w:eastAsiaTheme="minorEastAsia"/>
          <w:color w:val="auto"/>
          <w:szCs w:val="20"/>
        </w:rPr>
      </w:pPr>
      <w:r>
        <w:rPr>
          <w:rFonts w:eastAsiaTheme="minorEastAsia"/>
          <w:color w:val="auto"/>
          <w:szCs w:val="20"/>
        </w:rPr>
        <w:t>DOL</w:t>
      </w:r>
      <w:r w:rsidRPr="00F22D01">
        <w:rPr>
          <w:rFonts w:eastAsiaTheme="minorEastAsia"/>
          <w:color w:val="auto"/>
          <w:szCs w:val="20"/>
        </w:rPr>
        <w:t>.</w:t>
      </w:r>
      <w:r w:rsidRPr="00AE3573">
        <w:t xml:space="preserve"> </w:t>
      </w:r>
      <w:r w:rsidRPr="00B67EC1">
        <w:rPr>
          <w:rFonts w:eastAsiaTheme="minorEastAsia"/>
          <w:color w:val="auto"/>
          <w:szCs w:val="20"/>
        </w:rPr>
        <w:t>A direct on-line is the simplest type of motor starter. When energised, a direct on-line starter immediately connects the motor terminals directly to the power supply. A DOL motor starter often contains protection devices, and in some cases, condition monitoring. Those requiring remote or automatic control uses an electromechanical contactor to switch the motor circuit.</w:t>
      </w:r>
    </w:p>
    <w:p w14:paraId="7013E022" w14:textId="2C3B7F4E" w:rsidR="00B67EC1" w:rsidRDefault="00B67EC1" w:rsidP="00B67EC1">
      <w:pPr>
        <w:pStyle w:val="ListParagraph"/>
        <w:ind w:firstLine="0"/>
      </w:pPr>
    </w:p>
    <w:p w14:paraId="1B86F09A" w14:textId="77777777" w:rsidR="00F74FF3" w:rsidRDefault="00F74FF3" w:rsidP="00B67EC1">
      <w:pPr>
        <w:pStyle w:val="ListParagraph"/>
        <w:ind w:firstLine="0"/>
      </w:pPr>
    </w:p>
    <w:p w14:paraId="15947BB5" w14:textId="76875776" w:rsidR="00850474" w:rsidRDefault="00850474">
      <w:pPr>
        <w:spacing w:after="160" w:line="259" w:lineRule="auto"/>
        <w:rPr>
          <w:rFonts w:ascii="Arial" w:eastAsia="Arial" w:hAnsi="Arial" w:cs="Arial"/>
          <w:color w:val="000000"/>
          <w:sz w:val="20"/>
          <w:szCs w:val="22"/>
        </w:rPr>
      </w:pPr>
      <w:r>
        <w:br w:type="page"/>
      </w:r>
    </w:p>
    <w:p w14:paraId="41334A25" w14:textId="77777777" w:rsidR="00F74FF3" w:rsidRDefault="00F74FF3" w:rsidP="00B67EC1">
      <w:pPr>
        <w:pStyle w:val="ListParagraph"/>
        <w:ind w:firstLine="0"/>
      </w:pPr>
    </w:p>
    <w:p w14:paraId="69A59F08" w14:textId="7BDA8E90" w:rsidR="00850474" w:rsidRPr="00E064E4" w:rsidRDefault="00850474" w:rsidP="00850474">
      <w:pPr>
        <w:pStyle w:val="ListParagraph"/>
        <w:ind w:firstLine="0"/>
        <w:jc w:val="center"/>
      </w:pPr>
    </w:p>
    <w:sectPr w:rsidR="00850474" w:rsidRPr="00E064E4" w:rsidSect="00D450B6">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7FB989" w14:textId="77777777" w:rsidR="007E0314" w:rsidRDefault="007E0314" w:rsidP="000306C5">
      <w:r>
        <w:separator/>
      </w:r>
    </w:p>
  </w:endnote>
  <w:endnote w:type="continuationSeparator" w:id="0">
    <w:p w14:paraId="133C712E" w14:textId="77777777" w:rsidR="007E0314" w:rsidRDefault="007E0314" w:rsidP="000306C5">
      <w:r>
        <w:continuationSeparator/>
      </w:r>
    </w:p>
  </w:endnote>
  <w:endnote w:type="continuationNotice" w:id="1">
    <w:p w14:paraId="63396D62" w14:textId="77777777" w:rsidR="007E0314" w:rsidRDefault="007E03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BoldMT">
    <w:altName w:val="Arial"/>
    <w:panose1 w:val="00000000000000000000"/>
    <w:charset w:val="00"/>
    <w:family w:val="auto"/>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1"/>
    </w:tblGrid>
    <w:tr w:rsidR="00307F49" w14:paraId="67453A6A" w14:textId="77777777" w:rsidTr="00B416A6">
      <w:trPr>
        <w:jc w:val="center"/>
      </w:trPr>
      <w:tc>
        <w:tcPr>
          <w:tcW w:w="2500" w:type="pct"/>
          <w:tcBorders>
            <w:top w:val="single" w:sz="12" w:space="0" w:color="A5A5A5" w:themeColor="accent3"/>
          </w:tcBorders>
        </w:tcPr>
        <w:p w14:paraId="7796F9DB" w14:textId="77777777" w:rsidR="00307F49" w:rsidRDefault="00307F49" w:rsidP="00307F49">
          <w:pPr>
            <w:pStyle w:val="Footer"/>
          </w:pPr>
        </w:p>
      </w:tc>
      <w:tc>
        <w:tcPr>
          <w:tcW w:w="2500" w:type="pct"/>
          <w:tcBorders>
            <w:top w:val="single" w:sz="12" w:space="0" w:color="A5A5A5" w:themeColor="accent3"/>
          </w:tcBorders>
        </w:tcPr>
        <w:p w14:paraId="75FC3334" w14:textId="77777777" w:rsidR="00307F49" w:rsidRDefault="00307F49" w:rsidP="00307F49">
          <w:pPr>
            <w:pStyle w:val="Footer"/>
            <w:jc w:val="right"/>
          </w:pPr>
          <w:r>
            <w:fldChar w:fldCharType="begin"/>
          </w:r>
          <w:r>
            <w:instrText xml:space="preserve"> PAGE   \* MERGEFORMAT </w:instrText>
          </w:r>
          <w:r>
            <w:fldChar w:fldCharType="separate"/>
          </w:r>
          <w:r>
            <w:t>1</w:t>
          </w:r>
          <w:r>
            <w:rPr>
              <w:rFonts w:ascii="Century Gothic" w:eastAsia="Century Gothic" w:hAnsi="Century Gothic" w:cs="Century Gothic"/>
              <w:b/>
            </w:rPr>
            <w:fldChar w:fldCharType="end"/>
          </w:r>
          <w:r>
            <w:rPr>
              <w:rFonts w:ascii="Century Gothic" w:eastAsia="Century Gothic" w:hAnsi="Century Gothic" w:cs="Century Gothic"/>
              <w:b/>
            </w:rPr>
            <w:t xml:space="preserve"> of </w:t>
          </w:r>
          <w:r>
            <w:rPr>
              <w:noProof/>
            </w:rPr>
            <w:fldChar w:fldCharType="begin"/>
          </w:r>
          <w:r>
            <w:rPr>
              <w:noProof/>
            </w:rPr>
            <w:instrText xml:space="preserve"> NUMPAGES   \* MERGEFORMAT </w:instrText>
          </w:r>
          <w:r>
            <w:rPr>
              <w:noProof/>
            </w:rPr>
            <w:fldChar w:fldCharType="separate"/>
          </w:r>
          <w:r>
            <w:rPr>
              <w:noProof/>
            </w:rPr>
            <w:t>23</w:t>
          </w:r>
          <w:r>
            <w:rPr>
              <w:noProof/>
            </w:rPr>
            <w:fldChar w:fldCharType="end"/>
          </w:r>
        </w:p>
      </w:tc>
    </w:tr>
  </w:tbl>
  <w:p w14:paraId="6619D15C" w14:textId="77777777" w:rsidR="00023C1A" w:rsidRDefault="00023C1A" w:rsidP="00307F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1"/>
      <w:gridCol w:w="5341"/>
    </w:tblGrid>
    <w:tr w:rsidR="000B4182" w14:paraId="4DDEC718" w14:textId="77777777" w:rsidTr="00B416A6">
      <w:trPr>
        <w:jc w:val="center"/>
      </w:trPr>
      <w:tc>
        <w:tcPr>
          <w:tcW w:w="2500" w:type="pct"/>
          <w:tcBorders>
            <w:top w:val="single" w:sz="12" w:space="0" w:color="A5A5A5" w:themeColor="accent3"/>
          </w:tcBorders>
        </w:tcPr>
        <w:p w14:paraId="3DA1CF34" w14:textId="77777777" w:rsidR="000B4182" w:rsidRDefault="000B4182" w:rsidP="00307F49">
          <w:pPr>
            <w:pStyle w:val="Footer"/>
          </w:pPr>
        </w:p>
      </w:tc>
      <w:tc>
        <w:tcPr>
          <w:tcW w:w="2500" w:type="pct"/>
          <w:tcBorders>
            <w:top w:val="single" w:sz="12" w:space="0" w:color="A5A5A5" w:themeColor="accent3"/>
          </w:tcBorders>
        </w:tcPr>
        <w:p w14:paraId="0396DE67" w14:textId="77777777" w:rsidR="000B4182" w:rsidRDefault="000B4182" w:rsidP="00307F49">
          <w:pPr>
            <w:pStyle w:val="Footer"/>
            <w:jc w:val="right"/>
          </w:pPr>
          <w:r>
            <w:fldChar w:fldCharType="begin"/>
          </w:r>
          <w:r>
            <w:instrText xml:space="preserve"> PAGE   \* MERGEFORMAT </w:instrText>
          </w:r>
          <w:r>
            <w:fldChar w:fldCharType="separate"/>
          </w:r>
          <w:r>
            <w:t>1</w:t>
          </w:r>
          <w:r>
            <w:rPr>
              <w:rFonts w:ascii="Century Gothic" w:eastAsia="Century Gothic" w:hAnsi="Century Gothic" w:cs="Century Gothic"/>
              <w:b/>
            </w:rPr>
            <w:fldChar w:fldCharType="end"/>
          </w:r>
          <w:r>
            <w:rPr>
              <w:rFonts w:ascii="Century Gothic" w:eastAsia="Century Gothic" w:hAnsi="Century Gothic" w:cs="Century Gothic"/>
              <w:b/>
            </w:rPr>
            <w:t xml:space="preserve"> of </w:t>
          </w:r>
          <w:r>
            <w:rPr>
              <w:noProof/>
            </w:rPr>
            <w:fldChar w:fldCharType="begin"/>
          </w:r>
          <w:r>
            <w:rPr>
              <w:noProof/>
            </w:rPr>
            <w:instrText xml:space="preserve"> NUMPAGES   \* MERGEFORMAT </w:instrText>
          </w:r>
          <w:r>
            <w:rPr>
              <w:noProof/>
            </w:rPr>
            <w:fldChar w:fldCharType="separate"/>
          </w:r>
          <w:r>
            <w:rPr>
              <w:noProof/>
            </w:rPr>
            <w:t>23</w:t>
          </w:r>
          <w:r>
            <w:rPr>
              <w:noProof/>
            </w:rPr>
            <w:fldChar w:fldCharType="end"/>
          </w:r>
        </w:p>
      </w:tc>
    </w:tr>
  </w:tbl>
  <w:p w14:paraId="7688CDF7" w14:textId="77777777" w:rsidR="000B4182" w:rsidRDefault="000B4182" w:rsidP="00307F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A4F7DD" w14:textId="77777777" w:rsidR="007E0314" w:rsidRDefault="007E0314" w:rsidP="000306C5">
      <w:r>
        <w:separator/>
      </w:r>
    </w:p>
  </w:footnote>
  <w:footnote w:type="continuationSeparator" w:id="0">
    <w:p w14:paraId="6D4CFA94" w14:textId="77777777" w:rsidR="007E0314" w:rsidRDefault="007E0314" w:rsidP="000306C5">
      <w:r>
        <w:continuationSeparator/>
      </w:r>
    </w:p>
  </w:footnote>
  <w:footnote w:type="continuationNotice" w:id="1">
    <w:p w14:paraId="593CBAC6" w14:textId="77777777" w:rsidR="007E0314" w:rsidRDefault="007E03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9"/>
      <w:gridCol w:w="5473"/>
    </w:tblGrid>
    <w:tr w:rsidR="00307F49" w14:paraId="40691100" w14:textId="77777777" w:rsidTr="00B416A6">
      <w:trPr>
        <w:jc w:val="center"/>
      </w:trPr>
      <w:tc>
        <w:tcPr>
          <w:tcW w:w="2438" w:type="pct"/>
          <w:tcBorders>
            <w:bottom w:val="single" w:sz="12" w:space="0" w:color="A5A5A5" w:themeColor="accent3"/>
          </w:tcBorders>
          <w:vAlign w:val="center"/>
        </w:tcPr>
        <w:p w14:paraId="0BA28A3B" w14:textId="6C0525CF" w:rsidR="00307F49" w:rsidRDefault="00B20F05" w:rsidP="00307F49">
          <w:pPr>
            <w:spacing w:after="160" w:line="259" w:lineRule="auto"/>
          </w:pPr>
          <w:r w:rsidRPr="00B20F05">
            <w:t>OPERATOR MANUAL</w:t>
          </w:r>
        </w:p>
      </w:tc>
      <w:tc>
        <w:tcPr>
          <w:tcW w:w="2562" w:type="pct"/>
          <w:tcBorders>
            <w:bottom w:val="single" w:sz="12" w:space="0" w:color="A5A5A5" w:themeColor="accent3"/>
          </w:tcBorders>
        </w:tcPr>
        <w:p w14:paraId="759DC3AF" w14:textId="77777777" w:rsidR="00307F49" w:rsidRDefault="00307F49" w:rsidP="00307F49">
          <w:pPr>
            <w:pStyle w:val="Header"/>
            <w:spacing w:after="120"/>
            <w:jc w:val="right"/>
            <w:rPr>
              <w:noProof/>
            </w:rPr>
          </w:pPr>
          <w:r>
            <w:rPr>
              <w:noProof/>
            </w:rPr>
            <w:drawing>
              <wp:inline distT="0" distB="0" distL="0" distR="0" wp14:anchorId="3AB638AD" wp14:editId="7BA918B0">
                <wp:extent cx="1965960" cy="526477"/>
                <wp:effectExtent l="0" t="0" r="0" b="0"/>
                <wp:docPr id="122" name="Picture 122"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965960" cy="526477"/>
                        </a:xfrm>
                        <a:prstGeom prst="rect">
                          <a:avLst/>
                        </a:prstGeom>
                      </pic:spPr>
                    </pic:pic>
                  </a:graphicData>
                </a:graphic>
              </wp:inline>
            </w:drawing>
          </w:r>
        </w:p>
      </w:tc>
    </w:tr>
    <w:tr w:rsidR="00307F49" w14:paraId="3BCCCBE1" w14:textId="77777777" w:rsidTr="00B416A6">
      <w:trPr>
        <w:jc w:val="center"/>
      </w:trPr>
      <w:tc>
        <w:tcPr>
          <w:tcW w:w="2438" w:type="pct"/>
          <w:tcBorders>
            <w:top w:val="single" w:sz="12" w:space="0" w:color="A5A5A5" w:themeColor="accent3"/>
          </w:tcBorders>
          <w:vAlign w:val="center"/>
        </w:tcPr>
        <w:p w14:paraId="19BE13BB" w14:textId="77777777" w:rsidR="00307F49" w:rsidRPr="000561D6" w:rsidRDefault="00307F49" w:rsidP="00307F49">
          <w:pPr>
            <w:pStyle w:val="Header"/>
            <w:spacing w:line="276" w:lineRule="auto"/>
            <w:rPr>
              <w:rFonts w:cstheme="minorHAnsi"/>
              <w:color w:val="808080" w:themeColor="background1" w:themeShade="80"/>
              <w:sz w:val="16"/>
              <w:szCs w:val="16"/>
              <w:shd w:val="clear" w:color="auto" w:fill="FFFFFF"/>
            </w:rPr>
          </w:pPr>
          <w:r w:rsidRPr="00CA56F2">
            <w:rPr>
              <w:rFonts w:cstheme="minorHAnsi"/>
              <w:color w:val="808080" w:themeColor="background1" w:themeShade="80"/>
              <w:sz w:val="16"/>
              <w:szCs w:val="16"/>
              <w:shd w:val="clear" w:color="auto" w:fill="FFFFFF"/>
            </w:rPr>
            <w:t>5/53 Riverside Pl, Morningside</w:t>
          </w:r>
          <w:r>
            <w:rPr>
              <w:rFonts w:cstheme="minorHAnsi"/>
              <w:color w:val="808080" w:themeColor="background1" w:themeShade="80"/>
              <w:sz w:val="16"/>
              <w:szCs w:val="16"/>
              <w:shd w:val="clear" w:color="auto" w:fill="FFFFFF"/>
            </w:rPr>
            <w:t xml:space="preserve"> </w:t>
          </w:r>
          <w:r w:rsidRPr="00CA56F2">
            <w:rPr>
              <w:rFonts w:cstheme="minorHAnsi"/>
              <w:color w:val="808080" w:themeColor="background1" w:themeShade="80"/>
              <w:sz w:val="16"/>
              <w:szCs w:val="16"/>
              <w:shd w:val="clear" w:color="auto" w:fill="FFFFFF"/>
            </w:rPr>
            <w:t>QLD, 4170</w:t>
          </w:r>
          <w:r w:rsidRPr="00D03ADC">
            <w:rPr>
              <w:rFonts w:cstheme="minorHAnsi"/>
              <w:color w:val="808080" w:themeColor="background1" w:themeShade="80"/>
              <w:sz w:val="16"/>
              <w:szCs w:val="16"/>
              <w:shd w:val="clear" w:color="auto" w:fill="FFFFFF"/>
            </w:rPr>
            <w:br/>
            <w:t>www.pac-technologies.com.au</w:t>
          </w:r>
          <w:r w:rsidRPr="00D03ADC">
            <w:rPr>
              <w:rFonts w:cstheme="minorHAnsi"/>
              <w:color w:val="808080" w:themeColor="background1" w:themeShade="80"/>
              <w:sz w:val="16"/>
              <w:szCs w:val="16"/>
              <w:shd w:val="clear" w:color="auto" w:fill="FFFFFF"/>
            </w:rPr>
            <w:br/>
            <w:t>accounts@pac-technologies.com.au</w:t>
          </w:r>
        </w:p>
      </w:tc>
      <w:tc>
        <w:tcPr>
          <w:tcW w:w="2562" w:type="pct"/>
          <w:tcBorders>
            <w:top w:val="single" w:sz="12" w:space="0" w:color="A5A5A5" w:themeColor="accent3"/>
          </w:tcBorders>
        </w:tcPr>
        <w:p w14:paraId="2C07A189" w14:textId="77777777" w:rsidR="00307F49" w:rsidRDefault="00307F49" w:rsidP="00307F49">
          <w:pPr>
            <w:pStyle w:val="Header"/>
            <w:jc w:val="right"/>
            <w:rPr>
              <w:noProof/>
            </w:rPr>
          </w:pPr>
        </w:p>
      </w:tc>
    </w:tr>
  </w:tbl>
  <w:p w14:paraId="6BFA1E07" w14:textId="38ED8E8D" w:rsidR="00023C1A" w:rsidRDefault="00023C1A" w:rsidP="00D30E52">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9"/>
      <w:gridCol w:w="5473"/>
    </w:tblGrid>
    <w:tr w:rsidR="000B4182" w14:paraId="4B930345" w14:textId="77777777" w:rsidTr="00B416A6">
      <w:trPr>
        <w:jc w:val="center"/>
      </w:trPr>
      <w:tc>
        <w:tcPr>
          <w:tcW w:w="2438" w:type="pct"/>
          <w:tcBorders>
            <w:bottom w:val="single" w:sz="12" w:space="0" w:color="A5A5A5" w:themeColor="accent3"/>
          </w:tcBorders>
          <w:vAlign w:val="center"/>
        </w:tcPr>
        <w:p w14:paraId="39A5CDC1" w14:textId="77777777" w:rsidR="000B4182" w:rsidRDefault="000B4182" w:rsidP="00307F49">
          <w:pPr>
            <w:spacing w:after="160" w:line="259" w:lineRule="auto"/>
          </w:pPr>
          <w:r w:rsidRPr="00B20F05">
            <w:t>OPERATOR MANUAL</w:t>
          </w:r>
        </w:p>
      </w:tc>
      <w:tc>
        <w:tcPr>
          <w:tcW w:w="2562" w:type="pct"/>
          <w:tcBorders>
            <w:bottom w:val="single" w:sz="12" w:space="0" w:color="A5A5A5" w:themeColor="accent3"/>
          </w:tcBorders>
        </w:tcPr>
        <w:p w14:paraId="28D341E0" w14:textId="77777777" w:rsidR="000B4182" w:rsidRDefault="000B4182" w:rsidP="00307F49">
          <w:pPr>
            <w:pStyle w:val="Header"/>
            <w:spacing w:after="120"/>
            <w:jc w:val="right"/>
            <w:rPr>
              <w:noProof/>
            </w:rPr>
          </w:pPr>
          <w:r>
            <w:rPr>
              <w:noProof/>
            </w:rPr>
            <w:drawing>
              <wp:inline distT="0" distB="0" distL="0" distR="0" wp14:anchorId="6A118B47" wp14:editId="3E1923BF">
                <wp:extent cx="1965960" cy="526477"/>
                <wp:effectExtent l="0" t="0" r="0" b="0"/>
                <wp:docPr id="190754854" name="Picture 190754854"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965960" cy="526477"/>
                        </a:xfrm>
                        <a:prstGeom prst="rect">
                          <a:avLst/>
                        </a:prstGeom>
                      </pic:spPr>
                    </pic:pic>
                  </a:graphicData>
                </a:graphic>
              </wp:inline>
            </w:drawing>
          </w:r>
        </w:p>
      </w:tc>
    </w:tr>
    <w:tr w:rsidR="000B4182" w14:paraId="2E1FAF4B" w14:textId="77777777" w:rsidTr="00B416A6">
      <w:trPr>
        <w:jc w:val="center"/>
      </w:trPr>
      <w:tc>
        <w:tcPr>
          <w:tcW w:w="2438" w:type="pct"/>
          <w:tcBorders>
            <w:top w:val="single" w:sz="12" w:space="0" w:color="A5A5A5" w:themeColor="accent3"/>
          </w:tcBorders>
          <w:vAlign w:val="center"/>
        </w:tcPr>
        <w:p w14:paraId="61F14030" w14:textId="77777777" w:rsidR="000B4182" w:rsidRPr="000561D6" w:rsidRDefault="000B4182" w:rsidP="00404D94">
          <w:pPr>
            <w:pStyle w:val="Header"/>
            <w:spacing w:line="276" w:lineRule="auto"/>
            <w:jc w:val="left"/>
            <w:rPr>
              <w:rFonts w:cstheme="minorHAnsi"/>
              <w:color w:val="808080" w:themeColor="background1" w:themeShade="80"/>
              <w:sz w:val="16"/>
              <w:szCs w:val="16"/>
              <w:shd w:val="clear" w:color="auto" w:fill="FFFFFF"/>
            </w:rPr>
          </w:pPr>
          <w:r w:rsidRPr="00CA56F2">
            <w:rPr>
              <w:rFonts w:cstheme="minorHAnsi"/>
              <w:color w:val="808080" w:themeColor="background1" w:themeShade="80"/>
              <w:sz w:val="16"/>
              <w:szCs w:val="16"/>
              <w:shd w:val="clear" w:color="auto" w:fill="FFFFFF"/>
            </w:rPr>
            <w:t>5/53 Riverside Pl, Morningside</w:t>
          </w:r>
          <w:r>
            <w:rPr>
              <w:rFonts w:cstheme="minorHAnsi"/>
              <w:color w:val="808080" w:themeColor="background1" w:themeShade="80"/>
              <w:sz w:val="16"/>
              <w:szCs w:val="16"/>
              <w:shd w:val="clear" w:color="auto" w:fill="FFFFFF"/>
            </w:rPr>
            <w:t xml:space="preserve"> </w:t>
          </w:r>
          <w:r w:rsidRPr="00CA56F2">
            <w:rPr>
              <w:rFonts w:cstheme="minorHAnsi"/>
              <w:color w:val="808080" w:themeColor="background1" w:themeShade="80"/>
              <w:sz w:val="16"/>
              <w:szCs w:val="16"/>
              <w:shd w:val="clear" w:color="auto" w:fill="FFFFFF"/>
            </w:rPr>
            <w:t>QLD, 4170</w:t>
          </w:r>
          <w:r w:rsidRPr="00D03ADC">
            <w:rPr>
              <w:rFonts w:cstheme="minorHAnsi"/>
              <w:color w:val="808080" w:themeColor="background1" w:themeShade="80"/>
              <w:sz w:val="16"/>
              <w:szCs w:val="16"/>
              <w:shd w:val="clear" w:color="auto" w:fill="FFFFFF"/>
            </w:rPr>
            <w:br/>
            <w:t>www.pac-technologies.com.au</w:t>
          </w:r>
          <w:r w:rsidRPr="00D03ADC">
            <w:rPr>
              <w:rFonts w:cstheme="minorHAnsi"/>
              <w:color w:val="808080" w:themeColor="background1" w:themeShade="80"/>
              <w:sz w:val="16"/>
              <w:szCs w:val="16"/>
              <w:shd w:val="clear" w:color="auto" w:fill="FFFFFF"/>
            </w:rPr>
            <w:br/>
            <w:t>accounts@pac-technologies.com.au</w:t>
          </w:r>
        </w:p>
      </w:tc>
      <w:tc>
        <w:tcPr>
          <w:tcW w:w="2562" w:type="pct"/>
          <w:tcBorders>
            <w:top w:val="single" w:sz="12" w:space="0" w:color="A5A5A5" w:themeColor="accent3"/>
          </w:tcBorders>
        </w:tcPr>
        <w:p w14:paraId="7F384E45" w14:textId="77777777" w:rsidR="000B4182" w:rsidRDefault="000B4182" w:rsidP="00307F49">
          <w:pPr>
            <w:pStyle w:val="Header"/>
            <w:jc w:val="right"/>
            <w:rPr>
              <w:noProof/>
            </w:rPr>
          </w:pPr>
        </w:p>
      </w:tc>
    </w:tr>
  </w:tbl>
  <w:p w14:paraId="10949E66" w14:textId="77777777" w:rsidR="000B4182" w:rsidRDefault="000B4182" w:rsidP="00D30E52">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2" type="#_x0000_t75" style="width:1332.75pt;height:622.5pt;visibility:visible" o:bullet="t">
        <v:imagedata r:id="rId1" o:title=""/>
      </v:shape>
    </w:pict>
  </w:numPicBullet>
  <w:numPicBullet w:numPicBulletId="1">
    <w:pict>
      <v:shape id="_x0000_i1133" type="#_x0000_t75" style="width:30.75pt;height:29.25pt;visibility:visible;mso-wrap-style:square" o:bullet="t">
        <v:imagedata r:id="rId2" o:title=""/>
      </v:shape>
    </w:pict>
  </w:numPicBullet>
  <w:numPicBullet w:numPicBulletId="2">
    <w:pict>
      <v:shape id="_x0000_i1134" type="#_x0000_t75" style="width:30pt;height:29.25pt;visibility:visible;mso-wrap-style:square" o:bullet="t">
        <v:imagedata r:id="rId3" o:title=""/>
      </v:shape>
    </w:pict>
  </w:numPicBullet>
  <w:abstractNum w:abstractNumId="0" w15:restartNumberingAfterBreak="0">
    <w:nsid w:val="02175C1C"/>
    <w:multiLevelType w:val="hybridMultilevel"/>
    <w:tmpl w:val="DD06C156"/>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0E3FA6"/>
    <w:multiLevelType w:val="hybridMultilevel"/>
    <w:tmpl w:val="0778EE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C29269A"/>
    <w:multiLevelType w:val="hybridMultilevel"/>
    <w:tmpl w:val="775EF6A8"/>
    <w:lvl w:ilvl="0" w:tplc="0C090001">
      <w:start w:val="1"/>
      <w:numFmt w:val="bullet"/>
      <w:lvlText w:val=""/>
      <w:lvlJc w:val="left"/>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05A1058"/>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8C4EC4"/>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2FF6670"/>
    <w:multiLevelType w:val="hybridMultilevel"/>
    <w:tmpl w:val="4EDA8A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42B7749"/>
    <w:multiLevelType w:val="hybridMultilevel"/>
    <w:tmpl w:val="EE54A2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6D2375C"/>
    <w:multiLevelType w:val="hybridMultilevel"/>
    <w:tmpl w:val="1C9E58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94A6138"/>
    <w:multiLevelType w:val="hybridMultilevel"/>
    <w:tmpl w:val="C9043B04"/>
    <w:lvl w:ilvl="0" w:tplc="0C090001">
      <w:start w:val="1"/>
      <w:numFmt w:val="bullet"/>
      <w:lvlText w:val=""/>
      <w:lvlJc w:val="left"/>
      <w:pPr>
        <w:ind w:left="1430" w:hanging="360"/>
      </w:pPr>
      <w:rPr>
        <w:rFonts w:ascii="Symbol" w:hAnsi="Symbol" w:hint="default"/>
      </w:rPr>
    </w:lvl>
    <w:lvl w:ilvl="1" w:tplc="0C090003" w:tentative="1">
      <w:start w:val="1"/>
      <w:numFmt w:val="bullet"/>
      <w:lvlText w:val="o"/>
      <w:lvlJc w:val="left"/>
      <w:pPr>
        <w:ind w:left="2150" w:hanging="360"/>
      </w:pPr>
      <w:rPr>
        <w:rFonts w:ascii="Courier New" w:hAnsi="Courier New" w:cs="Courier New" w:hint="default"/>
      </w:rPr>
    </w:lvl>
    <w:lvl w:ilvl="2" w:tplc="0C090005" w:tentative="1">
      <w:start w:val="1"/>
      <w:numFmt w:val="bullet"/>
      <w:lvlText w:val=""/>
      <w:lvlJc w:val="left"/>
      <w:pPr>
        <w:ind w:left="2870" w:hanging="360"/>
      </w:pPr>
      <w:rPr>
        <w:rFonts w:ascii="Wingdings" w:hAnsi="Wingdings" w:hint="default"/>
      </w:rPr>
    </w:lvl>
    <w:lvl w:ilvl="3" w:tplc="0C090001" w:tentative="1">
      <w:start w:val="1"/>
      <w:numFmt w:val="bullet"/>
      <w:lvlText w:val=""/>
      <w:lvlJc w:val="left"/>
      <w:pPr>
        <w:ind w:left="3590" w:hanging="360"/>
      </w:pPr>
      <w:rPr>
        <w:rFonts w:ascii="Symbol" w:hAnsi="Symbol" w:hint="default"/>
      </w:rPr>
    </w:lvl>
    <w:lvl w:ilvl="4" w:tplc="0C090003" w:tentative="1">
      <w:start w:val="1"/>
      <w:numFmt w:val="bullet"/>
      <w:lvlText w:val="o"/>
      <w:lvlJc w:val="left"/>
      <w:pPr>
        <w:ind w:left="4310" w:hanging="360"/>
      </w:pPr>
      <w:rPr>
        <w:rFonts w:ascii="Courier New" w:hAnsi="Courier New" w:cs="Courier New" w:hint="default"/>
      </w:rPr>
    </w:lvl>
    <w:lvl w:ilvl="5" w:tplc="0C090005" w:tentative="1">
      <w:start w:val="1"/>
      <w:numFmt w:val="bullet"/>
      <w:lvlText w:val=""/>
      <w:lvlJc w:val="left"/>
      <w:pPr>
        <w:ind w:left="5030" w:hanging="360"/>
      </w:pPr>
      <w:rPr>
        <w:rFonts w:ascii="Wingdings" w:hAnsi="Wingdings" w:hint="default"/>
      </w:rPr>
    </w:lvl>
    <w:lvl w:ilvl="6" w:tplc="0C090001" w:tentative="1">
      <w:start w:val="1"/>
      <w:numFmt w:val="bullet"/>
      <w:lvlText w:val=""/>
      <w:lvlJc w:val="left"/>
      <w:pPr>
        <w:ind w:left="5750" w:hanging="360"/>
      </w:pPr>
      <w:rPr>
        <w:rFonts w:ascii="Symbol" w:hAnsi="Symbol" w:hint="default"/>
      </w:rPr>
    </w:lvl>
    <w:lvl w:ilvl="7" w:tplc="0C090003" w:tentative="1">
      <w:start w:val="1"/>
      <w:numFmt w:val="bullet"/>
      <w:lvlText w:val="o"/>
      <w:lvlJc w:val="left"/>
      <w:pPr>
        <w:ind w:left="6470" w:hanging="360"/>
      </w:pPr>
      <w:rPr>
        <w:rFonts w:ascii="Courier New" w:hAnsi="Courier New" w:cs="Courier New" w:hint="default"/>
      </w:rPr>
    </w:lvl>
    <w:lvl w:ilvl="8" w:tplc="0C090005" w:tentative="1">
      <w:start w:val="1"/>
      <w:numFmt w:val="bullet"/>
      <w:lvlText w:val=""/>
      <w:lvlJc w:val="left"/>
      <w:pPr>
        <w:ind w:left="7190" w:hanging="360"/>
      </w:pPr>
      <w:rPr>
        <w:rFonts w:ascii="Wingdings" w:hAnsi="Wingdings" w:hint="default"/>
      </w:rPr>
    </w:lvl>
  </w:abstractNum>
  <w:abstractNum w:abstractNumId="9" w15:restartNumberingAfterBreak="0">
    <w:nsid w:val="197308E4"/>
    <w:multiLevelType w:val="hybridMultilevel"/>
    <w:tmpl w:val="EE54A2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DE33EF4"/>
    <w:multiLevelType w:val="hybridMultilevel"/>
    <w:tmpl w:val="ACE2DA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ECB1640"/>
    <w:multiLevelType w:val="hybridMultilevel"/>
    <w:tmpl w:val="7D0213E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EFB486A"/>
    <w:multiLevelType w:val="hybridMultilevel"/>
    <w:tmpl w:val="DD06C156"/>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35665CA"/>
    <w:multiLevelType w:val="hybridMultilevel"/>
    <w:tmpl w:val="66EA8CBE"/>
    <w:lvl w:ilvl="0" w:tplc="0C090001">
      <w:start w:val="1"/>
      <w:numFmt w:val="bullet"/>
      <w:lvlText w:val=""/>
      <w:lvlJc w:val="left"/>
      <w:pPr>
        <w:ind w:left="1430" w:hanging="360"/>
      </w:pPr>
      <w:rPr>
        <w:rFonts w:ascii="Symbol" w:hAnsi="Symbol" w:hint="default"/>
      </w:rPr>
    </w:lvl>
    <w:lvl w:ilvl="1" w:tplc="0C090003" w:tentative="1">
      <w:start w:val="1"/>
      <w:numFmt w:val="bullet"/>
      <w:lvlText w:val="o"/>
      <w:lvlJc w:val="left"/>
      <w:pPr>
        <w:ind w:left="2150" w:hanging="360"/>
      </w:pPr>
      <w:rPr>
        <w:rFonts w:ascii="Courier New" w:hAnsi="Courier New" w:cs="Courier New" w:hint="default"/>
      </w:rPr>
    </w:lvl>
    <w:lvl w:ilvl="2" w:tplc="0C090005" w:tentative="1">
      <w:start w:val="1"/>
      <w:numFmt w:val="bullet"/>
      <w:lvlText w:val=""/>
      <w:lvlJc w:val="left"/>
      <w:pPr>
        <w:ind w:left="2870" w:hanging="360"/>
      </w:pPr>
      <w:rPr>
        <w:rFonts w:ascii="Wingdings" w:hAnsi="Wingdings" w:hint="default"/>
      </w:rPr>
    </w:lvl>
    <w:lvl w:ilvl="3" w:tplc="0C090001" w:tentative="1">
      <w:start w:val="1"/>
      <w:numFmt w:val="bullet"/>
      <w:lvlText w:val=""/>
      <w:lvlJc w:val="left"/>
      <w:pPr>
        <w:ind w:left="3590" w:hanging="360"/>
      </w:pPr>
      <w:rPr>
        <w:rFonts w:ascii="Symbol" w:hAnsi="Symbol" w:hint="default"/>
      </w:rPr>
    </w:lvl>
    <w:lvl w:ilvl="4" w:tplc="0C090003" w:tentative="1">
      <w:start w:val="1"/>
      <w:numFmt w:val="bullet"/>
      <w:lvlText w:val="o"/>
      <w:lvlJc w:val="left"/>
      <w:pPr>
        <w:ind w:left="4310" w:hanging="360"/>
      </w:pPr>
      <w:rPr>
        <w:rFonts w:ascii="Courier New" w:hAnsi="Courier New" w:cs="Courier New" w:hint="default"/>
      </w:rPr>
    </w:lvl>
    <w:lvl w:ilvl="5" w:tplc="0C090005" w:tentative="1">
      <w:start w:val="1"/>
      <w:numFmt w:val="bullet"/>
      <w:lvlText w:val=""/>
      <w:lvlJc w:val="left"/>
      <w:pPr>
        <w:ind w:left="5030" w:hanging="360"/>
      </w:pPr>
      <w:rPr>
        <w:rFonts w:ascii="Wingdings" w:hAnsi="Wingdings" w:hint="default"/>
      </w:rPr>
    </w:lvl>
    <w:lvl w:ilvl="6" w:tplc="0C090001" w:tentative="1">
      <w:start w:val="1"/>
      <w:numFmt w:val="bullet"/>
      <w:lvlText w:val=""/>
      <w:lvlJc w:val="left"/>
      <w:pPr>
        <w:ind w:left="5750" w:hanging="360"/>
      </w:pPr>
      <w:rPr>
        <w:rFonts w:ascii="Symbol" w:hAnsi="Symbol" w:hint="default"/>
      </w:rPr>
    </w:lvl>
    <w:lvl w:ilvl="7" w:tplc="0C090003" w:tentative="1">
      <w:start w:val="1"/>
      <w:numFmt w:val="bullet"/>
      <w:lvlText w:val="o"/>
      <w:lvlJc w:val="left"/>
      <w:pPr>
        <w:ind w:left="6470" w:hanging="360"/>
      </w:pPr>
      <w:rPr>
        <w:rFonts w:ascii="Courier New" w:hAnsi="Courier New" w:cs="Courier New" w:hint="default"/>
      </w:rPr>
    </w:lvl>
    <w:lvl w:ilvl="8" w:tplc="0C090005" w:tentative="1">
      <w:start w:val="1"/>
      <w:numFmt w:val="bullet"/>
      <w:lvlText w:val=""/>
      <w:lvlJc w:val="left"/>
      <w:pPr>
        <w:ind w:left="7190" w:hanging="360"/>
      </w:pPr>
      <w:rPr>
        <w:rFonts w:ascii="Wingdings" w:hAnsi="Wingdings" w:hint="default"/>
      </w:rPr>
    </w:lvl>
  </w:abstractNum>
  <w:abstractNum w:abstractNumId="14" w15:restartNumberingAfterBreak="0">
    <w:nsid w:val="25D176EB"/>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D653B5E"/>
    <w:multiLevelType w:val="hybridMultilevel"/>
    <w:tmpl w:val="7D0213E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6948A4"/>
    <w:multiLevelType w:val="hybridMultilevel"/>
    <w:tmpl w:val="7D0213E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E7C13C0"/>
    <w:multiLevelType w:val="hybridMultilevel"/>
    <w:tmpl w:val="30688C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0162E8"/>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18463A6"/>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BC3CD6"/>
    <w:multiLevelType w:val="hybridMultilevel"/>
    <w:tmpl w:val="3E4441B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1" w15:restartNumberingAfterBreak="0">
    <w:nsid w:val="34EB68B4"/>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62D08EA"/>
    <w:multiLevelType w:val="hybridMultilevel"/>
    <w:tmpl w:val="8B2A39B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748785C"/>
    <w:multiLevelType w:val="hybridMultilevel"/>
    <w:tmpl w:val="75BACE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79D4711"/>
    <w:multiLevelType w:val="hybridMultilevel"/>
    <w:tmpl w:val="1486B5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8376237"/>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ECF5465"/>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1A921EC"/>
    <w:multiLevelType w:val="hybridMultilevel"/>
    <w:tmpl w:val="1C9E58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1BF6CD2"/>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42142D42"/>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225512B"/>
    <w:multiLevelType w:val="hybridMultilevel"/>
    <w:tmpl w:val="330A97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2DA5BF1"/>
    <w:multiLevelType w:val="hybridMultilevel"/>
    <w:tmpl w:val="382A00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438204CA"/>
    <w:multiLevelType w:val="hybridMultilevel"/>
    <w:tmpl w:val="EE54A2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38926B9"/>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443E3C95"/>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44C910D1"/>
    <w:multiLevelType w:val="multilevel"/>
    <w:tmpl w:val="0C4C113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45935ECC"/>
    <w:multiLevelType w:val="hybridMultilevel"/>
    <w:tmpl w:val="0BA050F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473B635C"/>
    <w:multiLevelType w:val="hybridMultilevel"/>
    <w:tmpl w:val="167840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8" w15:restartNumberingAfterBreak="0">
    <w:nsid w:val="4A0C6E87"/>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2D160ED"/>
    <w:multiLevelType w:val="hybridMultilevel"/>
    <w:tmpl w:val="3B34C88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0" w15:restartNumberingAfterBreak="0">
    <w:nsid w:val="52E13FAA"/>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543F2E89"/>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5043847"/>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573D0044"/>
    <w:multiLevelType w:val="hybridMultilevel"/>
    <w:tmpl w:val="A0AA1D6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4" w15:restartNumberingAfterBreak="0">
    <w:nsid w:val="57DD10F0"/>
    <w:multiLevelType w:val="hybridMultilevel"/>
    <w:tmpl w:val="30688C6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5A09465D"/>
    <w:multiLevelType w:val="hybridMultilevel"/>
    <w:tmpl w:val="2A22C736"/>
    <w:lvl w:ilvl="0" w:tplc="D1B0E016">
      <w:start w:val="4"/>
      <w:numFmt w:val="decimal"/>
      <w:lvlText w:val="%1."/>
      <w:lvlJc w:val="left"/>
      <w:pPr>
        <w:ind w:left="1080" w:hanging="360"/>
      </w:pPr>
      <w:rPr>
        <w:rFonts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6" w15:restartNumberingAfterBreak="0">
    <w:nsid w:val="5B12011E"/>
    <w:multiLevelType w:val="hybridMultilevel"/>
    <w:tmpl w:val="67CC95D2"/>
    <w:lvl w:ilvl="0" w:tplc="1BCA5DB6">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7" w15:restartNumberingAfterBreak="0">
    <w:nsid w:val="5B121797"/>
    <w:multiLevelType w:val="hybridMultilevel"/>
    <w:tmpl w:val="3CA059E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8" w15:restartNumberingAfterBreak="0">
    <w:nsid w:val="5B8C4FF8"/>
    <w:multiLevelType w:val="multilevel"/>
    <w:tmpl w:val="3B2EB29A"/>
    <w:lvl w:ilvl="0">
      <w:start w:val="8"/>
      <w:numFmt w:val="decimal"/>
      <w:lvlText w:val="%1"/>
      <w:lvlJc w:val="left"/>
      <w:pPr>
        <w:ind w:left="405" w:hanging="405"/>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640" w:hanging="144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49" w15:restartNumberingAfterBreak="0">
    <w:nsid w:val="5DAC6533"/>
    <w:multiLevelType w:val="hybridMultilevel"/>
    <w:tmpl w:val="831E9BB8"/>
    <w:lvl w:ilvl="0" w:tplc="38EE5AFA">
      <w:start w:val="1"/>
      <w:numFmt w:val="decimal"/>
      <w:lvlText w:val="%1."/>
      <w:lvlJc w:val="left"/>
      <w:pPr>
        <w:ind w:left="720" w:hanging="360"/>
      </w:pPr>
      <w:rPr>
        <w:rFonts w:eastAsiaTheme="minorEastAsi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DBC34D8"/>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5DCE688B"/>
    <w:multiLevelType w:val="hybridMultilevel"/>
    <w:tmpl w:val="EE54A2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F7F6710"/>
    <w:multiLevelType w:val="hybridMultilevel"/>
    <w:tmpl w:val="2FFA10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64BE18B7"/>
    <w:multiLevelType w:val="hybridMultilevel"/>
    <w:tmpl w:val="DD06C15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50368FA"/>
    <w:multiLevelType w:val="hybridMultilevel"/>
    <w:tmpl w:val="16422A4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5" w15:restartNumberingAfterBreak="0">
    <w:nsid w:val="666A46CC"/>
    <w:multiLevelType w:val="hybridMultilevel"/>
    <w:tmpl w:val="1C9E58CC"/>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67A86652"/>
    <w:multiLevelType w:val="hybridMultilevel"/>
    <w:tmpl w:val="EE54A2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93C6726"/>
    <w:multiLevelType w:val="hybridMultilevel"/>
    <w:tmpl w:val="B9E2959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A2D04AA"/>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6B532CDE"/>
    <w:multiLevelType w:val="hybridMultilevel"/>
    <w:tmpl w:val="1C9E58C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E114A5F"/>
    <w:multiLevelType w:val="hybridMultilevel"/>
    <w:tmpl w:val="EE54A27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EC377F3"/>
    <w:multiLevelType w:val="hybridMultilevel"/>
    <w:tmpl w:val="FA18FA9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2" w15:restartNumberingAfterBreak="0">
    <w:nsid w:val="70EB382B"/>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72D360FB"/>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4" w15:restartNumberingAfterBreak="0">
    <w:nsid w:val="77927A56"/>
    <w:multiLevelType w:val="hybridMultilevel"/>
    <w:tmpl w:val="3B1C08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7AD62E82"/>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6" w15:restartNumberingAfterBreak="0">
    <w:nsid w:val="7BA777A7"/>
    <w:multiLevelType w:val="multilevel"/>
    <w:tmpl w:val="8A2E87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7" w15:restartNumberingAfterBreak="0">
    <w:nsid w:val="7C353DDB"/>
    <w:multiLevelType w:val="hybridMultilevel"/>
    <w:tmpl w:val="90440406"/>
    <w:lvl w:ilvl="0" w:tplc="D5560470">
      <w:start w:val="1"/>
      <w:numFmt w:val="decimal"/>
      <w:lvlText w:val="%1."/>
      <w:lvlJc w:val="left"/>
      <w:pPr>
        <w:ind w:left="1445" w:hanging="735"/>
      </w:pPr>
      <w:rPr>
        <w:rFonts w:hint="default"/>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68" w15:restartNumberingAfterBreak="0">
    <w:nsid w:val="7CD261D9"/>
    <w:multiLevelType w:val="hybridMultilevel"/>
    <w:tmpl w:val="371816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50249914">
    <w:abstractNumId w:val="29"/>
  </w:num>
  <w:num w:numId="2" w16cid:durableId="575167724">
    <w:abstractNumId w:val="68"/>
  </w:num>
  <w:num w:numId="3" w16cid:durableId="72240304">
    <w:abstractNumId w:val="18"/>
  </w:num>
  <w:num w:numId="4" w16cid:durableId="666716891">
    <w:abstractNumId w:val="12"/>
  </w:num>
  <w:num w:numId="5" w16cid:durableId="1426681724">
    <w:abstractNumId w:val="35"/>
  </w:num>
  <w:num w:numId="6" w16cid:durableId="269238724">
    <w:abstractNumId w:val="42"/>
  </w:num>
  <w:num w:numId="7" w16cid:durableId="1949968628">
    <w:abstractNumId w:val="58"/>
  </w:num>
  <w:num w:numId="8" w16cid:durableId="254751170">
    <w:abstractNumId w:val="39"/>
  </w:num>
  <w:num w:numId="9" w16cid:durableId="1376198386">
    <w:abstractNumId w:val="57"/>
  </w:num>
  <w:num w:numId="10" w16cid:durableId="1908950704">
    <w:abstractNumId w:val="36"/>
  </w:num>
  <w:num w:numId="11" w16cid:durableId="348334150">
    <w:abstractNumId w:val="22"/>
  </w:num>
  <w:num w:numId="12" w16cid:durableId="1110012643">
    <w:abstractNumId w:val="9"/>
  </w:num>
  <w:num w:numId="13" w16cid:durableId="1339893563">
    <w:abstractNumId w:val="51"/>
  </w:num>
  <w:num w:numId="14" w16cid:durableId="771433857">
    <w:abstractNumId w:val="6"/>
  </w:num>
  <w:num w:numId="15" w16cid:durableId="1379477673">
    <w:abstractNumId w:val="1"/>
  </w:num>
  <w:num w:numId="16" w16cid:durableId="281808686">
    <w:abstractNumId w:val="47"/>
  </w:num>
  <w:num w:numId="17" w16cid:durableId="1700933551">
    <w:abstractNumId w:val="0"/>
  </w:num>
  <w:num w:numId="18" w16cid:durableId="137650196">
    <w:abstractNumId w:val="44"/>
  </w:num>
  <w:num w:numId="19" w16cid:durableId="1264722520">
    <w:abstractNumId w:val="11"/>
  </w:num>
  <w:num w:numId="20" w16cid:durableId="663624243">
    <w:abstractNumId w:val="24"/>
  </w:num>
  <w:num w:numId="21" w16cid:durableId="937451084">
    <w:abstractNumId w:val="64"/>
  </w:num>
  <w:num w:numId="22" w16cid:durableId="915894846">
    <w:abstractNumId w:val="2"/>
  </w:num>
  <w:num w:numId="23" w16cid:durableId="21176659">
    <w:abstractNumId w:val="65"/>
  </w:num>
  <w:num w:numId="24" w16cid:durableId="586615378">
    <w:abstractNumId w:val="16"/>
  </w:num>
  <w:num w:numId="25" w16cid:durableId="1486511227">
    <w:abstractNumId w:val="8"/>
  </w:num>
  <w:num w:numId="26" w16cid:durableId="1754206658">
    <w:abstractNumId w:val="54"/>
  </w:num>
  <w:num w:numId="27" w16cid:durableId="167906939">
    <w:abstractNumId w:val="37"/>
  </w:num>
  <w:num w:numId="28" w16cid:durableId="508325963">
    <w:abstractNumId w:val="52"/>
  </w:num>
  <w:num w:numId="29" w16cid:durableId="1639145711">
    <w:abstractNumId w:val="20"/>
  </w:num>
  <w:num w:numId="30" w16cid:durableId="1772047480">
    <w:abstractNumId w:val="60"/>
  </w:num>
  <w:num w:numId="31" w16cid:durableId="1072655968">
    <w:abstractNumId w:val="31"/>
  </w:num>
  <w:num w:numId="32" w16cid:durableId="936868097">
    <w:abstractNumId w:val="15"/>
  </w:num>
  <w:num w:numId="33" w16cid:durableId="1744713375">
    <w:abstractNumId w:val="32"/>
  </w:num>
  <w:num w:numId="34" w16cid:durableId="1675836722">
    <w:abstractNumId w:val="53"/>
  </w:num>
  <w:num w:numId="35" w16cid:durableId="1375691712">
    <w:abstractNumId w:val="34"/>
  </w:num>
  <w:num w:numId="36" w16cid:durableId="1740253089">
    <w:abstractNumId w:val="41"/>
  </w:num>
  <w:num w:numId="37" w16cid:durableId="472217956">
    <w:abstractNumId w:val="66"/>
  </w:num>
  <w:num w:numId="38" w16cid:durableId="1354501934">
    <w:abstractNumId w:val="33"/>
  </w:num>
  <w:num w:numId="39" w16cid:durableId="1892031708">
    <w:abstractNumId w:val="14"/>
  </w:num>
  <w:num w:numId="40" w16cid:durableId="1238981685">
    <w:abstractNumId w:val="63"/>
  </w:num>
  <w:num w:numId="41" w16cid:durableId="646712373">
    <w:abstractNumId w:val="19"/>
  </w:num>
  <w:num w:numId="42" w16cid:durableId="396586819">
    <w:abstractNumId w:val="21"/>
  </w:num>
  <w:num w:numId="43" w16cid:durableId="2057506106">
    <w:abstractNumId w:val="50"/>
  </w:num>
  <w:num w:numId="44" w16cid:durableId="212353738">
    <w:abstractNumId w:val="38"/>
  </w:num>
  <w:num w:numId="45" w16cid:durableId="1985163262">
    <w:abstractNumId w:val="45"/>
  </w:num>
  <w:num w:numId="46" w16cid:durableId="297684950">
    <w:abstractNumId w:val="40"/>
  </w:num>
  <w:num w:numId="47" w16cid:durableId="658508201">
    <w:abstractNumId w:val="48"/>
  </w:num>
  <w:num w:numId="48" w16cid:durableId="1937205992">
    <w:abstractNumId w:val="49"/>
  </w:num>
  <w:num w:numId="49" w16cid:durableId="1129712155">
    <w:abstractNumId w:val="61"/>
  </w:num>
  <w:num w:numId="50" w16cid:durableId="257911537">
    <w:abstractNumId w:val="67"/>
  </w:num>
  <w:num w:numId="51" w16cid:durableId="606501643">
    <w:abstractNumId w:val="3"/>
  </w:num>
  <w:num w:numId="52" w16cid:durableId="882711497">
    <w:abstractNumId w:val="23"/>
  </w:num>
  <w:num w:numId="53" w16cid:durableId="1832790400">
    <w:abstractNumId w:val="30"/>
  </w:num>
  <w:num w:numId="54" w16cid:durableId="800150410">
    <w:abstractNumId w:val="10"/>
  </w:num>
  <w:num w:numId="55" w16cid:durableId="220680336">
    <w:abstractNumId w:val="62"/>
  </w:num>
  <w:num w:numId="56" w16cid:durableId="1829830736">
    <w:abstractNumId w:val="4"/>
  </w:num>
  <w:num w:numId="57" w16cid:durableId="278949810">
    <w:abstractNumId w:val="25"/>
  </w:num>
  <w:num w:numId="58" w16cid:durableId="186215228">
    <w:abstractNumId w:val="5"/>
  </w:num>
  <w:num w:numId="59" w16cid:durableId="1249920919">
    <w:abstractNumId w:val="13"/>
  </w:num>
  <w:num w:numId="60" w16cid:durableId="1758866146">
    <w:abstractNumId w:val="43"/>
  </w:num>
  <w:num w:numId="61" w16cid:durableId="1657685593">
    <w:abstractNumId w:val="17"/>
  </w:num>
  <w:num w:numId="62" w16cid:durableId="389891720">
    <w:abstractNumId w:val="46"/>
  </w:num>
  <w:num w:numId="63" w16cid:durableId="628634357">
    <w:abstractNumId w:val="55"/>
  </w:num>
  <w:num w:numId="64" w16cid:durableId="2100059477">
    <w:abstractNumId w:val="28"/>
  </w:num>
  <w:num w:numId="65" w16cid:durableId="2050301213">
    <w:abstractNumId w:val="7"/>
  </w:num>
  <w:num w:numId="66" w16cid:durableId="225914764">
    <w:abstractNumId w:val="59"/>
  </w:num>
  <w:num w:numId="67" w16cid:durableId="626082199">
    <w:abstractNumId w:val="27"/>
  </w:num>
  <w:num w:numId="68" w16cid:durableId="530996895">
    <w:abstractNumId w:val="56"/>
  </w:num>
  <w:num w:numId="69" w16cid:durableId="2124614224">
    <w:abstractNumId w:val="26"/>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947"/>
  </w:hdrShapeDefaults>
  <w:footnotePr>
    <w:footnote w:id="-1"/>
    <w:footnote w:id="0"/>
    <w:footnote w:id="1"/>
  </w:footnotePr>
  <w:endnotePr>
    <w:endnote w:id="-1"/>
    <w:endnote w:id="0"/>
    <w:endnote w:id="1"/>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306C5"/>
    <w:rsid w:val="00002127"/>
    <w:rsid w:val="000035E8"/>
    <w:rsid w:val="00004B68"/>
    <w:rsid w:val="00006057"/>
    <w:rsid w:val="0000B57B"/>
    <w:rsid w:val="00010062"/>
    <w:rsid w:val="00010103"/>
    <w:rsid w:val="000103C1"/>
    <w:rsid w:val="00011A51"/>
    <w:rsid w:val="000122BB"/>
    <w:rsid w:val="000129E2"/>
    <w:rsid w:val="00013140"/>
    <w:rsid w:val="000146EC"/>
    <w:rsid w:val="00014D8C"/>
    <w:rsid w:val="0001548B"/>
    <w:rsid w:val="000159F8"/>
    <w:rsid w:val="00015B84"/>
    <w:rsid w:val="0002067A"/>
    <w:rsid w:val="00022B5A"/>
    <w:rsid w:val="00023449"/>
    <w:rsid w:val="00023C1A"/>
    <w:rsid w:val="00024FB4"/>
    <w:rsid w:val="00025BA1"/>
    <w:rsid w:val="00025BBE"/>
    <w:rsid w:val="00025F08"/>
    <w:rsid w:val="00026CEC"/>
    <w:rsid w:val="000277F3"/>
    <w:rsid w:val="0003024E"/>
    <w:rsid w:val="000306C5"/>
    <w:rsid w:val="0003112C"/>
    <w:rsid w:val="00031D89"/>
    <w:rsid w:val="000325AA"/>
    <w:rsid w:val="000330DA"/>
    <w:rsid w:val="0003355C"/>
    <w:rsid w:val="000340C6"/>
    <w:rsid w:val="00036BB4"/>
    <w:rsid w:val="0003741E"/>
    <w:rsid w:val="000422A0"/>
    <w:rsid w:val="000440C1"/>
    <w:rsid w:val="0004452F"/>
    <w:rsid w:val="000446C4"/>
    <w:rsid w:val="0004621B"/>
    <w:rsid w:val="00046513"/>
    <w:rsid w:val="00046F0E"/>
    <w:rsid w:val="000473C3"/>
    <w:rsid w:val="00047C76"/>
    <w:rsid w:val="000517EC"/>
    <w:rsid w:val="000533B4"/>
    <w:rsid w:val="0005446C"/>
    <w:rsid w:val="0005508E"/>
    <w:rsid w:val="00056720"/>
    <w:rsid w:val="0005703A"/>
    <w:rsid w:val="000602D8"/>
    <w:rsid w:val="00060941"/>
    <w:rsid w:val="00060CB9"/>
    <w:rsid w:val="00060CBF"/>
    <w:rsid w:val="00060D6A"/>
    <w:rsid w:val="000615F8"/>
    <w:rsid w:val="00061C31"/>
    <w:rsid w:val="00062026"/>
    <w:rsid w:val="00063228"/>
    <w:rsid w:val="000633DE"/>
    <w:rsid w:val="00063626"/>
    <w:rsid w:val="0006402C"/>
    <w:rsid w:val="00064455"/>
    <w:rsid w:val="000655D4"/>
    <w:rsid w:val="00065D3C"/>
    <w:rsid w:val="000660B7"/>
    <w:rsid w:val="00066A2C"/>
    <w:rsid w:val="00066E82"/>
    <w:rsid w:val="0007007F"/>
    <w:rsid w:val="000701C6"/>
    <w:rsid w:val="00070A07"/>
    <w:rsid w:val="00071D48"/>
    <w:rsid w:val="00071FA1"/>
    <w:rsid w:val="0007235D"/>
    <w:rsid w:val="000723FB"/>
    <w:rsid w:val="0007488F"/>
    <w:rsid w:val="00074C0E"/>
    <w:rsid w:val="0007572A"/>
    <w:rsid w:val="0007595C"/>
    <w:rsid w:val="00075A74"/>
    <w:rsid w:val="00077051"/>
    <w:rsid w:val="000828C7"/>
    <w:rsid w:val="0008411C"/>
    <w:rsid w:val="00085691"/>
    <w:rsid w:val="00086B31"/>
    <w:rsid w:val="000877D2"/>
    <w:rsid w:val="00087D42"/>
    <w:rsid w:val="00090344"/>
    <w:rsid w:val="000909E3"/>
    <w:rsid w:val="00090CC4"/>
    <w:rsid w:val="00091C26"/>
    <w:rsid w:val="00093E43"/>
    <w:rsid w:val="000947A9"/>
    <w:rsid w:val="00095A7F"/>
    <w:rsid w:val="00095CA4"/>
    <w:rsid w:val="00096226"/>
    <w:rsid w:val="00097834"/>
    <w:rsid w:val="000978E5"/>
    <w:rsid w:val="000A1210"/>
    <w:rsid w:val="000A2896"/>
    <w:rsid w:val="000A2F24"/>
    <w:rsid w:val="000A32A6"/>
    <w:rsid w:val="000A37D9"/>
    <w:rsid w:val="000A546B"/>
    <w:rsid w:val="000A57BB"/>
    <w:rsid w:val="000A71CB"/>
    <w:rsid w:val="000B088F"/>
    <w:rsid w:val="000B10EE"/>
    <w:rsid w:val="000B1326"/>
    <w:rsid w:val="000B1750"/>
    <w:rsid w:val="000B1F32"/>
    <w:rsid w:val="000B3303"/>
    <w:rsid w:val="000B387A"/>
    <w:rsid w:val="000B3BD4"/>
    <w:rsid w:val="000B4182"/>
    <w:rsid w:val="000B4617"/>
    <w:rsid w:val="000B49E0"/>
    <w:rsid w:val="000B56EA"/>
    <w:rsid w:val="000B595F"/>
    <w:rsid w:val="000B6116"/>
    <w:rsid w:val="000C0710"/>
    <w:rsid w:val="000C172A"/>
    <w:rsid w:val="000C1820"/>
    <w:rsid w:val="000C1B97"/>
    <w:rsid w:val="000C2846"/>
    <w:rsid w:val="000C3585"/>
    <w:rsid w:val="000C4570"/>
    <w:rsid w:val="000C4CB7"/>
    <w:rsid w:val="000C50A7"/>
    <w:rsid w:val="000C58AE"/>
    <w:rsid w:val="000C616F"/>
    <w:rsid w:val="000C6CE8"/>
    <w:rsid w:val="000C6E0E"/>
    <w:rsid w:val="000C73DA"/>
    <w:rsid w:val="000C748D"/>
    <w:rsid w:val="000D00D0"/>
    <w:rsid w:val="000D05F1"/>
    <w:rsid w:val="000D097C"/>
    <w:rsid w:val="000D1D81"/>
    <w:rsid w:val="000D6F6C"/>
    <w:rsid w:val="000D7215"/>
    <w:rsid w:val="000E1766"/>
    <w:rsid w:val="000E1972"/>
    <w:rsid w:val="000E493C"/>
    <w:rsid w:val="000E4BEB"/>
    <w:rsid w:val="000E5261"/>
    <w:rsid w:val="000E5AFF"/>
    <w:rsid w:val="000E5C4B"/>
    <w:rsid w:val="000E72F6"/>
    <w:rsid w:val="000F080C"/>
    <w:rsid w:val="000F339B"/>
    <w:rsid w:val="000F40A8"/>
    <w:rsid w:val="000F4115"/>
    <w:rsid w:val="000F6457"/>
    <w:rsid w:val="000F6960"/>
    <w:rsid w:val="000F7175"/>
    <w:rsid w:val="000F73A5"/>
    <w:rsid w:val="000F73C3"/>
    <w:rsid w:val="000F7421"/>
    <w:rsid w:val="00100468"/>
    <w:rsid w:val="001012E1"/>
    <w:rsid w:val="00102728"/>
    <w:rsid w:val="00103471"/>
    <w:rsid w:val="00103AFF"/>
    <w:rsid w:val="00105889"/>
    <w:rsid w:val="0010623B"/>
    <w:rsid w:val="001063DC"/>
    <w:rsid w:val="0010692A"/>
    <w:rsid w:val="001108B3"/>
    <w:rsid w:val="001112CB"/>
    <w:rsid w:val="00111AA8"/>
    <w:rsid w:val="0011354C"/>
    <w:rsid w:val="00114629"/>
    <w:rsid w:val="0011544D"/>
    <w:rsid w:val="00117DCC"/>
    <w:rsid w:val="00120516"/>
    <w:rsid w:val="00120862"/>
    <w:rsid w:val="00120BA2"/>
    <w:rsid w:val="00121A63"/>
    <w:rsid w:val="00121B27"/>
    <w:rsid w:val="00122CF0"/>
    <w:rsid w:val="00123CA8"/>
    <w:rsid w:val="001258BA"/>
    <w:rsid w:val="001263B3"/>
    <w:rsid w:val="001277C1"/>
    <w:rsid w:val="00127EB5"/>
    <w:rsid w:val="0013149E"/>
    <w:rsid w:val="00133058"/>
    <w:rsid w:val="00133074"/>
    <w:rsid w:val="00133114"/>
    <w:rsid w:val="00133B16"/>
    <w:rsid w:val="00135735"/>
    <w:rsid w:val="00137551"/>
    <w:rsid w:val="001414CC"/>
    <w:rsid w:val="00141630"/>
    <w:rsid w:val="00141654"/>
    <w:rsid w:val="00141E25"/>
    <w:rsid w:val="00142AA2"/>
    <w:rsid w:val="00142CB8"/>
    <w:rsid w:val="00142D3F"/>
    <w:rsid w:val="00142FAE"/>
    <w:rsid w:val="00143513"/>
    <w:rsid w:val="00143951"/>
    <w:rsid w:val="001449DB"/>
    <w:rsid w:val="00144C6B"/>
    <w:rsid w:val="0014573F"/>
    <w:rsid w:val="00145AA3"/>
    <w:rsid w:val="00147B9B"/>
    <w:rsid w:val="00151B6F"/>
    <w:rsid w:val="001545F7"/>
    <w:rsid w:val="00155158"/>
    <w:rsid w:val="001555A0"/>
    <w:rsid w:val="00155EC7"/>
    <w:rsid w:val="001566D7"/>
    <w:rsid w:val="00156C88"/>
    <w:rsid w:val="00157D57"/>
    <w:rsid w:val="001602DC"/>
    <w:rsid w:val="00161F85"/>
    <w:rsid w:val="00162D27"/>
    <w:rsid w:val="00164EE9"/>
    <w:rsid w:val="0016645C"/>
    <w:rsid w:val="0016723D"/>
    <w:rsid w:val="00170464"/>
    <w:rsid w:val="00170AAA"/>
    <w:rsid w:val="00171022"/>
    <w:rsid w:val="001727FA"/>
    <w:rsid w:val="001748B5"/>
    <w:rsid w:val="00175D3C"/>
    <w:rsid w:val="0017665A"/>
    <w:rsid w:val="0017709F"/>
    <w:rsid w:val="001773CD"/>
    <w:rsid w:val="0018025F"/>
    <w:rsid w:val="00181E98"/>
    <w:rsid w:val="00182F20"/>
    <w:rsid w:val="001833A9"/>
    <w:rsid w:val="00184772"/>
    <w:rsid w:val="00184AB1"/>
    <w:rsid w:val="00184B99"/>
    <w:rsid w:val="00184D7B"/>
    <w:rsid w:val="0018550F"/>
    <w:rsid w:val="00185511"/>
    <w:rsid w:val="00186C9E"/>
    <w:rsid w:val="00187207"/>
    <w:rsid w:val="0018724C"/>
    <w:rsid w:val="00187294"/>
    <w:rsid w:val="00191921"/>
    <w:rsid w:val="001926C6"/>
    <w:rsid w:val="00192F91"/>
    <w:rsid w:val="001936AB"/>
    <w:rsid w:val="0019385A"/>
    <w:rsid w:val="00193ABF"/>
    <w:rsid w:val="00193C43"/>
    <w:rsid w:val="0019471F"/>
    <w:rsid w:val="00196D81"/>
    <w:rsid w:val="00197BAD"/>
    <w:rsid w:val="00197F07"/>
    <w:rsid w:val="00197FFC"/>
    <w:rsid w:val="001A0511"/>
    <w:rsid w:val="001A0512"/>
    <w:rsid w:val="001A0629"/>
    <w:rsid w:val="001A16ED"/>
    <w:rsid w:val="001A1C8E"/>
    <w:rsid w:val="001A3C60"/>
    <w:rsid w:val="001A4184"/>
    <w:rsid w:val="001A4845"/>
    <w:rsid w:val="001A54E2"/>
    <w:rsid w:val="001A7DD0"/>
    <w:rsid w:val="001B1393"/>
    <w:rsid w:val="001B14AB"/>
    <w:rsid w:val="001B1D34"/>
    <w:rsid w:val="001B29B5"/>
    <w:rsid w:val="001B3261"/>
    <w:rsid w:val="001B6E57"/>
    <w:rsid w:val="001B77AB"/>
    <w:rsid w:val="001B7A58"/>
    <w:rsid w:val="001B7AA3"/>
    <w:rsid w:val="001B7B85"/>
    <w:rsid w:val="001B7C87"/>
    <w:rsid w:val="001C06B5"/>
    <w:rsid w:val="001C1530"/>
    <w:rsid w:val="001C2A5E"/>
    <w:rsid w:val="001C2BCB"/>
    <w:rsid w:val="001C5098"/>
    <w:rsid w:val="001C5219"/>
    <w:rsid w:val="001C5F3A"/>
    <w:rsid w:val="001C73C4"/>
    <w:rsid w:val="001C7445"/>
    <w:rsid w:val="001C7490"/>
    <w:rsid w:val="001C7BD1"/>
    <w:rsid w:val="001C7D98"/>
    <w:rsid w:val="001D0A5A"/>
    <w:rsid w:val="001D0DEE"/>
    <w:rsid w:val="001D0E24"/>
    <w:rsid w:val="001D0F8B"/>
    <w:rsid w:val="001D16DA"/>
    <w:rsid w:val="001D182D"/>
    <w:rsid w:val="001D257B"/>
    <w:rsid w:val="001D267F"/>
    <w:rsid w:val="001D26A2"/>
    <w:rsid w:val="001D3643"/>
    <w:rsid w:val="001D4A9A"/>
    <w:rsid w:val="001D5F50"/>
    <w:rsid w:val="001D63FE"/>
    <w:rsid w:val="001D6B82"/>
    <w:rsid w:val="001D726B"/>
    <w:rsid w:val="001E032B"/>
    <w:rsid w:val="001E146A"/>
    <w:rsid w:val="001E2502"/>
    <w:rsid w:val="001E289D"/>
    <w:rsid w:val="001E2F6A"/>
    <w:rsid w:val="001E346D"/>
    <w:rsid w:val="001E3A6F"/>
    <w:rsid w:val="001E43B4"/>
    <w:rsid w:val="001E5049"/>
    <w:rsid w:val="001E5A9E"/>
    <w:rsid w:val="001E5C86"/>
    <w:rsid w:val="001E7830"/>
    <w:rsid w:val="001E7BB6"/>
    <w:rsid w:val="001F055E"/>
    <w:rsid w:val="001F150E"/>
    <w:rsid w:val="001F2A45"/>
    <w:rsid w:val="001F2D71"/>
    <w:rsid w:val="001F3411"/>
    <w:rsid w:val="001F3C86"/>
    <w:rsid w:val="001F3D43"/>
    <w:rsid w:val="001F4DE0"/>
    <w:rsid w:val="001F4F28"/>
    <w:rsid w:val="001F6542"/>
    <w:rsid w:val="001F7D7A"/>
    <w:rsid w:val="00200581"/>
    <w:rsid w:val="002024C2"/>
    <w:rsid w:val="00202C5C"/>
    <w:rsid w:val="00203E46"/>
    <w:rsid w:val="00204B5B"/>
    <w:rsid w:val="00205A47"/>
    <w:rsid w:val="0020683C"/>
    <w:rsid w:val="00210A9E"/>
    <w:rsid w:val="002118DF"/>
    <w:rsid w:val="00212284"/>
    <w:rsid w:val="00212CB2"/>
    <w:rsid w:val="00214B1F"/>
    <w:rsid w:val="0021571A"/>
    <w:rsid w:val="00215AA7"/>
    <w:rsid w:val="00216C68"/>
    <w:rsid w:val="00217F38"/>
    <w:rsid w:val="00221499"/>
    <w:rsid w:val="00222B9C"/>
    <w:rsid w:val="00224327"/>
    <w:rsid w:val="002256E0"/>
    <w:rsid w:val="0022691C"/>
    <w:rsid w:val="0022755E"/>
    <w:rsid w:val="002278EF"/>
    <w:rsid w:val="002304D4"/>
    <w:rsid w:val="00232C26"/>
    <w:rsid w:val="00232FB4"/>
    <w:rsid w:val="00234B88"/>
    <w:rsid w:val="0023529D"/>
    <w:rsid w:val="00235F40"/>
    <w:rsid w:val="00240323"/>
    <w:rsid w:val="002406E7"/>
    <w:rsid w:val="00242526"/>
    <w:rsid w:val="00242616"/>
    <w:rsid w:val="00242C44"/>
    <w:rsid w:val="00246313"/>
    <w:rsid w:val="00250043"/>
    <w:rsid w:val="002500BA"/>
    <w:rsid w:val="00252E05"/>
    <w:rsid w:val="00253651"/>
    <w:rsid w:val="00255BDB"/>
    <w:rsid w:val="00260F66"/>
    <w:rsid w:val="00261130"/>
    <w:rsid w:val="002658C9"/>
    <w:rsid w:val="00265AA6"/>
    <w:rsid w:val="0026614D"/>
    <w:rsid w:val="00266166"/>
    <w:rsid w:val="0026664B"/>
    <w:rsid w:val="002669A8"/>
    <w:rsid w:val="00266B25"/>
    <w:rsid w:val="00267801"/>
    <w:rsid w:val="00272355"/>
    <w:rsid w:val="002729D5"/>
    <w:rsid w:val="002747AC"/>
    <w:rsid w:val="002754F0"/>
    <w:rsid w:val="0027589A"/>
    <w:rsid w:val="00280F6B"/>
    <w:rsid w:val="00281579"/>
    <w:rsid w:val="00281A2F"/>
    <w:rsid w:val="00281DF3"/>
    <w:rsid w:val="002828BF"/>
    <w:rsid w:val="00283122"/>
    <w:rsid w:val="00285904"/>
    <w:rsid w:val="00286FC9"/>
    <w:rsid w:val="00287064"/>
    <w:rsid w:val="00287C53"/>
    <w:rsid w:val="00291CD9"/>
    <w:rsid w:val="0029210E"/>
    <w:rsid w:val="0029243E"/>
    <w:rsid w:val="00295A8E"/>
    <w:rsid w:val="002961CD"/>
    <w:rsid w:val="002978FF"/>
    <w:rsid w:val="002A0528"/>
    <w:rsid w:val="002A1893"/>
    <w:rsid w:val="002A2B17"/>
    <w:rsid w:val="002A658F"/>
    <w:rsid w:val="002A6C81"/>
    <w:rsid w:val="002B18B4"/>
    <w:rsid w:val="002B2231"/>
    <w:rsid w:val="002B23EA"/>
    <w:rsid w:val="002B2EA3"/>
    <w:rsid w:val="002B30D1"/>
    <w:rsid w:val="002B32D0"/>
    <w:rsid w:val="002B340A"/>
    <w:rsid w:val="002B53E7"/>
    <w:rsid w:val="002B58B6"/>
    <w:rsid w:val="002B644C"/>
    <w:rsid w:val="002B713D"/>
    <w:rsid w:val="002B71A7"/>
    <w:rsid w:val="002C0370"/>
    <w:rsid w:val="002C0D4C"/>
    <w:rsid w:val="002C1D3C"/>
    <w:rsid w:val="002C2820"/>
    <w:rsid w:val="002C31C3"/>
    <w:rsid w:val="002C4631"/>
    <w:rsid w:val="002C504B"/>
    <w:rsid w:val="002C5CAC"/>
    <w:rsid w:val="002C5DAB"/>
    <w:rsid w:val="002C5F13"/>
    <w:rsid w:val="002C6AB2"/>
    <w:rsid w:val="002C6E43"/>
    <w:rsid w:val="002C7164"/>
    <w:rsid w:val="002C7A4F"/>
    <w:rsid w:val="002C7ADE"/>
    <w:rsid w:val="002D250F"/>
    <w:rsid w:val="002D2ACB"/>
    <w:rsid w:val="002D2B13"/>
    <w:rsid w:val="002D2E6F"/>
    <w:rsid w:val="002D48CC"/>
    <w:rsid w:val="002D562D"/>
    <w:rsid w:val="002D61E4"/>
    <w:rsid w:val="002D6CE9"/>
    <w:rsid w:val="002D6EF0"/>
    <w:rsid w:val="002D72E3"/>
    <w:rsid w:val="002D7F5E"/>
    <w:rsid w:val="002E0018"/>
    <w:rsid w:val="002E165E"/>
    <w:rsid w:val="002E2155"/>
    <w:rsid w:val="002E3E2E"/>
    <w:rsid w:val="002E7957"/>
    <w:rsid w:val="002F05F6"/>
    <w:rsid w:val="002F070C"/>
    <w:rsid w:val="002F23F9"/>
    <w:rsid w:val="002F357F"/>
    <w:rsid w:val="002F419D"/>
    <w:rsid w:val="002F43A4"/>
    <w:rsid w:val="002F56C6"/>
    <w:rsid w:val="002F7D9C"/>
    <w:rsid w:val="002F7E7D"/>
    <w:rsid w:val="00300576"/>
    <w:rsid w:val="00301134"/>
    <w:rsid w:val="00303D76"/>
    <w:rsid w:val="00304913"/>
    <w:rsid w:val="00304DB4"/>
    <w:rsid w:val="00305241"/>
    <w:rsid w:val="00306841"/>
    <w:rsid w:val="00306BD7"/>
    <w:rsid w:val="00307F49"/>
    <w:rsid w:val="00310464"/>
    <w:rsid w:val="003107E0"/>
    <w:rsid w:val="00310F13"/>
    <w:rsid w:val="00311E0F"/>
    <w:rsid w:val="00312AED"/>
    <w:rsid w:val="00314A1E"/>
    <w:rsid w:val="00316BC2"/>
    <w:rsid w:val="00317A22"/>
    <w:rsid w:val="003209CB"/>
    <w:rsid w:val="003210CE"/>
    <w:rsid w:val="00321197"/>
    <w:rsid w:val="00321B3C"/>
    <w:rsid w:val="00322705"/>
    <w:rsid w:val="00323611"/>
    <w:rsid w:val="00323A2D"/>
    <w:rsid w:val="003252AB"/>
    <w:rsid w:val="00330D8D"/>
    <w:rsid w:val="003310D4"/>
    <w:rsid w:val="00332266"/>
    <w:rsid w:val="00332C60"/>
    <w:rsid w:val="00333443"/>
    <w:rsid w:val="00333AFD"/>
    <w:rsid w:val="0033446D"/>
    <w:rsid w:val="00334D42"/>
    <w:rsid w:val="0033515E"/>
    <w:rsid w:val="003351C1"/>
    <w:rsid w:val="0033621A"/>
    <w:rsid w:val="0033696E"/>
    <w:rsid w:val="0034077E"/>
    <w:rsid w:val="00341112"/>
    <w:rsid w:val="00342112"/>
    <w:rsid w:val="00344F58"/>
    <w:rsid w:val="00344FAB"/>
    <w:rsid w:val="0034517F"/>
    <w:rsid w:val="0034681B"/>
    <w:rsid w:val="0035151B"/>
    <w:rsid w:val="00351A3B"/>
    <w:rsid w:val="00353BD7"/>
    <w:rsid w:val="00355BBA"/>
    <w:rsid w:val="00356648"/>
    <w:rsid w:val="003570F2"/>
    <w:rsid w:val="003575FA"/>
    <w:rsid w:val="003576AC"/>
    <w:rsid w:val="00357B13"/>
    <w:rsid w:val="00357D2C"/>
    <w:rsid w:val="00361046"/>
    <w:rsid w:val="00361669"/>
    <w:rsid w:val="00362688"/>
    <w:rsid w:val="003629A7"/>
    <w:rsid w:val="00362B4D"/>
    <w:rsid w:val="00363441"/>
    <w:rsid w:val="0036378F"/>
    <w:rsid w:val="003639DF"/>
    <w:rsid w:val="003640E6"/>
    <w:rsid w:val="003648D2"/>
    <w:rsid w:val="003649E9"/>
    <w:rsid w:val="0036595A"/>
    <w:rsid w:val="00365A03"/>
    <w:rsid w:val="00365B32"/>
    <w:rsid w:val="00365CD9"/>
    <w:rsid w:val="00367842"/>
    <w:rsid w:val="00367C18"/>
    <w:rsid w:val="00370D4A"/>
    <w:rsid w:val="00370E0B"/>
    <w:rsid w:val="00370E40"/>
    <w:rsid w:val="003716A4"/>
    <w:rsid w:val="00371A1E"/>
    <w:rsid w:val="003726BA"/>
    <w:rsid w:val="0037310F"/>
    <w:rsid w:val="00373676"/>
    <w:rsid w:val="0037397F"/>
    <w:rsid w:val="003739C4"/>
    <w:rsid w:val="0037420B"/>
    <w:rsid w:val="00374C21"/>
    <w:rsid w:val="003758DB"/>
    <w:rsid w:val="00375FA7"/>
    <w:rsid w:val="00376086"/>
    <w:rsid w:val="00377BB0"/>
    <w:rsid w:val="0038056A"/>
    <w:rsid w:val="0038170B"/>
    <w:rsid w:val="00381881"/>
    <w:rsid w:val="003827D5"/>
    <w:rsid w:val="0038313B"/>
    <w:rsid w:val="00383635"/>
    <w:rsid w:val="00383A54"/>
    <w:rsid w:val="00384D4D"/>
    <w:rsid w:val="00385CCE"/>
    <w:rsid w:val="00387EEA"/>
    <w:rsid w:val="00387FE9"/>
    <w:rsid w:val="003904D7"/>
    <w:rsid w:val="00390DE7"/>
    <w:rsid w:val="0039196D"/>
    <w:rsid w:val="003958D8"/>
    <w:rsid w:val="00396B0A"/>
    <w:rsid w:val="003A06F9"/>
    <w:rsid w:val="003A100F"/>
    <w:rsid w:val="003A1FE2"/>
    <w:rsid w:val="003A28F8"/>
    <w:rsid w:val="003A2F4E"/>
    <w:rsid w:val="003A3282"/>
    <w:rsid w:val="003A35DF"/>
    <w:rsid w:val="003A3F95"/>
    <w:rsid w:val="003A5253"/>
    <w:rsid w:val="003A5799"/>
    <w:rsid w:val="003A5C42"/>
    <w:rsid w:val="003A5DDE"/>
    <w:rsid w:val="003A65C1"/>
    <w:rsid w:val="003A6922"/>
    <w:rsid w:val="003A7F58"/>
    <w:rsid w:val="003B0B26"/>
    <w:rsid w:val="003B187D"/>
    <w:rsid w:val="003B3C68"/>
    <w:rsid w:val="003B6D2A"/>
    <w:rsid w:val="003B77F1"/>
    <w:rsid w:val="003C1F11"/>
    <w:rsid w:val="003C2C98"/>
    <w:rsid w:val="003C34DE"/>
    <w:rsid w:val="003C38A1"/>
    <w:rsid w:val="003C3983"/>
    <w:rsid w:val="003C3FCF"/>
    <w:rsid w:val="003C4664"/>
    <w:rsid w:val="003C48A0"/>
    <w:rsid w:val="003C59E3"/>
    <w:rsid w:val="003C6A59"/>
    <w:rsid w:val="003C6C0C"/>
    <w:rsid w:val="003C7660"/>
    <w:rsid w:val="003D0013"/>
    <w:rsid w:val="003D4CE3"/>
    <w:rsid w:val="003D7768"/>
    <w:rsid w:val="003E07FB"/>
    <w:rsid w:val="003E1C5A"/>
    <w:rsid w:val="003E246B"/>
    <w:rsid w:val="003E42CA"/>
    <w:rsid w:val="003E47A0"/>
    <w:rsid w:val="003E7292"/>
    <w:rsid w:val="003F12A4"/>
    <w:rsid w:val="003F138A"/>
    <w:rsid w:val="003F1C96"/>
    <w:rsid w:val="003F3A8E"/>
    <w:rsid w:val="003F566E"/>
    <w:rsid w:val="003F629D"/>
    <w:rsid w:val="003F7B6A"/>
    <w:rsid w:val="004003A1"/>
    <w:rsid w:val="00401BDC"/>
    <w:rsid w:val="00402CF4"/>
    <w:rsid w:val="004030D5"/>
    <w:rsid w:val="00404D94"/>
    <w:rsid w:val="00405548"/>
    <w:rsid w:val="00407A76"/>
    <w:rsid w:val="004101F6"/>
    <w:rsid w:val="0041054A"/>
    <w:rsid w:val="00410711"/>
    <w:rsid w:val="00411A99"/>
    <w:rsid w:val="00412569"/>
    <w:rsid w:val="004132F1"/>
    <w:rsid w:val="00415312"/>
    <w:rsid w:val="004154E9"/>
    <w:rsid w:val="004159D3"/>
    <w:rsid w:val="00415BC9"/>
    <w:rsid w:val="00415C2E"/>
    <w:rsid w:val="00417E84"/>
    <w:rsid w:val="00422874"/>
    <w:rsid w:val="004229F1"/>
    <w:rsid w:val="00422AE9"/>
    <w:rsid w:val="00424836"/>
    <w:rsid w:val="00425CC4"/>
    <w:rsid w:val="00425D6E"/>
    <w:rsid w:val="00427419"/>
    <w:rsid w:val="00427868"/>
    <w:rsid w:val="00427C59"/>
    <w:rsid w:val="0043051F"/>
    <w:rsid w:val="00430C46"/>
    <w:rsid w:val="0043319C"/>
    <w:rsid w:val="0043459B"/>
    <w:rsid w:val="00435A8A"/>
    <w:rsid w:val="00436CBB"/>
    <w:rsid w:val="0043736D"/>
    <w:rsid w:val="00437BD9"/>
    <w:rsid w:val="00437D16"/>
    <w:rsid w:val="0044013A"/>
    <w:rsid w:val="0044060A"/>
    <w:rsid w:val="00440782"/>
    <w:rsid w:val="00440809"/>
    <w:rsid w:val="004410CD"/>
    <w:rsid w:val="00442A45"/>
    <w:rsid w:val="00445088"/>
    <w:rsid w:val="0044531A"/>
    <w:rsid w:val="004460E6"/>
    <w:rsid w:val="0044620D"/>
    <w:rsid w:val="00446A75"/>
    <w:rsid w:val="00446C3E"/>
    <w:rsid w:val="00446DD2"/>
    <w:rsid w:val="00447167"/>
    <w:rsid w:val="004471AD"/>
    <w:rsid w:val="00450455"/>
    <w:rsid w:val="004507D5"/>
    <w:rsid w:val="00451521"/>
    <w:rsid w:val="00452D0A"/>
    <w:rsid w:val="00453083"/>
    <w:rsid w:val="004566B1"/>
    <w:rsid w:val="004600FC"/>
    <w:rsid w:val="004608A8"/>
    <w:rsid w:val="00460A86"/>
    <w:rsid w:val="00461F11"/>
    <w:rsid w:val="00463613"/>
    <w:rsid w:val="004651E0"/>
    <w:rsid w:val="00465B1F"/>
    <w:rsid w:val="00466379"/>
    <w:rsid w:val="00466985"/>
    <w:rsid w:val="00466A48"/>
    <w:rsid w:val="00466B1A"/>
    <w:rsid w:val="00470A37"/>
    <w:rsid w:val="0047119A"/>
    <w:rsid w:val="00471DBA"/>
    <w:rsid w:val="0047294B"/>
    <w:rsid w:val="00472E53"/>
    <w:rsid w:val="004733B9"/>
    <w:rsid w:val="004733FC"/>
    <w:rsid w:val="00473A56"/>
    <w:rsid w:val="00474125"/>
    <w:rsid w:val="00475302"/>
    <w:rsid w:val="0047641A"/>
    <w:rsid w:val="00476DDF"/>
    <w:rsid w:val="00480C93"/>
    <w:rsid w:val="00481647"/>
    <w:rsid w:val="00481BE8"/>
    <w:rsid w:val="004822F8"/>
    <w:rsid w:val="0048279E"/>
    <w:rsid w:val="004832D2"/>
    <w:rsid w:val="0048501D"/>
    <w:rsid w:val="004856BC"/>
    <w:rsid w:val="0048585A"/>
    <w:rsid w:val="00485A10"/>
    <w:rsid w:val="0048625B"/>
    <w:rsid w:val="0048653D"/>
    <w:rsid w:val="00486D54"/>
    <w:rsid w:val="004875DD"/>
    <w:rsid w:val="00487DFA"/>
    <w:rsid w:val="0049074C"/>
    <w:rsid w:val="00490BC9"/>
    <w:rsid w:val="0049101C"/>
    <w:rsid w:val="004912DC"/>
    <w:rsid w:val="00493956"/>
    <w:rsid w:val="004956CE"/>
    <w:rsid w:val="00496086"/>
    <w:rsid w:val="0049626C"/>
    <w:rsid w:val="004A09A9"/>
    <w:rsid w:val="004A0DD5"/>
    <w:rsid w:val="004A336F"/>
    <w:rsid w:val="004A445B"/>
    <w:rsid w:val="004A48F6"/>
    <w:rsid w:val="004A7302"/>
    <w:rsid w:val="004A7A2D"/>
    <w:rsid w:val="004B0F7D"/>
    <w:rsid w:val="004B1435"/>
    <w:rsid w:val="004B1A41"/>
    <w:rsid w:val="004B3261"/>
    <w:rsid w:val="004B3664"/>
    <w:rsid w:val="004B4280"/>
    <w:rsid w:val="004B5275"/>
    <w:rsid w:val="004B7305"/>
    <w:rsid w:val="004C001A"/>
    <w:rsid w:val="004C06FF"/>
    <w:rsid w:val="004C127B"/>
    <w:rsid w:val="004C1428"/>
    <w:rsid w:val="004C1513"/>
    <w:rsid w:val="004C3054"/>
    <w:rsid w:val="004C3CB3"/>
    <w:rsid w:val="004C6642"/>
    <w:rsid w:val="004C737A"/>
    <w:rsid w:val="004D01DD"/>
    <w:rsid w:val="004D09C6"/>
    <w:rsid w:val="004D0AF6"/>
    <w:rsid w:val="004D0EC1"/>
    <w:rsid w:val="004D16DE"/>
    <w:rsid w:val="004D2136"/>
    <w:rsid w:val="004D37EE"/>
    <w:rsid w:val="004D5C37"/>
    <w:rsid w:val="004D6CFC"/>
    <w:rsid w:val="004E0845"/>
    <w:rsid w:val="004E21DD"/>
    <w:rsid w:val="004E3856"/>
    <w:rsid w:val="004E4348"/>
    <w:rsid w:val="004E4539"/>
    <w:rsid w:val="004E57B3"/>
    <w:rsid w:val="004E590F"/>
    <w:rsid w:val="004E6E46"/>
    <w:rsid w:val="004E7935"/>
    <w:rsid w:val="004F1469"/>
    <w:rsid w:val="004F5056"/>
    <w:rsid w:val="004F557A"/>
    <w:rsid w:val="004F60C7"/>
    <w:rsid w:val="004F6542"/>
    <w:rsid w:val="004F6A3D"/>
    <w:rsid w:val="004F7FA5"/>
    <w:rsid w:val="0050063F"/>
    <w:rsid w:val="005010B9"/>
    <w:rsid w:val="0050123F"/>
    <w:rsid w:val="00501D6F"/>
    <w:rsid w:val="00502B8C"/>
    <w:rsid w:val="0050343D"/>
    <w:rsid w:val="00503A95"/>
    <w:rsid w:val="0050469D"/>
    <w:rsid w:val="00505C1F"/>
    <w:rsid w:val="005061BE"/>
    <w:rsid w:val="00506A2A"/>
    <w:rsid w:val="00506B6B"/>
    <w:rsid w:val="005075A6"/>
    <w:rsid w:val="00507815"/>
    <w:rsid w:val="00507C85"/>
    <w:rsid w:val="00507D50"/>
    <w:rsid w:val="00510658"/>
    <w:rsid w:val="0051105D"/>
    <w:rsid w:val="005110CF"/>
    <w:rsid w:val="00511365"/>
    <w:rsid w:val="0051215D"/>
    <w:rsid w:val="005140DC"/>
    <w:rsid w:val="005148C2"/>
    <w:rsid w:val="00516267"/>
    <w:rsid w:val="005163FF"/>
    <w:rsid w:val="0051742E"/>
    <w:rsid w:val="00520493"/>
    <w:rsid w:val="00520ACC"/>
    <w:rsid w:val="00521861"/>
    <w:rsid w:val="0052189F"/>
    <w:rsid w:val="00522039"/>
    <w:rsid w:val="00523938"/>
    <w:rsid w:val="0052446D"/>
    <w:rsid w:val="00524C30"/>
    <w:rsid w:val="005255C9"/>
    <w:rsid w:val="005259FC"/>
    <w:rsid w:val="00526817"/>
    <w:rsid w:val="00527015"/>
    <w:rsid w:val="005305A7"/>
    <w:rsid w:val="005306FB"/>
    <w:rsid w:val="00531170"/>
    <w:rsid w:val="00531B96"/>
    <w:rsid w:val="0053220B"/>
    <w:rsid w:val="00536583"/>
    <w:rsid w:val="00536881"/>
    <w:rsid w:val="00540385"/>
    <w:rsid w:val="00540C3A"/>
    <w:rsid w:val="00541327"/>
    <w:rsid w:val="00541B52"/>
    <w:rsid w:val="0054290B"/>
    <w:rsid w:val="00543516"/>
    <w:rsid w:val="005439FB"/>
    <w:rsid w:val="00544251"/>
    <w:rsid w:val="00544749"/>
    <w:rsid w:val="005457FB"/>
    <w:rsid w:val="0054696A"/>
    <w:rsid w:val="00546B4F"/>
    <w:rsid w:val="00547CE2"/>
    <w:rsid w:val="00550110"/>
    <w:rsid w:val="005502A6"/>
    <w:rsid w:val="005508F3"/>
    <w:rsid w:val="00550EB7"/>
    <w:rsid w:val="005517D0"/>
    <w:rsid w:val="00552FDB"/>
    <w:rsid w:val="0055381D"/>
    <w:rsid w:val="00553FAD"/>
    <w:rsid w:val="005552E6"/>
    <w:rsid w:val="00555718"/>
    <w:rsid w:val="00560117"/>
    <w:rsid w:val="005615F0"/>
    <w:rsid w:val="00561991"/>
    <w:rsid w:val="00562D5E"/>
    <w:rsid w:val="00562E9B"/>
    <w:rsid w:val="00563205"/>
    <w:rsid w:val="00563A9A"/>
    <w:rsid w:val="0056405D"/>
    <w:rsid w:val="00565F6D"/>
    <w:rsid w:val="00567054"/>
    <w:rsid w:val="00570161"/>
    <w:rsid w:val="00570A50"/>
    <w:rsid w:val="00571590"/>
    <w:rsid w:val="00576164"/>
    <w:rsid w:val="00576D49"/>
    <w:rsid w:val="0057722A"/>
    <w:rsid w:val="00581408"/>
    <w:rsid w:val="005819C1"/>
    <w:rsid w:val="005821F3"/>
    <w:rsid w:val="00582684"/>
    <w:rsid w:val="0058438D"/>
    <w:rsid w:val="00584F6C"/>
    <w:rsid w:val="00584FF4"/>
    <w:rsid w:val="00585060"/>
    <w:rsid w:val="00585115"/>
    <w:rsid w:val="0058530C"/>
    <w:rsid w:val="0058570C"/>
    <w:rsid w:val="00587FAB"/>
    <w:rsid w:val="0059058D"/>
    <w:rsid w:val="005912FB"/>
    <w:rsid w:val="00591E75"/>
    <w:rsid w:val="005922B3"/>
    <w:rsid w:val="00592E68"/>
    <w:rsid w:val="00592FEC"/>
    <w:rsid w:val="0059402C"/>
    <w:rsid w:val="0059570B"/>
    <w:rsid w:val="00595974"/>
    <w:rsid w:val="00595BBD"/>
    <w:rsid w:val="00596159"/>
    <w:rsid w:val="00597A01"/>
    <w:rsid w:val="00597E90"/>
    <w:rsid w:val="005A0F40"/>
    <w:rsid w:val="005A1261"/>
    <w:rsid w:val="005A2698"/>
    <w:rsid w:val="005A2946"/>
    <w:rsid w:val="005A46C2"/>
    <w:rsid w:val="005A50CA"/>
    <w:rsid w:val="005A5114"/>
    <w:rsid w:val="005A54B1"/>
    <w:rsid w:val="005A6C27"/>
    <w:rsid w:val="005A7279"/>
    <w:rsid w:val="005A7976"/>
    <w:rsid w:val="005A7F96"/>
    <w:rsid w:val="005B24E0"/>
    <w:rsid w:val="005B2C42"/>
    <w:rsid w:val="005B3E2E"/>
    <w:rsid w:val="005B489E"/>
    <w:rsid w:val="005C0181"/>
    <w:rsid w:val="005C08D0"/>
    <w:rsid w:val="005C20C0"/>
    <w:rsid w:val="005C3A3B"/>
    <w:rsid w:val="005C59AF"/>
    <w:rsid w:val="005C63F8"/>
    <w:rsid w:val="005C6A4A"/>
    <w:rsid w:val="005C77A8"/>
    <w:rsid w:val="005C7C59"/>
    <w:rsid w:val="005D00D5"/>
    <w:rsid w:val="005D13D5"/>
    <w:rsid w:val="005D2DA3"/>
    <w:rsid w:val="005D5A60"/>
    <w:rsid w:val="005D6634"/>
    <w:rsid w:val="005D7396"/>
    <w:rsid w:val="005E040B"/>
    <w:rsid w:val="005E0524"/>
    <w:rsid w:val="005E2749"/>
    <w:rsid w:val="005E4628"/>
    <w:rsid w:val="005E528C"/>
    <w:rsid w:val="005E6F0A"/>
    <w:rsid w:val="005F019F"/>
    <w:rsid w:val="005F0E58"/>
    <w:rsid w:val="005F1B63"/>
    <w:rsid w:val="005F1EC5"/>
    <w:rsid w:val="005F2D3E"/>
    <w:rsid w:val="005F322C"/>
    <w:rsid w:val="005F58E6"/>
    <w:rsid w:val="005F61B2"/>
    <w:rsid w:val="005F6B7F"/>
    <w:rsid w:val="005F6D65"/>
    <w:rsid w:val="00601467"/>
    <w:rsid w:val="00601F5B"/>
    <w:rsid w:val="00601F70"/>
    <w:rsid w:val="00603DDB"/>
    <w:rsid w:val="00605118"/>
    <w:rsid w:val="0060718F"/>
    <w:rsid w:val="00607932"/>
    <w:rsid w:val="00610C2B"/>
    <w:rsid w:val="00610E14"/>
    <w:rsid w:val="0061511E"/>
    <w:rsid w:val="006153E9"/>
    <w:rsid w:val="006157DC"/>
    <w:rsid w:val="00615E5D"/>
    <w:rsid w:val="00620A58"/>
    <w:rsid w:val="00621182"/>
    <w:rsid w:val="006212EC"/>
    <w:rsid w:val="00621E83"/>
    <w:rsid w:val="006225DF"/>
    <w:rsid w:val="00622927"/>
    <w:rsid w:val="006229AF"/>
    <w:rsid w:val="006229C1"/>
    <w:rsid w:val="00625B49"/>
    <w:rsid w:val="00626317"/>
    <w:rsid w:val="006264CD"/>
    <w:rsid w:val="00626F2F"/>
    <w:rsid w:val="00630133"/>
    <w:rsid w:val="006321C3"/>
    <w:rsid w:val="006325D3"/>
    <w:rsid w:val="00632C5C"/>
    <w:rsid w:val="00633927"/>
    <w:rsid w:val="0063423F"/>
    <w:rsid w:val="00636340"/>
    <w:rsid w:val="00637D0E"/>
    <w:rsid w:val="00641AAE"/>
    <w:rsid w:val="00642916"/>
    <w:rsid w:val="0064387F"/>
    <w:rsid w:val="00643975"/>
    <w:rsid w:val="0064547F"/>
    <w:rsid w:val="00646575"/>
    <w:rsid w:val="00647692"/>
    <w:rsid w:val="00647DF4"/>
    <w:rsid w:val="00650038"/>
    <w:rsid w:val="00650557"/>
    <w:rsid w:val="00650873"/>
    <w:rsid w:val="00650B4D"/>
    <w:rsid w:val="00651082"/>
    <w:rsid w:val="00651F74"/>
    <w:rsid w:val="00652E1D"/>
    <w:rsid w:val="006544CB"/>
    <w:rsid w:val="00655102"/>
    <w:rsid w:val="00655592"/>
    <w:rsid w:val="00656114"/>
    <w:rsid w:val="00660A89"/>
    <w:rsid w:val="00661B5E"/>
    <w:rsid w:val="00662FE7"/>
    <w:rsid w:val="00663EB8"/>
    <w:rsid w:val="006674F7"/>
    <w:rsid w:val="00670475"/>
    <w:rsid w:val="00670BF1"/>
    <w:rsid w:val="00671EF3"/>
    <w:rsid w:val="006722C2"/>
    <w:rsid w:val="00672FB3"/>
    <w:rsid w:val="006733A7"/>
    <w:rsid w:val="006734CB"/>
    <w:rsid w:val="00673E8F"/>
    <w:rsid w:val="00675732"/>
    <w:rsid w:val="00677670"/>
    <w:rsid w:val="00680E85"/>
    <w:rsid w:val="0068230A"/>
    <w:rsid w:val="00684B69"/>
    <w:rsid w:val="0068552F"/>
    <w:rsid w:val="006855C5"/>
    <w:rsid w:val="006868F8"/>
    <w:rsid w:val="0068752C"/>
    <w:rsid w:val="00690996"/>
    <w:rsid w:val="00691106"/>
    <w:rsid w:val="006911A1"/>
    <w:rsid w:val="00692317"/>
    <w:rsid w:val="00693BC0"/>
    <w:rsid w:val="00694983"/>
    <w:rsid w:val="00695D33"/>
    <w:rsid w:val="006963C2"/>
    <w:rsid w:val="00696533"/>
    <w:rsid w:val="006A2126"/>
    <w:rsid w:val="006A2840"/>
    <w:rsid w:val="006A30A0"/>
    <w:rsid w:val="006A333D"/>
    <w:rsid w:val="006A4699"/>
    <w:rsid w:val="006A6939"/>
    <w:rsid w:val="006A6E67"/>
    <w:rsid w:val="006A6F7A"/>
    <w:rsid w:val="006A7E3B"/>
    <w:rsid w:val="006B1317"/>
    <w:rsid w:val="006B1645"/>
    <w:rsid w:val="006B18C1"/>
    <w:rsid w:val="006B298C"/>
    <w:rsid w:val="006B360C"/>
    <w:rsid w:val="006B495D"/>
    <w:rsid w:val="006B700E"/>
    <w:rsid w:val="006B777F"/>
    <w:rsid w:val="006C11C3"/>
    <w:rsid w:val="006C2117"/>
    <w:rsid w:val="006C26B1"/>
    <w:rsid w:val="006C3C46"/>
    <w:rsid w:val="006C40DB"/>
    <w:rsid w:val="006C5384"/>
    <w:rsid w:val="006C5563"/>
    <w:rsid w:val="006C60A1"/>
    <w:rsid w:val="006C6C8C"/>
    <w:rsid w:val="006C6F3D"/>
    <w:rsid w:val="006C7BDA"/>
    <w:rsid w:val="006D0741"/>
    <w:rsid w:val="006D15D0"/>
    <w:rsid w:val="006D1787"/>
    <w:rsid w:val="006D3055"/>
    <w:rsid w:val="006D3EC2"/>
    <w:rsid w:val="006D5643"/>
    <w:rsid w:val="006D59C5"/>
    <w:rsid w:val="006D5FB2"/>
    <w:rsid w:val="006D603B"/>
    <w:rsid w:val="006D694F"/>
    <w:rsid w:val="006E011B"/>
    <w:rsid w:val="006E0954"/>
    <w:rsid w:val="006E2911"/>
    <w:rsid w:val="006E3046"/>
    <w:rsid w:val="006E365D"/>
    <w:rsid w:val="006E3F36"/>
    <w:rsid w:val="006E4AC0"/>
    <w:rsid w:val="006E4B8E"/>
    <w:rsid w:val="006E5172"/>
    <w:rsid w:val="006E69CA"/>
    <w:rsid w:val="006F0001"/>
    <w:rsid w:val="006F1983"/>
    <w:rsid w:val="006F710E"/>
    <w:rsid w:val="006F7580"/>
    <w:rsid w:val="006F7EBB"/>
    <w:rsid w:val="00700573"/>
    <w:rsid w:val="00700589"/>
    <w:rsid w:val="00700677"/>
    <w:rsid w:val="007006FC"/>
    <w:rsid w:val="00701403"/>
    <w:rsid w:val="0070201F"/>
    <w:rsid w:val="007039E9"/>
    <w:rsid w:val="00704938"/>
    <w:rsid w:val="00704A63"/>
    <w:rsid w:val="00704CDA"/>
    <w:rsid w:val="00706A6E"/>
    <w:rsid w:val="00707A40"/>
    <w:rsid w:val="0071052F"/>
    <w:rsid w:val="0071058A"/>
    <w:rsid w:val="00710D4A"/>
    <w:rsid w:val="00711AD2"/>
    <w:rsid w:val="0071216C"/>
    <w:rsid w:val="007121E6"/>
    <w:rsid w:val="00712872"/>
    <w:rsid w:val="0071312A"/>
    <w:rsid w:val="00713530"/>
    <w:rsid w:val="00713C2A"/>
    <w:rsid w:val="00714F21"/>
    <w:rsid w:val="00715DD4"/>
    <w:rsid w:val="007169D1"/>
    <w:rsid w:val="00717A52"/>
    <w:rsid w:val="00717EA9"/>
    <w:rsid w:val="00720DBA"/>
    <w:rsid w:val="00721794"/>
    <w:rsid w:val="00721F36"/>
    <w:rsid w:val="0072293A"/>
    <w:rsid w:val="007229F8"/>
    <w:rsid w:val="00724619"/>
    <w:rsid w:val="0072520B"/>
    <w:rsid w:val="00726D96"/>
    <w:rsid w:val="0072725B"/>
    <w:rsid w:val="0072725E"/>
    <w:rsid w:val="00727BAA"/>
    <w:rsid w:val="007302AD"/>
    <w:rsid w:val="0073112A"/>
    <w:rsid w:val="0073154C"/>
    <w:rsid w:val="0073178F"/>
    <w:rsid w:val="0073343E"/>
    <w:rsid w:val="0073374C"/>
    <w:rsid w:val="00733CC3"/>
    <w:rsid w:val="007349B0"/>
    <w:rsid w:val="00734A57"/>
    <w:rsid w:val="00735B31"/>
    <w:rsid w:val="00737705"/>
    <w:rsid w:val="00737876"/>
    <w:rsid w:val="00740436"/>
    <w:rsid w:val="007408F0"/>
    <w:rsid w:val="007423C3"/>
    <w:rsid w:val="00742401"/>
    <w:rsid w:val="00743F71"/>
    <w:rsid w:val="007440FC"/>
    <w:rsid w:val="00744E81"/>
    <w:rsid w:val="007469CE"/>
    <w:rsid w:val="00746EE3"/>
    <w:rsid w:val="00746F80"/>
    <w:rsid w:val="00746F8C"/>
    <w:rsid w:val="00750595"/>
    <w:rsid w:val="00751883"/>
    <w:rsid w:val="00752A72"/>
    <w:rsid w:val="0075331C"/>
    <w:rsid w:val="00753551"/>
    <w:rsid w:val="00753AA3"/>
    <w:rsid w:val="00753DCA"/>
    <w:rsid w:val="00754A13"/>
    <w:rsid w:val="00754E1B"/>
    <w:rsid w:val="00754F1D"/>
    <w:rsid w:val="0075538C"/>
    <w:rsid w:val="007556C7"/>
    <w:rsid w:val="00757C27"/>
    <w:rsid w:val="007611A8"/>
    <w:rsid w:val="007619B9"/>
    <w:rsid w:val="00761FE2"/>
    <w:rsid w:val="00762023"/>
    <w:rsid w:val="007621AE"/>
    <w:rsid w:val="00764DC6"/>
    <w:rsid w:val="00765585"/>
    <w:rsid w:val="0076592C"/>
    <w:rsid w:val="007664F2"/>
    <w:rsid w:val="00766612"/>
    <w:rsid w:val="00766F34"/>
    <w:rsid w:val="007678C4"/>
    <w:rsid w:val="00767C95"/>
    <w:rsid w:val="00771217"/>
    <w:rsid w:val="00772994"/>
    <w:rsid w:val="00774438"/>
    <w:rsid w:val="00774A6F"/>
    <w:rsid w:val="00775109"/>
    <w:rsid w:val="00776615"/>
    <w:rsid w:val="00776FF6"/>
    <w:rsid w:val="00777ECB"/>
    <w:rsid w:val="00780D1E"/>
    <w:rsid w:val="00780ED9"/>
    <w:rsid w:val="00781CD6"/>
    <w:rsid w:val="00782173"/>
    <w:rsid w:val="00782C89"/>
    <w:rsid w:val="00783E76"/>
    <w:rsid w:val="007859B2"/>
    <w:rsid w:val="00786807"/>
    <w:rsid w:val="007873E0"/>
    <w:rsid w:val="00790153"/>
    <w:rsid w:val="00792314"/>
    <w:rsid w:val="00793E2B"/>
    <w:rsid w:val="00794437"/>
    <w:rsid w:val="00797AF2"/>
    <w:rsid w:val="00797B8C"/>
    <w:rsid w:val="007A1694"/>
    <w:rsid w:val="007A19A1"/>
    <w:rsid w:val="007A1EA0"/>
    <w:rsid w:val="007A27D7"/>
    <w:rsid w:val="007A2924"/>
    <w:rsid w:val="007A2D9D"/>
    <w:rsid w:val="007A2FAB"/>
    <w:rsid w:val="007A4294"/>
    <w:rsid w:val="007A4C3B"/>
    <w:rsid w:val="007A64A2"/>
    <w:rsid w:val="007A6746"/>
    <w:rsid w:val="007A6B06"/>
    <w:rsid w:val="007A6DE0"/>
    <w:rsid w:val="007A6F16"/>
    <w:rsid w:val="007A7437"/>
    <w:rsid w:val="007B0F24"/>
    <w:rsid w:val="007B1ECF"/>
    <w:rsid w:val="007B2466"/>
    <w:rsid w:val="007B2B04"/>
    <w:rsid w:val="007B31D5"/>
    <w:rsid w:val="007B3228"/>
    <w:rsid w:val="007B37D8"/>
    <w:rsid w:val="007B4372"/>
    <w:rsid w:val="007B43DB"/>
    <w:rsid w:val="007B4F09"/>
    <w:rsid w:val="007C039B"/>
    <w:rsid w:val="007C0BB4"/>
    <w:rsid w:val="007C0E9A"/>
    <w:rsid w:val="007C16F4"/>
    <w:rsid w:val="007C324E"/>
    <w:rsid w:val="007C3CCD"/>
    <w:rsid w:val="007C460B"/>
    <w:rsid w:val="007C4E35"/>
    <w:rsid w:val="007C5583"/>
    <w:rsid w:val="007C594A"/>
    <w:rsid w:val="007C5B2B"/>
    <w:rsid w:val="007C62D5"/>
    <w:rsid w:val="007C6F53"/>
    <w:rsid w:val="007D091F"/>
    <w:rsid w:val="007D31BC"/>
    <w:rsid w:val="007D412F"/>
    <w:rsid w:val="007D5594"/>
    <w:rsid w:val="007D55C1"/>
    <w:rsid w:val="007D7931"/>
    <w:rsid w:val="007E0314"/>
    <w:rsid w:val="007E10E1"/>
    <w:rsid w:val="007E1481"/>
    <w:rsid w:val="007E1A42"/>
    <w:rsid w:val="007E1AEE"/>
    <w:rsid w:val="007E2956"/>
    <w:rsid w:val="007E3547"/>
    <w:rsid w:val="007E3A67"/>
    <w:rsid w:val="007E56B5"/>
    <w:rsid w:val="007E6141"/>
    <w:rsid w:val="007E61DD"/>
    <w:rsid w:val="007E75C3"/>
    <w:rsid w:val="007F05D3"/>
    <w:rsid w:val="007F1095"/>
    <w:rsid w:val="007F1D1E"/>
    <w:rsid w:val="007F36A6"/>
    <w:rsid w:val="007F400A"/>
    <w:rsid w:val="007F494F"/>
    <w:rsid w:val="007F6696"/>
    <w:rsid w:val="007F76C3"/>
    <w:rsid w:val="007F7B21"/>
    <w:rsid w:val="007F7F29"/>
    <w:rsid w:val="00800B69"/>
    <w:rsid w:val="00801B30"/>
    <w:rsid w:val="00802269"/>
    <w:rsid w:val="008029B9"/>
    <w:rsid w:val="0080314D"/>
    <w:rsid w:val="00803DB8"/>
    <w:rsid w:val="0080418A"/>
    <w:rsid w:val="008042FF"/>
    <w:rsid w:val="00804330"/>
    <w:rsid w:val="00804396"/>
    <w:rsid w:val="00804FDA"/>
    <w:rsid w:val="00805613"/>
    <w:rsid w:val="008056BE"/>
    <w:rsid w:val="0080680F"/>
    <w:rsid w:val="008069D8"/>
    <w:rsid w:val="00807ACF"/>
    <w:rsid w:val="00807E12"/>
    <w:rsid w:val="00810476"/>
    <w:rsid w:val="00811015"/>
    <w:rsid w:val="00811578"/>
    <w:rsid w:val="0081159B"/>
    <w:rsid w:val="008129FB"/>
    <w:rsid w:val="0081563C"/>
    <w:rsid w:val="0081782D"/>
    <w:rsid w:val="00822159"/>
    <w:rsid w:val="008224EF"/>
    <w:rsid w:val="008232A9"/>
    <w:rsid w:val="00823869"/>
    <w:rsid w:val="008244C0"/>
    <w:rsid w:val="00826CA0"/>
    <w:rsid w:val="00827484"/>
    <w:rsid w:val="008307DC"/>
    <w:rsid w:val="00830DBD"/>
    <w:rsid w:val="00831CD0"/>
    <w:rsid w:val="00832065"/>
    <w:rsid w:val="008328EC"/>
    <w:rsid w:val="00832B34"/>
    <w:rsid w:val="00832CCA"/>
    <w:rsid w:val="008334BD"/>
    <w:rsid w:val="0083461C"/>
    <w:rsid w:val="00834818"/>
    <w:rsid w:val="00835D84"/>
    <w:rsid w:val="00835E39"/>
    <w:rsid w:val="00836ED4"/>
    <w:rsid w:val="00836F08"/>
    <w:rsid w:val="00837178"/>
    <w:rsid w:val="00840435"/>
    <w:rsid w:val="008418F7"/>
    <w:rsid w:val="00841A46"/>
    <w:rsid w:val="0084231E"/>
    <w:rsid w:val="00842BE3"/>
    <w:rsid w:val="0084426E"/>
    <w:rsid w:val="0084504E"/>
    <w:rsid w:val="00845698"/>
    <w:rsid w:val="00845A84"/>
    <w:rsid w:val="00846401"/>
    <w:rsid w:val="00846CAE"/>
    <w:rsid w:val="00850029"/>
    <w:rsid w:val="00850338"/>
    <w:rsid w:val="00850474"/>
    <w:rsid w:val="00852ECF"/>
    <w:rsid w:val="008533DB"/>
    <w:rsid w:val="0085361C"/>
    <w:rsid w:val="008537DE"/>
    <w:rsid w:val="00853CBB"/>
    <w:rsid w:val="0085491A"/>
    <w:rsid w:val="0085562B"/>
    <w:rsid w:val="00855F99"/>
    <w:rsid w:val="00856849"/>
    <w:rsid w:val="008571BD"/>
    <w:rsid w:val="00857385"/>
    <w:rsid w:val="00857FA8"/>
    <w:rsid w:val="00860CB6"/>
    <w:rsid w:val="00861504"/>
    <w:rsid w:val="008643F8"/>
    <w:rsid w:val="00865510"/>
    <w:rsid w:val="00866261"/>
    <w:rsid w:val="00866360"/>
    <w:rsid w:val="008677A1"/>
    <w:rsid w:val="00867C45"/>
    <w:rsid w:val="00870165"/>
    <w:rsid w:val="0087041C"/>
    <w:rsid w:val="00870806"/>
    <w:rsid w:val="00870D1E"/>
    <w:rsid w:val="008729FF"/>
    <w:rsid w:val="008734D3"/>
    <w:rsid w:val="00873982"/>
    <w:rsid w:val="00874267"/>
    <w:rsid w:val="008747A6"/>
    <w:rsid w:val="008748EF"/>
    <w:rsid w:val="00874BAB"/>
    <w:rsid w:val="008764D0"/>
    <w:rsid w:val="008765DD"/>
    <w:rsid w:val="00877E56"/>
    <w:rsid w:val="00880450"/>
    <w:rsid w:val="00880819"/>
    <w:rsid w:val="00880984"/>
    <w:rsid w:val="008811D2"/>
    <w:rsid w:val="00881EFE"/>
    <w:rsid w:val="008823D2"/>
    <w:rsid w:val="00882C5C"/>
    <w:rsid w:val="00884C07"/>
    <w:rsid w:val="00885CB0"/>
    <w:rsid w:val="00886C87"/>
    <w:rsid w:val="00887BC3"/>
    <w:rsid w:val="008900BE"/>
    <w:rsid w:val="00890724"/>
    <w:rsid w:val="00890EC6"/>
    <w:rsid w:val="00891B7C"/>
    <w:rsid w:val="00891DB6"/>
    <w:rsid w:val="0089296D"/>
    <w:rsid w:val="00892FE8"/>
    <w:rsid w:val="00893AF8"/>
    <w:rsid w:val="00894A8A"/>
    <w:rsid w:val="00895881"/>
    <w:rsid w:val="008966DC"/>
    <w:rsid w:val="00896DCF"/>
    <w:rsid w:val="008A06C5"/>
    <w:rsid w:val="008A128A"/>
    <w:rsid w:val="008A29CA"/>
    <w:rsid w:val="008A2B37"/>
    <w:rsid w:val="008A3C31"/>
    <w:rsid w:val="008A4C17"/>
    <w:rsid w:val="008A5220"/>
    <w:rsid w:val="008A6515"/>
    <w:rsid w:val="008B0399"/>
    <w:rsid w:val="008B0763"/>
    <w:rsid w:val="008B0E23"/>
    <w:rsid w:val="008B1094"/>
    <w:rsid w:val="008B150F"/>
    <w:rsid w:val="008B2B06"/>
    <w:rsid w:val="008B2D9E"/>
    <w:rsid w:val="008B2FDD"/>
    <w:rsid w:val="008B3373"/>
    <w:rsid w:val="008B3723"/>
    <w:rsid w:val="008B53A3"/>
    <w:rsid w:val="008B6543"/>
    <w:rsid w:val="008B71CF"/>
    <w:rsid w:val="008B7684"/>
    <w:rsid w:val="008C061F"/>
    <w:rsid w:val="008C0995"/>
    <w:rsid w:val="008C185A"/>
    <w:rsid w:val="008C239C"/>
    <w:rsid w:val="008C34CE"/>
    <w:rsid w:val="008C3DCA"/>
    <w:rsid w:val="008C5E8F"/>
    <w:rsid w:val="008C6CE3"/>
    <w:rsid w:val="008C6D18"/>
    <w:rsid w:val="008C79F8"/>
    <w:rsid w:val="008C7DFD"/>
    <w:rsid w:val="008D0BE7"/>
    <w:rsid w:val="008D0C41"/>
    <w:rsid w:val="008D242A"/>
    <w:rsid w:val="008D2F7E"/>
    <w:rsid w:val="008D3795"/>
    <w:rsid w:val="008D3D48"/>
    <w:rsid w:val="008D3FA4"/>
    <w:rsid w:val="008D4C79"/>
    <w:rsid w:val="008D5B2E"/>
    <w:rsid w:val="008D5DB9"/>
    <w:rsid w:val="008D5FDB"/>
    <w:rsid w:val="008E09DD"/>
    <w:rsid w:val="008E31F4"/>
    <w:rsid w:val="008E6C23"/>
    <w:rsid w:val="008E6E49"/>
    <w:rsid w:val="008E77B7"/>
    <w:rsid w:val="008F014B"/>
    <w:rsid w:val="008F2481"/>
    <w:rsid w:val="008F3CDA"/>
    <w:rsid w:val="008F465F"/>
    <w:rsid w:val="008F544C"/>
    <w:rsid w:val="008F6805"/>
    <w:rsid w:val="008F7C57"/>
    <w:rsid w:val="00901E0F"/>
    <w:rsid w:val="00903224"/>
    <w:rsid w:val="00903370"/>
    <w:rsid w:val="009042B9"/>
    <w:rsid w:val="00905099"/>
    <w:rsid w:val="009058A6"/>
    <w:rsid w:val="00905EBE"/>
    <w:rsid w:val="00907294"/>
    <w:rsid w:val="009072AB"/>
    <w:rsid w:val="00907494"/>
    <w:rsid w:val="00907750"/>
    <w:rsid w:val="00907E47"/>
    <w:rsid w:val="00911500"/>
    <w:rsid w:val="00912952"/>
    <w:rsid w:val="0091311D"/>
    <w:rsid w:val="00914B09"/>
    <w:rsid w:val="00914E6A"/>
    <w:rsid w:val="009154DA"/>
    <w:rsid w:val="009156FF"/>
    <w:rsid w:val="0091598F"/>
    <w:rsid w:val="00915A89"/>
    <w:rsid w:val="00915B08"/>
    <w:rsid w:val="00915D98"/>
    <w:rsid w:val="00916D1A"/>
    <w:rsid w:val="009171BF"/>
    <w:rsid w:val="00917CE6"/>
    <w:rsid w:val="009204D9"/>
    <w:rsid w:val="00920A22"/>
    <w:rsid w:val="00920D69"/>
    <w:rsid w:val="00921E19"/>
    <w:rsid w:val="009221C1"/>
    <w:rsid w:val="009222F5"/>
    <w:rsid w:val="00922B6E"/>
    <w:rsid w:val="00922D65"/>
    <w:rsid w:val="00922D98"/>
    <w:rsid w:val="00924A1D"/>
    <w:rsid w:val="0092523C"/>
    <w:rsid w:val="00925D88"/>
    <w:rsid w:val="009265F8"/>
    <w:rsid w:val="00926F96"/>
    <w:rsid w:val="009273A2"/>
    <w:rsid w:val="00927EE3"/>
    <w:rsid w:val="0093143A"/>
    <w:rsid w:val="00931C7F"/>
    <w:rsid w:val="00932BB0"/>
    <w:rsid w:val="00934757"/>
    <w:rsid w:val="009349E4"/>
    <w:rsid w:val="00935CB2"/>
    <w:rsid w:val="00935F2E"/>
    <w:rsid w:val="0093615E"/>
    <w:rsid w:val="009364E9"/>
    <w:rsid w:val="009365F0"/>
    <w:rsid w:val="00937C01"/>
    <w:rsid w:val="00940E46"/>
    <w:rsid w:val="0094115D"/>
    <w:rsid w:val="009417CB"/>
    <w:rsid w:val="00941EC0"/>
    <w:rsid w:val="00942DDB"/>
    <w:rsid w:val="00944F44"/>
    <w:rsid w:val="009461B5"/>
    <w:rsid w:val="0094628F"/>
    <w:rsid w:val="0095001B"/>
    <w:rsid w:val="00950485"/>
    <w:rsid w:val="0095149B"/>
    <w:rsid w:val="00951C81"/>
    <w:rsid w:val="00953167"/>
    <w:rsid w:val="009546EA"/>
    <w:rsid w:val="009562CE"/>
    <w:rsid w:val="00957033"/>
    <w:rsid w:val="009601F0"/>
    <w:rsid w:val="00960D5B"/>
    <w:rsid w:val="00960E11"/>
    <w:rsid w:val="00961BD4"/>
    <w:rsid w:val="00962552"/>
    <w:rsid w:val="009628D8"/>
    <w:rsid w:val="00964124"/>
    <w:rsid w:val="00964283"/>
    <w:rsid w:val="00964626"/>
    <w:rsid w:val="009647F4"/>
    <w:rsid w:val="00964C51"/>
    <w:rsid w:val="00964EA8"/>
    <w:rsid w:val="00965498"/>
    <w:rsid w:val="009655B6"/>
    <w:rsid w:val="009655CE"/>
    <w:rsid w:val="00965714"/>
    <w:rsid w:val="00965C6A"/>
    <w:rsid w:val="009665CF"/>
    <w:rsid w:val="00966F15"/>
    <w:rsid w:val="009674C2"/>
    <w:rsid w:val="00967F95"/>
    <w:rsid w:val="009709EE"/>
    <w:rsid w:val="00970F08"/>
    <w:rsid w:val="00972738"/>
    <w:rsid w:val="00973629"/>
    <w:rsid w:val="00973A7B"/>
    <w:rsid w:val="0097458C"/>
    <w:rsid w:val="00974D94"/>
    <w:rsid w:val="00975535"/>
    <w:rsid w:val="00975A2A"/>
    <w:rsid w:val="00976685"/>
    <w:rsid w:val="00977796"/>
    <w:rsid w:val="00981565"/>
    <w:rsid w:val="00981E35"/>
    <w:rsid w:val="009835E1"/>
    <w:rsid w:val="009835E3"/>
    <w:rsid w:val="009845C3"/>
    <w:rsid w:val="00985B07"/>
    <w:rsid w:val="00985C08"/>
    <w:rsid w:val="00985D12"/>
    <w:rsid w:val="00990952"/>
    <w:rsid w:val="00990B79"/>
    <w:rsid w:val="00990E2E"/>
    <w:rsid w:val="00991142"/>
    <w:rsid w:val="00991B80"/>
    <w:rsid w:val="00993436"/>
    <w:rsid w:val="00993E5D"/>
    <w:rsid w:val="009952D0"/>
    <w:rsid w:val="00995976"/>
    <w:rsid w:val="0099642C"/>
    <w:rsid w:val="0099711B"/>
    <w:rsid w:val="009A236D"/>
    <w:rsid w:val="009A2831"/>
    <w:rsid w:val="009A39A4"/>
    <w:rsid w:val="009A3B95"/>
    <w:rsid w:val="009A41E9"/>
    <w:rsid w:val="009A48F3"/>
    <w:rsid w:val="009A4A44"/>
    <w:rsid w:val="009A55EB"/>
    <w:rsid w:val="009A7302"/>
    <w:rsid w:val="009A7E8E"/>
    <w:rsid w:val="009B027A"/>
    <w:rsid w:val="009B1B62"/>
    <w:rsid w:val="009B2DE0"/>
    <w:rsid w:val="009B47AA"/>
    <w:rsid w:val="009B4E26"/>
    <w:rsid w:val="009B55F7"/>
    <w:rsid w:val="009B5E27"/>
    <w:rsid w:val="009C2022"/>
    <w:rsid w:val="009C29F5"/>
    <w:rsid w:val="009C3359"/>
    <w:rsid w:val="009C49CF"/>
    <w:rsid w:val="009C51DE"/>
    <w:rsid w:val="009C6769"/>
    <w:rsid w:val="009C6A1E"/>
    <w:rsid w:val="009C6BE2"/>
    <w:rsid w:val="009C7531"/>
    <w:rsid w:val="009C7D5E"/>
    <w:rsid w:val="009D04C1"/>
    <w:rsid w:val="009D1255"/>
    <w:rsid w:val="009D197B"/>
    <w:rsid w:val="009D1FDD"/>
    <w:rsid w:val="009D2566"/>
    <w:rsid w:val="009D3856"/>
    <w:rsid w:val="009D46BA"/>
    <w:rsid w:val="009D47A6"/>
    <w:rsid w:val="009D4E50"/>
    <w:rsid w:val="009D65BB"/>
    <w:rsid w:val="009D6FDD"/>
    <w:rsid w:val="009E0545"/>
    <w:rsid w:val="009E09CE"/>
    <w:rsid w:val="009E1CD9"/>
    <w:rsid w:val="009E3777"/>
    <w:rsid w:val="009E3CFA"/>
    <w:rsid w:val="009E6828"/>
    <w:rsid w:val="009E7E76"/>
    <w:rsid w:val="009F02C0"/>
    <w:rsid w:val="009F040C"/>
    <w:rsid w:val="009F0410"/>
    <w:rsid w:val="009F11BC"/>
    <w:rsid w:val="009F3F1E"/>
    <w:rsid w:val="009F5A72"/>
    <w:rsid w:val="009F5EC4"/>
    <w:rsid w:val="00A00285"/>
    <w:rsid w:val="00A017F7"/>
    <w:rsid w:val="00A02533"/>
    <w:rsid w:val="00A038B0"/>
    <w:rsid w:val="00A040F0"/>
    <w:rsid w:val="00A04E07"/>
    <w:rsid w:val="00A05911"/>
    <w:rsid w:val="00A05963"/>
    <w:rsid w:val="00A06C00"/>
    <w:rsid w:val="00A071E4"/>
    <w:rsid w:val="00A11110"/>
    <w:rsid w:val="00A12928"/>
    <w:rsid w:val="00A135CC"/>
    <w:rsid w:val="00A15386"/>
    <w:rsid w:val="00A16F68"/>
    <w:rsid w:val="00A1743C"/>
    <w:rsid w:val="00A17539"/>
    <w:rsid w:val="00A178E5"/>
    <w:rsid w:val="00A2046F"/>
    <w:rsid w:val="00A20810"/>
    <w:rsid w:val="00A21130"/>
    <w:rsid w:val="00A21509"/>
    <w:rsid w:val="00A2333F"/>
    <w:rsid w:val="00A233D0"/>
    <w:rsid w:val="00A23F8D"/>
    <w:rsid w:val="00A24646"/>
    <w:rsid w:val="00A25505"/>
    <w:rsid w:val="00A2797C"/>
    <w:rsid w:val="00A306A2"/>
    <w:rsid w:val="00A308BB"/>
    <w:rsid w:val="00A32068"/>
    <w:rsid w:val="00A33D55"/>
    <w:rsid w:val="00A33FA5"/>
    <w:rsid w:val="00A358C0"/>
    <w:rsid w:val="00A37AA2"/>
    <w:rsid w:val="00A37EFD"/>
    <w:rsid w:val="00A40670"/>
    <w:rsid w:val="00A407ED"/>
    <w:rsid w:val="00A40C64"/>
    <w:rsid w:val="00A4122B"/>
    <w:rsid w:val="00A4340A"/>
    <w:rsid w:val="00A43447"/>
    <w:rsid w:val="00A435F1"/>
    <w:rsid w:val="00A43ABB"/>
    <w:rsid w:val="00A456B1"/>
    <w:rsid w:val="00A46B8D"/>
    <w:rsid w:val="00A50E25"/>
    <w:rsid w:val="00A512BF"/>
    <w:rsid w:val="00A525EF"/>
    <w:rsid w:val="00A533BB"/>
    <w:rsid w:val="00A55FEA"/>
    <w:rsid w:val="00A55FEC"/>
    <w:rsid w:val="00A5690A"/>
    <w:rsid w:val="00A571D4"/>
    <w:rsid w:val="00A57744"/>
    <w:rsid w:val="00A60768"/>
    <w:rsid w:val="00A6113F"/>
    <w:rsid w:val="00A6380D"/>
    <w:rsid w:val="00A63BDA"/>
    <w:rsid w:val="00A640E3"/>
    <w:rsid w:val="00A64EF2"/>
    <w:rsid w:val="00A65293"/>
    <w:rsid w:val="00A65308"/>
    <w:rsid w:val="00A6539A"/>
    <w:rsid w:val="00A65995"/>
    <w:rsid w:val="00A65A70"/>
    <w:rsid w:val="00A6737B"/>
    <w:rsid w:val="00A67CC4"/>
    <w:rsid w:val="00A67D62"/>
    <w:rsid w:val="00A7005C"/>
    <w:rsid w:val="00A70C45"/>
    <w:rsid w:val="00A70C60"/>
    <w:rsid w:val="00A72128"/>
    <w:rsid w:val="00A72375"/>
    <w:rsid w:val="00A7357C"/>
    <w:rsid w:val="00A73B97"/>
    <w:rsid w:val="00A74E1A"/>
    <w:rsid w:val="00A7575A"/>
    <w:rsid w:val="00A807C1"/>
    <w:rsid w:val="00A80C47"/>
    <w:rsid w:val="00A80C7E"/>
    <w:rsid w:val="00A81BC2"/>
    <w:rsid w:val="00A82410"/>
    <w:rsid w:val="00A83888"/>
    <w:rsid w:val="00A84C56"/>
    <w:rsid w:val="00A85002"/>
    <w:rsid w:val="00A8698C"/>
    <w:rsid w:val="00A87365"/>
    <w:rsid w:val="00A90051"/>
    <w:rsid w:val="00A90375"/>
    <w:rsid w:val="00A90748"/>
    <w:rsid w:val="00A913AF"/>
    <w:rsid w:val="00A91E76"/>
    <w:rsid w:val="00A925D2"/>
    <w:rsid w:val="00A93E85"/>
    <w:rsid w:val="00A93F67"/>
    <w:rsid w:val="00A95303"/>
    <w:rsid w:val="00A95380"/>
    <w:rsid w:val="00A96F01"/>
    <w:rsid w:val="00A97485"/>
    <w:rsid w:val="00A97824"/>
    <w:rsid w:val="00A97B6D"/>
    <w:rsid w:val="00A97C6E"/>
    <w:rsid w:val="00A97E6E"/>
    <w:rsid w:val="00AA0185"/>
    <w:rsid w:val="00AA0767"/>
    <w:rsid w:val="00AA1776"/>
    <w:rsid w:val="00AA283C"/>
    <w:rsid w:val="00AA2F83"/>
    <w:rsid w:val="00AA3379"/>
    <w:rsid w:val="00AA3CC3"/>
    <w:rsid w:val="00AA593D"/>
    <w:rsid w:val="00AA646F"/>
    <w:rsid w:val="00AB0B5E"/>
    <w:rsid w:val="00AB34ED"/>
    <w:rsid w:val="00AB5CE3"/>
    <w:rsid w:val="00AB6C28"/>
    <w:rsid w:val="00AB6D09"/>
    <w:rsid w:val="00AB7B2F"/>
    <w:rsid w:val="00AC0CB1"/>
    <w:rsid w:val="00AC1E00"/>
    <w:rsid w:val="00AC2DA1"/>
    <w:rsid w:val="00AC42D7"/>
    <w:rsid w:val="00AC4653"/>
    <w:rsid w:val="00AC4796"/>
    <w:rsid w:val="00AC4CAE"/>
    <w:rsid w:val="00AC5ADD"/>
    <w:rsid w:val="00AC6A97"/>
    <w:rsid w:val="00AC6C1B"/>
    <w:rsid w:val="00AC7A65"/>
    <w:rsid w:val="00AD2357"/>
    <w:rsid w:val="00AD24FB"/>
    <w:rsid w:val="00AD3680"/>
    <w:rsid w:val="00AD47F8"/>
    <w:rsid w:val="00AD4BBC"/>
    <w:rsid w:val="00AD5D84"/>
    <w:rsid w:val="00AD5F11"/>
    <w:rsid w:val="00AD6AC0"/>
    <w:rsid w:val="00AD7145"/>
    <w:rsid w:val="00AD73E2"/>
    <w:rsid w:val="00AE0917"/>
    <w:rsid w:val="00AE14A0"/>
    <w:rsid w:val="00AE161E"/>
    <w:rsid w:val="00AE18EB"/>
    <w:rsid w:val="00AE193D"/>
    <w:rsid w:val="00AE1C84"/>
    <w:rsid w:val="00AE22D3"/>
    <w:rsid w:val="00AE29B9"/>
    <w:rsid w:val="00AE3573"/>
    <w:rsid w:val="00AE3B11"/>
    <w:rsid w:val="00AE4546"/>
    <w:rsid w:val="00AE4B05"/>
    <w:rsid w:val="00AE4E0B"/>
    <w:rsid w:val="00AE6B97"/>
    <w:rsid w:val="00AE74DB"/>
    <w:rsid w:val="00AE78D9"/>
    <w:rsid w:val="00AF0D0B"/>
    <w:rsid w:val="00AF1639"/>
    <w:rsid w:val="00AF2438"/>
    <w:rsid w:val="00AF2B92"/>
    <w:rsid w:val="00AF30F9"/>
    <w:rsid w:val="00AF3359"/>
    <w:rsid w:val="00AF3A97"/>
    <w:rsid w:val="00AF517E"/>
    <w:rsid w:val="00AF5836"/>
    <w:rsid w:val="00AF5865"/>
    <w:rsid w:val="00AF5877"/>
    <w:rsid w:val="00AF6393"/>
    <w:rsid w:val="00AF6A9B"/>
    <w:rsid w:val="00AF6FC3"/>
    <w:rsid w:val="00B0189D"/>
    <w:rsid w:val="00B0194F"/>
    <w:rsid w:val="00B01A5C"/>
    <w:rsid w:val="00B01E12"/>
    <w:rsid w:val="00B0291F"/>
    <w:rsid w:val="00B04B45"/>
    <w:rsid w:val="00B04B8B"/>
    <w:rsid w:val="00B055B6"/>
    <w:rsid w:val="00B0587D"/>
    <w:rsid w:val="00B07FA3"/>
    <w:rsid w:val="00B10295"/>
    <w:rsid w:val="00B10300"/>
    <w:rsid w:val="00B103D6"/>
    <w:rsid w:val="00B107C4"/>
    <w:rsid w:val="00B1088C"/>
    <w:rsid w:val="00B10A91"/>
    <w:rsid w:val="00B118E7"/>
    <w:rsid w:val="00B1366E"/>
    <w:rsid w:val="00B14139"/>
    <w:rsid w:val="00B160C0"/>
    <w:rsid w:val="00B16F2D"/>
    <w:rsid w:val="00B16F4E"/>
    <w:rsid w:val="00B20A71"/>
    <w:rsid w:val="00B20A80"/>
    <w:rsid w:val="00B20F05"/>
    <w:rsid w:val="00B20FB5"/>
    <w:rsid w:val="00B21503"/>
    <w:rsid w:val="00B21A89"/>
    <w:rsid w:val="00B2205A"/>
    <w:rsid w:val="00B2400D"/>
    <w:rsid w:val="00B25A9C"/>
    <w:rsid w:val="00B2674E"/>
    <w:rsid w:val="00B26EFA"/>
    <w:rsid w:val="00B27EA9"/>
    <w:rsid w:val="00B309C9"/>
    <w:rsid w:val="00B31047"/>
    <w:rsid w:val="00B32C0A"/>
    <w:rsid w:val="00B32FB1"/>
    <w:rsid w:val="00B33062"/>
    <w:rsid w:val="00B34573"/>
    <w:rsid w:val="00B34E67"/>
    <w:rsid w:val="00B366C8"/>
    <w:rsid w:val="00B416A6"/>
    <w:rsid w:val="00B41D8F"/>
    <w:rsid w:val="00B4302A"/>
    <w:rsid w:val="00B459CC"/>
    <w:rsid w:val="00B45AE5"/>
    <w:rsid w:val="00B50ACF"/>
    <w:rsid w:val="00B50FFB"/>
    <w:rsid w:val="00B5126B"/>
    <w:rsid w:val="00B515D0"/>
    <w:rsid w:val="00B52577"/>
    <w:rsid w:val="00B525F2"/>
    <w:rsid w:val="00B528C0"/>
    <w:rsid w:val="00B53133"/>
    <w:rsid w:val="00B532A1"/>
    <w:rsid w:val="00B53F7E"/>
    <w:rsid w:val="00B54024"/>
    <w:rsid w:val="00B56A34"/>
    <w:rsid w:val="00B57E2D"/>
    <w:rsid w:val="00B60659"/>
    <w:rsid w:val="00B607F7"/>
    <w:rsid w:val="00B6143F"/>
    <w:rsid w:val="00B616EC"/>
    <w:rsid w:val="00B61F8A"/>
    <w:rsid w:val="00B64098"/>
    <w:rsid w:val="00B64150"/>
    <w:rsid w:val="00B64D10"/>
    <w:rsid w:val="00B64DE1"/>
    <w:rsid w:val="00B65F44"/>
    <w:rsid w:val="00B66059"/>
    <w:rsid w:val="00B67627"/>
    <w:rsid w:val="00B67EC1"/>
    <w:rsid w:val="00B71BC5"/>
    <w:rsid w:val="00B729E5"/>
    <w:rsid w:val="00B7406D"/>
    <w:rsid w:val="00B75905"/>
    <w:rsid w:val="00B76102"/>
    <w:rsid w:val="00B7621E"/>
    <w:rsid w:val="00B76CDE"/>
    <w:rsid w:val="00B779AB"/>
    <w:rsid w:val="00B825C3"/>
    <w:rsid w:val="00B837D3"/>
    <w:rsid w:val="00B845B3"/>
    <w:rsid w:val="00B86D19"/>
    <w:rsid w:val="00B876DD"/>
    <w:rsid w:val="00B87926"/>
    <w:rsid w:val="00B87DE9"/>
    <w:rsid w:val="00B904B9"/>
    <w:rsid w:val="00B90ED7"/>
    <w:rsid w:val="00B9191C"/>
    <w:rsid w:val="00B91B1A"/>
    <w:rsid w:val="00B9227B"/>
    <w:rsid w:val="00B92B7D"/>
    <w:rsid w:val="00B92D06"/>
    <w:rsid w:val="00B9444E"/>
    <w:rsid w:val="00B9623E"/>
    <w:rsid w:val="00B964E9"/>
    <w:rsid w:val="00B969F2"/>
    <w:rsid w:val="00B973FA"/>
    <w:rsid w:val="00B97878"/>
    <w:rsid w:val="00B97949"/>
    <w:rsid w:val="00BA0991"/>
    <w:rsid w:val="00BA0AB2"/>
    <w:rsid w:val="00BA3DC5"/>
    <w:rsid w:val="00BA467B"/>
    <w:rsid w:val="00BA54CA"/>
    <w:rsid w:val="00BA7A3C"/>
    <w:rsid w:val="00BA7E3E"/>
    <w:rsid w:val="00BB0581"/>
    <w:rsid w:val="00BB1287"/>
    <w:rsid w:val="00BB12D1"/>
    <w:rsid w:val="00BB1483"/>
    <w:rsid w:val="00BB2501"/>
    <w:rsid w:val="00BB2C71"/>
    <w:rsid w:val="00BB4E37"/>
    <w:rsid w:val="00BC05CF"/>
    <w:rsid w:val="00BC08F4"/>
    <w:rsid w:val="00BC1321"/>
    <w:rsid w:val="00BC1B6A"/>
    <w:rsid w:val="00BC298B"/>
    <w:rsid w:val="00BC569A"/>
    <w:rsid w:val="00BC5EAC"/>
    <w:rsid w:val="00BC62F6"/>
    <w:rsid w:val="00BC66C7"/>
    <w:rsid w:val="00BC6924"/>
    <w:rsid w:val="00BC6EC0"/>
    <w:rsid w:val="00BC7B6F"/>
    <w:rsid w:val="00BD0220"/>
    <w:rsid w:val="00BD1113"/>
    <w:rsid w:val="00BD144E"/>
    <w:rsid w:val="00BD2DCC"/>
    <w:rsid w:val="00BD3496"/>
    <w:rsid w:val="00BD3FC9"/>
    <w:rsid w:val="00BD4033"/>
    <w:rsid w:val="00BD4889"/>
    <w:rsid w:val="00BD4AF7"/>
    <w:rsid w:val="00BD626C"/>
    <w:rsid w:val="00BD6587"/>
    <w:rsid w:val="00BD76CE"/>
    <w:rsid w:val="00BD7A57"/>
    <w:rsid w:val="00BE08FC"/>
    <w:rsid w:val="00BE0ADB"/>
    <w:rsid w:val="00BE1580"/>
    <w:rsid w:val="00BE19C9"/>
    <w:rsid w:val="00BE2307"/>
    <w:rsid w:val="00BE2673"/>
    <w:rsid w:val="00BE32E8"/>
    <w:rsid w:val="00BE33B4"/>
    <w:rsid w:val="00BE3AFD"/>
    <w:rsid w:val="00BE4517"/>
    <w:rsid w:val="00BE6241"/>
    <w:rsid w:val="00BE6FE5"/>
    <w:rsid w:val="00BE7D58"/>
    <w:rsid w:val="00BF15D9"/>
    <w:rsid w:val="00BF16FF"/>
    <w:rsid w:val="00BF21F4"/>
    <w:rsid w:val="00BF272C"/>
    <w:rsid w:val="00BF2A0C"/>
    <w:rsid w:val="00BF3D93"/>
    <w:rsid w:val="00BF48A0"/>
    <w:rsid w:val="00BF4AB7"/>
    <w:rsid w:val="00BF501B"/>
    <w:rsid w:val="00BF5643"/>
    <w:rsid w:val="00BF65D8"/>
    <w:rsid w:val="00BF6770"/>
    <w:rsid w:val="00BF68AE"/>
    <w:rsid w:val="00BF769B"/>
    <w:rsid w:val="00BF7C4E"/>
    <w:rsid w:val="00BF7C90"/>
    <w:rsid w:val="00C00E27"/>
    <w:rsid w:val="00C02C9C"/>
    <w:rsid w:val="00C02D3C"/>
    <w:rsid w:val="00C02F70"/>
    <w:rsid w:val="00C02FD4"/>
    <w:rsid w:val="00C03003"/>
    <w:rsid w:val="00C077CA"/>
    <w:rsid w:val="00C105AB"/>
    <w:rsid w:val="00C1154F"/>
    <w:rsid w:val="00C135EE"/>
    <w:rsid w:val="00C137F0"/>
    <w:rsid w:val="00C13C87"/>
    <w:rsid w:val="00C13DCC"/>
    <w:rsid w:val="00C13F6A"/>
    <w:rsid w:val="00C1667C"/>
    <w:rsid w:val="00C17352"/>
    <w:rsid w:val="00C206EF"/>
    <w:rsid w:val="00C20CF2"/>
    <w:rsid w:val="00C21724"/>
    <w:rsid w:val="00C2184D"/>
    <w:rsid w:val="00C22904"/>
    <w:rsid w:val="00C2302C"/>
    <w:rsid w:val="00C23138"/>
    <w:rsid w:val="00C24ACC"/>
    <w:rsid w:val="00C25AAC"/>
    <w:rsid w:val="00C26323"/>
    <w:rsid w:val="00C276C0"/>
    <w:rsid w:val="00C31F1E"/>
    <w:rsid w:val="00C32028"/>
    <w:rsid w:val="00C330FE"/>
    <w:rsid w:val="00C33812"/>
    <w:rsid w:val="00C34CBF"/>
    <w:rsid w:val="00C3520C"/>
    <w:rsid w:val="00C36AAB"/>
    <w:rsid w:val="00C3733A"/>
    <w:rsid w:val="00C413AC"/>
    <w:rsid w:val="00C4336B"/>
    <w:rsid w:val="00C44C18"/>
    <w:rsid w:val="00C4623A"/>
    <w:rsid w:val="00C46667"/>
    <w:rsid w:val="00C46686"/>
    <w:rsid w:val="00C47935"/>
    <w:rsid w:val="00C5050D"/>
    <w:rsid w:val="00C505B3"/>
    <w:rsid w:val="00C50CD4"/>
    <w:rsid w:val="00C52E82"/>
    <w:rsid w:val="00C54148"/>
    <w:rsid w:val="00C542EC"/>
    <w:rsid w:val="00C55524"/>
    <w:rsid w:val="00C5575A"/>
    <w:rsid w:val="00C55A2B"/>
    <w:rsid w:val="00C56048"/>
    <w:rsid w:val="00C56987"/>
    <w:rsid w:val="00C611EC"/>
    <w:rsid w:val="00C61776"/>
    <w:rsid w:val="00C61853"/>
    <w:rsid w:val="00C64595"/>
    <w:rsid w:val="00C655C1"/>
    <w:rsid w:val="00C656E1"/>
    <w:rsid w:val="00C67B16"/>
    <w:rsid w:val="00C71558"/>
    <w:rsid w:val="00C715CB"/>
    <w:rsid w:val="00C72D77"/>
    <w:rsid w:val="00C74F0E"/>
    <w:rsid w:val="00C7568F"/>
    <w:rsid w:val="00C756C1"/>
    <w:rsid w:val="00C75974"/>
    <w:rsid w:val="00C75D2F"/>
    <w:rsid w:val="00C8001D"/>
    <w:rsid w:val="00C800B8"/>
    <w:rsid w:val="00C80937"/>
    <w:rsid w:val="00C80E13"/>
    <w:rsid w:val="00C81955"/>
    <w:rsid w:val="00C82ABD"/>
    <w:rsid w:val="00C84932"/>
    <w:rsid w:val="00C85F54"/>
    <w:rsid w:val="00C867D1"/>
    <w:rsid w:val="00C87C0C"/>
    <w:rsid w:val="00C87C1F"/>
    <w:rsid w:val="00C903F1"/>
    <w:rsid w:val="00C924A6"/>
    <w:rsid w:val="00C9462B"/>
    <w:rsid w:val="00C94C5A"/>
    <w:rsid w:val="00C9544F"/>
    <w:rsid w:val="00C972D1"/>
    <w:rsid w:val="00CA1044"/>
    <w:rsid w:val="00CA1850"/>
    <w:rsid w:val="00CA2F5B"/>
    <w:rsid w:val="00CA3884"/>
    <w:rsid w:val="00CA46DE"/>
    <w:rsid w:val="00CA53D6"/>
    <w:rsid w:val="00CA56F2"/>
    <w:rsid w:val="00CA59BF"/>
    <w:rsid w:val="00CA614C"/>
    <w:rsid w:val="00CA6F80"/>
    <w:rsid w:val="00CA7083"/>
    <w:rsid w:val="00CB23BE"/>
    <w:rsid w:val="00CB2B32"/>
    <w:rsid w:val="00CB2C97"/>
    <w:rsid w:val="00CB31C2"/>
    <w:rsid w:val="00CB3C66"/>
    <w:rsid w:val="00CB45CB"/>
    <w:rsid w:val="00CB68FE"/>
    <w:rsid w:val="00CB6B4D"/>
    <w:rsid w:val="00CB7738"/>
    <w:rsid w:val="00CB77B9"/>
    <w:rsid w:val="00CB7BB2"/>
    <w:rsid w:val="00CB7D53"/>
    <w:rsid w:val="00CC052F"/>
    <w:rsid w:val="00CC08EB"/>
    <w:rsid w:val="00CC1E54"/>
    <w:rsid w:val="00CC68C1"/>
    <w:rsid w:val="00CD0FF8"/>
    <w:rsid w:val="00CD2F22"/>
    <w:rsid w:val="00CD2FE3"/>
    <w:rsid w:val="00CD375F"/>
    <w:rsid w:val="00CD3C0D"/>
    <w:rsid w:val="00CD49E4"/>
    <w:rsid w:val="00CD660B"/>
    <w:rsid w:val="00CD74D5"/>
    <w:rsid w:val="00CE0336"/>
    <w:rsid w:val="00CE03D9"/>
    <w:rsid w:val="00CE0891"/>
    <w:rsid w:val="00CE23BD"/>
    <w:rsid w:val="00CE2A47"/>
    <w:rsid w:val="00CE2F5F"/>
    <w:rsid w:val="00CE336E"/>
    <w:rsid w:val="00CE341C"/>
    <w:rsid w:val="00CE3878"/>
    <w:rsid w:val="00CE5230"/>
    <w:rsid w:val="00CE534E"/>
    <w:rsid w:val="00CE69C8"/>
    <w:rsid w:val="00CE6F0D"/>
    <w:rsid w:val="00CE716D"/>
    <w:rsid w:val="00CE72F1"/>
    <w:rsid w:val="00CE755E"/>
    <w:rsid w:val="00CE796D"/>
    <w:rsid w:val="00CF04E8"/>
    <w:rsid w:val="00CF07C9"/>
    <w:rsid w:val="00CF0888"/>
    <w:rsid w:val="00CF1264"/>
    <w:rsid w:val="00CF1DBA"/>
    <w:rsid w:val="00CF201F"/>
    <w:rsid w:val="00CF2F12"/>
    <w:rsid w:val="00CF3C32"/>
    <w:rsid w:val="00CF488A"/>
    <w:rsid w:val="00CF5C32"/>
    <w:rsid w:val="00CF66FB"/>
    <w:rsid w:val="00CF7378"/>
    <w:rsid w:val="00CF7577"/>
    <w:rsid w:val="00D00728"/>
    <w:rsid w:val="00D0087A"/>
    <w:rsid w:val="00D01754"/>
    <w:rsid w:val="00D01E2B"/>
    <w:rsid w:val="00D02E7C"/>
    <w:rsid w:val="00D035F2"/>
    <w:rsid w:val="00D03C39"/>
    <w:rsid w:val="00D04DD5"/>
    <w:rsid w:val="00D052F1"/>
    <w:rsid w:val="00D05607"/>
    <w:rsid w:val="00D0729C"/>
    <w:rsid w:val="00D0774D"/>
    <w:rsid w:val="00D11324"/>
    <w:rsid w:val="00D12F05"/>
    <w:rsid w:val="00D13166"/>
    <w:rsid w:val="00D142C6"/>
    <w:rsid w:val="00D146E9"/>
    <w:rsid w:val="00D14ACF"/>
    <w:rsid w:val="00D1648C"/>
    <w:rsid w:val="00D16518"/>
    <w:rsid w:val="00D16E6D"/>
    <w:rsid w:val="00D17518"/>
    <w:rsid w:val="00D2075B"/>
    <w:rsid w:val="00D22BA8"/>
    <w:rsid w:val="00D26316"/>
    <w:rsid w:val="00D265C6"/>
    <w:rsid w:val="00D26D69"/>
    <w:rsid w:val="00D2718B"/>
    <w:rsid w:val="00D27A39"/>
    <w:rsid w:val="00D305DE"/>
    <w:rsid w:val="00D30E52"/>
    <w:rsid w:val="00D33227"/>
    <w:rsid w:val="00D33606"/>
    <w:rsid w:val="00D33A3E"/>
    <w:rsid w:val="00D33D2F"/>
    <w:rsid w:val="00D347DE"/>
    <w:rsid w:val="00D34879"/>
    <w:rsid w:val="00D354B5"/>
    <w:rsid w:val="00D36654"/>
    <w:rsid w:val="00D4008C"/>
    <w:rsid w:val="00D40675"/>
    <w:rsid w:val="00D42536"/>
    <w:rsid w:val="00D42F15"/>
    <w:rsid w:val="00D43B51"/>
    <w:rsid w:val="00D43DE4"/>
    <w:rsid w:val="00D44B5E"/>
    <w:rsid w:val="00D44F2B"/>
    <w:rsid w:val="00D450B6"/>
    <w:rsid w:val="00D46FB7"/>
    <w:rsid w:val="00D512D5"/>
    <w:rsid w:val="00D5170C"/>
    <w:rsid w:val="00D51BE8"/>
    <w:rsid w:val="00D52BF1"/>
    <w:rsid w:val="00D52FBA"/>
    <w:rsid w:val="00D53426"/>
    <w:rsid w:val="00D550E3"/>
    <w:rsid w:val="00D55126"/>
    <w:rsid w:val="00D55BB2"/>
    <w:rsid w:val="00D55D30"/>
    <w:rsid w:val="00D569D5"/>
    <w:rsid w:val="00D572C6"/>
    <w:rsid w:val="00D57803"/>
    <w:rsid w:val="00D57F6F"/>
    <w:rsid w:val="00D6018F"/>
    <w:rsid w:val="00D6056E"/>
    <w:rsid w:val="00D60BB2"/>
    <w:rsid w:val="00D60EA4"/>
    <w:rsid w:val="00D61B48"/>
    <w:rsid w:val="00D63AE2"/>
    <w:rsid w:val="00D63C8E"/>
    <w:rsid w:val="00D648AB"/>
    <w:rsid w:val="00D6496B"/>
    <w:rsid w:val="00D662F8"/>
    <w:rsid w:val="00D679BD"/>
    <w:rsid w:val="00D70EFD"/>
    <w:rsid w:val="00D73118"/>
    <w:rsid w:val="00D74B4A"/>
    <w:rsid w:val="00D750B6"/>
    <w:rsid w:val="00D7595A"/>
    <w:rsid w:val="00D75F5D"/>
    <w:rsid w:val="00D77851"/>
    <w:rsid w:val="00D77912"/>
    <w:rsid w:val="00D77EA4"/>
    <w:rsid w:val="00D77FAA"/>
    <w:rsid w:val="00D804AC"/>
    <w:rsid w:val="00D8128C"/>
    <w:rsid w:val="00D84235"/>
    <w:rsid w:val="00D843F4"/>
    <w:rsid w:val="00D846C6"/>
    <w:rsid w:val="00D84C2D"/>
    <w:rsid w:val="00D852D1"/>
    <w:rsid w:val="00D85995"/>
    <w:rsid w:val="00D866E3"/>
    <w:rsid w:val="00D90160"/>
    <w:rsid w:val="00D9039F"/>
    <w:rsid w:val="00D90E1C"/>
    <w:rsid w:val="00D912BE"/>
    <w:rsid w:val="00D9171D"/>
    <w:rsid w:val="00D92963"/>
    <w:rsid w:val="00D92E22"/>
    <w:rsid w:val="00D93A09"/>
    <w:rsid w:val="00D93D6A"/>
    <w:rsid w:val="00D94B58"/>
    <w:rsid w:val="00D95E58"/>
    <w:rsid w:val="00D971EB"/>
    <w:rsid w:val="00D972F0"/>
    <w:rsid w:val="00D976D7"/>
    <w:rsid w:val="00DA0A6E"/>
    <w:rsid w:val="00DA1954"/>
    <w:rsid w:val="00DA2A85"/>
    <w:rsid w:val="00DA2A8D"/>
    <w:rsid w:val="00DA33E3"/>
    <w:rsid w:val="00DA5714"/>
    <w:rsid w:val="00DA6591"/>
    <w:rsid w:val="00DA6973"/>
    <w:rsid w:val="00DA76E1"/>
    <w:rsid w:val="00DB00CF"/>
    <w:rsid w:val="00DB11E6"/>
    <w:rsid w:val="00DB191F"/>
    <w:rsid w:val="00DB26D7"/>
    <w:rsid w:val="00DB28F5"/>
    <w:rsid w:val="00DB2D93"/>
    <w:rsid w:val="00DB343D"/>
    <w:rsid w:val="00DB47FA"/>
    <w:rsid w:val="00DB51D3"/>
    <w:rsid w:val="00DB6C76"/>
    <w:rsid w:val="00DB6FB8"/>
    <w:rsid w:val="00DB749D"/>
    <w:rsid w:val="00DB750E"/>
    <w:rsid w:val="00DB7614"/>
    <w:rsid w:val="00DC04AF"/>
    <w:rsid w:val="00DC0B11"/>
    <w:rsid w:val="00DC146B"/>
    <w:rsid w:val="00DC2613"/>
    <w:rsid w:val="00DC3109"/>
    <w:rsid w:val="00DC36C9"/>
    <w:rsid w:val="00DC4148"/>
    <w:rsid w:val="00DC4BCC"/>
    <w:rsid w:val="00DC5EF4"/>
    <w:rsid w:val="00DC65CB"/>
    <w:rsid w:val="00DD067C"/>
    <w:rsid w:val="00DD275E"/>
    <w:rsid w:val="00DD31BA"/>
    <w:rsid w:val="00DD3520"/>
    <w:rsid w:val="00DD36A1"/>
    <w:rsid w:val="00DD3814"/>
    <w:rsid w:val="00DD387A"/>
    <w:rsid w:val="00DD4349"/>
    <w:rsid w:val="00DD515A"/>
    <w:rsid w:val="00DD56A9"/>
    <w:rsid w:val="00DE02C8"/>
    <w:rsid w:val="00DE09EE"/>
    <w:rsid w:val="00DE0DD5"/>
    <w:rsid w:val="00DE3B18"/>
    <w:rsid w:val="00DE4439"/>
    <w:rsid w:val="00DE478C"/>
    <w:rsid w:val="00DE5760"/>
    <w:rsid w:val="00DE5C6A"/>
    <w:rsid w:val="00DE6415"/>
    <w:rsid w:val="00DE7021"/>
    <w:rsid w:val="00DE74EC"/>
    <w:rsid w:val="00DF04B0"/>
    <w:rsid w:val="00DF5247"/>
    <w:rsid w:val="00DF638C"/>
    <w:rsid w:val="00DF7512"/>
    <w:rsid w:val="00E02024"/>
    <w:rsid w:val="00E0230B"/>
    <w:rsid w:val="00E02E6D"/>
    <w:rsid w:val="00E04500"/>
    <w:rsid w:val="00E0470A"/>
    <w:rsid w:val="00E04A87"/>
    <w:rsid w:val="00E04BCE"/>
    <w:rsid w:val="00E061D9"/>
    <w:rsid w:val="00E064E4"/>
    <w:rsid w:val="00E0676A"/>
    <w:rsid w:val="00E07250"/>
    <w:rsid w:val="00E07A11"/>
    <w:rsid w:val="00E1138B"/>
    <w:rsid w:val="00E11DB4"/>
    <w:rsid w:val="00E128D4"/>
    <w:rsid w:val="00E1390E"/>
    <w:rsid w:val="00E142C3"/>
    <w:rsid w:val="00E213FE"/>
    <w:rsid w:val="00E2177E"/>
    <w:rsid w:val="00E23386"/>
    <w:rsid w:val="00E23B93"/>
    <w:rsid w:val="00E23FF6"/>
    <w:rsid w:val="00E26254"/>
    <w:rsid w:val="00E26F86"/>
    <w:rsid w:val="00E27F56"/>
    <w:rsid w:val="00E30644"/>
    <w:rsid w:val="00E31570"/>
    <w:rsid w:val="00E315AE"/>
    <w:rsid w:val="00E327CE"/>
    <w:rsid w:val="00E367F6"/>
    <w:rsid w:val="00E3681C"/>
    <w:rsid w:val="00E3771A"/>
    <w:rsid w:val="00E37E68"/>
    <w:rsid w:val="00E41222"/>
    <w:rsid w:val="00E41CF9"/>
    <w:rsid w:val="00E43510"/>
    <w:rsid w:val="00E43BBD"/>
    <w:rsid w:val="00E44196"/>
    <w:rsid w:val="00E470A8"/>
    <w:rsid w:val="00E47248"/>
    <w:rsid w:val="00E47343"/>
    <w:rsid w:val="00E478E4"/>
    <w:rsid w:val="00E5158F"/>
    <w:rsid w:val="00E523F5"/>
    <w:rsid w:val="00E52D77"/>
    <w:rsid w:val="00E52DAC"/>
    <w:rsid w:val="00E53149"/>
    <w:rsid w:val="00E534DC"/>
    <w:rsid w:val="00E558D6"/>
    <w:rsid w:val="00E55FE2"/>
    <w:rsid w:val="00E560A8"/>
    <w:rsid w:val="00E5686B"/>
    <w:rsid w:val="00E56D7E"/>
    <w:rsid w:val="00E57540"/>
    <w:rsid w:val="00E57C21"/>
    <w:rsid w:val="00E60C87"/>
    <w:rsid w:val="00E61B87"/>
    <w:rsid w:val="00E61FD9"/>
    <w:rsid w:val="00E63730"/>
    <w:rsid w:val="00E647C9"/>
    <w:rsid w:val="00E65596"/>
    <w:rsid w:val="00E65E4B"/>
    <w:rsid w:val="00E664D4"/>
    <w:rsid w:val="00E673F0"/>
    <w:rsid w:val="00E67F3C"/>
    <w:rsid w:val="00E704C2"/>
    <w:rsid w:val="00E705FF"/>
    <w:rsid w:val="00E70903"/>
    <w:rsid w:val="00E716ED"/>
    <w:rsid w:val="00E719D7"/>
    <w:rsid w:val="00E71B92"/>
    <w:rsid w:val="00E728C9"/>
    <w:rsid w:val="00E7356F"/>
    <w:rsid w:val="00E74361"/>
    <w:rsid w:val="00E7440C"/>
    <w:rsid w:val="00E74CED"/>
    <w:rsid w:val="00E74D16"/>
    <w:rsid w:val="00E75A61"/>
    <w:rsid w:val="00E7638D"/>
    <w:rsid w:val="00E8101A"/>
    <w:rsid w:val="00E814C8"/>
    <w:rsid w:val="00E81B18"/>
    <w:rsid w:val="00E81C02"/>
    <w:rsid w:val="00E828A8"/>
    <w:rsid w:val="00E82EC9"/>
    <w:rsid w:val="00E83F2F"/>
    <w:rsid w:val="00E8634F"/>
    <w:rsid w:val="00E867FE"/>
    <w:rsid w:val="00E914B7"/>
    <w:rsid w:val="00E9279A"/>
    <w:rsid w:val="00E92D8D"/>
    <w:rsid w:val="00E92EDE"/>
    <w:rsid w:val="00E936D8"/>
    <w:rsid w:val="00E93706"/>
    <w:rsid w:val="00E93FEB"/>
    <w:rsid w:val="00E94562"/>
    <w:rsid w:val="00E95B74"/>
    <w:rsid w:val="00E96893"/>
    <w:rsid w:val="00E976F4"/>
    <w:rsid w:val="00EA0834"/>
    <w:rsid w:val="00EA0B21"/>
    <w:rsid w:val="00EA267C"/>
    <w:rsid w:val="00EA3456"/>
    <w:rsid w:val="00EA4433"/>
    <w:rsid w:val="00EA4585"/>
    <w:rsid w:val="00EA6664"/>
    <w:rsid w:val="00EA6730"/>
    <w:rsid w:val="00EA7298"/>
    <w:rsid w:val="00EB01E7"/>
    <w:rsid w:val="00EB1B38"/>
    <w:rsid w:val="00EB234A"/>
    <w:rsid w:val="00EB258D"/>
    <w:rsid w:val="00EB2EA3"/>
    <w:rsid w:val="00EB386E"/>
    <w:rsid w:val="00EB3A1B"/>
    <w:rsid w:val="00EB3C77"/>
    <w:rsid w:val="00EB53CF"/>
    <w:rsid w:val="00EB5603"/>
    <w:rsid w:val="00EB5D51"/>
    <w:rsid w:val="00EB6EC9"/>
    <w:rsid w:val="00EB70D3"/>
    <w:rsid w:val="00EB79B6"/>
    <w:rsid w:val="00EB7A5E"/>
    <w:rsid w:val="00EB7FEC"/>
    <w:rsid w:val="00EC0270"/>
    <w:rsid w:val="00EC06A7"/>
    <w:rsid w:val="00EC1B7F"/>
    <w:rsid w:val="00EC1C94"/>
    <w:rsid w:val="00EC2646"/>
    <w:rsid w:val="00EC41E0"/>
    <w:rsid w:val="00EC4876"/>
    <w:rsid w:val="00EC5D1C"/>
    <w:rsid w:val="00EC649B"/>
    <w:rsid w:val="00EC6E9F"/>
    <w:rsid w:val="00EC749D"/>
    <w:rsid w:val="00ED031D"/>
    <w:rsid w:val="00ED12D3"/>
    <w:rsid w:val="00ED42C6"/>
    <w:rsid w:val="00ED5107"/>
    <w:rsid w:val="00ED540B"/>
    <w:rsid w:val="00ED6210"/>
    <w:rsid w:val="00ED6596"/>
    <w:rsid w:val="00EE0B5B"/>
    <w:rsid w:val="00EE1114"/>
    <w:rsid w:val="00EE1BC4"/>
    <w:rsid w:val="00EE2B66"/>
    <w:rsid w:val="00EE3786"/>
    <w:rsid w:val="00EE4746"/>
    <w:rsid w:val="00EE6D58"/>
    <w:rsid w:val="00EE737C"/>
    <w:rsid w:val="00EE76E8"/>
    <w:rsid w:val="00EE7A5C"/>
    <w:rsid w:val="00EE7B6F"/>
    <w:rsid w:val="00EE7DBD"/>
    <w:rsid w:val="00EF0844"/>
    <w:rsid w:val="00EF09B9"/>
    <w:rsid w:val="00EF18F4"/>
    <w:rsid w:val="00EF403B"/>
    <w:rsid w:val="00EF492D"/>
    <w:rsid w:val="00EF520C"/>
    <w:rsid w:val="00EF6F7D"/>
    <w:rsid w:val="00EF7059"/>
    <w:rsid w:val="00EF7337"/>
    <w:rsid w:val="00EF7908"/>
    <w:rsid w:val="00F002F8"/>
    <w:rsid w:val="00F00C8B"/>
    <w:rsid w:val="00F02C8C"/>
    <w:rsid w:val="00F0512A"/>
    <w:rsid w:val="00F10789"/>
    <w:rsid w:val="00F10FE8"/>
    <w:rsid w:val="00F1138D"/>
    <w:rsid w:val="00F11961"/>
    <w:rsid w:val="00F11B61"/>
    <w:rsid w:val="00F12AF0"/>
    <w:rsid w:val="00F13CBC"/>
    <w:rsid w:val="00F1471C"/>
    <w:rsid w:val="00F14BB4"/>
    <w:rsid w:val="00F166AC"/>
    <w:rsid w:val="00F167E9"/>
    <w:rsid w:val="00F17925"/>
    <w:rsid w:val="00F17ED7"/>
    <w:rsid w:val="00F20D73"/>
    <w:rsid w:val="00F22D01"/>
    <w:rsid w:val="00F23957"/>
    <w:rsid w:val="00F24B38"/>
    <w:rsid w:val="00F2582A"/>
    <w:rsid w:val="00F2618F"/>
    <w:rsid w:val="00F2654E"/>
    <w:rsid w:val="00F27CAF"/>
    <w:rsid w:val="00F337C1"/>
    <w:rsid w:val="00F33FE0"/>
    <w:rsid w:val="00F3421B"/>
    <w:rsid w:val="00F34B67"/>
    <w:rsid w:val="00F358CB"/>
    <w:rsid w:val="00F36A4E"/>
    <w:rsid w:val="00F36BF0"/>
    <w:rsid w:val="00F36DBE"/>
    <w:rsid w:val="00F374E9"/>
    <w:rsid w:val="00F37E86"/>
    <w:rsid w:val="00F37FEE"/>
    <w:rsid w:val="00F40C11"/>
    <w:rsid w:val="00F410FC"/>
    <w:rsid w:val="00F41ECA"/>
    <w:rsid w:val="00F43009"/>
    <w:rsid w:val="00F43171"/>
    <w:rsid w:val="00F43599"/>
    <w:rsid w:val="00F437EE"/>
    <w:rsid w:val="00F46385"/>
    <w:rsid w:val="00F47259"/>
    <w:rsid w:val="00F47289"/>
    <w:rsid w:val="00F47AA0"/>
    <w:rsid w:val="00F47B2B"/>
    <w:rsid w:val="00F47BE9"/>
    <w:rsid w:val="00F50C38"/>
    <w:rsid w:val="00F51583"/>
    <w:rsid w:val="00F52EF8"/>
    <w:rsid w:val="00F52F20"/>
    <w:rsid w:val="00F534D0"/>
    <w:rsid w:val="00F5377B"/>
    <w:rsid w:val="00F538A3"/>
    <w:rsid w:val="00F53A7E"/>
    <w:rsid w:val="00F54512"/>
    <w:rsid w:val="00F547A5"/>
    <w:rsid w:val="00F54DE1"/>
    <w:rsid w:val="00F55679"/>
    <w:rsid w:val="00F572AE"/>
    <w:rsid w:val="00F57848"/>
    <w:rsid w:val="00F57B9B"/>
    <w:rsid w:val="00F608AE"/>
    <w:rsid w:val="00F60C88"/>
    <w:rsid w:val="00F60E2C"/>
    <w:rsid w:val="00F618DA"/>
    <w:rsid w:val="00F6267C"/>
    <w:rsid w:val="00F62A4D"/>
    <w:rsid w:val="00F634AA"/>
    <w:rsid w:val="00F63687"/>
    <w:rsid w:val="00F636C9"/>
    <w:rsid w:val="00F677E1"/>
    <w:rsid w:val="00F67A43"/>
    <w:rsid w:val="00F67E24"/>
    <w:rsid w:val="00F70938"/>
    <w:rsid w:val="00F7223A"/>
    <w:rsid w:val="00F73D10"/>
    <w:rsid w:val="00F74D00"/>
    <w:rsid w:val="00F74FF3"/>
    <w:rsid w:val="00F80B69"/>
    <w:rsid w:val="00F81386"/>
    <w:rsid w:val="00F82771"/>
    <w:rsid w:val="00F82F95"/>
    <w:rsid w:val="00F8370C"/>
    <w:rsid w:val="00F8442C"/>
    <w:rsid w:val="00F84A12"/>
    <w:rsid w:val="00F851F8"/>
    <w:rsid w:val="00F854DA"/>
    <w:rsid w:val="00F85D84"/>
    <w:rsid w:val="00F86DB7"/>
    <w:rsid w:val="00F86DBF"/>
    <w:rsid w:val="00F86EE5"/>
    <w:rsid w:val="00F87D23"/>
    <w:rsid w:val="00F902D4"/>
    <w:rsid w:val="00F90B39"/>
    <w:rsid w:val="00F90E0D"/>
    <w:rsid w:val="00F90E2D"/>
    <w:rsid w:val="00F913F8"/>
    <w:rsid w:val="00F91A70"/>
    <w:rsid w:val="00F92988"/>
    <w:rsid w:val="00F93586"/>
    <w:rsid w:val="00F939FD"/>
    <w:rsid w:val="00F96EDD"/>
    <w:rsid w:val="00F97860"/>
    <w:rsid w:val="00FA0369"/>
    <w:rsid w:val="00FA2109"/>
    <w:rsid w:val="00FA46C2"/>
    <w:rsid w:val="00FA4AB9"/>
    <w:rsid w:val="00FA501F"/>
    <w:rsid w:val="00FA5879"/>
    <w:rsid w:val="00FA6A09"/>
    <w:rsid w:val="00FA727C"/>
    <w:rsid w:val="00FA764C"/>
    <w:rsid w:val="00FA7C9B"/>
    <w:rsid w:val="00FB0B95"/>
    <w:rsid w:val="00FB28A2"/>
    <w:rsid w:val="00FB31D8"/>
    <w:rsid w:val="00FB3DDE"/>
    <w:rsid w:val="00FB44CD"/>
    <w:rsid w:val="00FB4CF7"/>
    <w:rsid w:val="00FB6A0F"/>
    <w:rsid w:val="00FB7486"/>
    <w:rsid w:val="00FB76CB"/>
    <w:rsid w:val="00FC070F"/>
    <w:rsid w:val="00FC1C78"/>
    <w:rsid w:val="00FC3269"/>
    <w:rsid w:val="00FC44B3"/>
    <w:rsid w:val="00FC4CD6"/>
    <w:rsid w:val="00FC6DD7"/>
    <w:rsid w:val="00FC6E77"/>
    <w:rsid w:val="00FC74B0"/>
    <w:rsid w:val="00FD0F89"/>
    <w:rsid w:val="00FD1242"/>
    <w:rsid w:val="00FD1431"/>
    <w:rsid w:val="00FD3553"/>
    <w:rsid w:val="00FD3558"/>
    <w:rsid w:val="00FD3774"/>
    <w:rsid w:val="00FD3F9C"/>
    <w:rsid w:val="00FD5653"/>
    <w:rsid w:val="00FD5E85"/>
    <w:rsid w:val="00FE10FE"/>
    <w:rsid w:val="00FE23DF"/>
    <w:rsid w:val="00FE2DFC"/>
    <w:rsid w:val="00FE2E56"/>
    <w:rsid w:val="00FE2FE6"/>
    <w:rsid w:val="00FE378B"/>
    <w:rsid w:val="00FE3A94"/>
    <w:rsid w:val="00FE3F0E"/>
    <w:rsid w:val="00FE5F50"/>
    <w:rsid w:val="00FF06D1"/>
    <w:rsid w:val="00FF0B31"/>
    <w:rsid w:val="00FF0D76"/>
    <w:rsid w:val="00FF1719"/>
    <w:rsid w:val="00FF18A9"/>
    <w:rsid w:val="00FF23D4"/>
    <w:rsid w:val="00FF3B78"/>
    <w:rsid w:val="00FF3C68"/>
    <w:rsid w:val="00FF40BE"/>
    <w:rsid w:val="00FF46B8"/>
    <w:rsid w:val="00FF5579"/>
    <w:rsid w:val="00FF58C5"/>
    <w:rsid w:val="00FF6504"/>
    <w:rsid w:val="00FF6570"/>
    <w:rsid w:val="00FF7EFD"/>
    <w:rsid w:val="04D69718"/>
    <w:rsid w:val="094135FF"/>
    <w:rsid w:val="10615575"/>
    <w:rsid w:val="14F3F4C4"/>
    <w:rsid w:val="18959636"/>
    <w:rsid w:val="19F281AC"/>
    <w:rsid w:val="1A1F8326"/>
    <w:rsid w:val="1C1F69C0"/>
    <w:rsid w:val="21F8E08B"/>
    <w:rsid w:val="246D76BD"/>
    <w:rsid w:val="253642C9"/>
    <w:rsid w:val="276ABB07"/>
    <w:rsid w:val="29CB48C2"/>
    <w:rsid w:val="2C66491F"/>
    <w:rsid w:val="2DA495EF"/>
    <w:rsid w:val="30B18EC8"/>
    <w:rsid w:val="32D4A72D"/>
    <w:rsid w:val="3555BE14"/>
    <w:rsid w:val="35C0F60A"/>
    <w:rsid w:val="373D75D0"/>
    <w:rsid w:val="3BB60F98"/>
    <w:rsid w:val="41E3395A"/>
    <w:rsid w:val="43417A7C"/>
    <w:rsid w:val="44726B9B"/>
    <w:rsid w:val="48B47993"/>
    <w:rsid w:val="49074323"/>
    <w:rsid w:val="49A0FB6C"/>
    <w:rsid w:val="4D9D7A6C"/>
    <w:rsid w:val="51994C09"/>
    <w:rsid w:val="521086E7"/>
    <w:rsid w:val="5268114F"/>
    <w:rsid w:val="52F2B378"/>
    <w:rsid w:val="58C24053"/>
    <w:rsid w:val="5E124171"/>
    <w:rsid w:val="5EF6E2AC"/>
    <w:rsid w:val="60D5C2B3"/>
    <w:rsid w:val="61237076"/>
    <w:rsid w:val="64641FA6"/>
    <w:rsid w:val="646F2B1A"/>
    <w:rsid w:val="64F33951"/>
    <w:rsid w:val="65818CFC"/>
    <w:rsid w:val="65ACD18C"/>
    <w:rsid w:val="6813A4B7"/>
    <w:rsid w:val="6BB7AB01"/>
    <w:rsid w:val="6C8DF8CE"/>
    <w:rsid w:val="6C912A20"/>
    <w:rsid w:val="6CAFBCD1"/>
    <w:rsid w:val="6D2EA522"/>
    <w:rsid w:val="6FFE2F36"/>
    <w:rsid w:val="7004FF73"/>
    <w:rsid w:val="71D56730"/>
    <w:rsid w:val="72C8980F"/>
    <w:rsid w:val="746C492B"/>
    <w:rsid w:val="7899541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947"/>
    <o:shapelayout v:ext="edit">
      <o:idmap v:ext="edit" data="2"/>
      <o:rules v:ext="edit">
        <o:r id="V:Rule1" type="connector" idref="#_x0000_s2936"/>
        <o:r id="V:Rule2" type="connector" idref="#Straight Arrow Connector 1232708272"/>
        <o:r id="V:Rule3" type="connector" idref="#Straight Arrow Connector 92"/>
        <o:r id="V:Rule4" type="connector" idref="#Straight Arrow Connector 215151"/>
        <o:r id="V:Rule5" type="connector" idref="#_x0000_s2942"/>
        <o:r id="V:Rule6" type="connector" idref="#_x0000_s2621"/>
        <o:r id="V:Rule7" type="connector" idref="#Straight Arrow Connector 849885643"/>
        <o:r id="V:Rule8" type="connector" idref="#Straight Arrow Connector 1232707987"/>
        <o:r id="V:Rule9" type="connector" idref="#Straight Arrow Connector 1234258720"/>
        <o:r id="V:Rule10" type="connector" idref="#Straight Arrow Connector 68"/>
        <o:r id="V:Rule11" type="connector" idref="#_x0000_s2909"/>
        <o:r id="V:Rule12" type="connector" idref="#Straight Arrow Connector 149208293"/>
        <o:r id="V:Rule13" type="connector" idref="#Straight Arrow Connector 684798187"/>
        <o:r id="V:Rule14" type="connector" idref="#Straight Arrow Connector 762585836"/>
        <o:r id="V:Rule15" type="connector" idref="#_x0000_s2920"/>
        <o:r id="V:Rule16" type="connector" idref="#Straight Arrow Connector 1982810974"/>
        <o:r id="V:Rule17" type="connector" idref="#Straight Arrow Connector 1450684937"/>
        <o:r id="V:Rule18" type="connector" idref="#_x0000_s2906"/>
        <o:r id="V:Rule19" type="connector" idref="#Straight Arrow Connector 1193255241"/>
        <o:r id="V:Rule20" type="connector" idref="#_x0000_s2886"/>
        <o:r id="V:Rule21" type="connector" idref="#Straight Arrow Connector 796859013"/>
        <o:r id="V:Rule22" type="connector" idref="#Straight Arrow Connector 1978380737"/>
        <o:r id="V:Rule23" type="connector" idref="#Straight Arrow Connector 1308334537"/>
        <o:r id="V:Rule24" type="connector" idref="#Straight Arrow Connector 75"/>
        <o:r id="V:Rule25" type="connector" idref="#Straight Arrow Connector 802619335"/>
        <o:r id="V:Rule26" type="connector" idref="#Straight Arrow Connector 87"/>
        <o:r id="V:Rule27" type="connector" idref="#Straight Arrow Connector 411424595"/>
        <o:r id="V:Rule28" type="connector" idref="#Straight Arrow Connector 1578433314"/>
        <o:r id="V:Rule29" type="connector" idref="#_x0000_s2918"/>
        <o:r id="V:Rule30" type="connector" idref="#Straight Arrow Connector 908311663"/>
        <o:r id="V:Rule31" type="connector" idref="#Straight Arrow Connector 1445904169"/>
        <o:r id="V:Rule32" type="connector" idref="#Straight Arrow Connector 215159"/>
        <o:r id="V:Rule33" type="connector" idref="#Straight Arrow Connector 1816950540"/>
        <o:r id="V:Rule34" type="connector" idref="#Straight Arrow Connector 1520433184"/>
        <o:r id="V:Rule35" type="connector" idref="#Straight Arrow Connector 963011265"/>
        <o:r id="V:Rule36" type="connector" idref="#_x0000_s2659"/>
        <o:r id="V:Rule37" type="connector" idref="#Straight Arrow Connector 555237681"/>
        <o:r id="V:Rule38" type="connector" idref="#Straight Arrow Connector 2104508235"/>
        <o:r id="V:Rule39" type="connector" idref="#Straight Arrow Connector 1711615165"/>
        <o:r id="V:Rule40" type="connector" idref="#_x0000_s2828"/>
        <o:r id="V:Rule41" type="connector" idref="#Straight Arrow Connector 1573898822"/>
        <o:r id="V:Rule42" type="connector" idref="#Straight Arrow Connector 1232708595"/>
        <o:r id="V:Rule43" type="connector" idref="#Straight Arrow Connector 1232707980"/>
        <o:r id="V:Rule44" type="connector" idref="#Straight Arrow Connector 1743801620"/>
        <o:r id="V:Rule45" type="connector" idref="#Straight Arrow Connector 58"/>
        <o:r id="V:Rule46" type="connector" idref="#Straight Arrow Connector 1232707915"/>
        <o:r id="V:Rule47" type="connector" idref="#Straight Arrow Connector 42"/>
        <o:r id="V:Rule48" type="connector" idref="#Straight Arrow Connector 31870580"/>
        <o:r id="V:Rule49" type="connector" idref="#_x0000_s2939"/>
        <o:r id="V:Rule50" type="connector" idref="#Straight Arrow Connector 1741916893"/>
        <o:r id="V:Rule51" type="connector" idref="#Straight Arrow Connector 215161"/>
        <o:r id="V:Rule52" type="connector" idref="#Straight Arrow Connector 1325622656"/>
        <o:r id="V:Rule53" type="connector" idref="#Straight Arrow Connector 789154215"/>
        <o:r id="V:Rule54" type="connector" idref="#Straight Arrow Connector 2082000415"/>
        <o:r id="V:Rule55" type="connector" idref="#_x0000_s2821"/>
        <o:r id="V:Rule56" type="connector" idref="#Straight Arrow Connector 1232708359"/>
        <o:r id="V:Rule57" type="connector" idref="#Straight Arrow Connector 431872965"/>
        <o:r id="V:Rule58" type="connector" idref="#_x0000_s2944"/>
        <o:r id="V:Rule59" type="connector" idref="#Straight Arrow Connector 1337760457"/>
        <o:r id="V:Rule60" type="connector" idref="#_x0000_s2883"/>
        <o:r id="V:Rule61" type="connector" idref="#Straight Arrow Connector 72"/>
        <o:r id="V:Rule62" type="connector" idref="#Straight Arrow Connector 215149"/>
        <o:r id="V:Rule63" type="connector" idref="#Straight Arrow Connector 832311224"/>
        <o:r id="V:Rule64" type="connector" idref="#Straight Arrow Connector 966277363"/>
        <o:r id="V:Rule65" type="connector" idref="#Straight Arrow Connector 61310597"/>
        <o:r id="V:Rule66" type="connector" idref="#Straight Arrow Connector 2065988093"/>
        <o:r id="V:Rule67" type="connector" idref="#Straight Arrow Connector 1232708080"/>
        <o:r id="V:Rule68" type="connector" idref="#Straight Arrow Connector 1232707917"/>
        <o:r id="V:Rule69" type="connector" idref="#_x0000_s2924"/>
        <o:r id="V:Rule70" type="connector" idref="#Straight Arrow Connector 419236352"/>
        <o:r id="V:Rule71" type="connector" idref="#Straight Arrow Connector 2145764992"/>
        <o:r id="V:Rule72" type="connector" idref="#Straight Arrow Connector 425057059"/>
        <o:r id="V:Rule73" type="connector" idref="#Straight Arrow Connector 1232708673"/>
        <o:r id="V:Rule74" type="connector" idref="#Straight Arrow Connector 1232707911"/>
        <o:r id="V:Rule75" type="connector" idref="#Straight Arrow Connector 1653086622"/>
        <o:r id="V:Rule76" type="connector" idref="#_x0000_s2941"/>
        <o:r id="V:Rule77" type="connector" idref="#Straight Arrow Connector 1232708669"/>
        <o:r id="V:Rule78" type="connector" idref="#Straight Arrow Connector 575239636"/>
        <o:r id="V:Rule79" type="connector" idref="#Straight Arrow Connector 927426425"/>
        <o:r id="V:Rule80" type="connector" idref="#_x0000_s2895"/>
        <o:r id="V:Rule81" type="connector" idref="#Straight Arrow Connector 543271863"/>
        <o:r id="V:Rule82" type="connector" idref="#_x0000_s2901"/>
        <o:r id="V:Rule83" type="connector" idref="#Straight Arrow Connector 1555600422"/>
        <o:r id="V:Rule84" type="connector" idref="#_x0000_s2902"/>
        <o:r id="V:Rule85" type="connector" idref="#Straight Arrow Connector 307411240"/>
        <o:r id="V:Rule86" type="connector" idref="#Straight Arrow Connector 1232708267"/>
        <o:r id="V:Rule87" type="connector" idref="#Straight Arrow Connector 1232708125"/>
        <o:r id="V:Rule88" type="connector" idref="#Straight Arrow Connector 1232708086"/>
        <o:r id="V:Rule89" type="connector" idref="#_x0000_s2891"/>
        <o:r id="V:Rule90" type="connector" idref="#_x0000_s2928"/>
        <o:r id="V:Rule91" type="connector" idref="#_x0000_s2657"/>
        <o:r id="V:Rule92" type="connector" idref="#_x0000_s2898"/>
        <o:r id="V:Rule93" type="connector" idref="#Straight Arrow Connector 70"/>
        <o:r id="V:Rule94" type="connector" idref="#Straight Arrow Connector 1232708231"/>
        <o:r id="V:Rule95" type="connector" idref="#Straight Arrow Connector 1232708070"/>
        <o:r id="V:Rule96" type="connector" idref="#Straight Arrow Connector 980126997"/>
        <o:r id="V:Rule97" type="connector" idref="#_x0000_s2860"/>
        <o:r id="V:Rule98" type="connector" idref="#Straight Arrow Connector 215129"/>
        <o:r id="V:Rule99" type="connector" idref="#Straight Arrow Connector 15690294"/>
        <o:r id="V:Rule100" type="connector" idref="#Straight Arrow Connector 54"/>
        <o:r id="V:Rule101" type="connector" idref="#Straight Arrow Connector 1232708079"/>
        <o:r id="V:Rule102" type="connector" idref="#Straight Arrow Connector 349646647"/>
        <o:r id="V:Rule103" type="connector" idref="#Straight Arrow Connector 215127"/>
        <o:r id="V:Rule104" type="connector" idref="#_x0000_s2819"/>
        <o:r id="V:Rule105" type="connector" idref="#_x0000_s2861"/>
        <o:r id="V:Rule106" type="connector" idref="#Straight Arrow Connector 528174561"/>
        <o:r id="V:Rule107" type="connector" idref="#Straight Arrow Connector 215117"/>
        <o:r id="V:Rule108" type="connector" idref="#_x0000_s2913"/>
        <o:r id="V:Rule109" type="connector" idref="#Straight Arrow Connector 1965082786"/>
        <o:r id="V:Rule110" type="connector" idref="#Straight Arrow Connector 215157"/>
        <o:r id="V:Rule111" type="connector" idref="#_x0000_s2858"/>
        <o:r id="V:Rule112" type="connector" idref="#_x0000_s2834"/>
        <o:r id="V:Rule113" type="connector" idref="#Straight Arrow Connector 280088561"/>
        <o:r id="V:Rule114" type="connector" idref="#Straight Arrow Connector 215163"/>
        <o:r id="V:Rule115" type="connector" idref="#Straight Arrow Connector 892024200"/>
        <o:r id="V:Rule116" type="connector" idref="#Straight Arrow Connector 1232708078"/>
        <o:r id="V:Rule117" type="connector" idref="#_x0000_s2818"/>
        <o:r id="V:Rule118" type="connector" idref="#Straight Arrow Connector 1232708081"/>
        <o:r id="V:Rule119" type="connector" idref="#Straight Arrow Connector 1232708355"/>
        <o:r id="V:Rule120" type="connector" idref="#Straight Arrow Connector 215141"/>
        <o:r id="V:Rule121" type="connector" idref="#_x0000_s2623"/>
        <o:r id="V:Rule122" type="connector" idref="#Straight Arrow Connector 1401946946"/>
        <o:r id="V:Rule123" type="connector" idref="#Straight Arrow Connector 1232708357"/>
        <o:r id="V:Rule124" type="connector" idref="#_x0000_s2937"/>
        <o:r id="V:Rule125" type="connector" idref="#Straight Arrow Connector 1775497206"/>
        <o:r id="V:Rule126" type="connector" idref="#Straight Arrow Connector 342974612"/>
        <o:r id="V:Rule127" type="connector" idref="#Straight Arrow Connector 1814068937"/>
        <o:r id="V:Rule128" type="connector" idref="#_x0000_s2836"/>
        <o:r id="V:Rule129" type="connector" idref="#Straight Arrow Connector 358187686"/>
        <o:r id="V:Rule130" type="connector" idref="#Straight Arrow Connector 788823081"/>
        <o:r id="V:Rule131" type="connector" idref="#_x0000_s2907"/>
        <o:r id="V:Rule132" type="connector" idref="#Straight Arrow Connector 444146425"/>
        <o:r id="V:Rule133" type="connector" idref="#Straight Arrow Connector 2034607290"/>
        <o:r id="V:Rule134" type="connector" idref="#Straight Arrow Connector 1232708082"/>
        <o:r id="V:Rule135" type="connector" idref="#_x0000_s2943"/>
        <o:r id="V:Rule136" type="connector" idref="#Straight Arrow Connector 1232708349"/>
        <o:r id="V:Rule137" type="connector" idref="#_x0000_s2916"/>
        <o:r id="V:Rule138" type="connector" idref="#Straight Arrow Connector 215154"/>
        <o:r id="V:Rule139" type="connector" idref="#Straight Arrow Connector 1232707925"/>
        <o:r id="V:Rule140" type="connector" idref="#_x0000_s2915"/>
        <o:r id="V:Rule141" type="connector" idref="#Straight Arrow Connector 21"/>
        <o:r id="V:Rule142" type="connector" idref="#Straight Arrow Connector 64"/>
        <o:r id="V:Rule143" type="connector" idref="#Straight Arrow Connector 1232707916"/>
        <o:r id="V:Rule144" type="connector" idref="#_x0000_s2888"/>
        <o:r id="V:Rule145" type="connector" idref="#Straight Arrow Connector 184109621"/>
        <o:r id="V:Rule146" type="connector" idref="#Straight Arrow Connector 610351283"/>
        <o:r id="V:Rule147" type="connector" idref="#Straight Arrow Connector 215593024"/>
        <o:r id="V:Rule148" type="connector" idref="#Straight Arrow Connector 1092337632"/>
        <o:r id="V:Rule149" type="connector" idref="#_x0000_s2940"/>
        <o:r id="V:Rule150" type="connector" idref="#Straight Arrow Connector 2137912450"/>
        <o:r id="V:Rule151" type="connector" idref="#Straight Arrow Connector 1032130474"/>
        <o:r id="V:Rule152" type="connector" idref="#Straight Arrow Connector 990311013"/>
        <o:r id="V:Rule153" type="connector" idref="#Straight Arrow Connector 1232707979"/>
        <o:r id="V:Rule154" type="connector" idref="#Straight Arrow Connector 704382496"/>
        <o:r id="V:Rule155" type="connector" idref="#Straight Arrow Connector 1232708351"/>
        <o:r id="V:Rule156" type="connector" idref="#Straight Arrow Connector 409990579"/>
        <o:r id="V:Rule157" type="connector" idref="#Straight Arrow Connector 1286185990"/>
        <o:r id="V:Rule158" type="connector" idref="#Straight Arrow Connector 1823144233"/>
        <o:r id="V:Rule159" type="connector" idref="#Straight Arrow Connector 51"/>
        <o:r id="V:Rule160" type="connector" idref="#Straight Arrow Connector 1227238007"/>
        <o:r id="V:Rule161" type="connector" idref="#_x0000_s2627"/>
        <o:r id="V:Rule162" type="connector" idref="#_x0000_s2846"/>
        <o:r id="V:Rule163" type="connector" idref="#_x0000_s2832"/>
        <o:r id="V:Rule164" type="connector" idref="#_x0000_s2840"/>
        <o:r id="V:Rule165" type="connector" idref="#Straight Arrow Connector 1232707910"/>
        <o:r id="V:Rule166" type="connector" idref="#Straight Arrow Connector 1675182835"/>
        <o:r id="V:Rule167" type="connector" idref="#_x0000_s2619"/>
        <o:r id="V:Rule168" type="connector" idref="#Straight Arrow Connector 22"/>
        <o:r id="V:Rule169" type="connector" idref="#_x0000_s2935"/>
        <o:r id="V:Rule170" type="connector" idref="#_x0000_s2826"/>
        <o:r id="V:Rule171" type="connector" idref="#Straight Arrow Connector 516708924"/>
        <o:r id="V:Rule172" type="connector" idref="#_x0000_s2899"/>
        <o:r id="V:Rule173" type="connector" idref="#_x0000_s2857"/>
        <o:r id="V:Rule174" type="connector" idref="#Straight Arrow Connector 85"/>
        <o:r id="V:Rule175" type="connector" idref="#Straight Arrow Connector 1232707909"/>
        <o:r id="V:Rule176" type="connector" idref="#Straight Arrow Connector 1870851035"/>
        <o:r id="V:Rule177" type="connector" idref="#_x0000_s2630"/>
        <o:r id="V:Rule178" type="connector" idref="#Straight Arrow Connector 1232708084"/>
        <o:r id="V:Rule179" type="connector" idref="#Straight Arrow Connector 417054669"/>
        <o:r id="V:Rule180" type="connector" idref="#Straight Arrow Connector 215147"/>
        <o:r id="V:Rule181" type="connector" idref="#_x0000_s2824"/>
        <o:r id="V:Rule182" type="connector" idref="#Straight Arrow Connector 1842914592"/>
        <o:r id="V:Rule183" type="connector" idref="#_x0000_s2897"/>
        <o:r id="V:Rule184" type="connector" idref="#Straight Arrow Connector 371736397"/>
        <o:r id="V:Rule185" type="connector" idref="#_x0000_s2922"/>
        <o:r id="V:Rule186" type="connector" idref="#_x0000_s2929"/>
        <o:r id="V:Rule187" type="connector" idref="#_x0000_s2843"/>
        <o:r id="V:Rule188" type="connector" idref="#Straight Arrow Connector 1513415404"/>
        <o:r id="V:Rule189" type="connector" idref="#_x0000_s2938"/>
        <o:r id="V:Rule190" type="connector" idref="#_x0000_s2859"/>
        <o:r id="V:Rule191" type="connector" idref="#Straight Arrow Connector 1232708671"/>
        <o:r id="V:Rule192" type="connector" idref="#Straight Arrow Connector 1285209686"/>
        <o:r id="V:Rule193" type="connector" idref="#Straight Arrow Connector 634767878"/>
        <o:r id="V:Rule194" type="connector" idref="#Straight Arrow Connector 1485944959"/>
        <o:r id="V:Rule195" type="connector" idref="#_x0000_s2625"/>
        <o:r id="V:Rule196" type="connector" idref="#Straight Arrow Connector 60"/>
        <o:r id="V:Rule197" type="connector" idref="#Straight Arrow Connector 1232708361"/>
        <o:r id="V:Rule198" type="connector" idref="#Straight Arrow Connector 2050202970"/>
        <o:r id="V:Rule199" type="connector" idref="#Straight Arrow Connector 1162894817"/>
        <o:r id="V:Rule200" type="connector" idref="#Straight Arrow Connector 215136"/>
        <o:r id="V:Rule201" type="connector" idref="#Straight Arrow Connector 1232707922"/>
        <o:r id="V:Rule202" type="connector" idref="#Straight Arrow Connector 1779663901"/>
        <o:r id="V:Rule203" type="connector" idref="#_x0000_s2890"/>
        <o:r id="V:Rule204" type="connector" idref="#Straight Arrow Connector 1451138941"/>
        <o:r id="V:Rule205" type="connector" idref="#Straight Arrow Connector 215133"/>
        <o:r id="V:Rule206" type="connector" idref="#Straight Arrow Connector 495102542"/>
        <o:r id="V:Rule207" type="connector" idref="#_x0000_s2904"/>
        <o:r id="V:Rule208" type="connector" idref="#_x0000_s2931"/>
        <o:r id="V:Rule209" type="connector" idref="#Straight Arrow Connector 1190787554"/>
        <o:r id="V:Rule210" type="connector" idref="#Straight Arrow Connector 1617444832"/>
        <o:r id="V:Rule211" type="connector" idref="#_x0000_s2946"/>
        <o:r id="V:Rule212" type="connector" idref="#Straight Arrow Connector 1232707923"/>
        <o:r id="V:Rule213" type="connector" idref="#Straight Arrow Connector 476019044"/>
        <o:r id="V:Rule214" type="connector" idref="#_x0000_s2660"/>
        <o:r id="V:Rule215" type="connector" idref="#Straight Arrow Connector 170277949"/>
        <o:r id="V:Rule216" type="connector" idref="#Straight Arrow Connector 690740471"/>
        <o:r id="V:Rule217" type="connector" idref="#Straight Arrow Connector 1300827606"/>
        <o:r id="V:Rule218" type="connector" idref="#_x0000_s2905"/>
        <o:r id="V:Rule219" type="connector" idref="#_x0000_s2896"/>
        <o:r id="V:Rule220" type="connector" idref="#Straight Arrow Connector 62"/>
        <o:r id="V:Rule221" type="connector" idref="#_x0000_s2628"/>
        <o:r id="V:Rule222" type="connector" idref="#_x0000_s2816"/>
        <o:r id="V:Rule223" type="connector" idref="#Straight Arrow Connector 1891412159"/>
        <o:r id="V:Rule224" type="connector" idref="#_x0000_s2845"/>
        <o:r id="V:Rule225" type="connector" idref="#Straight Arrow Connector 1222714379"/>
        <o:r id="V:Rule226" type="connector" idref="#_x0000_s2662"/>
        <o:r id="V:Rule227" type="connector" idref="#Straight Arrow Connector 684191173"/>
        <o:r id="V:Rule228" type="connector" idref="#Straight Arrow Connector 81"/>
        <o:r id="V:Rule229" type="connector" idref="#_x0000_s2663"/>
        <o:r id="V:Rule230" type="connector" idref="#Straight Arrow Connector 1460962284"/>
        <o:r id="V:Rule231" type="connector" idref="#Straight Arrow Connector 1435244572"/>
        <o:r id="V:Rule232" type="connector" idref="#_x0000_s2617"/>
        <o:r id="V:Rule233" type="connector" idref="#Straight Arrow Connector 7"/>
        <o:r id="V:Rule234" type="connector" idref="#Straight Arrow Connector 1232708232"/>
        <o:r id="V:Rule235" type="connector" idref="#Straight Arrow Connector 1380959889"/>
        <o:r id="V:Rule236" type="connector" idref="#Straight Arrow Connector 109143207"/>
        <o:r id="V:Rule237" type="connector" idref="#_x0000_s2926"/>
        <o:r id="V:Rule238" type="connector" idref="#_x0000_s2912"/>
        <o:r id="V:Rule239" type="connector" idref="#_x0000_s2850"/>
        <o:r id="V:Rule240" type="connector" idref="#Straight Arrow Connector 103862217"/>
        <o:r id="V:Rule241" type="connector" idref="#Straight Arrow Connector 973170721"/>
        <o:r id="V:Rule242" type="connector" idref="#_x0000_s2661"/>
        <o:r id="V:Rule243" type="connector" idref="#_x0000_s2658"/>
        <o:r id="V:Rule244" type="connector" idref="#Straight Arrow Connector 1232708478"/>
        <o:r id="V:Rule245" type="connector" idref="#Straight Arrow Connector 1107983235"/>
        <o:r id="V:Rule246" type="connector" idref="#Straight Arrow Connector 90"/>
        <o:r id="V:Rule247" type="connector" idref="#Straight Arrow Connector 1232707913"/>
        <o:r id="V:Rule248" type="connector" idref="#Straight Arrow Connector 1232708223"/>
        <o:r id="V:Rule249" type="connector" idref="#_x0000_s2817"/>
        <o:r id="V:Rule250" type="connector" idref="#Straight Arrow Connector 691532625"/>
        <o:r id="V:Rule251" type="connector" idref="#_x0000_s2933"/>
        <o:r id="V:Rule252" type="connector" idref="#_x0000_s2830"/>
        <o:r id="V:Rule253" type="connector" idref="#_x0000_s2900"/>
        <o:r id="V:Rule254" type="connector" idref="#Straight Arrow Connector 1232707927"/>
      </o:rules>
    </o:shapelayout>
  </w:shapeDefaults>
  <w:decimalSymbol w:val="."/>
  <w:listSeparator w:val=","/>
  <w14:docId w14:val="68A3DFAF"/>
  <w15:docId w15:val="{3EBAAD56-B1DB-4F26-8252-952F0374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DEE"/>
    <w:pPr>
      <w:spacing w:after="0" w:line="240" w:lineRule="auto"/>
    </w:pPr>
    <w:rPr>
      <w:rFonts w:ascii="Times New Roman" w:eastAsia="Times New Roman" w:hAnsi="Times New Roman" w:cs="Times New Roman"/>
      <w:sz w:val="24"/>
      <w:szCs w:val="24"/>
      <w:lang w:eastAsia="en-AU"/>
    </w:rPr>
  </w:style>
  <w:style w:type="paragraph" w:styleId="Heading1">
    <w:name w:val="heading 1"/>
    <w:next w:val="Normal"/>
    <w:link w:val="Heading1Char"/>
    <w:uiPriority w:val="9"/>
    <w:qFormat/>
    <w:rsid w:val="000306C5"/>
    <w:pPr>
      <w:keepNext/>
      <w:keepLines/>
      <w:spacing w:after="95"/>
      <w:ind w:left="10" w:hanging="10"/>
      <w:outlineLvl w:val="0"/>
    </w:pPr>
    <w:rPr>
      <w:rFonts w:ascii="Arial" w:eastAsia="Arial" w:hAnsi="Arial" w:cs="Arial"/>
      <w:b/>
      <w:color w:val="000000"/>
      <w:sz w:val="32"/>
      <w:lang w:eastAsia="en-AU"/>
    </w:rPr>
  </w:style>
  <w:style w:type="paragraph" w:styleId="Heading2">
    <w:name w:val="heading 2"/>
    <w:next w:val="Normal"/>
    <w:link w:val="Heading2Char"/>
    <w:uiPriority w:val="9"/>
    <w:unhideWhenUsed/>
    <w:qFormat/>
    <w:rsid w:val="000306C5"/>
    <w:pPr>
      <w:keepNext/>
      <w:keepLines/>
      <w:spacing w:after="147"/>
      <w:ind w:left="10" w:right="2177" w:hanging="10"/>
      <w:outlineLvl w:val="1"/>
    </w:pPr>
    <w:rPr>
      <w:rFonts w:ascii="Arial" w:eastAsia="Arial" w:hAnsi="Arial" w:cs="Arial"/>
      <w:b/>
      <w:color w:val="000000"/>
      <w:sz w:val="28"/>
      <w:lang w:eastAsia="en-AU"/>
    </w:rPr>
  </w:style>
  <w:style w:type="paragraph" w:styleId="Heading3">
    <w:name w:val="heading 3"/>
    <w:next w:val="Normal"/>
    <w:link w:val="Heading3Char"/>
    <w:uiPriority w:val="9"/>
    <w:unhideWhenUsed/>
    <w:qFormat/>
    <w:rsid w:val="002C6E43"/>
    <w:pPr>
      <w:keepNext/>
      <w:keepLines/>
      <w:spacing w:after="0"/>
      <w:ind w:left="10" w:hanging="10"/>
      <w:outlineLvl w:val="2"/>
    </w:pPr>
    <w:rPr>
      <w:rFonts w:ascii="Arial" w:eastAsia="Arial" w:hAnsi="Arial" w:cs="Arial"/>
      <w:b/>
      <w:color w:val="000000"/>
      <w:sz w:val="26"/>
      <w:lang w:eastAsia="en-AU"/>
    </w:rPr>
  </w:style>
  <w:style w:type="paragraph" w:styleId="Heading4">
    <w:name w:val="heading 4"/>
    <w:next w:val="Normal"/>
    <w:link w:val="Heading4Char"/>
    <w:uiPriority w:val="9"/>
    <w:unhideWhenUsed/>
    <w:qFormat/>
    <w:rsid w:val="00FA2109"/>
    <w:pPr>
      <w:keepNext/>
      <w:keepLines/>
      <w:spacing w:before="40" w:after="0"/>
      <w:outlineLvl w:val="3"/>
    </w:pPr>
    <w:rPr>
      <w:rFonts w:ascii="Arial" w:eastAsiaTheme="majorEastAsia" w:hAnsi="Arial" w:cstheme="majorBidi"/>
      <w:iCs/>
      <w:sz w:val="24"/>
      <w:lang w:eastAsia="en-AU"/>
    </w:rPr>
  </w:style>
  <w:style w:type="paragraph" w:styleId="Heading5">
    <w:name w:val="heading 5"/>
    <w:next w:val="Normal"/>
    <w:link w:val="Heading5Char"/>
    <w:uiPriority w:val="9"/>
    <w:unhideWhenUsed/>
    <w:qFormat/>
    <w:rsid w:val="0051742E"/>
    <w:pPr>
      <w:keepNext/>
      <w:keepLines/>
      <w:spacing w:before="40" w:after="0"/>
      <w:outlineLvl w:val="4"/>
    </w:pPr>
    <w:rPr>
      <w:rFonts w:ascii="Arial" w:eastAsiaTheme="majorEastAsia" w:hAnsi="Arial" w:cstheme="majorBidi"/>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6C5"/>
    <w:rPr>
      <w:rFonts w:ascii="Arial" w:eastAsia="Arial" w:hAnsi="Arial" w:cs="Arial"/>
      <w:b/>
      <w:color w:val="000000"/>
      <w:sz w:val="32"/>
      <w:lang w:eastAsia="en-AU"/>
    </w:rPr>
  </w:style>
  <w:style w:type="character" w:customStyle="1" w:styleId="Heading2Char">
    <w:name w:val="Heading 2 Char"/>
    <w:basedOn w:val="DefaultParagraphFont"/>
    <w:link w:val="Heading2"/>
    <w:uiPriority w:val="9"/>
    <w:rsid w:val="000306C5"/>
    <w:rPr>
      <w:rFonts w:ascii="Arial" w:eastAsia="Arial" w:hAnsi="Arial" w:cs="Arial"/>
      <w:b/>
      <w:color w:val="000000"/>
      <w:sz w:val="28"/>
      <w:lang w:eastAsia="en-AU"/>
    </w:rPr>
  </w:style>
  <w:style w:type="character" w:customStyle="1" w:styleId="Heading3Char">
    <w:name w:val="Heading 3 Char"/>
    <w:basedOn w:val="DefaultParagraphFont"/>
    <w:link w:val="Heading3"/>
    <w:uiPriority w:val="9"/>
    <w:rsid w:val="002C6E43"/>
    <w:rPr>
      <w:rFonts w:ascii="Arial" w:eastAsia="Arial" w:hAnsi="Arial" w:cs="Arial"/>
      <w:b/>
      <w:color w:val="000000"/>
      <w:sz w:val="26"/>
      <w:lang w:eastAsia="en-AU"/>
    </w:rPr>
  </w:style>
  <w:style w:type="paragraph" w:styleId="ListParagraph">
    <w:name w:val="List Paragraph"/>
    <w:basedOn w:val="Normal"/>
    <w:uiPriority w:val="34"/>
    <w:qFormat/>
    <w:rsid w:val="000306C5"/>
    <w:pPr>
      <w:spacing w:after="128" w:line="271" w:lineRule="auto"/>
      <w:ind w:left="720" w:right="99" w:hanging="10"/>
      <w:contextualSpacing/>
      <w:jc w:val="both"/>
    </w:pPr>
    <w:rPr>
      <w:rFonts w:ascii="Arial" w:eastAsia="Arial" w:hAnsi="Arial" w:cs="Arial"/>
      <w:color w:val="000000"/>
      <w:sz w:val="20"/>
      <w:szCs w:val="22"/>
    </w:rPr>
  </w:style>
  <w:style w:type="table" w:styleId="TableGrid">
    <w:name w:val="Table Grid"/>
    <w:basedOn w:val="TableNormal"/>
    <w:uiPriority w:val="39"/>
    <w:rsid w:val="000306C5"/>
    <w:pPr>
      <w:spacing w:after="0" w:line="240" w:lineRule="auto"/>
    </w:pPr>
    <w:rPr>
      <w:rFonts w:eastAsiaTheme="minorEastAsia"/>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6C5"/>
    <w:pPr>
      <w:tabs>
        <w:tab w:val="center" w:pos="4513"/>
        <w:tab w:val="right" w:pos="9026"/>
      </w:tabs>
      <w:ind w:left="10" w:right="99" w:hanging="10"/>
      <w:jc w:val="both"/>
    </w:pPr>
    <w:rPr>
      <w:rFonts w:ascii="Arial" w:eastAsia="Arial" w:hAnsi="Arial" w:cs="Arial"/>
      <w:color w:val="000000"/>
      <w:sz w:val="20"/>
      <w:szCs w:val="22"/>
    </w:rPr>
  </w:style>
  <w:style w:type="character" w:customStyle="1" w:styleId="HeaderChar">
    <w:name w:val="Header Char"/>
    <w:basedOn w:val="DefaultParagraphFont"/>
    <w:link w:val="Header"/>
    <w:uiPriority w:val="99"/>
    <w:rsid w:val="000306C5"/>
    <w:rPr>
      <w:rFonts w:ascii="Arial" w:eastAsia="Arial" w:hAnsi="Arial" w:cs="Arial"/>
      <w:color w:val="000000"/>
      <w:sz w:val="20"/>
      <w:lang w:eastAsia="en-AU"/>
    </w:rPr>
  </w:style>
  <w:style w:type="paragraph" w:styleId="Footer">
    <w:name w:val="footer"/>
    <w:basedOn w:val="Normal"/>
    <w:link w:val="FooterChar"/>
    <w:uiPriority w:val="99"/>
    <w:unhideWhenUsed/>
    <w:rsid w:val="000306C5"/>
    <w:pPr>
      <w:tabs>
        <w:tab w:val="center" w:pos="4513"/>
        <w:tab w:val="right" w:pos="9026"/>
      </w:tabs>
      <w:ind w:left="10" w:right="99" w:hanging="10"/>
      <w:jc w:val="both"/>
    </w:pPr>
    <w:rPr>
      <w:rFonts w:ascii="Arial" w:eastAsia="Arial" w:hAnsi="Arial" w:cs="Arial"/>
      <w:color w:val="000000"/>
      <w:sz w:val="20"/>
      <w:szCs w:val="22"/>
    </w:rPr>
  </w:style>
  <w:style w:type="character" w:customStyle="1" w:styleId="FooterChar">
    <w:name w:val="Footer Char"/>
    <w:basedOn w:val="DefaultParagraphFont"/>
    <w:link w:val="Footer"/>
    <w:uiPriority w:val="99"/>
    <w:rsid w:val="000306C5"/>
    <w:rPr>
      <w:rFonts w:ascii="Arial" w:eastAsia="Arial" w:hAnsi="Arial" w:cs="Arial"/>
      <w:color w:val="000000"/>
      <w:sz w:val="20"/>
      <w:lang w:eastAsia="en-AU"/>
    </w:rPr>
  </w:style>
  <w:style w:type="paragraph" w:styleId="TOCHeading">
    <w:name w:val="TOC Heading"/>
    <w:basedOn w:val="Heading1"/>
    <w:next w:val="Normal"/>
    <w:uiPriority w:val="39"/>
    <w:unhideWhenUsed/>
    <w:qFormat/>
    <w:rsid w:val="008D3795"/>
    <w:pPr>
      <w:spacing w:before="240" w:after="0"/>
      <w:ind w:left="0" w:firstLine="0"/>
      <w:outlineLvl w:val="9"/>
    </w:pPr>
    <w:rPr>
      <w:rFonts w:asciiTheme="majorHAnsi" w:eastAsiaTheme="majorEastAsia" w:hAnsiTheme="majorHAnsi" w:cstheme="majorBidi"/>
      <w:b w:val="0"/>
      <w:color w:val="2F5496" w:themeColor="accent1" w:themeShade="BF"/>
      <w:szCs w:val="32"/>
      <w:lang w:val="en-US" w:eastAsia="en-US"/>
    </w:rPr>
  </w:style>
  <w:style w:type="paragraph" w:styleId="TOC1">
    <w:name w:val="toc 1"/>
    <w:basedOn w:val="Normal"/>
    <w:next w:val="Normal"/>
    <w:autoRedefine/>
    <w:uiPriority w:val="39"/>
    <w:unhideWhenUsed/>
    <w:rsid w:val="008D3795"/>
    <w:pPr>
      <w:spacing w:after="100" w:line="271" w:lineRule="auto"/>
      <w:ind w:right="99" w:hanging="10"/>
      <w:jc w:val="both"/>
    </w:pPr>
    <w:rPr>
      <w:rFonts w:ascii="Arial" w:eastAsia="Arial" w:hAnsi="Arial" w:cs="Arial"/>
      <w:color w:val="000000"/>
      <w:sz w:val="20"/>
      <w:szCs w:val="22"/>
    </w:rPr>
  </w:style>
  <w:style w:type="paragraph" w:styleId="TOC2">
    <w:name w:val="toc 2"/>
    <w:basedOn w:val="Normal"/>
    <w:next w:val="Normal"/>
    <w:autoRedefine/>
    <w:uiPriority w:val="39"/>
    <w:unhideWhenUsed/>
    <w:rsid w:val="008D3795"/>
    <w:pPr>
      <w:spacing w:after="100" w:line="271" w:lineRule="auto"/>
      <w:ind w:left="200" w:right="99" w:hanging="10"/>
      <w:jc w:val="both"/>
    </w:pPr>
    <w:rPr>
      <w:rFonts w:ascii="Arial" w:eastAsia="Arial" w:hAnsi="Arial" w:cs="Arial"/>
      <w:color w:val="000000"/>
      <w:sz w:val="20"/>
      <w:szCs w:val="22"/>
    </w:rPr>
  </w:style>
  <w:style w:type="paragraph" w:styleId="TOC3">
    <w:name w:val="toc 3"/>
    <w:basedOn w:val="Normal"/>
    <w:next w:val="Normal"/>
    <w:autoRedefine/>
    <w:uiPriority w:val="39"/>
    <w:unhideWhenUsed/>
    <w:rsid w:val="008D3795"/>
    <w:pPr>
      <w:spacing w:after="100" w:line="271" w:lineRule="auto"/>
      <w:ind w:left="400" w:right="99" w:hanging="10"/>
      <w:jc w:val="both"/>
    </w:pPr>
    <w:rPr>
      <w:rFonts w:ascii="Arial" w:eastAsia="Arial" w:hAnsi="Arial" w:cs="Arial"/>
      <w:color w:val="000000"/>
      <w:sz w:val="20"/>
      <w:szCs w:val="22"/>
    </w:rPr>
  </w:style>
  <w:style w:type="character" w:styleId="Hyperlink">
    <w:name w:val="Hyperlink"/>
    <w:basedOn w:val="DefaultParagraphFont"/>
    <w:uiPriority w:val="99"/>
    <w:unhideWhenUsed/>
    <w:rsid w:val="008D3795"/>
    <w:rPr>
      <w:color w:val="0563C1" w:themeColor="hyperlink"/>
      <w:u w:val="single"/>
    </w:rPr>
  </w:style>
  <w:style w:type="character" w:customStyle="1" w:styleId="Heading4Char">
    <w:name w:val="Heading 4 Char"/>
    <w:basedOn w:val="DefaultParagraphFont"/>
    <w:link w:val="Heading4"/>
    <w:uiPriority w:val="9"/>
    <w:rsid w:val="00FA2109"/>
    <w:rPr>
      <w:rFonts w:ascii="Arial" w:eastAsiaTheme="majorEastAsia" w:hAnsi="Arial" w:cstheme="majorBidi"/>
      <w:iCs/>
      <w:sz w:val="24"/>
      <w:lang w:eastAsia="en-AU"/>
    </w:rPr>
  </w:style>
  <w:style w:type="paragraph" w:styleId="TOC4">
    <w:name w:val="toc 4"/>
    <w:basedOn w:val="Normal"/>
    <w:next w:val="Normal"/>
    <w:autoRedefine/>
    <w:uiPriority w:val="39"/>
    <w:unhideWhenUsed/>
    <w:rsid w:val="00985C08"/>
    <w:pPr>
      <w:spacing w:after="100" w:line="271" w:lineRule="auto"/>
      <w:ind w:left="600" w:right="99" w:hanging="10"/>
      <w:jc w:val="both"/>
    </w:pPr>
    <w:rPr>
      <w:rFonts w:ascii="Arial" w:eastAsia="Arial" w:hAnsi="Arial" w:cs="Arial"/>
      <w:color w:val="000000"/>
      <w:sz w:val="20"/>
      <w:szCs w:val="22"/>
    </w:rPr>
  </w:style>
  <w:style w:type="paragraph" w:styleId="TOC5">
    <w:name w:val="toc 5"/>
    <w:basedOn w:val="Normal"/>
    <w:next w:val="Normal"/>
    <w:autoRedefine/>
    <w:uiPriority w:val="39"/>
    <w:unhideWhenUsed/>
    <w:rsid w:val="00985C08"/>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985C08"/>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985C08"/>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985C08"/>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985C08"/>
    <w:pPr>
      <w:spacing w:after="100" w:line="259" w:lineRule="auto"/>
      <w:ind w:left="1760"/>
    </w:pPr>
    <w:rPr>
      <w:rFonts w:asciiTheme="minorHAnsi" w:eastAsiaTheme="minorEastAsia" w:hAnsiTheme="minorHAnsi" w:cstheme="minorBidi"/>
      <w:sz w:val="22"/>
      <w:szCs w:val="22"/>
    </w:rPr>
  </w:style>
  <w:style w:type="paragraph" w:styleId="BodyText">
    <w:name w:val="Body Text"/>
    <w:basedOn w:val="Normal"/>
    <w:link w:val="BodyTextChar"/>
    <w:uiPriority w:val="1"/>
    <w:semiHidden/>
    <w:unhideWhenUsed/>
    <w:qFormat/>
    <w:rsid w:val="00362688"/>
    <w:pPr>
      <w:widowControl w:val="0"/>
      <w:autoSpaceDE w:val="0"/>
      <w:autoSpaceDN w:val="0"/>
    </w:pPr>
    <w:rPr>
      <w:rFonts w:ascii="Arial" w:eastAsia="Arial" w:hAnsi="Arial" w:cs="Arial"/>
      <w:sz w:val="20"/>
      <w:szCs w:val="20"/>
      <w:lang w:val="en-US" w:eastAsia="en-US"/>
    </w:rPr>
  </w:style>
  <w:style w:type="character" w:customStyle="1" w:styleId="BodyTextChar">
    <w:name w:val="Body Text Char"/>
    <w:basedOn w:val="DefaultParagraphFont"/>
    <w:link w:val="BodyText"/>
    <w:uiPriority w:val="1"/>
    <w:semiHidden/>
    <w:rsid w:val="00362688"/>
    <w:rPr>
      <w:rFonts w:ascii="Arial" w:eastAsia="Arial" w:hAnsi="Arial" w:cs="Arial"/>
      <w:sz w:val="20"/>
      <w:szCs w:val="20"/>
      <w:lang w:val="en-US"/>
    </w:rPr>
  </w:style>
  <w:style w:type="paragraph" w:customStyle="1" w:styleId="TableParagraph">
    <w:name w:val="Table Paragraph"/>
    <w:basedOn w:val="Normal"/>
    <w:uiPriority w:val="1"/>
    <w:qFormat/>
    <w:rsid w:val="00362688"/>
    <w:pPr>
      <w:widowControl w:val="0"/>
      <w:autoSpaceDE w:val="0"/>
      <w:autoSpaceDN w:val="0"/>
      <w:ind w:left="107"/>
    </w:pPr>
    <w:rPr>
      <w:rFonts w:ascii="Calibri" w:eastAsia="Calibri" w:hAnsi="Calibri" w:cs="Calibri"/>
      <w:sz w:val="22"/>
      <w:szCs w:val="22"/>
      <w:lang w:val="en-US" w:eastAsia="en-US"/>
    </w:rPr>
  </w:style>
  <w:style w:type="paragraph" w:styleId="Revision">
    <w:name w:val="Revision"/>
    <w:hidden/>
    <w:uiPriority w:val="99"/>
    <w:semiHidden/>
    <w:rsid w:val="00776FF6"/>
    <w:pPr>
      <w:spacing w:after="0" w:line="240" w:lineRule="auto"/>
    </w:pPr>
    <w:rPr>
      <w:rFonts w:ascii="Arial" w:eastAsia="Arial" w:hAnsi="Arial" w:cs="Arial"/>
      <w:color w:val="000000"/>
      <w:sz w:val="20"/>
      <w:lang w:eastAsia="en-AU"/>
    </w:rPr>
  </w:style>
  <w:style w:type="character" w:customStyle="1" w:styleId="jlqj4b">
    <w:name w:val="jlqj4b"/>
    <w:basedOn w:val="DefaultParagraphFont"/>
    <w:rsid w:val="00694983"/>
  </w:style>
  <w:style w:type="character" w:customStyle="1" w:styleId="Heading5Char">
    <w:name w:val="Heading 5 Char"/>
    <w:basedOn w:val="DefaultParagraphFont"/>
    <w:link w:val="Heading5"/>
    <w:uiPriority w:val="9"/>
    <w:rsid w:val="0051742E"/>
    <w:rPr>
      <w:rFonts w:ascii="Arial" w:eastAsiaTheme="majorEastAsia" w:hAnsi="Arial" w:cstheme="majorBidi"/>
      <w:lang w:eastAsia="en-AU"/>
    </w:rPr>
  </w:style>
  <w:style w:type="paragraph" w:styleId="Index1">
    <w:name w:val="index 1"/>
    <w:basedOn w:val="Normal"/>
    <w:next w:val="Normal"/>
    <w:autoRedefine/>
    <w:uiPriority w:val="99"/>
    <w:semiHidden/>
    <w:unhideWhenUsed/>
    <w:rsid w:val="00D450B6"/>
    <w:pPr>
      <w:ind w:left="200" w:right="99" w:hanging="200"/>
      <w:jc w:val="both"/>
    </w:pPr>
    <w:rPr>
      <w:rFonts w:ascii="Arial" w:eastAsia="Arial" w:hAnsi="Arial" w:cs="Arial"/>
      <w:color w:val="000000"/>
      <w:sz w:val="20"/>
      <w:szCs w:val="22"/>
    </w:rPr>
  </w:style>
  <w:style w:type="character" w:styleId="UnresolvedMention">
    <w:name w:val="Unresolved Mention"/>
    <w:basedOn w:val="DefaultParagraphFont"/>
    <w:uiPriority w:val="99"/>
    <w:semiHidden/>
    <w:unhideWhenUsed/>
    <w:rsid w:val="00BD3FC9"/>
    <w:rPr>
      <w:color w:val="605E5C"/>
      <w:shd w:val="clear" w:color="auto" w:fill="E1DFDD"/>
    </w:rPr>
  </w:style>
  <w:style w:type="paragraph" w:styleId="EndnoteText">
    <w:name w:val="endnote text"/>
    <w:basedOn w:val="Normal"/>
    <w:link w:val="EndnoteTextChar"/>
    <w:uiPriority w:val="99"/>
    <w:semiHidden/>
    <w:unhideWhenUsed/>
    <w:rsid w:val="006A6E67"/>
    <w:pPr>
      <w:ind w:left="10" w:right="99" w:hanging="10"/>
      <w:jc w:val="both"/>
    </w:pPr>
    <w:rPr>
      <w:rFonts w:ascii="Arial" w:eastAsia="Arial" w:hAnsi="Arial" w:cs="Arial"/>
      <w:color w:val="000000"/>
      <w:sz w:val="20"/>
      <w:szCs w:val="20"/>
    </w:rPr>
  </w:style>
  <w:style w:type="character" w:customStyle="1" w:styleId="EndnoteTextChar">
    <w:name w:val="Endnote Text Char"/>
    <w:basedOn w:val="DefaultParagraphFont"/>
    <w:link w:val="EndnoteText"/>
    <w:uiPriority w:val="99"/>
    <w:semiHidden/>
    <w:rsid w:val="006A6E67"/>
    <w:rPr>
      <w:rFonts w:ascii="Arial" w:eastAsia="Arial" w:hAnsi="Arial" w:cs="Arial"/>
      <w:color w:val="000000"/>
      <w:sz w:val="20"/>
      <w:szCs w:val="20"/>
      <w:lang w:eastAsia="en-AU"/>
    </w:rPr>
  </w:style>
  <w:style w:type="character" w:styleId="EndnoteReference">
    <w:name w:val="endnote reference"/>
    <w:basedOn w:val="DefaultParagraphFont"/>
    <w:uiPriority w:val="99"/>
    <w:semiHidden/>
    <w:unhideWhenUsed/>
    <w:rsid w:val="006A6E67"/>
    <w:rPr>
      <w:vertAlign w:val="superscript"/>
    </w:rPr>
  </w:style>
  <w:style w:type="paragraph" w:styleId="Caption">
    <w:name w:val="caption"/>
    <w:basedOn w:val="Normal"/>
    <w:next w:val="Normal"/>
    <w:uiPriority w:val="35"/>
    <w:unhideWhenUsed/>
    <w:qFormat/>
    <w:rsid w:val="006A6E67"/>
    <w:pPr>
      <w:spacing w:after="200"/>
      <w:ind w:left="10" w:right="99" w:hanging="10"/>
      <w:jc w:val="both"/>
    </w:pPr>
    <w:rPr>
      <w:rFonts w:ascii="Arial" w:eastAsia="Arial" w:hAnsi="Arial" w:cs="Arial"/>
      <w:i/>
      <w:iCs/>
      <w:color w:val="44546A" w:themeColor="text2"/>
      <w:sz w:val="18"/>
      <w:szCs w:val="18"/>
    </w:rPr>
  </w:style>
  <w:style w:type="paragraph" w:styleId="TableofFigures">
    <w:name w:val="table of figures"/>
    <w:basedOn w:val="Normal"/>
    <w:next w:val="Normal"/>
    <w:uiPriority w:val="99"/>
    <w:unhideWhenUsed/>
    <w:rsid w:val="006A6E67"/>
    <w:pPr>
      <w:spacing w:line="271" w:lineRule="auto"/>
      <w:ind w:right="99" w:hanging="10"/>
      <w:jc w:val="both"/>
    </w:pPr>
    <w:rPr>
      <w:rFonts w:ascii="Arial" w:eastAsia="Arial" w:hAnsi="Arial" w:cs="Arial"/>
      <w:color w:val="000000"/>
      <w:sz w:val="20"/>
      <w:szCs w:val="22"/>
    </w:rPr>
  </w:style>
  <w:style w:type="paragraph" w:styleId="FootnoteText">
    <w:name w:val="footnote text"/>
    <w:basedOn w:val="Normal"/>
    <w:link w:val="FootnoteTextChar"/>
    <w:uiPriority w:val="99"/>
    <w:semiHidden/>
    <w:unhideWhenUsed/>
    <w:rsid w:val="00310464"/>
    <w:pPr>
      <w:ind w:left="10" w:right="99" w:hanging="10"/>
      <w:jc w:val="both"/>
    </w:pPr>
    <w:rPr>
      <w:rFonts w:ascii="Arial" w:eastAsia="Arial" w:hAnsi="Arial" w:cs="Arial"/>
      <w:color w:val="000000"/>
      <w:sz w:val="20"/>
      <w:szCs w:val="20"/>
    </w:rPr>
  </w:style>
  <w:style w:type="character" w:customStyle="1" w:styleId="FootnoteTextChar">
    <w:name w:val="Footnote Text Char"/>
    <w:basedOn w:val="DefaultParagraphFont"/>
    <w:link w:val="FootnoteText"/>
    <w:uiPriority w:val="99"/>
    <w:semiHidden/>
    <w:rsid w:val="00310464"/>
    <w:rPr>
      <w:rFonts w:ascii="Arial" w:eastAsia="Arial" w:hAnsi="Arial" w:cs="Arial"/>
      <w:color w:val="000000"/>
      <w:sz w:val="20"/>
      <w:szCs w:val="20"/>
      <w:lang w:eastAsia="en-AU"/>
    </w:rPr>
  </w:style>
  <w:style w:type="character" w:styleId="FootnoteReference">
    <w:name w:val="footnote reference"/>
    <w:basedOn w:val="DefaultParagraphFont"/>
    <w:uiPriority w:val="99"/>
    <w:unhideWhenUsed/>
    <w:rsid w:val="00310464"/>
    <w:rPr>
      <w:vertAlign w:val="superscript"/>
    </w:rPr>
  </w:style>
  <w:style w:type="paragraph" w:styleId="NoSpacing">
    <w:name w:val="No Spacing"/>
    <w:uiPriority w:val="1"/>
    <w:qFormat/>
    <w:rsid w:val="0048625B"/>
    <w:pPr>
      <w:spacing w:after="0" w:line="240" w:lineRule="auto"/>
      <w:ind w:left="10" w:right="99" w:hanging="10"/>
      <w:jc w:val="both"/>
    </w:pPr>
    <w:rPr>
      <w:rFonts w:ascii="Arial" w:eastAsia="Arial" w:hAnsi="Arial" w:cs="Arial"/>
      <w:color w:val="000000"/>
      <w:sz w:val="20"/>
      <w:lang w:eastAsia="en-AU"/>
    </w:rPr>
  </w:style>
  <w:style w:type="character" w:customStyle="1" w:styleId="rynqvb">
    <w:name w:val="rynqvb"/>
    <w:basedOn w:val="DefaultParagraphFont"/>
    <w:rsid w:val="00675732"/>
  </w:style>
  <w:style w:type="character" w:customStyle="1" w:styleId="hwtze">
    <w:name w:val="hwtze"/>
    <w:basedOn w:val="DefaultParagraphFont"/>
    <w:rsid w:val="002D61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340905">
      <w:bodyDiv w:val="1"/>
      <w:marLeft w:val="0"/>
      <w:marRight w:val="0"/>
      <w:marTop w:val="0"/>
      <w:marBottom w:val="0"/>
      <w:divBdr>
        <w:top w:val="none" w:sz="0" w:space="0" w:color="auto"/>
        <w:left w:val="none" w:sz="0" w:space="0" w:color="auto"/>
        <w:bottom w:val="none" w:sz="0" w:space="0" w:color="auto"/>
        <w:right w:val="none" w:sz="0" w:space="0" w:color="auto"/>
      </w:divBdr>
    </w:div>
    <w:div w:id="140582607">
      <w:bodyDiv w:val="1"/>
      <w:marLeft w:val="0"/>
      <w:marRight w:val="0"/>
      <w:marTop w:val="0"/>
      <w:marBottom w:val="0"/>
      <w:divBdr>
        <w:top w:val="none" w:sz="0" w:space="0" w:color="auto"/>
        <w:left w:val="none" w:sz="0" w:space="0" w:color="auto"/>
        <w:bottom w:val="none" w:sz="0" w:space="0" w:color="auto"/>
        <w:right w:val="none" w:sz="0" w:space="0" w:color="auto"/>
      </w:divBdr>
    </w:div>
    <w:div w:id="231433011">
      <w:bodyDiv w:val="1"/>
      <w:marLeft w:val="0"/>
      <w:marRight w:val="0"/>
      <w:marTop w:val="0"/>
      <w:marBottom w:val="0"/>
      <w:divBdr>
        <w:top w:val="none" w:sz="0" w:space="0" w:color="auto"/>
        <w:left w:val="none" w:sz="0" w:space="0" w:color="auto"/>
        <w:bottom w:val="none" w:sz="0" w:space="0" w:color="auto"/>
        <w:right w:val="none" w:sz="0" w:space="0" w:color="auto"/>
      </w:divBdr>
    </w:div>
    <w:div w:id="304553143">
      <w:bodyDiv w:val="1"/>
      <w:marLeft w:val="0"/>
      <w:marRight w:val="0"/>
      <w:marTop w:val="0"/>
      <w:marBottom w:val="0"/>
      <w:divBdr>
        <w:top w:val="none" w:sz="0" w:space="0" w:color="auto"/>
        <w:left w:val="none" w:sz="0" w:space="0" w:color="auto"/>
        <w:bottom w:val="none" w:sz="0" w:space="0" w:color="auto"/>
        <w:right w:val="none" w:sz="0" w:space="0" w:color="auto"/>
      </w:divBdr>
    </w:div>
    <w:div w:id="315453328">
      <w:bodyDiv w:val="1"/>
      <w:marLeft w:val="0"/>
      <w:marRight w:val="0"/>
      <w:marTop w:val="0"/>
      <w:marBottom w:val="0"/>
      <w:divBdr>
        <w:top w:val="none" w:sz="0" w:space="0" w:color="auto"/>
        <w:left w:val="none" w:sz="0" w:space="0" w:color="auto"/>
        <w:bottom w:val="none" w:sz="0" w:space="0" w:color="auto"/>
        <w:right w:val="none" w:sz="0" w:space="0" w:color="auto"/>
      </w:divBdr>
    </w:div>
    <w:div w:id="399600125">
      <w:bodyDiv w:val="1"/>
      <w:marLeft w:val="0"/>
      <w:marRight w:val="0"/>
      <w:marTop w:val="0"/>
      <w:marBottom w:val="0"/>
      <w:divBdr>
        <w:top w:val="none" w:sz="0" w:space="0" w:color="auto"/>
        <w:left w:val="none" w:sz="0" w:space="0" w:color="auto"/>
        <w:bottom w:val="none" w:sz="0" w:space="0" w:color="auto"/>
        <w:right w:val="none" w:sz="0" w:space="0" w:color="auto"/>
      </w:divBdr>
    </w:div>
    <w:div w:id="428353380">
      <w:bodyDiv w:val="1"/>
      <w:marLeft w:val="0"/>
      <w:marRight w:val="0"/>
      <w:marTop w:val="0"/>
      <w:marBottom w:val="0"/>
      <w:divBdr>
        <w:top w:val="none" w:sz="0" w:space="0" w:color="auto"/>
        <w:left w:val="none" w:sz="0" w:space="0" w:color="auto"/>
        <w:bottom w:val="none" w:sz="0" w:space="0" w:color="auto"/>
        <w:right w:val="none" w:sz="0" w:space="0" w:color="auto"/>
      </w:divBdr>
    </w:div>
    <w:div w:id="465393794">
      <w:bodyDiv w:val="1"/>
      <w:marLeft w:val="0"/>
      <w:marRight w:val="0"/>
      <w:marTop w:val="0"/>
      <w:marBottom w:val="0"/>
      <w:divBdr>
        <w:top w:val="none" w:sz="0" w:space="0" w:color="auto"/>
        <w:left w:val="none" w:sz="0" w:space="0" w:color="auto"/>
        <w:bottom w:val="none" w:sz="0" w:space="0" w:color="auto"/>
        <w:right w:val="none" w:sz="0" w:space="0" w:color="auto"/>
      </w:divBdr>
    </w:div>
    <w:div w:id="526672882">
      <w:bodyDiv w:val="1"/>
      <w:marLeft w:val="0"/>
      <w:marRight w:val="0"/>
      <w:marTop w:val="0"/>
      <w:marBottom w:val="0"/>
      <w:divBdr>
        <w:top w:val="none" w:sz="0" w:space="0" w:color="auto"/>
        <w:left w:val="none" w:sz="0" w:space="0" w:color="auto"/>
        <w:bottom w:val="none" w:sz="0" w:space="0" w:color="auto"/>
        <w:right w:val="none" w:sz="0" w:space="0" w:color="auto"/>
      </w:divBdr>
    </w:div>
    <w:div w:id="535582037">
      <w:bodyDiv w:val="1"/>
      <w:marLeft w:val="0"/>
      <w:marRight w:val="0"/>
      <w:marTop w:val="0"/>
      <w:marBottom w:val="0"/>
      <w:divBdr>
        <w:top w:val="none" w:sz="0" w:space="0" w:color="auto"/>
        <w:left w:val="none" w:sz="0" w:space="0" w:color="auto"/>
        <w:bottom w:val="none" w:sz="0" w:space="0" w:color="auto"/>
        <w:right w:val="none" w:sz="0" w:space="0" w:color="auto"/>
      </w:divBdr>
    </w:div>
    <w:div w:id="576280560">
      <w:bodyDiv w:val="1"/>
      <w:marLeft w:val="0"/>
      <w:marRight w:val="0"/>
      <w:marTop w:val="0"/>
      <w:marBottom w:val="0"/>
      <w:divBdr>
        <w:top w:val="none" w:sz="0" w:space="0" w:color="auto"/>
        <w:left w:val="none" w:sz="0" w:space="0" w:color="auto"/>
        <w:bottom w:val="none" w:sz="0" w:space="0" w:color="auto"/>
        <w:right w:val="none" w:sz="0" w:space="0" w:color="auto"/>
      </w:divBdr>
    </w:div>
    <w:div w:id="697973396">
      <w:bodyDiv w:val="1"/>
      <w:marLeft w:val="0"/>
      <w:marRight w:val="0"/>
      <w:marTop w:val="0"/>
      <w:marBottom w:val="0"/>
      <w:divBdr>
        <w:top w:val="none" w:sz="0" w:space="0" w:color="auto"/>
        <w:left w:val="none" w:sz="0" w:space="0" w:color="auto"/>
        <w:bottom w:val="none" w:sz="0" w:space="0" w:color="auto"/>
        <w:right w:val="none" w:sz="0" w:space="0" w:color="auto"/>
      </w:divBdr>
    </w:div>
    <w:div w:id="841972389">
      <w:bodyDiv w:val="1"/>
      <w:marLeft w:val="0"/>
      <w:marRight w:val="0"/>
      <w:marTop w:val="0"/>
      <w:marBottom w:val="0"/>
      <w:divBdr>
        <w:top w:val="none" w:sz="0" w:space="0" w:color="auto"/>
        <w:left w:val="none" w:sz="0" w:space="0" w:color="auto"/>
        <w:bottom w:val="none" w:sz="0" w:space="0" w:color="auto"/>
        <w:right w:val="none" w:sz="0" w:space="0" w:color="auto"/>
      </w:divBdr>
    </w:div>
    <w:div w:id="855777176">
      <w:bodyDiv w:val="1"/>
      <w:marLeft w:val="0"/>
      <w:marRight w:val="0"/>
      <w:marTop w:val="0"/>
      <w:marBottom w:val="0"/>
      <w:divBdr>
        <w:top w:val="none" w:sz="0" w:space="0" w:color="auto"/>
        <w:left w:val="none" w:sz="0" w:space="0" w:color="auto"/>
        <w:bottom w:val="none" w:sz="0" w:space="0" w:color="auto"/>
        <w:right w:val="none" w:sz="0" w:space="0" w:color="auto"/>
      </w:divBdr>
    </w:div>
    <w:div w:id="885416108">
      <w:bodyDiv w:val="1"/>
      <w:marLeft w:val="0"/>
      <w:marRight w:val="0"/>
      <w:marTop w:val="0"/>
      <w:marBottom w:val="0"/>
      <w:divBdr>
        <w:top w:val="none" w:sz="0" w:space="0" w:color="auto"/>
        <w:left w:val="none" w:sz="0" w:space="0" w:color="auto"/>
        <w:bottom w:val="none" w:sz="0" w:space="0" w:color="auto"/>
        <w:right w:val="none" w:sz="0" w:space="0" w:color="auto"/>
      </w:divBdr>
    </w:div>
    <w:div w:id="1055004649">
      <w:bodyDiv w:val="1"/>
      <w:marLeft w:val="0"/>
      <w:marRight w:val="0"/>
      <w:marTop w:val="0"/>
      <w:marBottom w:val="0"/>
      <w:divBdr>
        <w:top w:val="none" w:sz="0" w:space="0" w:color="auto"/>
        <w:left w:val="none" w:sz="0" w:space="0" w:color="auto"/>
        <w:bottom w:val="none" w:sz="0" w:space="0" w:color="auto"/>
        <w:right w:val="none" w:sz="0" w:space="0" w:color="auto"/>
      </w:divBdr>
    </w:div>
    <w:div w:id="1120495726">
      <w:bodyDiv w:val="1"/>
      <w:marLeft w:val="0"/>
      <w:marRight w:val="0"/>
      <w:marTop w:val="0"/>
      <w:marBottom w:val="0"/>
      <w:divBdr>
        <w:top w:val="none" w:sz="0" w:space="0" w:color="auto"/>
        <w:left w:val="none" w:sz="0" w:space="0" w:color="auto"/>
        <w:bottom w:val="none" w:sz="0" w:space="0" w:color="auto"/>
        <w:right w:val="none" w:sz="0" w:space="0" w:color="auto"/>
      </w:divBdr>
    </w:div>
    <w:div w:id="1177233863">
      <w:bodyDiv w:val="1"/>
      <w:marLeft w:val="0"/>
      <w:marRight w:val="0"/>
      <w:marTop w:val="0"/>
      <w:marBottom w:val="0"/>
      <w:divBdr>
        <w:top w:val="none" w:sz="0" w:space="0" w:color="auto"/>
        <w:left w:val="none" w:sz="0" w:space="0" w:color="auto"/>
        <w:bottom w:val="none" w:sz="0" w:space="0" w:color="auto"/>
        <w:right w:val="none" w:sz="0" w:space="0" w:color="auto"/>
      </w:divBdr>
    </w:div>
    <w:div w:id="1218593304">
      <w:bodyDiv w:val="1"/>
      <w:marLeft w:val="0"/>
      <w:marRight w:val="0"/>
      <w:marTop w:val="0"/>
      <w:marBottom w:val="0"/>
      <w:divBdr>
        <w:top w:val="none" w:sz="0" w:space="0" w:color="auto"/>
        <w:left w:val="none" w:sz="0" w:space="0" w:color="auto"/>
        <w:bottom w:val="none" w:sz="0" w:space="0" w:color="auto"/>
        <w:right w:val="none" w:sz="0" w:space="0" w:color="auto"/>
      </w:divBdr>
    </w:div>
    <w:div w:id="1272202554">
      <w:bodyDiv w:val="1"/>
      <w:marLeft w:val="0"/>
      <w:marRight w:val="0"/>
      <w:marTop w:val="0"/>
      <w:marBottom w:val="0"/>
      <w:divBdr>
        <w:top w:val="none" w:sz="0" w:space="0" w:color="auto"/>
        <w:left w:val="none" w:sz="0" w:space="0" w:color="auto"/>
        <w:bottom w:val="none" w:sz="0" w:space="0" w:color="auto"/>
        <w:right w:val="none" w:sz="0" w:space="0" w:color="auto"/>
      </w:divBdr>
    </w:div>
    <w:div w:id="1293711268">
      <w:bodyDiv w:val="1"/>
      <w:marLeft w:val="0"/>
      <w:marRight w:val="0"/>
      <w:marTop w:val="0"/>
      <w:marBottom w:val="0"/>
      <w:divBdr>
        <w:top w:val="none" w:sz="0" w:space="0" w:color="auto"/>
        <w:left w:val="none" w:sz="0" w:space="0" w:color="auto"/>
        <w:bottom w:val="none" w:sz="0" w:space="0" w:color="auto"/>
        <w:right w:val="none" w:sz="0" w:space="0" w:color="auto"/>
      </w:divBdr>
    </w:div>
    <w:div w:id="1304887925">
      <w:bodyDiv w:val="1"/>
      <w:marLeft w:val="0"/>
      <w:marRight w:val="0"/>
      <w:marTop w:val="0"/>
      <w:marBottom w:val="0"/>
      <w:divBdr>
        <w:top w:val="none" w:sz="0" w:space="0" w:color="auto"/>
        <w:left w:val="none" w:sz="0" w:space="0" w:color="auto"/>
        <w:bottom w:val="none" w:sz="0" w:space="0" w:color="auto"/>
        <w:right w:val="none" w:sz="0" w:space="0" w:color="auto"/>
      </w:divBdr>
    </w:div>
    <w:div w:id="1345202875">
      <w:bodyDiv w:val="1"/>
      <w:marLeft w:val="0"/>
      <w:marRight w:val="0"/>
      <w:marTop w:val="0"/>
      <w:marBottom w:val="0"/>
      <w:divBdr>
        <w:top w:val="none" w:sz="0" w:space="0" w:color="auto"/>
        <w:left w:val="none" w:sz="0" w:space="0" w:color="auto"/>
        <w:bottom w:val="none" w:sz="0" w:space="0" w:color="auto"/>
        <w:right w:val="none" w:sz="0" w:space="0" w:color="auto"/>
      </w:divBdr>
    </w:div>
    <w:div w:id="1441291942">
      <w:bodyDiv w:val="1"/>
      <w:marLeft w:val="0"/>
      <w:marRight w:val="0"/>
      <w:marTop w:val="0"/>
      <w:marBottom w:val="0"/>
      <w:divBdr>
        <w:top w:val="none" w:sz="0" w:space="0" w:color="auto"/>
        <w:left w:val="none" w:sz="0" w:space="0" w:color="auto"/>
        <w:bottom w:val="none" w:sz="0" w:space="0" w:color="auto"/>
        <w:right w:val="none" w:sz="0" w:space="0" w:color="auto"/>
      </w:divBdr>
    </w:div>
    <w:div w:id="1451122271">
      <w:bodyDiv w:val="1"/>
      <w:marLeft w:val="0"/>
      <w:marRight w:val="0"/>
      <w:marTop w:val="0"/>
      <w:marBottom w:val="0"/>
      <w:divBdr>
        <w:top w:val="none" w:sz="0" w:space="0" w:color="auto"/>
        <w:left w:val="none" w:sz="0" w:space="0" w:color="auto"/>
        <w:bottom w:val="none" w:sz="0" w:space="0" w:color="auto"/>
        <w:right w:val="none" w:sz="0" w:space="0" w:color="auto"/>
      </w:divBdr>
    </w:div>
    <w:div w:id="1476872254">
      <w:bodyDiv w:val="1"/>
      <w:marLeft w:val="0"/>
      <w:marRight w:val="0"/>
      <w:marTop w:val="0"/>
      <w:marBottom w:val="0"/>
      <w:divBdr>
        <w:top w:val="none" w:sz="0" w:space="0" w:color="auto"/>
        <w:left w:val="none" w:sz="0" w:space="0" w:color="auto"/>
        <w:bottom w:val="none" w:sz="0" w:space="0" w:color="auto"/>
        <w:right w:val="none" w:sz="0" w:space="0" w:color="auto"/>
      </w:divBdr>
    </w:div>
    <w:div w:id="1521506509">
      <w:bodyDiv w:val="1"/>
      <w:marLeft w:val="0"/>
      <w:marRight w:val="0"/>
      <w:marTop w:val="0"/>
      <w:marBottom w:val="0"/>
      <w:divBdr>
        <w:top w:val="none" w:sz="0" w:space="0" w:color="auto"/>
        <w:left w:val="none" w:sz="0" w:space="0" w:color="auto"/>
        <w:bottom w:val="none" w:sz="0" w:space="0" w:color="auto"/>
        <w:right w:val="none" w:sz="0" w:space="0" w:color="auto"/>
      </w:divBdr>
    </w:div>
    <w:div w:id="1613513546">
      <w:bodyDiv w:val="1"/>
      <w:marLeft w:val="0"/>
      <w:marRight w:val="0"/>
      <w:marTop w:val="0"/>
      <w:marBottom w:val="0"/>
      <w:divBdr>
        <w:top w:val="none" w:sz="0" w:space="0" w:color="auto"/>
        <w:left w:val="none" w:sz="0" w:space="0" w:color="auto"/>
        <w:bottom w:val="none" w:sz="0" w:space="0" w:color="auto"/>
        <w:right w:val="none" w:sz="0" w:space="0" w:color="auto"/>
      </w:divBdr>
      <w:divsChild>
        <w:div w:id="1370256158">
          <w:marLeft w:val="0"/>
          <w:marRight w:val="0"/>
          <w:marTop w:val="100"/>
          <w:marBottom w:val="0"/>
          <w:divBdr>
            <w:top w:val="none" w:sz="0" w:space="0" w:color="auto"/>
            <w:left w:val="none" w:sz="0" w:space="0" w:color="auto"/>
            <w:bottom w:val="none" w:sz="0" w:space="0" w:color="auto"/>
            <w:right w:val="none" w:sz="0" w:space="0" w:color="auto"/>
          </w:divBdr>
          <w:divsChild>
            <w:div w:id="476609310">
              <w:marLeft w:val="0"/>
              <w:marRight w:val="0"/>
              <w:marTop w:val="60"/>
              <w:marBottom w:val="0"/>
              <w:divBdr>
                <w:top w:val="none" w:sz="0" w:space="0" w:color="auto"/>
                <w:left w:val="none" w:sz="0" w:space="0" w:color="auto"/>
                <w:bottom w:val="none" w:sz="0" w:space="0" w:color="auto"/>
                <w:right w:val="none" w:sz="0" w:space="0" w:color="auto"/>
              </w:divBdr>
            </w:div>
          </w:divsChild>
        </w:div>
        <w:div w:id="1977179188">
          <w:marLeft w:val="0"/>
          <w:marRight w:val="0"/>
          <w:marTop w:val="0"/>
          <w:marBottom w:val="0"/>
          <w:divBdr>
            <w:top w:val="none" w:sz="0" w:space="0" w:color="auto"/>
            <w:left w:val="none" w:sz="0" w:space="0" w:color="auto"/>
            <w:bottom w:val="none" w:sz="0" w:space="0" w:color="auto"/>
            <w:right w:val="none" w:sz="0" w:space="0" w:color="auto"/>
          </w:divBdr>
          <w:divsChild>
            <w:div w:id="1369841899">
              <w:marLeft w:val="0"/>
              <w:marRight w:val="0"/>
              <w:marTop w:val="0"/>
              <w:marBottom w:val="0"/>
              <w:divBdr>
                <w:top w:val="none" w:sz="0" w:space="0" w:color="auto"/>
                <w:left w:val="none" w:sz="0" w:space="0" w:color="auto"/>
                <w:bottom w:val="none" w:sz="0" w:space="0" w:color="auto"/>
                <w:right w:val="none" w:sz="0" w:space="0" w:color="auto"/>
              </w:divBdr>
              <w:divsChild>
                <w:div w:id="183228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7398074">
      <w:bodyDiv w:val="1"/>
      <w:marLeft w:val="0"/>
      <w:marRight w:val="0"/>
      <w:marTop w:val="0"/>
      <w:marBottom w:val="0"/>
      <w:divBdr>
        <w:top w:val="none" w:sz="0" w:space="0" w:color="auto"/>
        <w:left w:val="none" w:sz="0" w:space="0" w:color="auto"/>
        <w:bottom w:val="none" w:sz="0" w:space="0" w:color="auto"/>
        <w:right w:val="none" w:sz="0" w:space="0" w:color="auto"/>
      </w:divBdr>
    </w:div>
    <w:div w:id="1677657869">
      <w:bodyDiv w:val="1"/>
      <w:marLeft w:val="0"/>
      <w:marRight w:val="0"/>
      <w:marTop w:val="0"/>
      <w:marBottom w:val="0"/>
      <w:divBdr>
        <w:top w:val="none" w:sz="0" w:space="0" w:color="auto"/>
        <w:left w:val="none" w:sz="0" w:space="0" w:color="auto"/>
        <w:bottom w:val="none" w:sz="0" w:space="0" w:color="auto"/>
        <w:right w:val="none" w:sz="0" w:space="0" w:color="auto"/>
      </w:divBdr>
    </w:div>
    <w:div w:id="1679573415">
      <w:bodyDiv w:val="1"/>
      <w:marLeft w:val="0"/>
      <w:marRight w:val="0"/>
      <w:marTop w:val="0"/>
      <w:marBottom w:val="0"/>
      <w:divBdr>
        <w:top w:val="none" w:sz="0" w:space="0" w:color="auto"/>
        <w:left w:val="none" w:sz="0" w:space="0" w:color="auto"/>
        <w:bottom w:val="none" w:sz="0" w:space="0" w:color="auto"/>
        <w:right w:val="none" w:sz="0" w:space="0" w:color="auto"/>
      </w:divBdr>
    </w:div>
    <w:div w:id="1757822247">
      <w:bodyDiv w:val="1"/>
      <w:marLeft w:val="0"/>
      <w:marRight w:val="0"/>
      <w:marTop w:val="0"/>
      <w:marBottom w:val="0"/>
      <w:divBdr>
        <w:top w:val="none" w:sz="0" w:space="0" w:color="auto"/>
        <w:left w:val="none" w:sz="0" w:space="0" w:color="auto"/>
        <w:bottom w:val="none" w:sz="0" w:space="0" w:color="auto"/>
        <w:right w:val="none" w:sz="0" w:space="0" w:color="auto"/>
      </w:divBdr>
    </w:div>
    <w:div w:id="1821000345">
      <w:bodyDiv w:val="1"/>
      <w:marLeft w:val="0"/>
      <w:marRight w:val="0"/>
      <w:marTop w:val="0"/>
      <w:marBottom w:val="0"/>
      <w:divBdr>
        <w:top w:val="none" w:sz="0" w:space="0" w:color="auto"/>
        <w:left w:val="none" w:sz="0" w:space="0" w:color="auto"/>
        <w:bottom w:val="none" w:sz="0" w:space="0" w:color="auto"/>
        <w:right w:val="none" w:sz="0" w:space="0" w:color="auto"/>
      </w:divBdr>
    </w:div>
    <w:div w:id="1838643154">
      <w:bodyDiv w:val="1"/>
      <w:marLeft w:val="0"/>
      <w:marRight w:val="0"/>
      <w:marTop w:val="0"/>
      <w:marBottom w:val="0"/>
      <w:divBdr>
        <w:top w:val="none" w:sz="0" w:space="0" w:color="auto"/>
        <w:left w:val="none" w:sz="0" w:space="0" w:color="auto"/>
        <w:bottom w:val="none" w:sz="0" w:space="0" w:color="auto"/>
        <w:right w:val="none" w:sz="0" w:space="0" w:color="auto"/>
      </w:divBdr>
    </w:div>
    <w:div w:id="1854411950">
      <w:bodyDiv w:val="1"/>
      <w:marLeft w:val="0"/>
      <w:marRight w:val="0"/>
      <w:marTop w:val="0"/>
      <w:marBottom w:val="0"/>
      <w:divBdr>
        <w:top w:val="none" w:sz="0" w:space="0" w:color="auto"/>
        <w:left w:val="none" w:sz="0" w:space="0" w:color="auto"/>
        <w:bottom w:val="none" w:sz="0" w:space="0" w:color="auto"/>
        <w:right w:val="none" w:sz="0" w:space="0" w:color="auto"/>
      </w:divBdr>
    </w:div>
    <w:div w:id="1857847006">
      <w:bodyDiv w:val="1"/>
      <w:marLeft w:val="0"/>
      <w:marRight w:val="0"/>
      <w:marTop w:val="0"/>
      <w:marBottom w:val="0"/>
      <w:divBdr>
        <w:top w:val="none" w:sz="0" w:space="0" w:color="auto"/>
        <w:left w:val="none" w:sz="0" w:space="0" w:color="auto"/>
        <w:bottom w:val="none" w:sz="0" w:space="0" w:color="auto"/>
        <w:right w:val="none" w:sz="0" w:space="0" w:color="auto"/>
      </w:divBdr>
    </w:div>
    <w:div w:id="1888175321">
      <w:bodyDiv w:val="1"/>
      <w:marLeft w:val="0"/>
      <w:marRight w:val="0"/>
      <w:marTop w:val="0"/>
      <w:marBottom w:val="0"/>
      <w:divBdr>
        <w:top w:val="none" w:sz="0" w:space="0" w:color="auto"/>
        <w:left w:val="none" w:sz="0" w:space="0" w:color="auto"/>
        <w:bottom w:val="none" w:sz="0" w:space="0" w:color="auto"/>
        <w:right w:val="none" w:sz="0" w:space="0" w:color="auto"/>
      </w:divBdr>
    </w:div>
    <w:div w:id="1914243401">
      <w:bodyDiv w:val="1"/>
      <w:marLeft w:val="0"/>
      <w:marRight w:val="0"/>
      <w:marTop w:val="0"/>
      <w:marBottom w:val="0"/>
      <w:divBdr>
        <w:top w:val="none" w:sz="0" w:space="0" w:color="auto"/>
        <w:left w:val="none" w:sz="0" w:space="0" w:color="auto"/>
        <w:bottom w:val="none" w:sz="0" w:space="0" w:color="auto"/>
        <w:right w:val="none" w:sz="0" w:space="0" w:color="auto"/>
      </w:divBdr>
    </w:div>
    <w:div w:id="1914394719">
      <w:bodyDiv w:val="1"/>
      <w:marLeft w:val="0"/>
      <w:marRight w:val="0"/>
      <w:marTop w:val="0"/>
      <w:marBottom w:val="0"/>
      <w:divBdr>
        <w:top w:val="none" w:sz="0" w:space="0" w:color="auto"/>
        <w:left w:val="none" w:sz="0" w:space="0" w:color="auto"/>
        <w:bottom w:val="none" w:sz="0" w:space="0" w:color="auto"/>
        <w:right w:val="none" w:sz="0" w:space="0" w:color="auto"/>
      </w:divBdr>
    </w:div>
    <w:div w:id="1943486156">
      <w:bodyDiv w:val="1"/>
      <w:marLeft w:val="0"/>
      <w:marRight w:val="0"/>
      <w:marTop w:val="0"/>
      <w:marBottom w:val="0"/>
      <w:divBdr>
        <w:top w:val="none" w:sz="0" w:space="0" w:color="auto"/>
        <w:left w:val="none" w:sz="0" w:space="0" w:color="auto"/>
        <w:bottom w:val="none" w:sz="0" w:space="0" w:color="auto"/>
        <w:right w:val="none" w:sz="0" w:space="0" w:color="auto"/>
      </w:divBdr>
    </w:div>
    <w:div w:id="2005472544">
      <w:bodyDiv w:val="1"/>
      <w:marLeft w:val="0"/>
      <w:marRight w:val="0"/>
      <w:marTop w:val="0"/>
      <w:marBottom w:val="0"/>
      <w:divBdr>
        <w:top w:val="none" w:sz="0" w:space="0" w:color="auto"/>
        <w:left w:val="none" w:sz="0" w:space="0" w:color="auto"/>
        <w:bottom w:val="none" w:sz="0" w:space="0" w:color="auto"/>
        <w:right w:val="none" w:sz="0" w:space="0" w:color="auto"/>
      </w:divBdr>
    </w:div>
    <w:div w:id="2005890480">
      <w:bodyDiv w:val="1"/>
      <w:marLeft w:val="0"/>
      <w:marRight w:val="0"/>
      <w:marTop w:val="0"/>
      <w:marBottom w:val="0"/>
      <w:divBdr>
        <w:top w:val="none" w:sz="0" w:space="0" w:color="auto"/>
        <w:left w:val="none" w:sz="0" w:space="0" w:color="auto"/>
        <w:bottom w:val="none" w:sz="0" w:space="0" w:color="auto"/>
        <w:right w:val="none" w:sz="0" w:space="0" w:color="auto"/>
      </w:divBdr>
    </w:div>
    <w:div w:id="2023120574">
      <w:bodyDiv w:val="1"/>
      <w:marLeft w:val="0"/>
      <w:marRight w:val="0"/>
      <w:marTop w:val="0"/>
      <w:marBottom w:val="0"/>
      <w:divBdr>
        <w:top w:val="none" w:sz="0" w:space="0" w:color="auto"/>
        <w:left w:val="none" w:sz="0" w:space="0" w:color="auto"/>
        <w:bottom w:val="none" w:sz="0" w:space="0" w:color="auto"/>
        <w:right w:val="none" w:sz="0" w:space="0" w:color="auto"/>
      </w:divBdr>
    </w:div>
    <w:div w:id="2058696671">
      <w:bodyDiv w:val="1"/>
      <w:marLeft w:val="0"/>
      <w:marRight w:val="0"/>
      <w:marTop w:val="0"/>
      <w:marBottom w:val="0"/>
      <w:divBdr>
        <w:top w:val="none" w:sz="0" w:space="0" w:color="auto"/>
        <w:left w:val="none" w:sz="0" w:space="0" w:color="auto"/>
        <w:bottom w:val="none" w:sz="0" w:space="0" w:color="auto"/>
        <w:right w:val="none" w:sz="0" w:space="0" w:color="auto"/>
      </w:divBdr>
    </w:div>
    <w:div w:id="2080595020">
      <w:bodyDiv w:val="1"/>
      <w:marLeft w:val="0"/>
      <w:marRight w:val="0"/>
      <w:marTop w:val="0"/>
      <w:marBottom w:val="0"/>
      <w:divBdr>
        <w:top w:val="none" w:sz="0" w:space="0" w:color="auto"/>
        <w:left w:val="none" w:sz="0" w:space="0" w:color="auto"/>
        <w:bottom w:val="none" w:sz="0" w:space="0" w:color="auto"/>
        <w:right w:val="none" w:sz="0" w:space="0" w:color="auto"/>
      </w:divBdr>
    </w:div>
    <w:div w:id="2084254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header" Target="header1.xml"/><Relationship Id="rId32" Type="http://schemas.openxmlformats.org/officeDocument/2006/relationships/image" Target="media/image27.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7.png"/><Relationship Id="rId43" Type="http://schemas.openxmlformats.org/officeDocument/2006/relationships/header" Target="header2.xml"/><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theme" Target="theme/theme1.xml"/><Relationship Id="rId12" Type="http://schemas.openxmlformats.org/officeDocument/2006/relationships/footer" Target="footer1.xml"/><Relationship Id="rId33" Type="http://schemas.openxmlformats.org/officeDocument/2006/relationships/image" Target="media/image28.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8.png"/><Relationship Id="rId119" Type="http://schemas.openxmlformats.org/officeDocument/2006/relationships/image" Target="media/image112.png"/><Relationship Id="rId44" Type="http://schemas.openxmlformats.org/officeDocument/2006/relationships/footer" Target="footer2.xml"/><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2.png"/><Relationship Id="rId34" Type="http://schemas.openxmlformats.org/officeDocument/2006/relationships/image" Target="media/image29.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4.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image" Target="media/image183.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6.png"/><Relationship Id="rId31" Type="http://schemas.openxmlformats.org/officeDocument/2006/relationships/image" Target="media/image26.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5.png"/><Relationship Id="rId180" Type="http://schemas.openxmlformats.org/officeDocument/2006/relationships/image" Target="media/image173.png"/><Relationship Id="rId26" Type="http://schemas.openxmlformats.org/officeDocument/2006/relationships/image" Target="media/image21.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2.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2.png"/><Relationship Id="rId38" Type="http://schemas.openxmlformats.org/officeDocument/2006/relationships/image" Target="media/image33.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3.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headEnd type="none"/>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76893-EAE3-400A-81A8-A79C4D002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110</Pages>
  <Words>18951</Words>
  <Characters>108025</Characters>
  <Application>Microsoft Office Word</Application>
  <DocSecurity>0</DocSecurity>
  <Lines>900</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126723</CharactersWithSpaces>
  <SharedDoc>false</SharedDoc>
  <HLinks>
    <vt:vector size="606" baseType="variant">
      <vt:variant>
        <vt:i4>2031671</vt:i4>
      </vt:variant>
      <vt:variant>
        <vt:i4>602</vt:i4>
      </vt:variant>
      <vt:variant>
        <vt:i4>0</vt:i4>
      </vt:variant>
      <vt:variant>
        <vt:i4>5</vt:i4>
      </vt:variant>
      <vt:variant>
        <vt:lpwstr/>
      </vt:variant>
      <vt:variant>
        <vt:lpwstr>_Toc67336945</vt:lpwstr>
      </vt:variant>
      <vt:variant>
        <vt:i4>1966135</vt:i4>
      </vt:variant>
      <vt:variant>
        <vt:i4>596</vt:i4>
      </vt:variant>
      <vt:variant>
        <vt:i4>0</vt:i4>
      </vt:variant>
      <vt:variant>
        <vt:i4>5</vt:i4>
      </vt:variant>
      <vt:variant>
        <vt:lpwstr/>
      </vt:variant>
      <vt:variant>
        <vt:lpwstr>_Toc67336944</vt:lpwstr>
      </vt:variant>
      <vt:variant>
        <vt:i4>1638455</vt:i4>
      </vt:variant>
      <vt:variant>
        <vt:i4>590</vt:i4>
      </vt:variant>
      <vt:variant>
        <vt:i4>0</vt:i4>
      </vt:variant>
      <vt:variant>
        <vt:i4>5</vt:i4>
      </vt:variant>
      <vt:variant>
        <vt:lpwstr/>
      </vt:variant>
      <vt:variant>
        <vt:lpwstr>_Toc67336943</vt:lpwstr>
      </vt:variant>
      <vt:variant>
        <vt:i4>1572919</vt:i4>
      </vt:variant>
      <vt:variant>
        <vt:i4>584</vt:i4>
      </vt:variant>
      <vt:variant>
        <vt:i4>0</vt:i4>
      </vt:variant>
      <vt:variant>
        <vt:i4>5</vt:i4>
      </vt:variant>
      <vt:variant>
        <vt:lpwstr/>
      </vt:variant>
      <vt:variant>
        <vt:lpwstr>_Toc67336942</vt:lpwstr>
      </vt:variant>
      <vt:variant>
        <vt:i4>1769527</vt:i4>
      </vt:variant>
      <vt:variant>
        <vt:i4>578</vt:i4>
      </vt:variant>
      <vt:variant>
        <vt:i4>0</vt:i4>
      </vt:variant>
      <vt:variant>
        <vt:i4>5</vt:i4>
      </vt:variant>
      <vt:variant>
        <vt:lpwstr/>
      </vt:variant>
      <vt:variant>
        <vt:lpwstr>_Toc67336941</vt:lpwstr>
      </vt:variant>
      <vt:variant>
        <vt:i4>1703991</vt:i4>
      </vt:variant>
      <vt:variant>
        <vt:i4>572</vt:i4>
      </vt:variant>
      <vt:variant>
        <vt:i4>0</vt:i4>
      </vt:variant>
      <vt:variant>
        <vt:i4>5</vt:i4>
      </vt:variant>
      <vt:variant>
        <vt:lpwstr/>
      </vt:variant>
      <vt:variant>
        <vt:lpwstr>_Toc67336940</vt:lpwstr>
      </vt:variant>
      <vt:variant>
        <vt:i4>1245232</vt:i4>
      </vt:variant>
      <vt:variant>
        <vt:i4>566</vt:i4>
      </vt:variant>
      <vt:variant>
        <vt:i4>0</vt:i4>
      </vt:variant>
      <vt:variant>
        <vt:i4>5</vt:i4>
      </vt:variant>
      <vt:variant>
        <vt:lpwstr/>
      </vt:variant>
      <vt:variant>
        <vt:lpwstr>_Toc67336939</vt:lpwstr>
      </vt:variant>
      <vt:variant>
        <vt:i4>1179696</vt:i4>
      </vt:variant>
      <vt:variant>
        <vt:i4>560</vt:i4>
      </vt:variant>
      <vt:variant>
        <vt:i4>0</vt:i4>
      </vt:variant>
      <vt:variant>
        <vt:i4>5</vt:i4>
      </vt:variant>
      <vt:variant>
        <vt:lpwstr/>
      </vt:variant>
      <vt:variant>
        <vt:lpwstr>_Toc67336938</vt:lpwstr>
      </vt:variant>
      <vt:variant>
        <vt:i4>1900592</vt:i4>
      </vt:variant>
      <vt:variant>
        <vt:i4>554</vt:i4>
      </vt:variant>
      <vt:variant>
        <vt:i4>0</vt:i4>
      </vt:variant>
      <vt:variant>
        <vt:i4>5</vt:i4>
      </vt:variant>
      <vt:variant>
        <vt:lpwstr/>
      </vt:variant>
      <vt:variant>
        <vt:lpwstr>_Toc67336937</vt:lpwstr>
      </vt:variant>
      <vt:variant>
        <vt:i4>1835056</vt:i4>
      </vt:variant>
      <vt:variant>
        <vt:i4>548</vt:i4>
      </vt:variant>
      <vt:variant>
        <vt:i4>0</vt:i4>
      </vt:variant>
      <vt:variant>
        <vt:i4>5</vt:i4>
      </vt:variant>
      <vt:variant>
        <vt:lpwstr/>
      </vt:variant>
      <vt:variant>
        <vt:lpwstr>_Toc67336936</vt:lpwstr>
      </vt:variant>
      <vt:variant>
        <vt:i4>2031664</vt:i4>
      </vt:variant>
      <vt:variant>
        <vt:i4>542</vt:i4>
      </vt:variant>
      <vt:variant>
        <vt:i4>0</vt:i4>
      </vt:variant>
      <vt:variant>
        <vt:i4>5</vt:i4>
      </vt:variant>
      <vt:variant>
        <vt:lpwstr/>
      </vt:variant>
      <vt:variant>
        <vt:lpwstr>_Toc67336935</vt:lpwstr>
      </vt:variant>
      <vt:variant>
        <vt:i4>1966128</vt:i4>
      </vt:variant>
      <vt:variant>
        <vt:i4>536</vt:i4>
      </vt:variant>
      <vt:variant>
        <vt:i4>0</vt:i4>
      </vt:variant>
      <vt:variant>
        <vt:i4>5</vt:i4>
      </vt:variant>
      <vt:variant>
        <vt:lpwstr/>
      </vt:variant>
      <vt:variant>
        <vt:lpwstr>_Toc67336934</vt:lpwstr>
      </vt:variant>
      <vt:variant>
        <vt:i4>1638448</vt:i4>
      </vt:variant>
      <vt:variant>
        <vt:i4>530</vt:i4>
      </vt:variant>
      <vt:variant>
        <vt:i4>0</vt:i4>
      </vt:variant>
      <vt:variant>
        <vt:i4>5</vt:i4>
      </vt:variant>
      <vt:variant>
        <vt:lpwstr/>
      </vt:variant>
      <vt:variant>
        <vt:lpwstr>_Toc67336933</vt:lpwstr>
      </vt:variant>
      <vt:variant>
        <vt:i4>1572912</vt:i4>
      </vt:variant>
      <vt:variant>
        <vt:i4>524</vt:i4>
      </vt:variant>
      <vt:variant>
        <vt:i4>0</vt:i4>
      </vt:variant>
      <vt:variant>
        <vt:i4>5</vt:i4>
      </vt:variant>
      <vt:variant>
        <vt:lpwstr/>
      </vt:variant>
      <vt:variant>
        <vt:lpwstr>_Toc67336932</vt:lpwstr>
      </vt:variant>
      <vt:variant>
        <vt:i4>1769520</vt:i4>
      </vt:variant>
      <vt:variant>
        <vt:i4>518</vt:i4>
      </vt:variant>
      <vt:variant>
        <vt:i4>0</vt:i4>
      </vt:variant>
      <vt:variant>
        <vt:i4>5</vt:i4>
      </vt:variant>
      <vt:variant>
        <vt:lpwstr/>
      </vt:variant>
      <vt:variant>
        <vt:lpwstr>_Toc67336931</vt:lpwstr>
      </vt:variant>
      <vt:variant>
        <vt:i4>1703984</vt:i4>
      </vt:variant>
      <vt:variant>
        <vt:i4>512</vt:i4>
      </vt:variant>
      <vt:variant>
        <vt:i4>0</vt:i4>
      </vt:variant>
      <vt:variant>
        <vt:i4>5</vt:i4>
      </vt:variant>
      <vt:variant>
        <vt:lpwstr/>
      </vt:variant>
      <vt:variant>
        <vt:lpwstr>_Toc67336930</vt:lpwstr>
      </vt:variant>
      <vt:variant>
        <vt:i4>1245233</vt:i4>
      </vt:variant>
      <vt:variant>
        <vt:i4>506</vt:i4>
      </vt:variant>
      <vt:variant>
        <vt:i4>0</vt:i4>
      </vt:variant>
      <vt:variant>
        <vt:i4>5</vt:i4>
      </vt:variant>
      <vt:variant>
        <vt:lpwstr/>
      </vt:variant>
      <vt:variant>
        <vt:lpwstr>_Toc67336929</vt:lpwstr>
      </vt:variant>
      <vt:variant>
        <vt:i4>1179697</vt:i4>
      </vt:variant>
      <vt:variant>
        <vt:i4>500</vt:i4>
      </vt:variant>
      <vt:variant>
        <vt:i4>0</vt:i4>
      </vt:variant>
      <vt:variant>
        <vt:i4>5</vt:i4>
      </vt:variant>
      <vt:variant>
        <vt:lpwstr/>
      </vt:variant>
      <vt:variant>
        <vt:lpwstr>_Toc67336928</vt:lpwstr>
      </vt:variant>
      <vt:variant>
        <vt:i4>1900593</vt:i4>
      </vt:variant>
      <vt:variant>
        <vt:i4>494</vt:i4>
      </vt:variant>
      <vt:variant>
        <vt:i4>0</vt:i4>
      </vt:variant>
      <vt:variant>
        <vt:i4>5</vt:i4>
      </vt:variant>
      <vt:variant>
        <vt:lpwstr/>
      </vt:variant>
      <vt:variant>
        <vt:lpwstr>_Toc67336927</vt:lpwstr>
      </vt:variant>
      <vt:variant>
        <vt:i4>1835057</vt:i4>
      </vt:variant>
      <vt:variant>
        <vt:i4>488</vt:i4>
      </vt:variant>
      <vt:variant>
        <vt:i4>0</vt:i4>
      </vt:variant>
      <vt:variant>
        <vt:i4>5</vt:i4>
      </vt:variant>
      <vt:variant>
        <vt:lpwstr/>
      </vt:variant>
      <vt:variant>
        <vt:lpwstr>_Toc67336926</vt:lpwstr>
      </vt:variant>
      <vt:variant>
        <vt:i4>2031665</vt:i4>
      </vt:variant>
      <vt:variant>
        <vt:i4>482</vt:i4>
      </vt:variant>
      <vt:variant>
        <vt:i4>0</vt:i4>
      </vt:variant>
      <vt:variant>
        <vt:i4>5</vt:i4>
      </vt:variant>
      <vt:variant>
        <vt:lpwstr/>
      </vt:variant>
      <vt:variant>
        <vt:lpwstr>_Toc67336925</vt:lpwstr>
      </vt:variant>
      <vt:variant>
        <vt:i4>1966129</vt:i4>
      </vt:variant>
      <vt:variant>
        <vt:i4>476</vt:i4>
      </vt:variant>
      <vt:variant>
        <vt:i4>0</vt:i4>
      </vt:variant>
      <vt:variant>
        <vt:i4>5</vt:i4>
      </vt:variant>
      <vt:variant>
        <vt:lpwstr/>
      </vt:variant>
      <vt:variant>
        <vt:lpwstr>_Toc67336924</vt:lpwstr>
      </vt:variant>
      <vt:variant>
        <vt:i4>1638449</vt:i4>
      </vt:variant>
      <vt:variant>
        <vt:i4>470</vt:i4>
      </vt:variant>
      <vt:variant>
        <vt:i4>0</vt:i4>
      </vt:variant>
      <vt:variant>
        <vt:i4>5</vt:i4>
      </vt:variant>
      <vt:variant>
        <vt:lpwstr/>
      </vt:variant>
      <vt:variant>
        <vt:lpwstr>_Toc67336923</vt:lpwstr>
      </vt:variant>
      <vt:variant>
        <vt:i4>1572913</vt:i4>
      </vt:variant>
      <vt:variant>
        <vt:i4>464</vt:i4>
      </vt:variant>
      <vt:variant>
        <vt:i4>0</vt:i4>
      </vt:variant>
      <vt:variant>
        <vt:i4>5</vt:i4>
      </vt:variant>
      <vt:variant>
        <vt:lpwstr/>
      </vt:variant>
      <vt:variant>
        <vt:lpwstr>_Toc67336922</vt:lpwstr>
      </vt:variant>
      <vt:variant>
        <vt:i4>1769521</vt:i4>
      </vt:variant>
      <vt:variant>
        <vt:i4>458</vt:i4>
      </vt:variant>
      <vt:variant>
        <vt:i4>0</vt:i4>
      </vt:variant>
      <vt:variant>
        <vt:i4>5</vt:i4>
      </vt:variant>
      <vt:variant>
        <vt:lpwstr/>
      </vt:variant>
      <vt:variant>
        <vt:lpwstr>_Toc67336921</vt:lpwstr>
      </vt:variant>
      <vt:variant>
        <vt:i4>1703985</vt:i4>
      </vt:variant>
      <vt:variant>
        <vt:i4>452</vt:i4>
      </vt:variant>
      <vt:variant>
        <vt:i4>0</vt:i4>
      </vt:variant>
      <vt:variant>
        <vt:i4>5</vt:i4>
      </vt:variant>
      <vt:variant>
        <vt:lpwstr/>
      </vt:variant>
      <vt:variant>
        <vt:lpwstr>_Toc67336920</vt:lpwstr>
      </vt:variant>
      <vt:variant>
        <vt:i4>1245234</vt:i4>
      </vt:variant>
      <vt:variant>
        <vt:i4>446</vt:i4>
      </vt:variant>
      <vt:variant>
        <vt:i4>0</vt:i4>
      </vt:variant>
      <vt:variant>
        <vt:i4>5</vt:i4>
      </vt:variant>
      <vt:variant>
        <vt:lpwstr/>
      </vt:variant>
      <vt:variant>
        <vt:lpwstr>_Toc67336919</vt:lpwstr>
      </vt:variant>
      <vt:variant>
        <vt:i4>1179698</vt:i4>
      </vt:variant>
      <vt:variant>
        <vt:i4>440</vt:i4>
      </vt:variant>
      <vt:variant>
        <vt:i4>0</vt:i4>
      </vt:variant>
      <vt:variant>
        <vt:i4>5</vt:i4>
      </vt:variant>
      <vt:variant>
        <vt:lpwstr/>
      </vt:variant>
      <vt:variant>
        <vt:lpwstr>_Toc67336918</vt:lpwstr>
      </vt:variant>
      <vt:variant>
        <vt:i4>1900594</vt:i4>
      </vt:variant>
      <vt:variant>
        <vt:i4>434</vt:i4>
      </vt:variant>
      <vt:variant>
        <vt:i4>0</vt:i4>
      </vt:variant>
      <vt:variant>
        <vt:i4>5</vt:i4>
      </vt:variant>
      <vt:variant>
        <vt:lpwstr/>
      </vt:variant>
      <vt:variant>
        <vt:lpwstr>_Toc67336917</vt:lpwstr>
      </vt:variant>
      <vt:variant>
        <vt:i4>1835058</vt:i4>
      </vt:variant>
      <vt:variant>
        <vt:i4>428</vt:i4>
      </vt:variant>
      <vt:variant>
        <vt:i4>0</vt:i4>
      </vt:variant>
      <vt:variant>
        <vt:i4>5</vt:i4>
      </vt:variant>
      <vt:variant>
        <vt:lpwstr/>
      </vt:variant>
      <vt:variant>
        <vt:lpwstr>_Toc67336916</vt:lpwstr>
      </vt:variant>
      <vt:variant>
        <vt:i4>2031666</vt:i4>
      </vt:variant>
      <vt:variant>
        <vt:i4>422</vt:i4>
      </vt:variant>
      <vt:variant>
        <vt:i4>0</vt:i4>
      </vt:variant>
      <vt:variant>
        <vt:i4>5</vt:i4>
      </vt:variant>
      <vt:variant>
        <vt:lpwstr/>
      </vt:variant>
      <vt:variant>
        <vt:lpwstr>_Toc67336915</vt:lpwstr>
      </vt:variant>
      <vt:variant>
        <vt:i4>1966130</vt:i4>
      </vt:variant>
      <vt:variant>
        <vt:i4>416</vt:i4>
      </vt:variant>
      <vt:variant>
        <vt:i4>0</vt:i4>
      </vt:variant>
      <vt:variant>
        <vt:i4>5</vt:i4>
      </vt:variant>
      <vt:variant>
        <vt:lpwstr/>
      </vt:variant>
      <vt:variant>
        <vt:lpwstr>_Toc67336914</vt:lpwstr>
      </vt:variant>
      <vt:variant>
        <vt:i4>1638450</vt:i4>
      </vt:variant>
      <vt:variant>
        <vt:i4>410</vt:i4>
      </vt:variant>
      <vt:variant>
        <vt:i4>0</vt:i4>
      </vt:variant>
      <vt:variant>
        <vt:i4>5</vt:i4>
      </vt:variant>
      <vt:variant>
        <vt:lpwstr/>
      </vt:variant>
      <vt:variant>
        <vt:lpwstr>_Toc67336913</vt:lpwstr>
      </vt:variant>
      <vt:variant>
        <vt:i4>1572914</vt:i4>
      </vt:variant>
      <vt:variant>
        <vt:i4>404</vt:i4>
      </vt:variant>
      <vt:variant>
        <vt:i4>0</vt:i4>
      </vt:variant>
      <vt:variant>
        <vt:i4>5</vt:i4>
      </vt:variant>
      <vt:variant>
        <vt:lpwstr/>
      </vt:variant>
      <vt:variant>
        <vt:lpwstr>_Toc67336912</vt:lpwstr>
      </vt:variant>
      <vt:variant>
        <vt:i4>1769522</vt:i4>
      </vt:variant>
      <vt:variant>
        <vt:i4>398</vt:i4>
      </vt:variant>
      <vt:variant>
        <vt:i4>0</vt:i4>
      </vt:variant>
      <vt:variant>
        <vt:i4>5</vt:i4>
      </vt:variant>
      <vt:variant>
        <vt:lpwstr/>
      </vt:variant>
      <vt:variant>
        <vt:lpwstr>_Toc67336911</vt:lpwstr>
      </vt:variant>
      <vt:variant>
        <vt:i4>1703986</vt:i4>
      </vt:variant>
      <vt:variant>
        <vt:i4>392</vt:i4>
      </vt:variant>
      <vt:variant>
        <vt:i4>0</vt:i4>
      </vt:variant>
      <vt:variant>
        <vt:i4>5</vt:i4>
      </vt:variant>
      <vt:variant>
        <vt:lpwstr/>
      </vt:variant>
      <vt:variant>
        <vt:lpwstr>_Toc67336910</vt:lpwstr>
      </vt:variant>
      <vt:variant>
        <vt:i4>1245235</vt:i4>
      </vt:variant>
      <vt:variant>
        <vt:i4>386</vt:i4>
      </vt:variant>
      <vt:variant>
        <vt:i4>0</vt:i4>
      </vt:variant>
      <vt:variant>
        <vt:i4>5</vt:i4>
      </vt:variant>
      <vt:variant>
        <vt:lpwstr/>
      </vt:variant>
      <vt:variant>
        <vt:lpwstr>_Toc67336909</vt:lpwstr>
      </vt:variant>
      <vt:variant>
        <vt:i4>1179699</vt:i4>
      </vt:variant>
      <vt:variant>
        <vt:i4>380</vt:i4>
      </vt:variant>
      <vt:variant>
        <vt:i4>0</vt:i4>
      </vt:variant>
      <vt:variant>
        <vt:i4>5</vt:i4>
      </vt:variant>
      <vt:variant>
        <vt:lpwstr/>
      </vt:variant>
      <vt:variant>
        <vt:lpwstr>_Toc67336908</vt:lpwstr>
      </vt:variant>
      <vt:variant>
        <vt:i4>1900595</vt:i4>
      </vt:variant>
      <vt:variant>
        <vt:i4>374</vt:i4>
      </vt:variant>
      <vt:variant>
        <vt:i4>0</vt:i4>
      </vt:variant>
      <vt:variant>
        <vt:i4>5</vt:i4>
      </vt:variant>
      <vt:variant>
        <vt:lpwstr/>
      </vt:variant>
      <vt:variant>
        <vt:lpwstr>_Toc67336907</vt:lpwstr>
      </vt:variant>
      <vt:variant>
        <vt:i4>1835059</vt:i4>
      </vt:variant>
      <vt:variant>
        <vt:i4>368</vt:i4>
      </vt:variant>
      <vt:variant>
        <vt:i4>0</vt:i4>
      </vt:variant>
      <vt:variant>
        <vt:i4>5</vt:i4>
      </vt:variant>
      <vt:variant>
        <vt:lpwstr/>
      </vt:variant>
      <vt:variant>
        <vt:lpwstr>_Toc67336906</vt:lpwstr>
      </vt:variant>
      <vt:variant>
        <vt:i4>2031667</vt:i4>
      </vt:variant>
      <vt:variant>
        <vt:i4>362</vt:i4>
      </vt:variant>
      <vt:variant>
        <vt:i4>0</vt:i4>
      </vt:variant>
      <vt:variant>
        <vt:i4>5</vt:i4>
      </vt:variant>
      <vt:variant>
        <vt:lpwstr/>
      </vt:variant>
      <vt:variant>
        <vt:lpwstr>_Toc67336905</vt:lpwstr>
      </vt:variant>
      <vt:variant>
        <vt:i4>1966131</vt:i4>
      </vt:variant>
      <vt:variant>
        <vt:i4>356</vt:i4>
      </vt:variant>
      <vt:variant>
        <vt:i4>0</vt:i4>
      </vt:variant>
      <vt:variant>
        <vt:i4>5</vt:i4>
      </vt:variant>
      <vt:variant>
        <vt:lpwstr/>
      </vt:variant>
      <vt:variant>
        <vt:lpwstr>_Toc67336904</vt:lpwstr>
      </vt:variant>
      <vt:variant>
        <vt:i4>1638451</vt:i4>
      </vt:variant>
      <vt:variant>
        <vt:i4>350</vt:i4>
      </vt:variant>
      <vt:variant>
        <vt:i4>0</vt:i4>
      </vt:variant>
      <vt:variant>
        <vt:i4>5</vt:i4>
      </vt:variant>
      <vt:variant>
        <vt:lpwstr/>
      </vt:variant>
      <vt:variant>
        <vt:lpwstr>_Toc67336903</vt:lpwstr>
      </vt:variant>
      <vt:variant>
        <vt:i4>1572915</vt:i4>
      </vt:variant>
      <vt:variant>
        <vt:i4>344</vt:i4>
      </vt:variant>
      <vt:variant>
        <vt:i4>0</vt:i4>
      </vt:variant>
      <vt:variant>
        <vt:i4>5</vt:i4>
      </vt:variant>
      <vt:variant>
        <vt:lpwstr/>
      </vt:variant>
      <vt:variant>
        <vt:lpwstr>_Toc67336902</vt:lpwstr>
      </vt:variant>
      <vt:variant>
        <vt:i4>1769523</vt:i4>
      </vt:variant>
      <vt:variant>
        <vt:i4>338</vt:i4>
      </vt:variant>
      <vt:variant>
        <vt:i4>0</vt:i4>
      </vt:variant>
      <vt:variant>
        <vt:i4>5</vt:i4>
      </vt:variant>
      <vt:variant>
        <vt:lpwstr/>
      </vt:variant>
      <vt:variant>
        <vt:lpwstr>_Toc67336901</vt:lpwstr>
      </vt:variant>
      <vt:variant>
        <vt:i4>1703987</vt:i4>
      </vt:variant>
      <vt:variant>
        <vt:i4>332</vt:i4>
      </vt:variant>
      <vt:variant>
        <vt:i4>0</vt:i4>
      </vt:variant>
      <vt:variant>
        <vt:i4>5</vt:i4>
      </vt:variant>
      <vt:variant>
        <vt:lpwstr/>
      </vt:variant>
      <vt:variant>
        <vt:lpwstr>_Toc67336900</vt:lpwstr>
      </vt:variant>
      <vt:variant>
        <vt:i4>1179706</vt:i4>
      </vt:variant>
      <vt:variant>
        <vt:i4>326</vt:i4>
      </vt:variant>
      <vt:variant>
        <vt:i4>0</vt:i4>
      </vt:variant>
      <vt:variant>
        <vt:i4>5</vt:i4>
      </vt:variant>
      <vt:variant>
        <vt:lpwstr/>
      </vt:variant>
      <vt:variant>
        <vt:lpwstr>_Toc67336899</vt:lpwstr>
      </vt:variant>
      <vt:variant>
        <vt:i4>1245242</vt:i4>
      </vt:variant>
      <vt:variant>
        <vt:i4>320</vt:i4>
      </vt:variant>
      <vt:variant>
        <vt:i4>0</vt:i4>
      </vt:variant>
      <vt:variant>
        <vt:i4>5</vt:i4>
      </vt:variant>
      <vt:variant>
        <vt:lpwstr/>
      </vt:variant>
      <vt:variant>
        <vt:lpwstr>_Toc67336898</vt:lpwstr>
      </vt:variant>
      <vt:variant>
        <vt:i4>1835066</vt:i4>
      </vt:variant>
      <vt:variant>
        <vt:i4>314</vt:i4>
      </vt:variant>
      <vt:variant>
        <vt:i4>0</vt:i4>
      </vt:variant>
      <vt:variant>
        <vt:i4>5</vt:i4>
      </vt:variant>
      <vt:variant>
        <vt:lpwstr/>
      </vt:variant>
      <vt:variant>
        <vt:lpwstr>_Toc67336897</vt:lpwstr>
      </vt:variant>
      <vt:variant>
        <vt:i4>1900602</vt:i4>
      </vt:variant>
      <vt:variant>
        <vt:i4>308</vt:i4>
      </vt:variant>
      <vt:variant>
        <vt:i4>0</vt:i4>
      </vt:variant>
      <vt:variant>
        <vt:i4>5</vt:i4>
      </vt:variant>
      <vt:variant>
        <vt:lpwstr/>
      </vt:variant>
      <vt:variant>
        <vt:lpwstr>_Toc67336896</vt:lpwstr>
      </vt:variant>
      <vt:variant>
        <vt:i4>1966138</vt:i4>
      </vt:variant>
      <vt:variant>
        <vt:i4>302</vt:i4>
      </vt:variant>
      <vt:variant>
        <vt:i4>0</vt:i4>
      </vt:variant>
      <vt:variant>
        <vt:i4>5</vt:i4>
      </vt:variant>
      <vt:variant>
        <vt:lpwstr/>
      </vt:variant>
      <vt:variant>
        <vt:lpwstr>_Toc67336895</vt:lpwstr>
      </vt:variant>
      <vt:variant>
        <vt:i4>2031674</vt:i4>
      </vt:variant>
      <vt:variant>
        <vt:i4>296</vt:i4>
      </vt:variant>
      <vt:variant>
        <vt:i4>0</vt:i4>
      </vt:variant>
      <vt:variant>
        <vt:i4>5</vt:i4>
      </vt:variant>
      <vt:variant>
        <vt:lpwstr/>
      </vt:variant>
      <vt:variant>
        <vt:lpwstr>_Toc67336894</vt:lpwstr>
      </vt:variant>
      <vt:variant>
        <vt:i4>1572922</vt:i4>
      </vt:variant>
      <vt:variant>
        <vt:i4>290</vt:i4>
      </vt:variant>
      <vt:variant>
        <vt:i4>0</vt:i4>
      </vt:variant>
      <vt:variant>
        <vt:i4>5</vt:i4>
      </vt:variant>
      <vt:variant>
        <vt:lpwstr/>
      </vt:variant>
      <vt:variant>
        <vt:lpwstr>_Toc67336893</vt:lpwstr>
      </vt:variant>
      <vt:variant>
        <vt:i4>1638458</vt:i4>
      </vt:variant>
      <vt:variant>
        <vt:i4>284</vt:i4>
      </vt:variant>
      <vt:variant>
        <vt:i4>0</vt:i4>
      </vt:variant>
      <vt:variant>
        <vt:i4>5</vt:i4>
      </vt:variant>
      <vt:variant>
        <vt:lpwstr/>
      </vt:variant>
      <vt:variant>
        <vt:lpwstr>_Toc67336892</vt:lpwstr>
      </vt:variant>
      <vt:variant>
        <vt:i4>1703994</vt:i4>
      </vt:variant>
      <vt:variant>
        <vt:i4>278</vt:i4>
      </vt:variant>
      <vt:variant>
        <vt:i4>0</vt:i4>
      </vt:variant>
      <vt:variant>
        <vt:i4>5</vt:i4>
      </vt:variant>
      <vt:variant>
        <vt:lpwstr/>
      </vt:variant>
      <vt:variant>
        <vt:lpwstr>_Toc67336891</vt:lpwstr>
      </vt:variant>
      <vt:variant>
        <vt:i4>1769530</vt:i4>
      </vt:variant>
      <vt:variant>
        <vt:i4>272</vt:i4>
      </vt:variant>
      <vt:variant>
        <vt:i4>0</vt:i4>
      </vt:variant>
      <vt:variant>
        <vt:i4>5</vt:i4>
      </vt:variant>
      <vt:variant>
        <vt:lpwstr/>
      </vt:variant>
      <vt:variant>
        <vt:lpwstr>_Toc67336890</vt:lpwstr>
      </vt:variant>
      <vt:variant>
        <vt:i4>1179707</vt:i4>
      </vt:variant>
      <vt:variant>
        <vt:i4>266</vt:i4>
      </vt:variant>
      <vt:variant>
        <vt:i4>0</vt:i4>
      </vt:variant>
      <vt:variant>
        <vt:i4>5</vt:i4>
      </vt:variant>
      <vt:variant>
        <vt:lpwstr/>
      </vt:variant>
      <vt:variant>
        <vt:lpwstr>_Toc67336889</vt:lpwstr>
      </vt:variant>
      <vt:variant>
        <vt:i4>1245243</vt:i4>
      </vt:variant>
      <vt:variant>
        <vt:i4>260</vt:i4>
      </vt:variant>
      <vt:variant>
        <vt:i4>0</vt:i4>
      </vt:variant>
      <vt:variant>
        <vt:i4>5</vt:i4>
      </vt:variant>
      <vt:variant>
        <vt:lpwstr/>
      </vt:variant>
      <vt:variant>
        <vt:lpwstr>_Toc67336888</vt:lpwstr>
      </vt:variant>
      <vt:variant>
        <vt:i4>1835067</vt:i4>
      </vt:variant>
      <vt:variant>
        <vt:i4>254</vt:i4>
      </vt:variant>
      <vt:variant>
        <vt:i4>0</vt:i4>
      </vt:variant>
      <vt:variant>
        <vt:i4>5</vt:i4>
      </vt:variant>
      <vt:variant>
        <vt:lpwstr/>
      </vt:variant>
      <vt:variant>
        <vt:lpwstr>_Toc67336887</vt:lpwstr>
      </vt:variant>
      <vt:variant>
        <vt:i4>1900603</vt:i4>
      </vt:variant>
      <vt:variant>
        <vt:i4>248</vt:i4>
      </vt:variant>
      <vt:variant>
        <vt:i4>0</vt:i4>
      </vt:variant>
      <vt:variant>
        <vt:i4>5</vt:i4>
      </vt:variant>
      <vt:variant>
        <vt:lpwstr/>
      </vt:variant>
      <vt:variant>
        <vt:lpwstr>_Toc67336886</vt:lpwstr>
      </vt:variant>
      <vt:variant>
        <vt:i4>1966139</vt:i4>
      </vt:variant>
      <vt:variant>
        <vt:i4>242</vt:i4>
      </vt:variant>
      <vt:variant>
        <vt:i4>0</vt:i4>
      </vt:variant>
      <vt:variant>
        <vt:i4>5</vt:i4>
      </vt:variant>
      <vt:variant>
        <vt:lpwstr/>
      </vt:variant>
      <vt:variant>
        <vt:lpwstr>_Toc67336885</vt:lpwstr>
      </vt:variant>
      <vt:variant>
        <vt:i4>2031675</vt:i4>
      </vt:variant>
      <vt:variant>
        <vt:i4>236</vt:i4>
      </vt:variant>
      <vt:variant>
        <vt:i4>0</vt:i4>
      </vt:variant>
      <vt:variant>
        <vt:i4>5</vt:i4>
      </vt:variant>
      <vt:variant>
        <vt:lpwstr/>
      </vt:variant>
      <vt:variant>
        <vt:lpwstr>_Toc67336884</vt:lpwstr>
      </vt:variant>
      <vt:variant>
        <vt:i4>1572923</vt:i4>
      </vt:variant>
      <vt:variant>
        <vt:i4>230</vt:i4>
      </vt:variant>
      <vt:variant>
        <vt:i4>0</vt:i4>
      </vt:variant>
      <vt:variant>
        <vt:i4>5</vt:i4>
      </vt:variant>
      <vt:variant>
        <vt:lpwstr/>
      </vt:variant>
      <vt:variant>
        <vt:lpwstr>_Toc67336883</vt:lpwstr>
      </vt:variant>
      <vt:variant>
        <vt:i4>1638459</vt:i4>
      </vt:variant>
      <vt:variant>
        <vt:i4>224</vt:i4>
      </vt:variant>
      <vt:variant>
        <vt:i4>0</vt:i4>
      </vt:variant>
      <vt:variant>
        <vt:i4>5</vt:i4>
      </vt:variant>
      <vt:variant>
        <vt:lpwstr/>
      </vt:variant>
      <vt:variant>
        <vt:lpwstr>_Toc67336882</vt:lpwstr>
      </vt:variant>
      <vt:variant>
        <vt:i4>1703995</vt:i4>
      </vt:variant>
      <vt:variant>
        <vt:i4>218</vt:i4>
      </vt:variant>
      <vt:variant>
        <vt:i4>0</vt:i4>
      </vt:variant>
      <vt:variant>
        <vt:i4>5</vt:i4>
      </vt:variant>
      <vt:variant>
        <vt:lpwstr/>
      </vt:variant>
      <vt:variant>
        <vt:lpwstr>_Toc67336881</vt:lpwstr>
      </vt:variant>
      <vt:variant>
        <vt:i4>1769531</vt:i4>
      </vt:variant>
      <vt:variant>
        <vt:i4>212</vt:i4>
      </vt:variant>
      <vt:variant>
        <vt:i4>0</vt:i4>
      </vt:variant>
      <vt:variant>
        <vt:i4>5</vt:i4>
      </vt:variant>
      <vt:variant>
        <vt:lpwstr/>
      </vt:variant>
      <vt:variant>
        <vt:lpwstr>_Toc67336880</vt:lpwstr>
      </vt:variant>
      <vt:variant>
        <vt:i4>1179700</vt:i4>
      </vt:variant>
      <vt:variant>
        <vt:i4>206</vt:i4>
      </vt:variant>
      <vt:variant>
        <vt:i4>0</vt:i4>
      </vt:variant>
      <vt:variant>
        <vt:i4>5</vt:i4>
      </vt:variant>
      <vt:variant>
        <vt:lpwstr/>
      </vt:variant>
      <vt:variant>
        <vt:lpwstr>_Toc67336879</vt:lpwstr>
      </vt:variant>
      <vt:variant>
        <vt:i4>1245236</vt:i4>
      </vt:variant>
      <vt:variant>
        <vt:i4>200</vt:i4>
      </vt:variant>
      <vt:variant>
        <vt:i4>0</vt:i4>
      </vt:variant>
      <vt:variant>
        <vt:i4>5</vt:i4>
      </vt:variant>
      <vt:variant>
        <vt:lpwstr/>
      </vt:variant>
      <vt:variant>
        <vt:lpwstr>_Toc67336878</vt:lpwstr>
      </vt:variant>
      <vt:variant>
        <vt:i4>1835060</vt:i4>
      </vt:variant>
      <vt:variant>
        <vt:i4>194</vt:i4>
      </vt:variant>
      <vt:variant>
        <vt:i4>0</vt:i4>
      </vt:variant>
      <vt:variant>
        <vt:i4>5</vt:i4>
      </vt:variant>
      <vt:variant>
        <vt:lpwstr/>
      </vt:variant>
      <vt:variant>
        <vt:lpwstr>_Toc67336877</vt:lpwstr>
      </vt:variant>
      <vt:variant>
        <vt:i4>1900596</vt:i4>
      </vt:variant>
      <vt:variant>
        <vt:i4>188</vt:i4>
      </vt:variant>
      <vt:variant>
        <vt:i4>0</vt:i4>
      </vt:variant>
      <vt:variant>
        <vt:i4>5</vt:i4>
      </vt:variant>
      <vt:variant>
        <vt:lpwstr/>
      </vt:variant>
      <vt:variant>
        <vt:lpwstr>_Toc67336876</vt:lpwstr>
      </vt:variant>
      <vt:variant>
        <vt:i4>1966132</vt:i4>
      </vt:variant>
      <vt:variant>
        <vt:i4>182</vt:i4>
      </vt:variant>
      <vt:variant>
        <vt:i4>0</vt:i4>
      </vt:variant>
      <vt:variant>
        <vt:i4>5</vt:i4>
      </vt:variant>
      <vt:variant>
        <vt:lpwstr/>
      </vt:variant>
      <vt:variant>
        <vt:lpwstr>_Toc67336875</vt:lpwstr>
      </vt:variant>
      <vt:variant>
        <vt:i4>2031668</vt:i4>
      </vt:variant>
      <vt:variant>
        <vt:i4>176</vt:i4>
      </vt:variant>
      <vt:variant>
        <vt:i4>0</vt:i4>
      </vt:variant>
      <vt:variant>
        <vt:i4>5</vt:i4>
      </vt:variant>
      <vt:variant>
        <vt:lpwstr/>
      </vt:variant>
      <vt:variant>
        <vt:lpwstr>_Toc67336874</vt:lpwstr>
      </vt:variant>
      <vt:variant>
        <vt:i4>1572916</vt:i4>
      </vt:variant>
      <vt:variant>
        <vt:i4>170</vt:i4>
      </vt:variant>
      <vt:variant>
        <vt:i4>0</vt:i4>
      </vt:variant>
      <vt:variant>
        <vt:i4>5</vt:i4>
      </vt:variant>
      <vt:variant>
        <vt:lpwstr/>
      </vt:variant>
      <vt:variant>
        <vt:lpwstr>_Toc67336873</vt:lpwstr>
      </vt:variant>
      <vt:variant>
        <vt:i4>1638452</vt:i4>
      </vt:variant>
      <vt:variant>
        <vt:i4>164</vt:i4>
      </vt:variant>
      <vt:variant>
        <vt:i4>0</vt:i4>
      </vt:variant>
      <vt:variant>
        <vt:i4>5</vt:i4>
      </vt:variant>
      <vt:variant>
        <vt:lpwstr/>
      </vt:variant>
      <vt:variant>
        <vt:lpwstr>_Toc67336872</vt:lpwstr>
      </vt:variant>
      <vt:variant>
        <vt:i4>1703988</vt:i4>
      </vt:variant>
      <vt:variant>
        <vt:i4>158</vt:i4>
      </vt:variant>
      <vt:variant>
        <vt:i4>0</vt:i4>
      </vt:variant>
      <vt:variant>
        <vt:i4>5</vt:i4>
      </vt:variant>
      <vt:variant>
        <vt:lpwstr/>
      </vt:variant>
      <vt:variant>
        <vt:lpwstr>_Toc67336871</vt:lpwstr>
      </vt:variant>
      <vt:variant>
        <vt:i4>1769524</vt:i4>
      </vt:variant>
      <vt:variant>
        <vt:i4>152</vt:i4>
      </vt:variant>
      <vt:variant>
        <vt:i4>0</vt:i4>
      </vt:variant>
      <vt:variant>
        <vt:i4>5</vt:i4>
      </vt:variant>
      <vt:variant>
        <vt:lpwstr/>
      </vt:variant>
      <vt:variant>
        <vt:lpwstr>_Toc67336870</vt:lpwstr>
      </vt:variant>
      <vt:variant>
        <vt:i4>1179701</vt:i4>
      </vt:variant>
      <vt:variant>
        <vt:i4>146</vt:i4>
      </vt:variant>
      <vt:variant>
        <vt:i4>0</vt:i4>
      </vt:variant>
      <vt:variant>
        <vt:i4>5</vt:i4>
      </vt:variant>
      <vt:variant>
        <vt:lpwstr/>
      </vt:variant>
      <vt:variant>
        <vt:lpwstr>_Toc67336869</vt:lpwstr>
      </vt:variant>
      <vt:variant>
        <vt:i4>1245237</vt:i4>
      </vt:variant>
      <vt:variant>
        <vt:i4>140</vt:i4>
      </vt:variant>
      <vt:variant>
        <vt:i4>0</vt:i4>
      </vt:variant>
      <vt:variant>
        <vt:i4>5</vt:i4>
      </vt:variant>
      <vt:variant>
        <vt:lpwstr/>
      </vt:variant>
      <vt:variant>
        <vt:lpwstr>_Toc67336868</vt:lpwstr>
      </vt:variant>
      <vt:variant>
        <vt:i4>1835061</vt:i4>
      </vt:variant>
      <vt:variant>
        <vt:i4>134</vt:i4>
      </vt:variant>
      <vt:variant>
        <vt:i4>0</vt:i4>
      </vt:variant>
      <vt:variant>
        <vt:i4>5</vt:i4>
      </vt:variant>
      <vt:variant>
        <vt:lpwstr/>
      </vt:variant>
      <vt:variant>
        <vt:lpwstr>_Toc67336867</vt:lpwstr>
      </vt:variant>
      <vt:variant>
        <vt:i4>1900597</vt:i4>
      </vt:variant>
      <vt:variant>
        <vt:i4>128</vt:i4>
      </vt:variant>
      <vt:variant>
        <vt:i4>0</vt:i4>
      </vt:variant>
      <vt:variant>
        <vt:i4>5</vt:i4>
      </vt:variant>
      <vt:variant>
        <vt:lpwstr/>
      </vt:variant>
      <vt:variant>
        <vt:lpwstr>_Toc67336866</vt:lpwstr>
      </vt:variant>
      <vt:variant>
        <vt:i4>1966133</vt:i4>
      </vt:variant>
      <vt:variant>
        <vt:i4>122</vt:i4>
      </vt:variant>
      <vt:variant>
        <vt:i4>0</vt:i4>
      </vt:variant>
      <vt:variant>
        <vt:i4>5</vt:i4>
      </vt:variant>
      <vt:variant>
        <vt:lpwstr/>
      </vt:variant>
      <vt:variant>
        <vt:lpwstr>_Toc67336865</vt:lpwstr>
      </vt:variant>
      <vt:variant>
        <vt:i4>2031669</vt:i4>
      </vt:variant>
      <vt:variant>
        <vt:i4>116</vt:i4>
      </vt:variant>
      <vt:variant>
        <vt:i4>0</vt:i4>
      </vt:variant>
      <vt:variant>
        <vt:i4>5</vt:i4>
      </vt:variant>
      <vt:variant>
        <vt:lpwstr/>
      </vt:variant>
      <vt:variant>
        <vt:lpwstr>_Toc67336864</vt:lpwstr>
      </vt:variant>
      <vt:variant>
        <vt:i4>1572917</vt:i4>
      </vt:variant>
      <vt:variant>
        <vt:i4>110</vt:i4>
      </vt:variant>
      <vt:variant>
        <vt:i4>0</vt:i4>
      </vt:variant>
      <vt:variant>
        <vt:i4>5</vt:i4>
      </vt:variant>
      <vt:variant>
        <vt:lpwstr/>
      </vt:variant>
      <vt:variant>
        <vt:lpwstr>_Toc67336863</vt:lpwstr>
      </vt:variant>
      <vt:variant>
        <vt:i4>1638453</vt:i4>
      </vt:variant>
      <vt:variant>
        <vt:i4>104</vt:i4>
      </vt:variant>
      <vt:variant>
        <vt:i4>0</vt:i4>
      </vt:variant>
      <vt:variant>
        <vt:i4>5</vt:i4>
      </vt:variant>
      <vt:variant>
        <vt:lpwstr/>
      </vt:variant>
      <vt:variant>
        <vt:lpwstr>_Toc67336862</vt:lpwstr>
      </vt:variant>
      <vt:variant>
        <vt:i4>1703989</vt:i4>
      </vt:variant>
      <vt:variant>
        <vt:i4>98</vt:i4>
      </vt:variant>
      <vt:variant>
        <vt:i4>0</vt:i4>
      </vt:variant>
      <vt:variant>
        <vt:i4>5</vt:i4>
      </vt:variant>
      <vt:variant>
        <vt:lpwstr/>
      </vt:variant>
      <vt:variant>
        <vt:lpwstr>_Toc67336861</vt:lpwstr>
      </vt:variant>
      <vt:variant>
        <vt:i4>1769525</vt:i4>
      </vt:variant>
      <vt:variant>
        <vt:i4>92</vt:i4>
      </vt:variant>
      <vt:variant>
        <vt:i4>0</vt:i4>
      </vt:variant>
      <vt:variant>
        <vt:i4>5</vt:i4>
      </vt:variant>
      <vt:variant>
        <vt:lpwstr/>
      </vt:variant>
      <vt:variant>
        <vt:lpwstr>_Toc67336860</vt:lpwstr>
      </vt:variant>
      <vt:variant>
        <vt:i4>1179702</vt:i4>
      </vt:variant>
      <vt:variant>
        <vt:i4>86</vt:i4>
      </vt:variant>
      <vt:variant>
        <vt:i4>0</vt:i4>
      </vt:variant>
      <vt:variant>
        <vt:i4>5</vt:i4>
      </vt:variant>
      <vt:variant>
        <vt:lpwstr/>
      </vt:variant>
      <vt:variant>
        <vt:lpwstr>_Toc67336859</vt:lpwstr>
      </vt:variant>
      <vt:variant>
        <vt:i4>1245238</vt:i4>
      </vt:variant>
      <vt:variant>
        <vt:i4>80</vt:i4>
      </vt:variant>
      <vt:variant>
        <vt:i4>0</vt:i4>
      </vt:variant>
      <vt:variant>
        <vt:i4>5</vt:i4>
      </vt:variant>
      <vt:variant>
        <vt:lpwstr/>
      </vt:variant>
      <vt:variant>
        <vt:lpwstr>_Toc67336858</vt:lpwstr>
      </vt:variant>
      <vt:variant>
        <vt:i4>1835062</vt:i4>
      </vt:variant>
      <vt:variant>
        <vt:i4>74</vt:i4>
      </vt:variant>
      <vt:variant>
        <vt:i4>0</vt:i4>
      </vt:variant>
      <vt:variant>
        <vt:i4>5</vt:i4>
      </vt:variant>
      <vt:variant>
        <vt:lpwstr/>
      </vt:variant>
      <vt:variant>
        <vt:lpwstr>_Toc67336857</vt:lpwstr>
      </vt:variant>
      <vt:variant>
        <vt:i4>1900598</vt:i4>
      </vt:variant>
      <vt:variant>
        <vt:i4>68</vt:i4>
      </vt:variant>
      <vt:variant>
        <vt:i4>0</vt:i4>
      </vt:variant>
      <vt:variant>
        <vt:i4>5</vt:i4>
      </vt:variant>
      <vt:variant>
        <vt:lpwstr/>
      </vt:variant>
      <vt:variant>
        <vt:lpwstr>_Toc67336856</vt:lpwstr>
      </vt:variant>
      <vt:variant>
        <vt:i4>1966134</vt:i4>
      </vt:variant>
      <vt:variant>
        <vt:i4>62</vt:i4>
      </vt:variant>
      <vt:variant>
        <vt:i4>0</vt:i4>
      </vt:variant>
      <vt:variant>
        <vt:i4>5</vt:i4>
      </vt:variant>
      <vt:variant>
        <vt:lpwstr/>
      </vt:variant>
      <vt:variant>
        <vt:lpwstr>_Toc67336855</vt:lpwstr>
      </vt:variant>
      <vt:variant>
        <vt:i4>2031670</vt:i4>
      </vt:variant>
      <vt:variant>
        <vt:i4>56</vt:i4>
      </vt:variant>
      <vt:variant>
        <vt:i4>0</vt:i4>
      </vt:variant>
      <vt:variant>
        <vt:i4>5</vt:i4>
      </vt:variant>
      <vt:variant>
        <vt:lpwstr/>
      </vt:variant>
      <vt:variant>
        <vt:lpwstr>_Toc67336854</vt:lpwstr>
      </vt:variant>
      <vt:variant>
        <vt:i4>1572918</vt:i4>
      </vt:variant>
      <vt:variant>
        <vt:i4>50</vt:i4>
      </vt:variant>
      <vt:variant>
        <vt:i4>0</vt:i4>
      </vt:variant>
      <vt:variant>
        <vt:i4>5</vt:i4>
      </vt:variant>
      <vt:variant>
        <vt:lpwstr/>
      </vt:variant>
      <vt:variant>
        <vt:lpwstr>_Toc67336853</vt:lpwstr>
      </vt:variant>
      <vt:variant>
        <vt:i4>1638454</vt:i4>
      </vt:variant>
      <vt:variant>
        <vt:i4>44</vt:i4>
      </vt:variant>
      <vt:variant>
        <vt:i4>0</vt:i4>
      </vt:variant>
      <vt:variant>
        <vt:i4>5</vt:i4>
      </vt:variant>
      <vt:variant>
        <vt:lpwstr/>
      </vt:variant>
      <vt:variant>
        <vt:lpwstr>_Toc67336852</vt:lpwstr>
      </vt:variant>
      <vt:variant>
        <vt:i4>1703990</vt:i4>
      </vt:variant>
      <vt:variant>
        <vt:i4>38</vt:i4>
      </vt:variant>
      <vt:variant>
        <vt:i4>0</vt:i4>
      </vt:variant>
      <vt:variant>
        <vt:i4>5</vt:i4>
      </vt:variant>
      <vt:variant>
        <vt:lpwstr/>
      </vt:variant>
      <vt:variant>
        <vt:lpwstr>_Toc67336851</vt:lpwstr>
      </vt:variant>
      <vt:variant>
        <vt:i4>1769526</vt:i4>
      </vt:variant>
      <vt:variant>
        <vt:i4>32</vt:i4>
      </vt:variant>
      <vt:variant>
        <vt:i4>0</vt:i4>
      </vt:variant>
      <vt:variant>
        <vt:i4>5</vt:i4>
      </vt:variant>
      <vt:variant>
        <vt:lpwstr/>
      </vt:variant>
      <vt:variant>
        <vt:lpwstr>_Toc67336850</vt:lpwstr>
      </vt:variant>
      <vt:variant>
        <vt:i4>1179703</vt:i4>
      </vt:variant>
      <vt:variant>
        <vt:i4>26</vt:i4>
      </vt:variant>
      <vt:variant>
        <vt:i4>0</vt:i4>
      </vt:variant>
      <vt:variant>
        <vt:i4>5</vt:i4>
      </vt:variant>
      <vt:variant>
        <vt:lpwstr/>
      </vt:variant>
      <vt:variant>
        <vt:lpwstr>_Toc67336849</vt:lpwstr>
      </vt:variant>
      <vt:variant>
        <vt:i4>1245239</vt:i4>
      </vt:variant>
      <vt:variant>
        <vt:i4>20</vt:i4>
      </vt:variant>
      <vt:variant>
        <vt:i4>0</vt:i4>
      </vt:variant>
      <vt:variant>
        <vt:i4>5</vt:i4>
      </vt:variant>
      <vt:variant>
        <vt:lpwstr/>
      </vt:variant>
      <vt:variant>
        <vt:lpwstr>_Toc67336848</vt:lpwstr>
      </vt:variant>
      <vt:variant>
        <vt:i4>1835063</vt:i4>
      </vt:variant>
      <vt:variant>
        <vt:i4>14</vt:i4>
      </vt:variant>
      <vt:variant>
        <vt:i4>0</vt:i4>
      </vt:variant>
      <vt:variant>
        <vt:i4>5</vt:i4>
      </vt:variant>
      <vt:variant>
        <vt:lpwstr/>
      </vt:variant>
      <vt:variant>
        <vt:lpwstr>_Toc67336847</vt:lpwstr>
      </vt:variant>
      <vt:variant>
        <vt:i4>1900599</vt:i4>
      </vt:variant>
      <vt:variant>
        <vt:i4>8</vt:i4>
      </vt:variant>
      <vt:variant>
        <vt:i4>0</vt:i4>
      </vt:variant>
      <vt:variant>
        <vt:i4>5</vt:i4>
      </vt:variant>
      <vt:variant>
        <vt:lpwstr/>
      </vt:variant>
      <vt:variant>
        <vt:lpwstr>_Toc67336846</vt:lpwstr>
      </vt:variant>
      <vt:variant>
        <vt:i4>1966135</vt:i4>
      </vt:variant>
      <vt:variant>
        <vt:i4>2</vt:i4>
      </vt:variant>
      <vt:variant>
        <vt:i4>0</vt:i4>
      </vt:variant>
      <vt:variant>
        <vt:i4>5</vt:i4>
      </vt:variant>
      <vt:variant>
        <vt:lpwstr/>
      </vt:variant>
      <vt:variant>
        <vt:lpwstr>_Toc67336845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Simonsen</dc:creator>
  <cp:keywords/>
  <dc:description/>
  <cp:lastModifiedBy>Kasper Simonsen</cp:lastModifiedBy>
  <cp:revision>6</cp:revision>
  <cp:lastPrinted>2024-07-02T02:23:00Z</cp:lastPrinted>
  <dcterms:created xsi:type="dcterms:W3CDTF">2024-07-02T01:55:00Z</dcterms:created>
  <dcterms:modified xsi:type="dcterms:W3CDTF">2024-07-02T03:36:00Z</dcterms:modified>
</cp:coreProperties>
</file>