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159" w:type="dxa"/>
        <w:tblInd w:w="-30" w:type="dxa"/>
        <w:tblCellMar>
          <w:top w:w="55" w:type="dxa"/>
          <w:left w:w="70" w:type="dxa"/>
          <w:bottom w:w="13" w:type="dxa"/>
          <w:right w:w="80" w:type="dxa"/>
        </w:tblCellMar>
        <w:tblLook w:val="04A0" w:firstRow="1" w:lastRow="0" w:firstColumn="1" w:lastColumn="0" w:noHBand="0" w:noVBand="1"/>
      </w:tblPr>
      <w:tblGrid>
        <w:gridCol w:w="3137"/>
        <w:gridCol w:w="3587"/>
        <w:gridCol w:w="3435"/>
      </w:tblGrid>
      <w:tr w:rsidR="00D82F9B">
        <w:trPr>
          <w:trHeight w:val="1636"/>
        </w:trPr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82F9B" w:rsidRDefault="007A73C0">
            <w:pPr>
              <w:spacing w:after="0" w:line="259" w:lineRule="auto"/>
              <w:ind w:left="0" w:right="10" w:firstLine="0"/>
              <w:jc w:val="right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>
                  <wp:extent cx="1819275" cy="968375"/>
                  <wp:effectExtent l="0" t="0" r="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96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2F9B" w:rsidRDefault="007A73C0">
            <w:pPr>
              <w:spacing w:after="102" w:line="259" w:lineRule="auto"/>
              <w:ind w:left="7" w:firstLine="0"/>
              <w:jc w:val="center"/>
            </w:pPr>
            <w:r>
              <w:rPr>
                <w:b/>
                <w:sz w:val="22"/>
              </w:rPr>
              <w:t xml:space="preserve">QUESTIONNAIRE </w:t>
            </w:r>
          </w:p>
          <w:p w:rsidR="00D82F9B" w:rsidRDefault="007A73C0">
            <w:pPr>
              <w:spacing w:after="107" w:line="259" w:lineRule="auto"/>
              <w:ind w:left="5" w:firstLine="0"/>
              <w:jc w:val="center"/>
            </w:pPr>
            <w:r>
              <w:rPr>
                <w:b/>
                <w:sz w:val="22"/>
              </w:rPr>
              <w:t xml:space="preserve">COTATION </w:t>
            </w:r>
          </w:p>
          <w:p w:rsidR="00D82F9B" w:rsidRDefault="007A73C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2"/>
              </w:rPr>
              <w:t xml:space="preserve">(Assurance Santé NSIA CI) 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2F9B" w:rsidRDefault="007A73C0">
            <w:pPr>
              <w:spacing w:after="97" w:line="259" w:lineRule="auto"/>
              <w:ind w:left="0" w:firstLine="0"/>
              <w:jc w:val="left"/>
            </w:pPr>
            <w:r>
              <w:rPr>
                <w:b/>
              </w:rPr>
              <w:t xml:space="preserve">Réf : </w:t>
            </w:r>
            <w:r>
              <w:t>CI/EN/PDS/002</w:t>
            </w:r>
            <w:r>
              <w:rPr>
                <w:b/>
              </w:rPr>
              <w:t xml:space="preserve"> </w:t>
            </w:r>
          </w:p>
          <w:p w:rsidR="00D82F9B" w:rsidRDefault="007A73C0">
            <w:pPr>
              <w:spacing w:after="97" w:line="259" w:lineRule="auto"/>
              <w:ind w:left="0" w:firstLine="0"/>
              <w:jc w:val="left"/>
            </w:pPr>
            <w:r>
              <w:rPr>
                <w:b/>
              </w:rPr>
              <w:t>Version</w:t>
            </w:r>
            <w:r>
              <w:t xml:space="preserve"> : 00 </w:t>
            </w:r>
          </w:p>
          <w:p w:rsidR="00D82F9B" w:rsidRDefault="007A73C0">
            <w:pPr>
              <w:spacing w:after="92" w:line="259" w:lineRule="auto"/>
              <w:ind w:left="0" w:firstLine="0"/>
              <w:jc w:val="left"/>
            </w:pPr>
            <w:r>
              <w:rPr>
                <w:b/>
              </w:rPr>
              <w:t>Date d’émission</w:t>
            </w:r>
            <w:r>
              <w:t xml:space="preserve"> : 03/06/08 </w:t>
            </w:r>
          </w:p>
          <w:p w:rsidR="00D82F9B" w:rsidRDefault="007A73C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Page</w:t>
            </w:r>
            <w:r>
              <w:t xml:space="preserve"> : 1/1 </w:t>
            </w:r>
          </w:p>
        </w:tc>
      </w:tr>
      <w:tr w:rsidR="00D82F9B">
        <w:trPr>
          <w:trHeight w:val="370"/>
        </w:trPr>
        <w:tc>
          <w:tcPr>
            <w:tcW w:w="6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D82F9B" w:rsidRDefault="007A73C0">
            <w:pPr>
              <w:spacing w:after="0" w:line="259" w:lineRule="auto"/>
              <w:ind w:left="0" w:right="45" w:firstLine="0"/>
              <w:jc w:val="right"/>
            </w:pPr>
            <w:r>
              <w:rPr>
                <w:rFonts w:ascii="Arial" w:eastAsia="Arial" w:hAnsi="Arial" w:cs="Arial"/>
                <w:b/>
              </w:rPr>
              <w:t xml:space="preserve">A M E L I O R A T I O N  C O N T I N U E </w:t>
            </w:r>
          </w:p>
        </w:tc>
        <w:tc>
          <w:tcPr>
            <w:tcW w:w="34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D82F9B" w:rsidRDefault="00D82F9B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D82F9B" w:rsidRDefault="007A73C0">
      <w:pPr>
        <w:spacing w:after="0" w:line="204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D82F9B" w:rsidRDefault="007A73C0">
      <w:pPr>
        <w:pStyle w:val="Titre1"/>
        <w:ind w:left="-5"/>
      </w:pPr>
      <w:r>
        <w:t>PRINCIPE</w:t>
      </w:r>
      <w:r>
        <w:rPr>
          <w:u w:val="none"/>
        </w:rPr>
        <w:t xml:space="preserve"> </w:t>
      </w:r>
    </w:p>
    <w:p w:rsidR="00D82F9B" w:rsidRDefault="007A73C0">
      <w:pPr>
        <w:spacing w:after="31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numPr>
          <w:ilvl w:val="0"/>
          <w:numId w:val="1"/>
        </w:numPr>
        <w:ind w:hanging="360"/>
      </w:pPr>
      <w:r>
        <w:t xml:space="preserve">Seul le personnel des entreprises ou industries (grandes ou petites) peut en bénéficier. </w:t>
      </w:r>
    </w:p>
    <w:p w:rsidR="00D82F9B" w:rsidRDefault="007A73C0">
      <w:pPr>
        <w:numPr>
          <w:ilvl w:val="0"/>
          <w:numId w:val="1"/>
        </w:numPr>
        <w:ind w:hanging="360"/>
      </w:pPr>
      <w:r>
        <w:t xml:space="preserve">Le risque Maladie étant un risque déficitaire, il ne peut être souscrit que dans un ensemble conséquent </w:t>
      </w:r>
      <w:r>
        <w:t xml:space="preserve">d’autres risques techniques de </w:t>
      </w:r>
      <w:r>
        <w:t>l'entreprise: (globale dommages</w:t>
      </w:r>
      <w:r>
        <w:t xml:space="preserve">, flotte auto- multirisques bureaux, habitation, individuel accidents groupe, etc.)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pStyle w:val="Titre1"/>
        <w:ind w:left="-5"/>
      </w:pPr>
      <w:r>
        <w:t>ELEMENTS A  COMMUNIQUER</w:t>
      </w:r>
      <w:r>
        <w:rPr>
          <w:u w:val="none"/>
        </w:rPr>
        <w:t xml:space="preserve">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ind w:left="-5"/>
      </w:pPr>
      <w:r>
        <w:rPr>
          <w:b/>
        </w:rPr>
        <w:t>1°)</w:t>
      </w:r>
      <w:r>
        <w:rPr>
          <w:b/>
          <w:i/>
        </w:rPr>
        <w:t xml:space="preserve">  Nom et adresse</w:t>
      </w:r>
      <w:r>
        <w:t xml:space="preserve"> </w:t>
      </w:r>
      <w:r>
        <w:rPr>
          <w:b/>
        </w:rPr>
        <w:t>Postale</w:t>
      </w:r>
      <w:r>
        <w:t xml:space="preserve"> du prospect à assurer :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ind w:left="-5"/>
      </w:pPr>
      <w:r>
        <w:t xml:space="preserve">Activités Professionnelles :  </w:t>
      </w:r>
    </w:p>
    <w:p w:rsidR="00D82F9B" w:rsidRDefault="007A73C0">
      <w:pPr>
        <w:ind w:left="-5" w:right="7660"/>
      </w:pPr>
      <w:r>
        <w:t xml:space="preserve">Situation géographique : </w:t>
      </w:r>
    </w:p>
    <w:p w:rsidR="00D82F9B" w:rsidRDefault="007A73C0">
      <w:pPr>
        <w:ind w:left="-5" w:right="7660"/>
      </w:pPr>
      <w:r>
        <w:t xml:space="preserve">E. Mail :  </w:t>
      </w:r>
    </w:p>
    <w:p w:rsidR="00D82F9B" w:rsidRDefault="007A73C0">
      <w:pPr>
        <w:ind w:left="-5"/>
      </w:pPr>
      <w:r>
        <w:t xml:space="preserve">Personne à contacter : </w:t>
      </w:r>
    </w:p>
    <w:p w:rsidR="00D82F9B" w:rsidRDefault="007A73C0">
      <w:pPr>
        <w:ind w:left="-5"/>
      </w:pPr>
      <w:r>
        <w:t xml:space="preserve">Numéro téléphone  fixe :                                            Numéro de cellulaire : 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ind w:left="-5"/>
      </w:pPr>
      <w:r>
        <w:rPr>
          <w:b/>
        </w:rPr>
        <w:t>2°)</w:t>
      </w:r>
      <w:r>
        <w:t xml:space="preserve"> </w:t>
      </w:r>
      <w:r>
        <w:rPr>
          <w:b/>
          <w:i/>
        </w:rPr>
        <w:t xml:space="preserve">Population à assurer : </w:t>
      </w:r>
      <w:r>
        <w:rPr>
          <w:b/>
        </w:rPr>
        <w:t xml:space="preserve">(préciser le nombre) </w:t>
      </w:r>
      <w:r>
        <w:t>........</w:t>
      </w:r>
      <w:r>
        <w:rPr>
          <w:b/>
        </w:rPr>
        <w:t>.</w:t>
      </w:r>
      <w:r>
        <w:t xml:space="preserve">.....Adultes   </w:t>
      </w:r>
      <w:r>
        <w:rPr>
          <w:b/>
        </w:rPr>
        <w:t>………….</w:t>
      </w:r>
      <w:r>
        <w:t xml:space="preserve">Enfants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spacing w:after="0" w:line="259" w:lineRule="auto"/>
        <w:ind w:left="-5"/>
        <w:jc w:val="left"/>
      </w:pPr>
      <w:r>
        <w:rPr>
          <w:b/>
        </w:rPr>
        <w:t>3°)</w:t>
      </w:r>
      <w:r>
        <w:t xml:space="preserve"> </w:t>
      </w:r>
      <w:r>
        <w:rPr>
          <w:b/>
          <w:i/>
        </w:rPr>
        <w:t xml:space="preserve">Taux de couverture souhaité </w:t>
      </w:r>
      <w:r>
        <w:rPr>
          <w:b/>
        </w:rPr>
        <w:t>:</w:t>
      </w:r>
      <w:r>
        <w:t xml:space="preserve">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100%</w:t>
      </w:r>
      <w: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90</w:t>
      </w:r>
      <w:r>
        <w:rPr>
          <w:b/>
        </w:rPr>
        <w:t xml:space="preserve">%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80%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70%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spacing w:after="0" w:line="259" w:lineRule="auto"/>
        <w:ind w:left="-5"/>
        <w:jc w:val="left"/>
      </w:pPr>
      <w:r>
        <w:rPr>
          <w:b/>
        </w:rPr>
        <w:t xml:space="preserve">4°) </w:t>
      </w:r>
      <w:r>
        <w:rPr>
          <w:b/>
          <w:i/>
        </w:rPr>
        <w:t xml:space="preserve">Etendue territoriale </w:t>
      </w:r>
      <w:r>
        <w:rPr>
          <w:b/>
        </w:rPr>
        <w:t>:</w:t>
      </w:r>
      <w:r>
        <w:t xml:space="preserve">   </w:t>
      </w:r>
      <w:r>
        <w:rPr>
          <w:b/>
        </w:rPr>
        <w:t xml:space="preserve">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 xml:space="preserve">Côte d’Ivoire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Monde entier        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ind w:left="-5"/>
      </w:pPr>
      <w:r>
        <w:rPr>
          <w:b/>
        </w:rPr>
        <w:t xml:space="preserve">5°) </w:t>
      </w:r>
      <w:r>
        <w:rPr>
          <w:b/>
          <w:i/>
        </w:rPr>
        <w:t>Centres de soins :</w:t>
      </w:r>
      <w:r>
        <w:rPr>
          <w:b/>
        </w:rPr>
        <w:t xml:space="preserve"> </w:t>
      </w:r>
      <w:r>
        <w:t xml:space="preserve">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hôpitaux publics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tous centres (hôpitaux publics + cliniques)                 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ind w:left="-5"/>
      </w:pPr>
      <w:r>
        <w:rPr>
          <w:b/>
        </w:rPr>
        <w:t xml:space="preserve">6°) </w:t>
      </w:r>
      <w:r>
        <w:rPr>
          <w:b/>
          <w:i/>
        </w:rPr>
        <w:t>Quel système</w:t>
      </w:r>
      <w:r>
        <w:rPr>
          <w:b/>
        </w:rPr>
        <w:t xml:space="preserve"> </w:t>
      </w:r>
      <w:r>
        <w:rPr>
          <w:b/>
          <w:i/>
        </w:rPr>
        <w:t>de gestio</w:t>
      </w:r>
      <w:r>
        <w:rPr>
          <w:b/>
          <w:i/>
        </w:rPr>
        <w:t>n ?</w:t>
      </w:r>
      <w:r>
        <w:rPr>
          <w:b/>
        </w:rPr>
        <w:t xml:space="preserve">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Remboursement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Tiers payant</w:t>
      </w:r>
      <w:r>
        <w:rPr>
          <w:b/>
        </w:rPr>
        <w:t xml:space="preserve"> </w:t>
      </w:r>
      <w:r>
        <w:t>NSIA</w:t>
      </w:r>
      <w:r>
        <w:rPr>
          <w:b/>
        </w:rPr>
        <w:t xml:space="preserve">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spacing w:after="0" w:line="259" w:lineRule="auto"/>
        <w:ind w:left="-5"/>
        <w:jc w:val="left"/>
      </w:pPr>
      <w:r>
        <w:rPr>
          <w:b/>
        </w:rPr>
        <w:t xml:space="preserve">7°) </w:t>
      </w:r>
      <w:r>
        <w:rPr>
          <w:b/>
          <w:i/>
        </w:rPr>
        <w:t>Extension des garanties</w:t>
      </w:r>
      <w:r>
        <w:t xml:space="preserve"> :  </w:t>
      </w:r>
    </w:p>
    <w:p w:rsidR="00D82F9B" w:rsidRDefault="007A73C0">
      <w:pPr>
        <w:spacing w:after="31" w:line="204" w:lineRule="auto"/>
        <w:ind w:left="0" w:firstLine="0"/>
        <w:jc w:val="left"/>
      </w:pPr>
      <w:r>
        <w:rPr>
          <w:sz w:val="16"/>
        </w:rPr>
        <w:t xml:space="preserve">  </w:t>
      </w:r>
    </w:p>
    <w:p w:rsidR="00D82F9B" w:rsidRDefault="007A73C0">
      <w:pPr>
        <w:numPr>
          <w:ilvl w:val="0"/>
          <w:numId w:val="2"/>
        </w:numPr>
        <w:ind w:hanging="360"/>
      </w:pPr>
      <w:r>
        <w:t xml:space="preserve">INTER PARTNER Assistance  ex GESA (Evacuation Sanitaire)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oui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</w:t>
      </w:r>
    </w:p>
    <w:p w:rsidR="00D82F9B" w:rsidRDefault="007A73C0">
      <w:pPr>
        <w:numPr>
          <w:ilvl w:val="0"/>
          <w:numId w:val="2"/>
        </w:numPr>
        <w:ind w:hanging="360"/>
      </w:pPr>
      <w:r>
        <w:t xml:space="preserve">Accidents du Travail (pour les travailleurs)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     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b/>
          <w:sz w:val="16"/>
        </w:rPr>
        <w:t xml:space="preserve"> </w:t>
      </w:r>
    </w:p>
    <w:p w:rsidR="00D82F9B" w:rsidRDefault="007A73C0">
      <w:pPr>
        <w:spacing w:after="0" w:line="259" w:lineRule="auto"/>
        <w:ind w:left="0" w:firstLine="0"/>
        <w:jc w:val="left"/>
      </w:pPr>
      <w:r>
        <w:rPr>
          <w:b/>
        </w:rPr>
        <w:t xml:space="preserve">8°) </w:t>
      </w:r>
      <w:r>
        <w:rPr>
          <w:b/>
          <w:i/>
        </w:rPr>
        <w:t>Existe- t'il un médecin d’entreprise ?</w:t>
      </w:r>
      <w:r>
        <w:t xml:space="preserve">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b/>
          <w:sz w:val="16"/>
        </w:rPr>
        <w:t xml:space="preserve"> </w:t>
      </w:r>
    </w:p>
    <w:p w:rsidR="00D82F9B" w:rsidRDefault="007A73C0">
      <w:pPr>
        <w:spacing w:after="0" w:line="259" w:lineRule="auto"/>
        <w:ind w:left="-5"/>
        <w:jc w:val="left"/>
      </w:pPr>
      <w:r>
        <w:rPr>
          <w:b/>
        </w:rPr>
        <w:t xml:space="preserve">9°) </w:t>
      </w:r>
      <w:r>
        <w:rPr>
          <w:b/>
          <w:i/>
        </w:rPr>
        <w:t>Avez-vous déjà été assuré</w:t>
      </w:r>
      <w:r>
        <w:rPr>
          <w:b/>
        </w:rPr>
        <w:t xml:space="preserve"> ?</w:t>
      </w:r>
      <w:r>
        <w:t xml:space="preserve">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Oui        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non </w:t>
      </w:r>
    </w:p>
    <w:p w:rsidR="00D82F9B" w:rsidRDefault="007A73C0">
      <w:pPr>
        <w:numPr>
          <w:ilvl w:val="0"/>
          <w:numId w:val="2"/>
        </w:numPr>
        <w:ind w:hanging="360"/>
      </w:pPr>
      <w:r>
        <w:t xml:space="preserve">Si oui en quelle année ? ............................................................................................. </w:t>
      </w:r>
    </w:p>
    <w:p w:rsidR="00D82F9B" w:rsidRDefault="007A73C0">
      <w:pPr>
        <w:numPr>
          <w:ilvl w:val="0"/>
          <w:numId w:val="2"/>
        </w:numPr>
        <w:ind w:hanging="360"/>
      </w:pPr>
      <w:r>
        <w:t xml:space="preserve">Auprès de quelle Compagnie ? .................................................................................... </w:t>
      </w:r>
    </w:p>
    <w:p w:rsidR="00D82F9B" w:rsidRDefault="007A73C0">
      <w:pPr>
        <w:numPr>
          <w:ilvl w:val="0"/>
          <w:numId w:val="2"/>
        </w:numPr>
        <w:ind w:hanging="360"/>
      </w:pPr>
      <w:r>
        <w:t xml:space="preserve">Montant de la PRIME payée.................. Montant des remboursements perçus................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ind w:left="-5"/>
      </w:pPr>
      <w:r>
        <w:rPr>
          <w:b/>
        </w:rPr>
        <w:t xml:space="preserve">10°) </w:t>
      </w:r>
      <w:r>
        <w:rPr>
          <w:b/>
          <w:i/>
        </w:rPr>
        <w:t>Quels autres risques souhaitez vous</w:t>
      </w:r>
      <w:r>
        <w:rPr>
          <w:b/>
        </w:rPr>
        <w:t xml:space="preserve"> </w:t>
      </w:r>
      <w:r>
        <w:rPr>
          <w:b/>
          <w:i/>
        </w:rPr>
        <w:t>ass</w:t>
      </w:r>
      <w:r>
        <w:rPr>
          <w:b/>
          <w:i/>
        </w:rPr>
        <w:t>urer</w:t>
      </w:r>
      <w:r>
        <w:rPr>
          <w:b/>
        </w:rPr>
        <w:t xml:space="preserve"> </w:t>
      </w:r>
      <w:r>
        <w:rPr>
          <w:i/>
        </w:rPr>
        <w:t>?</w:t>
      </w:r>
      <w:r>
        <w:t xml:space="preserve">..........................................................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ind w:left="-5"/>
      </w:pPr>
      <w:r>
        <w:t>.........................................................................................................................................</w:t>
      </w:r>
    </w:p>
    <w:p w:rsidR="00D82F9B" w:rsidRDefault="007A73C0">
      <w:pPr>
        <w:ind w:left="-5"/>
      </w:pPr>
      <w:r>
        <w:t xml:space="preserve">.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spacing w:after="0" w:line="259" w:lineRule="auto"/>
        <w:ind w:left="0" w:firstLine="0"/>
        <w:jc w:val="left"/>
      </w:pPr>
      <w:r>
        <w:rPr>
          <w:b/>
        </w:rPr>
        <w:t>11°)</w:t>
      </w:r>
      <w:r>
        <w:t xml:space="preserve"> </w:t>
      </w:r>
      <w:r>
        <w:rPr>
          <w:b/>
          <w:i/>
          <w:u w:val="single" w:color="000000"/>
        </w:rPr>
        <w:t>Avez-vous déjà des affaires en portefeui</w:t>
      </w:r>
      <w:r>
        <w:rPr>
          <w:b/>
          <w:i/>
          <w:u w:val="single" w:color="000000"/>
        </w:rPr>
        <w:t>lle à NSIA- Côte d’Ivoire ?</w:t>
      </w:r>
      <w:r>
        <w:rPr>
          <w:b/>
          <w:i/>
        </w:rPr>
        <w:t xml:space="preserve"> </w:t>
      </w:r>
      <w:r>
        <w:t>Lesquelles ?</w:t>
      </w:r>
      <w:r>
        <w:rPr>
          <w:b/>
          <w:i/>
        </w:rPr>
        <w:t xml:space="preserve">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 </w:t>
      </w:r>
    </w:p>
    <w:p w:rsidR="00D82F9B" w:rsidRDefault="007A73C0">
      <w:pPr>
        <w:ind w:left="-5"/>
      </w:pPr>
      <w:r>
        <w:t xml:space="preserve">         ...........................................................................................................................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lastRenderedPageBreak/>
        <w:t xml:space="preserve"> </w:t>
      </w:r>
    </w:p>
    <w:p w:rsidR="00D82F9B" w:rsidRDefault="007A73C0">
      <w:pPr>
        <w:ind w:left="-5"/>
      </w:pPr>
      <w:r>
        <w:rPr>
          <w:b/>
        </w:rPr>
        <w:t>12°)</w:t>
      </w:r>
      <w:r>
        <w:rPr>
          <w:b/>
          <w:i/>
        </w:rPr>
        <w:t xml:space="preserve"> </w:t>
      </w:r>
      <w:r>
        <w:rPr>
          <w:b/>
          <w:i/>
          <w:u w:val="single" w:color="000000"/>
        </w:rPr>
        <w:t xml:space="preserve">Nom de l'AGENT ou INTERMEDIAIRE : </w:t>
      </w:r>
      <w:r>
        <w:t>....................................</w:t>
      </w:r>
      <w:r>
        <w:t>..............................</w:t>
      </w:r>
      <w:r>
        <w:rPr>
          <w:b/>
          <w:i/>
        </w:rPr>
        <w:t xml:space="preserve">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ind w:left="-5"/>
      </w:pPr>
      <w:r>
        <w:rPr>
          <w:u w:val="single" w:color="000000"/>
        </w:rPr>
        <w:t>NB</w:t>
      </w:r>
      <w:r>
        <w:t xml:space="preserve"> : Nous restons à votre disposition pour tous renseignements complémentaires.  </w:t>
      </w:r>
    </w:p>
    <w:p w:rsidR="00D82F9B" w:rsidRDefault="007A73C0">
      <w:pPr>
        <w:spacing w:after="0" w:line="204" w:lineRule="auto"/>
        <w:ind w:left="0" w:firstLine="0"/>
        <w:jc w:val="left"/>
      </w:pPr>
      <w:r>
        <w:rPr>
          <w:sz w:val="16"/>
        </w:rPr>
        <w:t xml:space="preserve"> </w:t>
      </w:r>
    </w:p>
    <w:p w:rsidR="00D82F9B" w:rsidRDefault="007A73C0">
      <w:pPr>
        <w:ind w:left="-5"/>
      </w:pPr>
      <w:r>
        <w:t xml:space="preserve">Abidjan, le </w:t>
      </w:r>
    </w:p>
    <w:sectPr w:rsidR="00D82F9B">
      <w:pgSz w:w="11905" w:h="16840"/>
      <w:pgMar w:top="725" w:right="670" w:bottom="68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CB9"/>
    <w:multiLevelType w:val="hybridMultilevel"/>
    <w:tmpl w:val="AC280F22"/>
    <w:lvl w:ilvl="0" w:tplc="CFE668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BC3BB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7CC8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7411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327B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74DFB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A469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EEBA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487B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4F7E77"/>
    <w:multiLevelType w:val="hybridMultilevel"/>
    <w:tmpl w:val="B8E252F0"/>
    <w:lvl w:ilvl="0" w:tplc="182A62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D66DE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BE49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18A2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A6D0E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0462B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0EC7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2001F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2CF3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F9B"/>
    <w:rsid w:val="007A73C0"/>
    <w:rsid w:val="00D8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B3719D9-56DF-4241-A8A5-26E84447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48" w:lineRule="auto"/>
      <w:ind w:left="10" w:hanging="10"/>
      <w:jc w:val="both"/>
    </w:pPr>
    <w:rPr>
      <w:rFonts w:ascii="Trebuchet MS" w:eastAsia="Trebuchet MS" w:hAnsi="Trebuchet MS" w:cs="Trebuchet MS"/>
      <w:color w:val="000000"/>
      <w:sz w:val="2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rebuchet MS" w:eastAsia="Trebuchet MS" w:hAnsi="Trebuchet MS" w:cs="Trebuchet MS"/>
      <w:b/>
      <w:color w:val="000000"/>
      <w:sz w:val="20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rebuchet MS" w:eastAsia="Trebuchet MS" w:hAnsi="Trebuchet MS" w:cs="Trebuchet MS"/>
      <w:b/>
      <w:color w:val="000000"/>
      <w:sz w:val="2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387</Words>
  <Characters>2206</Characters>
  <Application>Microsoft Office Word</Application>
  <DocSecurity>4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Cotation - Assurance Santé</dc:title>
  <dc:subject/>
  <dc:creator>A G C I</dc:creator>
  <cp:keywords/>
  <cp:lastModifiedBy>Kassoum Sangaré</cp:lastModifiedBy>
  <cp:revision>2</cp:revision>
  <dcterms:created xsi:type="dcterms:W3CDTF">2026-10-20T07:06:00Z</dcterms:created>
  <dcterms:modified xsi:type="dcterms:W3CDTF">2026-10-20T07:06:00Z</dcterms:modified>
</cp:coreProperties>
</file>