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EE2D4">
      <w:pPr>
        <w:jc w:val="center"/>
        <w:rPr>
          <w:rFonts w:hint="default"/>
          <w:b/>
          <w:bCs/>
          <w:sz w:val="28"/>
          <w:szCs w:val="28"/>
          <w:lang w:val="en-GB"/>
        </w:rPr>
      </w:pPr>
      <w:r>
        <w:rPr>
          <w:rFonts w:hint="default"/>
          <w:b/>
          <w:bCs/>
          <w:sz w:val="28"/>
          <w:szCs w:val="28"/>
          <w:lang w:val="uk-UA"/>
        </w:rPr>
        <w:t xml:space="preserve">Модуль </w:t>
      </w:r>
      <w:r>
        <w:rPr>
          <w:rFonts w:hint="default"/>
          <w:b/>
          <w:bCs/>
          <w:sz w:val="28"/>
          <w:szCs w:val="28"/>
          <w:lang w:val="en-GB"/>
        </w:rPr>
        <w:t>2</w:t>
      </w:r>
    </w:p>
    <w:p w14:paraId="50E419F4">
      <w:pPr>
        <w:jc w:val="center"/>
        <w:rPr>
          <w:rFonts w:hint="default"/>
          <w:b/>
          <w:bCs/>
          <w:sz w:val="28"/>
          <w:szCs w:val="28"/>
          <w:lang w:val="uk-UA"/>
        </w:rPr>
      </w:pPr>
      <w:r>
        <w:rPr>
          <w:rFonts w:hint="default"/>
          <w:b/>
          <w:bCs/>
          <w:sz w:val="28"/>
          <w:szCs w:val="28"/>
          <w:lang w:val="uk-UA"/>
        </w:rPr>
        <w:t>Студентки групи ІПЗ 41</w:t>
      </w:r>
    </w:p>
    <w:p w14:paraId="4114C25B">
      <w:pPr>
        <w:jc w:val="center"/>
        <w:rPr>
          <w:rFonts w:hint="default"/>
          <w:b/>
          <w:bCs/>
          <w:sz w:val="28"/>
          <w:szCs w:val="28"/>
          <w:lang w:val="uk-UA"/>
        </w:rPr>
      </w:pPr>
      <w:r>
        <w:rPr>
          <w:rFonts w:hint="default"/>
          <w:b/>
          <w:bCs/>
          <w:sz w:val="28"/>
          <w:szCs w:val="28"/>
          <w:lang w:val="uk-UA"/>
        </w:rPr>
        <w:t>Роман Катерини</w:t>
      </w:r>
    </w:p>
    <w:p w14:paraId="516678A8">
      <w:pPr>
        <w:jc w:val="center"/>
        <w:rPr>
          <w:rFonts w:hint="default"/>
          <w:b/>
          <w:bCs/>
          <w:sz w:val="28"/>
          <w:szCs w:val="28"/>
          <w:lang w:val="uk-UA"/>
        </w:rPr>
      </w:pPr>
      <w:r>
        <w:rPr>
          <w:rFonts w:hint="default"/>
          <w:b/>
          <w:bCs/>
          <w:sz w:val="28"/>
          <w:szCs w:val="28"/>
          <w:lang w:val="uk-UA"/>
        </w:rPr>
        <w:t>Варіант 6</w:t>
      </w:r>
    </w:p>
    <w:p w14:paraId="24DC5206">
      <w:pPr>
        <w:rPr>
          <w:b/>
          <w:bCs/>
          <w:sz w:val="28"/>
          <w:szCs w:val="28"/>
        </w:rPr>
      </w:pPr>
    </w:p>
    <w:p w14:paraId="47EAF854">
      <w:pPr>
        <w:numPr>
          <w:ilvl w:val="0"/>
          <w:numId w:val="1"/>
        </w:numPr>
        <w:rPr>
          <w:rFonts w:hint="default"/>
          <w:b/>
          <w:bCs/>
          <w:sz w:val="28"/>
          <w:szCs w:val="28"/>
        </w:rPr>
      </w:pPr>
      <w:r>
        <w:rPr>
          <w:rFonts w:hint="default"/>
          <w:b/>
          <w:bCs/>
          <w:sz w:val="28"/>
          <w:szCs w:val="28"/>
        </w:rPr>
        <w:t>Віджет Padding.</w:t>
      </w:r>
    </w:p>
    <w:p w14:paraId="19EF55F9">
      <w:pPr>
        <w:numPr>
          <w:ilvl w:val="0"/>
          <w:numId w:val="0"/>
        </w:numPr>
        <w:rPr>
          <w:rFonts w:hint="default"/>
          <w:b/>
          <w:bCs/>
          <w:sz w:val="28"/>
          <w:szCs w:val="28"/>
          <w:lang w:val="en-US"/>
        </w:rPr>
      </w:pPr>
    </w:p>
    <w:p w14:paraId="1FAD3289">
      <w:pPr>
        <w:rPr>
          <w:rFonts w:hint="default"/>
          <w:b w:val="0"/>
          <w:bCs w:val="0"/>
          <w:sz w:val="28"/>
          <w:szCs w:val="28"/>
          <w:lang w:val="en-GB"/>
        </w:rPr>
      </w:pPr>
      <w:r>
        <w:rPr>
          <w:rFonts w:hint="default"/>
          <w:b w:val="0"/>
          <w:bCs w:val="0"/>
          <w:sz w:val="28"/>
          <w:szCs w:val="28"/>
          <w:lang w:val="uk-UA"/>
        </w:rPr>
        <w:t>За допомогою даного віджиту можна встановити відступи для вкладеного елемента</w:t>
      </w:r>
      <w:r>
        <w:rPr>
          <w:rFonts w:hint="default"/>
          <w:b w:val="0"/>
          <w:bCs w:val="0"/>
          <w:sz w:val="28"/>
          <w:szCs w:val="28"/>
          <w:lang w:val="en-GB"/>
        </w:rPr>
        <w:t xml:space="preserve">. </w:t>
      </w:r>
      <w:r>
        <w:rPr>
          <w:rFonts w:hint="default"/>
          <w:b w:val="0"/>
          <w:bCs w:val="0"/>
          <w:sz w:val="28"/>
          <w:szCs w:val="28"/>
          <w:lang w:val="uk-UA"/>
        </w:rPr>
        <w:t xml:space="preserve">Для цього у конструкторі застосовується параметр </w:t>
      </w:r>
      <w:r>
        <w:rPr>
          <w:rFonts w:hint="default"/>
          <w:b w:val="0"/>
          <w:bCs w:val="0"/>
          <w:sz w:val="28"/>
          <w:szCs w:val="28"/>
          <w:lang w:val="en-GB"/>
        </w:rPr>
        <w:t>padding</w:t>
      </w:r>
      <w:r>
        <w:rPr>
          <w:rFonts w:hint="default"/>
          <w:b w:val="0"/>
          <w:bCs w:val="0"/>
          <w:sz w:val="28"/>
          <w:szCs w:val="28"/>
          <w:lang w:val="en-US"/>
        </w:rPr>
        <w:t xml:space="preserve">. </w:t>
      </w:r>
      <w:r>
        <w:rPr>
          <w:rFonts w:hint="default"/>
          <w:b w:val="0"/>
          <w:bCs w:val="0"/>
          <w:sz w:val="28"/>
          <w:szCs w:val="28"/>
          <w:lang w:val="uk-UA"/>
        </w:rPr>
        <w:t>Наприклад</w:t>
      </w:r>
      <w:r>
        <w:rPr>
          <w:rFonts w:hint="default"/>
          <w:b w:val="0"/>
          <w:bCs w:val="0"/>
          <w:sz w:val="28"/>
          <w:szCs w:val="28"/>
          <w:lang w:val="en-GB"/>
        </w:rPr>
        <w:t>:</w:t>
      </w:r>
    </w:p>
    <w:p w14:paraId="733B7C69">
      <w:pPr>
        <w:rPr>
          <w:rFonts w:hint="default"/>
          <w:b w:val="0"/>
          <w:bCs w:val="0"/>
          <w:sz w:val="28"/>
          <w:szCs w:val="28"/>
          <w:lang w:val="en-GB"/>
        </w:rPr>
      </w:pPr>
      <w:r>
        <w:rPr>
          <w:rFonts w:hint="default"/>
          <w:b w:val="0"/>
          <w:bCs w:val="0"/>
          <w:sz w:val="28"/>
          <w:szCs w:val="28"/>
          <w:lang w:val="en-GB"/>
        </w:rPr>
        <w:t>Padding(</w:t>
      </w:r>
    </w:p>
    <w:p w14:paraId="3CC40AFB">
      <w:pPr>
        <w:rPr>
          <w:rFonts w:hint="default"/>
          <w:b w:val="0"/>
          <w:bCs w:val="0"/>
          <w:sz w:val="28"/>
          <w:szCs w:val="28"/>
          <w:lang w:val="en-GB"/>
        </w:rPr>
      </w:pPr>
      <w:r>
        <w:rPr>
          <w:rFonts w:hint="default"/>
          <w:b w:val="0"/>
          <w:bCs w:val="0"/>
          <w:sz w:val="28"/>
          <w:szCs w:val="28"/>
          <w:lang w:val="en-GB"/>
        </w:rPr>
        <w:t xml:space="preserve">  padding: EdgeInsets.all(5),</w:t>
      </w:r>
    </w:p>
    <w:p w14:paraId="0EC0B909">
      <w:pPr>
        <w:rPr>
          <w:rFonts w:hint="default"/>
          <w:b w:val="0"/>
          <w:bCs w:val="0"/>
          <w:sz w:val="28"/>
          <w:szCs w:val="28"/>
          <w:lang w:val="en-GB"/>
        </w:rPr>
      </w:pPr>
      <w:r>
        <w:rPr>
          <w:rFonts w:hint="default"/>
          <w:b w:val="0"/>
          <w:bCs w:val="0"/>
          <w:sz w:val="28"/>
          <w:szCs w:val="28"/>
          <w:lang w:val="en-GB"/>
        </w:rPr>
        <w:t xml:space="preserve">  child: Text('text'),</w:t>
      </w:r>
    </w:p>
    <w:p w14:paraId="6A302702">
      <w:pPr>
        <w:rPr>
          <w:rFonts w:hint="default"/>
          <w:b w:val="0"/>
          <w:bCs w:val="0"/>
          <w:sz w:val="28"/>
          <w:szCs w:val="28"/>
          <w:lang w:val="en-GB"/>
        </w:rPr>
      </w:pPr>
      <w:r>
        <w:rPr>
          <w:rFonts w:hint="default"/>
          <w:b w:val="0"/>
          <w:bCs w:val="0"/>
          <w:sz w:val="28"/>
          <w:szCs w:val="28"/>
          <w:lang w:val="en-GB"/>
        </w:rPr>
        <w:t>)</w:t>
      </w:r>
    </w:p>
    <w:p w14:paraId="4DBAD3D6">
      <w:pPr>
        <w:rPr>
          <w:rFonts w:hint="default"/>
          <w:b w:val="0"/>
          <w:bCs w:val="0"/>
          <w:sz w:val="28"/>
          <w:szCs w:val="28"/>
          <w:lang w:val="en-GB"/>
        </w:rPr>
      </w:pPr>
      <w:r>
        <w:rPr>
          <w:rFonts w:hint="default"/>
          <w:b w:val="0"/>
          <w:bCs w:val="0"/>
          <w:sz w:val="28"/>
          <w:szCs w:val="28"/>
          <w:lang w:val="uk-UA"/>
        </w:rPr>
        <w:t xml:space="preserve">Клас </w:t>
      </w:r>
      <w:r>
        <w:rPr>
          <w:rFonts w:hint="default"/>
          <w:b w:val="0"/>
          <w:bCs w:val="0"/>
          <w:sz w:val="28"/>
          <w:szCs w:val="28"/>
          <w:lang w:val="en-GB"/>
        </w:rPr>
        <w:t>EdgeInsets</w:t>
      </w:r>
      <w:r>
        <w:rPr>
          <w:rFonts w:hint="default"/>
          <w:b w:val="0"/>
          <w:bCs w:val="0"/>
          <w:sz w:val="28"/>
          <w:szCs w:val="28"/>
          <w:lang w:val="uk-UA"/>
        </w:rPr>
        <w:t xml:space="preserve"> визначає які саме відступи</w:t>
      </w:r>
      <w:r>
        <w:rPr>
          <w:rFonts w:hint="default"/>
          <w:b w:val="0"/>
          <w:bCs w:val="0"/>
          <w:sz w:val="28"/>
          <w:szCs w:val="28"/>
          <w:lang w:val="en-GB"/>
        </w:rPr>
        <w:t xml:space="preserve">. </w:t>
      </w:r>
      <w:r>
        <w:rPr>
          <w:rFonts w:hint="default"/>
          <w:b w:val="0"/>
          <w:bCs w:val="0"/>
          <w:sz w:val="28"/>
          <w:szCs w:val="28"/>
          <w:lang w:val="uk-UA"/>
        </w:rPr>
        <w:t xml:space="preserve">Наприклад з всіх боків це метод </w:t>
      </w:r>
      <w:r>
        <w:rPr>
          <w:rFonts w:hint="default"/>
          <w:b w:val="0"/>
          <w:bCs w:val="0"/>
          <w:sz w:val="28"/>
          <w:szCs w:val="28"/>
          <w:lang w:val="en-GB"/>
        </w:rPr>
        <w:t>.all</w:t>
      </w:r>
      <w:r>
        <w:rPr>
          <w:rFonts w:hint="default"/>
          <w:b w:val="0"/>
          <w:bCs w:val="0"/>
          <w:sz w:val="28"/>
          <w:szCs w:val="28"/>
          <w:lang w:val="uk-UA"/>
        </w:rPr>
        <w:t>()</w:t>
      </w:r>
      <w:r>
        <w:rPr>
          <w:rFonts w:hint="default"/>
          <w:b w:val="0"/>
          <w:bCs w:val="0"/>
          <w:sz w:val="28"/>
          <w:szCs w:val="28"/>
          <w:lang w:val="en-GB"/>
        </w:rPr>
        <w:t xml:space="preserve">, </w:t>
      </w:r>
      <w:r>
        <w:rPr>
          <w:rFonts w:hint="default"/>
          <w:b w:val="0"/>
          <w:bCs w:val="0"/>
          <w:sz w:val="28"/>
          <w:szCs w:val="28"/>
          <w:lang w:val="uk-UA"/>
        </w:rPr>
        <w:t>для конкретних сторін .only(left: 5)</w:t>
      </w:r>
      <w:r>
        <w:rPr>
          <w:rFonts w:hint="default"/>
          <w:b w:val="0"/>
          <w:bCs w:val="0"/>
          <w:sz w:val="28"/>
          <w:szCs w:val="28"/>
          <w:lang w:val="en-GB"/>
        </w:rPr>
        <w:t>,</w:t>
      </w:r>
      <w:r>
        <w:rPr>
          <w:rFonts w:hint="default"/>
          <w:b w:val="0"/>
          <w:bCs w:val="0"/>
          <w:sz w:val="28"/>
          <w:szCs w:val="28"/>
          <w:lang w:val="uk-UA"/>
        </w:rPr>
        <w:t xml:space="preserve"> відступи по горизонталі</w:t>
      </w:r>
      <w:r>
        <w:rPr>
          <w:rFonts w:hint="default"/>
          <w:b w:val="0"/>
          <w:bCs w:val="0"/>
          <w:sz w:val="28"/>
          <w:szCs w:val="28"/>
          <w:lang w:val="en-GB"/>
        </w:rPr>
        <w:t>/</w:t>
      </w:r>
      <w:r>
        <w:rPr>
          <w:rFonts w:hint="default"/>
          <w:b w:val="0"/>
          <w:bCs w:val="0"/>
          <w:sz w:val="28"/>
          <w:szCs w:val="28"/>
          <w:lang w:val="uk-UA"/>
        </w:rPr>
        <w:t xml:space="preserve">вертикалі </w:t>
      </w:r>
      <w:r>
        <w:rPr>
          <w:rFonts w:hint="default"/>
          <w:b w:val="0"/>
          <w:bCs w:val="0"/>
          <w:sz w:val="28"/>
          <w:szCs w:val="28"/>
          <w:lang w:val="en-GB"/>
        </w:rPr>
        <w:t>.</w:t>
      </w:r>
      <w:r>
        <w:rPr>
          <w:rFonts w:hint="default"/>
          <w:b w:val="0"/>
          <w:bCs w:val="0"/>
          <w:sz w:val="28"/>
          <w:szCs w:val="28"/>
          <w:lang w:val="uk-UA"/>
        </w:rPr>
        <w:t xml:space="preserve">symmetric(horizontal: </w:t>
      </w:r>
      <w:r>
        <w:rPr>
          <w:rFonts w:hint="default"/>
          <w:b w:val="0"/>
          <w:bCs w:val="0"/>
          <w:sz w:val="28"/>
          <w:szCs w:val="28"/>
          <w:lang w:val="en-GB"/>
        </w:rPr>
        <w:t>5</w:t>
      </w:r>
      <w:r>
        <w:rPr>
          <w:rFonts w:hint="default"/>
          <w:b w:val="0"/>
          <w:bCs w:val="0"/>
          <w:sz w:val="28"/>
          <w:szCs w:val="28"/>
          <w:lang w:val="uk-UA"/>
        </w:rPr>
        <w:t>)</w:t>
      </w:r>
      <w:r>
        <w:rPr>
          <w:rFonts w:hint="default"/>
          <w:b w:val="0"/>
          <w:bCs w:val="0"/>
          <w:sz w:val="28"/>
          <w:szCs w:val="28"/>
          <w:lang w:val="en-GB"/>
        </w:rPr>
        <w:t>.</w:t>
      </w:r>
    </w:p>
    <w:p w14:paraId="5DDD46D4">
      <w:pPr>
        <w:rPr>
          <w:b/>
          <w:bCs/>
          <w:sz w:val="28"/>
          <w:szCs w:val="28"/>
        </w:rPr>
      </w:pPr>
    </w:p>
    <w:p w14:paraId="33ED465E">
      <w:pPr>
        <w:numPr>
          <w:ilvl w:val="0"/>
          <w:numId w:val="2"/>
        </w:numPr>
        <w:rPr>
          <w:rFonts w:hint="default"/>
          <w:b/>
          <w:bCs/>
          <w:sz w:val="28"/>
          <w:szCs w:val="28"/>
        </w:rPr>
      </w:pPr>
      <w:r>
        <w:rPr>
          <w:rFonts w:hint="default"/>
          <w:b/>
          <w:bCs/>
          <w:sz w:val="28"/>
          <w:szCs w:val="28"/>
        </w:rPr>
        <w:t>Клас TextEditingController.</w:t>
      </w:r>
    </w:p>
    <w:p w14:paraId="747CF399">
      <w:pPr>
        <w:numPr>
          <w:ilvl w:val="0"/>
          <w:numId w:val="0"/>
        </w:numPr>
        <w:rPr>
          <w:rFonts w:hint="default"/>
          <w:b/>
          <w:bCs/>
          <w:sz w:val="28"/>
          <w:szCs w:val="28"/>
        </w:rPr>
      </w:pPr>
    </w:p>
    <w:p w14:paraId="6A7933B1">
      <w:pPr>
        <w:numPr>
          <w:ilvl w:val="0"/>
          <w:numId w:val="0"/>
        </w:numPr>
        <w:rPr>
          <w:rFonts w:hint="default"/>
          <w:b w:val="0"/>
          <w:bCs w:val="0"/>
          <w:sz w:val="28"/>
          <w:szCs w:val="28"/>
          <w:lang w:val="en-GB"/>
        </w:rPr>
      </w:pPr>
      <w:r>
        <w:rPr>
          <w:rFonts w:hint="default"/>
          <w:b w:val="0"/>
          <w:bCs w:val="0"/>
          <w:sz w:val="28"/>
          <w:szCs w:val="28"/>
          <w:lang w:val="uk-UA"/>
        </w:rPr>
        <w:t>Даний клас є контроллером який керує текстом у віджитах</w:t>
      </w:r>
      <w:r>
        <w:rPr>
          <w:rFonts w:hint="default"/>
          <w:b w:val="0"/>
          <w:bCs w:val="0"/>
          <w:sz w:val="28"/>
          <w:szCs w:val="28"/>
          <w:lang w:val="en-GB"/>
        </w:rPr>
        <w:t xml:space="preserve">, </w:t>
      </w:r>
      <w:r>
        <w:rPr>
          <w:rFonts w:hint="default"/>
          <w:b w:val="0"/>
          <w:bCs w:val="0"/>
          <w:sz w:val="28"/>
          <w:szCs w:val="28"/>
          <w:lang w:val="uk-UA"/>
        </w:rPr>
        <w:t xml:space="preserve">наприклад у </w:t>
      </w:r>
      <w:r>
        <w:rPr>
          <w:rFonts w:hint="default"/>
          <w:b w:val="0"/>
          <w:bCs w:val="0"/>
          <w:sz w:val="28"/>
          <w:szCs w:val="28"/>
          <w:lang w:val="en-GB"/>
        </w:rPr>
        <w:t xml:space="preserve">TextFormField. </w:t>
      </w:r>
      <w:r>
        <w:rPr>
          <w:rFonts w:hint="default"/>
          <w:b w:val="0"/>
          <w:bCs w:val="0"/>
          <w:sz w:val="28"/>
          <w:szCs w:val="28"/>
          <w:lang w:val="uk-UA"/>
        </w:rPr>
        <w:t>Контролер  дозволяє читати введений користувачем текст</w:t>
      </w:r>
      <w:r>
        <w:rPr>
          <w:rFonts w:hint="default"/>
          <w:b w:val="0"/>
          <w:bCs w:val="0"/>
          <w:sz w:val="28"/>
          <w:szCs w:val="28"/>
          <w:lang w:val="en-GB"/>
        </w:rPr>
        <w:t xml:space="preserve">, </w:t>
      </w:r>
      <w:r>
        <w:rPr>
          <w:rFonts w:hint="default"/>
          <w:b w:val="0"/>
          <w:bCs w:val="0"/>
          <w:sz w:val="28"/>
          <w:szCs w:val="28"/>
          <w:lang w:val="uk-UA"/>
        </w:rPr>
        <w:t>змінювати його та очищувати поле</w:t>
      </w:r>
      <w:r>
        <w:rPr>
          <w:rFonts w:hint="default"/>
          <w:b w:val="0"/>
          <w:bCs w:val="0"/>
          <w:sz w:val="28"/>
          <w:szCs w:val="28"/>
          <w:lang w:val="en-GB"/>
        </w:rPr>
        <w:t xml:space="preserve">. </w:t>
      </w:r>
      <w:r>
        <w:rPr>
          <w:rFonts w:hint="default"/>
          <w:b w:val="0"/>
          <w:bCs w:val="0"/>
          <w:sz w:val="28"/>
          <w:szCs w:val="28"/>
          <w:lang w:val="uk-UA"/>
        </w:rPr>
        <w:t>Спочатку створюється об</w:t>
      </w:r>
      <w:r>
        <w:rPr>
          <w:rFonts w:hint="default"/>
          <w:b w:val="0"/>
          <w:bCs w:val="0"/>
          <w:sz w:val="28"/>
          <w:szCs w:val="28"/>
          <w:lang w:val="en-GB"/>
        </w:rPr>
        <w:t>’</w:t>
      </w:r>
      <w:r>
        <w:rPr>
          <w:rFonts w:hint="default"/>
          <w:b w:val="0"/>
          <w:bCs w:val="0"/>
          <w:sz w:val="28"/>
          <w:szCs w:val="28"/>
          <w:lang w:val="uk-UA"/>
        </w:rPr>
        <w:t>єкт класу</w:t>
      </w:r>
      <w:r>
        <w:rPr>
          <w:rFonts w:hint="default"/>
          <w:b w:val="0"/>
          <w:bCs w:val="0"/>
          <w:sz w:val="28"/>
          <w:szCs w:val="28"/>
          <w:lang w:val="en-GB"/>
        </w:rPr>
        <w:t>:</w:t>
      </w:r>
    </w:p>
    <w:p w14:paraId="348D0492">
      <w:pPr>
        <w:numPr>
          <w:ilvl w:val="0"/>
          <w:numId w:val="0"/>
        </w:numPr>
        <w:rPr>
          <w:rFonts w:hint="default"/>
          <w:b w:val="0"/>
          <w:bCs w:val="0"/>
          <w:sz w:val="28"/>
          <w:szCs w:val="28"/>
          <w:lang w:val="en-GB"/>
        </w:rPr>
      </w:pPr>
      <w:r>
        <w:rPr>
          <w:rFonts w:hint="default"/>
          <w:b w:val="0"/>
          <w:bCs w:val="0"/>
          <w:sz w:val="28"/>
          <w:szCs w:val="28"/>
          <w:lang w:val="en-GB"/>
        </w:rPr>
        <w:t>TextEditingController controller = TextEditingController();</w:t>
      </w:r>
    </w:p>
    <w:p w14:paraId="4C684A13">
      <w:pPr>
        <w:numPr>
          <w:ilvl w:val="0"/>
          <w:numId w:val="0"/>
        </w:numPr>
        <w:rPr>
          <w:rFonts w:hint="default"/>
          <w:b w:val="0"/>
          <w:bCs w:val="0"/>
          <w:sz w:val="28"/>
          <w:szCs w:val="28"/>
          <w:lang w:val="en-GB"/>
        </w:rPr>
      </w:pPr>
      <w:r>
        <w:rPr>
          <w:rFonts w:hint="default"/>
          <w:b w:val="0"/>
          <w:bCs w:val="0"/>
          <w:sz w:val="28"/>
          <w:szCs w:val="28"/>
          <w:lang w:val="uk-UA"/>
        </w:rPr>
        <w:t xml:space="preserve">Потім передається у поле </w:t>
      </w:r>
      <w:r>
        <w:rPr>
          <w:rFonts w:hint="default"/>
          <w:b w:val="0"/>
          <w:bCs w:val="0"/>
          <w:sz w:val="28"/>
          <w:szCs w:val="28"/>
          <w:lang w:val="en-GB"/>
        </w:rPr>
        <w:t>‘controller’</w:t>
      </w:r>
    </w:p>
    <w:p w14:paraId="2DB18468">
      <w:pPr>
        <w:numPr>
          <w:ilvl w:val="0"/>
          <w:numId w:val="0"/>
        </w:numPr>
        <w:rPr>
          <w:rFonts w:hint="default"/>
          <w:b w:val="0"/>
          <w:bCs w:val="0"/>
          <w:sz w:val="28"/>
          <w:szCs w:val="28"/>
          <w:lang w:val="en-GB"/>
        </w:rPr>
      </w:pPr>
      <w:r>
        <w:rPr>
          <w:rFonts w:hint="default"/>
          <w:b w:val="0"/>
          <w:bCs w:val="0"/>
          <w:sz w:val="28"/>
          <w:szCs w:val="28"/>
          <w:lang w:val="en-GB"/>
        </w:rPr>
        <w:t>TextFormField(</w:t>
      </w:r>
    </w:p>
    <w:p w14:paraId="340BAADD">
      <w:pPr>
        <w:numPr>
          <w:ilvl w:val="0"/>
          <w:numId w:val="0"/>
        </w:numPr>
        <w:rPr>
          <w:rFonts w:hint="default"/>
          <w:b w:val="0"/>
          <w:bCs w:val="0"/>
          <w:sz w:val="28"/>
          <w:szCs w:val="28"/>
          <w:lang w:val="en-GB"/>
        </w:rPr>
      </w:pPr>
      <w:r>
        <w:rPr>
          <w:rFonts w:hint="default"/>
          <w:b w:val="0"/>
          <w:bCs w:val="0"/>
          <w:sz w:val="28"/>
          <w:szCs w:val="28"/>
          <w:lang w:val="en-GB"/>
        </w:rPr>
        <w:t xml:space="preserve">  controller: controller</w:t>
      </w:r>
    </w:p>
    <w:p w14:paraId="2A0BACD5">
      <w:pPr>
        <w:numPr>
          <w:ilvl w:val="0"/>
          <w:numId w:val="0"/>
        </w:numPr>
        <w:rPr>
          <w:rFonts w:hint="default"/>
          <w:b w:val="0"/>
          <w:bCs w:val="0"/>
          <w:sz w:val="28"/>
          <w:szCs w:val="28"/>
          <w:lang w:val="en-GB"/>
        </w:rPr>
      </w:pPr>
      <w:r>
        <w:rPr>
          <w:rFonts w:hint="default"/>
          <w:b w:val="0"/>
          <w:bCs w:val="0"/>
          <w:sz w:val="28"/>
          <w:szCs w:val="28"/>
          <w:lang w:val="en-GB"/>
        </w:rPr>
        <w:t>)</w:t>
      </w:r>
    </w:p>
    <w:p w14:paraId="1CA991A6">
      <w:pPr>
        <w:numPr>
          <w:ilvl w:val="0"/>
          <w:numId w:val="0"/>
        </w:numPr>
        <w:rPr>
          <w:rFonts w:hint="default"/>
          <w:b w:val="0"/>
          <w:bCs w:val="0"/>
          <w:sz w:val="28"/>
          <w:szCs w:val="28"/>
          <w:lang w:val="en-GB"/>
        </w:rPr>
      </w:pPr>
      <w:r>
        <w:rPr>
          <w:rFonts w:hint="default"/>
          <w:b w:val="0"/>
          <w:bCs w:val="0"/>
          <w:sz w:val="28"/>
          <w:szCs w:val="28"/>
          <w:lang w:val="uk-UA"/>
        </w:rPr>
        <w:t>Тепер можна отримати текст</w:t>
      </w:r>
      <w:r>
        <w:rPr>
          <w:rFonts w:hint="default"/>
          <w:b w:val="0"/>
          <w:bCs w:val="0"/>
          <w:sz w:val="28"/>
          <w:szCs w:val="28"/>
          <w:lang w:val="en-GB"/>
        </w:rPr>
        <w:t xml:space="preserve"> controller.text</w:t>
      </w:r>
      <w:r>
        <w:rPr>
          <w:rFonts w:hint="default"/>
          <w:b w:val="0"/>
          <w:bCs w:val="0"/>
          <w:sz w:val="28"/>
          <w:szCs w:val="28"/>
          <w:lang w:val="uk-UA"/>
        </w:rPr>
        <w:t xml:space="preserve"> або очистити </w:t>
      </w:r>
      <w:r>
        <w:rPr>
          <w:rFonts w:hint="default"/>
          <w:b w:val="0"/>
          <w:bCs w:val="0"/>
          <w:sz w:val="28"/>
          <w:szCs w:val="28"/>
          <w:lang w:val="en-GB"/>
        </w:rPr>
        <w:t>controller</w:t>
      </w:r>
      <w:r>
        <w:rPr>
          <w:rFonts w:hint="default"/>
          <w:b w:val="0"/>
          <w:bCs w:val="0"/>
          <w:sz w:val="28"/>
          <w:szCs w:val="28"/>
          <w:lang w:val="uk-UA"/>
        </w:rPr>
        <w:t>.clear()</w:t>
      </w:r>
      <w:r>
        <w:rPr>
          <w:rFonts w:hint="default"/>
          <w:b w:val="0"/>
          <w:bCs w:val="0"/>
          <w:sz w:val="28"/>
          <w:szCs w:val="28"/>
          <w:lang w:val="en-GB"/>
        </w:rPr>
        <w:t>.</w:t>
      </w:r>
    </w:p>
    <w:p w14:paraId="0D340654">
      <w:pPr>
        <w:numPr>
          <w:ilvl w:val="0"/>
          <w:numId w:val="0"/>
        </w:numPr>
        <w:rPr>
          <w:rFonts w:hint="default"/>
          <w:b w:val="0"/>
          <w:bCs w:val="0"/>
          <w:sz w:val="28"/>
          <w:szCs w:val="28"/>
          <w:lang w:val="uk-UA"/>
        </w:rPr>
      </w:pPr>
      <w:r>
        <w:rPr>
          <w:rFonts w:hint="default"/>
          <w:b w:val="0"/>
          <w:bCs w:val="0"/>
          <w:sz w:val="28"/>
          <w:szCs w:val="28"/>
          <w:lang w:val="uk-UA"/>
        </w:rPr>
        <w:t>Тобто</w:t>
      </w:r>
      <w:r>
        <w:rPr>
          <w:rFonts w:hint="default"/>
          <w:b w:val="0"/>
          <w:bCs w:val="0"/>
          <w:sz w:val="28"/>
          <w:szCs w:val="28"/>
          <w:lang w:val="en-GB"/>
        </w:rPr>
        <w:t xml:space="preserve"> </w:t>
      </w:r>
      <w:r>
        <w:rPr>
          <w:rFonts w:hint="default"/>
          <w:b w:val="0"/>
          <w:bCs w:val="0"/>
          <w:sz w:val="28"/>
          <w:szCs w:val="28"/>
          <w:lang w:val="uk-UA"/>
        </w:rPr>
        <w:t>він є посередником між кодом та користувацьким вводом</w:t>
      </w:r>
      <w:r>
        <w:rPr>
          <w:rFonts w:hint="default"/>
          <w:b w:val="0"/>
          <w:bCs w:val="0"/>
          <w:sz w:val="28"/>
          <w:szCs w:val="28"/>
          <w:lang w:val="en-GB"/>
        </w:rPr>
        <w:t>.</w:t>
      </w:r>
    </w:p>
    <w:p w14:paraId="510F1105">
      <w:pPr>
        <w:numPr>
          <w:ilvl w:val="0"/>
          <w:numId w:val="0"/>
        </w:numPr>
        <w:rPr>
          <w:rFonts w:hint="default"/>
          <w:b/>
          <w:bCs/>
          <w:sz w:val="28"/>
          <w:szCs w:val="28"/>
        </w:rPr>
      </w:pPr>
    </w:p>
    <w:p w14:paraId="01A13E08">
      <w:pPr>
        <w:numPr>
          <w:ilvl w:val="0"/>
          <w:numId w:val="0"/>
        </w:numPr>
        <w:rPr>
          <w:rFonts w:hint="default"/>
          <w:b/>
          <w:bCs/>
          <w:sz w:val="28"/>
          <w:szCs w:val="28"/>
        </w:rPr>
      </w:pPr>
      <w:r>
        <w:rPr>
          <w:rFonts w:hint="default"/>
          <w:b/>
          <w:bCs/>
          <w:sz w:val="28"/>
          <w:szCs w:val="28"/>
        </w:rPr>
        <w:t>3. Розробити графічний інтерфейс застосунку “Туристична агенція” з</w:t>
      </w:r>
      <w:r>
        <w:rPr>
          <w:rFonts w:hint="default"/>
          <w:b/>
          <w:bCs/>
          <w:sz w:val="28"/>
          <w:szCs w:val="28"/>
          <w:lang w:val="en-GB"/>
        </w:rPr>
        <w:t xml:space="preserve"> </w:t>
      </w:r>
      <w:r>
        <w:rPr>
          <w:rFonts w:hint="default"/>
          <w:b/>
          <w:bCs/>
          <w:sz w:val="28"/>
          <w:szCs w:val="28"/>
        </w:rPr>
        <w:t>використанням горизонтального списку ListView з можливістю вибору його</w:t>
      </w:r>
      <w:r>
        <w:rPr>
          <w:rFonts w:hint="default"/>
          <w:b/>
          <w:bCs/>
          <w:sz w:val="28"/>
          <w:szCs w:val="28"/>
          <w:lang w:val="en-GB"/>
        </w:rPr>
        <w:t xml:space="preserve"> </w:t>
      </w:r>
      <w:r>
        <w:rPr>
          <w:rFonts w:hint="default"/>
          <w:b/>
          <w:bCs/>
          <w:sz w:val="28"/>
          <w:szCs w:val="28"/>
        </w:rPr>
        <w:t>елементів (не менше 5), які повинні надавати зображення та текстову</w:t>
      </w:r>
      <w:r>
        <w:rPr>
          <w:rFonts w:hint="default"/>
          <w:b/>
          <w:bCs/>
          <w:sz w:val="28"/>
          <w:szCs w:val="28"/>
          <w:lang w:val="en-GB"/>
        </w:rPr>
        <w:t xml:space="preserve"> </w:t>
      </w:r>
      <w:r>
        <w:rPr>
          <w:rFonts w:hint="default"/>
          <w:b/>
          <w:bCs/>
          <w:sz w:val="28"/>
          <w:szCs w:val="28"/>
        </w:rPr>
        <w:t>інформацію. В якості елементів списку ListView використати віджети класу</w:t>
      </w:r>
      <w:r>
        <w:rPr>
          <w:rFonts w:hint="default"/>
          <w:b/>
          <w:bCs/>
          <w:sz w:val="28"/>
          <w:szCs w:val="28"/>
          <w:lang w:val="en-GB"/>
        </w:rPr>
        <w:t xml:space="preserve"> </w:t>
      </w:r>
      <w:r>
        <w:rPr>
          <w:rFonts w:hint="default"/>
          <w:b/>
          <w:bCs/>
          <w:sz w:val="28"/>
          <w:szCs w:val="28"/>
        </w:rPr>
        <w:t>ListTile (з додатковими віджетами перед та після основного віджету). Для</w:t>
      </w:r>
      <w:r>
        <w:rPr>
          <w:rFonts w:hint="default"/>
          <w:b/>
          <w:bCs/>
          <w:sz w:val="28"/>
          <w:szCs w:val="28"/>
          <w:lang w:val="en-GB"/>
        </w:rPr>
        <w:t xml:space="preserve"> </w:t>
      </w:r>
      <w:r>
        <w:rPr>
          <w:rFonts w:hint="default"/>
          <w:b/>
          <w:bCs/>
          <w:sz w:val="28"/>
          <w:szCs w:val="28"/>
        </w:rPr>
        <w:t>кожного елемента списку задати розділювач класу Divider (певної висоти,</w:t>
      </w:r>
    </w:p>
    <w:p w14:paraId="514D67F4">
      <w:pPr>
        <w:numPr>
          <w:ilvl w:val="0"/>
          <w:numId w:val="0"/>
        </w:numPr>
        <w:rPr>
          <w:rFonts w:hint="default"/>
          <w:b/>
          <w:bCs/>
          <w:sz w:val="28"/>
          <w:szCs w:val="28"/>
        </w:rPr>
      </w:pPr>
      <w:r>
        <w:rPr>
          <w:rFonts w:hint="default"/>
          <w:b/>
          <w:bCs/>
          <w:sz w:val="28"/>
          <w:szCs w:val="28"/>
        </w:rPr>
        <w:t>товщини та кольору, з горизонтальним та вертикальним</w:t>
      </w:r>
      <w:r>
        <w:rPr>
          <w:rFonts w:hint="default"/>
          <w:b/>
          <w:bCs/>
          <w:sz w:val="28"/>
          <w:szCs w:val="28"/>
          <w:lang w:val="en-GB"/>
        </w:rPr>
        <w:t xml:space="preserve"> </w:t>
      </w:r>
      <w:r>
        <w:rPr>
          <w:rFonts w:hint="default"/>
          <w:b/>
          <w:bCs/>
          <w:sz w:val="28"/>
          <w:szCs w:val="28"/>
        </w:rPr>
        <w:t>відступом).</w:t>
      </w:r>
      <w:r>
        <w:rPr>
          <w:rFonts w:hint="default"/>
          <w:b/>
          <w:bCs/>
          <w:sz w:val="28"/>
          <w:szCs w:val="28"/>
          <w:lang w:val="en-GB"/>
        </w:rPr>
        <w:t xml:space="preserve"> </w:t>
      </w:r>
      <w:r>
        <w:rPr>
          <w:rFonts w:hint="default"/>
          <w:b/>
          <w:bCs/>
          <w:sz w:val="28"/>
          <w:szCs w:val="28"/>
        </w:rPr>
        <w:t>Передбачити можливість додавання нового елемента стиску з використанням</w:t>
      </w:r>
      <w:r>
        <w:rPr>
          <w:rFonts w:hint="default"/>
          <w:b/>
          <w:bCs/>
          <w:sz w:val="28"/>
          <w:szCs w:val="28"/>
          <w:lang w:val="en-GB"/>
        </w:rPr>
        <w:t xml:space="preserve"> </w:t>
      </w:r>
      <w:r>
        <w:rPr>
          <w:rFonts w:hint="default"/>
          <w:b/>
          <w:bCs/>
          <w:sz w:val="28"/>
          <w:szCs w:val="28"/>
        </w:rPr>
        <w:t>поля введення класу TextField.</w:t>
      </w:r>
    </w:p>
    <w:p w14:paraId="4BA21A54">
      <w:pPr>
        <w:numPr>
          <w:ilvl w:val="0"/>
          <w:numId w:val="0"/>
        </w:numPr>
        <w:rPr>
          <w:rFonts w:hint="default"/>
          <w:b/>
          <w:bCs/>
          <w:sz w:val="28"/>
          <w:szCs w:val="28"/>
        </w:rPr>
      </w:pPr>
    </w:p>
    <w:p w14:paraId="65E8AEDA">
      <w:pPr>
        <w:jc w:val="both"/>
        <w:rPr>
          <w:rFonts w:hint="default"/>
          <w:b/>
          <w:bCs/>
          <w:sz w:val="28"/>
          <w:szCs w:val="28"/>
          <w:lang w:val="en-GB"/>
        </w:rPr>
      </w:pPr>
      <w:r>
        <w:rPr>
          <w:rFonts w:hint="default"/>
          <w:b/>
          <w:bCs/>
          <w:sz w:val="28"/>
          <w:szCs w:val="28"/>
          <w:lang w:val="uk-UA"/>
        </w:rPr>
        <w:t xml:space="preserve">Посилання на </w:t>
      </w:r>
      <w:r>
        <w:rPr>
          <w:rFonts w:hint="default"/>
          <w:b/>
          <w:bCs/>
          <w:sz w:val="28"/>
          <w:szCs w:val="28"/>
          <w:lang w:val="en-GB"/>
        </w:rPr>
        <w:t xml:space="preserve">GITHUB </w:t>
      </w:r>
      <w:r>
        <w:rPr>
          <w:rFonts w:hint="default"/>
          <w:b/>
          <w:bCs/>
          <w:sz w:val="28"/>
          <w:szCs w:val="28"/>
          <w:lang w:val="uk-UA"/>
        </w:rPr>
        <w:t>з кодом</w:t>
      </w:r>
      <w:r>
        <w:rPr>
          <w:rFonts w:hint="default"/>
          <w:b/>
          <w:bCs/>
          <w:sz w:val="28"/>
          <w:szCs w:val="28"/>
          <w:lang w:val="en-GB"/>
        </w:rPr>
        <w:t>:</w:t>
      </w:r>
    </w:p>
    <w:p w14:paraId="46CD4632">
      <w:pPr>
        <w:numPr>
          <w:ilvl w:val="0"/>
          <w:numId w:val="0"/>
        </w:numPr>
        <w:rPr>
          <w:rFonts w:hint="default"/>
          <w:b/>
          <w:bCs/>
          <w:sz w:val="28"/>
          <w:szCs w:val="28"/>
        </w:rPr>
      </w:pPr>
    </w:p>
    <w:p w14:paraId="5D12F2EB">
      <w:pPr>
        <w:numPr>
          <w:ilvl w:val="0"/>
          <w:numId w:val="0"/>
        </w:numPr>
        <w:rPr>
          <w:rFonts w:hint="default"/>
          <w:b/>
          <w:bCs/>
          <w:sz w:val="28"/>
          <w:szCs w:val="28"/>
        </w:rPr>
      </w:pPr>
    </w:p>
    <w:p w14:paraId="54EAD62B">
      <w:pPr>
        <w:keepNext w:val="0"/>
        <w:keepLines w:val="0"/>
        <w:widowControl/>
        <w:suppressLineNumbers w:val="0"/>
        <w:shd w:val="clear" w:fill="1F1F1F"/>
        <w:spacing w:line="285"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'package:flutter/material.dart'</w:t>
      </w:r>
      <w:r>
        <w:rPr>
          <w:rFonts w:hint="default" w:ascii="Consolas" w:hAnsi="Consolas" w:eastAsia="Consolas" w:cs="Consolas"/>
          <w:b w:val="0"/>
          <w:bCs w:val="0"/>
          <w:color w:val="CCCCCC"/>
          <w:kern w:val="0"/>
          <w:sz w:val="16"/>
          <w:szCs w:val="16"/>
          <w:shd w:val="clear" w:fill="1F1F1F"/>
          <w:lang w:val="en-US" w:eastAsia="zh-CN" w:bidi="ar"/>
        </w:rPr>
        <w:t>;</w:t>
      </w:r>
    </w:p>
    <w:p w14:paraId="07D704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p>
    <w:p w14:paraId="424385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void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main</w:t>
      </w:r>
      <w:r>
        <w:rPr>
          <w:rFonts w:hint="default" w:ascii="Consolas" w:hAnsi="Consolas" w:eastAsia="Consolas" w:cs="Consolas"/>
          <w:b w:val="0"/>
          <w:bCs w:val="0"/>
          <w:color w:val="CCCCCC"/>
          <w:kern w:val="0"/>
          <w:sz w:val="16"/>
          <w:szCs w:val="16"/>
          <w:shd w:val="clear" w:fill="1F1F1F"/>
          <w:lang w:val="en-US" w:eastAsia="zh-CN" w:bidi="ar"/>
        </w:rPr>
        <w:t>() {</w:t>
      </w:r>
    </w:p>
    <w:p w14:paraId="1AF470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runApp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MyApp</w:t>
      </w:r>
      <w:r>
        <w:rPr>
          <w:rFonts w:hint="default" w:ascii="Consolas" w:hAnsi="Consolas" w:eastAsia="Consolas" w:cs="Consolas"/>
          <w:b w:val="0"/>
          <w:bCs w:val="0"/>
          <w:color w:val="CCCCCC"/>
          <w:kern w:val="0"/>
          <w:sz w:val="16"/>
          <w:szCs w:val="16"/>
          <w:shd w:val="clear" w:fill="1F1F1F"/>
          <w:lang w:val="en-US" w:eastAsia="zh-CN" w:bidi="ar"/>
        </w:rPr>
        <w:t>());</w:t>
      </w:r>
    </w:p>
    <w:p w14:paraId="17A8AD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w:t>
      </w:r>
    </w:p>
    <w:p w14:paraId="5EA31F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6A4CB6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MyApp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extends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StatelessWidget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5CA4C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MyApp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super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key</w:t>
      </w:r>
      <w:r>
        <w:rPr>
          <w:rFonts w:hint="default" w:ascii="Consolas" w:hAnsi="Consolas" w:eastAsia="Consolas" w:cs="Consolas"/>
          <w:b w:val="0"/>
          <w:bCs w:val="0"/>
          <w:color w:val="CCCCCC"/>
          <w:kern w:val="0"/>
          <w:sz w:val="16"/>
          <w:szCs w:val="16"/>
          <w:shd w:val="clear" w:fill="1F1F1F"/>
          <w:lang w:val="en-US" w:eastAsia="zh-CN" w:bidi="ar"/>
        </w:rPr>
        <w:t>});</w:t>
      </w:r>
    </w:p>
    <w:p w14:paraId="2BC7E3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6A65BC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@override</w:t>
      </w:r>
    </w:p>
    <w:p w14:paraId="52A98C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Widget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build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BuildContext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context</w:t>
      </w:r>
      <w:r>
        <w:rPr>
          <w:rFonts w:hint="default" w:ascii="Consolas" w:hAnsi="Consolas" w:eastAsia="Consolas" w:cs="Consolas"/>
          <w:b w:val="0"/>
          <w:bCs w:val="0"/>
          <w:color w:val="CCCCCC"/>
          <w:kern w:val="0"/>
          <w:sz w:val="16"/>
          <w:szCs w:val="16"/>
          <w:shd w:val="clear" w:fill="1F1F1F"/>
          <w:lang w:val="en-US" w:eastAsia="zh-CN" w:bidi="ar"/>
        </w:rPr>
        <w:t>) {</w:t>
      </w:r>
    </w:p>
    <w:p w14:paraId="4C80DD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MaterialApp</w:t>
      </w:r>
      <w:r>
        <w:rPr>
          <w:rFonts w:hint="default" w:ascii="Consolas" w:hAnsi="Consolas" w:eastAsia="Consolas" w:cs="Consolas"/>
          <w:b w:val="0"/>
          <w:bCs w:val="0"/>
          <w:color w:val="CCCCCC"/>
          <w:kern w:val="0"/>
          <w:sz w:val="16"/>
          <w:szCs w:val="16"/>
          <w:shd w:val="clear" w:fill="1F1F1F"/>
          <w:lang w:val="en-US" w:eastAsia="zh-CN" w:bidi="ar"/>
        </w:rPr>
        <w:t>(</w:t>
      </w:r>
    </w:p>
    <w:p w14:paraId="524DB2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title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"Туристичні агенції"</w:t>
      </w:r>
      <w:r>
        <w:rPr>
          <w:rFonts w:hint="default" w:ascii="Consolas" w:hAnsi="Consolas" w:eastAsia="Consolas" w:cs="Consolas"/>
          <w:b w:val="0"/>
          <w:bCs w:val="0"/>
          <w:color w:val="CCCCCC"/>
          <w:kern w:val="0"/>
          <w:sz w:val="16"/>
          <w:szCs w:val="16"/>
          <w:shd w:val="clear" w:fill="1F1F1F"/>
          <w:lang w:val="en-US" w:eastAsia="zh-CN" w:bidi="ar"/>
        </w:rPr>
        <w:t>,</w:t>
      </w:r>
    </w:p>
    <w:p w14:paraId="196D57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theme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ThemeData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primarySwatch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Colors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yellow</w:t>
      </w:r>
      <w:r>
        <w:rPr>
          <w:rFonts w:hint="default" w:ascii="Consolas" w:hAnsi="Consolas" w:eastAsia="Consolas" w:cs="Consolas"/>
          <w:b w:val="0"/>
          <w:bCs w:val="0"/>
          <w:color w:val="CCCCCC"/>
          <w:kern w:val="0"/>
          <w:sz w:val="16"/>
          <w:szCs w:val="16"/>
          <w:shd w:val="clear" w:fill="1F1F1F"/>
          <w:lang w:val="en-US" w:eastAsia="zh-CN" w:bidi="ar"/>
        </w:rPr>
        <w:t>),</w:t>
      </w:r>
    </w:p>
    <w:p w14:paraId="6EB99F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home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TourismPage</w:t>
      </w:r>
      <w:r>
        <w:rPr>
          <w:rFonts w:hint="default" w:ascii="Consolas" w:hAnsi="Consolas" w:eastAsia="Consolas" w:cs="Consolas"/>
          <w:b w:val="0"/>
          <w:bCs w:val="0"/>
          <w:color w:val="CCCCCC"/>
          <w:kern w:val="0"/>
          <w:sz w:val="16"/>
          <w:szCs w:val="16"/>
          <w:shd w:val="clear" w:fill="1F1F1F"/>
          <w:lang w:val="en-US" w:eastAsia="zh-CN" w:bidi="ar"/>
        </w:rPr>
        <w:t>(),</w:t>
      </w:r>
    </w:p>
    <w:p w14:paraId="3894B0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D31F9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A4B5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w:t>
      </w:r>
    </w:p>
    <w:p w14:paraId="3AE9C8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776474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62417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p>
    <w:p w14:paraId="27974B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description</w:t>
      </w:r>
      <w:r>
        <w:rPr>
          <w:rFonts w:hint="default" w:ascii="Consolas" w:hAnsi="Consolas" w:eastAsia="Consolas" w:cs="Consolas"/>
          <w:b w:val="0"/>
          <w:bCs w:val="0"/>
          <w:color w:val="CCCCCC"/>
          <w:kern w:val="0"/>
          <w:sz w:val="16"/>
          <w:szCs w:val="16"/>
          <w:shd w:val="clear" w:fill="1F1F1F"/>
          <w:lang w:val="en-US" w:eastAsia="zh-CN" w:bidi="ar"/>
        </w:rPr>
        <w:t>;</w:t>
      </w:r>
    </w:p>
    <w:p w14:paraId="1259C3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imagePath</w:t>
      </w:r>
      <w:r>
        <w:rPr>
          <w:rFonts w:hint="default" w:ascii="Consolas" w:hAnsi="Consolas" w:eastAsia="Consolas" w:cs="Consolas"/>
          <w:b w:val="0"/>
          <w:bCs w:val="0"/>
          <w:color w:val="CCCCCC"/>
          <w:kern w:val="0"/>
          <w:sz w:val="16"/>
          <w:szCs w:val="16"/>
          <w:shd w:val="clear" w:fill="1F1F1F"/>
          <w:lang w:val="en-US" w:eastAsia="zh-CN" w:bidi="ar"/>
        </w:rPr>
        <w:t>;</w:t>
      </w:r>
    </w:p>
    <w:p w14:paraId="7110EE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793241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this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this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description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this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imagePath</w:t>
      </w:r>
      <w:r>
        <w:rPr>
          <w:rFonts w:hint="default" w:ascii="Consolas" w:hAnsi="Consolas" w:eastAsia="Consolas" w:cs="Consolas"/>
          <w:b w:val="0"/>
          <w:bCs w:val="0"/>
          <w:color w:val="CCCCCC"/>
          <w:kern w:val="0"/>
          <w:sz w:val="16"/>
          <w:szCs w:val="16"/>
          <w:shd w:val="clear" w:fill="1F1F1F"/>
          <w:lang w:val="en-US" w:eastAsia="zh-CN" w:bidi="ar"/>
        </w:rPr>
        <w:t>});</w:t>
      </w:r>
    </w:p>
    <w:p w14:paraId="631C9F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w:t>
      </w:r>
    </w:p>
    <w:p w14:paraId="32C154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21FB82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TourismPage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extends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StatefulWidget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AB55D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TourismPage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super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key</w:t>
      </w:r>
      <w:r>
        <w:rPr>
          <w:rFonts w:hint="default" w:ascii="Consolas" w:hAnsi="Consolas" w:eastAsia="Consolas" w:cs="Consolas"/>
          <w:b w:val="0"/>
          <w:bCs w:val="0"/>
          <w:color w:val="CCCCCC"/>
          <w:kern w:val="0"/>
          <w:sz w:val="16"/>
          <w:szCs w:val="16"/>
          <w:shd w:val="clear" w:fill="1F1F1F"/>
          <w:lang w:val="en-US" w:eastAsia="zh-CN" w:bidi="ar"/>
        </w:rPr>
        <w:t>});</w:t>
      </w:r>
    </w:p>
    <w:p w14:paraId="3E4B48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1BF073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@override</w:t>
      </w:r>
    </w:p>
    <w:p w14:paraId="5FA5E5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State</w:t>
      </w:r>
      <w:r>
        <w:rPr>
          <w:rFonts w:hint="default" w:ascii="Consolas" w:hAnsi="Consolas" w:eastAsia="Consolas" w:cs="Consolas"/>
          <w:b w:val="0"/>
          <w:bCs w:val="0"/>
          <w:color w:val="CCCCCC"/>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TourismPage</w:t>
      </w:r>
      <w:r>
        <w:rPr>
          <w:rFonts w:hint="default" w:ascii="Consolas" w:hAnsi="Consolas" w:eastAsia="Consolas" w:cs="Consolas"/>
          <w:b w:val="0"/>
          <w:bCs w:val="0"/>
          <w:color w:val="CCCCCC"/>
          <w:kern w:val="0"/>
          <w:sz w:val="16"/>
          <w:szCs w:val="16"/>
          <w:shd w:val="clear" w:fill="1F1F1F"/>
          <w:lang w:val="en-US" w:eastAsia="zh-CN" w:bidi="ar"/>
        </w:rPr>
        <w:t xml:space="preserve">&gt; </w:t>
      </w:r>
      <w:r>
        <w:rPr>
          <w:rFonts w:hint="default" w:ascii="Consolas" w:hAnsi="Consolas" w:eastAsia="Consolas" w:cs="Consolas"/>
          <w:b w:val="0"/>
          <w:bCs w:val="0"/>
          <w:color w:val="DCDCAA"/>
          <w:kern w:val="0"/>
          <w:sz w:val="16"/>
          <w:szCs w:val="16"/>
          <w:shd w:val="clear" w:fill="1F1F1F"/>
          <w:lang w:val="en-US" w:eastAsia="zh-CN" w:bidi="ar"/>
        </w:rPr>
        <w:t>createState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_TourismPageState</w:t>
      </w:r>
      <w:r>
        <w:rPr>
          <w:rFonts w:hint="default" w:ascii="Consolas" w:hAnsi="Consolas" w:eastAsia="Consolas" w:cs="Consolas"/>
          <w:b w:val="0"/>
          <w:bCs w:val="0"/>
          <w:color w:val="CCCCCC"/>
          <w:kern w:val="0"/>
          <w:sz w:val="16"/>
          <w:szCs w:val="16"/>
          <w:shd w:val="clear" w:fill="1F1F1F"/>
          <w:lang w:val="en-US" w:eastAsia="zh-CN" w:bidi="ar"/>
        </w:rPr>
        <w:t>();</w:t>
      </w:r>
    </w:p>
    <w:p w14:paraId="7A0DD9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w:t>
      </w:r>
    </w:p>
    <w:p w14:paraId="65B9BF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7463B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_TourismPageState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extends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State</w:t>
      </w:r>
      <w:r>
        <w:rPr>
          <w:rFonts w:hint="default" w:ascii="Consolas" w:hAnsi="Consolas" w:eastAsia="Consolas" w:cs="Consolas"/>
          <w:b w:val="0"/>
          <w:bCs w:val="0"/>
          <w:color w:val="CCCCCC"/>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TourismPage</w:t>
      </w:r>
      <w:r>
        <w:rPr>
          <w:rFonts w:hint="default" w:ascii="Consolas" w:hAnsi="Consolas" w:eastAsia="Consolas" w:cs="Consolas"/>
          <w:b w:val="0"/>
          <w:bCs w:val="0"/>
          <w:color w:val="CCCCCC"/>
          <w:kern w:val="0"/>
          <w:sz w:val="16"/>
          <w:szCs w:val="16"/>
          <w:shd w:val="clear" w:fill="1F1F1F"/>
          <w:lang w:val="en-US" w:eastAsia="zh-CN" w:bidi="ar"/>
        </w:rPr>
        <w:t>&gt; {</w:t>
      </w:r>
    </w:p>
    <w:p w14:paraId="667FD8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List</w:t>
      </w:r>
      <w:r>
        <w:rPr>
          <w:rFonts w:hint="default" w:ascii="Consolas" w:hAnsi="Consolas" w:eastAsia="Consolas" w:cs="Consolas"/>
          <w:b w:val="0"/>
          <w:bCs w:val="0"/>
          <w:color w:val="CCCCCC"/>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 xml:space="preserve">&gt; </w:t>
      </w:r>
      <w:r>
        <w:rPr>
          <w:rFonts w:hint="default" w:ascii="Consolas" w:hAnsi="Consolas" w:eastAsia="Consolas" w:cs="Consolas"/>
          <w:b w:val="0"/>
          <w:bCs w:val="0"/>
          <w:color w:val="9CDCFE"/>
          <w:kern w:val="0"/>
          <w:sz w:val="16"/>
          <w:szCs w:val="16"/>
          <w:shd w:val="clear" w:fill="1F1F1F"/>
          <w:lang w:val="en-US" w:eastAsia="zh-CN" w:bidi="ar"/>
        </w:rPr>
        <w:t>tours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8AB0E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"Тур в Єгипет"</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F7DCD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description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"Єгипет має унікальний туристичний потенціал. Країна є спадкоємицею всесвітньо відомої стародавньої єгипетської цивілізації, від якої до наших днів дійшли храми, гробниці і мумії, ієрогліфи і звичайно ж піраміди. Країна є туристично привабливою також завдяки відносній дешевизні, популярності і доступності."</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A5942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imagePath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"assets/images/egypt.jpg"</w:t>
      </w:r>
      <w:r>
        <w:rPr>
          <w:rFonts w:hint="default" w:ascii="Consolas" w:hAnsi="Consolas" w:eastAsia="Consolas" w:cs="Consolas"/>
          <w:b w:val="0"/>
          <w:bCs w:val="0"/>
          <w:color w:val="CCCCCC"/>
          <w:kern w:val="0"/>
          <w:sz w:val="16"/>
          <w:szCs w:val="16"/>
          <w:shd w:val="clear" w:fill="1F1F1F"/>
          <w:lang w:val="en-US" w:eastAsia="zh-CN" w:bidi="ar"/>
        </w:rPr>
        <w:t>),</w:t>
      </w:r>
    </w:p>
    <w:p w14:paraId="38DBF5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"Тур в Лондон"</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A973D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description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"Лондон — місто контрастів, де історія зустрічається з сучасністю. Прогуляйтеся берегами Темзи, побачте Букінгемський палац, Тауерський міст та легендарний Тауер, підніміться на London Eye для неймовірних панорам, відвідайте Британський музей та насолодіться театральними шоу Вест-Енду. Скуштуйте традиційний англійський сніданок, Fish &amp; Chips або класичний Afternoon Tea, відчуйте неповторну атмосферу вулиць, парків і культурних пам’яток столиці Великої Британії. Лондон чекає на вас, щоб подарувати незабутні спогади!."</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74D85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imagePath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"assets/images/london.jpg"</w:t>
      </w:r>
      <w:r>
        <w:rPr>
          <w:rFonts w:hint="default" w:ascii="Consolas" w:hAnsi="Consolas" w:eastAsia="Consolas" w:cs="Consolas"/>
          <w:b w:val="0"/>
          <w:bCs w:val="0"/>
          <w:color w:val="CCCCCC"/>
          <w:kern w:val="0"/>
          <w:sz w:val="16"/>
          <w:szCs w:val="16"/>
          <w:shd w:val="clear" w:fill="1F1F1F"/>
          <w:lang w:val="en-US" w:eastAsia="zh-CN" w:bidi="ar"/>
        </w:rPr>
        <w:t>),</w:t>
      </w:r>
    </w:p>
    <w:p w14:paraId="71C188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"Тур в Париж"</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C3CAD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description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"Париж — місто світла, романтики та мистецтва. Прогуляйтеся вздовж Сени, помилуйтеся Ейфелевою вежею, відвідайте Лувр та Собор Паризької Богоматері, прогуляйтеся кварталом Монмартр і насолодіться атмосферою кафе на вузьких вуличках. Скуштуйте круасани, французькі десерти та вишукану кухню, відкрийте для себе чарівність паризьких бульварів, парків і культурних скарбів. Париж чекає, щоб подарувати незабутні емоції та спогади.."</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B559D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imagePath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"assets/images/paris.webp"</w:t>
      </w:r>
      <w:r>
        <w:rPr>
          <w:rFonts w:hint="default" w:ascii="Consolas" w:hAnsi="Consolas" w:eastAsia="Consolas" w:cs="Consolas"/>
          <w:b w:val="0"/>
          <w:bCs w:val="0"/>
          <w:color w:val="CCCCCC"/>
          <w:kern w:val="0"/>
          <w:sz w:val="16"/>
          <w:szCs w:val="16"/>
          <w:shd w:val="clear" w:fill="1F1F1F"/>
          <w:lang w:val="en-US" w:eastAsia="zh-CN" w:bidi="ar"/>
        </w:rPr>
        <w:t>),</w:t>
      </w:r>
    </w:p>
    <w:p w14:paraId="6655AC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"Тур в Токіо"</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3F175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description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"Токіо — місто контрастів, де сучасні хмарочоси сусідять із традиційними храмами. Прогуляйтеся районами Шибуя та Сібуя, відвідайте імператорський палац, храм Сенсодзі та сучасні музеї, зануртесь у яскраву атмосферу аніме, технологій і вуличної моди. Скуштуйте суші, рамени та японські десерти, відкрийте для себе парки, ринки та нічне життя мегаполіса. Токіо чекає, щоб подарувати унікальні враження та незабутні спогади.."</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049A2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imagePath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"assets/images/tokio.jpg"</w:t>
      </w:r>
      <w:r>
        <w:rPr>
          <w:rFonts w:hint="default" w:ascii="Consolas" w:hAnsi="Consolas" w:eastAsia="Consolas" w:cs="Consolas"/>
          <w:b w:val="0"/>
          <w:bCs w:val="0"/>
          <w:color w:val="CCCCCC"/>
          <w:kern w:val="0"/>
          <w:sz w:val="16"/>
          <w:szCs w:val="16"/>
          <w:shd w:val="clear" w:fill="1F1F1F"/>
          <w:lang w:val="en-US" w:eastAsia="zh-CN" w:bidi="ar"/>
        </w:rPr>
        <w:t>),</w:t>
      </w:r>
    </w:p>
    <w:p w14:paraId="044751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"Тур в Прагу"</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EA631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description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"Прага — місто казкових вулиць, готичних замків і романтичних мостів. Прогуляйтеся Старим містом, побачте Карлів міст, Празький град та Собор святого Віта, відвідайте старовинні площі та затишні кафе. Скуштуйте традиційні чеські страви та пиво світового рівня, насолодіться атмосферою історії, культури та мистецтва. Прага чекає, щоб подарувати незабутні враження та казкові спогади."</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F70DC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imagePath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"assets/images/praha.jpg"</w:t>
      </w:r>
      <w:r>
        <w:rPr>
          <w:rFonts w:hint="default" w:ascii="Consolas" w:hAnsi="Consolas" w:eastAsia="Consolas" w:cs="Consolas"/>
          <w:b w:val="0"/>
          <w:bCs w:val="0"/>
          <w:color w:val="CCCCCC"/>
          <w:kern w:val="0"/>
          <w:sz w:val="16"/>
          <w:szCs w:val="16"/>
          <w:shd w:val="clear" w:fill="1F1F1F"/>
          <w:lang w:val="en-US" w:eastAsia="zh-CN" w:bidi="ar"/>
        </w:rPr>
        <w:t>),</w:t>
      </w:r>
    </w:p>
    <w:p w14:paraId="1126A4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w:t>
      </w:r>
    </w:p>
    <w:p w14:paraId="505FBE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1A9E7A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selectedIndex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4A6B98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74150E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TextEditingController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nameController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TextEditingController</w:t>
      </w:r>
      <w:r>
        <w:rPr>
          <w:rFonts w:hint="default" w:ascii="Consolas" w:hAnsi="Consolas" w:eastAsia="Consolas" w:cs="Consolas"/>
          <w:b w:val="0"/>
          <w:bCs w:val="0"/>
          <w:color w:val="CCCCCC"/>
          <w:kern w:val="0"/>
          <w:sz w:val="16"/>
          <w:szCs w:val="16"/>
          <w:shd w:val="clear" w:fill="1F1F1F"/>
          <w:lang w:val="en-US" w:eastAsia="zh-CN" w:bidi="ar"/>
        </w:rPr>
        <w:t>();</w:t>
      </w:r>
    </w:p>
    <w:p w14:paraId="74CE3C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TextEditingController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descriptionController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TextEditingController</w:t>
      </w:r>
      <w:r>
        <w:rPr>
          <w:rFonts w:hint="default" w:ascii="Consolas" w:hAnsi="Consolas" w:eastAsia="Consolas" w:cs="Consolas"/>
          <w:b w:val="0"/>
          <w:bCs w:val="0"/>
          <w:color w:val="CCCCCC"/>
          <w:kern w:val="0"/>
          <w:sz w:val="16"/>
          <w:szCs w:val="16"/>
          <w:shd w:val="clear" w:fill="1F1F1F"/>
          <w:lang w:val="en-US" w:eastAsia="zh-CN" w:bidi="ar"/>
        </w:rPr>
        <w:t>();</w:t>
      </w:r>
    </w:p>
    <w:p w14:paraId="203B78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TextEditingController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imageController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TextEditingController</w:t>
      </w:r>
      <w:r>
        <w:rPr>
          <w:rFonts w:hint="default" w:ascii="Consolas" w:hAnsi="Consolas" w:eastAsia="Consolas" w:cs="Consolas"/>
          <w:b w:val="0"/>
          <w:bCs w:val="0"/>
          <w:color w:val="CCCCCC"/>
          <w:kern w:val="0"/>
          <w:sz w:val="16"/>
          <w:szCs w:val="16"/>
          <w:shd w:val="clear" w:fill="1F1F1F"/>
          <w:lang w:val="en-US" w:eastAsia="zh-CN" w:bidi="ar"/>
        </w:rPr>
        <w:t>();</w:t>
      </w:r>
    </w:p>
    <w:p w14:paraId="52C999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476565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void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addNewTour</w:t>
      </w:r>
      <w:r>
        <w:rPr>
          <w:rFonts w:hint="default" w:ascii="Consolas" w:hAnsi="Consolas" w:eastAsia="Consolas" w:cs="Consolas"/>
          <w:b w:val="0"/>
          <w:bCs w:val="0"/>
          <w:color w:val="CCCCCC"/>
          <w:kern w:val="0"/>
          <w:sz w:val="16"/>
          <w:szCs w:val="16"/>
          <w:shd w:val="clear" w:fill="1F1F1F"/>
          <w:lang w:val="en-US" w:eastAsia="zh-CN" w:bidi="ar"/>
        </w:rPr>
        <w:t>() {</w:t>
      </w:r>
    </w:p>
    <w:p w14:paraId="603161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nameController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trim</w:t>
      </w:r>
      <w:r>
        <w:rPr>
          <w:rFonts w:hint="default" w:ascii="Consolas" w:hAnsi="Consolas" w:eastAsia="Consolas" w:cs="Consolas"/>
          <w:b w:val="0"/>
          <w:bCs w:val="0"/>
          <w:color w:val="CCCCCC"/>
          <w:kern w:val="0"/>
          <w:sz w:val="16"/>
          <w:szCs w:val="16"/>
          <w:shd w:val="clear" w:fill="1F1F1F"/>
          <w:lang w:val="en-US" w:eastAsia="zh-CN" w:bidi="ar"/>
        </w:rPr>
        <w:t>();</w:t>
      </w:r>
    </w:p>
    <w:p w14:paraId="5A6E22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desc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descriptionController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trim</w:t>
      </w:r>
      <w:r>
        <w:rPr>
          <w:rFonts w:hint="default" w:ascii="Consolas" w:hAnsi="Consolas" w:eastAsia="Consolas" w:cs="Consolas"/>
          <w:b w:val="0"/>
          <w:bCs w:val="0"/>
          <w:color w:val="CCCCCC"/>
          <w:kern w:val="0"/>
          <w:sz w:val="16"/>
          <w:szCs w:val="16"/>
          <w:shd w:val="clear" w:fill="1F1F1F"/>
          <w:lang w:val="en-US" w:eastAsia="zh-CN" w:bidi="ar"/>
        </w:rPr>
        <w:t>();</w:t>
      </w:r>
    </w:p>
    <w:p w14:paraId="7301547F">
      <w:pPr>
        <w:keepNext w:val="0"/>
        <w:keepLines w:val="0"/>
        <w:widowControl/>
        <w:suppressLineNumbers w:val="0"/>
        <w:shd w:val="clear" w:fill="1F1F1F"/>
        <w:spacing w:line="285" w:lineRule="atLeast"/>
        <w:ind w:firstLine="351"/>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imageController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trim</w:t>
      </w:r>
      <w:r>
        <w:rPr>
          <w:rFonts w:hint="default" w:ascii="Consolas" w:hAnsi="Consolas" w:eastAsia="Consolas" w:cs="Consolas"/>
          <w:b w:val="0"/>
          <w:bCs w:val="0"/>
          <w:color w:val="CCCCCC"/>
          <w:kern w:val="0"/>
          <w:sz w:val="16"/>
          <w:szCs w:val="16"/>
          <w:shd w:val="clear" w:fill="1F1F1F"/>
          <w:lang w:val="en-US" w:eastAsia="zh-CN" w:bidi="ar"/>
        </w:rPr>
        <w:t>();</w:t>
      </w:r>
    </w:p>
    <w:p w14:paraId="1EA0B6D4">
      <w:pPr>
        <w:keepNext w:val="0"/>
        <w:keepLines w:val="0"/>
        <w:widowControl/>
        <w:suppressLineNumbers w:val="0"/>
        <w:shd w:val="clear" w:fill="1F1F1F"/>
        <w:spacing w:line="285" w:lineRule="atLeast"/>
        <w:ind w:firstLine="351"/>
        <w:jc w:val="left"/>
        <w:rPr>
          <w:rFonts w:hint="default" w:ascii="Consolas" w:hAnsi="Consolas" w:eastAsia="Consolas" w:cs="Consolas"/>
          <w:b w:val="0"/>
          <w:bCs w:val="0"/>
          <w:color w:val="CCCCCC"/>
          <w:kern w:val="0"/>
          <w:sz w:val="16"/>
          <w:szCs w:val="16"/>
          <w:shd w:val="clear" w:fill="1F1F1F"/>
          <w:lang w:val="en-US" w:eastAsia="zh-CN" w:bidi="ar"/>
        </w:rPr>
      </w:pPr>
    </w:p>
    <w:p w14:paraId="35976D17">
      <w:pPr>
        <w:keepNext w:val="0"/>
        <w:keepLines w:val="0"/>
        <w:widowControl/>
        <w:suppressLineNumbers w:val="0"/>
        <w:shd w:val="clear" w:fill="1F1F1F"/>
        <w:spacing w:line="285" w:lineRule="atLeast"/>
        <w:ind w:firstLine="351"/>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isEmpty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desc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isEmpty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isEmpty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w:t>
      </w:r>
    </w:p>
    <w:p w14:paraId="3A00E689">
      <w:pPr>
        <w:keepNext w:val="0"/>
        <w:keepLines w:val="0"/>
        <w:widowControl/>
        <w:suppressLineNumbers w:val="0"/>
        <w:shd w:val="clear" w:fill="1F1F1F"/>
        <w:spacing w:line="285" w:lineRule="atLeast"/>
        <w:ind w:firstLine="351"/>
        <w:jc w:val="left"/>
        <w:rPr>
          <w:rFonts w:hint="default" w:ascii="Consolas" w:hAnsi="Consolas" w:eastAsia="Consolas" w:cs="Consolas"/>
          <w:b w:val="0"/>
          <w:bCs w:val="0"/>
          <w:color w:val="CCCCCC"/>
          <w:kern w:val="0"/>
          <w:sz w:val="16"/>
          <w:szCs w:val="16"/>
          <w:shd w:val="clear" w:fill="1F1F1F"/>
          <w:lang w:val="en-US" w:eastAsia="zh-CN" w:bidi="ar"/>
        </w:rPr>
      </w:pPr>
    </w:p>
    <w:p w14:paraId="72FC9E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fullPath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"assets/images/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img</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2D8EF3B8">
      <w:pPr>
        <w:keepNext w:val="0"/>
        <w:keepLines w:val="0"/>
        <w:widowControl/>
        <w:suppressLineNumbers w:val="0"/>
        <w:jc w:val="left"/>
        <w:rPr>
          <w:sz w:val="16"/>
          <w:szCs w:val="16"/>
        </w:rPr>
      </w:pPr>
    </w:p>
    <w:p w14:paraId="5768B9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setState</w:t>
      </w:r>
      <w:r>
        <w:rPr>
          <w:rFonts w:hint="default" w:ascii="Consolas" w:hAnsi="Consolas" w:eastAsia="Consolas" w:cs="Consolas"/>
          <w:b w:val="0"/>
          <w:bCs w:val="0"/>
          <w:color w:val="CCCCCC"/>
          <w:kern w:val="0"/>
          <w:sz w:val="16"/>
          <w:szCs w:val="16"/>
          <w:shd w:val="clear" w:fill="1F1F1F"/>
          <w:lang w:val="en-US" w:eastAsia="zh-CN" w:bidi="ar"/>
        </w:rPr>
        <w:t>(() {</w:t>
      </w:r>
    </w:p>
    <w:p w14:paraId="5A973E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tours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w:t>
      </w:r>
    </w:p>
    <w:p w14:paraId="2B2B20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p>
    <w:p w14:paraId="6C2E11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description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desc</w:t>
      </w:r>
      <w:r>
        <w:rPr>
          <w:rFonts w:hint="default" w:ascii="Consolas" w:hAnsi="Consolas" w:eastAsia="Consolas" w:cs="Consolas"/>
          <w:b w:val="0"/>
          <w:bCs w:val="0"/>
          <w:color w:val="CCCCCC"/>
          <w:kern w:val="0"/>
          <w:sz w:val="16"/>
          <w:szCs w:val="16"/>
          <w:shd w:val="clear" w:fill="1F1F1F"/>
          <w:lang w:val="en-US" w:eastAsia="zh-CN" w:bidi="ar"/>
        </w:rPr>
        <w:t>,</w:t>
      </w:r>
    </w:p>
    <w:p w14:paraId="071071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imagePath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fullPath</w:t>
      </w:r>
      <w:r>
        <w:rPr>
          <w:rFonts w:hint="default" w:ascii="Consolas" w:hAnsi="Consolas" w:eastAsia="Consolas" w:cs="Consolas"/>
          <w:b w:val="0"/>
          <w:bCs w:val="0"/>
          <w:color w:val="CCCCCC"/>
          <w:kern w:val="0"/>
          <w:sz w:val="16"/>
          <w:szCs w:val="16"/>
          <w:shd w:val="clear" w:fill="1F1F1F"/>
          <w:lang w:val="en-US" w:eastAsia="zh-CN" w:bidi="ar"/>
        </w:rPr>
        <w:t>,</w:t>
      </w:r>
    </w:p>
    <w:p w14:paraId="03B987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w:t>
      </w:r>
    </w:p>
    <w:p w14:paraId="7552ED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317958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nameController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clear</w:t>
      </w:r>
      <w:r>
        <w:rPr>
          <w:rFonts w:hint="default" w:ascii="Consolas" w:hAnsi="Consolas" w:eastAsia="Consolas" w:cs="Consolas"/>
          <w:b w:val="0"/>
          <w:bCs w:val="0"/>
          <w:color w:val="CCCCCC"/>
          <w:kern w:val="0"/>
          <w:sz w:val="16"/>
          <w:szCs w:val="16"/>
          <w:shd w:val="clear" w:fill="1F1F1F"/>
          <w:lang w:val="en-US" w:eastAsia="zh-CN" w:bidi="ar"/>
        </w:rPr>
        <w:t>();</w:t>
      </w:r>
    </w:p>
    <w:p w14:paraId="3C6D22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descriptionController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clear</w:t>
      </w:r>
      <w:r>
        <w:rPr>
          <w:rFonts w:hint="default" w:ascii="Consolas" w:hAnsi="Consolas" w:eastAsia="Consolas" w:cs="Consolas"/>
          <w:b w:val="0"/>
          <w:bCs w:val="0"/>
          <w:color w:val="CCCCCC"/>
          <w:kern w:val="0"/>
          <w:sz w:val="16"/>
          <w:szCs w:val="16"/>
          <w:shd w:val="clear" w:fill="1F1F1F"/>
          <w:lang w:val="en-US" w:eastAsia="zh-CN" w:bidi="ar"/>
        </w:rPr>
        <w:t>();</w:t>
      </w:r>
    </w:p>
    <w:p w14:paraId="4E1948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imageController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clear</w:t>
      </w:r>
      <w:r>
        <w:rPr>
          <w:rFonts w:hint="default" w:ascii="Consolas" w:hAnsi="Consolas" w:eastAsia="Consolas" w:cs="Consolas"/>
          <w:b w:val="0"/>
          <w:bCs w:val="0"/>
          <w:color w:val="CCCCCC"/>
          <w:kern w:val="0"/>
          <w:sz w:val="16"/>
          <w:szCs w:val="16"/>
          <w:shd w:val="clear" w:fill="1F1F1F"/>
          <w:lang w:val="en-US" w:eastAsia="zh-CN" w:bidi="ar"/>
        </w:rPr>
        <w:t>();</w:t>
      </w:r>
    </w:p>
    <w:p w14:paraId="6402EF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C9C22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w:t>
      </w:r>
    </w:p>
    <w:p w14:paraId="6F8DA1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2347EC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@override</w:t>
      </w:r>
    </w:p>
    <w:p w14:paraId="3E458B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4EC9B0"/>
          <w:kern w:val="0"/>
          <w:sz w:val="16"/>
          <w:szCs w:val="16"/>
          <w:shd w:val="clear" w:fill="1F1F1F"/>
          <w:lang w:val="en-US" w:eastAsia="zh-CN" w:bidi="ar"/>
        </w:rPr>
        <w:t>Widget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build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BuildContext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context</w:t>
      </w:r>
      <w:r>
        <w:rPr>
          <w:rFonts w:hint="default" w:ascii="Consolas" w:hAnsi="Consolas" w:eastAsia="Consolas" w:cs="Consolas"/>
          <w:b w:val="0"/>
          <w:bCs w:val="0"/>
          <w:color w:val="CCCCCC"/>
          <w:kern w:val="0"/>
          <w:sz w:val="16"/>
          <w:szCs w:val="16"/>
          <w:shd w:val="clear" w:fill="1F1F1F"/>
          <w:lang w:val="en-US" w:eastAsia="zh-CN" w:bidi="ar"/>
        </w:rPr>
        <w:t>) {</w:t>
      </w:r>
    </w:p>
    <w:p w14:paraId="5DA428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Scaffold</w:t>
      </w:r>
      <w:r>
        <w:rPr>
          <w:rFonts w:hint="default" w:ascii="Consolas" w:hAnsi="Consolas" w:eastAsia="Consolas" w:cs="Consolas"/>
          <w:b w:val="0"/>
          <w:bCs w:val="0"/>
          <w:color w:val="CCCCCC"/>
          <w:kern w:val="0"/>
          <w:sz w:val="16"/>
          <w:szCs w:val="16"/>
          <w:shd w:val="clear" w:fill="1F1F1F"/>
          <w:lang w:val="en-US" w:eastAsia="zh-CN" w:bidi="ar"/>
        </w:rPr>
        <w:t>(</w:t>
      </w:r>
    </w:p>
    <w:p w14:paraId="028A42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appBar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AppBar</w:t>
      </w:r>
      <w:r>
        <w:rPr>
          <w:rFonts w:hint="default" w:ascii="Consolas" w:hAnsi="Consolas" w:eastAsia="Consolas" w:cs="Consolas"/>
          <w:b w:val="0"/>
          <w:bCs w:val="0"/>
          <w:color w:val="CCCCCC"/>
          <w:kern w:val="0"/>
          <w:sz w:val="16"/>
          <w:szCs w:val="16"/>
          <w:shd w:val="clear" w:fill="1F1F1F"/>
          <w:lang w:val="en-US" w:eastAsia="zh-CN" w:bidi="ar"/>
        </w:rPr>
        <w:t>(</w:t>
      </w:r>
    </w:p>
    <w:p w14:paraId="0A3E72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title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w:t>
      </w:r>
    </w:p>
    <w:p w14:paraId="6BFBA2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EdgeInsets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only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top</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40</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75077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"Туристичні агенції"</w:t>
      </w:r>
      <w:r>
        <w:rPr>
          <w:rFonts w:hint="default" w:ascii="Consolas" w:hAnsi="Consolas" w:eastAsia="Consolas" w:cs="Consolas"/>
          <w:b w:val="0"/>
          <w:bCs w:val="0"/>
          <w:color w:val="CCCCCC"/>
          <w:kern w:val="0"/>
          <w:sz w:val="16"/>
          <w:szCs w:val="16"/>
          <w:shd w:val="clear" w:fill="1F1F1F"/>
          <w:lang w:val="en-US" w:eastAsia="zh-CN" w:bidi="ar"/>
        </w:rPr>
        <w:t>),</w:t>
      </w:r>
    </w:p>
    <w:p w14:paraId="058E74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7329C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55E52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Column</w:t>
      </w:r>
      <w:r>
        <w:rPr>
          <w:rFonts w:hint="default" w:ascii="Consolas" w:hAnsi="Consolas" w:eastAsia="Consolas" w:cs="Consolas"/>
          <w:b w:val="0"/>
          <w:bCs w:val="0"/>
          <w:color w:val="CCCCCC"/>
          <w:kern w:val="0"/>
          <w:sz w:val="16"/>
          <w:szCs w:val="16"/>
          <w:shd w:val="clear" w:fill="1F1F1F"/>
          <w:lang w:val="en-US" w:eastAsia="zh-CN" w:bidi="ar"/>
        </w:rPr>
        <w:t>(</w:t>
      </w:r>
    </w:p>
    <w:p w14:paraId="41DF0522">
      <w:pPr>
        <w:keepNext w:val="0"/>
        <w:keepLines w:val="0"/>
        <w:widowControl/>
        <w:suppressLineNumbers w:val="0"/>
        <w:shd w:val="clear" w:fill="1F1F1F"/>
        <w:spacing w:line="285" w:lineRule="atLeast"/>
        <w:jc w:val="left"/>
        <w:rPr>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children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E27D4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w:t>
      </w:r>
    </w:p>
    <w:p w14:paraId="16E5B6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EdgeInsets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only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top</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30</w:t>
      </w:r>
      <w:r>
        <w:rPr>
          <w:rFonts w:hint="default" w:ascii="Consolas" w:hAnsi="Consolas" w:eastAsia="Consolas" w:cs="Consolas"/>
          <w:b w:val="0"/>
          <w:bCs w:val="0"/>
          <w:color w:val="CCCCCC"/>
          <w:kern w:val="0"/>
          <w:sz w:val="16"/>
          <w:szCs w:val="16"/>
          <w:shd w:val="clear" w:fill="1F1F1F"/>
          <w:lang w:val="en-US" w:eastAsia="zh-CN" w:bidi="ar"/>
        </w:rPr>
        <w:t>),</w:t>
      </w:r>
    </w:p>
    <w:p w14:paraId="23090B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Container</w:t>
      </w:r>
      <w:r>
        <w:rPr>
          <w:rFonts w:hint="default" w:ascii="Consolas" w:hAnsi="Consolas" w:eastAsia="Consolas" w:cs="Consolas"/>
          <w:b w:val="0"/>
          <w:bCs w:val="0"/>
          <w:color w:val="CCCCCC"/>
          <w:kern w:val="0"/>
          <w:sz w:val="16"/>
          <w:szCs w:val="16"/>
          <w:shd w:val="clear" w:fill="1F1F1F"/>
          <w:lang w:val="en-US" w:eastAsia="zh-CN" w:bidi="ar"/>
        </w:rPr>
        <w:t>(),</w:t>
      </w:r>
    </w:p>
    <w:p w14:paraId="53D94A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w:t>
      </w:r>
    </w:p>
    <w:p w14:paraId="42275F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6A7F72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listView</w:t>
      </w:r>
    </w:p>
    <w:p w14:paraId="46B133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Container</w:t>
      </w:r>
      <w:r>
        <w:rPr>
          <w:rFonts w:hint="default" w:ascii="Consolas" w:hAnsi="Consolas" w:eastAsia="Consolas" w:cs="Consolas"/>
          <w:b w:val="0"/>
          <w:bCs w:val="0"/>
          <w:color w:val="CCCCCC"/>
          <w:kern w:val="0"/>
          <w:sz w:val="16"/>
          <w:szCs w:val="16"/>
          <w:shd w:val="clear" w:fill="1F1F1F"/>
          <w:lang w:val="en-US" w:eastAsia="zh-CN" w:bidi="ar"/>
        </w:rPr>
        <w:t>(</w:t>
      </w:r>
    </w:p>
    <w:p w14:paraId="384897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80</w:t>
      </w:r>
      <w:r>
        <w:rPr>
          <w:rFonts w:hint="default" w:ascii="Consolas" w:hAnsi="Consolas" w:eastAsia="Consolas" w:cs="Consolas"/>
          <w:b w:val="0"/>
          <w:bCs w:val="0"/>
          <w:color w:val="CCCCCC"/>
          <w:kern w:val="0"/>
          <w:sz w:val="16"/>
          <w:szCs w:val="16"/>
          <w:shd w:val="clear" w:fill="1F1F1F"/>
          <w:lang w:val="en-US" w:eastAsia="zh-CN" w:bidi="ar"/>
        </w:rPr>
        <w:t>,</w:t>
      </w:r>
    </w:p>
    <w:p w14:paraId="2F0103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EdgeInsets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all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w:t>
      </w:r>
      <w:r>
        <w:rPr>
          <w:rFonts w:hint="default" w:ascii="Consolas" w:hAnsi="Consolas" w:eastAsia="Consolas" w:cs="Consolas"/>
          <w:b w:val="0"/>
          <w:bCs w:val="0"/>
          <w:color w:val="CCCCCC"/>
          <w:kern w:val="0"/>
          <w:sz w:val="16"/>
          <w:szCs w:val="16"/>
          <w:shd w:val="clear" w:fill="1F1F1F"/>
          <w:lang w:val="en-US" w:eastAsia="zh-CN" w:bidi="ar"/>
        </w:rPr>
        <w:t>),</w:t>
      </w:r>
    </w:p>
    <w:p w14:paraId="390CF3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ListView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separated</w:t>
      </w:r>
      <w:r>
        <w:rPr>
          <w:rFonts w:hint="default" w:ascii="Consolas" w:hAnsi="Consolas" w:eastAsia="Consolas" w:cs="Consolas"/>
          <w:b w:val="0"/>
          <w:bCs w:val="0"/>
          <w:color w:val="CCCCCC"/>
          <w:kern w:val="0"/>
          <w:sz w:val="16"/>
          <w:szCs w:val="16"/>
          <w:shd w:val="clear" w:fill="1F1F1F"/>
          <w:lang w:val="en-US" w:eastAsia="zh-CN" w:bidi="ar"/>
        </w:rPr>
        <w:t>(</w:t>
      </w:r>
    </w:p>
    <w:p w14:paraId="467B72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scrollDirection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Axis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horizontal</w:t>
      </w:r>
      <w:r>
        <w:rPr>
          <w:rFonts w:hint="default" w:ascii="Consolas" w:hAnsi="Consolas" w:eastAsia="Consolas" w:cs="Consolas"/>
          <w:b w:val="0"/>
          <w:bCs w:val="0"/>
          <w:color w:val="CCCCCC"/>
          <w:kern w:val="0"/>
          <w:sz w:val="16"/>
          <w:szCs w:val="16"/>
          <w:shd w:val="clear" w:fill="1F1F1F"/>
          <w:lang w:val="en-US" w:eastAsia="zh-CN" w:bidi="ar"/>
        </w:rPr>
        <w:t>,</w:t>
      </w:r>
    </w:p>
    <w:p w14:paraId="598B62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itemCount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tours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length</w:t>
      </w:r>
      <w:r>
        <w:rPr>
          <w:rFonts w:hint="default" w:ascii="Consolas" w:hAnsi="Consolas" w:eastAsia="Consolas" w:cs="Consolas"/>
          <w:b w:val="0"/>
          <w:bCs w:val="0"/>
          <w:color w:val="CCCCCC"/>
          <w:kern w:val="0"/>
          <w:sz w:val="16"/>
          <w:szCs w:val="16"/>
          <w:shd w:val="clear" w:fill="1F1F1F"/>
          <w:lang w:val="en-US" w:eastAsia="zh-CN" w:bidi="ar"/>
        </w:rPr>
        <w:t>,</w:t>
      </w:r>
    </w:p>
    <w:p w14:paraId="4232EE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separatorBuilder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index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VerticalDivider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fromARGB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165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137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206</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thickness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indent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endIndent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w:t>
      </w:r>
    </w:p>
    <w:p w14:paraId="103A5D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itemBuilder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index</w:t>
      </w:r>
      <w:r>
        <w:rPr>
          <w:rFonts w:hint="default" w:ascii="Consolas" w:hAnsi="Consolas" w:eastAsia="Consolas" w:cs="Consolas"/>
          <w:b w:val="0"/>
          <w:bCs w:val="0"/>
          <w:color w:val="CCCCCC"/>
          <w:kern w:val="0"/>
          <w:sz w:val="16"/>
          <w:szCs w:val="16"/>
          <w:shd w:val="clear" w:fill="1F1F1F"/>
          <w:lang w:val="en-US" w:eastAsia="zh-CN" w:bidi="ar"/>
        </w:rPr>
        <w:t>) {</w:t>
      </w:r>
    </w:p>
    <w:p w14:paraId="758980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tours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index</w:t>
      </w:r>
      <w:r>
        <w:rPr>
          <w:rFonts w:hint="default" w:ascii="Consolas" w:hAnsi="Consolas" w:eastAsia="Consolas" w:cs="Consolas"/>
          <w:b w:val="0"/>
          <w:bCs w:val="0"/>
          <w:color w:val="CCCCCC"/>
          <w:kern w:val="0"/>
          <w:sz w:val="16"/>
          <w:szCs w:val="16"/>
          <w:shd w:val="clear" w:fill="1F1F1F"/>
          <w:lang w:val="en-US" w:eastAsia="zh-CN" w:bidi="ar"/>
        </w:rPr>
        <w:t>];</w:t>
      </w:r>
    </w:p>
    <w:p w14:paraId="5665F5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isSelected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index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selectedIndex</w:t>
      </w:r>
      <w:r>
        <w:rPr>
          <w:rFonts w:hint="default" w:ascii="Consolas" w:hAnsi="Consolas" w:eastAsia="Consolas" w:cs="Consolas"/>
          <w:b w:val="0"/>
          <w:bCs w:val="0"/>
          <w:color w:val="CCCCCC"/>
          <w:kern w:val="0"/>
          <w:sz w:val="16"/>
          <w:szCs w:val="16"/>
          <w:shd w:val="clear" w:fill="1F1F1F"/>
          <w:lang w:val="en-US" w:eastAsia="zh-CN" w:bidi="ar"/>
        </w:rPr>
        <w:t>;</w:t>
      </w:r>
    </w:p>
    <w:p w14:paraId="1E6985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1C916B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GestureDetector</w:t>
      </w:r>
      <w:r>
        <w:rPr>
          <w:rFonts w:hint="default" w:ascii="Consolas" w:hAnsi="Consolas" w:eastAsia="Consolas" w:cs="Consolas"/>
          <w:b w:val="0"/>
          <w:bCs w:val="0"/>
          <w:color w:val="CCCCCC"/>
          <w:kern w:val="0"/>
          <w:sz w:val="16"/>
          <w:szCs w:val="16"/>
          <w:shd w:val="clear" w:fill="1F1F1F"/>
          <w:lang w:val="en-US" w:eastAsia="zh-CN" w:bidi="ar"/>
        </w:rPr>
        <w:t>(</w:t>
      </w:r>
    </w:p>
    <w:p w14:paraId="7441DB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onTap</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setState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selectedIndex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index</w:t>
      </w:r>
      <w:r>
        <w:rPr>
          <w:rFonts w:hint="default" w:ascii="Consolas" w:hAnsi="Consolas" w:eastAsia="Consolas" w:cs="Consolas"/>
          <w:b w:val="0"/>
          <w:bCs w:val="0"/>
          <w:color w:val="CCCCCC"/>
          <w:kern w:val="0"/>
          <w:sz w:val="16"/>
          <w:szCs w:val="16"/>
          <w:shd w:val="clear" w:fill="1F1F1F"/>
          <w:lang w:val="en-US" w:eastAsia="zh-CN" w:bidi="ar"/>
        </w:rPr>
        <w:t>),</w:t>
      </w:r>
    </w:p>
    <w:p w14:paraId="79DB02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Container</w:t>
      </w:r>
      <w:r>
        <w:rPr>
          <w:rFonts w:hint="default" w:ascii="Consolas" w:hAnsi="Consolas" w:eastAsia="Consolas" w:cs="Consolas"/>
          <w:b w:val="0"/>
          <w:bCs w:val="0"/>
          <w:color w:val="CCCCCC"/>
          <w:kern w:val="0"/>
          <w:sz w:val="16"/>
          <w:szCs w:val="16"/>
          <w:shd w:val="clear" w:fill="1F1F1F"/>
          <w:lang w:val="en-US" w:eastAsia="zh-CN" w:bidi="ar"/>
        </w:rPr>
        <w:t>(</w:t>
      </w:r>
    </w:p>
    <w:p w14:paraId="6103ED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250</w:t>
      </w:r>
      <w:r>
        <w:rPr>
          <w:rFonts w:hint="default" w:ascii="Consolas" w:hAnsi="Consolas" w:eastAsia="Consolas" w:cs="Consolas"/>
          <w:b w:val="0"/>
          <w:bCs w:val="0"/>
          <w:color w:val="CCCCCC"/>
          <w:kern w:val="0"/>
          <w:sz w:val="16"/>
          <w:szCs w:val="16"/>
          <w:shd w:val="clear" w:fill="1F1F1F"/>
          <w:lang w:val="en-US" w:eastAsia="zh-CN" w:bidi="ar"/>
        </w:rPr>
        <w:t>,</w:t>
      </w:r>
    </w:p>
    <w:p w14:paraId="024D0F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decoration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BoxDecoration</w:t>
      </w:r>
      <w:r>
        <w:rPr>
          <w:rFonts w:hint="default" w:ascii="Consolas" w:hAnsi="Consolas" w:eastAsia="Consolas" w:cs="Consolas"/>
          <w:b w:val="0"/>
          <w:bCs w:val="0"/>
          <w:color w:val="CCCCCC"/>
          <w:kern w:val="0"/>
          <w:sz w:val="16"/>
          <w:szCs w:val="16"/>
          <w:shd w:val="clear" w:fill="1F1F1F"/>
          <w:lang w:val="en-US" w:eastAsia="zh-CN" w:bidi="ar"/>
        </w:rPr>
        <w:t>(</w:t>
      </w:r>
    </w:p>
    <w:p w14:paraId="682DC3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isSelected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fromARGB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197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213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231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fromARGB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109</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176</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223</w:t>
      </w:r>
      <w:r>
        <w:rPr>
          <w:rFonts w:hint="default" w:ascii="Consolas" w:hAnsi="Consolas" w:eastAsia="Consolas" w:cs="Consolas"/>
          <w:b w:val="0"/>
          <w:bCs w:val="0"/>
          <w:color w:val="CCCCCC"/>
          <w:kern w:val="0"/>
          <w:sz w:val="16"/>
          <w:szCs w:val="16"/>
          <w:shd w:val="clear" w:fill="1F1F1F"/>
          <w:lang w:val="en-US" w:eastAsia="zh-CN" w:bidi="ar"/>
        </w:rPr>
        <w:t>),</w:t>
      </w:r>
    </w:p>
    <w:p w14:paraId="03EF31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192AB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ListTile</w:t>
      </w:r>
      <w:r>
        <w:rPr>
          <w:rFonts w:hint="default" w:ascii="Consolas" w:hAnsi="Consolas" w:eastAsia="Consolas" w:cs="Consolas"/>
          <w:b w:val="0"/>
          <w:bCs w:val="0"/>
          <w:color w:val="CCCCCC"/>
          <w:kern w:val="0"/>
          <w:sz w:val="16"/>
          <w:szCs w:val="16"/>
          <w:shd w:val="clear" w:fill="1F1F1F"/>
          <w:lang w:val="en-US" w:eastAsia="zh-CN" w:bidi="ar"/>
        </w:rPr>
        <w:t>(</w:t>
      </w:r>
    </w:p>
    <w:p w14:paraId="08CCF2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EdgeInsets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symmetric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vertical</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horizontal</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16</w:t>
      </w:r>
      <w:r>
        <w:rPr>
          <w:rFonts w:hint="default" w:ascii="Consolas" w:hAnsi="Consolas" w:eastAsia="Consolas" w:cs="Consolas"/>
          <w:b w:val="0"/>
          <w:bCs w:val="0"/>
          <w:color w:val="CCCCCC"/>
          <w:kern w:val="0"/>
          <w:sz w:val="16"/>
          <w:szCs w:val="16"/>
          <w:shd w:val="clear" w:fill="1F1F1F"/>
          <w:lang w:val="en-US" w:eastAsia="zh-CN" w:bidi="ar"/>
        </w:rPr>
        <w:t>),</w:t>
      </w:r>
    </w:p>
    <w:p w14:paraId="5F7D39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leading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Container</w:t>
      </w:r>
      <w:r>
        <w:rPr>
          <w:rFonts w:hint="default" w:ascii="Consolas" w:hAnsi="Consolas" w:eastAsia="Consolas" w:cs="Consolas"/>
          <w:b w:val="0"/>
          <w:bCs w:val="0"/>
          <w:color w:val="CCCCCC"/>
          <w:kern w:val="0"/>
          <w:sz w:val="16"/>
          <w:szCs w:val="16"/>
          <w:shd w:val="clear" w:fill="1F1F1F"/>
          <w:lang w:val="en-US" w:eastAsia="zh-CN" w:bidi="ar"/>
        </w:rPr>
        <w:t>(</w:t>
      </w:r>
    </w:p>
    <w:p w14:paraId="76178C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60</w:t>
      </w:r>
      <w:r>
        <w:rPr>
          <w:rFonts w:hint="default" w:ascii="Consolas" w:hAnsi="Consolas" w:eastAsia="Consolas" w:cs="Consolas"/>
          <w:b w:val="0"/>
          <w:bCs w:val="0"/>
          <w:color w:val="CCCCCC"/>
          <w:kern w:val="0"/>
          <w:sz w:val="16"/>
          <w:szCs w:val="16"/>
          <w:shd w:val="clear" w:fill="1F1F1F"/>
          <w:lang w:val="en-US" w:eastAsia="zh-CN" w:bidi="ar"/>
        </w:rPr>
        <w:t>,</w:t>
      </w:r>
    </w:p>
    <w:p w14:paraId="2399A7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60</w:t>
      </w:r>
      <w:r>
        <w:rPr>
          <w:rFonts w:hint="default" w:ascii="Consolas" w:hAnsi="Consolas" w:eastAsia="Consolas" w:cs="Consolas"/>
          <w:b w:val="0"/>
          <w:bCs w:val="0"/>
          <w:color w:val="CCCCCC"/>
          <w:kern w:val="0"/>
          <w:sz w:val="16"/>
          <w:szCs w:val="16"/>
          <w:shd w:val="clear" w:fill="1F1F1F"/>
          <w:lang w:val="en-US" w:eastAsia="zh-CN" w:bidi="ar"/>
        </w:rPr>
        <w:t>,</w:t>
      </w:r>
    </w:p>
    <w:p w14:paraId="6F8B31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Image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asset</w:t>
      </w:r>
      <w:r>
        <w:rPr>
          <w:rFonts w:hint="default" w:ascii="Consolas" w:hAnsi="Consolas" w:eastAsia="Consolas" w:cs="Consolas"/>
          <w:b w:val="0"/>
          <w:bCs w:val="0"/>
          <w:color w:val="CCCCCC"/>
          <w:kern w:val="0"/>
          <w:sz w:val="16"/>
          <w:szCs w:val="16"/>
          <w:shd w:val="clear" w:fill="1F1F1F"/>
          <w:lang w:val="en-US" w:eastAsia="zh-CN" w:bidi="ar"/>
        </w:rPr>
        <w:t>(</w:t>
      </w:r>
    </w:p>
    <w:p w14:paraId="6DE0FD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imagePath</w:t>
      </w:r>
      <w:r>
        <w:rPr>
          <w:rFonts w:hint="default" w:ascii="Consolas" w:hAnsi="Consolas" w:eastAsia="Consolas" w:cs="Consolas"/>
          <w:b w:val="0"/>
          <w:bCs w:val="0"/>
          <w:color w:val="CCCCCC"/>
          <w:kern w:val="0"/>
          <w:sz w:val="16"/>
          <w:szCs w:val="16"/>
          <w:shd w:val="clear" w:fill="1F1F1F"/>
          <w:lang w:val="en-US" w:eastAsia="zh-CN" w:bidi="ar"/>
        </w:rPr>
        <w:t>,</w:t>
      </w:r>
    </w:p>
    <w:p w14:paraId="2DCC04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BoxFit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cover</w:t>
      </w:r>
      <w:r>
        <w:rPr>
          <w:rFonts w:hint="default" w:ascii="Consolas" w:hAnsi="Consolas" w:eastAsia="Consolas" w:cs="Consolas"/>
          <w:b w:val="0"/>
          <w:bCs w:val="0"/>
          <w:color w:val="CCCCCC"/>
          <w:kern w:val="0"/>
          <w:sz w:val="16"/>
          <w:szCs w:val="16"/>
          <w:shd w:val="clear" w:fill="1F1F1F"/>
          <w:lang w:val="en-US" w:eastAsia="zh-CN" w:bidi="ar"/>
        </w:rPr>
        <w:t>,</w:t>
      </w:r>
    </w:p>
    <w:p w14:paraId="2F6B6C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8E59E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960E9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title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p>
    <w:p w14:paraId="6E46D2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tour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p>
    <w:p w14:paraId="29DC65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TextStyle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fontWeight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FontWeight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bold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Colors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black</w:t>
      </w:r>
      <w:r>
        <w:rPr>
          <w:rFonts w:hint="default" w:ascii="Consolas" w:hAnsi="Consolas" w:eastAsia="Consolas" w:cs="Consolas"/>
          <w:b w:val="0"/>
          <w:bCs w:val="0"/>
          <w:color w:val="CCCCCC"/>
          <w:kern w:val="0"/>
          <w:sz w:val="16"/>
          <w:szCs w:val="16"/>
          <w:shd w:val="clear" w:fill="1F1F1F"/>
          <w:lang w:val="en-US" w:eastAsia="zh-CN" w:bidi="ar"/>
        </w:rPr>
        <w:t>),</w:t>
      </w:r>
    </w:p>
    <w:p w14:paraId="6F9932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09E79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trailing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isSelected</w:t>
      </w:r>
    </w:p>
    <w:p w14:paraId="20B7A5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null</w:t>
      </w:r>
    </w:p>
    <w:p w14:paraId="46CEC2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TextStyle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Colors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black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w:t>
      </w:r>
      <w:r>
        <w:rPr>
          <w:rFonts w:hint="default" w:ascii="Consolas" w:hAnsi="Consolas" w:eastAsia="Consolas" w:cs="Consolas"/>
          <w:b w:val="0"/>
          <w:bCs w:val="0"/>
          <w:color w:val="CCCCCC"/>
          <w:kern w:val="0"/>
          <w:sz w:val="16"/>
          <w:szCs w:val="16"/>
          <w:shd w:val="clear" w:fill="1F1F1F"/>
          <w:lang w:val="en-US" w:eastAsia="zh-CN" w:bidi="ar"/>
        </w:rPr>
        <w:t>)),</w:t>
      </w:r>
    </w:p>
    <w:p w14:paraId="19CE71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55D6E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F52E3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15E5A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B630F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A7C87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78FAB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7E6907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w:t>
      </w:r>
    </w:p>
    <w:p w14:paraId="000D7D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EdgeInsets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only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top</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w:t>
      </w:r>
    </w:p>
    <w:p w14:paraId="4FA4FD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Container</w:t>
      </w:r>
      <w:r>
        <w:rPr>
          <w:rFonts w:hint="default" w:ascii="Consolas" w:hAnsi="Consolas" w:eastAsia="Consolas" w:cs="Consolas"/>
          <w:b w:val="0"/>
          <w:bCs w:val="0"/>
          <w:color w:val="CCCCCC"/>
          <w:kern w:val="0"/>
          <w:sz w:val="16"/>
          <w:szCs w:val="16"/>
          <w:shd w:val="clear" w:fill="1F1F1F"/>
          <w:lang w:val="en-US" w:eastAsia="zh-CN" w:bidi="ar"/>
        </w:rPr>
        <w:t>(),</w:t>
      </w:r>
    </w:p>
    <w:p w14:paraId="3D6A0C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w:t>
      </w:r>
    </w:p>
    <w:p w14:paraId="46F489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091F41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Expanded</w:t>
      </w:r>
      <w:r>
        <w:rPr>
          <w:rFonts w:hint="default" w:ascii="Consolas" w:hAnsi="Consolas" w:eastAsia="Consolas" w:cs="Consolas"/>
          <w:b w:val="0"/>
          <w:bCs w:val="0"/>
          <w:color w:val="CCCCCC"/>
          <w:kern w:val="0"/>
          <w:sz w:val="16"/>
          <w:szCs w:val="16"/>
          <w:shd w:val="clear" w:fill="1F1F1F"/>
          <w:lang w:val="en-US" w:eastAsia="zh-CN" w:bidi="ar"/>
        </w:rPr>
        <w:t>(</w:t>
      </w:r>
    </w:p>
    <w:p w14:paraId="71298B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selectedIndex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p>
    <w:p w14:paraId="2DC6BC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p>
    <w:p w14:paraId="015F9F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"Тур не вибрано"</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TextStyle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22</w:t>
      </w:r>
      <w:r>
        <w:rPr>
          <w:rFonts w:hint="default" w:ascii="Consolas" w:hAnsi="Consolas" w:eastAsia="Consolas" w:cs="Consolas"/>
          <w:b w:val="0"/>
          <w:bCs w:val="0"/>
          <w:color w:val="CCCCCC"/>
          <w:kern w:val="0"/>
          <w:sz w:val="16"/>
          <w:szCs w:val="16"/>
          <w:shd w:val="clear" w:fill="1F1F1F"/>
          <w:lang w:val="en-US" w:eastAsia="zh-CN" w:bidi="ar"/>
        </w:rPr>
        <w:t>)),</w:t>
      </w:r>
    </w:p>
    <w:p w14:paraId="2A1728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1517A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w:t>
      </w:r>
    </w:p>
    <w:p w14:paraId="39260A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EdgeInsets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all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16</w:t>
      </w:r>
      <w:r>
        <w:rPr>
          <w:rFonts w:hint="default" w:ascii="Consolas" w:hAnsi="Consolas" w:eastAsia="Consolas" w:cs="Consolas"/>
          <w:b w:val="0"/>
          <w:bCs w:val="0"/>
          <w:color w:val="CCCCCC"/>
          <w:kern w:val="0"/>
          <w:sz w:val="16"/>
          <w:szCs w:val="16"/>
          <w:shd w:val="clear" w:fill="1F1F1F"/>
          <w:lang w:val="en-US" w:eastAsia="zh-CN" w:bidi="ar"/>
        </w:rPr>
        <w:t>),</w:t>
      </w:r>
    </w:p>
    <w:p w14:paraId="3CD5A1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p>
    <w:p w14:paraId="42AE3C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crossAxisAlignment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CrossAxisAlignment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start</w:t>
      </w:r>
      <w:r>
        <w:rPr>
          <w:rFonts w:hint="default" w:ascii="Consolas" w:hAnsi="Consolas" w:eastAsia="Consolas" w:cs="Consolas"/>
          <w:b w:val="0"/>
          <w:bCs w:val="0"/>
          <w:color w:val="CCCCCC"/>
          <w:kern w:val="0"/>
          <w:sz w:val="16"/>
          <w:szCs w:val="16"/>
          <w:shd w:val="clear" w:fill="1F1F1F"/>
          <w:lang w:val="en-US" w:eastAsia="zh-CN" w:bidi="ar"/>
        </w:rPr>
        <w:t>,</w:t>
      </w:r>
    </w:p>
    <w:p w14:paraId="0AC538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children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98BD3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Container</w:t>
      </w:r>
      <w:r>
        <w:rPr>
          <w:rFonts w:hint="default" w:ascii="Consolas" w:hAnsi="Consolas" w:eastAsia="Consolas" w:cs="Consolas"/>
          <w:b w:val="0"/>
          <w:bCs w:val="0"/>
          <w:color w:val="CCCCCC"/>
          <w:kern w:val="0"/>
          <w:sz w:val="16"/>
          <w:szCs w:val="16"/>
          <w:shd w:val="clear" w:fill="1F1F1F"/>
          <w:lang w:val="en-US" w:eastAsia="zh-CN" w:bidi="ar"/>
        </w:rPr>
        <w:t>(</w:t>
      </w:r>
    </w:p>
    <w:p w14:paraId="430022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400</w:t>
      </w:r>
      <w:r>
        <w:rPr>
          <w:rFonts w:hint="default" w:ascii="Consolas" w:hAnsi="Consolas" w:eastAsia="Consolas" w:cs="Consolas"/>
          <w:b w:val="0"/>
          <w:bCs w:val="0"/>
          <w:color w:val="CCCCCC"/>
          <w:kern w:val="0"/>
          <w:sz w:val="16"/>
          <w:szCs w:val="16"/>
          <w:shd w:val="clear" w:fill="1F1F1F"/>
          <w:lang w:val="en-US" w:eastAsia="zh-CN" w:bidi="ar"/>
        </w:rPr>
        <w:t>,</w:t>
      </w:r>
    </w:p>
    <w:p w14:paraId="2FFAAF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300</w:t>
      </w:r>
      <w:r>
        <w:rPr>
          <w:rFonts w:hint="default" w:ascii="Consolas" w:hAnsi="Consolas" w:eastAsia="Consolas" w:cs="Consolas"/>
          <w:b w:val="0"/>
          <w:bCs w:val="0"/>
          <w:color w:val="CCCCCC"/>
          <w:kern w:val="0"/>
          <w:sz w:val="16"/>
          <w:szCs w:val="16"/>
          <w:shd w:val="clear" w:fill="1F1F1F"/>
          <w:lang w:val="en-US" w:eastAsia="zh-CN" w:bidi="ar"/>
        </w:rPr>
        <w:t>,</w:t>
      </w:r>
    </w:p>
    <w:p w14:paraId="05D5B3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Image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asset</w:t>
      </w:r>
      <w:r>
        <w:rPr>
          <w:rFonts w:hint="default" w:ascii="Consolas" w:hAnsi="Consolas" w:eastAsia="Consolas" w:cs="Consolas"/>
          <w:b w:val="0"/>
          <w:bCs w:val="0"/>
          <w:color w:val="CCCCCC"/>
          <w:kern w:val="0"/>
          <w:sz w:val="16"/>
          <w:szCs w:val="16"/>
          <w:shd w:val="clear" w:fill="1F1F1F"/>
          <w:lang w:val="en-US" w:eastAsia="zh-CN" w:bidi="ar"/>
        </w:rPr>
        <w:t>(</w:t>
      </w:r>
    </w:p>
    <w:p w14:paraId="7D96A1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tours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selectedIndex</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imagePath</w:t>
      </w:r>
      <w:r>
        <w:rPr>
          <w:rFonts w:hint="default" w:ascii="Consolas" w:hAnsi="Consolas" w:eastAsia="Consolas" w:cs="Consolas"/>
          <w:b w:val="0"/>
          <w:bCs w:val="0"/>
          <w:color w:val="CCCCCC"/>
          <w:kern w:val="0"/>
          <w:sz w:val="16"/>
          <w:szCs w:val="16"/>
          <w:shd w:val="clear" w:fill="1F1F1F"/>
          <w:lang w:val="en-US" w:eastAsia="zh-CN" w:bidi="ar"/>
        </w:rPr>
        <w:t>,</w:t>
      </w:r>
    </w:p>
    <w:p w14:paraId="510025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BoxFit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cover</w:t>
      </w:r>
      <w:r>
        <w:rPr>
          <w:rFonts w:hint="default" w:ascii="Consolas" w:hAnsi="Consolas" w:eastAsia="Consolas" w:cs="Consolas"/>
          <w:b w:val="0"/>
          <w:bCs w:val="0"/>
          <w:color w:val="CCCCCC"/>
          <w:kern w:val="0"/>
          <w:sz w:val="16"/>
          <w:szCs w:val="16"/>
          <w:shd w:val="clear" w:fill="1F1F1F"/>
          <w:lang w:val="en-US" w:eastAsia="zh-CN" w:bidi="ar"/>
        </w:rPr>
        <w:t>,</w:t>
      </w:r>
    </w:p>
    <w:p w14:paraId="20E133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B4520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w:t>
      </w:r>
    </w:p>
    <w:p w14:paraId="7F2560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5F86DF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w:t>
      </w:r>
    </w:p>
    <w:p w14:paraId="2C1F3C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EdgeInsets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only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left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w:t>
      </w:r>
    </w:p>
    <w:p w14:paraId="1EFBE3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Container</w:t>
      </w:r>
      <w:r>
        <w:rPr>
          <w:rFonts w:hint="default" w:ascii="Consolas" w:hAnsi="Consolas" w:eastAsia="Consolas" w:cs="Consolas"/>
          <w:b w:val="0"/>
          <w:bCs w:val="0"/>
          <w:color w:val="CCCCCC"/>
          <w:kern w:val="0"/>
          <w:sz w:val="16"/>
          <w:szCs w:val="16"/>
          <w:shd w:val="clear" w:fill="1F1F1F"/>
          <w:lang w:val="en-US" w:eastAsia="zh-CN" w:bidi="ar"/>
        </w:rPr>
        <w:t>(</w:t>
      </w:r>
    </w:p>
    <w:p w14:paraId="12A162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600</w:t>
      </w:r>
      <w:r>
        <w:rPr>
          <w:rFonts w:hint="default" w:ascii="Consolas" w:hAnsi="Consolas" w:eastAsia="Consolas" w:cs="Consolas"/>
          <w:b w:val="0"/>
          <w:bCs w:val="0"/>
          <w:color w:val="CCCCCC"/>
          <w:kern w:val="0"/>
          <w:sz w:val="16"/>
          <w:szCs w:val="16"/>
          <w:shd w:val="clear" w:fill="1F1F1F"/>
          <w:lang w:val="en-US" w:eastAsia="zh-CN" w:bidi="ar"/>
        </w:rPr>
        <w:t>,</w:t>
      </w:r>
    </w:p>
    <w:p w14:paraId="01F42E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p>
    <w:p w14:paraId="40B7AA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tours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selectedIndex</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description</w:t>
      </w:r>
      <w:r>
        <w:rPr>
          <w:rFonts w:hint="default" w:ascii="Consolas" w:hAnsi="Consolas" w:eastAsia="Consolas" w:cs="Consolas"/>
          <w:b w:val="0"/>
          <w:bCs w:val="0"/>
          <w:color w:val="CCCCCC"/>
          <w:kern w:val="0"/>
          <w:sz w:val="16"/>
          <w:szCs w:val="16"/>
          <w:shd w:val="clear" w:fill="1F1F1F"/>
          <w:lang w:val="en-US" w:eastAsia="zh-CN" w:bidi="ar"/>
        </w:rPr>
        <w:t>,</w:t>
      </w:r>
    </w:p>
    <w:p w14:paraId="160CF8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TextStyle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18</w:t>
      </w:r>
      <w:r>
        <w:rPr>
          <w:rFonts w:hint="default" w:ascii="Consolas" w:hAnsi="Consolas" w:eastAsia="Consolas" w:cs="Consolas"/>
          <w:b w:val="0"/>
          <w:bCs w:val="0"/>
          <w:color w:val="CCCCCC"/>
          <w:kern w:val="0"/>
          <w:sz w:val="16"/>
          <w:szCs w:val="16"/>
          <w:shd w:val="clear" w:fill="1F1F1F"/>
          <w:lang w:val="en-US" w:eastAsia="zh-CN" w:bidi="ar"/>
        </w:rPr>
        <w:t>),</w:t>
      </w:r>
    </w:p>
    <w:p w14:paraId="21812F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15EB5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7694C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57417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E1945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CEF73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A60F5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w:t>
      </w:r>
    </w:p>
    <w:p w14:paraId="055E94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7088A0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w:t>
      </w:r>
    </w:p>
    <w:p w14:paraId="21A546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EdgeInsets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symmetric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horizontal</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16</w:t>
      </w:r>
      <w:r>
        <w:rPr>
          <w:rFonts w:hint="default" w:ascii="Consolas" w:hAnsi="Consolas" w:eastAsia="Consolas" w:cs="Consolas"/>
          <w:b w:val="0"/>
          <w:bCs w:val="0"/>
          <w:color w:val="CCCCCC"/>
          <w:kern w:val="0"/>
          <w:sz w:val="16"/>
          <w:szCs w:val="16"/>
          <w:shd w:val="clear" w:fill="1F1F1F"/>
          <w:lang w:val="en-US" w:eastAsia="zh-CN" w:bidi="ar"/>
        </w:rPr>
        <w:t>),</w:t>
      </w:r>
    </w:p>
    <w:p w14:paraId="315C66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Divider</w:t>
      </w:r>
      <w:r>
        <w:rPr>
          <w:rFonts w:hint="default" w:ascii="Consolas" w:hAnsi="Consolas" w:eastAsia="Consolas" w:cs="Consolas"/>
          <w:b w:val="0"/>
          <w:bCs w:val="0"/>
          <w:color w:val="CCCCCC"/>
          <w:kern w:val="0"/>
          <w:sz w:val="16"/>
          <w:szCs w:val="16"/>
          <w:shd w:val="clear" w:fill="1F1F1F"/>
          <w:lang w:val="en-US" w:eastAsia="zh-CN" w:bidi="ar"/>
        </w:rPr>
        <w:t>(</w:t>
      </w:r>
    </w:p>
    <w:p w14:paraId="793128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fromARGB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166</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243</w:t>
      </w:r>
      <w:r>
        <w:rPr>
          <w:rFonts w:hint="default" w:ascii="Consolas" w:hAnsi="Consolas" w:eastAsia="Consolas" w:cs="Consolas"/>
          <w:b w:val="0"/>
          <w:bCs w:val="0"/>
          <w:color w:val="CCCCCC"/>
          <w:kern w:val="0"/>
          <w:sz w:val="16"/>
          <w:szCs w:val="16"/>
          <w:shd w:val="clear" w:fill="1F1F1F"/>
          <w:lang w:val="en-US" w:eastAsia="zh-CN" w:bidi="ar"/>
        </w:rPr>
        <w:t>),</w:t>
      </w:r>
    </w:p>
    <w:p w14:paraId="27C2CA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thickness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1BDCAF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24</w:t>
      </w:r>
      <w:r>
        <w:rPr>
          <w:rFonts w:hint="default" w:ascii="Consolas" w:hAnsi="Consolas" w:eastAsia="Consolas" w:cs="Consolas"/>
          <w:b w:val="0"/>
          <w:bCs w:val="0"/>
          <w:color w:val="CCCCCC"/>
          <w:kern w:val="0"/>
          <w:sz w:val="16"/>
          <w:szCs w:val="16"/>
          <w:shd w:val="clear" w:fill="1F1F1F"/>
          <w:lang w:val="en-US" w:eastAsia="zh-CN" w:bidi="ar"/>
        </w:rPr>
        <w:t>,</w:t>
      </w:r>
    </w:p>
    <w:p w14:paraId="2A0B1B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F125E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w:t>
      </w:r>
    </w:p>
    <w:p w14:paraId="5F95C0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5927C9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add new</w:t>
      </w:r>
    </w:p>
    <w:p w14:paraId="354B00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Align</w:t>
      </w:r>
      <w:r>
        <w:rPr>
          <w:rFonts w:hint="default" w:ascii="Consolas" w:hAnsi="Consolas" w:eastAsia="Consolas" w:cs="Consolas"/>
          <w:b w:val="0"/>
          <w:bCs w:val="0"/>
          <w:color w:val="CCCCCC"/>
          <w:kern w:val="0"/>
          <w:sz w:val="16"/>
          <w:szCs w:val="16"/>
          <w:shd w:val="clear" w:fill="1F1F1F"/>
          <w:lang w:val="en-US" w:eastAsia="zh-CN" w:bidi="ar"/>
        </w:rPr>
        <w:t>(</w:t>
      </w:r>
    </w:p>
    <w:p w14:paraId="7034D7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Alignment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centerLeft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A01BE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w:t>
      </w:r>
    </w:p>
    <w:p w14:paraId="46DF8B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EdgeInsets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all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w:t>
      </w:r>
    </w:p>
    <w:p w14:paraId="11027A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SizedBox</w:t>
      </w:r>
      <w:r>
        <w:rPr>
          <w:rFonts w:hint="default" w:ascii="Consolas" w:hAnsi="Consolas" w:eastAsia="Consolas" w:cs="Consolas"/>
          <w:b w:val="0"/>
          <w:bCs w:val="0"/>
          <w:color w:val="CCCCCC"/>
          <w:kern w:val="0"/>
          <w:sz w:val="16"/>
          <w:szCs w:val="16"/>
          <w:shd w:val="clear" w:fill="1F1F1F"/>
          <w:lang w:val="en-US" w:eastAsia="zh-CN" w:bidi="ar"/>
        </w:rPr>
        <w:t>(</w:t>
      </w:r>
    </w:p>
    <w:p w14:paraId="0265D0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400</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DDA40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Column</w:t>
      </w:r>
      <w:r>
        <w:rPr>
          <w:rFonts w:hint="default" w:ascii="Consolas" w:hAnsi="Consolas" w:eastAsia="Consolas" w:cs="Consolas"/>
          <w:b w:val="0"/>
          <w:bCs w:val="0"/>
          <w:color w:val="CCCCCC"/>
          <w:kern w:val="0"/>
          <w:sz w:val="16"/>
          <w:szCs w:val="16"/>
          <w:shd w:val="clear" w:fill="1F1F1F"/>
          <w:lang w:val="en-US" w:eastAsia="zh-CN" w:bidi="ar"/>
        </w:rPr>
        <w:t>(</w:t>
      </w:r>
    </w:p>
    <w:p w14:paraId="79D6D5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crossAxisAlignment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CrossAxisAlignment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start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02CF3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children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17740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TextField</w:t>
      </w:r>
      <w:r>
        <w:rPr>
          <w:rFonts w:hint="default" w:ascii="Consolas" w:hAnsi="Consolas" w:eastAsia="Consolas" w:cs="Consolas"/>
          <w:b w:val="0"/>
          <w:bCs w:val="0"/>
          <w:color w:val="CCCCCC"/>
          <w:kern w:val="0"/>
          <w:sz w:val="16"/>
          <w:szCs w:val="16"/>
          <w:shd w:val="clear" w:fill="1F1F1F"/>
          <w:lang w:val="en-US" w:eastAsia="zh-CN" w:bidi="ar"/>
        </w:rPr>
        <w:t>(</w:t>
      </w:r>
    </w:p>
    <w:p w14:paraId="16A2F5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controller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nameController</w:t>
      </w:r>
      <w:r>
        <w:rPr>
          <w:rFonts w:hint="default" w:ascii="Consolas" w:hAnsi="Consolas" w:eastAsia="Consolas" w:cs="Consolas"/>
          <w:b w:val="0"/>
          <w:bCs w:val="0"/>
          <w:color w:val="CCCCCC"/>
          <w:kern w:val="0"/>
          <w:sz w:val="16"/>
          <w:szCs w:val="16"/>
          <w:shd w:val="clear" w:fill="1F1F1F"/>
          <w:lang w:val="en-US" w:eastAsia="zh-CN" w:bidi="ar"/>
        </w:rPr>
        <w:t>,</w:t>
      </w:r>
    </w:p>
    <w:p w14:paraId="06D182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decoration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InputDecoration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labelText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"Назва"</w:t>
      </w:r>
      <w:r>
        <w:rPr>
          <w:rFonts w:hint="default" w:ascii="Consolas" w:hAnsi="Consolas" w:eastAsia="Consolas" w:cs="Consolas"/>
          <w:b w:val="0"/>
          <w:bCs w:val="0"/>
          <w:color w:val="CCCCCC"/>
          <w:kern w:val="0"/>
          <w:sz w:val="16"/>
          <w:szCs w:val="16"/>
          <w:shd w:val="clear" w:fill="1F1F1F"/>
          <w:lang w:val="en-US" w:eastAsia="zh-CN" w:bidi="ar"/>
        </w:rPr>
        <w:t>),</w:t>
      </w:r>
    </w:p>
    <w:p w14:paraId="22924C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76F3D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TextField</w:t>
      </w:r>
      <w:r>
        <w:rPr>
          <w:rFonts w:hint="default" w:ascii="Consolas" w:hAnsi="Consolas" w:eastAsia="Consolas" w:cs="Consolas"/>
          <w:b w:val="0"/>
          <w:bCs w:val="0"/>
          <w:color w:val="CCCCCC"/>
          <w:kern w:val="0"/>
          <w:sz w:val="16"/>
          <w:szCs w:val="16"/>
          <w:shd w:val="clear" w:fill="1F1F1F"/>
          <w:lang w:val="en-US" w:eastAsia="zh-CN" w:bidi="ar"/>
        </w:rPr>
        <w:t>(</w:t>
      </w:r>
    </w:p>
    <w:p w14:paraId="0CAB6D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controller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descriptionController</w:t>
      </w:r>
      <w:r>
        <w:rPr>
          <w:rFonts w:hint="default" w:ascii="Consolas" w:hAnsi="Consolas" w:eastAsia="Consolas" w:cs="Consolas"/>
          <w:b w:val="0"/>
          <w:bCs w:val="0"/>
          <w:color w:val="CCCCCC"/>
          <w:kern w:val="0"/>
          <w:sz w:val="16"/>
          <w:szCs w:val="16"/>
          <w:shd w:val="clear" w:fill="1F1F1F"/>
          <w:lang w:val="en-US" w:eastAsia="zh-CN" w:bidi="ar"/>
        </w:rPr>
        <w:t>,</w:t>
      </w:r>
    </w:p>
    <w:p w14:paraId="3A1249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decoration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InputDecoration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labelText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"Опис"</w:t>
      </w:r>
      <w:r>
        <w:rPr>
          <w:rFonts w:hint="default" w:ascii="Consolas" w:hAnsi="Consolas" w:eastAsia="Consolas" w:cs="Consolas"/>
          <w:b w:val="0"/>
          <w:bCs w:val="0"/>
          <w:color w:val="CCCCCC"/>
          <w:kern w:val="0"/>
          <w:sz w:val="16"/>
          <w:szCs w:val="16"/>
          <w:shd w:val="clear" w:fill="1F1F1F"/>
          <w:lang w:val="en-US" w:eastAsia="zh-CN" w:bidi="ar"/>
        </w:rPr>
        <w:t>),</w:t>
      </w:r>
    </w:p>
    <w:p w14:paraId="11020C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E0938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TextField</w:t>
      </w:r>
      <w:r>
        <w:rPr>
          <w:rFonts w:hint="default" w:ascii="Consolas" w:hAnsi="Consolas" w:eastAsia="Consolas" w:cs="Consolas"/>
          <w:b w:val="0"/>
          <w:bCs w:val="0"/>
          <w:color w:val="CCCCCC"/>
          <w:kern w:val="0"/>
          <w:sz w:val="16"/>
          <w:szCs w:val="16"/>
          <w:shd w:val="clear" w:fill="1F1F1F"/>
          <w:lang w:val="en-US" w:eastAsia="zh-CN" w:bidi="ar"/>
        </w:rPr>
        <w:t>(</w:t>
      </w:r>
    </w:p>
    <w:p w14:paraId="0FC9B0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controller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imageController</w:t>
      </w:r>
      <w:r>
        <w:rPr>
          <w:rFonts w:hint="default" w:ascii="Consolas" w:hAnsi="Consolas" w:eastAsia="Consolas" w:cs="Consolas"/>
          <w:b w:val="0"/>
          <w:bCs w:val="0"/>
          <w:color w:val="CCCCCC"/>
          <w:kern w:val="0"/>
          <w:sz w:val="16"/>
          <w:szCs w:val="16"/>
          <w:shd w:val="clear" w:fill="1F1F1F"/>
          <w:lang w:val="en-US" w:eastAsia="zh-CN" w:bidi="ar"/>
        </w:rPr>
        <w:t>,</w:t>
      </w:r>
    </w:p>
    <w:p w14:paraId="453A79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decoration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InputDecoration</w:t>
      </w:r>
      <w:r>
        <w:rPr>
          <w:rFonts w:hint="default" w:ascii="Consolas" w:hAnsi="Consolas" w:eastAsia="Consolas" w:cs="Consolas"/>
          <w:b w:val="0"/>
          <w:bCs w:val="0"/>
          <w:color w:val="CCCCCC"/>
          <w:kern w:val="0"/>
          <w:sz w:val="16"/>
          <w:szCs w:val="16"/>
          <w:shd w:val="clear" w:fill="1F1F1F"/>
          <w:lang w:val="en-US" w:eastAsia="zh-CN" w:bidi="ar"/>
        </w:rPr>
        <w:t>(</w:t>
      </w:r>
    </w:p>
    <w:p w14:paraId="51A1F5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labelText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"Зображення (напр. praha.jpg)"</w:t>
      </w:r>
      <w:r>
        <w:rPr>
          <w:rFonts w:hint="default" w:ascii="Consolas" w:hAnsi="Consolas" w:eastAsia="Consolas" w:cs="Consolas"/>
          <w:b w:val="0"/>
          <w:bCs w:val="0"/>
          <w:color w:val="CCCCCC"/>
          <w:kern w:val="0"/>
          <w:sz w:val="16"/>
          <w:szCs w:val="16"/>
          <w:shd w:val="clear" w:fill="1F1F1F"/>
          <w:lang w:val="en-US" w:eastAsia="zh-CN" w:bidi="ar"/>
        </w:rPr>
        <w:t>,</w:t>
      </w:r>
    </w:p>
    <w:p w14:paraId="546534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044CA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DEB38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w:t>
      </w:r>
    </w:p>
    <w:p w14:paraId="072D34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EdgeInsets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only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top</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left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7EFCA4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ElevatedButton</w:t>
      </w:r>
      <w:r>
        <w:rPr>
          <w:rFonts w:hint="default" w:ascii="Consolas" w:hAnsi="Consolas" w:eastAsia="Consolas" w:cs="Consolas"/>
          <w:b w:val="0"/>
          <w:bCs w:val="0"/>
          <w:color w:val="CCCCCC"/>
          <w:kern w:val="0"/>
          <w:sz w:val="16"/>
          <w:szCs w:val="16"/>
          <w:shd w:val="clear" w:fill="1F1F1F"/>
          <w:lang w:val="en-US" w:eastAsia="zh-CN" w:bidi="ar"/>
        </w:rPr>
        <w:t>(</w:t>
      </w:r>
    </w:p>
    <w:p w14:paraId="35A8E5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onPressed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addNewTour</w:t>
      </w:r>
      <w:r>
        <w:rPr>
          <w:rFonts w:hint="default" w:ascii="Consolas" w:hAnsi="Consolas" w:eastAsia="Consolas" w:cs="Consolas"/>
          <w:b w:val="0"/>
          <w:bCs w:val="0"/>
          <w:color w:val="CCCCCC"/>
          <w:kern w:val="0"/>
          <w:sz w:val="16"/>
          <w:szCs w:val="16"/>
          <w:shd w:val="clear" w:fill="1F1F1F"/>
          <w:lang w:val="en-US" w:eastAsia="zh-CN" w:bidi="ar"/>
        </w:rPr>
        <w:t>,</w:t>
      </w:r>
    </w:p>
    <w:p w14:paraId="54CEC2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"Додати тур"</w:t>
      </w:r>
      <w:r>
        <w:rPr>
          <w:rFonts w:hint="default" w:ascii="Consolas" w:hAnsi="Consolas" w:eastAsia="Consolas" w:cs="Consolas"/>
          <w:b w:val="0"/>
          <w:bCs w:val="0"/>
          <w:color w:val="CCCCCC"/>
          <w:kern w:val="0"/>
          <w:sz w:val="16"/>
          <w:szCs w:val="16"/>
          <w:shd w:val="clear" w:fill="1F1F1F"/>
          <w:lang w:val="en-US" w:eastAsia="zh-CN" w:bidi="ar"/>
        </w:rPr>
        <w:t>),</w:t>
      </w:r>
    </w:p>
    <w:p w14:paraId="23C7BD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A3D4B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2E2AF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3A417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6A96F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19965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0757B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w:t>
      </w:r>
    </w:p>
    <w:p w14:paraId="11AC32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29EC98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1C614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55748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5B57C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7C79312">
      <w:pPr>
        <w:keepNext w:val="0"/>
        <w:keepLines w:val="0"/>
        <w:widowControl/>
        <w:suppressLineNumbers w:val="0"/>
        <w:shd w:val="clear" w:fill="1F1F1F"/>
        <w:spacing w:line="285" w:lineRule="atLeast"/>
        <w:jc w:val="left"/>
        <w:rPr>
          <w:rFonts w:hint="default"/>
          <w:b/>
          <w:bCs/>
          <w:sz w:val="28"/>
          <w:szCs w:val="28"/>
        </w:rPr>
      </w:pPr>
      <w:r>
        <w:rPr>
          <w:rFonts w:hint="default" w:ascii="Consolas" w:hAnsi="Consolas" w:eastAsia="Consolas" w:cs="Consolas"/>
          <w:b w:val="0"/>
          <w:bCs w:val="0"/>
          <w:color w:val="CCCCCC"/>
          <w:kern w:val="0"/>
          <w:sz w:val="16"/>
          <w:szCs w:val="16"/>
          <w:shd w:val="clear" w:fill="1F1F1F"/>
          <w:lang w:val="en-US" w:eastAsia="zh-CN" w:bidi="ar"/>
        </w:rPr>
        <w:t>}</w:t>
      </w:r>
    </w:p>
    <w:p w14:paraId="7454DCF9">
      <w:pPr>
        <w:numPr>
          <w:ilvl w:val="0"/>
          <w:numId w:val="0"/>
        </w:numPr>
        <w:rPr>
          <w:rFonts w:hint="default"/>
          <w:b/>
          <w:bCs/>
          <w:sz w:val="28"/>
          <w:szCs w:val="28"/>
        </w:rPr>
      </w:pPr>
    </w:p>
    <w:p w14:paraId="4F9FD029">
      <w:pPr>
        <w:numPr>
          <w:ilvl w:val="0"/>
          <w:numId w:val="0"/>
        </w:numPr>
      </w:pPr>
      <w:r>
        <w:drawing>
          <wp:inline distT="0" distB="0" distL="114300" distR="114300">
            <wp:extent cx="5314950" cy="457962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314950" cy="4579620"/>
                    </a:xfrm>
                    <a:prstGeom prst="rect">
                      <a:avLst/>
                    </a:prstGeom>
                    <a:noFill/>
                    <a:ln>
                      <a:noFill/>
                    </a:ln>
                  </pic:spPr>
                </pic:pic>
              </a:graphicData>
            </a:graphic>
          </wp:inline>
        </w:drawing>
      </w:r>
    </w:p>
    <w:p w14:paraId="0B0BD658">
      <w:pPr>
        <w:numPr>
          <w:ilvl w:val="0"/>
          <w:numId w:val="0"/>
        </w:numPr>
        <w:rPr>
          <w:rFonts w:hint="default"/>
        </w:rPr>
      </w:pPr>
      <w:r>
        <w:drawing>
          <wp:inline distT="0" distB="0" distL="114300" distR="114300">
            <wp:extent cx="5267960" cy="1784985"/>
            <wp:effectExtent l="0" t="0" r="889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7960" cy="178498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4CA7A5"/>
    <w:multiLevelType w:val="singleLevel"/>
    <w:tmpl w:val="EC4CA7A5"/>
    <w:lvl w:ilvl="0" w:tentative="0">
      <w:start w:val="2"/>
      <w:numFmt w:val="decimal"/>
      <w:suff w:val="space"/>
      <w:lvlText w:val="%1."/>
      <w:lvlJc w:val="left"/>
    </w:lvl>
  </w:abstractNum>
  <w:abstractNum w:abstractNumId="1">
    <w:nsid w:val="4CBE982B"/>
    <w:multiLevelType w:val="singleLevel"/>
    <w:tmpl w:val="4CBE982B"/>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63C3E"/>
    <w:rsid w:val="029017C4"/>
    <w:rsid w:val="0B20415F"/>
    <w:rsid w:val="27181A21"/>
    <w:rsid w:val="357117DE"/>
    <w:rsid w:val="3F5729AC"/>
    <w:rsid w:val="43B64471"/>
    <w:rsid w:val="4428205E"/>
    <w:rsid w:val="4CB63C3E"/>
    <w:rsid w:val="561628AD"/>
    <w:rsid w:val="5E0D665D"/>
    <w:rsid w:val="61EE0D62"/>
    <w:rsid w:val="6FB03E5B"/>
    <w:rsid w:val="74487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2025-12-08T17:26:00Z</dcterms:created>
  <dc:creator>38099</dc:creator>
  <cp:lastModifiedBy>38099</cp:lastModifiedBy>
  <dcterms:modified xsi:type="dcterms:W3CDTF">2025-12-09T16:55:28Z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4E88281B7CD649BE9B2C46FACF4B63F7_11</vt:lpwstr>
  </property>
</Properties>
</file>