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2578" w14:textId="2D2E59D0" w:rsidR="00B25BC5" w:rsidRDefault="009E28F9">
      <w:pPr>
        <w:spacing w:line="454" w:lineRule="exact"/>
        <w:jc w:val="right"/>
        <w:rPr>
          <w:rFonts w:ascii="ＭＳ 明朝"/>
          <w:spacing w:val="14"/>
        </w:rPr>
      </w:pPr>
      <w:r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>令和</w:t>
      </w:r>
      <w:r w:rsidR="00B25BC5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 xml:space="preserve">　</w:t>
      </w:r>
      <w:r w:rsidR="008E764F">
        <w:rPr>
          <w:rFonts w:ascii="ＭＳ 明朝" w:eastAsia="ＭＳ ゴシック" w:hAnsi="Century" w:cs="ＭＳ ゴシック" w:hint="eastAsia"/>
          <w:spacing w:val="-38"/>
          <w:sz w:val="24"/>
          <w:szCs w:val="24"/>
        </w:rPr>
        <w:t>８</w:t>
      </w:r>
      <w:r w:rsidR="00B25BC5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 xml:space="preserve">年　</w:t>
      </w:r>
      <w:r w:rsidR="008E764F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>３</w:t>
      </w:r>
      <w:r w:rsidR="00B25BC5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>月　　日</w:t>
      </w:r>
    </w:p>
    <w:p w14:paraId="4CDA42D6" w14:textId="77777777" w:rsidR="00B25BC5" w:rsidRDefault="00B25BC5">
      <w:pPr>
        <w:spacing w:line="340" w:lineRule="exact"/>
        <w:ind w:firstLine="212"/>
        <w:rPr>
          <w:rFonts w:ascii="ＭＳ 明朝"/>
          <w:spacing w:val="14"/>
        </w:rPr>
      </w:pPr>
    </w:p>
    <w:p w14:paraId="6C42E834" w14:textId="77777777" w:rsidR="00B25BC5" w:rsidRDefault="00B25BC5">
      <w:pPr>
        <w:spacing w:line="396" w:lineRule="exact"/>
        <w:jc w:val="center"/>
        <w:rPr>
          <w:rFonts w:ascii="ＭＳ 明朝" w:eastAsia="ＭＳ ゴシック" w:hAnsi="Century" w:cs="ＭＳ ゴシック"/>
          <w:spacing w:val="8"/>
          <w:sz w:val="30"/>
          <w:szCs w:val="30"/>
        </w:rPr>
      </w:pPr>
      <w:r>
        <w:rPr>
          <w:rFonts w:ascii="ＭＳ 明朝" w:eastAsia="ＭＳ ゴシック" w:hAnsi="Century" w:cs="ＭＳ ゴシック" w:hint="eastAsia"/>
          <w:spacing w:val="8"/>
          <w:sz w:val="30"/>
          <w:szCs w:val="30"/>
        </w:rPr>
        <w:t>破産同時廃止申立てチェックリスト</w:t>
      </w:r>
      <w:r w:rsidR="00E11FD3">
        <w:rPr>
          <w:rFonts w:ascii="ＭＳ 明朝" w:eastAsia="ＭＳ ゴシック" w:hAnsi="Century" w:cs="ＭＳ ゴシック" w:hint="eastAsia"/>
          <w:spacing w:val="8"/>
          <w:sz w:val="30"/>
          <w:szCs w:val="30"/>
        </w:rPr>
        <w:t>に関する上申書</w:t>
      </w:r>
    </w:p>
    <w:p w14:paraId="5DD2F246" w14:textId="3ECD8482" w:rsidR="00DD5D50" w:rsidRPr="00DD5D50" w:rsidRDefault="00DD5D50">
      <w:pPr>
        <w:spacing w:line="396" w:lineRule="exact"/>
        <w:jc w:val="center"/>
        <w:rPr>
          <w:rFonts w:ascii="ＭＳ 明朝" w:eastAsia="ＭＳ ゴシック" w:hAnsi="Century" w:cs="ＭＳ ゴシック"/>
          <w:spacing w:val="8"/>
        </w:rPr>
      </w:pPr>
      <w:r w:rsidRPr="00DD5D50">
        <w:rPr>
          <w:rFonts w:ascii="ＭＳ 明朝" w:eastAsia="ＭＳ ゴシック" w:hAnsi="Century" w:cs="ＭＳ ゴシック" w:hint="eastAsia"/>
          <w:spacing w:val="8"/>
        </w:rPr>
        <w:t>（</w:t>
      </w:r>
      <w:r w:rsidRPr="00DD5D50">
        <w:rPr>
          <w:rFonts w:ascii="ＭＳ 明朝" w:eastAsia="ＭＳ ゴシック" w:hAnsi="Century" w:cs="ＭＳ ゴシック" w:hint="eastAsia"/>
          <w:spacing w:val="8"/>
        </w:rPr>
        <w:t>ver.4.</w:t>
      </w:r>
      <w:r w:rsidR="00DD28CC">
        <w:rPr>
          <w:rFonts w:ascii="ＭＳ 明朝" w:eastAsia="ＭＳ ゴシック" w:hAnsi="Century" w:cs="ＭＳ ゴシック" w:hint="eastAsia"/>
          <w:spacing w:val="8"/>
        </w:rPr>
        <w:t>2</w:t>
      </w:r>
      <w:r w:rsidRPr="00DD5D50">
        <w:rPr>
          <w:rFonts w:ascii="ＭＳ 明朝" w:eastAsia="ＭＳ ゴシック" w:hAnsi="Century" w:cs="ＭＳ ゴシック" w:hint="eastAsia"/>
          <w:spacing w:val="8"/>
        </w:rPr>
        <w:t>）</w:t>
      </w:r>
    </w:p>
    <w:p w14:paraId="00A54A1D" w14:textId="77777777" w:rsidR="00DD5D50" w:rsidRDefault="00DD5D50">
      <w:pPr>
        <w:spacing w:line="396" w:lineRule="exact"/>
        <w:jc w:val="center"/>
        <w:rPr>
          <w:rFonts w:ascii="ＭＳ 明朝"/>
          <w:spacing w:val="14"/>
        </w:rPr>
      </w:pPr>
    </w:p>
    <w:p w14:paraId="6018F67A" w14:textId="77777777" w:rsidR="00B25BC5" w:rsidRPr="008E6B98" w:rsidRDefault="00B25BC5">
      <w:pPr>
        <w:spacing w:line="340" w:lineRule="exact"/>
        <w:ind w:firstLine="212"/>
        <w:rPr>
          <w:rFonts w:ascii="ＭＳ 明朝"/>
          <w:spacing w:val="14"/>
          <w:sz w:val="24"/>
          <w:szCs w:val="24"/>
        </w:rPr>
      </w:pPr>
    </w:p>
    <w:p w14:paraId="38B48C26" w14:textId="77777777" w:rsidR="00B25BC5" w:rsidRPr="008E6B98" w:rsidRDefault="00B25BC5" w:rsidP="008E6B98">
      <w:pPr>
        <w:spacing w:line="260" w:lineRule="exact"/>
        <w:ind w:left="2250" w:firstLineChars="100" w:firstLine="268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□第６民事部</w:t>
      </w:r>
    </w:p>
    <w:p w14:paraId="01716D58" w14:textId="77777777" w:rsidR="00B25BC5" w:rsidRPr="008E6B98" w:rsidRDefault="00B25BC5" w:rsidP="008E6B98">
      <w:pPr>
        <w:tabs>
          <w:tab w:val="left" w:pos="4798"/>
        </w:tabs>
        <w:spacing w:line="260" w:lineRule="exact"/>
        <w:ind w:left="500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大阪地方裁判所</w:t>
      </w:r>
      <w:r w:rsidRPr="008E6B98">
        <w:rPr>
          <w:rFonts w:ascii="ＭＳ 明朝"/>
          <w:spacing w:val="2"/>
          <w:sz w:val="24"/>
          <w:szCs w:val="24"/>
        </w:rPr>
        <w:tab/>
      </w:r>
      <w:r w:rsidRPr="008E6B98">
        <w:rPr>
          <w:rFonts w:ascii="ＭＳ 明朝" w:hAnsi="Century" w:cs="ＭＳ 明朝" w:hint="eastAsia"/>
          <w:sz w:val="24"/>
          <w:szCs w:val="24"/>
        </w:rPr>
        <w:t>御中</w:t>
      </w:r>
    </w:p>
    <w:p w14:paraId="777C6CC8" w14:textId="77777777" w:rsidR="00B25BC5" w:rsidRPr="008E6B98" w:rsidRDefault="00B25BC5" w:rsidP="008E6B98">
      <w:pPr>
        <w:spacing w:line="260" w:lineRule="exact"/>
        <w:ind w:left="2250" w:firstLineChars="100" w:firstLine="268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□　　　　支部</w:t>
      </w:r>
    </w:p>
    <w:p w14:paraId="7B662E1D" w14:textId="77777777" w:rsidR="00B25BC5" w:rsidRPr="008E6B98" w:rsidRDefault="00B25BC5">
      <w:pPr>
        <w:rPr>
          <w:rFonts w:ascii="ＭＳ 明朝"/>
          <w:spacing w:val="14"/>
          <w:sz w:val="24"/>
          <w:szCs w:val="24"/>
        </w:rPr>
      </w:pPr>
    </w:p>
    <w:p w14:paraId="1A0404D9" w14:textId="11993E52" w:rsidR="00B25BC5" w:rsidRPr="008E6B98" w:rsidRDefault="00B25BC5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 w:hAnsi="Century" w:cs="ＭＳ 明朝"/>
          <w:sz w:val="24"/>
          <w:szCs w:val="24"/>
          <w:u w:val="single" w:color="000000"/>
        </w:rPr>
      </w:pPr>
      <w:r w:rsidRPr="008E6B98">
        <w:rPr>
          <w:rFonts w:ascii="ＭＳ 明朝" w:hAnsi="Century" w:cs="ＭＳ 明朝" w:hint="eastAsia"/>
          <w:sz w:val="24"/>
          <w:szCs w:val="24"/>
        </w:rPr>
        <w:t xml:space="preserve">申立代理人　</w:t>
      </w:r>
      <w:r w:rsidRPr="00380FE2">
        <w:rPr>
          <w:rFonts w:ascii="ＭＳ 明朝"/>
          <w:spacing w:val="2"/>
          <w:sz w:val="24"/>
          <w:szCs w:val="24"/>
          <w:u w:val="single"/>
        </w:rPr>
        <w:tab/>
      </w:r>
      <w:r w:rsidR="008E764F">
        <w:rPr>
          <w:rFonts w:ascii="ＭＳ 明朝" w:hint="eastAsia"/>
          <w:spacing w:val="2"/>
          <w:sz w:val="24"/>
          <w:szCs w:val="24"/>
          <w:u w:val="single"/>
        </w:rPr>
        <w:t>弁護士　山之内　桂</w:t>
      </w:r>
      <w:r w:rsidRPr="00380FE2">
        <w:rPr>
          <w:rFonts w:ascii="ＭＳ 明朝"/>
          <w:spacing w:val="2"/>
          <w:sz w:val="24"/>
          <w:szCs w:val="24"/>
          <w:u w:val="single"/>
        </w:rPr>
        <w:tab/>
      </w:r>
      <w:r w:rsidRPr="00380FE2">
        <w:rPr>
          <w:rFonts w:ascii="ＭＳ 明朝" w:hAnsi="Century" w:cs="ＭＳ 明朝" w:hint="eastAsia"/>
          <w:sz w:val="24"/>
          <w:szCs w:val="24"/>
          <w:u w:val="single"/>
        </w:rPr>
        <w:t>印</w:t>
      </w:r>
    </w:p>
    <w:p w14:paraId="273ACB7B" w14:textId="77777777" w:rsidR="00E11FD3" w:rsidRPr="008E6B98" w:rsidRDefault="00E11FD3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 w:hAnsi="Century" w:cs="ＭＳ 明朝"/>
          <w:sz w:val="24"/>
          <w:szCs w:val="24"/>
          <w:u w:val="single" w:color="000000"/>
        </w:rPr>
      </w:pPr>
    </w:p>
    <w:p w14:paraId="159CEE93" w14:textId="77777777" w:rsidR="00E11FD3" w:rsidRPr="008E6B98" w:rsidRDefault="00E11FD3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/>
          <w:spacing w:val="14"/>
          <w:sz w:val="24"/>
          <w:szCs w:val="24"/>
        </w:rPr>
      </w:pPr>
    </w:p>
    <w:p w14:paraId="40793C6B" w14:textId="77777777" w:rsidR="00B25BC5" w:rsidRPr="008E6B98" w:rsidRDefault="00B25BC5">
      <w:pPr>
        <w:spacing w:line="340" w:lineRule="exact"/>
        <w:rPr>
          <w:rFonts w:ascii="ＭＳ 明朝"/>
          <w:spacing w:val="14"/>
          <w:sz w:val="24"/>
          <w:szCs w:val="24"/>
        </w:rPr>
      </w:pPr>
    </w:p>
    <w:p w14:paraId="060FA57F" w14:textId="47AD2950" w:rsidR="00E11FD3" w:rsidRPr="00380FE2" w:rsidRDefault="00E11FD3" w:rsidP="00DF701C">
      <w:pPr>
        <w:spacing w:line="360" w:lineRule="auto"/>
        <w:ind w:firstLineChars="100" w:firstLine="268"/>
        <w:rPr>
          <w:rFonts w:ascii="ＭＳ 明朝" w:eastAsia="ＭＳ ゴシック" w:hAnsi="Century" w:cs="ＭＳ ゴシック"/>
          <w:sz w:val="24"/>
          <w:szCs w:val="24"/>
        </w:rPr>
      </w:pPr>
      <w:r w:rsidRPr="00067CA1">
        <w:rPr>
          <w:rFonts w:ascii="ＭＳ 明朝" w:eastAsia="ＭＳ ゴシック" w:hAnsi="Century" w:cs="ＭＳ ゴシック" w:hint="eastAsia"/>
          <w:sz w:val="24"/>
          <w:szCs w:val="24"/>
        </w:rPr>
        <w:t>当職は</w:t>
      </w:r>
      <w:r w:rsidR="00DD28CC">
        <w:rPr>
          <w:rFonts w:ascii="ＭＳ 明朝" w:eastAsia="ＭＳ ゴシック" w:hAnsi="Century" w:cs="ＭＳ ゴシック" w:hint="eastAsia"/>
          <w:sz w:val="24"/>
          <w:szCs w:val="24"/>
        </w:rPr>
        <w:t>、</w:t>
      </w:r>
      <w:r w:rsidR="00DD5D50" w:rsidRPr="00067CA1">
        <w:rPr>
          <w:rFonts w:ascii="ＭＳ 明朝" w:eastAsia="ＭＳ ゴシック" w:hAnsi="Century" w:cs="ＭＳ ゴシック" w:hint="eastAsia"/>
          <w:sz w:val="24"/>
          <w:szCs w:val="24"/>
        </w:rPr>
        <w:t>本件申立書その他書類を作成・提出するにあたり</w:t>
      </w:r>
      <w:r w:rsidR="00DD28CC">
        <w:rPr>
          <w:rFonts w:ascii="ＭＳ 明朝" w:eastAsia="ＭＳ ゴシック" w:hAnsi="Century" w:cs="ＭＳ ゴシック" w:hint="eastAsia"/>
          <w:sz w:val="24"/>
          <w:szCs w:val="24"/>
        </w:rPr>
        <w:t>、</w:t>
      </w:r>
      <w:r w:rsidR="00DD5D50" w:rsidRPr="00067CA1">
        <w:rPr>
          <w:rFonts w:ascii="ＭＳ 明朝" w:eastAsia="ＭＳ ゴシック" w:hAnsi="Century" w:cs="ＭＳ ゴシック" w:hint="eastAsia"/>
          <w:sz w:val="24"/>
          <w:szCs w:val="24"/>
        </w:rPr>
        <w:t>「</w:t>
      </w:r>
      <w:r w:rsidRPr="00067CA1">
        <w:rPr>
          <w:rFonts w:ascii="ＭＳ 明朝" w:eastAsia="ＭＳ ゴシック" w:hAnsi="Century" w:cs="ＭＳ ゴシック" w:hint="eastAsia"/>
          <w:sz w:val="24"/>
          <w:szCs w:val="24"/>
        </w:rPr>
        <w:t>破産同</w:t>
      </w:r>
      <w:r w:rsidRPr="00380FE2">
        <w:rPr>
          <w:rFonts w:ascii="ＭＳ 明朝" w:eastAsia="ＭＳ ゴシック" w:hAnsi="Century" w:cs="ＭＳ ゴシック" w:hint="eastAsia"/>
          <w:sz w:val="24"/>
          <w:szCs w:val="24"/>
        </w:rPr>
        <w:t>時廃止申立てチェックリスト</w:t>
      </w:r>
      <w:r w:rsidR="00DD5D50" w:rsidRPr="00380FE2">
        <w:rPr>
          <w:rFonts w:ascii="ＭＳ 明朝" w:eastAsia="ＭＳ ゴシック" w:hAnsi="Century" w:cs="ＭＳ ゴシック" w:hint="eastAsia"/>
          <w:sz w:val="24"/>
          <w:szCs w:val="24"/>
        </w:rPr>
        <w:t>」を</w:t>
      </w:r>
      <w:r w:rsidR="00DC6C7B" w:rsidRPr="00380FE2">
        <w:rPr>
          <w:rFonts w:ascii="ＭＳ 明朝" w:eastAsia="ＭＳ ゴシック" w:hAnsi="Century" w:cs="ＭＳ ゴシック" w:hint="eastAsia"/>
          <w:sz w:val="24"/>
          <w:szCs w:val="24"/>
        </w:rPr>
        <w:t>確認</w:t>
      </w:r>
      <w:r w:rsidR="00DD5D50" w:rsidRPr="00380FE2">
        <w:rPr>
          <w:rFonts w:ascii="ＭＳ 明朝" w:eastAsia="ＭＳ ゴシック" w:hAnsi="Century" w:cs="ＭＳ ゴシック" w:hint="eastAsia"/>
          <w:sz w:val="24"/>
          <w:szCs w:val="24"/>
        </w:rPr>
        <w:t>しました。</w:t>
      </w:r>
    </w:p>
    <w:sectPr w:rsidR="00E11FD3" w:rsidRPr="00380FE2" w:rsidSect="004547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701" w:right="1304" w:bottom="1701" w:left="1701" w:header="720" w:footer="680" w:gutter="0"/>
      <w:pgNumType w:start="1"/>
      <w:cols w:space="720"/>
      <w:noEndnote/>
      <w:docGrid w:type="linesAndChars" w:linePitch="336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C882" w14:textId="77777777" w:rsidR="00E601A4" w:rsidRDefault="00E601A4">
      <w:r>
        <w:separator/>
      </w:r>
    </w:p>
  </w:endnote>
  <w:endnote w:type="continuationSeparator" w:id="0">
    <w:p w14:paraId="016A9BCD" w14:textId="77777777" w:rsidR="00E601A4" w:rsidRDefault="00E60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C988" w14:textId="77777777" w:rsidR="002B3178" w:rsidRDefault="002B3178" w:rsidP="00B0074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3255899" w14:textId="77777777" w:rsidR="002B3178" w:rsidRDefault="002B317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EFCE" w14:textId="5916C9B0" w:rsidR="002B3178" w:rsidRPr="00B835F1" w:rsidRDefault="00B835F1" w:rsidP="00B835F1">
    <w:pPr>
      <w:suppressAutoHyphens w:val="0"/>
      <w:wordWrap w:val="0"/>
      <w:overflowPunct/>
      <w:autoSpaceDE w:val="0"/>
      <w:autoSpaceDN w:val="0"/>
      <w:ind w:right="70"/>
      <w:jc w:val="right"/>
      <w:textAlignment w:val="auto"/>
      <w:rPr>
        <w:rFonts w:ascii="ＭＳ 明朝" w:hAnsi="Century"/>
        <w:color w:val="auto"/>
        <w:sz w:val="22"/>
        <w:szCs w:val="22"/>
      </w:rPr>
    </w:pPr>
    <w:r>
      <w:rPr>
        <w:rFonts w:ascii="ＭＳ 明朝" w:hAnsi="Century" w:hint="eastAsia"/>
        <w:color w:val="auto"/>
        <w:sz w:val="22"/>
        <w:szCs w:val="22"/>
      </w:rPr>
      <w:t xml:space="preserve">                 </w:t>
    </w:r>
    <w:r w:rsidR="004547C5">
      <w:rPr>
        <w:rFonts w:ascii="ＭＳ 明朝" w:hAnsi="Century" w:hint="eastAsia"/>
        <w:color w:val="auto"/>
        <w:sz w:val="22"/>
        <w:szCs w:val="22"/>
      </w:rPr>
      <w:t xml:space="preserve">　　　　</w:t>
    </w:r>
    <w:r>
      <w:rPr>
        <w:rFonts w:ascii="ＭＳ 明朝" w:hAnsi="Century" w:hint="eastAsia"/>
        <w:color w:val="auto"/>
        <w:sz w:val="22"/>
        <w:szCs w:val="22"/>
      </w:rPr>
      <w:t>v</w:t>
    </w:r>
    <w:r w:rsidRPr="00B835F1">
      <w:rPr>
        <w:rFonts w:ascii="ＭＳ 明朝" w:hAnsi="Century" w:hint="eastAsia"/>
        <w:color w:val="auto"/>
        <w:sz w:val="22"/>
        <w:szCs w:val="22"/>
      </w:rPr>
      <w:t>er.</w:t>
    </w:r>
    <w:r>
      <w:rPr>
        <w:rFonts w:ascii="ＭＳ 明朝" w:hAnsi="Century" w:hint="eastAsia"/>
        <w:color w:val="auto"/>
        <w:sz w:val="22"/>
        <w:szCs w:val="22"/>
      </w:rPr>
      <w:t>4</w:t>
    </w:r>
    <w:r w:rsidRPr="00B835F1">
      <w:rPr>
        <w:rFonts w:ascii="ＭＳ 明朝" w:hAnsi="Century" w:hint="eastAsia"/>
        <w:color w:val="auto"/>
        <w:sz w:val="22"/>
        <w:szCs w:val="22"/>
      </w:rPr>
      <w:t>.</w:t>
    </w:r>
    <w:r w:rsidR="00DD28CC">
      <w:rPr>
        <w:rFonts w:ascii="ＭＳ 明朝" w:hAnsi="Century" w:hint="eastAsia"/>
        <w:color w:val="auto"/>
        <w:sz w:val="22"/>
        <w:szCs w:val="22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DFC40" w14:textId="77777777" w:rsidR="00DD28CC" w:rsidRDefault="00DD28C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2A49" w14:textId="77777777" w:rsidR="00E601A4" w:rsidRDefault="00E601A4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14:paraId="5137A956" w14:textId="77777777" w:rsidR="00E601A4" w:rsidRDefault="00E60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AEC4" w14:textId="77777777" w:rsidR="00DD28CC" w:rsidRDefault="00DD28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C919" w14:textId="77777777" w:rsidR="002B3178" w:rsidRDefault="002B3178">
    <w:pPr>
      <w:suppressAutoHyphens w:val="0"/>
      <w:overflowPunct/>
      <w:autoSpaceDE w:val="0"/>
      <w:autoSpaceDN w:val="0"/>
      <w:textAlignment w:val="auto"/>
      <w:rPr>
        <w:rFonts w:ascii="ＭＳ 明朝" w:hAnsi="Century"/>
        <w:color w:val="auto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B3BD" w14:textId="77777777" w:rsidR="00DD28CC" w:rsidRDefault="00DD28C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9"/>
  <w:drawingGridVerticalSpacing w:val="168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306"/>
    <w:rsid w:val="00030069"/>
    <w:rsid w:val="00067CA1"/>
    <w:rsid w:val="001A3B44"/>
    <w:rsid w:val="002B3178"/>
    <w:rsid w:val="002C19CD"/>
    <w:rsid w:val="002D5C9A"/>
    <w:rsid w:val="002F04EA"/>
    <w:rsid w:val="00347785"/>
    <w:rsid w:val="00380FE2"/>
    <w:rsid w:val="003B3AFD"/>
    <w:rsid w:val="004547C5"/>
    <w:rsid w:val="00497569"/>
    <w:rsid w:val="004D5F80"/>
    <w:rsid w:val="00543E0B"/>
    <w:rsid w:val="00570446"/>
    <w:rsid w:val="005769DE"/>
    <w:rsid w:val="005A1493"/>
    <w:rsid w:val="005C2234"/>
    <w:rsid w:val="006D668C"/>
    <w:rsid w:val="00767F39"/>
    <w:rsid w:val="0078435B"/>
    <w:rsid w:val="007A62E3"/>
    <w:rsid w:val="008A686B"/>
    <w:rsid w:val="008C225B"/>
    <w:rsid w:val="008E6B98"/>
    <w:rsid w:val="008E764F"/>
    <w:rsid w:val="009E28F9"/>
    <w:rsid w:val="00A65917"/>
    <w:rsid w:val="00AA365F"/>
    <w:rsid w:val="00AE520D"/>
    <w:rsid w:val="00AF702D"/>
    <w:rsid w:val="00B0074E"/>
    <w:rsid w:val="00B25BC5"/>
    <w:rsid w:val="00B835F1"/>
    <w:rsid w:val="00B94306"/>
    <w:rsid w:val="00BE3A5C"/>
    <w:rsid w:val="00C71A0A"/>
    <w:rsid w:val="00C92B83"/>
    <w:rsid w:val="00CC4ACE"/>
    <w:rsid w:val="00D85FF7"/>
    <w:rsid w:val="00DA6BE1"/>
    <w:rsid w:val="00DC6C7B"/>
    <w:rsid w:val="00DD28CC"/>
    <w:rsid w:val="00DD5D50"/>
    <w:rsid w:val="00DF701C"/>
    <w:rsid w:val="00E10BAC"/>
    <w:rsid w:val="00E11FD3"/>
    <w:rsid w:val="00E37337"/>
    <w:rsid w:val="00E601A4"/>
    <w:rsid w:val="00E72377"/>
    <w:rsid w:val="00E729F4"/>
    <w:rsid w:val="00E87888"/>
    <w:rsid w:val="00F26FFE"/>
    <w:rsid w:val="00FB3358"/>
    <w:rsid w:val="00FD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BC70AB"/>
  <w15:docId w15:val="{CA792A51-035B-44C9-95BB-415077A2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overflowPunct w:val="0"/>
      <w:adjustRightInd w:val="0"/>
      <w:textAlignment w:val="baseline"/>
    </w:pPr>
    <w:rPr>
      <w:rFonts w:ascii="Times New Roman" w:hAnsi="Times New Roman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769DE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5769DE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rsid w:val="005769DE"/>
    <w:rPr>
      <w:rFonts w:cs="Times New Roman"/>
    </w:rPr>
  </w:style>
  <w:style w:type="paragraph" w:styleId="a6">
    <w:name w:val="Balloon Text"/>
    <w:basedOn w:val="a"/>
    <w:link w:val="a7"/>
    <w:rsid w:val="00067CA1"/>
    <w:rPr>
      <w:rFonts w:ascii="Arial" w:eastAsia="ＭＳ ゴシック" w:hAnsi="Arial"/>
      <w:sz w:val="18"/>
      <w:szCs w:val="18"/>
    </w:rPr>
  </w:style>
  <w:style w:type="character" w:customStyle="1" w:styleId="a7">
    <w:name w:val="吹き出し (文字)"/>
    <w:link w:val="a6"/>
    <w:rsid w:val="00067CA1"/>
    <w:rPr>
      <w:rFonts w:ascii="Arial" w:eastAsia="ＭＳ ゴシック" w:hAnsi="Arial" w:cs="Times New Roman"/>
      <w:color w:val="000000"/>
      <w:sz w:val="18"/>
      <w:szCs w:val="18"/>
    </w:rPr>
  </w:style>
  <w:style w:type="paragraph" w:styleId="a8">
    <w:name w:val="Revision"/>
    <w:hidden/>
    <w:uiPriority w:val="99"/>
    <w:semiHidden/>
    <w:rsid w:val="00DD28CC"/>
    <w:rPr>
      <w:rFonts w:ascii="Times New Roman" w:hAnsi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　　年　　月　　日</vt:lpstr>
      <vt:lpstr>平成　　年　　月　　日</vt:lpstr>
    </vt:vector>
  </TitlesOfParts>
  <Company>最高裁判所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　　年　　月　　日</dc:title>
  <dc:creator>裁判所</dc:creator>
  <cp:lastModifiedBy>katsu yama</cp:lastModifiedBy>
  <cp:revision>8</cp:revision>
  <cp:lastPrinted>2015-02-02T08:29:00Z</cp:lastPrinted>
  <dcterms:created xsi:type="dcterms:W3CDTF">2019-09-17T10:03:00Z</dcterms:created>
  <dcterms:modified xsi:type="dcterms:W3CDTF">2026-03-03T07:27:00Z</dcterms:modified>
</cp:coreProperties>
</file>