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B685" w14:textId="6935C374" w:rsidR="005462B5" w:rsidRDefault="005462B5" w:rsidP="005462B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</w:pPr>
      <w:proofErr w:type="spellStart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>Особливості</w:t>
      </w:r>
      <w:proofErr w:type="spellEnd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 xml:space="preserve"> </w:t>
      </w:r>
      <w:proofErr w:type="spellStart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>заходів</w:t>
      </w:r>
      <w:proofErr w:type="spellEnd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 xml:space="preserve"> </w:t>
      </w:r>
      <w:proofErr w:type="spellStart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>електробезпеки</w:t>
      </w:r>
      <w:proofErr w:type="spellEnd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 xml:space="preserve"> на </w:t>
      </w:r>
      <w:proofErr w:type="spellStart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>підприємствах</w:t>
      </w:r>
      <w:proofErr w:type="spellEnd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 xml:space="preserve"> </w:t>
      </w:r>
      <w:proofErr w:type="spellStart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>галузі</w:t>
      </w:r>
      <w:proofErr w:type="spellEnd"/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  <w:lang w:eastAsia="ru-RU"/>
        </w:rPr>
        <w:t>.</w:t>
      </w:r>
    </w:p>
    <w:p w14:paraId="4E9838E5" w14:textId="763BFEE9" w:rsidR="005462B5" w:rsidRDefault="005462B5" w:rsidP="005462B5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</w:pPr>
      <w:r w:rsidRPr="005462B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  <w:t>Виконав: Кумпан Максим 44 група</w:t>
      </w:r>
    </w:p>
    <w:p w14:paraId="387097E9" w14:textId="77777777" w:rsidR="005462B5" w:rsidRPr="00474256" w:rsidRDefault="005462B5" w:rsidP="005462B5">
      <w:pPr>
        <w:jc w:val="both"/>
        <w:rPr>
          <w:rFonts w:ascii="Times New Roman" w:hAnsi="Times New Roman" w:cs="Times New Roman"/>
          <w:sz w:val="28"/>
          <w:szCs w:val="28"/>
        </w:rPr>
      </w:pPr>
      <w:r w:rsidRPr="0047425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474256">
        <w:rPr>
          <w:rFonts w:ascii="Times New Roman" w:hAnsi="Times New Roman" w:cs="Times New Roman"/>
          <w:sz w:val="28"/>
          <w:szCs w:val="28"/>
        </w:rPr>
        <w:t xml:space="preserve"> Заходи з </w:t>
      </w:r>
      <w:proofErr w:type="spellStart"/>
      <w:r w:rsidRPr="00474256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47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256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47425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47425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742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4256">
        <w:rPr>
          <w:rFonts w:ascii="Times New Roman" w:hAnsi="Times New Roman" w:cs="Times New Roman"/>
          <w:sz w:val="28"/>
          <w:szCs w:val="28"/>
        </w:rPr>
        <w:t>комп’ютером</w:t>
      </w:r>
      <w:proofErr w:type="spellEnd"/>
    </w:p>
    <w:p w14:paraId="52808ED9" w14:textId="77777777" w:rsidR="005462B5" w:rsidRPr="00474256" w:rsidRDefault="005462B5" w:rsidP="005462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256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474256">
        <w:rPr>
          <w:rFonts w:ascii="Times New Roman" w:hAnsi="Times New Roman" w:cs="Times New Roman"/>
          <w:b/>
          <w:bCs/>
          <w:sz w:val="28"/>
          <w:szCs w:val="28"/>
        </w:rPr>
        <w:t>заняття</w:t>
      </w:r>
      <w:proofErr w:type="spellEnd"/>
      <w:r w:rsidRPr="004742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F5066E" w14:textId="21E03956" w:rsidR="005462B5" w:rsidRPr="005462B5" w:rsidRDefault="005462B5" w:rsidP="005462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розкладами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формуються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комп’ютером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>.</w:t>
      </w:r>
    </w:p>
    <w:p w14:paraId="5B047D81" w14:textId="33D37599" w:rsidR="005462B5" w:rsidRPr="005462B5" w:rsidRDefault="005462B5" w:rsidP="005462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спрямованих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>.</w:t>
      </w:r>
    </w:p>
    <w:p w14:paraId="564FAC02" w14:textId="5E4D4598" w:rsidR="005462B5" w:rsidRPr="005462B5" w:rsidRDefault="005462B5" w:rsidP="005462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міжнародним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досвітом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профілактики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порушень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5462B5">
        <w:rPr>
          <w:rFonts w:ascii="Times New Roman" w:hAnsi="Times New Roman" w:cs="Times New Roman"/>
          <w:sz w:val="28"/>
          <w:szCs w:val="28"/>
        </w:rPr>
        <w:t>.</w:t>
      </w:r>
    </w:p>
    <w:p w14:paraId="76AF26CE" w14:textId="4986A304" w:rsidR="005462B5" w:rsidRPr="005462B5" w:rsidRDefault="005462B5" w:rsidP="005462B5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</w:p>
    <w:p w14:paraId="4D28A592" w14:textId="35EA56A8" w:rsidR="005462B5" w:rsidRPr="005462B5" w:rsidRDefault="005462B5" w:rsidP="005462B5">
      <w:pPr>
        <w:tabs>
          <w:tab w:val="left" w:pos="339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lang w:eastAsia="ru-RU"/>
        </w:rPr>
      </w:pPr>
      <w:r w:rsidRPr="005462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lang w:eastAsia="ru-RU"/>
        </w:rPr>
        <w:t>Тест 1</w:t>
      </w:r>
    </w:p>
    <w:p w14:paraId="09229D07" w14:textId="77777777" w:rsidR="005462B5" w:rsidRDefault="005462B5" w:rsidP="005462B5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1.На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скільки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категорій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розділяють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приміщення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вибухопожежною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пожежною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небезпекою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згідно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до ОНТП24-86?</w:t>
      </w:r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Б) 3</w:t>
      </w:r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2.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Розшифруйте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поняття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ПУЕ-86.</w:t>
      </w:r>
    </w:p>
    <w:p w14:paraId="7A517451" w14:textId="77777777" w:rsidR="005462B5" w:rsidRDefault="005462B5" w:rsidP="005462B5">
      <w:pPr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5462B5">
        <w:rPr>
          <w:rFonts w:ascii="Times New Roman" w:hAnsi="Times New Roman" w:cs="Times New Roman"/>
          <w:sz w:val="28"/>
          <w:szCs w:val="28"/>
          <w:lang w:val="uk-UA"/>
        </w:rPr>
        <w:t xml:space="preserve">ПУЕ-86 розшифровується як "Правила улаштування електроустановок". </w:t>
      </w:r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3.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Від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чого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залежить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ступінь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вогнестійкості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будівель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proofErr w:type="gram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споруд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?</w:t>
      </w:r>
      <w:proofErr w:type="gramEnd"/>
    </w:p>
    <w:p w14:paraId="12BC2EAC" w14:textId="77777777" w:rsidR="00522AA2" w:rsidRDefault="005462B5" w:rsidP="005462B5">
      <w:pPr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5462B5">
        <w:rPr>
          <w:rFonts w:ascii="Times New Roman" w:hAnsi="Times New Roman" w:cs="Times New Roman"/>
          <w:sz w:val="28"/>
          <w:szCs w:val="28"/>
          <w:lang w:val="uk-UA"/>
        </w:rPr>
        <w:t xml:space="preserve">Ступінь вогнестійкості будівель та споруд залежить від використання вогнестійких матеріалів, правильної конструкції та улаштування протипожежних систем. </w:t>
      </w:r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4.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Який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документ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відповідає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розділення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будівель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споруд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 </w:t>
      </w:r>
      <w:proofErr w:type="spellStart"/>
      <w:proofErr w:type="gramStart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вогнестійкістю</w:t>
      </w:r>
      <w:proofErr w:type="spellEnd"/>
      <w:r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?</w:t>
      </w:r>
      <w:proofErr w:type="gramEnd"/>
    </w:p>
    <w:p w14:paraId="45BF9DDA" w14:textId="77777777" w:rsidR="00522AA2" w:rsidRDefault="00522AA2" w:rsidP="005462B5">
      <w:pPr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522AA2">
        <w:rPr>
          <w:rFonts w:ascii="Times New Roman" w:hAnsi="Times New Roman" w:cs="Times New Roman"/>
          <w:sz w:val="28"/>
          <w:szCs w:val="28"/>
          <w:lang w:val="uk-UA"/>
        </w:rPr>
        <w:t xml:space="preserve">Розділення будівель та споруд за вогнестійкістю визначається відповідно до ДБН В.2.6-31:2016 "Будівництво в Україні. Пожежна безпека будівель і споруд". </w:t>
      </w:r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5.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Відповідно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до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чого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слід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приймати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типи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протипожежних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перешкод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їх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мінімальні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межі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proofErr w:type="gram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вогнестійкості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?</w:t>
      </w:r>
      <w:proofErr w:type="gramEnd"/>
    </w:p>
    <w:p w14:paraId="3B037B78" w14:textId="5A2F1375" w:rsidR="005462B5" w:rsidRPr="005462B5" w:rsidRDefault="00522AA2" w:rsidP="005462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AA2">
        <w:rPr>
          <w:rFonts w:ascii="Times New Roman" w:hAnsi="Times New Roman" w:cs="Times New Roman"/>
          <w:sz w:val="28"/>
          <w:szCs w:val="28"/>
          <w:lang w:val="uk-UA"/>
        </w:rPr>
        <w:t>Мінімальна межа вогнестійкості та тип протипожежної перешкоди приймається відповідно до вимог ДБН В.2.6-31:2016 "Будівництво в Україні. Пожежна безпека будівель і споруд". Тип перешкоди та її вогнестійкість залежать від категорії будівлі та її функціонального призначення.</w:t>
      </w:r>
      <w:r w:rsidRPr="00522AA2">
        <w:rPr>
          <w:lang w:val="uk-UA"/>
        </w:rPr>
        <w:t xml:space="preserve"> </w:t>
      </w:r>
      <w:r w:rsidR="005462B5" w:rsidRPr="00522AA2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br/>
      </w:r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6.Назвіть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хоча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б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п‘ять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первинних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засобів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гасіння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пожеж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 xml:space="preserve">7.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Якої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вантажопідйомності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потребують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автоцистерни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легкого </w:t>
      </w:r>
      <w:proofErr w:type="gram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типу ?</w:t>
      </w:r>
      <w:proofErr w:type="gram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В) до 4т.</w:t>
      </w:r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8.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Пожежні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щити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встановлюються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на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території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об‘єкта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розрахунку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один щит на </w:t>
      </w:r>
      <w:proofErr w:type="spellStart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площу</w:t>
      </w:r>
      <w:proofErr w:type="spellEnd"/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...м2.</w:t>
      </w:r>
      <w:r w:rsidR="005462B5" w:rsidRPr="005462B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А)3000</w:t>
      </w:r>
    </w:p>
    <w:p w14:paraId="48E9BDE1" w14:textId="5432D164" w:rsidR="00522AA2" w:rsidRPr="00522AA2" w:rsidRDefault="00522AA2" w:rsidP="00522A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22AA2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Тест</w:t>
      </w:r>
      <w:r w:rsidRPr="00522A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522AA2"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</w:p>
    <w:p w14:paraId="4A2643DE" w14:textId="77777777" w:rsidR="00522AA2" w:rsidRDefault="00522AA2" w:rsidP="00522A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39068167" w14:textId="77777777" w:rsidR="00522AA2" w:rsidRDefault="00522AA2" w:rsidP="00522A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499F1985" w14:textId="77777777" w:rsidR="00522AA2" w:rsidRDefault="00522AA2" w:rsidP="00522A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77A2D9A1" w14:textId="77777777" w:rsidR="00522AA2" w:rsidRDefault="00522AA2" w:rsidP="00522A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3D83FF48" w14:textId="77777777" w:rsidR="00522AA2" w:rsidRDefault="00522AA2" w:rsidP="00522A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0BE5487F" w14:textId="77777777" w:rsidR="00522AA2" w:rsidRDefault="00522AA2" w:rsidP="00522A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761AF3B8" w14:textId="77777777" w:rsidR="00522AA2" w:rsidRPr="00474256" w:rsidRDefault="00522AA2" w:rsidP="00522A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7CC1D46B" w14:textId="77777777" w:rsidR="00BC27C4" w:rsidRDefault="00BC27C4"/>
    <w:sectPr w:rsidR="00BC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B4F"/>
    <w:multiLevelType w:val="hybridMultilevel"/>
    <w:tmpl w:val="21647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521B"/>
    <w:multiLevelType w:val="hybridMultilevel"/>
    <w:tmpl w:val="5A18A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2E3D"/>
    <w:multiLevelType w:val="hybridMultilevel"/>
    <w:tmpl w:val="92CAC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6A76"/>
    <w:multiLevelType w:val="hybridMultilevel"/>
    <w:tmpl w:val="5FB6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B5"/>
    <w:rsid w:val="00522AA2"/>
    <w:rsid w:val="005462B5"/>
    <w:rsid w:val="00B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32E8"/>
  <w15:chartTrackingRefBased/>
  <w15:docId w15:val="{E7AC0E34-D26D-468E-BBE0-44D5A01B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2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4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Кумпан</dc:creator>
  <cp:keywords/>
  <dc:description/>
  <cp:lastModifiedBy>Максим Кумпан</cp:lastModifiedBy>
  <cp:revision>1</cp:revision>
  <dcterms:created xsi:type="dcterms:W3CDTF">2023-03-26T13:39:00Z</dcterms:created>
  <dcterms:modified xsi:type="dcterms:W3CDTF">2023-03-26T13:51:00Z</dcterms:modified>
</cp:coreProperties>
</file>