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22FA9" w14:textId="553F4B52" w:rsidR="00AF21B5" w:rsidRPr="003F4E6D" w:rsidRDefault="00AF21B5" w:rsidP="00AF21B5">
      <w:pPr>
        <w:rPr>
          <w:rFonts w:ascii="黑体" w:eastAsia="黑体" w:hAnsi="黑体"/>
        </w:rPr>
      </w:pPr>
      <w:r w:rsidRPr="003F4E6D">
        <w:rPr>
          <w:rFonts w:ascii="黑体" w:eastAsia="黑体" w:hAnsi="黑体"/>
          <w:sz w:val="28"/>
        </w:rPr>
        <w:t xml:space="preserve">1、 系统简述 </w:t>
      </w:r>
    </w:p>
    <w:p w14:paraId="73EB787E" w14:textId="7E421024" w:rsidR="00AF21B5" w:rsidRPr="003F4E6D" w:rsidRDefault="00AF21B5" w:rsidP="00AF21B5">
      <w:pPr>
        <w:rPr>
          <w:sz w:val="24"/>
        </w:rPr>
      </w:pPr>
      <w:r w:rsidRPr="003F4E6D">
        <w:rPr>
          <w:sz w:val="24"/>
        </w:rPr>
        <w:t xml:space="preserve">1) 系统功能描述 </w:t>
      </w:r>
    </w:p>
    <w:p w14:paraId="2B7A76FB" w14:textId="55BEAE5A" w:rsidR="00AF21B5" w:rsidRDefault="00AF21B5" w:rsidP="00AF21B5">
      <w:r>
        <w:rPr>
          <w:rFonts w:hint="eastAsia"/>
        </w:rPr>
        <w:t>该系统用来模拟一个80*80的城市的出租车分配，城市的地图被简化</w:t>
      </w:r>
      <w:r w:rsidRPr="00AF21B5">
        <w:rPr>
          <w:rFonts w:hint="eastAsia"/>
        </w:rPr>
        <w:t>水平方向或垂直方向的网格</w:t>
      </w:r>
      <w:r>
        <w:rPr>
          <w:rFonts w:hint="eastAsia"/>
        </w:rPr>
        <w:t>。该系统可以响应来自乘客的需求，并将需求合理分配至各个出租车。</w:t>
      </w:r>
    </w:p>
    <w:p w14:paraId="143342BE" w14:textId="7896DBF4" w:rsidR="00AF21B5" w:rsidRPr="003F4E6D" w:rsidRDefault="00AF21B5" w:rsidP="00AF21B5">
      <w:pPr>
        <w:rPr>
          <w:sz w:val="24"/>
        </w:rPr>
      </w:pPr>
      <w:r w:rsidRPr="003F4E6D">
        <w:rPr>
          <w:sz w:val="24"/>
        </w:rPr>
        <w:t xml:space="preserve">2) 系统性能要求 </w:t>
      </w:r>
    </w:p>
    <w:p w14:paraId="34166473" w14:textId="51EDCF9E" w:rsidR="001D042B" w:rsidRDefault="001D042B" w:rsidP="00AF21B5">
      <w:r>
        <w:rPr>
          <w:rFonts w:hint="eastAsia"/>
        </w:rPr>
        <w:t>测试机器性能要求，1GB内存支持，</w:t>
      </w:r>
      <w:r w:rsidR="00500336">
        <w:rPr>
          <w:rFonts w:hint="eastAsia"/>
        </w:rPr>
        <w:t>CPU有</w:t>
      </w:r>
      <w:r>
        <w:rPr>
          <w:rFonts w:hint="eastAsia"/>
        </w:rPr>
        <w:t>2.5GHz以上基准速度</w:t>
      </w:r>
      <w:r w:rsidR="00500336">
        <w:rPr>
          <w:rFonts w:hint="eastAsia"/>
        </w:rPr>
        <w:t>，推荐使用</w:t>
      </w:r>
      <w:proofErr w:type="gramStart"/>
      <w:r w:rsidR="00500336">
        <w:rPr>
          <w:rFonts w:hint="eastAsia"/>
        </w:rPr>
        <w:t>四核八</w:t>
      </w:r>
      <w:proofErr w:type="gramEnd"/>
      <w:r w:rsidR="00500336">
        <w:rPr>
          <w:rFonts w:hint="eastAsia"/>
        </w:rPr>
        <w:t>线程的CPU</w:t>
      </w:r>
      <w:r w:rsidR="004B0FE9">
        <w:rPr>
          <w:rFonts w:hint="eastAsia"/>
        </w:rPr>
        <w:t>最好是I7</w:t>
      </w:r>
      <w:r w:rsidR="004B0FE9">
        <w:t xml:space="preserve"> </w:t>
      </w:r>
      <w:r w:rsidR="004B0FE9">
        <w:rPr>
          <w:rFonts w:hint="eastAsia"/>
        </w:rPr>
        <w:t>6700HQ及以上</w:t>
      </w:r>
      <w:r>
        <w:rPr>
          <w:rFonts w:hint="eastAsia"/>
        </w:rPr>
        <w:t>。</w:t>
      </w:r>
    </w:p>
    <w:p w14:paraId="4E81168D" w14:textId="08D0248A" w:rsidR="00AF21B5" w:rsidRDefault="00C24F0F" w:rsidP="00AF21B5">
      <w:r>
        <w:rPr>
          <w:rFonts w:hint="eastAsia"/>
        </w:rPr>
        <w:t>需要在200ms内计算所有车辆下一次的方向，并完成所有车辆的移动。</w:t>
      </w:r>
    </w:p>
    <w:p w14:paraId="0A44CF44" w14:textId="77777777" w:rsidR="00AF21B5" w:rsidRPr="003F4E6D" w:rsidRDefault="00AF21B5" w:rsidP="00AF21B5">
      <w:pPr>
        <w:rPr>
          <w:sz w:val="24"/>
        </w:rPr>
      </w:pPr>
      <w:r w:rsidRPr="003F4E6D">
        <w:rPr>
          <w:sz w:val="24"/>
        </w:rPr>
        <w:t xml:space="preserve">3) 约束条件 </w:t>
      </w:r>
    </w:p>
    <w:p w14:paraId="26008471" w14:textId="494B0340" w:rsidR="00151129" w:rsidRDefault="00AF21B5" w:rsidP="00AF21B5">
      <w:r>
        <w:rPr>
          <w:rFonts w:hint="eastAsia"/>
        </w:rPr>
        <w:t>约束条件请查看readme.pdf在此不再赘述。</w:t>
      </w:r>
    </w:p>
    <w:p w14:paraId="11AE0E2F" w14:textId="21BB3818" w:rsidR="00AF21B5" w:rsidRPr="003F4E6D" w:rsidRDefault="00AF21B5" w:rsidP="00AF21B5">
      <w:pPr>
        <w:rPr>
          <w:rFonts w:ascii="黑体" w:eastAsia="黑体" w:hAnsi="黑体"/>
          <w:sz w:val="28"/>
        </w:rPr>
      </w:pPr>
      <w:r w:rsidRPr="003F4E6D">
        <w:rPr>
          <w:rFonts w:ascii="黑体" w:eastAsia="黑体" w:hAnsi="黑体"/>
          <w:sz w:val="28"/>
        </w:rPr>
        <w:t xml:space="preserve">2、 交互分析 </w:t>
      </w:r>
    </w:p>
    <w:p w14:paraId="6378C81E" w14:textId="77777777" w:rsidR="00BD54A4" w:rsidRDefault="00BD54A4" w:rsidP="003F4E6D">
      <w:pPr>
        <w:pStyle w:val="a7"/>
        <w:numPr>
          <w:ilvl w:val="0"/>
          <w:numId w:val="1"/>
        </w:numPr>
        <w:ind w:firstLineChars="0"/>
      </w:pPr>
    </w:p>
    <w:p w14:paraId="2EAD79D5" w14:textId="1D085385" w:rsidR="003F4E6D" w:rsidRDefault="00AF21B5" w:rsidP="00BD54A4">
      <w:pPr>
        <w:pStyle w:val="a7"/>
        <w:ind w:left="360" w:firstLineChars="0" w:firstLine="0"/>
      </w:pPr>
      <w:r>
        <w:t>与系统有交互关系的对象</w:t>
      </w:r>
      <w:r w:rsidR="003F4E6D">
        <w:rPr>
          <w:rFonts w:hint="eastAsia"/>
        </w:rPr>
        <w:t>为地图上一个能发出需求的人群</w:t>
      </w:r>
      <w:r w:rsidR="00BD54A4">
        <w:rPr>
          <w:rFonts w:hint="eastAsia"/>
        </w:rPr>
        <w:t>或者说乘客</w:t>
      </w:r>
      <w:r w:rsidR="003F4E6D">
        <w:rPr>
          <w:rFonts w:hint="eastAsia"/>
        </w:rPr>
        <w:t>，其中的属性有该请求的发出时间，发出请求的地址即出发点，所需要到达的地点即目的地。以及窗口期</w:t>
      </w:r>
      <w:proofErr w:type="gramStart"/>
      <w:r w:rsidR="003F4E6D">
        <w:rPr>
          <w:rFonts w:hint="eastAsia"/>
        </w:rPr>
        <w:t>的抢单的</w:t>
      </w:r>
      <w:proofErr w:type="gramEnd"/>
      <w:r w:rsidR="003F4E6D">
        <w:rPr>
          <w:rFonts w:hint="eastAsia"/>
        </w:rPr>
        <w:t>出租车队列。</w:t>
      </w:r>
    </w:p>
    <w:p w14:paraId="3A485C84" w14:textId="77777777" w:rsidR="000E2B5D" w:rsidRDefault="000E2B5D" w:rsidP="001348EE">
      <w:pPr>
        <w:pStyle w:val="a7"/>
        <w:numPr>
          <w:ilvl w:val="0"/>
          <w:numId w:val="1"/>
        </w:numPr>
        <w:ind w:firstLineChars="0"/>
      </w:pPr>
    </w:p>
    <w:p w14:paraId="513AA749" w14:textId="521993CF" w:rsidR="00875CA8" w:rsidRDefault="001348EE" w:rsidP="000E2B5D">
      <w:pPr>
        <w:pStyle w:val="a7"/>
        <w:ind w:left="360" w:firstLineChars="0" w:firstLine="0"/>
      </w:pPr>
      <w:r w:rsidRPr="001348EE">
        <w:rPr>
          <w:rFonts w:hint="eastAsia"/>
        </w:rPr>
        <w:t>识别待开发系统与上述第</w:t>
      </w:r>
      <w:r w:rsidRPr="001348EE">
        <w:t>1步所识别对象之间的交互，给出交互动作，并从数据和时间两个方面分析交互特征。</w:t>
      </w:r>
    </w:p>
    <w:p w14:paraId="6D7107F7" w14:textId="77777777" w:rsidR="001348EE" w:rsidRDefault="001348EE" w:rsidP="001348EE">
      <w:pPr>
        <w:pStyle w:val="a7"/>
        <w:ind w:left="360" w:firstLineChars="0" w:firstLine="0"/>
      </w:pPr>
    </w:p>
    <w:p w14:paraId="22D98994" w14:textId="3E188179" w:rsidR="00875CA8" w:rsidRDefault="001348EE" w:rsidP="00875CA8">
      <w:pPr>
        <w:pStyle w:val="a7"/>
        <w:ind w:left="360" w:firstLineChars="0" w:firstLine="0"/>
      </w:pPr>
      <w:r>
        <w:rPr>
          <w:rFonts w:hint="eastAsia"/>
        </w:rPr>
        <w:t>交互动作：</w:t>
      </w:r>
      <w:r>
        <w:tab/>
      </w:r>
      <w:r w:rsidR="00875CA8">
        <w:rPr>
          <w:rFonts w:hint="eastAsia"/>
        </w:rPr>
        <w:t>出租车向乘客</w:t>
      </w:r>
      <w:proofErr w:type="gramStart"/>
      <w:r w:rsidR="00875CA8">
        <w:rPr>
          <w:rFonts w:hint="eastAsia"/>
        </w:rPr>
        <w:t>发出抢单需求</w:t>
      </w:r>
      <w:proofErr w:type="gramEnd"/>
    </w:p>
    <w:p w14:paraId="5294D64B" w14:textId="244B8A70" w:rsidR="00875CA8" w:rsidRDefault="00875CA8" w:rsidP="001348EE">
      <w:pPr>
        <w:pStyle w:val="a7"/>
        <w:ind w:left="1620" w:firstLineChars="0" w:firstLine="60"/>
      </w:pPr>
      <w:r>
        <w:rPr>
          <w:rFonts w:hint="eastAsia"/>
        </w:rPr>
        <w:t>在窗口期末尾将乘客分派给合适的出租车。</w:t>
      </w:r>
    </w:p>
    <w:p w14:paraId="3005C60F" w14:textId="649E546C" w:rsidR="001348EE" w:rsidRDefault="001348EE" w:rsidP="001348EE">
      <w:pPr>
        <w:ind w:firstLine="360"/>
      </w:pPr>
      <w:r>
        <w:rPr>
          <w:rFonts w:hint="eastAsia"/>
        </w:rPr>
        <w:t>数据特征：发出点和目的地坐标</w:t>
      </w:r>
      <w:r w:rsidR="00015AEA">
        <w:rPr>
          <w:rFonts w:hint="eastAsia"/>
        </w:rPr>
        <w:t>。</w:t>
      </w:r>
    </w:p>
    <w:p w14:paraId="010AC056" w14:textId="688BEC16" w:rsidR="001348EE" w:rsidRDefault="001348EE" w:rsidP="001348EE">
      <w:pPr>
        <w:ind w:firstLine="360"/>
      </w:pPr>
      <w:r>
        <w:rPr>
          <w:rFonts w:hint="eastAsia"/>
        </w:rPr>
        <w:t>时间特征：只要输入，便会被响应。交互持续时间直到指令执行完毕。交互频率不定，有输入便会存在交互。存在多用户并行。</w:t>
      </w:r>
    </w:p>
    <w:p w14:paraId="3927A381" w14:textId="426E1C22" w:rsidR="00DF2AFA" w:rsidRDefault="00AF21B5" w:rsidP="000E2B5D">
      <w:r>
        <w:t>3) 对象识别与构造</w:t>
      </w:r>
    </w:p>
    <w:p w14:paraId="57570022" w14:textId="660C73AC" w:rsidR="00DF2AFA" w:rsidRDefault="00DF2AFA" w:rsidP="008648CD">
      <w:r>
        <w:rPr>
          <w:rFonts w:hint="eastAsia"/>
        </w:rPr>
        <w:t>本程序的主要数据集合有</w:t>
      </w:r>
      <w:r w:rsidR="00202A93">
        <w:rPr>
          <w:rFonts w:hint="eastAsia"/>
        </w:rPr>
        <w:t>：</w:t>
      </w:r>
    </w:p>
    <w:p w14:paraId="179008E7" w14:textId="46818E1D" w:rsidR="00DF2AFA" w:rsidRDefault="00DF2AFA" w:rsidP="008648CD">
      <w:r>
        <w:rPr>
          <w:rFonts w:hint="eastAsia"/>
        </w:rPr>
        <w:t>100个出租车的出租车集合</w:t>
      </w:r>
      <w:proofErr w:type="spellStart"/>
      <w:r w:rsidR="00202A93">
        <w:rPr>
          <w:rFonts w:hint="eastAsia"/>
        </w:rPr>
        <w:t>t</w:t>
      </w:r>
      <w:r w:rsidR="00202A93">
        <w:t>axiList</w:t>
      </w:r>
      <w:proofErr w:type="spellEnd"/>
    </w:p>
    <w:p w14:paraId="69E24750" w14:textId="6A7BB18F" w:rsidR="00DF2AFA" w:rsidRDefault="00202A93" w:rsidP="008648CD">
      <w:r>
        <w:rPr>
          <w:rFonts w:hint="eastAsia"/>
        </w:rPr>
        <w:t>80*80=6400个point的点图</w:t>
      </w:r>
      <w:proofErr w:type="spellStart"/>
      <w:r>
        <w:rPr>
          <w:rFonts w:hint="eastAsia"/>
        </w:rPr>
        <w:t>pointMap</w:t>
      </w:r>
      <w:proofErr w:type="spellEnd"/>
    </w:p>
    <w:p w14:paraId="57BD983D" w14:textId="3465291D" w:rsidR="00202A93" w:rsidRDefault="00202A93" w:rsidP="008648CD">
      <w:r>
        <w:rPr>
          <w:rFonts w:hint="eastAsia"/>
        </w:rPr>
        <w:t>80*80=6400每个位置上所停留的车辆集合</w:t>
      </w:r>
      <w:proofErr w:type="spellStart"/>
      <w:r w:rsidRPr="00202A93">
        <w:t>taxiHere</w:t>
      </w:r>
      <w:proofErr w:type="spellEnd"/>
      <w:r>
        <w:rPr>
          <w:rFonts w:hint="eastAsia"/>
        </w:rPr>
        <w:t>[</w:t>
      </w:r>
      <w:r>
        <w:t>]</w:t>
      </w:r>
    </w:p>
    <w:p w14:paraId="27E71B33" w14:textId="589F0566" w:rsidR="00202A93" w:rsidRDefault="00202A93" w:rsidP="008648CD">
      <w:r>
        <w:rPr>
          <w:rFonts w:hint="eastAsia"/>
        </w:rPr>
        <w:t>6400*6400的邻接矩阵</w:t>
      </w:r>
    </w:p>
    <w:p w14:paraId="32FD21B7" w14:textId="693CA869" w:rsidR="00202A93" w:rsidRDefault="00202A93" w:rsidP="008648CD">
      <w:r>
        <w:rPr>
          <w:rFonts w:hint="eastAsia"/>
        </w:rPr>
        <w:t>6400*6400的最短路径矩阵</w:t>
      </w:r>
    </w:p>
    <w:p w14:paraId="0EF4897A" w14:textId="56AFE15A" w:rsidR="00202A93" w:rsidRDefault="00202A93" w:rsidP="008648CD">
      <w:r>
        <w:rPr>
          <w:rFonts w:hint="eastAsia"/>
        </w:rPr>
        <w:t>动态存在的请求队列</w:t>
      </w:r>
      <w:proofErr w:type="spellStart"/>
      <w:r>
        <w:rPr>
          <w:rFonts w:hint="eastAsia"/>
        </w:rPr>
        <w:t>requestQueue</w:t>
      </w:r>
      <w:proofErr w:type="spellEnd"/>
    </w:p>
    <w:p w14:paraId="5870F04D" w14:textId="7FBFB23B" w:rsidR="00202A93" w:rsidRDefault="00202A93" w:rsidP="008648CD"/>
    <w:p w14:paraId="78256FBA" w14:textId="58A96CBD" w:rsidR="00202A93" w:rsidRDefault="00202A93" w:rsidP="008648CD">
      <w:r>
        <w:rPr>
          <w:rFonts w:hint="eastAsia"/>
        </w:rPr>
        <w:t>本程序利用在</w:t>
      </w:r>
      <w:proofErr w:type="spellStart"/>
      <w:r>
        <w:rPr>
          <w:rFonts w:hint="eastAsia"/>
        </w:rPr>
        <w:t>TaxiMap</w:t>
      </w:r>
      <w:proofErr w:type="spellEnd"/>
      <w:r>
        <w:rPr>
          <w:rFonts w:hint="eastAsia"/>
        </w:rPr>
        <w:t>类中提前声明所有的point，然后从中获取现成的point的方法，避免了每次new</w:t>
      </w:r>
      <w:r>
        <w:t xml:space="preserve"> </w:t>
      </w:r>
      <w:r>
        <w:rPr>
          <w:rFonts w:hint="eastAsia"/>
        </w:rPr>
        <w:t>point的内存损耗和时间流逝。</w:t>
      </w:r>
    </w:p>
    <w:p w14:paraId="76BD73CF" w14:textId="3B87C70A" w:rsidR="00202A93" w:rsidRDefault="00202A93" w:rsidP="008648CD">
      <w:r>
        <w:rPr>
          <w:rFonts w:hint="eastAsia"/>
        </w:rPr>
        <w:t>出租车同理在Scheduler类中一次性声明，保证了不会多new。</w:t>
      </w:r>
    </w:p>
    <w:p w14:paraId="1815A68F" w14:textId="62A19C87" w:rsidR="00202A93" w:rsidRDefault="00202A93" w:rsidP="008648CD">
      <w:r>
        <w:rPr>
          <w:rFonts w:hint="eastAsia"/>
        </w:rPr>
        <w:t>利用以上方法，可以极大的降低内存占用和运行缓慢的可能。</w:t>
      </w:r>
    </w:p>
    <w:p w14:paraId="6E5F1E48" w14:textId="588E9E10" w:rsidR="000E2B5D" w:rsidRDefault="000E2B5D" w:rsidP="008648CD"/>
    <w:p w14:paraId="20922598" w14:textId="2ED6A17E" w:rsidR="008648CD" w:rsidRDefault="008648CD" w:rsidP="008648CD">
      <w:r>
        <w:rPr>
          <w:rFonts w:hint="eastAsia"/>
        </w:rPr>
        <w:t>类图</w:t>
      </w:r>
      <w:r w:rsidR="00202A93">
        <w:rPr>
          <w:rFonts w:hint="eastAsia"/>
        </w:rPr>
        <w:t>见</w:t>
      </w:r>
      <w:r>
        <w:rPr>
          <w:rFonts w:hint="eastAsia"/>
        </w:rPr>
        <w:t>本文结尾图片。</w:t>
      </w:r>
    </w:p>
    <w:p w14:paraId="065FCBA9" w14:textId="40033CA8" w:rsidR="008648CD" w:rsidRDefault="008648CD" w:rsidP="008648CD">
      <w:r>
        <w:lastRenderedPageBreak/>
        <w:t>4) 并发分析</w:t>
      </w:r>
    </w:p>
    <w:p w14:paraId="5A210659" w14:textId="77777777" w:rsidR="008648CD" w:rsidRDefault="008648CD" w:rsidP="008648CD">
      <w:r>
        <w:rPr>
          <w:rFonts w:hint="eastAsia"/>
        </w:rPr>
        <w:t>本程序主要是关于出租车的调度和输入内容的处理的并发。本次作业所应该</w:t>
      </w:r>
      <w:proofErr w:type="gramStart"/>
      <w:r>
        <w:rPr>
          <w:rFonts w:hint="eastAsia"/>
        </w:rPr>
        <w:t>该</w:t>
      </w:r>
      <w:proofErr w:type="gramEnd"/>
      <w:r>
        <w:rPr>
          <w:rFonts w:hint="eastAsia"/>
        </w:rPr>
        <w:t>出现的是多辆出租车</w:t>
      </w:r>
      <w:proofErr w:type="gramStart"/>
      <w:r>
        <w:rPr>
          <w:rFonts w:hint="eastAsia"/>
        </w:rPr>
        <w:t>运行抢单</w:t>
      </w:r>
      <w:proofErr w:type="gramEnd"/>
      <w:r>
        <w:rPr>
          <w:rFonts w:hint="eastAsia"/>
        </w:rPr>
        <w:t>和输入请求的多者调度。</w:t>
      </w:r>
    </w:p>
    <w:p w14:paraId="0704FD92" w14:textId="496A5A63" w:rsidR="008648CD" w:rsidRDefault="008648CD" w:rsidP="00AF21B5">
      <w:r>
        <w:rPr>
          <w:rFonts w:hint="eastAsia"/>
        </w:rPr>
        <w:t>由于出租车数过多，基于线程安全和运行效率的考虑，本程序直接将100辆出租车放入了一个线程。这与多个出租车线程，每次操作都synchronized的方式并无本质区别。但是舍弃synchronized的过程可以提高效率，节省时间并且不会出现线程不安全。</w:t>
      </w:r>
    </w:p>
    <w:p w14:paraId="509232C4" w14:textId="66B65874" w:rsidR="00AF21B5" w:rsidRDefault="00AF21B5" w:rsidP="00AF21B5">
      <w:r>
        <w:lastRenderedPageBreak/>
        <w:t xml:space="preserve"> </w:t>
      </w:r>
      <w:bookmarkStart w:id="0" w:name="_GoBack"/>
      <w:r w:rsidR="00CC0F52">
        <w:rPr>
          <w:rFonts w:ascii="黑体" w:eastAsia="黑体" w:hAnsi="黑体"/>
          <w:noProof/>
          <w:sz w:val="28"/>
        </w:rPr>
        <w:drawing>
          <wp:inline distT="0" distB="0" distL="0" distR="0" wp14:anchorId="24CDEAC4" wp14:editId="2A874B87">
            <wp:extent cx="4946650" cy="9676780"/>
            <wp:effectExtent l="0" t="0" r="635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594" cy="969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21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16066" w14:textId="77777777" w:rsidR="00787A84" w:rsidRDefault="00787A84" w:rsidP="00AF21B5">
      <w:r>
        <w:separator/>
      </w:r>
    </w:p>
  </w:endnote>
  <w:endnote w:type="continuationSeparator" w:id="0">
    <w:p w14:paraId="539EF6C9" w14:textId="77777777" w:rsidR="00787A84" w:rsidRDefault="00787A84" w:rsidP="00AF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725458" w14:textId="77777777" w:rsidR="00787A84" w:rsidRDefault="00787A84" w:rsidP="00AF21B5">
      <w:r>
        <w:separator/>
      </w:r>
    </w:p>
  </w:footnote>
  <w:footnote w:type="continuationSeparator" w:id="0">
    <w:p w14:paraId="7DB53FC3" w14:textId="77777777" w:rsidR="00787A84" w:rsidRDefault="00787A84" w:rsidP="00AF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822DE"/>
    <w:multiLevelType w:val="hybridMultilevel"/>
    <w:tmpl w:val="C5223E5A"/>
    <w:lvl w:ilvl="0" w:tplc="5E2E6B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1EE"/>
    <w:rsid w:val="00015AEA"/>
    <w:rsid w:val="000D05D3"/>
    <w:rsid w:val="000E2B5D"/>
    <w:rsid w:val="001348EE"/>
    <w:rsid w:val="00151129"/>
    <w:rsid w:val="00182D60"/>
    <w:rsid w:val="001D042B"/>
    <w:rsid w:val="00202A93"/>
    <w:rsid w:val="003F4E6D"/>
    <w:rsid w:val="004731AB"/>
    <w:rsid w:val="004B0FE9"/>
    <w:rsid w:val="004E2857"/>
    <w:rsid w:val="00500336"/>
    <w:rsid w:val="005E57F7"/>
    <w:rsid w:val="00652D2A"/>
    <w:rsid w:val="00764D89"/>
    <w:rsid w:val="00787A84"/>
    <w:rsid w:val="007C4CB7"/>
    <w:rsid w:val="00855E43"/>
    <w:rsid w:val="008648CD"/>
    <w:rsid w:val="00875CA8"/>
    <w:rsid w:val="00990F97"/>
    <w:rsid w:val="00A87F67"/>
    <w:rsid w:val="00AD0D54"/>
    <w:rsid w:val="00AF21B5"/>
    <w:rsid w:val="00BD54A4"/>
    <w:rsid w:val="00C24F0F"/>
    <w:rsid w:val="00CC0F52"/>
    <w:rsid w:val="00D5339A"/>
    <w:rsid w:val="00D779CF"/>
    <w:rsid w:val="00DB47B0"/>
    <w:rsid w:val="00DF2AFA"/>
    <w:rsid w:val="00E4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4DC90"/>
  <w15:chartTrackingRefBased/>
  <w15:docId w15:val="{278FD4FE-596B-42B0-8131-E3ED1426D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21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21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21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21B5"/>
    <w:rPr>
      <w:sz w:val="18"/>
      <w:szCs w:val="18"/>
    </w:rPr>
  </w:style>
  <w:style w:type="paragraph" w:styleId="a7">
    <w:name w:val="List Paragraph"/>
    <w:basedOn w:val="a"/>
    <w:uiPriority w:val="34"/>
    <w:qFormat/>
    <w:rsid w:val="003F4E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149</Words>
  <Characters>855</Characters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2018-04-24T17:38:00Z</dcterms:created>
  <dcterms:modified xsi:type="dcterms:W3CDTF">2018-05-09T09:51:00Z</dcterms:modified>
</cp:coreProperties>
</file>