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E0E9" w14:textId="77777777" w:rsidR="00BA2E08" w:rsidRPr="006A128F" w:rsidRDefault="00BA2E08" w:rsidP="00BA2E08">
      <w:pPr>
        <w:rPr>
          <w:rFonts w:ascii="Times New Roman" w:hAnsi="Times New Roman" w:cs="Times New Roman"/>
          <w:sz w:val="24"/>
          <w:szCs w:val="24"/>
        </w:rPr>
      </w:pPr>
      <w:r w:rsidRPr="006A128F">
        <w:rPr>
          <w:rFonts w:ascii="Times New Roman" w:hAnsi="Times New Roman" w:cs="Times New Roman"/>
          <w:sz w:val="24"/>
          <w:szCs w:val="24"/>
        </w:rPr>
        <w:t>// Keaton Spiller</w:t>
      </w:r>
    </w:p>
    <w:p w14:paraId="19C946CE" w14:textId="77777777" w:rsidR="00BA2E08" w:rsidRPr="006A128F" w:rsidRDefault="00BA2E08" w:rsidP="00BA2E08">
      <w:pPr>
        <w:rPr>
          <w:rFonts w:ascii="Times New Roman" w:hAnsi="Times New Roman" w:cs="Times New Roman"/>
          <w:sz w:val="24"/>
          <w:szCs w:val="24"/>
        </w:rPr>
      </w:pPr>
      <w:r w:rsidRPr="006A128F">
        <w:rPr>
          <w:rFonts w:ascii="Times New Roman" w:hAnsi="Times New Roman" w:cs="Times New Roman"/>
          <w:sz w:val="24"/>
          <w:szCs w:val="24"/>
        </w:rPr>
        <w:t>// CS302</w:t>
      </w:r>
    </w:p>
    <w:p w14:paraId="59ADFF90" w14:textId="54C5F9A7" w:rsidR="00BA2E08" w:rsidRPr="006A128F" w:rsidRDefault="00BA2E08" w:rsidP="00BA2E08">
      <w:pPr>
        <w:rPr>
          <w:rFonts w:ascii="Times New Roman" w:hAnsi="Times New Roman" w:cs="Times New Roman"/>
          <w:sz w:val="24"/>
          <w:szCs w:val="24"/>
        </w:rPr>
      </w:pPr>
      <w:r w:rsidRPr="006A128F">
        <w:rPr>
          <w:rFonts w:ascii="Times New Roman" w:hAnsi="Times New Roman" w:cs="Times New Roman"/>
          <w:sz w:val="24"/>
          <w:szCs w:val="24"/>
        </w:rPr>
        <w:t>// 02/</w:t>
      </w:r>
      <w:r w:rsidR="009527C2" w:rsidRPr="006A128F">
        <w:rPr>
          <w:rFonts w:ascii="Times New Roman" w:hAnsi="Times New Roman" w:cs="Times New Roman"/>
          <w:sz w:val="24"/>
          <w:szCs w:val="24"/>
        </w:rPr>
        <w:t>19</w:t>
      </w:r>
      <w:r w:rsidRPr="006A128F">
        <w:rPr>
          <w:rFonts w:ascii="Times New Roman" w:hAnsi="Times New Roman" w:cs="Times New Roman"/>
          <w:sz w:val="24"/>
          <w:szCs w:val="24"/>
        </w:rPr>
        <w:t>/2024 Winter 2024</w:t>
      </w:r>
    </w:p>
    <w:p w14:paraId="1FA33C41" w14:textId="0C0923A6" w:rsidR="00BA2E08" w:rsidRPr="006A128F" w:rsidRDefault="00BA2E08" w:rsidP="00BA2E08">
      <w:pPr>
        <w:rPr>
          <w:rFonts w:ascii="Times New Roman" w:hAnsi="Times New Roman" w:cs="Times New Roman"/>
          <w:sz w:val="24"/>
          <w:szCs w:val="24"/>
        </w:rPr>
      </w:pPr>
      <w:bookmarkStart w:id="0" w:name="_Hlk157773163"/>
      <w:r w:rsidRPr="006A128F">
        <w:rPr>
          <w:rFonts w:ascii="Times New Roman" w:hAnsi="Times New Roman" w:cs="Times New Roman"/>
          <w:sz w:val="24"/>
          <w:szCs w:val="24"/>
        </w:rPr>
        <w:t xml:space="preserve">// Program # </w:t>
      </w:r>
      <w:r w:rsidR="009527C2" w:rsidRPr="006A128F">
        <w:rPr>
          <w:rFonts w:ascii="Times New Roman" w:hAnsi="Times New Roman" w:cs="Times New Roman"/>
          <w:sz w:val="24"/>
          <w:szCs w:val="24"/>
        </w:rPr>
        <w:t>2</w:t>
      </w:r>
    </w:p>
    <w:bookmarkEnd w:id="0"/>
    <w:p w14:paraId="62637D2F" w14:textId="77777777" w:rsidR="006A128F" w:rsidRPr="006A128F" w:rsidRDefault="00BA2E08" w:rsidP="006A128F">
      <w:pPr>
        <w:jc w:val="center"/>
        <w:rPr>
          <w:rFonts w:ascii="Times New Roman" w:hAnsi="Times New Roman" w:cs="Times New Roman"/>
          <w:sz w:val="24"/>
          <w:szCs w:val="24"/>
        </w:rPr>
      </w:pPr>
      <w:r w:rsidRPr="006A128F">
        <w:rPr>
          <w:rFonts w:ascii="Times New Roman" w:hAnsi="Times New Roman" w:cs="Times New Roman"/>
          <w:sz w:val="24"/>
          <w:szCs w:val="24"/>
        </w:rPr>
        <w:t>Debugger Writeup</w:t>
      </w:r>
    </w:p>
    <w:p w14:paraId="6A40E16F" w14:textId="77777777" w:rsidR="006A128F" w:rsidRDefault="00201FE3" w:rsidP="006A128F">
      <w:pPr>
        <w:jc w:val="both"/>
        <w:rPr>
          <w:rFonts w:ascii="Times New Roman" w:hAnsi="Times New Roman" w:cs="Times New Roman"/>
          <w:sz w:val="24"/>
          <w:szCs w:val="24"/>
        </w:rPr>
      </w:pPr>
      <w:r w:rsidRPr="006A128F">
        <w:rPr>
          <w:rFonts w:ascii="Times New Roman" w:hAnsi="Times New Roman" w:cs="Times New Roman"/>
          <w:sz w:val="24"/>
          <w:szCs w:val="24"/>
        </w:rPr>
        <w:br/>
        <w:t xml:space="preserve">One thing I used the debugger for was understanding why manually calling the </w:t>
      </w:r>
      <w:proofErr w:type="spellStart"/>
      <w:r w:rsidRPr="006A128F">
        <w:rPr>
          <w:rFonts w:ascii="Times New Roman" w:hAnsi="Times New Roman" w:cs="Times New Roman"/>
          <w:sz w:val="24"/>
          <w:szCs w:val="24"/>
        </w:rPr>
        <w:t>delete_all</w:t>
      </w:r>
      <w:proofErr w:type="spellEnd"/>
      <w:r w:rsidRPr="006A128F">
        <w:rPr>
          <w:rFonts w:ascii="Times New Roman" w:hAnsi="Times New Roman" w:cs="Times New Roman"/>
          <w:sz w:val="24"/>
          <w:szCs w:val="24"/>
        </w:rPr>
        <w:t xml:space="preserve"> function to deallocate dynamic memory in the Double Linked List would give a </w:t>
      </w:r>
      <w:r w:rsidR="006A128F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6A128F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6A128F">
        <w:rPr>
          <w:rFonts w:ascii="Times New Roman" w:hAnsi="Times New Roman" w:cs="Times New Roman"/>
          <w:sz w:val="24"/>
          <w:szCs w:val="24"/>
        </w:rPr>
        <w:t>): double free detected</w:t>
      </w:r>
      <w:r w:rsidR="006A128F">
        <w:rPr>
          <w:rFonts w:ascii="Times New Roman" w:hAnsi="Times New Roman" w:cs="Times New Roman"/>
          <w:sz w:val="24"/>
          <w:szCs w:val="24"/>
        </w:rPr>
        <w:t>” error</w:t>
      </w:r>
      <w:r w:rsidRPr="006A128F">
        <w:rPr>
          <w:rFonts w:ascii="Times New Roman" w:hAnsi="Times New Roman" w:cs="Times New Roman"/>
          <w:sz w:val="24"/>
          <w:szCs w:val="24"/>
        </w:rPr>
        <w:t xml:space="preserve">. This means I was deleting the same memory multiple times. Yet, all the </w:t>
      </w:r>
      <w:r w:rsidR="006A128F">
        <w:rPr>
          <w:rFonts w:ascii="Times New Roman" w:hAnsi="Times New Roman" w:cs="Times New Roman"/>
          <w:sz w:val="24"/>
          <w:szCs w:val="24"/>
        </w:rPr>
        <w:t xml:space="preserve">dynamic </w:t>
      </w:r>
      <w:r w:rsidRPr="006A128F">
        <w:rPr>
          <w:rFonts w:ascii="Times New Roman" w:hAnsi="Times New Roman" w:cs="Times New Roman"/>
          <w:sz w:val="24"/>
          <w:szCs w:val="24"/>
        </w:rPr>
        <w:t>memory was freed, and I had no memory leaks</w:t>
      </w:r>
      <w:r w:rsidR="006A12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529A02" w14:textId="77777777" w:rsidR="006A128F" w:rsidRDefault="00201FE3" w:rsidP="006A128F">
      <w:pPr>
        <w:jc w:val="both"/>
        <w:rPr>
          <w:rFonts w:ascii="Times New Roman" w:hAnsi="Times New Roman" w:cs="Times New Roman"/>
          <w:sz w:val="24"/>
          <w:szCs w:val="24"/>
        </w:rPr>
      </w:pPr>
      <w:r w:rsidRPr="006A128F">
        <w:rPr>
          <w:rFonts w:ascii="Times New Roman" w:hAnsi="Times New Roman" w:cs="Times New Roman"/>
          <w:sz w:val="24"/>
          <w:szCs w:val="24"/>
        </w:rPr>
        <w:t>I didn’t know the ramifications of deleting multiple times. When the program ends without manually calling the delete all function in the menu and instead is called in the deconstructor</w:t>
      </w:r>
      <w:r w:rsidR="006A128F" w:rsidRPr="006A128F">
        <w:rPr>
          <w:rFonts w:ascii="Times New Roman" w:hAnsi="Times New Roman" w:cs="Times New Roman"/>
          <w:sz w:val="24"/>
          <w:szCs w:val="24"/>
        </w:rPr>
        <w:t xml:space="preserve"> of the </w:t>
      </w:r>
      <w:r w:rsidRPr="006A128F">
        <w:rPr>
          <w:rFonts w:ascii="Times New Roman" w:hAnsi="Times New Roman" w:cs="Times New Roman"/>
          <w:sz w:val="24"/>
          <w:szCs w:val="24"/>
        </w:rPr>
        <w:t xml:space="preserve">Double linked list </w:t>
      </w:r>
      <w:r w:rsidR="006A128F" w:rsidRPr="006A128F">
        <w:rPr>
          <w:rFonts w:ascii="Times New Roman" w:hAnsi="Times New Roman" w:cs="Times New Roman"/>
          <w:sz w:val="24"/>
          <w:szCs w:val="24"/>
        </w:rPr>
        <w:t xml:space="preserve">at the </w:t>
      </w:r>
      <w:r w:rsidRPr="006A128F">
        <w:rPr>
          <w:rFonts w:ascii="Times New Roman" w:hAnsi="Times New Roman" w:cs="Times New Roman"/>
          <w:sz w:val="24"/>
          <w:szCs w:val="24"/>
        </w:rPr>
        <w:t>end of the</w:t>
      </w:r>
      <w:r w:rsidR="006A128F" w:rsidRPr="006A128F">
        <w:rPr>
          <w:rFonts w:ascii="Times New Roman" w:hAnsi="Times New Roman" w:cs="Times New Roman"/>
          <w:sz w:val="24"/>
          <w:szCs w:val="24"/>
        </w:rPr>
        <w:t xml:space="preserve"> it’s lifespan, th</w:t>
      </w:r>
      <w:r w:rsidRPr="006A128F">
        <w:rPr>
          <w:rFonts w:ascii="Times New Roman" w:hAnsi="Times New Roman" w:cs="Times New Roman"/>
          <w:sz w:val="24"/>
          <w:szCs w:val="24"/>
        </w:rPr>
        <w:t>e</w:t>
      </w:r>
      <w:r w:rsidR="006A128F" w:rsidRPr="006A128F">
        <w:rPr>
          <w:rFonts w:ascii="Times New Roman" w:hAnsi="Times New Roman" w:cs="Times New Roman"/>
          <w:sz w:val="24"/>
          <w:szCs w:val="24"/>
        </w:rPr>
        <w:t xml:space="preserve"> program has no problem not deleting multiple times</w:t>
      </w:r>
      <w:r w:rsidRPr="006A12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09C05F" w14:textId="31AB14B4" w:rsidR="00496CE2" w:rsidRDefault="00201FE3" w:rsidP="006A128F">
      <w:pPr>
        <w:jc w:val="both"/>
        <w:rPr>
          <w:rFonts w:ascii="Times New Roman" w:hAnsi="Times New Roman" w:cs="Times New Roman"/>
          <w:sz w:val="24"/>
          <w:szCs w:val="24"/>
        </w:rPr>
      </w:pPr>
      <w:r w:rsidRPr="006A128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6A128F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6A128F">
        <w:rPr>
          <w:rFonts w:ascii="Times New Roman" w:hAnsi="Times New Roman" w:cs="Times New Roman"/>
          <w:sz w:val="24"/>
          <w:szCs w:val="24"/>
        </w:rPr>
        <w:t xml:space="preserve"> I was able to figure out that any string converted into a char * with </w:t>
      </w:r>
      <w:proofErr w:type="spellStart"/>
      <w:r w:rsidRPr="006A128F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6A128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A12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28F">
        <w:rPr>
          <w:rFonts w:ascii="Times New Roman" w:hAnsi="Times New Roman" w:cs="Times New Roman"/>
          <w:sz w:val="24"/>
          <w:szCs w:val="24"/>
        </w:rPr>
        <w:t xml:space="preserve">) may give </w:t>
      </w:r>
      <w:r w:rsidR="006A128F">
        <w:rPr>
          <w:rFonts w:ascii="Times New Roman" w:hAnsi="Times New Roman" w:cs="Times New Roman"/>
          <w:sz w:val="24"/>
          <w:szCs w:val="24"/>
        </w:rPr>
        <w:t>string class access to deallocation</w:t>
      </w:r>
      <w:r w:rsidRPr="006A128F">
        <w:rPr>
          <w:rFonts w:ascii="Times New Roman" w:hAnsi="Times New Roman" w:cs="Times New Roman"/>
          <w:sz w:val="24"/>
          <w:szCs w:val="24"/>
        </w:rPr>
        <w:t xml:space="preserve">, and I was over deleting because I was deallocating the char * delete [], at the end of </w:t>
      </w:r>
      <w:r w:rsidR="006A128F" w:rsidRPr="006A128F">
        <w:rPr>
          <w:rFonts w:ascii="Times New Roman" w:hAnsi="Times New Roman" w:cs="Times New Roman"/>
          <w:sz w:val="24"/>
          <w:szCs w:val="24"/>
        </w:rPr>
        <w:t>deconstructo</w:t>
      </w:r>
      <w:r w:rsidR="006A128F">
        <w:rPr>
          <w:rFonts w:ascii="Times New Roman" w:hAnsi="Times New Roman" w:cs="Times New Roman"/>
          <w:sz w:val="24"/>
          <w:szCs w:val="24"/>
        </w:rPr>
        <w:t>r when the string class was also deleting</w:t>
      </w:r>
      <w:r w:rsidR="006A128F" w:rsidRPr="006A128F">
        <w:rPr>
          <w:rFonts w:ascii="Times New Roman" w:hAnsi="Times New Roman" w:cs="Times New Roman"/>
          <w:sz w:val="24"/>
          <w:szCs w:val="24"/>
        </w:rPr>
        <w:t>.</w:t>
      </w:r>
    </w:p>
    <w:p w14:paraId="5689EAF3" w14:textId="7DD16D08" w:rsidR="006E4EB8" w:rsidRPr="006A128F" w:rsidRDefault="006A128F" w:rsidP="006A12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96CE2">
        <w:rPr>
          <w:rFonts w:ascii="Times New Roman" w:hAnsi="Times New Roman" w:cs="Times New Roman"/>
          <w:sz w:val="24"/>
          <w:szCs w:val="24"/>
        </w:rPr>
        <w:t xml:space="preserve"> would like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="00496CE2">
        <w:rPr>
          <w:rFonts w:ascii="Times New Roman" w:hAnsi="Times New Roman" w:cs="Times New Roman"/>
          <w:sz w:val="24"/>
          <w:szCs w:val="24"/>
        </w:rPr>
        <w:t xml:space="preserve"> more</w:t>
      </w:r>
      <w:r>
        <w:rPr>
          <w:rFonts w:ascii="Times New Roman" w:hAnsi="Times New Roman" w:cs="Times New Roman"/>
          <w:sz w:val="24"/>
          <w:szCs w:val="24"/>
        </w:rPr>
        <w:t xml:space="preserve"> to trace through the logic as objects as passed up through the hierarchy </w:t>
      </w:r>
      <w:r w:rsidR="00496CE2">
        <w:rPr>
          <w:rFonts w:ascii="Times New Roman" w:hAnsi="Times New Roman" w:cs="Times New Roman"/>
          <w:sz w:val="24"/>
          <w:szCs w:val="24"/>
        </w:rPr>
        <w:t>and be able to visualize the</w:t>
      </w:r>
      <w:r>
        <w:rPr>
          <w:rFonts w:ascii="Times New Roman" w:hAnsi="Times New Roman" w:cs="Times New Roman"/>
          <w:sz w:val="24"/>
          <w:szCs w:val="24"/>
        </w:rPr>
        <w:t xml:space="preserve"> “is a” and “containing” </w:t>
      </w:r>
      <w:r w:rsidR="00496CE2">
        <w:rPr>
          <w:rFonts w:ascii="Times New Roman" w:hAnsi="Times New Roman" w:cs="Times New Roman"/>
          <w:sz w:val="24"/>
          <w:szCs w:val="24"/>
        </w:rPr>
        <w:t xml:space="preserve">relationships as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496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flow</w:t>
      </w:r>
      <w:r w:rsidR="00496CE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through the architecture. This is especially important when we get to </w:t>
      </w:r>
      <w:r w:rsidR="00496CE2">
        <w:rPr>
          <w:rFonts w:ascii="Times New Roman" w:hAnsi="Times New Roman" w:cs="Times New Roman"/>
          <w:sz w:val="24"/>
          <w:szCs w:val="24"/>
        </w:rPr>
        <w:t xml:space="preserve">virtual dynamic classes because then these skills will help me understand where the code is </w:t>
      </w:r>
      <w:proofErr w:type="gramStart"/>
      <w:r w:rsidR="00496CE2">
        <w:rPr>
          <w:rFonts w:ascii="Times New Roman" w:hAnsi="Times New Roman" w:cs="Times New Roman"/>
          <w:sz w:val="24"/>
          <w:szCs w:val="24"/>
        </w:rPr>
        <w:t>actually going</w:t>
      </w:r>
      <w:proofErr w:type="gramEnd"/>
      <w:r w:rsidR="00496CE2">
        <w:rPr>
          <w:rFonts w:ascii="Times New Roman" w:hAnsi="Times New Roman" w:cs="Times New Roman"/>
          <w:sz w:val="24"/>
          <w:szCs w:val="24"/>
        </w:rPr>
        <w:t xml:space="preserve"> instead of where I think it’s going.</w:t>
      </w:r>
    </w:p>
    <w:sectPr w:rsidR="006E4EB8" w:rsidRPr="006A1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5D15"/>
    <w:multiLevelType w:val="hybridMultilevel"/>
    <w:tmpl w:val="5EFA20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A3CE1"/>
    <w:multiLevelType w:val="hybridMultilevel"/>
    <w:tmpl w:val="7F02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10595">
    <w:abstractNumId w:val="1"/>
  </w:num>
  <w:num w:numId="2" w16cid:durableId="19594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6A"/>
    <w:rsid w:val="0003593B"/>
    <w:rsid w:val="000A3C14"/>
    <w:rsid w:val="000C3D20"/>
    <w:rsid w:val="00201FE3"/>
    <w:rsid w:val="00432611"/>
    <w:rsid w:val="00496CE2"/>
    <w:rsid w:val="00516FD1"/>
    <w:rsid w:val="006A128F"/>
    <w:rsid w:val="006C689A"/>
    <w:rsid w:val="006E4EB8"/>
    <w:rsid w:val="008443F9"/>
    <w:rsid w:val="0085713D"/>
    <w:rsid w:val="008774F1"/>
    <w:rsid w:val="009527C2"/>
    <w:rsid w:val="009645B8"/>
    <w:rsid w:val="00B40C65"/>
    <w:rsid w:val="00BA2E08"/>
    <w:rsid w:val="00BA79A4"/>
    <w:rsid w:val="00BC5AEB"/>
    <w:rsid w:val="00C51BD7"/>
    <w:rsid w:val="00D8508C"/>
    <w:rsid w:val="00E71B14"/>
    <w:rsid w:val="00F4386A"/>
    <w:rsid w:val="00F5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F049"/>
  <w15:chartTrackingRefBased/>
  <w15:docId w15:val="{882DD2FF-8581-4415-B784-2233C7C2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B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Spiller</dc:creator>
  <cp:keywords/>
  <dc:description/>
  <cp:lastModifiedBy>Keaton Spiller</cp:lastModifiedBy>
  <cp:revision>16</cp:revision>
  <dcterms:created xsi:type="dcterms:W3CDTF">2023-10-11T23:50:00Z</dcterms:created>
  <dcterms:modified xsi:type="dcterms:W3CDTF">2024-02-20T00:59:00Z</dcterms:modified>
</cp:coreProperties>
</file>