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rPr>
      </w:pPr>
      <w:r>
        <w:rPr>
          <w:b w:val="1"/>
          <w:bCs w:val="1"/>
          <w:sz w:val="36"/>
          <w:szCs w:val="36"/>
          <w:rtl w:val="0"/>
          <w:lang w:val="en-US"/>
        </w:rPr>
        <w:t>Hamburger Menu Implementation Process</w:t>
      </w:r>
    </w:p>
    <w:p>
      <w:pPr>
        <w:pStyle w:val="Body"/>
        <w:rPr>
          <w:b w:val="1"/>
          <w:bCs w:val="1"/>
          <w:sz w:val="36"/>
          <w:szCs w:val="36"/>
        </w:rPr>
      </w:pPr>
    </w:p>
    <w:p>
      <w:pPr>
        <w:pStyle w:val="Body"/>
        <w:rPr>
          <w:sz w:val="20"/>
          <w:szCs w:val="20"/>
        </w:rPr>
      </w:pPr>
    </w:p>
    <w:p>
      <w:pPr>
        <w:pStyle w:val="Body"/>
        <w:rPr>
          <w:sz w:val="20"/>
          <w:szCs w:val="20"/>
        </w:rPr>
      </w:pPr>
      <w:r>
        <w:rPr>
          <w:sz w:val="20"/>
          <w:szCs w:val="20"/>
          <w:rtl w:val="0"/>
          <w:lang w:val="en-US"/>
        </w:rPr>
        <w:t xml:space="preserve">Firstly I implemented two </w:t>
      </w:r>
      <w:r>
        <w:rPr>
          <w:sz w:val="20"/>
          <w:szCs w:val="20"/>
          <w:rtl w:val="0"/>
          <w:lang w:val="en-US"/>
        </w:rPr>
        <w:t>“</w:t>
      </w:r>
      <w:r>
        <w:rPr>
          <w:sz w:val="20"/>
          <w:szCs w:val="20"/>
          <w:rtl w:val="0"/>
          <w:lang w:val="en-US"/>
        </w:rPr>
        <w:t>mobile-nav</w:t>
      </w:r>
      <w:r>
        <w:rPr>
          <w:sz w:val="20"/>
          <w:szCs w:val="20"/>
          <w:rtl w:val="0"/>
          <w:lang w:val="en-US"/>
        </w:rPr>
        <w:t xml:space="preserve">” </w:t>
      </w:r>
      <w:r>
        <w:rPr>
          <w:sz w:val="20"/>
          <w:szCs w:val="20"/>
          <w:rtl w:val="0"/>
          <w:lang w:val="en-US"/>
        </w:rPr>
        <w:t>divs. The first one to be used to style the hamburger menu and ensure it toggles the menu on click. The second div acts as the mobile navigation links which will be hidden on desktop but visible on mobile devices. This will be done using CSS.</w:t>
      </w:r>
      <w:r>
        <w:rPr>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271868</wp:posOffset>
            </wp:positionV>
            <wp:extent cx="4153575" cy="2090244"/>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5-02-20 at 18.15.42.png"/>
            <wp:cNvGraphicFramePr/>
            <a:graphic xmlns:a="http://schemas.openxmlformats.org/drawingml/2006/main">
              <a:graphicData uri="http://schemas.openxmlformats.org/drawingml/2006/picture">
                <pic:pic xmlns:pic="http://schemas.openxmlformats.org/drawingml/2006/picture">
                  <pic:nvPicPr>
                    <pic:cNvPr id="1073741825" name="Screenshot 2025-02-20 at 18.15.42.png" descr="Screenshot 2025-02-20 at 18.15.42.png"/>
                    <pic:cNvPicPr>
                      <a:picLocks noChangeAspect="1"/>
                    </pic:cNvPicPr>
                  </pic:nvPicPr>
                  <pic:blipFill>
                    <a:blip r:embed="rId4">
                      <a:extLst/>
                    </a:blip>
                    <a:stretch>
                      <a:fillRect/>
                    </a:stretch>
                  </pic:blipFill>
                  <pic:spPr>
                    <a:xfrm>
                      <a:off x="0" y="0"/>
                      <a:ext cx="4153575" cy="2090244"/>
                    </a:xfrm>
                    <a:prstGeom prst="rect">
                      <a:avLst/>
                    </a:prstGeom>
                    <a:ln w="12700" cap="flat">
                      <a:noFill/>
                      <a:miter lim="400000"/>
                    </a:ln>
                    <a:effectLst/>
                  </pic:spPr>
                </pic:pic>
              </a:graphicData>
            </a:graphic>
          </wp:anchor>
        </w:drawing>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r>
        <w:rPr>
          <w:sz w:val="20"/>
          <w:szCs w:val="20"/>
          <w:rtl w:val="0"/>
          <w:lang w:val="en-US"/>
        </w:rPr>
        <w:t xml:space="preserve">I then styled the hamburger menu in CSS. I used </w:t>
      </w:r>
      <w:r>
        <w:rPr>
          <w:sz w:val="20"/>
          <w:szCs w:val="20"/>
          <w:rtl w:val="0"/>
          <w:lang w:val="en-US"/>
        </w:rPr>
        <w:t>“</w:t>
      </w:r>
      <w:r>
        <w:rPr>
          <w:sz w:val="20"/>
          <w:szCs w:val="20"/>
          <w:rtl w:val="0"/>
          <w:lang w:val="en-US"/>
        </w:rPr>
        <w:t>.hamburger-menu.active</w:t>
      </w:r>
      <w:r>
        <w:rPr>
          <w:sz w:val="20"/>
          <w:szCs w:val="20"/>
          <w:rtl w:val="0"/>
          <w:lang w:val="en-US"/>
        </w:rPr>
        <w:t xml:space="preserve">” </w:t>
      </w:r>
      <w:r>
        <w:rPr>
          <w:sz w:val="20"/>
          <w:szCs w:val="20"/>
          <w:rtl w:val="0"/>
          <w:lang w:val="en-US"/>
        </w:rPr>
        <w:t xml:space="preserve">+ </w:t>
      </w:r>
      <w:r>
        <w:rPr>
          <w:sz w:val="20"/>
          <w:szCs w:val="20"/>
          <w:rtl w:val="0"/>
          <w:lang w:val="en-US"/>
        </w:rPr>
        <w:t>“</w:t>
      </w:r>
      <w:r>
        <w:rPr>
          <w:sz w:val="20"/>
          <w:szCs w:val="20"/>
          <w:rtl w:val="0"/>
          <w:lang w:val="en-US"/>
        </w:rPr>
        <w:t>#mobile-nav.active</w:t>
      </w:r>
      <w:r>
        <w:rPr>
          <w:sz w:val="20"/>
          <w:szCs w:val="20"/>
          <w:rtl w:val="0"/>
          <w:lang w:val="en-US"/>
        </w:rPr>
        <w:t xml:space="preserve">” </w:t>
      </w:r>
      <w:r>
        <w:rPr>
          <w:sz w:val="20"/>
          <w:szCs w:val="20"/>
          <w:rtl w:val="0"/>
          <w:lang w:val="en-US"/>
        </w:rPr>
        <w:t>to make sure they displayed correctly when active.</w:t>
      </w:r>
      <w:r>
        <w:rPr>
          <w:sz w:val="20"/>
          <w:szCs w:val="20"/>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190463</wp:posOffset>
            </wp:positionV>
            <wp:extent cx="3186691" cy="3416280"/>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5-02-20 at 18.20.28.png"/>
            <wp:cNvGraphicFramePr/>
            <a:graphic xmlns:a="http://schemas.openxmlformats.org/drawingml/2006/main">
              <a:graphicData uri="http://schemas.openxmlformats.org/drawingml/2006/picture">
                <pic:pic xmlns:pic="http://schemas.openxmlformats.org/drawingml/2006/picture">
                  <pic:nvPicPr>
                    <pic:cNvPr id="1073741826" name="Screenshot 2025-02-20 at 18.20.28.png" descr="Screenshot 2025-02-20 at 18.20.28.png"/>
                    <pic:cNvPicPr>
                      <a:picLocks noChangeAspect="1"/>
                    </pic:cNvPicPr>
                  </pic:nvPicPr>
                  <pic:blipFill>
                    <a:blip r:embed="rId5">
                      <a:extLst/>
                    </a:blip>
                    <a:stretch>
                      <a:fillRect/>
                    </a:stretch>
                  </pic:blipFill>
                  <pic:spPr>
                    <a:xfrm>
                      <a:off x="0" y="0"/>
                      <a:ext cx="3186691" cy="3416280"/>
                    </a:xfrm>
                    <a:prstGeom prst="rect">
                      <a:avLst/>
                    </a:prstGeom>
                    <a:ln w="12700" cap="flat">
                      <a:noFill/>
                      <a:miter lim="400000"/>
                    </a:ln>
                    <a:effectLst/>
                  </pic:spPr>
                </pic:pic>
              </a:graphicData>
            </a:graphic>
          </wp:anchor>
        </w:drawing>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r>
        <w:rPr>
          <w:sz w:val="20"/>
          <w:szCs w:val="20"/>
          <w:rtl w:val="0"/>
          <w:lang w:val="en-US"/>
        </w:rPr>
        <w:t xml:space="preserve">Finally, I added in the Javascript functionality. I began by creating the </w:t>
      </w:r>
      <w:r>
        <w:rPr>
          <w:sz w:val="20"/>
          <w:szCs w:val="20"/>
          <w:rtl w:val="0"/>
          <w:lang w:val="en-US"/>
        </w:rPr>
        <w:t>“</w:t>
      </w:r>
      <w:r>
        <w:rPr>
          <w:sz w:val="20"/>
          <w:szCs w:val="20"/>
          <w:rtl w:val="0"/>
          <w:lang w:val="en-US"/>
        </w:rPr>
        <w:t>toggleMenu</w:t>
      </w:r>
      <w:r>
        <w:rPr>
          <w:sz w:val="20"/>
          <w:szCs w:val="20"/>
          <w:rtl w:val="0"/>
          <w:lang w:val="en-US"/>
        </w:rPr>
        <w:t xml:space="preserve">” </w:t>
      </w:r>
      <w:r>
        <w:rPr>
          <w:sz w:val="20"/>
          <w:szCs w:val="20"/>
          <w:rtl w:val="0"/>
          <w:lang w:val="en-US"/>
        </w:rPr>
        <w:t xml:space="preserve">function. It retrieves the mobile-nav &amp; .hamburger-menu elements from the html. By using </w:t>
      </w:r>
      <w:r>
        <w:rPr>
          <w:sz w:val="20"/>
          <w:szCs w:val="20"/>
          <w:rtl w:val="0"/>
          <w:lang w:val="en-US"/>
        </w:rPr>
        <w:t>“</w:t>
      </w:r>
      <w:r>
        <w:rPr>
          <w:sz w:val="20"/>
          <w:szCs w:val="20"/>
          <w:rtl w:val="0"/>
          <w:lang w:val="en-US"/>
        </w:rPr>
        <w:t>mobile.Nav.classList.toggle(</w:t>
      </w:r>
      <w:r>
        <w:rPr>
          <w:sz w:val="20"/>
          <w:szCs w:val="20"/>
          <w:rtl w:val="0"/>
          <w:lang w:val="en-US"/>
        </w:rPr>
        <w:t>‘</w:t>
      </w:r>
      <w:r>
        <w:rPr>
          <w:sz w:val="20"/>
          <w:szCs w:val="20"/>
          <w:rtl w:val="0"/>
          <w:lang w:val="en-US"/>
        </w:rPr>
        <w:t>active</w:t>
      </w:r>
      <w:r>
        <w:rPr>
          <w:sz w:val="20"/>
          <w:szCs w:val="20"/>
          <w:rtl w:val="0"/>
          <w:lang w:val="en-US"/>
        </w:rPr>
        <w:t>’</w:t>
      </w:r>
      <w:r>
        <w:rPr>
          <w:sz w:val="20"/>
          <w:szCs w:val="20"/>
          <w:rtl w:val="0"/>
          <w:lang w:val="en-US"/>
        </w:rPr>
        <w:t>)</w:t>
      </w:r>
      <w:r>
        <w:rPr>
          <w:sz w:val="20"/>
          <w:szCs w:val="20"/>
          <w:rtl w:val="0"/>
          <w:lang w:val="en-US"/>
        </w:rPr>
        <w:t xml:space="preserve">” </w:t>
      </w:r>
      <w:r>
        <w:rPr>
          <w:sz w:val="20"/>
          <w:szCs w:val="20"/>
          <w:rtl w:val="0"/>
          <w:lang w:val="en-US"/>
        </w:rPr>
        <w:t xml:space="preserve">&amp; </w:t>
      </w:r>
      <w:r>
        <w:rPr>
          <w:sz w:val="20"/>
          <w:szCs w:val="20"/>
          <w:rtl w:val="1"/>
          <w:lang w:val="ar-SA" w:bidi="ar-SA"/>
        </w:rPr>
        <w:t>“</w:t>
      </w:r>
      <w:r>
        <w:rPr>
          <w:sz w:val="20"/>
          <w:szCs w:val="20"/>
          <w:rtl w:val="0"/>
          <w:lang w:val="it-IT"/>
        </w:rPr>
        <w:t>mobile.Nav.classList.toggle(</w:t>
      </w:r>
      <w:r>
        <w:rPr>
          <w:sz w:val="20"/>
          <w:szCs w:val="20"/>
          <w:rtl w:val="1"/>
        </w:rPr>
        <w:t>‘</w:t>
      </w:r>
      <w:r>
        <w:rPr>
          <w:sz w:val="20"/>
          <w:szCs w:val="20"/>
          <w:rtl w:val="0"/>
          <w:lang w:val="fr-FR"/>
        </w:rPr>
        <w:t>active</w:t>
      </w:r>
      <w:r>
        <w:rPr>
          <w:sz w:val="20"/>
          <w:szCs w:val="20"/>
          <w:rtl w:val="1"/>
        </w:rPr>
        <w:t>’</w:t>
      </w:r>
      <w:r>
        <w:rPr>
          <w:sz w:val="20"/>
          <w:szCs w:val="20"/>
          <w:rtl w:val="0"/>
        </w:rPr>
        <w:t>)</w:t>
      </w:r>
      <w:r>
        <w:rPr>
          <w:sz w:val="20"/>
          <w:szCs w:val="20"/>
          <w:rtl w:val="0"/>
        </w:rPr>
        <w:t>”</w:t>
      </w:r>
      <w:r>
        <w:rPr>
          <w:sz w:val="20"/>
          <w:szCs w:val="20"/>
          <w:rtl w:val="0"/>
          <w:lang w:val="en-US"/>
        </w:rPr>
        <w:t xml:space="preserve"> it toggles the hamburger menu a </w:t>
      </w:r>
      <w:r>
        <w:rPr>
          <w:sz w:val="20"/>
          <w:szCs w:val="20"/>
          <w:rtl w:val="0"/>
          <w:lang w:val="en-US"/>
        </w:rPr>
        <w:t>‘</w:t>
      </w:r>
      <w:r>
        <w:rPr>
          <w:sz w:val="20"/>
          <w:szCs w:val="20"/>
          <w:rtl w:val="0"/>
          <w:lang w:val="en-US"/>
        </w:rPr>
        <w:t>active'.</w:t>
      </w:r>
    </w:p>
    <w:p>
      <w:pPr>
        <w:pStyle w:val="Body"/>
        <w:rPr>
          <w:sz w:val="20"/>
          <w:szCs w:val="20"/>
        </w:rPr>
      </w:pPr>
    </w:p>
    <w:p>
      <w:pPr>
        <w:pStyle w:val="Body"/>
        <w:rPr>
          <w:sz w:val="20"/>
          <w:szCs w:val="20"/>
        </w:rPr>
      </w:pPr>
      <w:r>
        <w:rPr>
          <w:sz w:val="20"/>
          <w:szCs w:val="20"/>
          <w:rtl w:val="0"/>
          <w:lang w:val="en-US"/>
        </w:rPr>
        <w:t>document.querySelector(</w:t>
      </w:r>
      <w:r>
        <w:rPr>
          <w:sz w:val="20"/>
          <w:szCs w:val="20"/>
          <w:rtl w:val="0"/>
          <w:lang w:val="en-US"/>
        </w:rPr>
        <w:t>‘</w:t>
      </w:r>
      <w:r>
        <w:rPr>
          <w:sz w:val="20"/>
          <w:szCs w:val="20"/>
          <w:rtl w:val="0"/>
          <w:lang w:val="en-US"/>
        </w:rPr>
        <w:t>.hamburger-menu</w:t>
      </w:r>
      <w:r>
        <w:rPr>
          <w:sz w:val="20"/>
          <w:szCs w:val="20"/>
          <w:rtl w:val="0"/>
          <w:lang w:val="en-US"/>
        </w:rPr>
        <w:t>’</w:t>
      </w:r>
      <w:r>
        <w:rPr>
          <w:sz w:val="20"/>
          <w:szCs w:val="20"/>
          <w:rtl w:val="0"/>
          <w:lang w:val="en-US"/>
        </w:rPr>
        <w:t>).addEventListener(</w:t>
      </w:r>
      <w:r>
        <w:rPr>
          <w:sz w:val="20"/>
          <w:szCs w:val="20"/>
          <w:rtl w:val="0"/>
          <w:lang w:val="en-US"/>
        </w:rPr>
        <w:t>‘</w:t>
      </w:r>
      <w:r>
        <w:rPr>
          <w:sz w:val="20"/>
          <w:szCs w:val="20"/>
          <w:rtl w:val="0"/>
          <w:lang w:val="en-US"/>
        </w:rPr>
        <w:t>click</w:t>
      </w:r>
      <w:r>
        <w:rPr>
          <w:sz w:val="20"/>
          <w:szCs w:val="20"/>
          <w:rtl w:val="0"/>
          <w:lang w:val="en-US"/>
        </w:rPr>
        <w:t>’</w:t>
      </w:r>
      <w:r>
        <w:rPr>
          <w:sz w:val="20"/>
          <w:szCs w:val="20"/>
          <w:rtl w:val="0"/>
          <w:lang w:val="en-US"/>
        </w:rPr>
        <w:t xml:space="preserve">, toggleMenu); &amp; </w:t>
      </w:r>
      <w:r>
        <w:rPr>
          <w:sz w:val="20"/>
          <w:szCs w:val="20"/>
          <w:rtl w:val="0"/>
          <w:lang w:val="pt-PT"/>
        </w:rPr>
        <w:t>document.querySelector(</w:t>
      </w:r>
      <w:r>
        <w:rPr>
          <w:sz w:val="20"/>
          <w:szCs w:val="20"/>
          <w:rtl w:val="1"/>
        </w:rPr>
        <w:t>‘</w:t>
      </w:r>
      <w:r>
        <w:rPr>
          <w:sz w:val="20"/>
          <w:szCs w:val="20"/>
          <w:rtl w:val="0"/>
          <w:lang w:val="nl-NL"/>
        </w:rPr>
        <w:t>.hamburger-menu</w:t>
      </w:r>
      <w:r>
        <w:rPr>
          <w:sz w:val="20"/>
          <w:szCs w:val="20"/>
          <w:rtl w:val="1"/>
        </w:rPr>
        <w:t>’</w:t>
      </w:r>
      <w:r>
        <w:rPr>
          <w:sz w:val="20"/>
          <w:szCs w:val="20"/>
          <w:rtl w:val="0"/>
        </w:rPr>
        <w:t>).addEventListener(</w:t>
      </w:r>
      <w:r>
        <w:rPr>
          <w:sz w:val="20"/>
          <w:szCs w:val="20"/>
          <w:rtl w:val="1"/>
        </w:rPr>
        <w:t>‘</w:t>
      </w:r>
      <w:r>
        <w:rPr>
          <w:sz w:val="20"/>
          <w:szCs w:val="20"/>
          <w:rtl w:val="0"/>
          <w:lang w:val="en-US"/>
        </w:rPr>
        <w:t>touchstart</w:t>
      </w:r>
      <w:r>
        <w:rPr>
          <w:sz w:val="20"/>
          <w:szCs w:val="20"/>
          <w:rtl w:val="1"/>
        </w:rPr>
        <w:t>’</w:t>
      </w:r>
      <w:r>
        <w:rPr>
          <w:sz w:val="20"/>
          <w:szCs w:val="20"/>
          <w:rtl w:val="0"/>
          <w:lang w:val="en-US"/>
        </w:rPr>
        <w:t>, toggleMenu);</w:t>
      </w:r>
      <w:r>
        <w:rPr>
          <w:sz w:val="20"/>
          <w:szCs w:val="20"/>
          <w:rtl w:val="0"/>
          <w:lang w:val="en-US"/>
        </w:rPr>
        <w:t xml:space="preserve"> toggle the hamburger menu when it is clicked. Touchstart ensures better event listening on mobile touch screen devices.</w:t>
      </w:r>
    </w:p>
    <w:p>
      <w:pPr>
        <w:pStyle w:val="Body"/>
        <w:rPr>
          <w:sz w:val="20"/>
          <w:szCs w:val="20"/>
        </w:rPr>
      </w:pPr>
    </w:p>
    <w:p>
      <w:pPr>
        <w:pStyle w:val="Body"/>
        <w:rPr>
          <w:sz w:val="20"/>
          <w:szCs w:val="20"/>
        </w:rPr>
      </w:pPr>
      <w:r>
        <w:rPr>
          <w:sz w:val="20"/>
          <w:szCs w:val="20"/>
          <w:rtl w:val="0"/>
          <w:lang w:val="en-US"/>
        </w:rPr>
        <w:t>After adding the final code, I then further played with CSS styling for the menu.</w:t>
      </w:r>
    </w:p>
    <w:p>
      <w:pPr>
        <w:pStyle w:val="Body"/>
      </w:pPr>
      <w:r>
        <w:rPr>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274320</wp:posOffset>
            </wp:positionV>
            <wp:extent cx="6120057" cy="1822374"/>
            <wp:effectExtent l="0" t="0" r="0" b="0"/>
            <wp:wrapThrough wrapText="bothSides" distL="152400" distR="152400">
              <wp:wrapPolygon edited="1">
                <wp:start x="0" y="0"/>
                <wp:lineTo x="21621" y="0"/>
                <wp:lineTo x="21621" y="21606"/>
                <wp:lineTo x="0" y="21606"/>
                <wp:lineTo x="0" y="0"/>
              </wp:wrapPolygon>
            </wp:wrapThrough>
            <wp:docPr id="1073741827" name="officeArt object" descr="Screenshot 2025-02-20 at 18.26.09.png"/>
            <wp:cNvGraphicFramePr/>
            <a:graphic xmlns:a="http://schemas.openxmlformats.org/drawingml/2006/main">
              <a:graphicData uri="http://schemas.openxmlformats.org/drawingml/2006/picture">
                <pic:pic xmlns:pic="http://schemas.openxmlformats.org/drawingml/2006/picture">
                  <pic:nvPicPr>
                    <pic:cNvPr id="1073741827" name="Screenshot 2025-02-20 at 18.26.09.png" descr="Screenshot 2025-02-20 at 18.26.09.png"/>
                    <pic:cNvPicPr>
                      <a:picLocks noChangeAspect="1"/>
                    </pic:cNvPicPr>
                  </pic:nvPicPr>
                  <pic:blipFill>
                    <a:blip r:embed="rId6">
                      <a:extLst/>
                    </a:blip>
                    <a:stretch>
                      <a:fillRect/>
                    </a:stretch>
                  </pic:blipFill>
                  <pic:spPr>
                    <a:xfrm>
                      <a:off x="0" y="0"/>
                      <a:ext cx="6120057" cy="1822374"/>
                    </a:xfrm>
                    <a:prstGeom prst="rect">
                      <a:avLst/>
                    </a:prstGeom>
                    <a:ln w="12700" cap="flat">
                      <a:noFill/>
                      <a:miter lim="400000"/>
                    </a:ln>
                    <a:effectLst/>
                  </pic:spPr>
                </pic:pic>
              </a:graphicData>
            </a:graphic>
          </wp:anchor>
        </w:drawing>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