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BECC4" w14:textId="1965E6C8" w:rsidR="00830B78" w:rsidRPr="00830B78" w:rsidRDefault="00830B78" w:rsidP="00830B78">
      <w:pPr>
        <w:rPr>
          <w:b/>
          <w:bCs/>
          <w:sz w:val="28"/>
          <w:szCs w:val="28"/>
        </w:rPr>
      </w:pPr>
      <w:r w:rsidRPr="00830B78">
        <w:rPr>
          <w:b/>
          <w:bCs/>
          <w:sz w:val="28"/>
          <w:szCs w:val="28"/>
        </w:rPr>
        <w:t>Deep</w:t>
      </w:r>
      <w:r>
        <w:rPr>
          <w:b/>
          <w:bCs/>
          <w:sz w:val="28"/>
          <w:szCs w:val="28"/>
        </w:rPr>
        <w:t xml:space="preserve"> </w:t>
      </w:r>
      <w:r w:rsidRPr="00830B78">
        <w:rPr>
          <w:b/>
          <w:bCs/>
          <w:sz w:val="28"/>
          <w:szCs w:val="28"/>
        </w:rPr>
        <w:t>Learning</w:t>
      </w:r>
      <w:r>
        <w:rPr>
          <w:b/>
          <w:bCs/>
          <w:sz w:val="28"/>
          <w:szCs w:val="28"/>
        </w:rPr>
        <w:t xml:space="preserve"> – Charity </w:t>
      </w:r>
      <w:r w:rsidR="00274C49">
        <w:rPr>
          <w:b/>
          <w:bCs/>
          <w:sz w:val="28"/>
          <w:szCs w:val="28"/>
        </w:rPr>
        <w:t>Effectiveness Model</w:t>
      </w:r>
    </w:p>
    <w:p w14:paraId="45071184" w14:textId="77777777" w:rsidR="00830B78" w:rsidRDefault="00830B78" w:rsidP="00830B78"/>
    <w:p w14:paraId="3B37C786" w14:textId="1FC3982F" w:rsidR="00830B78" w:rsidRDefault="00830B78" w:rsidP="00830B78">
      <w:r w:rsidRPr="00830B78">
        <w:rPr>
          <w:b/>
          <w:bCs/>
          <w:sz w:val="24"/>
          <w:szCs w:val="24"/>
        </w:rPr>
        <w:t>Overview</w:t>
      </w:r>
      <w:r>
        <w:t xml:space="preserve">: The purpose of this analysis was to create an algorithm for Alphabet Soup to predict the success of their applicants cause with their provided funds. </w:t>
      </w:r>
    </w:p>
    <w:p w14:paraId="65EE3FF6" w14:textId="77777777" w:rsidR="00830B78" w:rsidRDefault="00830B78" w:rsidP="00830B78"/>
    <w:p w14:paraId="0018A9DF" w14:textId="23965F7E" w:rsidR="00830B78" w:rsidRDefault="00830B78" w:rsidP="00830B78">
      <w:r w:rsidRPr="00830B78">
        <w:rPr>
          <w:b/>
          <w:bCs/>
          <w:sz w:val="24"/>
          <w:szCs w:val="24"/>
        </w:rPr>
        <w:t>Results:</w:t>
      </w:r>
      <w:r>
        <w:t xml:space="preserve"> My code resulted in 80% accuracy after optimization</w:t>
      </w:r>
    </w:p>
    <w:p w14:paraId="4D3979E5" w14:textId="66101AF3" w:rsidR="00830B78" w:rsidRDefault="00830B78" w:rsidP="00830B78">
      <w:r>
        <w:t xml:space="preserve">Data Preprocessing </w:t>
      </w:r>
    </w:p>
    <w:p w14:paraId="310634A3" w14:textId="5113B5D0" w:rsidR="00830B78" w:rsidRDefault="00830B78" w:rsidP="00830B78">
      <w:pPr>
        <w:pStyle w:val="ListParagraph"/>
        <w:numPr>
          <w:ilvl w:val="0"/>
          <w:numId w:val="6"/>
        </w:numPr>
      </w:pPr>
      <w:r>
        <w:t>Target for model = IS_SUCCESSFULL</w:t>
      </w:r>
    </w:p>
    <w:p w14:paraId="561E2EA6" w14:textId="0FEBE15A" w:rsidR="00830B78" w:rsidRDefault="00830B78" w:rsidP="00830B78">
      <w:pPr>
        <w:pStyle w:val="ListParagraph"/>
        <w:numPr>
          <w:ilvl w:val="0"/>
          <w:numId w:val="6"/>
        </w:numPr>
      </w:pPr>
      <w:r>
        <w:t>Features for model:</w:t>
      </w:r>
    </w:p>
    <w:p w14:paraId="5EF0838C" w14:textId="0367F7E0" w:rsidR="00830B78" w:rsidRDefault="00830B78" w:rsidP="00830B78">
      <w:pPr>
        <w:pStyle w:val="ListParagraph"/>
        <w:numPr>
          <w:ilvl w:val="1"/>
          <w:numId w:val="6"/>
        </w:numPr>
      </w:pPr>
      <w:r>
        <w:t xml:space="preserve">NAME—Name of Charity </w:t>
      </w:r>
    </w:p>
    <w:p w14:paraId="4BF38B9E" w14:textId="2F13CF89" w:rsidR="00830B78" w:rsidRDefault="00830B78" w:rsidP="00830B78">
      <w:pPr>
        <w:pStyle w:val="ListParagraph"/>
        <w:numPr>
          <w:ilvl w:val="1"/>
          <w:numId w:val="6"/>
        </w:numPr>
      </w:pPr>
      <w:r>
        <w:t xml:space="preserve">APPLICATION_TYPE—Alphabet Soup application type </w:t>
      </w:r>
    </w:p>
    <w:p w14:paraId="59400C9B" w14:textId="3A677D1E" w:rsidR="00830B78" w:rsidRDefault="00830B78" w:rsidP="00830B78">
      <w:pPr>
        <w:pStyle w:val="ListParagraph"/>
        <w:numPr>
          <w:ilvl w:val="1"/>
          <w:numId w:val="6"/>
        </w:numPr>
      </w:pPr>
      <w:r>
        <w:t xml:space="preserve">AFFILIATION—Affiliated sector of industry </w:t>
      </w:r>
    </w:p>
    <w:p w14:paraId="093078D8" w14:textId="4E115FDE" w:rsidR="00830B78" w:rsidRDefault="00830B78" w:rsidP="00830B78">
      <w:pPr>
        <w:pStyle w:val="ListParagraph"/>
        <w:numPr>
          <w:ilvl w:val="1"/>
          <w:numId w:val="6"/>
        </w:numPr>
      </w:pPr>
      <w:r>
        <w:t xml:space="preserve">CLASSIFICATION—Government organization classification </w:t>
      </w:r>
    </w:p>
    <w:p w14:paraId="2398A47A" w14:textId="1C2138CB" w:rsidR="00830B78" w:rsidRDefault="00830B78" w:rsidP="00830B78">
      <w:pPr>
        <w:pStyle w:val="ListParagraph"/>
        <w:numPr>
          <w:ilvl w:val="1"/>
          <w:numId w:val="6"/>
        </w:numPr>
      </w:pPr>
      <w:r>
        <w:t xml:space="preserve">USE_CASE—Use case for funding </w:t>
      </w:r>
    </w:p>
    <w:p w14:paraId="31EAA407" w14:textId="466EEA35" w:rsidR="00830B78" w:rsidRDefault="00830B78" w:rsidP="00830B78">
      <w:pPr>
        <w:pStyle w:val="ListParagraph"/>
        <w:numPr>
          <w:ilvl w:val="1"/>
          <w:numId w:val="6"/>
        </w:numPr>
      </w:pPr>
      <w:r>
        <w:t xml:space="preserve">ORGANIZATION—Organization type </w:t>
      </w:r>
    </w:p>
    <w:p w14:paraId="11A373DE" w14:textId="6445073F" w:rsidR="00830B78" w:rsidRDefault="00830B78" w:rsidP="00830B78">
      <w:pPr>
        <w:pStyle w:val="ListParagraph"/>
        <w:numPr>
          <w:ilvl w:val="1"/>
          <w:numId w:val="6"/>
        </w:numPr>
      </w:pPr>
      <w:r>
        <w:t xml:space="preserve">STATUS—Active status </w:t>
      </w:r>
    </w:p>
    <w:p w14:paraId="46A0BE86" w14:textId="23007A89" w:rsidR="00830B78" w:rsidRDefault="00830B78" w:rsidP="00830B78">
      <w:pPr>
        <w:pStyle w:val="ListParagraph"/>
        <w:numPr>
          <w:ilvl w:val="1"/>
          <w:numId w:val="6"/>
        </w:numPr>
      </w:pPr>
      <w:r>
        <w:t xml:space="preserve">INCOME_AMT—Income classification </w:t>
      </w:r>
    </w:p>
    <w:p w14:paraId="1FBA0155" w14:textId="19884D8A" w:rsidR="00830B78" w:rsidRDefault="00830B78" w:rsidP="00830B78">
      <w:pPr>
        <w:pStyle w:val="ListParagraph"/>
        <w:numPr>
          <w:ilvl w:val="1"/>
          <w:numId w:val="6"/>
        </w:numPr>
      </w:pPr>
      <w:r>
        <w:t xml:space="preserve">SPECIAL_CONSIDERATIONS—Special consideration for application </w:t>
      </w:r>
    </w:p>
    <w:p w14:paraId="3DD1EDE0" w14:textId="39288CE2" w:rsidR="00830B78" w:rsidRDefault="00830B78" w:rsidP="00830B78">
      <w:pPr>
        <w:pStyle w:val="ListParagraph"/>
        <w:numPr>
          <w:ilvl w:val="1"/>
          <w:numId w:val="6"/>
        </w:numPr>
      </w:pPr>
      <w:r>
        <w:t>ASK_AMT—Funding amount requested</w:t>
      </w:r>
    </w:p>
    <w:p w14:paraId="399F759B" w14:textId="35DFCD52" w:rsidR="00830B78" w:rsidRDefault="00830B78" w:rsidP="00830B78">
      <w:pPr>
        <w:pStyle w:val="ListParagraph"/>
        <w:numPr>
          <w:ilvl w:val="0"/>
          <w:numId w:val="6"/>
        </w:numPr>
      </w:pPr>
      <w:r>
        <w:t xml:space="preserve">Variables Removed = EIN </w:t>
      </w:r>
    </w:p>
    <w:p w14:paraId="356F7CDF" w14:textId="51A1C98E" w:rsidR="00830B78" w:rsidRDefault="00830B78" w:rsidP="00830B78">
      <w:pPr>
        <w:pStyle w:val="ListParagraph"/>
        <w:numPr>
          <w:ilvl w:val="0"/>
          <w:numId w:val="6"/>
        </w:numPr>
      </w:pPr>
      <w:r>
        <w:t>Variables Adjusted for Model Performance:</w:t>
      </w:r>
    </w:p>
    <w:p w14:paraId="11164E62" w14:textId="3F6A7B6F" w:rsidR="00830B78" w:rsidRDefault="00830B78" w:rsidP="00830B78">
      <w:pPr>
        <w:pStyle w:val="ListParagraph"/>
        <w:numPr>
          <w:ilvl w:val="1"/>
          <w:numId w:val="6"/>
        </w:numPr>
      </w:pPr>
      <w:r>
        <w:t>NAME – Binned to compile those that appear less than 6 times into “Other”</w:t>
      </w:r>
    </w:p>
    <w:p w14:paraId="1FC9B123" w14:textId="7E843F7E" w:rsidR="00830B78" w:rsidRDefault="00830B78" w:rsidP="00830B78">
      <w:pPr>
        <w:pStyle w:val="ListParagraph"/>
        <w:numPr>
          <w:ilvl w:val="1"/>
          <w:numId w:val="6"/>
        </w:numPr>
      </w:pPr>
      <w:r>
        <w:t>APPLICATION_TYPE - Binned to compile those that appear less than 500 into “Other”</w:t>
      </w:r>
    </w:p>
    <w:p w14:paraId="179D53A6" w14:textId="27D39B9B" w:rsidR="00830B78" w:rsidRDefault="00830B78" w:rsidP="00830B78">
      <w:pPr>
        <w:pStyle w:val="ListParagraph"/>
        <w:numPr>
          <w:ilvl w:val="1"/>
          <w:numId w:val="6"/>
        </w:numPr>
      </w:pPr>
      <w:r>
        <w:t>CLASSIFICATION - Binned to compile those that appear less than 500 into “Other”</w:t>
      </w:r>
    </w:p>
    <w:p w14:paraId="099EC92C" w14:textId="75719DB5" w:rsidR="00830B78" w:rsidRDefault="00830B78" w:rsidP="00830B78">
      <w:pPr>
        <w:pStyle w:val="ListParagraph"/>
        <w:numPr>
          <w:ilvl w:val="1"/>
          <w:numId w:val="6"/>
        </w:numPr>
      </w:pPr>
      <w:r>
        <w:t>ASK_AMT – Removed outliers identified as those asking for $1 Million dollars or more.</w:t>
      </w:r>
    </w:p>
    <w:p w14:paraId="2B984380" w14:textId="77777777" w:rsidR="00830B78" w:rsidRDefault="00830B78" w:rsidP="00830B78"/>
    <w:p w14:paraId="4F8C4B56" w14:textId="77777777" w:rsidR="00830B78" w:rsidRDefault="00830B78" w:rsidP="00830B78">
      <w:r>
        <w:t xml:space="preserve">Compiling, Training, and Evaluating the Model </w:t>
      </w:r>
    </w:p>
    <w:p w14:paraId="42EF0AC7" w14:textId="77777777" w:rsidR="00830B78" w:rsidRDefault="00830B78" w:rsidP="00830B78">
      <w:pPr>
        <w:pStyle w:val="ListParagraph"/>
        <w:numPr>
          <w:ilvl w:val="0"/>
          <w:numId w:val="7"/>
        </w:numPr>
      </w:pPr>
      <w:r>
        <w:t xml:space="preserve">After optimization, I </w:t>
      </w:r>
      <w:r>
        <w:t>used</w:t>
      </w:r>
      <w:r>
        <w:t xml:space="preserve"> four hidden layers with decreasing neurons with each for more focus.</w:t>
      </w:r>
    </w:p>
    <w:p w14:paraId="031FF88C" w14:textId="77777777" w:rsidR="00830B78" w:rsidRDefault="00830B78" w:rsidP="00830B78">
      <w:pPr>
        <w:pStyle w:val="ListParagraph"/>
        <w:numPr>
          <w:ilvl w:val="0"/>
          <w:numId w:val="7"/>
        </w:numPr>
      </w:pPr>
      <w:r>
        <w:t>I choose RELU as it is simple and fast. RELU is also used most in the teaching examples.</w:t>
      </w:r>
    </w:p>
    <w:p w14:paraId="4DB2CAD3" w14:textId="4F1F6985" w:rsidR="00830B78" w:rsidRDefault="00830B78" w:rsidP="00830B78">
      <w:pPr>
        <w:pStyle w:val="ListParagraph"/>
        <w:numPr>
          <w:ilvl w:val="0"/>
          <w:numId w:val="7"/>
        </w:numPr>
      </w:pPr>
      <w:r>
        <w:t>T</w:t>
      </w:r>
      <w:r>
        <w:t xml:space="preserve">arget model performance was achieved 80%  </w:t>
      </w:r>
    </w:p>
    <w:p w14:paraId="5F1BEE32" w14:textId="592B2945" w:rsidR="00830B78" w:rsidRDefault="00830B78" w:rsidP="00830B78">
      <w:pPr>
        <w:pStyle w:val="ListParagraph"/>
        <w:numPr>
          <w:ilvl w:val="0"/>
          <w:numId w:val="7"/>
        </w:numPr>
      </w:pPr>
      <w:r>
        <w:t xml:space="preserve">Steps to increase model performance were as follows: </w:t>
      </w:r>
    </w:p>
    <w:p w14:paraId="4D8DE36F" w14:textId="65F49BF9" w:rsidR="00830B78" w:rsidRDefault="00830B78" w:rsidP="00830B78">
      <w:pPr>
        <w:pStyle w:val="ListParagraph"/>
        <w:numPr>
          <w:ilvl w:val="1"/>
          <w:numId w:val="7"/>
        </w:numPr>
      </w:pPr>
      <w:r>
        <w:t xml:space="preserve">Added Name as a Feature to capture patterns for charities that had multiple rows. </w:t>
      </w:r>
    </w:p>
    <w:p w14:paraId="575AE90C" w14:textId="3BF81182" w:rsidR="00830B78" w:rsidRDefault="00830B78" w:rsidP="00830B78">
      <w:pPr>
        <w:pStyle w:val="ListParagraph"/>
        <w:numPr>
          <w:ilvl w:val="1"/>
          <w:numId w:val="7"/>
        </w:numPr>
      </w:pPr>
      <w:r>
        <w:t xml:space="preserve">Took the outliers out of the Asked amount.  Looking at only those below $1M after noticing </w:t>
      </w:r>
      <w:proofErr w:type="gramStart"/>
      <w:r>
        <w:t>some</w:t>
      </w:r>
      <w:proofErr w:type="gramEnd"/>
      <w:r>
        <w:t xml:space="preserve"> were in the billions. My assumption is those were mistakes.</w:t>
      </w:r>
    </w:p>
    <w:p w14:paraId="55AB5563" w14:textId="2AC762F9" w:rsidR="00830B78" w:rsidRDefault="00830B78" w:rsidP="00830B78">
      <w:pPr>
        <w:pStyle w:val="ListParagraph"/>
        <w:numPr>
          <w:ilvl w:val="1"/>
          <w:numId w:val="7"/>
        </w:numPr>
      </w:pPr>
      <w:r>
        <w:t>I started with two hidden layers and added two more for a total of 4 with added neurons from the original code.</w:t>
      </w:r>
    </w:p>
    <w:p w14:paraId="28F7A39D" w14:textId="77777777" w:rsidR="00830B78" w:rsidRDefault="00830B78" w:rsidP="00830B78">
      <w:r>
        <w:t xml:space="preserve">     </w:t>
      </w:r>
    </w:p>
    <w:p w14:paraId="16E3109B" w14:textId="56BE727B" w:rsidR="00A2456F" w:rsidRDefault="00830B78" w:rsidP="00830B78">
      <w:r w:rsidRPr="00830B78">
        <w:rPr>
          <w:b/>
          <w:bCs/>
          <w:sz w:val="24"/>
          <w:szCs w:val="24"/>
        </w:rPr>
        <w:lastRenderedPageBreak/>
        <w:t>Summary:</w:t>
      </w:r>
      <w:r>
        <w:t xml:space="preserve">  </w:t>
      </w:r>
      <w:r>
        <w:t>Overall</w:t>
      </w:r>
      <w:r>
        <w:t xml:space="preserve"> the results of the model </w:t>
      </w:r>
      <w:r>
        <w:t>were</w:t>
      </w:r>
      <w:r>
        <w:t xml:space="preserve"> that it performed well in predicting whether a charity would use the money provided to them by Alphabet Soup effectively.  I would recommend developing another model that would predict ROI for Alphabet funds.  I would investigate the amount asked by </w:t>
      </w:r>
      <w:r>
        <w:t>Charity and</w:t>
      </w:r>
      <w:r>
        <w:t xml:space="preserve"> gather more detailed data around the level of effectiveness by quantifying.</w:t>
      </w:r>
    </w:p>
    <w:sectPr w:rsidR="00A24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C5BE7"/>
    <w:multiLevelType w:val="hybridMultilevel"/>
    <w:tmpl w:val="DA187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242D5"/>
    <w:multiLevelType w:val="hybridMultilevel"/>
    <w:tmpl w:val="4E2A0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3449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B5125CF"/>
    <w:multiLevelType w:val="hybridMultilevel"/>
    <w:tmpl w:val="4E3E0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8096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DD12EB3"/>
    <w:multiLevelType w:val="hybridMultilevel"/>
    <w:tmpl w:val="00AE8A68"/>
    <w:lvl w:ilvl="0" w:tplc="296686E0">
      <w:numFmt w:val="bullet"/>
      <w:lvlText w:val=""/>
      <w:lvlJc w:val="left"/>
      <w:pPr>
        <w:ind w:left="960" w:hanging="360"/>
      </w:pPr>
      <w:rPr>
        <w:rFonts w:ascii="Symbol" w:eastAsiaTheme="minorHAnsi" w:hAnsi="Symbol" w:cstheme="minorBidi" w:hint="default"/>
      </w:rPr>
    </w:lvl>
    <w:lvl w:ilvl="1" w:tplc="31666716">
      <w:numFmt w:val="bullet"/>
      <w:lvlText w:val="•"/>
      <w:lvlJc w:val="left"/>
      <w:pPr>
        <w:ind w:left="16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71355D51"/>
    <w:multiLevelType w:val="hybridMultilevel"/>
    <w:tmpl w:val="88361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788213">
    <w:abstractNumId w:val="0"/>
  </w:num>
  <w:num w:numId="2" w16cid:durableId="1185359547">
    <w:abstractNumId w:val="5"/>
  </w:num>
  <w:num w:numId="3" w16cid:durableId="217590244">
    <w:abstractNumId w:val="2"/>
  </w:num>
  <w:num w:numId="4" w16cid:durableId="1580482232">
    <w:abstractNumId w:val="4"/>
  </w:num>
  <w:num w:numId="5" w16cid:durableId="31732630">
    <w:abstractNumId w:val="3"/>
  </w:num>
  <w:num w:numId="6" w16cid:durableId="669868514">
    <w:abstractNumId w:val="6"/>
  </w:num>
  <w:num w:numId="7" w16cid:durableId="959529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B78"/>
    <w:rsid w:val="00274C49"/>
    <w:rsid w:val="00830B78"/>
    <w:rsid w:val="00A2456F"/>
    <w:rsid w:val="00B9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69493"/>
  <w15:chartTrackingRefBased/>
  <w15:docId w15:val="{F1644817-C185-4F01-B492-EB34E35B2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Harris</dc:creator>
  <cp:keywords/>
  <dc:description/>
  <cp:lastModifiedBy>Katherine Harris</cp:lastModifiedBy>
  <cp:revision>1</cp:revision>
  <dcterms:created xsi:type="dcterms:W3CDTF">2022-05-17T00:38:00Z</dcterms:created>
  <dcterms:modified xsi:type="dcterms:W3CDTF">2022-05-17T00:51:00Z</dcterms:modified>
</cp:coreProperties>
</file>