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5464" w:rsidRDefault="00805464" w:rsidP="00805464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  <w:r>
        <w:tab/>
        <w:t>{visita_numero}</w:t>
      </w:r>
    </w:p>
    <w:p w:rsidR="00805464" w:rsidRDefault="00805464" w:rsidP="00805464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>
        <w:rPr>
          <w:rFonts w:ascii="Arial" w:eastAsia="Arial" w:hAnsi="Arial" w:cs="Arial"/>
          <w:b/>
          <w:bCs/>
        </w:rPr>
        <w:t>27</w:t>
      </w:r>
      <w:r>
        <w:rPr>
          <w:rFonts w:ascii="Arial" w:eastAsia="Arial" w:hAnsi="Arial" w:cs="Arial"/>
          <w:b/>
          <w:bCs/>
        </w:rPr>
        <w:t>.01.2023</w:t>
      </w:r>
      <w:r>
        <w:tab/>
        <w:t>{fecha_ejecucion}</w:t>
      </w:r>
    </w:p>
    <w:p w:rsidR="00805464" w:rsidRDefault="00805464" w:rsidP="00805464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>
        <w:rPr>
          <w:rFonts w:ascii="Arial" w:eastAsia="Arial" w:hAnsi="Arial" w:cs="Arial"/>
          <w:b/>
          <w:bCs/>
        </w:rPr>
        <w:t>17</w:t>
      </w:r>
      <w:r w:rsidRPr="5759B37F">
        <w:rPr>
          <w:rFonts w:ascii="Arial" w:eastAsia="Arial" w:hAnsi="Arial" w:cs="Arial"/>
          <w:b/>
          <w:bCs/>
        </w:rPr>
        <w:t xml:space="preserve">:00 </w:t>
      </w:r>
      <w:r>
        <w:tab/>
        <w:t>{hora_inicio}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60 MIN</w:t>
      </w:r>
      <w:r>
        <w:tab/>
        <w:t>{tiempo_transporte}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10 MIN</w:t>
      </w:r>
      <w:r>
        <w:tab/>
        <w:t>{tiempo_antesala}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180 MIN</w:t>
      </w:r>
      <w:r>
        <w:tab/>
        <w:t>{tiempo_ejecucion}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Espera Claro: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15 MIN</w:t>
      </w:r>
      <w:r>
        <w:tab/>
        <w:t>{tiempo_espera_claro}</w:t>
      </w:r>
    </w:p>
    <w:p w:rsidR="00805464" w:rsidRDefault="00805464" w:rsidP="00805464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>
        <w:rPr>
          <w:rFonts w:ascii="Arial" w:eastAsia="Arial" w:hAnsi="Arial" w:cs="Arial"/>
          <w:b/>
          <w:bCs/>
        </w:rPr>
        <w:t>17</w:t>
      </w:r>
      <w:r w:rsidRPr="4B865EA5">
        <w:rPr>
          <w:rFonts w:ascii="Arial" w:eastAsia="Arial" w:hAnsi="Arial" w:cs="Arial"/>
          <w:b/>
          <w:bCs/>
        </w:rPr>
        <w:t>:</w:t>
      </w:r>
      <w:r w:rsidR="002953BD">
        <w:rPr>
          <w:rFonts w:ascii="Arial" w:eastAsia="Arial" w:hAnsi="Arial" w:cs="Arial"/>
          <w:b/>
          <w:bCs/>
        </w:rPr>
        <w:t>00</w:t>
      </w:r>
      <w:r>
        <w:tab/>
        <w:t>{hora_salida}</w:t>
      </w: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Ing. </w:t>
      </w:r>
      <w:proofErr w:type="spellStart"/>
      <w:r>
        <w:rPr>
          <w:rFonts w:ascii="Arial" w:eastAsia="Arial" w:hAnsi="Arial" w:cs="Arial"/>
          <w:b/>
        </w:rPr>
        <w:t>Outsourcing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RONALD LEGUIZAMON</w:t>
      </w:r>
      <w:r>
        <w:tab/>
        <w:t>{ingeniero_outsourcing}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Pr="009B4378">
        <w:rPr>
          <w:rFonts w:ascii="Arial" w:eastAsia="Arial" w:hAnsi="Arial" w:cs="Arial"/>
          <w:b/>
        </w:rPr>
        <w:t>150704547</w:t>
      </w:r>
      <w:r>
        <w:tab/>
        <w:t>{multimetro}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  <w:r>
        <w:tab/>
        <w:t>{analizador_ber}</w:t>
      </w:r>
    </w:p>
    <w:p w:rsidR="00805464" w:rsidRDefault="00805464" w:rsidP="00805464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>MILLER SALAZAR</w:t>
      </w:r>
      <w:r>
        <w:tab/>
      </w:r>
      <w:r>
        <w:tab/>
      </w:r>
      <w:r>
        <w:tab/>
      </w:r>
      <w:r>
        <w:tab/>
        <w:t>{soporte_claro}</w:t>
      </w:r>
    </w:p>
    <w:p w:rsidR="00805464" w:rsidRDefault="00805464" w:rsidP="00805464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</w:r>
      <w:r>
        <w:rPr>
          <w:rFonts w:ascii="Arial" w:eastAsia="Arial" w:hAnsi="Arial" w:cs="Arial"/>
          <w:b/>
          <w:bCs/>
        </w:rPr>
        <w:tab/>
        <w:t>CRISTIAN ARIAS</w:t>
      </w:r>
      <w:r>
        <w:tab/>
      </w:r>
      <w:r>
        <w:tab/>
      </w:r>
      <w:r>
        <w:tab/>
      </w:r>
      <w:r>
        <w:tab/>
        <w:t>{firma_acta}</w:t>
      </w: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NA</w:t>
      </w:r>
      <w:r>
        <w:tab/>
        <w:t>{caso_seguimiento}</w:t>
      </w: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  <w:r>
        <w:tab/>
        <w:t>{problemas_instalacion}</w:t>
      </w: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:rsidR="00805464" w:rsidRDefault="00805464" w:rsidP="00805464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122.3</w:t>
      </w:r>
      <w:r>
        <w:tab/>
        <w:t>{fase_neutro}</w:t>
      </w:r>
    </w:p>
    <w:p w:rsidR="00805464" w:rsidRDefault="00805464" w:rsidP="00805464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123.7</w:t>
      </w:r>
      <w:r>
        <w:rPr>
          <w:rFonts w:ascii="Arial" w:eastAsia="Arial" w:hAnsi="Arial" w:cs="Arial"/>
          <w:b/>
        </w:rPr>
        <w:tab/>
      </w:r>
      <w:r>
        <w:tab/>
        <w:t>{fase_tierra}</w:t>
      </w:r>
    </w:p>
    <w:p w:rsidR="00805464" w:rsidRDefault="00805464" w:rsidP="00805464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 w:rsidR="00FA09CC">
        <w:rPr>
          <w:rFonts w:ascii="Arial" w:eastAsia="Arial" w:hAnsi="Arial" w:cs="Arial"/>
          <w:b/>
        </w:rPr>
        <w:t>0.48</w:t>
      </w:r>
      <w:r>
        <w:tab/>
        <w:t>{neutro_tierra}</w:t>
      </w: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Default="00805464" w:rsidP="0080546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  <w:r>
        <w:tab/>
        <w:t>{lugar_instalacion}</w:t>
      </w: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Default="00805464" w:rsidP="00805464">
      <w:pPr>
        <w:rPr>
          <w:rFonts w:ascii="Arial" w:eastAsia="Arial" w:hAnsi="Arial" w:cs="Arial"/>
          <w:b/>
        </w:rPr>
      </w:pPr>
    </w:p>
    <w:p w:rsidR="00805464" w:rsidRPr="004F0C7C" w:rsidRDefault="00805464" w:rsidP="00805464">
      <w:pPr>
        <w:rPr>
          <w:rFonts w:ascii="Arial" w:hAnsi="Arial" w:cs="Arial"/>
          <w:b/>
          <w:lang w:val="es-CO"/>
        </w:rPr>
      </w:pPr>
      <w:r w:rsidRPr="4B865EA5">
        <w:rPr>
          <w:rFonts w:ascii="Arial" w:eastAsia="Arial" w:hAnsi="Arial" w:cs="Arial"/>
          <w:b/>
          <w:bCs/>
        </w:rPr>
        <w:t>Observaciones:</w:t>
      </w:r>
      <w:r w:rsidRPr="00805464">
        <w:rPr>
          <w:rFonts w:ascii="Arial" w:eastAsia="Arial" w:hAnsi="Arial" w:cs="Arial"/>
          <w:b/>
          <w:bCs/>
        </w:rPr>
        <w:t xml:space="preserve"> SE LLEGA AL SITIO A LA HORA PACTADA, SE VALIDAN PERMISOS DE INGRESO, SE INSTALA Y CONFIGURA EQUIPOS, PRUEBAS Y SERVICO OK.</w:t>
      </w:r>
      <w:r>
        <w:tab/>
        <w:t>{observaciones}</w:t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ONT</w:t>
            </w:r>
            <w:r>
              <w:br/>
              <w:t>{equipo_instalado_1_tipo}</w:t>
            </w:r>
          </w:p>
        </w:tc>
        <w:tc>
          <w:tcPr>
            <w:tcW w:w="1113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HUAWEI</w:t>
            </w:r>
            <w:r>
              <w:br/>
              <w:t>{equipo_instalado_1_marca}</w:t>
            </w:r>
          </w:p>
        </w:tc>
        <w:tc>
          <w:tcPr>
            <w:tcW w:w="1559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8245</w:t>
            </w:r>
            <w:r>
              <w:br/>
              <w:t>{equipo_instalado_1_modelo}</w:t>
            </w:r>
          </w:p>
        </w:tc>
        <w:tc>
          <w:tcPr>
            <w:tcW w:w="1701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 w:rsidRPr="00805464"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4857544310C417A6</w:t>
            </w:r>
            <w:r>
              <w:br/>
              <w:t>{equipo_instalado_1_serial}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{equipo_instalado_1_placa}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GAOKE</w:t>
            </w:r>
            <w:r>
              <w:br/>
              <w:t>{equipo_instalado_2_tipo}</w:t>
            </w:r>
          </w:p>
        </w:tc>
        <w:tc>
          <w:tcPr>
            <w:tcW w:w="1113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GAOKE</w:t>
            </w:r>
            <w:r>
              <w:br/>
              <w:t>{equipo_instalado_2_marca}</w:t>
            </w:r>
          </w:p>
        </w:tc>
        <w:tc>
          <w:tcPr>
            <w:tcW w:w="1559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MG6002NF</w:t>
            </w:r>
            <w:r>
              <w:br/>
              <w:t>{equipo_instalado_2_modelo}</w:t>
            </w:r>
          </w:p>
        </w:tc>
        <w:tc>
          <w:tcPr>
            <w:tcW w:w="1701" w:type="dxa"/>
          </w:tcPr>
          <w:p w:rsidR="00401252" w:rsidRPr="00E57CAA" w:rsidRDefault="00805464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 w:rsidRPr="00805464"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  <w:t>6002NF2204001232</w:t>
            </w:r>
            <w:r>
              <w:br/>
              <w:t>{equipo_instalado_2_serial}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{equipo_instalado_2_placa}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{equipo_instalado_3_tipo}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{equipo_instalado_3_marca}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{equipo_instalado_3_modelo}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{equipo_instalado_3_serial}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{equipo_instalado_3_placa}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{equipo_instalado_4_tipo}</w:t>
            </w: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{equipo_instalado_4_marca}</w:t>
            </w: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{equipo_instalado_4_modelo}</w:t>
            </w: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{equipo_instalado_4_serial}</w:t>
            </w: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{equipo_instalado_4_placa}</w:t>
            </w: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{equipo_desinstalado_1_tipo}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{equipo_desinstalado_1_marca}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{equipo_desinstalado_1_modelo}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{equipo_desinstalado_1_serial}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{equipo_desinstalado_1_placa}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{equipo_desinstalado_2_tipo}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{equipo_desinstalado_2_marca}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{equipo_desinstalado_2_modelo}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{equipo_desinstalado_2_serial}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{equipo_desinstalado_2_placa}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{equipo_desinstalado_3_tipo}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{equipo_desinstalado_3_marca}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{equipo_desinstalado_3_modelo}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{equipo_desinstalado_3_serial}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{equipo_desinstalado_3_placa}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{equipo_desinstalado_4_tipo}</w:t>
            </w: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{equipo_desinstalado_4_marca}</w:t>
            </w: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{equipo_desinstalado_4_modelo}</w:t>
            </w: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{equipo_desinstalado_4_serial}</w:t>
            </w: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  <w:r>
              <w:t>{equipo_desinstalado_4_placa}</w:t>
            </w: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  <w:r>
        <w:tab/>
        <w:t>{foto_antes_instalacion}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805464" w:rsidRDefault="00805464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805464" w:rsidRDefault="00805464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5610225" cy="3152775"/>
            <wp:effectExtent l="0" t="0" r="9525" b="9525"/>
            <wp:docPr id="1" name="Imagen 1" descr="C:\Users\ZTE\Downloads\WhatsApp Image 2023-01-27 at 3.31.19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ZTE\Downloads\WhatsApp Image 2023-01-27 at 3.31.19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 (400x300 pixeles).</w:t>
      </w:r>
      <w:r>
        <w:tab/>
        <w:t>{foto_despues_instalacion}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5610225" cy="3152775"/>
            <wp:effectExtent l="0" t="0" r="9525" b="9525"/>
            <wp:docPr id="8" name="Imagen 8" descr="C:\Users\ZTE\Downloads\WhatsApp Image 2023-01-27 at 4.23.4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TE\Downloads\WhatsApp Image 2023-01-27 at 4.23.44 P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lastRenderedPageBreak/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 (400x300 pixeles).</w:t>
      </w:r>
      <w:r>
        <w:tab/>
        <w:t>{foto_marquillas}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5610225" cy="2647950"/>
            <wp:effectExtent l="0" t="0" r="9525" b="0"/>
            <wp:docPr id="9" name="Imagen 9" descr="C:\Users\ZTE\Downloads\WhatsApp Image 2023-01-27 at 3.50.5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ZTE\Downloads\WhatsApp Image 2023-01-27 at 3.50.51 PM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lastRenderedPageBreak/>
        <w:drawing>
          <wp:inline distT="0" distB="0" distL="0" distR="0">
            <wp:extent cx="5600700" cy="4619625"/>
            <wp:effectExtent l="0" t="0" r="0" b="9525"/>
            <wp:docPr id="10" name="Imagen 10" descr="C:\Users\ZTE\Downloads\WhatsApp Image 2023-01-27 at 4.23.1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ZTE\Downloads\WhatsApp Image 2023-01-27 at 4.23.11 P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tomas eléctricas (400x300 pixeles).</w:t>
      </w:r>
      <w:r>
        <w:tab/>
        <w:t>{foto_tomas_electricas}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cstheme="minorHAnsi"/>
          <w:b/>
          <w:noProof/>
          <w:lang w:eastAsia="es-CO"/>
        </w:rPr>
        <w:lastRenderedPageBreak/>
        <w:drawing>
          <wp:inline distT="0" distB="0" distL="0" distR="0" wp14:anchorId="1E0A87D1" wp14:editId="15090D8F">
            <wp:extent cx="5610225" cy="2800350"/>
            <wp:effectExtent l="0" t="0" r="9525" b="0"/>
            <wp:docPr id="50" name="Imagen 50" descr="WhatsApp Image 2019-09-30 at 9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WhatsApp Image 2019-09-30 at 9.0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  <w:r>
        <w:tab/>
        <w:t>{foto_voltaje}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cstheme="minorHAnsi"/>
          <w:b/>
          <w:noProof/>
          <w:lang w:eastAsia="es-CO"/>
        </w:rPr>
        <w:drawing>
          <wp:inline distT="0" distB="0" distL="0" distR="0" wp14:anchorId="2FBC1DE8" wp14:editId="5ED42BEA">
            <wp:extent cx="5610225" cy="2800350"/>
            <wp:effectExtent l="0" t="0" r="9525" b="0"/>
            <wp:docPr id="51" name="Imagen 51" descr="WhatsApp Image 2019-09-30 at 9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sApp Image 2019-09-30 at 9.0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4411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FA1AA5">
        <w:rPr>
          <w:rFonts w:ascii="Arial" w:hAnsi="Arial" w:cs="Arial"/>
          <w:b/>
          <w:lang w:val="es-CO"/>
        </w:rPr>
        <w:lastRenderedPageBreak/>
        <w:t>PRUEBAS DE SERVICIO TELEFONIA PÚBLICA</w:t>
      </w:r>
      <w:r w:rsidR="009671CF">
        <w:rPr>
          <w:rFonts w:ascii="Arial" w:hAnsi="Arial" w:cs="Arial"/>
          <w:b/>
          <w:lang w:val="es-CO"/>
        </w:rPr>
        <w:t>/PRIVADA</w:t>
      </w:r>
    </w:p>
    <w:p w:rsidR="00AA0E50" w:rsidRPr="00FA1AA5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versión o firmware de los equipos</w:t>
      </w:r>
      <w:r>
        <w:br/>
        <w:t>{telefonia_analoga_evidencia_version_firmware}</w:t>
      </w:r>
    </w:p>
    <w:p w:rsidR="00FA09CC" w:rsidRDefault="00FA09CC" w:rsidP="00AD441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AD441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AD441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noProof/>
          <w:lang w:eastAsia="es-CO"/>
        </w:rPr>
        <w:drawing>
          <wp:inline distT="0" distB="0" distL="0" distR="0" wp14:anchorId="521E78CA" wp14:editId="760CB412">
            <wp:extent cx="5612130" cy="3155315"/>
            <wp:effectExtent l="0" t="0" r="762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AD441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684CF0" w:rsidRDefault="00684CF0" w:rsidP="00AD44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FA09CC" w:rsidRPr="00FA1AA5" w:rsidRDefault="00FA09CC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Evidencia de configuración de equipo </w:t>
      </w:r>
      <w:proofErr w:type="spellStart"/>
      <w:r w:rsidRPr="00FA1AA5">
        <w:rPr>
          <w:rFonts w:ascii="Arial" w:hAnsi="Arial" w:cs="Arial"/>
          <w:b/>
          <w:lang w:val="es-CO"/>
        </w:rPr>
        <w:t>Router</w:t>
      </w:r>
      <w:proofErr w:type="spellEnd"/>
      <w:r w:rsidRPr="00FA1AA5">
        <w:rPr>
          <w:rFonts w:ascii="Arial" w:hAnsi="Arial" w:cs="Arial"/>
          <w:b/>
          <w:lang w:val="es-CO"/>
        </w:rPr>
        <w:t xml:space="preserve"> y equipo(s) </w:t>
      </w:r>
      <w:proofErr w:type="spellStart"/>
      <w:r w:rsidRPr="00FA1AA5">
        <w:rPr>
          <w:rFonts w:ascii="Arial" w:hAnsi="Arial" w:cs="Arial"/>
          <w:b/>
          <w:lang w:val="es-CO"/>
        </w:rPr>
        <w:t>terminale</w:t>
      </w:r>
      <w:proofErr w:type="spellEnd"/>
      <w:r w:rsidRPr="00FA1AA5">
        <w:rPr>
          <w:rFonts w:ascii="Arial" w:hAnsi="Arial" w:cs="Arial"/>
          <w:b/>
          <w:lang w:val="es-CO"/>
        </w:rPr>
        <w:t>(s) de voz</w:t>
      </w:r>
      <w:r>
        <w:br/>
        <w:t>{telefonia_analoga_config_router_terminales}</w:t>
      </w: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noProof/>
          <w:lang w:eastAsia="es-CO"/>
        </w:rPr>
        <w:lastRenderedPageBreak/>
        <w:drawing>
          <wp:inline distT="0" distB="0" distL="0" distR="0" wp14:anchorId="39072F33" wp14:editId="63AA7DBC">
            <wp:extent cx="5612130" cy="31553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noProof/>
          <w:lang w:eastAsia="es-CO"/>
        </w:rPr>
        <w:drawing>
          <wp:inline distT="0" distB="0" distL="0" distR="0" wp14:anchorId="62736D4F" wp14:editId="013563EB">
            <wp:extent cx="5612130" cy="3155315"/>
            <wp:effectExtent l="0" t="0" r="762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noProof/>
          <w:lang w:eastAsia="es-CO"/>
        </w:rPr>
        <w:lastRenderedPageBreak/>
        <w:drawing>
          <wp:inline distT="0" distB="0" distL="0" distR="0" wp14:anchorId="092B2B7B" wp14:editId="582FB745">
            <wp:extent cx="5612130" cy="3155315"/>
            <wp:effectExtent l="0" t="0" r="7620" b="698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noProof/>
          <w:lang w:eastAsia="es-CO"/>
        </w:rPr>
        <w:drawing>
          <wp:inline distT="0" distB="0" distL="0" distR="0" wp14:anchorId="4B75AEA3" wp14:editId="7CB97376">
            <wp:extent cx="5612130" cy="3155315"/>
            <wp:effectExtent l="0" t="0" r="762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3D2051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3D2051" w:rsidRPr="00FA1AA5" w:rsidRDefault="003D2051" w:rsidP="003D2051">
      <w:pPr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</w:p>
    <w:p w:rsidR="005E38F5" w:rsidRPr="00FA1AA5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5E38F5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 xml:space="preserve">Evidencia de conectividad entre el equipo terminal de voz hacia el </w:t>
      </w:r>
      <w:proofErr w:type="spellStart"/>
      <w:r w:rsidRPr="00FA1AA5">
        <w:rPr>
          <w:rFonts w:ascii="Arial" w:hAnsi="Arial" w:cs="Arial"/>
          <w:b/>
          <w:lang w:val="es-CO"/>
        </w:rPr>
        <w:t>router</w:t>
      </w:r>
      <w:proofErr w:type="spellEnd"/>
      <w:r w:rsidRPr="00FA1AA5">
        <w:rPr>
          <w:rFonts w:ascii="Arial" w:hAnsi="Arial" w:cs="Arial"/>
          <w:b/>
          <w:lang w:val="es-CO"/>
        </w:rPr>
        <w:t xml:space="preserve"> (</w:t>
      </w:r>
      <w:proofErr w:type="spellStart"/>
      <w:r w:rsidRPr="00FA1AA5">
        <w:rPr>
          <w:rFonts w:ascii="Arial" w:hAnsi="Arial" w:cs="Arial"/>
          <w:b/>
          <w:lang w:val="es-CO"/>
        </w:rPr>
        <w:t>juniper,huawei,cisco</w:t>
      </w:r>
      <w:proofErr w:type="spellEnd"/>
      <w:r w:rsidRPr="00FA1AA5">
        <w:rPr>
          <w:rFonts w:ascii="Arial" w:hAnsi="Arial" w:cs="Arial"/>
          <w:b/>
          <w:lang w:val="es-CO"/>
        </w:rPr>
        <w:t>)</w:t>
      </w:r>
      <w:r>
        <w:br/>
        <w:t>{telefonia_analoga_conectividad_terminal_router}</w:t>
      </w:r>
    </w:p>
    <w:p w:rsidR="00FA09CC" w:rsidRDefault="00FA09CC" w:rsidP="00D54BB0">
      <w:pPr>
        <w:tabs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br/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COPS_COV0178$ping 10.11.0.7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Sending 5, 100-bytes ICMP Echoes to </w:t>
      </w:r>
      <w:proofErr w:type="gram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10.11.0.7 ,</w:t>
      </w:r>
      <w:proofErr w:type="gram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timeout is 2 seconds...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time=5.2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time=4.6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time=4.8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time=4.9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time=4.7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Success rate is 100 </w:t>
      </w:r>
      <w:proofErr w:type="gram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percent(</w:t>
      </w:r>
      <w:proofErr w:type="gram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5/5),round-trip(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) min/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avg</w:t>
      </w:r>
      <w:proofErr w:type="spell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/max = 4.6/4.8/5.2</w:t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684CF0" w:rsidRPr="00FA1AA5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D54BB0" w:rsidRPr="00FA1AA5" w:rsidRDefault="005E04F1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Evidencia de c</w:t>
      </w:r>
      <w:r w:rsidR="005E38F5" w:rsidRPr="00FA1AA5">
        <w:rPr>
          <w:rFonts w:ascii="Arial" w:hAnsi="Arial" w:cs="Arial"/>
          <w:b/>
          <w:lang w:val="es-CO"/>
        </w:rPr>
        <w:t>onectividad entre equipo terminal de voz hacia plataforma de voz</w:t>
      </w:r>
      <w:r>
        <w:br/>
        <w:t>{telefonia_analoga_conectividad_plataforma_voz}</w:t>
      </w:r>
    </w:p>
    <w:p w:rsidR="00FA09CC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COPS_COV0178$ping 10.11.0.7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Sending 5, 100-bytes ICMP Echoes to </w:t>
      </w:r>
      <w:proofErr w:type="gram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10.11.0.7 ,</w:t>
      </w:r>
      <w:proofErr w:type="gram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 timeout is 2 seconds...</w:t>
      </w:r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time=5.2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time=4.6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time=4.8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time=4.9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108 bytes from 10.11.0.7: time=4.7 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</w:p>
    <w:p w:rsidR="00FA09CC" w:rsidRP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 xml:space="preserve">Success rate is 100 </w:t>
      </w:r>
      <w:proofErr w:type="gram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percent(</w:t>
      </w:r>
      <w:proofErr w:type="gram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5/5),round-trip(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ms</w:t>
      </w:r>
      <w:proofErr w:type="spell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) min/</w:t>
      </w:r>
      <w:proofErr w:type="spellStart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avg</w:t>
      </w:r>
      <w:proofErr w:type="spellEnd"/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/max = 4.6/4.8/5.2</w:t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Default="00FA09CC" w:rsidP="00FA09CC">
      <w:pPr>
        <w:tabs>
          <w:tab w:val="left" w:pos="1377"/>
        </w:tabs>
        <w:jc w:val="both"/>
        <w:rPr>
          <w:rFonts w:ascii="Arial" w:hAnsi="Arial" w:cs="Arial"/>
          <w:bCs/>
          <w:i/>
          <w:color w:val="A6A6A6" w:themeColor="background1" w:themeShade="A6"/>
          <w:lang w:val="en-US"/>
        </w:rPr>
      </w:pPr>
      <w:r w:rsidRPr="00FA09CC">
        <w:rPr>
          <w:rFonts w:ascii="Arial" w:hAnsi="Arial" w:cs="Arial"/>
          <w:bCs/>
          <w:i/>
          <w:color w:val="A6A6A6" w:themeColor="background1" w:themeShade="A6"/>
          <w:lang w:val="en-US"/>
        </w:rPr>
        <w:t>COPS_COV0178$</w:t>
      </w:r>
    </w:p>
    <w:p w:rsidR="00FA09CC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A09CC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684CF0" w:rsidRPr="00FA1AA5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Pr="00FA1AA5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Registro correcto hacia la plataforma de telefonía</w:t>
      </w:r>
      <w:r>
        <w:br/>
        <w:t>{telefonia_analoga_registro_plataforma}</w:t>
      </w:r>
    </w:p>
    <w:p w:rsidR="0052501C" w:rsidRDefault="0052501C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FA09CC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FA09CC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FA09CC" w:rsidRPr="00FA1AA5" w:rsidRDefault="00FA09CC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F85B5B">
        <w:rPr>
          <w:noProof/>
          <w:lang w:eastAsia="es-CO"/>
        </w:rPr>
        <w:drawing>
          <wp:inline distT="0" distB="0" distL="0" distR="0" wp14:anchorId="60EB10FE" wp14:editId="34F7C7E6">
            <wp:extent cx="5277587" cy="1895740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402" w:rsidRDefault="00731402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F24FDF" w:rsidRPr="00FA1AA5" w:rsidRDefault="00F24FDF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731402" w:rsidRPr="00FA1AA5" w:rsidRDefault="00731402" w:rsidP="005E38F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4648F4" w:rsidRPr="00FA1AA5" w:rsidRDefault="004648F4" w:rsidP="00684CF0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PRUEBAS DE CALIDAD DE VOZ</w:t>
      </w:r>
    </w:p>
    <w:p w:rsidR="004648F4" w:rsidRPr="00FA1AA5" w:rsidRDefault="004648F4" w:rsidP="004648F4">
      <w:pPr>
        <w:jc w:val="both"/>
        <w:rPr>
          <w:rFonts w:ascii="Arial" w:hAnsi="Arial" w:cs="Arial"/>
          <w:b/>
          <w:bCs/>
          <w:lang w:val="es-CO"/>
        </w:rPr>
      </w:pPr>
      <w:r w:rsidRPr="00FA1AA5">
        <w:rPr>
          <w:rFonts w:ascii="Arial" w:hAnsi="Arial" w:cs="Arial"/>
          <w:b/>
          <w:bCs/>
          <w:lang w:val="es-CO"/>
        </w:rPr>
        <w:t>INCLUIR PRUEBAS CON UN MINIMO DE TRES OPERADORES  (Claro y otros)</w:t>
      </w:r>
    </w:p>
    <w:p w:rsidR="004648F4" w:rsidRPr="00FA1AA5" w:rsidRDefault="004648F4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731402" w:rsidRPr="00FA1AA5" w:rsidRDefault="005E38F5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Establecimiento de llamadas</w:t>
      </w:r>
      <w:r w:rsidR="00731402" w:rsidRPr="00FA1AA5">
        <w:rPr>
          <w:rFonts w:ascii="Arial" w:hAnsi="Arial" w:cs="Arial"/>
          <w:b/>
          <w:lang w:val="es-CO"/>
        </w:rPr>
        <w:t xml:space="preserve"> [desde y  hacia la PSTN</w:t>
      </w:r>
      <w:r w:rsidR="00CE20F9" w:rsidRPr="00FA1AA5">
        <w:rPr>
          <w:rFonts w:ascii="Arial" w:hAnsi="Arial" w:cs="Arial"/>
          <w:b/>
          <w:lang w:val="es-CO"/>
        </w:rPr>
        <w:t xml:space="preserve"> </w:t>
      </w:r>
      <w:r w:rsidR="00CE20F9" w:rsidRPr="0073729A">
        <w:rPr>
          <w:rFonts w:ascii="Arial" w:hAnsi="Arial" w:cs="Arial"/>
          <w:b/>
          <w:lang w:val="es-CO"/>
        </w:rPr>
        <w:t>(</w:t>
      </w:r>
      <w:r w:rsidR="00F24FDF" w:rsidRPr="0073729A">
        <w:rPr>
          <w:rFonts w:ascii="Arial" w:hAnsi="Arial" w:cs="Arial"/>
          <w:b/>
          <w:lang w:val="es-CO"/>
        </w:rPr>
        <w:t xml:space="preserve">Para telefonía con CENTREX </w:t>
      </w:r>
      <w:r w:rsidR="00CE20F9" w:rsidRPr="0073729A">
        <w:rPr>
          <w:rFonts w:ascii="Arial" w:hAnsi="Arial" w:cs="Arial"/>
          <w:b/>
          <w:lang w:val="es-CO"/>
        </w:rPr>
        <w:t>anteponer el dígito 9 para marcación)</w:t>
      </w:r>
      <w:r w:rsidR="00731402" w:rsidRPr="0073729A">
        <w:rPr>
          <w:rFonts w:ascii="Arial" w:hAnsi="Arial" w:cs="Arial"/>
          <w:b/>
          <w:lang w:val="es-CO"/>
        </w:rPr>
        <w:t>]:</w:t>
      </w:r>
    </w:p>
    <w:p w:rsidR="00CE20F9" w:rsidRDefault="00CE20F9" w:rsidP="00CE20F9">
      <w:pPr>
        <w:ind w:left="426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FA09CC" w:rsidRDefault="00FA09CC" w:rsidP="00FA09CC"/>
    <w:p w:rsidR="00FA09CC" w:rsidRDefault="00FA09CC" w:rsidP="00FA09CC"/>
    <w:p w:rsidR="00FA09CC" w:rsidRDefault="00FA09CC" w:rsidP="00FA09CC">
      <w:r w:rsidRPr="00F85B5B">
        <w:rPr>
          <w:noProof/>
          <w:lang w:eastAsia="es-CO"/>
        </w:rPr>
        <w:drawing>
          <wp:inline distT="0" distB="0" distL="0" distR="0" wp14:anchorId="6E2BCE4A" wp14:editId="2195DD34">
            <wp:extent cx="5029902" cy="1724266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FA09CC"/>
    <w:p w:rsidR="00FA09CC" w:rsidRDefault="00FA09CC" w:rsidP="00FA09CC"/>
    <w:p w:rsidR="00FA09CC" w:rsidRDefault="00FA09CC" w:rsidP="00FA09CC">
      <w:r w:rsidRPr="00F85B5B">
        <w:rPr>
          <w:noProof/>
          <w:lang w:eastAsia="es-CO"/>
        </w:rPr>
        <w:lastRenderedPageBreak/>
        <w:drawing>
          <wp:inline distT="0" distB="0" distL="0" distR="0" wp14:anchorId="0D53D229" wp14:editId="63B22032">
            <wp:extent cx="5210902" cy="3734321"/>
            <wp:effectExtent l="0" t="0" r="889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9CC" w:rsidRDefault="00FA09CC" w:rsidP="00FA09CC"/>
    <w:p w:rsidR="00FA09CC" w:rsidRDefault="00FA09CC" w:rsidP="00FA09CC"/>
    <w:p w:rsidR="00FA09CC" w:rsidRDefault="00FA09CC" w:rsidP="00FA09CC"/>
    <w:p w:rsidR="00FA09CC" w:rsidRDefault="00FA09CC" w:rsidP="00FA09CC"/>
    <w:p w:rsidR="00FA09CC" w:rsidRDefault="00FA09CC" w:rsidP="00FA09CC"/>
    <w:p w:rsidR="00FA09CC" w:rsidRDefault="00FA09CC" w:rsidP="00FA09CC"/>
    <w:p w:rsidR="00FA09CC" w:rsidRDefault="00FA09CC" w:rsidP="00CE20F9">
      <w:pPr>
        <w:ind w:left="426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FA09CC" w:rsidRDefault="00FA09CC" w:rsidP="00CE20F9">
      <w:pPr>
        <w:ind w:left="426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FA09CC" w:rsidRDefault="00FA09CC" w:rsidP="00CE20F9">
      <w:pPr>
        <w:ind w:left="426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</w:p>
    <w:p w:rsidR="00FA09CC" w:rsidRPr="00FA1AA5" w:rsidRDefault="00FA09CC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</w:p>
    <w:p w:rsidR="00CE20F9" w:rsidRPr="00FA1AA5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FA1AA5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OPERADOR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MARCADO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CLARO</w:t>
            </w:r>
            <w:r>
              <w:br/>
              <w:t>{telefonia_analoga_pstn_1_operador}</w:t>
            </w:r>
          </w:p>
        </w:tc>
        <w:tc>
          <w:tcPr>
            <w:tcW w:w="1134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7500500</w:t>
            </w:r>
            <w:r>
              <w:br/>
              <w:t>{telefonia_analoga_pstn_1_numero_marcado}</w:t>
            </w:r>
          </w:p>
        </w:tc>
        <w:tc>
          <w:tcPr>
            <w:tcW w:w="1559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  <w:r>
              <w:br/>
              <w:t>{telefonia_analoga_pstn_1_llamada_entrante}</w:t>
            </w:r>
          </w:p>
        </w:tc>
        <w:tc>
          <w:tcPr>
            <w:tcW w:w="1560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  <w:r>
              <w:br/>
              <w:t>{telefonia_analoga_pstn_1_llamada_saliente}</w:t>
            </w:r>
          </w:p>
        </w:tc>
        <w:tc>
          <w:tcPr>
            <w:tcW w:w="708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  <w:r>
              <w:br/>
              <w:t>{telefonia_analoga_pstn_1_audio}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  <w:r>
              <w:br/>
              <w:t>{telefonia_analoga_pstn_1_retardo_eco}</w:t>
            </w:r>
          </w:p>
        </w:tc>
        <w:tc>
          <w:tcPr>
            <w:tcW w:w="709" w:type="dxa"/>
            <w:noWrap/>
            <w:vAlign w:val="center"/>
            <w:hideMark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  <w:r>
              <w:br/>
              <w:t>{telefonia_analoga_pstn_1_ruido}</w:t>
            </w:r>
          </w:p>
        </w:tc>
        <w:tc>
          <w:tcPr>
            <w:tcW w:w="992" w:type="dxa"/>
            <w:vAlign w:val="center"/>
          </w:tcPr>
          <w:p w:rsidR="00E87A85" w:rsidRPr="00F24FDF" w:rsidRDefault="00FA09CC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  <w:r>
              <w:br/>
              <w:t>{telefonia_analoga_pstn_1_dtmf}</w:t>
            </w:r>
          </w:p>
        </w:tc>
      </w:tr>
      <w:tr w:rsidR="00F24FDF" w:rsidRPr="00F24FDF" w:rsidTr="00F24F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{telefonia_analoga_pstn_2_operador}</w:t>
            </w:r>
          </w:p>
        </w:tc>
        <w:tc>
          <w:tcPr>
            <w:tcW w:w="1134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{telefonia_analoga_pstn_2_llamada_entrante}</w:t>
            </w:r>
          </w:p>
        </w:tc>
        <w:tc>
          <w:tcPr>
            <w:tcW w:w="1560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{telefonia_analoga_pstn_2_llamada_saliente}</w:t>
            </w:r>
          </w:p>
        </w:tc>
        <w:tc>
          <w:tcPr>
            <w:tcW w:w="708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{telefonia_analoga_pstn_2_audio}</w:t>
            </w:r>
          </w:p>
        </w:tc>
        <w:tc>
          <w:tcPr>
            <w:tcW w:w="851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{telefonia_analoga_pstn_2_ruido}</w:t>
            </w:r>
          </w:p>
        </w:tc>
        <w:tc>
          <w:tcPr>
            <w:tcW w:w="992" w:type="dxa"/>
            <w:vAlign w:val="center"/>
          </w:tcPr>
          <w:p w:rsidR="00E87A85" w:rsidRPr="00F24FDF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{telefonia_analoga_pstn_2_dtmf}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OTRO</w:t>
            </w:r>
            <w:r>
              <w:br/>
              <w:t>{telefonia_analoga_pstn_3_operador}</w:t>
            </w:r>
          </w:p>
        </w:tc>
        <w:tc>
          <w:tcPr>
            <w:tcW w:w="1134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{telefonia_analoga_pstn_3_numero_marcado}</w:t>
            </w:r>
          </w:p>
        </w:tc>
        <w:tc>
          <w:tcPr>
            <w:tcW w:w="1559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{telefonia_analoga_pstn_3_llamada_entrante}</w:t>
            </w:r>
          </w:p>
        </w:tc>
        <w:tc>
          <w:tcPr>
            <w:tcW w:w="1560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{telefonia_analoga_pstn_3_llamada_saliente}</w:t>
            </w:r>
          </w:p>
        </w:tc>
        <w:tc>
          <w:tcPr>
            <w:tcW w:w="708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{telefonia_analoga_pstn_3_audio}</w:t>
            </w:r>
          </w:p>
        </w:tc>
        <w:tc>
          <w:tcPr>
            <w:tcW w:w="851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{telefonia_analoga_pstn_3_retardo_eco}</w:t>
            </w:r>
          </w:p>
        </w:tc>
        <w:tc>
          <w:tcPr>
            <w:tcW w:w="709" w:type="dxa"/>
            <w:noWrap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{telefonia_analoga_pstn_3_ruido}</w:t>
            </w:r>
          </w:p>
        </w:tc>
        <w:tc>
          <w:tcPr>
            <w:tcW w:w="992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{telefonia_analoga_pstn_3_dtmf}</w:t>
            </w:r>
          </w:p>
        </w:tc>
      </w:tr>
    </w:tbl>
    <w:p w:rsidR="00731402" w:rsidRDefault="00731402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CE20F9" w:rsidRPr="00F24FDF" w:rsidRDefault="00F24FDF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73729A">
        <w:rPr>
          <w:rFonts w:ascii="Arial" w:hAnsi="Arial" w:cs="Arial"/>
          <w:b/>
          <w:lang w:val="es-CO"/>
        </w:rPr>
        <w:t>Para telefonía con CENTREX</w:t>
      </w:r>
      <w:r w:rsidRPr="00F24FDF">
        <w:rPr>
          <w:rFonts w:ascii="Arial" w:hAnsi="Arial" w:cs="Arial"/>
          <w:b/>
          <w:lang w:val="es-CO"/>
        </w:rPr>
        <w:t xml:space="preserve"> </w:t>
      </w:r>
      <w:r w:rsidR="00CE20F9" w:rsidRPr="00F24FDF">
        <w:rPr>
          <w:rFonts w:ascii="Arial" w:hAnsi="Arial" w:cs="Arial"/>
          <w:b/>
          <w:lang w:val="es-CO"/>
        </w:rPr>
        <w:t>Establecimiento de llamadas [conforme al plan de marcación (extensiones)]:</w:t>
      </w:r>
    </w:p>
    <w:p w:rsidR="003D2051" w:rsidRPr="00F24FDF" w:rsidRDefault="003D2051" w:rsidP="003D2051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Entrantes</w:t>
      </w:r>
    </w:p>
    <w:p w:rsidR="003D2051" w:rsidRPr="00F24FDF" w:rsidRDefault="003D2051" w:rsidP="003D2051">
      <w:pPr>
        <w:ind w:left="720"/>
        <w:jc w:val="both"/>
        <w:rPr>
          <w:rFonts w:ascii="Arial" w:hAnsi="Arial" w:cs="Arial"/>
          <w:b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/>
          <w:bCs/>
          <w:color w:val="A6A6A6" w:themeColor="background1" w:themeShade="A6"/>
          <w:lang w:val="es-CO"/>
        </w:rPr>
        <w:t>Llamadas Salientes</w:t>
      </w:r>
    </w:p>
    <w:p w:rsidR="00CE20F9" w:rsidRPr="00F24FDF" w:rsidRDefault="00CE20F9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CE20F9" w:rsidRPr="00F24FDF" w:rsidRDefault="00CE20F9" w:rsidP="00CE20F9">
      <w:pPr>
        <w:ind w:left="426"/>
        <w:jc w:val="both"/>
        <w:rPr>
          <w:rFonts w:ascii="Arial" w:hAnsi="Arial" w:cs="Arial"/>
          <w:b/>
          <w:bCs/>
          <w:lang w:val="es-CO"/>
        </w:rPr>
      </w:pPr>
      <w:r w:rsidRPr="00F24FDF">
        <w:rPr>
          <w:rFonts w:ascii="Arial" w:hAnsi="Arial" w:cs="Arial"/>
          <w:b/>
          <w:bCs/>
          <w:lang w:val="es-CO"/>
        </w:rPr>
        <w:t>Resultado</w:t>
      </w:r>
    </w:p>
    <w:tbl>
      <w:tblPr>
        <w:tblStyle w:val="Cuadrculamedia1"/>
        <w:tblW w:w="8670" w:type="dxa"/>
        <w:jc w:val="center"/>
        <w:tblLayout w:type="fixed"/>
        <w:tblLook w:val="04A0" w:firstRow="1" w:lastRow="0" w:firstColumn="1" w:lastColumn="0" w:noHBand="0" w:noVBand="1"/>
      </w:tblPr>
      <w:tblGrid>
        <w:gridCol w:w="1157"/>
        <w:gridCol w:w="1134"/>
        <w:gridCol w:w="1559"/>
        <w:gridCol w:w="1560"/>
        <w:gridCol w:w="708"/>
        <w:gridCol w:w="851"/>
        <w:gridCol w:w="709"/>
        <w:gridCol w:w="992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EXTENSIÓN</w:t>
            </w:r>
          </w:p>
        </w:tc>
        <w:tc>
          <w:tcPr>
            <w:tcW w:w="1134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ASOCIADO</w:t>
            </w:r>
          </w:p>
        </w:tc>
        <w:tc>
          <w:tcPr>
            <w:tcW w:w="1559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entrante</w:t>
            </w:r>
          </w:p>
        </w:tc>
        <w:tc>
          <w:tcPr>
            <w:tcW w:w="1560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Establecimiento llamada saliente</w:t>
            </w:r>
          </w:p>
        </w:tc>
        <w:tc>
          <w:tcPr>
            <w:tcW w:w="708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Audio</w:t>
            </w:r>
          </w:p>
        </w:tc>
        <w:tc>
          <w:tcPr>
            <w:tcW w:w="851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Retardo / ECO</w:t>
            </w:r>
          </w:p>
        </w:tc>
        <w:tc>
          <w:tcPr>
            <w:tcW w:w="709" w:type="dxa"/>
            <w:shd w:val="clear" w:color="auto" w:fill="C00000"/>
            <w:noWrap/>
            <w:vAlign w:val="center"/>
            <w:hideMark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Ruido</w:t>
            </w:r>
          </w:p>
        </w:tc>
        <w:tc>
          <w:tcPr>
            <w:tcW w:w="992" w:type="dxa"/>
            <w:shd w:val="clear" w:color="auto" w:fill="C00000"/>
            <w:vAlign w:val="center"/>
          </w:tcPr>
          <w:p w:rsidR="00CE20F9" w:rsidRPr="00F24FDF" w:rsidRDefault="00CE20F9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Reconoce Tonos DTMF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  <w:hideMark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Ext1</w:t>
            </w:r>
            <w:r>
              <w:br/>
              <w:t>{telefonia_analoga_extensiones_1_extension}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{telefonia_analoga_extensiones_1_numero_asociado}</w:t>
            </w:r>
          </w:p>
        </w:tc>
        <w:tc>
          <w:tcPr>
            <w:tcW w:w="1559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{telefonia_analoga_extensiones_1_llamada_entrante}</w:t>
            </w:r>
          </w:p>
        </w:tc>
        <w:tc>
          <w:tcPr>
            <w:tcW w:w="1560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{telefonia_analoga_extensiones_1_llamada_saliente}</w:t>
            </w:r>
          </w:p>
        </w:tc>
        <w:tc>
          <w:tcPr>
            <w:tcW w:w="708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{telefonia_analoga_extensiones_1_audio}</w:t>
            </w:r>
          </w:p>
        </w:tc>
        <w:tc>
          <w:tcPr>
            <w:tcW w:w="851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{telefonia_analoga_extensiones_1_retardo_eco}</w:t>
            </w:r>
          </w:p>
        </w:tc>
        <w:tc>
          <w:tcPr>
            <w:tcW w:w="709" w:type="dxa"/>
            <w:noWrap/>
            <w:vAlign w:val="center"/>
            <w:hideMark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{telefonia_analoga_extensiones_1_dtmf}</w:t>
            </w:r>
          </w:p>
        </w:tc>
      </w:tr>
      <w:tr w:rsidR="00F24FDF" w:rsidRPr="00F24FDF" w:rsidTr="00F24F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Ext2</w:t>
            </w:r>
            <w:r>
              <w:br/>
              <w:t>{telefonia_analoga_extensiones_2_extension}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{telefonia_analoga_extensiones_2_numero_asociado}</w:t>
            </w:r>
          </w:p>
        </w:tc>
        <w:tc>
          <w:tcPr>
            <w:tcW w:w="1559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{telefonia_analoga_extensiones_2_llamada_entrante}</w:t>
            </w:r>
          </w:p>
        </w:tc>
        <w:tc>
          <w:tcPr>
            <w:tcW w:w="1560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{telefonia_analoga_extensiones_2_llamada_saliente}</w:t>
            </w:r>
          </w:p>
        </w:tc>
        <w:tc>
          <w:tcPr>
            <w:tcW w:w="708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{telefonia_analoga_extensiones_2_audio}</w:t>
            </w:r>
          </w:p>
        </w:tc>
        <w:tc>
          <w:tcPr>
            <w:tcW w:w="851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{telefonia_analoga_extensiones_2_retardo_eco}</w:t>
            </w:r>
          </w:p>
        </w:tc>
        <w:tc>
          <w:tcPr>
            <w:tcW w:w="709" w:type="dxa"/>
            <w:noWrap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{telefonia_analoga_extensiones_2_dtmf}</w:t>
            </w:r>
          </w:p>
        </w:tc>
      </w:tr>
      <w:tr w:rsidR="00F24FDF" w:rsidRPr="00F24FDF" w:rsidTr="00F24F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57" w:type="dxa"/>
            <w:noWrap/>
            <w:vAlign w:val="center"/>
          </w:tcPr>
          <w:p w:rsidR="00CE20F9" w:rsidRPr="00F24FDF" w:rsidRDefault="00CE20F9" w:rsidP="00E84034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Ext3</w:t>
            </w:r>
            <w:r>
              <w:br/>
              <w:t>{telefonia_analoga_extensiones_3_extension}</w:t>
            </w:r>
          </w:p>
        </w:tc>
        <w:tc>
          <w:tcPr>
            <w:tcW w:w="1134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{telefonia_analoga_extensiones_3_numero_asociado}</w:t>
            </w:r>
          </w:p>
        </w:tc>
        <w:tc>
          <w:tcPr>
            <w:tcW w:w="1559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{telefonia_analoga_extensiones_3_llamada_entrante}</w:t>
            </w:r>
          </w:p>
        </w:tc>
        <w:tc>
          <w:tcPr>
            <w:tcW w:w="1560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{telefonia_analoga_extensiones_3_llamada_saliente}</w:t>
            </w:r>
          </w:p>
        </w:tc>
        <w:tc>
          <w:tcPr>
            <w:tcW w:w="708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{telefonia_analoga_extensiones_3_audio}</w:t>
            </w:r>
          </w:p>
        </w:tc>
        <w:tc>
          <w:tcPr>
            <w:tcW w:w="851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{telefonia_analoga_extensiones_3_retardo_eco}</w:t>
            </w:r>
          </w:p>
        </w:tc>
        <w:tc>
          <w:tcPr>
            <w:tcW w:w="709" w:type="dxa"/>
            <w:noWrap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{telefonia_analoga_extensiones_3_ruido}</w:t>
            </w:r>
          </w:p>
        </w:tc>
        <w:tc>
          <w:tcPr>
            <w:tcW w:w="992" w:type="dxa"/>
            <w:vAlign w:val="center"/>
          </w:tcPr>
          <w:p w:rsidR="00CE20F9" w:rsidRPr="00F24FDF" w:rsidRDefault="00CE20F9" w:rsidP="00E840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{telefonia_analoga_extensiones_3_dtmf}</w:t>
            </w:r>
          </w:p>
        </w:tc>
      </w:tr>
    </w:tbl>
    <w:p w:rsidR="00CE20F9" w:rsidRDefault="00CE20F9" w:rsidP="005E38F5">
      <w:pPr>
        <w:jc w:val="both"/>
        <w:rPr>
          <w:rFonts w:asciiTheme="minorHAnsi" w:hAnsiTheme="minorHAnsi" w:cstheme="minorHAnsi"/>
          <w:bCs/>
          <w:color w:val="A6A6A6" w:themeColor="background1" w:themeShade="A6"/>
          <w:sz w:val="22"/>
          <w:szCs w:val="22"/>
          <w:lang w:val="es-CO"/>
        </w:rPr>
      </w:pPr>
    </w:p>
    <w:p w:rsidR="00E87A85" w:rsidRPr="00F24FDF" w:rsidRDefault="00E87A85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Pruebas servicios suplementarios</w:t>
      </w:r>
      <w:r>
        <w:br/>
        <w:t>{telefonia_analoga_servicios_suplementarios}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 xml:space="preserve">(Incluir </w:t>
      </w:r>
      <w:proofErr w:type="spellStart"/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>check</w:t>
      </w:r>
      <w:proofErr w:type="spellEnd"/>
      <w:r w:rsidRPr="00F24FDF">
        <w:rPr>
          <w:rFonts w:ascii="Arial" w:hAnsi="Arial" w:cs="Arial"/>
          <w:bCs/>
          <w:color w:val="A6A6A6" w:themeColor="background1" w:themeShade="A6"/>
          <w:lang w:val="es-CO"/>
        </w:rPr>
        <w:t xml:space="preserve"> box para seleccionar los servicios suplementarios  habilitados)</w:t>
      </w: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E87A85" w:rsidRPr="00F24FDF" w:rsidRDefault="00E87A8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4648F4" w:rsidRPr="00F24FDF" w:rsidRDefault="005E38F5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Pruebas </w:t>
      </w:r>
      <w:r w:rsidR="00E87A85" w:rsidRPr="00F24FDF">
        <w:rPr>
          <w:rFonts w:ascii="Arial" w:hAnsi="Arial" w:cs="Arial"/>
          <w:b/>
          <w:lang w:val="es-CO"/>
        </w:rPr>
        <w:t>de Fax</w:t>
      </w:r>
    </w:p>
    <w:tbl>
      <w:tblPr>
        <w:tblStyle w:val="Cuadrculamedia1"/>
        <w:tblW w:w="6283" w:type="dxa"/>
        <w:jc w:val="center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418"/>
        <w:gridCol w:w="2456"/>
      </w:tblGrid>
      <w:tr w:rsidR="00F24FDF" w:rsidRPr="00F24FDF" w:rsidTr="00F24F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NUMERO DESTINO</w:t>
            </w:r>
          </w:p>
        </w:tc>
        <w:tc>
          <w:tcPr>
            <w:tcW w:w="1417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recibió el Fax de prueba</w:t>
            </w:r>
          </w:p>
        </w:tc>
        <w:tc>
          <w:tcPr>
            <w:tcW w:w="1418" w:type="dxa"/>
            <w:shd w:val="clear" w:color="auto" w:fill="C00000"/>
            <w:noWrap/>
            <w:vAlign w:val="center"/>
            <w:hideMark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Se entregó el Fax de Prueba</w:t>
            </w:r>
          </w:p>
        </w:tc>
        <w:tc>
          <w:tcPr>
            <w:tcW w:w="2456" w:type="dxa"/>
            <w:shd w:val="clear" w:color="auto" w:fill="C00000"/>
            <w:vAlign w:val="center"/>
          </w:tcPr>
          <w:p w:rsidR="00E87A85" w:rsidRPr="00F24FDF" w:rsidRDefault="00E87A85" w:rsidP="00F24F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FFFFFF" w:themeColor="background1"/>
                <w:sz w:val="16"/>
                <w:szCs w:val="16"/>
              </w:rPr>
              <w:t>Observaciones</w:t>
            </w:r>
          </w:p>
        </w:tc>
      </w:tr>
      <w:tr w:rsidR="00E87A85" w:rsidRPr="00F24FDF" w:rsidTr="00240E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  <w:hideMark/>
          </w:tcPr>
          <w:p w:rsidR="00E87A85" w:rsidRPr="00F24FDF" w:rsidRDefault="00E87A85" w:rsidP="00240ED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7480000</w:t>
            </w:r>
            <w:r>
              <w:br/>
              <w:t>{telefonia_analoga_fax_1_numero_destino}</w:t>
            </w:r>
          </w:p>
        </w:tc>
        <w:tc>
          <w:tcPr>
            <w:tcW w:w="1417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{telefonia_analoga_fax_1_fax_recibido}</w:t>
            </w:r>
          </w:p>
        </w:tc>
        <w:tc>
          <w:tcPr>
            <w:tcW w:w="1418" w:type="dxa"/>
            <w:noWrap/>
            <w:vAlign w:val="center"/>
            <w:hideMark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24FDF">
              <w:rPr>
                <w:rFonts w:ascii="Arial" w:hAnsi="Arial" w:cs="Arial"/>
                <w:color w:val="000000"/>
                <w:sz w:val="16"/>
                <w:szCs w:val="16"/>
              </w:rPr>
              <w:t>SI/NO</w:t>
            </w:r>
            <w:r>
              <w:br/>
              <w:t>{telefonia_analoga_fax_1_fax_entregado}</w:t>
            </w:r>
          </w:p>
        </w:tc>
        <w:tc>
          <w:tcPr>
            <w:tcW w:w="2456" w:type="dxa"/>
            <w:vAlign w:val="center"/>
          </w:tcPr>
          <w:p w:rsidR="00E87A85" w:rsidRPr="00F24FDF" w:rsidRDefault="00E87A85" w:rsidP="00240E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t>{telefonia_analoga_fax_1_observaciones}</w:t>
            </w:r>
          </w:p>
        </w:tc>
      </w:tr>
      <w:tr w:rsidR="00E87A85" w:rsidRPr="0013297C" w:rsidTr="00240ED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  <w:noWrap/>
            <w:vAlign w:val="center"/>
          </w:tcPr>
          <w:p w:rsidR="00E87A85" w:rsidRPr="0013297C" w:rsidRDefault="00E87A85" w:rsidP="00240ED5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t>{telefonia_analoga_fax_2_numero_destino}</w:t>
            </w:r>
          </w:p>
        </w:tc>
        <w:tc>
          <w:tcPr>
            <w:tcW w:w="1417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t>{telefonia_analoga_fax_2_fax_recibido}</w:t>
            </w:r>
          </w:p>
        </w:tc>
        <w:tc>
          <w:tcPr>
            <w:tcW w:w="1418" w:type="dxa"/>
            <w:noWrap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t>{telefonia_analoga_fax_2_fax_entregado}</w:t>
            </w:r>
          </w:p>
        </w:tc>
        <w:tc>
          <w:tcPr>
            <w:tcW w:w="2456" w:type="dxa"/>
            <w:vAlign w:val="center"/>
          </w:tcPr>
          <w:p w:rsidR="00E87A85" w:rsidRPr="0013297C" w:rsidRDefault="00E87A85" w:rsidP="00240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000000"/>
                <w:sz w:val="16"/>
                <w:szCs w:val="16"/>
              </w:rPr>
            </w:pPr>
            <w:r>
              <w:t>{telefonia_analoga_fax_2_observaciones}</w:t>
            </w:r>
          </w:p>
        </w:tc>
      </w:tr>
    </w:tbl>
    <w:p w:rsidR="00CE20F9" w:rsidRDefault="00CE20F9" w:rsidP="00E87A85">
      <w:pPr>
        <w:spacing w:after="240"/>
        <w:rPr>
          <w:rFonts w:asciiTheme="minorHAnsi" w:hAnsiTheme="minorHAnsi" w:cstheme="minorHAnsi"/>
          <w:b/>
          <w:sz w:val="24"/>
          <w:szCs w:val="24"/>
          <w:lang w:val="es-CO"/>
        </w:rPr>
      </w:pPr>
    </w:p>
    <w:p w:rsidR="00CE20F9" w:rsidRDefault="00CE20F9">
      <w:pPr>
        <w:rPr>
          <w:rFonts w:asciiTheme="minorHAnsi" w:hAnsiTheme="minorHAnsi" w:cstheme="minorHAnsi"/>
          <w:b/>
          <w:sz w:val="24"/>
          <w:szCs w:val="24"/>
          <w:lang w:val="es-CO"/>
        </w:rPr>
      </w:pPr>
      <w:r>
        <w:rPr>
          <w:rFonts w:asciiTheme="minorHAnsi" w:hAnsiTheme="minorHAnsi" w:cstheme="minorHAnsi"/>
          <w:b/>
          <w:sz w:val="24"/>
          <w:szCs w:val="24"/>
          <w:lang w:val="es-CO"/>
        </w:rPr>
        <w:br w:type="page"/>
      </w:r>
    </w:p>
    <w:p w:rsidR="00684CF0" w:rsidRPr="00F24FDF" w:rsidRDefault="00684CF0" w:rsidP="00CE20F9">
      <w:pPr>
        <w:pStyle w:val="Prrafodelista"/>
        <w:numPr>
          <w:ilvl w:val="0"/>
          <w:numId w:val="4"/>
        </w:numPr>
        <w:spacing w:after="240"/>
        <w:ind w:left="357" w:hanging="357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CONEXIONES Y ENTREGA</w:t>
      </w:r>
    </w:p>
    <w:p w:rsidR="00AD4411" w:rsidRPr="00F24FDF" w:rsidRDefault="00AD4411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Los equipos del cliente quedan conectados a los equipos de </w:t>
      </w:r>
      <w:r w:rsidR="003F0CDD">
        <w:rPr>
          <w:rFonts w:ascii="Arial" w:hAnsi="Arial" w:cs="Arial"/>
          <w:b/>
          <w:lang w:val="es-CO"/>
        </w:rPr>
        <w:t>Claro</w:t>
      </w:r>
      <w:r w:rsidRPr="00F24FDF">
        <w:rPr>
          <w:rFonts w:ascii="Arial" w:hAnsi="Arial" w:cs="Arial"/>
          <w:b/>
          <w:lang w:val="es-CO"/>
        </w:rPr>
        <w:t xml:space="preserve"> 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t>{cliente_conectado_claro_x_si}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t>{cliente_conectado_claro_x_no}</w:t>
            </w:r>
          </w:p>
        </w:tc>
      </w:tr>
    </w:tbl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Default="00CE20F9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684CF0" w:rsidRPr="00F24FDF" w:rsidRDefault="00684CF0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se encuentran disponibles y configurados adecuadamente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t>{equipos_cliente_disponibles_x_si}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>
              <w:t>{equipos_cliente_disponibles_x_no}</w:t>
            </w:r>
          </w:p>
        </w:tc>
      </w:tr>
    </w:tbl>
    <w:p w:rsidR="00684CF0" w:rsidRDefault="00684CF0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Pr="00A057CD" w:rsidRDefault="00CE20F9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D4411" w:rsidRPr="00F24FDF" w:rsidRDefault="00AD4411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Observaciones</w:t>
      </w:r>
    </w:p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240ED5" w:rsidRDefault="00240ED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24FDF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lastRenderedPageBreak/>
        <w:t>FOTO ACTA DE ENTREGA DE SERVICIO</w:t>
      </w:r>
      <w:r>
        <w:tab/>
        <w:t>{foto_acta_entrega}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Default="00CE7207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FA09CC" w:rsidP="008F1515">
      <w:pPr>
        <w:jc w:val="center"/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</w:pPr>
    </w:p>
    <w:p w:rsidR="00FA09CC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Cs/>
          <w:i/>
          <w:iCs/>
          <w:noProof/>
          <w:color w:val="333399"/>
          <w:sz w:val="22"/>
          <w:szCs w:val="22"/>
          <w:lang w:val="es-CO" w:eastAsia="es-CO"/>
        </w:rPr>
        <w:drawing>
          <wp:inline distT="0" distB="0" distL="0" distR="0">
            <wp:extent cx="5610225" cy="6610350"/>
            <wp:effectExtent l="0" t="0" r="9525" b="0"/>
            <wp:docPr id="15" name="Imagen 15" descr="C:\Users\ZTE\Downloads\WhatsApp Image 2023-01-27 at 9.17.4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ZTE\Downloads\WhatsApp Image 2023-01-27 at 9.17.43 PM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661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E1D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</w:p>
    <w:p w:rsidR="00387E1D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</w:p>
    <w:p w:rsidR="00387E1D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Cs/>
          <w:i/>
          <w:iCs/>
          <w:noProof/>
          <w:color w:val="333399"/>
          <w:sz w:val="22"/>
          <w:szCs w:val="22"/>
          <w:lang w:val="es-CO" w:eastAsia="es-CO"/>
        </w:rPr>
        <w:drawing>
          <wp:inline distT="0" distB="0" distL="0" distR="0">
            <wp:extent cx="5610225" cy="7200900"/>
            <wp:effectExtent l="0" t="0" r="9525" b="0"/>
            <wp:docPr id="16" name="Imagen 16" descr="C:\Users\ZTE\Downloads\WhatsApp Image 2023-01-27 at 9.18.1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ZTE\Downloads\WhatsApp Image 2023-01-27 at 9.18.17 P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720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E1D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</w:p>
    <w:p w:rsidR="00387E1D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</w:p>
    <w:p w:rsidR="00387E1D" w:rsidRPr="008F1515" w:rsidRDefault="00387E1D" w:rsidP="008F1515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>
        <w:rPr>
          <w:rFonts w:asciiTheme="minorHAnsi" w:hAnsiTheme="minorHAnsi" w:cstheme="minorHAnsi"/>
          <w:bCs/>
          <w:i/>
          <w:iCs/>
          <w:noProof/>
          <w:color w:val="333399"/>
          <w:sz w:val="22"/>
          <w:szCs w:val="22"/>
          <w:lang w:val="es-CO" w:eastAsia="es-CO"/>
        </w:rPr>
        <w:drawing>
          <wp:inline distT="0" distB="0" distL="0" distR="0">
            <wp:extent cx="5610225" cy="7239000"/>
            <wp:effectExtent l="0" t="0" r="9525" b="0"/>
            <wp:docPr id="17" name="Imagen 17" descr="C:\Users\ZTE\Downloads\WhatsApp Image 2023-01-27 at 9.18.5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ZTE\Downloads\WhatsApp Image 2023-01-27 at 9.18.52 PM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87E1D" w:rsidRPr="008F1515" w:rsidSect="0013297C">
      <w:headerReference w:type="default" r:id="rId28"/>
      <w:footerReference w:type="even" r:id="rId29"/>
      <w:footerReference w:type="default" r:id="rId30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17B1D" w:rsidRDefault="00117B1D">
      <w:r>
        <w:separator/>
      </w:r>
    </w:p>
  </w:endnote>
  <w:endnote w:type="continuationSeparator" w:id="0">
    <w:p w:rsidR="00117B1D" w:rsidRDefault="00117B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17B1D" w:rsidRDefault="00117B1D">
      <w:r>
        <w:separator/>
      </w:r>
    </w:p>
  </w:footnote>
  <w:footnote w:type="continuationSeparator" w:id="0">
    <w:p w:rsidR="00117B1D" w:rsidRDefault="00117B1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FA1AA5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>ACTA QA TELEFONIA ANALOGA BÁSICA</w:t>
          </w:r>
          <w:r>
            <w:rPr>
              <w:rFonts w:ascii="Arial" w:hAnsi="Arial" w:cs="Arial"/>
              <w:b/>
              <w:lang w:val="es-MX"/>
            </w:rPr>
            <w:t xml:space="preserve">, BÁSICA </w:t>
          </w:r>
          <w:r w:rsidRPr="00FA1AA5">
            <w:rPr>
              <w:rFonts w:ascii="Arial" w:hAnsi="Arial" w:cs="Arial"/>
              <w:b/>
              <w:lang w:val="es-MX"/>
            </w:rPr>
            <w:t>PRIVADA</w:t>
          </w:r>
          <w:r>
            <w:rPr>
              <w:rFonts w:ascii="Arial" w:hAnsi="Arial" w:cs="Arial"/>
              <w:b/>
              <w:lang w:val="es-MX"/>
            </w:rPr>
            <w:t>, BÁSICA CON CENTREX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736359549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Pertenece al procedimiento:</w:t>
          </w:r>
          <w:r w:rsidRPr="003F0CDD">
            <w:rPr>
              <w:rFonts w:ascii="Arial" w:hAnsi="Arial" w:cs="Arial"/>
              <w:lang w:val="es-MX"/>
            </w:rPr>
            <w:t xml:space="preserve"> </w:t>
          </w:r>
          <w:r w:rsidR="003F0CDD" w:rsidRPr="003F0CDD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CC1D16" w:rsidP="00CC1D16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FF5953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2B6CF3">
            <w:rPr>
              <w:rFonts w:ascii="Arial" w:hAnsi="Arial" w:cs="Arial"/>
              <w:lang w:val="es-MX"/>
            </w:rPr>
            <w:t>-20</w:t>
          </w:r>
          <w:r w:rsidR="003F0CDD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387E1D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17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387E1D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18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3F0CDD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3F0CDD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3F0CDD">
            <w:rPr>
              <w:rFonts w:ascii="Arial" w:hAnsi="Arial" w:cs="Arial"/>
              <w:b/>
            </w:rPr>
            <w:t>36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F56"/>
    <w:rsid w:val="00015D08"/>
    <w:rsid w:val="000534A6"/>
    <w:rsid w:val="0005654D"/>
    <w:rsid w:val="000F0EA0"/>
    <w:rsid w:val="000F5174"/>
    <w:rsid w:val="000F778C"/>
    <w:rsid w:val="00117B1D"/>
    <w:rsid w:val="00122409"/>
    <w:rsid w:val="0013297C"/>
    <w:rsid w:val="001766CD"/>
    <w:rsid w:val="001C23A5"/>
    <w:rsid w:val="001C5BB6"/>
    <w:rsid w:val="001E0446"/>
    <w:rsid w:val="00220AF5"/>
    <w:rsid w:val="002225AA"/>
    <w:rsid w:val="00240ED5"/>
    <w:rsid w:val="00246CA0"/>
    <w:rsid w:val="00256E63"/>
    <w:rsid w:val="002953BD"/>
    <w:rsid w:val="002B6CF3"/>
    <w:rsid w:val="002F3F5E"/>
    <w:rsid w:val="00317E06"/>
    <w:rsid w:val="00325546"/>
    <w:rsid w:val="00325B50"/>
    <w:rsid w:val="00325B83"/>
    <w:rsid w:val="003547CF"/>
    <w:rsid w:val="0035780A"/>
    <w:rsid w:val="00360F12"/>
    <w:rsid w:val="00387E1D"/>
    <w:rsid w:val="003910BE"/>
    <w:rsid w:val="003A6826"/>
    <w:rsid w:val="003D2051"/>
    <w:rsid w:val="003D32FD"/>
    <w:rsid w:val="003D366B"/>
    <w:rsid w:val="003F0CDD"/>
    <w:rsid w:val="00401252"/>
    <w:rsid w:val="004337E7"/>
    <w:rsid w:val="00442B70"/>
    <w:rsid w:val="00454B97"/>
    <w:rsid w:val="00455D59"/>
    <w:rsid w:val="004648F4"/>
    <w:rsid w:val="004A72CC"/>
    <w:rsid w:val="004D25EE"/>
    <w:rsid w:val="004F389F"/>
    <w:rsid w:val="004F71D5"/>
    <w:rsid w:val="0052501C"/>
    <w:rsid w:val="005635FF"/>
    <w:rsid w:val="005877BE"/>
    <w:rsid w:val="005B2D06"/>
    <w:rsid w:val="005B36AD"/>
    <w:rsid w:val="005E04F1"/>
    <w:rsid w:val="005E2188"/>
    <w:rsid w:val="005E38F5"/>
    <w:rsid w:val="00605220"/>
    <w:rsid w:val="00625751"/>
    <w:rsid w:val="006278FE"/>
    <w:rsid w:val="006539B3"/>
    <w:rsid w:val="00656C07"/>
    <w:rsid w:val="0066214C"/>
    <w:rsid w:val="0067526F"/>
    <w:rsid w:val="00684CF0"/>
    <w:rsid w:val="006A7479"/>
    <w:rsid w:val="006E4EAA"/>
    <w:rsid w:val="00731402"/>
    <w:rsid w:val="0073729A"/>
    <w:rsid w:val="007727F7"/>
    <w:rsid w:val="00776B26"/>
    <w:rsid w:val="00781B35"/>
    <w:rsid w:val="00792DDE"/>
    <w:rsid w:val="00797BC8"/>
    <w:rsid w:val="007B1D75"/>
    <w:rsid w:val="007D53DD"/>
    <w:rsid w:val="00804C6B"/>
    <w:rsid w:val="00805464"/>
    <w:rsid w:val="0080755E"/>
    <w:rsid w:val="0083158C"/>
    <w:rsid w:val="00854312"/>
    <w:rsid w:val="008C0FBF"/>
    <w:rsid w:val="008F1515"/>
    <w:rsid w:val="008F338A"/>
    <w:rsid w:val="008F7F2F"/>
    <w:rsid w:val="00900FE8"/>
    <w:rsid w:val="00921F9A"/>
    <w:rsid w:val="009671CF"/>
    <w:rsid w:val="00967355"/>
    <w:rsid w:val="00967471"/>
    <w:rsid w:val="00980660"/>
    <w:rsid w:val="009A0A33"/>
    <w:rsid w:val="009D47AF"/>
    <w:rsid w:val="00A057CD"/>
    <w:rsid w:val="00A06B5F"/>
    <w:rsid w:val="00A168A2"/>
    <w:rsid w:val="00A570DE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F7973"/>
    <w:rsid w:val="00B12271"/>
    <w:rsid w:val="00B254E0"/>
    <w:rsid w:val="00B86D51"/>
    <w:rsid w:val="00BC45C0"/>
    <w:rsid w:val="00BE4671"/>
    <w:rsid w:val="00C01596"/>
    <w:rsid w:val="00C12893"/>
    <w:rsid w:val="00C30612"/>
    <w:rsid w:val="00C56A4E"/>
    <w:rsid w:val="00C70E06"/>
    <w:rsid w:val="00C816E6"/>
    <w:rsid w:val="00C86E3B"/>
    <w:rsid w:val="00CA56C0"/>
    <w:rsid w:val="00CA6BC8"/>
    <w:rsid w:val="00CC1D16"/>
    <w:rsid w:val="00CE20F9"/>
    <w:rsid w:val="00CE7207"/>
    <w:rsid w:val="00CF269E"/>
    <w:rsid w:val="00D54BB0"/>
    <w:rsid w:val="00D5502D"/>
    <w:rsid w:val="00DB0E15"/>
    <w:rsid w:val="00DB461B"/>
    <w:rsid w:val="00E11A6D"/>
    <w:rsid w:val="00E259E3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24FDF"/>
    <w:rsid w:val="00F541DB"/>
    <w:rsid w:val="00FA09CC"/>
    <w:rsid w:val="00FA11DA"/>
    <w:rsid w:val="00FA1AA5"/>
    <w:rsid w:val="00FF0F00"/>
    <w:rsid w:val="00FF59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CBF32A37-C195-4D15-A6C4-E4548A50F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4CF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image" Target="media/image16.jpe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1.vsd"/><Relationship Id="rId1" Type="http://schemas.openxmlformats.org/officeDocument/2006/relationships/image" Target="media/image18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https://claromovilco.sharepoint.com/sites/PortalProcesos/Documentos/_layouts/15/wrkstat.aspx?List=33795d45-1599-4071-abb7-4a9cd4486da8&amp;WorkflowInstanceName=eb2bdfff-0b48-47b6-b464-b7eafcc58d07</Url>
      <Description>Stage 1</Description>
    </actualizarUrlDocumento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6E10741-FD15-4400-95FD-8FA506E8E274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C6801CBA-5108-408C-8B4E-F657331EEE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E7A7DC-32F5-47C2-B016-2DE9C822AFAC}">
  <ds:schemaRefs>
    <ds:schemaRef ds:uri="microsoft.office.server.policy.changes"/>
  </ds:schemaRefs>
</ds:datastoreItem>
</file>

<file path=customXml/itemProps4.xml><?xml version="1.0" encoding="utf-8"?>
<ds:datastoreItem xmlns:ds="http://schemas.openxmlformats.org/officeDocument/2006/customXml" ds:itemID="{EE19AB96-2036-4BF1-8954-67075E617A0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51</TotalTime>
  <Pages>18</Pages>
  <Words>588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Telefonía Análoga Básica</vt:lpstr>
    </vt:vector>
  </TitlesOfParts>
  <Company>TVCABLE S.A</Company>
  <LinksUpToDate>false</LinksUpToDate>
  <CharactersWithSpaces>3817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Telefonía Análoga Básica</dc:title>
  <dc:creator>luz.vega.f</dc:creator>
  <cp:lastModifiedBy>ZTE</cp:lastModifiedBy>
  <cp:revision>4</cp:revision>
  <cp:lastPrinted>2008-02-06T21:08:00Z</cp:lastPrinted>
  <dcterms:created xsi:type="dcterms:W3CDTF">2020-06-23T23:36:00Z</dcterms:created>
  <dcterms:modified xsi:type="dcterms:W3CDTF">2023-01-28T02:19:00Z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