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org.obeonetwork.m2doc.generator.M2DocEvaluator.caseLink(M2DocEvaluator.java:1250)
	at org.obeonetwork.m2doc.generator.M2DocEvaluator.caseLink(M2DocEvaluator.java:1)
	at org.obeonetwork.m2doc.template.util.TemplateSwitch.doSwitch(TemplateSwitch.java:264)
	at org.eclipse.emf.ecore.util.Switch.doSwitch(Switch.java:53)
	at org.eclipse.emf.ecore.util.Switch.doSwitch(Switch.java:69)
	at org.obeonetwork.m2doc.generator.M2DocEvaluator.doSwitch(M2DocEvaluator.java:836)
	at org.obeonetwork.m2doc.generator.M2DocEvaluator.caseBlock(M2DocEvaluator.java:1034)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org.obeonetwork.m2doc.generator.M2DocEvaluator.doSwitch(M2DocEvaluator.java:836)
	at org.obeonetwork.m2doc.generator.M2DocEvaluator.caseTemplate(M2DocEvaluator.java:297)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org.obeonetwork.m2doc.generator.M2DocEvaluator.doSwitch(M2DocEvaluator.java:836)
	at org.obeonetwork.m2doc.generator.M2DocEvaluator.caseDocumentTemplate(M2DocEvaluator.java:259)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org.obeonetwork.m2doc.generator.M2DocEvaluator.doSwitch(M2DocEvaluator.java:836)
	at org.obeonetwork.m2doc.generator.M2DocEvaluator.generate(M2DocEvaluator.java:252)
	at org.obeonetwork.m2doc.util.M2DocUtils.generate(M2DocUtils.java:691)
	at org.obeonetwork.m2doc.tests.AbstractTemplatesTestSuite.prepareoutputAndGenerate(AbstractTemplatesTestSuite.java:396)
	at org.obeonetwork.m2doc.tests.AbstractTemplatesTestSuite.generation(AbstractTemplatesTestSuite.java:318)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org.eclipse.jdt.internal.junit.runner.RemoteTestRunner.runTests(RemoteTestRunner.java:459)
	at org.eclipse.jdt.internal.junit.runner.RemoteTestRunner.runTests(RemoteTestRunner.java:675)
	at org.eclipse.jdt.internal.junit.runner.RemoteTestRunner.run(RemoteTestRunner.java:382)
	at org.eclipse.jdt.internal.junit.runner.RemoteTestRunner.main(RemoteTestRunner.java:192)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99787025907571322697999322134188637631"/>
      <w:r w:rsidRPr="00434B0C">
        <w:rPr>
          <w:lang w:val="en-US"/>
        </w:rPr>
        <w:t>bookmarked content</w:t>
      </w:r>
      <w:bookmarkEnd w:id="99787025907571322697999322134188637631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3B0935DDA38CB30D6BC60FE51C930C1F">
        <w:fldChar w:fldCharType="begin"/>
      </w:r>
      <w:r w:rsidR="3B0935DDA38CB30D6BC60FE51C930C1F">
        <w:instrText xml:space="preserve"> REF bookmark1 \h </w:instrText>
      </w:r>
      <w:r w:rsidR="3B0935DDA38CB30D6BC60FE51C930C1F">
        <w:fldChar w:fldCharType="separate"/>
      </w:r>
      <w:r w:rsidR="3B0935DDA38CB30D6BC60FE51C930C1F">
        <w:rPr>
          <w:b w:val="true"/>
          <w:noProof/>
        </w:rPr>
        <w:t>a reference to bookmark1</w:t>
      </w:r>
      <w:r w:rsidR="3B0935DDA38CB30D6BC60FE51C930C1F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