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AFB" w:rsidRDefault="00744F1E">
      <w:pPr>
        <w:pStyle w:val="LabTitle"/>
        <w:autoSpaceDE w:val="0"/>
        <w:autoSpaceDN w:val="0"/>
        <w:jc w:val="center"/>
        <w:rPr>
          <w:rStyle w:val="LabTitleInstVersred"/>
          <w:rFonts w:eastAsia="黑体"/>
          <w:b/>
          <w:color w:val="auto"/>
        </w:rPr>
      </w:pPr>
      <w:r>
        <w:rPr>
          <w:rFonts w:eastAsia="黑体" w:hint="eastAsia"/>
        </w:rPr>
        <w:t>Windows</w:t>
      </w:r>
      <w:r>
        <w:rPr>
          <w:rFonts w:eastAsia="黑体" w:hint="eastAsia"/>
        </w:rPr>
        <w:t>实验</w:t>
      </w:r>
      <w:r>
        <w:rPr>
          <w:rFonts w:eastAsia="黑体" w:hint="eastAsia"/>
        </w:rPr>
        <w:t xml:space="preserve"> - </w:t>
      </w:r>
      <w:r>
        <w:rPr>
          <w:rFonts w:eastAsia="黑体" w:hint="eastAsia"/>
        </w:rPr>
        <w:t>识别正在运行的进程</w:t>
      </w:r>
    </w:p>
    <w:p w:rsidR="005E7AFB" w:rsidRDefault="00744F1E">
      <w:pPr>
        <w:pStyle w:val="LabSection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目标</w:t>
      </w:r>
    </w:p>
    <w:p w:rsidR="005E7AFB" w:rsidRDefault="00744F1E">
      <w:pPr>
        <w:pStyle w:val="BodyTextL25"/>
        <w:autoSpaceDE w:val="0"/>
        <w:autoSpaceDN w:val="0"/>
        <w:rPr>
          <w:rFonts w:eastAsia="黑体"/>
          <w:spacing w:val="4"/>
        </w:rPr>
      </w:pPr>
      <w:r>
        <w:rPr>
          <w:rFonts w:eastAsia="黑体" w:hint="eastAsia"/>
          <w:spacing w:val="4"/>
        </w:rPr>
        <w:t>在本实验中，</w:t>
      </w:r>
      <w:r>
        <w:rPr>
          <w:rFonts w:eastAsia="黑体" w:hint="eastAsia"/>
          <w:spacing w:val="4"/>
        </w:rPr>
        <w:t>同学们</w:t>
      </w:r>
      <w:r>
        <w:rPr>
          <w:rFonts w:eastAsia="黑体" w:hint="eastAsia"/>
          <w:spacing w:val="4"/>
        </w:rPr>
        <w:t>将使用</w:t>
      </w:r>
      <w:r>
        <w:rPr>
          <w:rFonts w:eastAsia="黑体" w:hint="eastAsia"/>
          <w:spacing w:val="4"/>
        </w:rPr>
        <w:t xml:space="preserve"> TCP/UDP </w:t>
      </w:r>
      <w:r>
        <w:rPr>
          <w:rFonts w:eastAsia="黑体" w:hint="eastAsia"/>
          <w:spacing w:val="4"/>
        </w:rPr>
        <w:t>终端查看器（</w:t>
      </w:r>
      <w:proofErr w:type="spellStart"/>
      <w:r>
        <w:rPr>
          <w:rFonts w:eastAsia="黑体" w:hint="eastAsia"/>
          <w:spacing w:val="4"/>
        </w:rPr>
        <w:t>Sysinternals</w:t>
      </w:r>
      <w:proofErr w:type="spellEnd"/>
      <w:r>
        <w:rPr>
          <w:rFonts w:eastAsia="黑体" w:hint="eastAsia"/>
          <w:spacing w:val="4"/>
        </w:rPr>
        <w:t xml:space="preserve"> Suite </w:t>
      </w:r>
      <w:r>
        <w:rPr>
          <w:rFonts w:eastAsia="黑体" w:hint="eastAsia"/>
          <w:spacing w:val="4"/>
        </w:rPr>
        <w:t>中的工具）识别计算机上任何正在运行的进程。</w:t>
      </w:r>
    </w:p>
    <w:p w:rsidR="005E7AFB" w:rsidRDefault="00744F1E">
      <w:pPr>
        <w:pStyle w:val="LabSection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背景</w:t>
      </w:r>
      <w:r>
        <w:rPr>
          <w:rFonts w:eastAsia="黑体" w:hint="eastAsia"/>
        </w:rPr>
        <w:t>/</w:t>
      </w:r>
      <w:r>
        <w:rPr>
          <w:rFonts w:eastAsia="黑体" w:hint="eastAsia"/>
        </w:rPr>
        <w:t>场景</w:t>
      </w:r>
    </w:p>
    <w:p w:rsidR="005E7AFB" w:rsidRDefault="00744F1E">
      <w:pPr>
        <w:pStyle w:val="BodyTextL25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在本实验中，</w:t>
      </w:r>
      <w:r>
        <w:rPr>
          <w:rFonts w:eastAsia="黑体" w:hint="eastAsia"/>
        </w:rPr>
        <w:t>同学们</w:t>
      </w:r>
      <w:r>
        <w:rPr>
          <w:rFonts w:eastAsia="黑体" w:hint="eastAsia"/>
        </w:rPr>
        <w:t>将了解进程的相关知识。进程是指正在执行的程序或应用。</w:t>
      </w:r>
      <w:r>
        <w:rPr>
          <w:rFonts w:eastAsia="黑体" w:hint="eastAsia"/>
        </w:rPr>
        <w:t>同学们</w:t>
      </w:r>
      <w:r>
        <w:rPr>
          <w:rFonts w:eastAsia="黑体" w:hint="eastAsia"/>
        </w:rPr>
        <w:t>将使用</w:t>
      </w:r>
      <w:r>
        <w:rPr>
          <w:rFonts w:eastAsia="黑体" w:hint="eastAsia"/>
        </w:rPr>
        <w:t xml:space="preserve"> Windows </w:t>
      </w:r>
      <w:proofErr w:type="spellStart"/>
      <w:r>
        <w:rPr>
          <w:rFonts w:eastAsia="黑体" w:hint="eastAsia"/>
        </w:rPr>
        <w:t>Sysinternals</w:t>
      </w:r>
      <w:proofErr w:type="spellEnd"/>
      <w:r>
        <w:rPr>
          <w:rFonts w:eastAsia="黑体" w:hint="eastAsia"/>
        </w:rPr>
        <w:t xml:space="preserve"> Suite </w:t>
      </w:r>
      <w:r>
        <w:rPr>
          <w:rFonts w:eastAsia="黑体" w:hint="eastAsia"/>
        </w:rPr>
        <w:t>中的进程资源管理器了解进程。</w:t>
      </w:r>
      <w:r>
        <w:rPr>
          <w:rFonts w:eastAsia="黑体" w:hint="eastAsia"/>
        </w:rPr>
        <w:t>同学们</w:t>
      </w:r>
      <w:r>
        <w:rPr>
          <w:rFonts w:eastAsia="黑体" w:hint="eastAsia"/>
        </w:rPr>
        <w:t>还将启动和观察新进程。</w:t>
      </w:r>
    </w:p>
    <w:p w:rsidR="005E7AFB" w:rsidRDefault="00744F1E">
      <w:pPr>
        <w:pStyle w:val="LabSection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所需资源</w:t>
      </w:r>
    </w:p>
    <w:p w:rsidR="005E7AFB" w:rsidRDefault="00744F1E">
      <w:pPr>
        <w:pStyle w:val="Bulletlevel1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 xml:space="preserve">1 </w:t>
      </w:r>
      <w:r>
        <w:rPr>
          <w:rFonts w:eastAsia="黑体" w:hint="eastAsia"/>
        </w:rPr>
        <w:t>台接入互联网的</w:t>
      </w:r>
      <w:r>
        <w:rPr>
          <w:rFonts w:eastAsia="黑体" w:hint="eastAsia"/>
        </w:rPr>
        <w:t xml:space="preserve"> Windows PC</w:t>
      </w:r>
    </w:p>
    <w:p w:rsidR="005E7AFB" w:rsidRDefault="00744F1E">
      <w:pPr>
        <w:pStyle w:val="StepHead"/>
        <w:rPr>
          <w:rFonts w:eastAsia="黑体"/>
        </w:rPr>
      </w:pPr>
      <w:r>
        <w:rPr>
          <w:rFonts w:eastAsia="黑体" w:hint="eastAsia"/>
        </w:rPr>
        <w:t>下</w:t>
      </w:r>
      <w:r>
        <w:rPr>
          <w:rFonts w:ascii="New Gulim" w:eastAsia="黑体" w:hAnsi="New Gulim" w:cs="New Gulim" w:hint="eastAsia"/>
        </w:rPr>
        <w:t>载</w:t>
      </w:r>
      <w:r>
        <w:rPr>
          <w:rFonts w:eastAsia="黑体" w:hint="eastAsia"/>
        </w:rPr>
        <w:t xml:space="preserve"> Windows </w:t>
      </w:r>
      <w:proofErr w:type="spellStart"/>
      <w:r>
        <w:rPr>
          <w:rFonts w:eastAsia="黑体" w:hint="eastAsia"/>
        </w:rPr>
        <w:t>Sysinternals</w:t>
      </w:r>
      <w:proofErr w:type="spellEnd"/>
      <w:r>
        <w:rPr>
          <w:rFonts w:eastAsia="黑体" w:hint="eastAsia"/>
        </w:rPr>
        <w:t xml:space="preserve"> Suite</w:t>
      </w:r>
      <w:r>
        <w:rPr>
          <w:rFonts w:eastAsia="黑体" w:hint="eastAsia"/>
        </w:rPr>
        <w:t>。</w:t>
      </w:r>
    </w:p>
    <w:p w:rsidR="005E7AFB" w:rsidRDefault="00744F1E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导航到下面的链接，下载</w:t>
      </w:r>
      <w:r>
        <w:rPr>
          <w:rFonts w:eastAsia="黑体" w:hint="eastAsia"/>
        </w:rPr>
        <w:t xml:space="preserve"> Windows </w:t>
      </w:r>
      <w:proofErr w:type="spellStart"/>
      <w:r>
        <w:rPr>
          <w:rFonts w:eastAsia="黑体" w:hint="eastAsia"/>
        </w:rPr>
        <w:t>Sysinternals</w:t>
      </w:r>
      <w:proofErr w:type="spellEnd"/>
      <w:r>
        <w:rPr>
          <w:rFonts w:eastAsia="黑体" w:hint="eastAsia"/>
        </w:rPr>
        <w:t xml:space="preserve"> Suite</w:t>
      </w:r>
      <w:r>
        <w:rPr>
          <w:rFonts w:eastAsia="黑体" w:hint="eastAsia"/>
        </w:rPr>
        <w:t>：</w:t>
      </w:r>
    </w:p>
    <w:p w:rsidR="005E7AFB" w:rsidRDefault="00744F1E">
      <w:pPr>
        <w:pStyle w:val="BodyTextL50"/>
        <w:autoSpaceDE w:val="0"/>
        <w:autoSpaceDN w:val="0"/>
        <w:rPr>
          <w:rFonts w:eastAsia="黑体"/>
        </w:rPr>
      </w:pPr>
      <w:hyperlink r:id="rId10" w:history="1">
        <w:r>
          <w:rPr>
            <w:rStyle w:val="af2"/>
            <w:rFonts w:eastAsia="黑体" w:hint="eastAsia"/>
          </w:rPr>
          <w:t>https://technet.microsoft.com/en-us/sysinternals/bb842062.aspx</w:t>
        </w:r>
      </w:hyperlink>
    </w:p>
    <w:p w:rsidR="005E7AFB" w:rsidRDefault="00744F1E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下载完成后</w:t>
      </w:r>
      <w:r>
        <w:rPr>
          <w:rFonts w:eastAsia="黑体" w:hint="eastAsia"/>
        </w:rPr>
        <w:t>，右键点击</w:t>
      </w:r>
      <w:r>
        <w:rPr>
          <w:rFonts w:eastAsia="黑体" w:hint="eastAsia"/>
        </w:rPr>
        <w:t xml:space="preserve"> zip </w:t>
      </w:r>
      <w:r>
        <w:rPr>
          <w:rFonts w:eastAsia="黑体" w:hint="eastAsia"/>
        </w:rPr>
        <w:t>文件，选择</w:t>
      </w:r>
      <w:r>
        <w:rPr>
          <w:rFonts w:eastAsia="黑体" w:hint="eastAsia"/>
          <w:b/>
        </w:rPr>
        <w:t>全部解压…</w:t>
      </w:r>
      <w:r>
        <w:rPr>
          <w:rFonts w:eastAsia="黑体" w:hint="eastAsia"/>
        </w:rPr>
        <w:t>，解压文件夹中的文件。选择“下载”文件夹中的默认名称和目标位置，然后点击</w:t>
      </w:r>
      <w:r>
        <w:rPr>
          <w:rFonts w:eastAsia="黑体" w:hint="eastAsia"/>
          <w:b/>
        </w:rPr>
        <w:t>解压</w:t>
      </w:r>
      <w:r>
        <w:rPr>
          <w:rFonts w:eastAsia="黑体" w:hint="eastAsia"/>
        </w:rPr>
        <w:t>。</w:t>
      </w:r>
    </w:p>
    <w:p w:rsidR="005E7AFB" w:rsidRDefault="00744F1E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退出</w:t>
      </w:r>
      <w:r>
        <w:rPr>
          <w:rFonts w:eastAsia="黑体" w:hint="eastAsia"/>
        </w:rPr>
        <w:t xml:space="preserve"> Web </w:t>
      </w:r>
      <w:r>
        <w:rPr>
          <w:rFonts w:eastAsia="黑体" w:hint="eastAsia"/>
        </w:rPr>
        <w:t>浏览器。</w:t>
      </w:r>
    </w:p>
    <w:p w:rsidR="005E7AFB" w:rsidRDefault="00744F1E">
      <w:pPr>
        <w:pStyle w:val="StepHea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启动</w:t>
      </w:r>
      <w:r>
        <w:rPr>
          <w:rFonts w:eastAsia="黑体" w:hint="eastAsia"/>
        </w:rPr>
        <w:t xml:space="preserve"> TCP/UDP </w:t>
      </w:r>
      <w:r>
        <w:rPr>
          <w:rFonts w:eastAsia="黑体" w:hint="eastAsia"/>
        </w:rPr>
        <w:t>终端查看器。</w:t>
      </w:r>
    </w:p>
    <w:p w:rsidR="005E7AFB" w:rsidRDefault="00744F1E">
      <w:pPr>
        <w:pStyle w:val="SubStepAlpha"/>
        <w:keepNext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导航到包含所有解压文件的</w:t>
      </w:r>
      <w:r>
        <w:rPr>
          <w:rFonts w:eastAsia="黑体" w:hint="eastAsia"/>
        </w:rPr>
        <w:t xml:space="preserve"> </w:t>
      </w:r>
      <w:proofErr w:type="spellStart"/>
      <w:r>
        <w:rPr>
          <w:rFonts w:eastAsia="黑体" w:hint="eastAsia"/>
        </w:rPr>
        <w:t>SysinternalsSuite</w:t>
      </w:r>
      <w:proofErr w:type="spellEnd"/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文件夹。</w:t>
      </w:r>
    </w:p>
    <w:p w:rsidR="005E7AFB" w:rsidRDefault="00744F1E">
      <w:pPr>
        <w:pStyle w:val="Visual"/>
        <w:autoSpaceDE w:val="0"/>
        <w:autoSpaceDN w:val="0"/>
        <w:rPr>
          <w:rFonts w:eastAsia="黑体"/>
        </w:rPr>
      </w:pPr>
      <w:r>
        <w:rPr>
          <w:rFonts w:eastAsia="黑体" w:hint="eastAsia"/>
          <w:noProof/>
        </w:rPr>
        <w:drawing>
          <wp:inline distT="0" distB="0" distL="0" distR="0">
            <wp:extent cx="5486400" cy="1647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AFB" w:rsidRDefault="00744F1E">
      <w:pPr>
        <w:pStyle w:val="SubStepAlpha"/>
        <w:keepNext/>
        <w:autoSpaceDE w:val="0"/>
        <w:autoSpaceDN w:val="0"/>
        <w:rPr>
          <w:rFonts w:eastAsia="黑体"/>
        </w:rPr>
      </w:pPr>
      <w:r>
        <w:rPr>
          <w:rFonts w:eastAsia="黑体" w:hint="eastAsia"/>
        </w:rPr>
        <w:lastRenderedPageBreak/>
        <w:t>打开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Tcpview.exe</w:t>
      </w:r>
      <w:r>
        <w:rPr>
          <w:rFonts w:eastAsia="黑体" w:hint="eastAsia"/>
        </w:rPr>
        <w:t>。系统提示时，接受《进程资源管理器许可协议》。点击</w:t>
      </w:r>
      <w:r>
        <w:rPr>
          <w:rFonts w:eastAsia="黑体" w:hint="eastAsia"/>
          <w:b/>
        </w:rPr>
        <w:t>是</w:t>
      </w:r>
      <w:r>
        <w:rPr>
          <w:rFonts w:eastAsia="黑体" w:hint="eastAsia"/>
        </w:rPr>
        <w:t>，允许此应用对</w:t>
      </w:r>
      <w:r>
        <w:rPr>
          <w:rFonts w:eastAsia="黑体" w:hint="eastAsia"/>
        </w:rPr>
        <w:t>同学们</w:t>
      </w:r>
      <w:r>
        <w:rPr>
          <w:rFonts w:eastAsia="黑体" w:hint="eastAsia"/>
        </w:rPr>
        <w:t>的设备进行更改。</w:t>
      </w:r>
    </w:p>
    <w:p w:rsidR="005E7AFB" w:rsidRDefault="00744F1E">
      <w:pPr>
        <w:pStyle w:val="Visual"/>
        <w:autoSpaceDE w:val="0"/>
        <w:autoSpaceDN w:val="0"/>
        <w:rPr>
          <w:rFonts w:eastAsia="黑体"/>
        </w:rPr>
      </w:pPr>
      <w:r>
        <w:rPr>
          <w:rFonts w:eastAsia="黑体" w:hint="eastAsia"/>
          <w:noProof/>
        </w:rPr>
        <w:drawing>
          <wp:inline distT="0" distB="0" distL="0" distR="0">
            <wp:extent cx="5486400" cy="1647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AFB" w:rsidRDefault="00744F1E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退出文件资源管理器，然后关闭所有当前正在运行的应用。</w:t>
      </w:r>
    </w:p>
    <w:p w:rsidR="005E7AFB" w:rsidRDefault="00744F1E">
      <w:pPr>
        <w:pStyle w:val="StepHea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了解正在运行的进程。</w:t>
      </w:r>
    </w:p>
    <w:p w:rsidR="005E7AFB" w:rsidRDefault="00744F1E">
      <w:pPr>
        <w:pStyle w:val="SubStepAlpha"/>
        <w:autoSpaceDE w:val="0"/>
        <w:autoSpaceDN w:val="0"/>
        <w:rPr>
          <w:rFonts w:eastAsia="黑体"/>
        </w:rPr>
      </w:pPr>
      <w:proofErr w:type="spellStart"/>
      <w:r>
        <w:rPr>
          <w:rFonts w:eastAsia="黑体" w:hint="eastAsia"/>
        </w:rPr>
        <w:t>TCPView</w:t>
      </w:r>
      <w:proofErr w:type="spellEnd"/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会列出</w:t>
      </w:r>
      <w:r>
        <w:rPr>
          <w:rFonts w:eastAsia="黑体" w:hint="eastAsia"/>
        </w:rPr>
        <w:t xml:space="preserve"> Windows PC </w:t>
      </w:r>
      <w:r>
        <w:rPr>
          <w:rFonts w:eastAsia="黑体" w:hint="eastAsia"/>
        </w:rPr>
        <w:t>上当前正在运行的进程。当前只有</w:t>
      </w:r>
      <w:r>
        <w:rPr>
          <w:rFonts w:eastAsia="黑体" w:hint="eastAsia"/>
        </w:rPr>
        <w:t xml:space="preserve"> Windows </w:t>
      </w:r>
      <w:r>
        <w:rPr>
          <w:rFonts w:eastAsia="黑体" w:hint="eastAsia"/>
        </w:rPr>
        <w:t>进程正在运行。</w:t>
      </w:r>
    </w:p>
    <w:p w:rsidR="005E7AFB" w:rsidRDefault="00744F1E">
      <w:pPr>
        <w:pStyle w:val="Visual"/>
        <w:autoSpaceDE w:val="0"/>
        <w:autoSpaceDN w:val="0"/>
        <w:rPr>
          <w:rFonts w:eastAsia="黑体"/>
        </w:rPr>
      </w:pPr>
      <w:r>
        <w:rPr>
          <w:rFonts w:eastAsia="黑体" w:hint="eastAsia"/>
          <w:noProof/>
        </w:rPr>
        <w:drawing>
          <wp:inline distT="0" distB="0" distL="0" distR="0">
            <wp:extent cx="5486400" cy="2477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AFB" w:rsidRDefault="00744F1E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双击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lsass.exe</w:t>
      </w:r>
      <w:r>
        <w:rPr>
          <w:rFonts w:eastAsia="黑体" w:hint="eastAsia"/>
        </w:rPr>
        <w:t>。</w:t>
      </w:r>
    </w:p>
    <w:p w:rsidR="005E7AFB" w:rsidRDefault="00744F1E">
      <w:pPr>
        <w:pStyle w:val="BodyTextL50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 xml:space="preserve">Lsass.exe </w:t>
      </w:r>
      <w:r>
        <w:rPr>
          <w:rFonts w:eastAsia="黑体" w:hint="eastAsia"/>
        </w:rPr>
        <w:t>是什么？它在哪个文件夹中？</w:t>
      </w:r>
    </w:p>
    <w:p w:rsidR="00147EBE" w:rsidRDefault="00147EBE" w:rsidP="00147EBE">
      <w:pPr>
        <w:pStyle w:val="BodyTextL50"/>
        <w:autoSpaceDE w:val="0"/>
        <w:autoSpaceDN w:val="0"/>
        <w:rPr>
          <w:rFonts w:eastAsia="黑体" w:hint="eastAsia"/>
        </w:rPr>
      </w:pPr>
      <w:r>
        <w:rPr>
          <w:rFonts w:eastAsia="黑体" w:hint="eastAsia"/>
        </w:rPr>
        <w:t>答：</w:t>
      </w:r>
      <w:r w:rsidRPr="00147EBE">
        <w:rPr>
          <w:rFonts w:eastAsia="黑体" w:hint="eastAsia"/>
        </w:rPr>
        <w:t>用于本地安全和登陆策略</w:t>
      </w:r>
      <w:r>
        <w:rPr>
          <w:rFonts w:eastAsia="黑体" w:hint="eastAsia"/>
        </w:rPr>
        <w:t>，本地安全</w:t>
      </w:r>
      <w:r w:rsidRPr="00147EBE">
        <w:rPr>
          <w:rFonts w:eastAsia="黑体"/>
        </w:rPr>
        <w:t>C:\Windows\System32\lsass.exe</w:t>
      </w:r>
      <w:r w:rsidR="000B5D73">
        <w:rPr>
          <w:rFonts w:eastAsia="黑体"/>
        </w:rPr>
        <w:t>。</w:t>
      </w:r>
    </w:p>
    <w:p w:rsidR="005E7AFB" w:rsidRDefault="00744F1E" w:rsidP="00147EBE">
      <w:pPr>
        <w:pStyle w:val="BodyTextL50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完成时，关闭</w:t>
      </w:r>
      <w:r>
        <w:rPr>
          <w:rFonts w:eastAsia="黑体" w:hint="eastAsia"/>
        </w:rPr>
        <w:t xml:space="preserve"> lsass.e</w:t>
      </w:r>
      <w:r>
        <w:rPr>
          <w:rFonts w:eastAsia="黑体" w:hint="eastAsia"/>
        </w:rPr>
        <w:t xml:space="preserve">xe </w:t>
      </w:r>
      <w:r>
        <w:rPr>
          <w:rFonts w:eastAsia="黑体" w:hint="eastAsia"/>
        </w:rPr>
        <w:t>的属性窗口。</w:t>
      </w:r>
    </w:p>
    <w:p w:rsidR="005E7AFB" w:rsidRDefault="00744F1E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查看其他正在运行的进程的属性。</w:t>
      </w:r>
    </w:p>
    <w:p w:rsidR="005E7AFB" w:rsidRDefault="00744F1E">
      <w:pPr>
        <w:pStyle w:val="BodyTextL50"/>
        <w:autoSpaceDE w:val="0"/>
        <w:autoSpaceDN w:val="0"/>
        <w:rPr>
          <w:rFonts w:eastAsia="黑体"/>
        </w:rPr>
      </w:pPr>
      <w:r>
        <w:rPr>
          <w:rFonts w:eastAsia="黑体" w:hint="eastAsia"/>
          <w:b/>
        </w:rPr>
        <w:t>注</w:t>
      </w:r>
      <w:r>
        <w:rPr>
          <w:rFonts w:eastAsia="黑体" w:hint="eastAsia"/>
        </w:rPr>
        <w:t>：不是所有进程都可以查询属性信息。</w:t>
      </w:r>
    </w:p>
    <w:p w:rsidR="005E7AFB" w:rsidRDefault="00744F1E">
      <w:pPr>
        <w:pStyle w:val="StepHea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lastRenderedPageBreak/>
        <w:t>了解用户启动的进程。</w:t>
      </w:r>
    </w:p>
    <w:p w:rsidR="005E7AFB" w:rsidRDefault="00744F1E">
      <w:pPr>
        <w:pStyle w:val="SubStepAlpha"/>
        <w:keepNext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打开</w:t>
      </w:r>
      <w:r>
        <w:rPr>
          <w:rFonts w:eastAsia="黑体" w:hint="eastAsia"/>
        </w:rPr>
        <w:t xml:space="preserve"> Web </w:t>
      </w:r>
      <w:r>
        <w:rPr>
          <w:rFonts w:eastAsia="黑体" w:hint="eastAsia"/>
        </w:rPr>
        <w:t>浏览器，例如</w:t>
      </w:r>
      <w:r>
        <w:rPr>
          <w:rFonts w:eastAsia="黑体" w:hint="eastAsia"/>
        </w:rPr>
        <w:t xml:space="preserve"> Microsoft Edge</w:t>
      </w:r>
      <w:r>
        <w:rPr>
          <w:rFonts w:eastAsia="黑体" w:hint="eastAsia"/>
        </w:rPr>
        <w:t>。</w:t>
      </w:r>
    </w:p>
    <w:p w:rsidR="005E7AFB" w:rsidRDefault="00744F1E">
      <w:pPr>
        <w:pStyle w:val="BodyTextL50"/>
        <w:keepNext/>
        <w:autoSpaceDE w:val="0"/>
        <w:autoSpaceDN w:val="0"/>
        <w:rPr>
          <w:rFonts w:eastAsia="黑体" w:hint="eastAsia"/>
        </w:rPr>
      </w:pPr>
      <w:r>
        <w:rPr>
          <w:rFonts w:eastAsia="黑体" w:hint="eastAsia"/>
        </w:rPr>
        <w:t>同学们</w:t>
      </w:r>
      <w:r>
        <w:rPr>
          <w:rFonts w:eastAsia="黑体" w:hint="eastAsia"/>
        </w:rPr>
        <w:t>在</w:t>
      </w:r>
      <w:r>
        <w:rPr>
          <w:rFonts w:eastAsia="黑体" w:hint="eastAsia"/>
        </w:rPr>
        <w:t xml:space="preserve"> </w:t>
      </w:r>
      <w:proofErr w:type="spellStart"/>
      <w:r>
        <w:rPr>
          <w:rFonts w:eastAsia="黑体" w:hint="eastAsia"/>
        </w:rPr>
        <w:t>TCPView</w:t>
      </w:r>
      <w:proofErr w:type="spellEnd"/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窗口中看到了什么？</w:t>
      </w:r>
    </w:p>
    <w:p w:rsidR="00EB73B5" w:rsidRDefault="00EB73B5">
      <w:pPr>
        <w:pStyle w:val="BodyTextL50"/>
        <w:keepNext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答：多出几个</w:t>
      </w:r>
      <w:r>
        <w:rPr>
          <w:rFonts w:eastAsia="黑体" w:hint="eastAsia"/>
        </w:rPr>
        <w:t>Microsoft</w:t>
      </w:r>
      <w:r>
        <w:rPr>
          <w:rFonts w:eastAsia="黑体" w:hint="eastAsia"/>
        </w:rPr>
        <w:t>进程</w:t>
      </w:r>
      <w:r w:rsidR="00172DC5">
        <w:rPr>
          <w:rFonts w:eastAsia="黑体" w:hint="eastAsia"/>
        </w:rPr>
        <w:t>。</w:t>
      </w:r>
    </w:p>
    <w:p w:rsidR="005E7AFB" w:rsidRDefault="00744F1E">
      <w:pPr>
        <w:pStyle w:val="BodyTextL50"/>
        <w:keepNext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____________________________________________________________________________________</w:t>
      </w:r>
    </w:p>
    <w:p w:rsidR="005E7AFB" w:rsidRDefault="00744F1E">
      <w:pPr>
        <w:pStyle w:val="Visual"/>
        <w:autoSpaceDE w:val="0"/>
        <w:autoSpaceDN w:val="0"/>
        <w:rPr>
          <w:rFonts w:eastAsia="黑体"/>
        </w:rPr>
      </w:pPr>
      <w:r>
        <w:rPr>
          <w:rFonts w:eastAsia="黑体" w:hint="eastAsia"/>
          <w:noProof/>
        </w:rPr>
        <w:drawing>
          <wp:inline distT="0" distB="0" distL="0" distR="0">
            <wp:extent cx="5486400" cy="1837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AFB" w:rsidRDefault="00744F1E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关闭</w:t>
      </w:r>
      <w:r>
        <w:rPr>
          <w:rFonts w:eastAsia="黑体" w:hint="eastAsia"/>
        </w:rPr>
        <w:t xml:space="preserve"> Web </w:t>
      </w:r>
      <w:r>
        <w:rPr>
          <w:rFonts w:eastAsia="黑体" w:hint="eastAsia"/>
        </w:rPr>
        <w:t>浏览器。</w:t>
      </w:r>
    </w:p>
    <w:p w:rsidR="005E7AFB" w:rsidRDefault="00744F1E">
      <w:pPr>
        <w:pStyle w:val="BodyTextL50"/>
        <w:autoSpaceDE w:val="0"/>
        <w:autoSpaceDN w:val="0"/>
        <w:rPr>
          <w:rFonts w:eastAsia="黑体" w:hint="eastAsia"/>
        </w:rPr>
      </w:pPr>
      <w:r>
        <w:rPr>
          <w:rFonts w:eastAsia="黑体" w:hint="eastAsia"/>
        </w:rPr>
        <w:t>同学们</w:t>
      </w:r>
      <w:r>
        <w:rPr>
          <w:rFonts w:eastAsia="黑体" w:hint="eastAsia"/>
        </w:rPr>
        <w:t>在</w:t>
      </w:r>
      <w:r>
        <w:rPr>
          <w:rFonts w:eastAsia="黑体" w:hint="eastAsia"/>
        </w:rPr>
        <w:t xml:space="preserve"> </w:t>
      </w:r>
      <w:proofErr w:type="spellStart"/>
      <w:r>
        <w:rPr>
          <w:rFonts w:eastAsia="黑体" w:hint="eastAsia"/>
        </w:rPr>
        <w:t>TCPView</w:t>
      </w:r>
      <w:proofErr w:type="spellEnd"/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窗口中看到了什么？</w:t>
      </w:r>
    </w:p>
    <w:p w:rsidR="00351D01" w:rsidRDefault="00351D01" w:rsidP="00351D01">
      <w:pPr>
        <w:pStyle w:val="BodyTextL50"/>
        <w:keepNext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答：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Microsoft</w:t>
      </w:r>
      <w:r>
        <w:rPr>
          <w:rFonts w:eastAsia="黑体" w:hint="eastAsia"/>
        </w:rPr>
        <w:t>进程</w:t>
      </w:r>
      <w:r>
        <w:rPr>
          <w:rFonts w:eastAsia="黑体" w:hint="eastAsia"/>
        </w:rPr>
        <w:t>变红并消失</w:t>
      </w:r>
      <w:r>
        <w:rPr>
          <w:rFonts w:eastAsia="黑体" w:hint="eastAsia"/>
        </w:rPr>
        <w:t>。</w:t>
      </w:r>
    </w:p>
    <w:p w:rsidR="005E7AFB" w:rsidRDefault="00744F1E">
      <w:pPr>
        <w:pStyle w:val="BodyTextL50"/>
        <w:keepNext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_________________________</w:t>
      </w:r>
      <w:r>
        <w:rPr>
          <w:rFonts w:eastAsia="黑体" w:hint="eastAsia"/>
        </w:rPr>
        <w:t>___________________________________________________________</w:t>
      </w:r>
    </w:p>
    <w:p w:rsidR="005E7AFB" w:rsidRDefault="00744F1E">
      <w:pPr>
        <w:pStyle w:val="Visual"/>
        <w:autoSpaceDE w:val="0"/>
        <w:autoSpaceDN w:val="0"/>
        <w:rPr>
          <w:rFonts w:eastAsia="黑体"/>
        </w:rPr>
      </w:pPr>
      <w:r>
        <w:rPr>
          <w:rFonts w:eastAsia="黑体" w:hint="eastAsia"/>
          <w:noProof/>
        </w:rPr>
        <w:drawing>
          <wp:inline distT="0" distB="0" distL="0" distR="0">
            <wp:extent cx="5486400" cy="1837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AFB" w:rsidRDefault="00744F1E">
      <w:pPr>
        <w:pStyle w:val="SubStepAlpha"/>
        <w:keepNext/>
        <w:autoSpaceDE w:val="0"/>
        <w:autoSpaceDN w:val="0"/>
        <w:rPr>
          <w:rFonts w:eastAsia="黑体"/>
        </w:rPr>
      </w:pPr>
      <w:r>
        <w:rPr>
          <w:rFonts w:eastAsia="黑体" w:hint="eastAsia"/>
        </w:rPr>
        <w:lastRenderedPageBreak/>
        <w:t>重新打开</w:t>
      </w:r>
      <w:r>
        <w:rPr>
          <w:rFonts w:eastAsia="黑体" w:hint="eastAsia"/>
        </w:rPr>
        <w:t xml:space="preserve"> Web </w:t>
      </w:r>
      <w:r>
        <w:rPr>
          <w:rFonts w:eastAsia="黑体" w:hint="eastAsia"/>
        </w:rPr>
        <w:t>浏览器。研究</w:t>
      </w:r>
      <w:r>
        <w:rPr>
          <w:rFonts w:eastAsia="黑体" w:hint="eastAsia"/>
        </w:rPr>
        <w:t xml:space="preserve"> </w:t>
      </w:r>
      <w:proofErr w:type="spellStart"/>
      <w:r>
        <w:rPr>
          <w:rFonts w:eastAsia="黑体" w:hint="eastAsia"/>
        </w:rPr>
        <w:t>TCPView</w:t>
      </w:r>
      <w:proofErr w:type="spellEnd"/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中列出的一些进程。记录</w:t>
      </w:r>
      <w:r>
        <w:rPr>
          <w:rFonts w:eastAsia="黑体" w:hint="eastAsia"/>
        </w:rPr>
        <w:t>同学们</w:t>
      </w:r>
      <w:r>
        <w:rPr>
          <w:rFonts w:eastAsia="黑体" w:hint="eastAsia"/>
        </w:rPr>
        <w:t>的发现。</w:t>
      </w:r>
    </w:p>
    <w:p w:rsidR="00B4386F" w:rsidRDefault="00B4386F" w:rsidP="00B4386F">
      <w:pPr>
        <w:pStyle w:val="BodyTextL50"/>
        <w:keepNext/>
        <w:autoSpaceDE w:val="0"/>
        <w:autoSpaceDN w:val="0"/>
        <w:rPr>
          <w:rFonts w:eastAsia="黑体" w:hint="eastAsia"/>
        </w:rPr>
      </w:pPr>
      <w:r w:rsidRPr="00B4386F">
        <w:rPr>
          <w:rFonts w:eastAsia="黑体"/>
        </w:rPr>
        <w:t>MasterHelper.exe</w:t>
      </w:r>
      <w:r w:rsidRPr="00B4386F">
        <w:rPr>
          <w:rFonts w:eastAsia="黑体"/>
        </w:rPr>
        <w:tab/>
        <w:t>7808</w:t>
      </w:r>
      <w:r w:rsidRPr="00B4386F">
        <w:rPr>
          <w:rFonts w:eastAsia="黑体"/>
        </w:rPr>
        <w:tab/>
        <w:t>UDP</w:t>
      </w:r>
      <w:r w:rsidRPr="00B4386F">
        <w:rPr>
          <w:rFonts w:eastAsia="黑体"/>
        </w:rPr>
        <w:tab/>
        <w:t>DESKTOP-FF3RQSB</w:t>
      </w:r>
      <w:r w:rsidRPr="00B4386F">
        <w:rPr>
          <w:rFonts w:eastAsia="黑体"/>
        </w:rPr>
        <w:tab/>
        <w:t>9997</w:t>
      </w:r>
      <w:r w:rsidRPr="00B4386F">
        <w:rPr>
          <w:rFonts w:eastAsia="黑体"/>
        </w:rPr>
        <w:tab/>
        <w:t>*</w:t>
      </w:r>
      <w:r w:rsidRPr="00B4386F">
        <w:rPr>
          <w:rFonts w:eastAsia="黑体"/>
        </w:rPr>
        <w:tab/>
        <w:t>*</w:t>
      </w:r>
      <w:r w:rsidRPr="00B4386F">
        <w:rPr>
          <w:rFonts w:eastAsia="黑体"/>
        </w:rPr>
        <w:tab/>
      </w:r>
    </w:p>
    <w:p w:rsidR="00B4386F" w:rsidRDefault="00B4386F" w:rsidP="00B4386F">
      <w:pPr>
        <w:pStyle w:val="BodyTextL50"/>
        <w:keepNext/>
        <w:autoSpaceDE w:val="0"/>
        <w:autoSpaceDN w:val="0"/>
        <w:rPr>
          <w:rFonts w:eastAsia="黑体" w:hint="eastAsia"/>
        </w:rPr>
      </w:pPr>
      <w:r w:rsidRPr="00B4386F">
        <w:rPr>
          <w:rFonts w:eastAsia="黑体"/>
        </w:rPr>
        <w:t>MicrosoftEdgeCP.exe</w:t>
      </w:r>
      <w:r w:rsidRPr="00B4386F">
        <w:rPr>
          <w:rFonts w:eastAsia="黑体"/>
        </w:rPr>
        <w:tab/>
        <w:t>15080</w:t>
      </w:r>
      <w:r w:rsidRPr="00B4386F">
        <w:rPr>
          <w:rFonts w:eastAsia="黑体"/>
        </w:rPr>
        <w:tab/>
        <w:t>TCP</w:t>
      </w:r>
      <w:r w:rsidRPr="00B4386F">
        <w:rPr>
          <w:rFonts w:eastAsia="黑体"/>
        </w:rPr>
        <w:tab/>
        <w:t>desktop-ff3rqsb</w:t>
      </w:r>
      <w:r w:rsidRPr="00B4386F">
        <w:rPr>
          <w:rFonts w:eastAsia="黑体"/>
        </w:rPr>
        <w:tab/>
        <w:t>53834</w:t>
      </w:r>
      <w:r w:rsidRPr="00B4386F">
        <w:rPr>
          <w:rFonts w:eastAsia="黑体"/>
        </w:rPr>
        <w:tab/>
        <w:t>a23-211-149-25.deploy.static.akamaitechnologies.com</w:t>
      </w:r>
      <w:r w:rsidRPr="00B4386F">
        <w:rPr>
          <w:rFonts w:eastAsia="黑体"/>
        </w:rPr>
        <w:tab/>
        <w:t>https</w:t>
      </w:r>
      <w:r w:rsidRPr="00B4386F">
        <w:rPr>
          <w:rFonts w:eastAsia="黑体"/>
        </w:rPr>
        <w:tab/>
        <w:t>ESTABLISHED</w:t>
      </w:r>
      <w:r w:rsidRPr="00B4386F">
        <w:rPr>
          <w:rFonts w:eastAsia="黑体"/>
        </w:rPr>
        <w:tab/>
        <w:t>3</w:t>
      </w:r>
      <w:r w:rsidRPr="00B4386F">
        <w:rPr>
          <w:rFonts w:eastAsia="黑体"/>
        </w:rPr>
        <w:tab/>
        <w:t>1,200</w:t>
      </w:r>
      <w:r w:rsidRPr="00B4386F">
        <w:rPr>
          <w:rFonts w:eastAsia="黑体"/>
        </w:rPr>
        <w:tab/>
        <w:t>7</w:t>
      </w:r>
      <w:r w:rsidRPr="00B4386F">
        <w:rPr>
          <w:rFonts w:eastAsia="黑体"/>
        </w:rPr>
        <w:tab/>
        <w:t>6,450</w:t>
      </w:r>
      <w:r w:rsidRPr="00B4386F">
        <w:rPr>
          <w:rFonts w:eastAsia="黑体"/>
        </w:rPr>
        <w:tab/>
      </w:r>
      <w:r w:rsidRPr="00B4386F">
        <w:rPr>
          <w:rFonts w:eastAsia="黑体"/>
        </w:rPr>
        <w:tab/>
      </w:r>
      <w:r w:rsidRPr="00B4386F">
        <w:rPr>
          <w:rFonts w:eastAsia="黑体"/>
        </w:rPr>
        <w:tab/>
      </w:r>
      <w:r w:rsidRPr="00B4386F">
        <w:rPr>
          <w:rFonts w:eastAsia="黑体"/>
        </w:rPr>
        <w:tab/>
      </w:r>
      <w:r w:rsidRPr="00B4386F">
        <w:rPr>
          <w:rFonts w:eastAsia="黑体"/>
        </w:rPr>
        <w:tab/>
      </w:r>
      <w:r w:rsidRPr="00B4386F">
        <w:rPr>
          <w:rFonts w:eastAsia="黑体"/>
        </w:rPr>
        <w:tab/>
      </w:r>
    </w:p>
    <w:p w:rsidR="00B4386F" w:rsidRDefault="00B4386F" w:rsidP="00B4386F">
      <w:pPr>
        <w:pStyle w:val="BodyTextL50"/>
        <w:keepNext/>
        <w:autoSpaceDE w:val="0"/>
        <w:autoSpaceDN w:val="0"/>
        <w:rPr>
          <w:rFonts w:eastAsia="黑体" w:hint="eastAsia"/>
        </w:rPr>
      </w:pPr>
      <w:r w:rsidRPr="00B4386F">
        <w:rPr>
          <w:rFonts w:eastAsia="黑体"/>
        </w:rPr>
        <w:t>MicrosoftEdgeCP.exe</w:t>
      </w:r>
      <w:r w:rsidRPr="00B4386F">
        <w:rPr>
          <w:rFonts w:eastAsia="黑体"/>
        </w:rPr>
        <w:tab/>
        <w:t>15080</w:t>
      </w:r>
      <w:r w:rsidRPr="00B4386F">
        <w:rPr>
          <w:rFonts w:eastAsia="黑体"/>
        </w:rPr>
        <w:tab/>
        <w:t>TCP</w:t>
      </w:r>
      <w:r w:rsidRPr="00B4386F">
        <w:rPr>
          <w:rFonts w:eastAsia="黑体"/>
        </w:rPr>
        <w:tab/>
        <w:t>desktop-ff3rqsb</w:t>
      </w:r>
      <w:r w:rsidRPr="00B4386F">
        <w:rPr>
          <w:rFonts w:eastAsia="黑体"/>
        </w:rPr>
        <w:tab/>
        <w:t>53834</w:t>
      </w:r>
      <w:r w:rsidRPr="00B4386F">
        <w:rPr>
          <w:rFonts w:eastAsia="黑体"/>
        </w:rPr>
        <w:tab/>
        <w:t>a23-211-149-25.deploy.static.akamaitechnologies.com</w:t>
      </w:r>
      <w:r w:rsidRPr="00B4386F">
        <w:rPr>
          <w:rFonts w:eastAsia="黑体"/>
        </w:rPr>
        <w:tab/>
        <w:t>https</w:t>
      </w:r>
      <w:r w:rsidRPr="00B4386F">
        <w:rPr>
          <w:rFonts w:eastAsia="黑体"/>
        </w:rPr>
        <w:tab/>
        <w:t>ESTABLISHED</w:t>
      </w:r>
      <w:r w:rsidRPr="00B4386F">
        <w:rPr>
          <w:rFonts w:eastAsia="黑体"/>
        </w:rPr>
        <w:tab/>
        <w:t>3</w:t>
      </w:r>
      <w:r w:rsidRPr="00B4386F">
        <w:rPr>
          <w:rFonts w:eastAsia="黑体"/>
        </w:rPr>
        <w:tab/>
        <w:t>1,200</w:t>
      </w:r>
      <w:r w:rsidRPr="00B4386F">
        <w:rPr>
          <w:rFonts w:eastAsia="黑体"/>
        </w:rPr>
        <w:tab/>
        <w:t>7</w:t>
      </w:r>
      <w:r w:rsidRPr="00B4386F">
        <w:rPr>
          <w:rFonts w:eastAsia="黑体"/>
        </w:rPr>
        <w:tab/>
        <w:t>6,450</w:t>
      </w:r>
      <w:r w:rsidRPr="00B4386F">
        <w:rPr>
          <w:rFonts w:eastAsia="黑体"/>
        </w:rPr>
        <w:tab/>
      </w:r>
      <w:r w:rsidRPr="00B4386F">
        <w:rPr>
          <w:rFonts w:eastAsia="黑体"/>
        </w:rPr>
        <w:tab/>
      </w:r>
      <w:r w:rsidRPr="00B4386F">
        <w:rPr>
          <w:rFonts w:eastAsia="黑体"/>
        </w:rPr>
        <w:tab/>
      </w:r>
      <w:r w:rsidRPr="00B4386F">
        <w:rPr>
          <w:rFonts w:eastAsia="黑体"/>
        </w:rPr>
        <w:tab/>
      </w:r>
      <w:r w:rsidRPr="00B4386F">
        <w:rPr>
          <w:rFonts w:eastAsia="黑体"/>
        </w:rPr>
        <w:tab/>
      </w:r>
      <w:r w:rsidRPr="00B4386F">
        <w:rPr>
          <w:rFonts w:eastAsia="黑体"/>
        </w:rPr>
        <w:tab/>
      </w:r>
    </w:p>
    <w:p w:rsidR="00B4386F" w:rsidRDefault="00B4386F" w:rsidP="00B4386F">
      <w:pPr>
        <w:pStyle w:val="BodyTextL50"/>
        <w:keepNext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PID</w:t>
      </w:r>
      <w:r>
        <w:rPr>
          <w:rFonts w:eastAsia="黑体" w:hint="eastAsia"/>
        </w:rPr>
        <w:t>较之前发生改变</w:t>
      </w:r>
      <w:r w:rsidR="002D04C3">
        <w:rPr>
          <w:rFonts w:eastAsia="黑体" w:hint="eastAsia"/>
        </w:rPr>
        <w:t>。</w:t>
      </w:r>
      <w:bookmarkStart w:id="0" w:name="_GoBack"/>
      <w:bookmarkEnd w:id="0"/>
      <w:r w:rsidRPr="00B4386F">
        <w:rPr>
          <w:rFonts w:eastAsia="黑体"/>
        </w:rPr>
        <w:tab/>
      </w:r>
      <w:r w:rsidRPr="00B4386F">
        <w:rPr>
          <w:rFonts w:eastAsia="黑体"/>
        </w:rPr>
        <w:tab/>
      </w:r>
      <w:r w:rsidRPr="00B4386F">
        <w:rPr>
          <w:rFonts w:eastAsia="黑体"/>
        </w:rPr>
        <w:tab/>
      </w:r>
      <w:r w:rsidRPr="00B4386F">
        <w:rPr>
          <w:rFonts w:eastAsia="黑体"/>
        </w:rPr>
        <w:tab/>
      </w:r>
      <w:r w:rsidRPr="00B4386F">
        <w:rPr>
          <w:rFonts w:eastAsia="黑体"/>
        </w:rPr>
        <w:tab/>
      </w:r>
      <w:r w:rsidRPr="00B4386F">
        <w:rPr>
          <w:rFonts w:eastAsia="黑体"/>
        </w:rPr>
        <w:tab/>
      </w:r>
      <w:r w:rsidRPr="00B4386F">
        <w:rPr>
          <w:rFonts w:eastAsia="黑体"/>
        </w:rPr>
        <w:tab/>
      </w:r>
      <w:r w:rsidRPr="00B4386F">
        <w:rPr>
          <w:rFonts w:eastAsia="黑体"/>
        </w:rPr>
        <w:tab/>
      </w:r>
      <w:r w:rsidRPr="00B4386F">
        <w:rPr>
          <w:rFonts w:eastAsia="黑体"/>
        </w:rPr>
        <w:tab/>
      </w:r>
      <w:r w:rsidRPr="00B4386F">
        <w:rPr>
          <w:rFonts w:eastAsia="黑体"/>
        </w:rPr>
        <w:tab/>
      </w:r>
    </w:p>
    <w:p w:rsidR="005E7AFB" w:rsidRDefault="005E7AFB">
      <w:pPr>
        <w:pStyle w:val="BodyTextL50"/>
        <w:autoSpaceDE w:val="0"/>
        <w:autoSpaceDN w:val="0"/>
        <w:rPr>
          <w:rFonts w:eastAsia="黑体"/>
        </w:rPr>
      </w:pPr>
    </w:p>
    <w:sectPr w:rsidR="005E7AFB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F1E" w:rsidRDefault="00744F1E">
      <w:pPr>
        <w:spacing w:before="0" w:after="0" w:line="240" w:lineRule="auto"/>
      </w:pPr>
      <w:r>
        <w:separator/>
      </w:r>
    </w:p>
  </w:endnote>
  <w:endnote w:type="continuationSeparator" w:id="0">
    <w:p w:rsidR="00744F1E" w:rsidRDefault="00744F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7C18A005-CB3E-44FA-9033-9D5B3D61CEA8}"/>
    <w:embedBold r:id="rId2" w:subsetted="1" w:fontKey="{C076E6AD-7215-4FA6-B69D-0AF5ACC9C752}"/>
  </w:font>
  <w:font w:name="New Gulim">
    <w:altName w:val="Malgun Gothic"/>
    <w:charset w:val="81"/>
    <w:family w:val="roman"/>
    <w:pitch w:val="default"/>
    <w:sig w:usb0="00000000" w:usb1="00000000" w:usb2="00000030" w:usb3="00000000" w:csb0="0008009F" w:csb1="00000000"/>
  </w:font>
  <w:font w:name="Arial Bold">
    <w:altName w:val="Arial"/>
    <w:panose1 w:val="020B0704020202020204"/>
    <w:charset w:val="00"/>
    <w:family w:val="roman"/>
    <w:pitch w:val="default"/>
    <w:embedBold r:id="rId3" w:subsetted="1" w:fontKey="{10299601-50C5-47A9-85D7-48D94B4DD39D}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AFB" w:rsidRDefault="00744F1E">
    <w:pPr>
      <w:pStyle w:val="ab"/>
      <w:rPr>
        <w:szCs w:val="16"/>
      </w:rPr>
    </w:pPr>
    <w:r>
      <w:rPr>
        <w:rFonts w:hint="eastAsia"/>
      </w:rPr>
      <w:t>计算机科学与工程学院</w:t>
    </w:r>
    <w:r>
      <w:rPr>
        <w:rFonts w:hint="eastAsia"/>
      </w:rPr>
      <w:t xml:space="preserve">  </w:t>
    </w:r>
    <w:r>
      <w:rPr>
        <w:rFonts w:hint="eastAsia"/>
      </w:rPr>
      <w:t>网络工程系</w:t>
    </w:r>
    <w:r>
      <w:rPr>
        <w:rFonts w:hint="eastAsia"/>
      </w:rPr>
      <w:tab/>
    </w:r>
    <w:r>
      <w:rPr>
        <w:rFonts w:hint="eastAsia"/>
      </w:rPr>
      <w:t>第</w:t>
    </w:r>
    <w:r>
      <w:rPr>
        <w:rFonts w:hint="eastAsia"/>
      </w:rPr>
      <w:t xml:space="preserve"> </w:t>
    </w:r>
    <w:r>
      <w:rPr>
        <w:rFonts w:hint="eastAsia"/>
        <w:b/>
        <w:szCs w:val="16"/>
      </w:rPr>
      <w:fldChar w:fldCharType="begin"/>
    </w:r>
    <w:r>
      <w:rPr>
        <w:rFonts w:hint="eastAsia"/>
        <w:b/>
        <w:szCs w:val="16"/>
      </w:rPr>
      <w:instrText xml:space="preserve"> PAGE </w:instrText>
    </w:r>
    <w:r>
      <w:rPr>
        <w:rFonts w:hint="eastAsia"/>
        <w:b/>
        <w:szCs w:val="16"/>
      </w:rPr>
      <w:fldChar w:fldCharType="separate"/>
    </w:r>
    <w:r w:rsidR="002D04C3">
      <w:rPr>
        <w:b/>
        <w:noProof/>
        <w:szCs w:val="16"/>
      </w:rPr>
      <w:t>4</w:t>
    </w:r>
    <w:r>
      <w:rPr>
        <w:rFonts w:hint="eastAsia"/>
        <w:b/>
        <w:szCs w:val="16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页，共</w:t>
    </w:r>
    <w:r>
      <w:rPr>
        <w:rFonts w:hint="eastAsia"/>
      </w:rPr>
      <w:t xml:space="preserve"> </w:t>
    </w:r>
    <w:r>
      <w:rPr>
        <w:rFonts w:hint="eastAsia"/>
        <w:b/>
        <w:szCs w:val="16"/>
      </w:rPr>
      <w:fldChar w:fldCharType="begin"/>
    </w:r>
    <w:r>
      <w:rPr>
        <w:rFonts w:hint="eastAsia"/>
        <w:b/>
        <w:szCs w:val="16"/>
      </w:rPr>
      <w:instrText xml:space="preserve"> NUMPAGES  </w:instrText>
    </w:r>
    <w:r>
      <w:rPr>
        <w:rFonts w:hint="eastAsia"/>
        <w:b/>
        <w:szCs w:val="16"/>
      </w:rPr>
      <w:fldChar w:fldCharType="separate"/>
    </w:r>
    <w:r w:rsidR="002D04C3">
      <w:rPr>
        <w:b/>
        <w:noProof/>
        <w:szCs w:val="16"/>
      </w:rPr>
      <w:t>4</w:t>
    </w:r>
    <w:r>
      <w:rPr>
        <w:rFonts w:hint="eastAsia"/>
        <w:b/>
        <w:szCs w:val="16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AFB" w:rsidRDefault="00744F1E">
    <w:pPr>
      <w:pStyle w:val="ab"/>
      <w:rPr>
        <w:szCs w:val="16"/>
      </w:rPr>
    </w:pPr>
    <w:r>
      <w:rPr>
        <w:rFonts w:hint="eastAsia"/>
      </w:rPr>
      <w:t>计算机科学与工程学院</w:t>
    </w:r>
    <w:r>
      <w:rPr>
        <w:rFonts w:hint="eastAsia"/>
      </w:rPr>
      <w:t xml:space="preserve">  </w:t>
    </w:r>
    <w:r>
      <w:rPr>
        <w:rFonts w:hint="eastAsia"/>
      </w:rPr>
      <w:t>网络工程系</w:t>
    </w:r>
    <w:r>
      <w:rPr>
        <w:rFonts w:hint="eastAsia"/>
      </w:rPr>
      <w:tab/>
    </w:r>
    <w:r>
      <w:rPr>
        <w:rFonts w:hint="eastAsia"/>
      </w:rPr>
      <w:t>第</w:t>
    </w:r>
    <w:r>
      <w:rPr>
        <w:rFonts w:hint="eastAsia"/>
      </w:rPr>
      <w:t xml:space="preserve"> </w:t>
    </w:r>
    <w:r>
      <w:rPr>
        <w:rFonts w:hint="eastAsia"/>
        <w:b/>
        <w:szCs w:val="16"/>
      </w:rPr>
      <w:fldChar w:fldCharType="begin"/>
    </w:r>
    <w:r>
      <w:rPr>
        <w:rFonts w:hint="eastAsia"/>
        <w:b/>
        <w:szCs w:val="16"/>
      </w:rPr>
      <w:instrText xml:space="preserve"> PAGE </w:instrText>
    </w:r>
    <w:r>
      <w:rPr>
        <w:rFonts w:hint="eastAsia"/>
        <w:b/>
        <w:szCs w:val="16"/>
      </w:rPr>
      <w:fldChar w:fldCharType="separate"/>
    </w:r>
    <w:r w:rsidR="000B5D73">
      <w:rPr>
        <w:b/>
        <w:noProof/>
        <w:szCs w:val="16"/>
      </w:rPr>
      <w:t>1</w:t>
    </w:r>
    <w:r>
      <w:rPr>
        <w:rFonts w:hint="eastAsia"/>
        <w:b/>
        <w:szCs w:val="16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页，共</w:t>
    </w:r>
    <w:r>
      <w:rPr>
        <w:rFonts w:hint="eastAsia"/>
      </w:rPr>
      <w:t xml:space="preserve"> </w:t>
    </w:r>
    <w:r>
      <w:rPr>
        <w:rFonts w:hint="eastAsia"/>
        <w:b/>
        <w:szCs w:val="16"/>
      </w:rPr>
      <w:fldChar w:fldCharType="begin"/>
    </w:r>
    <w:r>
      <w:rPr>
        <w:rFonts w:hint="eastAsia"/>
        <w:b/>
        <w:szCs w:val="16"/>
      </w:rPr>
      <w:instrText xml:space="preserve"> NUMPAGES  </w:instrText>
    </w:r>
    <w:r>
      <w:rPr>
        <w:rFonts w:hint="eastAsia"/>
        <w:b/>
        <w:szCs w:val="16"/>
      </w:rPr>
      <w:fldChar w:fldCharType="separate"/>
    </w:r>
    <w:r w:rsidR="000B5D73">
      <w:rPr>
        <w:b/>
        <w:noProof/>
        <w:szCs w:val="16"/>
      </w:rPr>
      <w:t>3</w:t>
    </w:r>
    <w:r>
      <w:rPr>
        <w:rFonts w:hint="eastAsia"/>
        <w:b/>
        <w:szCs w:val="16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F1E" w:rsidRDefault="00744F1E">
      <w:pPr>
        <w:spacing w:before="0" w:after="0" w:line="240" w:lineRule="auto"/>
      </w:pPr>
      <w:r>
        <w:separator/>
      </w:r>
    </w:p>
  </w:footnote>
  <w:footnote w:type="continuationSeparator" w:id="0">
    <w:p w:rsidR="00744F1E" w:rsidRDefault="00744F1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AFB" w:rsidRDefault="00744F1E">
    <w:pPr>
      <w:pStyle w:val="PageHead"/>
      <w:autoSpaceDE w:val="0"/>
      <w:autoSpaceDN w:val="0"/>
      <w:rPr>
        <w:rFonts w:ascii="Arial Bold" w:eastAsia="黑体" w:hAnsi="Arial Bold" w:hint="eastAsia"/>
      </w:rPr>
    </w:pPr>
    <w:r>
      <w:rPr>
        <w:rFonts w:hint="eastAsia"/>
        <w:sz w:val="1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177" o:spid="_x0000_s2049" type="#_x0000_t136" style="position:absolute;margin-left:0;margin-top:0;width:536.65pt;height:50.6pt;rotation:-45;z-index:-251658240;mso-position-horizontal:center;mso-position-horizontal-relative:margin;mso-position-vertical:center;mso-position-vertical-relative:margin;mso-width-relative:page;mso-height-relative:page" fillcolor="silver" stroked="f">
          <v:fill opacity="5898f"/>
          <v:textpath style="font-family:&quot;微软雅黑&quot;" trim="t" fitpath="t" string="网络与信息安全虚拟仿真实验室"/>
          <o:lock v:ext="edit" aspectratio="t"/>
          <w10:wrap anchorx="margin" anchory="margin"/>
        </v:shape>
      </w:pict>
    </w:r>
    <w:r>
      <w:rPr>
        <w:rFonts w:ascii="Arial Bold" w:eastAsia="黑体" w:hint="eastAsia"/>
      </w:rPr>
      <w:t>课堂练习</w:t>
    </w:r>
    <w:r>
      <w:rPr>
        <w:rFonts w:ascii="Arial Bold" w:eastAsia="黑体" w:hAnsi="Arial Bold" w:hint="eastAsia"/>
      </w:rPr>
      <w:t xml:space="preserve"> - </w:t>
    </w:r>
    <w:r>
      <w:rPr>
        <w:rFonts w:ascii="Arial Bold" w:eastAsia="黑体" w:hint="eastAsia"/>
      </w:rPr>
      <w:t>识别正在运行的进程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AFB" w:rsidRDefault="00744F1E">
    <w:pPr>
      <w:pStyle w:val="ac"/>
      <w:pBdr>
        <w:bottom w:val="single" w:sz="4" w:space="0" w:color="auto"/>
      </w:pBdr>
      <w:jc w:val="center"/>
      <w:rPr>
        <w:rFonts w:ascii="黑体" w:eastAsia="黑体" w:hAnsi="黑体" w:cs="黑体"/>
      </w:rPr>
    </w:pPr>
    <w:r>
      <w:rPr>
        <w:rFonts w:ascii="黑体" w:eastAsia="黑体" w:hAnsi="黑体" w:cs="黑体" w:hint="eastAsia"/>
      </w:rPr>
      <w:t>网络安全技术实验</w:t>
    </w:r>
  </w:p>
  <w:p w:rsidR="005E7AFB" w:rsidRDefault="00744F1E">
    <w:r>
      <w:rPr>
        <w:sz w:val="1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536.65pt;height:50.6pt;rotation:-45;z-index:-251657216;mso-position-horizontal:center;mso-position-horizontal-relative:margin;mso-position-vertical:center;mso-position-vertical-relative:margin;mso-width-relative:page;mso-height-relative:page" fillcolor="silver" stroked="f">
          <v:fill opacity="5898f"/>
          <v:textpath style="font-family:&quot;微软雅黑&quot;" trim="t" fitpath="t" string="网络与信息安全虚拟仿真实验室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E4F72"/>
    <w:multiLevelType w:val="multilevel"/>
    <w:tmpl w:val="070E4F72"/>
    <w:lvl w:ilvl="0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262F39"/>
    <w:multiLevelType w:val="multilevel"/>
    <w:tmpl w:val="0D262F39"/>
    <w:lvl w:ilvl="0">
      <w:start w:val="1"/>
      <w:numFmt w:val="decimal"/>
      <w:pStyle w:val="PartHead"/>
      <w:lvlText w:val="第 %1 部分："/>
      <w:lvlJc w:val="left"/>
      <w:pPr>
        <w:tabs>
          <w:tab w:val="left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StepHead"/>
      <w:lvlText w:val="第 %2 步：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left" w:pos="720"/>
        </w:tabs>
        <w:ind w:left="720" w:hanging="363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left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2">
    <w:nsid w:val="1217228C"/>
    <w:multiLevelType w:val="multilevel"/>
    <w:tmpl w:val="1217228C"/>
    <w:lvl w:ilvl="0">
      <w:start w:val="1"/>
      <w:numFmt w:val="none"/>
      <w:pStyle w:val="LabSection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BF23836"/>
    <w:multiLevelType w:val="multilevel"/>
    <w:tmpl w:val="4BF23836"/>
    <w:lvl w:ilvl="0">
      <w:start w:val="1"/>
      <w:numFmt w:val="bullet"/>
      <w:pStyle w:val="Bulletlevel1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left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left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TrueTypeFonts/>
  <w:saveSubsetFonts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compressPunctuationAndJapaneseKana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kpJNbO0SEox1rUwMTPQNUlJMdS1MDBI1DU1N00yN7FMMzU3SFbSUQpOLS7OzM8DaTGsBQDk01rHQwAAAA=="/>
  </w:docVars>
  <w:rsids>
    <w:rsidRoot w:val="00B65D5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4EF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5362"/>
    <w:rsid w:val="000B5D73"/>
    <w:rsid w:val="000B7DE5"/>
    <w:rsid w:val="000C2118"/>
    <w:rsid w:val="000C5239"/>
    <w:rsid w:val="000C6E6E"/>
    <w:rsid w:val="000D5014"/>
    <w:rsid w:val="000D55B4"/>
    <w:rsid w:val="000E65F0"/>
    <w:rsid w:val="000F072C"/>
    <w:rsid w:val="000F2074"/>
    <w:rsid w:val="000F6743"/>
    <w:rsid w:val="001006C2"/>
    <w:rsid w:val="00101BE8"/>
    <w:rsid w:val="00103401"/>
    <w:rsid w:val="00103A44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47EBE"/>
    <w:rsid w:val="001523C0"/>
    <w:rsid w:val="001535FE"/>
    <w:rsid w:val="00154E3A"/>
    <w:rsid w:val="00157902"/>
    <w:rsid w:val="00162105"/>
    <w:rsid w:val="00162EEA"/>
    <w:rsid w:val="00163164"/>
    <w:rsid w:val="00166253"/>
    <w:rsid w:val="00167C60"/>
    <w:rsid w:val="001704B7"/>
    <w:rsid w:val="001710C0"/>
    <w:rsid w:val="00172AFB"/>
    <w:rsid w:val="00172DC5"/>
    <w:rsid w:val="001772B8"/>
    <w:rsid w:val="00180FBF"/>
    <w:rsid w:val="00182CF4"/>
    <w:rsid w:val="00186CE1"/>
    <w:rsid w:val="00191F00"/>
    <w:rsid w:val="00192F12"/>
    <w:rsid w:val="00193096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674C5"/>
    <w:rsid w:val="002768DC"/>
    <w:rsid w:val="00294C8F"/>
    <w:rsid w:val="002A6C56"/>
    <w:rsid w:val="002C090C"/>
    <w:rsid w:val="002C1243"/>
    <w:rsid w:val="002C1815"/>
    <w:rsid w:val="002C3157"/>
    <w:rsid w:val="002C475E"/>
    <w:rsid w:val="002C6AD6"/>
    <w:rsid w:val="002D04C3"/>
    <w:rsid w:val="002D53F1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1D01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3615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188"/>
    <w:rsid w:val="00473E34"/>
    <w:rsid w:val="00476BA9"/>
    <w:rsid w:val="004925DD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66CE8"/>
    <w:rsid w:val="00570A65"/>
    <w:rsid w:val="005762B1"/>
    <w:rsid w:val="005773A5"/>
    <w:rsid w:val="00580456"/>
    <w:rsid w:val="00580E73"/>
    <w:rsid w:val="00593386"/>
    <w:rsid w:val="00594F99"/>
    <w:rsid w:val="00596998"/>
    <w:rsid w:val="00597BBC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E7AFB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28E5"/>
    <w:rsid w:val="00644958"/>
    <w:rsid w:val="00647E03"/>
    <w:rsid w:val="006513FB"/>
    <w:rsid w:val="006544EF"/>
    <w:rsid w:val="00656EEF"/>
    <w:rsid w:val="00672919"/>
    <w:rsid w:val="00686587"/>
    <w:rsid w:val="006904CF"/>
    <w:rsid w:val="00695EE2"/>
    <w:rsid w:val="0069660B"/>
    <w:rsid w:val="006A1ADC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E0A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4F1E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3805"/>
    <w:rsid w:val="00853C76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C6A7F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7067A"/>
    <w:rsid w:val="0098155C"/>
    <w:rsid w:val="00983B77"/>
    <w:rsid w:val="0099058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3B58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CC2"/>
    <w:rsid w:val="00A502BA"/>
    <w:rsid w:val="00A53B3B"/>
    <w:rsid w:val="00A54459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3917"/>
    <w:rsid w:val="00AD4578"/>
    <w:rsid w:val="00AD68E9"/>
    <w:rsid w:val="00AE56C0"/>
    <w:rsid w:val="00AF5B80"/>
    <w:rsid w:val="00B00914"/>
    <w:rsid w:val="00B02A8E"/>
    <w:rsid w:val="00B052EE"/>
    <w:rsid w:val="00B1081F"/>
    <w:rsid w:val="00B2496B"/>
    <w:rsid w:val="00B27499"/>
    <w:rsid w:val="00B3010D"/>
    <w:rsid w:val="00B35151"/>
    <w:rsid w:val="00B35D16"/>
    <w:rsid w:val="00B433F2"/>
    <w:rsid w:val="00B4386F"/>
    <w:rsid w:val="00B458E8"/>
    <w:rsid w:val="00B5397B"/>
    <w:rsid w:val="00B53EE9"/>
    <w:rsid w:val="00B6183E"/>
    <w:rsid w:val="00B62809"/>
    <w:rsid w:val="00B65D5F"/>
    <w:rsid w:val="00B74716"/>
    <w:rsid w:val="00B7675A"/>
    <w:rsid w:val="00B81898"/>
    <w:rsid w:val="00B82DED"/>
    <w:rsid w:val="00B85A63"/>
    <w:rsid w:val="00B8606B"/>
    <w:rsid w:val="00B878E7"/>
    <w:rsid w:val="00B879CC"/>
    <w:rsid w:val="00B97278"/>
    <w:rsid w:val="00B97943"/>
    <w:rsid w:val="00BA1D0B"/>
    <w:rsid w:val="00BA48BD"/>
    <w:rsid w:val="00BA6972"/>
    <w:rsid w:val="00BB1E0D"/>
    <w:rsid w:val="00BB26C8"/>
    <w:rsid w:val="00BB48D7"/>
    <w:rsid w:val="00BB4D9B"/>
    <w:rsid w:val="00BB72E5"/>
    <w:rsid w:val="00BB73FF"/>
    <w:rsid w:val="00BB7688"/>
    <w:rsid w:val="00BC572F"/>
    <w:rsid w:val="00BC7423"/>
    <w:rsid w:val="00BC7CAC"/>
    <w:rsid w:val="00BD51C5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8F7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248B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33CC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03EA7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357C"/>
    <w:rsid w:val="00D56A0E"/>
    <w:rsid w:val="00D57AD3"/>
    <w:rsid w:val="00D62F25"/>
    <w:rsid w:val="00D635FE"/>
    <w:rsid w:val="00D66A7B"/>
    <w:rsid w:val="00D729DE"/>
    <w:rsid w:val="00D75B6A"/>
    <w:rsid w:val="00D778DF"/>
    <w:rsid w:val="00D843FC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582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DF1EED"/>
    <w:rsid w:val="00E009DA"/>
    <w:rsid w:val="00E037D9"/>
    <w:rsid w:val="00E03AF0"/>
    <w:rsid w:val="00E04927"/>
    <w:rsid w:val="00E11A48"/>
    <w:rsid w:val="00E130D2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7D18"/>
    <w:rsid w:val="00E87D62"/>
    <w:rsid w:val="00E95BDA"/>
    <w:rsid w:val="00E97333"/>
    <w:rsid w:val="00EA486E"/>
    <w:rsid w:val="00EA4FA3"/>
    <w:rsid w:val="00EA57C2"/>
    <w:rsid w:val="00EB001B"/>
    <w:rsid w:val="00EB3082"/>
    <w:rsid w:val="00EB6C33"/>
    <w:rsid w:val="00EB73B5"/>
    <w:rsid w:val="00EC4564"/>
    <w:rsid w:val="00ED6019"/>
    <w:rsid w:val="00ED7830"/>
    <w:rsid w:val="00EE3909"/>
    <w:rsid w:val="00EF4205"/>
    <w:rsid w:val="00EF5939"/>
    <w:rsid w:val="00F01714"/>
    <w:rsid w:val="00F0258F"/>
    <w:rsid w:val="00F02C5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5F9C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269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  <w:rsid w:val="341409B0"/>
    <w:rsid w:val="4BEA50CF"/>
    <w:rsid w:val="53232E56"/>
    <w:rsid w:val="5DFB12C2"/>
    <w:rsid w:val="6717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unhideWhenUsed="0" w:qFormat="1"/>
    <w:lsdException w:name="index 2" w:uiPriority="0" w:unhideWhenUsed="0" w:qFormat="1"/>
    <w:lsdException w:name="index 3" w:uiPriority="0" w:unhideWhenUsed="0" w:qFormat="1"/>
    <w:lsdException w:name="index 4" w:uiPriority="0" w:unhideWhenUsed="0" w:qFormat="1"/>
    <w:lsdException w:name="index 5" w:uiPriority="0" w:unhideWhenUsed="0" w:qFormat="1"/>
    <w:lsdException w:name="index 6" w:uiPriority="0" w:unhideWhenUsed="0" w:qFormat="1"/>
    <w:lsdException w:name="index 7" w:uiPriority="0" w:unhideWhenUsed="0" w:qFormat="1"/>
    <w:lsdException w:name="index 8" w:uiPriority="0" w:unhideWhenUsed="0" w:qFormat="1"/>
    <w:lsdException w:name="index 9" w:uiPriority="0" w:unhideWhenUsed="0" w:qFormat="1"/>
    <w:lsdException w:name="toc 1" w:uiPriority="0" w:unhideWhenUsed="0" w:qFormat="1"/>
    <w:lsdException w:name="toc 2" w:uiPriority="0" w:unhideWhenUsed="0" w:qFormat="1"/>
    <w:lsdException w:name="toc 3" w:uiPriority="0" w:unhideWhenUsed="0" w:qFormat="1"/>
    <w:lsdException w:name="toc 4" w:uiPriority="0" w:unhideWhenUsed="0" w:qFormat="1"/>
    <w:lsdException w:name="toc 5" w:uiPriority="0" w:unhideWhenUsed="0" w:qFormat="1"/>
    <w:lsdException w:name="toc 6" w:uiPriority="0" w:unhideWhenUsed="0" w:qFormat="1"/>
    <w:lsdException w:name="toc 7" w:uiPriority="0" w:unhideWhenUsed="0" w:qFormat="1"/>
    <w:lsdException w:name="toc 8" w:uiPriority="0" w:unhideWhenUsed="0" w:qFormat="1"/>
    <w:lsdException w:name="toc 9" w:uiPriority="0" w:unhideWhenUsed="0" w:qFormat="1"/>
    <w:lsdException w:name="footnote text" w:uiPriority="0" w:unhideWhenUsed="0" w:qFormat="1"/>
    <w:lsdException w:name="annotation text" w:uiPriority="0" w:qFormat="1"/>
    <w:lsdException w:name="header" w:semiHidden="0" w:uiPriority="0" w:qFormat="1"/>
    <w:lsdException w:name="footer" w:semiHidden="0" w:qFormat="1"/>
    <w:lsdException w:name="index heading" w:uiPriority="0" w:unhideWhenUsed="0" w:qFormat="1"/>
    <w:lsdException w:name="caption" w:uiPriority="35" w:qFormat="1"/>
    <w:lsdException w:name="table of figures" w:uiPriority="0" w:unhideWhenUsed="0" w:qFormat="1"/>
    <w:lsdException w:name="annotation reference" w:uiPriority="0" w:qFormat="1"/>
    <w:lsdException w:name="endnote text" w:uiPriority="0" w:unhideWhenUsed="0" w:qFormat="1"/>
    <w:lsdException w:name="table of authorities" w:uiPriority="0" w:unhideWhenUsed="0" w:qFormat="1"/>
    <w:lsdException w:name="macro" w:uiPriority="0" w:unhideWhenUsed="0" w:qFormat="1"/>
    <w:lsdException w:name="toa heading" w:uiPriority="0" w:unhideWhenUsed="0" w:qFormat="1"/>
    <w:lsdException w:name="Title" w:semiHidden="0" w:uiPriority="0" w:unhideWhenUsed="0" w:qFormat="1"/>
    <w:lsdException w:name="Default Paragraph Font" w:uiPriority="1" w:qFormat="1"/>
    <w:lsdException w:name="Body Text" w:semiHidden="0" w:uiPriority="0" w:unhideWhenUsed="0" w:qFormat="1"/>
    <w:lsdException w:name="Subtitle" w:uiPriority="11" w:qFormat="1"/>
    <w:lsdException w:name="Hyperlink" w:semiHidden="0" w:uiPriority="0" w:qFormat="1"/>
    <w:lsdException w:name="Followed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uiPriority="0"/>
    <w:lsdException w:name="HTML Preformatted" w:qFormat="1"/>
    <w:lsdException w:name="Normal Table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pPr>
      <w:spacing w:before="60" w:after="60" w:line="276" w:lineRule="auto"/>
    </w:pPr>
    <w:rPr>
      <w:rFonts w:ascii="Arial" w:eastAsiaTheme="minorEastAsia" w:hAnsi="Arial"/>
      <w:sz w:val="22"/>
      <w:szCs w:val="22"/>
    </w:rPr>
  </w:style>
  <w:style w:type="paragraph" w:styleId="1">
    <w:name w:val="heading 1"/>
    <w:basedOn w:val="a"/>
    <w:next w:val="a"/>
    <w:link w:val="1Char"/>
    <w:uiPriority w:val="9"/>
    <w:semiHidden/>
    <w:unhideWhenUsed/>
    <w:qFormat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semiHidden/>
    <w:unhideWhenUsed/>
    <w:qFormat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Char"/>
    <w:semiHidden/>
    <w:unhideWhenUsed/>
    <w:qFormat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semiHidden/>
    <w:unhideWhenUsed/>
    <w:qFormat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link w:val="Char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paragraph" w:styleId="70">
    <w:name w:val="toc 7"/>
    <w:basedOn w:val="a"/>
    <w:next w:val="a"/>
    <w:semiHidden/>
    <w:qFormat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a4">
    <w:name w:val="table of authorities"/>
    <w:basedOn w:val="a"/>
    <w:next w:val="a"/>
    <w:semiHidden/>
    <w:qFormat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80">
    <w:name w:val="index 8"/>
    <w:basedOn w:val="a"/>
    <w:next w:val="a"/>
    <w:semiHidden/>
    <w:qFormat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50">
    <w:name w:val="index 5"/>
    <w:basedOn w:val="a"/>
    <w:next w:val="a"/>
    <w:semiHidden/>
    <w:qFormat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a5">
    <w:name w:val="Document Map"/>
    <w:basedOn w:val="a"/>
    <w:link w:val="Char0"/>
    <w:uiPriority w:val="99"/>
    <w:semiHidden/>
    <w:unhideWhenUsed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styleId="a6">
    <w:name w:val="toa heading"/>
    <w:basedOn w:val="a"/>
    <w:next w:val="a"/>
    <w:semiHidden/>
    <w:qFormat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7">
    <w:name w:val="annotation text"/>
    <w:basedOn w:val="a"/>
    <w:link w:val="Char1"/>
    <w:semiHidden/>
    <w:unhideWhenUsed/>
    <w:qFormat/>
    <w:rPr>
      <w:sz w:val="20"/>
      <w:szCs w:val="20"/>
    </w:rPr>
  </w:style>
  <w:style w:type="paragraph" w:styleId="60">
    <w:name w:val="index 6"/>
    <w:basedOn w:val="a"/>
    <w:next w:val="a"/>
    <w:semiHidden/>
    <w:qFormat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a8">
    <w:name w:val="Body Text"/>
    <w:basedOn w:val="a"/>
    <w:link w:val="Char2"/>
    <w:qFormat/>
    <w:pPr>
      <w:spacing w:before="0" w:after="120" w:line="240" w:lineRule="auto"/>
    </w:pPr>
    <w:rPr>
      <w:rFonts w:eastAsia="Times New Roman"/>
      <w:sz w:val="20"/>
      <w:szCs w:val="24"/>
    </w:rPr>
  </w:style>
  <w:style w:type="paragraph" w:styleId="40">
    <w:name w:val="index 4"/>
    <w:basedOn w:val="a"/>
    <w:next w:val="a"/>
    <w:semiHidden/>
    <w:qFormat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toc 5"/>
    <w:basedOn w:val="a"/>
    <w:next w:val="a"/>
    <w:semiHidden/>
    <w:qFormat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30">
    <w:name w:val="toc 3"/>
    <w:basedOn w:val="a"/>
    <w:next w:val="a"/>
    <w:semiHidden/>
    <w:qFormat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81">
    <w:name w:val="toc 8"/>
    <w:basedOn w:val="a"/>
    <w:next w:val="a"/>
    <w:semiHidden/>
    <w:qFormat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semiHidden/>
    <w:qFormat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a9">
    <w:name w:val="endnote text"/>
    <w:basedOn w:val="a"/>
    <w:link w:val="Char3"/>
    <w:semiHidden/>
    <w:qFormat/>
    <w:pPr>
      <w:spacing w:before="0" w:after="0" w:line="240" w:lineRule="auto"/>
    </w:pPr>
    <w:rPr>
      <w:rFonts w:eastAsia="Times New Roman"/>
      <w:sz w:val="20"/>
      <w:szCs w:val="20"/>
    </w:rPr>
  </w:style>
  <w:style w:type="paragraph" w:styleId="aa">
    <w:name w:val="Balloon Text"/>
    <w:basedOn w:val="a"/>
    <w:link w:val="Char4"/>
    <w:uiPriority w:val="99"/>
    <w:semiHidden/>
    <w:unhideWhenUsed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styleId="ab">
    <w:name w:val="footer"/>
    <w:basedOn w:val="a"/>
    <w:link w:val="Char5"/>
    <w:uiPriority w:val="99"/>
    <w:unhideWhenUsed/>
    <w:qFormat/>
    <w:pPr>
      <w:tabs>
        <w:tab w:val="right" w:pos="7200"/>
        <w:tab w:val="right" w:pos="10080"/>
      </w:tabs>
      <w:autoSpaceDE w:val="0"/>
      <w:autoSpaceDN w:val="0"/>
      <w:spacing w:after="0" w:line="240" w:lineRule="auto"/>
    </w:pPr>
    <w:rPr>
      <w:rFonts w:eastAsia="黑体"/>
      <w:sz w:val="16"/>
    </w:rPr>
  </w:style>
  <w:style w:type="paragraph" w:styleId="ac">
    <w:name w:val="header"/>
    <w:basedOn w:val="a"/>
    <w:link w:val="Char6"/>
    <w:unhideWhenUsed/>
    <w:qFormat/>
    <w:pPr>
      <w:tabs>
        <w:tab w:val="center" w:pos="4680"/>
        <w:tab w:val="right" w:pos="9360"/>
      </w:tabs>
    </w:pPr>
  </w:style>
  <w:style w:type="paragraph" w:styleId="10">
    <w:name w:val="toc 1"/>
    <w:basedOn w:val="a"/>
    <w:next w:val="a"/>
    <w:semiHidden/>
    <w:qFormat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41">
    <w:name w:val="toc 4"/>
    <w:basedOn w:val="a"/>
    <w:next w:val="a"/>
    <w:semiHidden/>
    <w:qFormat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ad">
    <w:name w:val="index heading"/>
    <w:basedOn w:val="a"/>
    <w:next w:val="11"/>
    <w:semiHidden/>
    <w:qFormat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1">
    <w:name w:val="index 1"/>
    <w:basedOn w:val="a"/>
    <w:next w:val="a"/>
    <w:semiHidden/>
    <w:qFormat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e">
    <w:name w:val="footnote text"/>
    <w:basedOn w:val="a"/>
    <w:link w:val="Char7"/>
    <w:semiHidden/>
    <w:qFormat/>
    <w:pPr>
      <w:spacing w:before="0" w:after="0" w:line="240" w:lineRule="auto"/>
    </w:pPr>
    <w:rPr>
      <w:rFonts w:eastAsia="Times New Roman"/>
      <w:sz w:val="20"/>
      <w:szCs w:val="20"/>
    </w:rPr>
  </w:style>
  <w:style w:type="paragraph" w:styleId="61">
    <w:name w:val="toc 6"/>
    <w:basedOn w:val="a"/>
    <w:next w:val="a"/>
    <w:semiHidden/>
    <w:qFormat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semiHidden/>
    <w:qFormat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90">
    <w:name w:val="index 9"/>
    <w:basedOn w:val="a"/>
    <w:next w:val="a"/>
    <w:semiHidden/>
    <w:qFormat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">
    <w:name w:val="table of figures"/>
    <w:basedOn w:val="a"/>
    <w:next w:val="a"/>
    <w:semiHidden/>
    <w:qFormat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20">
    <w:name w:val="toc 2"/>
    <w:basedOn w:val="a"/>
    <w:next w:val="a"/>
    <w:semiHidden/>
    <w:qFormat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91">
    <w:name w:val="toc 9"/>
    <w:basedOn w:val="a"/>
    <w:next w:val="a"/>
    <w:semiHidden/>
    <w:qFormat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paragraph" w:styleId="21">
    <w:name w:val="index 2"/>
    <w:basedOn w:val="a"/>
    <w:next w:val="a"/>
    <w:semiHidden/>
    <w:qFormat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af0">
    <w:name w:val="annotation subject"/>
    <w:basedOn w:val="a7"/>
    <w:next w:val="a7"/>
    <w:link w:val="Char8"/>
    <w:uiPriority w:val="99"/>
    <w:semiHidden/>
    <w:unhideWhenUsed/>
    <w:qFormat/>
    <w:rPr>
      <w:b/>
      <w:bCs/>
    </w:rPr>
  </w:style>
  <w:style w:type="table" w:styleId="af1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FollowedHyperlink"/>
    <w:basedOn w:val="a0"/>
    <w:semiHidden/>
    <w:unhideWhenUsed/>
    <w:qFormat/>
    <w:rPr>
      <w:color w:val="800080" w:themeColor="followedHyperlink"/>
      <w:u w:val="single"/>
    </w:rPr>
  </w:style>
  <w:style w:type="character" w:styleId="af3">
    <w:name w:val="Hyperlink"/>
    <w:basedOn w:val="a0"/>
    <w:unhideWhenUsed/>
    <w:qFormat/>
    <w:rPr>
      <w:color w:val="0000FF" w:themeColor="hyperlink"/>
      <w:u w:val="single"/>
    </w:rPr>
  </w:style>
  <w:style w:type="character" w:styleId="af4">
    <w:name w:val="annotation reference"/>
    <w:semiHidden/>
    <w:unhideWhenUsed/>
    <w:qFormat/>
    <w:rPr>
      <w:sz w:val="16"/>
      <w:szCs w:val="16"/>
    </w:rPr>
  </w:style>
  <w:style w:type="character" w:customStyle="1" w:styleId="1Char">
    <w:name w:val="标题 1 Char"/>
    <w:link w:val="1"/>
    <w:uiPriority w:val="9"/>
    <w:semiHidden/>
    <w:qFormat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2Char">
    <w:name w:val="标题 2 Char"/>
    <w:link w:val="2"/>
    <w:uiPriority w:val="9"/>
    <w:semiHidden/>
    <w:qFormat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semiHidden/>
    <w:unhideWhenUsed/>
    <w:qFormat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8"/>
    <w:next w:val="a"/>
    <w:qFormat/>
    <w:pPr>
      <w:widowControl w:val="0"/>
      <w:numPr>
        <w:numId w:val="1"/>
      </w:numPr>
      <w:spacing w:before="240"/>
    </w:pPr>
    <w:rPr>
      <w:b/>
      <w:bCs/>
      <w:iCs/>
      <w:sz w:val="24"/>
    </w:rPr>
  </w:style>
  <w:style w:type="paragraph" w:customStyle="1" w:styleId="LabTitle">
    <w:name w:val="Lab Title"/>
    <w:basedOn w:val="a"/>
    <w:link w:val="LabTitleChar"/>
    <w:qFormat/>
    <w:rPr>
      <w:b/>
      <w:sz w:val="32"/>
    </w:rPr>
  </w:style>
  <w:style w:type="paragraph" w:customStyle="1" w:styleId="PageHead">
    <w:name w:val="Page Head"/>
    <w:basedOn w:val="a"/>
    <w:qFormat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2"/>
    <w:next w:val="BodyTextL25"/>
    <w:qFormat/>
    <w:pPr>
      <w:numPr>
        <w:ilvl w:val="1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customStyle="1" w:styleId="BodyTextL25">
    <w:name w:val="Body Text L25"/>
    <w:basedOn w:val="a"/>
    <w:qFormat/>
    <w:pPr>
      <w:spacing w:before="120" w:after="120" w:line="240" w:lineRule="auto"/>
      <w:ind w:left="360"/>
    </w:pPr>
    <w:rPr>
      <w:sz w:val="20"/>
    </w:rPr>
  </w:style>
  <w:style w:type="character" w:customStyle="1" w:styleId="Char6">
    <w:name w:val="页眉 Char"/>
    <w:basedOn w:val="a0"/>
    <w:link w:val="ac"/>
    <w:qFormat/>
    <w:rPr>
      <w:sz w:val="22"/>
      <w:szCs w:val="22"/>
    </w:rPr>
  </w:style>
  <w:style w:type="character" w:customStyle="1" w:styleId="Char5">
    <w:name w:val="页脚 Char"/>
    <w:link w:val="ab"/>
    <w:uiPriority w:val="99"/>
    <w:qFormat/>
    <w:rPr>
      <w:rFonts w:eastAsia="黑体"/>
      <w:sz w:val="16"/>
      <w:szCs w:val="22"/>
    </w:rPr>
  </w:style>
  <w:style w:type="character" w:customStyle="1" w:styleId="Char4">
    <w:name w:val="批注框文本 Char"/>
    <w:link w:val="aa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qFormat/>
  </w:style>
  <w:style w:type="paragraph" w:customStyle="1" w:styleId="TableHeading">
    <w:name w:val="Table Heading"/>
    <w:basedOn w:val="a"/>
    <w:qFormat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pPr>
      <w:numPr>
        <w:numId w:val="3"/>
      </w:numPr>
    </w:pPr>
    <w:rPr>
      <w:sz w:val="20"/>
    </w:rPr>
  </w:style>
  <w:style w:type="paragraph" w:customStyle="1" w:styleId="Bulletlevel2">
    <w:name w:val="Bullet level 2"/>
    <w:basedOn w:val="a"/>
    <w:qFormat/>
    <w:pPr>
      <w:numPr>
        <w:numId w:val="4"/>
      </w:numPr>
      <w:ind w:left="1080"/>
    </w:pPr>
    <w:rPr>
      <w:sz w:val="20"/>
    </w:rPr>
  </w:style>
  <w:style w:type="paragraph" w:customStyle="1" w:styleId="InstNoteRed">
    <w:name w:val="Inst Note Red"/>
    <w:basedOn w:val="a"/>
    <w:qFormat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a"/>
    <w:next w:val="BodyTextL25"/>
    <w:qFormat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link w:val="CMDChar"/>
    <w:qFormat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pPr>
      <w:spacing w:before="120" w:after="120" w:line="240" w:lineRule="auto"/>
      <w:ind w:left="72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pPr>
      <w:spacing w:before="120" w:after="120"/>
      <w:ind w:left="720"/>
    </w:pPr>
  </w:style>
  <w:style w:type="paragraph" w:customStyle="1" w:styleId="DevConfigs">
    <w:name w:val="DevConfigs"/>
    <w:basedOn w:val="a"/>
    <w:qFormat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pPr>
      <w:spacing w:before="240" w:after="240"/>
      <w:jc w:val="center"/>
    </w:pPr>
  </w:style>
  <w:style w:type="character" w:customStyle="1" w:styleId="Char0">
    <w:name w:val="文档结构图 Char"/>
    <w:link w:val="a5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Pr>
      <w:rFonts w:ascii="Arial" w:hAnsi="Arial"/>
      <w:sz w:val="20"/>
      <w:shd w:val="clear" w:color="auto" w:fill="BFBFBF"/>
    </w:rPr>
  </w:style>
  <w:style w:type="character" w:customStyle="1" w:styleId="LabSectionGray">
    <w:name w:val="Lab Section Gray"/>
    <w:uiPriority w:val="1"/>
    <w:qFormat/>
    <w:rPr>
      <w:rFonts w:ascii="Arial" w:hAnsi="Arial"/>
      <w:sz w:val="24"/>
      <w:shd w:val="clear" w:color="auto" w:fill="BFBFBF"/>
    </w:rPr>
  </w:style>
  <w:style w:type="paragraph" w:customStyle="1" w:styleId="SubStepNum">
    <w:name w:val="SubStep Num"/>
    <w:basedOn w:val="SubStepAlpha"/>
    <w:qFormat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qFormat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Pr>
      <w:rFonts w:ascii="Courier New" w:hAnsi="Courier New"/>
      <w:color w:val="auto"/>
      <w:sz w:val="20"/>
      <w:shd w:val="clear" w:color="auto" w:fill="BFBFBF"/>
    </w:rPr>
  </w:style>
  <w:style w:type="paragraph" w:customStyle="1" w:styleId="CMDOutput">
    <w:name w:val="CMD Output"/>
    <w:basedOn w:val="CMD"/>
    <w:qFormat/>
    <w:rPr>
      <w:sz w:val="18"/>
    </w:rPr>
  </w:style>
  <w:style w:type="paragraph" w:customStyle="1" w:styleId="InstNoteRedL25">
    <w:name w:val="Inst Note Red L25"/>
    <w:basedOn w:val="BodyTextL25"/>
    <w:next w:val="BodyTextL25"/>
    <w:qFormat/>
    <w:rPr>
      <w:color w:val="FF0000"/>
    </w:rPr>
  </w:style>
  <w:style w:type="paragraph" w:customStyle="1" w:styleId="BodyTextL25Bold">
    <w:name w:val="Body Text L25 Bold"/>
    <w:basedOn w:val="BodyTextL25"/>
    <w:qFormat/>
    <w:rPr>
      <w:b/>
    </w:rPr>
  </w:style>
  <w:style w:type="character" w:customStyle="1" w:styleId="HTMLChar">
    <w:name w:val="HTML 预设格式 Char"/>
    <w:link w:val="HTML"/>
    <w:uiPriority w:val="99"/>
    <w:semiHidden/>
    <w:qFormat/>
    <w:rPr>
      <w:rFonts w:ascii="Courier New" w:eastAsia="Times New Roman" w:hAnsi="Courier New" w:cs="Courier New"/>
    </w:rPr>
  </w:style>
  <w:style w:type="character" w:customStyle="1" w:styleId="Char1">
    <w:name w:val="批注文字 Char"/>
    <w:basedOn w:val="a0"/>
    <w:link w:val="a7"/>
    <w:semiHidden/>
    <w:qFormat/>
  </w:style>
  <w:style w:type="character" w:customStyle="1" w:styleId="Char8">
    <w:name w:val="批注主题 Char"/>
    <w:link w:val="af0"/>
    <w:uiPriority w:val="99"/>
    <w:semiHidden/>
    <w:qFormat/>
    <w:rPr>
      <w:b/>
      <w:bCs/>
    </w:rPr>
  </w:style>
  <w:style w:type="paragraph" w:customStyle="1" w:styleId="ReflectionQ">
    <w:name w:val="Reflection Q"/>
    <w:basedOn w:val="BodyTextL25"/>
    <w:qFormat/>
    <w:pPr>
      <w:numPr>
        <w:ilvl w:val="1"/>
        <w:numId w:val="1"/>
      </w:numPr>
    </w:pPr>
  </w:style>
  <w:style w:type="paragraph" w:customStyle="1" w:styleId="TaskHead">
    <w:name w:val="Task Head"/>
    <w:basedOn w:val="PartHead"/>
    <w:next w:val="BodyTextL25"/>
    <w:qFormat/>
    <w:pPr>
      <w:numPr>
        <w:numId w:val="0"/>
      </w:numPr>
      <w:tabs>
        <w:tab w:val="left" w:pos="1134"/>
      </w:tabs>
      <w:ind w:left="1134" w:hanging="1134"/>
    </w:pPr>
    <w:rPr>
      <w:sz w:val="24"/>
    </w:rPr>
  </w:style>
  <w:style w:type="character" w:customStyle="1" w:styleId="4Char">
    <w:name w:val="标题 4 Char"/>
    <w:basedOn w:val="a0"/>
    <w:link w:val="4"/>
    <w:semiHidden/>
    <w:qFormat/>
    <w:rPr>
      <w:rFonts w:eastAsia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semiHidden/>
    <w:qFormat/>
    <w:rPr>
      <w:rFonts w:eastAsia="Times New Roman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semiHidden/>
    <w:qFormat/>
    <w:rPr>
      <w:rFonts w:eastAsia="Times New Roman"/>
      <w:b/>
      <w:bCs/>
      <w:sz w:val="22"/>
      <w:szCs w:val="22"/>
    </w:rPr>
  </w:style>
  <w:style w:type="character" w:customStyle="1" w:styleId="7Char">
    <w:name w:val="标题 7 Char"/>
    <w:basedOn w:val="a0"/>
    <w:link w:val="7"/>
    <w:semiHidden/>
    <w:qFormat/>
    <w:rPr>
      <w:rFonts w:eastAsia="Times New Roman"/>
      <w:szCs w:val="24"/>
    </w:rPr>
  </w:style>
  <w:style w:type="character" w:customStyle="1" w:styleId="8Char">
    <w:name w:val="标题 8 Char"/>
    <w:basedOn w:val="a0"/>
    <w:link w:val="8"/>
    <w:semiHidden/>
    <w:qFormat/>
    <w:rPr>
      <w:rFonts w:eastAsia="Times New Roman"/>
      <w:i/>
      <w:iCs/>
      <w:szCs w:val="24"/>
    </w:rPr>
  </w:style>
  <w:style w:type="character" w:customStyle="1" w:styleId="9Char">
    <w:name w:val="标题 9 Char"/>
    <w:basedOn w:val="a0"/>
    <w:link w:val="9"/>
    <w:semiHidden/>
    <w:qFormat/>
    <w:rPr>
      <w:rFonts w:eastAsia="Times New Roman" w:cs="Arial"/>
      <w:sz w:val="22"/>
      <w:szCs w:val="22"/>
    </w:rPr>
  </w:style>
  <w:style w:type="character" w:customStyle="1" w:styleId="3Char">
    <w:name w:val="标题 3 Char"/>
    <w:link w:val="3"/>
    <w:semiHidden/>
    <w:qFormat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qFormat/>
    <w:rPr>
      <w:b/>
      <w:sz w:val="32"/>
      <w:szCs w:val="22"/>
    </w:rPr>
  </w:style>
  <w:style w:type="character" w:customStyle="1" w:styleId="Char3">
    <w:name w:val="尾注文本 Char"/>
    <w:basedOn w:val="a0"/>
    <w:link w:val="a9"/>
    <w:semiHidden/>
    <w:qFormat/>
    <w:rPr>
      <w:rFonts w:eastAsia="Times New Roman"/>
    </w:rPr>
  </w:style>
  <w:style w:type="character" w:customStyle="1" w:styleId="Char7">
    <w:name w:val="脚注文本 Char"/>
    <w:basedOn w:val="a0"/>
    <w:link w:val="ae"/>
    <w:semiHidden/>
    <w:qFormat/>
    <w:rPr>
      <w:rFonts w:eastAsia="Times New Roman"/>
    </w:rPr>
  </w:style>
  <w:style w:type="character" w:customStyle="1" w:styleId="Char">
    <w:name w:val="宏文本 Char"/>
    <w:basedOn w:val="a0"/>
    <w:link w:val="a3"/>
    <w:semiHidden/>
    <w:qFormat/>
    <w:rPr>
      <w:rFonts w:ascii="Courier New" w:eastAsia="Times New Roman" w:hAnsi="Courier New" w:cs="Courier New"/>
      <w:lang w:val="en-US" w:eastAsia="zh-CN" w:bidi="ar-SA"/>
    </w:rPr>
  </w:style>
  <w:style w:type="character" w:customStyle="1" w:styleId="Char2">
    <w:name w:val="正文文本 Char"/>
    <w:link w:val="a8"/>
    <w:qFormat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qFormat/>
    <w:rPr>
      <w:rFonts w:ascii="Arial" w:eastAsia="Times New Roman" w:hAnsi="Arial" w:cs="Arial"/>
    </w:rPr>
  </w:style>
  <w:style w:type="paragraph" w:customStyle="1" w:styleId="CMDBold">
    <w:name w:val="CMD Bold"/>
    <w:basedOn w:val="CMD"/>
    <w:next w:val="BodyTextL50"/>
    <w:link w:val="CMDBoldChar"/>
    <w:qFormat/>
    <w:rPr>
      <w:b/>
    </w:rPr>
  </w:style>
  <w:style w:type="paragraph" w:customStyle="1" w:styleId="BodyTextBold">
    <w:name w:val="Body Text Bold"/>
    <w:basedOn w:val="a8"/>
    <w:next w:val="BodyTextL25"/>
    <w:link w:val="BodyTextBoldChar"/>
    <w:qFormat/>
    <w:rPr>
      <w:b/>
    </w:rPr>
  </w:style>
  <w:style w:type="character" w:customStyle="1" w:styleId="CMDChar">
    <w:name w:val="CMD Char"/>
    <w:basedOn w:val="a0"/>
    <w:link w:val="CMD"/>
    <w:qFormat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qFormat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Char2"/>
    <w:link w:val="BodyTextBold"/>
    <w:qFormat/>
    <w:rPr>
      <w:rFonts w:eastAsia="Times New Roman" w:cs="Arial"/>
      <w:b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unhideWhenUsed="0" w:qFormat="1"/>
    <w:lsdException w:name="index 2" w:uiPriority="0" w:unhideWhenUsed="0" w:qFormat="1"/>
    <w:lsdException w:name="index 3" w:uiPriority="0" w:unhideWhenUsed="0" w:qFormat="1"/>
    <w:lsdException w:name="index 4" w:uiPriority="0" w:unhideWhenUsed="0" w:qFormat="1"/>
    <w:lsdException w:name="index 5" w:uiPriority="0" w:unhideWhenUsed="0" w:qFormat="1"/>
    <w:lsdException w:name="index 6" w:uiPriority="0" w:unhideWhenUsed="0" w:qFormat="1"/>
    <w:lsdException w:name="index 7" w:uiPriority="0" w:unhideWhenUsed="0" w:qFormat="1"/>
    <w:lsdException w:name="index 8" w:uiPriority="0" w:unhideWhenUsed="0" w:qFormat="1"/>
    <w:lsdException w:name="index 9" w:uiPriority="0" w:unhideWhenUsed="0" w:qFormat="1"/>
    <w:lsdException w:name="toc 1" w:uiPriority="0" w:unhideWhenUsed="0" w:qFormat="1"/>
    <w:lsdException w:name="toc 2" w:uiPriority="0" w:unhideWhenUsed="0" w:qFormat="1"/>
    <w:lsdException w:name="toc 3" w:uiPriority="0" w:unhideWhenUsed="0" w:qFormat="1"/>
    <w:lsdException w:name="toc 4" w:uiPriority="0" w:unhideWhenUsed="0" w:qFormat="1"/>
    <w:lsdException w:name="toc 5" w:uiPriority="0" w:unhideWhenUsed="0" w:qFormat="1"/>
    <w:lsdException w:name="toc 6" w:uiPriority="0" w:unhideWhenUsed="0" w:qFormat="1"/>
    <w:lsdException w:name="toc 7" w:uiPriority="0" w:unhideWhenUsed="0" w:qFormat="1"/>
    <w:lsdException w:name="toc 8" w:uiPriority="0" w:unhideWhenUsed="0" w:qFormat="1"/>
    <w:lsdException w:name="toc 9" w:uiPriority="0" w:unhideWhenUsed="0" w:qFormat="1"/>
    <w:lsdException w:name="footnote text" w:uiPriority="0" w:unhideWhenUsed="0" w:qFormat="1"/>
    <w:lsdException w:name="annotation text" w:uiPriority="0" w:qFormat="1"/>
    <w:lsdException w:name="header" w:semiHidden="0" w:uiPriority="0" w:qFormat="1"/>
    <w:lsdException w:name="footer" w:semiHidden="0" w:qFormat="1"/>
    <w:lsdException w:name="index heading" w:uiPriority="0" w:unhideWhenUsed="0" w:qFormat="1"/>
    <w:lsdException w:name="caption" w:uiPriority="35" w:qFormat="1"/>
    <w:lsdException w:name="table of figures" w:uiPriority="0" w:unhideWhenUsed="0" w:qFormat="1"/>
    <w:lsdException w:name="annotation reference" w:uiPriority="0" w:qFormat="1"/>
    <w:lsdException w:name="endnote text" w:uiPriority="0" w:unhideWhenUsed="0" w:qFormat="1"/>
    <w:lsdException w:name="table of authorities" w:uiPriority="0" w:unhideWhenUsed="0" w:qFormat="1"/>
    <w:lsdException w:name="macro" w:uiPriority="0" w:unhideWhenUsed="0" w:qFormat="1"/>
    <w:lsdException w:name="toa heading" w:uiPriority="0" w:unhideWhenUsed="0" w:qFormat="1"/>
    <w:lsdException w:name="Title" w:semiHidden="0" w:uiPriority="0" w:unhideWhenUsed="0" w:qFormat="1"/>
    <w:lsdException w:name="Default Paragraph Font" w:uiPriority="1" w:qFormat="1"/>
    <w:lsdException w:name="Body Text" w:semiHidden="0" w:uiPriority="0" w:unhideWhenUsed="0" w:qFormat="1"/>
    <w:lsdException w:name="Subtitle" w:uiPriority="11" w:qFormat="1"/>
    <w:lsdException w:name="Hyperlink" w:semiHidden="0" w:uiPriority="0" w:qFormat="1"/>
    <w:lsdException w:name="Followed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uiPriority="0"/>
    <w:lsdException w:name="HTML Preformatted" w:qFormat="1"/>
    <w:lsdException w:name="Normal Table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pPr>
      <w:spacing w:before="60" w:after="60" w:line="276" w:lineRule="auto"/>
    </w:pPr>
    <w:rPr>
      <w:rFonts w:ascii="Arial" w:eastAsiaTheme="minorEastAsia" w:hAnsi="Arial"/>
      <w:sz w:val="22"/>
      <w:szCs w:val="22"/>
    </w:rPr>
  </w:style>
  <w:style w:type="paragraph" w:styleId="1">
    <w:name w:val="heading 1"/>
    <w:basedOn w:val="a"/>
    <w:next w:val="a"/>
    <w:link w:val="1Char"/>
    <w:uiPriority w:val="9"/>
    <w:semiHidden/>
    <w:unhideWhenUsed/>
    <w:qFormat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semiHidden/>
    <w:unhideWhenUsed/>
    <w:qFormat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Char"/>
    <w:semiHidden/>
    <w:unhideWhenUsed/>
    <w:qFormat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semiHidden/>
    <w:unhideWhenUsed/>
    <w:qFormat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link w:val="Char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paragraph" w:styleId="70">
    <w:name w:val="toc 7"/>
    <w:basedOn w:val="a"/>
    <w:next w:val="a"/>
    <w:semiHidden/>
    <w:qFormat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a4">
    <w:name w:val="table of authorities"/>
    <w:basedOn w:val="a"/>
    <w:next w:val="a"/>
    <w:semiHidden/>
    <w:qFormat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80">
    <w:name w:val="index 8"/>
    <w:basedOn w:val="a"/>
    <w:next w:val="a"/>
    <w:semiHidden/>
    <w:qFormat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50">
    <w:name w:val="index 5"/>
    <w:basedOn w:val="a"/>
    <w:next w:val="a"/>
    <w:semiHidden/>
    <w:qFormat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a5">
    <w:name w:val="Document Map"/>
    <w:basedOn w:val="a"/>
    <w:link w:val="Char0"/>
    <w:uiPriority w:val="99"/>
    <w:semiHidden/>
    <w:unhideWhenUsed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styleId="a6">
    <w:name w:val="toa heading"/>
    <w:basedOn w:val="a"/>
    <w:next w:val="a"/>
    <w:semiHidden/>
    <w:qFormat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7">
    <w:name w:val="annotation text"/>
    <w:basedOn w:val="a"/>
    <w:link w:val="Char1"/>
    <w:semiHidden/>
    <w:unhideWhenUsed/>
    <w:qFormat/>
    <w:rPr>
      <w:sz w:val="20"/>
      <w:szCs w:val="20"/>
    </w:rPr>
  </w:style>
  <w:style w:type="paragraph" w:styleId="60">
    <w:name w:val="index 6"/>
    <w:basedOn w:val="a"/>
    <w:next w:val="a"/>
    <w:semiHidden/>
    <w:qFormat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a8">
    <w:name w:val="Body Text"/>
    <w:basedOn w:val="a"/>
    <w:link w:val="Char2"/>
    <w:qFormat/>
    <w:pPr>
      <w:spacing w:before="0" w:after="120" w:line="240" w:lineRule="auto"/>
    </w:pPr>
    <w:rPr>
      <w:rFonts w:eastAsia="Times New Roman"/>
      <w:sz w:val="20"/>
      <w:szCs w:val="24"/>
    </w:rPr>
  </w:style>
  <w:style w:type="paragraph" w:styleId="40">
    <w:name w:val="index 4"/>
    <w:basedOn w:val="a"/>
    <w:next w:val="a"/>
    <w:semiHidden/>
    <w:qFormat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toc 5"/>
    <w:basedOn w:val="a"/>
    <w:next w:val="a"/>
    <w:semiHidden/>
    <w:qFormat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30">
    <w:name w:val="toc 3"/>
    <w:basedOn w:val="a"/>
    <w:next w:val="a"/>
    <w:semiHidden/>
    <w:qFormat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81">
    <w:name w:val="toc 8"/>
    <w:basedOn w:val="a"/>
    <w:next w:val="a"/>
    <w:semiHidden/>
    <w:qFormat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semiHidden/>
    <w:qFormat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a9">
    <w:name w:val="endnote text"/>
    <w:basedOn w:val="a"/>
    <w:link w:val="Char3"/>
    <w:semiHidden/>
    <w:qFormat/>
    <w:pPr>
      <w:spacing w:before="0" w:after="0" w:line="240" w:lineRule="auto"/>
    </w:pPr>
    <w:rPr>
      <w:rFonts w:eastAsia="Times New Roman"/>
      <w:sz w:val="20"/>
      <w:szCs w:val="20"/>
    </w:rPr>
  </w:style>
  <w:style w:type="paragraph" w:styleId="aa">
    <w:name w:val="Balloon Text"/>
    <w:basedOn w:val="a"/>
    <w:link w:val="Char4"/>
    <w:uiPriority w:val="99"/>
    <w:semiHidden/>
    <w:unhideWhenUsed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styleId="ab">
    <w:name w:val="footer"/>
    <w:basedOn w:val="a"/>
    <w:link w:val="Char5"/>
    <w:uiPriority w:val="99"/>
    <w:unhideWhenUsed/>
    <w:qFormat/>
    <w:pPr>
      <w:tabs>
        <w:tab w:val="right" w:pos="7200"/>
        <w:tab w:val="right" w:pos="10080"/>
      </w:tabs>
      <w:autoSpaceDE w:val="0"/>
      <w:autoSpaceDN w:val="0"/>
      <w:spacing w:after="0" w:line="240" w:lineRule="auto"/>
    </w:pPr>
    <w:rPr>
      <w:rFonts w:eastAsia="黑体"/>
      <w:sz w:val="16"/>
    </w:rPr>
  </w:style>
  <w:style w:type="paragraph" w:styleId="ac">
    <w:name w:val="header"/>
    <w:basedOn w:val="a"/>
    <w:link w:val="Char6"/>
    <w:unhideWhenUsed/>
    <w:qFormat/>
    <w:pPr>
      <w:tabs>
        <w:tab w:val="center" w:pos="4680"/>
        <w:tab w:val="right" w:pos="9360"/>
      </w:tabs>
    </w:pPr>
  </w:style>
  <w:style w:type="paragraph" w:styleId="10">
    <w:name w:val="toc 1"/>
    <w:basedOn w:val="a"/>
    <w:next w:val="a"/>
    <w:semiHidden/>
    <w:qFormat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41">
    <w:name w:val="toc 4"/>
    <w:basedOn w:val="a"/>
    <w:next w:val="a"/>
    <w:semiHidden/>
    <w:qFormat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ad">
    <w:name w:val="index heading"/>
    <w:basedOn w:val="a"/>
    <w:next w:val="11"/>
    <w:semiHidden/>
    <w:qFormat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1">
    <w:name w:val="index 1"/>
    <w:basedOn w:val="a"/>
    <w:next w:val="a"/>
    <w:semiHidden/>
    <w:qFormat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e">
    <w:name w:val="footnote text"/>
    <w:basedOn w:val="a"/>
    <w:link w:val="Char7"/>
    <w:semiHidden/>
    <w:qFormat/>
    <w:pPr>
      <w:spacing w:before="0" w:after="0" w:line="240" w:lineRule="auto"/>
    </w:pPr>
    <w:rPr>
      <w:rFonts w:eastAsia="Times New Roman"/>
      <w:sz w:val="20"/>
      <w:szCs w:val="20"/>
    </w:rPr>
  </w:style>
  <w:style w:type="paragraph" w:styleId="61">
    <w:name w:val="toc 6"/>
    <w:basedOn w:val="a"/>
    <w:next w:val="a"/>
    <w:semiHidden/>
    <w:qFormat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semiHidden/>
    <w:qFormat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90">
    <w:name w:val="index 9"/>
    <w:basedOn w:val="a"/>
    <w:next w:val="a"/>
    <w:semiHidden/>
    <w:qFormat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">
    <w:name w:val="table of figures"/>
    <w:basedOn w:val="a"/>
    <w:next w:val="a"/>
    <w:semiHidden/>
    <w:qFormat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20">
    <w:name w:val="toc 2"/>
    <w:basedOn w:val="a"/>
    <w:next w:val="a"/>
    <w:semiHidden/>
    <w:qFormat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91">
    <w:name w:val="toc 9"/>
    <w:basedOn w:val="a"/>
    <w:next w:val="a"/>
    <w:semiHidden/>
    <w:qFormat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paragraph" w:styleId="21">
    <w:name w:val="index 2"/>
    <w:basedOn w:val="a"/>
    <w:next w:val="a"/>
    <w:semiHidden/>
    <w:qFormat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af0">
    <w:name w:val="annotation subject"/>
    <w:basedOn w:val="a7"/>
    <w:next w:val="a7"/>
    <w:link w:val="Char8"/>
    <w:uiPriority w:val="99"/>
    <w:semiHidden/>
    <w:unhideWhenUsed/>
    <w:qFormat/>
    <w:rPr>
      <w:b/>
      <w:bCs/>
    </w:rPr>
  </w:style>
  <w:style w:type="table" w:styleId="af1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FollowedHyperlink"/>
    <w:basedOn w:val="a0"/>
    <w:semiHidden/>
    <w:unhideWhenUsed/>
    <w:qFormat/>
    <w:rPr>
      <w:color w:val="800080" w:themeColor="followedHyperlink"/>
      <w:u w:val="single"/>
    </w:rPr>
  </w:style>
  <w:style w:type="character" w:styleId="af3">
    <w:name w:val="Hyperlink"/>
    <w:basedOn w:val="a0"/>
    <w:unhideWhenUsed/>
    <w:qFormat/>
    <w:rPr>
      <w:color w:val="0000FF" w:themeColor="hyperlink"/>
      <w:u w:val="single"/>
    </w:rPr>
  </w:style>
  <w:style w:type="character" w:styleId="af4">
    <w:name w:val="annotation reference"/>
    <w:semiHidden/>
    <w:unhideWhenUsed/>
    <w:qFormat/>
    <w:rPr>
      <w:sz w:val="16"/>
      <w:szCs w:val="16"/>
    </w:rPr>
  </w:style>
  <w:style w:type="character" w:customStyle="1" w:styleId="1Char">
    <w:name w:val="标题 1 Char"/>
    <w:link w:val="1"/>
    <w:uiPriority w:val="9"/>
    <w:semiHidden/>
    <w:qFormat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2Char">
    <w:name w:val="标题 2 Char"/>
    <w:link w:val="2"/>
    <w:uiPriority w:val="9"/>
    <w:semiHidden/>
    <w:qFormat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semiHidden/>
    <w:unhideWhenUsed/>
    <w:qFormat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8"/>
    <w:next w:val="a"/>
    <w:qFormat/>
    <w:pPr>
      <w:widowControl w:val="0"/>
      <w:numPr>
        <w:numId w:val="1"/>
      </w:numPr>
      <w:spacing w:before="240"/>
    </w:pPr>
    <w:rPr>
      <w:b/>
      <w:bCs/>
      <w:iCs/>
      <w:sz w:val="24"/>
    </w:rPr>
  </w:style>
  <w:style w:type="paragraph" w:customStyle="1" w:styleId="LabTitle">
    <w:name w:val="Lab Title"/>
    <w:basedOn w:val="a"/>
    <w:link w:val="LabTitleChar"/>
    <w:qFormat/>
    <w:rPr>
      <w:b/>
      <w:sz w:val="32"/>
    </w:rPr>
  </w:style>
  <w:style w:type="paragraph" w:customStyle="1" w:styleId="PageHead">
    <w:name w:val="Page Head"/>
    <w:basedOn w:val="a"/>
    <w:qFormat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2"/>
    <w:next w:val="BodyTextL25"/>
    <w:qFormat/>
    <w:pPr>
      <w:numPr>
        <w:ilvl w:val="1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customStyle="1" w:styleId="BodyTextL25">
    <w:name w:val="Body Text L25"/>
    <w:basedOn w:val="a"/>
    <w:qFormat/>
    <w:pPr>
      <w:spacing w:before="120" w:after="120" w:line="240" w:lineRule="auto"/>
      <w:ind w:left="360"/>
    </w:pPr>
    <w:rPr>
      <w:sz w:val="20"/>
    </w:rPr>
  </w:style>
  <w:style w:type="character" w:customStyle="1" w:styleId="Char6">
    <w:name w:val="页眉 Char"/>
    <w:basedOn w:val="a0"/>
    <w:link w:val="ac"/>
    <w:qFormat/>
    <w:rPr>
      <w:sz w:val="22"/>
      <w:szCs w:val="22"/>
    </w:rPr>
  </w:style>
  <w:style w:type="character" w:customStyle="1" w:styleId="Char5">
    <w:name w:val="页脚 Char"/>
    <w:link w:val="ab"/>
    <w:uiPriority w:val="99"/>
    <w:qFormat/>
    <w:rPr>
      <w:rFonts w:eastAsia="黑体"/>
      <w:sz w:val="16"/>
      <w:szCs w:val="22"/>
    </w:rPr>
  </w:style>
  <w:style w:type="character" w:customStyle="1" w:styleId="Char4">
    <w:name w:val="批注框文本 Char"/>
    <w:link w:val="aa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qFormat/>
  </w:style>
  <w:style w:type="paragraph" w:customStyle="1" w:styleId="TableHeading">
    <w:name w:val="Table Heading"/>
    <w:basedOn w:val="a"/>
    <w:qFormat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pPr>
      <w:numPr>
        <w:numId w:val="3"/>
      </w:numPr>
    </w:pPr>
    <w:rPr>
      <w:sz w:val="20"/>
    </w:rPr>
  </w:style>
  <w:style w:type="paragraph" w:customStyle="1" w:styleId="Bulletlevel2">
    <w:name w:val="Bullet level 2"/>
    <w:basedOn w:val="a"/>
    <w:qFormat/>
    <w:pPr>
      <w:numPr>
        <w:numId w:val="4"/>
      </w:numPr>
      <w:ind w:left="1080"/>
    </w:pPr>
    <w:rPr>
      <w:sz w:val="20"/>
    </w:rPr>
  </w:style>
  <w:style w:type="paragraph" w:customStyle="1" w:styleId="InstNoteRed">
    <w:name w:val="Inst Note Red"/>
    <w:basedOn w:val="a"/>
    <w:qFormat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a"/>
    <w:next w:val="BodyTextL25"/>
    <w:qFormat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link w:val="CMDChar"/>
    <w:qFormat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pPr>
      <w:spacing w:before="120" w:after="120" w:line="240" w:lineRule="auto"/>
      <w:ind w:left="72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pPr>
      <w:spacing w:before="120" w:after="120"/>
      <w:ind w:left="720"/>
    </w:pPr>
  </w:style>
  <w:style w:type="paragraph" w:customStyle="1" w:styleId="DevConfigs">
    <w:name w:val="DevConfigs"/>
    <w:basedOn w:val="a"/>
    <w:qFormat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pPr>
      <w:spacing w:before="240" w:after="240"/>
      <w:jc w:val="center"/>
    </w:pPr>
  </w:style>
  <w:style w:type="character" w:customStyle="1" w:styleId="Char0">
    <w:name w:val="文档结构图 Char"/>
    <w:link w:val="a5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Pr>
      <w:rFonts w:ascii="Arial" w:hAnsi="Arial"/>
      <w:sz w:val="20"/>
      <w:shd w:val="clear" w:color="auto" w:fill="BFBFBF"/>
    </w:rPr>
  </w:style>
  <w:style w:type="character" w:customStyle="1" w:styleId="LabSectionGray">
    <w:name w:val="Lab Section Gray"/>
    <w:uiPriority w:val="1"/>
    <w:qFormat/>
    <w:rPr>
      <w:rFonts w:ascii="Arial" w:hAnsi="Arial"/>
      <w:sz w:val="24"/>
      <w:shd w:val="clear" w:color="auto" w:fill="BFBFBF"/>
    </w:rPr>
  </w:style>
  <w:style w:type="paragraph" w:customStyle="1" w:styleId="SubStepNum">
    <w:name w:val="SubStep Num"/>
    <w:basedOn w:val="SubStepAlpha"/>
    <w:qFormat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qFormat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Pr>
      <w:rFonts w:ascii="Courier New" w:hAnsi="Courier New"/>
      <w:color w:val="auto"/>
      <w:sz w:val="20"/>
      <w:shd w:val="clear" w:color="auto" w:fill="BFBFBF"/>
    </w:rPr>
  </w:style>
  <w:style w:type="paragraph" w:customStyle="1" w:styleId="CMDOutput">
    <w:name w:val="CMD Output"/>
    <w:basedOn w:val="CMD"/>
    <w:qFormat/>
    <w:rPr>
      <w:sz w:val="18"/>
    </w:rPr>
  </w:style>
  <w:style w:type="paragraph" w:customStyle="1" w:styleId="InstNoteRedL25">
    <w:name w:val="Inst Note Red L25"/>
    <w:basedOn w:val="BodyTextL25"/>
    <w:next w:val="BodyTextL25"/>
    <w:qFormat/>
    <w:rPr>
      <w:color w:val="FF0000"/>
    </w:rPr>
  </w:style>
  <w:style w:type="paragraph" w:customStyle="1" w:styleId="BodyTextL25Bold">
    <w:name w:val="Body Text L25 Bold"/>
    <w:basedOn w:val="BodyTextL25"/>
    <w:qFormat/>
    <w:rPr>
      <w:b/>
    </w:rPr>
  </w:style>
  <w:style w:type="character" w:customStyle="1" w:styleId="HTMLChar">
    <w:name w:val="HTML 预设格式 Char"/>
    <w:link w:val="HTML"/>
    <w:uiPriority w:val="99"/>
    <w:semiHidden/>
    <w:qFormat/>
    <w:rPr>
      <w:rFonts w:ascii="Courier New" w:eastAsia="Times New Roman" w:hAnsi="Courier New" w:cs="Courier New"/>
    </w:rPr>
  </w:style>
  <w:style w:type="character" w:customStyle="1" w:styleId="Char1">
    <w:name w:val="批注文字 Char"/>
    <w:basedOn w:val="a0"/>
    <w:link w:val="a7"/>
    <w:semiHidden/>
    <w:qFormat/>
  </w:style>
  <w:style w:type="character" w:customStyle="1" w:styleId="Char8">
    <w:name w:val="批注主题 Char"/>
    <w:link w:val="af0"/>
    <w:uiPriority w:val="99"/>
    <w:semiHidden/>
    <w:qFormat/>
    <w:rPr>
      <w:b/>
      <w:bCs/>
    </w:rPr>
  </w:style>
  <w:style w:type="paragraph" w:customStyle="1" w:styleId="ReflectionQ">
    <w:name w:val="Reflection Q"/>
    <w:basedOn w:val="BodyTextL25"/>
    <w:qFormat/>
    <w:pPr>
      <w:numPr>
        <w:ilvl w:val="1"/>
        <w:numId w:val="1"/>
      </w:numPr>
    </w:pPr>
  </w:style>
  <w:style w:type="paragraph" w:customStyle="1" w:styleId="TaskHead">
    <w:name w:val="Task Head"/>
    <w:basedOn w:val="PartHead"/>
    <w:next w:val="BodyTextL25"/>
    <w:qFormat/>
    <w:pPr>
      <w:numPr>
        <w:numId w:val="0"/>
      </w:numPr>
      <w:tabs>
        <w:tab w:val="left" w:pos="1134"/>
      </w:tabs>
      <w:ind w:left="1134" w:hanging="1134"/>
    </w:pPr>
    <w:rPr>
      <w:sz w:val="24"/>
    </w:rPr>
  </w:style>
  <w:style w:type="character" w:customStyle="1" w:styleId="4Char">
    <w:name w:val="标题 4 Char"/>
    <w:basedOn w:val="a0"/>
    <w:link w:val="4"/>
    <w:semiHidden/>
    <w:qFormat/>
    <w:rPr>
      <w:rFonts w:eastAsia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semiHidden/>
    <w:qFormat/>
    <w:rPr>
      <w:rFonts w:eastAsia="Times New Roman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semiHidden/>
    <w:qFormat/>
    <w:rPr>
      <w:rFonts w:eastAsia="Times New Roman"/>
      <w:b/>
      <w:bCs/>
      <w:sz w:val="22"/>
      <w:szCs w:val="22"/>
    </w:rPr>
  </w:style>
  <w:style w:type="character" w:customStyle="1" w:styleId="7Char">
    <w:name w:val="标题 7 Char"/>
    <w:basedOn w:val="a0"/>
    <w:link w:val="7"/>
    <w:semiHidden/>
    <w:qFormat/>
    <w:rPr>
      <w:rFonts w:eastAsia="Times New Roman"/>
      <w:szCs w:val="24"/>
    </w:rPr>
  </w:style>
  <w:style w:type="character" w:customStyle="1" w:styleId="8Char">
    <w:name w:val="标题 8 Char"/>
    <w:basedOn w:val="a0"/>
    <w:link w:val="8"/>
    <w:semiHidden/>
    <w:qFormat/>
    <w:rPr>
      <w:rFonts w:eastAsia="Times New Roman"/>
      <w:i/>
      <w:iCs/>
      <w:szCs w:val="24"/>
    </w:rPr>
  </w:style>
  <w:style w:type="character" w:customStyle="1" w:styleId="9Char">
    <w:name w:val="标题 9 Char"/>
    <w:basedOn w:val="a0"/>
    <w:link w:val="9"/>
    <w:semiHidden/>
    <w:qFormat/>
    <w:rPr>
      <w:rFonts w:eastAsia="Times New Roman" w:cs="Arial"/>
      <w:sz w:val="22"/>
      <w:szCs w:val="22"/>
    </w:rPr>
  </w:style>
  <w:style w:type="character" w:customStyle="1" w:styleId="3Char">
    <w:name w:val="标题 3 Char"/>
    <w:link w:val="3"/>
    <w:semiHidden/>
    <w:qFormat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qFormat/>
    <w:rPr>
      <w:b/>
      <w:sz w:val="32"/>
      <w:szCs w:val="22"/>
    </w:rPr>
  </w:style>
  <w:style w:type="character" w:customStyle="1" w:styleId="Char3">
    <w:name w:val="尾注文本 Char"/>
    <w:basedOn w:val="a0"/>
    <w:link w:val="a9"/>
    <w:semiHidden/>
    <w:qFormat/>
    <w:rPr>
      <w:rFonts w:eastAsia="Times New Roman"/>
    </w:rPr>
  </w:style>
  <w:style w:type="character" w:customStyle="1" w:styleId="Char7">
    <w:name w:val="脚注文本 Char"/>
    <w:basedOn w:val="a0"/>
    <w:link w:val="ae"/>
    <w:semiHidden/>
    <w:qFormat/>
    <w:rPr>
      <w:rFonts w:eastAsia="Times New Roman"/>
    </w:rPr>
  </w:style>
  <w:style w:type="character" w:customStyle="1" w:styleId="Char">
    <w:name w:val="宏文本 Char"/>
    <w:basedOn w:val="a0"/>
    <w:link w:val="a3"/>
    <w:semiHidden/>
    <w:qFormat/>
    <w:rPr>
      <w:rFonts w:ascii="Courier New" w:eastAsia="Times New Roman" w:hAnsi="Courier New" w:cs="Courier New"/>
      <w:lang w:val="en-US" w:eastAsia="zh-CN" w:bidi="ar-SA"/>
    </w:rPr>
  </w:style>
  <w:style w:type="character" w:customStyle="1" w:styleId="Char2">
    <w:name w:val="正文文本 Char"/>
    <w:link w:val="a8"/>
    <w:qFormat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qFormat/>
    <w:rPr>
      <w:rFonts w:ascii="Arial" w:eastAsia="Times New Roman" w:hAnsi="Arial" w:cs="Arial"/>
    </w:rPr>
  </w:style>
  <w:style w:type="paragraph" w:customStyle="1" w:styleId="CMDBold">
    <w:name w:val="CMD Bold"/>
    <w:basedOn w:val="CMD"/>
    <w:next w:val="BodyTextL50"/>
    <w:link w:val="CMDBoldChar"/>
    <w:qFormat/>
    <w:rPr>
      <w:b/>
    </w:rPr>
  </w:style>
  <w:style w:type="paragraph" w:customStyle="1" w:styleId="BodyTextBold">
    <w:name w:val="Body Text Bold"/>
    <w:basedOn w:val="a8"/>
    <w:next w:val="BodyTextL25"/>
    <w:link w:val="BodyTextBoldChar"/>
    <w:qFormat/>
    <w:rPr>
      <w:b/>
    </w:rPr>
  </w:style>
  <w:style w:type="character" w:customStyle="1" w:styleId="CMDChar">
    <w:name w:val="CMD Char"/>
    <w:basedOn w:val="a0"/>
    <w:link w:val="CMD"/>
    <w:qFormat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qFormat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Char2"/>
    <w:link w:val="BodyTextBold"/>
    <w:qFormat/>
    <w:rPr>
      <w:rFonts w:eastAsia="Times New Roman" w:cs="Arial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hyperlink" Target="https://technet.microsoft.com/en-us/sysinternals/bb842062.aspx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E7AADF-2537-4337-9B89-9EC40D6B3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</Template>
  <TotalTime>4</TotalTime>
  <Pages>4</Pages>
  <Words>237</Words>
  <Characters>1353</Characters>
  <Application>Microsoft Office Word</Application>
  <DocSecurity>0</DocSecurity>
  <Lines>11</Lines>
  <Paragraphs>3</Paragraphs>
  <ScaleCrop>false</ScaleCrop>
  <Company>Microsoft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spennock</dc:creator>
  <cp:lastModifiedBy>HP</cp:lastModifiedBy>
  <cp:revision>8</cp:revision>
  <cp:lastPrinted>2017-07-13T14:37:00Z</cp:lastPrinted>
  <dcterms:created xsi:type="dcterms:W3CDTF">2021-03-23T03:34:00Z</dcterms:created>
  <dcterms:modified xsi:type="dcterms:W3CDTF">2021-03-23T03:43:00Z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  <property fmtid="{D5CDD505-2E9C-101B-9397-08002B2CF9AE}" pid="3" name="_DocHome">
    <vt:i4>-845778886</vt:i4>
  </property>
</Properties>
</file>