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xygen" w:cs="Oxygen" w:eastAsia="Oxygen" w:hAnsi="Oxyge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95"/>
        <w:gridCol w:w="3692.6666666666665"/>
        <w:gridCol w:w="3692.6666666666665"/>
        <w:gridCol w:w="3692.6666666666665"/>
        <w:tblGridChange w:id="0">
          <w:tblGrid>
            <w:gridCol w:w="2865"/>
            <w:gridCol w:w="2895"/>
            <w:gridCol w:w="3692.6666666666665"/>
            <w:gridCol w:w="3692.6666666666665"/>
            <w:gridCol w:w="3692.6666666666665"/>
          </w:tblGrid>
        </w:tblGridChange>
      </w:tblGrid>
      <w:tr>
        <w:trPr>
          <w:trHeight w:val="420" w:hRule="atLeast"/>
        </w:trPr>
        <w:tc>
          <w:tcPr>
            <w:gridSpan w:val="5"/>
            <w:vMerge w:val="restart"/>
            <w:tcBorders>
              <w:top w:color="ffffff" w:space="0" w:sz="36" w:val="single"/>
              <w:left w:color="ffffff" w:space="0" w:sz="36" w:val="single"/>
              <w:bottom w:color="000000" w:space="0" w:sz="0" w:val="nil"/>
              <w:right w:color="000000" w:space="0" w:sz="0" w:val="nil"/>
            </w:tcBorders>
            <w:shd w:fill="6a4a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xygen" w:cs="Oxygen" w:eastAsia="Oxygen" w:hAnsi="Oxyge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xygen" w:cs="Oxygen" w:eastAsia="Oxygen" w:hAnsi="Oxyge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Oxygen" w:cs="Oxygen" w:eastAsia="Oxygen" w:hAnsi="Oxygen"/>
                <w:b w:val="1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color w:val="ffffff"/>
                <w:sz w:val="48"/>
                <w:szCs w:val="48"/>
                <w:rtl w:val="0"/>
              </w:rPr>
              <w:t xml:space="preserve">Template GS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Oxygen" w:cs="Oxygen" w:eastAsia="Oxygen" w:hAnsi="Oxyge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Lobster" w:cs="Lobster" w:eastAsia="Lobster" w:hAnsi="Lobster"/>
                <w:color w:val="ffffff"/>
                <w:sz w:val="70"/>
                <w:szCs w:val="70"/>
              </w:rPr>
            </w:pPr>
            <w:r w:rsidDel="00000000" w:rsidR="00000000" w:rsidRPr="00000000">
              <w:rPr>
                <w:rFonts w:ascii="Lobster" w:cs="Lobster" w:eastAsia="Lobster" w:hAnsi="Lobster"/>
                <w:color w:val="ffffff"/>
                <w:sz w:val="70"/>
                <w:szCs w:val="70"/>
                <w:rtl w:val="0"/>
              </w:rPr>
              <w:t xml:space="preserve">Certificado de Conclusão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xygen" w:cs="Oxygen" w:eastAsia="Oxygen" w:hAnsi="Oxyge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xygen" w:cs="Oxygen" w:eastAsia="Oxygen" w:hAnsi="Oxyge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5"/>
            <w:vMerge w:val="continue"/>
            <w:tcBorders>
              <w:top w:color="000000" w:space="0" w:sz="0" w:val="nil"/>
              <w:left w:color="ffffff" w:space="0" w:sz="36" w:val="single"/>
              <w:bottom w:color="000000" w:space="0" w:sz="0" w:val="nil"/>
              <w:right w:color="000000" w:space="0" w:sz="0" w:val="nil"/>
            </w:tcBorders>
            <w:shd w:fill="6a4a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xygen" w:cs="Oxygen" w:eastAsia="Oxygen" w:hAnsi="Oxyge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ffffff" w:space="0" w:sz="3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xygen" w:cs="Oxygen" w:eastAsia="Oxygen" w:hAnsi="Oxyge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vMerge w:val="restart"/>
            <w:tcBorders>
              <w:top w:color="000000" w:space="0" w:sz="0" w:val="nil"/>
              <w:left w:color="ffffff" w:space="0" w:sz="3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xygen" w:cs="Oxygen" w:eastAsia="Oxygen" w:hAnsi="Oxyge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0"/>
              </w:rPr>
              <w:t xml:space="preserve">A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2"/>
                <w:szCs w:val="32"/>
                <w:rtl w:val="0"/>
              </w:rPr>
              <w:t xml:space="preserve">Template GS </w:t>
            </w: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0"/>
              </w:rPr>
              <w:t xml:space="preserve">certifica que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Oxygen" w:cs="Oxygen" w:eastAsia="Oxygen" w:hAnsi="Oxyge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72"/>
                <w:szCs w:val="7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72"/>
                <w:szCs w:val="72"/>
                <w:rtl w:val="0"/>
              </w:rPr>
              <w:t xml:space="preserve">##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72"/>
                <w:szCs w:val="72"/>
                <w:rtl w:val="0"/>
              </w:rPr>
              <w:t xml:space="preserve">Nome</w:t>
            </w:r>
            <w:r w:rsidDel="00000000" w:rsidR="00000000" w:rsidRPr="00000000">
              <w:rPr>
                <w:rFonts w:ascii="Open Sans" w:cs="Open Sans" w:eastAsia="Open Sans" w:hAnsi="Open Sans"/>
                <w:sz w:val="72"/>
                <w:szCs w:val="72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Oxygen" w:cs="Oxygen" w:eastAsia="Oxygen" w:hAnsi="Oxyge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Oxygen" w:cs="Oxygen" w:eastAsia="Oxygen" w:hAnsi="Oxygen"/>
                <w:sz w:val="32"/>
                <w:szCs w:val="32"/>
              </w:rPr>
            </w:pPr>
            <w:r w:rsidDel="00000000" w:rsidR="00000000" w:rsidRPr="00000000">
              <w:rPr>
                <w:rFonts w:ascii="Oxygen" w:cs="Oxygen" w:eastAsia="Oxygen" w:hAnsi="Oxygen"/>
                <w:sz w:val="32"/>
                <w:szCs w:val="32"/>
                <w:rtl w:val="0"/>
              </w:rPr>
              <w:t xml:space="preserve">Concluiu com sucesso o curso de ##NomeCurso##, realizado no período de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Oxygen" w:cs="Oxygen" w:eastAsia="Oxygen" w:hAnsi="Oxygen"/>
                <w:sz w:val="28"/>
                <w:szCs w:val="28"/>
              </w:rPr>
            </w:pPr>
            <w:r w:rsidDel="00000000" w:rsidR="00000000" w:rsidRPr="00000000">
              <w:rPr>
                <w:rFonts w:ascii="Oxygen" w:cs="Oxygen" w:eastAsia="Oxygen" w:hAnsi="Oxygen"/>
                <w:sz w:val="32"/>
                <w:szCs w:val="32"/>
                <w:rtl w:val="0"/>
              </w:rPr>
              <w:t xml:space="preserve">##DataInicio## a ##DataFim##, contemplando  a carga horária de ##Carga##h.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Oxygen" w:cs="Oxygen" w:eastAsia="Oxygen" w:hAnsi="Oxyge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Oxygen" w:cs="Oxygen" w:eastAsia="Oxygen" w:hAnsi="Oxyge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Oxygen" w:cs="Oxygen" w:eastAsia="Oxygen" w:hAnsi="Oxyge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Oxygen" w:cs="Oxygen" w:eastAsia="Oxygen" w:hAnsi="Oxygen"/>
                <w:sz w:val="28"/>
                <w:szCs w:val="28"/>
              </w:rPr>
            </w:pPr>
            <w:r w:rsidDel="00000000" w:rsidR="00000000" w:rsidRPr="00000000">
              <w:rPr>
                <w:rFonts w:ascii="Oxygen" w:cs="Oxygen" w:eastAsia="Oxygen" w:hAnsi="Oxygen"/>
                <w:sz w:val="28"/>
                <w:szCs w:val="28"/>
              </w:rPr>
              <w:drawing>
                <wp:inline distB="114300" distT="114300" distL="114300" distR="114300">
                  <wp:extent cx="2566988" cy="71803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88" cy="718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xygen" w:cs="Oxygen" w:eastAsia="Oxygen" w:hAnsi="Oxygen"/>
                <w:sz w:val="28"/>
                <w:szCs w:val="28"/>
              </w:rPr>
              <w:drawing>
                <wp:inline distB="114300" distT="114300" distL="114300" distR="114300">
                  <wp:extent cx="1309688" cy="130968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8" cy="130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xygen" w:cs="Oxygen" w:eastAsia="Oxygen" w:hAnsi="Oxygen"/>
                <w:sz w:val="28"/>
                <w:szCs w:val="28"/>
              </w:rPr>
              <w:drawing>
                <wp:inline distB="114300" distT="114300" distL="114300" distR="114300">
                  <wp:extent cx="2390775" cy="65359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653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xygen" w:cs="Oxygen" w:eastAsia="Oxygen" w:hAnsi="Oxygen"/>
                <w:sz w:val="28"/>
                <w:szCs w:val="28"/>
                <w:rtl w:val="0"/>
              </w:rPr>
              <w:t xml:space="preserve">                                                                                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Oxygen" w:cs="Oxygen" w:eastAsia="Oxygen" w:hAnsi="Oxyge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vMerge w:val="continue"/>
            <w:tcBorders>
              <w:top w:color="000000" w:space="0" w:sz="0" w:val="nil"/>
              <w:left w:color="ffffff" w:space="0" w:sz="36" w:val="single"/>
              <w:bottom w:color="ffffff" w:space="0" w:sz="3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xygen" w:cs="Oxygen" w:eastAsia="Oxygen" w:hAnsi="Oxyge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ffffff" w:space="0" w:sz="3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xygen" w:cs="Oxygen" w:eastAsia="Oxygen" w:hAnsi="Oxyge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Lobster">
    <w:embedRegular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Lobster-regular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