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D4" w:rsidRPr="00E62985" w:rsidRDefault="006965C0">
      <w:pPr>
        <w:rPr>
          <w:rFonts w:ascii="Cambria Math" w:hAnsi="Cambria Math"/>
          <w:b/>
        </w:rPr>
      </w:pPr>
      <w:r w:rsidRPr="00E62985">
        <w:rPr>
          <w:rFonts w:ascii="Cambria Math" w:hAnsi="Cambria Math"/>
          <w:b/>
        </w:rPr>
        <w:t>Coverage of Exam 1</w:t>
      </w:r>
    </w:p>
    <w:p w:rsidR="006965C0" w:rsidRPr="00E62985" w:rsidRDefault="006965C0">
      <w:pPr>
        <w:rPr>
          <w:rFonts w:ascii="Cambria Math" w:hAnsi="Cambria Math"/>
          <w:b/>
        </w:rPr>
      </w:pPr>
      <w:r w:rsidRPr="00E62985">
        <w:rPr>
          <w:rFonts w:ascii="Cambria Math" w:hAnsi="Cambria Math"/>
          <w:b/>
        </w:rPr>
        <w:t>Exam 1 will cover the following sections:</w:t>
      </w:r>
    </w:p>
    <w:p w:rsidR="006965C0" w:rsidRPr="00E62985" w:rsidRDefault="006965C0">
      <w:pPr>
        <w:rPr>
          <w:rFonts w:ascii="Cambria Math" w:hAnsi="Cambria Math"/>
        </w:rPr>
      </w:pPr>
    </w:p>
    <w:p w:rsidR="006965C0" w:rsidRPr="00E62985" w:rsidRDefault="00D23318">
      <w:pPr>
        <w:rPr>
          <w:rFonts w:ascii="Cambria Math" w:hAnsi="Cambria Math"/>
          <w:b/>
        </w:rPr>
      </w:pPr>
      <w:r w:rsidRPr="00E62985">
        <w:rPr>
          <w:rFonts w:ascii="Cambria Math" w:hAnsi="Cambria Math"/>
          <w:b/>
        </w:rPr>
        <w:t xml:space="preserve">1.3 - </w:t>
      </w:r>
      <w:r w:rsidR="006965C0" w:rsidRPr="00E62985">
        <w:rPr>
          <w:rFonts w:ascii="Cambria Math" w:hAnsi="Cambria Math"/>
          <w:b/>
        </w:rPr>
        <w:t>1.4</w:t>
      </w:r>
    </w:p>
    <w:p w:rsidR="00D23318" w:rsidRPr="00E62985" w:rsidRDefault="00D23318" w:rsidP="001218B8">
      <w:pPr>
        <w:spacing w:after="0"/>
        <w:rPr>
          <w:rFonts w:ascii="Cambria Math" w:hAnsi="Cambria Math"/>
        </w:rPr>
      </w:pPr>
      <w:r w:rsidRPr="00E62985">
        <w:rPr>
          <w:rFonts w:ascii="Cambria Math" w:hAnsi="Cambria Math"/>
        </w:rPr>
        <w:t>Important topics of Chapter 1:</w:t>
      </w:r>
    </w:p>
    <w:p w:rsidR="00D23318" w:rsidRDefault="00D23318" w:rsidP="001218B8">
      <w:pPr>
        <w:spacing w:after="0"/>
        <w:ind w:firstLine="720"/>
        <w:rPr>
          <w:rFonts w:ascii="Cambria Math" w:hAnsi="Cambria Math"/>
        </w:rPr>
      </w:pPr>
      <w:r w:rsidRPr="00E62985">
        <w:rPr>
          <w:rFonts w:ascii="Cambria Math" w:hAnsi="Cambria Math"/>
        </w:rPr>
        <w:t>Language elements</w:t>
      </w:r>
    </w:p>
    <w:p w:rsidR="001218B8" w:rsidRPr="00E62985" w:rsidRDefault="001218B8" w:rsidP="001218B8">
      <w:pPr>
        <w:spacing w:after="0"/>
        <w:ind w:firstLine="720"/>
        <w:rPr>
          <w:rFonts w:ascii="Cambria Math" w:hAnsi="Cambria Math"/>
        </w:rPr>
      </w:pPr>
      <w:r>
        <w:rPr>
          <w:rFonts w:ascii="Cambria Math" w:hAnsi="Cambria Math"/>
        </w:rPr>
        <w:tab/>
        <w:t>Punctuations</w:t>
      </w:r>
    </w:p>
    <w:p w:rsidR="006965C0" w:rsidRPr="00E62985" w:rsidRDefault="00D23318">
      <w:pPr>
        <w:rPr>
          <w:rFonts w:ascii="Cambria Math" w:hAnsi="Cambria Math"/>
        </w:rPr>
      </w:pPr>
      <w:r w:rsidRPr="00E62985">
        <w:rPr>
          <w:rFonts w:ascii="Cambria Math" w:hAnsi="Cambria Math"/>
        </w:rPr>
        <w:tab/>
        <w:t>Line vs statement</w:t>
      </w:r>
    </w:p>
    <w:p w:rsidR="00D23318" w:rsidRPr="00E62985" w:rsidRDefault="00D23318">
      <w:pPr>
        <w:rPr>
          <w:rFonts w:ascii="Cambria Math" w:hAnsi="Cambria Math"/>
        </w:rPr>
      </w:pPr>
    </w:p>
    <w:p w:rsidR="006965C0" w:rsidRPr="00E62985" w:rsidRDefault="006965C0">
      <w:pPr>
        <w:rPr>
          <w:rFonts w:ascii="Cambria Math" w:hAnsi="Cambria Math"/>
          <w:b/>
        </w:rPr>
      </w:pPr>
      <w:r w:rsidRPr="00E62985">
        <w:rPr>
          <w:rFonts w:ascii="Cambria Math" w:hAnsi="Cambria Math"/>
          <w:b/>
        </w:rPr>
        <w:t>2.1 – 2.16</w:t>
      </w:r>
      <w:r w:rsidR="00D23318" w:rsidRPr="00E62985">
        <w:rPr>
          <w:rFonts w:ascii="Cambria Math" w:hAnsi="Cambria Math"/>
          <w:b/>
        </w:rPr>
        <w:t>,</w:t>
      </w:r>
      <w:r w:rsidRPr="00E62985">
        <w:rPr>
          <w:rFonts w:ascii="Cambria Math" w:hAnsi="Cambria Math"/>
          <w:b/>
        </w:rPr>
        <w:t xml:space="preserve"> except 2.12.11 “declaring variables with the auto key word”</w:t>
      </w:r>
    </w:p>
    <w:p w:rsidR="00D23318" w:rsidRPr="00E62985" w:rsidRDefault="00D23318">
      <w:pPr>
        <w:rPr>
          <w:rFonts w:ascii="Cambria Math" w:hAnsi="Cambria Math"/>
          <w:b/>
        </w:rPr>
      </w:pPr>
      <w:r w:rsidRPr="00E62985">
        <w:rPr>
          <w:rFonts w:ascii="Cambria Math" w:hAnsi="Cambria Math"/>
          <w:b/>
        </w:rPr>
        <w:t xml:space="preserve">3.1 – 3.3 except </w:t>
      </w:r>
      <w:proofErr w:type="gramStart"/>
      <w:r w:rsidRPr="00E62985">
        <w:rPr>
          <w:rFonts w:ascii="Cambria Math" w:hAnsi="Cambria Math"/>
          <w:b/>
        </w:rPr>
        <w:t>pow(</w:t>
      </w:r>
      <w:proofErr w:type="gramEnd"/>
      <w:r w:rsidRPr="00E62985">
        <w:rPr>
          <w:rFonts w:ascii="Cambria Math" w:hAnsi="Cambria Math"/>
          <w:b/>
        </w:rPr>
        <w:t>) function on Pg.</w:t>
      </w:r>
      <w:r w:rsidR="00E9537B" w:rsidRPr="00E62985">
        <w:rPr>
          <w:rFonts w:ascii="Cambria Math" w:hAnsi="Cambria Math"/>
          <w:b/>
        </w:rPr>
        <w:t xml:space="preserve"> 93 - 94</w:t>
      </w:r>
    </w:p>
    <w:p w:rsidR="006965C0" w:rsidRPr="00E62985" w:rsidRDefault="006965C0">
      <w:pPr>
        <w:rPr>
          <w:rFonts w:ascii="Cambria Math" w:hAnsi="Cambria Math"/>
        </w:rPr>
      </w:pPr>
      <w:r w:rsidRPr="00E62985">
        <w:rPr>
          <w:rFonts w:ascii="Cambria Math" w:hAnsi="Cambria Math"/>
        </w:rPr>
        <w:t>Important topics of Chapter 2</w:t>
      </w:r>
      <w:r w:rsidR="00D23318" w:rsidRPr="00E62985">
        <w:rPr>
          <w:rFonts w:ascii="Cambria Math" w:hAnsi="Cambria Math"/>
        </w:rPr>
        <w:t xml:space="preserve"> &amp; 3</w:t>
      </w:r>
      <w:r w:rsidRPr="00E62985">
        <w:rPr>
          <w:rFonts w:ascii="Cambria Math" w:hAnsi="Cambria Math"/>
        </w:rPr>
        <w:t>:</w:t>
      </w:r>
    </w:p>
    <w:p w:rsidR="006965C0" w:rsidRPr="00E62985" w:rsidRDefault="006965C0" w:rsidP="00D23318">
      <w:pPr>
        <w:spacing w:after="0"/>
        <w:rPr>
          <w:rFonts w:ascii="Cambria Math" w:hAnsi="Cambria Math"/>
        </w:rPr>
      </w:pPr>
      <w:r w:rsidRPr="00E62985">
        <w:rPr>
          <w:rFonts w:ascii="Cambria Math" w:hAnsi="Cambria Math"/>
        </w:rPr>
        <w:tab/>
        <w:t>Understanding the function is the basic unit of C++.</w:t>
      </w:r>
    </w:p>
    <w:p w:rsidR="00645AD7" w:rsidRDefault="006965C0" w:rsidP="00645AD7">
      <w:pPr>
        <w:spacing w:after="0"/>
        <w:rPr>
          <w:rFonts w:ascii="Cambria Math" w:hAnsi="Cambria Math"/>
        </w:rPr>
      </w:pPr>
      <w:r w:rsidRPr="00E62985">
        <w:rPr>
          <w:rFonts w:ascii="Cambria Math" w:hAnsi="Cambria Math"/>
        </w:rPr>
        <w:tab/>
      </w:r>
      <w:r w:rsidRPr="00E62985">
        <w:rPr>
          <w:rFonts w:ascii="Cambria Math" w:hAnsi="Cambria Math"/>
        </w:rPr>
        <w:tab/>
        <w:t xml:space="preserve">Punctuations, return statement, </w:t>
      </w:r>
      <w:r w:rsidR="00D23318" w:rsidRPr="00E62985">
        <w:rPr>
          <w:rFonts w:ascii="Cambria Math" w:hAnsi="Cambria Math"/>
        </w:rPr>
        <w:t>etc</w:t>
      </w:r>
      <w:r w:rsidR="00645AD7">
        <w:rPr>
          <w:rFonts w:ascii="Cambria Math" w:hAnsi="Cambria Math"/>
        </w:rPr>
        <w:t>.</w:t>
      </w:r>
    </w:p>
    <w:p w:rsidR="00645AD7" w:rsidRDefault="00645AD7" w:rsidP="00645AD7">
      <w:pPr>
        <w:spacing w:after="0"/>
        <w:ind w:left="720" w:firstLine="720"/>
        <w:rPr>
          <w:rFonts w:ascii="Cambria Math" w:hAnsi="Cambria Math"/>
        </w:rPr>
      </w:pPr>
      <w:r>
        <w:rPr>
          <w:rFonts w:ascii="Cambria Math" w:hAnsi="Cambria Math"/>
        </w:rPr>
        <w:t xml:space="preserve">So far, the only statement </w:t>
      </w:r>
      <w:r w:rsidR="00F95354">
        <w:rPr>
          <w:rFonts w:ascii="Cambria Math" w:hAnsi="Cambria Math"/>
        </w:rPr>
        <w:t>that you should put outside main</w:t>
      </w:r>
      <w:r>
        <w:rPr>
          <w:rFonts w:ascii="Cambria Math" w:hAnsi="Cambria Math"/>
        </w:rPr>
        <w:t xml:space="preserve"> function is </w:t>
      </w:r>
    </w:p>
    <w:p w:rsidR="006965C0" w:rsidRPr="00E62985" w:rsidRDefault="00D27DA7" w:rsidP="00645AD7">
      <w:pPr>
        <w:ind w:left="1440" w:firstLine="720"/>
        <w:rPr>
          <w:rFonts w:ascii="Cambria Math" w:hAnsi="Cambria Math"/>
        </w:rPr>
      </w:pPr>
      <w:r>
        <w:rPr>
          <w:rFonts w:ascii="Cambria Math" w:hAnsi="Cambria Math"/>
        </w:rPr>
        <w:t xml:space="preserve">using namespace </w:t>
      </w:r>
      <w:proofErr w:type="spellStart"/>
      <w:r>
        <w:rPr>
          <w:rFonts w:ascii="Cambria Math" w:hAnsi="Cambria Math"/>
        </w:rPr>
        <w:t>std</w:t>
      </w:r>
      <w:proofErr w:type="spellEnd"/>
      <w:r w:rsidR="00645AD7">
        <w:rPr>
          <w:rFonts w:ascii="Cambria Math" w:hAnsi="Cambria Math"/>
        </w:rPr>
        <w:t>;</w:t>
      </w:r>
    </w:p>
    <w:p w:rsidR="006965C0" w:rsidRPr="00E62985" w:rsidRDefault="006965C0">
      <w:pPr>
        <w:rPr>
          <w:rFonts w:ascii="Cambria Math" w:hAnsi="Cambria Math"/>
        </w:rPr>
      </w:pPr>
      <w:r w:rsidRPr="00E62985">
        <w:rPr>
          <w:rFonts w:ascii="Cambria Math" w:hAnsi="Cambria Math"/>
        </w:rPr>
        <w:tab/>
        <w:t>What makes a legal name of an identifier (variable, constant, function)?</w:t>
      </w:r>
    </w:p>
    <w:p w:rsidR="00D23318" w:rsidRPr="00E62985" w:rsidRDefault="00D23318" w:rsidP="00D23318">
      <w:pPr>
        <w:spacing w:after="0"/>
        <w:ind w:firstLine="720"/>
        <w:rPr>
          <w:rFonts w:ascii="Cambria Math" w:hAnsi="Cambria Math"/>
        </w:rPr>
      </w:pPr>
      <w:r w:rsidRPr="00E62985">
        <w:rPr>
          <w:rFonts w:ascii="Cambria Math" w:hAnsi="Cambria Math"/>
        </w:rPr>
        <w:t>Variable vs literal</w:t>
      </w:r>
    </w:p>
    <w:p w:rsidR="00D23318" w:rsidRPr="00E62985" w:rsidRDefault="00D23318" w:rsidP="00D23318">
      <w:pPr>
        <w:ind w:firstLine="720"/>
        <w:rPr>
          <w:rFonts w:ascii="Cambria Math" w:hAnsi="Cambria Math"/>
        </w:rPr>
      </w:pPr>
      <w:r w:rsidRPr="00E62985">
        <w:rPr>
          <w:rFonts w:ascii="Cambria Math" w:hAnsi="Cambria Math"/>
        </w:rPr>
        <w:tab/>
        <w:t>What can be put on the left side of =?</w:t>
      </w:r>
    </w:p>
    <w:p w:rsidR="00D23318" w:rsidRPr="00E62985" w:rsidRDefault="00D23318" w:rsidP="00324F81">
      <w:pPr>
        <w:spacing w:after="0"/>
        <w:ind w:firstLine="720"/>
        <w:rPr>
          <w:rFonts w:ascii="Cambria Math" w:hAnsi="Cambria Math"/>
        </w:rPr>
      </w:pPr>
      <w:r w:rsidRPr="00E62985">
        <w:rPr>
          <w:rFonts w:ascii="Cambria Math" w:hAnsi="Cambria Math"/>
        </w:rPr>
        <w:t>Data types</w:t>
      </w:r>
      <w:bookmarkStart w:id="0" w:name="_GoBack"/>
      <w:bookmarkEnd w:id="0"/>
    </w:p>
    <w:p w:rsidR="00D23318" w:rsidRPr="00E62985" w:rsidRDefault="00D23318" w:rsidP="00324F81">
      <w:pPr>
        <w:spacing w:after="0"/>
        <w:ind w:firstLine="720"/>
        <w:rPr>
          <w:rFonts w:ascii="Cambria Math" w:hAnsi="Cambria Math"/>
        </w:rPr>
      </w:pPr>
      <w:r w:rsidRPr="00E62985">
        <w:rPr>
          <w:rFonts w:ascii="Cambria Math" w:hAnsi="Cambria Math"/>
        </w:rPr>
        <w:tab/>
      </w:r>
      <w:r w:rsidR="00324F81" w:rsidRPr="00E62985">
        <w:rPr>
          <w:rFonts w:ascii="Cambria Math" w:hAnsi="Cambria Math"/>
        </w:rPr>
        <w:t>The meaning of each data type</w:t>
      </w:r>
    </w:p>
    <w:p w:rsidR="00324F81" w:rsidRPr="00E62985" w:rsidRDefault="00324F81" w:rsidP="00324F81">
      <w:pPr>
        <w:spacing w:after="0"/>
        <w:ind w:firstLine="720"/>
        <w:rPr>
          <w:rFonts w:ascii="Cambria Math" w:hAnsi="Cambria Math"/>
        </w:rPr>
      </w:pPr>
      <w:r w:rsidRPr="00E62985">
        <w:rPr>
          <w:rFonts w:ascii="Cambria Math" w:hAnsi="Cambria Math"/>
        </w:rPr>
        <w:tab/>
        <w:t>Define variables using data types</w:t>
      </w:r>
    </w:p>
    <w:p w:rsidR="00D23318" w:rsidRPr="00E62985" w:rsidRDefault="00D23318" w:rsidP="00D23318">
      <w:pPr>
        <w:ind w:firstLine="720"/>
        <w:rPr>
          <w:rFonts w:ascii="Cambria Math" w:hAnsi="Cambria Math"/>
        </w:rPr>
      </w:pPr>
      <w:r w:rsidRPr="00E62985">
        <w:rPr>
          <w:rFonts w:ascii="Cambria Math" w:hAnsi="Cambria Math"/>
        </w:rPr>
        <w:tab/>
        <w:t>Determine the data type of literals</w:t>
      </w:r>
    </w:p>
    <w:p w:rsidR="006965C0" w:rsidRPr="00E62985" w:rsidRDefault="006965C0" w:rsidP="006965C0">
      <w:pPr>
        <w:spacing w:after="0"/>
        <w:rPr>
          <w:rFonts w:ascii="Cambria Math" w:hAnsi="Cambria Math"/>
        </w:rPr>
      </w:pPr>
      <w:r w:rsidRPr="00E62985">
        <w:rPr>
          <w:rFonts w:ascii="Cambria Math" w:hAnsi="Cambria Math"/>
        </w:rPr>
        <w:tab/>
        <w:t>How to define, initialize, assign value to, and use a variable?</w:t>
      </w:r>
    </w:p>
    <w:p w:rsidR="00F41F8A" w:rsidRPr="00E62985" w:rsidRDefault="00F41F8A" w:rsidP="006965C0">
      <w:pPr>
        <w:spacing w:after="0"/>
        <w:rPr>
          <w:rFonts w:ascii="Cambria Math" w:hAnsi="Cambria Math"/>
        </w:rPr>
      </w:pPr>
      <w:r w:rsidRPr="00E62985">
        <w:rPr>
          <w:rFonts w:ascii="Cambria Math" w:hAnsi="Cambria Math"/>
        </w:rPr>
        <w:tab/>
      </w:r>
      <w:r w:rsidRPr="00E62985">
        <w:rPr>
          <w:rFonts w:ascii="Cambria Math" w:hAnsi="Cambria Math"/>
        </w:rPr>
        <w:tab/>
        <w:t>= is the assignment operator!</w:t>
      </w:r>
    </w:p>
    <w:p w:rsidR="006965C0" w:rsidRPr="00E62985" w:rsidRDefault="006965C0">
      <w:pPr>
        <w:rPr>
          <w:rFonts w:ascii="Cambria Math" w:hAnsi="Cambria Math"/>
        </w:rPr>
      </w:pPr>
      <w:r w:rsidRPr="00E62985">
        <w:rPr>
          <w:rFonts w:ascii="Cambria Math" w:hAnsi="Cambria Math"/>
        </w:rPr>
        <w:tab/>
      </w:r>
      <w:r w:rsidRPr="00E62985">
        <w:rPr>
          <w:rFonts w:ascii="Cambria Math" w:hAnsi="Cambria Math"/>
        </w:rPr>
        <w:tab/>
        <w:t>Avoid redefinition</w:t>
      </w:r>
      <w:r w:rsidR="00324F81" w:rsidRPr="00E62985">
        <w:rPr>
          <w:rFonts w:ascii="Cambria Math" w:hAnsi="Cambria Math"/>
        </w:rPr>
        <w:t>; avoid</w:t>
      </w:r>
      <w:r w:rsidRPr="00E62985">
        <w:rPr>
          <w:rFonts w:ascii="Cambria Math" w:hAnsi="Cambria Math"/>
        </w:rPr>
        <w:t xml:space="preserve"> using u</w:t>
      </w:r>
      <w:r w:rsidR="00D23318" w:rsidRPr="00E62985">
        <w:rPr>
          <w:rFonts w:ascii="Cambria Math" w:hAnsi="Cambria Math"/>
        </w:rPr>
        <w:t>ninitialized variable</w:t>
      </w:r>
    </w:p>
    <w:p w:rsidR="00D23318" w:rsidRPr="00E62985" w:rsidRDefault="00D23318">
      <w:pPr>
        <w:rPr>
          <w:rFonts w:ascii="Cambria Math" w:hAnsi="Cambria Math"/>
        </w:rPr>
      </w:pPr>
      <w:r w:rsidRPr="00E62985">
        <w:rPr>
          <w:rFonts w:ascii="Cambria Math" w:hAnsi="Cambria Math"/>
        </w:rPr>
        <w:tab/>
        <w:t>Constant vs variable</w:t>
      </w:r>
    </w:p>
    <w:p w:rsidR="00D23318" w:rsidRPr="00E62985" w:rsidRDefault="00D23318" w:rsidP="00D23318">
      <w:pPr>
        <w:spacing w:after="0"/>
        <w:rPr>
          <w:rFonts w:ascii="Cambria Math" w:hAnsi="Cambria Math"/>
        </w:rPr>
      </w:pPr>
      <w:r w:rsidRPr="00E62985">
        <w:rPr>
          <w:rFonts w:ascii="Cambria Math" w:hAnsi="Cambria Math"/>
        </w:rPr>
        <w:tab/>
        <w:t>Scope of variable and constant</w:t>
      </w:r>
    </w:p>
    <w:p w:rsidR="00D23318" w:rsidRPr="00E62985" w:rsidRDefault="00D23318">
      <w:pPr>
        <w:rPr>
          <w:rFonts w:ascii="Cambria Math" w:hAnsi="Cambria Math"/>
        </w:rPr>
      </w:pPr>
      <w:r w:rsidRPr="00E62985">
        <w:rPr>
          <w:rFonts w:ascii="Cambria Math" w:hAnsi="Cambria Math"/>
        </w:rPr>
        <w:tab/>
      </w:r>
      <w:r w:rsidRPr="00E62985">
        <w:rPr>
          <w:rFonts w:ascii="Cambria Math" w:hAnsi="Cambria Math"/>
        </w:rPr>
        <w:tab/>
        <w:t>Avoid using a variable outside its scope</w:t>
      </w:r>
    </w:p>
    <w:p w:rsidR="00D23318" w:rsidRPr="00E62985" w:rsidRDefault="00D23318">
      <w:pPr>
        <w:rPr>
          <w:rFonts w:ascii="Cambria Math" w:hAnsi="Cambria Math"/>
        </w:rPr>
      </w:pPr>
      <w:r w:rsidRPr="00E62985">
        <w:rPr>
          <w:rFonts w:ascii="Cambria Math" w:hAnsi="Cambria Math"/>
        </w:rPr>
        <w:tab/>
      </w:r>
      <w:proofErr w:type="spellStart"/>
      <w:r w:rsidRPr="00E62985">
        <w:rPr>
          <w:rFonts w:ascii="Cambria Math" w:hAnsi="Cambria Math"/>
        </w:rPr>
        <w:t>cin</w:t>
      </w:r>
      <w:proofErr w:type="spellEnd"/>
      <w:r w:rsidRPr="00E62985">
        <w:rPr>
          <w:rFonts w:ascii="Cambria Math" w:hAnsi="Cambria Math"/>
        </w:rPr>
        <w:t xml:space="preserve"> and </w:t>
      </w:r>
      <w:proofErr w:type="spellStart"/>
      <w:r w:rsidRPr="00E62985">
        <w:rPr>
          <w:rFonts w:ascii="Cambria Math" w:hAnsi="Cambria Math"/>
        </w:rPr>
        <w:t>cout</w:t>
      </w:r>
      <w:proofErr w:type="spellEnd"/>
    </w:p>
    <w:p w:rsidR="00D23318" w:rsidRPr="00E62985" w:rsidRDefault="00D23318" w:rsidP="00324F81">
      <w:pPr>
        <w:spacing w:after="0"/>
        <w:rPr>
          <w:rFonts w:ascii="Cambria Math" w:hAnsi="Cambria Math"/>
        </w:rPr>
      </w:pPr>
      <w:r w:rsidRPr="00E62985">
        <w:rPr>
          <w:rFonts w:ascii="Cambria Math" w:hAnsi="Cambria Math"/>
        </w:rPr>
        <w:tab/>
        <w:t>Arithmetic operations &amp; mathematic expressions</w:t>
      </w:r>
      <w:r w:rsidR="00324F81" w:rsidRPr="00E62985">
        <w:rPr>
          <w:rFonts w:ascii="Cambria Math" w:hAnsi="Cambria Math"/>
        </w:rPr>
        <w:t xml:space="preserve"> (2.14, 3.2, and 3.3)</w:t>
      </w:r>
    </w:p>
    <w:p w:rsidR="00D23318" w:rsidRPr="00E62985" w:rsidRDefault="00D23318" w:rsidP="00324F81">
      <w:pPr>
        <w:spacing w:after="0"/>
        <w:rPr>
          <w:rFonts w:ascii="Cambria Math" w:hAnsi="Cambria Math"/>
        </w:rPr>
      </w:pPr>
      <w:r w:rsidRPr="00E62985">
        <w:rPr>
          <w:rFonts w:ascii="Cambria Math" w:hAnsi="Cambria Math"/>
        </w:rPr>
        <w:tab/>
      </w:r>
      <w:r w:rsidRPr="00E62985">
        <w:rPr>
          <w:rFonts w:ascii="Cambria Math" w:hAnsi="Cambria Math"/>
        </w:rPr>
        <w:tab/>
        <w:t>Priority</w:t>
      </w:r>
      <w:r w:rsidR="00F41F8A" w:rsidRPr="00E62985">
        <w:rPr>
          <w:rFonts w:ascii="Cambria Math" w:hAnsi="Cambria Math"/>
        </w:rPr>
        <w:t xml:space="preserve"> (aka operator precedence)</w:t>
      </w:r>
    </w:p>
    <w:p w:rsidR="00D23318" w:rsidRPr="00E62985" w:rsidRDefault="00D23318" w:rsidP="00324F81">
      <w:pPr>
        <w:spacing w:after="0"/>
        <w:ind w:left="720" w:firstLine="720"/>
        <w:rPr>
          <w:rFonts w:ascii="Cambria Math" w:hAnsi="Cambria Math"/>
        </w:rPr>
      </w:pPr>
      <w:r w:rsidRPr="00E62985">
        <w:rPr>
          <w:rFonts w:ascii="Cambria Math" w:hAnsi="Cambria Math"/>
        </w:rPr>
        <w:t>Integer division</w:t>
      </w:r>
      <w:r w:rsidR="00324F81" w:rsidRPr="00E62985">
        <w:rPr>
          <w:rFonts w:ascii="Cambria Math" w:hAnsi="Cambria Math"/>
        </w:rPr>
        <w:t xml:space="preserve"> issue</w:t>
      </w:r>
    </w:p>
    <w:p w:rsidR="00D23318" w:rsidRPr="00E62985" w:rsidRDefault="00324F81">
      <w:pPr>
        <w:rPr>
          <w:rFonts w:ascii="Cambria Math" w:hAnsi="Cambria Math"/>
        </w:rPr>
      </w:pPr>
      <w:r w:rsidRPr="00E62985">
        <w:rPr>
          <w:rFonts w:ascii="Cambria Math" w:hAnsi="Cambria Math"/>
        </w:rPr>
        <w:tab/>
      </w:r>
      <w:r w:rsidRPr="00E62985">
        <w:rPr>
          <w:rFonts w:ascii="Cambria Math" w:hAnsi="Cambria Math"/>
        </w:rPr>
        <w:tab/>
        <w:t>Determine the data type of the result of an expression</w:t>
      </w:r>
    </w:p>
    <w:p w:rsidR="006965C0" w:rsidRPr="00E62985" w:rsidRDefault="006965C0">
      <w:pPr>
        <w:rPr>
          <w:rFonts w:ascii="Cambria Math" w:hAnsi="Cambria Math"/>
        </w:rPr>
      </w:pPr>
      <w:r w:rsidRPr="00E62985">
        <w:rPr>
          <w:rFonts w:ascii="Cambria Math" w:hAnsi="Cambria Math"/>
        </w:rPr>
        <w:tab/>
      </w:r>
    </w:p>
    <w:sectPr w:rsidR="006965C0" w:rsidRPr="00E6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C0"/>
    <w:rsid w:val="001218B8"/>
    <w:rsid w:val="00324F81"/>
    <w:rsid w:val="00645AD7"/>
    <w:rsid w:val="00660C3B"/>
    <w:rsid w:val="006965C0"/>
    <w:rsid w:val="008866D4"/>
    <w:rsid w:val="008D21A1"/>
    <w:rsid w:val="00A4659A"/>
    <w:rsid w:val="00B631D1"/>
    <w:rsid w:val="00BC52BE"/>
    <w:rsid w:val="00D23318"/>
    <w:rsid w:val="00D27DA7"/>
    <w:rsid w:val="00D55517"/>
    <w:rsid w:val="00E62985"/>
    <w:rsid w:val="00E9537B"/>
    <w:rsid w:val="00F41F8A"/>
    <w:rsid w:val="00F9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CB85"/>
  <w15:chartTrackingRefBased/>
  <w15:docId w15:val="{C82B228C-9687-4AF3-9C8A-4F3347CB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C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Kaoning Hu</dc:creator>
  <cp:keywords/>
  <dc:description/>
  <cp:lastModifiedBy>Kaoning Hu</cp:lastModifiedBy>
  <cp:revision>13</cp:revision>
  <cp:lastPrinted>2017-02-09T21:57:00Z</cp:lastPrinted>
  <dcterms:created xsi:type="dcterms:W3CDTF">2017-02-09T21:26:00Z</dcterms:created>
  <dcterms:modified xsi:type="dcterms:W3CDTF">2017-02-10T01:17:00Z</dcterms:modified>
</cp:coreProperties>
</file>