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F10A3A8" w14:textId="77777777" w:rsidR="0088308E" w:rsidRPr="002E078A" w:rsidRDefault="0088308E" w:rsidP="0088308E">
      <w:pPr>
        <w:spacing w:after="0" w:line="240" w:lineRule="auto"/>
        <w:jc w:val="center"/>
        <w:rPr>
          <w:rFonts w:ascii="Roboto" w:hAnsi="Roboto" w:cs="Arial"/>
          <w:b/>
          <w:sz w:val="22"/>
        </w:rPr>
      </w:pPr>
      <w:r w:rsidRPr="002E078A">
        <w:rPr>
          <w:rFonts w:ascii="Roboto" w:hAnsi="Roboto" w:cs="Arial"/>
          <w:b/>
          <w:sz w:val="22"/>
        </w:rPr>
        <w:t>BAIS:6050</w:t>
      </w:r>
    </w:p>
    <w:p w14:paraId="6C635A44" w14:textId="6F5D6EC4" w:rsidR="0088308E" w:rsidRPr="002E078A" w:rsidRDefault="0088308E" w:rsidP="0088308E">
      <w:pPr>
        <w:spacing w:after="0" w:line="240" w:lineRule="auto"/>
        <w:jc w:val="center"/>
        <w:rPr>
          <w:rFonts w:ascii="Roboto" w:hAnsi="Roboto" w:cs="Arial"/>
          <w:b/>
          <w:sz w:val="22"/>
        </w:rPr>
      </w:pPr>
      <w:r w:rsidRPr="002E078A">
        <w:rPr>
          <w:rFonts w:ascii="Roboto" w:hAnsi="Roboto" w:cs="Arial"/>
          <w:b/>
          <w:sz w:val="22"/>
        </w:rPr>
        <w:t>Homework 4: SQL Queries</w:t>
      </w:r>
    </w:p>
    <w:p w14:paraId="3A8AD4AB" w14:textId="77777777" w:rsidR="0088308E" w:rsidRPr="002E078A" w:rsidRDefault="0088308E" w:rsidP="0088308E">
      <w:pPr>
        <w:spacing w:after="0" w:line="240" w:lineRule="auto"/>
        <w:jc w:val="center"/>
        <w:rPr>
          <w:rFonts w:ascii="Roboto" w:hAnsi="Roboto" w:cs="Arial"/>
          <w:b/>
          <w:sz w:val="22"/>
        </w:rPr>
      </w:pPr>
    </w:p>
    <w:p w14:paraId="7D728C06" w14:textId="77777777" w:rsidR="002230C0" w:rsidRDefault="002230C0" w:rsidP="002230C0">
      <w:pPr>
        <w:spacing w:after="0"/>
        <w:rPr>
          <w:rFonts w:ascii="Roboto" w:hAnsi="Roboto"/>
          <w:sz w:val="22"/>
          <w:u w:val="single"/>
        </w:rPr>
      </w:pPr>
    </w:p>
    <w:p w14:paraId="4993E41C" w14:textId="77777777" w:rsidR="002230C0" w:rsidRPr="005B75A3" w:rsidRDefault="002230C0" w:rsidP="002230C0">
      <w:pPr>
        <w:pStyle w:val="NormalWeb"/>
        <w:spacing w:before="0" w:beforeAutospacing="0" w:after="0" w:afterAutospacing="0"/>
        <w:rPr>
          <w:rFonts w:ascii="Roboto" w:hAnsi="Roboto" w:cs="Arial"/>
          <w:sz w:val="22"/>
          <w:szCs w:val="22"/>
          <w:u w:val="single"/>
        </w:rPr>
      </w:pPr>
      <w:r w:rsidRPr="005B75A3">
        <w:rPr>
          <w:rFonts w:ascii="Roboto" w:hAnsi="Roboto" w:cs="Arial"/>
          <w:sz w:val="22"/>
          <w:szCs w:val="22"/>
          <w:u w:val="single"/>
        </w:rPr>
        <w:t xml:space="preserve">Specifications </w:t>
      </w:r>
    </w:p>
    <w:p w14:paraId="49A2E94E" w14:textId="72E19C5F" w:rsidR="002230C0" w:rsidRPr="005B75A3" w:rsidRDefault="002230C0" w:rsidP="002230C0">
      <w:pPr>
        <w:pStyle w:val="NormalWeb"/>
        <w:numPr>
          <w:ilvl w:val="0"/>
          <w:numId w:val="22"/>
        </w:numPr>
        <w:spacing w:before="0" w:beforeAutospacing="0" w:after="0" w:afterAutospacing="0"/>
        <w:ind w:left="360"/>
        <w:rPr>
          <w:rFonts w:ascii="Roboto" w:hAnsi="Roboto" w:cs="Arial"/>
          <w:sz w:val="22"/>
          <w:szCs w:val="22"/>
        </w:rPr>
      </w:pPr>
      <w:r w:rsidRPr="005B75A3">
        <w:rPr>
          <w:rFonts w:ascii="Roboto" w:hAnsi="Roboto" w:cs="Arial"/>
          <w:sz w:val="22"/>
          <w:szCs w:val="22"/>
        </w:rPr>
        <w:t xml:space="preserve">This assignment is worth </w:t>
      </w:r>
      <w:r w:rsidR="00C61C7D">
        <w:rPr>
          <w:rFonts w:ascii="Roboto" w:hAnsi="Roboto" w:cs="Arial"/>
          <w:b/>
          <w:bCs/>
          <w:sz w:val="22"/>
          <w:szCs w:val="22"/>
        </w:rPr>
        <w:t>25</w:t>
      </w:r>
      <w:r w:rsidRPr="005B75A3">
        <w:rPr>
          <w:rFonts w:ascii="Roboto" w:hAnsi="Roboto" w:cs="Arial"/>
          <w:b/>
          <w:bCs/>
          <w:sz w:val="22"/>
          <w:szCs w:val="22"/>
        </w:rPr>
        <w:t xml:space="preserve"> points</w:t>
      </w:r>
    </w:p>
    <w:p w14:paraId="0C1ECD99" w14:textId="77777777" w:rsidR="002230C0" w:rsidRDefault="002230C0" w:rsidP="002230C0">
      <w:pPr>
        <w:pStyle w:val="Headline1"/>
        <w:numPr>
          <w:ilvl w:val="0"/>
          <w:numId w:val="22"/>
        </w:numPr>
        <w:spacing w:before="0" w:line="240" w:lineRule="auto"/>
        <w:ind w:left="360"/>
        <w:rPr>
          <w:rFonts w:ascii="Roboto" w:eastAsiaTheme="minorHAnsi" w:hAnsi="Roboto" w:cstheme="minorBidi"/>
          <w:b w:val="0"/>
          <w:color w:val="000000" w:themeColor="text1"/>
          <w:sz w:val="22"/>
          <w:szCs w:val="22"/>
        </w:rPr>
      </w:pPr>
      <w:r w:rsidRPr="00881FDC">
        <w:rPr>
          <w:rFonts w:ascii="Roboto" w:eastAsiaTheme="minorHAnsi" w:hAnsi="Roboto" w:cstheme="minorBidi"/>
          <w:b w:val="0"/>
          <w:color w:val="000000" w:themeColor="text1"/>
          <w:sz w:val="22"/>
          <w:szCs w:val="22"/>
        </w:rPr>
        <w:t xml:space="preserve">Submit </w:t>
      </w:r>
      <w:r>
        <w:rPr>
          <w:rFonts w:ascii="Roboto" w:eastAsiaTheme="minorHAnsi" w:hAnsi="Roboto" w:cstheme="minorBidi"/>
          <w:b w:val="0"/>
          <w:color w:val="000000" w:themeColor="text1"/>
          <w:sz w:val="22"/>
          <w:szCs w:val="22"/>
        </w:rPr>
        <w:t xml:space="preserve">a </w:t>
      </w:r>
      <w:r w:rsidRPr="006B768F">
        <w:rPr>
          <w:rFonts w:ascii="Roboto" w:eastAsiaTheme="minorHAnsi" w:hAnsi="Roboto" w:cstheme="minorBidi"/>
          <w:b w:val="0"/>
          <w:color w:val="000000" w:themeColor="text1"/>
          <w:sz w:val="22"/>
          <w:szCs w:val="22"/>
        </w:rPr>
        <w:t>SQL script file (.</w:t>
      </w:r>
      <w:proofErr w:type="spellStart"/>
      <w:r w:rsidRPr="006B768F">
        <w:rPr>
          <w:rFonts w:ascii="Roboto" w:eastAsiaTheme="minorHAnsi" w:hAnsi="Roboto" w:cstheme="minorBidi"/>
          <w:b w:val="0"/>
          <w:color w:val="000000" w:themeColor="text1"/>
          <w:sz w:val="22"/>
          <w:szCs w:val="22"/>
        </w:rPr>
        <w:t>sql</w:t>
      </w:r>
      <w:proofErr w:type="spellEnd"/>
      <w:r w:rsidRPr="006B768F">
        <w:rPr>
          <w:rFonts w:ascii="Roboto" w:eastAsiaTheme="minorHAnsi" w:hAnsi="Roboto" w:cstheme="minorBidi"/>
          <w:b w:val="0"/>
          <w:color w:val="000000" w:themeColor="text1"/>
          <w:sz w:val="22"/>
          <w:szCs w:val="22"/>
        </w:rPr>
        <w:t xml:space="preserve">) with </w:t>
      </w:r>
      <w:r>
        <w:rPr>
          <w:rFonts w:ascii="Roboto" w:eastAsiaTheme="minorHAnsi" w:hAnsi="Roboto" w:cstheme="minorBidi"/>
          <w:b w:val="0"/>
          <w:color w:val="000000" w:themeColor="text1"/>
          <w:sz w:val="22"/>
          <w:szCs w:val="22"/>
        </w:rPr>
        <w:t>code for each question</w:t>
      </w:r>
    </w:p>
    <w:p w14:paraId="04E368F9" w14:textId="21C8A444" w:rsidR="002230C0" w:rsidRPr="00AC59C4" w:rsidRDefault="002230C0" w:rsidP="002230C0">
      <w:pPr>
        <w:pStyle w:val="NormalWeb"/>
        <w:numPr>
          <w:ilvl w:val="1"/>
          <w:numId w:val="22"/>
        </w:numPr>
        <w:spacing w:before="0" w:beforeAutospacing="0" w:after="0" w:afterAutospacing="0"/>
        <w:ind w:left="720"/>
        <w:rPr>
          <w:rFonts w:ascii="Roboto" w:hAnsi="Roboto" w:cs="Arial"/>
          <w:sz w:val="22"/>
          <w:szCs w:val="22"/>
        </w:rPr>
      </w:pPr>
      <w:r>
        <w:rPr>
          <w:rFonts w:ascii="Roboto" w:hAnsi="Roboto" w:cs="Arial"/>
          <w:sz w:val="22"/>
          <w:szCs w:val="22"/>
        </w:rPr>
        <w:t>Add a comment to the top of the script with your name (--) and comments for each question number</w:t>
      </w:r>
    </w:p>
    <w:p w14:paraId="48D15199" w14:textId="77777777" w:rsidR="002230C0" w:rsidRDefault="002230C0" w:rsidP="002230C0">
      <w:pPr>
        <w:pStyle w:val="NormalWeb"/>
        <w:numPr>
          <w:ilvl w:val="1"/>
          <w:numId w:val="22"/>
        </w:numPr>
        <w:spacing w:before="0" w:beforeAutospacing="0" w:after="0" w:afterAutospacing="0"/>
        <w:ind w:left="720"/>
        <w:rPr>
          <w:rFonts w:ascii="Roboto" w:hAnsi="Roboto" w:cs="Arial"/>
          <w:sz w:val="22"/>
          <w:szCs w:val="22"/>
        </w:rPr>
      </w:pPr>
      <w:r w:rsidRPr="005B75A3">
        <w:rPr>
          <w:rFonts w:ascii="Roboto" w:hAnsi="Roboto" w:cs="Arial"/>
          <w:sz w:val="22"/>
          <w:szCs w:val="22"/>
        </w:rPr>
        <w:t xml:space="preserve">If you have trouble saving or submitting a </w:t>
      </w:r>
      <w:r>
        <w:rPr>
          <w:rFonts w:ascii="Roboto" w:hAnsi="Roboto" w:cs="Arial"/>
          <w:sz w:val="22"/>
          <w:szCs w:val="22"/>
        </w:rPr>
        <w:t>SQL script</w:t>
      </w:r>
      <w:r w:rsidRPr="005B75A3">
        <w:rPr>
          <w:rFonts w:ascii="Roboto" w:hAnsi="Roboto" w:cs="Arial"/>
          <w:sz w:val="22"/>
          <w:szCs w:val="22"/>
        </w:rPr>
        <w:t xml:space="preserve"> file, you can paste </w:t>
      </w:r>
      <w:r>
        <w:rPr>
          <w:rFonts w:ascii="Roboto" w:hAnsi="Roboto" w:cs="Arial"/>
          <w:sz w:val="22"/>
          <w:szCs w:val="22"/>
        </w:rPr>
        <w:t>your code into a</w:t>
      </w:r>
      <w:r w:rsidRPr="005B75A3">
        <w:rPr>
          <w:rFonts w:ascii="Roboto" w:hAnsi="Roboto" w:cs="Arial"/>
          <w:sz w:val="22"/>
          <w:szCs w:val="22"/>
        </w:rPr>
        <w:t xml:space="preserve"> Word or PDF </w:t>
      </w:r>
      <w:r>
        <w:rPr>
          <w:rFonts w:ascii="Roboto" w:hAnsi="Roboto" w:cs="Arial"/>
          <w:sz w:val="22"/>
          <w:szCs w:val="22"/>
        </w:rPr>
        <w:t xml:space="preserve">file </w:t>
      </w:r>
    </w:p>
    <w:p w14:paraId="2F1C3A77" w14:textId="1420FF6E" w:rsidR="002230C0" w:rsidRDefault="002230C0" w:rsidP="002230C0">
      <w:pPr>
        <w:pStyle w:val="NormalWeb"/>
        <w:numPr>
          <w:ilvl w:val="1"/>
          <w:numId w:val="22"/>
        </w:numPr>
        <w:spacing w:before="0" w:beforeAutospacing="0" w:after="0" w:afterAutospacing="0"/>
        <w:ind w:left="720"/>
        <w:rPr>
          <w:rFonts w:ascii="Roboto" w:hAnsi="Roboto" w:cs="Arial"/>
          <w:sz w:val="22"/>
          <w:szCs w:val="22"/>
        </w:rPr>
      </w:pPr>
      <w:r w:rsidRPr="002230C0">
        <w:rPr>
          <w:rFonts w:ascii="Roboto" w:hAnsi="Roboto" w:cs="Arial"/>
          <w:sz w:val="22"/>
          <w:szCs w:val="22"/>
        </w:rPr>
        <w:t>Your file names should contain your last name and the assignment name (e.g., “lastname_homework</w:t>
      </w:r>
      <w:r>
        <w:rPr>
          <w:rFonts w:ascii="Roboto" w:hAnsi="Roboto" w:cs="Arial"/>
          <w:sz w:val="22"/>
          <w:szCs w:val="22"/>
        </w:rPr>
        <w:t>4</w:t>
      </w:r>
      <w:r w:rsidRPr="002230C0">
        <w:rPr>
          <w:rFonts w:ascii="Roboto" w:hAnsi="Roboto" w:cs="Arial"/>
          <w:sz w:val="22"/>
          <w:szCs w:val="22"/>
        </w:rPr>
        <w:t>.</w:t>
      </w:r>
      <w:r>
        <w:rPr>
          <w:rFonts w:ascii="Roboto" w:hAnsi="Roboto" w:cs="Arial"/>
          <w:sz w:val="22"/>
          <w:szCs w:val="22"/>
        </w:rPr>
        <w:t>sql</w:t>
      </w:r>
      <w:r w:rsidRPr="002230C0">
        <w:rPr>
          <w:rFonts w:ascii="Roboto" w:hAnsi="Roboto" w:cs="Arial"/>
          <w:sz w:val="22"/>
          <w:szCs w:val="22"/>
        </w:rPr>
        <w:t>”)</w:t>
      </w:r>
    </w:p>
    <w:p w14:paraId="3949C82B" w14:textId="77777777" w:rsidR="002230C0" w:rsidRPr="002230C0" w:rsidRDefault="002230C0" w:rsidP="002230C0">
      <w:pPr>
        <w:widowControl w:val="0"/>
        <w:pBdr>
          <w:bottom w:val="single" w:sz="4" w:space="1" w:color="auto"/>
        </w:pBdr>
        <w:autoSpaceDE w:val="0"/>
        <w:autoSpaceDN w:val="0"/>
        <w:adjustRightInd w:val="0"/>
        <w:rPr>
          <w:rFonts w:ascii="Roboto" w:hAnsi="Roboto" w:cs="Arial"/>
          <w:color w:val="000000"/>
          <w:sz w:val="22"/>
        </w:rPr>
      </w:pPr>
    </w:p>
    <w:p w14:paraId="513E45AD" w14:textId="6667B9D3" w:rsidR="0088308E" w:rsidRDefault="0088308E" w:rsidP="0088308E">
      <w:pPr>
        <w:widowControl w:val="0"/>
        <w:autoSpaceDE w:val="0"/>
        <w:autoSpaceDN w:val="0"/>
        <w:adjustRightInd w:val="0"/>
        <w:spacing w:after="0" w:line="240" w:lineRule="auto"/>
        <w:contextualSpacing/>
        <w:rPr>
          <w:rFonts w:ascii="Roboto" w:hAnsi="Roboto"/>
          <w:sz w:val="22"/>
        </w:rPr>
      </w:pPr>
      <w:r w:rsidRPr="002E078A">
        <w:rPr>
          <w:rFonts w:ascii="Roboto" w:hAnsi="Roboto"/>
          <w:sz w:val="22"/>
        </w:rPr>
        <w:t xml:space="preserve">Download </w:t>
      </w:r>
      <w:r w:rsidRPr="002E078A">
        <w:rPr>
          <w:rFonts w:ascii="Roboto" w:hAnsi="Roboto"/>
          <w:iCs/>
          <w:sz w:val="22"/>
        </w:rPr>
        <w:t>LIBRARIES.SQL</w:t>
      </w:r>
      <w:r w:rsidRPr="002E078A">
        <w:rPr>
          <w:rFonts w:ascii="Roboto" w:hAnsi="Roboto"/>
          <w:sz w:val="22"/>
        </w:rPr>
        <w:t xml:space="preserve"> from ICON. </w:t>
      </w:r>
      <w:r w:rsidRPr="002E078A">
        <w:rPr>
          <w:rFonts w:ascii="Roboto" w:hAnsi="Roboto"/>
          <w:b/>
          <w:bCs/>
          <w:sz w:val="22"/>
        </w:rPr>
        <w:t>Upload</w:t>
      </w:r>
      <w:r w:rsidRPr="002E078A">
        <w:rPr>
          <w:rFonts w:ascii="Roboto" w:hAnsi="Roboto"/>
          <w:sz w:val="22"/>
        </w:rPr>
        <w:t xml:space="preserve"> the SQL script file into APEX, and then run it. This script contains 1741 SQL statements to create and populate a database about public libraries in Iowa. This data was sourced from the State Library of Iowa (</w:t>
      </w:r>
      <w:hyperlink r:id="rId8" w:history="1">
        <w:r w:rsidRPr="002E078A">
          <w:rPr>
            <w:rStyle w:val="Hyperlink"/>
            <w:rFonts w:ascii="Roboto" w:hAnsi="Roboto"/>
            <w:sz w:val="22"/>
          </w:rPr>
          <w:t>https://www.statelibraryofiowa.gov/</w:t>
        </w:r>
      </w:hyperlink>
      <w:r w:rsidRPr="002E078A">
        <w:rPr>
          <w:rFonts w:ascii="Roboto" w:hAnsi="Roboto"/>
          <w:sz w:val="22"/>
        </w:rPr>
        <w:t>) and Carnegie Libraries of Iowa Project (</w:t>
      </w:r>
      <w:hyperlink r:id="rId9" w:history="1">
        <w:r w:rsidRPr="002E078A">
          <w:rPr>
            <w:rStyle w:val="Hyperlink"/>
            <w:rFonts w:ascii="Roboto" w:hAnsi="Roboto"/>
            <w:sz w:val="22"/>
          </w:rPr>
          <w:t>https://carnegielibrariesiowa.org/</w:t>
        </w:r>
      </w:hyperlink>
      <w:r w:rsidRPr="002E078A">
        <w:rPr>
          <w:rFonts w:ascii="Roboto" w:hAnsi="Roboto"/>
          <w:sz w:val="22"/>
        </w:rPr>
        <w:t>) and is current as of June 1, 2023. The normalized database contains 4 tables:</w:t>
      </w:r>
    </w:p>
    <w:p w14:paraId="2CF5F46A" w14:textId="77777777" w:rsidR="0088308E" w:rsidRPr="002E078A" w:rsidRDefault="0088308E" w:rsidP="0088308E">
      <w:pPr>
        <w:widowControl w:val="0"/>
        <w:autoSpaceDE w:val="0"/>
        <w:autoSpaceDN w:val="0"/>
        <w:adjustRightInd w:val="0"/>
        <w:spacing w:after="0" w:line="240" w:lineRule="auto"/>
        <w:contextualSpacing/>
        <w:rPr>
          <w:rFonts w:ascii="Roboto" w:hAnsi="Roboto"/>
          <w:sz w:val="22"/>
        </w:rPr>
      </w:pPr>
    </w:p>
    <w:p w14:paraId="5D03CD7F" w14:textId="77777777" w:rsidR="0088308E" w:rsidRPr="002E078A" w:rsidRDefault="0088308E" w:rsidP="0088308E">
      <w:pPr>
        <w:widowControl w:val="0"/>
        <w:numPr>
          <w:ilvl w:val="0"/>
          <w:numId w:val="2"/>
        </w:numPr>
        <w:autoSpaceDE w:val="0"/>
        <w:autoSpaceDN w:val="0"/>
        <w:adjustRightInd w:val="0"/>
        <w:spacing w:after="0" w:line="240" w:lineRule="auto"/>
        <w:contextualSpacing/>
        <w:rPr>
          <w:rFonts w:ascii="Roboto" w:hAnsi="Roboto"/>
          <w:sz w:val="22"/>
        </w:rPr>
      </w:pPr>
      <w:r w:rsidRPr="002E078A">
        <w:rPr>
          <w:rFonts w:ascii="Roboto" w:hAnsi="Roboto"/>
          <w:sz w:val="22"/>
        </w:rPr>
        <w:t xml:space="preserve">LIBRARIES contains basic information about 565 accredited public libraries, including a unique ID, name, contact information (address, phone, website), and the district where the library is located. Some records are missing a unit number and/or website. In addition, this table tracks when a library is a branch of another larger library. A library may be a branch of at most 1 other library (e.g., the Farley branch of the Dubuque County Library), but is not required to be a branch. A library can have many branches, but may not have any (e.g., Coralville Public Library is a single location that does not have any branches). </w:t>
      </w:r>
    </w:p>
    <w:p w14:paraId="75EF5E32" w14:textId="77777777" w:rsidR="0088308E" w:rsidRPr="002E078A" w:rsidRDefault="0088308E" w:rsidP="0088308E">
      <w:pPr>
        <w:widowControl w:val="0"/>
        <w:numPr>
          <w:ilvl w:val="0"/>
          <w:numId w:val="2"/>
        </w:numPr>
        <w:autoSpaceDE w:val="0"/>
        <w:autoSpaceDN w:val="0"/>
        <w:adjustRightInd w:val="0"/>
        <w:spacing w:after="0" w:line="240" w:lineRule="auto"/>
        <w:contextualSpacing/>
        <w:rPr>
          <w:rFonts w:ascii="Roboto" w:hAnsi="Roboto"/>
          <w:sz w:val="22"/>
        </w:rPr>
      </w:pPr>
      <w:r w:rsidRPr="002E078A">
        <w:rPr>
          <w:rFonts w:ascii="Roboto" w:hAnsi="Roboto"/>
          <w:sz w:val="22"/>
        </w:rPr>
        <w:t>DISTRICTS records data about the 6 districts administered by the State Library of Iowa. Each district has a unique ID, name, total population, and total area (measured in square miles). All districts have at least 1 library.</w:t>
      </w:r>
    </w:p>
    <w:p w14:paraId="7AFD94EE" w14:textId="77777777" w:rsidR="0088308E" w:rsidRPr="002E078A" w:rsidRDefault="0088308E" w:rsidP="0088308E">
      <w:pPr>
        <w:widowControl w:val="0"/>
        <w:numPr>
          <w:ilvl w:val="0"/>
          <w:numId w:val="2"/>
        </w:numPr>
        <w:autoSpaceDE w:val="0"/>
        <w:autoSpaceDN w:val="0"/>
        <w:adjustRightInd w:val="0"/>
        <w:spacing w:after="0" w:line="240" w:lineRule="auto"/>
        <w:contextualSpacing/>
        <w:rPr>
          <w:rFonts w:ascii="Roboto" w:hAnsi="Roboto"/>
          <w:sz w:val="22"/>
        </w:rPr>
      </w:pPr>
      <w:r w:rsidRPr="002E078A">
        <w:rPr>
          <w:rFonts w:ascii="Roboto" w:hAnsi="Roboto"/>
          <w:sz w:val="22"/>
        </w:rPr>
        <w:t>CITIES tracks which city(</w:t>
      </w:r>
      <w:proofErr w:type="spellStart"/>
      <w:r w:rsidRPr="002E078A">
        <w:rPr>
          <w:rFonts w:ascii="Roboto" w:hAnsi="Roboto"/>
          <w:sz w:val="22"/>
        </w:rPr>
        <w:t>ies</w:t>
      </w:r>
      <w:proofErr w:type="spellEnd"/>
      <w:r w:rsidRPr="002E078A">
        <w:rPr>
          <w:rFonts w:ascii="Roboto" w:hAnsi="Roboto"/>
          <w:sz w:val="22"/>
        </w:rPr>
        <w:t>) each library serves (1063 rows), with each row containing the library ID and the name of a city that the library serves. Each library provides service to at least 1 city.</w:t>
      </w:r>
    </w:p>
    <w:p w14:paraId="6D475689" w14:textId="77777777" w:rsidR="0088308E" w:rsidRPr="002E078A" w:rsidRDefault="0088308E" w:rsidP="0088308E">
      <w:pPr>
        <w:widowControl w:val="0"/>
        <w:numPr>
          <w:ilvl w:val="0"/>
          <w:numId w:val="2"/>
        </w:numPr>
        <w:autoSpaceDE w:val="0"/>
        <w:autoSpaceDN w:val="0"/>
        <w:adjustRightInd w:val="0"/>
        <w:spacing w:after="0" w:line="240" w:lineRule="auto"/>
        <w:contextualSpacing/>
        <w:rPr>
          <w:rFonts w:ascii="Roboto" w:hAnsi="Roboto"/>
          <w:sz w:val="22"/>
        </w:rPr>
      </w:pPr>
      <w:r w:rsidRPr="002E078A">
        <w:rPr>
          <w:rFonts w:ascii="Roboto" w:hAnsi="Roboto"/>
          <w:sz w:val="22"/>
        </w:rPr>
        <w:t>GRANTS stores information about 99 grants given by Andrew Carnegie and the Carnegie Corporation to build public libraries in Iowa. Each grant has a unique ID, date awarded, amount, and a binary field (0/1) tracking whether the building constructed with the grant funds is still used by the library today. Each grant belongs to a single library. Each library may have 1 grant or may not have received any Carnegie grant funds.</w:t>
      </w:r>
    </w:p>
    <w:p w14:paraId="3A661E70" w14:textId="77777777" w:rsidR="0088308E" w:rsidRPr="005427BF" w:rsidRDefault="0088308E" w:rsidP="0088308E">
      <w:pPr>
        <w:widowControl w:val="0"/>
        <w:autoSpaceDE w:val="0"/>
        <w:autoSpaceDN w:val="0"/>
        <w:adjustRightInd w:val="0"/>
        <w:spacing w:after="0" w:line="240" w:lineRule="auto"/>
        <w:contextualSpacing/>
        <w:rPr>
          <w:rFonts w:ascii="Roboto" w:hAnsi="Roboto"/>
          <w:sz w:val="22"/>
        </w:rPr>
      </w:pPr>
    </w:p>
    <w:p w14:paraId="7AAA79D7" w14:textId="77777777" w:rsidR="0088308E" w:rsidRPr="005427BF" w:rsidRDefault="0088308E" w:rsidP="0088308E">
      <w:pPr>
        <w:widowControl w:val="0"/>
        <w:autoSpaceDE w:val="0"/>
        <w:autoSpaceDN w:val="0"/>
        <w:adjustRightInd w:val="0"/>
        <w:spacing w:after="0" w:line="240" w:lineRule="auto"/>
        <w:contextualSpacing/>
        <w:rPr>
          <w:rFonts w:ascii="Roboto" w:hAnsi="Roboto"/>
          <w:sz w:val="22"/>
        </w:rPr>
      </w:pPr>
      <w:r w:rsidRPr="005427BF">
        <w:rPr>
          <w:rFonts w:ascii="Roboto" w:hAnsi="Roboto"/>
          <w:b/>
          <w:bCs/>
          <w:sz w:val="22"/>
        </w:rPr>
        <w:t>Note:</w:t>
      </w:r>
      <w:r w:rsidRPr="005427BF">
        <w:rPr>
          <w:rFonts w:ascii="Roboto" w:hAnsi="Roboto"/>
          <w:sz w:val="22"/>
        </w:rPr>
        <w:t xml:space="preserve"> The script may take a minute to run in APEX. Don’t click “Run Now” multiple times if nothing happens right away.</w:t>
      </w:r>
    </w:p>
    <w:p w14:paraId="551AAE2C" w14:textId="77777777" w:rsidR="0088308E" w:rsidRDefault="0088308E" w:rsidP="0088308E">
      <w:pPr>
        <w:widowControl w:val="0"/>
        <w:autoSpaceDE w:val="0"/>
        <w:autoSpaceDN w:val="0"/>
        <w:adjustRightInd w:val="0"/>
        <w:spacing w:after="0" w:line="240" w:lineRule="auto"/>
        <w:contextualSpacing/>
        <w:rPr>
          <w:rFonts w:ascii="Roboto" w:hAnsi="Roboto"/>
          <w:sz w:val="22"/>
        </w:rPr>
      </w:pPr>
    </w:p>
    <w:p w14:paraId="0DE5A181" w14:textId="2A2B2AEE" w:rsidR="0088308E" w:rsidRPr="002E078A" w:rsidRDefault="0088308E" w:rsidP="0088308E">
      <w:pPr>
        <w:widowControl w:val="0"/>
        <w:autoSpaceDE w:val="0"/>
        <w:autoSpaceDN w:val="0"/>
        <w:adjustRightInd w:val="0"/>
        <w:spacing w:after="0" w:line="240" w:lineRule="auto"/>
        <w:contextualSpacing/>
        <w:rPr>
          <w:rFonts w:ascii="Roboto" w:hAnsi="Roboto"/>
          <w:sz w:val="22"/>
        </w:rPr>
      </w:pPr>
      <w:r w:rsidRPr="002E078A">
        <w:rPr>
          <w:rFonts w:ascii="Roboto" w:hAnsi="Roboto"/>
          <w:sz w:val="22"/>
        </w:rPr>
        <w:t>You should review each table in the Object Browser and inspect the DDL code to make sure that you understand the field definitions, constraints, primary key(s), foreign key(s), and relationships. A graphical relational schema is shown below:</w:t>
      </w:r>
    </w:p>
    <w:p w14:paraId="3D719D64" w14:textId="77777777" w:rsidR="0088308E" w:rsidRPr="002E078A" w:rsidRDefault="0088308E" w:rsidP="0088308E">
      <w:pPr>
        <w:widowControl w:val="0"/>
        <w:autoSpaceDE w:val="0"/>
        <w:autoSpaceDN w:val="0"/>
        <w:adjustRightInd w:val="0"/>
        <w:spacing w:after="0" w:line="240" w:lineRule="auto"/>
        <w:contextualSpacing/>
        <w:rPr>
          <w:rFonts w:ascii="Roboto" w:hAnsi="Roboto"/>
          <w:sz w:val="22"/>
        </w:rPr>
      </w:pPr>
    </w:p>
    <w:p w14:paraId="4AAFE2C3" w14:textId="77777777" w:rsidR="0088308E" w:rsidRPr="002E078A" w:rsidRDefault="0088308E" w:rsidP="0088308E">
      <w:pPr>
        <w:widowControl w:val="0"/>
        <w:autoSpaceDE w:val="0"/>
        <w:autoSpaceDN w:val="0"/>
        <w:adjustRightInd w:val="0"/>
        <w:spacing w:after="0" w:line="240" w:lineRule="auto"/>
        <w:contextualSpacing/>
        <w:rPr>
          <w:rFonts w:ascii="Roboto" w:hAnsi="Roboto"/>
          <w:sz w:val="22"/>
        </w:rPr>
      </w:pPr>
      <w:r w:rsidRPr="002E078A">
        <w:rPr>
          <w:noProof/>
        </w:rPr>
        <w:lastRenderedPageBreak/>
        <w:drawing>
          <wp:inline distT="0" distB="0" distL="0" distR="0" wp14:anchorId="1DBC2F84" wp14:editId="5777AF52">
            <wp:extent cx="5943600" cy="1048385"/>
            <wp:effectExtent l="0" t="0" r="0" b="5715"/>
            <wp:docPr id="6007897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89701" name="Picture 1" descr="A screenshot of a computer screen&#10;&#10;AI-generated content may be incorrect."/>
                    <pic:cNvPicPr/>
                  </pic:nvPicPr>
                  <pic:blipFill>
                    <a:blip r:embed="rId10"/>
                    <a:stretch>
                      <a:fillRect/>
                    </a:stretch>
                  </pic:blipFill>
                  <pic:spPr>
                    <a:xfrm>
                      <a:off x="0" y="0"/>
                      <a:ext cx="5943600" cy="1048385"/>
                    </a:xfrm>
                    <a:prstGeom prst="rect">
                      <a:avLst/>
                    </a:prstGeom>
                  </pic:spPr>
                </pic:pic>
              </a:graphicData>
            </a:graphic>
          </wp:inline>
        </w:drawing>
      </w:r>
    </w:p>
    <w:p w14:paraId="589B4016" w14:textId="77777777" w:rsidR="0088308E" w:rsidRPr="002E078A" w:rsidRDefault="0088308E" w:rsidP="0088308E">
      <w:pPr>
        <w:pStyle w:val="ListParagraph"/>
        <w:widowControl w:val="0"/>
        <w:numPr>
          <w:ilvl w:val="0"/>
          <w:numId w:val="3"/>
        </w:numPr>
        <w:autoSpaceDE w:val="0"/>
        <w:autoSpaceDN w:val="0"/>
        <w:adjustRightInd w:val="0"/>
        <w:spacing w:after="0" w:line="240" w:lineRule="auto"/>
        <w:contextualSpacing/>
        <w:rPr>
          <w:rFonts w:ascii="Roboto" w:hAnsi="Roboto"/>
          <w:sz w:val="22"/>
        </w:rPr>
        <w:sectPr w:rsidR="0088308E" w:rsidRPr="002E078A" w:rsidSect="0088308E">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pgNumType w:start="1"/>
          <w:cols w:space="720"/>
          <w:docGrid w:linePitch="360"/>
        </w:sectPr>
      </w:pPr>
    </w:p>
    <w:p w14:paraId="56F65F63" w14:textId="77777777" w:rsidR="0088308E" w:rsidRPr="002E078A" w:rsidRDefault="0088308E" w:rsidP="0088308E">
      <w:pPr>
        <w:widowControl w:val="0"/>
        <w:autoSpaceDE w:val="0"/>
        <w:autoSpaceDN w:val="0"/>
        <w:adjustRightInd w:val="0"/>
        <w:spacing w:after="0" w:line="240" w:lineRule="auto"/>
        <w:contextualSpacing/>
        <w:rPr>
          <w:rFonts w:ascii="Roboto" w:hAnsi="Roboto"/>
          <w:sz w:val="22"/>
        </w:rPr>
      </w:pPr>
    </w:p>
    <w:p w14:paraId="44B6392C" w14:textId="543F7F56" w:rsidR="0088308E" w:rsidRPr="002E078A" w:rsidRDefault="0088308E" w:rsidP="0088308E">
      <w:pPr>
        <w:widowControl w:val="0"/>
        <w:autoSpaceDE w:val="0"/>
        <w:autoSpaceDN w:val="0"/>
        <w:adjustRightInd w:val="0"/>
        <w:spacing w:after="0" w:line="240" w:lineRule="auto"/>
        <w:contextualSpacing/>
        <w:rPr>
          <w:rFonts w:ascii="Roboto" w:hAnsi="Roboto"/>
          <w:sz w:val="22"/>
        </w:rPr>
      </w:pPr>
      <w:r w:rsidRPr="002E078A">
        <w:rPr>
          <w:rFonts w:ascii="Roboto" w:hAnsi="Roboto"/>
          <w:sz w:val="22"/>
        </w:rPr>
        <w:t>Then write SQL queries to answer the following questions. Submit all code as a SQL script (.</w:t>
      </w:r>
      <w:proofErr w:type="spellStart"/>
      <w:r w:rsidRPr="002E078A">
        <w:rPr>
          <w:rFonts w:ascii="Roboto" w:hAnsi="Roboto"/>
          <w:sz w:val="22"/>
        </w:rPr>
        <w:t>sql</w:t>
      </w:r>
      <w:proofErr w:type="spellEnd"/>
      <w:r w:rsidRPr="002E078A">
        <w:rPr>
          <w:rFonts w:ascii="Roboto" w:hAnsi="Roboto"/>
          <w:sz w:val="22"/>
        </w:rPr>
        <w:t>). Add a comment at the top of the script with your name and comments to denote each question</w:t>
      </w:r>
      <w:r w:rsidR="002230C0">
        <w:rPr>
          <w:rFonts w:ascii="Roboto" w:hAnsi="Roboto"/>
          <w:sz w:val="22"/>
        </w:rPr>
        <w:t>.</w:t>
      </w:r>
    </w:p>
    <w:p w14:paraId="2538E88A" w14:textId="77777777" w:rsidR="00467ADF" w:rsidRPr="002A2555" w:rsidRDefault="00467ADF" w:rsidP="00467ADF">
      <w:pPr>
        <w:widowControl w:val="0"/>
        <w:autoSpaceDE w:val="0"/>
        <w:autoSpaceDN w:val="0"/>
        <w:adjustRightInd w:val="0"/>
        <w:spacing w:after="0" w:line="240" w:lineRule="auto"/>
        <w:contextualSpacing/>
        <w:rPr>
          <w:szCs w:val="20"/>
        </w:rPr>
      </w:pPr>
    </w:p>
    <w:p w14:paraId="17E4A6DA" w14:textId="77777777" w:rsidR="00965890" w:rsidRPr="00AA6821" w:rsidRDefault="00965890" w:rsidP="00965890">
      <w:pPr>
        <w:widowControl w:val="0"/>
        <w:autoSpaceDE w:val="0"/>
        <w:autoSpaceDN w:val="0"/>
        <w:adjustRightInd w:val="0"/>
        <w:spacing w:after="0" w:line="240" w:lineRule="auto"/>
        <w:contextualSpacing/>
        <w:rPr>
          <w:szCs w:val="20"/>
        </w:rPr>
      </w:pPr>
    </w:p>
    <w:p w14:paraId="1A85D196" w14:textId="2347E8A1" w:rsidR="0088308E" w:rsidRPr="005427BF" w:rsidRDefault="0088308E" w:rsidP="002230C0">
      <w:pPr>
        <w:pStyle w:val="ListParagraph"/>
        <w:widowControl w:val="0"/>
        <w:numPr>
          <w:ilvl w:val="0"/>
          <w:numId w:val="3"/>
        </w:numPr>
        <w:autoSpaceDE w:val="0"/>
        <w:autoSpaceDN w:val="0"/>
        <w:adjustRightInd w:val="0"/>
        <w:spacing w:after="0" w:line="240" w:lineRule="auto"/>
        <w:ind w:left="360"/>
        <w:contextualSpacing/>
        <w:rPr>
          <w:rFonts w:ascii="Roboto" w:hAnsi="Roboto" w:cs="Arial"/>
          <w:sz w:val="22"/>
        </w:rPr>
      </w:pPr>
      <w:r w:rsidRPr="005427BF">
        <w:rPr>
          <w:rFonts w:ascii="Roboto" w:hAnsi="Roboto" w:cs="Arial"/>
          <w:color w:val="000000"/>
          <w:sz w:val="22"/>
        </w:rPr>
        <w:t>(</w:t>
      </w:r>
      <w:r w:rsidR="00C61C7D">
        <w:rPr>
          <w:rFonts w:ascii="Roboto" w:hAnsi="Roboto" w:cs="Arial"/>
          <w:b/>
          <w:bCs/>
          <w:color w:val="000000"/>
          <w:sz w:val="22"/>
        </w:rPr>
        <w:t>4</w:t>
      </w:r>
      <w:r w:rsidRPr="005427BF">
        <w:rPr>
          <w:rFonts w:ascii="Roboto" w:hAnsi="Roboto" w:cs="Arial"/>
          <w:b/>
          <w:bCs/>
          <w:color w:val="000000"/>
          <w:sz w:val="22"/>
        </w:rPr>
        <w:t xml:space="preserve"> points</w:t>
      </w:r>
      <w:r w:rsidRPr="005427BF">
        <w:rPr>
          <w:rFonts w:ascii="Roboto" w:hAnsi="Roboto" w:cs="Arial"/>
          <w:color w:val="000000"/>
          <w:sz w:val="22"/>
        </w:rPr>
        <w:t xml:space="preserve">) A library is an integral part of the idealized vision of “Main Street, USA”, but how many of Iowa’s public libraries are actually on Main Street? Write a </w:t>
      </w:r>
      <w:r w:rsidRPr="005427BF">
        <w:rPr>
          <w:rFonts w:ascii="Roboto" w:hAnsi="Roboto" w:cs="Arial"/>
          <w:b/>
          <w:bCs/>
          <w:color w:val="000000"/>
          <w:sz w:val="22"/>
        </w:rPr>
        <w:t>simple query</w:t>
      </w:r>
      <w:r w:rsidRPr="005427BF">
        <w:rPr>
          <w:rFonts w:ascii="Roboto" w:hAnsi="Roboto" w:cs="Arial"/>
          <w:color w:val="000000"/>
          <w:sz w:val="22"/>
        </w:rPr>
        <w:t xml:space="preserve"> that returns the name and full address for libraries that are located on Main Street in their respective towns (i.e., street address contains some form of “Main St”). Format the full address as one field (e.g., 146 Main St, Juno, IA 50003). </w:t>
      </w:r>
      <w:r w:rsidRPr="005427BF">
        <w:rPr>
          <w:rFonts w:ascii="Roboto" w:hAnsi="Roboto" w:cs="Arial"/>
          <w:sz w:val="22"/>
        </w:rPr>
        <w:t>Make sure to rename any new, derived fields.</w:t>
      </w:r>
    </w:p>
    <w:p w14:paraId="35C67F41" w14:textId="77777777" w:rsidR="00467ADF" w:rsidRDefault="00467ADF" w:rsidP="002230C0">
      <w:pPr>
        <w:pStyle w:val="ListParagraph"/>
        <w:widowControl w:val="0"/>
        <w:autoSpaceDE w:val="0"/>
        <w:autoSpaceDN w:val="0"/>
        <w:adjustRightInd w:val="0"/>
        <w:spacing w:after="0" w:line="240" w:lineRule="auto"/>
        <w:ind w:left="360"/>
        <w:contextualSpacing/>
        <w:rPr>
          <w:rFonts w:cs="Arial"/>
          <w:szCs w:val="20"/>
        </w:rPr>
      </w:pPr>
    </w:p>
    <w:p w14:paraId="6D13E3BF" w14:textId="54E8D321" w:rsidR="0088308E" w:rsidRPr="005427BF" w:rsidRDefault="0088308E" w:rsidP="002230C0">
      <w:pPr>
        <w:pStyle w:val="ListParagraph"/>
        <w:widowControl w:val="0"/>
        <w:numPr>
          <w:ilvl w:val="0"/>
          <w:numId w:val="3"/>
        </w:numPr>
        <w:autoSpaceDE w:val="0"/>
        <w:autoSpaceDN w:val="0"/>
        <w:adjustRightInd w:val="0"/>
        <w:spacing w:after="0" w:line="240" w:lineRule="auto"/>
        <w:ind w:left="360"/>
        <w:contextualSpacing/>
        <w:rPr>
          <w:rFonts w:ascii="Roboto" w:hAnsi="Roboto" w:cs="Arial"/>
          <w:sz w:val="22"/>
        </w:rPr>
      </w:pPr>
      <w:r w:rsidRPr="005427BF">
        <w:rPr>
          <w:rFonts w:ascii="Roboto" w:hAnsi="Roboto" w:cs="Arial"/>
          <w:sz w:val="22"/>
        </w:rPr>
        <w:t>(</w:t>
      </w:r>
      <w:r w:rsidR="00C61C7D">
        <w:rPr>
          <w:rFonts w:ascii="Roboto" w:hAnsi="Roboto" w:cs="Arial"/>
          <w:b/>
          <w:bCs/>
          <w:sz w:val="22"/>
        </w:rPr>
        <w:t>5</w:t>
      </w:r>
      <w:r w:rsidRPr="005427BF">
        <w:rPr>
          <w:rFonts w:ascii="Roboto" w:hAnsi="Roboto" w:cs="Arial"/>
          <w:b/>
          <w:bCs/>
          <w:sz w:val="22"/>
        </w:rPr>
        <w:t xml:space="preserve"> points</w:t>
      </w:r>
      <w:r w:rsidRPr="005427BF">
        <w:rPr>
          <w:rFonts w:ascii="Roboto" w:hAnsi="Roboto" w:cs="Arial"/>
          <w:sz w:val="22"/>
        </w:rPr>
        <w:t xml:space="preserve">) What were the largest Carnegie grants given to Iowa libraries? Write a </w:t>
      </w:r>
      <w:r w:rsidRPr="005427BF">
        <w:rPr>
          <w:rFonts w:ascii="Roboto" w:hAnsi="Roboto" w:cs="Arial"/>
          <w:b/>
          <w:bCs/>
          <w:sz w:val="22"/>
        </w:rPr>
        <w:t>simple query</w:t>
      </w:r>
      <w:r w:rsidRPr="005427BF">
        <w:rPr>
          <w:rFonts w:ascii="Roboto" w:hAnsi="Roboto" w:cs="Arial"/>
          <w:sz w:val="22"/>
        </w:rPr>
        <w:t xml:space="preserve"> that finds the top 5 largest Carnegie grants (i.e., highest amount). For each, return the ID of the library awarded the grant, the grant date, </w:t>
      </w:r>
      <w:r>
        <w:rPr>
          <w:rFonts w:ascii="Roboto" w:hAnsi="Roboto" w:cs="Arial"/>
          <w:sz w:val="22"/>
        </w:rPr>
        <w:t xml:space="preserve">and </w:t>
      </w:r>
      <w:r w:rsidRPr="005427BF">
        <w:rPr>
          <w:rFonts w:ascii="Roboto" w:hAnsi="Roboto" w:cs="Arial"/>
          <w:sz w:val="22"/>
        </w:rPr>
        <w:t>the amount formatted as currency (e.g., $45,900).  Make sure to rename any new, derived fields.</w:t>
      </w:r>
    </w:p>
    <w:p w14:paraId="4D200277" w14:textId="77777777" w:rsidR="00467ADF" w:rsidRDefault="00467ADF" w:rsidP="002230C0">
      <w:pPr>
        <w:widowControl w:val="0"/>
        <w:autoSpaceDE w:val="0"/>
        <w:autoSpaceDN w:val="0"/>
        <w:adjustRightInd w:val="0"/>
        <w:spacing w:after="0" w:line="240" w:lineRule="auto"/>
        <w:ind w:left="360"/>
        <w:contextualSpacing/>
        <w:rPr>
          <w:rFonts w:cs="Arial"/>
          <w:color w:val="005E71" w:themeColor="accent2" w:themeShade="80"/>
          <w:szCs w:val="20"/>
        </w:rPr>
      </w:pPr>
    </w:p>
    <w:p w14:paraId="0C4006D2" w14:textId="77777777" w:rsidR="0088308E" w:rsidRDefault="0088308E" w:rsidP="002230C0">
      <w:pPr>
        <w:widowControl w:val="0"/>
        <w:autoSpaceDE w:val="0"/>
        <w:autoSpaceDN w:val="0"/>
        <w:adjustRightInd w:val="0"/>
        <w:spacing w:after="0" w:line="240" w:lineRule="auto"/>
        <w:ind w:left="360"/>
        <w:contextualSpacing/>
        <w:rPr>
          <w:rFonts w:cs="Arial"/>
          <w:color w:val="005E71" w:themeColor="accent2" w:themeShade="80"/>
          <w:szCs w:val="20"/>
        </w:rPr>
        <w:sectPr w:rsidR="0088308E" w:rsidSect="00640401">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440" w:right="1440" w:bottom="1440" w:left="1440" w:header="720" w:footer="720" w:gutter="0"/>
          <w:cols w:space="720"/>
          <w:noEndnote/>
        </w:sectPr>
      </w:pPr>
    </w:p>
    <w:p w14:paraId="61A7F6EA" w14:textId="10B31CAE" w:rsidR="0088308E" w:rsidRPr="005427BF" w:rsidRDefault="0088308E" w:rsidP="002230C0">
      <w:pPr>
        <w:pStyle w:val="ListParagraph"/>
        <w:widowControl w:val="0"/>
        <w:numPr>
          <w:ilvl w:val="0"/>
          <w:numId w:val="3"/>
        </w:numPr>
        <w:autoSpaceDE w:val="0"/>
        <w:autoSpaceDN w:val="0"/>
        <w:adjustRightInd w:val="0"/>
        <w:spacing w:after="0" w:line="240" w:lineRule="auto"/>
        <w:ind w:left="360"/>
        <w:contextualSpacing/>
        <w:rPr>
          <w:rFonts w:ascii="Roboto" w:hAnsi="Roboto" w:cs="Arial"/>
          <w:color w:val="000000"/>
          <w:sz w:val="22"/>
        </w:rPr>
      </w:pPr>
      <w:r w:rsidRPr="005427BF">
        <w:rPr>
          <w:rFonts w:ascii="Roboto" w:hAnsi="Roboto" w:cs="Arial"/>
          <w:color w:val="000000"/>
          <w:sz w:val="22"/>
        </w:rPr>
        <w:t>(</w:t>
      </w:r>
      <w:r w:rsidR="00C61C7D">
        <w:rPr>
          <w:rFonts w:ascii="Roboto" w:hAnsi="Roboto" w:cs="Arial"/>
          <w:b/>
          <w:bCs/>
          <w:color w:val="000000"/>
          <w:sz w:val="22"/>
        </w:rPr>
        <w:t>6</w:t>
      </w:r>
      <w:r w:rsidRPr="005427BF">
        <w:rPr>
          <w:rFonts w:ascii="Roboto" w:hAnsi="Roboto" w:cs="Arial"/>
          <w:b/>
          <w:bCs/>
          <w:color w:val="000000"/>
          <w:sz w:val="22"/>
        </w:rPr>
        <w:t xml:space="preserve"> points</w:t>
      </w:r>
      <w:r w:rsidRPr="005427BF">
        <w:rPr>
          <w:rFonts w:ascii="Roboto" w:hAnsi="Roboto" w:cs="Arial"/>
          <w:color w:val="000000"/>
          <w:sz w:val="22"/>
        </w:rPr>
        <w:t xml:space="preserve">) Which Carnegie library buildings are still in use? Write a </w:t>
      </w:r>
      <w:r w:rsidRPr="005427BF">
        <w:rPr>
          <w:rFonts w:ascii="Roboto" w:hAnsi="Roboto" w:cs="Arial"/>
          <w:b/>
          <w:bCs/>
          <w:color w:val="000000"/>
          <w:sz w:val="22"/>
        </w:rPr>
        <w:t xml:space="preserve">join query </w:t>
      </w:r>
      <w:r w:rsidRPr="005427BF">
        <w:rPr>
          <w:rFonts w:ascii="Roboto" w:hAnsi="Roboto" w:cs="Arial"/>
          <w:color w:val="000000"/>
          <w:sz w:val="22"/>
        </w:rPr>
        <w:t xml:space="preserve">that returns the library name and the grant age (in years). Include only libraries that still use the building constructed with the grant funds and had a grant amount of $10,000 or less. </w:t>
      </w:r>
      <w:r w:rsidRPr="005427BF">
        <w:rPr>
          <w:rFonts w:ascii="Roboto" w:hAnsi="Roboto" w:cs="Arial"/>
          <w:sz w:val="22"/>
        </w:rPr>
        <w:t>Make sure to rename any new, derived fields.</w:t>
      </w:r>
    </w:p>
    <w:p w14:paraId="76149133" w14:textId="77777777" w:rsidR="00274A90" w:rsidRPr="00D53EA9" w:rsidRDefault="00274A90" w:rsidP="002230C0">
      <w:pPr>
        <w:spacing w:after="0" w:line="240" w:lineRule="auto"/>
        <w:ind w:left="360"/>
        <w:contextualSpacing/>
        <w:rPr>
          <w:rFonts w:ascii="Franklin Gothic Book" w:hAnsi="Franklin Gothic Book" w:cs="Arial"/>
        </w:rPr>
      </w:pPr>
    </w:p>
    <w:p w14:paraId="333DA9E0" w14:textId="78C9E682" w:rsidR="0088308E" w:rsidRPr="005427BF" w:rsidRDefault="0088308E" w:rsidP="002230C0">
      <w:pPr>
        <w:pStyle w:val="ListParagraph"/>
        <w:widowControl w:val="0"/>
        <w:numPr>
          <w:ilvl w:val="0"/>
          <w:numId w:val="3"/>
        </w:numPr>
        <w:autoSpaceDE w:val="0"/>
        <w:autoSpaceDN w:val="0"/>
        <w:adjustRightInd w:val="0"/>
        <w:spacing w:after="0" w:line="240" w:lineRule="auto"/>
        <w:ind w:left="360"/>
        <w:contextualSpacing/>
        <w:rPr>
          <w:rFonts w:ascii="Roboto" w:hAnsi="Roboto" w:cs="Arial"/>
          <w:color w:val="000000"/>
          <w:sz w:val="22"/>
        </w:rPr>
      </w:pPr>
      <w:r w:rsidRPr="005427BF">
        <w:rPr>
          <w:rFonts w:ascii="Roboto" w:hAnsi="Roboto" w:cs="Arial"/>
          <w:color w:val="000000"/>
          <w:sz w:val="22"/>
        </w:rPr>
        <w:t>(</w:t>
      </w:r>
      <w:r w:rsidR="00C61C7D">
        <w:rPr>
          <w:rFonts w:ascii="Roboto" w:hAnsi="Roboto" w:cs="Arial"/>
          <w:b/>
          <w:bCs/>
          <w:color w:val="000000"/>
          <w:sz w:val="22"/>
        </w:rPr>
        <w:t>10</w:t>
      </w:r>
      <w:r w:rsidRPr="005427BF">
        <w:rPr>
          <w:rFonts w:ascii="Roboto" w:hAnsi="Roboto" w:cs="Arial"/>
          <w:b/>
          <w:bCs/>
          <w:color w:val="000000"/>
          <w:sz w:val="22"/>
        </w:rPr>
        <w:t xml:space="preserve"> points</w:t>
      </w:r>
      <w:r w:rsidRPr="005427BF">
        <w:rPr>
          <w:rFonts w:ascii="Roboto" w:hAnsi="Roboto" w:cs="Arial"/>
          <w:color w:val="000000"/>
          <w:sz w:val="22"/>
        </w:rPr>
        <w:t xml:space="preserve">) Which libraries serve multiple cities? Write a </w:t>
      </w:r>
      <w:r w:rsidRPr="005427BF">
        <w:rPr>
          <w:rFonts w:ascii="Roboto" w:hAnsi="Roboto" w:cs="Arial"/>
          <w:b/>
          <w:color w:val="000000"/>
          <w:sz w:val="22"/>
        </w:rPr>
        <w:t>join query</w:t>
      </w:r>
      <w:r w:rsidRPr="005427BF">
        <w:rPr>
          <w:rFonts w:ascii="Roboto" w:hAnsi="Roboto" w:cs="Arial"/>
          <w:color w:val="000000"/>
          <w:sz w:val="22"/>
        </w:rPr>
        <w:t xml:space="preserve"> that returns the name and website for libraries that serve more than one city. In addition, if the library is branch of a larger library, return the name of the head library that it is a branch of. Exclude libraries that do not have a website. </w:t>
      </w:r>
      <w:r w:rsidRPr="005427BF">
        <w:rPr>
          <w:rFonts w:ascii="Roboto" w:hAnsi="Roboto" w:cs="Arial"/>
          <w:sz w:val="22"/>
        </w:rPr>
        <w:t>Make sure to rename any ambiguous columns in the final results.</w:t>
      </w:r>
    </w:p>
    <w:p w14:paraId="064F6693" w14:textId="77777777" w:rsidR="00965890" w:rsidRPr="00965890" w:rsidRDefault="00965890" w:rsidP="002230C0">
      <w:pPr>
        <w:widowControl w:val="0"/>
        <w:autoSpaceDE w:val="0"/>
        <w:autoSpaceDN w:val="0"/>
        <w:adjustRightInd w:val="0"/>
        <w:spacing w:after="0" w:line="240" w:lineRule="auto"/>
        <w:ind w:left="360"/>
        <w:contextualSpacing/>
        <w:rPr>
          <w:rFonts w:cs="Arial"/>
          <w:color w:val="000000"/>
          <w:szCs w:val="20"/>
        </w:rPr>
      </w:pPr>
    </w:p>
    <w:p w14:paraId="283D2E6F" w14:textId="3BE1D9F6" w:rsidR="00B6217C" w:rsidRPr="00972484" w:rsidRDefault="00B6217C" w:rsidP="00467ADF">
      <w:pPr>
        <w:pStyle w:val="ListParagraph"/>
        <w:widowControl w:val="0"/>
        <w:autoSpaceDE w:val="0"/>
        <w:autoSpaceDN w:val="0"/>
        <w:adjustRightInd w:val="0"/>
        <w:spacing w:after="0" w:line="240" w:lineRule="auto"/>
        <w:contextualSpacing/>
        <w:rPr>
          <w:rFonts w:cs="Arial"/>
          <w:szCs w:val="20"/>
        </w:rPr>
      </w:pPr>
    </w:p>
    <w:sectPr w:rsidR="00B6217C" w:rsidRPr="00972484" w:rsidSect="00D53EA9">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23155" w14:textId="77777777" w:rsidR="006E7202" w:rsidRDefault="006E7202" w:rsidP="00BB7A89">
      <w:pPr>
        <w:spacing w:after="0" w:line="240" w:lineRule="auto"/>
      </w:pPr>
      <w:r>
        <w:separator/>
      </w:r>
    </w:p>
  </w:endnote>
  <w:endnote w:type="continuationSeparator" w:id="0">
    <w:p w14:paraId="43FA969A" w14:textId="77777777" w:rsidR="006E7202" w:rsidRDefault="006E7202" w:rsidP="00BB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AF60B" w14:textId="77777777" w:rsidR="00C61C7D" w:rsidRDefault="00C61C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91FA" w14:textId="77777777" w:rsidR="00C61C7D" w:rsidRDefault="00C61C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24810" w14:textId="77777777" w:rsidR="00C61C7D" w:rsidRDefault="00C61C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98A14" w14:textId="77777777" w:rsidR="00467ADF" w:rsidRDefault="00467A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2058" w14:textId="77777777" w:rsidR="00467ADF" w:rsidRDefault="00467A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4C3DA" w14:textId="77777777" w:rsidR="00467ADF" w:rsidRDefault="00467AD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320D6" w14:textId="77777777" w:rsidR="00965890" w:rsidRDefault="0096589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CD08F" w14:textId="77777777" w:rsidR="00965890" w:rsidRDefault="0096589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D851" w14:textId="77777777" w:rsidR="00965890" w:rsidRDefault="009658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BEB13" w14:textId="77777777" w:rsidR="006E7202" w:rsidRDefault="006E7202" w:rsidP="00BB7A89">
      <w:pPr>
        <w:spacing w:after="0" w:line="240" w:lineRule="auto"/>
      </w:pPr>
      <w:r>
        <w:separator/>
      </w:r>
    </w:p>
  </w:footnote>
  <w:footnote w:type="continuationSeparator" w:id="0">
    <w:p w14:paraId="5F998A34" w14:textId="77777777" w:rsidR="006E7202" w:rsidRDefault="006E7202" w:rsidP="00BB7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DCADC" w14:textId="77777777" w:rsidR="0088308E" w:rsidRDefault="00883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07CC4" w14:textId="77777777" w:rsidR="0088308E" w:rsidRDefault="008830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454C6" w14:textId="77777777" w:rsidR="0088308E" w:rsidRDefault="008830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ADEF8" w14:textId="77777777" w:rsidR="00467ADF" w:rsidRDefault="00467A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7C30A" w14:textId="77777777" w:rsidR="00467ADF" w:rsidRDefault="00467AD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8D22D" w14:textId="77777777" w:rsidR="00467ADF" w:rsidRDefault="00467A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3B644" w14:textId="77777777" w:rsidR="00965890" w:rsidRDefault="0096589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61988" w14:textId="77777777" w:rsidR="00965890" w:rsidRDefault="0096589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0B9B" w14:textId="77777777" w:rsidR="00965890" w:rsidRDefault="009658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C49"/>
    <w:multiLevelType w:val="hybridMultilevel"/>
    <w:tmpl w:val="4FA84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03558"/>
    <w:multiLevelType w:val="hybridMultilevel"/>
    <w:tmpl w:val="712E80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CE0C31"/>
    <w:multiLevelType w:val="hybridMultilevel"/>
    <w:tmpl w:val="91A60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67E24"/>
    <w:multiLevelType w:val="hybridMultilevel"/>
    <w:tmpl w:val="F00C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71637"/>
    <w:multiLevelType w:val="hybridMultilevel"/>
    <w:tmpl w:val="D9342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07212D"/>
    <w:multiLevelType w:val="hybridMultilevel"/>
    <w:tmpl w:val="0722ED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E01042"/>
    <w:multiLevelType w:val="hybridMultilevel"/>
    <w:tmpl w:val="B0F2A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8B5DC6"/>
    <w:multiLevelType w:val="hybridMultilevel"/>
    <w:tmpl w:val="6302D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EC6D08"/>
    <w:multiLevelType w:val="hybridMultilevel"/>
    <w:tmpl w:val="1FDA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DF7EFD"/>
    <w:multiLevelType w:val="hybridMultilevel"/>
    <w:tmpl w:val="2264E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675E1"/>
    <w:multiLevelType w:val="hybridMultilevel"/>
    <w:tmpl w:val="2ACA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926A8C"/>
    <w:multiLevelType w:val="hybridMultilevel"/>
    <w:tmpl w:val="8D22B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670363"/>
    <w:multiLevelType w:val="hybridMultilevel"/>
    <w:tmpl w:val="261EC8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6E0A1A"/>
    <w:multiLevelType w:val="hybridMultilevel"/>
    <w:tmpl w:val="510E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AC03D0"/>
    <w:multiLevelType w:val="multilevel"/>
    <w:tmpl w:val="E494BE7A"/>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9C71B5E"/>
    <w:multiLevelType w:val="hybridMultilevel"/>
    <w:tmpl w:val="3AB0D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506D54"/>
    <w:multiLevelType w:val="multilevel"/>
    <w:tmpl w:val="582857D8"/>
    <w:lvl w:ilvl="0">
      <w:start w:val="4"/>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5086702"/>
    <w:multiLevelType w:val="hybridMultilevel"/>
    <w:tmpl w:val="0722E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113F93"/>
    <w:multiLevelType w:val="multilevel"/>
    <w:tmpl w:val="E494BE7A"/>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17F0BCC"/>
    <w:multiLevelType w:val="hybridMultilevel"/>
    <w:tmpl w:val="86CE2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947A49"/>
    <w:multiLevelType w:val="hybridMultilevel"/>
    <w:tmpl w:val="497EB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A0FF8"/>
    <w:multiLevelType w:val="hybridMultilevel"/>
    <w:tmpl w:val="81A29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5658874">
    <w:abstractNumId w:val="2"/>
  </w:num>
  <w:num w:numId="2" w16cid:durableId="474950546">
    <w:abstractNumId w:val="15"/>
  </w:num>
  <w:num w:numId="3" w16cid:durableId="1268390878">
    <w:abstractNumId w:val="17"/>
  </w:num>
  <w:num w:numId="4" w16cid:durableId="911893302">
    <w:abstractNumId w:val="21"/>
  </w:num>
  <w:num w:numId="5" w16cid:durableId="1510178540">
    <w:abstractNumId w:val="12"/>
  </w:num>
  <w:num w:numId="6" w16cid:durableId="1318194518">
    <w:abstractNumId w:val="19"/>
  </w:num>
  <w:num w:numId="7" w16cid:durableId="220408095">
    <w:abstractNumId w:val="6"/>
  </w:num>
  <w:num w:numId="8" w16cid:durableId="750010252">
    <w:abstractNumId w:val="1"/>
  </w:num>
  <w:num w:numId="9" w16cid:durableId="801074083">
    <w:abstractNumId w:val="7"/>
  </w:num>
  <w:num w:numId="10" w16cid:durableId="1601570139">
    <w:abstractNumId w:val="20"/>
  </w:num>
  <w:num w:numId="11" w16cid:durableId="944119338">
    <w:abstractNumId w:val="10"/>
  </w:num>
  <w:num w:numId="12" w16cid:durableId="1135291313">
    <w:abstractNumId w:val="4"/>
  </w:num>
  <w:num w:numId="13" w16cid:durableId="1700928659">
    <w:abstractNumId w:val="13"/>
  </w:num>
  <w:num w:numId="14" w16cid:durableId="1661616836">
    <w:abstractNumId w:val="16"/>
  </w:num>
  <w:num w:numId="15" w16cid:durableId="224608957">
    <w:abstractNumId w:val="9"/>
  </w:num>
  <w:num w:numId="16" w16cid:durableId="564803763">
    <w:abstractNumId w:val="11"/>
  </w:num>
  <w:num w:numId="17" w16cid:durableId="2067338086">
    <w:abstractNumId w:val="3"/>
  </w:num>
  <w:num w:numId="18" w16cid:durableId="553544820">
    <w:abstractNumId w:val="18"/>
  </w:num>
  <w:num w:numId="19" w16cid:durableId="2110853256">
    <w:abstractNumId w:val="14"/>
  </w:num>
  <w:num w:numId="20" w16cid:durableId="1875189629">
    <w:abstractNumId w:val="0"/>
  </w:num>
  <w:num w:numId="21" w16cid:durableId="1673680476">
    <w:abstractNumId w:val="5"/>
  </w:num>
  <w:num w:numId="22" w16cid:durableId="4365023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2AD2"/>
    <w:rsid w:val="0001149F"/>
    <w:rsid w:val="00031506"/>
    <w:rsid w:val="00036FE1"/>
    <w:rsid w:val="00070F93"/>
    <w:rsid w:val="000738BA"/>
    <w:rsid w:val="00075C03"/>
    <w:rsid w:val="000833E9"/>
    <w:rsid w:val="00090488"/>
    <w:rsid w:val="00092312"/>
    <w:rsid w:val="000927E0"/>
    <w:rsid w:val="00093D5E"/>
    <w:rsid w:val="000A3E53"/>
    <w:rsid w:val="000A7AB6"/>
    <w:rsid w:val="000D415B"/>
    <w:rsid w:val="000D4E86"/>
    <w:rsid w:val="000E0562"/>
    <w:rsid w:val="000E2278"/>
    <w:rsid w:val="000E44A2"/>
    <w:rsid w:val="00106A44"/>
    <w:rsid w:val="00112A28"/>
    <w:rsid w:val="00125EFD"/>
    <w:rsid w:val="0013030B"/>
    <w:rsid w:val="00131D7F"/>
    <w:rsid w:val="00143007"/>
    <w:rsid w:val="00146F40"/>
    <w:rsid w:val="001503CB"/>
    <w:rsid w:val="0015280B"/>
    <w:rsid w:val="001541BD"/>
    <w:rsid w:val="00167282"/>
    <w:rsid w:val="001706F3"/>
    <w:rsid w:val="00175B64"/>
    <w:rsid w:val="00177608"/>
    <w:rsid w:val="00180DA1"/>
    <w:rsid w:val="00186707"/>
    <w:rsid w:val="00192370"/>
    <w:rsid w:val="001A0B08"/>
    <w:rsid w:val="001B336D"/>
    <w:rsid w:val="001B7F52"/>
    <w:rsid w:val="001C26D6"/>
    <w:rsid w:val="001E0911"/>
    <w:rsid w:val="001F6322"/>
    <w:rsid w:val="00213D68"/>
    <w:rsid w:val="00222E2C"/>
    <w:rsid w:val="002230C0"/>
    <w:rsid w:val="00225F04"/>
    <w:rsid w:val="002321D5"/>
    <w:rsid w:val="0023248D"/>
    <w:rsid w:val="0023630E"/>
    <w:rsid w:val="002466E7"/>
    <w:rsid w:val="0024791C"/>
    <w:rsid w:val="00251E1C"/>
    <w:rsid w:val="00254485"/>
    <w:rsid w:val="00262C7F"/>
    <w:rsid w:val="00266D7A"/>
    <w:rsid w:val="00270D87"/>
    <w:rsid w:val="00274A1F"/>
    <w:rsid w:val="00274A90"/>
    <w:rsid w:val="0029698B"/>
    <w:rsid w:val="002A0E0D"/>
    <w:rsid w:val="002A2555"/>
    <w:rsid w:val="002A3ABF"/>
    <w:rsid w:val="002B4BB9"/>
    <w:rsid w:val="002C2962"/>
    <w:rsid w:val="002D154B"/>
    <w:rsid w:val="002D32CE"/>
    <w:rsid w:val="002E225E"/>
    <w:rsid w:val="002E5F36"/>
    <w:rsid w:val="002F01F7"/>
    <w:rsid w:val="003114F2"/>
    <w:rsid w:val="00314CFC"/>
    <w:rsid w:val="003212CE"/>
    <w:rsid w:val="00332970"/>
    <w:rsid w:val="00340276"/>
    <w:rsid w:val="00344671"/>
    <w:rsid w:val="003527D6"/>
    <w:rsid w:val="00352D90"/>
    <w:rsid w:val="003667EB"/>
    <w:rsid w:val="00385F3C"/>
    <w:rsid w:val="00391E83"/>
    <w:rsid w:val="003A0B6C"/>
    <w:rsid w:val="003A7A4D"/>
    <w:rsid w:val="003B43C2"/>
    <w:rsid w:val="003B75AD"/>
    <w:rsid w:val="003C2EBA"/>
    <w:rsid w:val="003C6501"/>
    <w:rsid w:val="003D2F1D"/>
    <w:rsid w:val="003E3B9E"/>
    <w:rsid w:val="003E3D54"/>
    <w:rsid w:val="003E43D0"/>
    <w:rsid w:val="003F334C"/>
    <w:rsid w:val="00413179"/>
    <w:rsid w:val="00421A79"/>
    <w:rsid w:val="00452328"/>
    <w:rsid w:val="00452FF3"/>
    <w:rsid w:val="0045755B"/>
    <w:rsid w:val="00465C87"/>
    <w:rsid w:val="004670D7"/>
    <w:rsid w:val="00467ADF"/>
    <w:rsid w:val="00473981"/>
    <w:rsid w:val="00483112"/>
    <w:rsid w:val="00484429"/>
    <w:rsid w:val="00485D7C"/>
    <w:rsid w:val="004A1BF6"/>
    <w:rsid w:val="004B2845"/>
    <w:rsid w:val="004B573B"/>
    <w:rsid w:val="004B6787"/>
    <w:rsid w:val="004D0EE5"/>
    <w:rsid w:val="004E140F"/>
    <w:rsid w:val="004E754C"/>
    <w:rsid w:val="005032B2"/>
    <w:rsid w:val="0051443F"/>
    <w:rsid w:val="00541AB7"/>
    <w:rsid w:val="00551C69"/>
    <w:rsid w:val="00552C0E"/>
    <w:rsid w:val="00570A61"/>
    <w:rsid w:val="0058337D"/>
    <w:rsid w:val="0058691A"/>
    <w:rsid w:val="005A0E0B"/>
    <w:rsid w:val="005A4E17"/>
    <w:rsid w:val="005C0EBF"/>
    <w:rsid w:val="005C79FE"/>
    <w:rsid w:val="005D50DC"/>
    <w:rsid w:val="005E1C0F"/>
    <w:rsid w:val="005E4FA5"/>
    <w:rsid w:val="005E65C4"/>
    <w:rsid w:val="00601782"/>
    <w:rsid w:val="006054CF"/>
    <w:rsid w:val="006132A3"/>
    <w:rsid w:val="0063799B"/>
    <w:rsid w:val="00637FC3"/>
    <w:rsid w:val="006462A6"/>
    <w:rsid w:val="006520EE"/>
    <w:rsid w:val="0066201A"/>
    <w:rsid w:val="00663B4C"/>
    <w:rsid w:val="00664033"/>
    <w:rsid w:val="00664A52"/>
    <w:rsid w:val="00664A67"/>
    <w:rsid w:val="0066762C"/>
    <w:rsid w:val="00682D9C"/>
    <w:rsid w:val="006A5757"/>
    <w:rsid w:val="006C74B8"/>
    <w:rsid w:val="006D29B8"/>
    <w:rsid w:val="006D2C12"/>
    <w:rsid w:val="006E144D"/>
    <w:rsid w:val="006E4A55"/>
    <w:rsid w:val="006E5558"/>
    <w:rsid w:val="006E7202"/>
    <w:rsid w:val="006F3583"/>
    <w:rsid w:val="00700FD5"/>
    <w:rsid w:val="00707075"/>
    <w:rsid w:val="00721D24"/>
    <w:rsid w:val="007301D3"/>
    <w:rsid w:val="0073425E"/>
    <w:rsid w:val="00734BE2"/>
    <w:rsid w:val="00736BFA"/>
    <w:rsid w:val="007438F3"/>
    <w:rsid w:val="0074530A"/>
    <w:rsid w:val="00747AB9"/>
    <w:rsid w:val="00754A07"/>
    <w:rsid w:val="0075514A"/>
    <w:rsid w:val="0075557E"/>
    <w:rsid w:val="00757495"/>
    <w:rsid w:val="0079059D"/>
    <w:rsid w:val="0079211A"/>
    <w:rsid w:val="007964B2"/>
    <w:rsid w:val="007A2285"/>
    <w:rsid w:val="007C13A3"/>
    <w:rsid w:val="007C2E2E"/>
    <w:rsid w:val="007C5681"/>
    <w:rsid w:val="007D4A94"/>
    <w:rsid w:val="007F232C"/>
    <w:rsid w:val="007F2EA8"/>
    <w:rsid w:val="007F6022"/>
    <w:rsid w:val="00802A16"/>
    <w:rsid w:val="00805183"/>
    <w:rsid w:val="00813853"/>
    <w:rsid w:val="00820905"/>
    <w:rsid w:val="0082396E"/>
    <w:rsid w:val="00824C94"/>
    <w:rsid w:val="0082546B"/>
    <w:rsid w:val="008303E3"/>
    <w:rsid w:val="00833313"/>
    <w:rsid w:val="008333F8"/>
    <w:rsid w:val="00872A07"/>
    <w:rsid w:val="00876693"/>
    <w:rsid w:val="0088078D"/>
    <w:rsid w:val="00882551"/>
    <w:rsid w:val="0088308E"/>
    <w:rsid w:val="008A0D8C"/>
    <w:rsid w:val="008A537A"/>
    <w:rsid w:val="008A5590"/>
    <w:rsid w:val="008B36AF"/>
    <w:rsid w:val="008B3D37"/>
    <w:rsid w:val="008B4E80"/>
    <w:rsid w:val="008C046F"/>
    <w:rsid w:val="008C2AD2"/>
    <w:rsid w:val="008C6AFC"/>
    <w:rsid w:val="008E09EF"/>
    <w:rsid w:val="008F28A4"/>
    <w:rsid w:val="008F58AC"/>
    <w:rsid w:val="009015C9"/>
    <w:rsid w:val="00905ADA"/>
    <w:rsid w:val="00906A7E"/>
    <w:rsid w:val="00911277"/>
    <w:rsid w:val="009132D1"/>
    <w:rsid w:val="00925264"/>
    <w:rsid w:val="0092634F"/>
    <w:rsid w:val="00932CF9"/>
    <w:rsid w:val="00934C2B"/>
    <w:rsid w:val="00940CBB"/>
    <w:rsid w:val="00941B2F"/>
    <w:rsid w:val="009560AC"/>
    <w:rsid w:val="00965890"/>
    <w:rsid w:val="00972484"/>
    <w:rsid w:val="00973C81"/>
    <w:rsid w:val="009748DD"/>
    <w:rsid w:val="009815D3"/>
    <w:rsid w:val="009832DB"/>
    <w:rsid w:val="0098379F"/>
    <w:rsid w:val="00985C40"/>
    <w:rsid w:val="009915E5"/>
    <w:rsid w:val="009A6638"/>
    <w:rsid w:val="009B1700"/>
    <w:rsid w:val="009B38FF"/>
    <w:rsid w:val="009D0A1F"/>
    <w:rsid w:val="009E0853"/>
    <w:rsid w:val="009F4C53"/>
    <w:rsid w:val="00A10769"/>
    <w:rsid w:val="00A15ED7"/>
    <w:rsid w:val="00A25E57"/>
    <w:rsid w:val="00A32339"/>
    <w:rsid w:val="00A60CF7"/>
    <w:rsid w:val="00A707CE"/>
    <w:rsid w:val="00A80592"/>
    <w:rsid w:val="00AA264A"/>
    <w:rsid w:val="00AB3B5F"/>
    <w:rsid w:val="00AC2E0A"/>
    <w:rsid w:val="00AC37C2"/>
    <w:rsid w:val="00AC6ECD"/>
    <w:rsid w:val="00AC7539"/>
    <w:rsid w:val="00AD2779"/>
    <w:rsid w:val="00AE42F3"/>
    <w:rsid w:val="00AE6141"/>
    <w:rsid w:val="00B05A68"/>
    <w:rsid w:val="00B20CEB"/>
    <w:rsid w:val="00B234C5"/>
    <w:rsid w:val="00B24F01"/>
    <w:rsid w:val="00B258AA"/>
    <w:rsid w:val="00B26CA2"/>
    <w:rsid w:val="00B420C2"/>
    <w:rsid w:val="00B500C4"/>
    <w:rsid w:val="00B51BD5"/>
    <w:rsid w:val="00B53249"/>
    <w:rsid w:val="00B56591"/>
    <w:rsid w:val="00B6217C"/>
    <w:rsid w:val="00B658A6"/>
    <w:rsid w:val="00B72E37"/>
    <w:rsid w:val="00B77050"/>
    <w:rsid w:val="00B851CB"/>
    <w:rsid w:val="00B967E4"/>
    <w:rsid w:val="00BA0D17"/>
    <w:rsid w:val="00BB798B"/>
    <w:rsid w:val="00BB7A89"/>
    <w:rsid w:val="00BD2FD6"/>
    <w:rsid w:val="00BF0500"/>
    <w:rsid w:val="00BF5DC2"/>
    <w:rsid w:val="00BF6DC9"/>
    <w:rsid w:val="00C03098"/>
    <w:rsid w:val="00C15ED8"/>
    <w:rsid w:val="00C20F69"/>
    <w:rsid w:val="00C306B7"/>
    <w:rsid w:val="00C32EEA"/>
    <w:rsid w:val="00C61C7D"/>
    <w:rsid w:val="00C640F0"/>
    <w:rsid w:val="00C64493"/>
    <w:rsid w:val="00C805E4"/>
    <w:rsid w:val="00C86D49"/>
    <w:rsid w:val="00C90D26"/>
    <w:rsid w:val="00C91104"/>
    <w:rsid w:val="00CC12D4"/>
    <w:rsid w:val="00CD6A97"/>
    <w:rsid w:val="00CD7099"/>
    <w:rsid w:val="00CE151E"/>
    <w:rsid w:val="00D125B7"/>
    <w:rsid w:val="00D168A3"/>
    <w:rsid w:val="00D47351"/>
    <w:rsid w:val="00D47A8C"/>
    <w:rsid w:val="00D52EDC"/>
    <w:rsid w:val="00D53EA9"/>
    <w:rsid w:val="00D658B8"/>
    <w:rsid w:val="00D76BB2"/>
    <w:rsid w:val="00D92C13"/>
    <w:rsid w:val="00D94098"/>
    <w:rsid w:val="00DA3CE2"/>
    <w:rsid w:val="00DA707E"/>
    <w:rsid w:val="00DB68A4"/>
    <w:rsid w:val="00DC668C"/>
    <w:rsid w:val="00DC7855"/>
    <w:rsid w:val="00DE157F"/>
    <w:rsid w:val="00DE25E6"/>
    <w:rsid w:val="00E0053C"/>
    <w:rsid w:val="00E02BFD"/>
    <w:rsid w:val="00E075A9"/>
    <w:rsid w:val="00E12581"/>
    <w:rsid w:val="00E15CC0"/>
    <w:rsid w:val="00E2112F"/>
    <w:rsid w:val="00E26AC1"/>
    <w:rsid w:val="00E36181"/>
    <w:rsid w:val="00E37C9C"/>
    <w:rsid w:val="00E47A84"/>
    <w:rsid w:val="00E710E5"/>
    <w:rsid w:val="00E74F2A"/>
    <w:rsid w:val="00E86347"/>
    <w:rsid w:val="00E90116"/>
    <w:rsid w:val="00E90DA3"/>
    <w:rsid w:val="00E91E65"/>
    <w:rsid w:val="00E9546A"/>
    <w:rsid w:val="00EA7B27"/>
    <w:rsid w:val="00EC0533"/>
    <w:rsid w:val="00EC1AFF"/>
    <w:rsid w:val="00EC3ABF"/>
    <w:rsid w:val="00EE3216"/>
    <w:rsid w:val="00EE6C90"/>
    <w:rsid w:val="00EF0C15"/>
    <w:rsid w:val="00F16FAE"/>
    <w:rsid w:val="00F17335"/>
    <w:rsid w:val="00F40DA3"/>
    <w:rsid w:val="00F43E86"/>
    <w:rsid w:val="00F47E45"/>
    <w:rsid w:val="00F54BD1"/>
    <w:rsid w:val="00F5615D"/>
    <w:rsid w:val="00F6163B"/>
    <w:rsid w:val="00F6533F"/>
    <w:rsid w:val="00F82997"/>
    <w:rsid w:val="00FA0B39"/>
    <w:rsid w:val="00FB1392"/>
    <w:rsid w:val="00FB1AA3"/>
    <w:rsid w:val="00FB2692"/>
    <w:rsid w:val="00FB79DC"/>
    <w:rsid w:val="00FC2C60"/>
    <w:rsid w:val="00FC5214"/>
    <w:rsid w:val="00FC749E"/>
    <w:rsid w:val="00FD0E61"/>
    <w:rsid w:val="00FE2217"/>
    <w:rsid w:val="00FE3030"/>
    <w:rsid w:val="00FF1F63"/>
    <w:rsid w:val="00FF4244"/>
    <w:rsid w:val="00FF74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DDED72"/>
  <w15:docId w15:val="{193C4EAF-FA3D-2A47-91C7-95A768A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075"/>
    <w:pPr>
      <w:spacing w:line="240" w:lineRule="exact"/>
    </w:pPr>
    <w:rPr>
      <w:color w:val="000000" w:themeColor="text1"/>
      <w:sz w:val="20"/>
    </w:rPr>
  </w:style>
  <w:style w:type="paragraph" w:styleId="Heading1">
    <w:name w:val="heading 1"/>
    <w:aliases w:val="Headline"/>
    <w:next w:val="Normal"/>
    <w:link w:val="Heading1Char"/>
    <w:uiPriority w:val="9"/>
    <w:rsid w:val="00BB7A89"/>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aliases w:val="Subhead"/>
    <w:next w:val="Normal"/>
    <w:link w:val="Heading2Char"/>
    <w:uiPriority w:val="9"/>
    <w:unhideWhenUsed/>
    <w:qFormat/>
    <w:rsid w:val="00AE42F3"/>
    <w:pPr>
      <w:keepNext/>
      <w:keepLines/>
      <w:spacing w:before="40" w:after="0" w:line="400" w:lineRule="atLeast"/>
      <w:outlineLvl w:val="1"/>
    </w:pPr>
    <w:rPr>
      <w:rFonts w:ascii="Franklin Gothic Medium" w:eastAsiaTheme="majorEastAsia" w:hAnsi="Franklin Gothic Medium" w:cstheme="majorBidi"/>
      <w:color w:val="53565A" w:themeColor="text2"/>
      <w:sz w:val="28"/>
      <w:szCs w:val="26"/>
    </w:rPr>
  </w:style>
  <w:style w:type="paragraph" w:styleId="Heading3">
    <w:name w:val="heading 3"/>
    <w:aliases w:val="Headline 3"/>
    <w:basedOn w:val="Normal"/>
    <w:next w:val="Normal"/>
    <w:link w:val="Heading3Char"/>
    <w:uiPriority w:val="9"/>
    <w:unhideWhenUsed/>
    <w:qFormat/>
    <w:rsid w:val="00EC3ABF"/>
    <w:pPr>
      <w:keepNext/>
      <w:keepLines/>
      <w:spacing w:before="40" w:after="0"/>
      <w:outlineLvl w:val="2"/>
    </w:pPr>
    <w:rPr>
      <w:rFonts w:ascii="Franklin Gothic Medium" w:eastAsiaTheme="majorEastAsia" w:hAnsi="Franklin Gothic Medium" w:cstheme="majorBidi"/>
      <w:color w:val="auto"/>
      <w:szCs w:val="24"/>
    </w:rPr>
  </w:style>
  <w:style w:type="paragraph" w:styleId="Heading4">
    <w:name w:val="heading 4"/>
    <w:basedOn w:val="Normal"/>
    <w:next w:val="Normal"/>
    <w:link w:val="Heading4Char"/>
    <w:uiPriority w:val="9"/>
    <w:unhideWhenUsed/>
    <w:qFormat/>
    <w:rsid w:val="004B573B"/>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4B573B"/>
    <w:pPr>
      <w:keepNext/>
      <w:keepLines/>
      <w:spacing w:before="40" w:after="0"/>
      <w:outlineLvl w:val="4"/>
    </w:pPr>
    <w:rPr>
      <w:rFonts w:asciiTheme="majorHAnsi" w:eastAsiaTheme="majorEastAsia" w:hAnsiTheme="majorHAnsi" w:cstheme="majorBidi"/>
      <w:color w:val="FFCD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Char"/>
    <w:basedOn w:val="DefaultParagraphFont"/>
    <w:link w:val="Heading1"/>
    <w:uiPriority w:val="9"/>
    <w:rsid w:val="00BB7A89"/>
    <w:rPr>
      <w:rFonts w:asciiTheme="majorHAnsi" w:eastAsiaTheme="majorEastAsia" w:hAnsiTheme="majorHAnsi" w:cstheme="majorBidi"/>
      <w:b/>
      <w:color w:val="000000" w:themeColor="text1"/>
      <w:sz w:val="32"/>
      <w:szCs w:val="32"/>
    </w:rPr>
  </w:style>
  <w:style w:type="character" w:customStyle="1" w:styleId="Heading2Char">
    <w:name w:val="Heading 2 Char"/>
    <w:aliases w:val="Subhead Char"/>
    <w:basedOn w:val="DefaultParagraphFont"/>
    <w:link w:val="Heading2"/>
    <w:uiPriority w:val="9"/>
    <w:rsid w:val="00AE42F3"/>
    <w:rPr>
      <w:rFonts w:ascii="Franklin Gothic Medium" w:eastAsiaTheme="majorEastAsia" w:hAnsi="Franklin Gothic Medium" w:cstheme="majorBidi"/>
      <w:color w:val="53565A" w:themeColor="text2"/>
      <w:sz w:val="28"/>
      <w:szCs w:val="26"/>
    </w:rPr>
  </w:style>
  <w:style w:type="paragraph" w:styleId="Header">
    <w:name w:val="header"/>
    <w:basedOn w:val="Normal"/>
    <w:link w:val="HeaderChar"/>
    <w:uiPriority w:val="99"/>
    <w:unhideWhenUsed/>
    <w:rsid w:val="00BB7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A89"/>
    <w:rPr>
      <w:color w:val="000000" w:themeColor="text1"/>
      <w:sz w:val="20"/>
    </w:rPr>
  </w:style>
  <w:style w:type="paragraph" w:styleId="Footer">
    <w:name w:val="footer"/>
    <w:basedOn w:val="Normal"/>
    <w:link w:val="FooterChar"/>
    <w:uiPriority w:val="99"/>
    <w:unhideWhenUsed/>
    <w:rsid w:val="00BB7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A89"/>
    <w:rPr>
      <w:color w:val="000000" w:themeColor="text1"/>
      <w:sz w:val="20"/>
    </w:rPr>
  </w:style>
  <w:style w:type="table" w:styleId="TableGrid">
    <w:name w:val="Table Grid"/>
    <w:basedOn w:val="TableNormal"/>
    <w:uiPriority w:val="59"/>
    <w:rsid w:val="00BB7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next w:val="Normal"/>
    <w:link w:val="NameChar"/>
    <w:qFormat/>
    <w:rsid w:val="00BB7A89"/>
    <w:pPr>
      <w:spacing w:after="0" w:line="240" w:lineRule="auto"/>
    </w:pPr>
    <w:rPr>
      <w:b/>
      <w:color w:val="000000" w:themeColor="text1"/>
      <w:sz w:val="24"/>
    </w:rPr>
  </w:style>
  <w:style w:type="character" w:customStyle="1" w:styleId="NameChar">
    <w:name w:val="Name Char"/>
    <w:basedOn w:val="DefaultParagraphFont"/>
    <w:link w:val="Name"/>
    <w:rsid w:val="00BB7A89"/>
    <w:rPr>
      <w:b/>
      <w:color w:val="000000" w:themeColor="text1"/>
      <w:sz w:val="24"/>
    </w:rPr>
  </w:style>
  <w:style w:type="paragraph" w:styleId="BalloonText">
    <w:name w:val="Balloon Text"/>
    <w:basedOn w:val="Normal"/>
    <w:link w:val="BalloonTextChar"/>
    <w:uiPriority w:val="99"/>
    <w:semiHidden/>
    <w:unhideWhenUsed/>
    <w:rsid w:val="009132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2D1"/>
    <w:rPr>
      <w:rFonts w:ascii="Segoe UI" w:hAnsi="Segoe UI" w:cs="Segoe UI"/>
      <w:color w:val="000000" w:themeColor="text1"/>
      <w:sz w:val="18"/>
      <w:szCs w:val="18"/>
    </w:rPr>
  </w:style>
  <w:style w:type="paragraph" w:styleId="Title">
    <w:name w:val="Title"/>
    <w:basedOn w:val="Normal"/>
    <w:next w:val="Normal"/>
    <w:link w:val="TitleChar"/>
    <w:uiPriority w:val="10"/>
    <w:qFormat/>
    <w:rsid w:val="00EC3ABF"/>
    <w:pPr>
      <w:spacing w:after="240" w:line="240" w:lineRule="auto"/>
      <w:contextualSpacing/>
    </w:pPr>
    <w:rPr>
      <w:rFonts w:ascii="Franklin Gothic Medium" w:eastAsiaTheme="majorEastAsia" w:hAnsi="Franklin Gothic Medium" w:cstheme="majorBidi"/>
      <w:color w:val="auto"/>
      <w:spacing w:val="-10"/>
      <w:kern w:val="28"/>
      <w:sz w:val="48"/>
      <w:szCs w:val="56"/>
      <w:u w:val="single"/>
    </w:rPr>
  </w:style>
  <w:style w:type="character" w:customStyle="1" w:styleId="TitleChar">
    <w:name w:val="Title Char"/>
    <w:basedOn w:val="DefaultParagraphFont"/>
    <w:link w:val="Title"/>
    <w:uiPriority w:val="10"/>
    <w:rsid w:val="00EC3ABF"/>
    <w:rPr>
      <w:rFonts w:ascii="Franklin Gothic Medium" w:eastAsiaTheme="majorEastAsia" w:hAnsi="Franklin Gothic Medium" w:cstheme="majorBidi"/>
      <w:spacing w:val="-10"/>
      <w:kern w:val="28"/>
      <w:sz w:val="48"/>
      <w:szCs w:val="56"/>
      <w:u w:val="single"/>
    </w:rPr>
  </w:style>
  <w:style w:type="paragraph" w:styleId="Subtitle">
    <w:name w:val="Subtitle"/>
    <w:basedOn w:val="Normal"/>
    <w:next w:val="Normal"/>
    <w:link w:val="SubtitleChar"/>
    <w:uiPriority w:val="11"/>
    <w:qFormat/>
    <w:rsid w:val="00EC3ABF"/>
    <w:pPr>
      <w:numPr>
        <w:ilvl w:val="1"/>
      </w:numPr>
    </w:pPr>
    <w:rPr>
      <w:rFonts w:eastAsiaTheme="minorEastAsia"/>
      <w:color w:val="53565A" w:themeColor="text2"/>
      <w:spacing w:val="15"/>
    </w:rPr>
  </w:style>
  <w:style w:type="character" w:customStyle="1" w:styleId="SubtitleChar">
    <w:name w:val="Subtitle Char"/>
    <w:basedOn w:val="DefaultParagraphFont"/>
    <w:link w:val="Subtitle"/>
    <w:uiPriority w:val="11"/>
    <w:rsid w:val="00EC3ABF"/>
    <w:rPr>
      <w:rFonts w:eastAsiaTheme="minorEastAsia"/>
      <w:color w:val="53565A" w:themeColor="text2"/>
      <w:spacing w:val="15"/>
      <w:sz w:val="20"/>
    </w:rPr>
  </w:style>
  <w:style w:type="paragraph" w:customStyle="1" w:styleId="Headline1">
    <w:name w:val="Headline 1"/>
    <w:basedOn w:val="Heading1"/>
    <w:link w:val="Headline1Char"/>
    <w:qFormat/>
    <w:rsid w:val="00D658B8"/>
    <w:rPr>
      <w:color w:val="auto"/>
    </w:rPr>
  </w:style>
  <w:style w:type="paragraph" w:customStyle="1" w:styleId="Headline2">
    <w:name w:val="Headline 2"/>
    <w:basedOn w:val="Normal"/>
    <w:link w:val="Headline2Char"/>
    <w:qFormat/>
    <w:rsid w:val="003C6501"/>
    <w:pPr>
      <w:spacing w:before="360"/>
    </w:pPr>
    <w:rPr>
      <w:sz w:val="26"/>
      <w:szCs w:val="28"/>
      <w:u w:val="single"/>
    </w:rPr>
  </w:style>
  <w:style w:type="character" w:customStyle="1" w:styleId="Headline1Char">
    <w:name w:val="Headline 1 Char"/>
    <w:basedOn w:val="Heading1Char"/>
    <w:link w:val="Headline1"/>
    <w:rsid w:val="00D658B8"/>
    <w:rPr>
      <w:rFonts w:asciiTheme="majorHAnsi" w:eastAsiaTheme="majorEastAsia" w:hAnsiTheme="majorHAnsi" w:cstheme="majorBidi"/>
      <w:b/>
      <w:color w:val="000000" w:themeColor="text1"/>
      <w:sz w:val="32"/>
      <w:szCs w:val="32"/>
    </w:rPr>
  </w:style>
  <w:style w:type="character" w:customStyle="1" w:styleId="Heading3Char">
    <w:name w:val="Heading 3 Char"/>
    <w:aliases w:val="Headline 3 Char"/>
    <w:basedOn w:val="DefaultParagraphFont"/>
    <w:link w:val="Heading3"/>
    <w:uiPriority w:val="9"/>
    <w:rsid w:val="00EC3ABF"/>
    <w:rPr>
      <w:rFonts w:ascii="Franklin Gothic Medium" w:eastAsiaTheme="majorEastAsia" w:hAnsi="Franklin Gothic Medium" w:cstheme="majorBidi"/>
      <w:sz w:val="20"/>
      <w:szCs w:val="24"/>
    </w:rPr>
  </w:style>
  <w:style w:type="character" w:customStyle="1" w:styleId="Headline2Char">
    <w:name w:val="Headline 2 Char"/>
    <w:basedOn w:val="DefaultParagraphFont"/>
    <w:link w:val="Headline2"/>
    <w:rsid w:val="003C6501"/>
    <w:rPr>
      <w:color w:val="000000" w:themeColor="text1"/>
      <w:sz w:val="26"/>
      <w:szCs w:val="28"/>
      <w:u w:val="single"/>
    </w:rPr>
  </w:style>
  <w:style w:type="character" w:customStyle="1" w:styleId="Heading4Char">
    <w:name w:val="Heading 4 Char"/>
    <w:basedOn w:val="DefaultParagraphFont"/>
    <w:link w:val="Heading4"/>
    <w:uiPriority w:val="9"/>
    <w:rsid w:val="004B573B"/>
    <w:rPr>
      <w:rFonts w:asciiTheme="majorHAnsi" w:eastAsiaTheme="majorEastAsia" w:hAnsiTheme="majorHAnsi" w:cstheme="majorBidi"/>
      <w:i/>
      <w:iCs/>
      <w:color w:val="000000" w:themeColor="text1"/>
      <w:sz w:val="20"/>
    </w:rPr>
  </w:style>
  <w:style w:type="character" w:customStyle="1" w:styleId="Heading5Char">
    <w:name w:val="Heading 5 Char"/>
    <w:basedOn w:val="DefaultParagraphFont"/>
    <w:link w:val="Heading5"/>
    <w:uiPriority w:val="9"/>
    <w:semiHidden/>
    <w:rsid w:val="004B573B"/>
    <w:rPr>
      <w:rFonts w:asciiTheme="majorHAnsi" w:eastAsiaTheme="majorEastAsia" w:hAnsiTheme="majorHAnsi" w:cstheme="majorBidi"/>
      <w:color w:val="FFCD00" w:themeColor="accent1"/>
      <w:sz w:val="20"/>
    </w:rPr>
  </w:style>
  <w:style w:type="character" w:styleId="Hyperlink">
    <w:name w:val="Hyperlink"/>
    <w:basedOn w:val="DefaultParagraphFont"/>
    <w:uiPriority w:val="99"/>
    <w:unhideWhenUsed/>
    <w:rsid w:val="00707075"/>
    <w:rPr>
      <w:color w:val="0563C1" w:themeColor="hyperlink"/>
      <w:u w:val="single"/>
    </w:rPr>
  </w:style>
  <w:style w:type="paragraph" w:styleId="ListParagraph">
    <w:name w:val="List Paragraph"/>
    <w:basedOn w:val="Normal"/>
    <w:uiPriority w:val="34"/>
    <w:qFormat/>
    <w:rsid w:val="00340276"/>
    <w:pPr>
      <w:spacing w:after="120"/>
      <w:ind w:left="720"/>
    </w:pPr>
  </w:style>
  <w:style w:type="table" w:customStyle="1" w:styleId="ListTable3-Accent11">
    <w:name w:val="List Table 3 - Accent 11"/>
    <w:basedOn w:val="TableNormal"/>
    <w:uiPriority w:val="48"/>
    <w:rsid w:val="00143007"/>
    <w:pPr>
      <w:spacing w:after="0" w:line="240" w:lineRule="auto"/>
    </w:pPr>
    <w:tblPr>
      <w:tblStyleRowBandSize w:val="1"/>
      <w:tblStyleColBandSize w:val="1"/>
      <w:tblBorders>
        <w:top w:val="single" w:sz="4" w:space="0" w:color="FFCD00" w:themeColor="accent1"/>
        <w:left w:val="single" w:sz="4" w:space="0" w:color="FFCD00" w:themeColor="accent1"/>
        <w:bottom w:val="single" w:sz="4" w:space="0" w:color="FFCD00" w:themeColor="accent1"/>
        <w:right w:val="single" w:sz="4" w:space="0" w:color="FFCD00" w:themeColor="accent1"/>
      </w:tblBorders>
    </w:tblPr>
    <w:tblStylePr w:type="firstRow">
      <w:rPr>
        <w:b/>
        <w:bCs/>
        <w:color w:val="FFFFFF" w:themeColor="background1"/>
      </w:rPr>
      <w:tblPr/>
      <w:tcPr>
        <w:shd w:val="clear" w:color="auto" w:fill="FFCD00" w:themeFill="accent1"/>
      </w:tcPr>
    </w:tblStylePr>
    <w:tblStylePr w:type="lastRow">
      <w:rPr>
        <w:b/>
        <w:bCs/>
      </w:rPr>
      <w:tblPr/>
      <w:tcPr>
        <w:tcBorders>
          <w:top w:val="double" w:sz="4" w:space="0" w:color="FFC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D00" w:themeColor="accent1"/>
          <w:right w:val="single" w:sz="4" w:space="0" w:color="FFCD00" w:themeColor="accent1"/>
        </w:tcBorders>
      </w:tcPr>
    </w:tblStylePr>
    <w:tblStylePr w:type="band1Horz">
      <w:tblPr/>
      <w:tcPr>
        <w:tcBorders>
          <w:top w:val="single" w:sz="4" w:space="0" w:color="FFCD00" w:themeColor="accent1"/>
          <w:bottom w:val="single" w:sz="4" w:space="0" w:color="FFC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D00" w:themeColor="accent1"/>
          <w:left w:val="nil"/>
        </w:tcBorders>
      </w:tcPr>
    </w:tblStylePr>
    <w:tblStylePr w:type="swCell">
      <w:tblPr/>
      <w:tcPr>
        <w:tcBorders>
          <w:top w:val="double" w:sz="4" w:space="0" w:color="FFCD00" w:themeColor="accent1"/>
          <w:right w:val="nil"/>
        </w:tcBorders>
      </w:tcPr>
    </w:tblStylePr>
  </w:style>
  <w:style w:type="paragraph" w:customStyle="1" w:styleId="Tablecontent">
    <w:name w:val="Table content"/>
    <w:qFormat/>
    <w:rsid w:val="00143007"/>
    <w:pPr>
      <w:spacing w:after="0" w:line="240" w:lineRule="exact"/>
    </w:pPr>
    <w:rPr>
      <w:bCs/>
      <w:color w:val="000000" w:themeColor="text1"/>
      <w:sz w:val="18"/>
    </w:rPr>
  </w:style>
  <w:style w:type="character" w:styleId="FollowedHyperlink">
    <w:name w:val="FollowedHyperlink"/>
    <w:basedOn w:val="DefaultParagraphFont"/>
    <w:uiPriority w:val="99"/>
    <w:semiHidden/>
    <w:unhideWhenUsed/>
    <w:rsid w:val="00757495"/>
    <w:rPr>
      <w:color w:val="954F72" w:themeColor="followedHyperlink"/>
      <w:u w:val="single"/>
    </w:rPr>
  </w:style>
  <w:style w:type="character" w:styleId="CommentReference">
    <w:name w:val="annotation reference"/>
    <w:basedOn w:val="DefaultParagraphFont"/>
    <w:uiPriority w:val="99"/>
    <w:semiHidden/>
    <w:unhideWhenUsed/>
    <w:rsid w:val="00AC6ECD"/>
    <w:rPr>
      <w:sz w:val="16"/>
      <w:szCs w:val="16"/>
    </w:rPr>
  </w:style>
  <w:style w:type="paragraph" w:styleId="CommentText">
    <w:name w:val="annotation text"/>
    <w:basedOn w:val="Normal"/>
    <w:link w:val="CommentTextChar"/>
    <w:uiPriority w:val="99"/>
    <w:semiHidden/>
    <w:unhideWhenUsed/>
    <w:rsid w:val="00AC6ECD"/>
    <w:pPr>
      <w:spacing w:line="240" w:lineRule="auto"/>
    </w:pPr>
    <w:rPr>
      <w:szCs w:val="20"/>
    </w:rPr>
  </w:style>
  <w:style w:type="character" w:customStyle="1" w:styleId="CommentTextChar">
    <w:name w:val="Comment Text Char"/>
    <w:basedOn w:val="DefaultParagraphFont"/>
    <w:link w:val="CommentText"/>
    <w:uiPriority w:val="99"/>
    <w:semiHidden/>
    <w:rsid w:val="00AC6ECD"/>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C6ECD"/>
    <w:rPr>
      <w:b/>
      <w:bCs/>
    </w:rPr>
  </w:style>
  <w:style w:type="character" w:customStyle="1" w:styleId="CommentSubjectChar">
    <w:name w:val="Comment Subject Char"/>
    <w:basedOn w:val="CommentTextChar"/>
    <w:link w:val="CommentSubject"/>
    <w:uiPriority w:val="99"/>
    <w:semiHidden/>
    <w:rsid w:val="00AC6ECD"/>
    <w:rPr>
      <w:b/>
      <w:bCs/>
      <w:color w:val="000000" w:themeColor="text1"/>
      <w:sz w:val="20"/>
      <w:szCs w:val="20"/>
    </w:rPr>
  </w:style>
  <w:style w:type="paragraph" w:styleId="NormalWeb">
    <w:name w:val="Normal (Web)"/>
    <w:basedOn w:val="Normal"/>
    <w:uiPriority w:val="99"/>
    <w:unhideWhenUsed/>
    <w:rsid w:val="003E3D5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on">
    <w:name w:val="Revision"/>
    <w:hidden/>
    <w:uiPriority w:val="99"/>
    <w:semiHidden/>
    <w:rsid w:val="00036FE1"/>
    <w:pPr>
      <w:spacing w:after="0" w:line="240" w:lineRule="auto"/>
    </w:pPr>
    <w:rPr>
      <w:color w:val="000000" w:themeColor="text1"/>
      <w:sz w:val="20"/>
    </w:rPr>
  </w:style>
  <w:style w:type="character" w:styleId="PlaceholderText">
    <w:name w:val="Placeholder Text"/>
    <w:basedOn w:val="DefaultParagraphFont"/>
    <w:uiPriority w:val="99"/>
    <w:semiHidden/>
    <w:rsid w:val="00B621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7318">
      <w:bodyDiv w:val="1"/>
      <w:marLeft w:val="0"/>
      <w:marRight w:val="0"/>
      <w:marTop w:val="0"/>
      <w:marBottom w:val="0"/>
      <w:divBdr>
        <w:top w:val="none" w:sz="0" w:space="0" w:color="auto"/>
        <w:left w:val="none" w:sz="0" w:space="0" w:color="auto"/>
        <w:bottom w:val="none" w:sz="0" w:space="0" w:color="auto"/>
        <w:right w:val="none" w:sz="0" w:space="0" w:color="auto"/>
      </w:divBdr>
    </w:div>
    <w:div w:id="185945911">
      <w:bodyDiv w:val="1"/>
      <w:marLeft w:val="0"/>
      <w:marRight w:val="0"/>
      <w:marTop w:val="0"/>
      <w:marBottom w:val="0"/>
      <w:divBdr>
        <w:top w:val="none" w:sz="0" w:space="0" w:color="auto"/>
        <w:left w:val="none" w:sz="0" w:space="0" w:color="auto"/>
        <w:bottom w:val="none" w:sz="0" w:space="0" w:color="auto"/>
        <w:right w:val="none" w:sz="0" w:space="0" w:color="auto"/>
      </w:divBdr>
      <w:divsChild>
        <w:div w:id="773018857">
          <w:marLeft w:val="0"/>
          <w:marRight w:val="0"/>
          <w:marTop w:val="0"/>
          <w:marBottom w:val="0"/>
          <w:divBdr>
            <w:top w:val="none" w:sz="0" w:space="0" w:color="auto"/>
            <w:left w:val="none" w:sz="0" w:space="0" w:color="auto"/>
            <w:bottom w:val="none" w:sz="0" w:space="0" w:color="auto"/>
            <w:right w:val="none" w:sz="0" w:space="0" w:color="auto"/>
          </w:divBdr>
          <w:divsChild>
            <w:div w:id="1495678225">
              <w:marLeft w:val="0"/>
              <w:marRight w:val="0"/>
              <w:marTop w:val="0"/>
              <w:marBottom w:val="0"/>
              <w:divBdr>
                <w:top w:val="none" w:sz="0" w:space="0" w:color="auto"/>
                <w:left w:val="none" w:sz="0" w:space="0" w:color="auto"/>
                <w:bottom w:val="none" w:sz="0" w:space="0" w:color="auto"/>
                <w:right w:val="none" w:sz="0" w:space="0" w:color="auto"/>
              </w:divBdr>
            </w:div>
            <w:div w:id="1114712200">
              <w:marLeft w:val="0"/>
              <w:marRight w:val="0"/>
              <w:marTop w:val="0"/>
              <w:marBottom w:val="0"/>
              <w:divBdr>
                <w:top w:val="none" w:sz="0" w:space="0" w:color="auto"/>
                <w:left w:val="none" w:sz="0" w:space="0" w:color="auto"/>
                <w:bottom w:val="none" w:sz="0" w:space="0" w:color="auto"/>
                <w:right w:val="none" w:sz="0" w:space="0" w:color="auto"/>
              </w:divBdr>
            </w:div>
            <w:div w:id="1988166148">
              <w:marLeft w:val="0"/>
              <w:marRight w:val="0"/>
              <w:marTop w:val="0"/>
              <w:marBottom w:val="0"/>
              <w:divBdr>
                <w:top w:val="none" w:sz="0" w:space="0" w:color="auto"/>
                <w:left w:val="none" w:sz="0" w:space="0" w:color="auto"/>
                <w:bottom w:val="none" w:sz="0" w:space="0" w:color="auto"/>
                <w:right w:val="none" w:sz="0" w:space="0" w:color="auto"/>
              </w:divBdr>
            </w:div>
            <w:div w:id="1788961392">
              <w:marLeft w:val="0"/>
              <w:marRight w:val="0"/>
              <w:marTop w:val="0"/>
              <w:marBottom w:val="0"/>
              <w:divBdr>
                <w:top w:val="none" w:sz="0" w:space="0" w:color="auto"/>
                <w:left w:val="none" w:sz="0" w:space="0" w:color="auto"/>
                <w:bottom w:val="none" w:sz="0" w:space="0" w:color="auto"/>
                <w:right w:val="none" w:sz="0" w:space="0" w:color="auto"/>
              </w:divBdr>
            </w:div>
            <w:div w:id="52238184">
              <w:marLeft w:val="0"/>
              <w:marRight w:val="0"/>
              <w:marTop w:val="0"/>
              <w:marBottom w:val="0"/>
              <w:divBdr>
                <w:top w:val="none" w:sz="0" w:space="0" w:color="auto"/>
                <w:left w:val="none" w:sz="0" w:space="0" w:color="auto"/>
                <w:bottom w:val="none" w:sz="0" w:space="0" w:color="auto"/>
                <w:right w:val="none" w:sz="0" w:space="0" w:color="auto"/>
              </w:divBdr>
            </w:div>
            <w:div w:id="19865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71777">
      <w:bodyDiv w:val="1"/>
      <w:marLeft w:val="0"/>
      <w:marRight w:val="0"/>
      <w:marTop w:val="0"/>
      <w:marBottom w:val="0"/>
      <w:divBdr>
        <w:top w:val="none" w:sz="0" w:space="0" w:color="auto"/>
        <w:left w:val="none" w:sz="0" w:space="0" w:color="auto"/>
        <w:bottom w:val="none" w:sz="0" w:space="0" w:color="auto"/>
        <w:right w:val="none" w:sz="0" w:space="0" w:color="auto"/>
      </w:divBdr>
    </w:div>
    <w:div w:id="785733969">
      <w:bodyDiv w:val="1"/>
      <w:marLeft w:val="0"/>
      <w:marRight w:val="0"/>
      <w:marTop w:val="0"/>
      <w:marBottom w:val="0"/>
      <w:divBdr>
        <w:top w:val="none" w:sz="0" w:space="0" w:color="auto"/>
        <w:left w:val="none" w:sz="0" w:space="0" w:color="auto"/>
        <w:bottom w:val="none" w:sz="0" w:space="0" w:color="auto"/>
        <w:right w:val="none" w:sz="0" w:space="0" w:color="auto"/>
      </w:divBdr>
      <w:divsChild>
        <w:div w:id="967124372">
          <w:marLeft w:val="0"/>
          <w:marRight w:val="0"/>
          <w:marTop w:val="0"/>
          <w:marBottom w:val="0"/>
          <w:divBdr>
            <w:top w:val="none" w:sz="0" w:space="0" w:color="auto"/>
            <w:left w:val="none" w:sz="0" w:space="0" w:color="auto"/>
            <w:bottom w:val="none" w:sz="0" w:space="0" w:color="auto"/>
            <w:right w:val="none" w:sz="0" w:space="0" w:color="auto"/>
          </w:divBdr>
          <w:divsChild>
            <w:div w:id="2021930196">
              <w:marLeft w:val="0"/>
              <w:marRight w:val="0"/>
              <w:marTop w:val="0"/>
              <w:marBottom w:val="0"/>
              <w:divBdr>
                <w:top w:val="none" w:sz="0" w:space="0" w:color="auto"/>
                <w:left w:val="none" w:sz="0" w:space="0" w:color="auto"/>
                <w:bottom w:val="none" w:sz="0" w:space="0" w:color="auto"/>
                <w:right w:val="none" w:sz="0" w:space="0" w:color="auto"/>
              </w:divBdr>
            </w:div>
            <w:div w:id="850994185">
              <w:marLeft w:val="0"/>
              <w:marRight w:val="0"/>
              <w:marTop w:val="0"/>
              <w:marBottom w:val="0"/>
              <w:divBdr>
                <w:top w:val="none" w:sz="0" w:space="0" w:color="auto"/>
                <w:left w:val="none" w:sz="0" w:space="0" w:color="auto"/>
                <w:bottom w:val="none" w:sz="0" w:space="0" w:color="auto"/>
                <w:right w:val="none" w:sz="0" w:space="0" w:color="auto"/>
              </w:divBdr>
            </w:div>
            <w:div w:id="1857423520">
              <w:marLeft w:val="0"/>
              <w:marRight w:val="0"/>
              <w:marTop w:val="0"/>
              <w:marBottom w:val="0"/>
              <w:divBdr>
                <w:top w:val="none" w:sz="0" w:space="0" w:color="auto"/>
                <w:left w:val="none" w:sz="0" w:space="0" w:color="auto"/>
                <w:bottom w:val="none" w:sz="0" w:space="0" w:color="auto"/>
                <w:right w:val="none" w:sz="0" w:space="0" w:color="auto"/>
              </w:divBdr>
            </w:div>
            <w:div w:id="19475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05896">
      <w:bodyDiv w:val="1"/>
      <w:marLeft w:val="0"/>
      <w:marRight w:val="0"/>
      <w:marTop w:val="0"/>
      <w:marBottom w:val="0"/>
      <w:divBdr>
        <w:top w:val="none" w:sz="0" w:space="0" w:color="auto"/>
        <w:left w:val="none" w:sz="0" w:space="0" w:color="auto"/>
        <w:bottom w:val="none" w:sz="0" w:space="0" w:color="auto"/>
        <w:right w:val="none" w:sz="0" w:space="0" w:color="auto"/>
      </w:divBdr>
      <w:divsChild>
        <w:div w:id="127864098">
          <w:marLeft w:val="0"/>
          <w:marRight w:val="0"/>
          <w:marTop w:val="0"/>
          <w:marBottom w:val="0"/>
          <w:divBdr>
            <w:top w:val="none" w:sz="0" w:space="0" w:color="auto"/>
            <w:left w:val="none" w:sz="0" w:space="0" w:color="auto"/>
            <w:bottom w:val="none" w:sz="0" w:space="0" w:color="auto"/>
            <w:right w:val="none" w:sz="0" w:space="0" w:color="auto"/>
          </w:divBdr>
          <w:divsChild>
            <w:div w:id="686519428">
              <w:marLeft w:val="0"/>
              <w:marRight w:val="0"/>
              <w:marTop w:val="0"/>
              <w:marBottom w:val="0"/>
              <w:divBdr>
                <w:top w:val="none" w:sz="0" w:space="0" w:color="auto"/>
                <w:left w:val="none" w:sz="0" w:space="0" w:color="auto"/>
                <w:bottom w:val="none" w:sz="0" w:space="0" w:color="auto"/>
                <w:right w:val="none" w:sz="0" w:space="0" w:color="auto"/>
              </w:divBdr>
            </w:div>
            <w:div w:id="481696531">
              <w:marLeft w:val="0"/>
              <w:marRight w:val="0"/>
              <w:marTop w:val="0"/>
              <w:marBottom w:val="0"/>
              <w:divBdr>
                <w:top w:val="none" w:sz="0" w:space="0" w:color="auto"/>
                <w:left w:val="none" w:sz="0" w:space="0" w:color="auto"/>
                <w:bottom w:val="none" w:sz="0" w:space="0" w:color="auto"/>
                <w:right w:val="none" w:sz="0" w:space="0" w:color="auto"/>
              </w:divBdr>
            </w:div>
            <w:div w:id="1207909635">
              <w:marLeft w:val="0"/>
              <w:marRight w:val="0"/>
              <w:marTop w:val="0"/>
              <w:marBottom w:val="0"/>
              <w:divBdr>
                <w:top w:val="none" w:sz="0" w:space="0" w:color="auto"/>
                <w:left w:val="none" w:sz="0" w:space="0" w:color="auto"/>
                <w:bottom w:val="none" w:sz="0" w:space="0" w:color="auto"/>
                <w:right w:val="none" w:sz="0" w:space="0" w:color="auto"/>
              </w:divBdr>
            </w:div>
            <w:div w:id="6185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46167">
      <w:bodyDiv w:val="1"/>
      <w:marLeft w:val="0"/>
      <w:marRight w:val="0"/>
      <w:marTop w:val="0"/>
      <w:marBottom w:val="0"/>
      <w:divBdr>
        <w:top w:val="none" w:sz="0" w:space="0" w:color="auto"/>
        <w:left w:val="none" w:sz="0" w:space="0" w:color="auto"/>
        <w:bottom w:val="none" w:sz="0" w:space="0" w:color="auto"/>
        <w:right w:val="none" w:sz="0" w:space="0" w:color="auto"/>
      </w:divBdr>
      <w:divsChild>
        <w:div w:id="1250969077">
          <w:marLeft w:val="0"/>
          <w:marRight w:val="0"/>
          <w:marTop w:val="0"/>
          <w:marBottom w:val="0"/>
          <w:divBdr>
            <w:top w:val="none" w:sz="0" w:space="0" w:color="auto"/>
            <w:left w:val="none" w:sz="0" w:space="0" w:color="auto"/>
            <w:bottom w:val="none" w:sz="0" w:space="0" w:color="auto"/>
            <w:right w:val="none" w:sz="0" w:space="0" w:color="auto"/>
          </w:divBdr>
          <w:divsChild>
            <w:div w:id="2032872114">
              <w:marLeft w:val="0"/>
              <w:marRight w:val="0"/>
              <w:marTop w:val="0"/>
              <w:marBottom w:val="0"/>
              <w:divBdr>
                <w:top w:val="none" w:sz="0" w:space="0" w:color="auto"/>
                <w:left w:val="none" w:sz="0" w:space="0" w:color="auto"/>
                <w:bottom w:val="none" w:sz="0" w:space="0" w:color="auto"/>
                <w:right w:val="none" w:sz="0" w:space="0" w:color="auto"/>
              </w:divBdr>
            </w:div>
            <w:div w:id="77792131">
              <w:marLeft w:val="0"/>
              <w:marRight w:val="0"/>
              <w:marTop w:val="0"/>
              <w:marBottom w:val="0"/>
              <w:divBdr>
                <w:top w:val="none" w:sz="0" w:space="0" w:color="auto"/>
                <w:left w:val="none" w:sz="0" w:space="0" w:color="auto"/>
                <w:bottom w:val="none" w:sz="0" w:space="0" w:color="auto"/>
                <w:right w:val="none" w:sz="0" w:space="0" w:color="auto"/>
              </w:divBdr>
            </w:div>
            <w:div w:id="972561791">
              <w:marLeft w:val="0"/>
              <w:marRight w:val="0"/>
              <w:marTop w:val="0"/>
              <w:marBottom w:val="0"/>
              <w:divBdr>
                <w:top w:val="none" w:sz="0" w:space="0" w:color="auto"/>
                <w:left w:val="none" w:sz="0" w:space="0" w:color="auto"/>
                <w:bottom w:val="none" w:sz="0" w:space="0" w:color="auto"/>
                <w:right w:val="none" w:sz="0" w:space="0" w:color="auto"/>
              </w:divBdr>
            </w:div>
            <w:div w:id="267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68068">
      <w:bodyDiv w:val="1"/>
      <w:marLeft w:val="0"/>
      <w:marRight w:val="0"/>
      <w:marTop w:val="0"/>
      <w:marBottom w:val="0"/>
      <w:divBdr>
        <w:top w:val="none" w:sz="0" w:space="0" w:color="auto"/>
        <w:left w:val="none" w:sz="0" w:space="0" w:color="auto"/>
        <w:bottom w:val="none" w:sz="0" w:space="0" w:color="auto"/>
        <w:right w:val="none" w:sz="0" w:space="0" w:color="auto"/>
      </w:divBdr>
      <w:divsChild>
        <w:div w:id="1904218879">
          <w:marLeft w:val="0"/>
          <w:marRight w:val="0"/>
          <w:marTop w:val="0"/>
          <w:marBottom w:val="0"/>
          <w:divBdr>
            <w:top w:val="none" w:sz="0" w:space="0" w:color="auto"/>
            <w:left w:val="none" w:sz="0" w:space="0" w:color="auto"/>
            <w:bottom w:val="none" w:sz="0" w:space="0" w:color="auto"/>
            <w:right w:val="none" w:sz="0" w:space="0" w:color="auto"/>
          </w:divBdr>
          <w:divsChild>
            <w:div w:id="17438173">
              <w:marLeft w:val="0"/>
              <w:marRight w:val="0"/>
              <w:marTop w:val="0"/>
              <w:marBottom w:val="0"/>
              <w:divBdr>
                <w:top w:val="none" w:sz="0" w:space="0" w:color="auto"/>
                <w:left w:val="none" w:sz="0" w:space="0" w:color="auto"/>
                <w:bottom w:val="none" w:sz="0" w:space="0" w:color="auto"/>
                <w:right w:val="none" w:sz="0" w:space="0" w:color="auto"/>
              </w:divBdr>
            </w:div>
            <w:div w:id="1315529048">
              <w:marLeft w:val="0"/>
              <w:marRight w:val="0"/>
              <w:marTop w:val="0"/>
              <w:marBottom w:val="0"/>
              <w:divBdr>
                <w:top w:val="none" w:sz="0" w:space="0" w:color="auto"/>
                <w:left w:val="none" w:sz="0" w:space="0" w:color="auto"/>
                <w:bottom w:val="none" w:sz="0" w:space="0" w:color="auto"/>
                <w:right w:val="none" w:sz="0" w:space="0" w:color="auto"/>
              </w:divBdr>
            </w:div>
            <w:div w:id="553006540">
              <w:marLeft w:val="0"/>
              <w:marRight w:val="0"/>
              <w:marTop w:val="0"/>
              <w:marBottom w:val="0"/>
              <w:divBdr>
                <w:top w:val="none" w:sz="0" w:space="0" w:color="auto"/>
                <w:left w:val="none" w:sz="0" w:space="0" w:color="auto"/>
                <w:bottom w:val="none" w:sz="0" w:space="0" w:color="auto"/>
                <w:right w:val="none" w:sz="0" w:space="0" w:color="auto"/>
              </w:divBdr>
            </w:div>
            <w:div w:id="1806897330">
              <w:marLeft w:val="0"/>
              <w:marRight w:val="0"/>
              <w:marTop w:val="0"/>
              <w:marBottom w:val="0"/>
              <w:divBdr>
                <w:top w:val="none" w:sz="0" w:space="0" w:color="auto"/>
                <w:left w:val="none" w:sz="0" w:space="0" w:color="auto"/>
                <w:bottom w:val="none" w:sz="0" w:space="0" w:color="auto"/>
                <w:right w:val="none" w:sz="0" w:space="0" w:color="auto"/>
              </w:divBdr>
            </w:div>
            <w:div w:id="2837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2157">
      <w:bodyDiv w:val="1"/>
      <w:marLeft w:val="0"/>
      <w:marRight w:val="0"/>
      <w:marTop w:val="0"/>
      <w:marBottom w:val="0"/>
      <w:divBdr>
        <w:top w:val="none" w:sz="0" w:space="0" w:color="auto"/>
        <w:left w:val="none" w:sz="0" w:space="0" w:color="auto"/>
        <w:bottom w:val="none" w:sz="0" w:space="0" w:color="auto"/>
        <w:right w:val="none" w:sz="0" w:space="0" w:color="auto"/>
      </w:divBdr>
    </w:div>
    <w:div w:id="1696230358">
      <w:bodyDiv w:val="1"/>
      <w:marLeft w:val="0"/>
      <w:marRight w:val="0"/>
      <w:marTop w:val="0"/>
      <w:marBottom w:val="0"/>
      <w:divBdr>
        <w:top w:val="none" w:sz="0" w:space="0" w:color="auto"/>
        <w:left w:val="none" w:sz="0" w:space="0" w:color="auto"/>
        <w:bottom w:val="none" w:sz="0" w:space="0" w:color="auto"/>
        <w:right w:val="none" w:sz="0" w:space="0" w:color="auto"/>
      </w:divBdr>
      <w:divsChild>
        <w:div w:id="350375107">
          <w:marLeft w:val="0"/>
          <w:marRight w:val="0"/>
          <w:marTop w:val="0"/>
          <w:marBottom w:val="0"/>
          <w:divBdr>
            <w:top w:val="none" w:sz="0" w:space="0" w:color="auto"/>
            <w:left w:val="none" w:sz="0" w:space="0" w:color="auto"/>
            <w:bottom w:val="none" w:sz="0" w:space="0" w:color="auto"/>
            <w:right w:val="none" w:sz="0" w:space="0" w:color="auto"/>
          </w:divBdr>
          <w:divsChild>
            <w:div w:id="377582773">
              <w:marLeft w:val="0"/>
              <w:marRight w:val="0"/>
              <w:marTop w:val="0"/>
              <w:marBottom w:val="0"/>
              <w:divBdr>
                <w:top w:val="none" w:sz="0" w:space="0" w:color="auto"/>
                <w:left w:val="none" w:sz="0" w:space="0" w:color="auto"/>
                <w:bottom w:val="none" w:sz="0" w:space="0" w:color="auto"/>
                <w:right w:val="none" w:sz="0" w:space="0" w:color="auto"/>
              </w:divBdr>
            </w:div>
            <w:div w:id="1578906128">
              <w:marLeft w:val="0"/>
              <w:marRight w:val="0"/>
              <w:marTop w:val="0"/>
              <w:marBottom w:val="0"/>
              <w:divBdr>
                <w:top w:val="none" w:sz="0" w:space="0" w:color="auto"/>
                <w:left w:val="none" w:sz="0" w:space="0" w:color="auto"/>
                <w:bottom w:val="none" w:sz="0" w:space="0" w:color="auto"/>
                <w:right w:val="none" w:sz="0" w:space="0" w:color="auto"/>
              </w:divBdr>
            </w:div>
            <w:div w:id="8081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9850">
      <w:bodyDiv w:val="1"/>
      <w:marLeft w:val="0"/>
      <w:marRight w:val="0"/>
      <w:marTop w:val="0"/>
      <w:marBottom w:val="0"/>
      <w:divBdr>
        <w:top w:val="none" w:sz="0" w:space="0" w:color="auto"/>
        <w:left w:val="none" w:sz="0" w:space="0" w:color="auto"/>
        <w:bottom w:val="none" w:sz="0" w:space="0" w:color="auto"/>
        <w:right w:val="none" w:sz="0" w:space="0" w:color="auto"/>
      </w:divBdr>
      <w:divsChild>
        <w:div w:id="181750585">
          <w:marLeft w:val="0"/>
          <w:marRight w:val="0"/>
          <w:marTop w:val="0"/>
          <w:marBottom w:val="0"/>
          <w:divBdr>
            <w:top w:val="none" w:sz="0" w:space="0" w:color="auto"/>
            <w:left w:val="none" w:sz="0" w:space="0" w:color="auto"/>
            <w:bottom w:val="none" w:sz="0" w:space="0" w:color="auto"/>
            <w:right w:val="none" w:sz="0" w:space="0" w:color="auto"/>
          </w:divBdr>
          <w:divsChild>
            <w:div w:id="2012904067">
              <w:marLeft w:val="0"/>
              <w:marRight w:val="0"/>
              <w:marTop w:val="0"/>
              <w:marBottom w:val="0"/>
              <w:divBdr>
                <w:top w:val="none" w:sz="0" w:space="0" w:color="auto"/>
                <w:left w:val="none" w:sz="0" w:space="0" w:color="auto"/>
                <w:bottom w:val="none" w:sz="0" w:space="0" w:color="auto"/>
                <w:right w:val="none" w:sz="0" w:space="0" w:color="auto"/>
              </w:divBdr>
            </w:div>
            <w:div w:id="699277659">
              <w:marLeft w:val="0"/>
              <w:marRight w:val="0"/>
              <w:marTop w:val="0"/>
              <w:marBottom w:val="0"/>
              <w:divBdr>
                <w:top w:val="none" w:sz="0" w:space="0" w:color="auto"/>
                <w:left w:val="none" w:sz="0" w:space="0" w:color="auto"/>
                <w:bottom w:val="none" w:sz="0" w:space="0" w:color="auto"/>
                <w:right w:val="none" w:sz="0" w:space="0" w:color="auto"/>
              </w:divBdr>
            </w:div>
            <w:div w:id="759647078">
              <w:marLeft w:val="0"/>
              <w:marRight w:val="0"/>
              <w:marTop w:val="0"/>
              <w:marBottom w:val="0"/>
              <w:divBdr>
                <w:top w:val="none" w:sz="0" w:space="0" w:color="auto"/>
                <w:left w:val="none" w:sz="0" w:space="0" w:color="auto"/>
                <w:bottom w:val="none" w:sz="0" w:space="0" w:color="auto"/>
                <w:right w:val="none" w:sz="0" w:space="0" w:color="auto"/>
              </w:divBdr>
            </w:div>
            <w:div w:id="696930359">
              <w:marLeft w:val="0"/>
              <w:marRight w:val="0"/>
              <w:marTop w:val="0"/>
              <w:marBottom w:val="0"/>
              <w:divBdr>
                <w:top w:val="none" w:sz="0" w:space="0" w:color="auto"/>
                <w:left w:val="none" w:sz="0" w:space="0" w:color="auto"/>
                <w:bottom w:val="none" w:sz="0" w:space="0" w:color="auto"/>
                <w:right w:val="none" w:sz="0" w:space="0" w:color="auto"/>
              </w:divBdr>
            </w:div>
            <w:div w:id="19181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elibraryofiowa.gov/" TargetMode="Externa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carnegielibrariesiowa.org/" TargetMode="Externa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Tippie Brand">
      <a:dk1>
        <a:srgbClr val="000000"/>
      </a:dk1>
      <a:lt1>
        <a:srgbClr val="FFFFFF"/>
      </a:lt1>
      <a:dk2>
        <a:srgbClr val="53565A"/>
      </a:dk2>
      <a:lt2>
        <a:srgbClr val="D7D2CB"/>
      </a:lt2>
      <a:accent1>
        <a:srgbClr val="FFCD00"/>
      </a:accent1>
      <a:accent2>
        <a:srgbClr val="00BCE3"/>
      </a:accent2>
      <a:accent3>
        <a:srgbClr val="FE5000"/>
      </a:accent3>
      <a:accent4>
        <a:srgbClr val="44D62C"/>
      </a:accent4>
      <a:accent5>
        <a:srgbClr val="FAE100"/>
      </a:accent5>
      <a:accent6>
        <a:srgbClr val="53565A"/>
      </a:accent6>
      <a:hlink>
        <a:srgbClr val="0563C1"/>
      </a:hlink>
      <a:folHlink>
        <a:srgbClr val="954F72"/>
      </a:folHlink>
    </a:clrScheme>
    <a:fontScheme name="Tippie Brand">
      <a:majorFont>
        <a:latin typeface="Franklin Gothic Book"/>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8B99B-4B7A-D54C-9020-14F6A45B5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2</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Tippie College of Business</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Ruitao Liu</cp:lastModifiedBy>
  <cp:revision>42</cp:revision>
  <cp:lastPrinted>2020-11-13T03:08:00Z</cp:lastPrinted>
  <dcterms:created xsi:type="dcterms:W3CDTF">2020-12-08T18:01:00Z</dcterms:created>
  <dcterms:modified xsi:type="dcterms:W3CDTF">2026-04-16T00:39:00Z</dcterms:modified>
</cp:coreProperties>
</file>