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CB53" w14:textId="4633503F" w:rsidR="006D6C85" w:rsidRPr="00F17F55" w:rsidRDefault="006D6C85" w:rsidP="006D6C85">
      <w:pPr>
        <w:spacing w:after="0" w:line="276" w:lineRule="auto"/>
        <w:rPr>
          <w:b/>
          <w:bCs/>
        </w:rPr>
      </w:pPr>
      <w:r w:rsidRPr="00F17F55">
        <w:rPr>
          <w:b/>
          <w:bCs/>
        </w:rPr>
        <w:t>Step 4: Implement the Solution (Word Coding)</w:t>
      </w:r>
    </w:p>
    <w:p w14:paraId="491AC96C" w14:textId="77777777" w:rsidR="006D6C85" w:rsidRDefault="006D6C85" w:rsidP="006D6C85">
      <w:pPr>
        <w:spacing w:after="0" w:line="276" w:lineRule="auto"/>
        <w:rPr>
          <w:b/>
          <w:bCs/>
        </w:rPr>
      </w:pPr>
    </w:p>
    <w:p w14:paraId="3B31297E" w14:textId="77777777" w:rsidR="00C20C00" w:rsidRPr="00A07A40" w:rsidRDefault="00C20C00" w:rsidP="00C20C00">
      <w:r w:rsidRPr="00A07A40">
        <w:t xml:space="preserve">Loop forever: </w:t>
      </w:r>
    </w:p>
    <w:p w14:paraId="68119A9E" w14:textId="2F0F0429" w:rsidR="00C20C00" w:rsidRPr="00A07A40" w:rsidRDefault="00C20C00" w:rsidP="00C20C00">
      <w:r w:rsidRPr="00A07A40">
        <w:t xml:space="preserve">Start Input: </w:t>
      </w:r>
      <w:proofErr w:type="spellStart"/>
      <w:r w:rsidRPr="00A07A40">
        <w:t>Scheduled_time</w:t>
      </w:r>
      <w:proofErr w:type="spellEnd"/>
      <w:r w:rsidRPr="00A07A40">
        <w:t xml:space="preserve">, </w:t>
      </w:r>
      <w:proofErr w:type="spellStart"/>
      <w:r w:rsidRPr="00A07A40">
        <w:t>Feeding_time</w:t>
      </w:r>
      <w:proofErr w:type="spellEnd"/>
      <w:r w:rsidRPr="00A07A40">
        <w:t xml:space="preserve">, Real-time, </w:t>
      </w:r>
      <w:proofErr w:type="spellStart"/>
      <w:r w:rsidRPr="00A07A40">
        <w:t>Bin_</w:t>
      </w:r>
      <w:r>
        <w:t>full</w:t>
      </w:r>
      <w:proofErr w:type="spellEnd"/>
      <w:r w:rsidRPr="00A07A40">
        <w:t xml:space="preserve">, </w:t>
      </w:r>
      <w:proofErr w:type="spellStart"/>
      <w:r w:rsidRPr="00A07A40">
        <w:t>Bowl_</w:t>
      </w:r>
      <w:r>
        <w:t>full</w:t>
      </w:r>
      <w:proofErr w:type="spellEnd"/>
    </w:p>
    <w:p w14:paraId="0665830F" w14:textId="77777777" w:rsidR="00C20C00" w:rsidRPr="00A07A40" w:rsidRDefault="00C20C00" w:rsidP="00C20C00">
      <w:r w:rsidRPr="00A07A40">
        <w:t xml:space="preserve">Check if the food bin is </w:t>
      </w:r>
      <w:r>
        <w:t>full</w:t>
      </w:r>
      <w:r w:rsidRPr="00A07A40">
        <w:t xml:space="preserve">. If </w:t>
      </w:r>
      <w:r>
        <w:t>not</w:t>
      </w:r>
      <w:r w:rsidRPr="00A07A40">
        <w:t xml:space="preserve">, turn warning light </w:t>
      </w:r>
      <w:r>
        <w:t>on</w:t>
      </w:r>
      <w:r w:rsidRPr="00A07A40">
        <w:t>.</w:t>
      </w:r>
    </w:p>
    <w:p w14:paraId="7F6179E3" w14:textId="77777777" w:rsidR="00C20C00" w:rsidRDefault="00C20C00" w:rsidP="00C20C00">
      <w:r w:rsidRPr="00A07A40">
        <w:t xml:space="preserve">If the bin is </w:t>
      </w:r>
      <w:r>
        <w:t>full</w:t>
      </w:r>
      <w:r w:rsidRPr="00A07A40">
        <w:t xml:space="preserve">, </w:t>
      </w:r>
      <w:r>
        <w:t>c</w:t>
      </w:r>
      <w:r w:rsidRPr="00A07A40">
        <w:t>heck if it's feeding time and the bowl is</w:t>
      </w:r>
      <w:r>
        <w:t xml:space="preserve"> not full</w:t>
      </w:r>
      <w:r w:rsidRPr="00A07A40">
        <w:t xml:space="preserve">. </w:t>
      </w:r>
      <w:r>
        <w:t>If yes, the servo will turn on and fulfill the bowl with food, changing its status to bowl full.</w:t>
      </w:r>
    </w:p>
    <w:p w14:paraId="598DF672" w14:textId="77777777" w:rsidR="00C20C00" w:rsidRPr="00A07A40" w:rsidRDefault="00C20C00" w:rsidP="00C20C00">
      <w:r>
        <w:t xml:space="preserve">If the bowl is still full </w:t>
      </w:r>
      <w:r w:rsidRPr="00A07A40">
        <w:t>15 minutes after the scheduled time</w:t>
      </w:r>
      <w:r>
        <w:t xml:space="preserve">, turn warning light on. </w:t>
      </w:r>
    </w:p>
    <w:p w14:paraId="509B2B52" w14:textId="77777777" w:rsidR="00BE7088" w:rsidRDefault="00BE7088" w:rsidP="006D6C85">
      <w:pPr>
        <w:spacing w:after="0" w:line="276" w:lineRule="auto"/>
        <w:rPr>
          <w:b/>
          <w:bCs/>
        </w:rPr>
      </w:pPr>
    </w:p>
    <w:p w14:paraId="2A003686" w14:textId="77777777" w:rsidR="00286BBC" w:rsidRPr="00286BBC" w:rsidRDefault="00286BBC" w:rsidP="00286BBC">
      <w:pPr>
        <w:rPr>
          <w:b/>
          <w:bCs/>
        </w:rPr>
      </w:pPr>
      <w:r w:rsidRPr="00315D63">
        <w:rPr>
          <w:b/>
          <w:bCs/>
        </w:rPr>
        <w:t xml:space="preserve">GitHub repository link </w:t>
      </w:r>
    </w:p>
    <w:p w14:paraId="65387D9B" w14:textId="77777777" w:rsidR="00286BBC" w:rsidRDefault="00286BBC" w:rsidP="00286BBC">
      <w:r w:rsidRPr="00315D63">
        <w:t>The link for m</w:t>
      </w:r>
      <w:r>
        <w:t>y repository is show bellow</w:t>
      </w:r>
    </w:p>
    <w:p w14:paraId="433795B9" w14:textId="77777777" w:rsidR="00286BBC" w:rsidRPr="00315D63" w:rsidRDefault="00286BBC" w:rsidP="00286BBC">
      <w:r>
        <w:t xml:space="preserve"> </w:t>
      </w:r>
      <w:hyperlink r:id="rId5" w:history="1">
        <w:r w:rsidRPr="00A37171">
          <w:rPr>
            <w:rStyle w:val="Hyperlink"/>
          </w:rPr>
          <w:t>https://github.com/KennySousa224/pet-feeder-project</w:t>
        </w:r>
      </w:hyperlink>
      <w:r>
        <w:t xml:space="preserve"> </w:t>
      </w:r>
    </w:p>
    <w:p w14:paraId="44C03541" w14:textId="77777777" w:rsidR="00286BBC" w:rsidRDefault="00286BBC" w:rsidP="006D6C85">
      <w:pPr>
        <w:spacing w:after="0" w:line="276" w:lineRule="auto"/>
        <w:rPr>
          <w:b/>
          <w:bCs/>
        </w:rPr>
      </w:pPr>
    </w:p>
    <w:p w14:paraId="2D81E8E1" w14:textId="77777777" w:rsidR="00F17F55" w:rsidRDefault="00F17F55" w:rsidP="00F17F55">
      <w:pPr>
        <w:rPr>
          <w:b/>
          <w:bCs/>
        </w:rPr>
      </w:pPr>
      <w:r>
        <w:rPr>
          <w:b/>
          <w:bCs/>
        </w:rPr>
        <w:t>References</w:t>
      </w:r>
    </w:p>
    <w:p w14:paraId="6BCFDA2D" w14:textId="77777777" w:rsidR="00F17F55" w:rsidRPr="003A6707" w:rsidRDefault="00F17F55" w:rsidP="00F17F55">
      <w:pPr>
        <w:pStyle w:val="ListParagraph"/>
        <w:numPr>
          <w:ilvl w:val="0"/>
          <w:numId w:val="1"/>
        </w:numPr>
      </w:pPr>
      <w:proofErr w:type="spellStart"/>
      <w:r w:rsidRPr="003A6707">
        <w:t>Lipovski</w:t>
      </w:r>
      <w:proofErr w:type="spellEnd"/>
      <w:r w:rsidRPr="003A6707">
        <w:t xml:space="preserve">, G. J. (1999). </w:t>
      </w:r>
      <w:r w:rsidRPr="003A6707">
        <w:rPr>
          <w:i/>
          <w:iCs/>
        </w:rPr>
        <w:t>Introduction to microcontrollers: Architecture, programming, and interfacing of the Motorola 6812</w:t>
      </w:r>
      <w:r w:rsidRPr="003A6707">
        <w:t>. Academic Press.</w:t>
      </w:r>
    </w:p>
    <w:p w14:paraId="79A441EC" w14:textId="77777777" w:rsidR="00F17F55" w:rsidRDefault="00F17F55" w:rsidP="006D6C85">
      <w:pPr>
        <w:spacing w:after="0" w:line="276" w:lineRule="auto"/>
        <w:rPr>
          <w:b/>
          <w:bCs/>
        </w:rPr>
      </w:pPr>
    </w:p>
    <w:sectPr w:rsidR="00F17F55" w:rsidSect="006D6C8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0830"/>
    <w:multiLevelType w:val="hybridMultilevel"/>
    <w:tmpl w:val="99667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7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4"/>
    <w:rsid w:val="001E4BD4"/>
    <w:rsid w:val="00286BBC"/>
    <w:rsid w:val="003961DB"/>
    <w:rsid w:val="00621EA6"/>
    <w:rsid w:val="006769E2"/>
    <w:rsid w:val="006D6C85"/>
    <w:rsid w:val="008A4950"/>
    <w:rsid w:val="009A4067"/>
    <w:rsid w:val="00A25DE4"/>
    <w:rsid w:val="00A73D6E"/>
    <w:rsid w:val="00BB0C81"/>
    <w:rsid w:val="00BE7088"/>
    <w:rsid w:val="00C20C00"/>
    <w:rsid w:val="00E9475C"/>
    <w:rsid w:val="00F17F55"/>
    <w:rsid w:val="00F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FFD5"/>
  <w15:chartTrackingRefBased/>
  <w15:docId w15:val="{E5D76D0B-6F17-4DED-AE25-EB14C68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8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ySousa224/pet-feede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Sousa</dc:creator>
  <cp:keywords/>
  <dc:description/>
  <cp:lastModifiedBy>Kenny Sousa</cp:lastModifiedBy>
  <cp:revision>7</cp:revision>
  <dcterms:created xsi:type="dcterms:W3CDTF">2025-08-16T10:12:00Z</dcterms:created>
  <dcterms:modified xsi:type="dcterms:W3CDTF">2025-08-17T02:21:00Z</dcterms:modified>
</cp:coreProperties>
</file>