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11D2" w14:textId="77777777" w:rsidR="002E6ACD" w:rsidRDefault="002E6ACD">
      <w:pPr>
        <w:spacing w:before="2200"/>
      </w:pPr>
    </w:p>
    <w:p w14:paraId="76B39108" w14:textId="77777777" w:rsidR="002E6ACD" w:rsidRDefault="00732D5C">
      <w:pPr>
        <w:jc w:val="center"/>
      </w:pPr>
      <w:r>
        <w:rPr>
          <w:b/>
          <w:bCs/>
          <w:color w:val="6E0F1A"/>
          <w:sz w:val="52"/>
          <w:szCs w:val="52"/>
        </w:rPr>
        <w:t>Car Rental Management System</w:t>
      </w:r>
    </w:p>
    <w:p w14:paraId="61CFE7C0" w14:textId="77777777" w:rsidR="002E6ACD" w:rsidRDefault="00732D5C">
      <w:pPr>
        <w:spacing w:before="200" w:after="100"/>
        <w:jc w:val="center"/>
      </w:pPr>
      <w:r>
        <w:rPr>
          <w:color w:val="595959"/>
          <w:sz w:val="28"/>
          <w:szCs w:val="28"/>
        </w:rPr>
        <w:t>Initial Project Documentation &amp; Development Plan</w:t>
      </w:r>
    </w:p>
    <w:p w14:paraId="4B753F93" w14:textId="38D04723" w:rsidR="002E6ACD" w:rsidRDefault="00732D5C" w:rsidP="004838E5">
      <w:pPr>
        <w:spacing w:before="600"/>
        <w:jc w:val="center"/>
      </w:pPr>
      <w:r>
        <w:rPr>
          <w:i/>
          <w:iCs/>
          <w:color w:val="595959"/>
          <w:sz w:val="22"/>
          <w:szCs w:val="22"/>
        </w:rPr>
        <w:t>University Team Project</w:t>
      </w:r>
    </w:p>
    <w:p w14:paraId="6C14DAB8" w14:textId="77777777" w:rsidR="002E6ACD" w:rsidRDefault="00732D5C">
      <w:pPr>
        <w:spacing w:before="600"/>
        <w:jc w:val="center"/>
      </w:pPr>
      <w:r>
        <w:rPr>
          <w:color w:val="595959"/>
        </w:rPr>
        <w:t>September 2026</w:t>
      </w:r>
    </w:p>
    <w:p w14:paraId="7717A965" w14:textId="77777777" w:rsidR="002E6ACD" w:rsidRDefault="00732D5C">
      <w:pPr>
        <w:pageBreakBefore/>
      </w:pPr>
      <w:r>
        <w:lastRenderedPageBreak/>
        <w:br/>
      </w:r>
    </w:p>
    <w:p w14:paraId="61CA7EE7" w14:textId="77777777" w:rsidR="002E6ACD" w:rsidRDefault="00732D5C">
      <w:pPr>
        <w:pStyle w:val="Heading1"/>
        <w:pBdr>
          <w:bottom w:val="single" w:sz="8" w:space="4" w:color="9B1C2E"/>
        </w:pBdr>
        <w:spacing w:before="360" w:after="160"/>
      </w:pPr>
      <w:r>
        <w:rPr>
          <w:b/>
          <w:bCs/>
          <w:color w:val="6E0F1A"/>
          <w:sz w:val="30"/>
          <w:szCs w:val="30"/>
        </w:rPr>
        <w:t>1. Project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2E6ACD" w14:paraId="198C9CA2" w14:textId="77777777">
        <w:trPr>
          <w:tblHeader/>
        </w:trPr>
        <w:tc>
          <w:tcPr>
            <w:tcW w:w="3200" w:type="dxa"/>
            <w:shd w:val="clear" w:color="auto" w:fill="9B1C2E"/>
            <w:tcMar>
              <w:top w:w="100" w:type="dxa"/>
              <w:left w:w="120" w:type="dxa"/>
              <w:bottom w:w="100" w:type="dxa"/>
              <w:right w:w="120" w:type="dxa"/>
            </w:tcMar>
          </w:tcPr>
          <w:p w14:paraId="30733D75" w14:textId="77777777" w:rsidR="002E6ACD" w:rsidRDefault="00732D5C">
            <w:r>
              <w:rPr>
                <w:b/>
                <w:bCs/>
                <w:color w:val="FFFFFF"/>
              </w:rPr>
              <w:t>Project Name</w:t>
            </w:r>
          </w:p>
        </w:tc>
        <w:tc>
          <w:tcPr>
            <w:tcW w:w="6300" w:type="dxa"/>
            <w:shd w:val="clear" w:color="auto" w:fill="9B1C2E"/>
            <w:tcMar>
              <w:top w:w="100" w:type="dxa"/>
              <w:left w:w="120" w:type="dxa"/>
              <w:bottom w:w="100" w:type="dxa"/>
              <w:right w:w="120" w:type="dxa"/>
            </w:tcMar>
          </w:tcPr>
          <w:p w14:paraId="50098DAA" w14:textId="77777777" w:rsidR="002E6ACD" w:rsidRDefault="00732D5C">
            <w:r>
              <w:rPr>
                <w:b/>
                <w:bCs/>
                <w:color w:val="FFFFFF"/>
              </w:rPr>
              <w:t>Car Rental Management System</w:t>
            </w:r>
          </w:p>
        </w:tc>
      </w:tr>
      <w:tr w:rsidR="002E6ACD" w14:paraId="73A98DFA" w14:textId="77777777">
        <w:tc>
          <w:tcPr>
            <w:tcW w:w="3200" w:type="dxa"/>
            <w:shd w:val="clear" w:color="auto" w:fill="F2DCDF"/>
            <w:tcMar>
              <w:top w:w="100" w:type="dxa"/>
              <w:left w:w="120" w:type="dxa"/>
              <w:bottom w:w="100" w:type="dxa"/>
              <w:right w:w="120" w:type="dxa"/>
            </w:tcMar>
          </w:tcPr>
          <w:p w14:paraId="4261BF94" w14:textId="77777777" w:rsidR="002E6ACD" w:rsidRDefault="00732D5C">
            <w:r>
              <w:rPr>
                <w:color w:val="000000"/>
              </w:rPr>
              <w:t>Project Type</w:t>
            </w:r>
          </w:p>
        </w:tc>
        <w:tc>
          <w:tcPr>
            <w:tcW w:w="6300" w:type="dxa"/>
            <w:shd w:val="clear" w:color="auto" w:fill="F2DCDF"/>
            <w:tcMar>
              <w:top w:w="100" w:type="dxa"/>
              <w:left w:w="120" w:type="dxa"/>
              <w:bottom w:w="100" w:type="dxa"/>
              <w:right w:w="120" w:type="dxa"/>
            </w:tcMar>
          </w:tcPr>
          <w:p w14:paraId="3AFF6A9B" w14:textId="7847F0EF" w:rsidR="002E6ACD" w:rsidRDefault="00732D5C">
            <w:r>
              <w:rPr>
                <w:color w:val="000000"/>
              </w:rPr>
              <w:t>Web-Based Application</w:t>
            </w:r>
          </w:p>
        </w:tc>
      </w:tr>
      <w:tr w:rsidR="002E6ACD" w14:paraId="37A1941D" w14:textId="77777777">
        <w:tc>
          <w:tcPr>
            <w:tcW w:w="3200" w:type="dxa"/>
            <w:tcMar>
              <w:top w:w="100" w:type="dxa"/>
              <w:left w:w="120" w:type="dxa"/>
              <w:bottom w:w="100" w:type="dxa"/>
              <w:right w:w="120" w:type="dxa"/>
            </w:tcMar>
          </w:tcPr>
          <w:p w14:paraId="4AB8AF93" w14:textId="77777777" w:rsidR="002E6ACD" w:rsidRDefault="00732D5C">
            <w:r>
              <w:rPr>
                <w:color w:val="000000"/>
              </w:rPr>
              <w:t>Team Size</w:t>
            </w:r>
          </w:p>
        </w:tc>
        <w:tc>
          <w:tcPr>
            <w:tcW w:w="6300" w:type="dxa"/>
            <w:tcMar>
              <w:top w:w="100" w:type="dxa"/>
              <w:left w:w="120" w:type="dxa"/>
              <w:bottom w:w="100" w:type="dxa"/>
              <w:right w:w="120" w:type="dxa"/>
            </w:tcMar>
          </w:tcPr>
          <w:p w14:paraId="2A3468B4" w14:textId="7AF2EDC4" w:rsidR="002E6ACD" w:rsidRDefault="00732D5C">
            <w:r>
              <w:rPr>
                <w:color w:val="000000"/>
              </w:rPr>
              <w:t xml:space="preserve">6 members </w:t>
            </w:r>
          </w:p>
        </w:tc>
      </w:tr>
      <w:tr w:rsidR="002E6ACD" w14:paraId="29EA987E" w14:textId="77777777">
        <w:tc>
          <w:tcPr>
            <w:tcW w:w="3200" w:type="dxa"/>
            <w:shd w:val="clear" w:color="auto" w:fill="F2DCDF"/>
            <w:tcMar>
              <w:top w:w="100" w:type="dxa"/>
              <w:left w:w="120" w:type="dxa"/>
              <w:bottom w:w="100" w:type="dxa"/>
              <w:right w:w="120" w:type="dxa"/>
            </w:tcMar>
          </w:tcPr>
          <w:p w14:paraId="4CBBE464" w14:textId="77777777" w:rsidR="002E6ACD" w:rsidRDefault="00732D5C">
            <w:r>
              <w:rPr>
                <w:color w:val="000000"/>
              </w:rPr>
              <w:t>Team Leader</w:t>
            </w:r>
          </w:p>
        </w:tc>
        <w:tc>
          <w:tcPr>
            <w:tcW w:w="6300" w:type="dxa"/>
            <w:shd w:val="clear" w:color="auto" w:fill="F2DCDF"/>
            <w:tcMar>
              <w:top w:w="100" w:type="dxa"/>
              <w:left w:w="120" w:type="dxa"/>
              <w:bottom w:w="100" w:type="dxa"/>
              <w:right w:w="120" w:type="dxa"/>
            </w:tcMar>
          </w:tcPr>
          <w:p w14:paraId="5F35B195" w14:textId="77777777" w:rsidR="002E6ACD" w:rsidRPr="004838E5" w:rsidRDefault="00732D5C">
            <w:pPr>
              <w:rPr>
                <w:b/>
                <w:bCs/>
                <w:sz w:val="26"/>
                <w:szCs w:val="26"/>
              </w:rPr>
            </w:pPr>
            <w:r w:rsidRPr="004838E5">
              <w:rPr>
                <w:b/>
                <w:bCs/>
                <w:color w:val="000000"/>
                <w:sz w:val="26"/>
                <w:szCs w:val="26"/>
              </w:rPr>
              <w:t>Abdelrahman Hany (Phone: 01102201913)</w:t>
            </w:r>
          </w:p>
        </w:tc>
      </w:tr>
      <w:tr w:rsidR="002E6ACD" w14:paraId="65AED255" w14:textId="77777777">
        <w:tc>
          <w:tcPr>
            <w:tcW w:w="3200" w:type="dxa"/>
            <w:tcMar>
              <w:top w:w="100" w:type="dxa"/>
              <w:left w:w="120" w:type="dxa"/>
              <w:bottom w:w="100" w:type="dxa"/>
              <w:right w:w="120" w:type="dxa"/>
            </w:tcMar>
          </w:tcPr>
          <w:p w14:paraId="27E8DAD0" w14:textId="77777777" w:rsidR="002E6ACD" w:rsidRDefault="00732D5C">
            <w:r>
              <w:rPr>
                <w:color w:val="000000"/>
              </w:rPr>
              <w:t>Team Members</w:t>
            </w:r>
          </w:p>
        </w:tc>
        <w:tc>
          <w:tcPr>
            <w:tcW w:w="6300" w:type="dxa"/>
            <w:tcMar>
              <w:top w:w="100" w:type="dxa"/>
              <w:left w:w="120" w:type="dxa"/>
              <w:bottom w:w="100" w:type="dxa"/>
              <w:right w:w="120" w:type="dxa"/>
            </w:tcMar>
          </w:tcPr>
          <w:p w14:paraId="78F0F848" w14:textId="77777777" w:rsidR="004838E5" w:rsidRPr="004838E5" w:rsidRDefault="00732D5C">
            <w:pPr>
              <w:rPr>
                <w:b/>
                <w:bCs/>
                <w:color w:val="000000"/>
                <w:sz w:val="26"/>
                <w:szCs w:val="26"/>
                <w:rtl/>
              </w:rPr>
            </w:pPr>
            <w:proofErr w:type="spellStart"/>
            <w:r w:rsidRPr="004838E5">
              <w:rPr>
                <w:b/>
                <w:bCs/>
                <w:color w:val="000000"/>
                <w:sz w:val="26"/>
                <w:szCs w:val="26"/>
              </w:rPr>
              <w:t>Kerollos</w:t>
            </w:r>
            <w:proofErr w:type="spellEnd"/>
            <w:r w:rsidRPr="004838E5">
              <w:rPr>
                <w:b/>
                <w:bCs/>
                <w:color w:val="000000"/>
                <w:sz w:val="26"/>
                <w:szCs w:val="26"/>
              </w:rPr>
              <w:t xml:space="preserve"> Romany, </w:t>
            </w:r>
          </w:p>
          <w:p w14:paraId="5FE8CB06" w14:textId="77777777" w:rsidR="004838E5" w:rsidRPr="004838E5" w:rsidRDefault="00732D5C">
            <w:pPr>
              <w:rPr>
                <w:b/>
                <w:bCs/>
                <w:color w:val="000000"/>
                <w:sz w:val="26"/>
                <w:szCs w:val="26"/>
                <w:rtl/>
              </w:rPr>
            </w:pPr>
            <w:r w:rsidRPr="004838E5">
              <w:rPr>
                <w:b/>
                <w:bCs/>
                <w:color w:val="000000"/>
                <w:sz w:val="26"/>
                <w:szCs w:val="26"/>
              </w:rPr>
              <w:t xml:space="preserve">Mina Maher, </w:t>
            </w:r>
          </w:p>
          <w:p w14:paraId="1F2C1B33" w14:textId="77777777" w:rsidR="004838E5" w:rsidRPr="004838E5" w:rsidRDefault="00732D5C">
            <w:pPr>
              <w:rPr>
                <w:b/>
                <w:bCs/>
                <w:color w:val="000000"/>
                <w:sz w:val="26"/>
                <w:szCs w:val="26"/>
                <w:rtl/>
              </w:rPr>
            </w:pPr>
            <w:r w:rsidRPr="004838E5">
              <w:rPr>
                <w:b/>
                <w:bCs/>
                <w:color w:val="000000"/>
                <w:sz w:val="26"/>
                <w:szCs w:val="26"/>
              </w:rPr>
              <w:t xml:space="preserve">Samuel Mokhles, </w:t>
            </w:r>
          </w:p>
          <w:p w14:paraId="275E7407" w14:textId="77777777" w:rsidR="004838E5" w:rsidRPr="004838E5" w:rsidRDefault="00732D5C">
            <w:pPr>
              <w:rPr>
                <w:b/>
                <w:bCs/>
                <w:color w:val="000000"/>
                <w:sz w:val="26"/>
                <w:szCs w:val="26"/>
                <w:rtl/>
              </w:rPr>
            </w:pPr>
            <w:r w:rsidRPr="004838E5">
              <w:rPr>
                <w:b/>
                <w:bCs/>
                <w:color w:val="000000"/>
                <w:sz w:val="26"/>
                <w:szCs w:val="26"/>
              </w:rPr>
              <w:t xml:space="preserve">Mathew Ashraf, </w:t>
            </w:r>
          </w:p>
          <w:p w14:paraId="2B1F2A84" w14:textId="7A1C365D" w:rsidR="002E6ACD" w:rsidRDefault="00732D5C">
            <w:r w:rsidRPr="004838E5">
              <w:rPr>
                <w:b/>
                <w:bCs/>
                <w:color w:val="000000"/>
                <w:sz w:val="26"/>
                <w:szCs w:val="26"/>
              </w:rPr>
              <w:t>Marwan Mohammed</w:t>
            </w:r>
          </w:p>
        </w:tc>
      </w:tr>
      <w:tr w:rsidR="002E6ACD" w14:paraId="386A4752" w14:textId="77777777">
        <w:tc>
          <w:tcPr>
            <w:tcW w:w="3200" w:type="dxa"/>
            <w:shd w:val="clear" w:color="auto" w:fill="F2DCDF"/>
            <w:tcMar>
              <w:top w:w="100" w:type="dxa"/>
              <w:left w:w="120" w:type="dxa"/>
              <w:bottom w:w="100" w:type="dxa"/>
              <w:right w:w="120" w:type="dxa"/>
            </w:tcMar>
          </w:tcPr>
          <w:p w14:paraId="7EC7F28C" w14:textId="77777777" w:rsidR="002E6ACD" w:rsidRDefault="00732D5C">
            <w:r>
              <w:rPr>
                <w:color w:val="000000"/>
              </w:rPr>
              <w:t>Project Duration</w:t>
            </w:r>
          </w:p>
        </w:tc>
        <w:tc>
          <w:tcPr>
            <w:tcW w:w="6300" w:type="dxa"/>
            <w:shd w:val="clear" w:color="auto" w:fill="F2DCDF"/>
            <w:tcMar>
              <w:top w:w="100" w:type="dxa"/>
              <w:left w:w="120" w:type="dxa"/>
              <w:bottom w:w="100" w:type="dxa"/>
              <w:right w:w="120" w:type="dxa"/>
            </w:tcMar>
          </w:tcPr>
          <w:p w14:paraId="57B0E5BC" w14:textId="77777777" w:rsidR="002E6ACD" w:rsidRDefault="00732D5C">
            <w:r>
              <w:rPr>
                <w:color w:val="000000"/>
              </w:rPr>
              <w:t>Approximately 6 weeks (1.5 months)</w:t>
            </w:r>
          </w:p>
        </w:tc>
      </w:tr>
    </w:tbl>
    <w:p w14:paraId="603EEF73" w14:textId="77777777" w:rsidR="002E6ACD" w:rsidRDefault="00732D5C">
      <w:pPr>
        <w:pStyle w:val="Heading1"/>
        <w:pBdr>
          <w:bottom w:val="single" w:sz="8" w:space="4" w:color="9B1C2E"/>
        </w:pBdr>
        <w:spacing w:before="360" w:after="160"/>
      </w:pPr>
      <w:r>
        <w:rPr>
          <w:b/>
          <w:bCs/>
          <w:color w:val="6E0F1A"/>
          <w:sz w:val="30"/>
          <w:szCs w:val="30"/>
        </w:rPr>
        <w:t>2. Project Overview</w:t>
      </w:r>
    </w:p>
    <w:p w14:paraId="697506BC" w14:textId="77777777" w:rsidR="002E6ACD" w:rsidRDefault="00732D5C">
      <w:pPr>
        <w:spacing w:after="140" w:line="300" w:lineRule="auto"/>
      </w:pPr>
      <w:r>
        <w:rPr>
          <w:sz w:val="22"/>
          <w:szCs w:val="22"/>
        </w:rPr>
        <w:t>The Car Rental Management System is a web-based platform designed to streamline the process of renting vehicles for both customers and rental company employees. The system allows customers to browse the available fleet, check vehicle availability for specific rental dates, and make reservations online, while employees are provided with a centralized interface to manage cars, customer records, rentals, payments, and vehicle returns.</w:t>
      </w:r>
    </w:p>
    <w:p w14:paraId="49905315" w14:textId="77777777" w:rsidR="002E6ACD" w:rsidRDefault="00732D5C">
      <w:pPr>
        <w:spacing w:after="100" w:line="280" w:lineRule="auto"/>
      </w:pPr>
      <w:r>
        <w:rPr>
          <w:b/>
          <w:bCs/>
          <w:color w:val="6E0F1A"/>
          <w:sz w:val="22"/>
          <w:szCs w:val="22"/>
        </w:rPr>
        <w:t xml:space="preserve">Problem Statement: </w:t>
      </w:r>
      <w:r>
        <w:rPr>
          <w:sz w:val="22"/>
          <w:szCs w:val="22"/>
        </w:rPr>
        <w:t>Traditional car rental operations are often managed manually or through disconnected spreadsheets, which leads to double-bookings, inaccurate vehicle availability information, delayed payment tracking, and difficulty maintaining an organized rental history. This system addresses these issues by consolidating all rental operations — from reservation to return — into a single, reliable, and centralized platform.</w:t>
      </w:r>
    </w:p>
    <w:p w14:paraId="40D01EFA" w14:textId="77777777" w:rsidR="002E6ACD" w:rsidRDefault="00732D5C">
      <w:pPr>
        <w:pStyle w:val="Heading1"/>
        <w:pBdr>
          <w:bottom w:val="single" w:sz="8" w:space="4" w:color="9B1C2E"/>
        </w:pBdr>
        <w:spacing w:before="360" w:after="160"/>
      </w:pPr>
      <w:r>
        <w:rPr>
          <w:b/>
          <w:bCs/>
          <w:color w:val="6E0F1A"/>
          <w:sz w:val="30"/>
          <w:szCs w:val="30"/>
        </w:rPr>
        <w:t>3. Project Objectives</w:t>
      </w:r>
    </w:p>
    <w:p w14:paraId="0B412834" w14:textId="77777777" w:rsidR="002E6ACD" w:rsidRDefault="00732D5C">
      <w:pPr>
        <w:pStyle w:val="ListParagraph"/>
        <w:numPr>
          <w:ilvl w:val="0"/>
          <w:numId w:val="2"/>
        </w:numPr>
        <w:spacing w:after="80" w:line="280" w:lineRule="auto"/>
      </w:pPr>
      <w:r>
        <w:rPr>
          <w:sz w:val="22"/>
          <w:szCs w:val="22"/>
        </w:rPr>
        <w:t>Design and implement a centralized system for managing customers, vehicles, rentals, and payments.</w:t>
      </w:r>
    </w:p>
    <w:p w14:paraId="5DAFFC06" w14:textId="77777777" w:rsidR="002E6ACD" w:rsidRDefault="00732D5C">
      <w:pPr>
        <w:pStyle w:val="ListParagraph"/>
        <w:numPr>
          <w:ilvl w:val="0"/>
          <w:numId w:val="2"/>
        </w:numPr>
        <w:spacing w:after="80" w:line="280" w:lineRule="auto"/>
      </w:pPr>
      <w:r>
        <w:rPr>
          <w:sz w:val="22"/>
          <w:szCs w:val="22"/>
        </w:rPr>
        <w:t>Enable customers to check real-time vehicle availability based on selected rental dates.</w:t>
      </w:r>
    </w:p>
    <w:p w14:paraId="436467AB" w14:textId="77777777" w:rsidR="002E6ACD" w:rsidRDefault="00732D5C">
      <w:pPr>
        <w:pStyle w:val="ListParagraph"/>
        <w:numPr>
          <w:ilvl w:val="0"/>
          <w:numId w:val="2"/>
        </w:numPr>
        <w:spacing w:after="80" w:line="280" w:lineRule="auto"/>
      </w:pPr>
      <w:r>
        <w:rPr>
          <w:sz w:val="22"/>
          <w:szCs w:val="22"/>
        </w:rPr>
        <w:t>Allow customers to create rental reservations through a simple and intuitive interface.</w:t>
      </w:r>
    </w:p>
    <w:p w14:paraId="7DE9DDC3" w14:textId="77777777" w:rsidR="002E6ACD" w:rsidRDefault="00732D5C">
      <w:pPr>
        <w:pStyle w:val="ListParagraph"/>
        <w:numPr>
          <w:ilvl w:val="0"/>
          <w:numId w:val="2"/>
        </w:numPr>
        <w:spacing w:after="80" w:line="280" w:lineRule="auto"/>
      </w:pPr>
      <w:r>
        <w:rPr>
          <w:sz w:val="22"/>
          <w:szCs w:val="22"/>
        </w:rPr>
        <w:t>Provide employees with tools to manage the vehicle fleet, including status, category, and rental rate.</w:t>
      </w:r>
    </w:p>
    <w:p w14:paraId="0FED8F75" w14:textId="77777777" w:rsidR="002E6ACD" w:rsidRDefault="00732D5C">
      <w:pPr>
        <w:pStyle w:val="ListParagraph"/>
        <w:numPr>
          <w:ilvl w:val="0"/>
          <w:numId w:val="2"/>
        </w:numPr>
        <w:spacing w:after="80" w:line="280" w:lineRule="auto"/>
      </w:pPr>
      <w:r>
        <w:rPr>
          <w:sz w:val="22"/>
          <w:szCs w:val="22"/>
        </w:rPr>
        <w:t>Automate the tracking of rental duration, rental status, and vehicle return process.</w:t>
      </w:r>
    </w:p>
    <w:p w14:paraId="27A53AAC" w14:textId="77777777" w:rsidR="002E6ACD" w:rsidRDefault="00732D5C">
      <w:pPr>
        <w:pStyle w:val="ListParagraph"/>
        <w:numPr>
          <w:ilvl w:val="0"/>
          <w:numId w:val="2"/>
        </w:numPr>
        <w:spacing w:after="80" w:line="280" w:lineRule="auto"/>
      </w:pPr>
      <w:r>
        <w:rPr>
          <w:sz w:val="22"/>
          <w:szCs w:val="22"/>
        </w:rPr>
        <w:t>Maintain an accurate and accessible rental history for both customers and employees.</w:t>
      </w:r>
    </w:p>
    <w:p w14:paraId="08C890AF" w14:textId="77777777" w:rsidR="002E6ACD" w:rsidRDefault="00732D5C">
      <w:pPr>
        <w:pStyle w:val="ListParagraph"/>
        <w:numPr>
          <w:ilvl w:val="0"/>
          <w:numId w:val="2"/>
        </w:numPr>
        <w:spacing w:after="80" w:line="280" w:lineRule="auto"/>
      </w:pPr>
      <w:r>
        <w:rPr>
          <w:sz w:val="22"/>
          <w:szCs w:val="22"/>
        </w:rPr>
        <w:t>Implement a reliable payment management process linked to each rental transaction.</w:t>
      </w:r>
    </w:p>
    <w:p w14:paraId="116345E5" w14:textId="77777777" w:rsidR="002E6ACD" w:rsidRDefault="00732D5C">
      <w:pPr>
        <w:pStyle w:val="ListParagraph"/>
        <w:numPr>
          <w:ilvl w:val="0"/>
          <w:numId w:val="2"/>
        </w:numPr>
        <w:spacing w:after="80" w:line="280" w:lineRule="auto"/>
      </w:pPr>
      <w:r>
        <w:rPr>
          <w:sz w:val="22"/>
          <w:szCs w:val="22"/>
        </w:rPr>
        <w:t>Deliver a secure system through role-based authentication and authorization.</w:t>
      </w:r>
    </w:p>
    <w:p w14:paraId="31129059" w14:textId="3057967A" w:rsidR="002E6ACD" w:rsidRDefault="00451D97">
      <w:pPr>
        <w:pStyle w:val="Heading1"/>
        <w:pBdr>
          <w:bottom w:val="single" w:sz="8" w:space="4" w:color="9B1C2E"/>
        </w:pBdr>
        <w:spacing w:before="360" w:after="160"/>
      </w:pPr>
      <w:r>
        <w:rPr>
          <w:rFonts w:hint="cs"/>
          <w:b/>
          <w:bCs/>
          <w:color w:val="6E0F1A"/>
          <w:sz w:val="30"/>
          <w:szCs w:val="30"/>
          <w:rtl/>
        </w:rPr>
        <w:t>4</w:t>
      </w:r>
      <w:r w:rsidR="00732D5C">
        <w:rPr>
          <w:b/>
          <w:bCs/>
          <w:color w:val="6E0F1A"/>
          <w:sz w:val="30"/>
          <w:szCs w:val="30"/>
        </w:rPr>
        <w:t>. Main Features / Functional Requirements</w:t>
      </w:r>
    </w:p>
    <w:p w14:paraId="3038717D" w14:textId="63587EF5" w:rsidR="002E6ACD" w:rsidRDefault="00451D97">
      <w:pPr>
        <w:pStyle w:val="Heading2"/>
        <w:spacing w:before="260" w:after="120"/>
      </w:pPr>
      <w:r>
        <w:rPr>
          <w:rFonts w:hint="cs"/>
          <w:b/>
          <w:bCs/>
          <w:color w:val="9B1C2E"/>
          <w:sz w:val="24"/>
          <w:szCs w:val="24"/>
          <w:rtl/>
        </w:rPr>
        <w:t>4</w:t>
      </w:r>
      <w:r w:rsidR="00732D5C">
        <w:rPr>
          <w:b/>
          <w:bCs/>
          <w:color w:val="9B1C2E"/>
          <w:sz w:val="24"/>
          <w:szCs w:val="24"/>
        </w:rPr>
        <w:t>.1 Authentication &amp; Authorization</w:t>
      </w:r>
    </w:p>
    <w:p w14:paraId="00668302" w14:textId="77777777" w:rsidR="002E6ACD" w:rsidRDefault="00732D5C">
      <w:pPr>
        <w:pStyle w:val="ListParagraph"/>
        <w:numPr>
          <w:ilvl w:val="0"/>
          <w:numId w:val="2"/>
        </w:numPr>
        <w:spacing w:after="80" w:line="280" w:lineRule="auto"/>
      </w:pPr>
      <w:r>
        <w:rPr>
          <w:sz w:val="22"/>
          <w:szCs w:val="22"/>
        </w:rPr>
        <w:lastRenderedPageBreak/>
        <w:t>Secure login for customers and employees.</w:t>
      </w:r>
    </w:p>
    <w:p w14:paraId="77BC98D9" w14:textId="77777777" w:rsidR="002E6ACD" w:rsidRDefault="00732D5C">
      <w:pPr>
        <w:pStyle w:val="ListParagraph"/>
        <w:numPr>
          <w:ilvl w:val="0"/>
          <w:numId w:val="2"/>
        </w:numPr>
        <w:spacing w:after="80" w:line="280" w:lineRule="auto"/>
      </w:pPr>
      <w:r>
        <w:rPr>
          <w:sz w:val="22"/>
          <w:szCs w:val="22"/>
        </w:rPr>
        <w:t>Role-based access control distinguishing customer and employee permissions.</w:t>
      </w:r>
    </w:p>
    <w:p w14:paraId="1940B4B9" w14:textId="28A1D364" w:rsidR="002E6ACD" w:rsidRDefault="00451D97">
      <w:pPr>
        <w:pStyle w:val="Heading2"/>
        <w:spacing w:before="260" w:after="120"/>
      </w:pPr>
      <w:r>
        <w:rPr>
          <w:rFonts w:hint="cs"/>
          <w:b/>
          <w:bCs/>
          <w:color w:val="9B1C2E"/>
          <w:sz w:val="24"/>
          <w:szCs w:val="24"/>
          <w:rtl/>
        </w:rPr>
        <w:t>4</w:t>
      </w:r>
      <w:r w:rsidR="00732D5C">
        <w:rPr>
          <w:b/>
          <w:bCs/>
          <w:color w:val="9B1C2E"/>
          <w:sz w:val="24"/>
          <w:szCs w:val="24"/>
        </w:rPr>
        <w:t>.2 Customer Management</w:t>
      </w:r>
    </w:p>
    <w:p w14:paraId="6261D0AE" w14:textId="77777777" w:rsidR="002E6ACD" w:rsidRDefault="00732D5C">
      <w:pPr>
        <w:pStyle w:val="ListParagraph"/>
        <w:numPr>
          <w:ilvl w:val="0"/>
          <w:numId w:val="2"/>
        </w:numPr>
        <w:spacing w:after="80" w:line="280" w:lineRule="auto"/>
      </w:pPr>
      <w:r>
        <w:rPr>
          <w:sz w:val="22"/>
          <w:szCs w:val="22"/>
        </w:rPr>
        <w:t>Customer registration and profile management.</w:t>
      </w:r>
    </w:p>
    <w:p w14:paraId="5D8F9B3F" w14:textId="77777777" w:rsidR="002E6ACD" w:rsidRDefault="00732D5C">
      <w:pPr>
        <w:pStyle w:val="ListParagraph"/>
        <w:numPr>
          <w:ilvl w:val="0"/>
          <w:numId w:val="2"/>
        </w:numPr>
        <w:spacing w:after="80" w:line="280" w:lineRule="auto"/>
      </w:pPr>
      <w:r>
        <w:rPr>
          <w:sz w:val="22"/>
          <w:szCs w:val="22"/>
        </w:rPr>
        <w:t>Storage and validation of driving license details.</w:t>
      </w:r>
    </w:p>
    <w:p w14:paraId="69439946" w14:textId="5D91086E" w:rsidR="002E6ACD" w:rsidRDefault="00451D97">
      <w:pPr>
        <w:pStyle w:val="Heading2"/>
        <w:spacing w:before="260" w:after="120"/>
      </w:pPr>
      <w:r>
        <w:rPr>
          <w:rFonts w:hint="cs"/>
          <w:b/>
          <w:bCs/>
          <w:color w:val="9B1C2E"/>
          <w:sz w:val="24"/>
          <w:szCs w:val="24"/>
          <w:rtl/>
        </w:rPr>
        <w:t>4</w:t>
      </w:r>
      <w:r w:rsidR="00732D5C">
        <w:rPr>
          <w:b/>
          <w:bCs/>
          <w:color w:val="9B1C2E"/>
          <w:sz w:val="24"/>
          <w:szCs w:val="24"/>
        </w:rPr>
        <w:t>.3 Vehicle Management</w:t>
      </w:r>
    </w:p>
    <w:p w14:paraId="615C0704" w14:textId="77777777" w:rsidR="002E6ACD" w:rsidRDefault="00732D5C">
      <w:pPr>
        <w:pStyle w:val="ListParagraph"/>
        <w:numPr>
          <w:ilvl w:val="0"/>
          <w:numId w:val="2"/>
        </w:numPr>
        <w:spacing w:after="80" w:line="280" w:lineRule="auto"/>
      </w:pPr>
      <w:r>
        <w:rPr>
          <w:sz w:val="22"/>
          <w:szCs w:val="22"/>
        </w:rPr>
        <w:t>Add, update, and manage vehicle records.</w:t>
      </w:r>
    </w:p>
    <w:p w14:paraId="22861692" w14:textId="77777777" w:rsidR="002E6ACD" w:rsidRDefault="00732D5C">
      <w:pPr>
        <w:pStyle w:val="ListParagraph"/>
        <w:numPr>
          <w:ilvl w:val="0"/>
          <w:numId w:val="2"/>
        </w:numPr>
        <w:spacing w:after="80" w:line="280" w:lineRule="auto"/>
      </w:pPr>
      <w:r>
        <w:rPr>
          <w:sz w:val="22"/>
          <w:szCs w:val="22"/>
        </w:rPr>
        <w:t xml:space="preserve">Track vehicle model, category, daily rental rate, and </w:t>
      </w:r>
      <w:proofErr w:type="gramStart"/>
      <w:r>
        <w:rPr>
          <w:sz w:val="22"/>
          <w:szCs w:val="22"/>
        </w:rPr>
        <w:t>current status</w:t>
      </w:r>
      <w:proofErr w:type="gramEnd"/>
      <w:r>
        <w:rPr>
          <w:sz w:val="22"/>
          <w:szCs w:val="22"/>
        </w:rPr>
        <w:t>.</w:t>
      </w:r>
    </w:p>
    <w:p w14:paraId="0D1CAB05" w14:textId="50DF9727" w:rsidR="002E6ACD" w:rsidRDefault="00451D97">
      <w:pPr>
        <w:pStyle w:val="Heading2"/>
        <w:spacing w:before="260" w:after="120"/>
      </w:pPr>
      <w:r>
        <w:rPr>
          <w:rFonts w:hint="cs"/>
          <w:b/>
          <w:bCs/>
          <w:color w:val="9B1C2E"/>
          <w:sz w:val="24"/>
          <w:szCs w:val="24"/>
          <w:rtl/>
        </w:rPr>
        <w:t>4</w:t>
      </w:r>
      <w:r w:rsidR="00732D5C">
        <w:rPr>
          <w:b/>
          <w:bCs/>
          <w:color w:val="9B1C2E"/>
          <w:sz w:val="24"/>
          <w:szCs w:val="24"/>
        </w:rPr>
        <w:t>.4 Vehicle Availability</w:t>
      </w:r>
    </w:p>
    <w:p w14:paraId="1FD99956" w14:textId="77777777" w:rsidR="002E6ACD" w:rsidRDefault="00732D5C">
      <w:pPr>
        <w:pStyle w:val="ListParagraph"/>
        <w:numPr>
          <w:ilvl w:val="0"/>
          <w:numId w:val="2"/>
        </w:numPr>
        <w:spacing w:after="80" w:line="280" w:lineRule="auto"/>
      </w:pPr>
      <w:r>
        <w:rPr>
          <w:sz w:val="22"/>
          <w:szCs w:val="22"/>
        </w:rPr>
        <w:t>Check vehicle availability based on selected rental start and end dates.</w:t>
      </w:r>
    </w:p>
    <w:p w14:paraId="79DC4CC2" w14:textId="77777777" w:rsidR="002E6ACD" w:rsidRDefault="00732D5C">
      <w:pPr>
        <w:pStyle w:val="ListParagraph"/>
        <w:numPr>
          <w:ilvl w:val="0"/>
          <w:numId w:val="2"/>
        </w:numPr>
        <w:spacing w:after="80" w:line="280" w:lineRule="auto"/>
      </w:pPr>
      <w:r>
        <w:rPr>
          <w:sz w:val="22"/>
          <w:szCs w:val="22"/>
        </w:rPr>
        <w:t>Prevent double-booking of the same vehicle for overlapping periods.</w:t>
      </w:r>
    </w:p>
    <w:p w14:paraId="1379AA7C" w14:textId="7420E251" w:rsidR="002E6ACD" w:rsidRDefault="00451D97">
      <w:pPr>
        <w:pStyle w:val="Heading2"/>
        <w:spacing w:before="260" w:after="120"/>
      </w:pPr>
      <w:r>
        <w:rPr>
          <w:rFonts w:hint="cs"/>
          <w:b/>
          <w:bCs/>
          <w:color w:val="9B1C2E"/>
          <w:sz w:val="24"/>
          <w:szCs w:val="24"/>
          <w:rtl/>
        </w:rPr>
        <w:t>4</w:t>
      </w:r>
      <w:r w:rsidR="00732D5C">
        <w:rPr>
          <w:b/>
          <w:bCs/>
          <w:color w:val="9B1C2E"/>
          <w:sz w:val="24"/>
          <w:szCs w:val="24"/>
        </w:rPr>
        <w:t>.5 Rental &amp; Reservation Management</w:t>
      </w:r>
    </w:p>
    <w:p w14:paraId="3D8E2233" w14:textId="77777777" w:rsidR="002E6ACD" w:rsidRDefault="00732D5C">
      <w:pPr>
        <w:pStyle w:val="ListParagraph"/>
        <w:numPr>
          <w:ilvl w:val="0"/>
          <w:numId w:val="2"/>
        </w:numPr>
        <w:spacing w:after="80" w:line="280" w:lineRule="auto"/>
      </w:pPr>
      <w:r>
        <w:rPr>
          <w:sz w:val="22"/>
          <w:szCs w:val="22"/>
        </w:rPr>
        <w:t>Create rental reservations for available vehicles.</w:t>
      </w:r>
    </w:p>
    <w:p w14:paraId="10C2DF7D" w14:textId="77777777" w:rsidR="002E6ACD" w:rsidRDefault="00732D5C">
      <w:pPr>
        <w:pStyle w:val="ListParagraph"/>
        <w:numPr>
          <w:ilvl w:val="0"/>
          <w:numId w:val="2"/>
        </w:numPr>
        <w:spacing w:after="80" w:line="280" w:lineRule="auto"/>
      </w:pPr>
      <w:r>
        <w:rPr>
          <w:sz w:val="22"/>
          <w:szCs w:val="22"/>
        </w:rPr>
        <w:t>Manage rental pickup and expected return dates.</w:t>
      </w:r>
    </w:p>
    <w:p w14:paraId="1F047389" w14:textId="77777777" w:rsidR="002E6ACD" w:rsidRDefault="00732D5C">
      <w:pPr>
        <w:pStyle w:val="ListParagraph"/>
        <w:numPr>
          <w:ilvl w:val="0"/>
          <w:numId w:val="2"/>
        </w:numPr>
        <w:spacing w:after="80" w:line="280" w:lineRule="auto"/>
      </w:pPr>
      <w:r>
        <w:rPr>
          <w:sz w:val="22"/>
          <w:szCs w:val="22"/>
        </w:rPr>
        <w:t>Track rental duration and current rental status.</w:t>
      </w:r>
    </w:p>
    <w:p w14:paraId="08D1204C" w14:textId="3E249DB1" w:rsidR="002E6ACD" w:rsidRDefault="00451D97">
      <w:pPr>
        <w:pStyle w:val="Heading2"/>
        <w:spacing w:before="260" w:after="120"/>
      </w:pPr>
      <w:r>
        <w:rPr>
          <w:rFonts w:hint="cs"/>
          <w:b/>
          <w:bCs/>
          <w:color w:val="9B1C2E"/>
          <w:sz w:val="24"/>
          <w:szCs w:val="24"/>
          <w:rtl/>
        </w:rPr>
        <w:t>4</w:t>
      </w:r>
      <w:r w:rsidR="00732D5C">
        <w:rPr>
          <w:b/>
          <w:bCs/>
          <w:color w:val="9B1C2E"/>
          <w:sz w:val="24"/>
          <w:szCs w:val="24"/>
        </w:rPr>
        <w:t>.6 Vehicle Return Management</w:t>
      </w:r>
    </w:p>
    <w:p w14:paraId="59D0A8B3" w14:textId="77777777" w:rsidR="002E6ACD" w:rsidRDefault="00732D5C">
      <w:pPr>
        <w:pStyle w:val="ListParagraph"/>
        <w:numPr>
          <w:ilvl w:val="0"/>
          <w:numId w:val="2"/>
        </w:numPr>
        <w:spacing w:after="80" w:line="280" w:lineRule="auto"/>
      </w:pPr>
      <w:r>
        <w:rPr>
          <w:sz w:val="22"/>
          <w:szCs w:val="22"/>
        </w:rPr>
        <w:t>Record actual vehicle return and update rental status accordingly.</w:t>
      </w:r>
    </w:p>
    <w:p w14:paraId="34E4B17F" w14:textId="77777777" w:rsidR="002E6ACD" w:rsidRDefault="00732D5C">
      <w:pPr>
        <w:pStyle w:val="ListParagraph"/>
        <w:numPr>
          <w:ilvl w:val="0"/>
          <w:numId w:val="2"/>
        </w:numPr>
        <w:spacing w:after="80" w:line="280" w:lineRule="auto"/>
      </w:pPr>
      <w:r>
        <w:rPr>
          <w:sz w:val="22"/>
          <w:szCs w:val="22"/>
        </w:rPr>
        <w:t>Update vehicle availability immediately after return.</w:t>
      </w:r>
    </w:p>
    <w:p w14:paraId="044B6E57" w14:textId="21E404BC" w:rsidR="002E6ACD" w:rsidRDefault="00451D97">
      <w:pPr>
        <w:pStyle w:val="Heading2"/>
        <w:spacing w:before="260" w:after="120"/>
      </w:pPr>
      <w:r>
        <w:rPr>
          <w:rFonts w:hint="cs"/>
          <w:b/>
          <w:bCs/>
          <w:color w:val="9B1C2E"/>
          <w:sz w:val="24"/>
          <w:szCs w:val="24"/>
          <w:rtl/>
        </w:rPr>
        <w:t>4</w:t>
      </w:r>
      <w:r w:rsidR="00732D5C">
        <w:rPr>
          <w:b/>
          <w:bCs/>
          <w:color w:val="9B1C2E"/>
          <w:sz w:val="24"/>
          <w:szCs w:val="24"/>
        </w:rPr>
        <w:t>.</w:t>
      </w:r>
      <w:r w:rsidR="008756C2">
        <w:rPr>
          <w:rFonts w:hint="cs"/>
          <w:b/>
          <w:bCs/>
          <w:color w:val="9B1C2E"/>
          <w:sz w:val="24"/>
          <w:szCs w:val="24"/>
          <w:rtl/>
        </w:rPr>
        <w:t>7</w:t>
      </w:r>
      <w:r w:rsidR="00732D5C">
        <w:rPr>
          <w:b/>
          <w:bCs/>
          <w:color w:val="9B1C2E"/>
          <w:sz w:val="24"/>
          <w:szCs w:val="24"/>
        </w:rPr>
        <w:t xml:space="preserve"> Rental History</w:t>
      </w:r>
    </w:p>
    <w:p w14:paraId="5CD4ABE3" w14:textId="77777777" w:rsidR="002E6ACD" w:rsidRDefault="00732D5C">
      <w:pPr>
        <w:pStyle w:val="ListParagraph"/>
        <w:numPr>
          <w:ilvl w:val="0"/>
          <w:numId w:val="2"/>
        </w:numPr>
        <w:spacing w:after="80" w:line="280" w:lineRule="auto"/>
      </w:pPr>
      <w:r>
        <w:rPr>
          <w:sz w:val="22"/>
          <w:szCs w:val="22"/>
        </w:rPr>
        <w:t>Provide customers with a view of their past rentals.</w:t>
      </w:r>
    </w:p>
    <w:p w14:paraId="65D30AB7" w14:textId="77777777" w:rsidR="002E6ACD" w:rsidRDefault="00732D5C">
      <w:pPr>
        <w:pStyle w:val="ListParagraph"/>
        <w:numPr>
          <w:ilvl w:val="0"/>
          <w:numId w:val="2"/>
        </w:numPr>
        <w:spacing w:after="80" w:line="280" w:lineRule="auto"/>
      </w:pPr>
      <w:r>
        <w:rPr>
          <w:sz w:val="22"/>
          <w:szCs w:val="22"/>
        </w:rPr>
        <w:t>Provide employees with a searchable rental history for reporting purposes.</w:t>
      </w:r>
    </w:p>
    <w:p w14:paraId="6C4EF3DB" w14:textId="77777777" w:rsidR="002E6ACD" w:rsidRDefault="00732D5C">
      <w:pPr>
        <w:pStyle w:val="Heading1"/>
        <w:pBdr>
          <w:bottom w:val="single" w:sz="8" w:space="4" w:color="9B1C2E"/>
        </w:pBdr>
        <w:spacing w:before="360" w:after="160"/>
      </w:pPr>
      <w:r>
        <w:rPr>
          <w:b/>
          <w:bCs/>
          <w:color w:val="6E0F1A"/>
          <w:sz w:val="30"/>
          <w:szCs w:val="30"/>
        </w:rPr>
        <w:t>6. Project Development Plan (6-Week Timeline)</w:t>
      </w:r>
    </w:p>
    <w:p w14:paraId="2BEE0F8C" w14:textId="77777777" w:rsidR="002E6ACD" w:rsidRDefault="00732D5C">
      <w:pPr>
        <w:spacing w:after="140" w:line="300" w:lineRule="auto"/>
      </w:pPr>
      <w:r>
        <w:rPr>
          <w:sz w:val="22"/>
          <w:szCs w:val="22"/>
        </w:rPr>
        <w:t>The development plan is organized by project phase rather than by individual task assignment, since detailed task distribution has not yet been finalized. Some activities may overlap where appropriate — for example, architecture setup may begin while requirements analysis is being finalized, and testing of completed modules may start before all modules are finished.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600"/>
      </w:tblGrid>
      <w:tr w:rsidR="002E6ACD" w14:paraId="5C458082" w14:textId="77777777">
        <w:trPr>
          <w:tblHeader/>
        </w:trPr>
        <w:tc>
          <w:tcPr>
            <w:tcW w:w="1300" w:type="dxa"/>
            <w:shd w:val="clear" w:color="auto" w:fill="9B1C2E"/>
            <w:tcMar>
              <w:top w:w="100" w:type="dxa"/>
              <w:left w:w="120" w:type="dxa"/>
              <w:bottom w:w="100" w:type="dxa"/>
              <w:right w:w="120" w:type="dxa"/>
            </w:tcMar>
          </w:tcPr>
          <w:p w14:paraId="66D7326B" w14:textId="77777777" w:rsidR="002E6ACD" w:rsidRDefault="00732D5C">
            <w:r>
              <w:rPr>
                <w:b/>
                <w:bCs/>
                <w:color w:val="FFFFFF"/>
              </w:rPr>
              <w:t>Week</w:t>
            </w:r>
          </w:p>
        </w:tc>
        <w:tc>
          <w:tcPr>
            <w:tcW w:w="2600" w:type="dxa"/>
            <w:shd w:val="clear" w:color="auto" w:fill="9B1C2E"/>
            <w:tcMar>
              <w:top w:w="100" w:type="dxa"/>
              <w:left w:w="120" w:type="dxa"/>
              <w:bottom w:w="100" w:type="dxa"/>
              <w:right w:w="120" w:type="dxa"/>
            </w:tcMar>
          </w:tcPr>
          <w:p w14:paraId="68B6146D" w14:textId="77777777" w:rsidR="002E6ACD" w:rsidRDefault="00732D5C">
            <w:r>
              <w:rPr>
                <w:b/>
                <w:bCs/>
                <w:color w:val="FFFFFF"/>
              </w:rPr>
              <w:t>Focus Area</w:t>
            </w:r>
          </w:p>
        </w:tc>
        <w:tc>
          <w:tcPr>
            <w:tcW w:w="5600" w:type="dxa"/>
            <w:shd w:val="clear" w:color="auto" w:fill="9B1C2E"/>
            <w:tcMar>
              <w:top w:w="100" w:type="dxa"/>
              <w:left w:w="120" w:type="dxa"/>
              <w:bottom w:w="100" w:type="dxa"/>
              <w:right w:w="120" w:type="dxa"/>
            </w:tcMar>
          </w:tcPr>
          <w:p w14:paraId="2C3A8678" w14:textId="77777777" w:rsidR="002E6ACD" w:rsidRDefault="00732D5C">
            <w:r>
              <w:rPr>
                <w:b/>
                <w:bCs/>
                <w:color w:val="FFFFFF"/>
              </w:rPr>
              <w:t>Key Activities</w:t>
            </w:r>
          </w:p>
        </w:tc>
      </w:tr>
      <w:tr w:rsidR="002E6ACD" w14:paraId="77DB35AB" w14:textId="77777777">
        <w:tc>
          <w:tcPr>
            <w:tcW w:w="1300" w:type="dxa"/>
            <w:tcMar>
              <w:top w:w="100" w:type="dxa"/>
              <w:left w:w="120" w:type="dxa"/>
              <w:bottom w:w="100" w:type="dxa"/>
              <w:right w:w="120" w:type="dxa"/>
            </w:tcMar>
          </w:tcPr>
          <w:p w14:paraId="715FF009" w14:textId="77777777" w:rsidR="002E6ACD" w:rsidRDefault="00732D5C">
            <w:r>
              <w:rPr>
                <w:color w:val="000000"/>
              </w:rPr>
              <w:t>Week 1</w:t>
            </w:r>
          </w:p>
        </w:tc>
        <w:tc>
          <w:tcPr>
            <w:tcW w:w="2600" w:type="dxa"/>
            <w:tcMar>
              <w:top w:w="100" w:type="dxa"/>
              <w:left w:w="120" w:type="dxa"/>
              <w:bottom w:w="100" w:type="dxa"/>
              <w:right w:w="120" w:type="dxa"/>
            </w:tcMar>
          </w:tcPr>
          <w:p w14:paraId="0888904B" w14:textId="77777777" w:rsidR="002E6ACD" w:rsidRDefault="00732D5C">
            <w:r>
              <w:rPr>
                <w:color w:val="000000"/>
              </w:rPr>
              <w:t>Requirements &amp; Planning</w:t>
            </w:r>
          </w:p>
        </w:tc>
        <w:tc>
          <w:tcPr>
            <w:tcW w:w="5600" w:type="dxa"/>
            <w:tcMar>
              <w:top w:w="100" w:type="dxa"/>
              <w:left w:w="120" w:type="dxa"/>
              <w:bottom w:w="100" w:type="dxa"/>
              <w:right w:w="120" w:type="dxa"/>
            </w:tcMar>
          </w:tcPr>
          <w:p w14:paraId="7A144D02" w14:textId="77777777" w:rsidR="002E6ACD" w:rsidRDefault="00732D5C">
            <w:r>
              <w:rPr>
                <w:color w:val="000000"/>
              </w:rPr>
              <w:t>Requirements analysis, stakeholder/use-case identification, initial system understanding, use case diagrams, high-level project planning</w:t>
            </w:r>
          </w:p>
        </w:tc>
      </w:tr>
      <w:tr w:rsidR="002E6ACD" w14:paraId="0EC3A33B" w14:textId="77777777">
        <w:tc>
          <w:tcPr>
            <w:tcW w:w="1300" w:type="dxa"/>
            <w:shd w:val="clear" w:color="auto" w:fill="F2DCDF"/>
            <w:tcMar>
              <w:top w:w="100" w:type="dxa"/>
              <w:left w:w="120" w:type="dxa"/>
              <w:bottom w:w="100" w:type="dxa"/>
              <w:right w:w="120" w:type="dxa"/>
            </w:tcMar>
          </w:tcPr>
          <w:p w14:paraId="2FA6C959" w14:textId="77777777" w:rsidR="002E6ACD" w:rsidRDefault="00732D5C">
            <w:r>
              <w:rPr>
                <w:color w:val="000000"/>
              </w:rPr>
              <w:t>Week 2</w:t>
            </w:r>
          </w:p>
        </w:tc>
        <w:tc>
          <w:tcPr>
            <w:tcW w:w="2600" w:type="dxa"/>
            <w:shd w:val="clear" w:color="auto" w:fill="F2DCDF"/>
            <w:tcMar>
              <w:top w:w="100" w:type="dxa"/>
              <w:left w:w="120" w:type="dxa"/>
              <w:bottom w:w="100" w:type="dxa"/>
              <w:right w:w="120" w:type="dxa"/>
            </w:tcMar>
          </w:tcPr>
          <w:p w14:paraId="2C872849" w14:textId="77777777" w:rsidR="002E6ACD" w:rsidRDefault="00732D5C">
            <w:r>
              <w:rPr>
                <w:color w:val="000000"/>
              </w:rPr>
              <w:t>Database &amp; Architecture</w:t>
            </w:r>
          </w:p>
        </w:tc>
        <w:tc>
          <w:tcPr>
            <w:tcW w:w="5600" w:type="dxa"/>
            <w:shd w:val="clear" w:color="auto" w:fill="F2DCDF"/>
            <w:tcMar>
              <w:top w:w="100" w:type="dxa"/>
              <w:left w:w="120" w:type="dxa"/>
              <w:bottom w:w="100" w:type="dxa"/>
              <w:right w:w="120" w:type="dxa"/>
            </w:tcMar>
          </w:tcPr>
          <w:p w14:paraId="582140E6" w14:textId="77777777" w:rsidR="002E6ACD" w:rsidRDefault="00732D5C">
            <w:r>
              <w:rPr>
                <w:color w:val="000000"/>
              </w:rPr>
              <w:t>Database design (ERD), entity and relationship definition, project architecture setup, technology stack finalization, repository/environment setup</w:t>
            </w:r>
          </w:p>
        </w:tc>
      </w:tr>
      <w:tr w:rsidR="002E6ACD" w14:paraId="5E25F5FA" w14:textId="77777777">
        <w:tc>
          <w:tcPr>
            <w:tcW w:w="1300" w:type="dxa"/>
            <w:tcMar>
              <w:top w:w="100" w:type="dxa"/>
              <w:left w:w="120" w:type="dxa"/>
              <w:bottom w:w="100" w:type="dxa"/>
              <w:right w:w="120" w:type="dxa"/>
            </w:tcMar>
          </w:tcPr>
          <w:p w14:paraId="0259C296" w14:textId="77777777" w:rsidR="002E6ACD" w:rsidRDefault="00732D5C">
            <w:r>
              <w:rPr>
                <w:color w:val="000000"/>
              </w:rPr>
              <w:t>Week 3</w:t>
            </w:r>
          </w:p>
        </w:tc>
        <w:tc>
          <w:tcPr>
            <w:tcW w:w="2600" w:type="dxa"/>
            <w:tcMar>
              <w:top w:w="100" w:type="dxa"/>
              <w:left w:w="120" w:type="dxa"/>
              <w:bottom w:w="100" w:type="dxa"/>
              <w:right w:w="120" w:type="dxa"/>
            </w:tcMar>
          </w:tcPr>
          <w:p w14:paraId="488AB827" w14:textId="77777777" w:rsidR="002E6ACD" w:rsidRDefault="00732D5C">
            <w:r>
              <w:rPr>
                <w:color w:val="000000"/>
              </w:rPr>
              <w:t>Customer Management &amp; Auth</w:t>
            </w:r>
          </w:p>
        </w:tc>
        <w:tc>
          <w:tcPr>
            <w:tcW w:w="5600" w:type="dxa"/>
            <w:tcMar>
              <w:top w:w="100" w:type="dxa"/>
              <w:left w:w="120" w:type="dxa"/>
              <w:bottom w:w="100" w:type="dxa"/>
              <w:right w:w="120" w:type="dxa"/>
            </w:tcMar>
          </w:tcPr>
          <w:p w14:paraId="0CC78AD6" w14:textId="77777777" w:rsidR="002E6ACD" w:rsidRDefault="00732D5C">
            <w:r>
              <w:rPr>
                <w:color w:val="000000"/>
              </w:rPr>
              <w:t>Authentication and authorization module, customer registration and profile management, driving license data handling, initial UI/backend integration</w:t>
            </w:r>
          </w:p>
        </w:tc>
      </w:tr>
      <w:tr w:rsidR="002E6ACD" w14:paraId="1A1916DA" w14:textId="77777777">
        <w:tc>
          <w:tcPr>
            <w:tcW w:w="1300" w:type="dxa"/>
            <w:shd w:val="clear" w:color="auto" w:fill="F2DCDF"/>
            <w:tcMar>
              <w:top w:w="100" w:type="dxa"/>
              <w:left w:w="120" w:type="dxa"/>
              <w:bottom w:w="100" w:type="dxa"/>
              <w:right w:w="120" w:type="dxa"/>
            </w:tcMar>
          </w:tcPr>
          <w:p w14:paraId="715A6789" w14:textId="77777777" w:rsidR="002E6ACD" w:rsidRDefault="00732D5C">
            <w:r>
              <w:rPr>
                <w:color w:val="000000"/>
              </w:rPr>
              <w:lastRenderedPageBreak/>
              <w:t>Week 4</w:t>
            </w:r>
          </w:p>
        </w:tc>
        <w:tc>
          <w:tcPr>
            <w:tcW w:w="2600" w:type="dxa"/>
            <w:shd w:val="clear" w:color="auto" w:fill="F2DCDF"/>
            <w:tcMar>
              <w:top w:w="100" w:type="dxa"/>
              <w:left w:w="120" w:type="dxa"/>
              <w:bottom w:w="100" w:type="dxa"/>
              <w:right w:w="120" w:type="dxa"/>
            </w:tcMar>
          </w:tcPr>
          <w:p w14:paraId="3442EC4E" w14:textId="77777777" w:rsidR="002E6ACD" w:rsidRDefault="00732D5C">
            <w:r>
              <w:rPr>
                <w:color w:val="000000"/>
              </w:rPr>
              <w:t>Vehicles &amp; Reservations</w:t>
            </w:r>
          </w:p>
        </w:tc>
        <w:tc>
          <w:tcPr>
            <w:tcW w:w="5600" w:type="dxa"/>
            <w:shd w:val="clear" w:color="auto" w:fill="F2DCDF"/>
            <w:tcMar>
              <w:top w:w="100" w:type="dxa"/>
              <w:left w:w="120" w:type="dxa"/>
              <w:bottom w:w="100" w:type="dxa"/>
              <w:right w:w="120" w:type="dxa"/>
            </w:tcMar>
          </w:tcPr>
          <w:p w14:paraId="067037CB" w14:textId="77777777" w:rsidR="002E6ACD" w:rsidRDefault="00732D5C">
            <w:r>
              <w:rPr>
                <w:color w:val="000000"/>
              </w:rPr>
              <w:t>Vehicle management (models, categories, rates, status), vehicle availability checks by date, rental booking and reservation logic</w:t>
            </w:r>
          </w:p>
        </w:tc>
      </w:tr>
      <w:tr w:rsidR="002E6ACD" w14:paraId="19B9CAA1" w14:textId="77777777">
        <w:tc>
          <w:tcPr>
            <w:tcW w:w="1300" w:type="dxa"/>
            <w:tcMar>
              <w:top w:w="100" w:type="dxa"/>
              <w:left w:w="120" w:type="dxa"/>
              <w:bottom w:w="100" w:type="dxa"/>
              <w:right w:w="120" w:type="dxa"/>
            </w:tcMar>
          </w:tcPr>
          <w:p w14:paraId="4F8E7433" w14:textId="77777777" w:rsidR="002E6ACD" w:rsidRDefault="00732D5C">
            <w:r>
              <w:rPr>
                <w:color w:val="000000"/>
              </w:rPr>
              <w:t>Week 5</w:t>
            </w:r>
          </w:p>
        </w:tc>
        <w:tc>
          <w:tcPr>
            <w:tcW w:w="2600" w:type="dxa"/>
            <w:tcMar>
              <w:top w:w="100" w:type="dxa"/>
              <w:left w:w="120" w:type="dxa"/>
              <w:bottom w:w="100" w:type="dxa"/>
              <w:right w:w="120" w:type="dxa"/>
            </w:tcMar>
          </w:tcPr>
          <w:p w14:paraId="270C9B8D" w14:textId="77777777" w:rsidR="002E6ACD" w:rsidRDefault="00732D5C">
            <w:r>
              <w:rPr>
                <w:color w:val="000000"/>
              </w:rPr>
              <w:t>Returns, Payments &amp; History</w:t>
            </w:r>
          </w:p>
        </w:tc>
        <w:tc>
          <w:tcPr>
            <w:tcW w:w="5600" w:type="dxa"/>
            <w:tcMar>
              <w:top w:w="100" w:type="dxa"/>
              <w:left w:w="120" w:type="dxa"/>
              <w:bottom w:w="100" w:type="dxa"/>
              <w:right w:w="120" w:type="dxa"/>
            </w:tcMar>
          </w:tcPr>
          <w:p w14:paraId="29B82D97" w14:textId="77777777" w:rsidR="002E6ACD" w:rsidRDefault="00732D5C">
            <w:r>
              <w:rPr>
                <w:color w:val="000000"/>
              </w:rPr>
              <w:t>Vehicle return management, payment processing module, rental history tracking, integration across previously built modules</w:t>
            </w:r>
          </w:p>
        </w:tc>
      </w:tr>
      <w:tr w:rsidR="002E6ACD" w14:paraId="4270F55F" w14:textId="77777777">
        <w:tc>
          <w:tcPr>
            <w:tcW w:w="1300" w:type="dxa"/>
            <w:shd w:val="clear" w:color="auto" w:fill="F2DCDF"/>
            <w:tcMar>
              <w:top w:w="100" w:type="dxa"/>
              <w:left w:w="120" w:type="dxa"/>
              <w:bottom w:w="100" w:type="dxa"/>
              <w:right w:w="120" w:type="dxa"/>
            </w:tcMar>
          </w:tcPr>
          <w:p w14:paraId="079F54FD" w14:textId="77777777" w:rsidR="002E6ACD" w:rsidRDefault="00732D5C">
            <w:r>
              <w:rPr>
                <w:color w:val="000000"/>
              </w:rPr>
              <w:t>Week 6</w:t>
            </w:r>
          </w:p>
        </w:tc>
        <w:tc>
          <w:tcPr>
            <w:tcW w:w="2600" w:type="dxa"/>
            <w:shd w:val="clear" w:color="auto" w:fill="F2DCDF"/>
            <w:tcMar>
              <w:top w:w="100" w:type="dxa"/>
              <w:left w:w="120" w:type="dxa"/>
              <w:bottom w:w="100" w:type="dxa"/>
              <w:right w:w="120" w:type="dxa"/>
            </w:tcMar>
          </w:tcPr>
          <w:p w14:paraId="068C20DD" w14:textId="77777777" w:rsidR="002E6ACD" w:rsidRDefault="00732D5C">
            <w:r>
              <w:rPr>
                <w:color w:val="000000"/>
              </w:rPr>
              <w:t>Testing &amp; Finalization</w:t>
            </w:r>
          </w:p>
        </w:tc>
        <w:tc>
          <w:tcPr>
            <w:tcW w:w="5600" w:type="dxa"/>
            <w:shd w:val="clear" w:color="auto" w:fill="F2DCDF"/>
            <w:tcMar>
              <w:top w:w="100" w:type="dxa"/>
              <w:left w:w="120" w:type="dxa"/>
              <w:bottom w:w="100" w:type="dxa"/>
              <w:right w:w="120" w:type="dxa"/>
            </w:tcMar>
          </w:tcPr>
          <w:p w14:paraId="48D5858B" w14:textId="77777777" w:rsidR="002E6ACD" w:rsidRDefault="00732D5C">
            <w:r>
              <w:rPr>
                <w:color w:val="000000"/>
              </w:rPr>
              <w:t>System-wide integration testing, bug fixing, final documentation, preparation of the presentation and demo</w:t>
            </w:r>
          </w:p>
        </w:tc>
      </w:tr>
    </w:tbl>
    <w:p w14:paraId="0282091E" w14:textId="77777777" w:rsidR="002E6ACD" w:rsidRDefault="00732D5C">
      <w:pPr>
        <w:pStyle w:val="Heading1"/>
        <w:pBdr>
          <w:bottom w:val="single" w:sz="8" w:space="4" w:color="9B1C2E"/>
        </w:pBdr>
        <w:spacing w:before="360" w:after="160"/>
      </w:pPr>
      <w:r>
        <w:rPr>
          <w:b/>
          <w:bCs/>
          <w:color w:val="6E0F1A"/>
          <w:sz w:val="30"/>
          <w:szCs w:val="30"/>
        </w:rPr>
        <w:t>7. Expected Deliverables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E6ACD" w14:paraId="098090D7" w14:textId="77777777">
        <w:trPr>
          <w:tblHeader/>
        </w:trPr>
        <w:tc>
          <w:tcPr>
            <w:tcW w:w="2600" w:type="dxa"/>
            <w:shd w:val="clear" w:color="auto" w:fill="9B1C2E"/>
            <w:tcMar>
              <w:top w:w="100" w:type="dxa"/>
              <w:left w:w="120" w:type="dxa"/>
              <w:bottom w:w="100" w:type="dxa"/>
              <w:right w:w="120" w:type="dxa"/>
            </w:tcMar>
          </w:tcPr>
          <w:p w14:paraId="51A481F0" w14:textId="77777777" w:rsidR="002E6ACD" w:rsidRDefault="00732D5C">
            <w:r>
              <w:rPr>
                <w:b/>
                <w:bCs/>
                <w:color w:val="FFFFFF"/>
              </w:rPr>
              <w:t>Phase</w:t>
            </w:r>
          </w:p>
        </w:tc>
        <w:tc>
          <w:tcPr>
            <w:tcW w:w="6900" w:type="dxa"/>
            <w:shd w:val="clear" w:color="auto" w:fill="9B1C2E"/>
            <w:tcMar>
              <w:top w:w="100" w:type="dxa"/>
              <w:left w:w="120" w:type="dxa"/>
              <w:bottom w:w="100" w:type="dxa"/>
              <w:right w:w="120" w:type="dxa"/>
            </w:tcMar>
          </w:tcPr>
          <w:p w14:paraId="2F19BD51" w14:textId="77777777" w:rsidR="002E6ACD" w:rsidRDefault="00732D5C">
            <w:r>
              <w:rPr>
                <w:b/>
                <w:bCs/>
                <w:color w:val="FFFFFF"/>
              </w:rPr>
              <w:t>Expected Deliverables</w:t>
            </w:r>
          </w:p>
        </w:tc>
      </w:tr>
      <w:tr w:rsidR="002E6ACD" w14:paraId="126000F1" w14:textId="77777777">
        <w:tc>
          <w:tcPr>
            <w:tcW w:w="2600" w:type="dxa"/>
            <w:tcMar>
              <w:top w:w="100" w:type="dxa"/>
              <w:left w:w="120" w:type="dxa"/>
              <w:bottom w:w="100" w:type="dxa"/>
              <w:right w:w="120" w:type="dxa"/>
            </w:tcMar>
          </w:tcPr>
          <w:p w14:paraId="2441355D" w14:textId="77777777" w:rsidR="002E6ACD" w:rsidRDefault="00732D5C">
            <w:r>
              <w:rPr>
                <w:color w:val="000000"/>
              </w:rPr>
              <w:t>Week 1</w:t>
            </w:r>
          </w:p>
        </w:tc>
        <w:tc>
          <w:tcPr>
            <w:tcW w:w="6900" w:type="dxa"/>
            <w:tcMar>
              <w:top w:w="100" w:type="dxa"/>
              <w:left w:w="120" w:type="dxa"/>
              <w:bottom w:w="100" w:type="dxa"/>
              <w:right w:w="120" w:type="dxa"/>
            </w:tcMar>
          </w:tcPr>
          <w:p w14:paraId="74A8FF88" w14:textId="77777777" w:rsidR="002E6ACD" w:rsidRDefault="00732D5C">
            <w:r>
              <w:rPr>
                <w:color w:val="000000"/>
              </w:rPr>
              <w:t>Requirements document, use case diagram(s), initial project plan</w:t>
            </w:r>
          </w:p>
        </w:tc>
      </w:tr>
      <w:tr w:rsidR="002E6ACD" w14:paraId="0D2CAC7F" w14:textId="77777777">
        <w:tc>
          <w:tcPr>
            <w:tcW w:w="2600" w:type="dxa"/>
            <w:shd w:val="clear" w:color="auto" w:fill="F2DCDF"/>
            <w:tcMar>
              <w:top w:w="100" w:type="dxa"/>
              <w:left w:w="120" w:type="dxa"/>
              <w:bottom w:w="100" w:type="dxa"/>
              <w:right w:w="120" w:type="dxa"/>
            </w:tcMar>
          </w:tcPr>
          <w:p w14:paraId="0810CCD6" w14:textId="77777777" w:rsidR="002E6ACD" w:rsidRDefault="00732D5C">
            <w:r>
              <w:rPr>
                <w:color w:val="000000"/>
              </w:rPr>
              <w:t>Week 2</w:t>
            </w:r>
          </w:p>
        </w:tc>
        <w:tc>
          <w:tcPr>
            <w:tcW w:w="6900" w:type="dxa"/>
            <w:shd w:val="clear" w:color="auto" w:fill="F2DCDF"/>
            <w:tcMar>
              <w:top w:w="100" w:type="dxa"/>
              <w:left w:w="120" w:type="dxa"/>
              <w:bottom w:w="100" w:type="dxa"/>
              <w:right w:w="120" w:type="dxa"/>
            </w:tcMar>
          </w:tcPr>
          <w:p w14:paraId="078ED276" w14:textId="77777777" w:rsidR="002E6ACD" w:rsidRDefault="00732D5C">
            <w:r>
              <w:rPr>
                <w:color w:val="000000"/>
              </w:rPr>
              <w:t>Entity Relationship Diagram (ERD), database schema, configured project architecture</w:t>
            </w:r>
          </w:p>
        </w:tc>
      </w:tr>
      <w:tr w:rsidR="002E6ACD" w14:paraId="31D1F9BA" w14:textId="77777777">
        <w:tc>
          <w:tcPr>
            <w:tcW w:w="2600" w:type="dxa"/>
            <w:tcMar>
              <w:top w:w="100" w:type="dxa"/>
              <w:left w:w="120" w:type="dxa"/>
              <w:bottom w:w="100" w:type="dxa"/>
              <w:right w:w="120" w:type="dxa"/>
            </w:tcMar>
          </w:tcPr>
          <w:p w14:paraId="05E23D63" w14:textId="77777777" w:rsidR="002E6ACD" w:rsidRDefault="00732D5C">
            <w:r>
              <w:rPr>
                <w:color w:val="000000"/>
              </w:rPr>
              <w:t>Week 3</w:t>
            </w:r>
          </w:p>
        </w:tc>
        <w:tc>
          <w:tcPr>
            <w:tcW w:w="6900" w:type="dxa"/>
            <w:tcMar>
              <w:top w:w="100" w:type="dxa"/>
              <w:left w:w="120" w:type="dxa"/>
              <w:bottom w:w="100" w:type="dxa"/>
              <w:right w:w="120" w:type="dxa"/>
            </w:tcMar>
          </w:tcPr>
          <w:p w14:paraId="5359A9C0" w14:textId="77777777" w:rsidR="002E6ACD" w:rsidRDefault="00732D5C">
            <w:r>
              <w:rPr>
                <w:color w:val="000000"/>
              </w:rPr>
              <w:t>Working authentication module, customer management module (initial version)</w:t>
            </w:r>
          </w:p>
        </w:tc>
      </w:tr>
      <w:tr w:rsidR="002E6ACD" w14:paraId="6118DD26" w14:textId="77777777">
        <w:tc>
          <w:tcPr>
            <w:tcW w:w="2600" w:type="dxa"/>
            <w:shd w:val="clear" w:color="auto" w:fill="F2DCDF"/>
            <w:tcMar>
              <w:top w:w="100" w:type="dxa"/>
              <w:left w:w="120" w:type="dxa"/>
              <w:bottom w:w="100" w:type="dxa"/>
              <w:right w:w="120" w:type="dxa"/>
            </w:tcMar>
          </w:tcPr>
          <w:p w14:paraId="5F661947" w14:textId="77777777" w:rsidR="002E6ACD" w:rsidRDefault="00732D5C">
            <w:r>
              <w:rPr>
                <w:color w:val="000000"/>
              </w:rPr>
              <w:t>Week 4</w:t>
            </w:r>
          </w:p>
        </w:tc>
        <w:tc>
          <w:tcPr>
            <w:tcW w:w="6900" w:type="dxa"/>
            <w:shd w:val="clear" w:color="auto" w:fill="F2DCDF"/>
            <w:tcMar>
              <w:top w:w="100" w:type="dxa"/>
              <w:left w:w="120" w:type="dxa"/>
              <w:bottom w:w="100" w:type="dxa"/>
              <w:right w:w="120" w:type="dxa"/>
            </w:tcMar>
          </w:tcPr>
          <w:p w14:paraId="6AE4A849" w14:textId="77777777" w:rsidR="002E6ACD" w:rsidRDefault="00732D5C">
            <w:r>
              <w:rPr>
                <w:color w:val="000000"/>
              </w:rPr>
              <w:t>Vehicle management module, availability-check feature, reservation/booking module</w:t>
            </w:r>
          </w:p>
        </w:tc>
      </w:tr>
      <w:tr w:rsidR="002E6ACD" w14:paraId="1B08BE7D" w14:textId="77777777">
        <w:tc>
          <w:tcPr>
            <w:tcW w:w="2600" w:type="dxa"/>
            <w:tcMar>
              <w:top w:w="100" w:type="dxa"/>
              <w:left w:w="120" w:type="dxa"/>
              <w:bottom w:w="100" w:type="dxa"/>
              <w:right w:w="120" w:type="dxa"/>
            </w:tcMar>
          </w:tcPr>
          <w:p w14:paraId="11E8D28D" w14:textId="77777777" w:rsidR="002E6ACD" w:rsidRDefault="00732D5C">
            <w:r>
              <w:rPr>
                <w:color w:val="000000"/>
              </w:rPr>
              <w:t>Week 5</w:t>
            </w:r>
          </w:p>
        </w:tc>
        <w:tc>
          <w:tcPr>
            <w:tcW w:w="6900" w:type="dxa"/>
            <w:tcMar>
              <w:top w:w="100" w:type="dxa"/>
              <w:left w:w="120" w:type="dxa"/>
              <w:bottom w:w="100" w:type="dxa"/>
              <w:right w:w="120" w:type="dxa"/>
            </w:tcMar>
          </w:tcPr>
          <w:p w14:paraId="2BE2133C" w14:textId="77777777" w:rsidR="002E6ACD" w:rsidRDefault="00732D5C">
            <w:r>
              <w:rPr>
                <w:color w:val="000000"/>
              </w:rPr>
              <w:t>Vehicle return module, payment module, rental history feature, integrated modules</w:t>
            </w:r>
          </w:p>
        </w:tc>
      </w:tr>
      <w:tr w:rsidR="002E6ACD" w14:paraId="7008AC60" w14:textId="77777777">
        <w:tc>
          <w:tcPr>
            <w:tcW w:w="2600" w:type="dxa"/>
            <w:shd w:val="clear" w:color="auto" w:fill="F2DCDF"/>
            <w:tcMar>
              <w:top w:w="100" w:type="dxa"/>
              <w:left w:w="120" w:type="dxa"/>
              <w:bottom w:w="100" w:type="dxa"/>
              <w:right w:w="120" w:type="dxa"/>
            </w:tcMar>
          </w:tcPr>
          <w:p w14:paraId="39808525" w14:textId="77777777" w:rsidR="002E6ACD" w:rsidRDefault="00732D5C">
            <w:r>
              <w:rPr>
                <w:color w:val="000000"/>
              </w:rPr>
              <w:t>Week 6</w:t>
            </w:r>
          </w:p>
        </w:tc>
        <w:tc>
          <w:tcPr>
            <w:tcW w:w="6900" w:type="dxa"/>
            <w:shd w:val="clear" w:color="auto" w:fill="F2DCDF"/>
            <w:tcMar>
              <w:top w:w="100" w:type="dxa"/>
              <w:left w:w="120" w:type="dxa"/>
              <w:bottom w:w="100" w:type="dxa"/>
              <w:right w:w="120" w:type="dxa"/>
            </w:tcMar>
          </w:tcPr>
          <w:p w14:paraId="1280BE13" w14:textId="77777777" w:rsidR="002E6ACD" w:rsidRDefault="00732D5C">
            <w:r>
              <w:rPr>
                <w:color w:val="000000"/>
              </w:rPr>
              <w:t>Fully integrated and tested system, final documentation, presentation materials</w:t>
            </w:r>
          </w:p>
        </w:tc>
      </w:tr>
    </w:tbl>
    <w:p w14:paraId="17C9D809" w14:textId="77777777" w:rsidR="002E6ACD" w:rsidRDefault="00732D5C">
      <w:pPr>
        <w:pStyle w:val="Heading1"/>
        <w:pBdr>
          <w:bottom w:val="single" w:sz="8" w:space="4" w:color="9B1C2E"/>
        </w:pBdr>
        <w:spacing w:before="360" w:after="160"/>
      </w:pPr>
      <w:r>
        <w:rPr>
          <w:b/>
          <w:bCs/>
          <w:color w:val="6E0F1A"/>
          <w:sz w:val="30"/>
          <w:szCs w:val="30"/>
        </w:rPr>
        <w:t>8. Team Organization</w:t>
      </w:r>
    </w:p>
    <w:p w14:paraId="3571A02C" w14:textId="77777777" w:rsidR="002E6ACD" w:rsidRDefault="00732D5C">
      <w:pPr>
        <w:spacing w:after="140" w:line="300" w:lineRule="auto"/>
      </w:pPr>
      <w:r>
        <w:rPr>
          <w:sz w:val="22"/>
          <w:szCs w:val="22"/>
        </w:rPr>
        <w:t>The team will work collaboratively throughout the project. During the initial phase (Weeks 1–2), all members will participate jointly in requirements analysis, use case definition, and database design, since these foundational activities affect every later module. Once the requirements analysis and database design (ERD) are finalized, the team will divide the remaining development work — covering customer management, vehicle management, reservations, returns, payments, and rental history — among individual members based on the modules identified. Detailed task assignments will be documented and shared with all members once this division is finalized.</w:t>
      </w:r>
    </w:p>
    <w:p w14:paraId="631A75B9" w14:textId="77777777" w:rsidR="002E6ACD" w:rsidRDefault="00732D5C">
      <w:pPr>
        <w:pStyle w:val="Heading1"/>
        <w:pBdr>
          <w:bottom w:val="single" w:sz="8" w:space="4" w:color="9B1C2E"/>
        </w:pBdr>
        <w:spacing w:before="360" w:after="160"/>
      </w:pPr>
      <w:r>
        <w:rPr>
          <w:b/>
          <w:bCs/>
          <w:color w:val="6E0F1A"/>
          <w:sz w:val="30"/>
          <w:szCs w:val="30"/>
        </w:rPr>
        <w:t>9. Project Milestones</w:t>
      </w:r>
    </w:p>
    <w:p w14:paraId="09232DD3" w14:textId="77777777" w:rsidR="002E6ACD" w:rsidRDefault="00732D5C">
      <w:pPr>
        <w:pStyle w:val="ListParagraph"/>
        <w:numPr>
          <w:ilvl w:val="0"/>
          <w:numId w:val="2"/>
        </w:numPr>
        <w:spacing w:after="80" w:line="280" w:lineRule="auto"/>
      </w:pPr>
      <w:r>
        <w:rPr>
          <w:sz w:val="22"/>
          <w:szCs w:val="22"/>
        </w:rPr>
        <w:t>Milestone 1 — End of Week 1: Requirements analysis and use case diagrams completed.</w:t>
      </w:r>
    </w:p>
    <w:p w14:paraId="25A1B58C" w14:textId="77777777" w:rsidR="002E6ACD" w:rsidRDefault="00732D5C">
      <w:pPr>
        <w:pStyle w:val="ListParagraph"/>
        <w:numPr>
          <w:ilvl w:val="0"/>
          <w:numId w:val="2"/>
        </w:numPr>
        <w:spacing w:after="80" w:line="280" w:lineRule="auto"/>
      </w:pPr>
      <w:r>
        <w:rPr>
          <w:sz w:val="22"/>
          <w:szCs w:val="22"/>
        </w:rPr>
        <w:t>Milestone 2 — End of Week 2: Database design (ERD) finalized and project architecture set up.</w:t>
      </w:r>
    </w:p>
    <w:p w14:paraId="47BE70AF" w14:textId="77777777" w:rsidR="002E6ACD" w:rsidRDefault="00732D5C">
      <w:pPr>
        <w:pStyle w:val="ListParagraph"/>
        <w:numPr>
          <w:ilvl w:val="0"/>
          <w:numId w:val="2"/>
        </w:numPr>
        <w:spacing w:after="80" w:line="280" w:lineRule="auto"/>
      </w:pPr>
      <w:r>
        <w:rPr>
          <w:sz w:val="22"/>
          <w:szCs w:val="22"/>
        </w:rPr>
        <w:t>Milestone 3 — End of Week 3: Authentication and customer management modules functional.</w:t>
      </w:r>
    </w:p>
    <w:p w14:paraId="6FF5C595" w14:textId="77777777" w:rsidR="002E6ACD" w:rsidRDefault="00732D5C">
      <w:pPr>
        <w:pStyle w:val="ListParagraph"/>
        <w:numPr>
          <w:ilvl w:val="0"/>
          <w:numId w:val="2"/>
        </w:numPr>
        <w:spacing w:after="80" w:line="280" w:lineRule="auto"/>
      </w:pPr>
      <w:r>
        <w:rPr>
          <w:sz w:val="22"/>
          <w:szCs w:val="22"/>
        </w:rPr>
        <w:t xml:space="preserve">Milestone 4 — End of Week 4: Vehicle management, availability check, and reservation </w:t>
      </w:r>
      <w:proofErr w:type="gramStart"/>
      <w:r>
        <w:rPr>
          <w:sz w:val="22"/>
          <w:szCs w:val="22"/>
        </w:rPr>
        <w:t>features</w:t>
      </w:r>
      <w:proofErr w:type="gramEnd"/>
      <w:r>
        <w:rPr>
          <w:sz w:val="22"/>
          <w:szCs w:val="22"/>
        </w:rPr>
        <w:t xml:space="preserve"> functional.</w:t>
      </w:r>
    </w:p>
    <w:p w14:paraId="42A9E76E" w14:textId="77777777" w:rsidR="002E6ACD" w:rsidRDefault="00732D5C">
      <w:pPr>
        <w:pStyle w:val="ListParagraph"/>
        <w:numPr>
          <w:ilvl w:val="0"/>
          <w:numId w:val="2"/>
        </w:numPr>
        <w:spacing w:after="80" w:line="280" w:lineRule="auto"/>
      </w:pPr>
      <w:r>
        <w:rPr>
          <w:sz w:val="22"/>
          <w:szCs w:val="22"/>
        </w:rPr>
        <w:t xml:space="preserve">Milestone 5 — End of Week 5: Vehicle return, payment, and rental history </w:t>
      </w:r>
      <w:proofErr w:type="gramStart"/>
      <w:r>
        <w:rPr>
          <w:sz w:val="22"/>
          <w:szCs w:val="22"/>
        </w:rPr>
        <w:t>features</w:t>
      </w:r>
      <w:proofErr w:type="gramEnd"/>
      <w:r>
        <w:rPr>
          <w:sz w:val="22"/>
          <w:szCs w:val="22"/>
        </w:rPr>
        <w:t xml:space="preserve"> integrated.</w:t>
      </w:r>
    </w:p>
    <w:p w14:paraId="0B203C02" w14:textId="77777777" w:rsidR="002E6ACD" w:rsidRDefault="00732D5C">
      <w:pPr>
        <w:pStyle w:val="ListParagraph"/>
        <w:numPr>
          <w:ilvl w:val="0"/>
          <w:numId w:val="2"/>
        </w:numPr>
        <w:spacing w:after="80" w:line="280" w:lineRule="auto"/>
      </w:pPr>
      <w:r>
        <w:rPr>
          <w:sz w:val="22"/>
          <w:szCs w:val="22"/>
        </w:rPr>
        <w:t>Milestone 6 — End of Week 6: Fully integrated, tested system with final documentation and presentation ready.</w:t>
      </w:r>
    </w:p>
    <w:p w14:paraId="3F4DF4C6" w14:textId="77777777" w:rsidR="00732D5C" w:rsidRDefault="00732D5C"/>
    <w:sectPr w:rsidR="00732D5C">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7C064" w14:textId="77777777" w:rsidR="00205A5D" w:rsidRDefault="00205A5D">
      <w:r>
        <w:separator/>
      </w:r>
    </w:p>
  </w:endnote>
  <w:endnote w:type="continuationSeparator" w:id="0">
    <w:p w14:paraId="527ECEBE" w14:textId="77777777" w:rsidR="00205A5D" w:rsidRDefault="00205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C2CF" w14:textId="77777777" w:rsidR="002E6ACD" w:rsidRDefault="00732D5C">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F31A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F31A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24D0A" w14:textId="77777777" w:rsidR="00205A5D" w:rsidRDefault="00205A5D">
      <w:r>
        <w:separator/>
      </w:r>
    </w:p>
  </w:footnote>
  <w:footnote w:type="continuationSeparator" w:id="0">
    <w:p w14:paraId="026B9328" w14:textId="77777777" w:rsidR="00205A5D" w:rsidRDefault="00205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BC03" w14:textId="77777777" w:rsidR="002E6ACD" w:rsidRDefault="00732D5C">
    <w:pPr>
      <w:jc w:val="right"/>
    </w:pPr>
    <w:r>
      <w:rPr>
        <w:color w:val="595959"/>
        <w:sz w:val="16"/>
        <w:szCs w:val="16"/>
      </w:rPr>
      <w:t>Car Rental Management System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20CD1"/>
    <w:multiLevelType w:val="hybridMultilevel"/>
    <w:tmpl w:val="BE4C1210"/>
    <w:lvl w:ilvl="0" w:tplc="32A687F8">
      <w:start w:val="1"/>
      <w:numFmt w:val="bullet"/>
      <w:lvlText w:val="●"/>
      <w:lvlJc w:val="left"/>
      <w:pPr>
        <w:ind w:left="720" w:hanging="360"/>
      </w:pPr>
    </w:lvl>
    <w:lvl w:ilvl="1" w:tplc="CB840FD4">
      <w:start w:val="1"/>
      <w:numFmt w:val="bullet"/>
      <w:lvlText w:val="○"/>
      <w:lvlJc w:val="left"/>
      <w:pPr>
        <w:ind w:left="1440" w:hanging="360"/>
      </w:pPr>
    </w:lvl>
    <w:lvl w:ilvl="2" w:tplc="8766BA00">
      <w:start w:val="1"/>
      <w:numFmt w:val="bullet"/>
      <w:lvlText w:val="■"/>
      <w:lvlJc w:val="left"/>
      <w:pPr>
        <w:ind w:left="2160" w:hanging="360"/>
      </w:pPr>
    </w:lvl>
    <w:lvl w:ilvl="3" w:tplc="2EF4A73A">
      <w:start w:val="1"/>
      <w:numFmt w:val="bullet"/>
      <w:lvlText w:val="●"/>
      <w:lvlJc w:val="left"/>
      <w:pPr>
        <w:ind w:left="2880" w:hanging="360"/>
      </w:pPr>
    </w:lvl>
    <w:lvl w:ilvl="4" w:tplc="CFD48F06">
      <w:start w:val="1"/>
      <w:numFmt w:val="bullet"/>
      <w:lvlText w:val="○"/>
      <w:lvlJc w:val="left"/>
      <w:pPr>
        <w:ind w:left="3600" w:hanging="360"/>
      </w:pPr>
    </w:lvl>
    <w:lvl w:ilvl="5" w:tplc="8292794C">
      <w:start w:val="1"/>
      <w:numFmt w:val="bullet"/>
      <w:lvlText w:val="■"/>
      <w:lvlJc w:val="left"/>
      <w:pPr>
        <w:ind w:left="4320" w:hanging="360"/>
      </w:pPr>
    </w:lvl>
    <w:lvl w:ilvl="6" w:tplc="BA8E8392">
      <w:start w:val="1"/>
      <w:numFmt w:val="bullet"/>
      <w:lvlText w:val="●"/>
      <w:lvlJc w:val="left"/>
      <w:pPr>
        <w:ind w:left="5040" w:hanging="360"/>
      </w:pPr>
    </w:lvl>
    <w:lvl w:ilvl="7" w:tplc="EEFAA68A">
      <w:start w:val="1"/>
      <w:numFmt w:val="bullet"/>
      <w:lvlText w:val="●"/>
      <w:lvlJc w:val="left"/>
      <w:pPr>
        <w:ind w:left="5760" w:hanging="360"/>
      </w:pPr>
    </w:lvl>
    <w:lvl w:ilvl="8" w:tplc="A4AE3906">
      <w:start w:val="1"/>
      <w:numFmt w:val="bullet"/>
      <w:lvlText w:val="●"/>
      <w:lvlJc w:val="left"/>
      <w:pPr>
        <w:ind w:left="6480" w:hanging="360"/>
      </w:pPr>
    </w:lvl>
  </w:abstractNum>
  <w:abstractNum w:abstractNumId="1" w15:restartNumberingAfterBreak="0">
    <w:nsid w:val="65676104"/>
    <w:multiLevelType w:val="hybridMultilevel"/>
    <w:tmpl w:val="31C47194"/>
    <w:lvl w:ilvl="0" w:tplc="D18EDD22">
      <w:start w:val="1"/>
      <w:numFmt w:val="bullet"/>
      <w:lvlText w:val="•"/>
      <w:lvlJc w:val="left"/>
      <w:pPr>
        <w:ind w:left="420" w:hanging="260"/>
      </w:pPr>
    </w:lvl>
    <w:lvl w:ilvl="1" w:tplc="13C02302">
      <w:start w:val="1"/>
      <w:numFmt w:val="bullet"/>
      <w:lvlText w:val="◦"/>
      <w:lvlJc w:val="left"/>
      <w:pPr>
        <w:ind w:left="820" w:hanging="260"/>
      </w:pPr>
    </w:lvl>
    <w:lvl w:ilvl="2" w:tplc="79D68D58">
      <w:numFmt w:val="decimal"/>
      <w:lvlText w:val=""/>
      <w:lvlJc w:val="left"/>
    </w:lvl>
    <w:lvl w:ilvl="3" w:tplc="F33E3F92">
      <w:numFmt w:val="decimal"/>
      <w:lvlText w:val=""/>
      <w:lvlJc w:val="left"/>
    </w:lvl>
    <w:lvl w:ilvl="4" w:tplc="539855C8">
      <w:numFmt w:val="decimal"/>
      <w:lvlText w:val=""/>
      <w:lvlJc w:val="left"/>
    </w:lvl>
    <w:lvl w:ilvl="5" w:tplc="3E14EEB8">
      <w:numFmt w:val="decimal"/>
      <w:lvlText w:val=""/>
      <w:lvlJc w:val="left"/>
    </w:lvl>
    <w:lvl w:ilvl="6" w:tplc="B46C1FDE">
      <w:numFmt w:val="decimal"/>
      <w:lvlText w:val=""/>
      <w:lvlJc w:val="left"/>
    </w:lvl>
    <w:lvl w:ilvl="7" w:tplc="C756B2D2">
      <w:numFmt w:val="decimal"/>
      <w:lvlText w:val=""/>
      <w:lvlJc w:val="left"/>
    </w:lvl>
    <w:lvl w:ilvl="8" w:tplc="C5CCA820">
      <w:numFmt w:val="decimal"/>
      <w:lvlText w:val=""/>
      <w:lvlJc w:val="left"/>
    </w:lvl>
  </w:abstractNum>
  <w:num w:numId="1" w16cid:durableId="1908493707">
    <w:abstractNumId w:val="0"/>
    <w:lvlOverride w:ilvl="0">
      <w:startOverride w:val="1"/>
    </w:lvlOverride>
  </w:num>
  <w:num w:numId="2" w16cid:durableId="728648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ACD"/>
    <w:rsid w:val="00205A5D"/>
    <w:rsid w:val="002C05D1"/>
    <w:rsid w:val="002E6ACD"/>
    <w:rsid w:val="003A2789"/>
    <w:rsid w:val="00451D97"/>
    <w:rsid w:val="004838E5"/>
    <w:rsid w:val="005F5896"/>
    <w:rsid w:val="00732D5C"/>
    <w:rsid w:val="00800D34"/>
    <w:rsid w:val="008756C2"/>
    <w:rsid w:val="00CF31A0"/>
    <w:rsid w:val="00F47A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C77E"/>
  <w15:docId w15:val="{73157BF6-719F-4633-8B53-C301C15E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962</Words>
  <Characters>5487</Characters>
  <Application>Microsoft Office Word</Application>
  <DocSecurity>0</DocSecurity>
  <Lines>45</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كيرلس رومانى وهيب</cp:lastModifiedBy>
  <cp:revision>2</cp:revision>
  <dcterms:created xsi:type="dcterms:W3CDTF">2026-09-27T01:00:00Z</dcterms:created>
  <dcterms:modified xsi:type="dcterms:W3CDTF">2026-09-27T01:00:00Z</dcterms:modified>
</cp:coreProperties>
</file>