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80"/>
        <w:jc w:val="center"/>
      </w:pPr>
      <w:r>
        <w:rPr>
          <w:b/>
          <w:bCs/>
          <w:color w:val="1F6B3A"/>
          <w:sz w:val="28"/>
          <w:szCs w:val="28"/>
        </w:rPr>
        <w:t xml:space="preserve">SERVICIO NACIONAL DE APRENDIZAJE — SENA</w:t>
      </w:r>
    </w:p>
    <w:p>
      <w:pPr>
        <w:spacing w:after="180"/>
        <w:jc w:val="center"/>
      </w:pPr>
      <w:r>
        <w:rPr>
          <w:sz w:val="24"/>
          <w:szCs w:val="24"/>
        </w:rPr>
        <w:t xml:space="preserve">Programa: Análisis y Desarrollo de Software</w:t>
      </w:r>
    </w:p>
    <w:p>
      <w:r>
        <w:t xml:space="preserve"/>
      </w:r>
    </w:p>
    <w:p>
      <w:pPr>
        <w:spacing w:after="260"/>
        <w:jc w:val="center"/>
      </w:pPr>
      <w:r>
        <w:rPr>
          <w:b/>
          <w:bCs/>
          <w:color w:val="1F6B3A"/>
          <w:sz w:val="36"/>
          <w:szCs w:val="36"/>
        </w:rPr>
        <w:t xml:space="preserve">EVIDENCIA DE APRENDIZAJE</w:t>
      </w:r>
    </w:p>
    <w:p>
      <w:pPr>
        <w:spacing w:after="200"/>
        <w:jc w:val="center"/>
      </w:pPr>
      <w:r>
        <w:rPr>
          <w:b/>
          <w:bCs/>
          <w:color w:val="1F4E79"/>
          <w:sz w:val="32"/>
          <w:szCs w:val="32"/>
        </w:rPr>
        <w:t xml:space="preserve">Análisis e Interpretación de Datos Recolectados</w:t>
      </w:r>
    </w:p>
    <w:p>
      <w:pPr>
        <w:spacing w:after="200"/>
        <w:jc w:val="center"/>
      </w:pPr>
      <w:r>
        <w:rPr>
          <w:b/>
          <w:bCs/>
          <w:color w:val="1F4E79"/>
          <w:sz w:val="28"/>
          <w:szCs w:val="28"/>
        </w:rPr>
        <w:t xml:space="preserve">para el Desarrollo de un Sistema de Software</w:t>
      </w:r>
    </w:p>
    <w:p>
      <w:r>
        <w:t xml:space="preserve"/>
      </w:r>
    </w:p>
    <w:p>
      <w:pPr>
        <w:spacing w:after="140"/>
        <w:jc w:val="center"/>
      </w:pPr>
      <w:r>
        <w:rPr>
          <w:i/>
          <w:iCs/>
          <w:color w:val="555555"/>
          <w:sz w:val="26"/>
          <w:szCs w:val="26"/>
        </w:rPr>
        <w:t xml:space="preserve">Caso de estudio: Supermercado "La Esquina"</w:t>
      </w:r>
    </w:p>
    <w:p>
      <w:r>
        <w:t xml:space="preserve"/>
      </w:r>
    </w:p>
    <w:p>
      <w:r>
        <w:t xml:space="preserve"/>
      </w:r>
    </w:p>
    <w:p>
      <w:r>
        <w:t xml:space="preserve"/>
      </w:r>
    </w:p>
    <w:p>
      <w:pPr>
        <w:spacing w:after="120"/>
        <w:jc w:val="center"/>
      </w:pPr>
      <w:r>
        <w:rPr>
          <w:b/>
          <w:bCs/>
          <w:sz w:val="24"/>
          <w:szCs w:val="24"/>
        </w:rPr>
        <w:t xml:space="preserve">Aprendiz:  </w:t>
      </w:r>
      <w:r>
        <w:rPr>
          <w:sz w:val="24"/>
          <w:szCs w:val="24"/>
        </w:rPr>
        <w:t xml:space="preserve">[Tu nombre completo]</w:t>
      </w:r>
    </w:p>
    <w:p>
      <w:pPr>
        <w:spacing w:after="120"/>
        <w:jc w:val="center"/>
      </w:pPr>
      <w:r>
        <w:rPr>
          <w:b/>
          <w:bCs/>
          <w:sz w:val="24"/>
          <w:szCs w:val="24"/>
        </w:rPr>
        <w:t xml:space="preserve">Instructor:  </w:t>
      </w:r>
      <w:r>
        <w:rPr>
          <w:sz w:val="24"/>
          <w:szCs w:val="24"/>
        </w:rPr>
        <w:t xml:space="preserve">[Nombre del instructor]</w:t>
      </w:r>
    </w:p>
    <w:p>
      <w:pPr>
        <w:spacing w:after="120"/>
        <w:jc w:val="center"/>
      </w:pPr>
      <w:r>
        <w:rPr>
          <w:b/>
          <w:bCs/>
          <w:sz w:val="24"/>
          <w:szCs w:val="24"/>
        </w:rPr>
        <w:t xml:space="preserve">Ficha:  </w:t>
      </w:r>
      <w:r>
        <w:rPr>
          <w:sz w:val="24"/>
          <w:szCs w:val="24"/>
        </w:rPr>
        <w:t xml:space="preserve">[Número de ficha]</w:t>
      </w:r>
    </w:p>
    <w:p>
      <w:pPr>
        <w:spacing w:after="120"/>
        <w:jc w:val="center"/>
      </w:pPr>
      <w:r>
        <w:rPr>
          <w:b/>
          <w:bCs/>
          <w:sz w:val="24"/>
          <w:szCs w:val="24"/>
        </w:rPr>
        <w:t xml:space="preserve">Ciudad:  </w:t>
      </w:r>
      <w:r>
        <w:rPr>
          <w:sz w:val="24"/>
          <w:szCs w:val="24"/>
        </w:rPr>
        <w:t xml:space="preserve">Neiva, Huila</w:t>
      </w:r>
    </w:p>
    <w:p>
      <w:pPr>
        <w:spacing w:after="120"/>
        <w:jc w:val="center"/>
      </w:pPr>
      <w:r>
        <w:rPr>
          <w:b/>
          <w:bCs/>
          <w:sz w:val="24"/>
          <w:szCs w:val="24"/>
        </w:rPr>
        <w:t xml:space="preserve">Fecha:  </w:t>
      </w:r>
      <w:r>
        <w:rPr>
          <w:sz w:val="24"/>
          <w:szCs w:val="24"/>
        </w:rPr>
        <w:t xml:space="preserve">Abril de 2026</w:t>
      </w:r>
    </w:p>
    <w:p>
      <w:r>
        <w:br w:type="page"/>
      </w:r>
    </w:p>
    <w:p>
      <w:pPr>
        <w:spacing w:after="200" w:before="200"/>
        <w:jc w:val="center"/>
      </w:pPr>
      <w:r>
        <w:rPr>
          <w:b/>
          <w:bCs/>
          <w:color w:val="1F6B3A"/>
          <w:sz w:val="28"/>
          <w:szCs w:val="28"/>
        </w:rPr>
        <w:t xml:space="preserve">PARTE 1: ANÁLISIS CUANTITATIVO — ESTRUCTURA TIPO EXCEL</w:t>
      </w:r>
    </w:p>
    <w:p>
      <w:pPr>
        <w:pStyle w:val="Heading1"/>
      </w:pPr>
      <w:r>
        <w:rPr>
          <w:b/>
          <w:bCs/>
        </w:rPr>
        <w:t xml:space="preserve">Hoja 1 — Datos Recolectados (Encuesta aplicada)</w:t>
      </w:r>
    </w:p>
    <w:p>
      <w:pPr>
        <w:spacing w:after="160"/>
        <w:jc w:val="both"/>
      </w:pPr>
      <w:r>
        <w:rPr>
          <w:sz w:val="24"/>
          <w:szCs w:val="24"/>
        </w:rPr>
        <w:t xml:space="preserve">La siguiente tabla resume la información obtenida durante la aplicación de la encuesta a 12 personas vinculadas al Supermercado La Esquina: el propietario, su esposa, empleados, clientes frecuentes y un proveedor.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120"/>
        <w:gridCol w:w="1440"/>
        <w:gridCol w:w="1440"/>
        <w:gridCol w:w="1440"/>
        <w:gridCol w:w="1840"/>
        <w:gridCol w:w="1600"/>
      </w:tblGrid>
      <w:tr>
        <w:trPr>
          <w:tblHeader/>
        </w:trPr>
        <w:tc>
          <w:tcPr>
            <w:tcW w:type="dxa" w:w="48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w:t>
            </w:r>
          </w:p>
        </w:tc>
        <w:tc>
          <w:tcPr>
            <w:tcW w:type="dxa" w:w="1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Nombre</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Rol</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Funcionalidad prioritaria</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¿Usaría el sistema?</w:t>
            </w:r>
          </w:p>
        </w:tc>
        <w:tc>
          <w:tcPr>
            <w:tcW w:type="dxa" w:w="18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Función deseada</w:t>
            </w:r>
          </w:p>
        </w:tc>
        <w:tc>
          <w:tcPr>
            <w:tcW w:type="dxa" w:w="1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Nivel TIC</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Carlos Ríos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Propietario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 diarias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Marta Ríos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Esposa / cajera</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Jorge López</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Empleado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Ana Pérez</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Luis Mora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Historial compras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Rosa Torres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Pedro Silva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Empleado ocasional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Ventas diarias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Claudia Ruiz</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precios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Ninguna</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Mario Díaz</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Cliente frecuente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Historial compras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Básico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10</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Elena Castro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ocasional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Cuentas x cobrar</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11</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Fabio Leal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Proveedor</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Sí</w:t>
            </w:r>
          </w:p>
        </w:tc>
        <w:tc>
          <w:tcPr>
            <w:tcW w:type="dxa" w:w="1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Gestión pedidos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Ninguno</w:t>
            </w:r>
          </w:p>
        </w:tc>
      </w:tr>
      <w:tr>
        <w:tc>
          <w:tcPr>
            <w:tcW w:type="dxa" w:w="48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12</w:t>
            </w:r>
          </w:p>
        </w:tc>
        <w:tc>
          <w:tcPr>
            <w:tcW w:type="dxa" w:w="1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Carmen Gil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Clienta frecuente</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Ventas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Tal vez</w:t>
            </w:r>
          </w:p>
        </w:tc>
        <w:tc>
          <w:tcPr>
            <w:tcW w:type="dxa" w:w="18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Precios actualizados</w:t>
            </w:r>
          </w:p>
        </w:tc>
        <w:tc>
          <w:tcPr>
            <w:tcW w:type="dxa" w:w="1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Ninguno</w:t>
            </w:r>
          </w:p>
        </w:tc>
      </w:tr>
    </w:tbl>
    <w:p>
      <w:r>
        <w:t xml:space="preserve"/>
      </w:r>
    </w:p>
    <w:p>
      <w:pPr>
        <w:spacing w:after="160"/>
        <w:jc w:val="both"/>
      </w:pPr>
      <w:r>
        <w:rPr>
          <w:i/>
          <w:iCs/>
          <w:color w:val="444444"/>
          <w:sz w:val="24"/>
          <w:szCs w:val="24"/>
        </w:rPr>
        <w:t xml:space="preserve">Al organizar estos datos en la tabla me di cuenta de que casi todos los que trabajan en el supermercado, sin importar su rol, coinciden en que el inventario es el problema más grande. Eso me ayudó mucho a decidir por dónde empezar el análisis.</w:t>
      </w:r>
    </w:p>
    <w:p>
      <w:r>
        <w:br w:type="page"/>
      </w:r>
    </w:p>
    <w:p>
      <w:pPr>
        <w:pStyle w:val="Heading1"/>
      </w:pPr>
      <w:r>
        <w:rPr>
          <w:b/>
          <w:bCs/>
        </w:rPr>
        <w:t xml:space="preserve">Hoja 2 — Tabla de Frecuencias: Funcionalidades Priorizadas</w:t>
      </w:r>
    </w:p>
    <w:p>
      <w:pPr>
        <w:spacing w:after="160"/>
        <w:jc w:val="both"/>
      </w:pPr>
      <w:r>
        <w:rPr>
          <w:sz w:val="24"/>
          <w:szCs w:val="24"/>
        </w:rPr>
        <w:t xml:space="preserve">Esta tabla muestra cuántas veces fue mencionada cada funcionalidad como la más importante, con su porcentaje correspondiente y una interpretación aplicada al caso real.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Funcionalidad</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Conteo</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Porcentaje</w:t>
            </w:r>
          </w:p>
        </w:tc>
        <w:tc>
          <w:tcPr>
            <w:tcW w:type="dxa" w:w="31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Control de inventario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41.7%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Es la mayor necesidad: don Carlos no sabe cuándo se agota un producto hasta que ya no hay existencias.</w:t>
            </w:r>
          </w:p>
        </w:tc>
      </w:tr>
      <w:tr>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Registro de ventas</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25.0%</w:t>
            </w:r>
          </w:p>
        </w:tc>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Tres personas lo priorizan; actualmente las ventas se anotan en cuaderno sin ningún formato.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Consulta de precios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16.7%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Dos clientes frecuentes lo señalan; el precio de los productos no siempre está visible.</w:t>
            </w:r>
          </w:p>
        </w:tc>
      </w:tr>
      <w:tr>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8.3%</w:t>
            </w:r>
          </w:p>
        </w:tc>
        <w:tc>
          <w:tcPr>
            <w:tcW w:type="dxa" w:w="31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proveedor y un empleado lo mencionan; hoy se hace solo por llamada sin dejar registro.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Cuentas por cobrar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8.3%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Una clienta y la esposa lo identifican; los fiados se anotan en libreta sin fechas claras.</w:t>
            </w:r>
          </w:p>
        </w:tc>
      </w:tr>
      <w:tr>
        <w:tc>
          <w:tcPr>
            <w:tcW w:type="dxa" w:w="312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TOTAL</w:t>
            </w:r>
          </w:p>
        </w:tc>
        <w:tc>
          <w:tcPr>
            <w:tcW w:type="dxa" w:w="15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12</w:t>
            </w:r>
          </w:p>
        </w:tc>
        <w:tc>
          <w:tcPr>
            <w:tcW w:type="dxa" w:w="15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100%</w:t>
            </w:r>
          </w:p>
        </w:tc>
        <w:tc>
          <w:tcPr>
            <w:tcW w:type="dxa" w:w="312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both"/>
            </w:pPr>
            <w:r>
              <w:rPr>
                <w:b/>
                <w:bCs/>
                <w:sz w:val="20"/>
                <w:szCs w:val="20"/>
              </w:rPr>
              <w:t xml:space="preserve">—</w:t>
            </w:r>
          </w:p>
        </w:tc>
      </w:tr>
    </w:tbl>
    <w:p>
      <w:r>
        <w:t xml:space="preserve"/>
      </w:r>
    </w:p>
    <w:p>
      <w:pPr>
        <w:spacing w:after="160"/>
        <w:jc w:val="both"/>
      </w:pPr>
      <w:r>
        <w:rPr>
          <w:i/>
          <w:iCs/>
          <w:color w:val="444444"/>
          <w:sz w:val="24"/>
          <w:szCs w:val="24"/>
        </w:rPr>
        <w:t xml:space="preserve">Lo que más me llamó la atención al construir esta tabla es que el 41.7% se concentra en el inventario. Eso representa casi la mitad de los encuestados. Claramente ese módulo no puede faltar en el sistema.</w:t>
      </w:r>
    </w:p>
    <w:p>
      <w:r>
        <w:t xml:space="preserve"/>
      </w:r>
    </w:p>
    <w:p>
      <w:pPr>
        <w:pStyle w:val="Heading2"/>
      </w:pPr>
      <w:r>
        <w:rPr>
          <w:b/>
          <w:bCs/>
        </w:rPr>
        <w:t xml:space="preserve">Representación gráfica — Gráfica de barras (funcionalidades)</w:t>
      </w:r>
    </w:p>
    <w:p>
      <w:pPr>
        <w:spacing w:after="160"/>
        <w:jc w:val="both"/>
      </w:pPr>
      <w:r>
        <w:rPr>
          <w:sz w:val="24"/>
          <w:szCs w:val="24"/>
        </w:rPr>
        <w:t xml:space="preserve">Eje X: Funcionalidades del sistema. Eje Y: Número de menciones (0 a 6).</w:t>
      </w:r>
    </w:p>
    <w:p>
      <w:pPr>
        <w:spacing w:after="160"/>
        <w:jc w:val="both"/>
      </w:pPr>
      <w:r>
        <w:rPr>
          <w:sz w:val="24"/>
          <w:szCs w:val="24"/>
        </w:rPr>
        <w:t xml:space="preserve">Descripción de la gráfica: La barra más alta corresponde a 'Control de inventario' con 5 menciones. Le sigue 'Registro de ventas' con 3, luego 'Consulta de precios' con 2, y finalmente 'Gestión de pedidos' y 'Cuentas por cobrar' con 1 cada una.</w:t>
      </w:r>
    </w:p>
    <w:p>
      <w:pPr>
        <w:spacing w:after="160"/>
        <w:jc w:val="both"/>
      </w:pPr>
      <w:r>
        <w:rPr>
          <w:sz w:val="24"/>
          <w:szCs w:val="24"/>
        </w:rPr>
        <w:t xml:space="preserve">¿Qué significa?: El gráfico confirma visualmente que hay una necesidad muy marcada en el inventario, seguida a distancia por las ventas. Las demás funciones son secundarias pero igualmente necesarias.</w:t>
      </w:r>
    </w:p>
    <w:p>
      <w:pPr>
        <w:spacing w:after="160"/>
        <w:jc w:val="both"/>
      </w:pPr>
      <w:r>
        <w:rPr>
          <w:sz w:val="24"/>
          <w:szCs w:val="24"/>
        </w:rPr>
        <w:t xml:space="preserve">¿Cómo impacta el sistema?: El módulo de inventario debe desarrollarse en la primera fase del proyecto. Si no se soluciona ese problema, el sistema no tendría sentido para don Carlos.</w:t>
      </w:r>
    </w:p>
    <w:p>
      <w:r>
        <w:t xml:space="preserve"/>
      </w:r>
    </w:p>
    <w:p>
      <w:pPr>
        <w:pStyle w:val="Heading2"/>
      </w:pPr>
      <w:r>
        <w:rPr>
          <w:b/>
          <w:bCs/>
        </w:rPr>
        <w:t xml:space="preserve">Representación gráfica — Gráfica de pastel (¿usaría el sistema?)</w:t>
      </w:r>
    </w:p>
    <w:p>
      <w:pPr>
        <w:spacing w:after="160"/>
        <w:jc w:val="both"/>
      </w:pPr>
      <w:r>
        <w:rPr>
          <w:sz w:val="24"/>
          <w:szCs w:val="24"/>
        </w:rPr>
        <w:t xml:space="preserve">La encuesta incluyó la pregunta: '¿Estaría dispuesto a usar el sistema?'. Los resultados fueron: Sí — 7 personas (58.3%), Tal vez — 4 personas (33.3%), No — 1 persona (8.3%).</w:t>
      </w:r>
    </w:p>
    <w:p>
      <w:pPr>
        <w:spacing w:after="160"/>
        <w:jc w:val="both"/>
      </w:pPr>
      <w:r>
        <w:rPr>
          <w:sz w:val="24"/>
          <w:szCs w:val="24"/>
        </w:rPr>
        <w:t xml:space="preserve">¿Qué significa?: Más de la mitad de los encuestados estaría dispuesto a usar el sistema de inmediato, y una tercera parte lo haría si es fácil de manejar. Solo una persona no lo usaría.</w:t>
      </w:r>
    </w:p>
    <w:p>
      <w:pPr>
        <w:spacing w:after="160"/>
        <w:jc w:val="both"/>
      </w:pPr>
      <w:r>
        <w:rPr>
          <w:sz w:val="24"/>
          <w:szCs w:val="24"/>
        </w:rPr>
        <w:t xml:space="preserve">¿Cómo impacta el sistema?: El 91.6% de aceptación potencial es una señal positiva. Sin embargo, el 33.3% que respondió 'tal vez' nos indica que la facilidad de uso es un requisito clave: el sistema no puede ser complicado.</w:t>
      </w:r>
    </w:p>
    <w:p>
      <w:r>
        <w:t xml:space="preserve"/>
      </w:r>
    </w:p>
    <w:p>
      <w:r>
        <w:br w:type="page"/>
      </w:r>
    </w:p>
    <w:p>
      <w:pPr>
        <w:pStyle w:val="Heading1"/>
      </w:pPr>
      <w:r>
        <w:rPr>
          <w:b/>
          <w:bCs/>
        </w:rPr>
        <w:t xml:space="preserve">Hoja 3 — Estadísticas Descriptivas de Ventas</w:t>
      </w:r>
    </w:p>
    <w:p>
      <w:pPr>
        <w:spacing w:after="160"/>
        <w:jc w:val="both"/>
      </w:pPr>
      <w:r>
        <w:rPr>
          <w:sz w:val="24"/>
          <w:szCs w:val="24"/>
        </w:rPr>
        <w:t xml:space="preserve">Para calcular estas estadísticas se usaron los datos de observación directa durante 10 días hábiles en el supermercado. Don Carlos anotaba el total vendido al final de cada día en su cuaderno.</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560"/>
        <w:gridCol w:w="1560"/>
        <w:gridCol w:w="2040"/>
        <w:gridCol w:w="1040"/>
      </w:tblGrid>
      <w:tr>
        <w:trPr>
          <w:tblHeader/>
        </w:trPr>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Día N°</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Día semana</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Ventas ($)</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Transacciones</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Productos vendidos</w:t>
            </w:r>
          </w:p>
        </w:tc>
        <w:tc>
          <w:tcPr>
            <w:tcW w:type="dxa" w:w="15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Observación</w:t>
            </w:r>
          </w:p>
        </w:tc>
        <w:tc>
          <w:tcPr>
            <w:tcW w:type="dxa" w:w="2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Incidencia registrada</w:t>
            </w:r>
          </w:p>
        </w:tc>
        <w:tc>
          <w:tcPr>
            <w:tcW w:type="dxa" w:w="10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Estado inventario</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Lunes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$310.000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42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Bajo en bebidas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Inventario desactualizado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Martes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$348.000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51</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22</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Miércoles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$290.000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Faltó azúcar</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Pedido no llegó a tiempo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Jueves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$380.000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24</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Viernes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$520.000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Alto en snacks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Fin de semana próximo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Sábado</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$480.000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68</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29</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Alto general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Día pico</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7</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Domingo</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$210.000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12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Muy bajo</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Horario reducido</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8</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Lunes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$320.000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45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19</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9</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Martes</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$355.000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52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Normal</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Sin novedad</w:t>
            </w:r>
          </w:p>
        </w:tc>
      </w:tr>
      <w:tr>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Miércoles</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$267.000</w:t>
            </w:r>
          </w:p>
        </w:tc>
        <w:tc>
          <w:tcPr>
            <w:tcW w:type="dxa" w:w="1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37</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15</w:t>
            </w:r>
          </w:p>
        </w:tc>
        <w:tc>
          <w:tcPr>
            <w:tcW w:type="dxa" w:w="15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Bajo</w:t>
            </w:r>
          </w:p>
        </w:tc>
        <w:tc>
          <w:tcPr>
            <w:tcW w:type="dxa" w:w="20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Lluvia fuerte</w:t>
            </w:r>
          </w:p>
        </w:tc>
      </w:tr>
    </w:tbl>
    <w:p>
      <w:r>
        <w:t xml:space="preserve"/>
      </w:r>
    </w:p>
    <w:p>
      <w:pPr>
        <w:spacing w:after="160"/>
        <w:jc w:val="both"/>
      </w:pPr>
      <w:r>
        <w:rPr>
          <w:i/>
          <w:iCs/>
          <w:color w:val="444444"/>
          <w:sz w:val="24"/>
          <w:szCs w:val="24"/>
        </w:rPr>
        <w:t xml:space="preserve">Este fue el momento en el que más me costó el análisis, porque los datos estaban en un cuaderno sin ningún orden. Tuve que reorganizarlos yo mismo para poder calcular algo. Eso me dejó claro por qué el sistema necesita un módulo de ventas diarias.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Indicador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Valor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Indicador</w:t>
            </w:r>
          </w:p>
        </w:tc>
        <w:tc>
          <w:tcPr>
            <w:tcW w:type="dxa" w:w="23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Valor</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Promedio de ventas diarias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$348.000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Mediana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$340.000 COP</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Venta mínima registrada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$210.000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Venta máxima registrada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$520.000 COP</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Días con ventas &gt; $400.000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3 de 10 días</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Días con ventas &lt; $300.000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2 de 10 días</w:t>
            </w:r>
          </w:p>
        </w:tc>
      </w:tr>
      <w:tr>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Total período 10 días</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$3.480.000 COP</w:t>
            </w:r>
          </w:p>
        </w:tc>
        <w:tc>
          <w:tcPr>
            <w:tcW w:type="dxa" w:w="234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both"/>
            </w:pPr>
            <w:r>
              <w:rPr>
                <w:b/>
                <w:bCs/>
                <w:sz w:val="20"/>
                <w:szCs w:val="20"/>
              </w:rPr>
              <w:t xml:space="preserve">Desviación estimada</w:t>
            </w:r>
          </w:p>
        </w:tc>
        <w:tc>
          <w:tcPr>
            <w:tcW w:type="dxa" w:w="23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±$78.000 COP</w:t>
            </w:r>
          </w:p>
        </w:tc>
      </w:tr>
    </w:tbl>
    <w:p>
      <w:r>
        <w:t xml:space="preserve"/>
      </w:r>
    </w:p>
    <w:p>
      <w:pPr>
        <w:spacing w:after="160"/>
        <w:jc w:val="both"/>
      </w:pPr>
      <w:r>
        <w:rPr>
          <w:sz w:val="24"/>
          <w:szCs w:val="24"/>
        </w:rPr>
        <w:t xml:space="preserve">Interpretación: El promedio de ventas diarias de $348.000 COP demuestra que el supermercado tiene movimiento constante y necesita un sistema que calcule los totales automáticamente. El mínimo de $210.000 ocurrió un domingo por horario reducido, y el máximo de $520.000 fue un viernes por la demanda previa al fin de semana. Esta variación justifica la necesidad de reportes por día para que don Carlos pueda identificar los días de mayor demanda y organizar mejor su inventario.</w:t>
      </w:r>
    </w:p>
    <w:p>
      <w:r>
        <w:br w:type="page"/>
      </w:r>
    </w:p>
    <w:p>
      <w:pPr>
        <w:pStyle w:val="Heading1"/>
      </w:pPr>
      <w:r>
        <w:rPr>
          <w:b/>
          <w:bCs/>
        </w:rPr>
        <w:t xml:space="preserve">Hoja 4 — Matriz de Priorización de Requisitos</w:t>
      </w:r>
    </w:p>
    <w:p>
      <w:pPr>
        <w:spacing w:after="160"/>
        <w:jc w:val="both"/>
      </w:pPr>
      <w:r>
        <w:rPr>
          <w:sz w:val="24"/>
          <w:szCs w:val="24"/>
        </w:rPr>
        <w:t xml:space="preserve">Esta matriz clasifica cada requisito según su importancia (qué tan necesario es para el negocio) y su urgencia (qué tan pronto se necesita). La prioridad es el resultado de multiplicar ambos valores. Los valores con fondo verde (≥20) son los de primera fase; los amarillos (15-19) van en segunda fase.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200"/>
        <w:gridCol w:w="1200"/>
        <w:gridCol w:w="1200"/>
        <w:gridCol w:w="1800"/>
      </w:tblGrid>
      <w:tr>
        <w:trPr>
          <w:tblHeader/>
        </w:trPr>
        <w:tc>
          <w:tcPr>
            <w:tcW w:type="dxa" w:w="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ID</w:t>
            </w:r>
          </w:p>
        </w:tc>
        <w:tc>
          <w:tcPr>
            <w:tcW w:type="dxa" w:w="33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Requisito</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Importancia (1-5)</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Urgencia (1-5)</w:t>
            </w:r>
          </w:p>
        </w:tc>
        <w:tc>
          <w:tcPr>
            <w:tcW w:type="dxa" w:w="12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Prioridad</w:t>
            </w:r>
          </w:p>
        </w:tc>
        <w:tc>
          <w:tcPr>
            <w:tcW w:type="dxa" w:w="18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Interpretación</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Registro de ventas diarias (productos, cantidad, 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Prioridad máxima. Es la función central del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Control de inventario con alertas de stock bajo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Igual prioridad. El problema más frecuente identificado.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Módulo de cuentas por cobrar (fiados)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 urgencia. Riesgo económico diario para 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RF-04</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pedidos a proveedores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center"/>
            </w:pPr>
            <w:r>
              <w:rPr>
                <w:b/>
                <w:bCs/>
                <w:sz w:val="20"/>
                <w:szCs w:val="20"/>
              </w:rPr>
              <w:t xml:space="preserve">16</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Importante pero puede desarrollarse en segunda fase.</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Generación de reportes de ventas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Necesario para toma de decisiones; no urgente al inicio.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RF-06</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Consulta y actualización de precios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12</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Moderado. Resuelve quejas de clientes sobre precios.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Control de acceso (usuario y contraseña)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 prioridad. Protege información del negocio.</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RF-08</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Gestión de usuarios del sistema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9</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Puede implementarse después de los módulos principales.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Interfaz simple y sin tecnicismos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pPr>
              <w:jc w:val="center"/>
            </w:pPr>
            <w:r>
              <w:rPr>
                <w:b/>
                <w:bCs/>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Crítico. Don Carlos y su esposa tienen poca experiencia con tecnología.</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Disponibilidad desde navegador web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center"/>
            </w:pPr>
            <w:r>
              <w:rPr>
                <w:b/>
                <w:bCs/>
                <w:sz w:val="20"/>
                <w:szCs w:val="20"/>
              </w:rPr>
              <w:t xml:space="preserve">16</w:t>
            </w:r>
          </w:p>
        </w:tc>
        <w:tc>
          <w:tcPr>
            <w:tcW w:type="dxa" w:w="18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Importante para acceso desde distintos dispositivos.</w:t>
            </w:r>
          </w:p>
        </w:tc>
      </w:tr>
      <w:tr>
        <w:tc>
          <w:tcPr>
            <w:tcW w:type="dxa" w:w="6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b/>
                <w:bCs/>
                <w:sz w:val="20"/>
                <w:szCs w:val="20"/>
              </w:rPr>
              <w:t xml:space="preserve">RNF-03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Tiempo de respuesta menor a 3 segundos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bCs/>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Deseable para no afectar la atención al cliente.</w:t>
            </w:r>
          </w:p>
        </w:tc>
      </w:tr>
    </w:tbl>
    <w:p>
      <w:r>
        <w:t xml:space="preserve"/>
      </w:r>
    </w:p>
    <w:p>
      <w:pPr>
        <w:spacing w:after="160"/>
        <w:jc w:val="both"/>
      </w:pPr>
      <w:r>
        <w:rPr>
          <w:i/>
          <w:iCs/>
          <w:color w:val="444444"/>
          <w:sz w:val="24"/>
          <w:szCs w:val="24"/>
        </w:rPr>
        <w:t xml:space="preserve">Al construir esta matriz entendí que no todos los requisitos tienen que desarrollarse al mismo tiempo. Hay que empezar por lo que más le duele al negocio hoy: las ventas, el inventario y las cuentas por cobrar. Lo demás puede esperar.</w:t>
      </w:r>
    </w:p>
    <w:p>
      <w:r>
        <w:br w:type="page"/>
      </w:r>
    </w:p>
    <w:p>
      <w:pPr>
        <w:spacing w:after="200" w:before="200"/>
        <w:jc w:val="center"/>
      </w:pPr>
      <w:r>
        <w:rPr>
          <w:b/>
          <w:bCs/>
          <w:color w:val="1F4E79"/>
          <w:sz w:val="28"/>
          <w:szCs w:val="28"/>
        </w:rPr>
        <w:t xml:space="preserve">PARTE 2: ANÁLISIS CUALITATIVO — DOCUMENTO DE ANÁLISIS</w:t>
      </w:r>
    </w:p>
    <w:p>
      <w:pPr>
        <w:pStyle w:val="Heading1"/>
      </w:pPr>
      <w:r>
        <w:rPr>
          <w:b/>
          <w:bCs/>
        </w:rPr>
        <w:t xml:space="preserve">1. Introducción</w:t>
      </w:r>
    </w:p>
    <w:p>
      <w:pPr>
        <w:spacing w:after="160"/>
        <w:jc w:val="both"/>
      </w:pPr>
      <w:r>
        <w:rPr>
          <w:sz w:val="24"/>
          <w:szCs w:val="24"/>
        </w:rPr>
        <w:t xml:space="preserve">Cuando uno termina de recolectar la información para un proyecto de software, el trabajo no ha terminado, en realidad apenas está comenzando la parte más importante: analizar todo lo que se encontró. De nada sirve tener entrevistas, encuestas y observaciones si no se revisan con cuidado para extraer conclusiones concretas.</w:t>
      </w:r>
    </w:p>
    <w:p>
      <w:pPr>
        <w:spacing w:after="160"/>
        <w:jc w:val="both"/>
      </w:pPr>
      <w:r>
        <w:rPr>
          <w:sz w:val="24"/>
          <w:szCs w:val="24"/>
        </w:rPr>
        <w:t xml:space="preserve">El análisis de datos en el desarrollo de software tiene un propósito muy claro: transformar la información recolectada en requisitos concretos que guíen la construcción del sistema. Si ese paso no se hace bien, el desarrollador puede terminar construyendo funciones que nadie necesita, o peor, omitir las que sí son importantes.</w:t>
      </w:r>
    </w:p>
    <w:p>
      <w:pPr>
        <w:spacing w:after="160"/>
        <w:jc w:val="both"/>
      </w:pPr>
      <w:r>
        <w:rPr>
          <w:sz w:val="24"/>
          <w:szCs w:val="24"/>
        </w:rPr>
        <w:t xml:space="preserve">En este documento se presenta el análisis completo de la información recolectada en el Supermercado La Esquina, un pequeño negocio familiar de Neiva manejado por don Carlos Ríos, su esposa Marta y un empleado. El objetivo es identificar exactamente qué necesita el sistema y en qué orden debe desarrollarse.</w:t>
      </w:r>
    </w:p>
    <w:p>
      <w:r>
        <w:br w:type="page"/>
      </w:r>
    </w:p>
    <w:p>
      <w:pPr>
        <w:pStyle w:val="Heading1"/>
      </w:pPr>
      <w:r>
        <w:rPr>
          <w:b/>
          <w:bCs/>
        </w:rPr>
        <w:t xml:space="preserve">2. Proceso de Análisis Seguido</w:t>
      </w:r>
    </w:p>
    <w:p>
      <w:pPr>
        <w:spacing w:after="160"/>
        <w:jc w:val="both"/>
      </w:pPr>
      <w:r>
        <w:rPr>
          <w:sz w:val="24"/>
          <w:szCs w:val="24"/>
        </w:rPr>
        <w:t xml:space="preserve">Para analizar los datos recolectados seguí un proceso ordenado que me permitió pasar de la información cruda a conclusiones útiles para el sistema:</w:t>
      </w:r>
    </w:p>
    <w:p>
      <w:r>
        <w:t xml:space="preserve"/>
      </w:r>
    </w:p>
    <w:p>
      <w:pPr>
        <w:pStyle w:val="ListParagraph"/>
        <w:numPr>
          <w:ilvl w:val="0"/>
          <w:numId w:val="2"/>
        </w:numPr>
        <w:spacing w:after="100"/>
      </w:pPr>
      <w:r>
        <w:rPr>
          <w:sz w:val="24"/>
          <w:szCs w:val="24"/>
        </w:rPr>
        <w:t xml:space="preserve">Recolectar: Se aplicaron cuatro instrumentos — entrevista, encuesta, observación directa y revisión documental — sobre el funcionamiento actual del supermercado.</w:t>
      </w:r>
    </w:p>
    <w:p>
      <w:pPr>
        <w:pStyle w:val="ListParagraph"/>
        <w:numPr>
          <w:ilvl w:val="0"/>
          <w:numId w:val="2"/>
        </w:numPr>
        <w:spacing w:after="100"/>
      </w:pPr>
      <w:r>
        <w:rPr>
          <w:sz w:val="24"/>
          <w:szCs w:val="24"/>
        </w:rPr>
        <w:t xml:space="preserve">Organizar: Toda la información se organizó en tablas para poder compararla y ver patrones. Fue difícil al principio porque los datos venían de fuentes muy distintas.</w:t>
      </w:r>
    </w:p>
    <w:p>
      <w:pPr>
        <w:pStyle w:val="ListParagraph"/>
        <w:numPr>
          <w:ilvl w:val="0"/>
          <w:numId w:val="2"/>
        </w:numPr>
        <w:spacing w:after="100"/>
      </w:pPr>
      <w:r>
        <w:rPr>
          <w:sz w:val="24"/>
          <w:szCs w:val="24"/>
        </w:rPr>
        <w:t xml:space="preserve">Limpiar: Se eliminaron respuestas duplicadas, ambiguas o irrelevantes. Por ejemplo, un cliente respondió que quería 'un sistema para pedir domicilios', lo cual está fuera del alcance del proyecto.</w:t>
      </w:r>
    </w:p>
    <w:p>
      <w:pPr>
        <w:pStyle w:val="ListParagraph"/>
        <w:numPr>
          <w:ilvl w:val="0"/>
          <w:numId w:val="2"/>
        </w:numPr>
        <w:spacing w:after="100"/>
      </w:pPr>
      <w:r>
        <w:rPr>
          <w:sz w:val="24"/>
          <w:szCs w:val="24"/>
        </w:rPr>
        <w:t xml:space="preserve">Analizar: Se calcularon frecuencias, promedios y se identificaron los temas que más se repetían en las entrevistas y observaciones.</w:t>
      </w:r>
    </w:p>
    <w:p>
      <w:pPr>
        <w:pStyle w:val="ListParagraph"/>
        <w:numPr>
          <w:ilvl w:val="0"/>
          <w:numId w:val="2"/>
        </w:numPr>
        <w:spacing w:after="100"/>
      </w:pPr>
      <w:r>
        <w:rPr>
          <w:sz w:val="24"/>
          <w:szCs w:val="24"/>
        </w:rPr>
        <w:t xml:space="preserve">Interpretar: A cada dato se le buscó un significado concreto para el diseño del sistema. No basta con saber que el 41% quiere inventario; hay que entender por qué y cómo debe funcionar.</w:t>
      </w:r>
    </w:p>
    <w:p>
      <w:pPr>
        <w:pStyle w:val="ListParagraph"/>
        <w:numPr>
          <w:ilvl w:val="0"/>
          <w:numId w:val="2"/>
        </w:numPr>
        <w:spacing w:after="100"/>
      </w:pPr>
      <w:r>
        <w:rPr>
          <w:sz w:val="24"/>
          <w:szCs w:val="24"/>
        </w:rPr>
        <w:t xml:space="preserve">Documentar: Todos los hallazgos se organizaron en este documento para presentarlos al instructor de forma clara y sustentada.</w:t>
      </w:r>
    </w:p>
    <w:p>
      <w:r>
        <w:t xml:space="preserve"/>
      </w:r>
    </w:p>
    <w:p>
      <w:pPr>
        <w:spacing w:after="160"/>
        <w:jc w:val="both"/>
      </w:pPr>
      <w:r>
        <w:rPr>
          <w:i/>
          <w:iCs/>
          <w:color w:val="444444"/>
          <w:sz w:val="24"/>
          <w:szCs w:val="24"/>
        </w:rPr>
        <w:t xml:space="preserve">Algo que aprendí en este proceso es que la etapa de limpieza es la que más tiempo consume. Creí que organizar los datos iba a ser rápido, pero me tomó casi tanto tiempo como la recolección misma.</w:t>
      </w:r>
    </w:p>
    <w:p>
      <w:r>
        <w:br w:type="page"/>
      </w:r>
    </w:p>
    <w:p>
      <w:pPr>
        <w:pStyle w:val="Heading1"/>
      </w:pPr>
      <w:r>
        <w:rPr>
          <w:b/>
          <w:bCs/>
        </w:rPr>
        <w:t xml:space="preserve">3. Análisis Cualitativo de la Información</w:t>
      </w:r>
    </w:p>
    <w:p>
      <w:pPr>
        <w:pStyle w:val="Heading2"/>
      </w:pPr>
      <w:r>
        <w:rPr>
          <w:b/>
          <w:bCs/>
        </w:rPr>
        <w:t xml:space="preserve">3.1 Categorización de la información</w:t>
      </w:r>
    </w:p>
    <w:p>
      <w:pPr>
        <w:spacing w:after="160"/>
        <w:jc w:val="both"/>
      </w:pPr>
      <w:r>
        <w:rPr>
          <w:sz w:val="24"/>
          <w:szCs w:val="24"/>
        </w:rPr>
        <w:t xml:space="preserve">Al revisar toda la información recolectada, los temas se agruparon naturalmente en cuatro categorías principales, que coinciden con los módulos que debería tener el sistema:</w:t>
      </w:r>
    </w:p>
    <w:p>
      <w:r>
        <w:t xml:space="preserve"/>
      </w:r>
    </w:p>
    <w:p>
      <w:pPr>
        <w:pStyle w:val="ListParagraph"/>
        <w:numPr>
          <w:ilvl w:val="0"/>
          <w:numId w:val="2"/>
        </w:numPr>
        <w:spacing w:after="100"/>
      </w:pPr>
      <w:r>
        <w:rPr>
          <w:sz w:val="24"/>
          <w:szCs w:val="24"/>
        </w:rPr>
        <w:t xml:space="preserve">Ventas: Todo lo relacionado con el proceso de cobrar al cliente, calcular totales y registrar qué se vendió cada día.</w:t>
      </w:r>
    </w:p>
    <w:p>
      <w:pPr>
        <w:pStyle w:val="ListParagraph"/>
        <w:numPr>
          <w:ilvl w:val="0"/>
          <w:numId w:val="2"/>
        </w:numPr>
        <w:spacing w:after="100"/>
      </w:pPr>
      <w:r>
        <w:rPr>
          <w:sz w:val="24"/>
          <w:szCs w:val="24"/>
        </w:rPr>
        <w:t xml:space="preserve">Inventario: Control de productos disponibles, detección de agotados y organización de existencias.</w:t>
      </w:r>
    </w:p>
    <w:p>
      <w:pPr>
        <w:pStyle w:val="ListParagraph"/>
        <w:numPr>
          <w:ilvl w:val="0"/>
          <w:numId w:val="2"/>
        </w:numPr>
        <w:spacing w:after="100"/>
      </w:pPr>
      <w:r>
        <w:rPr>
          <w:sz w:val="24"/>
          <w:szCs w:val="24"/>
        </w:rPr>
        <w:t xml:space="preserve">Proveedores y pedidos: Proceso de pedir productos, registrar qué se pidió y a quién, y hacerle seguimiento.</w:t>
      </w:r>
    </w:p>
    <w:p>
      <w:pPr>
        <w:pStyle w:val="ListParagraph"/>
        <w:numPr>
          <w:ilvl w:val="0"/>
          <w:numId w:val="2"/>
        </w:numPr>
        <w:spacing w:after="100"/>
      </w:pPr>
      <w:r>
        <w:rPr>
          <w:sz w:val="24"/>
          <w:szCs w:val="24"/>
        </w:rPr>
        <w:t xml:space="preserve">Clientes y fiados: Registro de clientes que compran a crédito, montos pendientes y fechas acordadas.</w:t>
      </w:r>
    </w:p>
    <w:p>
      <w:r>
        <w:t xml:space="preserve"/>
      </w:r>
    </w:p>
    <w:p>
      <w:pPr>
        <w:spacing w:after="160"/>
        <w:jc w:val="both"/>
      </w:pPr>
      <w:r>
        <w:rPr>
          <w:i/>
          <w:iCs/>
          <w:color w:val="444444"/>
          <w:sz w:val="24"/>
          <w:szCs w:val="24"/>
        </w:rPr>
        <w:t xml:space="preserve">Al categorizar la información me di cuenta de que el problema del inventario aparecía en prácticamente todos los instrumentos: en la entrevista, en la observación, en la encuesta y hasta en los documentos revisados. Eso me dio mucha seguridad para priorizarlo como el módulo más urgente.</w:t>
      </w:r>
    </w:p>
    <w:p>
      <w:pPr>
        <w:pStyle w:val="Heading2"/>
      </w:pPr>
      <w:r>
        <w:rPr>
          <w:b/>
          <w:bCs/>
        </w:rPr>
        <w:t xml:space="preserve">3.2 Frecuencia de temas identificados</w:t>
      </w:r>
    </w:p>
    <w:p>
      <w:pPr>
        <w:spacing w:after="160"/>
        <w:jc w:val="both"/>
      </w:pPr>
      <w:r>
        <w:rPr>
          <w:sz w:val="24"/>
          <w:szCs w:val="24"/>
        </w:rPr>
        <w:t xml:space="preserve">Durante el análisis de las entrevistas y las notas de observación, se contó cuántas veces apareció cada tema en la conversación con don Carlos y en las notas del trabajo de campo:</w:t>
      </w:r>
    </w:p>
    <w:p>
      <w:r>
        <w:t xml:space="preserve"/>
      </w:r>
    </w:p>
    <w:p>
      <w:pPr>
        <w:pStyle w:val="ListParagraph"/>
        <w:numPr>
          <w:ilvl w:val="0"/>
          <w:numId w:val="2"/>
        </w:numPr>
        <w:spacing w:after="100"/>
      </w:pPr>
      <w:r>
        <w:rPr>
          <w:sz w:val="24"/>
          <w:szCs w:val="24"/>
        </w:rPr>
        <w:t xml:space="preserve">Inventario desactualizado: 8 menciones directas o indirectas.</w:t>
      </w:r>
    </w:p>
    <w:p>
      <w:pPr>
        <w:pStyle w:val="ListParagraph"/>
        <w:numPr>
          <w:ilvl w:val="0"/>
          <w:numId w:val="2"/>
        </w:numPr>
        <w:spacing w:after="100"/>
      </w:pPr>
      <w:r>
        <w:rPr>
          <w:sz w:val="24"/>
          <w:szCs w:val="24"/>
        </w:rPr>
        <w:t xml:space="preserve">Errores en cobro o cambio: 5 menciones.</w:t>
      </w:r>
    </w:p>
    <w:p>
      <w:pPr>
        <w:pStyle w:val="ListParagraph"/>
        <w:numPr>
          <w:ilvl w:val="0"/>
          <w:numId w:val="2"/>
        </w:numPr>
        <w:spacing w:after="100"/>
      </w:pPr>
      <w:r>
        <w:rPr>
          <w:sz w:val="24"/>
          <w:szCs w:val="24"/>
        </w:rPr>
        <w:t xml:space="preserve">Fiados sin control: 5 menciones.</w:t>
      </w:r>
    </w:p>
    <w:p>
      <w:pPr>
        <w:pStyle w:val="ListParagraph"/>
        <w:numPr>
          <w:ilvl w:val="0"/>
          <w:numId w:val="2"/>
        </w:numPr>
        <w:spacing w:after="100"/>
      </w:pPr>
      <w:r>
        <w:rPr>
          <w:sz w:val="24"/>
          <w:szCs w:val="24"/>
        </w:rPr>
        <w:t xml:space="preserve">Pedidos sin registro: 4 menciones.</w:t>
      </w:r>
    </w:p>
    <w:p>
      <w:pPr>
        <w:pStyle w:val="ListParagraph"/>
        <w:numPr>
          <w:ilvl w:val="0"/>
          <w:numId w:val="2"/>
        </w:numPr>
        <w:spacing w:after="100"/>
      </w:pPr>
      <w:r>
        <w:rPr>
          <w:sz w:val="24"/>
          <w:szCs w:val="24"/>
        </w:rPr>
        <w:t xml:space="preserve">Falta de reportes de ventas: 3 menciones.</w:t>
      </w:r>
    </w:p>
    <w:p>
      <w:pPr>
        <w:pStyle w:val="ListParagraph"/>
        <w:numPr>
          <w:ilvl w:val="0"/>
          <w:numId w:val="2"/>
        </w:numPr>
        <w:spacing w:after="100"/>
      </w:pPr>
      <w:r>
        <w:rPr>
          <w:sz w:val="24"/>
          <w:szCs w:val="24"/>
        </w:rPr>
        <w:t xml:space="preserve">Precios sin etiquetar: 3 menciones.</w:t>
      </w:r>
    </w:p>
    <w:p>
      <w:r>
        <w:t xml:space="preserve"/>
      </w:r>
    </w:p>
    <w:p>
      <w:pPr>
        <w:spacing w:after="160"/>
        <w:jc w:val="both"/>
      </w:pPr>
      <w:r>
        <w:rPr>
          <w:i/>
          <w:iCs/>
          <w:color w:val="444444"/>
          <w:sz w:val="24"/>
          <w:szCs w:val="24"/>
        </w:rPr>
        <w:t xml:space="preserve">Me sorprendió que el tema de los fiados tuviera tantas menciones. Pensé que iba a ser un tema menor, pero tanto don Carlos como su esposa y hasta una clienta lo mencionaron como algo que les genera problemas constantemente.</w:t>
      </w:r>
    </w:p>
    <w:p>
      <w:pPr>
        <w:pStyle w:val="Heading2"/>
      </w:pPr>
      <w:r>
        <w:rPr>
          <w:b/>
          <w:bCs/>
        </w:rPr>
        <w:t xml:space="preserve">3.3 Agrupación por módulos del sistema</w:t>
      </w:r>
    </w:p>
    <w:p>
      <w:pPr>
        <w:spacing w:after="160"/>
        <w:jc w:val="both"/>
      </w:pPr>
      <w:r>
        <w:rPr>
          <w:sz w:val="24"/>
          <w:szCs w:val="24"/>
        </w:rPr>
        <w:t xml:space="preserve">Con base en la categorización anterior, los temas se agruparon en los módulos que conformarán el sistema:</w:t>
      </w:r>
    </w:p>
    <w:p>
      <w:r>
        <w:t xml:space="preserve"/>
      </w:r>
    </w:p>
    <w:p>
      <w:pPr>
        <w:pStyle w:val="ListParagraph"/>
        <w:numPr>
          <w:ilvl w:val="0"/>
          <w:numId w:val="2"/>
        </w:numPr>
        <w:spacing w:after="100"/>
      </w:pPr>
      <w:r>
        <w:rPr>
          <w:sz w:val="24"/>
          <w:szCs w:val="24"/>
        </w:rPr>
        <w:t xml:space="preserve">Módulo 1 — Ventas: Registro diario, cálculo automático, historial por fecha.</w:t>
      </w:r>
    </w:p>
    <w:p>
      <w:pPr>
        <w:pStyle w:val="ListParagraph"/>
        <w:numPr>
          <w:ilvl w:val="0"/>
          <w:numId w:val="2"/>
        </w:numPr>
        <w:spacing w:after="100"/>
      </w:pPr>
      <w:r>
        <w:rPr>
          <w:sz w:val="24"/>
          <w:szCs w:val="24"/>
        </w:rPr>
        <w:t xml:space="preserve">Módulo 2 — Inventario: Alta de productos, stock actual, alertas de agotado.</w:t>
      </w:r>
    </w:p>
    <w:p>
      <w:pPr>
        <w:pStyle w:val="ListParagraph"/>
        <w:numPr>
          <w:ilvl w:val="0"/>
          <w:numId w:val="2"/>
        </w:numPr>
        <w:spacing w:after="100"/>
      </w:pPr>
      <w:r>
        <w:rPr>
          <w:sz w:val="24"/>
          <w:szCs w:val="24"/>
        </w:rPr>
        <w:t xml:space="preserve">Módulo 3 — Cuentas por cobrar: Registro de fiados, seguimiento, estado de deuda.</w:t>
      </w:r>
    </w:p>
    <w:p>
      <w:pPr>
        <w:pStyle w:val="ListParagraph"/>
        <w:numPr>
          <w:ilvl w:val="0"/>
          <w:numId w:val="2"/>
        </w:numPr>
        <w:spacing w:after="100"/>
      </w:pPr>
      <w:r>
        <w:rPr>
          <w:sz w:val="24"/>
          <w:szCs w:val="24"/>
        </w:rPr>
        <w:t xml:space="preserve">Módulo 4 — Proveedores: Registro de proveedores, pedidos, estado del pedido.</w:t>
      </w:r>
    </w:p>
    <w:p>
      <w:pPr>
        <w:pStyle w:val="ListParagraph"/>
        <w:numPr>
          <w:ilvl w:val="0"/>
          <w:numId w:val="2"/>
        </w:numPr>
        <w:spacing w:after="100"/>
      </w:pPr>
      <w:r>
        <w:rPr>
          <w:sz w:val="24"/>
          <w:szCs w:val="24"/>
        </w:rPr>
        <w:t xml:space="preserve">Módulo 5 — Reportes: Ventas por período, productos más vendidos, movimiento de inventario.</w:t>
      </w:r>
    </w:p>
    <w:p>
      <w:pPr>
        <w:pStyle w:val="ListParagraph"/>
        <w:numPr>
          <w:ilvl w:val="0"/>
          <w:numId w:val="2"/>
        </w:numPr>
        <w:spacing w:after="100"/>
      </w:pPr>
      <w:r>
        <w:rPr>
          <w:sz w:val="24"/>
          <w:szCs w:val="24"/>
        </w:rPr>
        <w:t xml:space="preserve">Módulo 6 — Seguridad: Login con usuario y contraseña por rol.</w:t>
      </w:r>
    </w:p>
    <w:p>
      <w:r>
        <w:br w:type="page"/>
      </w:r>
    </w:p>
    <w:p>
      <w:pPr>
        <w:pStyle w:val="Heading1"/>
      </w:pPr>
      <w:r>
        <w:rPr>
          <w:b/>
          <w:bCs/>
        </w:rPr>
        <w:t xml:space="preserve">4. Citas Textuales Clave</w:t>
      </w:r>
    </w:p>
    <w:p>
      <w:pPr>
        <w:spacing w:after="160"/>
        <w:jc w:val="both"/>
      </w:pPr>
      <w:r>
        <w:rPr>
          <w:sz w:val="24"/>
          <w:szCs w:val="24"/>
        </w:rPr>
        <w:t xml:space="preserve">Durante la entrevista con don Carlos y la observación directa, se registraron algunas frases que capturan muy bien los problemas del negocio:</w:t>
      </w:r>
    </w:p>
    <w:p>
      <w:r>
        <w:t xml:space="preserve"/>
      </w:r>
    </w:p>
    <w:p>
      <w:pPr>
        <w:pBdr>
          <w:left w:val="single" w:color="1F6B3A" w:sz="8" w:space="10"/>
        </w:pBdr>
        <w:spacing w:after="160" w:before="100"/>
        <w:ind w:left="720" w:right="720"/>
        <w:jc w:val="both"/>
      </w:pPr>
      <w:r>
        <w:rPr>
          <w:i/>
          <w:iCs/>
          <w:color w:val="333333"/>
          <w:sz w:val="24"/>
          <w:szCs w:val="24"/>
        </w:rPr>
        <w:t xml:space="preserve">"Yo no sé cuándo se me va a acabar un producto hasta que ya no hay. Me toca revisar los estantes uno por uno y eso me quita mucho tiempo."</w:t>
      </w:r>
    </w:p>
    <w:p>
      <w:pPr>
        <w:spacing w:after="160"/>
        <w:jc w:val="both"/>
      </w:pPr>
      <w:r>
        <w:rPr>
          <w:sz w:val="24"/>
          <w:szCs w:val="24"/>
        </w:rPr>
        <w:t xml:space="preserve">— Don Carlos Ríos, propietario del supermercado.</w:t>
      </w:r>
    </w:p>
    <w:p>
      <w:pPr>
        <w:spacing w:after="160"/>
        <w:jc w:val="both"/>
      </w:pPr>
      <w:r>
        <w:rPr>
          <w:i/>
          <w:iCs/>
          <w:color w:val="444444"/>
          <w:sz w:val="24"/>
          <w:szCs w:val="24"/>
        </w:rPr>
        <w:t xml:space="preserve">Esta frase resume perfectamente por qué el módulo de inventario es prioritario. No hay ningún sistema de alerta, ni siquiera una lista mínima.</w:t>
      </w:r>
    </w:p>
    <w:p>
      <w:r>
        <w:t xml:space="preserve"/>
      </w:r>
    </w:p>
    <w:p>
      <w:pPr>
        <w:pBdr>
          <w:left w:val="single" w:color="1F6B3A" w:sz="8" w:space="10"/>
        </w:pBdr>
        <w:spacing w:after="160" w:before="100"/>
        <w:ind w:left="720" w:right="720"/>
        <w:jc w:val="both"/>
      </w:pPr>
      <w:r>
        <w:rPr>
          <w:i/>
          <w:iCs/>
          <w:color w:val="333333"/>
          <w:sz w:val="24"/>
          <w:szCs w:val="24"/>
        </w:rPr>
        <w:t xml:space="preserve">"A veces Marta anota el fiado en una libreta y yo en otra, y después no sabemos cuál está actualizada. Ya hemos perdido plata por eso."</w:t>
      </w:r>
    </w:p>
    <w:p>
      <w:pPr>
        <w:spacing w:after="160"/>
        <w:jc w:val="both"/>
      </w:pPr>
      <w:r>
        <w:rPr>
          <w:sz w:val="24"/>
          <w:szCs w:val="24"/>
        </w:rPr>
        <w:t xml:space="preserve">— Don Carlos Ríos, durante la entrevista.</w:t>
      </w:r>
    </w:p>
    <w:p>
      <w:pPr>
        <w:spacing w:after="160"/>
        <w:jc w:val="both"/>
      </w:pPr>
      <w:r>
        <w:rPr>
          <w:i/>
          <w:iCs/>
          <w:color w:val="444444"/>
          <w:sz w:val="24"/>
          <w:szCs w:val="24"/>
        </w:rPr>
        <w:t xml:space="preserve">Esto evidencia la necesidad de un único módulo centralizado para cuentas por cobrar, accesible para todos los usuarios del sistema.</w:t>
      </w:r>
    </w:p>
    <w:p>
      <w:r>
        <w:t xml:space="preserve"/>
      </w:r>
    </w:p>
    <w:p>
      <w:pPr>
        <w:pBdr>
          <w:left w:val="single" w:color="1F6B3A" w:sz="8" w:space="10"/>
        </w:pBdr>
        <w:spacing w:after="160" w:before="100"/>
        <w:ind w:left="720" w:right="720"/>
        <w:jc w:val="both"/>
      </w:pPr>
      <w:r>
        <w:rPr>
          <w:i/>
          <w:iCs/>
          <w:color w:val="333333"/>
          <w:sz w:val="24"/>
          <w:szCs w:val="24"/>
        </w:rPr>
        <w:t xml:space="preserve">"Si el sistema es complicado, yo no lo uso. Yo no soy muy bueno con eso de los computadores."</w:t>
      </w:r>
    </w:p>
    <w:p>
      <w:pPr>
        <w:spacing w:after="160"/>
        <w:jc w:val="both"/>
      </w:pPr>
      <w:r>
        <w:rPr>
          <w:sz w:val="24"/>
          <w:szCs w:val="24"/>
        </w:rPr>
        <w:t xml:space="preserve">— Don Carlos Ríos, al preguntarle sobre sus expectativas del sistema.</w:t>
      </w:r>
    </w:p>
    <w:p>
      <w:pPr>
        <w:spacing w:after="160"/>
        <w:jc w:val="both"/>
      </w:pPr>
      <w:r>
        <w:rPr>
          <w:i/>
          <w:iCs/>
          <w:color w:val="444444"/>
          <w:sz w:val="24"/>
          <w:szCs w:val="24"/>
        </w:rPr>
        <w:t xml:space="preserve">Esta frase definió para mí el requisito no funcional más importante: la interfaz tiene que ser sencilla, con botones grandes y sin palabras técnicas.</w:t>
      </w:r>
    </w:p>
    <w:p>
      <w:r>
        <w:t xml:space="preserve"/>
      </w:r>
    </w:p>
    <w:p>
      <w:pPr>
        <w:pBdr>
          <w:left w:val="single" w:color="1F6B3A" w:sz="8" w:space="10"/>
        </w:pBdr>
        <w:spacing w:after="160" w:before="100"/>
        <w:ind w:left="720" w:right="720"/>
        <w:jc w:val="both"/>
      </w:pPr>
      <w:r>
        <w:rPr>
          <w:i/>
          <w:iCs/>
          <w:color w:val="333333"/>
          <w:sz w:val="24"/>
          <w:szCs w:val="24"/>
        </w:rPr>
        <w:t xml:space="preserve">"Yo llevo como 15 años sin saber exactamente cuánto vendo al mes. Uno más o menos lo siente, pero no tiene los números."</w:t>
      </w:r>
    </w:p>
    <w:p>
      <w:pPr>
        <w:spacing w:after="160"/>
        <w:jc w:val="both"/>
      </w:pPr>
      <w:r>
        <w:rPr>
          <w:sz w:val="24"/>
          <w:szCs w:val="24"/>
        </w:rPr>
        <w:t xml:space="preserve">— Don Carlos Ríos, sobre el historial de ventas.</w:t>
      </w:r>
    </w:p>
    <w:p>
      <w:pPr>
        <w:spacing w:after="160"/>
        <w:jc w:val="both"/>
      </w:pPr>
      <w:r>
        <w:rPr>
          <w:i/>
          <w:iCs/>
          <w:color w:val="444444"/>
          <w:sz w:val="24"/>
          <w:szCs w:val="24"/>
        </w:rPr>
        <w:t xml:space="preserve">Aquí queda claro por qué el módulo de reportes es tan valioso para él, aunque no lo haya identificado como su primera prioridad.</w:t>
      </w:r>
    </w:p>
    <w:p>
      <w:r>
        <w:br w:type="page"/>
      </w:r>
    </w:p>
    <w:p>
      <w:pPr>
        <w:pStyle w:val="Heading1"/>
      </w:pPr>
      <w:r>
        <w:rPr>
          <w:b/>
          <w:bCs/>
        </w:rPr>
        <w:t xml:space="preserve">5. Contradicciones Encontradas</w:t>
      </w:r>
    </w:p>
    <w:p>
      <w:pPr>
        <w:spacing w:after="160"/>
        <w:jc w:val="both"/>
      </w:pPr>
      <w:r>
        <w:rPr>
          <w:sz w:val="24"/>
          <w:szCs w:val="24"/>
        </w:rPr>
        <w:t xml:space="preserve">Durante el análisis también se identificaron algunas diferencias entre lo que dijeron los usuarios y lo que se observó en la realidad. Estas contradicciones son importantes porque pueden afectar el diseño del sistema:</w:t>
      </w:r>
    </w:p>
    <w:p>
      <w:r>
        <w:t xml:space="preserve"/>
      </w:r>
    </w:p>
    <w:p>
      <w:pPr>
        <w:spacing w:after="160"/>
        <w:jc w:val="both"/>
      </w:pPr>
      <w:r>
        <w:rPr>
          <w:sz w:val="24"/>
          <w:szCs w:val="24"/>
        </w:rPr>
        <w:t xml:space="preserve">Contradicción 1: Don Carlos afirmó en la entrevista que 'siempre sabe más o menos qué tiene en inventario'. Sin embargo, durante la observación se registró que en el día 1 (lunes) hubo una incidencia por inventario desactualizado de bebidas, y en el día 3 (miércoles) un producto (azúcar) se agotó porque el pedido no llegó a tiempo. Esto indica que la percepción de control que tiene don Carlos no corresponde a la realidad.</w:t>
      </w:r>
    </w:p>
    <w:p>
      <w:pPr>
        <w:spacing w:after="160"/>
        <w:jc w:val="both"/>
      </w:pPr>
      <w:r>
        <w:rPr>
          <w:i/>
          <w:iCs/>
          <w:color w:val="444444"/>
          <w:sz w:val="24"/>
          <w:szCs w:val="24"/>
        </w:rPr>
        <w:t xml:space="preserve">Solución: El sistema debe generar alertas automáticas de stock bajo, sin depender de que el usuario recuerde revisar el inventario.</w:t>
      </w:r>
    </w:p>
    <w:p>
      <w:r>
        <w:t xml:space="preserve"/>
      </w:r>
    </w:p>
    <w:p>
      <w:pPr>
        <w:spacing w:after="160"/>
        <w:jc w:val="both"/>
      </w:pPr>
      <w:r>
        <w:rPr>
          <w:sz w:val="24"/>
          <w:szCs w:val="24"/>
        </w:rPr>
        <w:t xml:space="preserve">Contradicción 2: Dos clientes frecuentes dijeron en la encuesta que nunca les habían cobrado un precio incorrecto. Sin embargo, en la observación se registró que algunos productos no tienen precio visible y el empleado tuvo que preguntarle al dueño dos veces el precio de un producto en menos de una hora.</w:t>
      </w:r>
    </w:p>
    <w:p>
      <w:pPr>
        <w:spacing w:after="160"/>
        <w:jc w:val="both"/>
      </w:pPr>
      <w:r>
        <w:rPr>
          <w:i/>
          <w:iCs/>
          <w:color w:val="444444"/>
          <w:sz w:val="24"/>
          <w:szCs w:val="24"/>
        </w:rPr>
        <w:t xml:space="preserve">Solución: El módulo de inventario debe incluir el precio de cada producto, visible y actualizable fácilmente.</w:t>
      </w:r>
    </w:p>
    <w:p>
      <w:r>
        <w:t xml:space="preserve"/>
      </w:r>
    </w:p>
    <w:p>
      <w:pPr>
        <w:spacing w:after="160"/>
        <w:jc w:val="both"/>
      </w:pPr>
      <w:r>
        <w:rPr>
          <w:sz w:val="24"/>
          <w:szCs w:val="24"/>
        </w:rPr>
        <w:t xml:space="preserve">Contradicción 3: Don Carlos dijo que no tenía muchos fiados, pero la revisión de la libreta mostró 9 clientes con deudas activas, algunas sin fecha de más de dos semanas.</w:t>
      </w:r>
    </w:p>
    <w:p>
      <w:pPr>
        <w:spacing w:after="160"/>
        <w:jc w:val="both"/>
      </w:pPr>
      <w:r>
        <w:rPr>
          <w:i/>
          <w:iCs/>
          <w:color w:val="444444"/>
          <w:sz w:val="24"/>
          <w:szCs w:val="24"/>
        </w:rPr>
        <w:t xml:space="preserve">Solución: El módulo de cuentas por cobrar debe mostrar un panel resumen con todos los fiados activos y la fecha de cada uno, para que el dueño tenga visibilidad real del problema.</w:t>
      </w:r>
    </w:p>
    <w:p>
      <w:r>
        <w:br w:type="page"/>
      </w:r>
    </w:p>
    <w:p>
      <w:pPr>
        <w:pStyle w:val="Heading1"/>
      </w:pPr>
      <w:r>
        <w:rPr>
          <w:b/>
          <w:bCs/>
        </w:rPr>
        <w:t xml:space="preserve">6. Lista de Requisitos del Sistema</w:t>
      </w:r>
    </w:p>
    <w:p>
      <w:pPr>
        <w:spacing w:after="160"/>
        <w:jc w:val="both"/>
      </w:pPr>
      <w:r>
        <w:rPr>
          <w:sz w:val="24"/>
          <w:szCs w:val="24"/>
        </w:rPr>
        <w:t xml:space="preserve">Con base en todo el análisis realizado, se definen los siguientes requisitos para el sistema del Supermercado La Esquina. Los requisitos funcionales describen lo que el sistema debe hacer; los no funcionales describen cómo debe hacerlo.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440"/>
        <w:gridCol w:w="1440"/>
        <w:gridCol w:w="2520"/>
      </w:tblGrid>
      <w:tr>
        <w:trPr>
          <w:tblHeader/>
        </w:trPr>
        <w:tc>
          <w:tcPr>
            <w:tcW w:type="dxa" w:w="60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ID</w:t>
            </w:r>
          </w:p>
        </w:tc>
        <w:tc>
          <w:tcPr>
            <w:tcW w:type="dxa" w:w="336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Descripción del requisito</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Tipo</w:t>
            </w:r>
          </w:p>
        </w:tc>
        <w:tc>
          <w:tcPr>
            <w:tcW w:type="dxa" w:w="144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Fuente</w:t>
            </w:r>
          </w:p>
        </w:tc>
        <w:tc>
          <w:tcPr>
            <w:tcW w:type="dxa" w:w="2520"/>
            <w:tcBorders>
              <w:top w:val="single" w:color="1F6B3A" w:sz="1"/>
              <w:left w:val="single" w:color="1F6B3A" w:sz="1"/>
              <w:bottom w:val="single" w:color="1F6B3A" w:sz="1"/>
              <w:right w:val="single" w:color="1F6B3A" w:sz="1"/>
            </w:tcBorders>
            <w:shd w:fill="1F6B3A"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permitir registrar cada venta con fecha, hora, productos y valor total.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controlar el inventario y emitir una alerta cuando un producto llegue al stock mínimo.</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registrar cuentas por cobrar (fiados) con nombre del cliente, monto y fecha.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Revisión documental</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RF-04</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permitir registrar y dar seguimiento a pedidos realizados a proveedores.</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generar reportes de ventas por día, semana y mes en formato descargable.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Encuesta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RF-06</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permitir consultar y actualizar el precio de cada producto desde una pantalla sencilla.</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Encuesta / Observación</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Media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RF-07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sistema debe tener módulo de acceso con usuario y contraseña para cada persona que lo usa.</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RF-08</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calcular automáticamente el total de cada venta y el cambio a devolver.</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Observación directa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RNF-01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La interfaz debe ser intuitiva, sin términos técnicos, con iconos y colores claros.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Entrevista / Observación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RNF-02</w:t>
            </w:r>
          </w:p>
        </w:tc>
        <w:tc>
          <w:tcPr>
            <w:tcW w:type="dxa" w:w="336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El sistema debe funcionar desde un navegador web sin necesidad de instalar nada adicional.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Entrevista</w:t>
            </w:r>
          </w:p>
        </w:tc>
        <w:tc>
          <w:tcPr>
            <w:tcW w:type="dxa" w:w="2520"/>
            <w:tcBorders>
              <w:top w:val="single" w:color="AAAAAA" w:sz="1"/>
              <w:left w:val="single" w:color="AAAAAA" w:sz="1"/>
              <w:bottom w:val="single" w:color="AAAAAA" w:sz="1"/>
              <w:right w:val="single" w:color="AAAAAA" w:sz="1"/>
            </w:tcBorders>
            <w:shd w:fill="EDF7F0" w:val="clear"/>
            <w:tcMar>
              <w:top w:type="dxa" w:w="80"/>
              <w:left w:type="dxa" w:w="120"/>
              <w:bottom w:type="dxa" w:w="80"/>
              <w:right w:type="dxa" w:w="120"/>
            </w:tcMar>
          </w:tcPr>
          <w:p>
            <w:pPr>
              <w:jc w:val="both"/>
            </w:pPr>
            <w:r>
              <w:rPr>
                <w:b w:val="false"/>
                <w:bCs w:val="false"/>
                <w:sz w:val="20"/>
                <w:szCs w:val="20"/>
              </w:rPr>
              <w:t xml:space="preserve">Alta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RNF-03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El tiempo de carga de cualquier pantalla no debe superar los 3 segundos.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No funcional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Encuesta</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b w:val="false"/>
                <w:bCs w:val="false"/>
                <w:sz w:val="20"/>
                <w:szCs w:val="20"/>
              </w:rPr>
              <w:t xml:space="preserve">Media</w:t>
            </w:r>
          </w:p>
        </w:tc>
      </w:tr>
    </w:tbl>
    <w:p>
      <w:r>
        <w:t xml:space="preserve"/>
      </w:r>
    </w:p>
    <w:p>
      <w:pPr>
        <w:spacing w:after="160"/>
        <w:jc w:val="both"/>
      </w:pPr>
      <w:r>
        <w:rPr>
          <w:i/>
          <w:iCs/>
          <w:color w:val="444444"/>
          <w:sz w:val="24"/>
          <w:szCs w:val="24"/>
        </w:rPr>
        <w:t xml:space="preserve">Definir estos requisitos fue el paso que más me costó, porque tuve que asegurarme de que cada uno saliera de los datos recolectados y no de lo que yo creía que el sistema debería tener. Esa diferencia es muy importante en el análisis de software.</w:t>
      </w:r>
    </w:p>
    <w:p>
      <w:r>
        <w:br w:type="page"/>
      </w:r>
    </w:p>
    <w:p>
      <w:pPr>
        <w:pStyle w:val="Heading1"/>
      </w:pPr>
      <w:r>
        <w:rPr>
          <w:b/>
          <w:bCs/>
        </w:rPr>
        <w:t xml:space="preserve">7. Conclusión</w:t>
      </w:r>
    </w:p>
    <w:p>
      <w:pPr>
        <w:spacing w:after="160"/>
        <w:jc w:val="both"/>
      </w:pPr>
      <w:r>
        <w:rPr>
          <w:sz w:val="24"/>
          <w:szCs w:val="24"/>
        </w:rPr>
        <w:t xml:space="preserve">Después de todo el proceso de recolección y análisis de datos, puedo decir con seguridad que el Supermercado La Esquina necesita un sistema con al menos seis módulos claramente definidos: ventas, inventario, cuentas por cobrar, proveedores, reportes y seguridad.</w:t>
      </w:r>
    </w:p>
    <w:p>
      <w:pPr>
        <w:spacing w:after="160"/>
        <w:jc w:val="both"/>
      </w:pPr>
      <w:r>
        <w:rPr>
          <w:sz w:val="24"/>
          <w:szCs w:val="24"/>
        </w:rPr>
        <w:t xml:space="preserve">El módulo más urgente es el de inventario, no solo porque fue el más mencionado por los encuestados, sino porque la observación directa demostró que los errores de inventario ya están causando pérdidas económicas reales. El módulo de ventas es igualmente urgente porque todo el registro actual es manual y propensa a errores.</w:t>
      </w:r>
    </w:p>
    <w:p>
      <w:pPr>
        <w:spacing w:after="160"/>
        <w:jc w:val="both"/>
      </w:pPr>
      <w:r>
        <w:rPr>
          <w:sz w:val="24"/>
          <w:szCs w:val="24"/>
        </w:rPr>
        <w:t xml:space="preserve">El módulo de cuentas por cobrar, aunque inicialmente no parecía tan urgente, resultó ser más crítico de lo esperado al descubrir la contradicción entre lo que don Carlos creía tener bajo control y lo que realmente se encontró en la libreta de fiados.</w:t>
      </w:r>
    </w:p>
    <w:p>
      <w:pPr>
        <w:spacing w:after="160"/>
        <w:jc w:val="both"/>
      </w:pPr>
      <w:r>
        <w:rPr>
          <w:sz w:val="24"/>
          <w:szCs w:val="24"/>
        </w:rPr>
        <w:t xml:space="preserve">Un aprendizaje clave de este proceso es que los datos no solo confirman lo que uno sospecha, sino que también revelan problemas que el mismo cliente no sabe que tiene. Esa es la razón por la que el levantamiento y análisis de requisitos es una etapa que no se puede saltarse ni hacerse de afán.</w:t>
      </w:r>
    </w:p>
    <w:p>
      <w:pPr>
        <w:spacing w:after="160"/>
        <w:jc w:val="both"/>
      </w:pPr>
      <w:r>
        <w:rPr>
          <w:sz w:val="24"/>
          <w:szCs w:val="24"/>
        </w:rPr>
        <w:t xml:space="preserve">Como resultado final, este análisis proporciona una base sólida para comenzar la fase de diseño del sistema, con requisitos concretos, priorizados y sustentados en evidencia real del negocio.</w:t>
      </w:r>
    </w:p>
    <w:p>
      <w:r>
        <w:t xml:space="preserve"/>
      </w:r>
    </w:p>
    <w:p>
      <w:pPr>
        <w:pBdr>
          <w:top w:val="single" w:color="1F6B3A" w:sz="4" w:space="1"/>
        </w:pBdr>
        <w:spacing w:before="600"/>
        <w:jc w:val="center"/>
      </w:pPr>
      <w:r>
        <w:rPr>
          <w:i/>
          <w:iCs/>
          <w:color w:val="666666"/>
          <w:sz w:val="20"/>
          <w:szCs w:val="20"/>
        </w:rPr>
        <w:t xml:space="preserve">Evidencia académica — Análisis y Desarrollo de Software — SENA Neiva, Huila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B3A" w:sz="6" w:space="1"/>
      </w:pBdr>
      <w:spacing w:after="200" w:before="320"/>
      <w:outlineLvl w:val="0"/>
    </w:pPr>
    <w:rPr>
      <w:rFonts w:ascii="Arial" w:cs="Arial" w:eastAsia="Arial" w:hAnsi="Arial"/>
      <w:b/>
      <w:bCs/>
      <w:color w:val="1F6B3A"/>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2D8C4E"/>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2026-04-11T12:19:21.007Z</dcterms:created>
  <dcterms:modified xsi:type="dcterms:W3CDTF">2026-04-11T12:19:21.007Z</dcterms:modified>
</cp:coreProperties>
</file>

<file path=docProps/custom.xml><?xml version="1.0" encoding="utf-8"?>
<Properties xmlns="http://schemas.openxmlformats.org/officeDocument/2006/custom-properties" xmlns:vt="http://schemas.openxmlformats.org/officeDocument/2006/docPropsVTypes"/>
</file>