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9840" w14:textId="4B1F741D" w:rsidR="00696AF5" w:rsidRPr="00A84EAA" w:rsidRDefault="001D40C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</w:rPr>
        <w:t>Sistema IoT para el Control de Entradas y Salidas en Comercios</w:t>
      </w:r>
    </w:p>
    <w:p w14:paraId="41D07A38" w14:textId="77777777" w:rsidR="009D1B08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AE9E07D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9B88CA6" w14:textId="75ED846B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Integrantes: </w:t>
      </w:r>
    </w:p>
    <w:p w14:paraId="568F2D99" w14:textId="77777777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Kevin David Aljuri Moncada </w:t>
      </w:r>
    </w:p>
    <w:p w14:paraId="2596B8B6" w14:textId="6E3DDE89" w:rsidR="009C3356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Diana Marcela Beltrán</w:t>
      </w:r>
      <w:r w:rsidR="000C4EC9"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 Suarez</w:t>
      </w:r>
    </w:p>
    <w:p w14:paraId="263BBC08" w14:textId="45C799A7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44913C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55E83AC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8DA5FEB" w14:textId="0B963DA8" w:rsidR="00696AF5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4"/>
          <w:lang w:val="es-ES"/>
        </w:rPr>
        <w:t>Proyecto</w:t>
      </w:r>
      <w:r w:rsidR="00721966" w:rsidRPr="00A84EA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semana 7</w:t>
      </w:r>
    </w:p>
    <w:p w14:paraId="26AE0E29" w14:textId="0F9AB1D3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61F796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39D28AB" w14:textId="4EF4AC71" w:rsidR="00696AF5" w:rsidRPr="00A84EAA" w:rsidRDefault="000C4EC9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Grupo: B192</w:t>
      </w:r>
    </w:p>
    <w:p w14:paraId="6CEA9A9A" w14:textId="77777777" w:rsidR="00696AF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8B26A46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032F995" w14:textId="7F39E986" w:rsidR="00FB72A0" w:rsidRPr="00A84EAA" w:rsidRDefault="00FB72A0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Docente: Eliecer Montero Ojeda</w:t>
      </w:r>
    </w:p>
    <w:p w14:paraId="684648BF" w14:textId="77777777" w:rsidR="00696AF5" w:rsidRPr="00A84EAA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2D8A6BA" w14:textId="603AE875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UTS</w:t>
      </w:r>
    </w:p>
    <w:p w14:paraId="5D491D38" w14:textId="77777777" w:rsidR="002327FF" w:rsidRPr="00A84EAA" w:rsidRDefault="002327FF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28E4CE" w14:textId="77777777" w:rsidR="009D1B08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6C2B2A0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D0A59F" w14:textId="2D2AED4F" w:rsidR="00E33954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Bucaramanga</w:t>
      </w:r>
    </w:p>
    <w:p w14:paraId="37CE93D4" w14:textId="39029013" w:rsidR="00A84EAA" w:rsidRPr="00A84EAA" w:rsidRDefault="00696AF5" w:rsidP="008340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2026</w:t>
      </w:r>
    </w:p>
    <w:p w14:paraId="30AF79D9" w14:textId="2CCDC5B1" w:rsidR="009D1B08" w:rsidRDefault="00170029" w:rsidP="00B772A1">
      <w:pPr>
        <w:spacing w:line="360" w:lineRule="auto"/>
        <w:jc w:val="both"/>
        <w:rPr>
          <w:rFonts w:ascii="Times New Roman" w:hAnsi="Times New Roman" w:cs="Times New Roman"/>
          <w:bCs/>
          <w:szCs w:val="18"/>
        </w:rPr>
      </w:pPr>
      <w:r w:rsidRPr="00A84EAA">
        <w:rPr>
          <w:rFonts w:ascii="Times New Roman" w:hAnsi="Times New Roman" w:cs="Times New Roman"/>
          <w:b/>
          <w:szCs w:val="18"/>
          <w:lang w:val="es-ES"/>
        </w:rPr>
        <w:lastRenderedPageBreak/>
        <w:t xml:space="preserve">Título </w:t>
      </w:r>
      <w:r w:rsidR="009D1B08" w:rsidRPr="00A84EAA">
        <w:rPr>
          <w:rFonts w:ascii="Times New Roman" w:hAnsi="Times New Roman" w:cs="Times New Roman"/>
          <w:b/>
          <w:szCs w:val="18"/>
          <w:lang w:val="es-ES"/>
        </w:rPr>
        <w:t xml:space="preserve">proyecto: </w:t>
      </w:r>
      <w:r w:rsidR="009D1B08" w:rsidRPr="00A84EAA">
        <w:rPr>
          <w:rFonts w:ascii="Times New Roman" w:hAnsi="Times New Roman" w:cs="Times New Roman"/>
          <w:bCs/>
          <w:szCs w:val="18"/>
        </w:rPr>
        <w:t>Sistema IoT para el Control de Entradas y Salidas en</w:t>
      </w:r>
      <w:r w:rsidR="00834030">
        <w:rPr>
          <w:rFonts w:ascii="Times New Roman" w:hAnsi="Times New Roman" w:cs="Times New Roman"/>
          <w:bCs/>
          <w:szCs w:val="18"/>
        </w:rPr>
        <w:t xml:space="preserve"> Aulas de clases.</w:t>
      </w:r>
    </w:p>
    <w:p w14:paraId="51F32990" w14:textId="77777777" w:rsidR="009D5862" w:rsidRPr="00595AD5" w:rsidRDefault="009D5862" w:rsidP="009D5862">
      <w:pPr>
        <w:spacing w:line="360" w:lineRule="auto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Introducción</w:t>
      </w:r>
    </w:p>
    <w:p w14:paraId="415883BC" w14:textId="77777777" w:rsidR="00332A59" w:rsidRPr="00332A59" w:rsidRDefault="00332A59" w:rsidP="00332A5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332A59">
        <w:rPr>
          <w:rFonts w:ascii="Times New Roman" w:hAnsi="Times New Roman" w:cs="Times New Roman"/>
          <w:sz w:val="24"/>
          <w:szCs w:val="20"/>
          <w:lang w:val="es-419"/>
        </w:rPr>
        <w:t>El control de la cantidad de personas que hay en un aula suele hacerse de forma manual o no se hace, y las condiciones del aula, como la temperatura, la humedad y la luz, rara vez se monitorean. Este proyecto propone un sistema IoT basado en un ESP32 que automatiza el control de entradas y salidas de un aula de clases y registra sus condiciones ambientales.</w:t>
      </w:r>
    </w:p>
    <w:p w14:paraId="7BC2A78C" w14:textId="0454DA08" w:rsidR="00332A59" w:rsidRPr="00332A59" w:rsidRDefault="00332A59" w:rsidP="00332A5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332A59">
        <w:rPr>
          <w:rFonts w:ascii="Times New Roman" w:hAnsi="Times New Roman" w:cs="Times New Roman"/>
          <w:sz w:val="24"/>
          <w:szCs w:val="20"/>
          <w:lang w:val="es-419"/>
        </w:rPr>
        <w:t>Dos sensores infrarrojos ubicados uno detrás del otro en la puerta detecta el paso de las personas; el orden en que se activan permite saber si la persona entra o sale, y así se mantiene actualizada la cantidad de personas presentes. Un sensor DHT11 mide la temperatura y la humedad, y un sensor LDR, con una resistencia de 10k ohmios, mide la luz. El ESP32 procesa estos datos y los muestra por el monitor serial, donde se verifica que las lecturas sean correctas y se muestran mensajes de error si un sensor falla. El circuito se arma en una protoboard con cables macho-macho, y el cable USB alimenta el ESP32 y lo comunica con el computador.</w:t>
      </w:r>
    </w:p>
    <w:p w14:paraId="1B745E0F" w14:textId="77777777" w:rsidR="007977BD" w:rsidRPr="00595AD5" w:rsidRDefault="007977BD" w:rsidP="007977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Justificación</w:t>
      </w:r>
    </w:p>
    <w:p w14:paraId="5A492DFB" w14:textId="77777777" w:rsidR="007977BD" w:rsidRPr="00595AD5" w:rsidRDefault="007977BD" w:rsidP="00332A5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sz w:val="24"/>
          <w:szCs w:val="20"/>
          <w:lang w:val="es-419"/>
        </w:rPr>
        <w:t>Conocer cuántas personas hay en un aula y en qué condiciones se encuentran es importante por razones de seguridad, comodidad y organización. Superar el aforo de un espacio cerrado dificulta la ventilación y la evacuación en caso de emergencia, y las condiciones ambientales inadecuadas afectan el bienestar y el rendimiento de estudiantes y docentes.</w:t>
      </w:r>
    </w:p>
    <w:p w14:paraId="4475C96E" w14:textId="5FA3E6CA" w:rsidR="007977BD" w:rsidRPr="00595AD5" w:rsidRDefault="007977BD" w:rsidP="00332A5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sz w:val="24"/>
          <w:szCs w:val="20"/>
          <w:lang w:val="es-419"/>
        </w:rPr>
        <w:t>Hoy este control depende de que alguien cuente a las personas y revise el ambiente manualmente, lo que consume tiempo y es propenso a errores. Un sistema que cuente de forma continua y mida las condiciones del aula permite tener información confiable sin que una persona tenga que estar pendiente. Además, el proyecto se construye con componentes de bajo costo y fácil acceso, y aplica los conceptos del Internet de las cosas en un problema real y cercano.</w:t>
      </w:r>
    </w:p>
    <w:p w14:paraId="7836F01C" w14:textId="77777777" w:rsidR="007977BD" w:rsidRPr="009D5862" w:rsidRDefault="007977BD" w:rsidP="009D5862">
      <w:pPr>
        <w:spacing w:line="360" w:lineRule="auto"/>
        <w:jc w:val="both"/>
        <w:rPr>
          <w:rFonts w:ascii="Times New Roman" w:hAnsi="Times New Roman" w:cs="Times New Roman"/>
          <w:szCs w:val="18"/>
          <w:lang w:val="es-419"/>
        </w:rPr>
      </w:pPr>
    </w:p>
    <w:p w14:paraId="1A802CB3" w14:textId="119C16F2" w:rsidR="00B27E0E" w:rsidRPr="00834030" w:rsidRDefault="00D470FE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lastRenderedPageBreak/>
        <w:t>Objetivo</w:t>
      </w:r>
    </w:p>
    <w:p w14:paraId="0CC404CB" w14:textId="57694184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 general</w:t>
      </w:r>
    </w:p>
    <w:p w14:paraId="3FFFF4AE" w14:textId="77777777" w:rsidR="007D66EF" w:rsidRPr="00834030" w:rsidRDefault="007D66EF" w:rsidP="00450C23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Desarrollar un sistema IoT que automatice el control y conteo de entradas y salidas de personas en un aula de clases, permitiendo conocer en tiempo real la cantidad de personas presentes.</w:t>
      </w:r>
    </w:p>
    <w:p w14:paraId="52BC50D3" w14:textId="2DEEDF79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Objetivos específicos</w:t>
      </w:r>
    </w:p>
    <w:p w14:paraId="0D8BB8B5" w14:textId="1C0F66E5" w:rsidR="00AD22A1" w:rsidRPr="00834030" w:rsidRDefault="00AD22A1" w:rsidP="00AD22A1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Detectar las entradas y salidas de personas</w:t>
      </w:r>
      <w:r w:rsidR="007A5BCD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, y su sentido, mediante sensores.</w:t>
      </w:r>
    </w:p>
    <w:p w14:paraId="4439AE14" w14:textId="4C83A9B0" w:rsidR="00AD22A1" w:rsidRPr="00834030" w:rsidRDefault="00AD22A1" w:rsidP="00AD22A1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Contabilizar las personas presentes</w:t>
      </w:r>
      <w:r w:rsidR="004D0185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tiempo real</w:t>
      </w:r>
      <w:r w:rsidR="00B22DC2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73D80330" w14:textId="5130A4C3" w:rsidR="00AD22A1" w:rsidRPr="00834030" w:rsidRDefault="00AD22A1" w:rsidP="00AD22A1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Procesar la información con el ESP32 y mostrarla de forma clara</w:t>
      </w:r>
      <w:r w:rsidR="00CE44A1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6A1CF9FB" w14:textId="3C6B9578" w:rsidR="00D470FE" w:rsidRPr="00834030" w:rsidRDefault="00DF0503" w:rsidP="00E11D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Leer la temperatura, la humedad y la luz del aula con el DHT11 y el LDR, verificándolas por serial con mensajes de error.</w:t>
      </w:r>
    </w:p>
    <w:p w14:paraId="7E4CE22D" w14:textId="77777777" w:rsidR="00C8154D" w:rsidRPr="00834030" w:rsidRDefault="00C8154D" w:rsidP="00C81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815B9D5" w14:textId="668DD33A" w:rsidR="009D5366" w:rsidRPr="00834030" w:rsidRDefault="009D5366" w:rsidP="00415F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Materiales</w:t>
      </w:r>
    </w:p>
    <w:p w14:paraId="36393A1E" w14:textId="2EB05684" w:rsidR="009D5366" w:rsidRPr="00834030" w:rsidRDefault="00B43143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 xml:space="preserve">Un </w:t>
      </w:r>
      <w:r w:rsidR="00546E5C" w:rsidRPr="00834030">
        <w:rPr>
          <w:rFonts w:ascii="Times New Roman" w:hAnsi="Times New Roman" w:cs="Times New Roman"/>
          <w:bCs/>
          <w:sz w:val="24"/>
          <w:szCs w:val="20"/>
        </w:rPr>
        <w:t>ESP32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396EF0D6" w14:textId="7A231382" w:rsidR="00546E5C" w:rsidRPr="00834030" w:rsidRDefault="00E05FE1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 xml:space="preserve">Un </w:t>
      </w:r>
      <w:r w:rsidR="00546E5C" w:rsidRPr="00834030">
        <w:rPr>
          <w:rFonts w:ascii="Times New Roman" w:hAnsi="Times New Roman" w:cs="Times New Roman"/>
          <w:bCs/>
          <w:sz w:val="24"/>
          <w:szCs w:val="20"/>
        </w:rPr>
        <w:t>DHT11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1895D826" w14:textId="7DE2E9E7" w:rsidR="009D5366" w:rsidRPr="00834030" w:rsidRDefault="00E05FE1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 xml:space="preserve">Un </w:t>
      </w:r>
      <w:r w:rsidR="009D5366" w:rsidRPr="00834030">
        <w:rPr>
          <w:rFonts w:ascii="Times New Roman" w:hAnsi="Times New Roman" w:cs="Times New Roman"/>
          <w:bCs/>
          <w:sz w:val="24"/>
          <w:szCs w:val="20"/>
        </w:rPr>
        <w:t>LDR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406494FE" w14:textId="4219DB31" w:rsidR="003F6F85" w:rsidRPr="00834030" w:rsidRDefault="003F6F85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Resistencia 10k ohmios.</w:t>
      </w:r>
    </w:p>
    <w:p w14:paraId="1B4F1792" w14:textId="0D3BB133" w:rsidR="009D5366" w:rsidRPr="00834030" w:rsidRDefault="009D5366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2 sensores infrarrojos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5EC58DEF" w14:textId="574F033A" w:rsidR="009D5366" w:rsidRPr="00834030" w:rsidRDefault="001976E2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Protoboard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7FA0E4FD" w14:textId="5B013A61" w:rsidR="001976E2" w:rsidRPr="00834030" w:rsidRDefault="001976E2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Cables macho</w:t>
      </w:r>
      <w:r w:rsidR="00340FB8" w:rsidRPr="00834030">
        <w:rPr>
          <w:rFonts w:ascii="Times New Roman" w:hAnsi="Times New Roman" w:cs="Times New Roman"/>
          <w:bCs/>
          <w:sz w:val="24"/>
          <w:szCs w:val="20"/>
        </w:rPr>
        <w:t>-</w:t>
      </w:r>
      <w:r w:rsidRPr="00834030">
        <w:rPr>
          <w:rFonts w:ascii="Times New Roman" w:hAnsi="Times New Roman" w:cs="Times New Roman"/>
          <w:bCs/>
          <w:sz w:val="24"/>
          <w:szCs w:val="20"/>
        </w:rPr>
        <w:t>macho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028CCD88" w14:textId="7D260A4C" w:rsidR="001976E2" w:rsidRPr="00834030" w:rsidRDefault="001976E2" w:rsidP="009D5366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Cable de transmisión de datos USB</w:t>
      </w:r>
      <w:r w:rsidR="00F44D48" w:rsidRPr="00834030">
        <w:rPr>
          <w:rFonts w:ascii="Times New Roman" w:hAnsi="Times New Roman" w:cs="Times New Roman"/>
          <w:bCs/>
          <w:sz w:val="24"/>
          <w:szCs w:val="20"/>
        </w:rPr>
        <w:t>.</w:t>
      </w:r>
    </w:p>
    <w:p w14:paraId="3D017D05" w14:textId="479E8A28" w:rsidR="000724A3" w:rsidRDefault="000724A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507DAE4C" w14:textId="77777777" w:rsidR="00450C23" w:rsidRDefault="00450C2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59B6591B" w14:textId="77777777" w:rsidR="00450C23" w:rsidRDefault="00450C2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68531902" w14:textId="77777777" w:rsidR="00450C23" w:rsidRPr="00834030" w:rsidRDefault="00450C2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19EE7B7E" w14:textId="12EBFF55" w:rsidR="00B27E0E" w:rsidRPr="00834030" w:rsidRDefault="00B27E0E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Árbol de problemas</w:t>
      </w:r>
    </w:p>
    <w:p w14:paraId="4116AD3B" w14:textId="07D33A80" w:rsidR="00901CA8" w:rsidRPr="00834030" w:rsidRDefault="00B351DF" w:rsidP="00DB06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noProof/>
          <w:sz w:val="24"/>
          <w:szCs w:val="20"/>
        </w:rPr>
        <w:lastRenderedPageBreak/>
        <w:drawing>
          <wp:inline distT="0" distB="0" distL="0" distR="0" wp14:anchorId="6FE93365" wp14:editId="23078F87">
            <wp:extent cx="5307330" cy="3337649"/>
            <wp:effectExtent l="0" t="0" r="7620" b="0"/>
            <wp:docPr id="209992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024" cy="33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38CA" w14:textId="49D52BB5" w:rsidR="00D461AE" w:rsidRPr="00834030" w:rsidRDefault="007F37C7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Árbol</w:t>
      </w:r>
      <w:r w:rsidR="00D470FE" w:rsidRPr="00834030">
        <w:rPr>
          <w:rFonts w:ascii="Times New Roman" w:hAnsi="Times New Roman" w:cs="Times New Roman"/>
          <w:b/>
          <w:sz w:val="24"/>
          <w:szCs w:val="20"/>
        </w:rPr>
        <w:t xml:space="preserve"> de objetivos</w:t>
      </w:r>
      <w:r w:rsidR="000724A3" w:rsidRPr="00834030">
        <w:rPr>
          <w:noProof/>
          <w:sz w:val="20"/>
          <w:szCs w:val="20"/>
        </w:rPr>
        <w:drawing>
          <wp:inline distT="0" distB="0" distL="0" distR="0" wp14:anchorId="4354E8D7" wp14:editId="47BF917B">
            <wp:extent cx="4981749" cy="3721938"/>
            <wp:effectExtent l="0" t="0" r="0" b="0"/>
            <wp:docPr id="208883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848" cy="3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84B" w14:textId="77777777" w:rsidR="00C8154D" w:rsidRPr="00834030" w:rsidRDefault="00C8154D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67573354" w14:textId="604B474F" w:rsidR="00841296" w:rsidRPr="00834030" w:rsidRDefault="00901CA8" w:rsidP="0031679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lastRenderedPageBreak/>
        <w:t>Diagrama de actores</w:t>
      </w:r>
      <w:r w:rsidR="00EA0320" w:rsidRPr="00834030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4995B88A" wp14:editId="054D51A2">
            <wp:extent cx="5612130" cy="3134995"/>
            <wp:effectExtent l="0" t="0" r="7620" b="8255"/>
            <wp:docPr id="194078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0C20" w14:textId="77777777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>Requisitos funcionales</w:t>
      </w:r>
    </w:p>
    <w:p w14:paraId="53632787" w14:textId="77777777" w:rsidR="000B4BED" w:rsidRPr="000B4BED" w:rsidRDefault="000B4BED" w:rsidP="000B4BE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RF-01: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Detectar el paso de una persona y si entra o sale del aul</w:t>
      </w:r>
      <w:r w:rsidRPr="0058222D">
        <w:rPr>
          <w:rFonts w:ascii="Times New Roman" w:hAnsi="Times New Roman" w:cs="Times New Roman"/>
          <w:sz w:val="28"/>
          <w:lang w:val="es-419"/>
        </w:rPr>
        <w:t>a.</w:t>
      </w:r>
    </w:p>
    <w:p w14:paraId="1DF04248" w14:textId="77777777" w:rsidR="000B4BED" w:rsidRPr="00834030" w:rsidRDefault="000B4BED" w:rsidP="000B4BE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RF-02: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Actualizar y registrar el contador de personas dentro del aula, sin bajar de 0.</w:t>
      </w:r>
    </w:p>
    <w:p w14:paraId="252B8EA3" w14:textId="06EA0BFB" w:rsidR="000B4BED" w:rsidRPr="00834030" w:rsidRDefault="000B4BED" w:rsidP="000B4BE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RF-03: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 xml:space="preserve">El ESP32 debe recibir los datos de los sensores y transmitirlos </w:t>
      </w:r>
    </w:p>
    <w:p w14:paraId="130BCBD3" w14:textId="77777777" w:rsidR="000B4BED" w:rsidRPr="00834030" w:rsidRDefault="000B4BED" w:rsidP="000B4BE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RF-04: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Mostrar personas dentro, entradas y salidas, actualizándose en cada evento.</w:t>
      </w:r>
    </w:p>
    <w:p w14:paraId="46971181" w14:textId="77777777" w:rsidR="000B4BED" w:rsidRPr="00834030" w:rsidRDefault="000B4BED" w:rsidP="000B4BE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RF-05: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Leer el DHT11 y el LDR, y mostrar un mensaje de error si una lectura falla.</w:t>
      </w:r>
    </w:p>
    <w:p w14:paraId="14AE03CC" w14:textId="77777777" w:rsidR="009D5366" w:rsidRPr="00834030" w:rsidRDefault="009D5366" w:rsidP="009D536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</w:p>
    <w:p w14:paraId="4688556C" w14:textId="77777777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>Requisitos no funcionales</w:t>
      </w:r>
    </w:p>
    <w:p w14:paraId="7741F53C" w14:textId="77777777" w:rsidR="000B4BED" w:rsidRPr="00834030" w:rsidRDefault="000B4BED" w:rsidP="000B4BE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RNF-01 (Rendimiento):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Registrar cada evento en menos de 500 ms, sin duplicar ni perder conteos.</w:t>
      </w:r>
    </w:p>
    <w:p w14:paraId="3869F94E" w14:textId="4AF7D445" w:rsidR="000B4BED" w:rsidRPr="00834030" w:rsidRDefault="000B4BED" w:rsidP="000B4BE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RNF-02 (Confiabilidad):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 xml:space="preserve">Error de conteo menor al 10% y dirección correcta en la mayoría de </w:t>
      </w:r>
      <w:r w:rsidR="00305242" w:rsidRPr="00834030">
        <w:rPr>
          <w:rFonts w:ascii="Times New Roman" w:hAnsi="Times New Roman" w:cs="Times New Roman"/>
          <w:sz w:val="24"/>
          <w:szCs w:val="20"/>
          <w:lang w:val="es-419"/>
        </w:rPr>
        <w:t>las pruebas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.</w:t>
      </w:r>
    </w:p>
    <w:p w14:paraId="548DFE93" w14:textId="77777777" w:rsidR="000B4BED" w:rsidRPr="00834030" w:rsidRDefault="000B4BED" w:rsidP="000B4BE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RNF-03 (Usabilidad):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Información clara y entendible sin conocimientos técnicos.</w:t>
      </w:r>
    </w:p>
    <w:p w14:paraId="666C340D" w14:textId="77777777" w:rsidR="000B4BED" w:rsidRPr="00834030" w:rsidRDefault="000B4BED" w:rsidP="000B4BE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lastRenderedPageBreak/>
        <w:t xml:space="preserve">RNF-04 (Mantenibilidad): </w:t>
      </w:r>
      <w:r w:rsidRPr="00834030">
        <w:rPr>
          <w:rFonts w:ascii="Times New Roman" w:hAnsi="Times New Roman" w:cs="Times New Roman"/>
          <w:sz w:val="24"/>
          <w:szCs w:val="20"/>
          <w:lang w:val="es-419"/>
        </w:rPr>
        <w:t>Código comentado y organizado.</w:t>
      </w:r>
    </w:p>
    <w:p w14:paraId="23B677BF" w14:textId="2EEE9954" w:rsidR="00C602B6" w:rsidRPr="00776BDC" w:rsidRDefault="00C602B6" w:rsidP="00776BDC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C602B6">
        <w:rPr>
          <w:rFonts w:ascii="Times New Roman" w:hAnsi="Times New Roman" w:cs="Times New Roman"/>
          <w:b/>
          <w:sz w:val="28"/>
          <w:lang w:val="es-ES"/>
        </w:rPr>
        <w:t>Diagrama de arquitectura</w:t>
      </w:r>
      <w:r w:rsidR="003E5AF9" w:rsidRPr="003E5AF9">
        <w:rPr>
          <w:noProof/>
        </w:rPr>
        <w:drawing>
          <wp:inline distT="0" distB="0" distL="0" distR="0" wp14:anchorId="5C5AEDD3" wp14:editId="06474430">
            <wp:extent cx="5612130" cy="3491230"/>
            <wp:effectExtent l="0" t="0" r="7620" b="0"/>
            <wp:docPr id="211320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8A4B" w14:textId="77777777" w:rsidR="00835882" w:rsidRPr="00025D1A" w:rsidRDefault="00835882" w:rsidP="008358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025D1A">
        <w:rPr>
          <w:rFonts w:ascii="Times New Roman" w:hAnsi="Times New Roman" w:cs="Times New Roman"/>
          <w:b/>
          <w:bCs/>
          <w:sz w:val="24"/>
          <w:szCs w:val="20"/>
          <w:lang w:val="es-419"/>
        </w:rPr>
        <w:t>Preguntas orientadoras</w:t>
      </w:r>
    </w:p>
    <w:p w14:paraId="10CD4779" w14:textId="77777777" w:rsidR="00835882" w:rsidRPr="00025D1A" w:rsidRDefault="00835882" w:rsidP="0083588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025D1A">
        <w:rPr>
          <w:rFonts w:ascii="Times New Roman" w:hAnsi="Times New Roman" w:cs="Times New Roman"/>
          <w:b/>
          <w:bCs/>
          <w:sz w:val="24"/>
          <w:szCs w:val="20"/>
          <w:lang w:val="es-419"/>
        </w:rPr>
        <w:t>1. ¿Cómo ayuda la comunicación serial a verificar el funcionamiento del sistema?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br/>
        <w:t>Permite ver en el computador, en tiempo real, lo que lee cada sensor y lo que calcula el ESP32. Con el monitor serial se comprueba que el contador aumente cuando alguien entra y disminuya cuando alguien sale, y que el DHT11 y el LDR entreguen valores coherentes. Así se detectan fallas sin necesitar pantallas ni conexión inalámbrica.</w:t>
      </w:r>
    </w:p>
    <w:p w14:paraId="2E3BB9D6" w14:textId="03A3EBCA" w:rsidR="00835882" w:rsidRPr="00025D1A" w:rsidRDefault="00835882" w:rsidP="0083588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025D1A">
        <w:rPr>
          <w:rFonts w:ascii="Times New Roman" w:hAnsi="Times New Roman" w:cs="Times New Roman"/>
          <w:b/>
          <w:bCs/>
          <w:sz w:val="24"/>
          <w:szCs w:val="20"/>
          <w:lang w:val="es-419"/>
        </w:rPr>
        <w:t>2. ¿Qué datos son relevantes para el monitoreo del aula?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br/>
        <w:t xml:space="preserve">La cantidad de personas presentes, el número de entradas y salidas, la temperatura, la humedad y el nivel de luz. Los primeros permiten controlar el </w:t>
      </w:r>
      <w:r w:rsidR="0014260C" w:rsidRPr="0014260C">
        <w:rPr>
          <w:rFonts w:ascii="Times New Roman" w:hAnsi="Times New Roman" w:cs="Times New Roman"/>
          <w:bCs/>
          <w:sz w:val="24"/>
          <w:szCs w:val="20"/>
        </w:rPr>
        <w:t>número máximo autorizado</w:t>
      </w:r>
      <w:r w:rsidR="0014260C" w:rsidRPr="0014260C">
        <w:rPr>
          <w:rFonts w:ascii="Times New Roman" w:hAnsi="Times New Roman" w:cs="Times New Roman"/>
          <w:bCs/>
          <w:sz w:val="24"/>
          <w:szCs w:val="20"/>
          <w:lang w:val="es-419"/>
        </w:rPr>
        <w:t xml:space="preserve"> </w:t>
      </w:r>
      <w:r w:rsidR="002830CE">
        <w:rPr>
          <w:rFonts w:ascii="Times New Roman" w:hAnsi="Times New Roman" w:cs="Times New Roman"/>
          <w:bCs/>
          <w:sz w:val="24"/>
          <w:szCs w:val="20"/>
          <w:lang w:val="es-419"/>
        </w:rPr>
        <w:t xml:space="preserve">de personas 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t>y los demás indican si el aula es un lugar cómodo para trabajar.</w:t>
      </w:r>
    </w:p>
    <w:p w14:paraId="44550828" w14:textId="77777777" w:rsidR="00835882" w:rsidRPr="00025D1A" w:rsidRDefault="00835882" w:rsidP="0083588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025D1A">
        <w:rPr>
          <w:rFonts w:ascii="Times New Roman" w:hAnsi="Times New Roman" w:cs="Times New Roman"/>
          <w:b/>
          <w:bCs/>
          <w:sz w:val="24"/>
          <w:szCs w:val="20"/>
          <w:lang w:val="es-419"/>
        </w:rPr>
        <w:t>3. ¿Cómo se pueden detectar y corregir errores en el sistema?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br/>
        <w:t xml:space="preserve">Revisando por el monitor serial que las lecturas estén dentro de rangos lógicos (por ejemplo, que el DHT11 no devuelva valores inválidos y que el LDR varíe con la luz), y mostrando mensajes de error cuando un sensor falle. Para corregirlos se revisan las conexiones, se 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lastRenderedPageBreak/>
        <w:t>ajustan los umbrales de los sensores infrarrojos y del LDR, y se evita que el contador baje de cero.</w:t>
      </w:r>
    </w:p>
    <w:p w14:paraId="0D26AFF7" w14:textId="77777777" w:rsidR="00835882" w:rsidRPr="00025D1A" w:rsidRDefault="00835882" w:rsidP="0083588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025D1A">
        <w:rPr>
          <w:rFonts w:ascii="Times New Roman" w:hAnsi="Times New Roman" w:cs="Times New Roman"/>
          <w:b/>
          <w:bCs/>
          <w:sz w:val="24"/>
          <w:szCs w:val="20"/>
          <w:lang w:val="es-419"/>
        </w:rPr>
        <w:t>4. ¿Qué mensajes de alerta son útiles para el usuario final?</w:t>
      </w:r>
      <w:r w:rsidRPr="00025D1A">
        <w:rPr>
          <w:rFonts w:ascii="Times New Roman" w:hAnsi="Times New Roman" w:cs="Times New Roman"/>
          <w:bCs/>
          <w:sz w:val="24"/>
          <w:szCs w:val="20"/>
          <w:lang w:val="es-419"/>
        </w:rPr>
        <w:br/>
        <w:t>Mensajes claros y cortos, como “Sensor DHT11 sin respuesta”, “Error de lectura del LDR”, “Sensor de la puerta bloqueado” o “Temperatura fuera de rango”. Cada uno indica qué componente falló para que se pueda solucionar rápido.</w:t>
      </w:r>
    </w:p>
    <w:p w14:paraId="090A108A" w14:textId="77777777" w:rsidR="00C602B6" w:rsidRPr="009D1B08" w:rsidRDefault="00C602B6" w:rsidP="00B772A1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es-ES"/>
        </w:rPr>
      </w:pPr>
    </w:p>
    <w:sectPr w:rsidR="00C602B6" w:rsidRPr="009D1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C22"/>
    <w:multiLevelType w:val="hybridMultilevel"/>
    <w:tmpl w:val="20745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1FC8"/>
    <w:multiLevelType w:val="hybridMultilevel"/>
    <w:tmpl w:val="6F442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3C7"/>
    <w:multiLevelType w:val="hybridMultilevel"/>
    <w:tmpl w:val="B38214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5FA"/>
    <w:multiLevelType w:val="multilevel"/>
    <w:tmpl w:val="03C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456"/>
    <w:multiLevelType w:val="multilevel"/>
    <w:tmpl w:val="EEF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383"/>
    <w:multiLevelType w:val="hybridMultilevel"/>
    <w:tmpl w:val="D49E6B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5A626F"/>
    <w:multiLevelType w:val="hybridMultilevel"/>
    <w:tmpl w:val="ED3C9A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07E57"/>
    <w:multiLevelType w:val="multilevel"/>
    <w:tmpl w:val="534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83C82"/>
    <w:multiLevelType w:val="hybridMultilevel"/>
    <w:tmpl w:val="150E2A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B1603"/>
    <w:multiLevelType w:val="multilevel"/>
    <w:tmpl w:val="6EB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5298B"/>
    <w:multiLevelType w:val="multilevel"/>
    <w:tmpl w:val="CFE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D3BBB"/>
    <w:multiLevelType w:val="multilevel"/>
    <w:tmpl w:val="4F4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B4CF1"/>
    <w:multiLevelType w:val="hybridMultilevel"/>
    <w:tmpl w:val="0E3EE2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E2A37"/>
    <w:multiLevelType w:val="multilevel"/>
    <w:tmpl w:val="96B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93B52"/>
    <w:multiLevelType w:val="hybridMultilevel"/>
    <w:tmpl w:val="205E2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35DC7"/>
    <w:multiLevelType w:val="hybridMultilevel"/>
    <w:tmpl w:val="F96E9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13260"/>
    <w:multiLevelType w:val="hybridMultilevel"/>
    <w:tmpl w:val="535AF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F033E"/>
    <w:multiLevelType w:val="hybridMultilevel"/>
    <w:tmpl w:val="DDE6740C"/>
    <w:lvl w:ilvl="0" w:tplc="6E86687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757D4B"/>
    <w:multiLevelType w:val="hybridMultilevel"/>
    <w:tmpl w:val="96B66D10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692751"/>
    <w:multiLevelType w:val="multilevel"/>
    <w:tmpl w:val="FDB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CC42FC"/>
    <w:multiLevelType w:val="multilevel"/>
    <w:tmpl w:val="FC8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A0F7C"/>
    <w:multiLevelType w:val="multilevel"/>
    <w:tmpl w:val="7458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15A0E"/>
    <w:multiLevelType w:val="multilevel"/>
    <w:tmpl w:val="109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E50C3"/>
    <w:multiLevelType w:val="hybridMultilevel"/>
    <w:tmpl w:val="AAE80F48"/>
    <w:lvl w:ilvl="0" w:tplc="C8D8C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25B6D"/>
    <w:multiLevelType w:val="multilevel"/>
    <w:tmpl w:val="4C4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C09C5"/>
    <w:multiLevelType w:val="hybridMultilevel"/>
    <w:tmpl w:val="011A81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01C6D"/>
    <w:multiLevelType w:val="multilevel"/>
    <w:tmpl w:val="89D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D0CF3"/>
    <w:multiLevelType w:val="hybridMultilevel"/>
    <w:tmpl w:val="8640D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8537E"/>
    <w:multiLevelType w:val="hybridMultilevel"/>
    <w:tmpl w:val="54BAFBF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023128">
    <w:abstractNumId w:val="27"/>
  </w:num>
  <w:num w:numId="2" w16cid:durableId="669867920">
    <w:abstractNumId w:val="8"/>
  </w:num>
  <w:num w:numId="3" w16cid:durableId="715159501">
    <w:abstractNumId w:val="5"/>
  </w:num>
  <w:num w:numId="4" w16cid:durableId="1708992810">
    <w:abstractNumId w:val="11"/>
  </w:num>
  <w:num w:numId="5" w16cid:durableId="620233220">
    <w:abstractNumId w:val="26"/>
  </w:num>
  <w:num w:numId="6" w16cid:durableId="561137347">
    <w:abstractNumId w:val="22"/>
  </w:num>
  <w:num w:numId="7" w16cid:durableId="1779519962">
    <w:abstractNumId w:val="9"/>
  </w:num>
  <w:num w:numId="8" w16cid:durableId="995765231">
    <w:abstractNumId w:val="4"/>
  </w:num>
  <w:num w:numId="9" w16cid:durableId="431970311">
    <w:abstractNumId w:val="3"/>
  </w:num>
  <w:num w:numId="10" w16cid:durableId="1738556294">
    <w:abstractNumId w:val="6"/>
  </w:num>
  <w:num w:numId="11" w16cid:durableId="1529026041">
    <w:abstractNumId w:val="28"/>
  </w:num>
  <w:num w:numId="12" w16cid:durableId="298918337">
    <w:abstractNumId w:val="18"/>
  </w:num>
  <w:num w:numId="13" w16cid:durableId="1558004603">
    <w:abstractNumId w:val="0"/>
  </w:num>
  <w:num w:numId="14" w16cid:durableId="56631127">
    <w:abstractNumId w:val="25"/>
  </w:num>
  <w:num w:numId="15" w16cid:durableId="1139883745">
    <w:abstractNumId w:val="14"/>
  </w:num>
  <w:num w:numId="16" w16cid:durableId="1257597340">
    <w:abstractNumId w:val="15"/>
  </w:num>
  <w:num w:numId="17" w16cid:durableId="452989218">
    <w:abstractNumId w:val="1"/>
  </w:num>
  <w:num w:numId="18" w16cid:durableId="754784472">
    <w:abstractNumId w:val="16"/>
  </w:num>
  <w:num w:numId="19" w16cid:durableId="2070298578">
    <w:abstractNumId w:val="2"/>
  </w:num>
  <w:num w:numId="20" w16cid:durableId="1104575832">
    <w:abstractNumId w:val="17"/>
  </w:num>
  <w:num w:numId="21" w16cid:durableId="2052991894">
    <w:abstractNumId w:val="23"/>
  </w:num>
  <w:num w:numId="22" w16cid:durableId="2122992219">
    <w:abstractNumId w:val="12"/>
  </w:num>
  <w:num w:numId="23" w16cid:durableId="733165550">
    <w:abstractNumId w:val="20"/>
  </w:num>
  <w:num w:numId="24" w16cid:durableId="1552887489">
    <w:abstractNumId w:val="10"/>
  </w:num>
  <w:num w:numId="25" w16cid:durableId="302856882">
    <w:abstractNumId w:val="13"/>
  </w:num>
  <w:num w:numId="26" w16cid:durableId="385185907">
    <w:abstractNumId w:val="21"/>
  </w:num>
  <w:num w:numId="27" w16cid:durableId="1429041031">
    <w:abstractNumId w:val="19"/>
  </w:num>
  <w:num w:numId="28" w16cid:durableId="1521964230">
    <w:abstractNumId w:val="7"/>
  </w:num>
  <w:num w:numId="29" w16cid:durableId="9410365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EA"/>
    <w:rsid w:val="00025D1A"/>
    <w:rsid w:val="00032BC2"/>
    <w:rsid w:val="00062540"/>
    <w:rsid w:val="000724A3"/>
    <w:rsid w:val="00092660"/>
    <w:rsid w:val="000B4BED"/>
    <w:rsid w:val="000C4EC9"/>
    <w:rsid w:val="00107C68"/>
    <w:rsid w:val="0011279F"/>
    <w:rsid w:val="0011304D"/>
    <w:rsid w:val="00121A80"/>
    <w:rsid w:val="0013500F"/>
    <w:rsid w:val="0014260C"/>
    <w:rsid w:val="00170029"/>
    <w:rsid w:val="001976E2"/>
    <w:rsid w:val="001C7E10"/>
    <w:rsid w:val="001D40C6"/>
    <w:rsid w:val="001E034B"/>
    <w:rsid w:val="001E3F1E"/>
    <w:rsid w:val="00204EF2"/>
    <w:rsid w:val="00216EEA"/>
    <w:rsid w:val="0022367C"/>
    <w:rsid w:val="002279F9"/>
    <w:rsid w:val="002327FF"/>
    <w:rsid w:val="00250602"/>
    <w:rsid w:val="002605F0"/>
    <w:rsid w:val="0026558F"/>
    <w:rsid w:val="0027377C"/>
    <w:rsid w:val="00276210"/>
    <w:rsid w:val="00281097"/>
    <w:rsid w:val="002830CE"/>
    <w:rsid w:val="002B74A9"/>
    <w:rsid w:val="002D640D"/>
    <w:rsid w:val="00305242"/>
    <w:rsid w:val="0031679E"/>
    <w:rsid w:val="00332A59"/>
    <w:rsid w:val="00340FB8"/>
    <w:rsid w:val="003468B7"/>
    <w:rsid w:val="0035534C"/>
    <w:rsid w:val="00360CD5"/>
    <w:rsid w:val="00362D6C"/>
    <w:rsid w:val="0038338C"/>
    <w:rsid w:val="003D5394"/>
    <w:rsid w:val="003E4A22"/>
    <w:rsid w:val="003E5AF9"/>
    <w:rsid w:val="003F6F85"/>
    <w:rsid w:val="003F7B4F"/>
    <w:rsid w:val="00402426"/>
    <w:rsid w:val="004130EF"/>
    <w:rsid w:val="00415F6F"/>
    <w:rsid w:val="00444E40"/>
    <w:rsid w:val="00450C23"/>
    <w:rsid w:val="0045382D"/>
    <w:rsid w:val="00454C3D"/>
    <w:rsid w:val="00473896"/>
    <w:rsid w:val="004875D2"/>
    <w:rsid w:val="00495BAA"/>
    <w:rsid w:val="004D0185"/>
    <w:rsid w:val="004F75C4"/>
    <w:rsid w:val="004F7B2C"/>
    <w:rsid w:val="005155D5"/>
    <w:rsid w:val="00546E5C"/>
    <w:rsid w:val="00554102"/>
    <w:rsid w:val="005632EE"/>
    <w:rsid w:val="00577D5C"/>
    <w:rsid w:val="0058222D"/>
    <w:rsid w:val="00595AD5"/>
    <w:rsid w:val="005A3FE6"/>
    <w:rsid w:val="005B720F"/>
    <w:rsid w:val="005D2CF7"/>
    <w:rsid w:val="005F6DC7"/>
    <w:rsid w:val="005F766D"/>
    <w:rsid w:val="0060382E"/>
    <w:rsid w:val="00640795"/>
    <w:rsid w:val="00640EF8"/>
    <w:rsid w:val="00696AF5"/>
    <w:rsid w:val="006F677E"/>
    <w:rsid w:val="006F7E3D"/>
    <w:rsid w:val="007134B5"/>
    <w:rsid w:val="00721160"/>
    <w:rsid w:val="00721966"/>
    <w:rsid w:val="00721D00"/>
    <w:rsid w:val="007505CE"/>
    <w:rsid w:val="00776BDC"/>
    <w:rsid w:val="007957B8"/>
    <w:rsid w:val="007977BD"/>
    <w:rsid w:val="007A5BCD"/>
    <w:rsid w:val="007B4F50"/>
    <w:rsid w:val="007D66EF"/>
    <w:rsid w:val="007F37C7"/>
    <w:rsid w:val="008056F1"/>
    <w:rsid w:val="008256C2"/>
    <w:rsid w:val="00826AFB"/>
    <w:rsid w:val="008311FB"/>
    <w:rsid w:val="00834030"/>
    <w:rsid w:val="00835882"/>
    <w:rsid w:val="00836C5A"/>
    <w:rsid w:val="00837FDB"/>
    <w:rsid w:val="00840631"/>
    <w:rsid w:val="00841296"/>
    <w:rsid w:val="008767E8"/>
    <w:rsid w:val="00893F6D"/>
    <w:rsid w:val="008B332E"/>
    <w:rsid w:val="008B53E2"/>
    <w:rsid w:val="008C0284"/>
    <w:rsid w:val="008C4823"/>
    <w:rsid w:val="008E5E95"/>
    <w:rsid w:val="00901CA8"/>
    <w:rsid w:val="0095758A"/>
    <w:rsid w:val="009604FD"/>
    <w:rsid w:val="00972F13"/>
    <w:rsid w:val="009A484D"/>
    <w:rsid w:val="009B153A"/>
    <w:rsid w:val="009C3356"/>
    <w:rsid w:val="009D1B08"/>
    <w:rsid w:val="009D5366"/>
    <w:rsid w:val="009D5862"/>
    <w:rsid w:val="009E274A"/>
    <w:rsid w:val="00A22A51"/>
    <w:rsid w:val="00A41BD9"/>
    <w:rsid w:val="00A42163"/>
    <w:rsid w:val="00A645CE"/>
    <w:rsid w:val="00A66884"/>
    <w:rsid w:val="00A84EAA"/>
    <w:rsid w:val="00A86E35"/>
    <w:rsid w:val="00AA212F"/>
    <w:rsid w:val="00AA35FE"/>
    <w:rsid w:val="00AC51CC"/>
    <w:rsid w:val="00AD22A1"/>
    <w:rsid w:val="00AE61FB"/>
    <w:rsid w:val="00B1039A"/>
    <w:rsid w:val="00B22DC2"/>
    <w:rsid w:val="00B27E0E"/>
    <w:rsid w:val="00B33E51"/>
    <w:rsid w:val="00B351DF"/>
    <w:rsid w:val="00B41165"/>
    <w:rsid w:val="00B43143"/>
    <w:rsid w:val="00B612D1"/>
    <w:rsid w:val="00B772A1"/>
    <w:rsid w:val="00B777A6"/>
    <w:rsid w:val="00BB6B1F"/>
    <w:rsid w:val="00BC6629"/>
    <w:rsid w:val="00BD434E"/>
    <w:rsid w:val="00BF1117"/>
    <w:rsid w:val="00C26423"/>
    <w:rsid w:val="00C33608"/>
    <w:rsid w:val="00C602B6"/>
    <w:rsid w:val="00C76352"/>
    <w:rsid w:val="00C8154D"/>
    <w:rsid w:val="00C85F1C"/>
    <w:rsid w:val="00C97294"/>
    <w:rsid w:val="00CE44A1"/>
    <w:rsid w:val="00CF29E2"/>
    <w:rsid w:val="00D031FD"/>
    <w:rsid w:val="00D13C3B"/>
    <w:rsid w:val="00D461AE"/>
    <w:rsid w:val="00D470FE"/>
    <w:rsid w:val="00D505BC"/>
    <w:rsid w:val="00D56447"/>
    <w:rsid w:val="00D92418"/>
    <w:rsid w:val="00DB0651"/>
    <w:rsid w:val="00DE3EC6"/>
    <w:rsid w:val="00DF0503"/>
    <w:rsid w:val="00DF127D"/>
    <w:rsid w:val="00E05FE1"/>
    <w:rsid w:val="00E11DD9"/>
    <w:rsid w:val="00E12E4B"/>
    <w:rsid w:val="00E32313"/>
    <w:rsid w:val="00E33954"/>
    <w:rsid w:val="00E34007"/>
    <w:rsid w:val="00E70043"/>
    <w:rsid w:val="00EA0320"/>
    <w:rsid w:val="00EA23A9"/>
    <w:rsid w:val="00EB1A16"/>
    <w:rsid w:val="00EE453E"/>
    <w:rsid w:val="00F25FD4"/>
    <w:rsid w:val="00F44D48"/>
    <w:rsid w:val="00F54665"/>
    <w:rsid w:val="00F573C4"/>
    <w:rsid w:val="00F62066"/>
    <w:rsid w:val="00FB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43F3"/>
  <w15:chartTrackingRefBased/>
  <w15:docId w15:val="{A319CCAF-F25C-43BA-825C-B86E986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418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155D5"/>
    <w:rPr>
      <w:b/>
      <w:bCs/>
    </w:rPr>
  </w:style>
  <w:style w:type="paragraph" w:customStyle="1" w:styleId="pdq2pgselectionanchorcontainer">
    <w:name w:val="pdq2pg_selectionanchorcontainer"/>
    <w:basedOn w:val="Normal"/>
    <w:rsid w:val="00FB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4F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DEA8D-8F22-4EDB-9FCF-61BA719B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7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Avner Steve</cp:lastModifiedBy>
  <cp:revision>144</cp:revision>
  <dcterms:created xsi:type="dcterms:W3CDTF">2026-08-16T18:01:00Z</dcterms:created>
  <dcterms:modified xsi:type="dcterms:W3CDTF">2026-10-12T01:08:00Z</dcterms:modified>
</cp:coreProperties>
</file>