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D37" w:rsidRDefault="00F93556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1.</w:t>
      </w:r>
      <w:r w:rsidR="00172D37">
        <w:rPr>
          <w:rFonts w:ascii="Verdana" w:hAnsi="Verdana"/>
          <w:color w:val="000000"/>
          <w:szCs w:val="21"/>
        </w:rPr>
        <w:t>国内外同类产品和技术的情况对比</w:t>
      </w:r>
      <w:r w:rsidR="00172D37">
        <w:rPr>
          <w:rFonts w:ascii="Verdana" w:hAnsi="Verdana" w:hint="eastAsia"/>
          <w:color w:val="000000"/>
          <w:szCs w:val="21"/>
        </w:rPr>
        <w:t>:</w:t>
      </w:r>
    </w:p>
    <w:p w:rsidR="00172D37" w:rsidRDefault="00205872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国</w:t>
      </w:r>
      <w:r w:rsidR="00E33018">
        <w:rPr>
          <w:rFonts w:ascii="Verdana" w:hAnsi="Verdana" w:hint="eastAsia"/>
          <w:color w:val="000000"/>
          <w:szCs w:val="21"/>
        </w:rPr>
        <w:t>内外都</w:t>
      </w:r>
      <w:r>
        <w:rPr>
          <w:rFonts w:ascii="Verdana" w:hAnsi="Verdana" w:hint="eastAsia"/>
          <w:color w:val="000000"/>
          <w:szCs w:val="21"/>
        </w:rPr>
        <w:t>很少有横幅识别的软件，</w:t>
      </w:r>
      <w:r w:rsidR="00E33018">
        <w:rPr>
          <w:rFonts w:ascii="Verdana" w:hAnsi="Verdana" w:hint="eastAsia"/>
          <w:color w:val="000000"/>
          <w:szCs w:val="21"/>
        </w:rPr>
        <w:t>因此分析本软件：</w:t>
      </w:r>
    </w:p>
    <w:p w:rsidR="00F93556" w:rsidRDefault="00E33018" w:rsidP="00F93556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 w:rsidRPr="00F93556">
        <w:rPr>
          <w:rFonts w:ascii="Verdana" w:hAnsi="Verdana" w:hint="eastAsia"/>
          <w:color w:val="000000"/>
          <w:szCs w:val="21"/>
        </w:rPr>
        <w:t>功能</w:t>
      </w:r>
      <w:r w:rsidR="00F93556" w:rsidRPr="00F93556">
        <w:rPr>
          <w:rFonts w:ascii="Verdana" w:hAnsi="Verdana" w:hint="eastAsia"/>
          <w:color w:val="000000"/>
          <w:szCs w:val="21"/>
        </w:rPr>
        <w:t>：</w:t>
      </w:r>
    </w:p>
    <w:p w:rsidR="00E33018" w:rsidRDefault="00F833E1" w:rsidP="00F93556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判断</w:t>
      </w:r>
      <w:r w:rsidR="00F93556">
        <w:rPr>
          <w:rFonts w:ascii="Verdana" w:hAnsi="Verdana" w:hint="eastAsia"/>
          <w:color w:val="000000"/>
          <w:szCs w:val="21"/>
        </w:rPr>
        <w:t>视频中</w:t>
      </w:r>
      <w:r>
        <w:rPr>
          <w:rFonts w:ascii="Verdana" w:hAnsi="Verdana" w:hint="eastAsia"/>
          <w:color w:val="000000"/>
          <w:szCs w:val="21"/>
        </w:rPr>
        <w:t>是否有横幅功能</w:t>
      </w:r>
    </w:p>
    <w:p w:rsidR="00F833E1" w:rsidRPr="00DA5A79" w:rsidRDefault="00DA5A79" w:rsidP="00F93556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截取</w:t>
      </w:r>
      <w:r w:rsidRPr="00DA5A79">
        <w:rPr>
          <w:rFonts w:ascii="Verdana" w:hAnsi="Verdana" w:hint="eastAsia"/>
          <w:color w:val="000000"/>
          <w:szCs w:val="21"/>
        </w:rPr>
        <w:t>有</w:t>
      </w:r>
      <w:r w:rsidR="00F833E1" w:rsidRPr="00DA5A79">
        <w:rPr>
          <w:rFonts w:ascii="Verdana" w:hAnsi="Verdana" w:hint="eastAsia"/>
          <w:color w:val="000000"/>
          <w:szCs w:val="21"/>
        </w:rPr>
        <w:t>横幅部分</w:t>
      </w:r>
      <w:r w:rsidRPr="00DA5A79">
        <w:rPr>
          <w:rFonts w:ascii="Verdana" w:hAnsi="Verdana" w:hint="eastAsia"/>
          <w:color w:val="000000"/>
          <w:szCs w:val="21"/>
        </w:rPr>
        <w:t>的视频功能</w:t>
      </w:r>
    </w:p>
    <w:p w:rsidR="00DA5A79" w:rsidRPr="00DA5A79" w:rsidRDefault="00DA5A79" w:rsidP="00F93556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 w:rsidRPr="00DA5A79">
        <w:rPr>
          <w:rFonts w:ascii="Verdana" w:hAnsi="Verdana" w:hint="eastAsia"/>
          <w:color w:val="000000"/>
          <w:szCs w:val="21"/>
        </w:rPr>
        <w:t>横幅</w:t>
      </w:r>
      <w:r>
        <w:rPr>
          <w:rFonts w:ascii="Verdana" w:hAnsi="Verdana" w:hint="eastAsia"/>
          <w:color w:val="000000"/>
          <w:szCs w:val="21"/>
        </w:rPr>
        <w:t>信息</w:t>
      </w:r>
      <w:r w:rsidRPr="00DA5A79">
        <w:rPr>
          <w:rFonts w:ascii="Verdana" w:hAnsi="Verdana" w:hint="eastAsia"/>
          <w:color w:val="000000"/>
          <w:szCs w:val="21"/>
        </w:rPr>
        <w:t>内容的提取功能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敏感信息</w:t>
      </w:r>
      <w:r w:rsidRPr="00DA5A79">
        <w:rPr>
          <w:rFonts w:ascii="Verdana" w:hAnsi="Verdana" w:hint="eastAsia"/>
          <w:color w:val="000000"/>
          <w:szCs w:val="21"/>
        </w:rPr>
        <w:t>报警功能</w:t>
      </w:r>
    </w:p>
    <w:p w:rsidR="00DA5A79" w:rsidRDefault="00DA5A79" w:rsidP="00DA5A79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性能的优劣：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系统的稳定性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系统的连接性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系统的拓展性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横幅判断的准确性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视频分析的效率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横幅信息提取的准确性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敏感信息报警的准确行</w:t>
      </w:r>
    </w:p>
    <w:p w:rsidR="00DA5A79" w:rsidRDefault="00DA5A79" w:rsidP="00DA5A79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成本的高低：</w:t>
      </w:r>
    </w:p>
    <w:p w:rsidR="00DA5A79" w:rsidRDefault="00DA5A79" w:rsidP="00DA5A79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开发时所用</w:t>
      </w:r>
      <w:r w:rsidR="00940836">
        <w:rPr>
          <w:rFonts w:ascii="Verdana" w:hAnsi="Verdana" w:hint="eastAsia"/>
          <w:color w:val="000000"/>
          <w:szCs w:val="21"/>
        </w:rPr>
        <w:t>人力及物资</w:t>
      </w:r>
    </w:p>
    <w:p w:rsidR="00940836" w:rsidRDefault="00940836" w:rsidP="00FB1120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运行维护成本</w:t>
      </w:r>
    </w:p>
    <w:p w:rsidR="00FB1120" w:rsidRDefault="00FB1120" w:rsidP="00FB1120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2.</w:t>
      </w:r>
      <w:r>
        <w:rPr>
          <w:rFonts w:ascii="Verdana" w:hAnsi="Verdana" w:hint="eastAsia"/>
          <w:color w:val="000000"/>
          <w:szCs w:val="21"/>
        </w:rPr>
        <w:t>技术指标：</w:t>
      </w:r>
    </w:p>
    <w:p w:rsidR="00FB1120" w:rsidRDefault="00FB1120" w:rsidP="00FB112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支持</w:t>
      </w:r>
      <w:r>
        <w:rPr>
          <w:rFonts w:ascii="Verdana" w:hAnsi="Verdana" w:hint="eastAsia"/>
          <w:color w:val="000000"/>
          <w:szCs w:val="21"/>
        </w:rPr>
        <w:t>avi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 w:hint="eastAsia"/>
          <w:color w:val="000000"/>
          <w:szCs w:val="21"/>
        </w:rPr>
        <w:t>rmvb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 w:hint="eastAsia"/>
          <w:color w:val="000000"/>
          <w:szCs w:val="21"/>
        </w:rPr>
        <w:t>rm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 w:hint="eastAsia"/>
          <w:color w:val="000000"/>
          <w:szCs w:val="21"/>
        </w:rPr>
        <w:t>wmv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 w:hint="eastAsia"/>
          <w:color w:val="000000"/>
          <w:szCs w:val="21"/>
        </w:rPr>
        <w:t>mpg</w:t>
      </w:r>
      <w:r>
        <w:rPr>
          <w:rFonts w:ascii="Verdana" w:hAnsi="Verdana" w:hint="eastAsia"/>
          <w:color w:val="000000"/>
          <w:szCs w:val="21"/>
        </w:rPr>
        <w:t>等主流视频格式的输入</w:t>
      </w:r>
    </w:p>
    <w:p w:rsidR="00FB1120" w:rsidRDefault="00FB1120" w:rsidP="00FB112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视频的判断处理时间小于视频播放时间的</w:t>
      </w:r>
      <w:r>
        <w:rPr>
          <w:rFonts w:ascii="Verdana" w:hAnsi="Verdana" w:hint="eastAsia"/>
          <w:color w:val="000000"/>
          <w:szCs w:val="21"/>
        </w:rPr>
        <w:t>1/50</w:t>
      </w:r>
      <w:r>
        <w:rPr>
          <w:rFonts w:ascii="Verdana" w:hAnsi="Verdana" w:hint="eastAsia"/>
          <w:color w:val="000000"/>
          <w:szCs w:val="21"/>
        </w:rPr>
        <w:t>，即五十分钟的视频在小于一分钟的时间内检测完成。</w:t>
      </w:r>
    </w:p>
    <w:p w:rsidR="00FB1120" w:rsidRDefault="00D61E85" w:rsidP="00FB112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横幅</w:t>
      </w:r>
      <w:r w:rsidR="00FB1120">
        <w:rPr>
          <w:rFonts w:ascii="Verdana" w:hAnsi="Verdana" w:hint="eastAsia"/>
          <w:color w:val="000000"/>
          <w:szCs w:val="21"/>
        </w:rPr>
        <w:t>误测率</w:t>
      </w:r>
      <w:r>
        <w:rPr>
          <w:rFonts w:ascii="Verdana" w:hAnsi="Verdana" w:hint="eastAsia"/>
          <w:color w:val="000000"/>
          <w:szCs w:val="21"/>
        </w:rPr>
        <w:t>在</w:t>
      </w:r>
      <w:r>
        <w:rPr>
          <w:rFonts w:ascii="Verdana" w:hAnsi="Verdana" w:hint="eastAsia"/>
          <w:color w:val="000000"/>
          <w:szCs w:val="21"/>
        </w:rPr>
        <w:t>5%</w:t>
      </w:r>
      <w:r>
        <w:rPr>
          <w:rFonts w:ascii="Verdana" w:hAnsi="Verdana" w:hint="eastAsia"/>
          <w:color w:val="000000"/>
          <w:szCs w:val="21"/>
        </w:rPr>
        <w:t>以下</w:t>
      </w:r>
      <w:r w:rsidR="00452730">
        <w:rPr>
          <w:rFonts w:ascii="Verdana" w:hAnsi="Verdana" w:hint="eastAsia"/>
          <w:color w:val="000000"/>
          <w:szCs w:val="21"/>
        </w:rPr>
        <w:t>。</w:t>
      </w:r>
    </w:p>
    <w:p w:rsidR="00C32AB1" w:rsidRDefault="00C32AB1" w:rsidP="00FB112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横幅内容识别误测率在</w:t>
      </w:r>
      <w:r>
        <w:rPr>
          <w:rFonts w:ascii="Verdana" w:hAnsi="Verdana" w:hint="eastAsia"/>
          <w:color w:val="000000"/>
          <w:szCs w:val="21"/>
        </w:rPr>
        <w:t>10%</w:t>
      </w:r>
      <w:r>
        <w:rPr>
          <w:rFonts w:ascii="Verdana" w:hAnsi="Verdana" w:hint="eastAsia"/>
          <w:color w:val="000000"/>
          <w:szCs w:val="21"/>
        </w:rPr>
        <w:t>以下。</w:t>
      </w:r>
    </w:p>
    <w:p w:rsidR="00C32AB1" w:rsidRDefault="00C32AB1" w:rsidP="00FB112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敏感信息报警误报率在</w:t>
      </w:r>
      <w:r>
        <w:rPr>
          <w:rFonts w:ascii="Verdana" w:hAnsi="Verdana" w:hint="eastAsia"/>
          <w:color w:val="000000"/>
          <w:szCs w:val="21"/>
        </w:rPr>
        <w:t>5%</w:t>
      </w:r>
      <w:r>
        <w:rPr>
          <w:rFonts w:ascii="Verdana" w:hAnsi="Verdana" w:hint="eastAsia"/>
          <w:color w:val="000000"/>
          <w:szCs w:val="21"/>
        </w:rPr>
        <w:t>以下。</w:t>
      </w:r>
    </w:p>
    <w:p w:rsidR="00C32AB1" w:rsidRDefault="00C32AB1" w:rsidP="00C32AB1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3.</w:t>
      </w:r>
      <w:r>
        <w:rPr>
          <w:rFonts w:ascii="Verdana" w:hAnsi="Verdana" w:hint="eastAsia"/>
          <w:color w:val="000000"/>
          <w:szCs w:val="21"/>
        </w:rPr>
        <w:t>系统界面：</w:t>
      </w:r>
    </w:p>
    <w:p w:rsidR="00C32AB1" w:rsidRPr="009C0660" w:rsidRDefault="009C0660" w:rsidP="009C0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5729" cy="3324225"/>
            <wp:effectExtent l="19050" t="0" r="271" b="0"/>
            <wp:docPr id="2" name="图片 3" descr="C:\Users\phataim\AppData\Roaming\Tencent\Users\317012583\QQ\WinTemp\RichOle\$L0V`H16OE~P3Q_DDEM~2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taim\AppData\Roaming\Tencent\Users\317012583\QQ\WinTemp\RichOle\$L0V`H16OE~P3Q_DDEM~2S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729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60" w:rsidRDefault="009C0660" w:rsidP="009C0660">
      <w:pPr>
        <w:rPr>
          <w:rFonts w:ascii="Verdana" w:hAnsi="Verdana"/>
          <w:color w:val="000000"/>
          <w:szCs w:val="21"/>
        </w:rPr>
      </w:pPr>
    </w:p>
    <w:p w:rsidR="009C0660" w:rsidRDefault="00D4514B" w:rsidP="009C0660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lastRenderedPageBreak/>
        <w:t>系统可同时载入多个视频，在“已选定视频”中显示被选择的视频地址，可以通过删除视频删除不需要检测的视频，检测完成后有横幅的视频片段会自动存在指定文件夹中，并将其地址显示在“横幅检测截取视频”信息框中，可通过双击地址打开视频进行预览，其截取视频会以“原视频名称”</w:t>
      </w:r>
      <w:r>
        <w:rPr>
          <w:rFonts w:ascii="Verdana" w:hAnsi="Verdana" w:hint="eastAsia"/>
          <w:color w:val="000000"/>
          <w:szCs w:val="21"/>
        </w:rPr>
        <w:t>+</w:t>
      </w:r>
      <w:r>
        <w:rPr>
          <w:rFonts w:ascii="Verdana" w:hAnsi="Verdana" w:hint="eastAsia"/>
          <w:color w:val="000000"/>
          <w:szCs w:val="21"/>
        </w:rPr>
        <w:t>“</w:t>
      </w:r>
      <w:r w:rsidR="003D54E2">
        <w:rPr>
          <w:rFonts w:ascii="Verdana" w:hAnsi="Verdana" w:hint="eastAsia"/>
          <w:color w:val="000000"/>
          <w:szCs w:val="21"/>
        </w:rPr>
        <w:t>横幅出现</w:t>
      </w:r>
      <w:r w:rsidR="009C0660">
        <w:rPr>
          <w:rFonts w:ascii="Verdana" w:hAnsi="Verdana" w:hint="eastAsia"/>
          <w:color w:val="000000"/>
          <w:szCs w:val="21"/>
        </w:rPr>
        <w:t>时间</w:t>
      </w:r>
      <w:r>
        <w:rPr>
          <w:rFonts w:ascii="Verdana" w:hAnsi="Verdana" w:hint="eastAsia"/>
          <w:color w:val="000000"/>
          <w:szCs w:val="21"/>
        </w:rPr>
        <w:t>”</w:t>
      </w:r>
      <w:r w:rsidR="009C0660">
        <w:rPr>
          <w:rFonts w:ascii="Verdana" w:hAnsi="Verdana" w:hint="eastAsia"/>
          <w:color w:val="000000"/>
          <w:szCs w:val="21"/>
        </w:rPr>
        <w:t>存下来。选中“横幅检测截取视频”中的视频，在点击“提取横幅信息”就会自动分析视频片段并提取视频中横幅信息，若包含敏感信息测弹出报警提示框。</w:t>
      </w:r>
    </w:p>
    <w:p w:rsidR="00D4514B" w:rsidRDefault="00BA5FE4" w:rsidP="00C32AB1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4.</w:t>
      </w:r>
      <w:r>
        <w:rPr>
          <w:rFonts w:ascii="Verdana" w:hAnsi="Verdana" w:hint="eastAsia"/>
          <w:color w:val="000000"/>
          <w:szCs w:val="21"/>
        </w:rPr>
        <w:t>采用的方法，技术路线以及工艺流程；</w:t>
      </w:r>
    </w:p>
    <w:p w:rsidR="00D72F3E" w:rsidRDefault="007767E6" w:rsidP="00C32AB1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1.</w:t>
      </w:r>
      <w:r w:rsidR="008D239B">
        <w:rPr>
          <w:rFonts w:ascii="Verdana" w:hAnsi="Verdana" w:hint="eastAsia"/>
          <w:color w:val="000000"/>
          <w:szCs w:val="21"/>
        </w:rPr>
        <w:t>视频检测的基本流程：</w:t>
      </w:r>
      <w:r w:rsidR="00D72F3E">
        <w:rPr>
          <w:rFonts w:ascii="Verdana" w:hAnsi="Verdana"/>
          <w:noProof/>
          <w:color w:val="000000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170.25pt;margin-top:153.45pt;width:.75pt;height:26.25pt;z-index:251662336;mso-position-horizontal-relative:text;mso-position-vertical-relative:text" o:connectortype="straight">
            <v:stroke endarrow="block"/>
          </v:shape>
        </w:pict>
      </w:r>
      <w:r w:rsidR="00D72F3E">
        <w:rPr>
          <w:rFonts w:ascii="Verdana" w:hAnsi="Verdana"/>
          <w:noProof/>
          <w:color w:val="000000"/>
          <w:szCs w:val="21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3" type="#_x0000_t110" style="position:absolute;left:0;text-align:left;margin-left:108pt;margin-top:179.7pt;width:128.25pt;height:96.75pt;z-index:251661312;mso-position-horizontal-relative:text;mso-position-vertical-relative:text">
            <v:textbox>
              <w:txbxContent>
                <w:p w:rsidR="00D72F3E" w:rsidRDefault="00D72F3E">
                  <w:r>
                    <w:rPr>
                      <w:rFonts w:hint="eastAsia"/>
                    </w:rPr>
                    <w:t>是否提取选定视频中横幅内容</w:t>
                  </w:r>
                </w:p>
              </w:txbxContent>
            </v:textbox>
          </v:shape>
        </w:pict>
      </w:r>
      <w:r w:rsidR="00D72F3E">
        <w:rPr>
          <w:rFonts w:ascii="Verdana" w:hAnsi="Verdana"/>
          <w:noProof/>
          <w:color w:val="000000"/>
          <w:szCs w:val="21"/>
        </w:rPr>
        <w:pict>
          <v:roundrect id="_x0000_s2052" style="position:absolute;left:0;text-align:left;margin-left:92.25pt;margin-top:97.2pt;width:150.75pt;height:56.25pt;z-index:251660288;mso-position-horizontal-relative:text;mso-position-vertical-relative:text" arcsize="10923f">
            <v:textbox>
              <w:txbxContent>
                <w:p w:rsidR="00DF53E7" w:rsidRDefault="00DF53E7">
                  <w:r>
                    <w:rPr>
                      <w:rFonts w:hint="eastAsia"/>
                    </w:rPr>
                    <w:t>系统对所选视频进行</w:t>
                  </w:r>
                  <w:r w:rsidR="00D72F3E">
                    <w:rPr>
                      <w:rFonts w:hint="eastAsia"/>
                    </w:rPr>
                    <w:t>检测，并保存检测到有横幅出现的视频片段</w:t>
                  </w:r>
                </w:p>
              </w:txbxContent>
            </v:textbox>
          </v:roundrect>
        </w:pict>
      </w:r>
      <w:r w:rsidR="00D72F3E">
        <w:rPr>
          <w:rFonts w:ascii="Verdana" w:hAnsi="Verdana"/>
          <w:noProof/>
          <w:color w:val="000000"/>
          <w:szCs w:val="21"/>
        </w:rPr>
        <w:pict>
          <v:shape id="_x0000_s2051" type="#_x0000_t32" style="position:absolute;left:0;text-align:left;margin-left:165.75pt;margin-top:50.7pt;width:0;height:46.5pt;z-index:251659264;mso-position-horizontal-relative:text;mso-position-vertical-relative:text" o:connectortype="straight">
            <v:stroke endarrow="block"/>
          </v:shape>
        </w:pict>
      </w:r>
      <w:r w:rsidR="00D72F3E">
        <w:rPr>
          <w:rFonts w:ascii="Verdana" w:hAnsi="Verdana"/>
          <w:noProof/>
          <w:color w:val="000000"/>
          <w:szCs w:val="21"/>
        </w:rPr>
        <w:pict>
          <v:roundrect id="_x0000_s2050" style="position:absolute;left:0;text-align:left;margin-left:85.5pt;margin-top:22.2pt;width:157.5pt;height:28.5pt;z-index:251658240;mso-position-horizontal-relative:text;mso-position-vertical-relative:text" arcsize="10923f">
            <v:textbox>
              <w:txbxContent>
                <w:p w:rsidR="00DF53E7" w:rsidRDefault="00DF53E7" w:rsidP="00DF53E7">
                  <w:pPr>
                    <w:jc w:val="distribute"/>
                  </w:pPr>
                  <w:r>
                    <w:rPr>
                      <w:rFonts w:hint="eastAsia"/>
                    </w:rPr>
                    <w:t>用户选择待检测的视频</w:t>
                  </w:r>
                </w:p>
              </w:txbxContent>
            </v:textbox>
          </v:roundrect>
        </w:pict>
      </w: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7767E6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Default="00D72F3E" w:rsidP="00D72F3E">
      <w:pPr>
        <w:rPr>
          <w:rFonts w:ascii="Verdana" w:hAnsi="Verdana"/>
          <w:szCs w:val="21"/>
        </w:rPr>
      </w:pPr>
    </w:p>
    <w:p w:rsidR="00D72F3E" w:rsidRDefault="00D72F3E" w:rsidP="00D72F3E">
      <w:pPr>
        <w:tabs>
          <w:tab w:val="left" w:pos="5160"/>
        </w:tabs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ab/>
      </w:r>
      <w:r>
        <w:rPr>
          <w:rFonts w:ascii="Verdana" w:hAnsi="Verdana" w:hint="eastAsia"/>
          <w:szCs w:val="21"/>
        </w:rPr>
        <w:t>否</w:t>
      </w:r>
    </w:p>
    <w:p w:rsidR="00D72F3E" w:rsidRPr="00D72F3E" w:rsidRDefault="00D72F3E" w:rsidP="00D72F3E">
      <w:pPr>
        <w:rPr>
          <w:rFonts w:ascii="Verdana" w:hAnsi="Verdana"/>
          <w:szCs w:val="21"/>
        </w:rPr>
      </w:pPr>
      <w:r>
        <w:rPr>
          <w:rFonts w:ascii="Verdana" w:hAnsi="Verdana"/>
          <w:noProof/>
          <w:color w:val="000000"/>
          <w:szCs w:val="21"/>
        </w:rPr>
        <w:pict>
          <v:shape id="_x0000_s2062" type="#_x0000_t32" style="position:absolute;left:0;text-align:left;margin-left:294pt;margin-top:9.3pt;width:4.5pt;height:228pt;z-index:251668480" o:connectortype="straight"/>
        </w:pict>
      </w:r>
      <w:r>
        <w:rPr>
          <w:rFonts w:ascii="Verdana" w:hAnsi="Verdana"/>
          <w:noProof/>
          <w:color w:val="000000"/>
          <w:szCs w:val="21"/>
        </w:rPr>
        <w:pict>
          <v:shape id="_x0000_s2057" type="#_x0000_t32" style="position:absolute;left:0;text-align:left;margin-left:236.25pt;margin-top:9.3pt;width:57.75pt;height:0;z-index:251664384" o:connectortype="straight"/>
        </w:pict>
      </w: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Pr="00D72F3E" w:rsidRDefault="00D72F3E" w:rsidP="00D72F3E">
      <w:pPr>
        <w:rPr>
          <w:rFonts w:ascii="Verdana" w:hAnsi="Verdana"/>
          <w:szCs w:val="21"/>
        </w:rPr>
      </w:pPr>
    </w:p>
    <w:p w:rsidR="00D72F3E" w:rsidRDefault="00D72F3E" w:rsidP="00D72F3E">
      <w:pPr>
        <w:rPr>
          <w:rFonts w:ascii="Verdana" w:hAnsi="Verdana"/>
          <w:szCs w:val="21"/>
        </w:rPr>
      </w:pPr>
      <w:r>
        <w:rPr>
          <w:rFonts w:ascii="Verdana" w:hAnsi="Verdana"/>
          <w:noProof/>
          <w:color w:val="000000"/>
          <w:szCs w:val="21"/>
        </w:rPr>
        <w:pict>
          <v:shape id="_x0000_s2055" type="#_x0000_t32" style="position:absolute;left:0;text-align:left;margin-left:171pt;margin-top:11.25pt;width:0;height:30.75pt;z-index:251663360" o:connectortype="straight">
            <v:stroke endarrow="block"/>
          </v:shape>
        </w:pict>
      </w:r>
    </w:p>
    <w:p w:rsidR="007767E6" w:rsidRDefault="007767E6" w:rsidP="00D72F3E">
      <w:pPr>
        <w:tabs>
          <w:tab w:val="left" w:pos="3675"/>
        </w:tabs>
        <w:rPr>
          <w:rFonts w:ascii="Verdana" w:hAnsi="Verdana"/>
          <w:szCs w:val="21"/>
        </w:rPr>
      </w:pPr>
      <w:r>
        <w:rPr>
          <w:rFonts w:ascii="Verdana" w:hAnsi="Verdana"/>
          <w:noProof/>
          <w:szCs w:val="21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64" type="#_x0000_t176" style="position:absolute;left:0;text-align:left;margin-left:132.75pt;margin-top:148.65pt;width:87.75pt;height:48.75pt;z-index:251670528">
            <v:textbox>
              <w:txbxContent>
                <w:p w:rsidR="007767E6" w:rsidRDefault="007767E6" w:rsidP="007767E6">
                  <w:pPr>
                    <w:jc w:val="distribute"/>
                  </w:pPr>
                  <w:r>
                    <w:rPr>
                      <w:rFonts w:hint="eastAsia"/>
                    </w:rPr>
                    <w:t>结束检测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Cs w:val="21"/>
        </w:rPr>
        <w:pict>
          <v:shape id="_x0000_s2063" type="#_x0000_t32" style="position:absolute;left:0;text-align:left;margin-left:220.5pt;margin-top:174.9pt;width:78pt;height:0;flip:x;z-index:251669504" o:connectortype="straight">
            <v:stroke endarrow="block"/>
          </v:shape>
        </w:pict>
      </w:r>
      <w:r w:rsidR="00D72F3E">
        <w:rPr>
          <w:rFonts w:ascii="Verdana" w:hAnsi="Verdana"/>
          <w:noProof/>
          <w:szCs w:val="21"/>
        </w:rPr>
        <w:pict>
          <v:shape id="_x0000_s2060" type="#_x0000_t32" style="position:absolute;left:0;text-align:left;margin-left:171pt;margin-top:85.65pt;width:0;height:63pt;z-index:251667456" o:connectortype="straight">
            <v:stroke endarrow="block"/>
          </v:shape>
        </w:pict>
      </w:r>
      <w:r w:rsidR="00D72F3E">
        <w:rPr>
          <w:rFonts w:ascii="Verdana" w:hAnsi="Verdana"/>
          <w:noProof/>
          <w:szCs w:val="21"/>
        </w:rPr>
        <w:pict>
          <v:shape id="_x0000_s2059" type="#_x0000_t176" style="position:absolute;left:0;text-align:left;margin-left:108pt;margin-top:26.4pt;width:135pt;height:59.25pt;z-index:251666432">
            <v:textbox>
              <w:txbxContent>
                <w:p w:rsidR="00D72F3E" w:rsidRDefault="00D72F3E">
                  <w:r>
                    <w:rPr>
                      <w:rFonts w:hint="eastAsia"/>
                    </w:rPr>
                    <w:t>对所选视频片段进行横幅内容提取，并对有敏感信息的片段报警</w:t>
                  </w:r>
                </w:p>
              </w:txbxContent>
            </v:textbox>
          </v:shape>
        </w:pict>
      </w:r>
      <w:r w:rsidR="00D72F3E">
        <w:rPr>
          <w:rFonts w:ascii="Verdana" w:hAnsi="Verdana"/>
          <w:szCs w:val="21"/>
        </w:rPr>
        <w:tab/>
      </w:r>
      <w:r w:rsidR="00D72F3E">
        <w:rPr>
          <w:rFonts w:ascii="Verdana" w:hAnsi="Verdana" w:hint="eastAsia"/>
          <w:szCs w:val="21"/>
        </w:rPr>
        <w:t>是</w:t>
      </w: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Pr="007767E6" w:rsidRDefault="007767E6" w:rsidP="007767E6">
      <w:pPr>
        <w:rPr>
          <w:rFonts w:ascii="Verdana" w:hAnsi="Verdana"/>
          <w:szCs w:val="21"/>
        </w:rPr>
      </w:pPr>
    </w:p>
    <w:p w:rsidR="007767E6" w:rsidRDefault="007767E6" w:rsidP="007767E6">
      <w:pPr>
        <w:rPr>
          <w:rFonts w:ascii="Verdana" w:hAnsi="Verdana"/>
          <w:szCs w:val="21"/>
        </w:rPr>
      </w:pPr>
    </w:p>
    <w:p w:rsidR="008D239B" w:rsidRDefault="007767E6" w:rsidP="007767E6">
      <w:pPr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2.</w:t>
      </w:r>
      <w:r>
        <w:rPr>
          <w:rFonts w:ascii="Verdana" w:hAnsi="Verdana" w:hint="eastAsia"/>
          <w:szCs w:val="21"/>
        </w:rPr>
        <w:t>技术路线：</w:t>
      </w:r>
    </w:p>
    <w:p w:rsidR="007767E6" w:rsidRPr="007767E6" w:rsidRDefault="007767E6" w:rsidP="007767E6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本系统核心算法采用小波变换。先对视频进行</w:t>
      </w:r>
      <w:r w:rsidR="003D3653">
        <w:rPr>
          <w:rFonts w:ascii="Verdana" w:hAnsi="Verdana" w:hint="eastAsia"/>
          <w:szCs w:val="21"/>
        </w:rPr>
        <w:t>预处理，视频中每秒提取一个关键帧，并将这些帧作为判定图像，对其进行红色加强的灰度化处理，小波变换，再进行图像二值化，设定通过对大量图片的分析得出的灰度阀值，判断是否存在横幅。内容提取块还没有较好的算法，还在研究中。</w:t>
      </w:r>
    </w:p>
    <w:sectPr w:rsidR="007767E6" w:rsidRPr="007767E6" w:rsidSect="007D44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C7" w:rsidRDefault="00114AC7" w:rsidP="00172D37">
      <w:r>
        <w:separator/>
      </w:r>
    </w:p>
  </w:endnote>
  <w:endnote w:type="continuationSeparator" w:id="1">
    <w:p w:rsidR="00114AC7" w:rsidRDefault="00114AC7" w:rsidP="00172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39B" w:rsidRDefault="008D239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39B" w:rsidRDefault="008D239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39B" w:rsidRDefault="008D239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C7" w:rsidRDefault="00114AC7" w:rsidP="00172D37">
      <w:r>
        <w:separator/>
      </w:r>
    </w:p>
  </w:footnote>
  <w:footnote w:type="continuationSeparator" w:id="1">
    <w:p w:rsidR="00114AC7" w:rsidRDefault="00114AC7" w:rsidP="00172D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39B" w:rsidRDefault="008D239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D37" w:rsidRDefault="00172D37" w:rsidP="008D239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39B" w:rsidRDefault="008D239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43C1"/>
    <w:multiLevelType w:val="hybridMultilevel"/>
    <w:tmpl w:val="40987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2367F9"/>
    <w:multiLevelType w:val="hybridMultilevel"/>
    <w:tmpl w:val="4F1A2F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D37"/>
    <w:rsid w:val="00114AC7"/>
    <w:rsid w:val="00172D37"/>
    <w:rsid w:val="00205872"/>
    <w:rsid w:val="003D3653"/>
    <w:rsid w:val="003D54E2"/>
    <w:rsid w:val="00452730"/>
    <w:rsid w:val="00665F79"/>
    <w:rsid w:val="007767E6"/>
    <w:rsid w:val="007D44B0"/>
    <w:rsid w:val="008D239B"/>
    <w:rsid w:val="008D4F2B"/>
    <w:rsid w:val="00940836"/>
    <w:rsid w:val="009C0660"/>
    <w:rsid w:val="009D37C6"/>
    <w:rsid w:val="00BA5FE4"/>
    <w:rsid w:val="00C32AB1"/>
    <w:rsid w:val="00D4514B"/>
    <w:rsid w:val="00D61E85"/>
    <w:rsid w:val="00D72F3E"/>
    <w:rsid w:val="00DA5A79"/>
    <w:rsid w:val="00DF53E7"/>
    <w:rsid w:val="00E33018"/>
    <w:rsid w:val="00F833E1"/>
    <w:rsid w:val="00F93556"/>
    <w:rsid w:val="00FB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" type="connector" idref="#_x0000_s2051"/>
        <o:r id="V:Rule4" type="connector" idref="#_x0000_s2054"/>
        <o:r id="V:Rule6" type="connector" idref="#_x0000_s2055"/>
        <o:r id="V:Rule10" type="connector" idref="#_x0000_s2057"/>
        <o:r id="V:Rule14" type="connector" idref="#_x0000_s2060"/>
        <o:r id="V:Rule18" type="connector" idref="#_x0000_s2062"/>
        <o:r id="V:Rule20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4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D37"/>
    <w:rPr>
      <w:sz w:val="18"/>
      <w:szCs w:val="18"/>
    </w:rPr>
  </w:style>
  <w:style w:type="paragraph" w:styleId="a5">
    <w:name w:val="List Paragraph"/>
    <w:basedOn w:val="a"/>
    <w:uiPriority w:val="34"/>
    <w:qFormat/>
    <w:rsid w:val="00F935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51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51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84DC5-03FF-445A-BA97-89DF96A6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112</Words>
  <Characters>641</Characters>
  <Application>Microsoft Office Word</Application>
  <DocSecurity>0</DocSecurity>
  <Lines>5</Lines>
  <Paragraphs>1</Paragraphs>
  <ScaleCrop>false</ScaleCrop>
  <Company>www.dell.com.cn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E.pHatAi.M</dc:creator>
  <cp:keywords/>
  <dc:description/>
  <cp:lastModifiedBy>E.pHatAi.M</cp:lastModifiedBy>
  <cp:revision>4</cp:revision>
  <dcterms:created xsi:type="dcterms:W3CDTF">2011-07-19T06:17:00Z</dcterms:created>
  <dcterms:modified xsi:type="dcterms:W3CDTF">2011-07-20T03:01:00Z</dcterms:modified>
</cp:coreProperties>
</file>