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07AE2" w14:textId="77777777" w:rsidR="00D457FA" w:rsidRPr="007F670B" w:rsidRDefault="00D457FA">
      <w:pPr>
        <w:pBdr>
          <w:top w:val="nil"/>
          <w:left w:val="nil"/>
          <w:bottom w:val="nil"/>
          <w:right w:val="nil"/>
          <w:between w:val="nil"/>
        </w:pBdr>
        <w:rPr>
          <w:rFonts w:ascii="Calibri" w:eastAsia="Calibri" w:hAnsi="Calibri" w:cs="Calibri"/>
          <w:b/>
          <w:color w:val="000000"/>
          <w:sz w:val="18"/>
          <w:szCs w:val="18"/>
        </w:rPr>
      </w:pPr>
    </w:p>
    <w:p w14:paraId="01D6E049" w14:textId="77777777" w:rsidR="00D457FA" w:rsidRDefault="00FD5FFC" w:rsidP="0028488E">
      <w:pPr>
        <w:jc w:val="center"/>
        <w:rPr>
          <w:rFonts w:ascii="Calibri" w:eastAsia="Calibri" w:hAnsi="Calibri" w:cs="Calibri"/>
          <w:b/>
          <w:sz w:val="18"/>
          <w:szCs w:val="18"/>
        </w:rPr>
      </w:pPr>
      <w:r>
        <w:rPr>
          <w:rFonts w:ascii="Calibri" w:eastAsia="Calibri" w:hAnsi="Calibri" w:cs="Calibri"/>
          <w:b/>
          <w:sz w:val="18"/>
          <w:szCs w:val="18"/>
        </w:rPr>
        <w:t>Договор №</w:t>
      </w:r>
      <w:r w:rsidR="0028488E">
        <w:rPr>
          <w:rFonts w:ascii="Calibri" w:eastAsia="Calibri" w:hAnsi="Calibri" w:cs="Calibri"/>
          <w:b/>
          <w:sz w:val="18"/>
          <w:szCs w:val="18"/>
          <w:lang w:val="en-US"/>
        </w:rPr>
        <w:t xml:space="preserve"> </w:t>
      </w:r>
      <w:r w:rsidR="0028488E">
        <w:rPr>
          <w:rFonts w:ascii="Calibri" w:eastAsia="Calibri" w:hAnsi="Calibri" w:cs="Calibri"/>
          <w:b/>
          <w:color w:val="000000"/>
          <w:sz w:val="18"/>
          <w:szCs w:val="18"/>
          <w:lang w:val="en-US"/>
        </w:rPr>
        <w:t>{DOGOVOR_NUMBER}</w:t>
      </w:r>
    </w:p>
    <w:p w14:paraId="2B66FC21" w14:textId="77777777" w:rsidR="00D457FA" w:rsidRDefault="00D457FA">
      <w:pPr>
        <w:pBdr>
          <w:top w:val="nil"/>
          <w:left w:val="nil"/>
          <w:bottom w:val="nil"/>
          <w:right w:val="nil"/>
          <w:between w:val="nil"/>
        </w:pBdr>
        <w:rPr>
          <w:rFonts w:ascii="Calibri" w:eastAsia="Calibri" w:hAnsi="Calibri" w:cs="Calibri"/>
          <w:b/>
          <w:sz w:val="18"/>
          <w:szCs w:val="18"/>
        </w:rPr>
      </w:pPr>
    </w:p>
    <w:p w14:paraId="28E34CE4" w14:textId="77777777" w:rsidR="00D457FA" w:rsidRDefault="00D457FA">
      <w:pPr>
        <w:jc w:val="center"/>
        <w:rPr>
          <w:rFonts w:ascii="Calibri" w:eastAsia="Calibri" w:hAnsi="Calibri" w:cs="Calibri"/>
          <w:b/>
          <w:sz w:val="18"/>
          <w:szCs w:val="18"/>
        </w:rPr>
      </w:pPr>
    </w:p>
    <w:tbl>
      <w:tblPr>
        <w:tblStyle w:val="a5"/>
        <w:tblW w:w="14557" w:type="dxa"/>
        <w:tblInd w:w="0" w:type="dxa"/>
        <w:tblLayout w:type="fixed"/>
        <w:tblLook w:val="0000" w:firstRow="0" w:lastRow="0" w:firstColumn="0" w:lastColumn="0" w:noHBand="0" w:noVBand="0"/>
      </w:tblPr>
      <w:tblGrid>
        <w:gridCol w:w="4817"/>
        <w:gridCol w:w="4870"/>
        <w:gridCol w:w="4870"/>
      </w:tblGrid>
      <w:tr w:rsidR="0028488E" w14:paraId="6B8EA926" w14:textId="77777777" w:rsidTr="0028488E">
        <w:tc>
          <w:tcPr>
            <w:tcW w:w="4817" w:type="dxa"/>
            <w:tcMar>
              <w:top w:w="0" w:type="dxa"/>
              <w:left w:w="0" w:type="dxa"/>
              <w:bottom w:w="0" w:type="dxa"/>
              <w:right w:w="0" w:type="dxa"/>
            </w:tcMar>
          </w:tcPr>
          <w:p w14:paraId="33099B93"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Pr>
          <w:p w14:paraId="12A21A97" w14:textId="77777777" w:rsidR="0028488E" w:rsidRDefault="0028488E" w:rsidP="0028488E">
            <w:pPr>
              <w:pBdr>
                <w:top w:val="nil"/>
                <w:left w:val="nil"/>
                <w:bottom w:val="nil"/>
                <w:right w:val="nil"/>
                <w:between w:val="nil"/>
              </w:pBdr>
              <w:jc w:val="right"/>
              <w:rPr>
                <w:rFonts w:ascii="Calibri" w:eastAsia="Calibri" w:hAnsi="Calibri" w:cs="Calibri"/>
                <w:color w:val="000000"/>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c>
          <w:tcPr>
            <w:tcW w:w="4870" w:type="dxa"/>
            <w:tcMar>
              <w:top w:w="0" w:type="dxa"/>
              <w:left w:w="0" w:type="dxa"/>
              <w:bottom w:w="0" w:type="dxa"/>
              <w:right w:w="0" w:type="dxa"/>
            </w:tcMar>
          </w:tcPr>
          <w:p w14:paraId="6FE2D191" w14:textId="77777777" w:rsidR="0028488E" w:rsidRDefault="0028488E" w:rsidP="0028488E">
            <w:pPr>
              <w:rPr>
                <w:rFonts w:ascii="Calibri" w:eastAsia="Calibri" w:hAnsi="Calibri" w:cs="Calibri"/>
                <w:sz w:val="18"/>
                <w:szCs w:val="18"/>
              </w:rPr>
            </w:pPr>
            <w:r>
              <w:rPr>
                <w:rFonts w:ascii="Calibri" w:eastAsia="Calibri" w:hAnsi="Calibri" w:cs="Calibri"/>
                <w:sz w:val="18"/>
                <w:szCs w:val="18"/>
              </w:rPr>
              <w:t xml:space="preserve">                                                                     «</w:t>
            </w:r>
            <w:r>
              <w:rPr>
                <w:rFonts w:ascii="Calibri" w:eastAsia="Calibri" w:hAnsi="Calibri" w:cs="Calibri"/>
                <w:sz w:val="18"/>
                <w:szCs w:val="18"/>
                <w:shd w:val="clear" w:color="auto" w:fill="F4CCCC"/>
              </w:rPr>
              <w:t>____» _________</w:t>
            </w:r>
            <w:r>
              <w:rPr>
                <w:rFonts w:ascii="Calibri" w:eastAsia="Calibri" w:hAnsi="Calibri" w:cs="Calibri"/>
                <w:sz w:val="18"/>
                <w:szCs w:val="18"/>
              </w:rPr>
              <w:t xml:space="preserve"> 2024 г.</w:t>
            </w:r>
          </w:p>
        </w:tc>
      </w:tr>
    </w:tbl>
    <w:p w14:paraId="5AFC1236"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135381C1" w14:textId="77777777" w:rsidR="00D457FA" w:rsidRDefault="00D457FA">
      <w:pPr>
        <w:pBdr>
          <w:top w:val="nil"/>
          <w:left w:val="nil"/>
          <w:bottom w:val="nil"/>
          <w:right w:val="nil"/>
          <w:between w:val="nil"/>
        </w:pBdr>
        <w:jc w:val="both"/>
        <w:rPr>
          <w:rFonts w:ascii="Calibri" w:eastAsia="Calibri" w:hAnsi="Calibri" w:cs="Calibri"/>
          <w:b/>
          <w:sz w:val="18"/>
          <w:szCs w:val="18"/>
        </w:rPr>
      </w:pPr>
    </w:p>
    <w:p w14:paraId="05A57E51" w14:textId="13C59102"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ab/>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ORGANIZATION</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именуемое в дальнейшем «Заказчик», в лице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FIO</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действующего на основании </w:t>
      </w:r>
      <w:r w:rsidR="0028488E" w:rsidRPr="007A5D4D">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DOGOVOR</w:t>
      </w:r>
      <w:r w:rsidR="0028488E" w:rsidRPr="007A5D4D">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OSNOVANIE</w:t>
      </w:r>
      <w:r w:rsidR="0028488E"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с одной стороны, и </w:t>
      </w:r>
      <w:r w:rsidR="00527512" w:rsidRPr="00527512">
        <w:rPr>
          <w:rFonts w:ascii="Calibri" w:eastAsia="Calibri" w:hAnsi="Calibri" w:cs="Calibri"/>
          <w:color w:val="000000"/>
          <w:sz w:val="18"/>
          <w:szCs w:val="18"/>
        </w:rPr>
        <w:t>{</w:t>
      </w:r>
      <w:r w:rsidR="00527512">
        <w:rPr>
          <w:rFonts w:ascii="Calibri" w:eastAsia="Calibri" w:hAnsi="Calibri" w:cs="Calibri"/>
          <w:color w:val="000000"/>
          <w:sz w:val="18"/>
          <w:szCs w:val="18"/>
          <w:lang w:val="en-US"/>
        </w:rPr>
        <w:t>CHOOSE</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EXECUTOR</w:t>
      </w:r>
      <w:r w:rsidR="00527512" w:rsidRPr="00527512">
        <w:rPr>
          <w:rFonts w:ascii="Calibri" w:eastAsia="Calibri" w:hAnsi="Calibri" w:cs="Calibri"/>
          <w:color w:val="000000"/>
          <w:sz w:val="18"/>
          <w:szCs w:val="18"/>
        </w:rPr>
        <w:t>_</w:t>
      </w:r>
      <w:r w:rsidR="00527512">
        <w:rPr>
          <w:rFonts w:ascii="Calibri" w:eastAsia="Calibri" w:hAnsi="Calibri" w:cs="Calibri"/>
          <w:color w:val="000000"/>
          <w:sz w:val="18"/>
          <w:szCs w:val="18"/>
          <w:lang w:val="en-US"/>
        </w:rPr>
        <w:t>NAME</w:t>
      </w:r>
      <w:r w:rsidR="00527512" w:rsidRPr="00527512">
        <w:rPr>
          <w:rFonts w:ascii="Calibri" w:eastAsia="Calibri" w:hAnsi="Calibri" w:cs="Calibri"/>
          <w:color w:val="000000"/>
          <w:sz w:val="18"/>
          <w:szCs w:val="18"/>
        </w:rPr>
        <w:t>}</w:t>
      </w:r>
      <w:r>
        <w:rPr>
          <w:rFonts w:ascii="Calibri" w:eastAsia="Calibri" w:hAnsi="Calibri" w:cs="Calibri"/>
          <w:color w:val="000000"/>
          <w:sz w:val="18"/>
          <w:szCs w:val="18"/>
        </w:rPr>
        <w:t xml:space="preserve">, именуемый в дальнейшем «Исполнитель», в лице Михайлова Дмитрия Сергеевича, действующего на основании Свидетельства ОГРНИП 320784700136130, с другой стороны, именуемые в дальнейшем «Стороны», заключили настоящий договор (именуемый в дальнейшем «Договор») о нижеследующем: </w:t>
      </w:r>
    </w:p>
    <w:p w14:paraId="38EB9B8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41BB5DE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 Предмет Договора </w:t>
      </w:r>
    </w:p>
    <w:p w14:paraId="4C0ED736" w14:textId="77777777" w:rsidR="00D457FA" w:rsidRDefault="00FD5FFC" w:rsidP="00954016">
      <w:pPr>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954016" w:rsidRPr="00435E9E">
        <w:rPr>
          <w:rFonts w:ascii="Calibri" w:eastAsia="Calibri" w:hAnsi="Calibri" w:cs="Calibri"/>
          <w:sz w:val="18"/>
          <w:szCs w:val="18"/>
        </w:rPr>
        <w:t xml:space="preserve">оказать услуги по адаптации и оптимизации </w:t>
      </w:r>
      <w:r w:rsidR="00954016" w:rsidRPr="00435E9E">
        <w:rPr>
          <w:rFonts w:ascii="Calibri" w:eastAsia="Calibri" w:hAnsi="Calibri" w:cs="Calibri"/>
          <w:sz w:val="18"/>
          <w:szCs w:val="18"/>
          <w:lang w:val="en-US"/>
        </w:rPr>
        <w:t>web</w:t>
      </w:r>
      <w:r w:rsidR="00954016" w:rsidRPr="00435E9E">
        <w:rPr>
          <w:rFonts w:ascii="Calibri" w:eastAsia="Calibri" w:hAnsi="Calibri" w:cs="Calibri"/>
          <w:sz w:val="18"/>
          <w:szCs w:val="18"/>
        </w:rPr>
        <w:t>-страниц</w:t>
      </w:r>
      <w:r w:rsidR="00435E9E" w:rsidRPr="00435E9E">
        <w:rPr>
          <w:rFonts w:ascii="Calibri" w:eastAsia="Calibri" w:hAnsi="Calibri" w:cs="Calibri"/>
          <w:sz w:val="18"/>
          <w:szCs w:val="18"/>
        </w:rPr>
        <w:t xml:space="preserve"> </w:t>
      </w:r>
      <w:r w:rsidR="00435E9E">
        <w:rPr>
          <w:rFonts w:ascii="Calibri" w:eastAsia="Calibri" w:hAnsi="Calibri" w:cs="Calibri"/>
          <w:sz w:val="18"/>
          <w:szCs w:val="18"/>
        </w:rPr>
        <w:t>сайта</w:t>
      </w:r>
      <w:r w:rsidR="0028488E" w:rsidRPr="0028488E">
        <w:rPr>
          <w:rFonts w:ascii="Calibri" w:eastAsia="Calibri" w:hAnsi="Calibri" w:cs="Calibri"/>
          <w:sz w:val="18"/>
          <w:szCs w:val="18"/>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в поисковых системах Яндекс и Google, (далее также – Системы), а Заказчик оплатить оказанные услуги.</w:t>
      </w:r>
    </w:p>
    <w:p w14:paraId="70632076" w14:textId="77777777" w:rsidR="00D457FA" w:rsidRDefault="00FD5FFC">
      <w:pPr>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следующих условиях:</w:t>
      </w:r>
    </w:p>
    <w:p w14:paraId="25E133A6" w14:textId="77777777" w:rsidR="00D457FA" w:rsidRDefault="00FD5FFC">
      <w:pPr>
        <w:rPr>
          <w:rFonts w:ascii="Calibri" w:eastAsia="Calibri" w:hAnsi="Calibri" w:cs="Calibri"/>
          <w:sz w:val="18"/>
          <w:szCs w:val="18"/>
        </w:rPr>
      </w:pPr>
      <w:r>
        <w:rPr>
          <w:rFonts w:ascii="Calibri" w:eastAsia="Calibri" w:hAnsi="Calibri" w:cs="Calibri"/>
          <w:sz w:val="18"/>
          <w:szCs w:val="18"/>
        </w:rPr>
        <w:t>- поступлении от Заказчика на расчетный счет Исполнителя 100% стоимости услуг за календарный месяц.</w:t>
      </w:r>
    </w:p>
    <w:p w14:paraId="4B87269E" w14:textId="77777777" w:rsidR="00D457FA" w:rsidRDefault="00FD5FFC">
      <w:pPr>
        <w:rPr>
          <w:rFonts w:ascii="Calibri" w:eastAsia="Calibri" w:hAnsi="Calibri" w:cs="Calibri"/>
          <w:sz w:val="18"/>
          <w:szCs w:val="18"/>
        </w:rPr>
      </w:pPr>
      <w:r>
        <w:rPr>
          <w:rFonts w:ascii="Calibri" w:eastAsia="Calibri" w:hAnsi="Calibri" w:cs="Calibri"/>
          <w:sz w:val="18"/>
          <w:szCs w:val="18"/>
        </w:rPr>
        <w:t>1.3. Работы проводятся для привлечения на Интернет-сайт целевых посетителей, выведения и поддержания ссылок на Интернет-сайт в числе первых результатов поиска поисковых систем по ключевым фразам.</w:t>
      </w:r>
    </w:p>
    <w:p w14:paraId="1AE167E6" w14:textId="77777777" w:rsidR="00D457FA" w:rsidRDefault="00FD5FFC">
      <w:pPr>
        <w:rPr>
          <w:rFonts w:ascii="Calibri" w:eastAsia="Calibri" w:hAnsi="Calibri" w:cs="Calibri"/>
          <w:sz w:val="18"/>
          <w:szCs w:val="18"/>
        </w:rPr>
      </w:pPr>
      <w:r>
        <w:rPr>
          <w:rFonts w:ascii="Calibri" w:eastAsia="Calibri" w:hAnsi="Calibri" w:cs="Calibri"/>
          <w:sz w:val="18"/>
          <w:szCs w:val="18"/>
        </w:rPr>
        <w:t xml:space="preserve">1.4. Услуга включает в себя: </w:t>
      </w:r>
    </w:p>
    <w:p w14:paraId="545B96A1" w14:textId="77777777" w:rsidR="00D457FA" w:rsidRDefault="00FD5FFC">
      <w:pPr>
        <w:rPr>
          <w:rFonts w:ascii="Calibri" w:eastAsia="Calibri" w:hAnsi="Calibri" w:cs="Calibri"/>
          <w:sz w:val="18"/>
          <w:szCs w:val="18"/>
        </w:rPr>
      </w:pPr>
      <w:r>
        <w:rPr>
          <w:rFonts w:ascii="Calibri" w:eastAsia="Calibri" w:hAnsi="Calibri" w:cs="Calibri"/>
          <w:sz w:val="18"/>
          <w:szCs w:val="18"/>
        </w:rPr>
        <w:t>1.4.1. Анализ сайта:</w:t>
      </w:r>
    </w:p>
    <w:p w14:paraId="58AE818B" w14:textId="77777777" w:rsidR="00D457FA" w:rsidRDefault="00FD5FFC">
      <w:pPr>
        <w:rPr>
          <w:rFonts w:ascii="Calibri" w:eastAsia="Calibri" w:hAnsi="Calibri" w:cs="Calibri"/>
          <w:sz w:val="18"/>
          <w:szCs w:val="18"/>
        </w:rPr>
      </w:pPr>
      <w:r>
        <w:rPr>
          <w:rFonts w:ascii="Calibri" w:eastAsia="Calibri" w:hAnsi="Calibri" w:cs="Calibri"/>
          <w:sz w:val="18"/>
          <w:szCs w:val="18"/>
        </w:rPr>
        <w:t>- Аудит технической части сайта;</w:t>
      </w:r>
    </w:p>
    <w:p w14:paraId="39AC9048"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контента и его уникальности;</w:t>
      </w:r>
    </w:p>
    <w:p w14:paraId="2C27EB61" w14:textId="77777777" w:rsidR="00D457FA" w:rsidRDefault="00FD5FFC">
      <w:pPr>
        <w:rPr>
          <w:rFonts w:ascii="Calibri" w:eastAsia="Calibri" w:hAnsi="Calibri" w:cs="Calibri"/>
          <w:sz w:val="18"/>
          <w:szCs w:val="18"/>
        </w:rPr>
      </w:pPr>
      <w:r>
        <w:rPr>
          <w:rFonts w:ascii="Calibri" w:eastAsia="Calibri" w:hAnsi="Calibri" w:cs="Calibri"/>
          <w:sz w:val="18"/>
          <w:szCs w:val="18"/>
        </w:rPr>
        <w:t>- Анализ ссылочного профиля сайта;</w:t>
      </w:r>
    </w:p>
    <w:p w14:paraId="127DBE2F" w14:textId="77777777" w:rsidR="00D457FA" w:rsidRDefault="00FD5FFC">
      <w:pPr>
        <w:rPr>
          <w:rFonts w:ascii="Calibri" w:eastAsia="Calibri" w:hAnsi="Calibri" w:cs="Calibri"/>
          <w:sz w:val="18"/>
          <w:szCs w:val="18"/>
        </w:rPr>
      </w:pPr>
      <w:r>
        <w:rPr>
          <w:rFonts w:ascii="Calibri" w:eastAsia="Calibri" w:hAnsi="Calibri" w:cs="Calibri"/>
          <w:sz w:val="18"/>
          <w:szCs w:val="18"/>
        </w:rPr>
        <w:t>- Исследование ключевых слов и фраз, на которые будет оптимизирован сайт.</w:t>
      </w:r>
    </w:p>
    <w:p w14:paraId="7CF5D1A9" w14:textId="77777777" w:rsidR="00D457FA" w:rsidRDefault="00FD5FFC">
      <w:pPr>
        <w:rPr>
          <w:rFonts w:ascii="Calibri" w:eastAsia="Calibri" w:hAnsi="Calibri" w:cs="Calibri"/>
          <w:sz w:val="18"/>
          <w:szCs w:val="18"/>
        </w:rPr>
      </w:pPr>
      <w:r>
        <w:rPr>
          <w:rFonts w:ascii="Calibri" w:eastAsia="Calibri" w:hAnsi="Calibri" w:cs="Calibri"/>
          <w:sz w:val="18"/>
          <w:szCs w:val="18"/>
        </w:rPr>
        <w:t>1.4.2. Разработка стратегии оптимизации:</w:t>
      </w:r>
    </w:p>
    <w:p w14:paraId="7D793042" w14:textId="77777777" w:rsidR="00D457FA" w:rsidRDefault="00FD5FFC">
      <w:pPr>
        <w:rPr>
          <w:rFonts w:ascii="Calibri" w:eastAsia="Calibri" w:hAnsi="Calibri" w:cs="Calibri"/>
          <w:sz w:val="18"/>
          <w:szCs w:val="18"/>
        </w:rPr>
      </w:pPr>
      <w:r>
        <w:rPr>
          <w:rFonts w:ascii="Calibri" w:eastAsia="Calibri" w:hAnsi="Calibri" w:cs="Calibri"/>
          <w:sz w:val="18"/>
          <w:szCs w:val="18"/>
        </w:rPr>
        <w:t>- Определение целей и задач проекта;</w:t>
      </w:r>
    </w:p>
    <w:p w14:paraId="2D3D5B86"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технических рекомендаций по оптимизации сайта;</w:t>
      </w:r>
    </w:p>
    <w:p w14:paraId="25ECEDC9" w14:textId="77777777" w:rsidR="00D457FA" w:rsidRDefault="00FD5FFC">
      <w:pPr>
        <w:rPr>
          <w:rFonts w:ascii="Calibri" w:eastAsia="Calibri" w:hAnsi="Calibri" w:cs="Calibri"/>
          <w:sz w:val="18"/>
          <w:szCs w:val="18"/>
        </w:rPr>
      </w:pPr>
      <w:r>
        <w:rPr>
          <w:rFonts w:ascii="Calibri" w:eastAsia="Calibri" w:hAnsi="Calibri" w:cs="Calibri"/>
          <w:sz w:val="18"/>
          <w:szCs w:val="18"/>
        </w:rPr>
        <w:t>- Разработка контентной стратегии.</w:t>
      </w:r>
    </w:p>
    <w:p w14:paraId="0D6B0426" w14:textId="77777777" w:rsidR="00D457FA" w:rsidRDefault="00FD5FFC">
      <w:pPr>
        <w:rPr>
          <w:rFonts w:ascii="Calibri" w:eastAsia="Calibri" w:hAnsi="Calibri" w:cs="Calibri"/>
          <w:sz w:val="18"/>
          <w:szCs w:val="18"/>
        </w:rPr>
      </w:pPr>
      <w:r>
        <w:rPr>
          <w:rFonts w:ascii="Calibri" w:eastAsia="Calibri" w:hAnsi="Calibri" w:cs="Calibri"/>
          <w:sz w:val="18"/>
          <w:szCs w:val="18"/>
        </w:rPr>
        <w:t>1.4.3. Внутренняя оптимизация сайта:</w:t>
      </w:r>
    </w:p>
    <w:p w14:paraId="5D8AEE42" w14:textId="77777777" w:rsidR="00ED6418" w:rsidRPr="00E4077D" w:rsidRDefault="00ED6418" w:rsidP="00ED6418">
      <w:pPr>
        <w:rPr>
          <w:rFonts w:ascii="Calibri" w:eastAsia="Calibri" w:hAnsi="Calibri" w:cs="Calibri"/>
          <w:sz w:val="18"/>
          <w:szCs w:val="18"/>
          <w:highlight w:val="yellow"/>
          <w:lang w:val="en-US"/>
        </w:rPr>
      </w:pP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r w:rsidRPr="00C17511">
        <w:rPr>
          <w:rFonts w:ascii="Calibri" w:eastAsia="Calibri" w:hAnsi="Calibri" w:cs="Calibri"/>
          <w:sz w:val="18"/>
          <w:szCs w:val="18"/>
          <w:highlight w:val="yellow"/>
          <w:lang w:val="en-US"/>
        </w:rPr>
        <w:t>}{</w:t>
      </w:r>
      <w:proofErr w:type="gramEnd"/>
      <w:r>
        <w:rPr>
          <w:rFonts w:ascii="Calibri" w:eastAsia="Calibri" w:hAnsi="Calibri" w:cs="Calibri"/>
          <w:sz w:val="18"/>
          <w:szCs w:val="18"/>
          <w:highlight w:val="yellow"/>
          <w:lang w:val="en-US"/>
        </w:rPr>
        <w:t>HEAD</w:t>
      </w:r>
      <w:r w:rsidRPr="00C17511">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PAGES_</w:t>
      </w:r>
      <w:r w:rsidRPr="009D64B9">
        <w:rPr>
          <w:rFonts w:ascii="Calibri" w:eastAsia="Calibri" w:hAnsi="Calibri" w:cs="Calibri"/>
          <w:sz w:val="18"/>
          <w:szCs w:val="18"/>
          <w:highlight w:val="yellow"/>
          <w:lang w:val="en-US"/>
        </w:rPr>
        <w:t>2</w:t>
      </w:r>
      <w:r w:rsidRPr="00C17511">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{HEAD_PAGES_3}</w:t>
      </w:r>
    </w:p>
    <w:p w14:paraId="35E34C9E"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METATAGS_2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METATAGS_3</w:t>
      </w:r>
      <w:r w:rsidRPr="00E4077D">
        <w:rPr>
          <w:rFonts w:ascii="Calibri" w:eastAsia="Calibri" w:hAnsi="Calibri" w:cs="Calibri"/>
          <w:sz w:val="18"/>
          <w:szCs w:val="18"/>
          <w:highlight w:val="yellow"/>
          <w:lang w:val="en-US"/>
        </w:rPr>
        <w:t>}</w:t>
      </w:r>
    </w:p>
    <w:p w14:paraId="6BFF1FCA"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NEURO_2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NEURO_3</w:t>
      </w:r>
      <w:r w:rsidRPr="00E4077D">
        <w:rPr>
          <w:rFonts w:ascii="Calibri" w:eastAsia="Calibri" w:hAnsi="Calibri" w:cs="Calibri"/>
          <w:sz w:val="18"/>
          <w:szCs w:val="18"/>
          <w:highlight w:val="yellow"/>
          <w:lang w:val="en-US"/>
        </w:rPr>
        <w:t>}</w:t>
      </w:r>
    </w:p>
    <w:p w14:paraId="357372C8" w14:textId="77777777" w:rsidR="00ED6418" w:rsidRPr="00E4077D" w:rsidRDefault="00ED6418" w:rsidP="00ED6418">
      <w:pPr>
        <w:rPr>
          <w:rFonts w:ascii="Calibri" w:eastAsia="Calibri" w:hAnsi="Calibri" w:cs="Calibri"/>
          <w:sz w:val="18"/>
          <w:szCs w:val="18"/>
          <w:highlight w:val="yellow"/>
          <w:lang w:val="en-US"/>
        </w:rPr>
      </w:pP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w:t>
      </w:r>
      <w:r w:rsidRPr="00E4077D">
        <w:rPr>
          <w:rFonts w:ascii="Calibri" w:eastAsia="Calibri" w:hAnsi="Calibri" w:cs="Calibri"/>
          <w:sz w:val="18"/>
          <w:szCs w:val="18"/>
          <w:highlight w:val="yellow"/>
          <w:lang w:val="en-US"/>
        </w:rPr>
        <w:t>_</w:t>
      </w:r>
      <w:proofErr w:type="gramStart"/>
      <w:r w:rsidRPr="00E4077D">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STRUCTURE_2</w:t>
      </w:r>
      <w:r w:rsidRPr="00E4077D">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STRUCTURE_3</w:t>
      </w:r>
      <w:r w:rsidRPr="00E4077D">
        <w:rPr>
          <w:rFonts w:ascii="Calibri" w:eastAsia="Calibri" w:hAnsi="Calibri" w:cs="Calibri"/>
          <w:sz w:val="18"/>
          <w:szCs w:val="18"/>
          <w:highlight w:val="yellow"/>
          <w:lang w:val="en-US"/>
        </w:rPr>
        <w:t>}</w:t>
      </w:r>
    </w:p>
    <w:p w14:paraId="290739CD"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FIX_2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FIX_3</w:t>
      </w:r>
      <w:r w:rsidRPr="009D64B9">
        <w:rPr>
          <w:rFonts w:ascii="Calibri" w:eastAsia="Calibri" w:hAnsi="Calibri" w:cs="Calibri"/>
          <w:sz w:val="18"/>
          <w:szCs w:val="18"/>
          <w:highlight w:val="yellow"/>
          <w:lang w:val="en-US"/>
        </w:rPr>
        <w:t>}</w:t>
      </w:r>
    </w:p>
    <w:p w14:paraId="15412A78"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TZ</w:t>
      </w:r>
      <w:r w:rsidRPr="009D64B9">
        <w:rPr>
          <w:rFonts w:ascii="Calibri" w:eastAsia="Calibri" w:hAnsi="Calibri" w:cs="Calibri"/>
          <w:sz w:val="18"/>
          <w:szCs w:val="18"/>
          <w:highlight w:val="yellow"/>
          <w:lang w:val="en-US"/>
        </w:rPr>
        <w:t>_1}</w:t>
      </w:r>
    </w:p>
    <w:p w14:paraId="0006EB87" w14:textId="77777777" w:rsidR="00ED6418" w:rsidRPr="009D64B9" w:rsidRDefault="00ED6418" w:rsidP="00ED6418">
      <w:pPr>
        <w:rPr>
          <w:rFonts w:ascii="Calibri" w:eastAsia="Calibri" w:hAnsi="Calibri" w:cs="Calibri"/>
          <w:sz w:val="18"/>
          <w:szCs w:val="18"/>
          <w:highlight w:val="yellow"/>
          <w:lang w:val="en-US"/>
        </w:rPr>
      </w:pP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proofErr w:type="gramStart"/>
      <w:r w:rsidRPr="009D64B9">
        <w:rPr>
          <w:rFonts w:ascii="Calibri" w:eastAsia="Calibri" w:hAnsi="Calibri" w:cs="Calibri"/>
          <w:sz w:val="18"/>
          <w:szCs w:val="18"/>
          <w:highlight w:val="yellow"/>
          <w:lang w:val="en-US"/>
        </w:rPr>
        <w:t>1}{</w:t>
      </w:r>
      <w:proofErr w:type="gramEnd"/>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2</w:t>
      </w:r>
      <w:r w:rsidRPr="009D64B9">
        <w:rPr>
          <w:rFonts w:ascii="Calibri" w:eastAsia="Calibri" w:hAnsi="Calibri" w:cs="Calibri"/>
          <w:sz w:val="18"/>
          <w:szCs w:val="18"/>
          <w:highlight w:val="yellow"/>
          <w:lang w:val="en-US"/>
        </w:rPr>
        <w:t>}{</w:t>
      </w:r>
      <w:r>
        <w:rPr>
          <w:rFonts w:ascii="Calibri" w:eastAsia="Calibri" w:hAnsi="Calibri" w:cs="Calibri"/>
          <w:sz w:val="18"/>
          <w:szCs w:val="18"/>
          <w:highlight w:val="yellow"/>
          <w:lang w:val="en-US"/>
        </w:rPr>
        <w:t>CREATE</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PAGES</w:t>
      </w:r>
      <w:r w:rsidRPr="009D64B9">
        <w:rPr>
          <w:rFonts w:ascii="Calibri" w:eastAsia="Calibri" w:hAnsi="Calibri" w:cs="Calibri"/>
          <w:sz w:val="18"/>
          <w:szCs w:val="18"/>
          <w:highlight w:val="yellow"/>
          <w:lang w:val="en-US"/>
        </w:rPr>
        <w:t>_</w:t>
      </w:r>
      <w:r>
        <w:rPr>
          <w:rFonts w:ascii="Calibri" w:eastAsia="Calibri" w:hAnsi="Calibri" w:cs="Calibri"/>
          <w:sz w:val="18"/>
          <w:szCs w:val="18"/>
          <w:highlight w:val="yellow"/>
          <w:lang w:val="en-US"/>
        </w:rPr>
        <w:t>3</w:t>
      </w:r>
      <w:r w:rsidRPr="009D64B9">
        <w:rPr>
          <w:rFonts w:ascii="Calibri" w:eastAsia="Calibri" w:hAnsi="Calibri" w:cs="Calibri"/>
          <w:sz w:val="18"/>
          <w:szCs w:val="18"/>
          <w:highlight w:val="yellow"/>
          <w:lang w:val="en-US"/>
        </w:rPr>
        <w:t>}</w:t>
      </w:r>
    </w:p>
    <w:p w14:paraId="24865AC8" w14:textId="77777777" w:rsidR="00D457FA" w:rsidRPr="00834F8D" w:rsidRDefault="00FD5FFC">
      <w:pPr>
        <w:rPr>
          <w:rFonts w:ascii="Calibri" w:eastAsia="Calibri" w:hAnsi="Calibri" w:cs="Calibri"/>
          <w:sz w:val="18"/>
          <w:szCs w:val="18"/>
        </w:rPr>
      </w:pPr>
      <w:r w:rsidRPr="00834F8D">
        <w:rPr>
          <w:rFonts w:ascii="Calibri" w:eastAsia="Calibri" w:hAnsi="Calibri" w:cs="Calibri"/>
          <w:sz w:val="18"/>
          <w:szCs w:val="18"/>
        </w:rPr>
        <w:t xml:space="preserve">1.4.4. </w:t>
      </w:r>
      <w:r>
        <w:rPr>
          <w:rFonts w:ascii="Calibri" w:eastAsia="Calibri" w:hAnsi="Calibri" w:cs="Calibri"/>
          <w:sz w:val="18"/>
          <w:szCs w:val="18"/>
        </w:rPr>
        <w:t>Внешняя</w:t>
      </w:r>
      <w:r w:rsidRPr="00834F8D">
        <w:rPr>
          <w:rFonts w:ascii="Calibri" w:eastAsia="Calibri" w:hAnsi="Calibri" w:cs="Calibri"/>
          <w:sz w:val="18"/>
          <w:szCs w:val="18"/>
        </w:rPr>
        <w:t xml:space="preserve"> </w:t>
      </w:r>
      <w:r>
        <w:rPr>
          <w:rFonts w:ascii="Calibri" w:eastAsia="Calibri" w:hAnsi="Calibri" w:cs="Calibri"/>
          <w:sz w:val="18"/>
          <w:szCs w:val="18"/>
        </w:rPr>
        <w:t>оптимизация</w:t>
      </w:r>
      <w:r w:rsidRPr="00834F8D">
        <w:rPr>
          <w:rFonts w:ascii="Calibri" w:eastAsia="Calibri" w:hAnsi="Calibri" w:cs="Calibri"/>
          <w:sz w:val="18"/>
          <w:szCs w:val="18"/>
        </w:rPr>
        <w:t xml:space="preserve"> </w:t>
      </w:r>
      <w:r>
        <w:rPr>
          <w:rFonts w:ascii="Calibri" w:eastAsia="Calibri" w:hAnsi="Calibri" w:cs="Calibri"/>
          <w:sz w:val="18"/>
          <w:szCs w:val="18"/>
        </w:rPr>
        <w:t>сайта</w:t>
      </w:r>
      <w:r w:rsidRPr="00834F8D">
        <w:rPr>
          <w:rFonts w:ascii="Calibri" w:eastAsia="Calibri" w:hAnsi="Calibri" w:cs="Calibri"/>
          <w:sz w:val="18"/>
          <w:szCs w:val="18"/>
        </w:rPr>
        <w:t>:</w:t>
      </w:r>
    </w:p>
    <w:p w14:paraId="51558219"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ссылочным профилем сайта (получение ссылок с других сайтов);</w:t>
      </w:r>
    </w:p>
    <w:p w14:paraId="586CDF95" w14:textId="77777777" w:rsidR="00D457FA" w:rsidRDefault="00FD5FFC">
      <w:pPr>
        <w:rPr>
          <w:rFonts w:ascii="Calibri" w:eastAsia="Calibri" w:hAnsi="Calibri" w:cs="Calibri"/>
          <w:sz w:val="18"/>
          <w:szCs w:val="18"/>
        </w:rPr>
      </w:pPr>
      <w:r>
        <w:rPr>
          <w:rFonts w:ascii="Calibri" w:eastAsia="Calibri" w:hAnsi="Calibri" w:cs="Calibri"/>
          <w:sz w:val="18"/>
          <w:szCs w:val="18"/>
        </w:rPr>
        <w:t>- Работа с локальными каталогами и сервисами.</w:t>
      </w:r>
    </w:p>
    <w:p w14:paraId="63CA438C" w14:textId="77777777" w:rsidR="00D457FA" w:rsidRDefault="00FD5FFC">
      <w:pPr>
        <w:rPr>
          <w:rFonts w:ascii="Calibri" w:eastAsia="Calibri" w:hAnsi="Calibri" w:cs="Calibri"/>
          <w:sz w:val="18"/>
          <w:szCs w:val="18"/>
        </w:rPr>
      </w:pPr>
      <w:r>
        <w:rPr>
          <w:rFonts w:ascii="Calibri" w:eastAsia="Calibri" w:hAnsi="Calibri" w:cs="Calibri"/>
          <w:sz w:val="18"/>
          <w:szCs w:val="18"/>
        </w:rPr>
        <w:t>1.4.5. Аналитика и отчетность:</w:t>
      </w:r>
    </w:p>
    <w:p w14:paraId="618E4BB1"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Установка системы аналитики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WEB</w:t>
      </w:r>
      <w:r w:rsidR="007C1776" w:rsidRPr="007C1776">
        <w:rPr>
          <w:rFonts w:ascii="Calibri" w:eastAsia="Calibri" w:hAnsi="Calibri" w:cs="Calibri"/>
          <w:sz w:val="18"/>
          <w:szCs w:val="18"/>
          <w:highlight w:val="yellow"/>
        </w:rPr>
        <w:t>}</w:t>
      </w:r>
      <w:r w:rsidR="00B6127E" w:rsidRPr="00B6127E">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SEARCH</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CONSOLE</w:t>
      </w:r>
      <w:r w:rsidR="00B6127E" w:rsidRPr="00B6127E">
        <w:rPr>
          <w:rFonts w:ascii="Calibri" w:eastAsia="Calibri" w:hAnsi="Calibri" w:cs="Calibri"/>
          <w:sz w:val="18"/>
          <w:szCs w:val="18"/>
          <w:highlight w:val="yellow"/>
        </w:rPr>
        <w:t>}</w:t>
      </w:r>
      <w:r>
        <w:rPr>
          <w:rFonts w:ascii="Calibri" w:eastAsia="Calibri" w:hAnsi="Calibri" w:cs="Calibri"/>
          <w:sz w:val="18"/>
          <w:szCs w:val="18"/>
          <w:highlight w:val="yellow"/>
        </w:rPr>
        <w:t>;</w:t>
      </w:r>
    </w:p>
    <w:p w14:paraId="2AFAAC7B" w14:textId="77777777" w:rsidR="00D457FA" w:rsidRDefault="00FD5FFC" w:rsidP="007C1776">
      <w:pPr>
        <w:rPr>
          <w:rFonts w:ascii="Calibri" w:eastAsia="Calibri" w:hAnsi="Calibri" w:cs="Calibri"/>
          <w:sz w:val="18"/>
          <w:szCs w:val="18"/>
          <w:highlight w:val="yellow"/>
        </w:rPr>
      </w:pPr>
      <w:r>
        <w:rPr>
          <w:rFonts w:ascii="Calibri" w:eastAsia="Calibri" w:hAnsi="Calibri" w:cs="Calibri"/>
          <w:sz w:val="18"/>
          <w:szCs w:val="18"/>
        </w:rPr>
        <w:t xml:space="preserve">- Сбор и анализ данных о посетителях сайта в </w:t>
      </w:r>
      <w:r w:rsidR="007C1776" w:rsidRPr="007C1776">
        <w:rPr>
          <w:rFonts w:ascii="Calibri" w:eastAsia="Calibri" w:hAnsi="Calibri" w:cs="Calibri"/>
          <w:sz w:val="18"/>
          <w:szCs w:val="18"/>
          <w:highlight w:val="yellow"/>
        </w:rPr>
        <w:t>{</w:t>
      </w:r>
      <w:r w:rsidR="007C1776">
        <w:rPr>
          <w:rFonts w:ascii="Calibri" w:eastAsia="Calibri" w:hAnsi="Calibri" w:cs="Calibri"/>
          <w:sz w:val="18"/>
          <w:szCs w:val="18"/>
          <w:highlight w:val="yellow"/>
          <w:lang w:val="en-US"/>
        </w:rPr>
        <w:t>YANDEX</w:t>
      </w:r>
      <w:r w:rsidR="007C1776" w:rsidRPr="007C1776">
        <w:rPr>
          <w:rFonts w:ascii="Calibri" w:eastAsia="Calibri" w:hAnsi="Calibri" w:cs="Calibri"/>
          <w:sz w:val="18"/>
          <w:szCs w:val="18"/>
          <w:highlight w:val="yellow"/>
        </w:rPr>
        <w:t>_</w:t>
      </w:r>
      <w:proofErr w:type="gramStart"/>
      <w:r w:rsidR="007C1776">
        <w:rPr>
          <w:rFonts w:ascii="Calibri" w:eastAsia="Calibri" w:hAnsi="Calibri" w:cs="Calibri"/>
          <w:sz w:val="18"/>
          <w:szCs w:val="18"/>
          <w:highlight w:val="yellow"/>
          <w:lang w:val="en-US"/>
        </w:rPr>
        <w:t>METRIC</w:t>
      </w:r>
      <w:r w:rsidR="007C1776" w:rsidRPr="007C1776">
        <w:rPr>
          <w:rFonts w:ascii="Calibri" w:eastAsia="Calibri" w:hAnsi="Calibri" w:cs="Calibri"/>
          <w:sz w:val="18"/>
          <w:szCs w:val="18"/>
          <w:highlight w:val="yellow"/>
        </w:rPr>
        <w:t>}{</w:t>
      </w:r>
      <w:proofErr w:type="gramEnd"/>
      <w:r w:rsidR="007C1776">
        <w:rPr>
          <w:rFonts w:ascii="Calibri" w:eastAsia="Calibri" w:hAnsi="Calibri" w:cs="Calibri"/>
          <w:sz w:val="18"/>
          <w:szCs w:val="18"/>
          <w:highlight w:val="yellow"/>
          <w:lang w:val="en-US"/>
        </w:rPr>
        <w:t>GOOGLE</w:t>
      </w:r>
      <w:r w:rsidR="007C1776" w:rsidRPr="007C1776">
        <w:rPr>
          <w:rFonts w:ascii="Calibri" w:eastAsia="Calibri" w:hAnsi="Calibri" w:cs="Calibri"/>
          <w:sz w:val="18"/>
          <w:szCs w:val="18"/>
          <w:highlight w:val="yellow"/>
        </w:rPr>
        <w:t>_</w:t>
      </w:r>
      <w:r w:rsidR="007C1776">
        <w:rPr>
          <w:rFonts w:ascii="Calibri" w:eastAsia="Calibri" w:hAnsi="Calibri" w:cs="Calibri"/>
          <w:sz w:val="18"/>
          <w:szCs w:val="18"/>
          <w:highlight w:val="yellow"/>
          <w:lang w:val="en-US"/>
        </w:rPr>
        <w:t>ANALITIC</w:t>
      </w:r>
      <w:r w:rsidR="007C1776" w:rsidRPr="007C1776">
        <w:rPr>
          <w:rFonts w:ascii="Calibri" w:eastAsia="Calibri" w:hAnsi="Calibri" w:cs="Calibri"/>
          <w:sz w:val="18"/>
          <w:szCs w:val="18"/>
          <w:highlight w:val="yellow"/>
        </w:rPr>
        <w:t>}</w:t>
      </w:r>
      <w:r>
        <w:rPr>
          <w:rFonts w:ascii="Calibri" w:eastAsia="Calibri" w:hAnsi="Calibri" w:cs="Calibri"/>
          <w:sz w:val="18"/>
          <w:szCs w:val="18"/>
          <w:highlight w:val="yellow"/>
        </w:rPr>
        <w:t>;</w:t>
      </w:r>
    </w:p>
    <w:p w14:paraId="6DB7A2BA" w14:textId="77777777" w:rsidR="00D457FA" w:rsidRDefault="00FD5FFC">
      <w:pPr>
        <w:rPr>
          <w:rFonts w:ascii="Calibri" w:eastAsia="Calibri" w:hAnsi="Calibri" w:cs="Calibri"/>
          <w:sz w:val="18"/>
          <w:szCs w:val="18"/>
        </w:rPr>
      </w:pPr>
      <w:r>
        <w:rPr>
          <w:rFonts w:ascii="Calibri" w:eastAsia="Calibri" w:hAnsi="Calibri" w:cs="Calibri"/>
          <w:sz w:val="18"/>
          <w:szCs w:val="18"/>
        </w:rPr>
        <w:t>- Подготовка отчетов о проделанной работе и достигнутых результатах.</w:t>
      </w:r>
    </w:p>
    <w:p w14:paraId="38EAB4AE" w14:textId="77777777" w:rsidR="00D457FA" w:rsidRDefault="00FD5FFC">
      <w:pPr>
        <w:rPr>
          <w:rFonts w:ascii="Calibri" w:eastAsia="Calibri" w:hAnsi="Calibri" w:cs="Calibri"/>
          <w:sz w:val="18"/>
          <w:szCs w:val="18"/>
        </w:rPr>
      </w:pPr>
      <w:r>
        <w:rPr>
          <w:rFonts w:ascii="Calibri" w:eastAsia="Calibri" w:hAnsi="Calibri" w:cs="Calibri"/>
          <w:sz w:val="18"/>
          <w:szCs w:val="18"/>
        </w:rPr>
        <w:t>1.4.6. Поддержка и сопровождение:</w:t>
      </w:r>
    </w:p>
    <w:p w14:paraId="1F223B79" w14:textId="77777777" w:rsidR="00D457FA" w:rsidRDefault="00FD5FFC">
      <w:pPr>
        <w:rPr>
          <w:rFonts w:ascii="Calibri" w:eastAsia="Calibri" w:hAnsi="Calibri" w:cs="Calibri"/>
          <w:sz w:val="18"/>
          <w:szCs w:val="18"/>
        </w:rPr>
      </w:pPr>
      <w:r>
        <w:rPr>
          <w:rFonts w:ascii="Calibri" w:eastAsia="Calibri" w:hAnsi="Calibri" w:cs="Calibri"/>
          <w:sz w:val="18"/>
          <w:szCs w:val="18"/>
        </w:rPr>
        <w:t>- Мониторинг позиций сайта в поисковых системах;</w:t>
      </w:r>
    </w:p>
    <w:p w14:paraId="7F5056A3" w14:textId="77777777" w:rsidR="0028488E" w:rsidRPr="009A068C" w:rsidRDefault="0028488E" w:rsidP="0028488E">
      <w:pPr>
        <w:rPr>
          <w:rFonts w:ascii="Calibri" w:eastAsia="Calibri" w:hAnsi="Calibri" w:cs="Calibri"/>
          <w:sz w:val="18"/>
          <w:szCs w:val="18"/>
          <w:highlight w:val="yellow"/>
        </w:rPr>
      </w:pPr>
      <w:r w:rsidRPr="009A068C">
        <w:rPr>
          <w:rFonts w:ascii="Calibri" w:eastAsia="Calibri" w:hAnsi="Calibri" w:cs="Calibri"/>
          <w:sz w:val="18"/>
          <w:szCs w:val="18"/>
          <w:highlight w:val="yellow"/>
        </w:rPr>
        <w:t>{</w:t>
      </w:r>
      <w:r>
        <w:rPr>
          <w:rFonts w:ascii="Calibri" w:eastAsia="Calibri" w:hAnsi="Calibri" w:cs="Calibri"/>
          <w:sz w:val="18"/>
          <w:szCs w:val="18"/>
          <w:highlight w:val="yellow"/>
          <w:lang w:val="en-US"/>
        </w:rPr>
        <w:t>SITE</w:t>
      </w:r>
      <w:r w:rsidRPr="009A068C">
        <w:rPr>
          <w:rFonts w:ascii="Calibri" w:eastAsia="Calibri" w:hAnsi="Calibri" w:cs="Calibri"/>
          <w:sz w:val="18"/>
          <w:szCs w:val="18"/>
          <w:highlight w:val="yellow"/>
        </w:rPr>
        <w:t>_</w:t>
      </w:r>
      <w:r>
        <w:rPr>
          <w:rFonts w:ascii="Calibri" w:eastAsia="Calibri" w:hAnsi="Calibri" w:cs="Calibri"/>
          <w:sz w:val="18"/>
          <w:szCs w:val="18"/>
          <w:highlight w:val="yellow"/>
          <w:lang w:val="en-US"/>
        </w:rPr>
        <w:t>SUPPORT</w:t>
      </w:r>
      <w:r w:rsidRPr="009A068C">
        <w:rPr>
          <w:rFonts w:ascii="Calibri" w:eastAsia="Calibri" w:hAnsi="Calibri" w:cs="Calibri"/>
          <w:sz w:val="18"/>
          <w:szCs w:val="18"/>
          <w:highlight w:val="yellow"/>
        </w:rPr>
        <w:t>}</w:t>
      </w:r>
    </w:p>
    <w:p w14:paraId="4818A892" w14:textId="77777777" w:rsidR="00D457FA" w:rsidRDefault="00FD5FFC">
      <w:pPr>
        <w:rPr>
          <w:rFonts w:ascii="Calibri" w:eastAsia="Calibri" w:hAnsi="Calibri" w:cs="Calibri"/>
          <w:sz w:val="18"/>
          <w:szCs w:val="18"/>
        </w:rPr>
      </w:pPr>
      <w:r>
        <w:rPr>
          <w:rFonts w:ascii="Calibri" w:eastAsia="Calibri" w:hAnsi="Calibri" w:cs="Calibri"/>
          <w:sz w:val="18"/>
          <w:szCs w:val="18"/>
        </w:rPr>
        <w:t>- Консультации и рекомендации по развитию сайта и продвижению в поисковых системах Яндекс и Google.</w:t>
      </w:r>
    </w:p>
    <w:p w14:paraId="7507BE88"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45254AE9"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2. Права и обязанности Сторон </w:t>
      </w:r>
    </w:p>
    <w:p w14:paraId="42B7AEE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 Исполнитель обязуется: </w:t>
      </w:r>
    </w:p>
    <w:p w14:paraId="1BBCA63D" w14:textId="77777777" w:rsidR="00D457FA" w:rsidRDefault="00FD5FFC" w:rsidP="00954016">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2.1.1. Оказать услуги своевременно и в полном объеме по поисковой оптимизации </w:t>
      </w:r>
      <w:r w:rsidR="00954016">
        <w:rPr>
          <w:rFonts w:ascii="Calibri" w:eastAsia="Calibri" w:hAnsi="Calibri" w:cs="Calibri"/>
          <w:color w:val="000000"/>
          <w:sz w:val="18"/>
          <w:szCs w:val="18"/>
          <w:lang w:val="en-US"/>
        </w:rPr>
        <w:t>web</w:t>
      </w:r>
      <w:r w:rsidR="00954016" w:rsidRPr="00954016">
        <w:rPr>
          <w:rFonts w:ascii="Calibri" w:eastAsia="Calibri" w:hAnsi="Calibri" w:cs="Calibri"/>
          <w:color w:val="000000"/>
          <w:sz w:val="18"/>
          <w:szCs w:val="18"/>
        </w:rPr>
        <w:t>-</w:t>
      </w:r>
      <w:r w:rsidR="00954016">
        <w:rPr>
          <w:rFonts w:ascii="Calibri" w:eastAsia="Calibri" w:hAnsi="Calibri" w:cs="Calibri"/>
          <w:color w:val="000000"/>
          <w:sz w:val="18"/>
          <w:szCs w:val="18"/>
        </w:rPr>
        <w:t>страниц</w:t>
      </w:r>
      <w:r w:rsidR="00435E9E">
        <w:rPr>
          <w:rFonts w:ascii="Calibri" w:eastAsia="Calibri" w:hAnsi="Calibri" w:cs="Calibri"/>
          <w:color w:val="000000"/>
          <w:sz w:val="18"/>
          <w:szCs w:val="18"/>
        </w:rPr>
        <w:t xml:space="preserve"> сайта</w:t>
      </w:r>
      <w:r w:rsidR="00954016">
        <w:rPr>
          <w:rFonts w:ascii="Calibri" w:eastAsia="Calibri" w:hAnsi="Calibri" w:cs="Calibri"/>
          <w:color w:val="000000"/>
          <w:sz w:val="18"/>
          <w:szCs w:val="18"/>
        </w:rPr>
        <w:t xml:space="preserve"> </w:t>
      </w:r>
      <w:r>
        <w:rPr>
          <w:rFonts w:ascii="Calibri" w:eastAsia="Calibri" w:hAnsi="Calibri" w:cs="Calibri"/>
          <w:color w:val="000000"/>
          <w:sz w:val="18"/>
          <w:szCs w:val="18"/>
        </w:rPr>
        <w:t>Заказчика в поисковых системах</w:t>
      </w:r>
      <w:r>
        <w:rPr>
          <w:rFonts w:ascii="Calibri" w:eastAsia="Calibri" w:hAnsi="Calibri" w:cs="Calibri"/>
          <w:color w:val="000000"/>
          <w:sz w:val="18"/>
          <w:szCs w:val="18"/>
          <w:highlight w:val="yellow"/>
        </w:rPr>
        <w:t xml:space="preserve"> </w:t>
      </w:r>
      <w:r w:rsidR="007C1776" w:rsidRPr="007C1776">
        <w:rPr>
          <w:rFonts w:ascii="Calibri" w:eastAsia="Calibri" w:hAnsi="Calibri" w:cs="Calibri"/>
          <w:color w:val="000000"/>
          <w:sz w:val="18"/>
          <w:szCs w:val="18"/>
          <w:highlight w:val="yellow"/>
        </w:rPr>
        <w:t>{</w:t>
      </w:r>
      <w:r w:rsidR="007C1776">
        <w:rPr>
          <w:rFonts w:ascii="Calibri" w:eastAsia="Calibri" w:hAnsi="Calibri" w:cs="Calibri"/>
          <w:color w:val="000000"/>
          <w:sz w:val="18"/>
          <w:szCs w:val="18"/>
          <w:highlight w:val="yellow"/>
          <w:lang w:val="en-US"/>
        </w:rPr>
        <w:t>YANDEX</w:t>
      </w:r>
      <w:r w:rsidR="007C1776" w:rsidRPr="007C1776">
        <w:rPr>
          <w:rFonts w:ascii="Calibri" w:eastAsia="Calibri" w:hAnsi="Calibri" w:cs="Calibri"/>
          <w:color w:val="000000"/>
          <w:sz w:val="18"/>
          <w:szCs w:val="18"/>
          <w:highlight w:val="yellow"/>
        </w:rPr>
        <w:t>}</w:t>
      </w:r>
      <w:r w:rsidR="007C1776" w:rsidRPr="007C1776">
        <w:rPr>
          <w:rFonts w:ascii="Calibri" w:eastAsia="Calibri" w:hAnsi="Calibri" w:cs="Calibri"/>
          <w:color w:val="000000"/>
          <w:sz w:val="18"/>
          <w:szCs w:val="18"/>
        </w:rPr>
        <w:t>{</w:t>
      </w:r>
      <w:r w:rsidR="007C1776">
        <w:rPr>
          <w:rFonts w:ascii="Calibri" w:eastAsia="Calibri" w:hAnsi="Calibri" w:cs="Calibri"/>
          <w:color w:val="000000"/>
          <w:sz w:val="18"/>
          <w:szCs w:val="18"/>
          <w:lang w:val="en-US"/>
        </w:rPr>
        <w:t>GOOGLE</w:t>
      </w:r>
      <w:r w:rsidR="007C1776" w:rsidRPr="007C1776">
        <w:rPr>
          <w:rFonts w:ascii="Calibri" w:eastAsia="Calibri" w:hAnsi="Calibri" w:cs="Calibri"/>
          <w:color w:val="000000"/>
          <w:sz w:val="18"/>
          <w:szCs w:val="18"/>
        </w:rPr>
        <w:t>}</w:t>
      </w:r>
      <w:r>
        <w:rPr>
          <w:rFonts w:ascii="Calibri" w:eastAsia="Calibri" w:hAnsi="Calibri" w:cs="Calibri"/>
          <w:color w:val="000000"/>
          <w:sz w:val="18"/>
          <w:szCs w:val="18"/>
        </w:rPr>
        <w:t xml:space="preserve"> в соответствии с п.1. настоящего Договора, проводить консультации по вопросам, возникающим у Заказчика в связи с оказанием ему услуги путем телефонных переговоров или переписки по электронной почте, как самостоятельно, так и с привлечением третьих лиц, без дополнительного согласования с Заказчиком.</w:t>
      </w:r>
      <w:r>
        <w:rPr>
          <w:rFonts w:ascii="Calibri" w:eastAsia="Calibri" w:hAnsi="Calibri" w:cs="Calibri"/>
          <w:color w:val="000000"/>
          <w:sz w:val="18"/>
          <w:szCs w:val="18"/>
        </w:rPr>
        <w:br/>
        <w:t xml:space="preserve">2.1.2. Приступить к оказанию Услуг с согласованной с Заказчиком даты.  </w:t>
      </w:r>
      <w:r>
        <w:rPr>
          <w:rFonts w:ascii="Calibri" w:eastAsia="Calibri" w:hAnsi="Calibri" w:cs="Calibri"/>
          <w:color w:val="000000"/>
          <w:sz w:val="18"/>
          <w:szCs w:val="18"/>
        </w:rPr>
        <w:br/>
        <w:t>2.1.3. Уведомлять Заказчика об обстоятельствах, которые препятствуют оказанию Услуги, или которые могут повлечь за</w:t>
      </w:r>
      <w:r>
        <w:rPr>
          <w:rFonts w:ascii="Calibri" w:eastAsia="Calibri" w:hAnsi="Calibri" w:cs="Calibri"/>
          <w:sz w:val="18"/>
          <w:szCs w:val="18"/>
        </w:rPr>
        <w:t xml:space="preserve"> </w:t>
      </w:r>
      <w:r>
        <w:rPr>
          <w:rFonts w:ascii="Calibri" w:eastAsia="Calibri" w:hAnsi="Calibri" w:cs="Calibri"/>
          <w:color w:val="000000"/>
          <w:sz w:val="18"/>
          <w:szCs w:val="18"/>
        </w:rPr>
        <w:t xml:space="preserve">собой задержку в ее оказании. </w:t>
      </w:r>
    </w:p>
    <w:p w14:paraId="2F4223F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176B72BC"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2.1.5. Обязуется гарантировать своевременное и точное исполнение работ, указанных в п.1</w:t>
      </w:r>
      <w:r>
        <w:rPr>
          <w:rFonts w:ascii="Calibri" w:eastAsia="Calibri" w:hAnsi="Calibri" w:cs="Calibri"/>
          <w:sz w:val="18"/>
          <w:szCs w:val="18"/>
        </w:rPr>
        <w:t xml:space="preserve"> </w:t>
      </w:r>
      <w:r>
        <w:rPr>
          <w:rFonts w:ascii="Calibri" w:eastAsia="Calibri" w:hAnsi="Calibri" w:cs="Calibri"/>
          <w:color w:val="000000"/>
          <w:sz w:val="18"/>
          <w:szCs w:val="18"/>
        </w:rPr>
        <w:t xml:space="preserve">настоящего Договора. </w:t>
      </w:r>
    </w:p>
    <w:p w14:paraId="101D5743" w14:textId="77777777" w:rsidR="00D457FA" w:rsidRDefault="00FD5FFC">
      <w:pPr>
        <w:jc w:val="both"/>
        <w:rPr>
          <w:rFonts w:ascii="Calibri" w:eastAsia="Calibri" w:hAnsi="Calibri" w:cs="Calibri"/>
          <w:color w:val="000000"/>
          <w:sz w:val="18"/>
          <w:szCs w:val="18"/>
        </w:rPr>
      </w:pPr>
      <w:r>
        <w:rPr>
          <w:rFonts w:ascii="Calibri" w:eastAsia="Calibri" w:hAnsi="Calibri" w:cs="Calibri"/>
          <w:color w:val="000000"/>
          <w:sz w:val="18"/>
          <w:szCs w:val="18"/>
        </w:rPr>
        <w:t xml:space="preserve">2.1.6. Обязуется предоставлять Заказчику информацию, необходимую для согласования результатов работ по настоящему </w:t>
      </w:r>
      <w:r>
        <w:rPr>
          <w:rFonts w:ascii="Calibri" w:eastAsia="Calibri" w:hAnsi="Calibri" w:cs="Calibri"/>
          <w:color w:val="000000"/>
          <w:sz w:val="18"/>
          <w:szCs w:val="18"/>
        </w:rPr>
        <w:lastRenderedPageBreak/>
        <w:t>Договору в форме заявок, направляемых Заказчику по электронной почте.</w:t>
      </w:r>
    </w:p>
    <w:p w14:paraId="50A96B5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0E871BA8"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2.2. Исполнитель имеет право:</w:t>
      </w:r>
    </w:p>
    <w:p w14:paraId="703CC0F6"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color w:val="000000"/>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65C3A1C3"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2.2.2. Требовать от Заказчика предоставления необходимой информации для надлежащего оказания Услуг. </w:t>
      </w:r>
    </w:p>
    <w:p w14:paraId="1D21B48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31181841"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2.2.4. Самостоятельно определять состав персонала и инструментарий, обеспечивающий надлежащее оказание Услуг.</w:t>
      </w:r>
    </w:p>
    <w:p w14:paraId="046754B4" w14:textId="77777777" w:rsidR="00D457FA" w:rsidRDefault="00FD5FFC">
      <w:pPr>
        <w:rPr>
          <w:rFonts w:ascii="Calibri" w:eastAsia="Calibri" w:hAnsi="Calibri" w:cs="Calibri"/>
          <w:color w:val="000000"/>
          <w:sz w:val="18"/>
          <w:szCs w:val="18"/>
          <w:highlight w:val="white"/>
        </w:rPr>
      </w:pPr>
      <w:r>
        <w:rPr>
          <w:rFonts w:ascii="Calibri" w:eastAsia="Calibri" w:hAnsi="Calibri" w:cs="Calibri"/>
          <w:color w:val="000000"/>
          <w:sz w:val="18"/>
          <w:szCs w:val="18"/>
          <w:highlight w:val="white"/>
        </w:rPr>
        <w:t>2.2.5. Вправе предоставить рекомендации по улучшению сайта Заказчика, направленные на достижение результата.</w:t>
      </w:r>
    </w:p>
    <w:p w14:paraId="0B291DC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2.2.6. Вправе считать согласованное техническое задание, тексты и иные работы, требующие согласование, если Заказчик не дает комментариев, пр</w:t>
      </w:r>
      <w:r w:rsidR="00FE0568">
        <w:rPr>
          <w:rFonts w:ascii="Calibri" w:eastAsia="Calibri" w:hAnsi="Calibri" w:cs="Calibri"/>
          <w:color w:val="000000"/>
          <w:sz w:val="18"/>
          <w:szCs w:val="18"/>
        </w:rPr>
        <w:t>авок в течение 10 рабочих дней.</w:t>
      </w:r>
    </w:p>
    <w:p w14:paraId="4367874C" w14:textId="77777777" w:rsidR="00FE0568" w:rsidRDefault="00FE0568">
      <w:pPr>
        <w:pBdr>
          <w:top w:val="nil"/>
          <w:left w:val="nil"/>
          <w:bottom w:val="nil"/>
          <w:right w:val="nil"/>
          <w:between w:val="nil"/>
        </w:pBdr>
        <w:jc w:val="both"/>
        <w:rPr>
          <w:rFonts w:ascii="Calibri" w:eastAsia="Calibri" w:hAnsi="Calibri" w:cs="Calibri"/>
          <w:color w:val="000000"/>
          <w:sz w:val="18"/>
          <w:szCs w:val="18"/>
        </w:rPr>
      </w:pPr>
    </w:p>
    <w:p w14:paraId="75BE570E"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2.3. Заказчик обязуется: </w:t>
      </w:r>
      <w:r>
        <w:rPr>
          <w:rFonts w:ascii="Calibri" w:eastAsia="Calibri" w:hAnsi="Calibri" w:cs="Calibri"/>
          <w:color w:val="000000"/>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221EBC3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color w:val="000000"/>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1027FEED"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2.3.4. Обязуется обеспечить бесперебойную работу Интернет-сайта, включая обеспечение защиты от взлома хакерами, соблюдение скорости загрузки страниц менее 15 (пятнадцати) секунд, выполнение всех предложенных Исполнителем доработок по Интернет-сайту.</w:t>
      </w:r>
    </w:p>
    <w:p w14:paraId="696B7541" w14:textId="77777777" w:rsidR="00D457FA" w:rsidRDefault="00FD5FFC">
      <w:pPr>
        <w:rPr>
          <w:rFonts w:ascii="Calibri" w:eastAsia="Calibri" w:hAnsi="Calibri" w:cs="Calibri"/>
          <w:sz w:val="18"/>
          <w:szCs w:val="18"/>
        </w:rPr>
      </w:pPr>
      <w:r>
        <w:rPr>
          <w:rFonts w:ascii="Calibri" w:eastAsia="Calibri" w:hAnsi="Calibri" w:cs="Calibri"/>
          <w:sz w:val="18"/>
          <w:szCs w:val="18"/>
        </w:rPr>
        <w:t>2.3.5. Обязуется соблюдать сроки:</w:t>
      </w:r>
    </w:p>
    <w:p w14:paraId="5A7E306E" w14:textId="77777777" w:rsidR="00D457FA" w:rsidRDefault="00FD5FFC">
      <w:pPr>
        <w:rPr>
          <w:rFonts w:ascii="Calibri" w:eastAsia="Calibri" w:hAnsi="Calibri" w:cs="Calibri"/>
          <w:sz w:val="18"/>
          <w:szCs w:val="18"/>
        </w:rPr>
      </w:pPr>
      <w:r>
        <w:rPr>
          <w:rFonts w:ascii="Calibri" w:eastAsia="Calibri" w:hAnsi="Calibri" w:cs="Calibri"/>
          <w:sz w:val="18"/>
          <w:szCs w:val="18"/>
        </w:rPr>
        <w:t>- предоставления паролей - 5 дней</w:t>
      </w:r>
    </w:p>
    <w:p w14:paraId="3614C26E" w14:textId="77777777" w:rsidR="00D457FA" w:rsidRDefault="00FD5FFC">
      <w:pPr>
        <w:rPr>
          <w:rFonts w:ascii="Calibri" w:eastAsia="Calibri" w:hAnsi="Calibri" w:cs="Calibri"/>
          <w:sz w:val="18"/>
          <w:szCs w:val="18"/>
        </w:rPr>
      </w:pPr>
      <w:r>
        <w:rPr>
          <w:rFonts w:ascii="Calibri" w:eastAsia="Calibri" w:hAnsi="Calibri" w:cs="Calibri"/>
          <w:sz w:val="18"/>
          <w:szCs w:val="18"/>
        </w:rPr>
        <w:t>- согласования текстов, брифов, технических заданий - 5 дней.</w:t>
      </w:r>
    </w:p>
    <w:p w14:paraId="5573C0F7"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4BE96C0"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2.4. Заказчик вправе:  </w:t>
      </w:r>
      <w:r>
        <w:rPr>
          <w:rFonts w:ascii="Calibri" w:eastAsia="Calibri" w:hAnsi="Calibri" w:cs="Calibri"/>
          <w:color w:val="000000"/>
          <w:sz w:val="18"/>
          <w:szCs w:val="18"/>
        </w:rPr>
        <w:br/>
        <w:t xml:space="preserve">2.4.1. Контролировать оказание Исполнителем Услуг, их характер и объем. </w:t>
      </w:r>
      <w:r>
        <w:rPr>
          <w:rFonts w:ascii="Calibri" w:eastAsia="Calibri" w:hAnsi="Calibri" w:cs="Calibri"/>
          <w:color w:val="000000"/>
          <w:sz w:val="18"/>
          <w:szCs w:val="18"/>
        </w:rPr>
        <w:br/>
        <w:t>2.4.2. Получать разъяснения по возникшим вопросам в ходе оказания Услуг.</w:t>
      </w:r>
    </w:p>
    <w:p w14:paraId="2EAA277B" w14:textId="77777777" w:rsidR="00D457FA" w:rsidRDefault="00FD5FFC">
      <w:pPr>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50B96A75" w14:textId="77777777" w:rsidR="00D457FA" w:rsidRDefault="00FD5FFC">
      <w:pPr>
        <w:rPr>
          <w:rFonts w:ascii="Calibri" w:eastAsia="Calibri" w:hAnsi="Calibri" w:cs="Calibri"/>
          <w:sz w:val="18"/>
          <w:szCs w:val="18"/>
        </w:rPr>
      </w:pPr>
      <w:r>
        <w:rPr>
          <w:rFonts w:ascii="Calibri" w:eastAsia="Calibri" w:hAnsi="Calibri" w:cs="Calibri"/>
          <w:sz w:val="18"/>
          <w:szCs w:val="18"/>
        </w:rPr>
        <w:t>2.4.4. Заказчик несет ответственность за действия Исполнителя перед надлежащим правообладателем Интернет-сайта, в случае если Заказчик и правообладатель – разные лица.</w:t>
      </w:r>
    </w:p>
    <w:p w14:paraId="7435DCFF"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516C2250" w14:textId="77777777" w:rsidR="00D457FA" w:rsidRDefault="00FD5FFC">
      <w:pPr>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 xml:space="preserve">3. Стоимость услуг и порядок расчетов </w:t>
      </w:r>
    </w:p>
    <w:p w14:paraId="3C6D44AF" w14:textId="77777777" w:rsidR="00D457FA" w:rsidRDefault="00FD5FFC" w:rsidP="00134747">
      <w:pPr>
        <w:rPr>
          <w:rFonts w:ascii="Calibri" w:eastAsia="Calibri" w:hAnsi="Calibri" w:cs="Calibri"/>
          <w:sz w:val="18"/>
          <w:szCs w:val="18"/>
        </w:rPr>
      </w:pPr>
      <w:r>
        <w:rPr>
          <w:rFonts w:ascii="Calibri" w:eastAsia="Calibri" w:hAnsi="Calibri" w:cs="Calibri"/>
          <w:sz w:val="18"/>
          <w:szCs w:val="18"/>
        </w:rPr>
        <w:t xml:space="preserve">3.1. Стоимость работ </w:t>
      </w:r>
      <w:r w:rsidR="00134747" w:rsidRPr="00134747">
        <w:rPr>
          <w:rFonts w:ascii="Calibri" w:eastAsia="Calibri" w:hAnsi="Calibri" w:cs="Calibri"/>
          <w:sz w:val="18"/>
          <w:szCs w:val="18"/>
        </w:rPr>
        <w:t xml:space="preserve">по адаптации и оптимизации </w:t>
      </w:r>
      <w:proofErr w:type="spellStart"/>
      <w:r w:rsidR="00134747" w:rsidRPr="00134747">
        <w:rPr>
          <w:rFonts w:ascii="Calibri" w:eastAsia="Calibri" w:hAnsi="Calibri" w:cs="Calibri"/>
          <w:sz w:val="18"/>
          <w:szCs w:val="18"/>
        </w:rPr>
        <w:t>web</w:t>
      </w:r>
      <w:proofErr w:type="spellEnd"/>
      <w:r w:rsidR="00134747" w:rsidRPr="00134747">
        <w:rPr>
          <w:rFonts w:ascii="Calibri" w:eastAsia="Calibri" w:hAnsi="Calibri" w:cs="Calibri"/>
          <w:sz w:val="18"/>
          <w:szCs w:val="18"/>
        </w:rPr>
        <w:t>-страниц</w:t>
      </w:r>
      <w:r>
        <w:rPr>
          <w:rFonts w:ascii="Calibri" w:eastAsia="Calibri" w:hAnsi="Calibri" w:cs="Calibri"/>
          <w:sz w:val="18"/>
          <w:szCs w:val="18"/>
        </w:rPr>
        <w:t xml:space="preserve"> составляет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PRICE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COUNT</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IN</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WORDS</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Pr>
          <w:rFonts w:ascii="Calibri" w:eastAsia="Calibri" w:hAnsi="Calibri" w:cs="Calibri"/>
          <w:sz w:val="18"/>
          <w:szCs w:val="18"/>
          <w:highlight w:val="yellow"/>
        </w:rPr>
        <w:t xml:space="preserve"> </w:t>
      </w:r>
      <w:r>
        <w:rPr>
          <w:rFonts w:ascii="Calibri" w:eastAsia="Calibri" w:hAnsi="Calibri" w:cs="Calibri"/>
          <w:sz w:val="18"/>
          <w:szCs w:val="18"/>
        </w:rPr>
        <w:t>рублей.</w:t>
      </w:r>
    </w:p>
    <w:p w14:paraId="46F0BD73" w14:textId="77777777" w:rsidR="00D457FA" w:rsidRDefault="00FD5FFC">
      <w:pPr>
        <w:rPr>
          <w:rFonts w:ascii="Calibri" w:eastAsia="Calibri" w:hAnsi="Calibri" w:cs="Calibri"/>
          <w:sz w:val="18"/>
          <w:szCs w:val="18"/>
          <w:highlight w:val="white"/>
        </w:rPr>
      </w:pPr>
      <w:r>
        <w:rPr>
          <w:rFonts w:ascii="Calibri" w:eastAsia="Calibri" w:hAnsi="Calibri" w:cs="Calibri"/>
          <w:sz w:val="18"/>
          <w:szCs w:val="18"/>
        </w:rPr>
        <w:t xml:space="preserve">3.2. Оплата работ по поисковой оптимизации и продвижению осуществляется Заказчиком ежемесячно, в порядке 100% предоплаты, в течение 5 (пяти) банковских дней, </w:t>
      </w:r>
      <w:r>
        <w:rPr>
          <w:rFonts w:ascii="Times New Roman" w:eastAsia="Times New Roman" w:hAnsi="Times New Roman" w:cs="Times New Roman"/>
          <w:sz w:val="20"/>
          <w:szCs w:val="20"/>
        </w:rPr>
        <w:t>п</w:t>
      </w:r>
      <w:r>
        <w:rPr>
          <w:rFonts w:ascii="Calibri" w:eastAsia="Calibri" w:hAnsi="Calibri" w:cs="Calibri"/>
          <w:sz w:val="18"/>
          <w:szCs w:val="18"/>
        </w:rPr>
        <w:t>осле выставления счета Исполнителем, если иное не оговорено в Дополнительном соглашении</w:t>
      </w:r>
      <w:r>
        <w:rPr>
          <w:rFonts w:ascii="Calibri" w:eastAsia="Calibri" w:hAnsi="Calibri" w:cs="Calibri"/>
          <w:sz w:val="18"/>
          <w:szCs w:val="18"/>
          <w:highlight w:val="white"/>
        </w:rPr>
        <w:t xml:space="preserve">. </w:t>
      </w:r>
    </w:p>
    <w:p w14:paraId="1CA0B062" w14:textId="77777777" w:rsidR="00D457FA" w:rsidRDefault="00FD5FFC">
      <w:pPr>
        <w:rPr>
          <w:rFonts w:ascii="Calibri" w:eastAsia="Calibri" w:hAnsi="Calibri" w:cs="Calibri"/>
          <w:color w:val="000000"/>
          <w:sz w:val="18"/>
          <w:szCs w:val="18"/>
        </w:rPr>
      </w:pPr>
      <w:r>
        <w:rPr>
          <w:rFonts w:ascii="Calibri" w:eastAsia="Calibri" w:hAnsi="Calibri" w:cs="Calibri"/>
          <w:sz w:val="18"/>
          <w:szCs w:val="18"/>
        </w:rPr>
        <w:t xml:space="preserve">3.3. </w:t>
      </w:r>
      <w:r>
        <w:rPr>
          <w:rFonts w:ascii="Calibri" w:eastAsia="Calibri" w:hAnsi="Calibri" w:cs="Calibri"/>
          <w:color w:val="000000"/>
          <w:sz w:val="18"/>
          <w:szCs w:val="18"/>
        </w:rPr>
        <w:t xml:space="preserve">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B9B5DA4" w14:textId="77777777" w:rsidR="00D457FA" w:rsidRDefault="00D457FA">
      <w:pPr>
        <w:pBdr>
          <w:top w:val="nil"/>
          <w:left w:val="nil"/>
          <w:bottom w:val="nil"/>
          <w:right w:val="nil"/>
          <w:between w:val="nil"/>
        </w:pBdr>
        <w:rPr>
          <w:rFonts w:ascii="Calibri" w:eastAsia="Calibri" w:hAnsi="Calibri" w:cs="Calibri"/>
          <w:sz w:val="18"/>
          <w:szCs w:val="18"/>
        </w:rPr>
      </w:pPr>
    </w:p>
    <w:p w14:paraId="726445B3" w14:textId="77777777" w:rsidR="00D457FA" w:rsidRDefault="00FD5FFC">
      <w:pPr>
        <w:rPr>
          <w:rFonts w:ascii="Calibri" w:eastAsia="Calibri" w:hAnsi="Calibri" w:cs="Calibri"/>
          <w:sz w:val="18"/>
          <w:szCs w:val="18"/>
          <w:highlight w:val="yellow"/>
        </w:rPr>
      </w:pPr>
      <w:r>
        <w:rPr>
          <w:rFonts w:ascii="Calibri" w:eastAsia="Calibri" w:hAnsi="Calibri" w:cs="Calibri"/>
          <w:b/>
          <w:sz w:val="18"/>
          <w:szCs w:val="18"/>
        </w:rPr>
        <w:t>4. Ключевые фразы</w:t>
      </w:r>
    </w:p>
    <w:p w14:paraId="0BD2DE2A"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4.1. Список ключевых фраз фиксируется в Приложении № 2 к Настоящему Договору.</w:t>
      </w:r>
    </w:p>
    <w:p w14:paraId="33A1A7BB"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4.2.В случае изменения списка ключевых фраз, стоимость работ по продвижению Интернет-сайта подлежит пересчету.</w:t>
      </w:r>
    </w:p>
    <w:p w14:paraId="5BAC8CCB" w14:textId="77777777" w:rsidR="00D457FA" w:rsidRDefault="00FD5FFC">
      <w:pPr>
        <w:jc w:val="both"/>
        <w:rPr>
          <w:rFonts w:ascii="Calibri" w:eastAsia="Calibri" w:hAnsi="Calibri" w:cs="Calibri"/>
          <w:sz w:val="18"/>
          <w:szCs w:val="18"/>
          <w:highlight w:val="white"/>
        </w:rPr>
      </w:pPr>
      <w:r>
        <w:rPr>
          <w:rFonts w:ascii="Calibri" w:eastAsia="Calibri" w:hAnsi="Calibri" w:cs="Calibri"/>
          <w:sz w:val="18"/>
          <w:szCs w:val="18"/>
        </w:rPr>
        <w:t>4.3. Стороны признают целью Исполнителя – нахождение ссылок на Интернет-сайт по ка</w:t>
      </w:r>
      <w:r>
        <w:rPr>
          <w:rFonts w:ascii="Calibri" w:eastAsia="Calibri" w:hAnsi="Calibri" w:cs="Calibri"/>
          <w:sz w:val="18"/>
          <w:szCs w:val="18"/>
          <w:highlight w:val="white"/>
        </w:rPr>
        <w:t xml:space="preserve">ждой из ключевых фраз на первой странице поисковой сети Яндекс.  </w:t>
      </w:r>
    </w:p>
    <w:p w14:paraId="05A23C1D" w14:textId="77777777" w:rsidR="00D457FA" w:rsidRDefault="00FD5FFC">
      <w:pPr>
        <w:jc w:val="both"/>
        <w:rPr>
          <w:rFonts w:ascii="Calibri" w:eastAsia="Calibri" w:hAnsi="Calibri" w:cs="Calibri"/>
          <w:sz w:val="18"/>
          <w:szCs w:val="18"/>
        </w:rPr>
      </w:pPr>
      <w:r>
        <w:rPr>
          <w:rFonts w:ascii="Calibri" w:eastAsia="Calibri" w:hAnsi="Calibri" w:cs="Calibri"/>
          <w:sz w:val="18"/>
          <w:szCs w:val="18"/>
        </w:rPr>
        <w:t>4.4. Целевые показатели являются прогнозными и не являются критериями качества оказываемых услуг. Показатели могут изменяться в том числе от не зависящих от Исполнителя факторов (например, действий или бездействий поисковых систем).</w:t>
      </w:r>
    </w:p>
    <w:p w14:paraId="3BE8DB62" w14:textId="77777777" w:rsidR="00D457FA" w:rsidRDefault="00D457FA">
      <w:pPr>
        <w:pBdr>
          <w:top w:val="nil"/>
          <w:left w:val="nil"/>
          <w:bottom w:val="nil"/>
          <w:right w:val="nil"/>
          <w:between w:val="nil"/>
        </w:pBdr>
        <w:rPr>
          <w:rFonts w:ascii="Calibri" w:eastAsia="Calibri" w:hAnsi="Calibri" w:cs="Calibri"/>
          <w:color w:val="000000"/>
          <w:sz w:val="18"/>
          <w:szCs w:val="18"/>
        </w:rPr>
      </w:pPr>
    </w:p>
    <w:p w14:paraId="6F3516F1"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5. Порядок приемки работ</w:t>
      </w:r>
    </w:p>
    <w:p w14:paraId="62BDFB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2D5EE4EF"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5.2. В случае </w:t>
      </w:r>
      <w:proofErr w:type="spellStart"/>
      <w:r>
        <w:rPr>
          <w:rFonts w:ascii="Calibri" w:eastAsia="Calibri" w:hAnsi="Calibri" w:cs="Calibri"/>
          <w:color w:val="000000"/>
          <w:sz w:val="18"/>
          <w:szCs w:val="18"/>
        </w:rPr>
        <w:t>неподписания</w:t>
      </w:r>
      <w:proofErr w:type="spellEnd"/>
      <w:r>
        <w:rPr>
          <w:rFonts w:ascii="Calibri" w:eastAsia="Calibri" w:hAnsi="Calibri" w:cs="Calibri"/>
          <w:color w:val="000000"/>
          <w:sz w:val="18"/>
          <w:szCs w:val="18"/>
        </w:rPr>
        <w:t xml:space="preserve"> акта выполненных работ со стороны Заказчика и </w:t>
      </w:r>
      <w:proofErr w:type="spellStart"/>
      <w:r>
        <w:rPr>
          <w:rFonts w:ascii="Calibri" w:eastAsia="Calibri" w:hAnsi="Calibri" w:cs="Calibri"/>
          <w:color w:val="000000"/>
          <w:sz w:val="18"/>
          <w:szCs w:val="18"/>
        </w:rPr>
        <w:t>ненаправления</w:t>
      </w:r>
      <w:proofErr w:type="spellEnd"/>
      <w:r>
        <w:rPr>
          <w:rFonts w:ascii="Calibri" w:eastAsia="Calibri" w:hAnsi="Calibri" w:cs="Calibri"/>
          <w:color w:val="000000"/>
          <w:sz w:val="18"/>
          <w:szCs w:val="18"/>
        </w:rPr>
        <w:t xml:space="preserve"> мотивированного отказа в приемке работ в течение 5 (Пяти) рабочих дней с момента получения Акта оказанных услуг </w:t>
      </w:r>
      <w:r w:rsidR="0028488E" w:rsidRPr="00F3045F">
        <w:rPr>
          <w:rFonts w:ascii="Calibri" w:eastAsia="Calibri" w:hAnsi="Calibri" w:cs="Calibri"/>
          <w:sz w:val="18"/>
          <w:szCs w:val="18"/>
          <w:highlight w:val="yellow"/>
        </w:rPr>
        <w:t>{</w:t>
      </w:r>
      <w:r w:rsidR="0028488E">
        <w:rPr>
          <w:rFonts w:ascii="Calibri" w:eastAsia="Calibri" w:hAnsi="Calibri" w:cs="Calibri"/>
          <w:sz w:val="18"/>
          <w:szCs w:val="18"/>
          <w:highlight w:val="yellow"/>
          <w:lang w:val="en-US"/>
        </w:rPr>
        <w:t>EDO</w:t>
      </w:r>
      <w:r w:rsidR="0028488E" w:rsidRPr="00F3045F">
        <w:rPr>
          <w:rFonts w:ascii="Calibri" w:eastAsia="Calibri" w:hAnsi="Calibri" w:cs="Calibri"/>
          <w:sz w:val="18"/>
          <w:szCs w:val="18"/>
          <w:highlight w:val="yellow"/>
        </w:rPr>
        <w:t>_</w:t>
      </w:r>
      <w:proofErr w:type="gramStart"/>
      <w:r w:rsidR="0028488E" w:rsidRPr="00F3045F">
        <w:rPr>
          <w:rFonts w:ascii="Calibri" w:eastAsia="Calibri" w:hAnsi="Calibri" w:cs="Calibri"/>
          <w:sz w:val="18"/>
          <w:szCs w:val="18"/>
          <w:highlight w:val="yellow"/>
        </w:rPr>
        <w:t>1}</w:t>
      </w:r>
      <w:r w:rsidR="0028488E" w:rsidRPr="00F3045F">
        <w:rPr>
          <w:rFonts w:ascii="Calibri" w:eastAsia="Calibri" w:hAnsi="Calibri" w:cs="Calibri"/>
          <w:sz w:val="18"/>
          <w:szCs w:val="18"/>
          <w:shd w:val="clear" w:color="auto" w:fill="F1C232"/>
        </w:rPr>
        <w:t>{</w:t>
      </w:r>
      <w:proofErr w:type="gramEnd"/>
      <w:r w:rsidR="0028488E">
        <w:rPr>
          <w:rFonts w:ascii="Calibri" w:eastAsia="Calibri" w:hAnsi="Calibri" w:cs="Calibri"/>
          <w:sz w:val="18"/>
          <w:szCs w:val="18"/>
          <w:shd w:val="clear" w:color="auto" w:fill="F1C232"/>
          <w:lang w:val="en-US"/>
        </w:rPr>
        <w:t>NOT</w:t>
      </w:r>
      <w:r w:rsidR="0028488E" w:rsidRPr="00F3045F">
        <w:rPr>
          <w:rFonts w:ascii="Calibri" w:eastAsia="Calibri" w:hAnsi="Calibri" w:cs="Calibri"/>
          <w:sz w:val="18"/>
          <w:szCs w:val="18"/>
          <w:shd w:val="clear" w:color="auto" w:fill="F1C232"/>
        </w:rPr>
        <w:t>_</w:t>
      </w:r>
      <w:r w:rsidR="0028488E">
        <w:rPr>
          <w:rFonts w:ascii="Calibri" w:eastAsia="Calibri" w:hAnsi="Calibri" w:cs="Calibri"/>
          <w:sz w:val="18"/>
          <w:szCs w:val="18"/>
          <w:shd w:val="clear" w:color="auto" w:fill="F1C232"/>
          <w:lang w:val="en-US"/>
        </w:rPr>
        <w:t>EDO</w:t>
      </w:r>
      <w:r w:rsidR="0028488E" w:rsidRPr="00243798">
        <w:rPr>
          <w:rFonts w:ascii="Calibri" w:eastAsia="Calibri" w:hAnsi="Calibri" w:cs="Calibri"/>
          <w:sz w:val="18"/>
          <w:szCs w:val="18"/>
          <w:shd w:val="clear" w:color="auto" w:fill="F1C232"/>
        </w:rPr>
        <w:t>}</w:t>
      </w:r>
      <w:r w:rsidR="0028488E" w:rsidRPr="0028488E">
        <w:rPr>
          <w:rFonts w:ascii="Calibri" w:eastAsia="Calibri" w:hAnsi="Calibri" w:cs="Calibri"/>
          <w:sz w:val="18"/>
          <w:szCs w:val="18"/>
          <w:shd w:val="clear" w:color="auto" w:fill="F1C232"/>
        </w:rPr>
        <w:t xml:space="preserve"> </w:t>
      </w:r>
      <w:r>
        <w:rPr>
          <w:rFonts w:ascii="Calibri" w:eastAsia="Calibri" w:hAnsi="Calibri" w:cs="Calibri"/>
          <w:color w:val="000000"/>
          <w:sz w:val="18"/>
          <w:szCs w:val="18"/>
        </w:rPr>
        <w:t>означает приемку Услуг Исполнителя Заказчиком и равносильно подписанию Акта приемки оказанных услуг.</w:t>
      </w:r>
    </w:p>
    <w:p w14:paraId="2C81797F" w14:textId="77777777" w:rsidR="00D457FA" w:rsidRDefault="00D457FA">
      <w:pPr>
        <w:pBdr>
          <w:top w:val="nil"/>
          <w:left w:val="nil"/>
          <w:bottom w:val="nil"/>
          <w:right w:val="nil"/>
          <w:between w:val="nil"/>
        </w:pBdr>
        <w:jc w:val="both"/>
        <w:rPr>
          <w:rFonts w:ascii="Calibri" w:eastAsia="Calibri" w:hAnsi="Calibri" w:cs="Calibri"/>
          <w:color w:val="000000"/>
          <w:sz w:val="18"/>
          <w:szCs w:val="18"/>
        </w:rPr>
      </w:pPr>
    </w:p>
    <w:p w14:paraId="7E1EBA5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6. Ответственность сторон </w:t>
      </w:r>
    </w:p>
    <w:p w14:paraId="7BDFF7E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6.1. В случае нарушением Заказчика сроков по оплате оказанных услуг, Исполнитель вправе приостановить оказание </w:t>
      </w:r>
      <w:r>
        <w:rPr>
          <w:rFonts w:ascii="Calibri" w:eastAsia="Calibri" w:hAnsi="Calibri" w:cs="Calibri"/>
          <w:color w:val="000000"/>
          <w:sz w:val="18"/>
          <w:szCs w:val="18"/>
        </w:rPr>
        <w:lastRenderedPageBreak/>
        <w:t xml:space="preserve">Заказчику Услуг, и начислить пени в размере 0,1 (ноль целых одна десятая) % за каждый календарный день просрочки. </w:t>
      </w:r>
    </w:p>
    <w:p w14:paraId="5A35E6E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6.2 В случае, если по вине Исполнителя работы </w:t>
      </w:r>
      <w:proofErr w:type="gramStart"/>
      <w:r>
        <w:rPr>
          <w:rFonts w:ascii="Calibri" w:eastAsia="Calibri" w:hAnsi="Calibri" w:cs="Calibri"/>
          <w:color w:val="000000"/>
          <w:sz w:val="18"/>
          <w:szCs w:val="18"/>
        </w:rPr>
        <w:t>не выполнялись</w:t>
      </w:r>
      <w:proofErr w:type="gramEnd"/>
      <w:r>
        <w:rPr>
          <w:rFonts w:ascii="Calibri" w:eastAsia="Calibri" w:hAnsi="Calibri" w:cs="Calibri"/>
          <w:color w:val="000000"/>
          <w:sz w:val="18"/>
          <w:szCs w:val="18"/>
        </w:rPr>
        <w:t xml:space="preserve"> Исполнитель возвращает Заказчику оплаченные суммы за период невыполнения работ.</w:t>
      </w:r>
    </w:p>
    <w:p w14:paraId="60E91119"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6841E7B6"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6.4. Подписывая настоящий Договор, Заказчик гарантирует, что наполнение Интернет-сайтов полностью соответствует требованиям законодательства РФ, в том числе требованиям законодательства о рекламе, и не нарушает прав третьих лиц. Также Заказчик гарантирует, что деятельность/товары/услуги последнего, в случае такой необходимости, имеют надлежащим образом оформленную лицензию, сертификацию, государственную регистрацию или иной документ, необходимый для подтверждения соответствия действующему законодательству РФ. </w:t>
      </w:r>
    </w:p>
    <w:p w14:paraId="4363261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6.5. Исполнитель не несет юридической, материальной или иной ответственности за содержание, качество и соответствие действующему законодательству РФ наполнения Интернет-сайтов, указанных в Договоре. В случае предъявления третьими лицами претензий и/или исков, связанных с оказанием услуг (работ) по настоящему Договору, Заказчик обязуется самостоятельно за свой счет разрешить указанные претензии и/или иски, а также возместить Исполнителю причиненные убытки в полном объеме, включая судебные расходы. </w:t>
      </w:r>
    </w:p>
    <w:p w14:paraId="4DB8BBDC"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6.6.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430BC4A8"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6.7. Все спорные вопросы решаются путем переговоров Сторон </w:t>
      </w:r>
      <w:proofErr w:type="gramStart"/>
      <w:r>
        <w:rPr>
          <w:rFonts w:ascii="Calibri" w:eastAsia="Calibri" w:hAnsi="Calibri" w:cs="Calibri"/>
          <w:color w:val="000000"/>
          <w:sz w:val="18"/>
          <w:szCs w:val="18"/>
        </w:rPr>
        <w:t>или, в случае, если</w:t>
      </w:r>
      <w:proofErr w:type="gramEnd"/>
      <w:r>
        <w:rPr>
          <w:rFonts w:ascii="Calibri" w:eastAsia="Calibri" w:hAnsi="Calibri" w:cs="Calibri"/>
          <w:color w:val="000000"/>
          <w:sz w:val="18"/>
          <w:szCs w:val="18"/>
        </w:rPr>
        <w:t xml:space="preserve">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358443C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2E295F4C"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7. Срок действия и изменение Договора </w:t>
      </w:r>
    </w:p>
    <w:p w14:paraId="0439A1F5"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3206E216" w14:textId="77777777" w:rsidR="00AD10C7"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AD10C7">
        <w:rPr>
          <w:rFonts w:ascii="Calibri" w:eastAsia="Calibri" w:hAnsi="Calibri" w:cs="Calibri"/>
          <w:color w:val="000000"/>
          <w:sz w:val="18"/>
          <w:szCs w:val="18"/>
        </w:rPr>
        <w:t xml:space="preserve">. </w:t>
      </w:r>
    </w:p>
    <w:p w14:paraId="4D1C34AB" w14:textId="77777777" w:rsidR="00D457FA" w:rsidRDefault="00FD5FFC" w:rsidP="0028488E">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w:t>
      </w:r>
      <w:r>
        <w:rPr>
          <w:rFonts w:ascii="Calibri" w:eastAsia="Calibri" w:hAnsi="Calibri" w:cs="Calibri"/>
          <w:sz w:val="18"/>
          <w:szCs w:val="18"/>
        </w:rPr>
        <w:t>30</w:t>
      </w:r>
      <w:r>
        <w:rPr>
          <w:rFonts w:ascii="Calibri" w:eastAsia="Calibri" w:hAnsi="Calibri" w:cs="Calibri"/>
          <w:color w:val="000000"/>
          <w:sz w:val="18"/>
          <w:szCs w:val="18"/>
        </w:rPr>
        <w:t xml:space="preserve"> дней после получения уведомление о расторжении Договора и только после полного по</w:t>
      </w:r>
      <w:r w:rsidR="00CA594A">
        <w:rPr>
          <w:rFonts w:ascii="Calibri" w:eastAsia="Calibri" w:hAnsi="Calibri" w:cs="Calibri"/>
          <w:color w:val="000000"/>
          <w:sz w:val="18"/>
          <w:szCs w:val="18"/>
        </w:rPr>
        <w:t xml:space="preserve">гашения взаимных обязательств. </w:t>
      </w:r>
    </w:p>
    <w:p w14:paraId="4E1D5352" w14:textId="77777777" w:rsidR="00CA594A" w:rsidRDefault="00CA594A" w:rsidP="0028488E">
      <w:pPr>
        <w:pBdr>
          <w:top w:val="nil"/>
          <w:left w:val="nil"/>
          <w:bottom w:val="nil"/>
          <w:right w:val="nil"/>
          <w:between w:val="nil"/>
        </w:pBdr>
        <w:jc w:val="both"/>
        <w:rPr>
          <w:rFonts w:ascii="Calibri" w:eastAsia="Calibri" w:hAnsi="Calibri" w:cs="Calibri"/>
          <w:color w:val="000000"/>
          <w:sz w:val="18"/>
          <w:szCs w:val="18"/>
        </w:rPr>
      </w:pPr>
    </w:p>
    <w:p w14:paraId="56124A67"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8. Форс-мажор </w:t>
      </w:r>
    </w:p>
    <w:p w14:paraId="16BD348D"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395C49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3A48823"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6A077D1B"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3C575F35" w14:textId="77777777" w:rsidR="00D457FA" w:rsidRDefault="00FD5FFC">
      <w:pPr>
        <w:widowControl/>
        <w:pBdr>
          <w:top w:val="nil"/>
          <w:left w:val="nil"/>
          <w:bottom w:val="nil"/>
          <w:right w:val="nil"/>
          <w:between w:val="nil"/>
        </w:pBdr>
        <w:rPr>
          <w:rFonts w:ascii="Calibri" w:eastAsia="Calibri" w:hAnsi="Calibri" w:cs="Calibri"/>
          <w:b/>
          <w:color w:val="000000"/>
          <w:sz w:val="18"/>
          <w:szCs w:val="18"/>
        </w:rPr>
      </w:pPr>
      <w:r>
        <w:rPr>
          <w:rFonts w:ascii="Calibri" w:eastAsia="Calibri" w:hAnsi="Calibri" w:cs="Calibri"/>
          <w:b/>
          <w:color w:val="000000"/>
          <w:sz w:val="18"/>
          <w:szCs w:val="18"/>
        </w:rPr>
        <w:t>9. У</w:t>
      </w:r>
      <w:r>
        <w:rPr>
          <w:rFonts w:ascii="Calibri" w:eastAsia="Calibri" w:hAnsi="Calibri" w:cs="Calibri"/>
          <w:b/>
          <w:sz w:val="18"/>
          <w:szCs w:val="18"/>
        </w:rPr>
        <w:t>словия</w:t>
      </w:r>
      <w:r>
        <w:rPr>
          <w:rFonts w:ascii="Calibri" w:eastAsia="Calibri" w:hAnsi="Calibri" w:cs="Calibri"/>
          <w:b/>
          <w:color w:val="000000"/>
          <w:sz w:val="18"/>
          <w:szCs w:val="18"/>
        </w:rPr>
        <w:t xml:space="preserve"> </w:t>
      </w:r>
      <w:r>
        <w:rPr>
          <w:rFonts w:ascii="Calibri" w:eastAsia="Calibri" w:hAnsi="Calibri" w:cs="Calibri"/>
          <w:b/>
          <w:sz w:val="18"/>
          <w:szCs w:val="18"/>
        </w:rPr>
        <w:t>к</w:t>
      </w:r>
      <w:r>
        <w:rPr>
          <w:rFonts w:ascii="Calibri" w:eastAsia="Calibri" w:hAnsi="Calibri" w:cs="Calibri"/>
          <w:b/>
          <w:color w:val="000000"/>
          <w:sz w:val="18"/>
          <w:szCs w:val="18"/>
        </w:rPr>
        <w:t xml:space="preserve">онфиденциальности </w:t>
      </w:r>
    </w:p>
    <w:p w14:paraId="7EEC4B64"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4A15450C"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2D06B1CE"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lastRenderedPageBreak/>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4DFFA8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4F9A42CA" w14:textId="77777777" w:rsidR="00D457FA" w:rsidRDefault="009827C0">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9.5.</w:t>
      </w:r>
      <w:r w:rsidRPr="00AD10C7">
        <w:rPr>
          <w:rFonts w:ascii="Calibri" w:eastAsia="Calibri" w:hAnsi="Calibri" w:cs="Calibri"/>
          <w:color w:val="000000"/>
          <w:sz w:val="18"/>
          <w:szCs w:val="18"/>
        </w:rPr>
        <w:t xml:space="preserve"> </w:t>
      </w:r>
      <w:r w:rsidR="00FD5FFC">
        <w:rPr>
          <w:rFonts w:ascii="Calibri" w:eastAsia="Calibri" w:hAnsi="Calibri" w:cs="Calibri"/>
          <w:color w:val="000000"/>
          <w:sz w:val="18"/>
          <w:szCs w:val="18"/>
        </w:rPr>
        <w:t xml:space="preserve">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6C011912" w14:textId="77777777" w:rsidR="00D457FA" w:rsidRDefault="00FD5FFC">
      <w:pPr>
        <w:widowControl/>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012BB1A4"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 </w:t>
      </w:r>
    </w:p>
    <w:p w14:paraId="044A9BDA" w14:textId="77777777" w:rsidR="00D457FA" w:rsidRDefault="00FD5FFC">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10. Прочие условия </w:t>
      </w:r>
    </w:p>
    <w:p w14:paraId="3D49A14F"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4CBE31FE" w14:textId="77777777" w:rsidR="00D457FA" w:rsidRDefault="00FD5FFC">
      <w:pPr>
        <w:pBdr>
          <w:top w:val="nil"/>
          <w:left w:val="nil"/>
          <w:bottom w:val="nil"/>
          <w:right w:val="nil"/>
          <w:between w:val="nil"/>
        </w:pBdr>
        <w:jc w:val="both"/>
        <w:rPr>
          <w:rFonts w:ascii="Calibri" w:eastAsia="Calibri" w:hAnsi="Calibri" w:cs="Calibri"/>
          <w:color w:val="000000"/>
          <w:sz w:val="18"/>
          <w:szCs w:val="18"/>
        </w:rPr>
      </w:pPr>
      <w:r>
        <w:rPr>
          <w:rFonts w:ascii="Calibri" w:eastAsia="Calibri" w:hAnsi="Calibri" w:cs="Calibri"/>
          <w:color w:val="000000"/>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3790B324" w14:textId="77777777" w:rsidR="0028488E" w:rsidRPr="00483EB0" w:rsidRDefault="00FD5FFC" w:rsidP="00483EB0">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color w:val="000000"/>
          <w:sz w:val="18"/>
          <w:szCs w:val="18"/>
        </w:rPr>
        <w:br/>
        <w:t xml:space="preserve">- почта Исполнителя: </w:t>
      </w:r>
      <w:r>
        <w:rPr>
          <w:rFonts w:ascii="Calibri" w:eastAsia="Calibri" w:hAnsi="Calibri" w:cs="Calibri"/>
          <w:sz w:val="18"/>
          <w:szCs w:val="18"/>
          <w:highlight w:val="white"/>
        </w:rPr>
        <w:t>dima@mikhaylovseo.ru</w:t>
      </w:r>
      <w:r w:rsidR="0028488E">
        <w:rPr>
          <w:rFonts w:ascii="Calibri" w:eastAsia="Calibri" w:hAnsi="Calibri" w:cs="Calibri"/>
          <w:color w:val="000000"/>
          <w:sz w:val="18"/>
          <w:szCs w:val="18"/>
        </w:rPr>
        <w:t>.</w:t>
      </w:r>
      <w:r w:rsidR="0028488E">
        <w:rPr>
          <w:rFonts w:ascii="Calibri" w:eastAsia="Calibri" w:hAnsi="Calibri" w:cs="Calibri"/>
          <w:color w:val="000000"/>
          <w:sz w:val="18"/>
          <w:szCs w:val="18"/>
        </w:rPr>
        <w:br/>
        <w:t>- почта Заказчика:</w:t>
      </w:r>
      <w:r w:rsidR="0028488E" w:rsidRPr="0028488E">
        <w:rPr>
          <w:rFonts w:ascii="Calibri" w:eastAsia="Calibri" w:hAnsi="Calibri" w:cs="Calibri"/>
          <w:color w:val="000000"/>
          <w:sz w:val="18"/>
          <w:szCs w:val="18"/>
        </w:rPr>
        <w:t xml:space="preserve"> </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shd w:val="clear" w:color="auto" w:fill="F4CCCC"/>
          <w:lang w:val="en-US"/>
        </w:rPr>
        <w:t>CUSTOMER</w:t>
      </w:r>
      <w:r w:rsidR="0028488E" w:rsidRPr="007E58A4">
        <w:rPr>
          <w:rFonts w:ascii="Calibri" w:eastAsia="Calibri" w:hAnsi="Calibri" w:cs="Calibri"/>
          <w:color w:val="000000"/>
          <w:sz w:val="18"/>
          <w:szCs w:val="18"/>
          <w:shd w:val="clear" w:color="auto" w:fill="F4CCCC"/>
        </w:rPr>
        <w:t>_</w:t>
      </w:r>
      <w:r w:rsidR="0028488E">
        <w:rPr>
          <w:rFonts w:ascii="Calibri" w:eastAsia="Calibri" w:hAnsi="Calibri" w:cs="Calibri"/>
          <w:color w:val="000000"/>
          <w:sz w:val="18"/>
          <w:szCs w:val="18"/>
          <w:shd w:val="clear" w:color="auto" w:fill="F4CCCC"/>
          <w:lang w:val="en-US"/>
        </w:rPr>
        <w:t>EMAIL</w:t>
      </w:r>
      <w:r w:rsidR="0028488E" w:rsidRPr="007E58A4">
        <w:rPr>
          <w:rFonts w:ascii="Calibri" w:eastAsia="Calibri" w:hAnsi="Calibri" w:cs="Calibri"/>
          <w:color w:val="000000"/>
          <w:sz w:val="18"/>
          <w:szCs w:val="18"/>
          <w:shd w:val="clear" w:color="auto" w:fill="F4CCCC"/>
        </w:rPr>
        <w:t>}</w:t>
      </w:r>
      <w:r w:rsidR="0028488E">
        <w:rPr>
          <w:rFonts w:ascii="Calibri" w:eastAsia="Calibri" w:hAnsi="Calibri" w:cs="Calibri"/>
          <w:color w:val="000000"/>
          <w:sz w:val="18"/>
          <w:szCs w:val="18"/>
        </w:rPr>
        <w:t>.</w:t>
      </w:r>
      <w:r w:rsidR="00483EB0" w:rsidRPr="007A1D17">
        <w:rPr>
          <w:rFonts w:ascii="Calibri" w:eastAsia="Calibri" w:hAnsi="Calibri" w:cs="Calibri"/>
          <w:color w:val="000000"/>
          <w:sz w:val="18"/>
          <w:szCs w:val="18"/>
        </w:rPr>
        <w:t xml:space="preserve"> </w:t>
      </w:r>
      <w:r w:rsidR="00483EB0" w:rsidRPr="00483EB0">
        <w:rPr>
          <w:rFonts w:ascii="Calibri" w:eastAsia="Calibri" w:hAnsi="Calibri" w:cs="Calibri"/>
          <w:color w:val="000000"/>
          <w:sz w:val="18"/>
          <w:szCs w:val="18"/>
        </w:rPr>
        <w:t>{</w:t>
      </w:r>
      <w:r w:rsidR="0028488E">
        <w:rPr>
          <w:rFonts w:ascii="Calibri" w:eastAsia="Calibri" w:hAnsi="Calibri" w:cs="Calibri"/>
          <w:sz w:val="18"/>
          <w:szCs w:val="18"/>
          <w:lang w:val="en-US"/>
        </w:rPr>
        <w:t>EDO</w:t>
      </w:r>
      <w:r w:rsidR="0028488E" w:rsidRPr="00483EB0">
        <w:rPr>
          <w:rFonts w:ascii="Calibri" w:eastAsia="Calibri" w:hAnsi="Calibri" w:cs="Calibri"/>
          <w:sz w:val="18"/>
          <w:szCs w:val="18"/>
        </w:rPr>
        <w:t>_</w:t>
      </w:r>
      <w:proofErr w:type="gramStart"/>
      <w:r w:rsidR="0028488E" w:rsidRPr="00483EB0">
        <w:rPr>
          <w:rFonts w:ascii="Calibri" w:eastAsia="Calibri" w:hAnsi="Calibri" w:cs="Calibri"/>
          <w:sz w:val="18"/>
          <w:szCs w:val="18"/>
        </w:rPr>
        <w:t>2}</w:t>
      </w:r>
      <w:r w:rsidR="0028488E" w:rsidRPr="00483EB0">
        <w:rPr>
          <w:rFonts w:ascii="Calibri" w:eastAsia="Calibri" w:hAnsi="Calibri" w:cs="Calibri"/>
          <w:sz w:val="18"/>
          <w:szCs w:val="18"/>
          <w:highlight w:val="yellow"/>
        </w:rPr>
        <w:t>{</w:t>
      </w:r>
      <w:proofErr w:type="gramEnd"/>
      <w:r w:rsidR="0028488E">
        <w:rPr>
          <w:rFonts w:ascii="Calibri" w:eastAsia="Calibri" w:hAnsi="Calibri" w:cs="Calibri"/>
          <w:sz w:val="18"/>
          <w:szCs w:val="18"/>
          <w:highlight w:val="yellow"/>
          <w:lang w:val="en-US"/>
        </w:rPr>
        <w:t>WRITE</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BY</w:t>
      </w:r>
      <w:r w:rsidR="0028488E" w:rsidRPr="00483EB0">
        <w:rPr>
          <w:rFonts w:ascii="Calibri" w:eastAsia="Calibri" w:hAnsi="Calibri" w:cs="Calibri"/>
          <w:sz w:val="18"/>
          <w:szCs w:val="18"/>
          <w:highlight w:val="yellow"/>
        </w:rPr>
        <w:t>_</w:t>
      </w:r>
      <w:r w:rsidR="0028488E">
        <w:rPr>
          <w:rFonts w:ascii="Calibri" w:eastAsia="Calibri" w:hAnsi="Calibri" w:cs="Calibri"/>
          <w:sz w:val="18"/>
          <w:szCs w:val="18"/>
          <w:highlight w:val="yellow"/>
          <w:lang w:val="en-US"/>
        </w:rPr>
        <w:t>HAND</w:t>
      </w:r>
      <w:r w:rsidR="0028488E" w:rsidRPr="00483EB0">
        <w:rPr>
          <w:rFonts w:ascii="Calibri" w:eastAsia="Calibri" w:hAnsi="Calibri" w:cs="Calibri"/>
          <w:sz w:val="18"/>
          <w:szCs w:val="18"/>
          <w:highlight w:val="yellow"/>
        </w:rPr>
        <w:t>}</w:t>
      </w:r>
    </w:p>
    <w:p w14:paraId="45354C10" w14:textId="77777777" w:rsidR="00D457FA" w:rsidRPr="00483EB0" w:rsidRDefault="00D457FA">
      <w:pPr>
        <w:jc w:val="both"/>
        <w:rPr>
          <w:rFonts w:ascii="Calibri" w:eastAsia="Calibri" w:hAnsi="Calibri" w:cs="Calibri"/>
          <w:sz w:val="18"/>
          <w:szCs w:val="18"/>
          <w:highlight w:val="yellow"/>
        </w:rPr>
      </w:pPr>
    </w:p>
    <w:p w14:paraId="28B3CF71" w14:textId="77777777" w:rsidR="00D457FA" w:rsidRPr="00483EB0" w:rsidRDefault="00D457FA">
      <w:pPr>
        <w:pBdr>
          <w:top w:val="nil"/>
          <w:left w:val="nil"/>
          <w:bottom w:val="nil"/>
          <w:right w:val="nil"/>
          <w:between w:val="nil"/>
        </w:pBdr>
        <w:jc w:val="both"/>
        <w:rPr>
          <w:rFonts w:ascii="Calibri" w:eastAsia="Calibri" w:hAnsi="Calibri" w:cs="Calibri"/>
          <w:color w:val="000000"/>
          <w:sz w:val="18"/>
          <w:szCs w:val="18"/>
        </w:rPr>
      </w:pPr>
    </w:p>
    <w:p w14:paraId="1529DC6C" w14:textId="77777777" w:rsidR="00D457FA" w:rsidRDefault="00FD5FFC">
      <w:pPr>
        <w:rPr>
          <w:rFonts w:ascii="Calibri" w:eastAsia="Calibri" w:hAnsi="Calibri" w:cs="Calibri"/>
          <w:color w:val="000000"/>
          <w:sz w:val="18"/>
          <w:szCs w:val="18"/>
        </w:rPr>
      </w:pPr>
      <w:bookmarkStart w:id="0" w:name="_gjdgxs" w:colFirst="0" w:colLast="0"/>
      <w:bookmarkEnd w:id="0"/>
      <w:r>
        <w:rPr>
          <w:rFonts w:ascii="Calibri" w:eastAsia="Calibri" w:hAnsi="Calibri" w:cs="Calibri"/>
          <w:b/>
          <w:color w:val="000000"/>
          <w:sz w:val="18"/>
          <w:szCs w:val="18"/>
        </w:rPr>
        <w:t>11. Юридические адреса и реквизиты сторон</w:t>
      </w:r>
    </w:p>
    <w:tbl>
      <w:tblPr>
        <w:tblStyle w:val="a6"/>
        <w:tblW w:w="8784" w:type="dxa"/>
        <w:tblInd w:w="0" w:type="dxa"/>
        <w:tblLayout w:type="fixed"/>
        <w:tblLook w:val="0000" w:firstRow="0" w:lastRow="0" w:firstColumn="0" w:lastColumn="0" w:noHBand="0" w:noVBand="0"/>
      </w:tblPr>
      <w:tblGrid>
        <w:gridCol w:w="4106"/>
        <w:gridCol w:w="4678"/>
      </w:tblGrid>
      <w:tr w:rsidR="00D457FA" w14:paraId="3A926FDD" w14:textId="77777777">
        <w:tc>
          <w:tcPr>
            <w:tcW w:w="4106" w:type="dxa"/>
            <w:vAlign w:val="center"/>
          </w:tcPr>
          <w:p w14:paraId="01F9E1D2" w14:textId="77777777" w:rsidR="00D457FA" w:rsidRDefault="00FD5FFC">
            <w:pPr>
              <w:rPr>
                <w:rFonts w:ascii="Calibri" w:eastAsia="Calibri" w:hAnsi="Calibri" w:cs="Calibri"/>
                <w:b/>
                <w:color w:val="000000"/>
                <w:sz w:val="18"/>
                <w:szCs w:val="18"/>
                <w:highlight w:val="white"/>
              </w:rPr>
            </w:pPr>
            <w:r>
              <w:rPr>
                <w:rFonts w:ascii="Calibri" w:eastAsia="Calibri" w:hAnsi="Calibri" w:cs="Calibri"/>
                <w:b/>
                <w:color w:val="000000"/>
                <w:sz w:val="18"/>
                <w:szCs w:val="18"/>
                <w:highlight w:val="white"/>
              </w:rPr>
              <w:t>Заказчик:</w:t>
            </w:r>
          </w:p>
        </w:tc>
        <w:tc>
          <w:tcPr>
            <w:tcW w:w="4678" w:type="dxa"/>
          </w:tcPr>
          <w:p w14:paraId="6A58ECCF" w14:textId="77777777" w:rsidR="00D457FA" w:rsidRDefault="00FD5FFC">
            <w:pPr>
              <w:rPr>
                <w:rFonts w:ascii="Calibri" w:eastAsia="Calibri" w:hAnsi="Calibri" w:cs="Calibri"/>
                <w:b/>
                <w:color w:val="000000"/>
                <w:sz w:val="18"/>
                <w:szCs w:val="18"/>
              </w:rPr>
            </w:pPr>
            <w:r>
              <w:rPr>
                <w:rFonts w:ascii="Calibri" w:eastAsia="Calibri" w:hAnsi="Calibri" w:cs="Calibri"/>
                <w:b/>
                <w:color w:val="000000"/>
                <w:sz w:val="18"/>
                <w:szCs w:val="18"/>
              </w:rPr>
              <w:t>Исполнитель:</w:t>
            </w:r>
          </w:p>
          <w:p w14:paraId="7081B1E4" w14:textId="77777777" w:rsidR="00D457FA" w:rsidRDefault="00D457FA">
            <w:pPr>
              <w:rPr>
                <w:rFonts w:ascii="Calibri" w:eastAsia="Calibri" w:hAnsi="Calibri" w:cs="Calibri"/>
                <w:b/>
                <w:color w:val="000000"/>
                <w:sz w:val="18"/>
                <w:szCs w:val="18"/>
              </w:rPr>
            </w:pPr>
          </w:p>
        </w:tc>
      </w:tr>
      <w:tr w:rsidR="00D457FA" w:rsidRPr="00612193" w14:paraId="2ACEE305" w14:textId="77777777">
        <w:trPr>
          <w:trHeight w:val="557"/>
        </w:trPr>
        <w:tc>
          <w:tcPr>
            <w:tcW w:w="4106" w:type="dxa"/>
          </w:tcPr>
          <w:p w14:paraId="1EDA4AD4" w14:textId="77777777" w:rsidR="0028488E" w:rsidRPr="001C5C25" w:rsidRDefault="0028488E" w:rsidP="0028488E">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sidR="002D0B81">
              <w:rPr>
                <w:rFonts w:ascii="Calibri" w:eastAsia="Calibri" w:hAnsi="Calibri" w:cs="Calibri"/>
                <w:b/>
                <w:sz w:val="18"/>
                <w:szCs w:val="18"/>
                <w:shd w:val="clear" w:color="auto" w:fill="F4CCCC"/>
                <w:lang w:val="en-US"/>
              </w:rPr>
              <w:t>RED_</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37755CD1" w14:textId="77777777" w:rsidR="0028488E" w:rsidRPr="001C5C25" w:rsidRDefault="0028488E" w:rsidP="0028488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2C768170" w14:textId="77777777" w:rsidR="0028488E" w:rsidRPr="001C5C25"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5950726A" w14:textId="77777777" w:rsidR="0028488E" w:rsidRPr="007A5D4D" w:rsidRDefault="007427A2" w:rsidP="007427A2">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Юр</w:t>
            </w:r>
            <w:r>
              <w:rPr>
                <w:rFonts w:ascii="Calibri" w:eastAsia="Calibri" w:hAnsi="Calibri" w:cs="Calibri"/>
                <w:sz w:val="18"/>
                <w:szCs w:val="18"/>
                <w:shd w:val="clear" w:color="auto" w:fill="F4CCCC"/>
                <w:lang w:val="en-US"/>
              </w:rPr>
              <w:t>.</w:t>
            </w:r>
            <w:r w:rsidRPr="007427A2">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адрес</w:t>
            </w:r>
            <w:r w:rsidR="0028488E" w:rsidRPr="007A5D4D">
              <w:rPr>
                <w:rFonts w:ascii="Calibri" w:eastAsia="Calibri" w:hAnsi="Calibri" w:cs="Calibri"/>
                <w:sz w:val="18"/>
                <w:szCs w:val="18"/>
                <w:shd w:val="clear" w:color="auto" w:fill="F4CCCC"/>
                <w:lang w:val="en-US"/>
              </w:rPr>
              <w:t>:</w:t>
            </w:r>
            <w:r w:rsidR="0028488E">
              <w:rPr>
                <w:rFonts w:ascii="Calibri" w:eastAsia="Calibri" w:hAnsi="Calibri" w:cs="Calibri"/>
                <w:sz w:val="18"/>
                <w:szCs w:val="18"/>
                <w:shd w:val="clear" w:color="auto" w:fill="F4CCCC"/>
                <w:lang w:val="en-US"/>
              </w:rPr>
              <w:t xml:space="preserve"> {REGISTRATION_ADDRESS}</w:t>
            </w:r>
            <w:r w:rsidR="0028488E" w:rsidRPr="007A5D4D">
              <w:rPr>
                <w:rFonts w:ascii="Calibri" w:eastAsia="Calibri" w:hAnsi="Calibri" w:cs="Calibri"/>
                <w:sz w:val="18"/>
                <w:szCs w:val="18"/>
                <w:shd w:val="clear" w:color="auto" w:fill="F4CCCC"/>
                <w:lang w:val="en-US"/>
              </w:rPr>
              <w:t xml:space="preserve"> </w:t>
            </w:r>
          </w:p>
          <w:p w14:paraId="7E422658"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AC5F601" w14:textId="77777777" w:rsidR="0028488E" w:rsidRPr="002D0B81"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Корреспондентский</w:t>
            </w:r>
            <w:r w:rsidRPr="002D0B81">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2D0B81">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CORRESPONDENT</w:t>
            </w:r>
            <w:r w:rsidRPr="002D0B81">
              <w:rPr>
                <w:rFonts w:ascii="Calibri" w:eastAsia="Calibri" w:hAnsi="Calibri" w:cs="Calibri"/>
                <w:sz w:val="18"/>
                <w:szCs w:val="18"/>
                <w:shd w:val="clear" w:color="auto" w:fill="F4CCCC"/>
                <w:lang w:val="en-US"/>
              </w:rPr>
              <w:t>}</w:t>
            </w:r>
          </w:p>
          <w:p w14:paraId="277B5DE8"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w:t>
            </w:r>
            <w:r w:rsidRPr="00435E9E">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rPr>
              <w:t>банка</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BANK</w:t>
            </w:r>
            <w:r w:rsidRPr="00435E9E">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435E9E">
              <w:rPr>
                <w:rFonts w:ascii="Calibri" w:eastAsia="Calibri" w:hAnsi="Calibri" w:cs="Calibri"/>
                <w:sz w:val="18"/>
                <w:szCs w:val="18"/>
                <w:shd w:val="clear" w:color="auto" w:fill="F4CCCC"/>
              </w:rPr>
              <w:t>}</w:t>
            </w:r>
          </w:p>
          <w:p w14:paraId="42CE4314" w14:textId="77777777" w:rsidR="0028488E" w:rsidRPr="00435E9E" w:rsidRDefault="0028488E" w:rsidP="0028488E">
            <w:pPr>
              <w:spacing w:line="276" w:lineRule="auto"/>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БИК</w:t>
            </w:r>
            <w:r w:rsidRPr="00435E9E">
              <w:rPr>
                <w:rFonts w:ascii="Calibri" w:eastAsia="Calibri" w:hAnsi="Calibri" w:cs="Calibri"/>
                <w:sz w:val="18"/>
                <w:szCs w:val="18"/>
                <w:shd w:val="clear" w:color="auto" w:fill="F4CCCC"/>
              </w:rPr>
              <w:t>: {</w:t>
            </w:r>
            <w:r>
              <w:rPr>
                <w:rFonts w:ascii="Calibri" w:eastAsia="Calibri" w:hAnsi="Calibri" w:cs="Calibri"/>
                <w:sz w:val="18"/>
                <w:szCs w:val="18"/>
                <w:shd w:val="clear" w:color="auto" w:fill="F4CCCC"/>
                <w:lang w:val="en-US"/>
              </w:rPr>
              <w:t>BIK</w:t>
            </w:r>
            <w:r w:rsidRPr="00435E9E">
              <w:rPr>
                <w:rFonts w:ascii="Calibri" w:eastAsia="Calibri" w:hAnsi="Calibri" w:cs="Calibri"/>
                <w:sz w:val="18"/>
                <w:szCs w:val="18"/>
                <w:shd w:val="clear" w:color="auto" w:fill="F4CCCC"/>
              </w:rPr>
              <w:t>}</w:t>
            </w:r>
          </w:p>
          <w:p w14:paraId="7DF04023" w14:textId="77777777" w:rsidR="0028488E" w:rsidRPr="007A5D4D" w:rsidRDefault="0028488E" w:rsidP="0028488E">
            <w:pPr>
              <w:spacing w:line="276" w:lineRule="auto"/>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04D971CF" w14:textId="77777777" w:rsidR="00D457FA" w:rsidRPr="0028488E" w:rsidRDefault="00D457FA">
            <w:pPr>
              <w:rPr>
                <w:rFonts w:ascii="Calibri" w:eastAsia="Calibri" w:hAnsi="Calibri" w:cs="Calibri"/>
                <w:sz w:val="18"/>
                <w:szCs w:val="18"/>
                <w:lang w:val="en-US"/>
              </w:rPr>
            </w:pPr>
          </w:p>
          <w:p w14:paraId="24EFC5AD" w14:textId="77777777" w:rsidR="00D457FA" w:rsidRPr="0028488E" w:rsidRDefault="00D457FA">
            <w:pPr>
              <w:rPr>
                <w:rFonts w:ascii="Calibri" w:eastAsia="Calibri" w:hAnsi="Calibri" w:cs="Calibri"/>
                <w:sz w:val="18"/>
                <w:szCs w:val="18"/>
                <w:lang w:val="en-US"/>
              </w:rPr>
            </w:pPr>
          </w:p>
          <w:p w14:paraId="1D7F4F86" w14:textId="77777777" w:rsidR="00D457FA" w:rsidRDefault="00D457FA">
            <w:pPr>
              <w:rPr>
                <w:rFonts w:ascii="Calibri" w:eastAsia="Calibri" w:hAnsi="Calibri" w:cs="Calibri"/>
                <w:sz w:val="18"/>
                <w:szCs w:val="18"/>
                <w:lang w:val="en-US"/>
              </w:rPr>
            </w:pPr>
          </w:p>
          <w:p w14:paraId="381A7AB5" w14:textId="77777777" w:rsidR="007002D3" w:rsidRPr="0028488E" w:rsidRDefault="007002D3">
            <w:pPr>
              <w:rPr>
                <w:rFonts w:ascii="Calibri" w:eastAsia="Calibri" w:hAnsi="Calibri" w:cs="Calibri"/>
                <w:color w:val="000000"/>
                <w:sz w:val="18"/>
                <w:szCs w:val="18"/>
                <w:lang w:val="en-US"/>
              </w:rPr>
            </w:pPr>
          </w:p>
        </w:tc>
        <w:tc>
          <w:tcPr>
            <w:tcW w:w="4678" w:type="dxa"/>
          </w:tcPr>
          <w:p w14:paraId="6AE23FFA" w14:textId="21E1426A" w:rsidR="00D457FA" w:rsidRPr="00C948AC" w:rsidRDefault="00C948AC">
            <w:pPr>
              <w:spacing w:line="276" w:lineRule="auto"/>
              <w:rPr>
                <w:rFonts w:ascii="Calibri" w:eastAsia="Calibri" w:hAnsi="Calibri" w:cs="Calibri"/>
                <w:b/>
                <w:sz w:val="18"/>
                <w:szCs w:val="18"/>
              </w:rPr>
            </w:pPr>
            <w:r w:rsidRPr="00C948AC">
              <w:rPr>
                <w:rFonts w:ascii="Calibri" w:eastAsia="Calibri" w:hAnsi="Calibri" w:cs="Calibri"/>
                <w:b/>
                <w:sz w:val="18"/>
                <w:szCs w:val="18"/>
              </w:rPr>
              <w:t>{</w:t>
            </w:r>
            <w:r>
              <w:rPr>
                <w:rFonts w:ascii="Calibri" w:eastAsia="Calibri" w:hAnsi="Calibri" w:cs="Calibri"/>
                <w:b/>
                <w:sz w:val="18"/>
                <w:szCs w:val="18"/>
                <w:lang w:val="en-US"/>
              </w:rPr>
              <w:t>CHOOSE</w:t>
            </w:r>
            <w:r w:rsidRPr="00C948AC">
              <w:rPr>
                <w:rFonts w:ascii="Calibri" w:eastAsia="Calibri" w:hAnsi="Calibri" w:cs="Calibri"/>
                <w:b/>
                <w:sz w:val="18"/>
                <w:szCs w:val="18"/>
              </w:rPr>
              <w:t>_</w:t>
            </w:r>
            <w:r>
              <w:rPr>
                <w:rFonts w:ascii="Calibri" w:eastAsia="Calibri" w:hAnsi="Calibri" w:cs="Calibri"/>
                <w:b/>
                <w:sz w:val="18"/>
                <w:szCs w:val="18"/>
                <w:lang w:val="en-US"/>
              </w:rPr>
              <w:t>EXECUTOR</w:t>
            </w:r>
            <w:r w:rsidRPr="00C948AC">
              <w:rPr>
                <w:rFonts w:ascii="Calibri" w:eastAsia="Calibri" w:hAnsi="Calibri" w:cs="Calibri"/>
                <w:b/>
                <w:sz w:val="18"/>
                <w:szCs w:val="18"/>
              </w:rPr>
              <w:t>}</w:t>
            </w:r>
          </w:p>
          <w:p w14:paraId="04BD4BF1" w14:textId="0CA2A823"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w:t>
            </w:r>
            <w:r w:rsidR="00612193">
              <w:rPr>
                <w:rFonts w:ascii="Calibri" w:eastAsia="Calibri" w:hAnsi="Calibri" w:cs="Calibri"/>
                <w:b/>
                <w:sz w:val="18"/>
                <w:szCs w:val="18"/>
                <w:lang w:val="en-US"/>
              </w:rPr>
              <w:t>_INN</w:t>
            </w:r>
            <w:r w:rsidR="00612193" w:rsidRPr="00612193">
              <w:rPr>
                <w:rFonts w:ascii="Calibri" w:eastAsia="Calibri" w:hAnsi="Calibri" w:cs="Calibri"/>
                <w:b/>
                <w:sz w:val="18"/>
                <w:szCs w:val="18"/>
                <w:lang w:val="en-US"/>
              </w:rPr>
              <w:t>}</w:t>
            </w:r>
          </w:p>
          <w:p w14:paraId="6D17023D" w14:textId="74FEBE36" w:rsidR="00D457FA" w:rsidRPr="00612193" w:rsidRDefault="00FD5FFC">
            <w:pPr>
              <w:spacing w:line="276" w:lineRule="auto"/>
              <w:rPr>
                <w:rFonts w:ascii="Calibri" w:eastAsia="Calibri" w:hAnsi="Calibri" w:cs="Calibri"/>
                <w:b/>
                <w:sz w:val="18"/>
                <w:szCs w:val="18"/>
                <w:lang w:val="en-US"/>
              </w:rPr>
            </w:pPr>
            <w:r>
              <w:rPr>
                <w:rFonts w:ascii="Calibri" w:eastAsia="Calibri" w:hAnsi="Calibri" w:cs="Calibri"/>
                <w:sz w:val="18"/>
                <w:szCs w:val="18"/>
              </w:rPr>
              <w:t>ОГРНИП</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w:t>
            </w:r>
            <w:r w:rsidR="00612193">
              <w:rPr>
                <w:rFonts w:ascii="Calibri" w:eastAsia="Calibri" w:hAnsi="Calibri" w:cs="Calibri"/>
                <w:b/>
                <w:sz w:val="18"/>
                <w:szCs w:val="18"/>
                <w:lang w:val="en-US"/>
              </w:rPr>
              <w:t>_OGRNIP</w:t>
            </w:r>
            <w:r w:rsidR="00612193" w:rsidRPr="00612193">
              <w:rPr>
                <w:rFonts w:ascii="Calibri" w:eastAsia="Calibri" w:hAnsi="Calibri" w:cs="Calibri"/>
                <w:b/>
                <w:sz w:val="18"/>
                <w:szCs w:val="18"/>
                <w:lang w:val="en-US"/>
              </w:rPr>
              <w:t>}</w:t>
            </w:r>
          </w:p>
          <w:p w14:paraId="26BDC603" w14:textId="0B1C81EA" w:rsidR="00D457FA" w:rsidRPr="00612193" w:rsidRDefault="007427A2" w:rsidP="007427A2">
            <w:pPr>
              <w:spacing w:line="276" w:lineRule="auto"/>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00FD5FFC"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w:t>
            </w:r>
            <w:r w:rsidR="00612193">
              <w:rPr>
                <w:rFonts w:ascii="Calibri" w:eastAsia="Calibri" w:hAnsi="Calibri" w:cs="Calibri"/>
                <w:b/>
                <w:sz w:val="18"/>
                <w:szCs w:val="18"/>
                <w:lang w:val="en-US"/>
              </w:rPr>
              <w:t>_ADRESS</w:t>
            </w:r>
            <w:r w:rsidR="00612193" w:rsidRPr="00612193">
              <w:rPr>
                <w:rFonts w:ascii="Calibri" w:eastAsia="Calibri" w:hAnsi="Calibri" w:cs="Calibri"/>
                <w:b/>
                <w:sz w:val="18"/>
                <w:szCs w:val="18"/>
                <w:lang w:val="en-US"/>
              </w:rPr>
              <w:t>}</w:t>
            </w:r>
          </w:p>
          <w:p w14:paraId="596231A3" w14:textId="7566CE5B"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w:t>
            </w:r>
            <w:r w:rsidR="00612193">
              <w:rPr>
                <w:rFonts w:ascii="Calibri" w:eastAsia="Calibri" w:hAnsi="Calibri" w:cs="Calibri"/>
                <w:b/>
                <w:sz w:val="18"/>
                <w:szCs w:val="18"/>
                <w:lang w:val="en-US"/>
              </w:rPr>
              <w:t>_CHECKING_ACC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27171E2C" w14:textId="0D0C7A3A"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w:t>
            </w:r>
            <w:r w:rsidR="00612193">
              <w:rPr>
                <w:rFonts w:ascii="Calibri" w:eastAsia="Calibri" w:hAnsi="Calibri" w:cs="Calibri"/>
                <w:b/>
                <w:sz w:val="18"/>
                <w:szCs w:val="18"/>
                <w:lang w:val="en-US"/>
              </w:rPr>
              <w:t>KOR</w:t>
            </w:r>
            <w:r w:rsidR="00612193">
              <w:rPr>
                <w:rFonts w:ascii="Calibri" w:eastAsia="Calibri" w:hAnsi="Calibri" w:cs="Calibri"/>
                <w:b/>
                <w:sz w:val="18"/>
                <w:szCs w:val="18"/>
                <w:lang w:val="en-US"/>
              </w:rPr>
              <w:t>_ACC</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CED3D4D" w14:textId="646ED6AD"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w:t>
            </w:r>
            <w:r w:rsidR="00612193">
              <w:rPr>
                <w:rFonts w:ascii="Calibri" w:eastAsia="Calibri" w:hAnsi="Calibri" w:cs="Calibri"/>
                <w:b/>
                <w:sz w:val="18"/>
                <w:szCs w:val="18"/>
                <w:lang w:val="en-US"/>
              </w:rPr>
              <w:t>BANK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455791A" w14:textId="6B6BD01F"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EXECUTOR_B</w:t>
            </w:r>
            <w:r w:rsidR="00612193">
              <w:rPr>
                <w:rFonts w:ascii="Calibri" w:eastAsia="Calibri" w:hAnsi="Calibri" w:cs="Calibri"/>
                <w:b/>
                <w:sz w:val="18"/>
                <w:szCs w:val="18"/>
                <w:lang w:val="en-US"/>
              </w:rPr>
              <w:t>IK</w:t>
            </w:r>
            <w:r w:rsidR="00612193"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E13DB40" w14:textId="46910A70" w:rsidR="00D457FA" w:rsidRPr="00612193" w:rsidRDefault="00FD5FFC">
            <w:pPr>
              <w:spacing w:line="276" w:lineRule="auto"/>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00612193" w:rsidRPr="00612193">
              <w:rPr>
                <w:rFonts w:ascii="Calibri" w:eastAsia="Calibri" w:hAnsi="Calibri" w:cs="Calibri"/>
                <w:b/>
                <w:sz w:val="18"/>
                <w:szCs w:val="18"/>
                <w:lang w:val="en-US"/>
              </w:rPr>
              <w:t>{</w:t>
            </w:r>
            <w:r w:rsidR="00612193">
              <w:rPr>
                <w:rFonts w:ascii="Calibri" w:eastAsia="Calibri" w:hAnsi="Calibri" w:cs="Calibri"/>
                <w:b/>
                <w:sz w:val="18"/>
                <w:szCs w:val="18"/>
                <w:lang w:val="en-US"/>
              </w:rPr>
              <w:t>CHOOSE</w:t>
            </w:r>
            <w:r w:rsidR="00612193" w:rsidRPr="00612193">
              <w:rPr>
                <w:rFonts w:ascii="Calibri" w:eastAsia="Calibri" w:hAnsi="Calibri" w:cs="Calibri"/>
                <w:b/>
                <w:sz w:val="18"/>
                <w:szCs w:val="18"/>
                <w:lang w:val="en-US"/>
              </w:rPr>
              <w:t>_</w:t>
            </w:r>
            <w:r w:rsidR="00612193">
              <w:rPr>
                <w:rFonts w:ascii="Calibri" w:eastAsia="Calibri" w:hAnsi="Calibri" w:cs="Calibri"/>
                <w:b/>
                <w:sz w:val="18"/>
                <w:szCs w:val="18"/>
                <w:lang w:val="en-US"/>
              </w:rPr>
              <w:t>EXECUTOR_</w:t>
            </w:r>
            <w:r w:rsidR="00612193">
              <w:rPr>
                <w:rFonts w:ascii="Calibri" w:eastAsia="Calibri" w:hAnsi="Calibri" w:cs="Calibri"/>
                <w:b/>
                <w:sz w:val="18"/>
                <w:szCs w:val="18"/>
                <w:lang w:val="en-US"/>
              </w:rPr>
              <w:t>EMAIL</w:t>
            </w:r>
            <w:r w:rsidR="00612193" w:rsidRPr="00612193">
              <w:rPr>
                <w:rFonts w:ascii="Calibri" w:eastAsia="Calibri" w:hAnsi="Calibri" w:cs="Calibri"/>
                <w:b/>
                <w:sz w:val="18"/>
                <w:szCs w:val="18"/>
                <w:lang w:val="en-US"/>
              </w:rPr>
              <w:t>}</w:t>
            </w:r>
          </w:p>
        </w:tc>
      </w:tr>
      <w:tr w:rsidR="00D457FA" w14:paraId="2EB4869A" w14:textId="77777777">
        <w:trPr>
          <w:trHeight w:val="557"/>
        </w:trPr>
        <w:tc>
          <w:tcPr>
            <w:tcW w:w="4106" w:type="dxa"/>
          </w:tcPr>
          <w:p w14:paraId="5DE7F634" w14:textId="77777777" w:rsidR="00D457FA" w:rsidRPr="00612193" w:rsidRDefault="00D457FA">
            <w:pPr>
              <w:rPr>
                <w:rFonts w:ascii="Calibri" w:eastAsia="Calibri" w:hAnsi="Calibri" w:cs="Calibri"/>
                <w:sz w:val="18"/>
                <w:szCs w:val="18"/>
                <w:lang w:val="en-US"/>
              </w:rPr>
            </w:pPr>
          </w:p>
          <w:p w14:paraId="26DD1C5B" w14:textId="77777777" w:rsidR="00D457FA" w:rsidRPr="0028488E" w:rsidRDefault="0028488E" w:rsidP="0028488E">
            <w:pPr>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0B95A561" w14:textId="77777777" w:rsidR="00D457FA" w:rsidRDefault="00D457FA">
            <w:pPr>
              <w:rPr>
                <w:rFonts w:ascii="Calibri" w:eastAsia="Calibri" w:hAnsi="Calibri" w:cs="Calibri"/>
                <w:sz w:val="18"/>
                <w:szCs w:val="18"/>
              </w:rPr>
            </w:pPr>
          </w:p>
          <w:p w14:paraId="06F6374F" w14:textId="77777777" w:rsidR="00D457FA" w:rsidRDefault="00D66E5F">
            <w:pPr>
              <w:rPr>
                <w:rFonts w:ascii="Calibri" w:eastAsia="Calibri" w:hAnsi="Calibri" w:cs="Calibri"/>
                <w:sz w:val="18"/>
                <w:szCs w:val="18"/>
              </w:rPr>
            </w:pPr>
            <w:r>
              <w:rPr>
                <w:rFonts w:ascii="Calibri" w:eastAsia="Calibri" w:hAnsi="Calibri" w:cs="Calibri"/>
                <w:sz w:val="18"/>
                <w:szCs w:val="18"/>
              </w:rPr>
              <w:t>________________</w:t>
            </w:r>
            <w:r w:rsidR="00FD5FFC">
              <w:rPr>
                <w:rFonts w:ascii="Calibri" w:eastAsia="Calibri" w:hAnsi="Calibri" w:cs="Calibri"/>
                <w:sz w:val="18"/>
                <w:szCs w:val="18"/>
              </w:rPr>
              <w:t>Михайлов Д.С.</w:t>
            </w:r>
          </w:p>
        </w:tc>
      </w:tr>
    </w:tbl>
    <w:p w14:paraId="5E9C7E90"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34B03221"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667FF15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555A1F7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D754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1693DC94"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181D2A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C7A8BE3"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45540AE"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059F3C6A"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48DD62E2"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702750AA" w14:textId="77777777" w:rsidR="00D457FA" w:rsidRDefault="00D457FA">
      <w:pPr>
        <w:pBdr>
          <w:top w:val="nil"/>
          <w:left w:val="nil"/>
          <w:bottom w:val="nil"/>
          <w:right w:val="nil"/>
          <w:between w:val="nil"/>
        </w:pBdr>
        <w:jc w:val="center"/>
        <w:rPr>
          <w:rFonts w:ascii="Calibri" w:eastAsia="Calibri" w:hAnsi="Calibri" w:cs="Calibri"/>
          <w:sz w:val="18"/>
          <w:szCs w:val="18"/>
        </w:rPr>
      </w:pPr>
    </w:p>
    <w:p w14:paraId="2F4E7E6C" w14:textId="77777777" w:rsidR="00D457FA" w:rsidRDefault="00D457FA">
      <w:pPr>
        <w:pBdr>
          <w:top w:val="nil"/>
          <w:left w:val="nil"/>
          <w:bottom w:val="nil"/>
          <w:right w:val="nil"/>
          <w:between w:val="nil"/>
        </w:pBdr>
        <w:rPr>
          <w:rFonts w:ascii="Calibri" w:eastAsia="Calibri" w:hAnsi="Calibri" w:cs="Calibri"/>
          <w:sz w:val="18"/>
          <w:szCs w:val="18"/>
        </w:rPr>
      </w:pPr>
    </w:p>
    <w:p w14:paraId="7154C807" w14:textId="77777777" w:rsidR="00D457FA" w:rsidRDefault="00D457FA">
      <w:pPr>
        <w:pBdr>
          <w:top w:val="nil"/>
          <w:left w:val="nil"/>
          <w:bottom w:val="nil"/>
          <w:right w:val="nil"/>
          <w:between w:val="nil"/>
        </w:pBdr>
        <w:rPr>
          <w:rFonts w:ascii="Calibri" w:eastAsia="Calibri" w:hAnsi="Calibri" w:cs="Calibri"/>
          <w:sz w:val="18"/>
          <w:szCs w:val="18"/>
        </w:rPr>
      </w:pPr>
    </w:p>
    <w:p w14:paraId="5C8AA9BB" w14:textId="77777777" w:rsidR="00D457FA" w:rsidRDefault="00D457FA">
      <w:pPr>
        <w:widowControl/>
        <w:rPr>
          <w:rFonts w:ascii="Calibri" w:eastAsia="Calibri" w:hAnsi="Calibri" w:cs="Calibri"/>
          <w:sz w:val="18"/>
          <w:szCs w:val="18"/>
        </w:rPr>
      </w:pPr>
    </w:p>
    <w:p w14:paraId="4E9E4812" w14:textId="77777777" w:rsidR="00D457FA" w:rsidRDefault="00D457FA">
      <w:pPr>
        <w:widowControl/>
        <w:rPr>
          <w:rFonts w:ascii="Calibri" w:eastAsia="Calibri" w:hAnsi="Calibri" w:cs="Calibri"/>
          <w:sz w:val="18"/>
          <w:szCs w:val="18"/>
        </w:rPr>
      </w:pPr>
    </w:p>
    <w:p w14:paraId="293FABEA" w14:textId="77777777" w:rsidR="00D457FA" w:rsidRDefault="00D457FA">
      <w:pPr>
        <w:widowControl/>
        <w:rPr>
          <w:rFonts w:ascii="Calibri" w:eastAsia="Calibri" w:hAnsi="Calibri" w:cs="Calibri"/>
          <w:sz w:val="18"/>
          <w:szCs w:val="18"/>
        </w:rPr>
      </w:pPr>
    </w:p>
    <w:p w14:paraId="0AB2ED87" w14:textId="77777777" w:rsidR="00D457FA" w:rsidRDefault="00D457FA">
      <w:pPr>
        <w:widowControl/>
        <w:rPr>
          <w:rFonts w:ascii="Calibri" w:eastAsia="Calibri" w:hAnsi="Calibri" w:cs="Calibri"/>
          <w:sz w:val="18"/>
          <w:szCs w:val="18"/>
        </w:rPr>
      </w:pPr>
    </w:p>
    <w:p w14:paraId="0D4F0C64" w14:textId="77777777" w:rsidR="00D457FA" w:rsidRDefault="00D457FA">
      <w:pPr>
        <w:widowControl/>
        <w:rPr>
          <w:rFonts w:ascii="Calibri" w:eastAsia="Calibri" w:hAnsi="Calibri" w:cs="Calibri"/>
          <w:sz w:val="18"/>
          <w:szCs w:val="18"/>
        </w:rPr>
      </w:pPr>
    </w:p>
    <w:p w14:paraId="2C9B2295" w14:textId="77777777" w:rsidR="00D457FA" w:rsidRDefault="00D457FA">
      <w:pPr>
        <w:widowControl/>
        <w:rPr>
          <w:rFonts w:ascii="Calibri" w:eastAsia="Calibri" w:hAnsi="Calibri" w:cs="Calibri"/>
          <w:sz w:val="18"/>
          <w:szCs w:val="18"/>
        </w:rPr>
      </w:pPr>
    </w:p>
    <w:p w14:paraId="568A8831" w14:textId="77777777" w:rsidR="00D457FA" w:rsidRDefault="00D457FA">
      <w:pPr>
        <w:widowControl/>
        <w:rPr>
          <w:rFonts w:ascii="Calibri" w:eastAsia="Calibri" w:hAnsi="Calibri" w:cs="Calibri"/>
          <w:sz w:val="18"/>
          <w:szCs w:val="18"/>
        </w:rPr>
      </w:pPr>
    </w:p>
    <w:p w14:paraId="1B97A661" w14:textId="77777777" w:rsidR="00D457FA" w:rsidRDefault="00D457FA">
      <w:pPr>
        <w:widowControl/>
        <w:rPr>
          <w:rFonts w:ascii="Calibri" w:eastAsia="Calibri" w:hAnsi="Calibri" w:cs="Calibri"/>
          <w:sz w:val="18"/>
          <w:szCs w:val="18"/>
        </w:rPr>
      </w:pPr>
    </w:p>
    <w:p w14:paraId="23D6A444" w14:textId="77777777" w:rsidR="00D457FA" w:rsidRDefault="00D457FA">
      <w:pPr>
        <w:widowControl/>
        <w:rPr>
          <w:rFonts w:ascii="Calibri" w:eastAsia="Calibri" w:hAnsi="Calibri" w:cs="Calibri"/>
          <w:sz w:val="18"/>
          <w:szCs w:val="18"/>
        </w:rPr>
      </w:pPr>
    </w:p>
    <w:p w14:paraId="7C68940C" w14:textId="77777777" w:rsidR="00D457FA" w:rsidRDefault="00D457FA">
      <w:pPr>
        <w:widowControl/>
        <w:rPr>
          <w:rFonts w:ascii="Calibri" w:eastAsia="Calibri" w:hAnsi="Calibri" w:cs="Calibri"/>
          <w:sz w:val="18"/>
          <w:szCs w:val="18"/>
        </w:rPr>
      </w:pPr>
    </w:p>
    <w:p w14:paraId="53049E46" w14:textId="77777777" w:rsidR="00D457FA" w:rsidRDefault="00D457FA">
      <w:pPr>
        <w:widowControl/>
        <w:rPr>
          <w:rFonts w:ascii="Calibri" w:eastAsia="Calibri" w:hAnsi="Calibri" w:cs="Calibri"/>
          <w:sz w:val="18"/>
          <w:szCs w:val="18"/>
        </w:rPr>
      </w:pPr>
    </w:p>
    <w:p w14:paraId="7338BE77" w14:textId="77777777" w:rsidR="00D457FA" w:rsidRDefault="00D457FA">
      <w:pPr>
        <w:widowControl/>
        <w:rPr>
          <w:rFonts w:ascii="Calibri" w:eastAsia="Calibri" w:hAnsi="Calibri" w:cs="Calibri"/>
          <w:sz w:val="18"/>
          <w:szCs w:val="18"/>
        </w:rPr>
      </w:pPr>
    </w:p>
    <w:p w14:paraId="62EFCFAB" w14:textId="77777777" w:rsidR="00D457FA" w:rsidRDefault="00D457FA">
      <w:pPr>
        <w:widowControl/>
        <w:rPr>
          <w:rFonts w:ascii="Calibri" w:eastAsia="Calibri" w:hAnsi="Calibri" w:cs="Calibri"/>
          <w:sz w:val="18"/>
          <w:szCs w:val="18"/>
        </w:rPr>
      </w:pPr>
    </w:p>
    <w:p w14:paraId="24FEB774" w14:textId="77777777" w:rsidR="00D457FA" w:rsidRDefault="00D457FA">
      <w:pPr>
        <w:widowControl/>
        <w:rPr>
          <w:rFonts w:ascii="Calibri" w:eastAsia="Calibri" w:hAnsi="Calibri" w:cs="Calibri"/>
          <w:sz w:val="18"/>
          <w:szCs w:val="18"/>
        </w:rPr>
      </w:pPr>
    </w:p>
    <w:p w14:paraId="5AD098EF" w14:textId="77777777" w:rsidR="00D457FA" w:rsidRDefault="00D457FA">
      <w:pPr>
        <w:widowControl/>
        <w:rPr>
          <w:rFonts w:ascii="Calibri" w:eastAsia="Calibri" w:hAnsi="Calibri" w:cs="Calibri"/>
          <w:sz w:val="18"/>
          <w:szCs w:val="18"/>
        </w:rPr>
      </w:pPr>
    </w:p>
    <w:p w14:paraId="0F87E0B8" w14:textId="77777777" w:rsidR="00D457FA" w:rsidRDefault="00D457FA">
      <w:pPr>
        <w:widowControl/>
        <w:rPr>
          <w:rFonts w:ascii="Calibri" w:eastAsia="Calibri" w:hAnsi="Calibri" w:cs="Calibri"/>
          <w:sz w:val="18"/>
          <w:szCs w:val="18"/>
        </w:rPr>
      </w:pPr>
    </w:p>
    <w:p w14:paraId="6AC4A8CA" w14:textId="77777777" w:rsidR="00D457FA" w:rsidRDefault="00D457FA">
      <w:pPr>
        <w:widowControl/>
        <w:rPr>
          <w:rFonts w:ascii="Calibri" w:eastAsia="Calibri" w:hAnsi="Calibri" w:cs="Calibri"/>
          <w:sz w:val="18"/>
          <w:szCs w:val="18"/>
        </w:rPr>
      </w:pPr>
    </w:p>
    <w:p w14:paraId="158C4532" w14:textId="77777777" w:rsidR="00D457FA" w:rsidRDefault="00D457FA">
      <w:pPr>
        <w:widowControl/>
        <w:rPr>
          <w:rFonts w:ascii="Calibri" w:eastAsia="Calibri" w:hAnsi="Calibri" w:cs="Calibri"/>
          <w:sz w:val="18"/>
          <w:szCs w:val="18"/>
        </w:rPr>
      </w:pPr>
    </w:p>
    <w:p w14:paraId="414753B9"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1 </w:t>
      </w:r>
    </w:p>
    <w:p w14:paraId="6863C1C3"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со списком работ и отчётностью</w:t>
      </w:r>
    </w:p>
    <w:p w14:paraId="560D42B6" w14:textId="77777777" w:rsidR="00D457FA" w:rsidRDefault="00FD5FFC">
      <w:pPr>
        <w:widowControl/>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к Договору № </w:t>
      </w:r>
      <w:r w:rsidR="0028488E">
        <w:rPr>
          <w:rFonts w:ascii="Calibri" w:eastAsia="Calibri" w:hAnsi="Calibri" w:cs="Calibri"/>
          <w:b/>
          <w:sz w:val="18"/>
          <w:szCs w:val="18"/>
          <w:shd w:val="clear" w:color="auto" w:fill="F4CCCC"/>
          <w:lang w:val="en-US"/>
        </w:rPr>
        <w:t>{DOGOVOR_NUMBER}</w:t>
      </w:r>
    </w:p>
    <w:p w14:paraId="55C51708" w14:textId="77777777" w:rsidR="00D457FA" w:rsidRDefault="00D457FA">
      <w:pPr>
        <w:widowControl/>
        <w:jc w:val="center"/>
        <w:rPr>
          <w:rFonts w:ascii="Calibri" w:eastAsia="Calibri" w:hAnsi="Calibri" w:cs="Calibri"/>
          <w:b/>
          <w:sz w:val="18"/>
          <w:szCs w:val="18"/>
          <w:shd w:val="clear" w:color="auto" w:fill="F4CCCC"/>
        </w:rPr>
      </w:pPr>
    </w:p>
    <w:p w14:paraId="051182B9"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0BD0AD81" w14:textId="77777777" w:rsidR="00D457FA" w:rsidRDefault="00FD5FFC" w:rsidP="0028488E">
      <w:pPr>
        <w:widowControl/>
        <w:rPr>
          <w:rFonts w:ascii="Calibri" w:eastAsia="Calibri" w:hAnsi="Calibri" w:cs="Calibri"/>
          <w:sz w:val="18"/>
          <w:szCs w:val="18"/>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5F9CED7A" w14:textId="77777777" w:rsidR="00D457FA" w:rsidRDefault="00D457FA">
      <w:pPr>
        <w:pBdr>
          <w:top w:val="nil"/>
          <w:left w:val="nil"/>
          <w:bottom w:val="nil"/>
          <w:right w:val="nil"/>
          <w:between w:val="nil"/>
        </w:pBdr>
        <w:rPr>
          <w:rFonts w:ascii="Calibri" w:eastAsia="Calibri" w:hAnsi="Calibri" w:cs="Calibri"/>
          <w:sz w:val="18"/>
          <w:szCs w:val="18"/>
        </w:rPr>
      </w:pPr>
    </w:p>
    <w:p w14:paraId="224F4354" w14:textId="77777777" w:rsidR="00D457FA" w:rsidRDefault="00FD5FFC">
      <w:pPr>
        <w:rPr>
          <w:rFonts w:ascii="Calibri" w:eastAsia="Calibri" w:hAnsi="Calibri" w:cs="Calibri"/>
          <w:sz w:val="18"/>
          <w:szCs w:val="18"/>
        </w:rPr>
      </w:pPr>
      <w:r>
        <w:rPr>
          <w:rFonts w:ascii="Calibri" w:eastAsia="Calibri" w:hAnsi="Calibri" w:cs="Calibri"/>
          <w:sz w:val="18"/>
          <w:szCs w:val="18"/>
        </w:rPr>
        <w:t>1. Список работ</w:t>
      </w:r>
    </w:p>
    <w:p w14:paraId="55D6B778" w14:textId="77777777" w:rsidR="00D457FA" w:rsidRDefault="00FD5FFC" w:rsidP="00AE1DE2">
      <w:pPr>
        <w:widowControl/>
        <w:rPr>
          <w:rFonts w:ascii="Calibri" w:eastAsia="Calibri" w:hAnsi="Calibri" w:cs="Calibri"/>
          <w:sz w:val="18"/>
          <w:szCs w:val="18"/>
          <w:shd w:val="clear" w:color="auto" w:fill="F4CCCC"/>
        </w:rPr>
      </w:pPr>
      <w:r>
        <w:rPr>
          <w:rFonts w:ascii="Calibri" w:eastAsia="Calibri" w:hAnsi="Calibri" w:cs="Calibri"/>
          <w:sz w:val="18"/>
          <w:szCs w:val="18"/>
        </w:rPr>
        <w:t xml:space="preserve">1.1. Адаптация и оптимизация </w:t>
      </w:r>
      <w:r w:rsidR="00AE1DE2">
        <w:rPr>
          <w:rFonts w:ascii="Calibri" w:eastAsia="Calibri" w:hAnsi="Calibri" w:cs="Calibri"/>
          <w:sz w:val="18"/>
          <w:szCs w:val="18"/>
          <w:lang w:val="en-US"/>
        </w:rPr>
        <w:t>web</w:t>
      </w:r>
      <w:r>
        <w:rPr>
          <w:rFonts w:ascii="Calibri" w:eastAsia="Calibri" w:hAnsi="Calibri" w:cs="Calibri"/>
          <w:sz w:val="18"/>
          <w:szCs w:val="18"/>
        </w:rPr>
        <w:t xml:space="preserve">-страниц для продвижения сайта </w:t>
      </w:r>
      <w:r w:rsidR="0028488E" w:rsidRPr="007E58A4">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SITE</w:t>
      </w:r>
      <w:r w:rsidR="0028488E" w:rsidRPr="007E58A4">
        <w:rPr>
          <w:rFonts w:ascii="Calibri" w:eastAsia="Calibri" w:hAnsi="Calibri" w:cs="Calibri"/>
          <w:sz w:val="18"/>
          <w:szCs w:val="18"/>
          <w:shd w:val="clear" w:color="auto" w:fill="F4CCCC"/>
        </w:rPr>
        <w:t>_</w:t>
      </w:r>
      <w:r w:rsidR="0028488E">
        <w:rPr>
          <w:rFonts w:ascii="Calibri" w:eastAsia="Calibri" w:hAnsi="Calibri" w:cs="Calibri"/>
          <w:sz w:val="18"/>
          <w:szCs w:val="18"/>
          <w:shd w:val="clear" w:color="auto" w:fill="F4CCCC"/>
          <w:lang w:val="en-US"/>
        </w:rPr>
        <w:t>NAME</w:t>
      </w:r>
      <w:r w:rsidR="0028488E" w:rsidRPr="007E58A4">
        <w:rPr>
          <w:rFonts w:ascii="Calibri" w:eastAsia="Calibri" w:hAnsi="Calibri" w:cs="Calibri"/>
          <w:sz w:val="18"/>
          <w:szCs w:val="18"/>
          <w:shd w:val="clear" w:color="auto" w:fill="F4CCCC"/>
        </w:rPr>
        <w:t>}</w:t>
      </w:r>
    </w:p>
    <w:p w14:paraId="29495B26" w14:textId="77777777" w:rsidR="00D457FA" w:rsidRDefault="00FD5FFC">
      <w:pPr>
        <w:rPr>
          <w:rFonts w:ascii="Calibri" w:eastAsia="Calibri" w:hAnsi="Calibri" w:cs="Calibri"/>
          <w:sz w:val="18"/>
          <w:szCs w:val="18"/>
        </w:rPr>
      </w:pPr>
      <w:r>
        <w:rPr>
          <w:rFonts w:ascii="Calibri" w:eastAsia="Calibri" w:hAnsi="Calibri" w:cs="Calibri"/>
          <w:sz w:val="18"/>
          <w:szCs w:val="18"/>
        </w:rPr>
        <w:t>1.2. Список проводимых для этого работ представлен в таблице ниже:</w:t>
      </w:r>
    </w:p>
    <w:p w14:paraId="7E3A9180" w14:textId="77777777" w:rsidR="00D457FA" w:rsidRDefault="00D457FA">
      <w:pPr>
        <w:widowControl/>
        <w:rPr>
          <w:rFonts w:ascii="Calibri" w:eastAsia="Calibri" w:hAnsi="Calibri" w:cs="Calibri"/>
        </w:rPr>
      </w:pPr>
    </w:p>
    <w:tbl>
      <w:tblPr>
        <w:tblStyle w:val="a7"/>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925"/>
        <w:gridCol w:w="810"/>
        <w:gridCol w:w="1200"/>
        <w:gridCol w:w="4440"/>
      </w:tblGrid>
      <w:tr w:rsidR="00D457FA" w14:paraId="4398692C"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7ECCD6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Работы - первые 2 месяца</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429052C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5C3F01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38DE4F6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Комментарий</w:t>
            </w:r>
          </w:p>
        </w:tc>
      </w:tr>
      <w:tr w:rsidR="00D457FA" w14:paraId="59F6ECC3"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49079F8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F5F5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578BAD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A55D3E" w14:textId="77777777" w:rsidR="00D457FA" w:rsidRDefault="00D457FA">
            <w:pPr>
              <w:spacing w:line="276" w:lineRule="auto"/>
              <w:rPr>
                <w:rFonts w:ascii="Calibri" w:eastAsia="Calibri" w:hAnsi="Calibri" w:cs="Calibri"/>
                <w:sz w:val="18"/>
                <w:szCs w:val="18"/>
              </w:rPr>
            </w:pPr>
          </w:p>
        </w:tc>
      </w:tr>
      <w:tr w:rsidR="00D457FA" w14:paraId="1A9052BE"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0E5DB7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Технический аудит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2244C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6B504D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988A78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 помощью </w:t>
            </w:r>
            <w:proofErr w:type="spellStart"/>
            <w:r>
              <w:rPr>
                <w:rFonts w:ascii="Calibri" w:eastAsia="Calibri" w:hAnsi="Calibri" w:cs="Calibri"/>
                <w:sz w:val="18"/>
                <w:szCs w:val="18"/>
              </w:rPr>
              <w:t>Screaming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Frog</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netpeak</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seo</w:t>
            </w:r>
            <w:proofErr w:type="spellEnd"/>
            <w:r>
              <w:rPr>
                <w:rFonts w:ascii="Calibri" w:eastAsia="Calibri" w:hAnsi="Calibri" w:cs="Calibri"/>
                <w:sz w:val="18"/>
                <w:szCs w:val="18"/>
              </w:rPr>
              <w:t xml:space="preserve"> </w:t>
            </w:r>
            <w:proofErr w:type="spellStart"/>
            <w:r>
              <w:rPr>
                <w:rFonts w:ascii="Calibri" w:eastAsia="Calibri" w:hAnsi="Calibri" w:cs="Calibri"/>
                <w:sz w:val="18"/>
                <w:szCs w:val="18"/>
              </w:rPr>
              <w:t>spider</w:t>
            </w:r>
            <w:proofErr w:type="spellEnd"/>
            <w:r>
              <w:rPr>
                <w:rFonts w:ascii="Calibri" w:eastAsia="Calibri" w:hAnsi="Calibri" w:cs="Calibri"/>
                <w:sz w:val="18"/>
                <w:szCs w:val="18"/>
              </w:rPr>
              <w:t xml:space="preserve"> + внутренний чек-лист</w:t>
            </w:r>
          </w:p>
        </w:tc>
      </w:tr>
      <w:tr w:rsidR="00D457FA" w14:paraId="21E6D1D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C3154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коммерческих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14C905"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70987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294CF7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По проверенному чек-листу Алексея </w:t>
            </w:r>
            <w:proofErr w:type="spellStart"/>
            <w:r>
              <w:rPr>
                <w:rFonts w:ascii="Calibri" w:eastAsia="Calibri" w:hAnsi="Calibri" w:cs="Calibri"/>
                <w:sz w:val="18"/>
                <w:szCs w:val="18"/>
              </w:rPr>
              <w:t>Чекушина</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p>
        </w:tc>
      </w:tr>
      <w:tr w:rsidR="00D457FA" w14:paraId="469226D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0D940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E-E-A-T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F5B13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9CFD9A"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B9B64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 документам Google + наработкам студии + утечкам Google</w:t>
            </w:r>
          </w:p>
        </w:tc>
      </w:tr>
      <w:tr w:rsidR="00D457FA" w14:paraId="3D48629F"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E8112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Аудит конкурентов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E67D8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96A69C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269BB6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 Топ-10 конкурентов и их фишек</w:t>
            </w:r>
          </w:p>
        </w:tc>
      </w:tr>
      <w:tr w:rsidR="00D457FA" w14:paraId="0B1C37A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FC4AA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Анализ биграмм и </w:t>
            </w:r>
            <w:proofErr w:type="spellStart"/>
            <w:r>
              <w:rPr>
                <w:rFonts w:ascii="Calibri" w:eastAsia="Calibri" w:hAnsi="Calibri" w:cs="Calibri"/>
                <w:sz w:val="18"/>
                <w:szCs w:val="18"/>
              </w:rPr>
              <w:t>униграмм</w:t>
            </w:r>
            <w:proofErr w:type="spellEnd"/>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C98B5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FF26C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31C9E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Собственное ПО + </w:t>
            </w:r>
            <w:proofErr w:type="spellStart"/>
            <w:r>
              <w:rPr>
                <w:rFonts w:ascii="Calibri" w:eastAsia="Calibri" w:hAnsi="Calibri" w:cs="Calibri"/>
                <w:sz w:val="18"/>
                <w:szCs w:val="18"/>
              </w:rPr>
              <w:t>Just-magic</w:t>
            </w:r>
            <w:proofErr w:type="spellEnd"/>
            <w:r>
              <w:rPr>
                <w:rFonts w:ascii="Calibri" w:eastAsia="Calibri" w:hAnsi="Calibri" w:cs="Calibri"/>
                <w:sz w:val="18"/>
                <w:szCs w:val="18"/>
              </w:rPr>
              <w:t xml:space="preserve"> + </w:t>
            </w:r>
            <w:proofErr w:type="spellStart"/>
            <w:r>
              <w:rPr>
                <w:rFonts w:ascii="Calibri" w:eastAsia="Calibri" w:hAnsi="Calibri" w:cs="Calibri"/>
                <w:sz w:val="18"/>
                <w:szCs w:val="18"/>
              </w:rPr>
              <w:t>labrika</w:t>
            </w:r>
            <w:proofErr w:type="spellEnd"/>
            <w:r>
              <w:rPr>
                <w:rFonts w:ascii="Calibri" w:eastAsia="Calibri" w:hAnsi="Calibri" w:cs="Calibri"/>
                <w:sz w:val="18"/>
                <w:szCs w:val="18"/>
              </w:rPr>
              <w:t xml:space="preserve"> скрытая семантика</w:t>
            </w:r>
          </w:p>
        </w:tc>
      </w:tr>
      <w:tr w:rsidR="00D457FA" w14:paraId="3788BD45"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8EED9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яндекс.вебмастер</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3E568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89951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D29615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29C5999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3D1D86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Аудит </w:t>
            </w:r>
            <w:proofErr w:type="spellStart"/>
            <w:proofErr w:type="gramStart"/>
            <w:r>
              <w:rPr>
                <w:rFonts w:ascii="Calibri" w:eastAsia="Calibri" w:hAnsi="Calibri" w:cs="Calibri"/>
                <w:sz w:val="18"/>
                <w:szCs w:val="18"/>
              </w:rPr>
              <w:t>search.console</w:t>
            </w:r>
            <w:proofErr w:type="spellEnd"/>
            <w:proofErr w:type="gram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67ED8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210A6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3C5792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Проводится методом экспертной оценки</w:t>
            </w:r>
          </w:p>
        </w:tc>
      </w:tr>
      <w:tr w:rsidR="00D457FA" w14:paraId="15D8419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CA2408D"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931D0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CCFA5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ACDE48" w14:textId="77777777" w:rsidR="00D457FA" w:rsidRDefault="00D457FA">
            <w:pPr>
              <w:spacing w:line="276" w:lineRule="auto"/>
              <w:rPr>
                <w:rFonts w:ascii="Calibri" w:eastAsia="Calibri" w:hAnsi="Calibri" w:cs="Calibri"/>
                <w:sz w:val="18"/>
                <w:szCs w:val="18"/>
              </w:rPr>
            </w:pPr>
          </w:p>
        </w:tc>
      </w:tr>
      <w:tr w:rsidR="00D457FA" w14:paraId="3D66BAFD"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459B2C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технических ошибок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02D0DA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B70CB4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3445C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технического задания на исправление ошибок в прошлых пунктах</w:t>
            </w:r>
          </w:p>
        </w:tc>
      </w:tr>
      <w:tr w:rsidR="00D457FA" w14:paraId="43EA7C8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205C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Внедрение </w:t>
            </w:r>
            <w:proofErr w:type="spellStart"/>
            <w:r>
              <w:rPr>
                <w:rFonts w:ascii="Calibri" w:eastAsia="Calibri" w:hAnsi="Calibri" w:cs="Calibri"/>
                <w:sz w:val="18"/>
                <w:szCs w:val="18"/>
              </w:rPr>
              <w:t>униграмм</w:t>
            </w:r>
            <w:proofErr w:type="spellEnd"/>
            <w:r>
              <w:rPr>
                <w:rFonts w:ascii="Calibri" w:eastAsia="Calibri" w:hAnsi="Calibri" w:cs="Calibri"/>
                <w:sz w:val="18"/>
                <w:szCs w:val="18"/>
              </w:rPr>
              <w:t xml:space="preserve"> и биграмм в сквозные элементы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978C2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E7EC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5EAB9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Составление задания на внедрение</w:t>
            </w:r>
          </w:p>
        </w:tc>
      </w:tr>
      <w:tr w:rsidR="00D457FA" w14:paraId="03A3149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5B72BDF"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Семантика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F1AB6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DEA1D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F3F8F8" w14:textId="77777777" w:rsidR="00D457FA" w:rsidRDefault="00D457FA">
            <w:pPr>
              <w:spacing w:line="276" w:lineRule="auto"/>
              <w:rPr>
                <w:rFonts w:ascii="Calibri" w:eastAsia="Calibri" w:hAnsi="Calibri" w:cs="Calibri"/>
                <w:sz w:val="18"/>
                <w:szCs w:val="18"/>
              </w:rPr>
            </w:pPr>
          </w:p>
        </w:tc>
      </w:tr>
      <w:tr w:rsidR="00D457FA" w14:paraId="782CB86F"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259BE2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Сбор и кластеризация семантического ядра по выбранным направлениям</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7E1653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F5CB6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C88D3A9" w14:textId="77777777" w:rsidR="00D457FA" w:rsidRDefault="00BF07CF">
            <w:pPr>
              <w:spacing w:line="276" w:lineRule="auto"/>
              <w:rPr>
                <w:rFonts w:ascii="Calibri" w:eastAsia="Calibri" w:hAnsi="Calibri" w:cs="Calibri"/>
                <w:sz w:val="18"/>
                <w:szCs w:val="18"/>
              </w:rPr>
            </w:pPr>
            <w:hyperlink r:id="rId7">
              <w:r w:rsidR="00FD5FFC">
                <w:rPr>
                  <w:rFonts w:ascii="Calibri" w:eastAsia="Calibri" w:hAnsi="Calibri" w:cs="Calibri"/>
                  <w:color w:val="1155CC"/>
                  <w:sz w:val="18"/>
                  <w:szCs w:val="18"/>
                  <w:u w:val="single"/>
                </w:rPr>
                <w:t xml:space="preserve">Используется </w:t>
              </w:r>
              <w:proofErr w:type="spellStart"/>
              <w:r w:rsidR="00FD5FFC">
                <w:rPr>
                  <w:rFonts w:ascii="Calibri" w:eastAsia="Calibri" w:hAnsi="Calibri" w:cs="Calibri"/>
                  <w:color w:val="1155CC"/>
                  <w:sz w:val="18"/>
                  <w:szCs w:val="18"/>
                  <w:u w:val="single"/>
                </w:rPr>
                <w:t>KeyCollector</w:t>
              </w:r>
              <w:proofErr w:type="spellEnd"/>
              <w:r w:rsidR="00FD5FFC">
                <w:rPr>
                  <w:rFonts w:ascii="Calibri" w:eastAsia="Calibri" w:hAnsi="Calibri" w:cs="Calibri"/>
                  <w:color w:val="1155CC"/>
                  <w:sz w:val="18"/>
                  <w:szCs w:val="18"/>
                  <w:u w:val="single"/>
                </w:rPr>
                <w:t>, keys.so</w:t>
              </w:r>
            </w:hyperlink>
            <w:r w:rsidR="00FD5FFC">
              <w:rPr>
                <w:rFonts w:ascii="Calibri" w:eastAsia="Calibri" w:hAnsi="Calibri" w:cs="Calibri"/>
                <w:color w:val="1155CC"/>
                <w:sz w:val="18"/>
                <w:szCs w:val="18"/>
                <w:u w:val="single"/>
              </w:rPr>
              <w:t>, другие методы. Кластеризация проводится вручную по топу</w:t>
            </w:r>
          </w:p>
        </w:tc>
      </w:tr>
      <w:tr w:rsidR="00D457FA" w14:paraId="1E9F9A3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6AC6372"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70069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BAE56B"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F0003D3" w14:textId="77777777" w:rsidR="00D457FA" w:rsidRDefault="00D457FA">
            <w:pPr>
              <w:spacing w:line="276" w:lineRule="auto"/>
              <w:rPr>
                <w:rFonts w:ascii="Calibri" w:eastAsia="Calibri" w:hAnsi="Calibri" w:cs="Calibri"/>
                <w:sz w:val="18"/>
                <w:szCs w:val="18"/>
              </w:rPr>
            </w:pPr>
          </w:p>
        </w:tc>
      </w:tr>
      <w:tr w:rsidR="00D457FA" w14:paraId="5B37B446" w14:textId="77777777">
        <w:trPr>
          <w:trHeight w:val="52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BEBB3F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C63632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BE0460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EC745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Проработка мета-тегов, плотности ключевых слов по формуле BM25 как в тексте, так и в анкорах, внедрение биграмм и </w:t>
            </w:r>
            <w:proofErr w:type="spellStart"/>
            <w:r>
              <w:rPr>
                <w:rFonts w:ascii="Calibri" w:eastAsia="Calibri" w:hAnsi="Calibri" w:cs="Calibri"/>
                <w:sz w:val="18"/>
                <w:szCs w:val="18"/>
              </w:rPr>
              <w:t>униграмм</w:t>
            </w:r>
            <w:proofErr w:type="spellEnd"/>
          </w:p>
        </w:tc>
      </w:tr>
      <w:tr w:rsidR="00D457FA" w14:paraId="0F3DCF9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0BC1A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(20шт)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5106CB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228AFC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15600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EB844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Проработка мета-тегов, включение основного ключа в мини-текст</w:t>
            </w:r>
          </w:p>
        </w:tc>
      </w:tr>
      <w:tr w:rsidR="00D457FA" w14:paraId="7BB2D159"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509D4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ADAD9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DE85D2E"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3900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64B8ED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Направлена на улучшения средней позиции в топе</w:t>
            </w:r>
          </w:p>
        </w:tc>
      </w:tr>
      <w:tr w:rsidR="00D457FA" w14:paraId="79120437"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61632FA"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CAE6D2B"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9F0E57"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F62C65" w14:textId="77777777" w:rsidR="00D457FA" w:rsidRDefault="00D457FA">
            <w:pPr>
              <w:spacing w:line="276" w:lineRule="auto"/>
              <w:rPr>
                <w:rFonts w:ascii="Calibri" w:eastAsia="Calibri" w:hAnsi="Calibri" w:cs="Calibri"/>
                <w:sz w:val="18"/>
                <w:szCs w:val="18"/>
              </w:rPr>
            </w:pPr>
          </w:p>
        </w:tc>
      </w:tr>
      <w:tr w:rsidR="00D457FA" w14:paraId="3EE2108A"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338B6E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1CD9EB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84FF5A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E8EFF3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Собственная методика без показателей в </w:t>
            </w:r>
            <w:proofErr w:type="spellStart"/>
            <w:proofErr w:type="gramStart"/>
            <w:r>
              <w:rPr>
                <w:rFonts w:ascii="Calibri" w:eastAsia="Calibri" w:hAnsi="Calibri" w:cs="Calibri"/>
                <w:sz w:val="18"/>
                <w:szCs w:val="18"/>
              </w:rPr>
              <w:t>яндекс.метрике</w:t>
            </w:r>
            <w:proofErr w:type="spellEnd"/>
            <w:proofErr w:type="gramEnd"/>
          </w:p>
        </w:tc>
      </w:tr>
      <w:tr w:rsidR="00D457FA" w14:paraId="30F85AA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01A14804"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5478A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A659AA"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ACACBC6" w14:textId="77777777" w:rsidR="00D457FA" w:rsidRDefault="00D457FA">
            <w:pPr>
              <w:spacing w:line="276" w:lineRule="auto"/>
              <w:rPr>
                <w:rFonts w:ascii="Calibri" w:eastAsia="Calibri" w:hAnsi="Calibri" w:cs="Calibri"/>
                <w:sz w:val="18"/>
                <w:szCs w:val="18"/>
              </w:rPr>
            </w:pPr>
          </w:p>
        </w:tc>
      </w:tr>
      <w:tr w:rsidR="00D457FA" w14:paraId="5D3E9C23"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2BA657A"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Подбор ссылок</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D3C4A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2AF6A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455E4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Выбираем ссылки на площадках для вашего проекта и составляем план закупки</w:t>
            </w:r>
          </w:p>
        </w:tc>
      </w:tr>
      <w:tr w:rsidR="00D457FA" w14:paraId="3B4D163B"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5F8DC7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72E4F7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AB75B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CF3C67"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Примерный бюджет на закупку ссылок</w:t>
            </w:r>
          </w:p>
        </w:tc>
      </w:tr>
      <w:tr w:rsidR="00D457FA" w14:paraId="416280E4"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5AB4F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Консультации</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DDD584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9048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3B276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Вопросы по работе</w:t>
            </w:r>
          </w:p>
        </w:tc>
      </w:tr>
      <w:tr w:rsidR="00D457FA" w14:paraId="13809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AF77DB2"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39E11D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1E7E6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6E327F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Составляет отчет и ведет работу проекта - агент студии на вашей стороне</w:t>
            </w:r>
          </w:p>
        </w:tc>
      </w:tr>
      <w:tr w:rsidR="00D457FA" w14:paraId="3A8F08E2" w14:textId="77777777">
        <w:trPr>
          <w:trHeight w:val="315"/>
        </w:trPr>
        <w:tc>
          <w:tcPr>
            <w:tcW w:w="292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74F5D38"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B7F5F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E63457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16DC0ED"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До 1000 позиций в месяц</w:t>
            </w:r>
          </w:p>
        </w:tc>
      </w:tr>
      <w:tr w:rsidR="00D457FA" w14:paraId="7EBA5B5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C54963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413030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86848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AAE905"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Пишем с помощью </w:t>
            </w:r>
            <w:proofErr w:type="spellStart"/>
            <w:r>
              <w:rPr>
                <w:rFonts w:ascii="Calibri" w:eastAsia="Calibri" w:hAnsi="Calibri" w:cs="Calibri"/>
                <w:sz w:val="18"/>
                <w:szCs w:val="18"/>
              </w:rPr>
              <w:t>ChatGPT</w:t>
            </w:r>
            <w:proofErr w:type="spellEnd"/>
            <w:r>
              <w:rPr>
                <w:rFonts w:ascii="Calibri" w:eastAsia="Calibri" w:hAnsi="Calibri" w:cs="Calibri"/>
                <w:sz w:val="18"/>
                <w:szCs w:val="18"/>
              </w:rPr>
              <w:t xml:space="preserve"> 3.5</w:t>
            </w:r>
          </w:p>
        </w:tc>
      </w:tr>
      <w:tr w:rsidR="00D457FA" w14:paraId="15876EA5"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4F7352"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07F2B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F7663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184E7A" w14:textId="77777777" w:rsidR="00D457FA" w:rsidRDefault="00D457FA">
            <w:pPr>
              <w:spacing w:line="276" w:lineRule="auto"/>
              <w:rPr>
                <w:rFonts w:ascii="Calibri" w:eastAsia="Calibri" w:hAnsi="Calibri" w:cs="Calibri"/>
                <w:sz w:val="18"/>
                <w:szCs w:val="18"/>
              </w:rPr>
            </w:pPr>
          </w:p>
        </w:tc>
      </w:tr>
      <w:tr w:rsidR="00D457FA" w14:paraId="7229FDB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7AC7E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F90A1F3"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AA1D2A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121500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D1B0F62" w14:textId="77777777" w:rsidR="00D457FA" w:rsidRDefault="00D457FA">
            <w:pPr>
              <w:spacing w:line="276" w:lineRule="auto"/>
              <w:rPr>
                <w:rFonts w:ascii="Calibri" w:eastAsia="Calibri" w:hAnsi="Calibri" w:cs="Calibri"/>
                <w:sz w:val="18"/>
                <w:szCs w:val="18"/>
              </w:rPr>
            </w:pPr>
          </w:p>
        </w:tc>
      </w:tr>
      <w:tr w:rsidR="00D457FA" w14:paraId="7B82674D"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F72A8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82736D0"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36EA51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6C1951D" w14:textId="77777777" w:rsidR="00D457FA" w:rsidRDefault="00D457FA">
            <w:pPr>
              <w:spacing w:line="276" w:lineRule="auto"/>
              <w:rPr>
                <w:rFonts w:ascii="Calibri" w:eastAsia="Calibri" w:hAnsi="Calibri" w:cs="Calibri"/>
                <w:sz w:val="18"/>
                <w:szCs w:val="18"/>
              </w:rPr>
            </w:pPr>
          </w:p>
        </w:tc>
      </w:tr>
      <w:tr w:rsidR="00D457FA" w14:paraId="39AC519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54C1F938" w14:textId="77777777" w:rsidR="00D457FA" w:rsidRDefault="00FD5FFC">
            <w:pPr>
              <w:spacing w:line="276" w:lineRule="auto"/>
              <w:rPr>
                <w:rFonts w:ascii="Calibri" w:eastAsia="Calibri" w:hAnsi="Calibri" w:cs="Calibri"/>
                <w:sz w:val="18"/>
                <w:szCs w:val="18"/>
              </w:rPr>
            </w:pPr>
            <w:r>
              <w:rPr>
                <w:rFonts w:ascii="Calibri" w:eastAsia="Calibri" w:hAnsi="Calibri" w:cs="Calibri"/>
                <w:color w:val="FFFFFF"/>
                <w:sz w:val="18"/>
                <w:szCs w:val="18"/>
              </w:rPr>
              <w:t>Стоимость месяца работ (разделено на 2)</w:t>
            </w:r>
          </w:p>
        </w:tc>
        <w:tc>
          <w:tcPr>
            <w:tcW w:w="81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3082CA1D"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4285F4"/>
            <w:tcMar>
              <w:top w:w="40" w:type="dxa"/>
              <w:left w:w="40" w:type="dxa"/>
              <w:bottom w:w="40" w:type="dxa"/>
              <w:right w:w="40" w:type="dxa"/>
            </w:tcMar>
            <w:vAlign w:val="bottom"/>
          </w:tcPr>
          <w:p w14:paraId="24907C2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color w:val="FFFFFF"/>
                <w:sz w:val="18"/>
                <w:szCs w:val="18"/>
              </w:rPr>
              <w:t>60750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8251" w14:textId="77777777" w:rsidR="00D457FA" w:rsidRDefault="00D457FA">
            <w:pPr>
              <w:spacing w:line="276" w:lineRule="auto"/>
              <w:rPr>
                <w:rFonts w:ascii="Calibri" w:eastAsia="Calibri" w:hAnsi="Calibri" w:cs="Calibri"/>
                <w:sz w:val="18"/>
                <w:szCs w:val="18"/>
              </w:rPr>
            </w:pPr>
          </w:p>
        </w:tc>
      </w:tr>
      <w:tr w:rsidR="00D457FA" w14:paraId="52CECB1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C1EFFC"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2054E4"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465671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3113BC" w14:textId="77777777" w:rsidR="00D457FA" w:rsidRDefault="00D457FA">
            <w:pPr>
              <w:spacing w:line="276" w:lineRule="auto"/>
              <w:rPr>
                <w:rFonts w:ascii="Calibri" w:eastAsia="Calibri" w:hAnsi="Calibri" w:cs="Calibri"/>
                <w:sz w:val="18"/>
                <w:szCs w:val="18"/>
              </w:rPr>
            </w:pPr>
          </w:p>
        </w:tc>
      </w:tr>
      <w:tr w:rsidR="00D457FA" w14:paraId="211E79E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253241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9CD57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B5C57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1645506" w14:textId="77777777" w:rsidR="00D457FA" w:rsidRDefault="00D457FA">
            <w:pPr>
              <w:spacing w:line="276" w:lineRule="auto"/>
              <w:rPr>
                <w:rFonts w:ascii="Calibri" w:eastAsia="Calibri" w:hAnsi="Calibri" w:cs="Calibri"/>
                <w:sz w:val="18"/>
                <w:szCs w:val="18"/>
              </w:rPr>
            </w:pPr>
          </w:p>
        </w:tc>
      </w:tr>
      <w:tr w:rsidR="00D457FA" w14:paraId="1AD8457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9379200"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 3 месяца и далее</w:t>
            </w:r>
          </w:p>
        </w:tc>
        <w:tc>
          <w:tcPr>
            <w:tcW w:w="81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53E8BFD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Оценка в часах</w:t>
            </w:r>
          </w:p>
        </w:tc>
        <w:tc>
          <w:tcPr>
            <w:tcW w:w="1200" w:type="dxa"/>
            <w:tcBorders>
              <w:top w:val="single" w:sz="6" w:space="0" w:color="CCCCCC"/>
              <w:left w:val="single" w:sz="6" w:space="0" w:color="CCCCCC"/>
              <w:bottom w:val="single" w:sz="6" w:space="0" w:color="CCCCCC"/>
              <w:right w:val="single" w:sz="6" w:space="0" w:color="CCCCCC"/>
            </w:tcBorders>
            <w:shd w:val="clear" w:color="auto" w:fill="D9EAD3"/>
            <w:tcMar>
              <w:top w:w="40" w:type="dxa"/>
              <w:left w:w="40" w:type="dxa"/>
              <w:bottom w:w="40" w:type="dxa"/>
              <w:right w:w="40" w:type="dxa"/>
            </w:tcMar>
            <w:vAlign w:val="bottom"/>
          </w:tcPr>
          <w:p w14:paraId="2315BED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Стоимость этапа</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47A02B" w14:textId="77777777" w:rsidR="00D457FA" w:rsidRDefault="00D457FA">
            <w:pPr>
              <w:spacing w:line="276" w:lineRule="auto"/>
              <w:rPr>
                <w:rFonts w:ascii="Calibri" w:eastAsia="Calibri" w:hAnsi="Calibri" w:cs="Calibri"/>
                <w:sz w:val="18"/>
                <w:szCs w:val="18"/>
              </w:rPr>
            </w:pPr>
          </w:p>
        </w:tc>
      </w:tr>
      <w:tr w:rsidR="00D457FA" w14:paraId="20DC6B7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75EE011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Аудиты</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6AD53F5"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7AAE42"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77BBBB2" w14:textId="77777777" w:rsidR="00D457FA" w:rsidRDefault="00D457FA">
            <w:pPr>
              <w:spacing w:line="276" w:lineRule="auto"/>
              <w:rPr>
                <w:rFonts w:ascii="Calibri" w:eastAsia="Calibri" w:hAnsi="Calibri" w:cs="Calibri"/>
                <w:sz w:val="18"/>
                <w:szCs w:val="18"/>
              </w:rPr>
            </w:pPr>
          </w:p>
        </w:tc>
      </w:tr>
      <w:tr w:rsidR="00D457FA" w14:paraId="5BC8BA3F" w14:textId="77777777">
        <w:trPr>
          <w:trHeight w:val="52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3138FDE"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 xml:space="preserve">Проверка </w:t>
            </w:r>
            <w:proofErr w:type="spellStart"/>
            <w:proofErr w:type="gramStart"/>
            <w:r>
              <w:rPr>
                <w:rFonts w:ascii="Calibri" w:eastAsia="Calibri" w:hAnsi="Calibri" w:cs="Calibri"/>
                <w:sz w:val="18"/>
                <w:szCs w:val="18"/>
              </w:rPr>
              <w:t>яндекс.вебмастер</w:t>
            </w:r>
            <w:proofErr w:type="spellEnd"/>
            <w:proofErr w:type="gramEnd"/>
            <w:r>
              <w:rPr>
                <w:rFonts w:ascii="Calibri" w:eastAsia="Calibri" w:hAnsi="Calibri" w:cs="Calibri"/>
                <w:sz w:val="18"/>
                <w:szCs w:val="18"/>
              </w:rPr>
              <w:t xml:space="preserve"> и </w:t>
            </w:r>
            <w:proofErr w:type="spellStart"/>
            <w:r>
              <w:rPr>
                <w:rFonts w:ascii="Calibri" w:eastAsia="Calibri" w:hAnsi="Calibri" w:cs="Calibri"/>
                <w:sz w:val="18"/>
                <w:szCs w:val="18"/>
              </w:rPr>
              <w:t>search.console</w:t>
            </w:r>
            <w:proofErr w:type="spellEnd"/>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83171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01A50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8A96D2" w14:textId="77777777" w:rsidR="00D457FA" w:rsidRDefault="00D457FA">
            <w:pPr>
              <w:spacing w:line="276" w:lineRule="auto"/>
              <w:rPr>
                <w:rFonts w:ascii="Calibri" w:eastAsia="Calibri" w:hAnsi="Calibri" w:cs="Calibri"/>
                <w:sz w:val="18"/>
                <w:szCs w:val="18"/>
              </w:rPr>
            </w:pPr>
          </w:p>
        </w:tc>
      </w:tr>
      <w:tr w:rsidR="00D457FA" w14:paraId="11E68E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3E9DF96C"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Техническое задание</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D768BB6"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7DA9909"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82DD8E4" w14:textId="77777777" w:rsidR="00D457FA" w:rsidRDefault="00D457FA">
            <w:pPr>
              <w:spacing w:line="276" w:lineRule="auto"/>
              <w:rPr>
                <w:rFonts w:ascii="Calibri" w:eastAsia="Calibri" w:hAnsi="Calibri" w:cs="Calibri"/>
                <w:sz w:val="18"/>
                <w:szCs w:val="18"/>
              </w:rPr>
            </w:pPr>
          </w:p>
        </w:tc>
      </w:tr>
      <w:tr w:rsidR="00D457FA" w14:paraId="20D8245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503FE84"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Исправление ошибок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47F15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0137F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DCDF260" w14:textId="77777777" w:rsidR="00D457FA" w:rsidRDefault="00D457FA">
            <w:pPr>
              <w:spacing w:line="276" w:lineRule="auto"/>
              <w:rPr>
                <w:rFonts w:ascii="Calibri" w:eastAsia="Calibri" w:hAnsi="Calibri" w:cs="Calibri"/>
                <w:sz w:val="18"/>
                <w:szCs w:val="18"/>
              </w:rPr>
            </w:pPr>
          </w:p>
        </w:tc>
      </w:tr>
      <w:tr w:rsidR="00D457FA" w14:paraId="3C7FD37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1EF6104B"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Оптимизация страниц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DBD10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BEFEEAF"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EA49F4A" w14:textId="77777777" w:rsidR="00D457FA" w:rsidRDefault="00D457FA">
            <w:pPr>
              <w:spacing w:line="276" w:lineRule="auto"/>
              <w:rPr>
                <w:rFonts w:ascii="Calibri" w:eastAsia="Calibri" w:hAnsi="Calibri" w:cs="Calibri"/>
                <w:sz w:val="18"/>
                <w:szCs w:val="18"/>
              </w:rPr>
            </w:pPr>
          </w:p>
        </w:tc>
      </w:tr>
      <w:tr w:rsidR="00D457FA" w14:paraId="3851BAE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EE15B1F"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первого уровня (10шт)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6717FA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B3A861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367C78" w14:textId="77777777" w:rsidR="00D457FA" w:rsidRDefault="00D457FA">
            <w:pPr>
              <w:spacing w:line="276" w:lineRule="auto"/>
              <w:rPr>
                <w:rFonts w:ascii="Calibri" w:eastAsia="Calibri" w:hAnsi="Calibri" w:cs="Calibri"/>
                <w:sz w:val="18"/>
                <w:szCs w:val="18"/>
              </w:rPr>
            </w:pPr>
          </w:p>
        </w:tc>
      </w:tr>
      <w:tr w:rsidR="00D457FA" w14:paraId="2DDC9699"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7CB37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Оптимизация страниц второго уровня (4шт)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FDE43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B29528C"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5097CF" w14:textId="77777777" w:rsidR="00D457FA" w:rsidRDefault="00D457FA">
            <w:pPr>
              <w:spacing w:line="276" w:lineRule="auto"/>
              <w:rPr>
                <w:rFonts w:ascii="Calibri" w:eastAsia="Calibri" w:hAnsi="Calibri" w:cs="Calibri"/>
                <w:sz w:val="18"/>
                <w:szCs w:val="18"/>
              </w:rPr>
            </w:pPr>
          </w:p>
        </w:tc>
      </w:tr>
      <w:tr w:rsidR="00D457FA" w14:paraId="26A005CE"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28A407B"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Перелинковка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CD85A72"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3127D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46052" w14:textId="77777777" w:rsidR="00D457FA" w:rsidRDefault="00D457FA">
            <w:pPr>
              <w:spacing w:line="276" w:lineRule="auto"/>
              <w:rPr>
                <w:rFonts w:ascii="Calibri" w:eastAsia="Calibri" w:hAnsi="Calibri" w:cs="Calibri"/>
                <w:sz w:val="18"/>
                <w:szCs w:val="18"/>
              </w:rPr>
            </w:pPr>
          </w:p>
        </w:tc>
      </w:tr>
      <w:tr w:rsidR="00D457FA" w14:paraId="2E2D215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640B6568"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lastRenderedPageBreak/>
              <w:t>Накрутка поведенческих факторов</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43E421E"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37B2BA1"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4571D8" w14:textId="77777777" w:rsidR="00D457FA" w:rsidRDefault="00D457FA">
            <w:pPr>
              <w:spacing w:line="276" w:lineRule="auto"/>
              <w:rPr>
                <w:rFonts w:ascii="Calibri" w:eastAsia="Calibri" w:hAnsi="Calibri" w:cs="Calibri"/>
                <w:sz w:val="18"/>
                <w:szCs w:val="18"/>
              </w:rPr>
            </w:pPr>
          </w:p>
        </w:tc>
      </w:tr>
      <w:tr w:rsidR="00D457FA" w14:paraId="471FBB84"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64F773"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Частотность до 10000</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75BF6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03BECD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22100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5F8DC13" w14:textId="77777777" w:rsidR="00D457FA" w:rsidRDefault="00D457FA">
            <w:pPr>
              <w:spacing w:line="276" w:lineRule="auto"/>
              <w:rPr>
                <w:rFonts w:ascii="Calibri" w:eastAsia="Calibri" w:hAnsi="Calibri" w:cs="Calibri"/>
                <w:sz w:val="18"/>
                <w:szCs w:val="18"/>
              </w:rPr>
            </w:pPr>
          </w:p>
        </w:tc>
      </w:tr>
      <w:tr w:rsidR="00D457FA" w14:paraId="2ABDCEFA"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6D9EEB"/>
            <w:tcMar>
              <w:top w:w="40" w:type="dxa"/>
              <w:left w:w="40" w:type="dxa"/>
              <w:bottom w:w="40" w:type="dxa"/>
              <w:right w:w="40" w:type="dxa"/>
            </w:tcMar>
            <w:vAlign w:val="bottom"/>
          </w:tcPr>
          <w:p w14:paraId="27697F09" w14:textId="77777777" w:rsidR="00D457FA" w:rsidRDefault="00FD5FFC">
            <w:pPr>
              <w:spacing w:line="276" w:lineRule="auto"/>
              <w:rPr>
                <w:rFonts w:ascii="Calibri" w:eastAsia="Calibri" w:hAnsi="Calibri" w:cs="Calibri"/>
                <w:sz w:val="18"/>
                <w:szCs w:val="18"/>
              </w:rPr>
            </w:pPr>
            <w:r>
              <w:rPr>
                <w:rFonts w:ascii="Calibri" w:eastAsia="Calibri" w:hAnsi="Calibri" w:cs="Calibri"/>
                <w:b/>
                <w:color w:val="FFFFFF"/>
                <w:sz w:val="18"/>
                <w:szCs w:val="18"/>
              </w:rPr>
              <w:t>Покупка ссылок</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3B4C12"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EE2132D"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2066782" w14:textId="77777777" w:rsidR="00D457FA" w:rsidRDefault="00D457FA">
            <w:pPr>
              <w:spacing w:line="276" w:lineRule="auto"/>
              <w:rPr>
                <w:rFonts w:ascii="Calibri" w:eastAsia="Calibri" w:hAnsi="Calibri" w:cs="Calibri"/>
                <w:sz w:val="18"/>
                <w:szCs w:val="18"/>
              </w:rPr>
            </w:pPr>
          </w:p>
        </w:tc>
      </w:tr>
      <w:tr w:rsidR="00D457FA" w14:paraId="6C1F431F"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EBA241C"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Покупка</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608377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4449C49"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6500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72C5E02" w14:textId="77777777" w:rsidR="00D457FA" w:rsidRDefault="00D457FA">
            <w:pPr>
              <w:spacing w:line="276" w:lineRule="auto"/>
              <w:rPr>
                <w:rFonts w:ascii="Calibri" w:eastAsia="Calibri" w:hAnsi="Calibri" w:cs="Calibri"/>
                <w:sz w:val="18"/>
                <w:szCs w:val="18"/>
              </w:rPr>
            </w:pPr>
          </w:p>
        </w:tc>
      </w:tr>
      <w:tr w:rsidR="00D457FA" w14:paraId="2BC9650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5EF8A6"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Аккаунт-менеджер</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759980"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8E88E3"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2600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262796" w14:textId="77777777" w:rsidR="00D457FA" w:rsidRDefault="00D457FA">
            <w:pPr>
              <w:spacing w:line="276" w:lineRule="auto"/>
              <w:rPr>
                <w:rFonts w:ascii="Calibri" w:eastAsia="Calibri" w:hAnsi="Calibri" w:cs="Calibri"/>
                <w:sz w:val="18"/>
                <w:szCs w:val="18"/>
              </w:rPr>
            </w:pPr>
          </w:p>
        </w:tc>
      </w:tr>
      <w:tr w:rsidR="00D457FA" w14:paraId="3CFC6668"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35BEF1"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Съем позиций 2 раза в месяц</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0EB17FD"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604291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8A92BA6" w14:textId="77777777" w:rsidR="00D457FA" w:rsidRDefault="00D457FA">
            <w:pPr>
              <w:spacing w:line="276" w:lineRule="auto"/>
              <w:rPr>
                <w:rFonts w:ascii="Calibri" w:eastAsia="Calibri" w:hAnsi="Calibri" w:cs="Calibri"/>
                <w:sz w:val="18"/>
                <w:szCs w:val="18"/>
              </w:rPr>
            </w:pPr>
          </w:p>
        </w:tc>
      </w:tr>
      <w:tr w:rsidR="00D457FA" w14:paraId="2F4BF856"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9F17B39" w14:textId="77777777" w:rsidR="00D457FA" w:rsidRDefault="00FD5FFC">
            <w:pPr>
              <w:spacing w:line="276" w:lineRule="auto"/>
              <w:rPr>
                <w:rFonts w:ascii="Calibri" w:eastAsia="Calibri" w:hAnsi="Calibri" w:cs="Calibri"/>
                <w:sz w:val="18"/>
                <w:szCs w:val="18"/>
              </w:rPr>
            </w:pPr>
            <w:r>
              <w:rPr>
                <w:rFonts w:ascii="Calibri" w:eastAsia="Calibri" w:hAnsi="Calibri" w:cs="Calibri"/>
                <w:sz w:val="18"/>
                <w:szCs w:val="18"/>
              </w:rPr>
              <w:t>Написание текстов нейросетью</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111294"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A025537"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8BE138" w14:textId="77777777" w:rsidR="00D457FA" w:rsidRDefault="00D457FA">
            <w:pPr>
              <w:spacing w:line="276" w:lineRule="auto"/>
              <w:rPr>
                <w:rFonts w:ascii="Calibri" w:eastAsia="Calibri" w:hAnsi="Calibri" w:cs="Calibri"/>
                <w:sz w:val="18"/>
                <w:szCs w:val="18"/>
              </w:rPr>
            </w:pPr>
          </w:p>
        </w:tc>
      </w:tr>
      <w:tr w:rsidR="00D457FA" w14:paraId="5CEE1512"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082D0AA" w14:textId="77777777" w:rsidR="00D457FA" w:rsidRDefault="00D457FA">
            <w:pPr>
              <w:spacing w:line="276" w:lineRule="auto"/>
              <w:rPr>
                <w:rFonts w:ascii="Calibri" w:eastAsia="Calibri" w:hAnsi="Calibri" w:cs="Calibri"/>
                <w:sz w:val="18"/>
                <w:szCs w:val="18"/>
              </w:rPr>
            </w:pP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58BBFEF"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D4EF3D0" w14:textId="77777777" w:rsidR="00D457FA" w:rsidRDefault="00D457FA">
            <w:pPr>
              <w:spacing w:line="276" w:lineRule="auto"/>
              <w:rPr>
                <w:rFonts w:ascii="Calibri" w:eastAsia="Calibri" w:hAnsi="Calibri" w:cs="Calibri"/>
                <w:sz w:val="18"/>
                <w:szCs w:val="18"/>
              </w:rPr>
            </w:pP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8EC510C" w14:textId="77777777" w:rsidR="00D457FA" w:rsidRDefault="00D457FA">
            <w:pPr>
              <w:spacing w:line="276" w:lineRule="auto"/>
              <w:rPr>
                <w:rFonts w:ascii="Calibri" w:eastAsia="Calibri" w:hAnsi="Calibri" w:cs="Calibri"/>
                <w:sz w:val="18"/>
                <w:szCs w:val="18"/>
              </w:rPr>
            </w:pPr>
          </w:p>
        </w:tc>
      </w:tr>
      <w:tr w:rsidR="00D457FA" w14:paraId="4D83B7E1"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AB39F8"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7DB9E2F"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5048AB"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60651,5</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00888F" w14:textId="77777777" w:rsidR="00D457FA" w:rsidRDefault="00D457FA">
            <w:pPr>
              <w:spacing w:line="276" w:lineRule="auto"/>
              <w:rPr>
                <w:rFonts w:ascii="Calibri" w:eastAsia="Calibri" w:hAnsi="Calibri" w:cs="Calibri"/>
                <w:sz w:val="18"/>
                <w:szCs w:val="18"/>
              </w:rPr>
            </w:pPr>
          </w:p>
        </w:tc>
      </w:tr>
      <w:tr w:rsidR="00D457FA" w14:paraId="25CE44FC" w14:textId="77777777">
        <w:trPr>
          <w:trHeight w:val="315"/>
        </w:trPr>
        <w:tc>
          <w:tcPr>
            <w:tcW w:w="292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1321C16"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i/>
                <w:sz w:val="18"/>
                <w:szCs w:val="18"/>
              </w:rPr>
              <w:t>Стоимость часа работ</w:t>
            </w:r>
          </w:p>
        </w:tc>
        <w:tc>
          <w:tcPr>
            <w:tcW w:w="81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A6C60AC" w14:textId="77777777" w:rsidR="00D457FA" w:rsidRDefault="00D457FA">
            <w:pPr>
              <w:spacing w:line="276" w:lineRule="auto"/>
              <w:rPr>
                <w:rFonts w:ascii="Calibri" w:eastAsia="Calibri" w:hAnsi="Calibri" w:cs="Calibri"/>
                <w:sz w:val="18"/>
                <w:szCs w:val="18"/>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AC55071" w14:textId="77777777" w:rsidR="00D457FA" w:rsidRDefault="00FD5FFC">
            <w:pPr>
              <w:spacing w:line="276" w:lineRule="auto"/>
              <w:jc w:val="right"/>
              <w:rPr>
                <w:rFonts w:ascii="Calibri" w:eastAsia="Calibri" w:hAnsi="Calibri" w:cs="Calibri"/>
                <w:sz w:val="18"/>
                <w:szCs w:val="18"/>
              </w:rPr>
            </w:pPr>
            <w:r>
              <w:rPr>
                <w:rFonts w:ascii="Calibri" w:eastAsia="Calibri" w:hAnsi="Calibri" w:cs="Calibri"/>
                <w:sz w:val="18"/>
                <w:szCs w:val="18"/>
              </w:rPr>
              <w:t>1300</w:t>
            </w:r>
          </w:p>
        </w:tc>
        <w:tc>
          <w:tcPr>
            <w:tcW w:w="444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EABF476" w14:textId="77777777" w:rsidR="00D457FA" w:rsidRDefault="00D457FA">
            <w:pPr>
              <w:spacing w:line="276" w:lineRule="auto"/>
              <w:rPr>
                <w:rFonts w:ascii="Calibri" w:eastAsia="Calibri" w:hAnsi="Calibri" w:cs="Calibri"/>
                <w:sz w:val="18"/>
                <w:szCs w:val="18"/>
              </w:rPr>
            </w:pPr>
          </w:p>
        </w:tc>
      </w:tr>
    </w:tbl>
    <w:p w14:paraId="75394399" w14:textId="77777777" w:rsidR="00D457FA" w:rsidRDefault="00D457FA">
      <w:pPr>
        <w:widowControl/>
        <w:rPr>
          <w:rFonts w:ascii="Times New Roman" w:eastAsia="Times New Roman" w:hAnsi="Times New Roman" w:cs="Times New Roman"/>
        </w:rPr>
      </w:pPr>
    </w:p>
    <w:p w14:paraId="30E32C6F"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Оплачиваются отдельно после проведения аудитов и составления ТЗ:</w:t>
      </w:r>
    </w:p>
    <w:p w14:paraId="162C6EE0" w14:textId="77777777" w:rsidR="00D457FA" w:rsidRDefault="00FD5FFC">
      <w:pPr>
        <w:widowControl/>
        <w:numPr>
          <w:ilvl w:val="0"/>
          <w:numId w:val="1"/>
        </w:numPr>
        <w:spacing w:line="276" w:lineRule="auto"/>
        <w:rPr>
          <w:rFonts w:ascii="Calibri" w:eastAsia="Calibri" w:hAnsi="Calibri" w:cs="Calibri"/>
          <w:sz w:val="18"/>
          <w:szCs w:val="18"/>
        </w:rPr>
      </w:pPr>
      <w:r>
        <w:rPr>
          <w:rFonts w:ascii="Calibri" w:eastAsia="Calibri" w:hAnsi="Calibri" w:cs="Calibri"/>
          <w:sz w:val="18"/>
          <w:szCs w:val="18"/>
        </w:rPr>
        <w:t>Работы дизайнера;</w:t>
      </w:r>
    </w:p>
    <w:p w14:paraId="41A644F7" w14:textId="77777777" w:rsidR="00D457FA" w:rsidRPr="007A1D17" w:rsidRDefault="00995FD2" w:rsidP="007A1D17">
      <w:pPr>
        <w:pStyle w:val="ad"/>
        <w:widowControl/>
        <w:numPr>
          <w:ilvl w:val="0"/>
          <w:numId w:val="1"/>
        </w:numPr>
        <w:spacing w:line="276" w:lineRule="auto"/>
        <w:rPr>
          <w:rFonts w:ascii="Calibri" w:eastAsia="Calibri" w:hAnsi="Calibri" w:cs="Calibri"/>
          <w:sz w:val="18"/>
          <w:szCs w:val="18"/>
          <w:lang w:val="en-US"/>
        </w:rPr>
      </w:pPr>
      <w:r>
        <w:rPr>
          <w:rFonts w:ascii="Calibri" w:eastAsia="Calibri" w:hAnsi="Calibri" w:cs="Calibri"/>
          <w:sz w:val="18"/>
          <w:szCs w:val="18"/>
        </w:rPr>
        <w:t xml:space="preserve">Работы </w:t>
      </w:r>
      <w:proofErr w:type="gramStart"/>
      <w:r>
        <w:rPr>
          <w:rFonts w:ascii="Calibri" w:eastAsia="Calibri" w:hAnsi="Calibri" w:cs="Calibri"/>
          <w:sz w:val="18"/>
          <w:szCs w:val="18"/>
        </w:rPr>
        <w:t>программиста</w:t>
      </w:r>
      <w:r w:rsidR="0028488E" w:rsidRPr="007A1D17">
        <w:rPr>
          <w:rFonts w:ascii="Calibri" w:eastAsia="Calibri" w:hAnsi="Calibri" w:cs="Calibri"/>
          <w:sz w:val="18"/>
          <w:szCs w:val="18"/>
          <w:lang w:val="en-US"/>
        </w:rPr>
        <w:t>{</w:t>
      </w:r>
      <w:proofErr w:type="gramEnd"/>
      <w:r w:rsidR="0028488E" w:rsidRPr="007A1D17">
        <w:rPr>
          <w:rFonts w:ascii="Calibri" w:eastAsia="Calibri" w:hAnsi="Calibri" w:cs="Calibri"/>
          <w:sz w:val="18"/>
          <w:szCs w:val="18"/>
          <w:lang w:val="en-US"/>
        </w:rPr>
        <w:t>WORD_PRESS}</w:t>
      </w:r>
      <w:r w:rsidR="0028488E" w:rsidRPr="007A1D17">
        <w:rPr>
          <w:rFonts w:ascii="Calibri" w:eastAsia="Calibri" w:hAnsi="Calibri" w:cs="Calibri"/>
          <w:sz w:val="18"/>
          <w:szCs w:val="18"/>
          <w:highlight w:val="yellow"/>
          <w:lang w:val="en-US"/>
        </w:rPr>
        <w:t>{NOT_WORD_PRESS}</w:t>
      </w:r>
    </w:p>
    <w:p w14:paraId="22B09D69" w14:textId="77777777" w:rsidR="00D457FA" w:rsidRPr="007C1776" w:rsidRDefault="00D457FA">
      <w:pPr>
        <w:widowControl/>
        <w:spacing w:line="276" w:lineRule="auto"/>
        <w:rPr>
          <w:rFonts w:ascii="Calibri" w:eastAsia="Calibri" w:hAnsi="Calibri" w:cs="Calibri"/>
          <w:sz w:val="18"/>
          <w:szCs w:val="18"/>
          <w:highlight w:val="yellow"/>
          <w:lang w:val="en-US"/>
        </w:rPr>
      </w:pPr>
    </w:p>
    <w:p w14:paraId="6C938B46" w14:textId="77777777" w:rsidR="00D457FA" w:rsidRPr="007C1776" w:rsidRDefault="00D457FA">
      <w:pPr>
        <w:widowControl/>
        <w:spacing w:line="276" w:lineRule="auto"/>
        <w:rPr>
          <w:rFonts w:ascii="Calibri" w:eastAsia="Calibri" w:hAnsi="Calibri" w:cs="Calibri"/>
          <w:sz w:val="18"/>
          <w:szCs w:val="18"/>
          <w:highlight w:val="yellow"/>
          <w:lang w:val="en-US"/>
        </w:rPr>
      </w:pPr>
    </w:p>
    <w:p w14:paraId="7352FD3B"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2. Отчетность:</w:t>
      </w:r>
    </w:p>
    <w:p w14:paraId="51C9A390"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Телеграмм чат с поддержкой с 9 до 18 по будним дням;</w:t>
      </w:r>
    </w:p>
    <w:p w14:paraId="3F94B124"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Ежемесячный отчет;</w:t>
      </w:r>
    </w:p>
    <w:p w14:paraId="465C8626" w14:textId="77777777" w:rsidR="00D457FA" w:rsidRDefault="00FD5FFC">
      <w:pPr>
        <w:widowControl/>
        <w:numPr>
          <w:ilvl w:val="0"/>
          <w:numId w:val="2"/>
        </w:numPr>
        <w:rPr>
          <w:rFonts w:ascii="Calibri" w:eastAsia="Calibri" w:hAnsi="Calibri" w:cs="Calibri"/>
          <w:sz w:val="18"/>
          <w:szCs w:val="18"/>
        </w:rPr>
      </w:pPr>
      <w:r>
        <w:rPr>
          <w:rFonts w:ascii="Calibri" w:eastAsia="Calibri" w:hAnsi="Calibri" w:cs="Calibri"/>
          <w:sz w:val="18"/>
          <w:szCs w:val="18"/>
        </w:rPr>
        <w:t>Ваши запросы по результатам – до 3 в месяц (кроме ежемесячного отчета).</w:t>
      </w:r>
    </w:p>
    <w:p w14:paraId="66933200" w14:textId="77777777" w:rsidR="00D457FA" w:rsidRDefault="00D457FA">
      <w:pPr>
        <w:widowControl/>
        <w:rPr>
          <w:rFonts w:ascii="Calibri" w:eastAsia="Calibri" w:hAnsi="Calibri" w:cs="Calibri"/>
          <w:sz w:val="18"/>
          <w:szCs w:val="18"/>
        </w:rPr>
      </w:pPr>
    </w:p>
    <w:p w14:paraId="37F20DCE" w14:textId="77777777" w:rsidR="00D457FA" w:rsidRDefault="00D457FA">
      <w:pPr>
        <w:widowControl/>
        <w:rPr>
          <w:rFonts w:ascii="Calibri" w:eastAsia="Calibri" w:hAnsi="Calibri" w:cs="Calibri"/>
          <w:sz w:val="18"/>
          <w:szCs w:val="18"/>
        </w:rPr>
      </w:pPr>
    </w:p>
    <w:p w14:paraId="5C086F93"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 Пример отчета о работах</w:t>
      </w:r>
    </w:p>
    <w:p w14:paraId="4AAD4F24" w14:textId="77777777" w:rsidR="00D457FA" w:rsidRDefault="00FD5FFC">
      <w:pPr>
        <w:widowControl/>
        <w:rPr>
          <w:rFonts w:ascii="Calibri" w:eastAsia="Calibri" w:hAnsi="Calibri" w:cs="Calibri"/>
          <w:color w:val="1F6BC0"/>
          <w:sz w:val="18"/>
          <w:szCs w:val="18"/>
        </w:rPr>
      </w:pPr>
      <w:r>
        <w:rPr>
          <w:rFonts w:ascii="Calibri" w:eastAsia="Calibri" w:hAnsi="Calibri" w:cs="Calibri"/>
          <w:sz w:val="18"/>
          <w:szCs w:val="18"/>
        </w:rPr>
        <w:t xml:space="preserve">3.1. Отдается ссылка на Google </w:t>
      </w:r>
      <w:proofErr w:type="spellStart"/>
      <w:r>
        <w:rPr>
          <w:rFonts w:ascii="Calibri" w:eastAsia="Calibri" w:hAnsi="Calibri" w:cs="Calibri"/>
          <w:sz w:val="18"/>
          <w:szCs w:val="18"/>
        </w:rPr>
        <w:t>Docs</w:t>
      </w:r>
      <w:proofErr w:type="spellEnd"/>
      <w:r>
        <w:rPr>
          <w:rFonts w:ascii="Calibri" w:eastAsia="Calibri" w:hAnsi="Calibri" w:cs="Calibri"/>
          <w:sz w:val="18"/>
          <w:szCs w:val="18"/>
        </w:rPr>
        <w:t xml:space="preserve"> формата: </w:t>
      </w:r>
      <w:hyperlink r:id="rId8">
        <w:r>
          <w:rPr>
            <w:rFonts w:ascii="Calibri" w:eastAsia="Calibri" w:hAnsi="Calibri" w:cs="Calibri"/>
            <w:color w:val="1155CC"/>
            <w:sz w:val="18"/>
            <w:szCs w:val="18"/>
            <w:u w:val="single"/>
          </w:rPr>
          <w:t>https://docs.google.com/document/d/1NyNM50VBA-K649m0OrXby33nuk8hWiNMeRP3IJSexk8/edit?usp=sharing</w:t>
        </w:r>
      </w:hyperlink>
      <w:r>
        <w:rPr>
          <w:rFonts w:ascii="Calibri" w:eastAsia="Calibri" w:hAnsi="Calibri" w:cs="Calibri"/>
          <w:sz w:val="18"/>
          <w:szCs w:val="18"/>
        </w:rPr>
        <w:t xml:space="preserve"> </w:t>
      </w:r>
      <w:r>
        <w:rPr>
          <w:rFonts w:ascii="Calibri" w:eastAsia="Calibri" w:hAnsi="Calibri" w:cs="Calibri"/>
          <w:color w:val="1F6BC0"/>
          <w:sz w:val="18"/>
          <w:szCs w:val="18"/>
        </w:rPr>
        <w:br/>
      </w:r>
    </w:p>
    <w:p w14:paraId="75C1F1C4"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3.2. Снимаются позиции сайта и статистика, пример на скриншоте ниже:</w:t>
      </w:r>
    </w:p>
    <w:p w14:paraId="2C64D64E"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drawing>
          <wp:inline distT="114300" distB="114300" distL="114300" distR="114300" wp14:anchorId="1254AA8C" wp14:editId="551F7DBF">
            <wp:extent cx="6119820" cy="2654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119820" cy="2654300"/>
                    </a:xfrm>
                    <a:prstGeom prst="rect">
                      <a:avLst/>
                    </a:prstGeom>
                    <a:ln/>
                  </pic:spPr>
                </pic:pic>
              </a:graphicData>
            </a:graphic>
          </wp:inline>
        </w:drawing>
      </w:r>
    </w:p>
    <w:p w14:paraId="337E299B" w14:textId="77777777" w:rsidR="00D457FA" w:rsidRDefault="00D457FA">
      <w:pPr>
        <w:widowControl/>
        <w:spacing w:line="276" w:lineRule="auto"/>
        <w:rPr>
          <w:rFonts w:ascii="Calibri" w:eastAsia="Calibri" w:hAnsi="Calibri" w:cs="Calibri"/>
          <w:sz w:val="18"/>
          <w:szCs w:val="18"/>
        </w:rPr>
      </w:pPr>
    </w:p>
    <w:p w14:paraId="0A0EECCA"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sz w:val="18"/>
          <w:szCs w:val="18"/>
        </w:rPr>
        <w:t>3.3. Фиксируется прирост трафика, относительно стартового, пример на скриншоте ниже:</w:t>
      </w:r>
    </w:p>
    <w:p w14:paraId="799EADD0" w14:textId="77777777" w:rsidR="00D457FA" w:rsidRDefault="00FD5FFC">
      <w:pPr>
        <w:widowControl/>
        <w:spacing w:line="276" w:lineRule="auto"/>
        <w:rPr>
          <w:rFonts w:ascii="Calibri" w:eastAsia="Calibri" w:hAnsi="Calibri" w:cs="Calibri"/>
          <w:sz w:val="18"/>
          <w:szCs w:val="18"/>
        </w:rPr>
      </w:pPr>
      <w:r>
        <w:rPr>
          <w:rFonts w:ascii="Calibri" w:eastAsia="Calibri" w:hAnsi="Calibri" w:cs="Calibri"/>
          <w:noProof/>
          <w:sz w:val="18"/>
          <w:szCs w:val="18"/>
        </w:rPr>
        <w:lastRenderedPageBreak/>
        <w:drawing>
          <wp:inline distT="114300" distB="114300" distL="114300" distR="114300" wp14:anchorId="3427FC22" wp14:editId="7D00780B">
            <wp:extent cx="4685348" cy="449613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685348" cy="4496132"/>
                    </a:xfrm>
                    <a:prstGeom prst="rect">
                      <a:avLst/>
                    </a:prstGeom>
                    <a:ln/>
                  </pic:spPr>
                </pic:pic>
              </a:graphicData>
            </a:graphic>
          </wp:inline>
        </w:drawing>
      </w:r>
    </w:p>
    <w:p w14:paraId="577EF9C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br/>
        <w:t>3.4. Предоставляется список выполненных работ, пример на скриншоте ниже:</w:t>
      </w:r>
    </w:p>
    <w:p w14:paraId="3D4017E3" w14:textId="77777777" w:rsidR="00D457FA" w:rsidRDefault="00FD5FFC">
      <w:pPr>
        <w:widowControl/>
        <w:rPr>
          <w:rFonts w:ascii="Helvetica Neue" w:eastAsia="Helvetica Neue" w:hAnsi="Helvetica Neue" w:cs="Helvetica Neue"/>
          <w:color w:val="1F6BC0"/>
          <w:sz w:val="26"/>
          <w:szCs w:val="26"/>
        </w:rPr>
      </w:pPr>
      <w:r>
        <w:rPr>
          <w:rFonts w:ascii="Times New Roman" w:eastAsia="Times New Roman" w:hAnsi="Times New Roman" w:cs="Times New Roman"/>
          <w:noProof/>
        </w:rPr>
        <w:drawing>
          <wp:inline distT="114300" distB="114300" distL="114300" distR="114300" wp14:anchorId="160A3A15" wp14:editId="2162E350">
            <wp:extent cx="3675698" cy="349364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675698" cy="3493646"/>
                    </a:xfrm>
                    <a:prstGeom prst="rect">
                      <a:avLst/>
                    </a:prstGeom>
                    <a:ln/>
                  </pic:spPr>
                </pic:pic>
              </a:graphicData>
            </a:graphic>
          </wp:inline>
        </w:drawing>
      </w:r>
    </w:p>
    <w:p w14:paraId="5EE130D6" w14:textId="77777777" w:rsidR="00D457FA" w:rsidRDefault="00D457FA">
      <w:pPr>
        <w:pBdr>
          <w:top w:val="nil"/>
          <w:left w:val="nil"/>
          <w:bottom w:val="nil"/>
          <w:right w:val="nil"/>
          <w:between w:val="nil"/>
        </w:pBdr>
        <w:rPr>
          <w:rFonts w:ascii="Calibri" w:eastAsia="Calibri" w:hAnsi="Calibri" w:cs="Calibri"/>
          <w:sz w:val="18"/>
          <w:szCs w:val="18"/>
        </w:rPr>
      </w:pPr>
    </w:p>
    <w:p w14:paraId="001B65A0" w14:textId="77777777" w:rsidR="00D457FA" w:rsidRDefault="00D457FA">
      <w:pPr>
        <w:pBdr>
          <w:top w:val="nil"/>
          <w:left w:val="nil"/>
          <w:bottom w:val="nil"/>
          <w:right w:val="nil"/>
          <w:between w:val="nil"/>
        </w:pBdr>
        <w:rPr>
          <w:rFonts w:ascii="Calibri" w:eastAsia="Calibri" w:hAnsi="Calibri" w:cs="Calibri"/>
          <w:sz w:val="18"/>
          <w:szCs w:val="18"/>
        </w:rPr>
      </w:pPr>
    </w:p>
    <w:p w14:paraId="36166379" w14:textId="77777777" w:rsidR="00D457FA" w:rsidRDefault="00D457FA">
      <w:pPr>
        <w:pBdr>
          <w:top w:val="nil"/>
          <w:left w:val="nil"/>
          <w:bottom w:val="nil"/>
          <w:right w:val="nil"/>
          <w:between w:val="nil"/>
        </w:pBdr>
        <w:rPr>
          <w:rFonts w:ascii="Calibri" w:eastAsia="Calibri" w:hAnsi="Calibri" w:cs="Calibri"/>
          <w:sz w:val="18"/>
          <w:szCs w:val="18"/>
        </w:rPr>
      </w:pPr>
    </w:p>
    <w:p w14:paraId="13F2E337" w14:textId="77777777" w:rsidR="00D457FA" w:rsidRDefault="00D457FA">
      <w:pPr>
        <w:pBdr>
          <w:top w:val="nil"/>
          <w:left w:val="nil"/>
          <w:bottom w:val="nil"/>
          <w:right w:val="nil"/>
          <w:between w:val="nil"/>
        </w:pBdr>
        <w:rPr>
          <w:rFonts w:ascii="Calibri" w:eastAsia="Calibri" w:hAnsi="Calibri" w:cs="Calibri"/>
          <w:sz w:val="18"/>
          <w:szCs w:val="18"/>
        </w:rPr>
      </w:pPr>
    </w:p>
    <w:p w14:paraId="68037711" w14:textId="77777777" w:rsidR="00D457FA" w:rsidRDefault="00D457FA">
      <w:pPr>
        <w:pBdr>
          <w:top w:val="nil"/>
          <w:left w:val="nil"/>
          <w:bottom w:val="nil"/>
          <w:right w:val="nil"/>
          <w:between w:val="nil"/>
        </w:pBdr>
        <w:rPr>
          <w:rFonts w:ascii="Calibri" w:eastAsia="Calibri" w:hAnsi="Calibri" w:cs="Calibri"/>
          <w:sz w:val="18"/>
          <w:szCs w:val="18"/>
        </w:rPr>
      </w:pPr>
    </w:p>
    <w:p w14:paraId="67FBA8F5" w14:textId="77777777" w:rsidR="00D457FA" w:rsidRDefault="00D457FA">
      <w:pPr>
        <w:pBdr>
          <w:top w:val="nil"/>
          <w:left w:val="nil"/>
          <w:bottom w:val="nil"/>
          <w:right w:val="nil"/>
          <w:between w:val="nil"/>
        </w:pBdr>
        <w:rPr>
          <w:rFonts w:ascii="Calibri" w:eastAsia="Calibri" w:hAnsi="Calibri" w:cs="Calibri"/>
          <w:sz w:val="18"/>
          <w:szCs w:val="18"/>
        </w:rPr>
      </w:pPr>
    </w:p>
    <w:p w14:paraId="3C8D9A6B" w14:textId="77777777" w:rsidR="00D457FA" w:rsidRDefault="00D457FA">
      <w:pPr>
        <w:pBdr>
          <w:top w:val="nil"/>
          <w:left w:val="nil"/>
          <w:bottom w:val="nil"/>
          <w:right w:val="nil"/>
          <w:between w:val="nil"/>
        </w:pBdr>
        <w:rPr>
          <w:rFonts w:ascii="Calibri" w:eastAsia="Calibri" w:hAnsi="Calibri" w:cs="Calibri"/>
          <w:sz w:val="18"/>
          <w:szCs w:val="18"/>
        </w:rPr>
      </w:pPr>
    </w:p>
    <w:p w14:paraId="1F69C56D" w14:textId="77777777" w:rsidR="00D457FA" w:rsidRDefault="00D457FA">
      <w:pPr>
        <w:pBdr>
          <w:top w:val="nil"/>
          <w:left w:val="nil"/>
          <w:bottom w:val="nil"/>
          <w:right w:val="nil"/>
          <w:between w:val="nil"/>
        </w:pBdr>
        <w:rPr>
          <w:rFonts w:ascii="Calibri" w:eastAsia="Calibri" w:hAnsi="Calibri" w:cs="Calibri"/>
          <w:sz w:val="18"/>
          <w:szCs w:val="18"/>
        </w:rPr>
      </w:pPr>
    </w:p>
    <w:p w14:paraId="37C7B62C" w14:textId="77777777" w:rsidR="00D457FA" w:rsidRDefault="00D457FA">
      <w:pPr>
        <w:pBdr>
          <w:top w:val="nil"/>
          <w:left w:val="nil"/>
          <w:bottom w:val="nil"/>
          <w:right w:val="nil"/>
          <w:between w:val="nil"/>
        </w:pBdr>
        <w:rPr>
          <w:rFonts w:ascii="Calibri" w:eastAsia="Calibri" w:hAnsi="Calibri" w:cs="Calibri"/>
          <w:sz w:val="18"/>
          <w:szCs w:val="18"/>
        </w:rPr>
      </w:pPr>
    </w:p>
    <w:p w14:paraId="03A48C15" w14:textId="77777777" w:rsidR="00D457FA" w:rsidRDefault="00D457FA">
      <w:pPr>
        <w:pBdr>
          <w:top w:val="nil"/>
          <w:left w:val="nil"/>
          <w:bottom w:val="nil"/>
          <w:right w:val="nil"/>
          <w:between w:val="nil"/>
        </w:pBdr>
        <w:rPr>
          <w:rFonts w:ascii="Calibri" w:eastAsia="Calibri" w:hAnsi="Calibri" w:cs="Calibri"/>
          <w:sz w:val="18"/>
          <w:szCs w:val="18"/>
        </w:rPr>
      </w:pPr>
    </w:p>
    <w:p w14:paraId="5A9EA9CA" w14:textId="77777777" w:rsidR="00D457FA" w:rsidRDefault="00D457FA">
      <w:pPr>
        <w:pBdr>
          <w:top w:val="nil"/>
          <w:left w:val="nil"/>
          <w:bottom w:val="nil"/>
          <w:right w:val="nil"/>
          <w:between w:val="nil"/>
        </w:pBdr>
        <w:rPr>
          <w:rFonts w:ascii="Calibri" w:eastAsia="Calibri" w:hAnsi="Calibri" w:cs="Calibri"/>
          <w:sz w:val="18"/>
          <w:szCs w:val="18"/>
        </w:rPr>
      </w:pPr>
    </w:p>
    <w:p w14:paraId="13E49203" w14:textId="77777777" w:rsidR="00D457FA" w:rsidRDefault="00D457FA">
      <w:pPr>
        <w:pBdr>
          <w:top w:val="nil"/>
          <w:left w:val="nil"/>
          <w:bottom w:val="nil"/>
          <w:right w:val="nil"/>
          <w:between w:val="nil"/>
        </w:pBdr>
        <w:rPr>
          <w:rFonts w:ascii="Calibri" w:eastAsia="Calibri" w:hAnsi="Calibri" w:cs="Calibri"/>
          <w:sz w:val="18"/>
          <w:szCs w:val="18"/>
        </w:rPr>
      </w:pPr>
    </w:p>
    <w:p w14:paraId="42C23895" w14:textId="77777777" w:rsidR="00D457FA" w:rsidRDefault="00D457FA">
      <w:pPr>
        <w:pBdr>
          <w:top w:val="nil"/>
          <w:left w:val="nil"/>
          <w:bottom w:val="nil"/>
          <w:right w:val="nil"/>
          <w:between w:val="nil"/>
        </w:pBdr>
        <w:rPr>
          <w:rFonts w:ascii="Calibri" w:eastAsia="Calibri" w:hAnsi="Calibri" w:cs="Calibri"/>
          <w:sz w:val="18"/>
          <w:szCs w:val="18"/>
        </w:rPr>
      </w:pPr>
    </w:p>
    <w:p w14:paraId="30018E83" w14:textId="77777777" w:rsidR="00D457FA" w:rsidRDefault="00D457FA">
      <w:pPr>
        <w:pBdr>
          <w:top w:val="nil"/>
          <w:left w:val="nil"/>
          <w:bottom w:val="nil"/>
          <w:right w:val="nil"/>
          <w:between w:val="nil"/>
        </w:pBdr>
        <w:rPr>
          <w:rFonts w:ascii="Calibri" w:eastAsia="Calibri" w:hAnsi="Calibri" w:cs="Calibri"/>
          <w:sz w:val="18"/>
          <w:szCs w:val="18"/>
        </w:rPr>
      </w:pPr>
    </w:p>
    <w:p w14:paraId="46C4FE06" w14:textId="77777777" w:rsidR="00D457FA" w:rsidRDefault="00D457FA">
      <w:pPr>
        <w:pBdr>
          <w:top w:val="nil"/>
          <w:left w:val="nil"/>
          <w:bottom w:val="nil"/>
          <w:right w:val="nil"/>
          <w:between w:val="nil"/>
        </w:pBdr>
        <w:rPr>
          <w:rFonts w:ascii="Calibri" w:eastAsia="Calibri" w:hAnsi="Calibri" w:cs="Calibri"/>
          <w:sz w:val="18"/>
          <w:szCs w:val="18"/>
        </w:rPr>
      </w:pPr>
    </w:p>
    <w:p w14:paraId="0E51FC22" w14:textId="77777777" w:rsidR="00D457FA" w:rsidRDefault="00D457FA">
      <w:pPr>
        <w:pBdr>
          <w:top w:val="nil"/>
          <w:left w:val="nil"/>
          <w:bottom w:val="nil"/>
          <w:right w:val="nil"/>
          <w:between w:val="nil"/>
        </w:pBdr>
        <w:rPr>
          <w:rFonts w:ascii="Calibri" w:eastAsia="Calibri" w:hAnsi="Calibri" w:cs="Calibri"/>
          <w:sz w:val="18"/>
          <w:szCs w:val="18"/>
        </w:rPr>
      </w:pPr>
    </w:p>
    <w:p w14:paraId="7A42508E" w14:textId="77777777" w:rsidR="00D457FA" w:rsidRDefault="00D457FA">
      <w:pPr>
        <w:pBdr>
          <w:top w:val="nil"/>
          <w:left w:val="nil"/>
          <w:bottom w:val="nil"/>
          <w:right w:val="nil"/>
          <w:between w:val="nil"/>
        </w:pBdr>
        <w:rPr>
          <w:rFonts w:ascii="Calibri" w:eastAsia="Calibri" w:hAnsi="Calibri" w:cs="Calibri"/>
          <w:sz w:val="18"/>
          <w:szCs w:val="18"/>
        </w:rPr>
      </w:pPr>
    </w:p>
    <w:p w14:paraId="5D195E3B" w14:textId="77777777" w:rsidR="00D457FA" w:rsidRDefault="00D457FA">
      <w:pPr>
        <w:pBdr>
          <w:top w:val="nil"/>
          <w:left w:val="nil"/>
          <w:bottom w:val="nil"/>
          <w:right w:val="nil"/>
          <w:between w:val="nil"/>
        </w:pBdr>
        <w:rPr>
          <w:rFonts w:ascii="Calibri" w:eastAsia="Calibri" w:hAnsi="Calibri" w:cs="Calibri"/>
          <w:sz w:val="18"/>
          <w:szCs w:val="18"/>
        </w:rPr>
      </w:pPr>
    </w:p>
    <w:p w14:paraId="3140E702" w14:textId="77777777" w:rsidR="00D457FA" w:rsidRDefault="00D457FA">
      <w:pPr>
        <w:pBdr>
          <w:top w:val="nil"/>
          <w:left w:val="nil"/>
          <w:bottom w:val="nil"/>
          <w:right w:val="nil"/>
          <w:between w:val="nil"/>
        </w:pBdr>
        <w:rPr>
          <w:rFonts w:ascii="Calibri" w:eastAsia="Calibri" w:hAnsi="Calibri" w:cs="Calibri"/>
          <w:sz w:val="18"/>
          <w:szCs w:val="18"/>
        </w:rPr>
      </w:pPr>
    </w:p>
    <w:p w14:paraId="21EB0EF2" w14:textId="77777777" w:rsidR="00D457FA" w:rsidRDefault="00D457FA">
      <w:pPr>
        <w:pBdr>
          <w:top w:val="nil"/>
          <w:left w:val="nil"/>
          <w:bottom w:val="nil"/>
          <w:right w:val="nil"/>
          <w:between w:val="nil"/>
        </w:pBdr>
        <w:rPr>
          <w:rFonts w:ascii="Calibri" w:eastAsia="Calibri" w:hAnsi="Calibri" w:cs="Calibri"/>
          <w:sz w:val="18"/>
          <w:szCs w:val="18"/>
        </w:rPr>
      </w:pPr>
    </w:p>
    <w:p w14:paraId="51A91DE0" w14:textId="77777777" w:rsidR="00D457FA" w:rsidRDefault="00D457FA">
      <w:pPr>
        <w:pBdr>
          <w:top w:val="nil"/>
          <w:left w:val="nil"/>
          <w:bottom w:val="nil"/>
          <w:right w:val="nil"/>
          <w:between w:val="nil"/>
        </w:pBdr>
        <w:rPr>
          <w:rFonts w:ascii="Calibri" w:eastAsia="Calibri" w:hAnsi="Calibri" w:cs="Calibri"/>
          <w:sz w:val="18"/>
          <w:szCs w:val="18"/>
        </w:rPr>
      </w:pPr>
    </w:p>
    <w:p w14:paraId="5FEBEA8C" w14:textId="77777777" w:rsidR="00D457FA" w:rsidRDefault="00D457FA">
      <w:pPr>
        <w:pBdr>
          <w:top w:val="nil"/>
          <w:left w:val="nil"/>
          <w:bottom w:val="nil"/>
          <w:right w:val="nil"/>
          <w:between w:val="nil"/>
        </w:pBdr>
        <w:rPr>
          <w:rFonts w:ascii="Calibri" w:eastAsia="Calibri" w:hAnsi="Calibri" w:cs="Calibri"/>
          <w:sz w:val="18"/>
          <w:szCs w:val="18"/>
        </w:rPr>
      </w:pPr>
    </w:p>
    <w:p w14:paraId="7891E455" w14:textId="77777777" w:rsidR="00D457FA" w:rsidRDefault="00D457FA">
      <w:pPr>
        <w:pBdr>
          <w:top w:val="nil"/>
          <w:left w:val="nil"/>
          <w:bottom w:val="nil"/>
          <w:right w:val="nil"/>
          <w:between w:val="nil"/>
        </w:pBdr>
        <w:rPr>
          <w:rFonts w:ascii="Calibri" w:eastAsia="Calibri" w:hAnsi="Calibri" w:cs="Calibri"/>
          <w:sz w:val="18"/>
          <w:szCs w:val="18"/>
        </w:rPr>
      </w:pPr>
    </w:p>
    <w:p w14:paraId="0FF18B2A" w14:textId="77777777" w:rsidR="00D457FA" w:rsidRDefault="00D457FA">
      <w:pPr>
        <w:pBdr>
          <w:top w:val="nil"/>
          <w:left w:val="nil"/>
          <w:bottom w:val="nil"/>
          <w:right w:val="nil"/>
          <w:between w:val="nil"/>
        </w:pBdr>
        <w:rPr>
          <w:rFonts w:ascii="Calibri" w:eastAsia="Calibri" w:hAnsi="Calibri" w:cs="Calibri"/>
          <w:sz w:val="18"/>
          <w:szCs w:val="18"/>
        </w:rPr>
      </w:pPr>
    </w:p>
    <w:p w14:paraId="40748E85" w14:textId="77777777" w:rsidR="00D457FA" w:rsidRDefault="00D457FA">
      <w:pPr>
        <w:pBdr>
          <w:top w:val="nil"/>
          <w:left w:val="nil"/>
          <w:bottom w:val="nil"/>
          <w:right w:val="nil"/>
          <w:between w:val="nil"/>
        </w:pBdr>
        <w:rPr>
          <w:rFonts w:ascii="Calibri" w:eastAsia="Calibri" w:hAnsi="Calibri" w:cs="Calibri"/>
          <w:sz w:val="18"/>
          <w:szCs w:val="18"/>
        </w:rPr>
      </w:pPr>
    </w:p>
    <w:p w14:paraId="528C4A00" w14:textId="77777777" w:rsidR="00D457FA" w:rsidRDefault="00D457FA">
      <w:pPr>
        <w:pBdr>
          <w:top w:val="nil"/>
          <w:left w:val="nil"/>
          <w:bottom w:val="nil"/>
          <w:right w:val="nil"/>
          <w:between w:val="nil"/>
        </w:pBdr>
        <w:rPr>
          <w:rFonts w:ascii="Calibri" w:eastAsia="Calibri" w:hAnsi="Calibri" w:cs="Calibri"/>
          <w:sz w:val="18"/>
          <w:szCs w:val="18"/>
        </w:rPr>
      </w:pPr>
    </w:p>
    <w:p w14:paraId="6AFFB8FD" w14:textId="77777777" w:rsidR="00D457FA" w:rsidRDefault="00D457FA">
      <w:pPr>
        <w:pBdr>
          <w:top w:val="nil"/>
          <w:left w:val="nil"/>
          <w:bottom w:val="nil"/>
          <w:right w:val="nil"/>
          <w:between w:val="nil"/>
        </w:pBdr>
        <w:rPr>
          <w:rFonts w:ascii="Calibri" w:eastAsia="Calibri" w:hAnsi="Calibri" w:cs="Calibri"/>
          <w:sz w:val="18"/>
          <w:szCs w:val="18"/>
        </w:rPr>
      </w:pPr>
    </w:p>
    <w:p w14:paraId="6F68BDB0" w14:textId="77777777" w:rsidR="00D457FA" w:rsidRDefault="00D457FA">
      <w:pPr>
        <w:pBdr>
          <w:top w:val="nil"/>
          <w:left w:val="nil"/>
          <w:bottom w:val="nil"/>
          <w:right w:val="nil"/>
          <w:between w:val="nil"/>
        </w:pBdr>
        <w:rPr>
          <w:rFonts w:ascii="Calibri" w:eastAsia="Calibri" w:hAnsi="Calibri" w:cs="Calibri"/>
          <w:sz w:val="18"/>
          <w:szCs w:val="18"/>
        </w:rPr>
      </w:pPr>
    </w:p>
    <w:p w14:paraId="20420BD7" w14:textId="77777777" w:rsidR="00D457FA" w:rsidRDefault="00D457FA">
      <w:pPr>
        <w:pBdr>
          <w:top w:val="nil"/>
          <w:left w:val="nil"/>
          <w:bottom w:val="nil"/>
          <w:right w:val="nil"/>
          <w:between w:val="nil"/>
        </w:pBdr>
        <w:rPr>
          <w:rFonts w:ascii="Calibri" w:eastAsia="Calibri" w:hAnsi="Calibri" w:cs="Calibri"/>
          <w:sz w:val="18"/>
          <w:szCs w:val="18"/>
        </w:rPr>
      </w:pPr>
    </w:p>
    <w:p w14:paraId="20CCF72C" w14:textId="77777777" w:rsidR="00D457FA" w:rsidRDefault="00D457FA">
      <w:pPr>
        <w:pBdr>
          <w:top w:val="nil"/>
          <w:left w:val="nil"/>
          <w:bottom w:val="nil"/>
          <w:right w:val="nil"/>
          <w:between w:val="nil"/>
        </w:pBdr>
        <w:rPr>
          <w:rFonts w:ascii="Calibri" w:eastAsia="Calibri" w:hAnsi="Calibri" w:cs="Calibri"/>
          <w:sz w:val="18"/>
          <w:szCs w:val="18"/>
        </w:rPr>
      </w:pPr>
    </w:p>
    <w:p w14:paraId="72331212" w14:textId="77777777" w:rsidR="00D457FA" w:rsidRDefault="00D457FA">
      <w:pPr>
        <w:pBdr>
          <w:top w:val="nil"/>
          <w:left w:val="nil"/>
          <w:bottom w:val="nil"/>
          <w:right w:val="nil"/>
          <w:between w:val="nil"/>
        </w:pBdr>
        <w:rPr>
          <w:rFonts w:ascii="Calibri" w:eastAsia="Calibri" w:hAnsi="Calibri" w:cs="Calibri"/>
          <w:sz w:val="18"/>
          <w:szCs w:val="18"/>
        </w:rPr>
      </w:pPr>
    </w:p>
    <w:p w14:paraId="2C493A7F" w14:textId="77777777" w:rsidR="00D457FA" w:rsidRDefault="00D457FA">
      <w:pPr>
        <w:pBdr>
          <w:top w:val="nil"/>
          <w:left w:val="nil"/>
          <w:bottom w:val="nil"/>
          <w:right w:val="nil"/>
          <w:between w:val="nil"/>
        </w:pBdr>
        <w:rPr>
          <w:rFonts w:ascii="Calibri" w:eastAsia="Calibri" w:hAnsi="Calibri" w:cs="Calibri"/>
          <w:sz w:val="18"/>
          <w:szCs w:val="18"/>
        </w:rPr>
      </w:pPr>
    </w:p>
    <w:p w14:paraId="1055DAA7" w14:textId="77777777" w:rsidR="00D457FA" w:rsidRDefault="00D457FA">
      <w:pPr>
        <w:pBdr>
          <w:top w:val="nil"/>
          <w:left w:val="nil"/>
          <w:bottom w:val="nil"/>
          <w:right w:val="nil"/>
          <w:between w:val="nil"/>
        </w:pBdr>
        <w:rPr>
          <w:rFonts w:ascii="Calibri" w:eastAsia="Calibri" w:hAnsi="Calibri" w:cs="Calibri"/>
          <w:sz w:val="18"/>
          <w:szCs w:val="18"/>
        </w:rPr>
      </w:pPr>
    </w:p>
    <w:p w14:paraId="48B1FB34" w14:textId="77777777" w:rsidR="00D457FA" w:rsidRDefault="00D457FA">
      <w:pPr>
        <w:pBdr>
          <w:top w:val="nil"/>
          <w:left w:val="nil"/>
          <w:bottom w:val="nil"/>
          <w:right w:val="nil"/>
          <w:between w:val="nil"/>
        </w:pBdr>
        <w:rPr>
          <w:rFonts w:ascii="Calibri" w:eastAsia="Calibri" w:hAnsi="Calibri" w:cs="Calibri"/>
          <w:sz w:val="18"/>
          <w:szCs w:val="18"/>
        </w:rPr>
      </w:pPr>
    </w:p>
    <w:p w14:paraId="6EFEDF1E" w14:textId="77777777" w:rsidR="00D457FA" w:rsidRDefault="00D457FA">
      <w:pPr>
        <w:widowControl/>
        <w:rPr>
          <w:rFonts w:ascii="Calibri" w:eastAsia="Calibri" w:hAnsi="Calibri" w:cs="Calibri"/>
          <w:sz w:val="18"/>
          <w:szCs w:val="18"/>
        </w:rPr>
      </w:pPr>
    </w:p>
    <w:p w14:paraId="42C26AF3" w14:textId="77777777" w:rsidR="00D457FA" w:rsidRDefault="00D457FA">
      <w:pPr>
        <w:widowControl/>
        <w:rPr>
          <w:rFonts w:ascii="Calibri" w:eastAsia="Calibri" w:hAnsi="Calibri" w:cs="Calibri"/>
          <w:sz w:val="18"/>
          <w:szCs w:val="18"/>
        </w:rPr>
      </w:pPr>
    </w:p>
    <w:p w14:paraId="378DB93B" w14:textId="77777777" w:rsidR="00D457FA" w:rsidRDefault="00D457FA">
      <w:pPr>
        <w:widowControl/>
        <w:rPr>
          <w:rFonts w:ascii="Calibri" w:eastAsia="Calibri" w:hAnsi="Calibri" w:cs="Calibri"/>
          <w:sz w:val="18"/>
          <w:szCs w:val="18"/>
        </w:rPr>
      </w:pPr>
    </w:p>
    <w:p w14:paraId="5307D4D0"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 xml:space="preserve">Приложение № 2 </w:t>
      </w:r>
    </w:p>
    <w:p w14:paraId="6E7C1B3B" w14:textId="77777777" w:rsidR="00D457FA" w:rsidRDefault="00FD5FFC">
      <w:pPr>
        <w:widowControl/>
        <w:jc w:val="center"/>
        <w:rPr>
          <w:rFonts w:ascii="Calibri" w:eastAsia="Calibri" w:hAnsi="Calibri" w:cs="Calibri"/>
          <w:b/>
          <w:sz w:val="18"/>
          <w:szCs w:val="18"/>
        </w:rPr>
      </w:pPr>
      <w:r>
        <w:rPr>
          <w:rFonts w:ascii="Calibri" w:eastAsia="Calibri" w:hAnsi="Calibri" w:cs="Calibri"/>
          <w:b/>
          <w:sz w:val="18"/>
          <w:szCs w:val="18"/>
        </w:rPr>
        <w:t>с техническим заданием</w:t>
      </w:r>
    </w:p>
    <w:p w14:paraId="2A2DA750" w14:textId="77777777" w:rsidR="00D457FA" w:rsidRPr="00834F8D" w:rsidRDefault="00FD5FFC" w:rsidP="00834F8D">
      <w:pPr>
        <w:widowControl/>
        <w:jc w:val="center"/>
        <w:rPr>
          <w:rFonts w:ascii="Calibri" w:eastAsia="Calibri" w:hAnsi="Calibri" w:cs="Calibri"/>
          <w:b/>
          <w:sz w:val="18"/>
          <w:szCs w:val="18"/>
          <w:highlight w:val="white"/>
        </w:rPr>
      </w:pPr>
      <w:r>
        <w:rPr>
          <w:rFonts w:ascii="Calibri" w:eastAsia="Calibri" w:hAnsi="Calibri" w:cs="Calibri"/>
          <w:b/>
          <w:sz w:val="18"/>
          <w:szCs w:val="18"/>
        </w:rPr>
        <w:t xml:space="preserve">к Договору № </w:t>
      </w:r>
      <w:r w:rsidR="0028488E" w:rsidRPr="007E58A4">
        <w:rPr>
          <w:rFonts w:ascii="Calibri" w:eastAsia="Calibri" w:hAnsi="Calibri" w:cs="Calibri"/>
          <w:b/>
          <w:sz w:val="18"/>
          <w:szCs w:val="18"/>
          <w:shd w:val="clear" w:color="auto" w:fill="F4CCCC"/>
        </w:rPr>
        <w:t>{</w:t>
      </w:r>
      <w:r w:rsidR="0028488E">
        <w:rPr>
          <w:rFonts w:ascii="Calibri" w:eastAsia="Calibri" w:hAnsi="Calibri" w:cs="Calibri"/>
          <w:b/>
          <w:sz w:val="18"/>
          <w:szCs w:val="18"/>
          <w:shd w:val="clear" w:color="auto" w:fill="F4CCCC"/>
          <w:lang w:val="en-US"/>
        </w:rPr>
        <w:t>DOGOVOR</w:t>
      </w:r>
      <w:r w:rsidR="0028488E" w:rsidRPr="007E58A4">
        <w:rPr>
          <w:rFonts w:ascii="Calibri" w:eastAsia="Calibri" w:hAnsi="Calibri" w:cs="Calibri"/>
          <w:b/>
          <w:sz w:val="18"/>
          <w:szCs w:val="18"/>
          <w:shd w:val="clear" w:color="auto" w:fill="F4CCCC"/>
        </w:rPr>
        <w:t>_</w:t>
      </w:r>
      <w:r w:rsidR="0028488E">
        <w:rPr>
          <w:rFonts w:ascii="Calibri" w:eastAsia="Calibri" w:hAnsi="Calibri" w:cs="Calibri"/>
          <w:b/>
          <w:sz w:val="18"/>
          <w:szCs w:val="18"/>
          <w:shd w:val="clear" w:color="auto" w:fill="F4CCCC"/>
          <w:lang w:val="en-US"/>
        </w:rPr>
        <w:t>NUMBER</w:t>
      </w:r>
      <w:r w:rsidR="0028488E" w:rsidRPr="007E58A4">
        <w:rPr>
          <w:rFonts w:ascii="Calibri" w:eastAsia="Calibri" w:hAnsi="Calibri" w:cs="Calibri"/>
          <w:b/>
          <w:sz w:val="18"/>
          <w:szCs w:val="18"/>
          <w:shd w:val="clear" w:color="auto" w:fill="F4CCCC"/>
        </w:rPr>
        <w:t>}</w:t>
      </w:r>
    </w:p>
    <w:p w14:paraId="34786BB9" w14:textId="77777777" w:rsidR="00D457FA" w:rsidRDefault="00D457FA">
      <w:pPr>
        <w:widowControl/>
        <w:jc w:val="center"/>
        <w:rPr>
          <w:rFonts w:ascii="Calibri" w:eastAsia="Calibri" w:hAnsi="Calibri" w:cs="Calibri"/>
          <w:b/>
          <w:sz w:val="18"/>
          <w:szCs w:val="18"/>
          <w:shd w:val="clear" w:color="auto" w:fill="F4CCCC"/>
        </w:rPr>
      </w:pPr>
    </w:p>
    <w:p w14:paraId="0AC972E0" w14:textId="77777777" w:rsidR="00D457FA" w:rsidRDefault="00FD5FFC">
      <w:pPr>
        <w:widowControl/>
        <w:rPr>
          <w:rFonts w:ascii="Calibri" w:eastAsia="Calibri" w:hAnsi="Calibri" w:cs="Calibri"/>
          <w:sz w:val="18"/>
          <w:szCs w:val="18"/>
        </w:rPr>
      </w:pPr>
      <w:r>
        <w:rPr>
          <w:rFonts w:ascii="Calibri" w:eastAsia="Calibri" w:hAnsi="Calibri" w:cs="Calibri"/>
          <w:sz w:val="18"/>
          <w:szCs w:val="18"/>
        </w:rPr>
        <w:t xml:space="preserve"> </w:t>
      </w:r>
    </w:p>
    <w:p w14:paraId="6D48A69B" w14:textId="77777777" w:rsidR="0028488E" w:rsidRDefault="00FD5FFC" w:rsidP="0028488E">
      <w:pPr>
        <w:widowControl/>
        <w:rPr>
          <w:rFonts w:ascii="Calibri" w:eastAsia="Calibri" w:hAnsi="Calibri" w:cs="Calibri"/>
          <w:b/>
          <w:sz w:val="18"/>
          <w:szCs w:val="18"/>
          <w:highlight w:val="white"/>
        </w:rPr>
      </w:pPr>
      <w:r>
        <w:rPr>
          <w:rFonts w:ascii="Calibri" w:eastAsia="Calibri" w:hAnsi="Calibri" w:cs="Calibri"/>
          <w:sz w:val="18"/>
          <w:szCs w:val="18"/>
        </w:rPr>
        <w:t xml:space="preserve">г. Санкт-Петербург                                                                                                                            </w:t>
      </w:r>
      <w:r w:rsidR="0028488E">
        <w:rPr>
          <w:rFonts w:ascii="Calibri" w:eastAsia="Calibri" w:hAnsi="Calibri" w:cs="Calibri"/>
          <w:sz w:val="18"/>
          <w:szCs w:val="18"/>
        </w:rPr>
        <w:t xml:space="preserve">                         </w:t>
      </w:r>
      <w:proofErr w:type="gramStart"/>
      <w:r w:rsidR="0028488E">
        <w:rPr>
          <w:rFonts w:ascii="Calibri" w:eastAsia="Calibri" w:hAnsi="Calibri" w:cs="Calibri"/>
          <w:sz w:val="18"/>
          <w:szCs w:val="18"/>
        </w:rPr>
        <w:t xml:space="preserve">   </w:t>
      </w:r>
      <w:r w:rsidR="0028488E">
        <w:rPr>
          <w:rFonts w:ascii="Calibri" w:eastAsia="Calibri" w:hAnsi="Calibri" w:cs="Calibri"/>
          <w:sz w:val="18"/>
          <w:szCs w:val="18"/>
          <w:shd w:val="clear" w:color="auto" w:fill="F4CCCC"/>
        </w:rPr>
        <w:t>«</w:t>
      </w:r>
      <w:proofErr w:type="gramEnd"/>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DAY</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w:t>
      </w:r>
      <w:r w:rsidR="0028488E" w:rsidRPr="007A5D4D">
        <w:rPr>
          <w:rFonts w:ascii="Calibri" w:eastAsia="Calibri" w:hAnsi="Calibri" w:cs="Calibri"/>
          <w:sz w:val="18"/>
          <w:szCs w:val="18"/>
          <w:shd w:val="clear" w:color="auto" w:fill="F4CCCC"/>
        </w:rPr>
        <w:t xml:space="preserve"> {</w:t>
      </w:r>
      <w:r w:rsidR="0028488E">
        <w:rPr>
          <w:rFonts w:ascii="Calibri" w:eastAsia="Calibri" w:hAnsi="Calibri" w:cs="Calibri"/>
          <w:sz w:val="18"/>
          <w:szCs w:val="18"/>
          <w:shd w:val="clear" w:color="auto" w:fill="F4CCCC"/>
          <w:lang w:val="en-US"/>
        </w:rPr>
        <w:t>MONTH</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lang w:val="en-US"/>
        </w:rPr>
        <w:t>YEAR</w:t>
      </w:r>
      <w:r w:rsidR="0028488E" w:rsidRPr="007A5D4D">
        <w:rPr>
          <w:rFonts w:ascii="Calibri" w:eastAsia="Calibri" w:hAnsi="Calibri" w:cs="Calibri"/>
          <w:sz w:val="18"/>
          <w:szCs w:val="18"/>
          <w:shd w:val="clear" w:color="auto" w:fill="F4CCCC"/>
        </w:rPr>
        <w:t>}</w:t>
      </w:r>
      <w:r w:rsidR="0028488E">
        <w:rPr>
          <w:rFonts w:ascii="Calibri" w:eastAsia="Calibri" w:hAnsi="Calibri" w:cs="Calibri"/>
          <w:sz w:val="18"/>
          <w:szCs w:val="18"/>
          <w:shd w:val="clear" w:color="auto" w:fill="F4CCCC"/>
        </w:rPr>
        <w:t xml:space="preserve"> г.</w:t>
      </w:r>
    </w:p>
    <w:p w14:paraId="172C8119" w14:textId="77777777" w:rsidR="00D457FA" w:rsidRDefault="00D457FA" w:rsidP="0028488E">
      <w:pPr>
        <w:widowControl/>
        <w:rPr>
          <w:rFonts w:ascii="Calibri" w:eastAsia="Calibri" w:hAnsi="Calibri" w:cs="Calibri"/>
          <w:sz w:val="18"/>
          <w:szCs w:val="18"/>
          <w:shd w:val="clear" w:color="auto" w:fill="F4CCCC"/>
        </w:rPr>
      </w:pPr>
    </w:p>
    <w:p w14:paraId="21614811" w14:textId="77777777" w:rsidR="00D457FA" w:rsidRDefault="00D457FA">
      <w:pPr>
        <w:widowControl/>
        <w:jc w:val="center"/>
        <w:rPr>
          <w:rFonts w:ascii="Calibri" w:eastAsia="Calibri" w:hAnsi="Calibri" w:cs="Calibri"/>
          <w:b/>
          <w:sz w:val="18"/>
          <w:szCs w:val="18"/>
        </w:rPr>
      </w:pPr>
    </w:p>
    <w:p w14:paraId="2C167F8E" w14:textId="77777777" w:rsidR="00D457FA" w:rsidRDefault="00D457FA">
      <w:pPr>
        <w:pBdr>
          <w:top w:val="nil"/>
          <w:left w:val="nil"/>
          <w:bottom w:val="nil"/>
          <w:right w:val="nil"/>
          <w:between w:val="nil"/>
        </w:pBdr>
        <w:rPr>
          <w:rFonts w:ascii="Calibri" w:eastAsia="Calibri" w:hAnsi="Calibri" w:cs="Calibri"/>
          <w:sz w:val="18"/>
          <w:szCs w:val="18"/>
        </w:rPr>
      </w:pPr>
    </w:p>
    <w:p w14:paraId="76283A15" w14:textId="77777777" w:rsidR="00D457FA" w:rsidRDefault="00FD5FFC">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1. Вывести в ТОП поисковой сети Яндекс следующие запросы:</w:t>
      </w:r>
    </w:p>
    <w:p w14:paraId="00492D1F" w14:textId="77777777" w:rsidR="00D457FA" w:rsidRDefault="00D457FA">
      <w:pPr>
        <w:pBdr>
          <w:top w:val="nil"/>
          <w:left w:val="nil"/>
          <w:bottom w:val="nil"/>
          <w:right w:val="nil"/>
          <w:between w:val="nil"/>
        </w:pBdr>
        <w:rPr>
          <w:rFonts w:ascii="Calibri" w:eastAsia="Calibri" w:hAnsi="Calibri" w:cs="Calibri"/>
          <w:sz w:val="18"/>
          <w:szCs w:val="18"/>
        </w:rPr>
      </w:pPr>
    </w:p>
    <w:sectPr w:rsidR="00D457FA">
      <w:footerReference w:type="default" r:id="rId12"/>
      <w:pgSz w:w="11906" w:h="16838"/>
      <w:pgMar w:top="1134" w:right="1134" w:bottom="1701"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71B38" w14:textId="77777777" w:rsidR="00BF07CF" w:rsidRDefault="00BF07CF">
      <w:r>
        <w:separator/>
      </w:r>
    </w:p>
  </w:endnote>
  <w:endnote w:type="continuationSeparator" w:id="0">
    <w:p w14:paraId="566442B2" w14:textId="77777777" w:rsidR="00BF07CF" w:rsidRDefault="00BF0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CC"/>
    <w:family w:val="roman"/>
    <w:pitch w:val="variable"/>
    <w:sig w:usb0="E0000AFF" w:usb1="500078FF" w:usb2="00000021" w:usb3="00000000" w:csb0="000001B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Helvetica Neue">
    <w:altName w:val="Times New Roman"/>
    <w:charset w:val="00"/>
    <w:family w:val="auto"/>
    <w:pitch w:val="default"/>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3FECF" w14:textId="77777777" w:rsidR="00D457FA" w:rsidRDefault="00D457FA">
    <w:pPr>
      <w:spacing w:line="276" w:lineRule="auto"/>
      <w:rPr>
        <w:rFonts w:ascii="Calibri" w:eastAsia="Calibri" w:hAnsi="Calibri" w:cs="Calibri"/>
        <w:sz w:val="18"/>
        <w:szCs w:val="18"/>
      </w:rPr>
    </w:pPr>
  </w:p>
  <w:p w14:paraId="1722FF47" w14:textId="77777777" w:rsidR="00D457FA" w:rsidRDefault="00D457FA">
    <w:pPr>
      <w:pBdr>
        <w:top w:val="nil"/>
        <w:left w:val="nil"/>
        <w:bottom w:val="nil"/>
        <w:right w:val="nil"/>
        <w:between w:val="nil"/>
      </w:pBdr>
      <w:tabs>
        <w:tab w:val="center" w:pos="4513"/>
        <w:tab w:val="right" w:pos="9026"/>
      </w:tabs>
      <w:rPr>
        <w:color w:val="000000"/>
      </w:rPr>
    </w:pPr>
    <w:bookmarkStart w:id="1" w:name="_idt4ho7eqhm1" w:colFirst="0" w:colLast="0"/>
    <w:bookmarkEnd w:id="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E9270" w14:textId="77777777" w:rsidR="00BF07CF" w:rsidRDefault="00BF07CF">
      <w:r>
        <w:separator/>
      </w:r>
    </w:p>
  </w:footnote>
  <w:footnote w:type="continuationSeparator" w:id="0">
    <w:p w14:paraId="6483445F" w14:textId="77777777" w:rsidR="00BF07CF" w:rsidRDefault="00BF0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62BAA"/>
    <w:multiLevelType w:val="multilevel"/>
    <w:tmpl w:val="AC9C4E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DFD7A29"/>
    <w:multiLevelType w:val="multilevel"/>
    <w:tmpl w:val="6E74FB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7FA"/>
    <w:rsid w:val="0007086A"/>
    <w:rsid w:val="00086778"/>
    <w:rsid w:val="00134747"/>
    <w:rsid w:val="001379C1"/>
    <w:rsid w:val="00194859"/>
    <w:rsid w:val="002708FE"/>
    <w:rsid w:val="0028488E"/>
    <w:rsid w:val="002D0B81"/>
    <w:rsid w:val="002E0500"/>
    <w:rsid w:val="00354192"/>
    <w:rsid w:val="00372E1B"/>
    <w:rsid w:val="004172FD"/>
    <w:rsid w:val="0043554E"/>
    <w:rsid w:val="00435E9E"/>
    <w:rsid w:val="004629F3"/>
    <w:rsid w:val="00483EB0"/>
    <w:rsid w:val="00527512"/>
    <w:rsid w:val="00527795"/>
    <w:rsid w:val="005A7609"/>
    <w:rsid w:val="00612193"/>
    <w:rsid w:val="007002D3"/>
    <w:rsid w:val="007427A2"/>
    <w:rsid w:val="0075223B"/>
    <w:rsid w:val="00762034"/>
    <w:rsid w:val="00775F94"/>
    <w:rsid w:val="007A1D17"/>
    <w:rsid w:val="007C1776"/>
    <w:rsid w:val="007F670B"/>
    <w:rsid w:val="00834F8D"/>
    <w:rsid w:val="008D1864"/>
    <w:rsid w:val="00954016"/>
    <w:rsid w:val="009827C0"/>
    <w:rsid w:val="00995FD2"/>
    <w:rsid w:val="00A020BB"/>
    <w:rsid w:val="00A531A8"/>
    <w:rsid w:val="00AC29C0"/>
    <w:rsid w:val="00AD10C7"/>
    <w:rsid w:val="00AE1DE2"/>
    <w:rsid w:val="00B6127E"/>
    <w:rsid w:val="00B67774"/>
    <w:rsid w:val="00B82530"/>
    <w:rsid w:val="00B87DFE"/>
    <w:rsid w:val="00BF07CF"/>
    <w:rsid w:val="00C948AC"/>
    <w:rsid w:val="00CA594A"/>
    <w:rsid w:val="00D457FA"/>
    <w:rsid w:val="00D66E5F"/>
    <w:rsid w:val="00DD1DA4"/>
    <w:rsid w:val="00ED6418"/>
    <w:rsid w:val="00FD5FFC"/>
    <w:rsid w:val="00FE0568"/>
    <w:rsid w:val="00FF734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8FE4"/>
  <w15:docId w15:val="{5866ED8C-9148-4EE9-BB02-1BA21C2B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erif" w:hAnsi="Liberation Serif" w:cs="Liberation Serif"/>
        <w:sz w:val="24"/>
        <w:szCs w:val="24"/>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left w:w="115" w:type="dxa"/>
        <w:right w:w="115" w:type="dxa"/>
      </w:tblCellMar>
    </w:tblPr>
  </w:style>
  <w:style w:type="paragraph" w:styleId="a9">
    <w:name w:val="header"/>
    <w:basedOn w:val="a"/>
    <w:link w:val="aa"/>
    <w:uiPriority w:val="99"/>
    <w:unhideWhenUsed/>
    <w:rsid w:val="0028488E"/>
    <w:pPr>
      <w:tabs>
        <w:tab w:val="center" w:pos="4677"/>
        <w:tab w:val="right" w:pos="9355"/>
      </w:tabs>
    </w:pPr>
  </w:style>
  <w:style w:type="character" w:customStyle="1" w:styleId="aa">
    <w:name w:val="Верхний колонтитул Знак"/>
    <w:basedOn w:val="a0"/>
    <w:link w:val="a9"/>
    <w:uiPriority w:val="99"/>
    <w:rsid w:val="0028488E"/>
  </w:style>
  <w:style w:type="paragraph" w:styleId="ab">
    <w:name w:val="footer"/>
    <w:basedOn w:val="a"/>
    <w:link w:val="ac"/>
    <w:uiPriority w:val="99"/>
    <w:unhideWhenUsed/>
    <w:rsid w:val="0028488E"/>
    <w:pPr>
      <w:tabs>
        <w:tab w:val="center" w:pos="4677"/>
        <w:tab w:val="right" w:pos="9355"/>
      </w:tabs>
    </w:pPr>
  </w:style>
  <w:style w:type="character" w:customStyle="1" w:styleId="ac">
    <w:name w:val="Нижний колонтитул Знак"/>
    <w:basedOn w:val="a0"/>
    <w:link w:val="ab"/>
    <w:uiPriority w:val="99"/>
    <w:rsid w:val="0028488E"/>
  </w:style>
  <w:style w:type="paragraph" w:styleId="ad">
    <w:name w:val="List Paragraph"/>
    <w:basedOn w:val="a"/>
    <w:uiPriority w:val="34"/>
    <w:qFormat/>
    <w:rsid w:val="00284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NyNM50VBA-K649m0OrXby33nuk8hWiNMeRP3IJSexk8/edit?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keys.s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9</Pages>
  <Words>3189</Words>
  <Characters>18178</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33</cp:revision>
  <dcterms:created xsi:type="dcterms:W3CDTF">2024-04-16T03:09:00Z</dcterms:created>
  <dcterms:modified xsi:type="dcterms:W3CDTF">2024-06-28T09:57:00Z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