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eastAsia="Courier New" w:cs="Courier New"/>
          <w:b/>
          <w:b/>
          <w:sz w:val="48"/>
          <w:szCs w:val="48"/>
        </w:rPr>
      </w:pPr>
      <w:r>
        <w:rPr>
          <w:rFonts w:eastAsia="Courier New" w:cs="Courier New" w:ascii="Courier New" w:hAnsi="Courier New"/>
          <w:b/>
          <w:sz w:val="48"/>
          <w:szCs w:val="48"/>
        </w:rPr>
        <w:t>Question 1</w:t>
      </w:r>
    </w:p>
    <w:p>
      <w:pPr>
        <w:pStyle w:val="Normal"/>
        <w:jc w:val="center"/>
        <w:rPr>
          <w:rFonts w:ascii="Courier New" w:hAnsi="Courier New" w:eastAsia="Courier New" w:cs="Courier New"/>
          <w:b/>
          <w:b/>
          <w:sz w:val="48"/>
          <w:szCs w:val="48"/>
        </w:rPr>
      </w:pPr>
      <w:r>
        <w:rPr>
          <w:rFonts w:eastAsia="Courier New" w:cs="Courier New" w:ascii="Courier New" w:hAnsi="Courier New"/>
          <w:b/>
          <w:sz w:val="48"/>
          <w:szCs w:val="48"/>
        </w:rPr>
      </w:r>
    </w:p>
    <w:p>
      <w:pPr>
        <w:pStyle w:val="Normal"/>
        <w:rPr/>
      </w:pPr>
      <w:r>
        <w:rPr/>
        <w:t xml:space="preserve">You have to install the readline.h header file for this program.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After installing run the following command to compile and run the program:  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>
          <w:rFonts w:eastAsia="Spectral SemiBold" w:cs="Spectral SemiBold" w:ascii="Spectral SemiBold" w:hAnsi="Spectral SemiBold"/>
          <w:shd w:fill="F3F3F3" w:val="clear"/>
        </w:rPr>
        <w:t xml:space="preserve">g++ </w:t>
      </w:r>
      <w:r>
        <w:rPr>
          <w:rFonts w:eastAsia="Spectral SemiBold" w:cs="Spectral SemiBold" w:ascii="Spectral SemiBold" w:hAnsi="Spectral SemiBold"/>
          <w:shd w:fill="F3F3F3" w:val="clear"/>
        </w:rPr>
        <w:t>1</w:t>
      </w:r>
      <w:r>
        <w:rPr>
          <w:rFonts w:eastAsia="Spectral SemiBold" w:cs="Spectral SemiBold" w:ascii="Spectral SemiBold" w:hAnsi="Spectral SemiBold"/>
          <w:shd w:fill="F3F3F3" w:val="clear"/>
        </w:rPr>
        <w:t xml:space="preserve">.cpp -L/usr/include -lreadline -o </w:t>
      </w:r>
      <w:r>
        <w:rPr>
          <w:rFonts w:eastAsia="Spectral SemiBold" w:cs="Spectral SemiBold" w:ascii="Spectral SemiBold" w:hAnsi="Spectral SemiBold"/>
          <w:shd w:fill="F3F3F3" w:val="clear"/>
        </w:rPr>
        <w:t>1</w:t>
      </w:r>
      <w:r>
        <w:rPr>
          <w:rFonts w:eastAsia="Spectral SemiBold" w:cs="Spectral SemiBold" w:ascii="Spectral SemiBold" w:hAnsi="Spectral SemiBold"/>
          <w:shd w:fill="F3F3F3" w:val="clear"/>
        </w:rPr>
        <w:t xml:space="preserve"> &amp;&amp; ./</w:t>
      </w:r>
      <w:r>
        <w:rPr>
          <w:rFonts w:eastAsia="Spectral SemiBold" w:cs="Spectral SemiBold" w:ascii="Spectral SemiBold" w:hAnsi="Spectral SemiBold"/>
          <w:shd w:fill="F3F3F3" w:val="clear"/>
        </w:rPr>
        <w:t>1</w:t>
      </w:r>
    </w:p>
    <w:p>
      <w:pPr>
        <w:pStyle w:val="Normal"/>
        <w:ind w:left="0" w:hanging="0"/>
        <w:rPr>
          <w:rFonts w:ascii="Spectral SemiBold" w:hAnsi="Spectral SemiBold" w:eastAsia="Spectral SemiBold" w:cs="Spectral SemiBold"/>
          <w:highlight w:val="white"/>
        </w:rPr>
      </w:pPr>
      <w:r>
        <w:rPr>
          <w:rFonts w:eastAsia="Spectral SemiBold" w:cs="Spectral SemiBold" w:ascii="Spectral SemiBold" w:hAnsi="Spectral SemiBold"/>
          <w:shd w:fill="F3F3F3" w:val="clear"/>
        </w:rPr>
      </w:r>
    </w:p>
    <w:p>
      <w:pPr>
        <w:pStyle w:val="Normal"/>
        <w:rPr/>
      </w:pPr>
      <w:r>
        <w:rPr/>
        <w:t xml:space="preserve">Where shell.cpp is the filename of our program.  We have written this program in a linux environment.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pectral Semi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50</Words>
  <Characters>250</Characters>
  <CharactersWithSpaces>300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2020-04-29T22:35:40Z</dcterms:modified>
  <cp:revision>1</cp:revision>
  <dc:subject/>
  <dc:title/>
</cp:coreProperties>
</file>