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 News-Recommendation-System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directory contains two subdirectories 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source-code :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8 python scripts: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one each for each algorithm(kmeans, knn, nb, rank-classifier)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document.py script to represent the articles as a document object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script to prepare tfidf and tfidfie from doc tf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util script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main.py script to run the application.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templates subdirectory(to render templates on webpage):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TE.html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scnd.html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about.html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mail.html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static subdirectory(includes all the jpg,jpeg,png files,css files and bootstrap folder to use bootstrap files):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bootstrap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refresh.jpeg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TE.css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news1.jpg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logo.jpg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dataset : BBC dataset, divided into 6 subdirectories, one each for a topic as business,entertainment,general,science,sports,technology.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Scraping.py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 RUN: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Change the working directory to source-code.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 command line : python main.py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Python version 2.7 is recommended.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Guide: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 application will first train and test three classifiers on the dataset.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Once classifiers are ready, it will start recommendation interface.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 will be given with 5 article titles to choose from. Based on the choice, 5 recommended article titles along with their description will be displayed. ‘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User can refresh the original article list by clicking refresh button.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