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9AC9" w14:textId="55D8BEF8" w:rsidR="009E5993" w:rsidRDefault="009E5993" w:rsidP="009E5993">
      <w:pPr>
        <w:tabs>
          <w:tab w:val="center" w:pos="4680"/>
          <w:tab w:val="left" w:pos="5100"/>
        </w:tabs>
        <w:spacing w:after="0" w:line="240" w:lineRule="auto"/>
      </w:pPr>
      <w:r>
        <w:rPr>
          <w:b/>
          <w:bCs/>
        </w:rPr>
        <w:t xml:space="preserve">Student Name: </w:t>
      </w:r>
      <w:r>
        <w:t>Khushiben Parikh</w:t>
      </w:r>
      <w:r>
        <w:t xml:space="preserve"> (402</w:t>
      </w:r>
      <w:r>
        <w:t>92715</w:t>
      </w:r>
      <w:r>
        <w:t>)</w:t>
      </w:r>
      <w:r>
        <w:tab/>
      </w:r>
      <w:r>
        <w:tab/>
        <w:t>`</w:t>
      </w:r>
    </w:p>
    <w:p w14:paraId="623F0502" w14:textId="77777777" w:rsidR="009E5993" w:rsidRDefault="009E5993" w:rsidP="009E5993">
      <w:pPr>
        <w:spacing w:after="0" w:line="240" w:lineRule="auto"/>
      </w:pPr>
    </w:p>
    <w:p w14:paraId="26AFFE76" w14:textId="3D3B8940" w:rsidR="009E5993" w:rsidRDefault="009E5993" w:rsidP="009E5993">
      <w:pPr>
        <w:spacing w:after="0" w:line="240" w:lineRule="auto"/>
      </w:pPr>
      <w:r>
        <w:rPr>
          <w:b/>
          <w:bCs/>
        </w:rPr>
        <w:t>Course:</w:t>
      </w:r>
      <w:r>
        <w:t xml:space="preserve"> SOEN </w:t>
      </w:r>
      <w:r>
        <w:t>68</w:t>
      </w:r>
      <w:r>
        <w:t>41 (Software Project Management)</w:t>
      </w:r>
    </w:p>
    <w:p w14:paraId="48C1BB73" w14:textId="77777777" w:rsidR="009E5993" w:rsidRDefault="009E5993" w:rsidP="009E5993">
      <w:pPr>
        <w:spacing w:after="0" w:line="240" w:lineRule="auto"/>
      </w:pPr>
    </w:p>
    <w:p w14:paraId="4B4108AA" w14:textId="33E75A81" w:rsidR="009E5993" w:rsidRDefault="009E5993" w:rsidP="009E5993">
      <w:pPr>
        <w:spacing w:after="0" w:line="240" w:lineRule="auto"/>
      </w:pPr>
      <w:r>
        <w:rPr>
          <w:b/>
          <w:bCs/>
        </w:rPr>
        <w:t>Journal URL:</w:t>
      </w:r>
      <w:r>
        <w:t xml:space="preserve"> </w:t>
      </w:r>
      <w:hyperlink r:id="rId5" w:history="1">
        <w:r w:rsidRPr="009E5993">
          <w:rPr>
            <w:rStyle w:val="Hyperlink"/>
          </w:rPr>
          <w:t>https://github.com/Khushi2111/SOEN</w:t>
        </w:r>
        <w:r w:rsidRPr="009E5993">
          <w:rPr>
            <w:rStyle w:val="Hyperlink"/>
          </w:rPr>
          <w:t>-</w:t>
        </w:r>
        <w:r w:rsidRPr="009E5993">
          <w:rPr>
            <w:rStyle w:val="Hyperlink"/>
          </w:rPr>
          <w:t>6841-Software-Project-Management</w:t>
        </w:r>
      </w:hyperlink>
    </w:p>
    <w:p w14:paraId="18F62C17" w14:textId="77777777" w:rsidR="009E5993" w:rsidRDefault="009E5993" w:rsidP="009E5993">
      <w:pPr>
        <w:spacing w:after="0" w:line="240" w:lineRule="auto"/>
      </w:pPr>
    </w:p>
    <w:p w14:paraId="37062906" w14:textId="6099120B" w:rsidR="009E5993" w:rsidRDefault="009E5993" w:rsidP="009E5993">
      <w:pPr>
        <w:spacing w:after="0" w:line="240" w:lineRule="auto"/>
      </w:pPr>
      <w:r>
        <w:rPr>
          <w:b/>
          <w:bCs/>
        </w:rPr>
        <w:t>Week 1:</w:t>
      </w:r>
      <w:r>
        <w:t xml:space="preserve"> Jan 18 – Jan 24</w:t>
      </w:r>
    </w:p>
    <w:p w14:paraId="0260ADA4" w14:textId="77777777" w:rsidR="009E5993" w:rsidRDefault="009E5993" w:rsidP="009E5993">
      <w:pPr>
        <w:spacing w:after="0" w:line="240" w:lineRule="auto"/>
      </w:pPr>
    </w:p>
    <w:p w14:paraId="51F2139D" w14:textId="023E696C" w:rsidR="009E5993" w:rsidRDefault="009E5993" w:rsidP="009E5993">
      <w:pPr>
        <w:spacing w:after="0" w:line="240" w:lineRule="auto"/>
      </w:pPr>
      <w:r>
        <w:rPr>
          <w:b/>
          <w:bCs/>
        </w:rPr>
        <w:t xml:space="preserve">Date: </w:t>
      </w:r>
      <w:r w:rsidR="000304CC">
        <w:t>02</w:t>
      </w:r>
      <w:r>
        <w:t>-0</w:t>
      </w:r>
      <w:r w:rsidR="000304CC">
        <w:t>2</w:t>
      </w:r>
      <w:r>
        <w:t>-2024</w:t>
      </w:r>
    </w:p>
    <w:p w14:paraId="4EE7603A" w14:textId="77777777" w:rsidR="009E5993" w:rsidRDefault="009E5993" w:rsidP="009E5993">
      <w:pPr>
        <w:spacing w:after="0" w:line="240" w:lineRule="auto"/>
      </w:pPr>
    </w:p>
    <w:p w14:paraId="1D637B05" w14:textId="1AD4B732" w:rsidR="009E5993" w:rsidRPr="009B1432" w:rsidRDefault="009E5993" w:rsidP="009B1432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B1432">
        <w:rPr>
          <w:b/>
          <w:bCs/>
        </w:rPr>
        <w:t>Key Concepts Learned:</w:t>
      </w:r>
    </w:p>
    <w:p w14:paraId="0C734284" w14:textId="77777777" w:rsidR="009E5993" w:rsidRDefault="009E5993" w:rsidP="009E5993">
      <w:pPr>
        <w:spacing w:after="0" w:line="240" w:lineRule="auto"/>
      </w:pPr>
    </w:p>
    <w:p w14:paraId="01C1ADB0" w14:textId="71A505A5" w:rsidR="009579FC" w:rsidRDefault="009579FC" w:rsidP="009579FC">
      <w:pPr>
        <w:jc w:val="both"/>
      </w:pPr>
      <w:r>
        <w:t>The lessons this week highlighted on multiple aspects of substantial project management notions, especially when they are applied to software projects. Below is a description of the key principles explored and gathered:</w:t>
      </w:r>
    </w:p>
    <w:p w14:paraId="7E30E5F7" w14:textId="77777777" w:rsidR="009579FC" w:rsidRDefault="009579FC" w:rsidP="009579FC">
      <w:pPr>
        <w:spacing w:after="0"/>
        <w:jc w:val="both"/>
      </w:pPr>
      <w:r>
        <w:t>1. Knowing the Project</w:t>
      </w:r>
    </w:p>
    <w:p w14:paraId="34F33B4E" w14:textId="77777777" w:rsidR="009579FC" w:rsidRDefault="009579FC" w:rsidP="009579FC">
      <w:pPr>
        <w:spacing w:after="0"/>
        <w:jc w:val="both"/>
      </w:pPr>
      <w:r>
        <w:t>2. Guidelines for Software Projects</w:t>
      </w:r>
    </w:p>
    <w:p w14:paraId="7236F294" w14:textId="77777777" w:rsidR="009579FC" w:rsidRDefault="009579FC" w:rsidP="009579FC">
      <w:pPr>
        <w:spacing w:after="0"/>
        <w:jc w:val="both"/>
      </w:pPr>
      <w:r>
        <w:t>3. The attributes of a Professional Project Manager and Project Management</w:t>
      </w:r>
    </w:p>
    <w:p w14:paraId="41051067" w14:textId="77777777" w:rsidR="009579FC" w:rsidRDefault="009579FC" w:rsidP="009579FC">
      <w:pPr>
        <w:spacing w:after="0"/>
        <w:jc w:val="both"/>
      </w:pPr>
      <w:r>
        <w:t>4. Project Management Subprocesses</w:t>
      </w:r>
    </w:p>
    <w:p w14:paraId="7A5303F9" w14:textId="77777777" w:rsidR="009579FC" w:rsidRDefault="009579FC" w:rsidP="009579FC">
      <w:pPr>
        <w:spacing w:after="0"/>
        <w:jc w:val="both"/>
      </w:pPr>
      <w:r>
        <w:t>5. Software Project Management and Metrics</w:t>
      </w:r>
    </w:p>
    <w:p w14:paraId="5DCC6F60" w14:textId="77777777" w:rsidR="009579FC" w:rsidRDefault="009579FC" w:rsidP="009579FC">
      <w:pPr>
        <w:spacing w:after="0"/>
        <w:jc w:val="both"/>
      </w:pPr>
      <w:r>
        <w:t>6. Beginning of the Project</w:t>
      </w:r>
    </w:p>
    <w:p w14:paraId="06D9A2E6" w14:textId="77777777" w:rsidR="009579FC" w:rsidRDefault="009579FC" w:rsidP="009579FC">
      <w:pPr>
        <w:spacing w:after="0"/>
        <w:jc w:val="both"/>
      </w:pPr>
      <w:r>
        <w:t>7. Aims of the project and Scope</w:t>
      </w:r>
    </w:p>
    <w:p w14:paraId="68B36291" w14:textId="62D67F27" w:rsidR="009579FC" w:rsidRDefault="009579FC" w:rsidP="009579FC">
      <w:pPr>
        <w:spacing w:after="0"/>
        <w:jc w:val="both"/>
      </w:pPr>
      <w:r>
        <w:t>8. Activities to Launch the Project</w:t>
      </w:r>
    </w:p>
    <w:p w14:paraId="729DCF49" w14:textId="77777777" w:rsidR="009579FC" w:rsidRDefault="009579FC" w:rsidP="009579FC">
      <w:pPr>
        <w:spacing w:after="0"/>
        <w:jc w:val="both"/>
      </w:pPr>
    </w:p>
    <w:p w14:paraId="3224DDCD" w14:textId="474F5CBB" w:rsidR="009E5993" w:rsidRDefault="009579FC" w:rsidP="009579FC">
      <w:pPr>
        <w:jc w:val="both"/>
      </w:pPr>
      <w:r>
        <w:t xml:space="preserve">Along with other unique terms and approaches, the sessions covered project charter, project scope, and software program-specific management metrics. The methods that were discussed revolved around efficient project planning and start-up. All things taken into </w:t>
      </w:r>
      <w:proofErr w:type="gramStart"/>
      <w:r>
        <w:t>account,</w:t>
      </w:r>
      <w:proofErr w:type="gramEnd"/>
      <w:r>
        <w:t xml:space="preserve"> the courses gave participants a thorough grasp of</w:t>
      </w:r>
      <w:r>
        <w:t xml:space="preserve"> </w:t>
      </w:r>
      <w:r w:rsidRPr="009579FC">
        <w:t>the basic concepts of project management within the system of software development.</w:t>
      </w:r>
    </w:p>
    <w:p w14:paraId="4B5DCD4D" w14:textId="76EE674C" w:rsidR="009E5993" w:rsidRPr="009B1432" w:rsidRDefault="009E5993" w:rsidP="009B143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9B1432">
        <w:rPr>
          <w:b/>
          <w:bCs/>
        </w:rPr>
        <w:t>Application in Real Projects:</w:t>
      </w:r>
    </w:p>
    <w:p w14:paraId="6899D5EB" w14:textId="77777777" w:rsidR="009E5993" w:rsidRDefault="009E5993" w:rsidP="009E5993">
      <w:pPr>
        <w:spacing w:after="0" w:line="240" w:lineRule="auto"/>
        <w:jc w:val="both"/>
        <w:rPr>
          <w:b/>
          <w:bCs/>
        </w:rPr>
      </w:pPr>
    </w:p>
    <w:p w14:paraId="676FE2C2" w14:textId="77777777" w:rsidR="004F6607" w:rsidRDefault="004F6607" w:rsidP="004F6607">
      <w:pPr>
        <w:spacing w:line="240" w:lineRule="auto"/>
        <w:jc w:val="both"/>
      </w:pPr>
      <w:r>
        <w:t>Transforming conceptual concepts into achievable strategies is an essential component in applying this week's lessons to real-life assignments. This is a meditation on the possible uses of these activities, alongside their benefits and drawbacks:</w:t>
      </w:r>
    </w:p>
    <w:p w14:paraId="4A5B238A" w14:textId="77777777" w:rsidR="004F6607" w:rsidRDefault="004F6607" w:rsidP="004F6607">
      <w:pPr>
        <w:spacing w:line="240" w:lineRule="auto"/>
        <w:jc w:val="both"/>
      </w:pPr>
      <w:r>
        <w:t>1. Comprehending Technology and Processes Project Procedures:</w:t>
      </w:r>
    </w:p>
    <w:p w14:paraId="35AAA0D5" w14:textId="48DB77D8" w:rsidR="004F6607" w:rsidRDefault="004F6607" w:rsidP="004F6607">
      <w:pPr>
        <w:spacing w:line="240" w:lineRule="auto"/>
        <w:jc w:val="both"/>
      </w:pPr>
      <w:r>
        <w:t xml:space="preserve"> </w:t>
      </w:r>
      <w:r w:rsidR="00BD33C9">
        <w:t xml:space="preserve">  - </w:t>
      </w:r>
      <w:r>
        <w:t>Advantages: Organising and carrying out a project successfully depends on having an excellent grasp of its methods. It ensures that everyone involved appreciates the workflow.</w:t>
      </w:r>
    </w:p>
    <w:p w14:paraId="17D727BD" w14:textId="20997AB9" w:rsidR="004F6607" w:rsidRDefault="004F6607" w:rsidP="004F6607">
      <w:pPr>
        <w:spacing w:line="240" w:lineRule="auto"/>
        <w:jc w:val="both"/>
      </w:pPr>
      <w:r>
        <w:t xml:space="preserve">   - Challenges: Team members used to various methods could have objections to how they're they are implemented. Growing adjusted with modifications can be challenging.</w:t>
      </w:r>
    </w:p>
    <w:p w14:paraId="341C3795" w14:textId="77777777" w:rsidR="004F6607" w:rsidRDefault="004F6607" w:rsidP="004F6607">
      <w:pPr>
        <w:spacing w:line="240" w:lineRule="auto"/>
        <w:jc w:val="both"/>
      </w:pPr>
      <w:r>
        <w:t>2. The Qualities of an Efficient Project Manager and Project Management:</w:t>
      </w:r>
    </w:p>
    <w:p w14:paraId="1F1B26CE" w14:textId="398D1244" w:rsidR="009E5993" w:rsidRDefault="004F6607" w:rsidP="004F6607">
      <w:pPr>
        <w:spacing w:line="240" w:lineRule="auto"/>
        <w:jc w:val="both"/>
      </w:pPr>
      <w:r>
        <w:t xml:space="preserve">   - Advantages: Skilled project managers can direct teams, manage resources, and manage barriers. The success of this attempt relies upon its leadership.</w:t>
      </w:r>
    </w:p>
    <w:p w14:paraId="2F6FA90B" w14:textId="79DF622A" w:rsidR="00725208" w:rsidRDefault="00725208" w:rsidP="00725208">
      <w:pPr>
        <w:spacing w:line="240" w:lineRule="auto"/>
        <w:jc w:val="both"/>
      </w:pPr>
      <w:r>
        <w:lastRenderedPageBreak/>
        <w:t xml:space="preserve">    - </w:t>
      </w:r>
      <w:r>
        <w:t>Difficulties: Identifying and supporting people with the necessary managerial traits might prove troublesome. It could additionally be an ongoing education.</w:t>
      </w:r>
    </w:p>
    <w:p w14:paraId="24A05519" w14:textId="77777777" w:rsidR="00BD33C9" w:rsidRDefault="00725208" w:rsidP="00725208">
      <w:pPr>
        <w:spacing w:line="240" w:lineRule="auto"/>
        <w:jc w:val="both"/>
      </w:pPr>
      <w:r>
        <w:t xml:space="preserve">3. Project Administration Subprocesses: </w:t>
      </w:r>
    </w:p>
    <w:p w14:paraId="69B4CC08" w14:textId="4DE8DFD2" w:rsidR="00725208" w:rsidRDefault="00BD33C9" w:rsidP="00725208">
      <w:pPr>
        <w:spacing w:line="240" w:lineRule="auto"/>
        <w:jc w:val="both"/>
      </w:pPr>
      <w:r>
        <w:t xml:space="preserve">   </w:t>
      </w:r>
      <w:r w:rsidR="00725208">
        <w:t>- Advantages: Arranging and deconstructing the management of projects into more manageable, smaller phases promotes a more thorough approach. Control and monitoring are improved as a result.</w:t>
      </w:r>
    </w:p>
    <w:p w14:paraId="366D4D17" w14:textId="7605B674" w:rsidR="00725208" w:rsidRDefault="00725208" w:rsidP="00725208">
      <w:pPr>
        <w:spacing w:line="240" w:lineRule="auto"/>
        <w:jc w:val="both"/>
      </w:pPr>
      <w:r>
        <w:t xml:space="preserve">   - Difficulties: A bureaucracy can result because of excessively intricate subprocesses. Achieving the proper balance is critical.</w:t>
      </w:r>
    </w:p>
    <w:p w14:paraId="1A3330AB" w14:textId="77777777" w:rsidR="00725208" w:rsidRDefault="00725208" w:rsidP="00725208">
      <w:pPr>
        <w:spacing w:line="240" w:lineRule="auto"/>
        <w:jc w:val="both"/>
      </w:pPr>
      <w:r>
        <w:t>4. Software Project Management Metrics:</w:t>
      </w:r>
    </w:p>
    <w:p w14:paraId="38DEC446" w14:textId="77777777" w:rsidR="00725208" w:rsidRDefault="00725208" w:rsidP="00725208">
      <w:pPr>
        <w:spacing w:line="240" w:lineRule="auto"/>
        <w:jc w:val="both"/>
      </w:pPr>
      <w:r>
        <w:t xml:space="preserve">   - Advantages: Metrics offer independent evaluations of a project's upward mobility, improving decision-making and relating out development opportunities.</w:t>
      </w:r>
    </w:p>
    <w:p w14:paraId="551C7517" w14:textId="77777777" w:rsidR="00725208" w:rsidRDefault="00725208" w:rsidP="00725208">
      <w:pPr>
        <w:spacing w:line="240" w:lineRule="auto"/>
        <w:jc w:val="both"/>
      </w:pPr>
      <w:r>
        <w:t xml:space="preserve">   - Difficulties: Selecting and grasping metrics might be complex. Using incorrect statistics could result in poor choices.</w:t>
      </w:r>
    </w:p>
    <w:p w14:paraId="7C206769" w14:textId="443ABEC6" w:rsidR="00725208" w:rsidRDefault="00725208" w:rsidP="00614304">
      <w:pPr>
        <w:tabs>
          <w:tab w:val="left" w:pos="3556"/>
        </w:tabs>
        <w:spacing w:line="240" w:lineRule="auto"/>
        <w:jc w:val="both"/>
      </w:pPr>
      <w:r>
        <w:t>5. Launching of the Project:</w:t>
      </w:r>
      <w:r w:rsidR="00614304">
        <w:tab/>
      </w:r>
    </w:p>
    <w:p w14:paraId="0B4773A9" w14:textId="022C1FEF" w:rsidR="00725208" w:rsidRDefault="00725208" w:rsidP="00725208">
      <w:pPr>
        <w:spacing w:line="240" w:lineRule="auto"/>
        <w:jc w:val="both"/>
      </w:pPr>
      <w:r>
        <w:t xml:space="preserve">   - Advantages: A well-defined start phase sets the objectives and targets and puts the undertaking on the correct path.</w:t>
      </w:r>
    </w:p>
    <w:p w14:paraId="3AD43C37" w14:textId="77777777" w:rsidR="00BD33C9" w:rsidRDefault="009E5993" w:rsidP="00BD33C9">
      <w:pPr>
        <w:spacing w:after="0"/>
        <w:jc w:val="both"/>
      </w:pPr>
      <w:r>
        <w:t xml:space="preserve">   </w:t>
      </w:r>
      <w:r w:rsidR="00BD33C9">
        <w:t>- Difficulties: It might require some time for everyone to get to an understanding on every aspect of the project outset. Views on the project's aim may vary between contributors.</w:t>
      </w:r>
    </w:p>
    <w:p w14:paraId="3DBC1BF5" w14:textId="77777777" w:rsidR="00BD33C9" w:rsidRDefault="00BD33C9" w:rsidP="00BD33C9">
      <w:pPr>
        <w:spacing w:after="0"/>
        <w:jc w:val="both"/>
      </w:pPr>
    </w:p>
    <w:p w14:paraId="34774BC5" w14:textId="09AFF0F8" w:rsidR="00BD33C9" w:rsidRDefault="00BD33C9" w:rsidP="00BD33C9">
      <w:pPr>
        <w:spacing w:after="0"/>
        <w:jc w:val="both"/>
      </w:pPr>
      <w:r>
        <w:t>6. Project Objectives and Targets:</w:t>
      </w:r>
    </w:p>
    <w:p w14:paraId="5FA28D05" w14:textId="77777777" w:rsidR="00BD33C9" w:rsidRDefault="00BD33C9" w:rsidP="00BD33C9">
      <w:pPr>
        <w:spacing w:after="0"/>
        <w:jc w:val="both"/>
      </w:pPr>
      <w:r>
        <w:t xml:space="preserve">   - Advantages Project focus remains intact and scope creep decreased with properly defined objectives and scope.</w:t>
      </w:r>
    </w:p>
    <w:p w14:paraId="6CC689F0" w14:textId="77777777" w:rsidR="00BD33C9" w:rsidRDefault="00BD33C9" w:rsidP="00BD33C9">
      <w:pPr>
        <w:spacing w:after="0"/>
        <w:jc w:val="both"/>
      </w:pPr>
    </w:p>
    <w:p w14:paraId="433DBDE5" w14:textId="5E6167CF" w:rsidR="00BD33C9" w:rsidRDefault="009B1432" w:rsidP="009B1432">
      <w:pPr>
        <w:spacing w:after="0"/>
        <w:jc w:val="both"/>
      </w:pPr>
      <w:r>
        <w:t xml:space="preserve">   -</w:t>
      </w:r>
      <w:r w:rsidR="00BD33C9">
        <w:t>The challenges lie in balancing a multitude of stakeholders with the resources at disposal. Budgets and deadlines may be altered by scope changes.</w:t>
      </w:r>
    </w:p>
    <w:p w14:paraId="32AAE4AA" w14:textId="77777777" w:rsidR="00BD33C9" w:rsidRDefault="00BD33C9" w:rsidP="00BD33C9">
      <w:pPr>
        <w:spacing w:after="0"/>
        <w:jc w:val="both"/>
      </w:pPr>
    </w:p>
    <w:p w14:paraId="022CF8E5" w14:textId="77777777" w:rsidR="00BD33C9" w:rsidRDefault="00BD33C9" w:rsidP="00BD33C9">
      <w:pPr>
        <w:spacing w:after="0"/>
        <w:jc w:val="both"/>
      </w:pPr>
      <w:r>
        <w:t xml:space="preserve">7. Project Initiation Activities: </w:t>
      </w:r>
    </w:p>
    <w:p w14:paraId="61132BDE" w14:textId="3FC21174" w:rsidR="00BD33C9" w:rsidRDefault="00BD33C9" w:rsidP="00BD33C9">
      <w:pPr>
        <w:spacing w:after="0"/>
        <w:jc w:val="both"/>
      </w:pPr>
      <w:r>
        <w:t xml:space="preserve">   </w:t>
      </w:r>
      <w:r>
        <w:t>- Advantages: Effective project initiation improves the likelihood of success. The foundation for subsequent phases is laid throughout this phase.</w:t>
      </w:r>
    </w:p>
    <w:p w14:paraId="766C1BE5" w14:textId="77777777" w:rsidR="00BD33C9" w:rsidRDefault="00BD33C9" w:rsidP="00BD33C9">
      <w:pPr>
        <w:spacing w:after="0"/>
        <w:jc w:val="both"/>
      </w:pPr>
    </w:p>
    <w:p w14:paraId="7B5F8C5E" w14:textId="3786C2E2" w:rsidR="009E5993" w:rsidRDefault="00BD33C9" w:rsidP="00BD33C9">
      <w:pPr>
        <w:spacing w:after="0"/>
        <w:jc w:val="both"/>
      </w:pPr>
      <w:r>
        <w:t xml:space="preserve">   - Difficulties: inadequate understanding at the beginning might lead to concerns. To accommodate changing project requirements, flexibility is essential.</w:t>
      </w:r>
    </w:p>
    <w:p w14:paraId="533D6983" w14:textId="77777777" w:rsidR="00BD33C9" w:rsidRDefault="00BD33C9" w:rsidP="00BD33C9">
      <w:pPr>
        <w:spacing w:after="0"/>
        <w:jc w:val="both"/>
      </w:pPr>
    </w:p>
    <w:p w14:paraId="1B98DA3A" w14:textId="5BCA0E63" w:rsidR="009E5993" w:rsidRPr="000C3ECD" w:rsidRDefault="009E5993" w:rsidP="000C3EC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0C3ECD">
        <w:rPr>
          <w:b/>
          <w:bCs/>
        </w:rPr>
        <w:t>Peer Interactions:</w:t>
      </w:r>
    </w:p>
    <w:p w14:paraId="51F8A216" w14:textId="77777777" w:rsidR="009E5993" w:rsidRDefault="009E5993" w:rsidP="009E5993">
      <w:pPr>
        <w:spacing w:after="0" w:line="240" w:lineRule="auto"/>
        <w:jc w:val="both"/>
        <w:rPr>
          <w:b/>
          <w:bCs/>
        </w:rPr>
      </w:pPr>
    </w:p>
    <w:p w14:paraId="23E60A48" w14:textId="77777777" w:rsidR="000C3ECD" w:rsidRDefault="000C3ECD" w:rsidP="000C3ECD">
      <w:pPr>
        <w:spacing w:after="0" w:line="240" w:lineRule="auto"/>
        <w:jc w:val="both"/>
      </w:pPr>
      <w:r>
        <w:t>The following is a list of the different tasks that we performed.</w:t>
      </w:r>
    </w:p>
    <w:p w14:paraId="4B252A32" w14:textId="77777777" w:rsidR="000C3ECD" w:rsidRDefault="000C3ECD" w:rsidP="000C3ECD">
      <w:pPr>
        <w:spacing w:after="0" w:line="240" w:lineRule="auto"/>
        <w:jc w:val="both"/>
      </w:pPr>
    </w:p>
    <w:p w14:paraId="6BD0A949" w14:textId="04573541" w:rsidR="000C3ECD" w:rsidRDefault="000C3ECD" w:rsidP="000C3ECD">
      <w:pPr>
        <w:spacing w:after="0" w:line="240" w:lineRule="auto"/>
        <w:jc w:val="both"/>
      </w:pPr>
      <w:r>
        <w:t>1. Introductory Meetings</w:t>
      </w:r>
    </w:p>
    <w:p w14:paraId="3EFB4FA7" w14:textId="20A2B098" w:rsidR="000C3ECD" w:rsidRDefault="000C3ECD" w:rsidP="000C3ECD">
      <w:pPr>
        <w:spacing w:after="0" w:line="240" w:lineRule="auto"/>
        <w:jc w:val="both"/>
      </w:pPr>
      <w:r>
        <w:t>2. Team Idea Development</w:t>
      </w:r>
    </w:p>
    <w:p w14:paraId="4A2B9681" w14:textId="1C5D709E" w:rsidR="000C3ECD" w:rsidRDefault="000C3ECD" w:rsidP="000C3ECD">
      <w:pPr>
        <w:spacing w:after="0" w:line="240" w:lineRule="auto"/>
        <w:jc w:val="both"/>
      </w:pPr>
      <w:r>
        <w:t>3. Partnership Educational institutions</w:t>
      </w:r>
    </w:p>
    <w:p w14:paraId="0539AEBB" w14:textId="47B6161E" w:rsidR="000C3ECD" w:rsidRDefault="000C3ECD" w:rsidP="000C3ECD">
      <w:pPr>
        <w:spacing w:after="0" w:line="240" w:lineRule="auto"/>
        <w:jc w:val="both"/>
      </w:pPr>
      <w:r>
        <w:t>4. Platforms for Virtual Partnerships</w:t>
      </w:r>
    </w:p>
    <w:p w14:paraId="2CF5CF7D" w14:textId="2C9E2119" w:rsidR="009E5993" w:rsidRPr="00A555B7" w:rsidRDefault="000C3ECD" w:rsidP="000C3ECD">
      <w:pPr>
        <w:spacing w:after="0" w:line="240" w:lineRule="auto"/>
        <w:jc w:val="both"/>
      </w:pPr>
      <w:r>
        <w:t>5. Setting Targets</w:t>
      </w:r>
    </w:p>
    <w:p w14:paraId="6D25B7FD" w14:textId="64BF509F" w:rsidR="009E5993" w:rsidRPr="000C3ECD" w:rsidRDefault="009E5993" w:rsidP="000C3EC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0C3ECD">
        <w:rPr>
          <w:b/>
          <w:bCs/>
        </w:rPr>
        <w:lastRenderedPageBreak/>
        <w:t>Challenges Faced:</w:t>
      </w:r>
    </w:p>
    <w:p w14:paraId="5B104CFC" w14:textId="77777777" w:rsidR="009E5993" w:rsidRDefault="009E5993" w:rsidP="009E5993">
      <w:pPr>
        <w:spacing w:after="0" w:line="240" w:lineRule="auto"/>
        <w:jc w:val="both"/>
        <w:rPr>
          <w:b/>
          <w:bCs/>
        </w:rPr>
      </w:pPr>
    </w:p>
    <w:p w14:paraId="1F42FF9E" w14:textId="77777777" w:rsidR="000C3ECD" w:rsidRDefault="000C3ECD" w:rsidP="000C3ECD">
      <w:pPr>
        <w:spacing w:after="0" w:line="240" w:lineRule="auto"/>
        <w:jc w:val="both"/>
      </w:pPr>
      <w:r>
        <w:t>A few challenges came up when going through the current week's material:</w:t>
      </w:r>
    </w:p>
    <w:p w14:paraId="5607C68B" w14:textId="77777777" w:rsidR="00C36337" w:rsidRDefault="00C36337" w:rsidP="000C3ECD">
      <w:pPr>
        <w:spacing w:after="0" w:line="240" w:lineRule="auto"/>
        <w:jc w:val="both"/>
      </w:pPr>
    </w:p>
    <w:p w14:paraId="68550D17" w14:textId="77777777" w:rsidR="000C3ECD" w:rsidRDefault="000C3ECD" w:rsidP="000C3ECD">
      <w:pPr>
        <w:spacing w:after="0" w:line="240" w:lineRule="auto"/>
        <w:jc w:val="both"/>
      </w:pPr>
      <w:r>
        <w:t>1. Software Development Process Complications</w:t>
      </w:r>
    </w:p>
    <w:p w14:paraId="21E40A24" w14:textId="77777777" w:rsidR="000C3ECD" w:rsidRDefault="000C3ECD" w:rsidP="000C3ECD">
      <w:pPr>
        <w:spacing w:after="0" w:line="240" w:lineRule="auto"/>
        <w:jc w:val="both"/>
      </w:pPr>
      <w:r>
        <w:t xml:space="preserve">2. Becoming Conscious of Performance Analytics  </w:t>
      </w:r>
    </w:p>
    <w:p w14:paraId="4465D84D" w14:textId="159EBC1F" w:rsidR="000C3ECD" w:rsidRDefault="000C3ECD" w:rsidP="000C3ECD">
      <w:pPr>
        <w:spacing w:after="0" w:line="240" w:lineRule="auto"/>
        <w:jc w:val="both"/>
      </w:pPr>
      <w:r>
        <w:t>3. Facts on Project The introduction</w:t>
      </w:r>
    </w:p>
    <w:p w14:paraId="1227D7EB" w14:textId="05A3B454" w:rsidR="000C3ECD" w:rsidRDefault="000C3ECD" w:rsidP="000C3ECD">
      <w:pPr>
        <w:spacing w:after="0" w:line="240" w:lineRule="auto"/>
        <w:jc w:val="both"/>
      </w:pPr>
      <w:r>
        <w:t>4. Humans, Operations, Equipment, and Technical Integration</w:t>
      </w:r>
    </w:p>
    <w:p w14:paraId="7EF2093F" w14:textId="74499D6E" w:rsidR="009E5993" w:rsidRPr="006B5CDC" w:rsidRDefault="000C3ECD" w:rsidP="000C3ECD">
      <w:pPr>
        <w:spacing w:after="0" w:line="240" w:lineRule="auto"/>
        <w:jc w:val="both"/>
      </w:pPr>
      <w:r>
        <w:t>5. Achieving the project's objective and scope</w:t>
      </w:r>
    </w:p>
    <w:p w14:paraId="2659AAB4" w14:textId="77777777" w:rsidR="009E5993" w:rsidRPr="006B5CDC" w:rsidRDefault="009E5993" w:rsidP="009E5993">
      <w:pPr>
        <w:spacing w:after="0" w:line="240" w:lineRule="auto"/>
        <w:jc w:val="both"/>
      </w:pPr>
    </w:p>
    <w:p w14:paraId="58F675C2" w14:textId="77777777" w:rsidR="009E5993" w:rsidRDefault="009E5993" w:rsidP="009E5993">
      <w:pPr>
        <w:spacing w:after="0" w:line="240" w:lineRule="auto"/>
        <w:jc w:val="both"/>
        <w:rPr>
          <w:b/>
          <w:bCs/>
        </w:rPr>
      </w:pPr>
    </w:p>
    <w:p w14:paraId="0210806D" w14:textId="6EFC90CC" w:rsidR="009E5993" w:rsidRPr="000C3ECD" w:rsidRDefault="009E5993" w:rsidP="000C3EC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0C3ECD">
        <w:rPr>
          <w:b/>
          <w:bCs/>
        </w:rPr>
        <w:t>Personal development activities:</w:t>
      </w:r>
    </w:p>
    <w:p w14:paraId="4E1B8D1E" w14:textId="77777777" w:rsidR="009E5993" w:rsidRPr="00103897" w:rsidRDefault="009E5993" w:rsidP="009E5993">
      <w:pPr>
        <w:spacing w:after="0" w:line="240" w:lineRule="auto"/>
        <w:jc w:val="both"/>
      </w:pPr>
    </w:p>
    <w:p w14:paraId="77105B6E" w14:textId="33F3A106" w:rsidR="000C3ECD" w:rsidRDefault="000C3ECD" w:rsidP="000C3ECD">
      <w:pPr>
        <w:spacing w:after="0" w:line="240" w:lineRule="auto"/>
        <w:jc w:val="both"/>
      </w:pPr>
      <w:r>
        <w:t>1. Reading Effective Books</w:t>
      </w:r>
    </w:p>
    <w:p w14:paraId="49908FE2" w14:textId="3BC29C51" w:rsidR="000C3ECD" w:rsidRDefault="000C3ECD" w:rsidP="000C3ECD">
      <w:pPr>
        <w:spacing w:after="0" w:line="240" w:lineRule="auto"/>
        <w:jc w:val="both"/>
      </w:pPr>
      <w:r>
        <w:t>2. Implementation in Learning</w:t>
      </w:r>
    </w:p>
    <w:p w14:paraId="49ECB3EF" w14:textId="6BBC8EE3" w:rsidR="000C3ECD" w:rsidRDefault="000C3ECD" w:rsidP="000C3ECD">
      <w:pPr>
        <w:spacing w:after="0" w:line="240" w:lineRule="auto"/>
        <w:jc w:val="both"/>
      </w:pPr>
      <w:r>
        <w:t>3. Debates</w:t>
      </w:r>
    </w:p>
    <w:p w14:paraId="1D841ACB" w14:textId="18BFA1B5" w:rsidR="009E5993" w:rsidRDefault="000C3ECD" w:rsidP="000C3ECD">
      <w:pPr>
        <w:spacing w:after="0" w:line="240" w:lineRule="auto"/>
        <w:jc w:val="both"/>
      </w:pPr>
      <w:r>
        <w:t>4. Assessment of the project</w:t>
      </w:r>
    </w:p>
    <w:p w14:paraId="69C172A3" w14:textId="77777777" w:rsidR="000C3ECD" w:rsidRDefault="000C3ECD" w:rsidP="000C3ECD">
      <w:pPr>
        <w:spacing w:after="0" w:line="240" w:lineRule="auto"/>
        <w:jc w:val="both"/>
        <w:rPr>
          <w:b/>
          <w:bCs/>
        </w:rPr>
      </w:pPr>
    </w:p>
    <w:p w14:paraId="7004A9B9" w14:textId="21C1E0B2" w:rsidR="009E5993" w:rsidRPr="000C3ECD" w:rsidRDefault="009E5993" w:rsidP="000C3EC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  <w:bCs/>
        </w:rPr>
      </w:pPr>
      <w:r w:rsidRPr="000C3ECD">
        <w:rPr>
          <w:b/>
          <w:bCs/>
        </w:rPr>
        <w:t>Goals for the Next Week:</w:t>
      </w:r>
    </w:p>
    <w:p w14:paraId="7DEFFF16" w14:textId="77777777" w:rsidR="009E5993" w:rsidRPr="00E621D5" w:rsidRDefault="009E5993" w:rsidP="009E5993">
      <w:pPr>
        <w:spacing w:after="0" w:line="240" w:lineRule="auto"/>
        <w:jc w:val="both"/>
        <w:rPr>
          <w:b/>
          <w:bCs/>
        </w:rPr>
      </w:pPr>
    </w:p>
    <w:p w14:paraId="0AC6282A" w14:textId="3E932211" w:rsidR="00C36337" w:rsidRDefault="00C36337" w:rsidP="00C36337">
      <w:pPr>
        <w:jc w:val="both"/>
      </w:pPr>
      <w:r>
        <w:t>My objectives for learning for this upcoming week are:</w:t>
      </w:r>
    </w:p>
    <w:p w14:paraId="6EFF8741" w14:textId="77777777" w:rsidR="00C36337" w:rsidRDefault="00C36337" w:rsidP="00C36337">
      <w:pPr>
        <w:spacing w:after="0"/>
        <w:jc w:val="both"/>
      </w:pPr>
      <w:r>
        <w:t>1. Enhance Understanding about Project Start</w:t>
      </w:r>
    </w:p>
    <w:p w14:paraId="5BF4CB10" w14:textId="77777777" w:rsidR="00C36337" w:rsidRDefault="00C36337" w:rsidP="00C36337">
      <w:pPr>
        <w:spacing w:after="0"/>
        <w:jc w:val="both"/>
      </w:pPr>
      <w:r>
        <w:t>2. Look at Software Project Management Indicators</w:t>
      </w:r>
    </w:p>
    <w:p w14:paraId="591F07CB" w14:textId="77777777" w:rsidR="00C36337" w:rsidRDefault="00C36337" w:rsidP="00C36337">
      <w:pPr>
        <w:spacing w:after="0"/>
        <w:jc w:val="both"/>
      </w:pPr>
      <w:r>
        <w:t>3. Implementing the Project's aims and scope into application</w:t>
      </w:r>
    </w:p>
    <w:p w14:paraId="167ACE91" w14:textId="77777777" w:rsidR="00C36337" w:rsidRDefault="00C36337" w:rsidP="00C36337">
      <w:pPr>
        <w:spacing w:after="0"/>
        <w:jc w:val="both"/>
      </w:pPr>
      <w:r>
        <w:t>5. Research Other Project Management Literature</w:t>
      </w:r>
    </w:p>
    <w:p w14:paraId="08089398" w14:textId="00533FA9" w:rsidR="009E5993" w:rsidRDefault="00C36337" w:rsidP="00C36337">
      <w:pPr>
        <w:spacing w:after="0"/>
        <w:jc w:val="both"/>
      </w:pPr>
      <w:r>
        <w:t>6. Consider for Mentorship or Providing guidance</w:t>
      </w:r>
    </w:p>
    <w:p w14:paraId="51584A78" w14:textId="77777777" w:rsidR="008A124A" w:rsidRDefault="008A124A"/>
    <w:sectPr w:rsidR="008A124A" w:rsidSect="00EE4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957"/>
    <w:multiLevelType w:val="hybridMultilevel"/>
    <w:tmpl w:val="ED6E22F4"/>
    <w:lvl w:ilvl="0" w:tplc="F5DA61D0">
      <w:start w:val="1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049D3037"/>
    <w:multiLevelType w:val="hybridMultilevel"/>
    <w:tmpl w:val="B8CE6B48"/>
    <w:lvl w:ilvl="0" w:tplc="2070CC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72C67"/>
    <w:multiLevelType w:val="hybridMultilevel"/>
    <w:tmpl w:val="25103DB2"/>
    <w:lvl w:ilvl="0" w:tplc="2070C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1CF9"/>
    <w:multiLevelType w:val="hybridMultilevel"/>
    <w:tmpl w:val="D4FC767E"/>
    <w:lvl w:ilvl="0" w:tplc="D8D88ECC">
      <w:start w:val="5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31C4627D"/>
    <w:multiLevelType w:val="hybridMultilevel"/>
    <w:tmpl w:val="1960C3A8"/>
    <w:lvl w:ilvl="0" w:tplc="A1D4AB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B27"/>
    <w:multiLevelType w:val="hybridMultilevel"/>
    <w:tmpl w:val="52F29F00"/>
    <w:lvl w:ilvl="0" w:tplc="2070CC36">
      <w:start w:val="5"/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779135E7"/>
    <w:multiLevelType w:val="hybridMultilevel"/>
    <w:tmpl w:val="D6E21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43C8C"/>
    <w:multiLevelType w:val="hybridMultilevel"/>
    <w:tmpl w:val="17D815B2"/>
    <w:lvl w:ilvl="0" w:tplc="2070CC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24AA5"/>
    <w:multiLevelType w:val="hybridMultilevel"/>
    <w:tmpl w:val="CDB04D68"/>
    <w:lvl w:ilvl="0" w:tplc="204445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47290">
    <w:abstractNumId w:val="3"/>
  </w:num>
  <w:num w:numId="2" w16cid:durableId="440346714">
    <w:abstractNumId w:val="4"/>
  </w:num>
  <w:num w:numId="3" w16cid:durableId="1784573932">
    <w:abstractNumId w:val="8"/>
  </w:num>
  <w:num w:numId="4" w16cid:durableId="190730295">
    <w:abstractNumId w:val="1"/>
  </w:num>
  <w:num w:numId="5" w16cid:durableId="1625426172">
    <w:abstractNumId w:val="5"/>
  </w:num>
  <w:num w:numId="6" w16cid:durableId="53043012">
    <w:abstractNumId w:val="7"/>
  </w:num>
  <w:num w:numId="7" w16cid:durableId="1548839779">
    <w:abstractNumId w:val="6"/>
  </w:num>
  <w:num w:numId="8" w16cid:durableId="1413812901">
    <w:abstractNumId w:val="0"/>
  </w:num>
  <w:num w:numId="9" w16cid:durableId="83958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66"/>
    <w:rsid w:val="000304CC"/>
    <w:rsid w:val="000935A1"/>
    <w:rsid w:val="000C3ECD"/>
    <w:rsid w:val="002D4C66"/>
    <w:rsid w:val="00332639"/>
    <w:rsid w:val="004F6607"/>
    <w:rsid w:val="00614304"/>
    <w:rsid w:val="00725208"/>
    <w:rsid w:val="00802F99"/>
    <w:rsid w:val="008A124A"/>
    <w:rsid w:val="009579FC"/>
    <w:rsid w:val="009B1432"/>
    <w:rsid w:val="009E5993"/>
    <w:rsid w:val="00BD33C9"/>
    <w:rsid w:val="00C36337"/>
    <w:rsid w:val="00E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7989"/>
  <w15:chartTrackingRefBased/>
  <w15:docId w15:val="{5673B91A-E509-426C-9957-52340D42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93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99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hushi2111/SOEN-6841-Software-Project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190010107034</dc:creator>
  <cp:keywords/>
  <dc:description/>
  <cp:lastModifiedBy>190010107034</cp:lastModifiedBy>
  <cp:revision>27</cp:revision>
  <dcterms:created xsi:type="dcterms:W3CDTF">2024-02-03T19:38:00Z</dcterms:created>
  <dcterms:modified xsi:type="dcterms:W3CDTF">2024-02-03T22:17:00Z</dcterms:modified>
</cp:coreProperties>
</file>