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5092" w:rsidRPr="0039774C" w:rsidRDefault="00BF7A47">
      <w:r>
        <w:rPr>
          <w:noProof/>
        </w:rPr>
        <w:pict>
          <v:rect id="_x0000_s1060" style="position:absolute;left:0;text-align:left;margin-left:396.25pt;margin-top:-35.55pt;width:88.6pt;height:15.1pt;z-index:251662848" stroked="f"/>
        </w:pict>
      </w:r>
      <w:r w:rsidR="00521404" w:rsidRPr="0039774C">
        <w:rPr>
          <w:noProof/>
        </w:rPr>
        <w:drawing>
          <wp:anchor distT="0" distB="0" distL="114300" distR="114300" simplePos="0" relativeHeight="251654656" behindDoc="1" locked="0" layoutInCell="1" allowOverlap="1">
            <wp:simplePos x="0" y="0"/>
            <wp:positionH relativeFrom="column">
              <wp:posOffset>11341</wp:posOffset>
            </wp:positionH>
            <wp:positionV relativeFrom="paragraph">
              <wp:posOffset>-4622</wp:posOffset>
            </wp:positionV>
            <wp:extent cx="6120000" cy="1989609"/>
            <wp:effectExtent l="19050" t="0" r="0" b="0"/>
            <wp:wrapNone/>
            <wp:docPr id="3" name="그림 2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9" cstate="print"/>
                    <a:srcRect b="7702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989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1404" w:rsidRPr="0039774C">
        <w:rPr>
          <w:noProof/>
        </w:rPr>
        <w:drawing>
          <wp:anchor distT="0" distB="0" distL="114300" distR="114300" simplePos="0" relativeHeight="251653632" behindDoc="1" locked="0" layoutInCell="1" allowOverlap="1">
            <wp:simplePos x="0" y="0"/>
            <wp:positionH relativeFrom="column">
              <wp:posOffset>7018198</wp:posOffset>
            </wp:positionH>
            <wp:positionV relativeFrom="paragraph">
              <wp:posOffset>-982818</wp:posOffset>
            </wp:positionV>
            <wp:extent cx="6477443" cy="9282224"/>
            <wp:effectExtent l="19050" t="0" r="0" b="0"/>
            <wp:wrapNone/>
            <wp:docPr id="1" name="그림 0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443" cy="928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8" type="#_x0000_t32" style="position:absolute;left:0;text-align:left;margin-left:-.45pt;margin-top:-.85pt;width:485.3pt;height:0;z-index:251659776;mso-position-horizontal-relative:text;mso-position-vertical-relative:text" o:connectortype="straight" strokeweight="1.5pt"/>
        </w:pict>
      </w: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61"/>
      </w:tblGrid>
      <w:tr w:rsidR="00AB5060" w:rsidRPr="0039774C" w:rsidTr="00B05092">
        <w:trPr>
          <w:trHeight w:val="1178"/>
          <w:jc w:val="center"/>
        </w:trPr>
        <w:tc>
          <w:tcPr>
            <w:tcW w:w="9761" w:type="dxa"/>
            <w:vAlign w:val="center"/>
          </w:tcPr>
          <w:p w:rsidR="00AB5060" w:rsidRPr="0039774C" w:rsidRDefault="007C66A7" w:rsidP="00C866D6">
            <w:pPr>
              <w:jc w:val="center"/>
              <w:rPr>
                <w:rFonts w:ascii="나눔명조 ExtraBold" w:eastAsia="나눔명조 ExtraBold" w:hAnsi="나눔명조 ExtraBold"/>
                <w:spacing w:val="-8"/>
                <w:szCs w:val="20"/>
              </w:rPr>
            </w:pPr>
            <w:r>
              <w:rPr>
                <w:rFonts w:ascii="바탕" w:eastAsia="바탕" w:hAnsi="바탕" w:cs="바탕" w:hint="eastAsia"/>
                <w:spacing w:val="-8"/>
                <w:sz w:val="96"/>
                <w:szCs w:val="20"/>
              </w:rPr>
              <w:t>HW 0</w:t>
            </w:r>
            <w:r w:rsidR="00C866D6">
              <w:rPr>
                <w:rFonts w:ascii="바탕" w:eastAsia="바탕" w:hAnsi="바탕" w:cs="바탕"/>
                <w:spacing w:val="-8"/>
                <w:sz w:val="96"/>
                <w:szCs w:val="20"/>
              </w:rPr>
              <w:t>4</w:t>
            </w:r>
            <w:r>
              <w:rPr>
                <w:rFonts w:ascii="바탕" w:eastAsia="바탕" w:hAnsi="바탕" w:cs="바탕"/>
                <w:spacing w:val="-8"/>
                <w:sz w:val="96"/>
                <w:szCs w:val="20"/>
              </w:rPr>
              <w:br/>
            </w:r>
            <w:r>
              <w:rPr>
                <w:rFonts w:ascii="바탕" w:eastAsia="바탕" w:hAnsi="바탕" w:cs="바탕"/>
                <w:spacing w:val="-8"/>
                <w:sz w:val="52"/>
                <w:szCs w:val="20"/>
              </w:rPr>
              <w:t xml:space="preserve">Simple File Transfer using </w:t>
            </w:r>
            <w:r w:rsidR="00C866D6">
              <w:rPr>
                <w:rFonts w:ascii="바탕" w:eastAsia="바탕" w:hAnsi="바탕" w:cs="바탕" w:hint="eastAsia"/>
                <w:spacing w:val="-8"/>
                <w:sz w:val="52"/>
                <w:szCs w:val="20"/>
              </w:rPr>
              <w:t>TC</w:t>
            </w:r>
            <w:r>
              <w:rPr>
                <w:rFonts w:ascii="바탕" w:eastAsia="바탕" w:hAnsi="바탕" w:cs="바탕"/>
                <w:spacing w:val="-8"/>
                <w:sz w:val="52"/>
                <w:szCs w:val="20"/>
              </w:rPr>
              <w:t>P</w:t>
            </w:r>
          </w:p>
        </w:tc>
      </w:tr>
      <w:tr w:rsidR="00AB5060" w:rsidRPr="0039774C" w:rsidTr="003666C8">
        <w:trPr>
          <w:trHeight w:val="1350"/>
          <w:jc w:val="center"/>
        </w:trPr>
        <w:tc>
          <w:tcPr>
            <w:tcW w:w="9761" w:type="dxa"/>
          </w:tcPr>
          <w:p w:rsidR="00EA57AB" w:rsidRPr="00EA57AB" w:rsidRDefault="00EA57AB" w:rsidP="00C8467F">
            <w:pPr>
              <w:rPr>
                <w:rFonts w:ascii="바탕" w:eastAsia="바탕" w:hAnsi="바탕" w:cs="바탕"/>
                <w:spacing w:val="-28"/>
                <w:szCs w:val="20"/>
              </w:rPr>
            </w:pPr>
          </w:p>
        </w:tc>
      </w:tr>
    </w:tbl>
    <w:p w:rsidR="00B05092" w:rsidRPr="0039774C" w:rsidRDefault="00BF7A47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  <w:r>
        <w:rPr>
          <w:noProof/>
        </w:rPr>
        <w:pict>
          <v:shape id="_x0000_s1049" type="#_x0000_t32" style="position:absolute;left:0;text-align:left;margin-left:1.2pt;margin-top:1.55pt;width:483.65pt;height:0;z-index:251660800;mso-position-horizontal-relative:text;mso-position-vertical-relative:text" o:connectortype="straight" strokeweight=".25pt"/>
        </w:pict>
      </w:r>
    </w:p>
    <w:p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05092" w:rsidRPr="0039774C" w:rsidRDefault="00B05092" w:rsidP="0009448F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05092" w:rsidRPr="00B10D9E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05092" w:rsidRPr="0039774C" w:rsidRDefault="00B05092" w:rsidP="0009448F">
      <w:pPr>
        <w:spacing w:after="0" w:line="240" w:lineRule="auto"/>
        <w:jc w:val="left"/>
        <w:rPr>
          <w:rFonts w:ascii="나눔고딕" w:eastAsia="나눔고딕" w:hAnsi="나눔고딕"/>
          <w:sz w:val="18"/>
          <w:szCs w:val="18"/>
        </w:rPr>
      </w:pPr>
    </w:p>
    <w:p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9E7CB1" w:rsidRPr="0039774C" w:rsidRDefault="009E7CB1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9E7CB1" w:rsidRPr="0039774C" w:rsidRDefault="00BF3C1A" w:rsidP="00BF3C1A">
      <w:pPr>
        <w:spacing w:after="0" w:line="240" w:lineRule="auto"/>
        <w:ind w:firstLineChars="1700" w:firstLine="2876"/>
        <w:rPr>
          <w:rFonts w:ascii="나눔고딕" w:eastAsia="나눔고딕" w:hAnsi="나눔고딕"/>
          <w:sz w:val="18"/>
          <w:szCs w:val="18"/>
        </w:rPr>
      </w:pPr>
      <w:r>
        <w:rPr>
          <w:rFonts w:ascii="나눔고딕" w:eastAsia="나눔고딕" w:hAnsi="나눔고딕"/>
          <w:noProof/>
          <w:sz w:val="18"/>
          <w:szCs w:val="18"/>
        </w:rPr>
        <w:drawing>
          <wp:inline distT="0" distB="0" distL="0" distR="0">
            <wp:extent cx="2486025" cy="880763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790" cy="881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CB1" w:rsidRPr="0039774C" w:rsidRDefault="009E7CB1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F576E0" w:rsidRPr="0039774C" w:rsidRDefault="00F576E0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F576E0" w:rsidRPr="0039774C" w:rsidRDefault="00F576E0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3666C8" w:rsidRPr="0039774C" w:rsidRDefault="003666C8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tbl>
      <w:tblPr>
        <w:tblStyle w:val="a9"/>
        <w:tblW w:w="6771" w:type="dxa"/>
        <w:jc w:val="center"/>
        <w:tblBorders>
          <w:top w:val="single" w:sz="12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4"/>
        <w:gridCol w:w="2205"/>
        <w:gridCol w:w="283"/>
        <w:gridCol w:w="992"/>
        <w:gridCol w:w="2127"/>
      </w:tblGrid>
      <w:tr w:rsidR="00F576E0" w:rsidRPr="0039774C" w:rsidTr="00247580">
        <w:trPr>
          <w:trHeight w:val="414"/>
          <w:jc w:val="center"/>
        </w:trPr>
        <w:tc>
          <w:tcPr>
            <w:tcW w:w="1164" w:type="dxa"/>
            <w:vAlign w:val="center"/>
          </w:tcPr>
          <w:p w:rsidR="00F576E0" w:rsidRPr="0039774C" w:rsidRDefault="00AA0C7A" w:rsidP="009E7CB1">
            <w:pPr>
              <w:jc w:val="left"/>
              <w:rPr>
                <w:rFonts w:ascii="나눔명조 ExtraBold" w:eastAsia="나눔명조 ExtraBold" w:hAnsi="나눔명조 ExtraBold"/>
                <w:sz w:val="18"/>
                <w:szCs w:val="18"/>
              </w:rPr>
            </w:pPr>
            <w:r>
              <w:rPr>
                <w:rFonts w:ascii="나눔명조 ExtraBold" w:eastAsia="나눔명조 ExtraBold" w:hAnsi="나눔명조 ExtraBold" w:hint="eastAsia"/>
                <w:sz w:val="18"/>
                <w:szCs w:val="18"/>
              </w:rPr>
              <w:t>Date</w:t>
            </w:r>
            <w:r w:rsidR="00F576E0" w:rsidRPr="0039774C">
              <w:rPr>
                <w:rFonts w:ascii="나눔명조 ExtraBold" w:eastAsia="나눔명조 ExtraBold" w:hAnsi="나눔명조 ExtraBold" w:hint="eastAsia"/>
                <w:sz w:val="18"/>
                <w:szCs w:val="18"/>
              </w:rPr>
              <w:t xml:space="preserve">     </w:t>
            </w:r>
          </w:p>
        </w:tc>
        <w:tc>
          <w:tcPr>
            <w:tcW w:w="2205" w:type="dxa"/>
            <w:vAlign w:val="center"/>
          </w:tcPr>
          <w:p w:rsidR="00F576E0" w:rsidRPr="00BF3C1A" w:rsidRDefault="000D66EB" w:rsidP="00C866D6">
            <w:pPr>
              <w:jc w:val="left"/>
              <w:rPr>
                <w:rFonts w:ascii="바탕" w:eastAsia="바탕" w:hAnsi="바탕" w:cs="바탕"/>
                <w:sz w:val="18"/>
                <w:szCs w:val="18"/>
              </w:rPr>
            </w:pPr>
            <w:r>
              <w:rPr>
                <w:rFonts w:ascii="나눔명조" w:eastAsia="나눔명조" w:hAnsi="나눔명조" w:hint="eastAsia"/>
                <w:sz w:val="18"/>
                <w:szCs w:val="18"/>
              </w:rPr>
              <w:t>20</w:t>
            </w:r>
            <w:r w:rsidR="00694819">
              <w:rPr>
                <w:rFonts w:ascii="나눔명조" w:eastAsia="나눔명조" w:hAnsi="나눔명조" w:hint="eastAsia"/>
                <w:sz w:val="18"/>
                <w:szCs w:val="18"/>
              </w:rPr>
              <w:t>1</w:t>
            </w:r>
            <w:r w:rsidR="00EB5721">
              <w:rPr>
                <w:rFonts w:ascii="나눔명조" w:eastAsia="나눔명조" w:hAnsi="나눔명조"/>
                <w:sz w:val="18"/>
                <w:szCs w:val="18"/>
              </w:rPr>
              <w:t>5</w:t>
            </w:r>
            <w:r>
              <w:rPr>
                <w:rFonts w:ascii="나눔명조" w:eastAsia="나눔명조" w:hAnsi="나눔명조" w:hint="eastAsia"/>
                <w:sz w:val="18"/>
                <w:szCs w:val="18"/>
              </w:rPr>
              <w:t>, 0</w:t>
            </w:r>
            <w:r w:rsidR="00C866D6">
              <w:rPr>
                <w:rFonts w:ascii="나눔명조" w:eastAsia="나눔명조" w:hAnsi="나눔명조"/>
                <w:sz w:val="18"/>
                <w:szCs w:val="18"/>
              </w:rPr>
              <w:t>6</w:t>
            </w:r>
            <w:r w:rsidR="00C8467F">
              <w:rPr>
                <w:rFonts w:ascii="나눔명조" w:eastAsia="나눔명조" w:hAnsi="나눔명조" w:hint="eastAsia"/>
                <w:sz w:val="18"/>
                <w:szCs w:val="18"/>
              </w:rPr>
              <w:t>, 1</w:t>
            </w:r>
            <w:r w:rsidR="00C866D6">
              <w:rPr>
                <w:rFonts w:ascii="나눔명조" w:eastAsia="나눔명조" w:hAnsi="나눔명조"/>
                <w:sz w:val="18"/>
                <w:szCs w:val="18"/>
              </w:rPr>
              <w:t>4</w:t>
            </w:r>
          </w:p>
        </w:tc>
        <w:tc>
          <w:tcPr>
            <w:tcW w:w="283" w:type="dxa"/>
            <w:vAlign w:val="center"/>
          </w:tcPr>
          <w:p w:rsidR="00F576E0" w:rsidRPr="0039774C" w:rsidRDefault="00F576E0" w:rsidP="00F576E0">
            <w:pPr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:rsidR="00F576E0" w:rsidRPr="0039774C" w:rsidRDefault="00AA0C7A" w:rsidP="00F576E0">
            <w:pPr>
              <w:rPr>
                <w:rFonts w:ascii="나눔명조" w:eastAsia="나눔명조" w:hAnsi="나눔명조"/>
                <w:sz w:val="18"/>
                <w:szCs w:val="18"/>
              </w:rPr>
            </w:pPr>
            <w:r>
              <w:rPr>
                <w:rFonts w:ascii="나눔명조 ExtraBold" w:eastAsia="나눔명조 ExtraBold" w:hAnsi="나눔명조 ExtraBold" w:hint="eastAsia"/>
                <w:sz w:val="18"/>
                <w:szCs w:val="18"/>
              </w:rPr>
              <w:t>Major</w:t>
            </w:r>
          </w:p>
        </w:tc>
        <w:tc>
          <w:tcPr>
            <w:tcW w:w="2127" w:type="dxa"/>
            <w:vAlign w:val="center"/>
          </w:tcPr>
          <w:p w:rsidR="00F576E0" w:rsidRPr="0039774C" w:rsidRDefault="00C8467F" w:rsidP="008D039C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>
              <w:rPr>
                <w:rFonts w:ascii="바탕" w:eastAsia="바탕" w:hAnsi="바탕" w:cs="바탕" w:hint="eastAsia"/>
                <w:sz w:val="18"/>
                <w:szCs w:val="18"/>
              </w:rPr>
              <w:t>Computer Science</w:t>
            </w:r>
          </w:p>
        </w:tc>
      </w:tr>
      <w:tr w:rsidR="00F576E0" w:rsidRPr="0039774C" w:rsidTr="00247580">
        <w:trPr>
          <w:trHeight w:val="414"/>
          <w:jc w:val="center"/>
        </w:trPr>
        <w:tc>
          <w:tcPr>
            <w:tcW w:w="1164" w:type="dxa"/>
            <w:vAlign w:val="center"/>
          </w:tcPr>
          <w:p w:rsidR="00F576E0" w:rsidRPr="0039774C" w:rsidRDefault="00AA0C7A" w:rsidP="009E7CB1">
            <w:pPr>
              <w:jc w:val="left"/>
              <w:rPr>
                <w:rFonts w:ascii="나눔명조 ExtraBold" w:eastAsia="나눔명조 ExtraBold" w:hAnsi="나눔명조 ExtraBold"/>
                <w:sz w:val="18"/>
                <w:szCs w:val="18"/>
              </w:rPr>
            </w:pPr>
            <w:r>
              <w:rPr>
                <w:rFonts w:ascii="나눔명조 ExtraBold" w:eastAsia="나눔명조 ExtraBold" w:hAnsi="나눔명조 ExtraBold" w:hint="eastAsia"/>
                <w:sz w:val="18"/>
                <w:szCs w:val="18"/>
              </w:rPr>
              <w:t>Subject</w:t>
            </w:r>
            <w:r w:rsidR="00F576E0" w:rsidRPr="0039774C">
              <w:rPr>
                <w:rFonts w:ascii="나눔명조 ExtraBold" w:eastAsia="나눔명조 ExtraBold" w:hAnsi="나눔명조 ExtraBold" w:hint="eastAsia"/>
                <w:sz w:val="18"/>
                <w:szCs w:val="18"/>
              </w:rPr>
              <w:t xml:space="preserve">       </w:t>
            </w:r>
          </w:p>
        </w:tc>
        <w:tc>
          <w:tcPr>
            <w:tcW w:w="2205" w:type="dxa"/>
            <w:vAlign w:val="center"/>
          </w:tcPr>
          <w:p w:rsidR="00F576E0" w:rsidRPr="0039774C" w:rsidRDefault="00C8467F" w:rsidP="00F576E0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>
              <w:rPr>
                <w:rFonts w:ascii="바탕" w:eastAsia="바탕" w:hAnsi="바탕" w:cs="바탕" w:hint="eastAsia"/>
                <w:sz w:val="18"/>
                <w:szCs w:val="18"/>
              </w:rPr>
              <w:t>Computer Network</w:t>
            </w:r>
          </w:p>
        </w:tc>
        <w:tc>
          <w:tcPr>
            <w:tcW w:w="283" w:type="dxa"/>
            <w:vAlign w:val="center"/>
          </w:tcPr>
          <w:p w:rsidR="00F576E0" w:rsidRPr="0039774C" w:rsidRDefault="00F576E0" w:rsidP="00F576E0">
            <w:pPr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:rsidR="00F576E0" w:rsidRPr="00AA0C7A" w:rsidRDefault="0009448F" w:rsidP="00F576E0">
            <w:pPr>
              <w:rPr>
                <w:rFonts w:ascii="Cambria" w:eastAsia="나눔명조" w:hAnsi="Cambria"/>
                <w:sz w:val="18"/>
                <w:szCs w:val="18"/>
              </w:rPr>
            </w:pPr>
            <w:r>
              <w:rPr>
                <w:rFonts w:ascii="Cambria" w:eastAsia="나눔명조" w:hAnsi="Cambria"/>
                <w:sz w:val="18"/>
                <w:szCs w:val="18"/>
              </w:rPr>
              <w:t>Team</w:t>
            </w:r>
            <w:r w:rsidR="009D13A1">
              <w:rPr>
                <w:rFonts w:ascii="Cambria" w:eastAsia="나눔명조" w:hAnsi="Cambria"/>
                <w:sz w:val="18"/>
                <w:szCs w:val="18"/>
              </w:rPr>
              <w:t xml:space="preserve"> </w:t>
            </w:r>
            <w:r w:rsidR="00AA0C7A">
              <w:rPr>
                <w:rFonts w:ascii="Cambria" w:eastAsia="나눔명조" w:hAnsi="Cambria" w:hint="eastAsia"/>
                <w:sz w:val="18"/>
                <w:szCs w:val="18"/>
              </w:rPr>
              <w:t>Numb</w:t>
            </w:r>
            <w:r w:rsidR="009D13A1">
              <w:rPr>
                <w:rFonts w:ascii="Cambria" w:eastAsia="나눔명조" w:hAnsi="Cambria"/>
                <w:sz w:val="18"/>
                <w:szCs w:val="18"/>
              </w:rPr>
              <w:t>er</w:t>
            </w:r>
          </w:p>
        </w:tc>
        <w:tc>
          <w:tcPr>
            <w:tcW w:w="2127" w:type="dxa"/>
            <w:vAlign w:val="center"/>
          </w:tcPr>
          <w:p w:rsidR="00F576E0" w:rsidRPr="00BF3C1A" w:rsidRDefault="0009448F" w:rsidP="0009448F">
            <w:pPr>
              <w:ind w:firstLineChars="400" w:firstLine="684"/>
              <w:rPr>
                <w:rFonts w:ascii="바탕" w:eastAsia="바탕" w:hAnsi="바탕" w:cs="바탕"/>
                <w:sz w:val="18"/>
                <w:szCs w:val="18"/>
              </w:rPr>
            </w:pPr>
            <w:r>
              <w:rPr>
                <w:rFonts w:ascii="나눔명조" w:eastAsia="나눔명조" w:hAnsi="나눔명조"/>
                <w:sz w:val="18"/>
                <w:szCs w:val="18"/>
              </w:rPr>
              <w:t>1</w:t>
            </w:r>
          </w:p>
        </w:tc>
      </w:tr>
      <w:tr w:rsidR="00F576E0" w:rsidRPr="0039774C" w:rsidTr="00247580">
        <w:trPr>
          <w:trHeight w:val="414"/>
          <w:jc w:val="center"/>
        </w:trPr>
        <w:tc>
          <w:tcPr>
            <w:tcW w:w="1164" w:type="dxa"/>
            <w:vAlign w:val="center"/>
          </w:tcPr>
          <w:p w:rsidR="00F576E0" w:rsidRPr="0039774C" w:rsidRDefault="00AA0C7A" w:rsidP="009E7CB1">
            <w:pPr>
              <w:jc w:val="left"/>
              <w:rPr>
                <w:rFonts w:ascii="나눔명조 ExtraBold" w:eastAsia="나눔명조 ExtraBold" w:hAnsi="나눔명조 ExtraBold"/>
                <w:sz w:val="18"/>
                <w:szCs w:val="18"/>
              </w:rPr>
            </w:pPr>
            <w:r>
              <w:rPr>
                <w:rFonts w:ascii="나눔명조 ExtraBold" w:eastAsia="나눔명조 ExtraBold" w:hAnsi="나눔명조 ExtraBold" w:hint="eastAsia"/>
                <w:sz w:val="18"/>
                <w:szCs w:val="18"/>
              </w:rPr>
              <w:t>Prof</w:t>
            </w:r>
            <w:r w:rsidR="00D71E10">
              <w:rPr>
                <w:rFonts w:ascii="나눔명조 ExtraBold" w:eastAsia="나눔명조 ExtraBold" w:hAnsi="나눔명조 ExtraBold"/>
                <w:sz w:val="18"/>
                <w:szCs w:val="18"/>
              </w:rPr>
              <w:t>essor</w:t>
            </w:r>
            <w:r w:rsidR="00F576E0" w:rsidRPr="0039774C">
              <w:rPr>
                <w:rFonts w:ascii="나눔명조 ExtraBold" w:eastAsia="나눔명조 ExtraBold" w:hAnsi="나눔명조 ExtraBold" w:hint="eastAsia"/>
                <w:sz w:val="18"/>
                <w:szCs w:val="18"/>
              </w:rPr>
              <w:t xml:space="preserve">   </w:t>
            </w:r>
          </w:p>
        </w:tc>
        <w:tc>
          <w:tcPr>
            <w:tcW w:w="2205" w:type="dxa"/>
            <w:vAlign w:val="center"/>
          </w:tcPr>
          <w:p w:rsidR="00F576E0" w:rsidRPr="0039774C" w:rsidRDefault="00C8467F" w:rsidP="00F576E0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>
              <w:rPr>
                <w:rFonts w:ascii="바탕" w:eastAsia="바탕" w:hAnsi="바탕" w:cs="바탕" w:hint="eastAsia"/>
                <w:sz w:val="18"/>
                <w:szCs w:val="18"/>
              </w:rPr>
              <w:t>Yongsoo Joo</w:t>
            </w:r>
          </w:p>
        </w:tc>
        <w:tc>
          <w:tcPr>
            <w:tcW w:w="283" w:type="dxa"/>
            <w:vAlign w:val="center"/>
          </w:tcPr>
          <w:p w:rsidR="00F576E0" w:rsidRPr="0039774C" w:rsidRDefault="00F576E0" w:rsidP="00F576E0">
            <w:pPr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:rsidR="00F576E0" w:rsidRPr="0039774C" w:rsidRDefault="00AA0C7A" w:rsidP="00F576E0">
            <w:pPr>
              <w:rPr>
                <w:rFonts w:ascii="나눔명조" w:eastAsia="나눔명조" w:hAnsi="나눔명조"/>
                <w:sz w:val="18"/>
                <w:szCs w:val="18"/>
              </w:rPr>
            </w:pPr>
            <w:r>
              <w:rPr>
                <w:rFonts w:ascii="나눔명조 ExtraBold" w:eastAsia="나눔명조 ExtraBold" w:hAnsi="나눔명조 ExtraBold" w:hint="eastAsia"/>
                <w:sz w:val="18"/>
                <w:szCs w:val="18"/>
              </w:rPr>
              <w:t>Name</w:t>
            </w:r>
          </w:p>
        </w:tc>
        <w:tc>
          <w:tcPr>
            <w:tcW w:w="2127" w:type="dxa"/>
            <w:vAlign w:val="center"/>
          </w:tcPr>
          <w:p w:rsidR="00F576E0" w:rsidRPr="0039774C" w:rsidRDefault="004D66FE" w:rsidP="00C8467F">
            <w:pPr>
              <w:rPr>
                <w:rFonts w:ascii="나눔명조" w:eastAsia="나눔명조" w:hAnsi="나눔명조"/>
                <w:sz w:val="18"/>
                <w:szCs w:val="18"/>
              </w:rPr>
            </w:pPr>
            <w:r>
              <w:rPr>
                <w:rFonts w:ascii="바탕" w:eastAsia="바탕" w:hAnsi="바탕" w:cs="바탕" w:hint="eastAsia"/>
                <w:sz w:val="18"/>
                <w:szCs w:val="18"/>
              </w:rPr>
              <w:t>Jungc</w:t>
            </w:r>
            <w:r w:rsidR="00C8467F">
              <w:rPr>
                <w:rFonts w:ascii="바탕" w:eastAsia="바탕" w:hAnsi="바탕" w:cs="바탕" w:hint="eastAsia"/>
                <w:sz w:val="18"/>
                <w:szCs w:val="18"/>
              </w:rPr>
              <w:t>hul</w:t>
            </w:r>
            <w:r w:rsidR="00AA0C7A">
              <w:rPr>
                <w:rFonts w:ascii="바탕" w:eastAsia="바탕" w:hAnsi="바탕" w:cs="바탕"/>
                <w:sz w:val="18"/>
                <w:szCs w:val="18"/>
              </w:rPr>
              <w:t xml:space="preserve"> Kim</w:t>
            </w:r>
            <w:r w:rsidR="006A5353">
              <w:rPr>
                <w:rFonts w:ascii="바탕" w:eastAsia="바탕" w:hAnsi="바탕" w:cs="바탕"/>
                <w:sz w:val="18"/>
                <w:szCs w:val="18"/>
              </w:rPr>
              <w:br/>
              <w:t>Heetae Kim</w:t>
            </w:r>
            <w:r w:rsidR="006A5353">
              <w:rPr>
                <w:rFonts w:ascii="바탕" w:eastAsia="바탕" w:hAnsi="바탕" w:cs="바탕"/>
                <w:sz w:val="18"/>
                <w:szCs w:val="18"/>
              </w:rPr>
              <w:br/>
            </w:r>
            <w:r w:rsidR="00F70EDE">
              <w:rPr>
                <w:rFonts w:ascii="바탕" w:eastAsia="바탕" w:hAnsi="바탕" w:cs="바탕"/>
                <w:sz w:val="18"/>
                <w:szCs w:val="18"/>
              </w:rPr>
              <w:t>G</w:t>
            </w:r>
            <w:r>
              <w:rPr>
                <w:rFonts w:ascii="바탕" w:eastAsia="바탕" w:hAnsi="바탕" w:cs="바탕"/>
                <w:sz w:val="18"/>
                <w:szCs w:val="18"/>
              </w:rPr>
              <w:t>y</w:t>
            </w:r>
            <w:r w:rsidR="00B10D9E">
              <w:rPr>
                <w:rFonts w:ascii="바탕" w:eastAsia="바탕" w:hAnsi="바탕" w:cs="바탕"/>
                <w:sz w:val="18"/>
                <w:szCs w:val="18"/>
              </w:rPr>
              <w:t>e</w:t>
            </w:r>
            <w:r>
              <w:rPr>
                <w:rFonts w:ascii="바탕" w:eastAsia="바탕" w:hAnsi="바탕" w:cs="바탕"/>
                <w:sz w:val="18"/>
                <w:szCs w:val="18"/>
              </w:rPr>
              <w:t>ungm</w:t>
            </w:r>
            <w:r w:rsidR="0009448F">
              <w:rPr>
                <w:rFonts w:ascii="바탕" w:eastAsia="바탕" w:hAnsi="바탕" w:cs="바탕"/>
                <w:sz w:val="18"/>
                <w:szCs w:val="18"/>
              </w:rPr>
              <w:t>in Min</w:t>
            </w:r>
            <w:r w:rsidR="0009448F">
              <w:rPr>
                <w:rFonts w:ascii="바탕" w:eastAsia="바탕" w:hAnsi="바탕" w:cs="바탕"/>
                <w:sz w:val="18"/>
                <w:szCs w:val="18"/>
              </w:rPr>
              <w:br/>
            </w:r>
            <w:r>
              <w:rPr>
                <w:rFonts w:ascii="바탕" w:eastAsia="바탕" w:hAnsi="바탕" w:cs="바탕"/>
                <w:sz w:val="18"/>
                <w:szCs w:val="18"/>
              </w:rPr>
              <w:t>Doon</w:t>
            </w:r>
            <w:r w:rsidR="0009448F">
              <w:rPr>
                <w:rFonts w:ascii="바탕" w:eastAsia="바탕" w:hAnsi="바탕" w:cs="바탕"/>
                <w:sz w:val="18"/>
                <w:szCs w:val="18"/>
              </w:rPr>
              <w:t>a Lee</w:t>
            </w:r>
            <w:r w:rsidR="0009448F">
              <w:rPr>
                <w:rFonts w:ascii="바탕" w:eastAsia="바탕" w:hAnsi="바탕" w:cs="바탕"/>
                <w:sz w:val="18"/>
                <w:szCs w:val="18"/>
              </w:rPr>
              <w:br/>
            </w:r>
            <w:r>
              <w:rPr>
                <w:rFonts w:ascii="바탕" w:eastAsia="바탕" w:hAnsi="바탕" w:cs="바탕"/>
                <w:sz w:val="18"/>
                <w:szCs w:val="18"/>
              </w:rPr>
              <w:t>Gis</w:t>
            </w:r>
            <w:r w:rsidR="004734D5">
              <w:rPr>
                <w:rFonts w:ascii="바탕" w:eastAsia="바탕" w:hAnsi="바탕" w:cs="바탕"/>
                <w:sz w:val="18"/>
                <w:szCs w:val="18"/>
              </w:rPr>
              <w:t>u</w:t>
            </w:r>
            <w:r w:rsidR="0009448F">
              <w:rPr>
                <w:rFonts w:ascii="바탕" w:eastAsia="바탕" w:hAnsi="바탕" w:cs="바탕"/>
                <w:sz w:val="18"/>
                <w:szCs w:val="18"/>
              </w:rPr>
              <w:t>ng Lim</w:t>
            </w:r>
            <w:r w:rsidR="00AA0C7A">
              <w:rPr>
                <w:rFonts w:ascii="바탕" w:eastAsia="바탕" w:hAnsi="바탕" w:cs="바탕"/>
                <w:sz w:val="18"/>
                <w:szCs w:val="18"/>
              </w:rPr>
              <w:t xml:space="preserve"> </w:t>
            </w:r>
          </w:p>
        </w:tc>
      </w:tr>
    </w:tbl>
    <w:p w:rsidR="002430D0" w:rsidRPr="002430D0" w:rsidRDefault="00BF7A47" w:rsidP="002430D0">
      <w:pPr>
        <w:widowControl/>
        <w:wordWrap/>
        <w:autoSpaceDE/>
        <w:autoSpaceDN/>
        <w:rPr>
          <w:rFonts w:ascii="나눔고딕" w:eastAsia="나눔고딕" w:hAnsi="나눔고딕"/>
          <w:sz w:val="18"/>
          <w:szCs w:val="18"/>
        </w:rPr>
        <w:sectPr w:rsidR="002430D0" w:rsidRPr="002430D0" w:rsidSect="00FE4123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 w:code="9"/>
          <w:pgMar w:top="1531" w:right="1134" w:bottom="1531" w:left="1134" w:header="851" w:footer="284" w:gutter="0"/>
          <w:cols w:space="425"/>
          <w:titlePg/>
          <w:docGrid w:linePitch="360"/>
        </w:sectPr>
      </w:pPr>
      <w:r>
        <w:rPr>
          <w:rFonts w:ascii="나눔고딕" w:eastAsia="나눔고딕" w:hAnsi="나눔고딕"/>
          <w:noProof/>
          <w:sz w:val="18"/>
          <w:szCs w:val="18"/>
        </w:rPr>
        <w:pict>
          <v:shape id="_x0000_s1058" type="#_x0000_t32" style="position:absolute;left:0;text-align:left;margin-left:-.45pt;margin-top:73.4pt;width:485.3pt;height:0;z-index:251661824;mso-position-horizontal-relative:text;mso-position-vertical-relative:text" o:connectortype="straight" strokeweight=".25pt"/>
        </w:pict>
      </w:r>
    </w:p>
    <w:p w:rsidR="002430D0" w:rsidRDefault="002430D0" w:rsidP="002430D0">
      <w:pPr>
        <w:pStyle w:val="1"/>
        <w:ind w:firstLineChars="0" w:firstLine="0"/>
        <w:rPr>
          <w:rFonts w:ascii="Cambria" w:hAnsi="Cambria"/>
          <w:sz w:val="36"/>
          <w:szCs w:val="28"/>
        </w:rPr>
      </w:pPr>
      <w:r w:rsidRPr="002430D0">
        <w:rPr>
          <w:rFonts w:ascii="Cambria" w:hAnsi="Cambria" w:hint="eastAsia"/>
          <w:sz w:val="36"/>
          <w:szCs w:val="28"/>
        </w:rPr>
        <w:lastRenderedPageBreak/>
        <w:t>1.</w:t>
      </w:r>
      <w:r w:rsidRPr="002430D0">
        <w:rPr>
          <w:sz w:val="22"/>
        </w:rPr>
        <w:t xml:space="preserve"> </w:t>
      </w:r>
      <w:r w:rsidRPr="002430D0">
        <w:rPr>
          <w:rFonts w:ascii="Cambria" w:hAnsi="Cambria"/>
          <w:sz w:val="36"/>
          <w:szCs w:val="28"/>
        </w:rPr>
        <w:t xml:space="preserve">Description about </w:t>
      </w:r>
      <w:r w:rsidR="00A34AB6">
        <w:rPr>
          <w:rFonts w:ascii="Cambria" w:hAnsi="Cambria"/>
          <w:sz w:val="36"/>
          <w:szCs w:val="28"/>
        </w:rPr>
        <w:t>implementation</w:t>
      </w:r>
    </w:p>
    <w:p w:rsidR="00DD78E0" w:rsidRDefault="00DD78E0" w:rsidP="002430D0">
      <w:pPr>
        <w:pStyle w:val="1"/>
        <w:ind w:firstLineChars="0" w:firstLine="0"/>
        <w:rPr>
          <w:rFonts w:ascii="Cambria" w:hAnsi="Cambria"/>
          <w:sz w:val="28"/>
          <w:szCs w:val="28"/>
        </w:rPr>
      </w:pPr>
    </w:p>
    <w:p w:rsidR="002430D0" w:rsidRPr="00DD78E0" w:rsidRDefault="00DD78E0" w:rsidP="002430D0">
      <w:pPr>
        <w:pStyle w:val="1"/>
        <w:ind w:firstLineChars="0" w:firstLine="0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We accomplished </w:t>
      </w:r>
      <w:r w:rsidR="00C42A5F">
        <w:rPr>
          <w:rFonts w:ascii="Cambria" w:hAnsi="Cambria"/>
          <w:sz w:val="28"/>
          <w:szCs w:val="28"/>
        </w:rPr>
        <w:t xml:space="preserve">Mandatory </w:t>
      </w:r>
      <w:r>
        <w:rPr>
          <w:rFonts w:ascii="Cambria" w:hAnsi="Cambria"/>
          <w:sz w:val="28"/>
          <w:szCs w:val="28"/>
        </w:rPr>
        <w:t xml:space="preserve">and </w:t>
      </w:r>
      <w:r w:rsidR="00C42A5F">
        <w:rPr>
          <w:rFonts w:ascii="Cambria" w:hAnsi="Cambria"/>
          <w:sz w:val="28"/>
          <w:szCs w:val="28"/>
        </w:rPr>
        <w:t>Option A</w:t>
      </w:r>
      <w:r>
        <w:rPr>
          <w:rFonts w:ascii="Cambria" w:hAnsi="Cambria"/>
          <w:sz w:val="28"/>
          <w:szCs w:val="28"/>
        </w:rPr>
        <w:t>.</w:t>
      </w:r>
    </w:p>
    <w:p w:rsidR="00213DF3" w:rsidRPr="0082605A" w:rsidRDefault="0082605A" w:rsidP="002430D0">
      <w:pPr>
        <w:pStyle w:val="1"/>
        <w:ind w:firstLineChars="0" w:firstLine="0"/>
        <w:rPr>
          <w:rFonts w:ascii="Cambria" w:hAnsi="Cambria"/>
          <w:color w:val="FF0000"/>
          <w:sz w:val="28"/>
          <w:szCs w:val="28"/>
          <w:u w:val="single"/>
        </w:rPr>
      </w:pPr>
      <w:r w:rsidRPr="0082605A">
        <w:rPr>
          <w:noProof/>
          <w:color w:val="FF0000"/>
          <w:u w:val="single"/>
        </w:rPr>
        <w:drawing>
          <wp:anchor distT="0" distB="0" distL="114300" distR="114300" simplePos="0" relativeHeight="251652608" behindDoc="0" locked="0" layoutInCell="1" allowOverlap="1" wp14:anchorId="0524CE39" wp14:editId="700813F5">
            <wp:simplePos x="0" y="0"/>
            <wp:positionH relativeFrom="column">
              <wp:posOffset>-25820</wp:posOffset>
            </wp:positionH>
            <wp:positionV relativeFrom="paragraph">
              <wp:posOffset>562754</wp:posOffset>
            </wp:positionV>
            <wp:extent cx="5731510" cy="2351405"/>
            <wp:effectExtent l="0" t="0" r="0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05A">
        <w:rPr>
          <w:rFonts w:ascii="Cambria" w:hAnsi="Cambria"/>
          <w:color w:val="FF0000"/>
          <w:sz w:val="28"/>
          <w:szCs w:val="28"/>
          <w:u w:val="single"/>
        </w:rPr>
        <w:t>When you run this program, you have to position the server and client program to a different directory.</w:t>
      </w:r>
    </w:p>
    <w:p w:rsidR="00213DF3" w:rsidRDefault="00213DF3" w:rsidP="002430D0">
      <w:pPr>
        <w:pStyle w:val="1"/>
        <w:ind w:firstLineChars="0" w:firstLine="0"/>
        <w:rPr>
          <w:rFonts w:ascii="Cambria" w:hAnsi="Cambria"/>
          <w:sz w:val="28"/>
          <w:szCs w:val="28"/>
        </w:rPr>
      </w:pPr>
    </w:p>
    <w:p w:rsidR="00F16313" w:rsidRDefault="006E5CDD" w:rsidP="00E97110">
      <w:pPr>
        <w:pStyle w:val="1"/>
        <w:ind w:firstLineChars="0" w:firstLine="0"/>
        <w:rPr>
          <w:rFonts w:ascii="Cambria" w:hAnsi="Cambr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584C9FC2" wp14:editId="0E99BD1B">
            <wp:simplePos x="0" y="0"/>
            <wp:positionH relativeFrom="column">
              <wp:posOffset>388189</wp:posOffset>
            </wp:positionH>
            <wp:positionV relativeFrom="paragraph">
              <wp:posOffset>336467</wp:posOffset>
            </wp:positionV>
            <wp:extent cx="4752975" cy="2085975"/>
            <wp:effectExtent l="0" t="0" r="0" b="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4295">
        <w:rPr>
          <w:rFonts w:ascii="Cambria" w:hAnsi="Cambria"/>
          <w:sz w:val="28"/>
          <w:szCs w:val="28"/>
        </w:rPr>
        <w:t>1-1</w:t>
      </w:r>
      <w:r w:rsidR="00E97110">
        <w:rPr>
          <w:rFonts w:ascii="Cambria" w:hAnsi="Cambria"/>
          <w:sz w:val="28"/>
          <w:szCs w:val="28"/>
        </w:rPr>
        <w:t xml:space="preserve"> server.c</w:t>
      </w:r>
    </w:p>
    <w:p w:rsidR="006E5CDD" w:rsidRDefault="006E5CDD" w:rsidP="00E97110">
      <w:pPr>
        <w:pStyle w:val="1"/>
        <w:ind w:firstLineChars="0" w:firstLine="0"/>
        <w:rPr>
          <w:rFonts w:ascii="Cambria" w:hAnsi="Cambria"/>
          <w:sz w:val="28"/>
          <w:szCs w:val="28"/>
        </w:rPr>
      </w:pPr>
    </w:p>
    <w:p w:rsidR="00E97110" w:rsidRDefault="00E97110" w:rsidP="00E97110">
      <w:pPr>
        <w:pStyle w:val="1"/>
        <w:ind w:firstLineChars="0" w:firstLine="0"/>
        <w:rPr>
          <w:rFonts w:ascii="Cambria" w:hAnsi="Cambria"/>
          <w:sz w:val="24"/>
          <w:szCs w:val="28"/>
        </w:rPr>
      </w:pPr>
      <w:r>
        <w:rPr>
          <w:rFonts w:ascii="Cambria" w:hAnsi="Cambria" w:hint="eastAsia"/>
          <w:sz w:val="28"/>
          <w:szCs w:val="28"/>
        </w:rPr>
        <w:tab/>
      </w:r>
      <w:r w:rsidR="0002578D">
        <w:rPr>
          <w:rFonts w:ascii="Cambria" w:hAnsi="Cambria" w:hint="eastAsia"/>
          <w:sz w:val="24"/>
          <w:szCs w:val="28"/>
        </w:rPr>
        <w:t>We made main function</w:t>
      </w:r>
      <w:r w:rsidR="00213DF3">
        <w:rPr>
          <w:rFonts w:ascii="Cambria" w:hAnsi="Cambria" w:hint="eastAsia"/>
          <w:sz w:val="24"/>
          <w:szCs w:val="28"/>
        </w:rPr>
        <w:t xml:space="preserve"> and additional three function ( </w:t>
      </w:r>
      <w:r w:rsidR="00213DF3">
        <w:rPr>
          <w:rFonts w:ascii="Cambria" w:hAnsi="Cambria"/>
          <w:sz w:val="24"/>
          <w:szCs w:val="28"/>
        </w:rPr>
        <w:t>progressStatus, put, get</w:t>
      </w:r>
      <w:r w:rsidR="006E5CDD">
        <w:rPr>
          <w:rFonts w:ascii="Cambria" w:hAnsi="Cambria"/>
          <w:sz w:val="24"/>
          <w:szCs w:val="28"/>
        </w:rPr>
        <w:t>, sendAll, sig_handler, sig_end</w:t>
      </w:r>
      <w:r w:rsidR="00213DF3">
        <w:rPr>
          <w:rFonts w:ascii="Cambria" w:hAnsi="Cambria"/>
          <w:sz w:val="24"/>
          <w:szCs w:val="28"/>
        </w:rPr>
        <w:t>).</w:t>
      </w:r>
    </w:p>
    <w:p w:rsidR="00213DF3" w:rsidRDefault="00213DF3" w:rsidP="00E97110">
      <w:pPr>
        <w:pStyle w:val="1"/>
        <w:ind w:firstLineChars="0" w:firstLine="0"/>
        <w:rPr>
          <w:rFonts w:ascii="Cambria" w:hAnsi="Cambria"/>
          <w:sz w:val="24"/>
          <w:szCs w:val="28"/>
        </w:rPr>
      </w:pPr>
      <w:r>
        <w:rPr>
          <w:rFonts w:ascii="Cambria" w:hAnsi="Cambria" w:hint="eastAsia"/>
          <w:sz w:val="24"/>
          <w:szCs w:val="28"/>
        </w:rPr>
        <w:t>First</w:t>
      </w:r>
      <w:r>
        <w:rPr>
          <w:rFonts w:ascii="Cambria" w:hAnsi="Cambria"/>
          <w:sz w:val="24"/>
          <w:szCs w:val="28"/>
        </w:rPr>
        <w:t>,</w:t>
      </w:r>
      <w:r>
        <w:rPr>
          <w:rFonts w:ascii="Cambria" w:hAnsi="Cambria" w:hint="eastAsia"/>
          <w:sz w:val="24"/>
          <w:szCs w:val="28"/>
        </w:rPr>
        <w:t xml:space="preserve"> </w:t>
      </w:r>
      <w:r>
        <w:rPr>
          <w:rFonts w:ascii="Cambria" w:hAnsi="Cambria"/>
          <w:sz w:val="24"/>
          <w:szCs w:val="28"/>
        </w:rPr>
        <w:t>main function</w:t>
      </w:r>
      <w:r w:rsidR="0002578D">
        <w:rPr>
          <w:rFonts w:ascii="Cambria" w:hAnsi="Cambria"/>
          <w:sz w:val="24"/>
          <w:szCs w:val="28"/>
        </w:rPr>
        <w:t xml:space="preserve"> connect </w:t>
      </w:r>
      <w:r w:rsidR="0002578D" w:rsidRPr="0002578D">
        <w:rPr>
          <w:rFonts w:ascii="Cambria" w:hAnsi="Cambria"/>
          <w:sz w:val="24"/>
          <w:szCs w:val="28"/>
        </w:rPr>
        <w:t>between the server and the client</w:t>
      </w:r>
      <w:r w:rsidR="0002578D">
        <w:rPr>
          <w:rFonts w:ascii="Cambria" w:hAnsi="Cambria"/>
          <w:sz w:val="24"/>
          <w:szCs w:val="28"/>
        </w:rPr>
        <w:t xml:space="preserve"> using the socket </w:t>
      </w:r>
      <w:r w:rsidR="0002578D" w:rsidRPr="0002578D">
        <w:rPr>
          <w:rFonts w:ascii="Cambria" w:hAnsi="Cambria"/>
          <w:sz w:val="24"/>
          <w:szCs w:val="28"/>
        </w:rPr>
        <w:t>()</w:t>
      </w:r>
      <w:r w:rsidR="0002578D">
        <w:rPr>
          <w:rFonts w:ascii="Cambria" w:hAnsi="Cambria"/>
          <w:sz w:val="24"/>
          <w:szCs w:val="28"/>
        </w:rPr>
        <w:t xml:space="preserve"> </w:t>
      </w:r>
      <w:r w:rsidR="0002578D" w:rsidRPr="0002578D">
        <w:rPr>
          <w:rFonts w:ascii="Cambria" w:hAnsi="Cambria"/>
          <w:sz w:val="24"/>
          <w:szCs w:val="28"/>
        </w:rPr>
        <w:t>and the bind () functi</w:t>
      </w:r>
      <w:r w:rsidR="0002578D">
        <w:rPr>
          <w:rFonts w:ascii="Cambria" w:hAnsi="Cambria"/>
          <w:sz w:val="24"/>
          <w:szCs w:val="28"/>
        </w:rPr>
        <w:t>on, also it</w:t>
      </w:r>
      <w:r w:rsidR="0002578D" w:rsidRPr="0002578D">
        <w:rPr>
          <w:rFonts w:ascii="Cambria" w:hAnsi="Cambria"/>
          <w:sz w:val="24"/>
          <w:szCs w:val="28"/>
        </w:rPr>
        <w:t xml:space="preserve"> read the messages received on the client, you can call the corresponding function according to the command line.</w:t>
      </w:r>
    </w:p>
    <w:p w:rsidR="00987197" w:rsidRDefault="00987197" w:rsidP="00E97110">
      <w:pPr>
        <w:pStyle w:val="1"/>
        <w:ind w:firstLineChars="0" w:firstLine="0"/>
        <w:rPr>
          <w:rFonts w:ascii="Cambria" w:hAnsi="Cambria"/>
          <w:sz w:val="24"/>
          <w:szCs w:val="28"/>
        </w:rPr>
      </w:pPr>
    </w:p>
    <w:p w:rsidR="00987197" w:rsidRDefault="00213DF3" w:rsidP="00987197">
      <w:pPr>
        <w:pStyle w:val="1"/>
        <w:ind w:firstLineChars="0" w:firstLine="800"/>
        <w:rPr>
          <w:rFonts w:ascii="Cambria" w:hAnsi="Cambria"/>
          <w:sz w:val="24"/>
          <w:szCs w:val="28"/>
        </w:rPr>
      </w:pPr>
      <w:r>
        <w:rPr>
          <w:rFonts w:ascii="Cambria" w:hAnsi="Cambria"/>
          <w:sz w:val="24"/>
          <w:szCs w:val="28"/>
        </w:rPr>
        <w:t xml:space="preserve">Second, </w:t>
      </w:r>
      <w:r w:rsidR="00653020">
        <w:rPr>
          <w:rFonts w:ascii="Cambria" w:hAnsi="Cambria"/>
          <w:sz w:val="24"/>
          <w:szCs w:val="28"/>
        </w:rPr>
        <w:t>i</w:t>
      </w:r>
      <w:r w:rsidR="00987197">
        <w:rPr>
          <w:rFonts w:ascii="Cambria" w:hAnsi="Cambria"/>
          <w:sz w:val="24"/>
          <w:szCs w:val="28"/>
        </w:rPr>
        <w:t xml:space="preserve">n the </w:t>
      </w:r>
      <w:r w:rsidR="00987197" w:rsidRPr="00987197">
        <w:rPr>
          <w:rFonts w:ascii="Cambria" w:hAnsi="Cambria"/>
          <w:sz w:val="24"/>
          <w:szCs w:val="28"/>
        </w:rPr>
        <w:t>put function</w:t>
      </w:r>
      <w:r w:rsidR="00987197">
        <w:rPr>
          <w:rFonts w:ascii="Cambria" w:hAnsi="Cambria"/>
          <w:sz w:val="24"/>
          <w:szCs w:val="28"/>
        </w:rPr>
        <w:t>, server</w:t>
      </w:r>
      <w:r w:rsidR="00987197" w:rsidRPr="00987197">
        <w:rPr>
          <w:rFonts w:ascii="Cambria" w:hAnsi="Cambria"/>
          <w:sz w:val="24"/>
          <w:szCs w:val="28"/>
        </w:rPr>
        <w:t xml:space="preserve"> received the file sent by the client</w:t>
      </w:r>
      <w:r w:rsidR="00987197">
        <w:rPr>
          <w:rFonts w:ascii="Cambria" w:hAnsi="Cambria"/>
          <w:sz w:val="24"/>
          <w:szCs w:val="28"/>
        </w:rPr>
        <w:t xml:space="preserve"> </w:t>
      </w:r>
      <w:r w:rsidR="00987197" w:rsidRPr="00987197">
        <w:rPr>
          <w:rFonts w:ascii="Cambria" w:hAnsi="Cambria"/>
          <w:sz w:val="24"/>
          <w:szCs w:val="28"/>
        </w:rPr>
        <w:t>through the re</w:t>
      </w:r>
      <w:r w:rsidR="00450E69">
        <w:rPr>
          <w:rFonts w:ascii="Cambria" w:hAnsi="Cambria"/>
          <w:sz w:val="24"/>
          <w:szCs w:val="28"/>
        </w:rPr>
        <w:t>cv</w:t>
      </w:r>
      <w:r w:rsidR="00987197" w:rsidRPr="00987197">
        <w:rPr>
          <w:rFonts w:ascii="Cambria" w:hAnsi="Cambria"/>
          <w:sz w:val="24"/>
          <w:szCs w:val="28"/>
        </w:rPr>
        <w:t xml:space="preserve"> function. If the size</w:t>
      </w:r>
      <w:r w:rsidR="00987197">
        <w:rPr>
          <w:rFonts w:ascii="Cambria" w:hAnsi="Cambria"/>
          <w:sz w:val="24"/>
          <w:szCs w:val="28"/>
        </w:rPr>
        <w:t xml:space="preserve"> </w:t>
      </w:r>
      <w:r w:rsidR="00BB3081">
        <w:rPr>
          <w:rFonts w:ascii="Cambria" w:hAnsi="Cambria"/>
          <w:sz w:val="24"/>
          <w:szCs w:val="28"/>
        </w:rPr>
        <w:t>that</w:t>
      </w:r>
      <w:r w:rsidR="00987197">
        <w:rPr>
          <w:rFonts w:ascii="Cambria" w:hAnsi="Cambria"/>
          <w:sz w:val="24"/>
          <w:szCs w:val="28"/>
        </w:rPr>
        <w:t xml:space="preserve"> client</w:t>
      </w:r>
      <w:r w:rsidR="00987197" w:rsidRPr="00987197">
        <w:rPr>
          <w:rFonts w:ascii="Cambria" w:hAnsi="Cambria"/>
          <w:sz w:val="24"/>
          <w:szCs w:val="28"/>
        </w:rPr>
        <w:t xml:space="preserve"> </w:t>
      </w:r>
      <w:r w:rsidR="00987197">
        <w:rPr>
          <w:rFonts w:ascii="Cambria" w:hAnsi="Cambria"/>
          <w:sz w:val="24"/>
          <w:szCs w:val="28"/>
        </w:rPr>
        <w:t>transfer</w:t>
      </w:r>
      <w:r w:rsidR="00BB3081">
        <w:rPr>
          <w:rFonts w:ascii="Cambria" w:hAnsi="Cambria"/>
          <w:sz w:val="24"/>
          <w:szCs w:val="28"/>
        </w:rPr>
        <w:t xml:space="preserve"> correspond</w:t>
      </w:r>
      <w:r w:rsidR="00987197">
        <w:rPr>
          <w:rFonts w:ascii="Cambria" w:hAnsi="Cambria"/>
          <w:sz w:val="24"/>
          <w:szCs w:val="28"/>
        </w:rPr>
        <w:t xml:space="preserve"> the size received</w:t>
      </w:r>
      <w:r w:rsidR="00BB3081">
        <w:rPr>
          <w:rFonts w:ascii="Cambria" w:hAnsi="Cambria"/>
          <w:sz w:val="24"/>
          <w:szCs w:val="28"/>
        </w:rPr>
        <w:t xml:space="preserve"> </w:t>
      </w:r>
      <w:r w:rsidR="00987197" w:rsidRPr="00987197">
        <w:rPr>
          <w:rFonts w:ascii="Cambria" w:hAnsi="Cambria"/>
          <w:sz w:val="24"/>
          <w:szCs w:val="28"/>
        </w:rPr>
        <w:t>se</w:t>
      </w:r>
      <w:r w:rsidR="00450E69">
        <w:rPr>
          <w:rFonts w:ascii="Cambria" w:hAnsi="Cambria"/>
          <w:sz w:val="24"/>
          <w:szCs w:val="28"/>
        </w:rPr>
        <w:t>nd a message by using the send</w:t>
      </w:r>
      <w:r w:rsidR="00987197" w:rsidRPr="00987197">
        <w:rPr>
          <w:rFonts w:ascii="Cambria" w:hAnsi="Cambria"/>
          <w:sz w:val="24"/>
          <w:szCs w:val="28"/>
        </w:rPr>
        <w:t xml:space="preserve"> function to the client. </w:t>
      </w:r>
      <w:r w:rsidR="00BB3081">
        <w:rPr>
          <w:rFonts w:ascii="Cambria" w:hAnsi="Cambria"/>
          <w:sz w:val="24"/>
          <w:szCs w:val="28"/>
        </w:rPr>
        <w:t>It c</w:t>
      </w:r>
      <w:r w:rsidR="00987197" w:rsidRPr="00987197">
        <w:rPr>
          <w:rFonts w:ascii="Cambria" w:hAnsi="Cambria"/>
          <w:sz w:val="24"/>
          <w:szCs w:val="28"/>
        </w:rPr>
        <w:t>reate</w:t>
      </w:r>
      <w:r w:rsidR="00BB3081">
        <w:rPr>
          <w:rFonts w:ascii="Cambria" w:hAnsi="Cambria"/>
          <w:sz w:val="24"/>
          <w:szCs w:val="28"/>
        </w:rPr>
        <w:t>s</w:t>
      </w:r>
      <w:r w:rsidR="00987197" w:rsidRPr="00987197">
        <w:rPr>
          <w:rFonts w:ascii="Cambria" w:hAnsi="Cambria"/>
          <w:sz w:val="24"/>
          <w:szCs w:val="28"/>
        </w:rPr>
        <w:t xml:space="preserve"> a file, and writes the content that is </w:t>
      </w:r>
      <w:r w:rsidR="00987197" w:rsidRPr="00987197">
        <w:rPr>
          <w:rFonts w:ascii="Cambria" w:hAnsi="Cambria"/>
          <w:sz w:val="24"/>
          <w:szCs w:val="28"/>
        </w:rPr>
        <w:lastRenderedPageBreak/>
        <w:t>received in the</w:t>
      </w:r>
      <w:r w:rsidR="00BB3081">
        <w:rPr>
          <w:rFonts w:ascii="Cambria" w:hAnsi="Cambria"/>
          <w:sz w:val="24"/>
          <w:szCs w:val="28"/>
        </w:rPr>
        <w:t xml:space="preserve"> buffer. It will call the</w:t>
      </w:r>
      <w:r w:rsidR="00987197" w:rsidRPr="00987197">
        <w:rPr>
          <w:rFonts w:ascii="Cambria" w:hAnsi="Cambria"/>
          <w:sz w:val="24"/>
          <w:szCs w:val="28"/>
        </w:rPr>
        <w:t xml:space="preserve"> progressStatus</w:t>
      </w:r>
      <w:r w:rsidR="00BB3081">
        <w:rPr>
          <w:rFonts w:ascii="Cambria" w:hAnsi="Cambria"/>
          <w:sz w:val="24"/>
          <w:szCs w:val="28"/>
        </w:rPr>
        <w:t xml:space="preserve"> function during processing</w:t>
      </w:r>
      <w:r w:rsidR="00987197" w:rsidRPr="00987197">
        <w:rPr>
          <w:rFonts w:ascii="Cambria" w:hAnsi="Cambria"/>
          <w:sz w:val="24"/>
          <w:szCs w:val="28"/>
        </w:rPr>
        <w:t>.</w:t>
      </w:r>
    </w:p>
    <w:p w:rsidR="00905C61" w:rsidRDefault="00905C61" w:rsidP="00987197">
      <w:pPr>
        <w:pStyle w:val="1"/>
        <w:ind w:firstLineChars="0" w:firstLine="800"/>
        <w:rPr>
          <w:rFonts w:ascii="Cambria" w:hAnsi="Cambria"/>
          <w:sz w:val="24"/>
          <w:szCs w:val="28"/>
        </w:rPr>
      </w:pPr>
    </w:p>
    <w:p w:rsidR="00322AFB" w:rsidRDefault="00905C61" w:rsidP="00322AFB">
      <w:pPr>
        <w:pStyle w:val="1"/>
        <w:ind w:firstLineChars="0" w:firstLine="800"/>
        <w:rPr>
          <w:rFonts w:ascii="Cambria" w:hAnsi="Cambria"/>
          <w:sz w:val="24"/>
          <w:szCs w:val="28"/>
        </w:rPr>
      </w:pPr>
      <w:r>
        <w:rPr>
          <w:rFonts w:ascii="Cambria" w:hAnsi="Cambria"/>
          <w:sz w:val="24"/>
          <w:szCs w:val="28"/>
        </w:rPr>
        <w:t>Third</w:t>
      </w:r>
      <w:r w:rsidR="00653020">
        <w:rPr>
          <w:rFonts w:ascii="Cambria" w:hAnsi="Cambria"/>
          <w:sz w:val="24"/>
          <w:szCs w:val="28"/>
        </w:rPr>
        <w:t>, i</w:t>
      </w:r>
      <w:r w:rsidR="00322AFB">
        <w:rPr>
          <w:rFonts w:ascii="Cambria" w:hAnsi="Cambria"/>
          <w:sz w:val="24"/>
          <w:szCs w:val="28"/>
        </w:rPr>
        <w:t xml:space="preserve">n the get function, server </w:t>
      </w:r>
      <w:r w:rsidR="00322AFB" w:rsidRPr="00322AFB">
        <w:rPr>
          <w:rFonts w:ascii="Cambria" w:hAnsi="Cambria"/>
          <w:sz w:val="24"/>
          <w:szCs w:val="28"/>
        </w:rPr>
        <w:t xml:space="preserve">received via the message file name on the client. </w:t>
      </w:r>
      <w:r w:rsidR="00322AFB">
        <w:rPr>
          <w:rFonts w:ascii="Cambria" w:hAnsi="Cambria"/>
          <w:sz w:val="24"/>
          <w:szCs w:val="28"/>
        </w:rPr>
        <w:t>And then, it</w:t>
      </w:r>
      <w:r w:rsidR="00322AFB" w:rsidRPr="00322AFB">
        <w:rPr>
          <w:rFonts w:ascii="Cambria" w:hAnsi="Cambria"/>
          <w:sz w:val="24"/>
          <w:szCs w:val="28"/>
        </w:rPr>
        <w:t xml:space="preserve"> send a message to the client</w:t>
      </w:r>
      <w:r w:rsidR="008C16E6">
        <w:rPr>
          <w:rFonts w:ascii="Cambria" w:hAnsi="Cambria"/>
          <w:sz w:val="24"/>
          <w:szCs w:val="28"/>
        </w:rPr>
        <w:t xml:space="preserve"> using the send</w:t>
      </w:r>
      <w:r w:rsidR="00322AFB">
        <w:rPr>
          <w:rFonts w:ascii="Cambria" w:hAnsi="Cambria"/>
          <w:sz w:val="24"/>
          <w:szCs w:val="28"/>
        </w:rPr>
        <w:t xml:space="preserve"> function</w:t>
      </w:r>
      <w:r w:rsidR="00322AFB" w:rsidRPr="00322AFB">
        <w:rPr>
          <w:rFonts w:ascii="Cambria" w:hAnsi="Cambria"/>
          <w:sz w:val="24"/>
          <w:szCs w:val="28"/>
        </w:rPr>
        <w:t xml:space="preserve">. </w:t>
      </w:r>
      <w:r w:rsidR="00322AFB">
        <w:rPr>
          <w:rFonts w:ascii="Cambria" w:hAnsi="Cambria"/>
          <w:sz w:val="24"/>
          <w:szCs w:val="28"/>
        </w:rPr>
        <w:t>It reads o</w:t>
      </w:r>
      <w:r w:rsidR="00322AFB" w:rsidRPr="00322AFB">
        <w:rPr>
          <w:rFonts w:ascii="Cambria" w:hAnsi="Cambria"/>
          <w:sz w:val="24"/>
          <w:szCs w:val="28"/>
        </w:rPr>
        <w:t>nly the size of the fi</w:t>
      </w:r>
      <w:r w:rsidR="00322AFB">
        <w:rPr>
          <w:rFonts w:ascii="Cambria" w:hAnsi="Cambria"/>
          <w:sz w:val="24"/>
          <w:szCs w:val="28"/>
        </w:rPr>
        <w:t>le</w:t>
      </w:r>
      <w:r w:rsidR="0077420F">
        <w:rPr>
          <w:rFonts w:ascii="Cambria" w:hAnsi="Cambria"/>
          <w:sz w:val="24"/>
          <w:szCs w:val="28"/>
        </w:rPr>
        <w:t xml:space="preserve"> and run the while statement</w:t>
      </w:r>
      <w:r w:rsidR="00322AFB">
        <w:rPr>
          <w:rFonts w:ascii="Cambria" w:hAnsi="Cambria"/>
          <w:sz w:val="24"/>
          <w:szCs w:val="28"/>
        </w:rPr>
        <w:t xml:space="preserve"> </w:t>
      </w:r>
      <w:r w:rsidR="0077420F">
        <w:rPr>
          <w:rFonts w:ascii="Cambria" w:hAnsi="Cambria"/>
          <w:sz w:val="24"/>
          <w:szCs w:val="28"/>
        </w:rPr>
        <w:t>to transfer files. During t</w:t>
      </w:r>
      <w:r w:rsidR="0077420F" w:rsidRPr="00322AFB">
        <w:rPr>
          <w:rFonts w:ascii="Cambria" w:hAnsi="Cambria"/>
          <w:sz w:val="24"/>
          <w:szCs w:val="28"/>
        </w:rPr>
        <w:t>ransfer</w:t>
      </w:r>
      <w:r w:rsidR="0077420F">
        <w:rPr>
          <w:rFonts w:ascii="Cambria" w:hAnsi="Cambria"/>
          <w:sz w:val="24"/>
          <w:szCs w:val="28"/>
        </w:rPr>
        <w:t>ring</w:t>
      </w:r>
      <w:r w:rsidR="00322AFB" w:rsidRPr="00322AFB">
        <w:rPr>
          <w:rFonts w:ascii="Cambria" w:hAnsi="Cambria"/>
          <w:sz w:val="24"/>
          <w:szCs w:val="28"/>
        </w:rPr>
        <w:t xml:space="preserve"> of data, </w:t>
      </w:r>
      <w:r w:rsidR="0077420F">
        <w:rPr>
          <w:rFonts w:ascii="Cambria" w:hAnsi="Cambria"/>
          <w:sz w:val="24"/>
          <w:szCs w:val="28"/>
        </w:rPr>
        <w:t xml:space="preserve">it </w:t>
      </w:r>
      <w:r w:rsidR="00322AFB" w:rsidRPr="00322AFB">
        <w:rPr>
          <w:rFonts w:ascii="Cambria" w:hAnsi="Cambria"/>
          <w:sz w:val="24"/>
          <w:szCs w:val="28"/>
        </w:rPr>
        <w:t>call the progressStatus function.</w:t>
      </w:r>
    </w:p>
    <w:p w:rsidR="00093261" w:rsidRDefault="00093261" w:rsidP="00322AFB">
      <w:pPr>
        <w:pStyle w:val="1"/>
        <w:ind w:firstLineChars="0" w:firstLine="800"/>
        <w:rPr>
          <w:rFonts w:ascii="Cambria" w:hAnsi="Cambria"/>
          <w:sz w:val="24"/>
          <w:szCs w:val="28"/>
        </w:rPr>
      </w:pPr>
    </w:p>
    <w:p w:rsidR="00093261" w:rsidRDefault="00093261" w:rsidP="00093261">
      <w:pPr>
        <w:pStyle w:val="1"/>
        <w:ind w:firstLineChars="0" w:firstLine="800"/>
        <w:rPr>
          <w:rFonts w:ascii="Cambria" w:hAnsi="Cambria"/>
          <w:sz w:val="24"/>
          <w:szCs w:val="28"/>
        </w:rPr>
      </w:pPr>
      <w:r>
        <w:rPr>
          <w:rFonts w:ascii="Cambria" w:hAnsi="Cambria" w:hint="eastAsia"/>
          <w:sz w:val="24"/>
          <w:szCs w:val="28"/>
        </w:rPr>
        <w:t>Fifth, in the sig_handler function, it</w:t>
      </w:r>
      <w:r>
        <w:rPr>
          <w:rFonts w:ascii="Cambria" w:hAnsi="Cambria"/>
          <w:sz w:val="24"/>
          <w:szCs w:val="28"/>
        </w:rPr>
        <w:t xml:space="preserve"> control of speed and transfer output per second. If it receive Sig alarm, it fill resource and then, set alarm one second.</w:t>
      </w:r>
      <w:r>
        <w:rPr>
          <w:rFonts w:ascii="Cambria" w:hAnsi="Cambria"/>
          <w:sz w:val="24"/>
          <w:szCs w:val="28"/>
        </w:rPr>
        <w:br/>
      </w:r>
    </w:p>
    <w:p w:rsidR="00093261" w:rsidRPr="00322AFB" w:rsidRDefault="00093261" w:rsidP="00093261">
      <w:pPr>
        <w:pStyle w:val="1"/>
        <w:ind w:firstLineChars="0" w:firstLine="800"/>
        <w:rPr>
          <w:rFonts w:ascii="Cambria" w:hAnsi="Cambria"/>
          <w:sz w:val="24"/>
          <w:szCs w:val="28"/>
        </w:rPr>
      </w:pPr>
      <w:r>
        <w:rPr>
          <w:rFonts w:ascii="Cambria" w:hAnsi="Cambria"/>
          <w:sz w:val="24"/>
          <w:szCs w:val="28"/>
        </w:rPr>
        <w:t>Sixth, in the sig_end function, it finished the alarm when it completed transferring.</w:t>
      </w:r>
    </w:p>
    <w:p w:rsidR="0077420F" w:rsidRPr="00093261" w:rsidRDefault="0077420F" w:rsidP="00322AFB">
      <w:pPr>
        <w:pStyle w:val="1"/>
        <w:ind w:firstLineChars="0" w:firstLine="800"/>
        <w:rPr>
          <w:rFonts w:ascii="Cambria" w:hAnsi="Cambria"/>
          <w:sz w:val="24"/>
          <w:szCs w:val="28"/>
        </w:rPr>
      </w:pPr>
    </w:p>
    <w:p w:rsidR="00322AFB" w:rsidRDefault="00653020" w:rsidP="0077420F">
      <w:pPr>
        <w:pStyle w:val="1"/>
        <w:ind w:firstLineChars="0" w:firstLine="800"/>
        <w:rPr>
          <w:rFonts w:ascii="Cambria" w:hAnsi="Cambria"/>
          <w:sz w:val="24"/>
          <w:szCs w:val="28"/>
        </w:rPr>
      </w:pPr>
      <w:r>
        <w:rPr>
          <w:rFonts w:ascii="Cambria" w:hAnsi="Cambria"/>
          <w:sz w:val="24"/>
          <w:szCs w:val="28"/>
        </w:rPr>
        <w:t>Fourth, i</w:t>
      </w:r>
      <w:r w:rsidR="0077420F">
        <w:rPr>
          <w:rFonts w:ascii="Cambria" w:hAnsi="Cambria"/>
          <w:sz w:val="24"/>
          <w:szCs w:val="28"/>
        </w:rPr>
        <w:t>n the progressStatus function,</w:t>
      </w:r>
      <w:r w:rsidR="00322AFB" w:rsidRPr="00322AFB">
        <w:rPr>
          <w:rFonts w:ascii="Cambria" w:hAnsi="Cambria" w:hint="eastAsia"/>
          <w:sz w:val="24"/>
          <w:szCs w:val="28"/>
        </w:rPr>
        <w:t xml:space="preserve"> </w:t>
      </w:r>
      <w:r w:rsidR="0077420F">
        <w:rPr>
          <w:rFonts w:ascii="Cambria" w:hAnsi="Cambria"/>
          <w:sz w:val="24"/>
          <w:szCs w:val="28"/>
        </w:rPr>
        <w:t>it l</w:t>
      </w:r>
      <w:r w:rsidR="0077420F" w:rsidRPr="0077420F">
        <w:rPr>
          <w:rFonts w:ascii="Cambria" w:hAnsi="Cambria"/>
          <w:sz w:val="24"/>
          <w:szCs w:val="28"/>
        </w:rPr>
        <w:t xml:space="preserve">ooks visually by comparing the </w:t>
      </w:r>
      <w:r w:rsidR="0077420F">
        <w:rPr>
          <w:rFonts w:ascii="Cambria" w:hAnsi="Cambria"/>
          <w:sz w:val="24"/>
          <w:szCs w:val="28"/>
        </w:rPr>
        <w:t xml:space="preserve">transfer </w:t>
      </w:r>
      <w:r w:rsidR="0077420F" w:rsidRPr="0077420F">
        <w:rPr>
          <w:rFonts w:ascii="Cambria" w:hAnsi="Cambria"/>
          <w:sz w:val="24"/>
          <w:szCs w:val="28"/>
        </w:rPr>
        <w:t xml:space="preserve">amount </w:t>
      </w:r>
      <w:r w:rsidR="0077420F">
        <w:rPr>
          <w:rFonts w:ascii="Cambria" w:hAnsi="Cambria"/>
          <w:sz w:val="24"/>
          <w:szCs w:val="28"/>
        </w:rPr>
        <w:t xml:space="preserve">and file </w:t>
      </w:r>
      <w:r w:rsidR="0077420F" w:rsidRPr="0077420F">
        <w:rPr>
          <w:rFonts w:ascii="Cambria" w:hAnsi="Cambria"/>
          <w:sz w:val="24"/>
          <w:szCs w:val="28"/>
        </w:rPr>
        <w:t>amount</w:t>
      </w:r>
      <w:r w:rsidR="0077420F">
        <w:rPr>
          <w:rFonts w:ascii="Cambria" w:hAnsi="Cambria"/>
          <w:sz w:val="24"/>
          <w:szCs w:val="28"/>
        </w:rPr>
        <w:t>.</w:t>
      </w:r>
      <w:r w:rsidR="00DC7BE2">
        <w:rPr>
          <w:rFonts w:ascii="Cambria" w:hAnsi="Cambria"/>
          <w:sz w:val="24"/>
          <w:szCs w:val="28"/>
        </w:rPr>
        <w:br/>
      </w:r>
      <w:r w:rsidR="0077420F" w:rsidRPr="0077420F">
        <w:rPr>
          <w:rFonts w:ascii="Cambria" w:hAnsi="Cambria"/>
          <w:sz w:val="24"/>
          <w:szCs w:val="28"/>
        </w:rPr>
        <w:t xml:space="preserve"> </w:t>
      </w:r>
    </w:p>
    <w:p w:rsidR="00E97110" w:rsidRDefault="00652F41" w:rsidP="002430D0">
      <w:pPr>
        <w:pStyle w:val="1"/>
        <w:ind w:firstLineChars="0" w:firstLine="0"/>
        <w:rPr>
          <w:rFonts w:ascii="Cambria" w:hAnsi="Cambr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4F9154C4" wp14:editId="156DD5EC">
            <wp:simplePos x="0" y="0"/>
            <wp:positionH relativeFrom="column">
              <wp:posOffset>0</wp:posOffset>
            </wp:positionH>
            <wp:positionV relativeFrom="paragraph">
              <wp:posOffset>300115</wp:posOffset>
            </wp:positionV>
            <wp:extent cx="5534025" cy="3067050"/>
            <wp:effectExtent l="0" t="0" r="0" b="0"/>
            <wp:wrapTight wrapText="bothSides">
              <wp:wrapPolygon edited="0">
                <wp:start x="0" y="0"/>
                <wp:lineTo x="0" y="21466"/>
                <wp:lineTo x="21563" y="21466"/>
                <wp:lineTo x="21563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7110">
        <w:rPr>
          <w:rFonts w:ascii="Cambria" w:hAnsi="Cambria" w:hint="eastAsia"/>
          <w:sz w:val="28"/>
          <w:szCs w:val="28"/>
        </w:rPr>
        <w:t xml:space="preserve">1-3 </w:t>
      </w:r>
      <w:r w:rsidR="00E97110">
        <w:rPr>
          <w:rFonts w:ascii="Cambria" w:hAnsi="Cambria"/>
          <w:sz w:val="28"/>
          <w:szCs w:val="28"/>
        </w:rPr>
        <w:t>cli</w:t>
      </w:r>
      <w:r w:rsidR="00450E69">
        <w:rPr>
          <w:rFonts w:ascii="Cambria" w:hAnsi="Cambria"/>
          <w:sz w:val="28"/>
          <w:szCs w:val="28"/>
        </w:rPr>
        <w:t>ent</w:t>
      </w:r>
      <w:r w:rsidR="00E97110">
        <w:rPr>
          <w:rFonts w:ascii="Cambria" w:hAnsi="Cambria"/>
          <w:sz w:val="28"/>
          <w:szCs w:val="28"/>
        </w:rPr>
        <w:t>.c</w:t>
      </w:r>
    </w:p>
    <w:p w:rsidR="00F16313" w:rsidRDefault="00F16313" w:rsidP="002430D0">
      <w:pPr>
        <w:pStyle w:val="1"/>
        <w:ind w:firstLineChars="0" w:firstLine="0"/>
        <w:rPr>
          <w:rFonts w:ascii="Cambria" w:hAnsi="Cambria"/>
          <w:sz w:val="28"/>
          <w:szCs w:val="28"/>
        </w:rPr>
      </w:pPr>
    </w:p>
    <w:p w:rsidR="00F16313" w:rsidRPr="0038665F" w:rsidRDefault="00E97110" w:rsidP="002430D0">
      <w:pPr>
        <w:pStyle w:val="1"/>
        <w:ind w:firstLineChars="0" w:firstLine="0"/>
        <w:rPr>
          <w:rFonts w:ascii="Cambria" w:hAnsi="Cambria" w:hint="eastAsia"/>
          <w:sz w:val="24"/>
          <w:szCs w:val="28"/>
        </w:rPr>
      </w:pPr>
      <w:r>
        <w:rPr>
          <w:rFonts w:ascii="Cambria" w:hAnsi="Cambria" w:hint="eastAsia"/>
          <w:sz w:val="28"/>
          <w:szCs w:val="28"/>
        </w:rPr>
        <w:tab/>
      </w:r>
      <w:r w:rsidR="00CC697B">
        <w:rPr>
          <w:rFonts w:ascii="Cambria" w:hAnsi="Cambria" w:hint="eastAsia"/>
          <w:sz w:val="24"/>
          <w:szCs w:val="28"/>
        </w:rPr>
        <w:t xml:space="preserve">Client </w:t>
      </w:r>
      <w:r w:rsidR="00CC697B">
        <w:rPr>
          <w:rFonts w:ascii="Cambria" w:hAnsi="Cambria"/>
          <w:sz w:val="24"/>
          <w:szCs w:val="28"/>
        </w:rPr>
        <w:t>code</w:t>
      </w:r>
      <w:r w:rsidR="00CC697B">
        <w:rPr>
          <w:rFonts w:ascii="Cambria" w:hAnsi="Cambria" w:hint="eastAsia"/>
          <w:sz w:val="24"/>
          <w:szCs w:val="28"/>
        </w:rPr>
        <w:t xml:space="preserve"> is similar to the server code</w:t>
      </w:r>
      <w:r w:rsidR="004C1F0E">
        <w:rPr>
          <w:rFonts w:ascii="Cambria" w:hAnsi="Cambria"/>
          <w:sz w:val="24"/>
          <w:szCs w:val="28"/>
        </w:rPr>
        <w:t xml:space="preserve">. It has </w:t>
      </w:r>
      <w:r w:rsidR="004C1F0E">
        <w:rPr>
          <w:rFonts w:ascii="Cambria" w:hAnsi="Cambria" w:hint="eastAsia"/>
          <w:sz w:val="24"/>
          <w:szCs w:val="28"/>
        </w:rPr>
        <w:t>main function</w:t>
      </w:r>
      <w:r w:rsidR="006B710B">
        <w:rPr>
          <w:rFonts w:ascii="Cambria" w:hAnsi="Cambria" w:hint="eastAsia"/>
          <w:sz w:val="24"/>
          <w:szCs w:val="28"/>
        </w:rPr>
        <w:t xml:space="preserve"> and additional </w:t>
      </w:r>
      <w:r w:rsidR="00652F41">
        <w:rPr>
          <w:rFonts w:ascii="Cambria" w:hAnsi="Cambria"/>
          <w:sz w:val="24"/>
          <w:szCs w:val="28"/>
        </w:rPr>
        <w:t>thirteen</w:t>
      </w:r>
      <w:r w:rsidR="004C1F0E">
        <w:rPr>
          <w:rFonts w:ascii="Cambria" w:hAnsi="Cambria" w:hint="eastAsia"/>
          <w:sz w:val="24"/>
          <w:szCs w:val="28"/>
        </w:rPr>
        <w:t xml:space="preserve"> function ( </w:t>
      </w:r>
      <w:r w:rsidR="00652F41">
        <w:rPr>
          <w:rFonts w:ascii="Cambria" w:hAnsi="Cambria"/>
          <w:sz w:val="24"/>
          <w:szCs w:val="28"/>
        </w:rPr>
        <w:t xml:space="preserve">credit 5, sendAll, sig_handler(), sigend(), </w:t>
      </w:r>
      <w:r w:rsidR="006B710B">
        <w:rPr>
          <w:rFonts w:ascii="Cambria" w:hAnsi="Cambria"/>
          <w:sz w:val="24"/>
          <w:szCs w:val="28"/>
        </w:rPr>
        <w:t>progressBar</w:t>
      </w:r>
      <w:r w:rsidR="004C1F0E">
        <w:rPr>
          <w:rFonts w:ascii="Cambria" w:hAnsi="Cambria"/>
          <w:sz w:val="24"/>
          <w:szCs w:val="28"/>
        </w:rPr>
        <w:t xml:space="preserve">, </w:t>
      </w:r>
      <w:r w:rsidR="006B710B">
        <w:rPr>
          <w:rFonts w:ascii="Cambria" w:hAnsi="Cambria"/>
          <w:sz w:val="24"/>
          <w:szCs w:val="28"/>
        </w:rPr>
        <w:t xml:space="preserve">fileSizePrint, connectServer, </w:t>
      </w:r>
      <w:r w:rsidR="004C1F0E">
        <w:rPr>
          <w:rFonts w:ascii="Cambria" w:hAnsi="Cambria"/>
          <w:sz w:val="24"/>
          <w:szCs w:val="28"/>
        </w:rPr>
        <w:t>put, get).</w:t>
      </w:r>
      <w:r w:rsidR="00653020">
        <w:rPr>
          <w:rFonts w:ascii="Cambria" w:hAnsi="Cambria" w:hint="eastAsia"/>
          <w:sz w:val="24"/>
          <w:szCs w:val="28"/>
        </w:rPr>
        <w:t xml:space="preserve"> </w:t>
      </w:r>
      <w:r w:rsidR="006B710B">
        <w:rPr>
          <w:rFonts w:ascii="Cambria" w:hAnsi="Cambria"/>
          <w:sz w:val="24"/>
          <w:szCs w:val="28"/>
        </w:rPr>
        <w:t xml:space="preserve">First, main function connect </w:t>
      </w:r>
      <w:r w:rsidR="006B710B" w:rsidRPr="0002578D">
        <w:rPr>
          <w:rFonts w:ascii="Cambria" w:hAnsi="Cambria"/>
          <w:sz w:val="24"/>
          <w:szCs w:val="28"/>
        </w:rPr>
        <w:t>between the server and the client</w:t>
      </w:r>
      <w:r w:rsidR="006B710B">
        <w:rPr>
          <w:rFonts w:ascii="Cambria" w:hAnsi="Cambria"/>
          <w:sz w:val="24"/>
          <w:szCs w:val="28"/>
        </w:rPr>
        <w:t xml:space="preserve"> using the socket </w:t>
      </w:r>
      <w:r w:rsidR="006B710B" w:rsidRPr="0002578D">
        <w:rPr>
          <w:rFonts w:ascii="Cambria" w:hAnsi="Cambria"/>
          <w:sz w:val="24"/>
          <w:szCs w:val="28"/>
        </w:rPr>
        <w:t>()</w:t>
      </w:r>
      <w:r w:rsidR="006B710B">
        <w:rPr>
          <w:rFonts w:ascii="Cambria" w:hAnsi="Cambria"/>
          <w:sz w:val="24"/>
          <w:szCs w:val="28"/>
        </w:rPr>
        <w:t xml:space="preserve"> </w:t>
      </w:r>
      <w:r w:rsidR="006B710B" w:rsidRPr="0002578D">
        <w:rPr>
          <w:rFonts w:ascii="Cambria" w:hAnsi="Cambria"/>
          <w:sz w:val="24"/>
          <w:szCs w:val="28"/>
        </w:rPr>
        <w:t>and the bind () functi</w:t>
      </w:r>
      <w:r w:rsidR="006B710B">
        <w:rPr>
          <w:rFonts w:ascii="Cambria" w:hAnsi="Cambria"/>
          <w:sz w:val="24"/>
          <w:szCs w:val="28"/>
        </w:rPr>
        <w:t>on</w:t>
      </w:r>
      <w:r w:rsidR="00D65F03">
        <w:rPr>
          <w:rFonts w:ascii="Cambria" w:hAnsi="Cambria"/>
          <w:sz w:val="24"/>
          <w:szCs w:val="28"/>
        </w:rPr>
        <w:t xml:space="preserve">. </w:t>
      </w:r>
      <w:r w:rsidR="00D65F03" w:rsidRPr="00D65F03">
        <w:rPr>
          <w:rFonts w:ascii="Cambria" w:hAnsi="Cambria"/>
          <w:sz w:val="24"/>
          <w:szCs w:val="28"/>
        </w:rPr>
        <w:t>It re</w:t>
      </w:r>
      <w:r w:rsidR="00D65F03">
        <w:rPr>
          <w:rFonts w:ascii="Cambria" w:hAnsi="Cambria"/>
          <w:sz w:val="24"/>
          <w:szCs w:val="28"/>
        </w:rPr>
        <w:t>ceives a command from the user and c</w:t>
      </w:r>
      <w:r w:rsidR="00D65F03" w:rsidRPr="00D65F03">
        <w:rPr>
          <w:rFonts w:ascii="Cambria" w:hAnsi="Cambria"/>
          <w:sz w:val="24"/>
          <w:szCs w:val="28"/>
        </w:rPr>
        <w:t>all the f</w:t>
      </w:r>
      <w:r w:rsidR="00D65F03">
        <w:rPr>
          <w:rFonts w:ascii="Cambria" w:hAnsi="Cambria"/>
          <w:sz w:val="24"/>
          <w:szCs w:val="28"/>
        </w:rPr>
        <w:t>unction according to the comman</w:t>
      </w:r>
      <w:r w:rsidR="00ED2FA6">
        <w:rPr>
          <w:rFonts w:ascii="Cambria" w:hAnsi="Cambria"/>
          <w:sz w:val="24"/>
          <w:szCs w:val="28"/>
        </w:rPr>
        <w:t>d</w:t>
      </w:r>
      <w:r w:rsidR="00D65F03" w:rsidRPr="00D65F03">
        <w:rPr>
          <w:rFonts w:ascii="Cambria" w:hAnsi="Cambria"/>
          <w:sz w:val="24"/>
          <w:szCs w:val="28"/>
        </w:rPr>
        <w:t>.</w:t>
      </w:r>
      <w:r w:rsidR="00D0746C">
        <w:rPr>
          <w:rFonts w:ascii="Cambria" w:hAnsi="Cambria"/>
          <w:sz w:val="24"/>
          <w:szCs w:val="28"/>
        </w:rPr>
        <w:t xml:space="preserve"> If command is “</w:t>
      </w:r>
      <w:r w:rsidR="00D0746C">
        <w:rPr>
          <w:rFonts w:ascii="Cambria" w:hAnsi="Cambria" w:hint="eastAsia"/>
          <w:sz w:val="24"/>
          <w:szCs w:val="28"/>
        </w:rPr>
        <w:t>connect</w:t>
      </w:r>
      <w:r w:rsidR="00D0746C">
        <w:rPr>
          <w:rFonts w:ascii="Cambria" w:hAnsi="Cambria"/>
          <w:sz w:val="24"/>
          <w:szCs w:val="28"/>
        </w:rPr>
        <w:t xml:space="preserve">”, it connects server and calls the connectServer function. And if command is “put”, it will call the put </w:t>
      </w:r>
      <w:r w:rsidR="00D0746C">
        <w:rPr>
          <w:rFonts w:ascii="Cambria" w:hAnsi="Cambria"/>
          <w:sz w:val="24"/>
          <w:szCs w:val="28"/>
        </w:rPr>
        <w:lastRenderedPageBreak/>
        <w:t>function which purpose of transferring the file. And if command is “get”, it will call the get function which purpose of receiving the file.</w:t>
      </w:r>
      <w:r w:rsidR="00C31A1B">
        <w:rPr>
          <w:rFonts w:ascii="Cambria" w:hAnsi="Cambria"/>
          <w:sz w:val="24"/>
          <w:szCs w:val="28"/>
        </w:rPr>
        <w:t xml:space="preserve"> If command is “ratecurr”, it show the receive rate and send rate. And also we set of receive and send rate using command sendrate, recvrate.</w:t>
      </w:r>
      <w:r w:rsidR="00D0746C">
        <w:rPr>
          <w:rFonts w:ascii="Cambria" w:hAnsi="Cambria"/>
          <w:sz w:val="24"/>
          <w:szCs w:val="28"/>
        </w:rPr>
        <w:t xml:space="preserve"> If command is “close”, it will close the connection to the server. If </w:t>
      </w:r>
      <w:r w:rsidR="0038665F">
        <w:rPr>
          <w:noProof/>
        </w:rPr>
        <w:drawing>
          <wp:anchor distT="0" distB="0" distL="114300" distR="114300" simplePos="0" relativeHeight="251634176" behindDoc="0" locked="0" layoutInCell="1" allowOverlap="1" wp14:anchorId="433A8793" wp14:editId="376FF54F">
            <wp:simplePos x="0" y="0"/>
            <wp:positionH relativeFrom="column">
              <wp:posOffset>-21590</wp:posOffset>
            </wp:positionH>
            <wp:positionV relativeFrom="paragraph">
              <wp:posOffset>1223645</wp:posOffset>
            </wp:positionV>
            <wp:extent cx="5731510" cy="1754505"/>
            <wp:effectExtent l="0" t="0" r="0" b="0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746C">
        <w:rPr>
          <w:rFonts w:ascii="Cambria" w:hAnsi="Cambria"/>
          <w:sz w:val="24"/>
          <w:szCs w:val="28"/>
        </w:rPr>
        <w:t>command is “quit”, it will exit the program.</w:t>
      </w:r>
    </w:p>
    <w:p w:rsidR="00E97110" w:rsidRDefault="00653020" w:rsidP="002430D0">
      <w:pPr>
        <w:pStyle w:val="1"/>
        <w:ind w:firstLineChars="0" w:firstLine="0"/>
        <w:rPr>
          <w:rFonts w:ascii="Cambria" w:hAnsi="Cambria"/>
          <w:sz w:val="24"/>
          <w:szCs w:val="28"/>
        </w:rPr>
      </w:pPr>
      <w:r>
        <w:rPr>
          <w:rFonts w:ascii="Cambria" w:hAnsi="Cambria" w:hint="eastAsia"/>
          <w:sz w:val="24"/>
          <w:szCs w:val="28"/>
        </w:rPr>
        <w:tab/>
        <w:t xml:space="preserve">Second, in the put function, it is same </w:t>
      </w:r>
      <w:r>
        <w:rPr>
          <w:rFonts w:ascii="Cambria" w:hAnsi="Cambria"/>
          <w:sz w:val="24"/>
          <w:szCs w:val="28"/>
        </w:rPr>
        <w:t xml:space="preserve">get function </w:t>
      </w:r>
      <w:r>
        <w:rPr>
          <w:rFonts w:ascii="Cambria" w:hAnsi="Cambria" w:hint="eastAsia"/>
          <w:sz w:val="24"/>
          <w:szCs w:val="28"/>
        </w:rPr>
        <w:t>in the server program</w:t>
      </w:r>
      <w:r>
        <w:rPr>
          <w:rFonts w:ascii="Cambria" w:hAnsi="Cambria"/>
          <w:sz w:val="24"/>
          <w:szCs w:val="28"/>
        </w:rPr>
        <w:t>.</w:t>
      </w:r>
    </w:p>
    <w:p w:rsidR="00F16313" w:rsidRDefault="00F16313" w:rsidP="002430D0">
      <w:pPr>
        <w:pStyle w:val="1"/>
        <w:ind w:firstLineChars="0" w:firstLine="0"/>
        <w:rPr>
          <w:rFonts w:ascii="Cambria" w:hAnsi="Cambria"/>
          <w:sz w:val="24"/>
          <w:szCs w:val="28"/>
        </w:rPr>
      </w:pPr>
    </w:p>
    <w:p w:rsidR="00653020" w:rsidRDefault="00653020" w:rsidP="002430D0">
      <w:pPr>
        <w:pStyle w:val="1"/>
        <w:ind w:firstLineChars="0" w:firstLine="0"/>
        <w:rPr>
          <w:rFonts w:ascii="Cambria" w:hAnsi="Cambria"/>
          <w:sz w:val="24"/>
          <w:szCs w:val="28"/>
        </w:rPr>
      </w:pPr>
      <w:r>
        <w:rPr>
          <w:rFonts w:ascii="Cambria" w:hAnsi="Cambria"/>
          <w:sz w:val="24"/>
          <w:szCs w:val="28"/>
        </w:rPr>
        <w:tab/>
        <w:t>Third, in the get function, it is same put function in the server program.</w:t>
      </w:r>
    </w:p>
    <w:p w:rsidR="00F16313" w:rsidRDefault="00F16313" w:rsidP="002430D0">
      <w:pPr>
        <w:pStyle w:val="1"/>
        <w:ind w:firstLineChars="0" w:firstLine="0"/>
        <w:rPr>
          <w:rFonts w:ascii="Cambria" w:hAnsi="Cambria"/>
          <w:sz w:val="24"/>
          <w:szCs w:val="28"/>
        </w:rPr>
      </w:pPr>
    </w:p>
    <w:p w:rsidR="00F16313" w:rsidRDefault="00653020" w:rsidP="002430D0">
      <w:pPr>
        <w:pStyle w:val="1"/>
        <w:ind w:firstLineChars="0" w:firstLine="0"/>
        <w:rPr>
          <w:rFonts w:ascii="Cambria" w:hAnsi="Cambria"/>
          <w:sz w:val="24"/>
          <w:szCs w:val="28"/>
        </w:rPr>
      </w:pPr>
      <w:r>
        <w:rPr>
          <w:rFonts w:ascii="Cambria" w:hAnsi="Cambria"/>
          <w:sz w:val="24"/>
          <w:szCs w:val="28"/>
        </w:rPr>
        <w:tab/>
        <w:t>Fourth, in the progressBar function, it l</w:t>
      </w:r>
      <w:r w:rsidRPr="0077420F">
        <w:rPr>
          <w:rFonts w:ascii="Cambria" w:hAnsi="Cambria"/>
          <w:sz w:val="24"/>
          <w:szCs w:val="28"/>
        </w:rPr>
        <w:t xml:space="preserve">ooks visually by comparing the </w:t>
      </w:r>
      <w:r>
        <w:rPr>
          <w:rFonts w:ascii="Cambria" w:hAnsi="Cambria"/>
          <w:sz w:val="24"/>
          <w:szCs w:val="28"/>
        </w:rPr>
        <w:t xml:space="preserve">transfer </w:t>
      </w:r>
      <w:r w:rsidRPr="0077420F">
        <w:rPr>
          <w:rFonts w:ascii="Cambria" w:hAnsi="Cambria"/>
          <w:sz w:val="24"/>
          <w:szCs w:val="28"/>
        </w:rPr>
        <w:t xml:space="preserve">amount </w:t>
      </w:r>
      <w:r>
        <w:rPr>
          <w:rFonts w:ascii="Cambria" w:hAnsi="Cambria"/>
          <w:sz w:val="24"/>
          <w:szCs w:val="28"/>
        </w:rPr>
        <w:t xml:space="preserve">and file </w:t>
      </w:r>
      <w:r w:rsidRPr="0077420F">
        <w:rPr>
          <w:rFonts w:ascii="Cambria" w:hAnsi="Cambria"/>
          <w:sz w:val="24"/>
          <w:szCs w:val="28"/>
        </w:rPr>
        <w:t>amount</w:t>
      </w:r>
      <w:r>
        <w:rPr>
          <w:rFonts w:ascii="Cambria" w:hAnsi="Cambria"/>
          <w:sz w:val="24"/>
          <w:szCs w:val="28"/>
        </w:rPr>
        <w:t>. It calls fileSizePrint function</w:t>
      </w:r>
      <w:r w:rsidR="00F16313">
        <w:rPr>
          <w:rFonts w:ascii="Cambria" w:hAnsi="Cambria"/>
          <w:sz w:val="24"/>
          <w:szCs w:val="28"/>
        </w:rPr>
        <w:t>.</w:t>
      </w:r>
    </w:p>
    <w:p w:rsidR="00653020" w:rsidRDefault="00653020" w:rsidP="002430D0">
      <w:pPr>
        <w:pStyle w:val="1"/>
        <w:ind w:firstLineChars="0" w:firstLine="0"/>
        <w:rPr>
          <w:rFonts w:ascii="Cambria" w:hAnsi="Cambria"/>
          <w:sz w:val="24"/>
          <w:szCs w:val="28"/>
        </w:rPr>
      </w:pPr>
      <w:r>
        <w:rPr>
          <w:rFonts w:ascii="Cambria" w:hAnsi="Cambria"/>
          <w:sz w:val="24"/>
          <w:szCs w:val="28"/>
        </w:rPr>
        <w:tab/>
        <w:t>Fifth, in the fileSizePrint</w:t>
      </w:r>
      <w:r w:rsidR="00287B28">
        <w:rPr>
          <w:rFonts w:ascii="Cambria" w:hAnsi="Cambria"/>
          <w:sz w:val="24"/>
          <w:szCs w:val="28"/>
        </w:rPr>
        <w:t xml:space="preserve"> function, </w:t>
      </w:r>
      <w:r w:rsidR="00F16313">
        <w:rPr>
          <w:rFonts w:ascii="Cambria" w:hAnsi="Cambria"/>
          <w:sz w:val="24"/>
          <w:szCs w:val="28"/>
        </w:rPr>
        <w:t>it calculates byte amount.</w:t>
      </w:r>
    </w:p>
    <w:p w:rsidR="00F16313" w:rsidRDefault="00F16313" w:rsidP="002430D0">
      <w:pPr>
        <w:pStyle w:val="1"/>
        <w:ind w:firstLineChars="0" w:firstLine="0"/>
        <w:rPr>
          <w:rFonts w:ascii="Cambria" w:hAnsi="Cambria"/>
          <w:sz w:val="24"/>
          <w:szCs w:val="28"/>
        </w:rPr>
      </w:pPr>
    </w:p>
    <w:p w:rsidR="00F77C6B" w:rsidRDefault="00F16313" w:rsidP="002430D0">
      <w:pPr>
        <w:pStyle w:val="1"/>
        <w:ind w:firstLineChars="0" w:firstLine="0"/>
        <w:rPr>
          <w:rFonts w:ascii="Cambria" w:hAnsi="Cambria"/>
          <w:sz w:val="24"/>
          <w:szCs w:val="28"/>
        </w:rPr>
      </w:pPr>
      <w:r>
        <w:rPr>
          <w:rFonts w:ascii="Cambria" w:hAnsi="Cambria"/>
          <w:sz w:val="24"/>
          <w:szCs w:val="28"/>
        </w:rPr>
        <w:tab/>
        <w:t xml:space="preserve">Sixth, ConnectServer function is confirmed by exchanging messages about checking connection. </w:t>
      </w:r>
    </w:p>
    <w:p w:rsidR="0038665F" w:rsidRPr="0038665F" w:rsidRDefault="0038665F" w:rsidP="002430D0">
      <w:pPr>
        <w:pStyle w:val="1"/>
        <w:ind w:firstLineChars="0" w:firstLine="0"/>
        <w:rPr>
          <w:rFonts w:ascii="Cambria" w:hAnsi="Cambria" w:hint="eastAsia"/>
          <w:sz w:val="24"/>
          <w:szCs w:val="28"/>
        </w:rPr>
      </w:pPr>
    </w:p>
    <w:p w:rsidR="00CC697B" w:rsidRDefault="0038665F" w:rsidP="002430D0">
      <w:pPr>
        <w:pStyle w:val="1"/>
        <w:ind w:firstLineChars="0" w:firstLine="0"/>
        <w:rPr>
          <w:rFonts w:ascii="Cambria" w:hAnsi="Cambr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232" behindDoc="0" locked="0" layoutInCell="1" allowOverlap="1" wp14:anchorId="427D21C7" wp14:editId="5585A2C4">
            <wp:simplePos x="0" y="0"/>
            <wp:positionH relativeFrom="column">
              <wp:posOffset>267335</wp:posOffset>
            </wp:positionH>
            <wp:positionV relativeFrom="paragraph">
              <wp:posOffset>335915</wp:posOffset>
            </wp:positionV>
            <wp:extent cx="4936490" cy="2803525"/>
            <wp:effectExtent l="0" t="0" r="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49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7C6B">
        <w:rPr>
          <w:rFonts w:ascii="Cambria" w:hAnsi="Cambria" w:hint="eastAsia"/>
          <w:sz w:val="28"/>
          <w:szCs w:val="28"/>
        </w:rPr>
        <w:t>1</w:t>
      </w:r>
      <w:r w:rsidR="00F77C6B">
        <w:rPr>
          <w:rFonts w:ascii="Cambria" w:hAnsi="Cambria"/>
          <w:sz w:val="28"/>
          <w:szCs w:val="28"/>
        </w:rPr>
        <w:t>-4 result window</w:t>
      </w:r>
    </w:p>
    <w:p w:rsidR="0038665F" w:rsidRDefault="0038665F" w:rsidP="002430D0">
      <w:pPr>
        <w:pStyle w:val="1"/>
        <w:ind w:firstLineChars="0" w:firstLine="0"/>
        <w:rPr>
          <w:rFonts w:ascii="Cambria" w:hAnsi="Cambria"/>
          <w:sz w:val="28"/>
          <w:szCs w:val="28"/>
        </w:rPr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83328" behindDoc="0" locked="0" layoutInCell="1" allowOverlap="1" wp14:anchorId="6021FAA7" wp14:editId="1299CFA8">
            <wp:simplePos x="0" y="0"/>
            <wp:positionH relativeFrom="column">
              <wp:posOffset>0</wp:posOffset>
            </wp:positionH>
            <wp:positionV relativeFrom="paragraph">
              <wp:posOffset>3246120</wp:posOffset>
            </wp:positionV>
            <wp:extent cx="5731510" cy="3206115"/>
            <wp:effectExtent l="0" t="0" r="0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81280" behindDoc="0" locked="0" layoutInCell="1" allowOverlap="1" wp14:anchorId="6D6017A5" wp14:editId="1A780782">
            <wp:simplePos x="0" y="0"/>
            <wp:positionH relativeFrom="column">
              <wp:posOffset>0</wp:posOffset>
            </wp:positionH>
            <wp:positionV relativeFrom="paragraph">
              <wp:posOffset>-2772</wp:posOffset>
            </wp:positionV>
            <wp:extent cx="5731510" cy="3232150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30D0" w:rsidRPr="002430D0" w:rsidRDefault="008648D5" w:rsidP="002430D0">
      <w:pPr>
        <w:pStyle w:val="1"/>
        <w:ind w:firstLineChars="0" w:firstLine="0"/>
        <w:rPr>
          <w:rFonts w:ascii="Cambria" w:hAnsi="Cambria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38272" behindDoc="0" locked="0" layoutInCell="1" allowOverlap="1" wp14:anchorId="7AD7CB95" wp14:editId="43AA0339">
            <wp:simplePos x="0" y="0"/>
            <wp:positionH relativeFrom="column">
              <wp:posOffset>0</wp:posOffset>
            </wp:positionH>
            <wp:positionV relativeFrom="paragraph">
              <wp:posOffset>274056</wp:posOffset>
            </wp:positionV>
            <wp:extent cx="5731510" cy="2974975"/>
            <wp:effectExtent l="0" t="0" r="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30D0" w:rsidRPr="002430D0">
        <w:rPr>
          <w:rFonts w:ascii="Cambria" w:hAnsi="Cambria"/>
          <w:sz w:val="36"/>
          <w:szCs w:val="36"/>
        </w:rPr>
        <w:t xml:space="preserve">2. The </w:t>
      </w:r>
      <w:r w:rsidR="004D66FE">
        <w:rPr>
          <w:rFonts w:ascii="Cambria" w:hAnsi="Cambria"/>
          <w:sz w:val="36"/>
          <w:szCs w:val="36"/>
        </w:rPr>
        <w:t>contribution of each member</w:t>
      </w:r>
    </w:p>
    <w:p w:rsidR="002430D0" w:rsidRPr="00CC697B" w:rsidRDefault="002430D0" w:rsidP="004D66FE">
      <w:pPr>
        <w:pStyle w:val="1"/>
        <w:ind w:firstLineChars="50" w:firstLine="133"/>
        <w:rPr>
          <w:rFonts w:ascii="Cambria" w:hAnsi="Cambria"/>
          <w:sz w:val="28"/>
          <w:szCs w:val="28"/>
        </w:rPr>
      </w:pPr>
    </w:p>
    <w:p w:rsidR="00F2347E" w:rsidRDefault="00F2347E" w:rsidP="004D66FE">
      <w:pPr>
        <w:pStyle w:val="1"/>
        <w:ind w:firstLineChars="50" w:firstLine="133"/>
        <w:rPr>
          <w:rFonts w:ascii="Cambria" w:hAnsi="Cambria"/>
          <w:sz w:val="28"/>
          <w:szCs w:val="28"/>
        </w:rPr>
      </w:pPr>
    </w:p>
    <w:p w:rsidR="00F2347E" w:rsidRDefault="00F2347E" w:rsidP="004D66FE">
      <w:pPr>
        <w:pStyle w:val="1"/>
        <w:ind w:firstLineChars="50" w:firstLine="133"/>
        <w:rPr>
          <w:rFonts w:ascii="Cambria" w:hAnsi="Cambria"/>
          <w:sz w:val="28"/>
          <w:szCs w:val="28"/>
        </w:rPr>
      </w:pPr>
    </w:p>
    <w:p w:rsidR="00103360" w:rsidRDefault="00103360" w:rsidP="004D66FE">
      <w:pPr>
        <w:pStyle w:val="1"/>
        <w:ind w:firstLineChars="50" w:firstLine="133"/>
        <w:rPr>
          <w:rFonts w:ascii="Cambria" w:hAnsi="Cambria"/>
          <w:sz w:val="28"/>
          <w:szCs w:val="28"/>
        </w:rPr>
      </w:pPr>
    </w:p>
    <w:p w:rsidR="00103360" w:rsidRDefault="00103360" w:rsidP="004D66FE">
      <w:pPr>
        <w:pStyle w:val="1"/>
        <w:ind w:firstLineChars="50" w:firstLine="133"/>
        <w:rPr>
          <w:rFonts w:ascii="Cambria" w:hAnsi="Cambria"/>
          <w:sz w:val="28"/>
          <w:szCs w:val="28"/>
        </w:rPr>
      </w:pPr>
    </w:p>
    <w:p w:rsidR="00B10D9E" w:rsidRDefault="00B10D9E" w:rsidP="004D66FE">
      <w:pPr>
        <w:pStyle w:val="1"/>
        <w:ind w:firstLineChars="50" w:firstLine="133"/>
        <w:rPr>
          <w:rFonts w:ascii="Cambria" w:hAnsi="Cambria"/>
          <w:sz w:val="28"/>
          <w:szCs w:val="28"/>
        </w:rPr>
      </w:pPr>
    </w:p>
    <w:p w:rsidR="00B10D9E" w:rsidRDefault="00B10D9E" w:rsidP="004D66FE">
      <w:pPr>
        <w:pStyle w:val="1"/>
        <w:ind w:firstLineChars="50" w:firstLine="133"/>
        <w:rPr>
          <w:rFonts w:ascii="Cambria" w:hAnsi="Cambria"/>
          <w:sz w:val="28"/>
          <w:szCs w:val="28"/>
        </w:rPr>
      </w:pPr>
    </w:p>
    <w:p w:rsidR="00B10D9E" w:rsidRDefault="00B10D9E" w:rsidP="004D66FE">
      <w:pPr>
        <w:pStyle w:val="1"/>
        <w:ind w:firstLineChars="50" w:firstLine="133"/>
        <w:rPr>
          <w:rFonts w:ascii="Cambria" w:hAnsi="Cambria"/>
          <w:sz w:val="28"/>
          <w:szCs w:val="28"/>
        </w:rPr>
      </w:pPr>
    </w:p>
    <w:p w:rsidR="00B10D9E" w:rsidRDefault="00B10D9E" w:rsidP="004D66FE">
      <w:pPr>
        <w:pStyle w:val="1"/>
        <w:ind w:firstLineChars="50" w:firstLine="133"/>
        <w:rPr>
          <w:rFonts w:ascii="Cambria" w:hAnsi="Cambria"/>
          <w:sz w:val="28"/>
          <w:szCs w:val="28"/>
        </w:rPr>
      </w:pPr>
    </w:p>
    <w:p w:rsidR="00B10D9E" w:rsidRDefault="00B10D9E" w:rsidP="004D66FE">
      <w:pPr>
        <w:pStyle w:val="1"/>
        <w:ind w:firstLineChars="50" w:firstLine="133"/>
        <w:rPr>
          <w:rFonts w:ascii="Cambria" w:hAnsi="Cambria"/>
          <w:sz w:val="28"/>
          <w:szCs w:val="28"/>
        </w:rPr>
      </w:pPr>
    </w:p>
    <w:p w:rsidR="00B10D9E" w:rsidRPr="008648D5" w:rsidRDefault="00B10D9E" w:rsidP="004D66FE">
      <w:pPr>
        <w:pStyle w:val="1"/>
        <w:ind w:firstLineChars="50" w:firstLine="133"/>
        <w:rPr>
          <w:rFonts w:ascii="Cambria" w:hAnsi="Cambria"/>
          <w:sz w:val="28"/>
          <w:szCs w:val="28"/>
        </w:rPr>
      </w:pPr>
    </w:p>
    <w:p w:rsidR="00B10D9E" w:rsidRDefault="00B10D9E" w:rsidP="004D66FE">
      <w:pPr>
        <w:pStyle w:val="1"/>
        <w:ind w:firstLineChars="50" w:firstLine="133"/>
        <w:rPr>
          <w:rFonts w:ascii="Cambria" w:hAnsi="Cambria"/>
          <w:sz w:val="28"/>
          <w:szCs w:val="28"/>
        </w:rPr>
      </w:pPr>
    </w:p>
    <w:p w:rsidR="00103360" w:rsidRDefault="00103360" w:rsidP="004D66FE">
      <w:pPr>
        <w:pStyle w:val="1"/>
        <w:ind w:firstLineChars="50" w:firstLine="133"/>
        <w:rPr>
          <w:rFonts w:ascii="Cambria" w:hAnsi="Cambria"/>
          <w:sz w:val="28"/>
          <w:szCs w:val="28"/>
        </w:rPr>
      </w:pPr>
    </w:p>
    <w:p w:rsidR="00CC697B" w:rsidRDefault="001338DB" w:rsidP="00F2347E">
      <w:pPr>
        <w:pStyle w:val="1"/>
        <w:ind w:firstLineChars="50" w:firstLine="171"/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sz w:val="36"/>
          <w:szCs w:val="36"/>
        </w:rPr>
        <w:t xml:space="preserve">-- </w:t>
      </w:r>
      <w:r w:rsidR="00E44E89" w:rsidRPr="002430D0">
        <w:rPr>
          <w:rFonts w:ascii="Cambria" w:hAnsi="Cambria"/>
          <w:sz w:val="36"/>
          <w:szCs w:val="36"/>
        </w:rPr>
        <w:t>Th</w:t>
      </w:r>
      <w:r w:rsidR="00E44E89">
        <w:rPr>
          <w:rFonts w:ascii="Cambria" w:hAnsi="Cambria"/>
          <w:sz w:val="36"/>
          <w:szCs w:val="36"/>
        </w:rPr>
        <w:t>ank you for reading!</w:t>
      </w:r>
      <w:r>
        <w:rPr>
          <w:rFonts w:ascii="Cambria" w:hAnsi="Cambria"/>
          <w:sz w:val="36"/>
          <w:szCs w:val="36"/>
        </w:rPr>
        <w:t xml:space="preserve"> </w:t>
      </w:r>
      <w:r w:rsidR="004E25E4">
        <w:rPr>
          <w:rFonts w:ascii="Cambria" w:hAnsi="Cambria"/>
          <w:sz w:val="36"/>
          <w:szCs w:val="36"/>
        </w:rPr>
        <w:t>--</w:t>
      </w:r>
    </w:p>
    <w:p w:rsidR="00DD3A5C" w:rsidRPr="00CC697B" w:rsidRDefault="00CC697B" w:rsidP="00CC697B">
      <w:pPr>
        <w:tabs>
          <w:tab w:val="left" w:pos="1039"/>
        </w:tabs>
      </w:pPr>
      <w:r>
        <w:tab/>
      </w:r>
    </w:p>
    <w:sectPr w:rsidR="00DD3A5C" w:rsidRPr="00CC697B" w:rsidSect="002430D0">
      <w:footerReference w:type="first" r:id="rId23"/>
      <w:type w:val="continuous"/>
      <w:pgSz w:w="11906" w:h="16838" w:code="9"/>
      <w:pgMar w:top="1701" w:right="1440" w:bottom="1440" w:left="1440" w:header="851" w:footer="284" w:gutter="0"/>
      <w:cols w:sep="1"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7A47" w:rsidRDefault="00BF7A47" w:rsidP="00AB5060">
      <w:pPr>
        <w:spacing w:after="0" w:line="240" w:lineRule="auto"/>
      </w:pPr>
      <w:r>
        <w:separator/>
      </w:r>
    </w:p>
  </w:endnote>
  <w:endnote w:type="continuationSeparator" w:id="0">
    <w:p w:rsidR="00BF7A47" w:rsidRDefault="00BF7A47" w:rsidP="00AB50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  <w:embedRegular r:id="rId1" w:subsetted="1" w:fontKey="{A752C73B-F17B-497A-87AA-690A03DE1287}"/>
  </w:font>
  <w:font w:name="나눔명조">
    <w:panose1 w:val="02020603020101020101"/>
    <w:charset w:val="81"/>
    <w:family w:val="roman"/>
    <w:pitch w:val="variable"/>
    <w:sig w:usb0="800002A7" w:usb1="09D7FCFB" w:usb2="00000010" w:usb3="00000000" w:csb0="00080001" w:csb1="00000000"/>
    <w:embedRegular r:id="rId2" w:subsetted="1" w:fontKey="{578400B4-1CAF-4EBF-8120-E87AD0FC220B}"/>
  </w:font>
  <w:font w:name="나눔고딕 ExtraBold">
    <w:altName w:val="Arial Unicode MS"/>
    <w:panose1 w:val="020D0904000000000000"/>
    <w:charset w:val="81"/>
    <w:family w:val="modern"/>
    <w:pitch w:val="variable"/>
    <w:sig w:usb0="900002A7" w:usb1="29D7FCFB" w:usb2="00000010" w:usb3="00000000" w:csb0="00080001" w:csb1="00000000"/>
  </w:font>
  <w:font w:name="나눔명조 에코">
    <w:altName w:val="Arial Unicode MS"/>
    <w:charset w:val="81"/>
    <w:family w:val="roman"/>
    <w:pitch w:val="variable"/>
    <w:sig w:usb0="00000000" w:usb1="09D7FCFB" w:usb2="00000010" w:usb3="00000000" w:csb0="00080001" w:csb1="00000000"/>
  </w:font>
  <w:font w:name="나눔명조 ExtraBold">
    <w:panose1 w:val="02020603020101020101"/>
    <w:charset w:val="81"/>
    <w:family w:val="roman"/>
    <w:pitch w:val="variable"/>
    <w:sig w:usb0="800002A7" w:usb1="09D7FCFB" w:usb2="00000010" w:usb3="00000000" w:csb0="00080001" w:csb1="00000000"/>
    <w:embedRegular r:id="rId3" w:subsetted="1" w:fontKey="{634CF10F-51DB-4933-B6F2-8CF36853D60B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  <w:embedRegular r:id="rId4" w:subsetted="1" w:fontKey="{55EF59F1-011B-43A8-8AAF-392E69A4AB81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5" w:fontKey="{AB0ADA82-6BE7-4F7B-87CD-16C262121E74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0563692"/>
      <w:docPartObj>
        <w:docPartGallery w:val="Page Numbers (Bottom of Page)"/>
        <w:docPartUnique/>
      </w:docPartObj>
    </w:sdtPr>
    <w:sdtEndPr/>
    <w:sdtContent>
      <w:p w:rsidR="00AB5060" w:rsidRPr="00FE4123" w:rsidRDefault="00D344BB" w:rsidP="00FE4123">
        <w:pPr>
          <w:pStyle w:val="a7"/>
          <w:jc w:val="right"/>
        </w:pPr>
        <w:r w:rsidRPr="0028570A">
          <w:rPr>
            <w:rFonts w:ascii="나눔고딕" w:eastAsia="나눔고딕" w:hAnsi="나눔고딕"/>
            <w:sz w:val="16"/>
          </w:rPr>
          <w:fldChar w:fldCharType="begin"/>
        </w:r>
        <w:r w:rsidR="00FE4123" w:rsidRPr="0028570A">
          <w:rPr>
            <w:rFonts w:ascii="나눔고딕" w:eastAsia="나눔고딕" w:hAnsi="나눔고딕"/>
            <w:sz w:val="16"/>
          </w:rPr>
          <w:instrText xml:space="preserve"> PAGE   \* MERGEFORMAT </w:instrText>
        </w:r>
        <w:r w:rsidRPr="0028570A">
          <w:rPr>
            <w:rFonts w:ascii="나눔고딕" w:eastAsia="나눔고딕" w:hAnsi="나눔고딕"/>
            <w:sz w:val="16"/>
          </w:rPr>
          <w:fldChar w:fldCharType="separate"/>
        </w:r>
        <w:r w:rsidR="0038665F" w:rsidRPr="0038665F">
          <w:rPr>
            <w:rFonts w:ascii="나눔고딕" w:eastAsia="나눔고딕" w:hAnsi="나눔고딕"/>
            <w:noProof/>
            <w:sz w:val="16"/>
            <w:lang w:val="ko-KR"/>
          </w:rPr>
          <w:t>6</w:t>
        </w:r>
        <w:r w:rsidRPr="0028570A">
          <w:rPr>
            <w:rFonts w:ascii="나눔고딕" w:eastAsia="나눔고딕" w:hAnsi="나눔고딕"/>
            <w:sz w:val="16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4901" w:rsidRPr="00FE4123" w:rsidRDefault="00064901" w:rsidP="00FE4123">
    <w:pPr>
      <w:pStyle w:val="a7"/>
      <w:tabs>
        <w:tab w:val="clear" w:pos="9026"/>
        <w:tab w:val="right" w:pos="9639"/>
      </w:tabs>
      <w:ind w:right="-1"/>
      <w:jc w:val="right"/>
      <w:rPr>
        <w:rFonts w:ascii="나눔고딕" w:eastAsia="나눔고딕" w:hAnsi="나눔고딕"/>
        <w:sz w:val="14"/>
        <w:szCs w:val="14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0563724"/>
      <w:docPartObj>
        <w:docPartGallery w:val="Page Numbers (Bottom of Page)"/>
        <w:docPartUnique/>
      </w:docPartObj>
    </w:sdtPr>
    <w:sdtEndPr/>
    <w:sdtContent>
      <w:p w:rsidR="00FE4123" w:rsidRPr="00FE4123" w:rsidRDefault="00D344BB" w:rsidP="00FE4123">
        <w:pPr>
          <w:pStyle w:val="a7"/>
          <w:jc w:val="right"/>
        </w:pPr>
        <w:r w:rsidRPr="0028570A">
          <w:rPr>
            <w:rFonts w:ascii="나눔고딕" w:eastAsia="나눔고딕" w:hAnsi="나눔고딕"/>
            <w:sz w:val="16"/>
          </w:rPr>
          <w:fldChar w:fldCharType="begin"/>
        </w:r>
        <w:r w:rsidR="00FE4123" w:rsidRPr="0028570A">
          <w:rPr>
            <w:rFonts w:ascii="나눔고딕" w:eastAsia="나눔고딕" w:hAnsi="나눔고딕"/>
            <w:sz w:val="16"/>
          </w:rPr>
          <w:instrText xml:space="preserve"> PAGE   \* MERGEFORMAT </w:instrText>
        </w:r>
        <w:r w:rsidRPr="0028570A">
          <w:rPr>
            <w:rFonts w:ascii="나눔고딕" w:eastAsia="나눔고딕" w:hAnsi="나눔고딕"/>
            <w:sz w:val="16"/>
          </w:rPr>
          <w:fldChar w:fldCharType="separate"/>
        </w:r>
        <w:r w:rsidR="0038665F" w:rsidRPr="0038665F">
          <w:rPr>
            <w:rFonts w:ascii="나눔고딕" w:eastAsia="나눔고딕" w:hAnsi="나눔고딕"/>
            <w:noProof/>
            <w:sz w:val="16"/>
            <w:lang w:val="ko-KR"/>
          </w:rPr>
          <w:t>2</w:t>
        </w:r>
        <w:r w:rsidRPr="0028570A">
          <w:rPr>
            <w:rFonts w:ascii="나눔고딕" w:eastAsia="나눔고딕" w:hAnsi="나눔고딕"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7A47" w:rsidRDefault="00BF7A47" w:rsidP="00AB5060">
      <w:pPr>
        <w:spacing w:after="0" w:line="240" w:lineRule="auto"/>
      </w:pPr>
      <w:r>
        <w:separator/>
      </w:r>
    </w:p>
  </w:footnote>
  <w:footnote w:type="continuationSeparator" w:id="0">
    <w:p w:rsidR="00BF7A47" w:rsidRDefault="00BF7A47" w:rsidP="00AB50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5060" w:rsidRPr="007A2071" w:rsidRDefault="00AB5060">
    <w:pPr>
      <w:pStyle w:val="a6"/>
      <w:rPr>
        <w:rFonts w:ascii="나눔고딕" w:eastAsia="나눔고딕" w:hAnsi="나눔고딕"/>
        <w:sz w:val="4"/>
      </w:rPr>
    </w:pPr>
    <w:r w:rsidRPr="00AB5060">
      <w:rPr>
        <w:rFonts w:asciiTheme="majorHAnsi" w:eastAsiaTheme="majorEastAsia" w:hAnsiTheme="majorHAnsi" w:cstheme="majorBidi"/>
        <w:color w:val="4F81BD" w:themeColor="accent1"/>
        <w:sz w:val="24"/>
        <w:szCs w:val="24"/>
      </w:rPr>
      <w:ptab w:relativeTo="margin" w:alignment="right" w:leader="none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14AD" w:rsidRPr="00694819" w:rsidRDefault="000A14AD">
    <w:pPr>
      <w:pStyle w:val="a6"/>
      <w:rPr>
        <w:rFonts w:ascii="나눔명조" w:eastAsia="나눔명조" w:hAnsi="나눔명조"/>
        <w:sz w:val="16"/>
        <w:szCs w:val="16"/>
      </w:rPr>
    </w:pPr>
    <w:r w:rsidRPr="00694819">
      <w:rPr>
        <w:rFonts w:ascii="나눔명조" w:eastAsia="나눔명조" w:hAnsi="나눔명조" w:cstheme="majorBidi"/>
        <w:color w:val="4F81BD" w:themeColor="accent1"/>
        <w:sz w:val="16"/>
        <w:szCs w:val="16"/>
      </w:rPr>
      <w:ptab w:relativeTo="margin" w:alignment="right" w:leader="none"/>
    </w:r>
    <w:r w:rsidR="00694819" w:rsidRPr="00694819">
      <w:rPr>
        <w:rFonts w:ascii="나눔명조" w:eastAsia="나눔명조" w:hAnsi="나눔명조" w:cstheme="majorBidi" w:hint="eastAsia"/>
        <w:sz w:val="16"/>
        <w:szCs w:val="16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376731"/>
    <w:multiLevelType w:val="multilevel"/>
    <w:tmpl w:val="2894FBCE"/>
    <w:lvl w:ilvl="0">
      <w:start w:val="1"/>
      <w:numFmt w:val="decimal"/>
      <w:pStyle w:val="a"/>
      <w:lvlText w:val="%1."/>
      <w:lvlJc w:val="left"/>
      <w:pPr>
        <w:ind w:left="876" w:hanging="425"/>
      </w:pPr>
    </w:lvl>
    <w:lvl w:ilvl="1">
      <w:start w:val="1"/>
      <w:numFmt w:val="decimal"/>
      <w:lvlText w:val="%1.%2."/>
      <w:lvlJc w:val="left"/>
      <w:pPr>
        <w:ind w:left="1018" w:hanging="567"/>
      </w:pPr>
    </w:lvl>
    <w:lvl w:ilvl="2">
      <w:start w:val="1"/>
      <w:numFmt w:val="decimal"/>
      <w:lvlText w:val="%1.%2.%3."/>
      <w:lvlJc w:val="left"/>
      <w:pPr>
        <w:ind w:left="1160" w:hanging="709"/>
      </w:pPr>
    </w:lvl>
    <w:lvl w:ilvl="3">
      <w:start w:val="1"/>
      <w:numFmt w:val="decimal"/>
      <w:lvlText w:val="%1.%2.%3.%4."/>
      <w:lvlJc w:val="left"/>
      <w:pPr>
        <w:ind w:left="1302" w:hanging="851"/>
      </w:pPr>
    </w:lvl>
    <w:lvl w:ilvl="4">
      <w:start w:val="1"/>
      <w:numFmt w:val="decimal"/>
      <w:lvlText w:val="%1.%2.%3.%4.%5."/>
      <w:lvlJc w:val="left"/>
      <w:pPr>
        <w:ind w:left="1443" w:hanging="992"/>
      </w:pPr>
    </w:lvl>
    <w:lvl w:ilvl="5">
      <w:start w:val="1"/>
      <w:numFmt w:val="decimal"/>
      <w:lvlText w:val="%1.%2.%3.%4.%5.%6."/>
      <w:lvlJc w:val="left"/>
      <w:pPr>
        <w:ind w:left="1585" w:hanging="1134"/>
      </w:pPr>
    </w:lvl>
    <w:lvl w:ilvl="6">
      <w:start w:val="1"/>
      <w:numFmt w:val="decimal"/>
      <w:lvlText w:val="%1.%2.%3.%4.%5.%6.%7."/>
      <w:lvlJc w:val="left"/>
      <w:pPr>
        <w:ind w:left="1727" w:hanging="1276"/>
      </w:pPr>
    </w:lvl>
    <w:lvl w:ilvl="7">
      <w:start w:val="1"/>
      <w:numFmt w:val="decimal"/>
      <w:lvlText w:val="%1.%2.%3.%4.%5.%6.%7.%8."/>
      <w:lvlJc w:val="left"/>
      <w:pPr>
        <w:ind w:left="1869" w:hanging="1418"/>
      </w:pPr>
    </w:lvl>
    <w:lvl w:ilvl="8">
      <w:start w:val="1"/>
      <w:numFmt w:val="decimal"/>
      <w:lvlText w:val="%1.%2.%3.%4.%5.%6.%7.%8.%9."/>
      <w:lvlJc w:val="left"/>
      <w:pPr>
        <w:ind w:left="2010" w:hanging="1559"/>
      </w:pPr>
    </w:lvl>
  </w:abstractNum>
  <w:abstractNum w:abstractNumId="1">
    <w:nsid w:val="60FE3124"/>
    <w:multiLevelType w:val="multilevel"/>
    <w:tmpl w:val="B492D99E"/>
    <w:lvl w:ilvl="0">
      <w:start w:val="1"/>
      <w:numFmt w:val="decimalEnclosedCircle"/>
      <w:pStyle w:val="a0"/>
      <w:lvlText w:val="%1"/>
      <w:lvlJc w:val="left"/>
      <w:pPr>
        <w:ind w:left="876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43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69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35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002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711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78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45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53" w:hanging="1700"/>
      </w:pPr>
      <w:rPr>
        <w:rFonts w:hint="eastAsia"/>
      </w:rPr>
    </w:lvl>
  </w:abstractNum>
  <w:abstractNum w:abstractNumId="2">
    <w:nsid w:val="6F3F133F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3">
    <w:nsid w:val="74DA1C1A"/>
    <w:multiLevelType w:val="multilevel"/>
    <w:tmpl w:val="D7DCAF42"/>
    <w:lvl w:ilvl="0">
      <w:start w:val="1"/>
      <w:numFmt w:val="decimal"/>
      <w:pStyle w:val="a1"/>
      <w:lvlText w:val="%1."/>
      <w:lvlJc w:val="left"/>
      <w:pPr>
        <w:ind w:left="876" w:hanging="425"/>
      </w:pPr>
    </w:lvl>
    <w:lvl w:ilvl="1">
      <w:start w:val="1"/>
      <w:numFmt w:val="decimal"/>
      <w:lvlText w:val="%1.%2."/>
      <w:lvlJc w:val="left"/>
      <w:pPr>
        <w:ind w:left="1018" w:hanging="567"/>
      </w:pPr>
    </w:lvl>
    <w:lvl w:ilvl="2">
      <w:start w:val="1"/>
      <w:numFmt w:val="decimal"/>
      <w:lvlText w:val="%1.%2.%3."/>
      <w:lvlJc w:val="left"/>
      <w:pPr>
        <w:ind w:left="1160" w:hanging="709"/>
      </w:pPr>
    </w:lvl>
    <w:lvl w:ilvl="3">
      <w:start w:val="1"/>
      <w:numFmt w:val="decimal"/>
      <w:lvlText w:val="%1.%2.%3.%4."/>
      <w:lvlJc w:val="left"/>
      <w:pPr>
        <w:ind w:left="1302" w:hanging="851"/>
      </w:pPr>
    </w:lvl>
    <w:lvl w:ilvl="4">
      <w:start w:val="1"/>
      <w:numFmt w:val="decimal"/>
      <w:lvlText w:val="%1.%2.%3.%4.%5."/>
      <w:lvlJc w:val="left"/>
      <w:pPr>
        <w:ind w:left="1443" w:hanging="992"/>
      </w:pPr>
    </w:lvl>
    <w:lvl w:ilvl="5">
      <w:start w:val="1"/>
      <w:numFmt w:val="decimal"/>
      <w:lvlText w:val="%1.%2.%3.%4.%5.%6."/>
      <w:lvlJc w:val="left"/>
      <w:pPr>
        <w:ind w:left="1585" w:hanging="1134"/>
      </w:pPr>
    </w:lvl>
    <w:lvl w:ilvl="6">
      <w:start w:val="1"/>
      <w:numFmt w:val="decimal"/>
      <w:lvlText w:val="%1.%2.%3.%4.%5.%6.%7."/>
      <w:lvlJc w:val="left"/>
      <w:pPr>
        <w:ind w:left="1727" w:hanging="1276"/>
      </w:pPr>
    </w:lvl>
    <w:lvl w:ilvl="7">
      <w:start w:val="1"/>
      <w:numFmt w:val="decimal"/>
      <w:lvlText w:val="%1.%2.%3.%4.%5.%6.%7.%8."/>
      <w:lvlJc w:val="left"/>
      <w:pPr>
        <w:ind w:left="1869" w:hanging="1418"/>
      </w:pPr>
    </w:lvl>
    <w:lvl w:ilvl="8">
      <w:start w:val="1"/>
      <w:numFmt w:val="decimal"/>
      <w:lvlText w:val="%1.%2.%3.%4.%5.%6.%7.%8.%9."/>
      <w:lvlJc w:val="left"/>
      <w:pPr>
        <w:ind w:left="2010" w:hanging="1559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isplayBackgroundShape/>
  <w:embedTrueTypeFonts/>
  <w:embedSystemFonts/>
  <w:saveSubsetFonts/>
  <w:bordersDoNotSurroundHeader/>
  <w:bordersDoNotSurroundFooter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B5060"/>
    <w:rsid w:val="00021728"/>
    <w:rsid w:val="00022517"/>
    <w:rsid w:val="0002578D"/>
    <w:rsid w:val="0004139F"/>
    <w:rsid w:val="00047C79"/>
    <w:rsid w:val="000638BF"/>
    <w:rsid w:val="00064901"/>
    <w:rsid w:val="000665A4"/>
    <w:rsid w:val="00067006"/>
    <w:rsid w:val="0007144E"/>
    <w:rsid w:val="00087573"/>
    <w:rsid w:val="00093261"/>
    <w:rsid w:val="0009448F"/>
    <w:rsid w:val="000A14AD"/>
    <w:rsid w:val="000A14BE"/>
    <w:rsid w:val="000B1A05"/>
    <w:rsid w:val="000D66EB"/>
    <w:rsid w:val="000F0C9D"/>
    <w:rsid w:val="000F7B19"/>
    <w:rsid w:val="00102072"/>
    <w:rsid w:val="00102AE3"/>
    <w:rsid w:val="00103360"/>
    <w:rsid w:val="00110CA1"/>
    <w:rsid w:val="001315D3"/>
    <w:rsid w:val="001338DB"/>
    <w:rsid w:val="00133E4A"/>
    <w:rsid w:val="00135A81"/>
    <w:rsid w:val="00150278"/>
    <w:rsid w:val="00154209"/>
    <w:rsid w:val="001A48DA"/>
    <w:rsid w:val="001B6BE9"/>
    <w:rsid w:val="001F535C"/>
    <w:rsid w:val="002036CA"/>
    <w:rsid w:val="002117CB"/>
    <w:rsid w:val="00213DF3"/>
    <w:rsid w:val="002430D0"/>
    <w:rsid w:val="00247580"/>
    <w:rsid w:val="002565AD"/>
    <w:rsid w:val="00256F49"/>
    <w:rsid w:val="00263554"/>
    <w:rsid w:val="0028570A"/>
    <w:rsid w:val="00287B28"/>
    <w:rsid w:val="002A6E00"/>
    <w:rsid w:val="002B47B0"/>
    <w:rsid w:val="002C1888"/>
    <w:rsid w:val="002C6913"/>
    <w:rsid w:val="00322AFB"/>
    <w:rsid w:val="00345F8F"/>
    <w:rsid w:val="003630D9"/>
    <w:rsid w:val="003666C8"/>
    <w:rsid w:val="0038665F"/>
    <w:rsid w:val="0039774C"/>
    <w:rsid w:val="003A23BA"/>
    <w:rsid w:val="003A510F"/>
    <w:rsid w:val="004111A9"/>
    <w:rsid w:val="00424AE7"/>
    <w:rsid w:val="00450E69"/>
    <w:rsid w:val="0045664C"/>
    <w:rsid w:val="004734D5"/>
    <w:rsid w:val="00481A6E"/>
    <w:rsid w:val="00481B44"/>
    <w:rsid w:val="00485E40"/>
    <w:rsid w:val="00495589"/>
    <w:rsid w:val="00495E4D"/>
    <w:rsid w:val="004C1F0E"/>
    <w:rsid w:val="004D0B65"/>
    <w:rsid w:val="004D66FE"/>
    <w:rsid w:val="004E25E4"/>
    <w:rsid w:val="0051616A"/>
    <w:rsid w:val="00521404"/>
    <w:rsid w:val="00525C2B"/>
    <w:rsid w:val="00535AC8"/>
    <w:rsid w:val="005549EC"/>
    <w:rsid w:val="00560B2C"/>
    <w:rsid w:val="005820F4"/>
    <w:rsid w:val="005826A4"/>
    <w:rsid w:val="005F6510"/>
    <w:rsid w:val="00605114"/>
    <w:rsid w:val="00632AF2"/>
    <w:rsid w:val="00632DD6"/>
    <w:rsid w:val="006373F3"/>
    <w:rsid w:val="006411A3"/>
    <w:rsid w:val="00643FE0"/>
    <w:rsid w:val="00652F41"/>
    <w:rsid w:val="00653020"/>
    <w:rsid w:val="0065521D"/>
    <w:rsid w:val="00683629"/>
    <w:rsid w:val="006853A0"/>
    <w:rsid w:val="00694819"/>
    <w:rsid w:val="006A5353"/>
    <w:rsid w:val="006B0BC8"/>
    <w:rsid w:val="006B710B"/>
    <w:rsid w:val="006C27C7"/>
    <w:rsid w:val="006D789D"/>
    <w:rsid w:val="006E5CDD"/>
    <w:rsid w:val="006F228C"/>
    <w:rsid w:val="00701539"/>
    <w:rsid w:val="0071485F"/>
    <w:rsid w:val="00714BD0"/>
    <w:rsid w:val="007153B9"/>
    <w:rsid w:val="0073553B"/>
    <w:rsid w:val="0074138F"/>
    <w:rsid w:val="007430A2"/>
    <w:rsid w:val="007467AE"/>
    <w:rsid w:val="007519DD"/>
    <w:rsid w:val="0077420F"/>
    <w:rsid w:val="00786949"/>
    <w:rsid w:val="00797D42"/>
    <w:rsid w:val="007A2071"/>
    <w:rsid w:val="007C66A7"/>
    <w:rsid w:val="00800B29"/>
    <w:rsid w:val="0082605A"/>
    <w:rsid w:val="00827D16"/>
    <w:rsid w:val="008507F1"/>
    <w:rsid w:val="00856D0B"/>
    <w:rsid w:val="008648D5"/>
    <w:rsid w:val="00886006"/>
    <w:rsid w:val="00890B9C"/>
    <w:rsid w:val="008B59F8"/>
    <w:rsid w:val="008C16E6"/>
    <w:rsid w:val="008D039C"/>
    <w:rsid w:val="00905C61"/>
    <w:rsid w:val="00906D80"/>
    <w:rsid w:val="00911103"/>
    <w:rsid w:val="00917116"/>
    <w:rsid w:val="009217A3"/>
    <w:rsid w:val="009259DA"/>
    <w:rsid w:val="0092698B"/>
    <w:rsid w:val="00932FE4"/>
    <w:rsid w:val="0097524C"/>
    <w:rsid w:val="00981BA0"/>
    <w:rsid w:val="00987197"/>
    <w:rsid w:val="009A46ED"/>
    <w:rsid w:val="009B1F31"/>
    <w:rsid w:val="009D13A1"/>
    <w:rsid w:val="009E7CB1"/>
    <w:rsid w:val="009F0AD6"/>
    <w:rsid w:val="00A034EB"/>
    <w:rsid w:val="00A05E1C"/>
    <w:rsid w:val="00A075AB"/>
    <w:rsid w:val="00A079F3"/>
    <w:rsid w:val="00A34AB6"/>
    <w:rsid w:val="00A64BA0"/>
    <w:rsid w:val="00AA0C7A"/>
    <w:rsid w:val="00AB3348"/>
    <w:rsid w:val="00AB5060"/>
    <w:rsid w:val="00AD5350"/>
    <w:rsid w:val="00AF0614"/>
    <w:rsid w:val="00B05092"/>
    <w:rsid w:val="00B05E37"/>
    <w:rsid w:val="00B10D9E"/>
    <w:rsid w:val="00B16FD3"/>
    <w:rsid w:val="00B2055B"/>
    <w:rsid w:val="00B35AE8"/>
    <w:rsid w:val="00B37F8C"/>
    <w:rsid w:val="00B76C51"/>
    <w:rsid w:val="00B84988"/>
    <w:rsid w:val="00BA36A5"/>
    <w:rsid w:val="00BB3081"/>
    <w:rsid w:val="00BE092E"/>
    <w:rsid w:val="00BF3C1A"/>
    <w:rsid w:val="00BF7A47"/>
    <w:rsid w:val="00C07271"/>
    <w:rsid w:val="00C101BA"/>
    <w:rsid w:val="00C12773"/>
    <w:rsid w:val="00C21787"/>
    <w:rsid w:val="00C2213D"/>
    <w:rsid w:val="00C2290F"/>
    <w:rsid w:val="00C22D10"/>
    <w:rsid w:val="00C31A1B"/>
    <w:rsid w:val="00C42A5F"/>
    <w:rsid w:val="00C43F4C"/>
    <w:rsid w:val="00C52311"/>
    <w:rsid w:val="00C64D6A"/>
    <w:rsid w:val="00C8467F"/>
    <w:rsid w:val="00C866D6"/>
    <w:rsid w:val="00C90468"/>
    <w:rsid w:val="00CC697B"/>
    <w:rsid w:val="00CC7D0A"/>
    <w:rsid w:val="00CD61D2"/>
    <w:rsid w:val="00CF4D3D"/>
    <w:rsid w:val="00D0563D"/>
    <w:rsid w:val="00D0746C"/>
    <w:rsid w:val="00D344BB"/>
    <w:rsid w:val="00D521F6"/>
    <w:rsid w:val="00D65F03"/>
    <w:rsid w:val="00D71E10"/>
    <w:rsid w:val="00D77705"/>
    <w:rsid w:val="00DA7404"/>
    <w:rsid w:val="00DB5D30"/>
    <w:rsid w:val="00DC3CC1"/>
    <w:rsid w:val="00DC7BE2"/>
    <w:rsid w:val="00DD2178"/>
    <w:rsid w:val="00DD3A5C"/>
    <w:rsid w:val="00DD78E0"/>
    <w:rsid w:val="00DF16FE"/>
    <w:rsid w:val="00E01777"/>
    <w:rsid w:val="00E24804"/>
    <w:rsid w:val="00E25C16"/>
    <w:rsid w:val="00E44E89"/>
    <w:rsid w:val="00E7029C"/>
    <w:rsid w:val="00E70377"/>
    <w:rsid w:val="00E73E6D"/>
    <w:rsid w:val="00E81308"/>
    <w:rsid w:val="00E97110"/>
    <w:rsid w:val="00EA387A"/>
    <w:rsid w:val="00EA57AB"/>
    <w:rsid w:val="00EA5E65"/>
    <w:rsid w:val="00EB5721"/>
    <w:rsid w:val="00ED0FF4"/>
    <w:rsid w:val="00ED2FA6"/>
    <w:rsid w:val="00EE2F8B"/>
    <w:rsid w:val="00F16313"/>
    <w:rsid w:val="00F2347E"/>
    <w:rsid w:val="00F4038F"/>
    <w:rsid w:val="00F565E2"/>
    <w:rsid w:val="00F576E0"/>
    <w:rsid w:val="00F70EDE"/>
    <w:rsid w:val="00F7750A"/>
    <w:rsid w:val="00F77C6B"/>
    <w:rsid w:val="00F802D4"/>
    <w:rsid w:val="00F94295"/>
    <w:rsid w:val="00F95CF7"/>
    <w:rsid w:val="00F9748D"/>
    <w:rsid w:val="00FA6333"/>
    <w:rsid w:val="00FC2F7B"/>
    <w:rsid w:val="00FE022D"/>
    <w:rsid w:val="00FE41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49"/>
        <o:r id="V:Rule2" type="connector" idref="#_x0000_s1058"/>
        <o:r id="V:Rule3" type="connector" idref="#_x0000_s1048"/>
      </o:rules>
    </o:shapelayout>
  </w:shapeDefaults>
  <w:decimalSymbol w:val="."/>
  <w:listSeparator w:val=","/>
  <w15:docId w15:val="{A7A86957-0643-43EE-9F04-FB2257512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EA5E65"/>
    <w:pPr>
      <w:widowControl w:val="0"/>
      <w:wordWrap w:val="0"/>
      <w:autoSpaceDE w:val="0"/>
      <w:autoSpaceDN w:val="0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rsid w:val="00AB506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3"/>
    <w:link w:val="a6"/>
    <w:uiPriority w:val="99"/>
    <w:rsid w:val="00AB5060"/>
  </w:style>
  <w:style w:type="paragraph" w:styleId="a7">
    <w:name w:val="footer"/>
    <w:basedOn w:val="a2"/>
    <w:link w:val="Char0"/>
    <w:uiPriority w:val="99"/>
    <w:unhideWhenUsed/>
    <w:rsid w:val="00AB506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3"/>
    <w:link w:val="a7"/>
    <w:uiPriority w:val="99"/>
    <w:rsid w:val="00AB5060"/>
  </w:style>
  <w:style w:type="paragraph" w:styleId="a8">
    <w:name w:val="Balloon Text"/>
    <w:basedOn w:val="a2"/>
    <w:link w:val="Char1"/>
    <w:uiPriority w:val="99"/>
    <w:semiHidden/>
    <w:unhideWhenUsed/>
    <w:rsid w:val="00AB506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3"/>
    <w:link w:val="a8"/>
    <w:uiPriority w:val="99"/>
    <w:semiHidden/>
    <w:rsid w:val="00AB5060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4"/>
    <w:uiPriority w:val="59"/>
    <w:rsid w:val="00AB506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footnote text"/>
    <w:basedOn w:val="a2"/>
    <w:link w:val="Char2"/>
    <w:uiPriority w:val="99"/>
    <w:unhideWhenUsed/>
    <w:rsid w:val="00911103"/>
    <w:pPr>
      <w:snapToGrid w:val="0"/>
      <w:spacing w:after="0"/>
      <w:jc w:val="left"/>
    </w:pPr>
    <w:rPr>
      <w:rFonts w:eastAsia="나눔고딕"/>
      <w:sz w:val="14"/>
    </w:rPr>
  </w:style>
  <w:style w:type="character" w:customStyle="1" w:styleId="Char2">
    <w:name w:val="각주 텍스트 Char"/>
    <w:basedOn w:val="a3"/>
    <w:link w:val="aa"/>
    <w:uiPriority w:val="99"/>
    <w:rsid w:val="00911103"/>
    <w:rPr>
      <w:rFonts w:eastAsia="나눔고딕"/>
      <w:sz w:val="14"/>
    </w:rPr>
  </w:style>
  <w:style w:type="character" w:styleId="ab">
    <w:name w:val="footnote reference"/>
    <w:basedOn w:val="a3"/>
    <w:uiPriority w:val="99"/>
    <w:semiHidden/>
    <w:unhideWhenUsed/>
    <w:rsid w:val="00C52311"/>
    <w:rPr>
      <w:vertAlign w:val="superscript"/>
    </w:rPr>
  </w:style>
  <w:style w:type="paragraph" w:styleId="ac">
    <w:name w:val="No Spacing"/>
    <w:basedOn w:val="ad"/>
    <w:uiPriority w:val="1"/>
    <w:rsid w:val="0004139F"/>
    <w:pPr>
      <w:spacing w:after="0" w:line="240" w:lineRule="auto"/>
    </w:pPr>
    <w:rPr>
      <w:rFonts w:eastAsia="나눔고딕"/>
      <w:b w:val="0"/>
      <w:sz w:val="16"/>
    </w:rPr>
  </w:style>
  <w:style w:type="paragraph" w:styleId="ad">
    <w:name w:val="caption"/>
    <w:basedOn w:val="a2"/>
    <w:next w:val="a2"/>
    <w:uiPriority w:val="35"/>
    <w:unhideWhenUsed/>
    <w:rsid w:val="0004139F"/>
    <w:rPr>
      <w:b/>
      <w:bCs/>
      <w:szCs w:val="20"/>
    </w:rPr>
  </w:style>
  <w:style w:type="table" w:styleId="-2">
    <w:name w:val="Light Shading Accent 2"/>
    <w:basedOn w:val="a4"/>
    <w:uiPriority w:val="60"/>
    <w:rsid w:val="00485E40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ae">
    <w:name w:val="List Paragraph"/>
    <w:basedOn w:val="a2"/>
    <w:uiPriority w:val="34"/>
    <w:rsid w:val="00102AE3"/>
    <w:pPr>
      <w:ind w:leftChars="400" w:left="800"/>
    </w:pPr>
  </w:style>
  <w:style w:type="paragraph" w:customStyle="1" w:styleId="1">
    <w:name w:val="본문1"/>
    <w:basedOn w:val="a2"/>
    <w:qFormat/>
    <w:rsid w:val="008D039C"/>
    <w:pPr>
      <w:snapToGrid w:val="0"/>
      <w:spacing w:line="360" w:lineRule="exact"/>
      <w:ind w:firstLineChars="300" w:firstLine="542"/>
      <w:contextualSpacing/>
    </w:pPr>
    <w:rPr>
      <w:rFonts w:ascii="나눔명조" w:eastAsia="나눔명조" w:hAnsi="나눔명조"/>
      <w:sz w:val="19"/>
      <w:szCs w:val="19"/>
    </w:rPr>
  </w:style>
  <w:style w:type="paragraph" w:customStyle="1" w:styleId="a">
    <w:name w:val="본문 대제목"/>
    <w:basedOn w:val="ae"/>
    <w:qFormat/>
    <w:rsid w:val="008D039C"/>
    <w:pPr>
      <w:numPr>
        <w:numId w:val="1"/>
      </w:numPr>
      <w:snapToGrid w:val="0"/>
      <w:spacing w:after="0" w:line="300" w:lineRule="auto"/>
      <w:ind w:leftChars="0" w:left="0"/>
      <w:contextualSpacing/>
    </w:pPr>
    <w:rPr>
      <w:rFonts w:ascii="나눔고딕 ExtraBold" w:eastAsia="나눔고딕 ExtraBold" w:hAnsi="나눔고딕 ExtraBold"/>
      <w:b/>
      <w:szCs w:val="18"/>
      <w:u w:val="single"/>
    </w:rPr>
  </w:style>
  <w:style w:type="paragraph" w:customStyle="1" w:styleId="10">
    <w:name w:val="본문1 에코"/>
    <w:basedOn w:val="1"/>
    <w:qFormat/>
    <w:rsid w:val="008D039C"/>
    <w:rPr>
      <w:rFonts w:ascii="나눔명조 에코" w:eastAsia="나눔명조 에코" w:hAnsi="나눔명조 에코"/>
    </w:rPr>
  </w:style>
  <w:style w:type="paragraph" w:customStyle="1" w:styleId="a1">
    <w:name w:val="본문 중제목"/>
    <w:basedOn w:val="ae"/>
    <w:qFormat/>
    <w:rsid w:val="00263554"/>
    <w:pPr>
      <w:numPr>
        <w:numId w:val="2"/>
      </w:numPr>
      <w:snapToGrid w:val="0"/>
      <w:spacing w:after="0" w:line="300" w:lineRule="auto"/>
      <w:ind w:leftChars="0" w:left="0"/>
      <w:contextualSpacing/>
    </w:pPr>
    <w:rPr>
      <w:rFonts w:ascii="나눔명조 ExtraBold" w:eastAsia="나눔명조 ExtraBold" w:hAnsi="나눔명조 ExtraBold"/>
      <w:sz w:val="19"/>
      <w:szCs w:val="19"/>
    </w:rPr>
  </w:style>
  <w:style w:type="paragraph" w:customStyle="1" w:styleId="a0">
    <w:name w:val="본문 소제목"/>
    <w:basedOn w:val="a1"/>
    <w:qFormat/>
    <w:rsid w:val="00263554"/>
    <w:pPr>
      <w:numPr>
        <w:numId w:val="4"/>
      </w:numPr>
    </w:pPr>
  </w:style>
  <w:style w:type="paragraph" w:customStyle="1" w:styleId="af">
    <w:name w:val="표 캡션"/>
    <w:basedOn w:val="ad"/>
    <w:qFormat/>
    <w:rsid w:val="00A034EB"/>
    <w:pPr>
      <w:spacing w:before="240"/>
      <w:ind w:firstLineChars="300" w:firstLine="443"/>
    </w:pPr>
    <w:rPr>
      <w:rFonts w:ascii="나눔고딕" w:eastAsia="나눔고딕" w:hAnsi="나눔고딕"/>
      <w:sz w:val="16"/>
      <w:szCs w:val="16"/>
    </w:rPr>
  </w:style>
  <w:style w:type="character" w:styleId="af0">
    <w:name w:val="Hyperlink"/>
    <w:basedOn w:val="a3"/>
    <w:uiPriority w:val="99"/>
    <w:unhideWhenUsed/>
    <w:rsid w:val="006853A0"/>
    <w:rPr>
      <w:color w:val="0000FF" w:themeColor="hyperlink"/>
      <w:u w:val="single"/>
    </w:rPr>
  </w:style>
  <w:style w:type="character" w:styleId="af1">
    <w:name w:val="FollowedHyperlink"/>
    <w:basedOn w:val="a3"/>
    <w:uiPriority w:val="99"/>
    <w:semiHidden/>
    <w:unhideWhenUsed/>
    <w:rsid w:val="0007144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ㄹ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7EF1760-092B-42C7-A683-0297EF647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6</Pages>
  <Words>493</Words>
  <Characters>2816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김정출</cp:lastModifiedBy>
  <cp:revision>71</cp:revision>
  <cp:lastPrinted>2011-09-07T05:47:00Z</cp:lastPrinted>
  <dcterms:created xsi:type="dcterms:W3CDTF">2014-09-14T05:18:00Z</dcterms:created>
  <dcterms:modified xsi:type="dcterms:W3CDTF">2015-06-14T10:22:00Z</dcterms:modified>
</cp:coreProperties>
</file>