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72.png" ContentType="image/png"/>
  <Override PartName="/word/media/rId81.png" ContentType="image/png"/>
  <Override PartName="/word/media/rId78.png" ContentType="image/png"/>
  <Override PartName="/word/media/rId27.png" ContentType="image/png"/>
  <Override PartName="/word/media/rId75.png" ContentType="image/png"/>
  <Override PartName="/word/media/rId84.png" ContentType="image/png"/>
  <Override PartName="/word/media/rId8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Реачна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r>
        <w:drawing>
          <wp:inline>
            <wp:extent cx="3733800" cy="2497964"/>
            <wp:effectExtent b="0" l="0" r="0" t="0"/>
            <wp:docPr descr="Создание новой виртуальной машины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виртуальной машины</w:t>
      </w:r>
    </w:p>
    <w:p>
      <w:pPr>
        <w:pStyle w:val="BodyText"/>
      </w:pPr>
      <w:r>
        <w:t xml:space="preserve">Указание размера основной памяти виртуальной машины - 2048 МБ</w:t>
      </w:r>
    </w:p>
    <w:p>
      <w:pPr>
        <w:pStyle w:val="CaptionedFigure"/>
      </w:pPr>
      <w:r>
        <w:drawing>
          <wp:inline>
            <wp:extent cx="5334000" cy="3602789"/>
            <wp:effectExtent b="0" l="0" r="0" t="0"/>
            <wp:docPr descr="Размер основной памяти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основной памяти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r>
        <w:drawing>
          <wp:inline>
            <wp:extent cx="5334000" cy="3577796"/>
            <wp:effectExtent b="0" l="0" r="0" t="0"/>
            <wp:docPr descr="Создать новый виртуальный жёский диск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7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Создать новый виртуальный жёский диск</w:t>
      </w:r>
    </w:p>
    <w:p>
      <w:pPr>
        <w:pStyle w:val="CaptionedFigure"/>
      </w:pPr>
      <w:r>
        <w:drawing>
          <wp:inline>
            <wp:extent cx="3733800" cy="3971565"/>
            <wp:effectExtent b="0" l="0" r="0" t="0"/>
            <wp:docPr descr="Конфигурация жёсткого диск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1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p>
      <w:pPr>
        <w:pStyle w:val="CaptionedFigure"/>
      </w:pPr>
      <w:r>
        <w:drawing>
          <wp:inline>
            <wp:extent cx="3733800" cy="3114976"/>
            <wp:effectExtent b="0" l="0" r="0" t="0"/>
            <wp:docPr descr="Конфигурация жёсткого диск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p>
      <w:pPr>
        <w:pStyle w:val="CaptionedFigure"/>
      </w:pPr>
      <w:r>
        <w:drawing>
          <wp:inline>
            <wp:extent cx="3733800" cy="3160444"/>
            <wp:effectExtent b="0" l="0" r="0" t="0"/>
            <wp:docPr descr="Конфигурация жёсткого диск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r>
        <w:drawing>
          <wp:inline>
            <wp:extent cx="3733800" cy="2501646"/>
            <wp:effectExtent b="0" l="0" r="0" t="0"/>
            <wp:docPr descr="Конфигурация системы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</w:p>
    <w:p>
      <w:pPr>
        <w:pStyle w:val="CaptionedFigure"/>
      </w:pPr>
      <w:r>
        <w:drawing>
          <wp:inline>
            <wp:extent cx="5334000" cy="4597120"/>
            <wp:effectExtent b="0" l="0" r="0" t="0"/>
            <wp:docPr descr="Запуск виртуальной машины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виртуальной машины</w:t>
      </w:r>
    </w:p>
    <w:p>
      <w:pPr>
        <w:pStyle w:val="BodyText"/>
      </w:pPr>
      <w:r>
        <w:t xml:space="preserve">Устанавливаю язык для интерфейса и раскладки клавиатуры</w:t>
      </w:r>
    </w:p>
    <w:p>
      <w:pPr>
        <w:pStyle w:val="CaptionedFigure"/>
      </w:pPr>
      <w:r>
        <w:drawing>
          <wp:inline>
            <wp:extent cx="3733800" cy="2798022"/>
            <wp:effectExtent b="0" l="0" r="0" t="0"/>
            <wp:docPr descr="Приветственный экран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r>
        <w:drawing>
          <wp:inline>
            <wp:extent cx="3733800" cy="2770387"/>
            <wp:effectExtent b="0" l="0" r="0" t="0"/>
            <wp:docPr descr="Параметры установки" title="fig:" id="49" name="Picture"/>
            <a:graphic>
              <a:graphicData uri="http://schemas.openxmlformats.org/drawingml/2006/picture">
                <pic:pic>
                  <pic:nvPicPr>
                    <pic:cNvPr descr="image/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установки</w:t>
      </w:r>
    </w:p>
    <w:p>
      <w:pPr>
        <w:pStyle w:val="CaptionedFigure"/>
      </w:pPr>
      <w:r>
        <w:drawing>
          <wp:inline>
            <wp:extent cx="5334000" cy="3640139"/>
            <wp:effectExtent b="0" l="0" r="0" t="0"/>
            <wp:docPr descr="Настройки установки: выбор программ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установки: выбор программ</w:t>
      </w:r>
    </w:p>
    <w:p>
      <w:pPr>
        <w:pStyle w:val="CaptionedFigure"/>
      </w:pPr>
      <w:r>
        <w:drawing>
          <wp:inline>
            <wp:extent cx="5334000" cy="2090876"/>
            <wp:effectExtent b="0" l="0" r="0" t="0"/>
            <wp:docPr descr="Настройки установки: отключение KDUMP" title="fig: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установки: отключение KDUMP</w:t>
      </w:r>
    </w:p>
    <w:p>
      <w:pPr>
        <w:pStyle w:val="CaptionedFigure"/>
      </w:pPr>
      <w:r>
        <w:drawing>
          <wp:inline>
            <wp:extent cx="5334000" cy="4437529"/>
            <wp:effectExtent b="0" l="0" r="0" t="0"/>
            <wp:docPr descr="Настройки установки: место установки" title="fig: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установки: место установки</w:t>
      </w:r>
    </w:p>
    <w:p>
      <w:pPr>
        <w:pStyle w:val="CaptionedFigure"/>
      </w:pPr>
      <w:r>
        <w:drawing>
          <wp:inline>
            <wp:extent cx="5334000" cy="4016412"/>
            <wp:effectExtent b="0" l="0" r="0" t="0"/>
            <wp:docPr descr="Настройки установки: сеть и имя узла" title="fig: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установки: сеть и имя узла</w:t>
      </w:r>
    </w:p>
    <w:p>
      <w:pPr>
        <w:pStyle w:val="CaptionedFigure"/>
      </w:pPr>
      <w:r>
        <w:drawing>
          <wp:inline>
            <wp:extent cx="5334000" cy="2210256"/>
            <wp:effectExtent b="0" l="0" r="0" t="0"/>
            <wp:docPr descr="Установка пароля для root" title="fig: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r>
        <w:drawing>
          <wp:inline>
            <wp:extent cx="3733800" cy="3127225"/>
            <wp:effectExtent b="0" l="0" r="0" t="0"/>
            <wp:docPr descr="Этап установки" title="fig: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Этап установки</w:t>
      </w:r>
    </w:p>
    <w:p>
      <w:pPr>
        <w:pStyle w:val="CaptionedFigure"/>
      </w:pPr>
      <w:r>
        <w:drawing>
          <wp:inline>
            <wp:extent cx="3733800" cy="3093592"/>
            <wp:effectExtent b="0" l="0" r="0" t="0"/>
            <wp:docPr descr="Завершение установки" title="fig: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r>
        <w:drawing>
          <wp:inline>
            <wp:extent cx="5334000" cy="2320784"/>
            <wp:effectExtent b="0" l="0" r="0" t="0"/>
            <wp:docPr descr="Запуск образ диска дополнений гостевой ОС" title="fig:" id="73" name="Picture"/>
            <a:graphic>
              <a:graphicData uri="http://schemas.openxmlformats.org/drawingml/2006/picture">
                <pic:pic>
                  <pic:nvPicPr>
                    <pic:cNvPr descr="image/2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образ диска дополнений гостевой ОС</w:t>
      </w:r>
    </w:p>
    <w:p>
      <w:pPr>
        <w:pStyle w:val="CaptionedFigure"/>
      </w:pPr>
      <w:r>
        <w:drawing>
          <wp:inline>
            <wp:extent cx="3733800" cy="2587154"/>
            <wp:effectExtent b="0" l="0" r="0" t="0"/>
            <wp:docPr descr="Запущенная система" title="fig:" id="76" name="Picture"/>
            <a:graphic>
              <a:graphicData uri="http://schemas.openxmlformats.org/drawingml/2006/picture">
                <pic:pic>
                  <pic:nvPicPr>
                    <pic:cNvPr descr="image/3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r>
        <w:drawing>
          <wp:inline>
            <wp:extent cx="3733800" cy="2250394"/>
            <wp:effectExtent b="0" l="0" r="0" t="0"/>
            <wp:docPr descr="Настройка параметров" title="fig:" id="79" name="Picture"/>
            <a:graphic>
              <a:graphicData uri="http://schemas.openxmlformats.org/drawingml/2006/picture">
                <pic:pic>
                  <pic:nvPicPr>
                    <pic:cNvPr descr="image/2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параметров</w:t>
      </w:r>
    </w:p>
    <w:p>
      <w:pPr>
        <w:pStyle w:val="CaptionedFigure"/>
      </w:pPr>
      <w:r>
        <w:drawing>
          <wp:inline>
            <wp:extent cx="3733800" cy="1647264"/>
            <wp:effectExtent b="0" l="0" r="0" t="0"/>
            <wp:docPr descr="Загрузка файлов в репозиторий" title="fig:" id="82" name="Picture"/>
            <a:graphic>
              <a:graphicData uri="http://schemas.openxmlformats.org/drawingml/2006/picture">
                <pic:pic>
                  <pic:nvPicPr>
                    <pic:cNvPr descr="image/2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в репозиторий</w:t>
      </w:r>
    </w:p>
    <w:p>
      <w:pPr>
        <w:pStyle w:val="BodyText"/>
      </w:pPr>
      <w:r>
        <w:t xml:space="preserve">Проверила, что файлы успешно загружены на репозиторий</w:t>
      </w:r>
    </w:p>
    <w:p>
      <w:pPr>
        <w:pStyle w:val="CaptionedFigure"/>
      </w:pPr>
      <w:r>
        <w:drawing>
          <wp:inline>
            <wp:extent cx="5334000" cy="3780927"/>
            <wp:effectExtent b="0" l="0" r="0" t="0"/>
            <wp:docPr descr="Проверка репозитория" title="fig:" id="85" name="Picture"/>
            <a:graphic>
              <a:graphicData uri="http://schemas.openxmlformats.org/drawingml/2006/picture">
                <pic:pic>
                  <pic:nvPicPr>
                    <pic:cNvPr descr="image/3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репозитория</w:t>
      </w:r>
    </w:p>
    <w:p>
      <w:pPr>
        <w:pStyle w:val="BodyText"/>
      </w:pPr>
      <w:r>
        <w:t xml:space="preserve">Написала отчет по выполненной работе на Markdown</w:t>
      </w:r>
    </w:p>
    <w:p>
      <w:pPr>
        <w:pStyle w:val="CaptionedFigure"/>
      </w:pPr>
      <w:r>
        <w:drawing>
          <wp:inline>
            <wp:extent cx="5334000" cy="3698240"/>
            <wp:effectExtent b="0" l="0" r="0" t="0"/>
            <wp:docPr descr="Написать отчет на Markdown" title="fig:" id="88" name="Picture"/>
            <a:graphic>
              <a:graphicData uri="http://schemas.openxmlformats.org/drawingml/2006/picture">
                <pic:pic>
                  <pic:nvPicPr>
                    <pic:cNvPr descr="image/3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Написать отчет на Markdown</w:t>
      </w:r>
    </w:p>
    <w:bookmarkEnd w:id="90"/>
    <w:bookmarkStart w:id="9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72" Target="media/rId72.png" /><Relationship Type="http://schemas.openxmlformats.org/officeDocument/2006/relationships/image" Id="rId81" Target="media/rId81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75" Target="media/rId7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Ким Реачна</dc:creator>
  <dc:language>ru-RU</dc:language>
  <cp:keywords/>
  <dcterms:created xsi:type="dcterms:W3CDTF">2023-09-07T12:32:39Z</dcterms:created>
  <dcterms:modified xsi:type="dcterms:W3CDTF">2023-09-07T12:32:39Z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Развертывание виртуальной машины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