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D69D" w14:textId="58252986" w:rsidR="006A62B2"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Kingsley Oti Amponsah</w:t>
      </w:r>
    </w:p>
    <w:p w14:paraId="222F4AF3" w14:textId="21144541" w:rsidR="003F4FC7"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 xml:space="preserve">Enhancement </w:t>
      </w:r>
      <w:r w:rsidR="00FF3DBF">
        <w:rPr>
          <w:rFonts w:ascii="Times New Roman" w:hAnsi="Times New Roman" w:cs="Times New Roman"/>
          <w:b/>
          <w:bCs/>
        </w:rPr>
        <w:t>One</w:t>
      </w:r>
      <w:r w:rsidRPr="00323A10">
        <w:rPr>
          <w:rFonts w:ascii="Times New Roman" w:hAnsi="Times New Roman" w:cs="Times New Roman"/>
          <w:b/>
          <w:bCs/>
        </w:rPr>
        <w:t xml:space="preserve">: </w:t>
      </w:r>
      <w:r w:rsidR="00FF3DBF">
        <w:rPr>
          <w:rFonts w:ascii="Times New Roman" w:hAnsi="Times New Roman" w:cs="Times New Roman"/>
          <w:b/>
          <w:bCs/>
        </w:rPr>
        <w:t xml:space="preserve">Software </w:t>
      </w:r>
      <w:proofErr w:type="spellStart"/>
      <w:r w:rsidR="00FF3DBF">
        <w:rPr>
          <w:rFonts w:ascii="Times New Roman" w:hAnsi="Times New Roman" w:cs="Times New Roman"/>
          <w:b/>
          <w:bCs/>
        </w:rPr>
        <w:t>Developement</w:t>
      </w:r>
      <w:proofErr w:type="spellEnd"/>
    </w:p>
    <w:p w14:paraId="1B7ABE71" w14:textId="64CABBFE" w:rsidR="003F4FC7" w:rsidRPr="00323A10" w:rsidRDefault="003F4FC7" w:rsidP="006A62B2">
      <w:pPr>
        <w:jc w:val="center"/>
        <w:rPr>
          <w:rFonts w:ascii="Times New Roman" w:hAnsi="Times New Roman" w:cs="Times New Roman"/>
          <w:b/>
          <w:bCs/>
        </w:rPr>
      </w:pPr>
      <w:r w:rsidRPr="00323A10">
        <w:rPr>
          <w:rFonts w:ascii="Times New Roman" w:hAnsi="Times New Roman" w:cs="Times New Roman"/>
          <w:b/>
          <w:bCs/>
        </w:rPr>
        <w:t>Artifact used:</w:t>
      </w:r>
      <w:r w:rsidR="001D3B11" w:rsidRPr="00323A10">
        <w:rPr>
          <w:rFonts w:ascii="Times New Roman" w:hAnsi="Times New Roman" w:cs="Times New Roman"/>
          <w:b/>
          <w:bCs/>
        </w:rPr>
        <w:t xml:space="preserve"> </w:t>
      </w:r>
      <w:r w:rsidR="00FF3DBF">
        <w:rPr>
          <w:rFonts w:ascii="Times New Roman" w:hAnsi="Times New Roman" w:cs="Times New Roman"/>
          <w:b/>
          <w:bCs/>
        </w:rPr>
        <w:t>Body Fitness Application</w:t>
      </w:r>
    </w:p>
    <w:p w14:paraId="13C0D3CB" w14:textId="572F0BC1" w:rsidR="006A62B2"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2/</w:t>
      </w:r>
      <w:r w:rsidR="001D3B11" w:rsidRPr="00323A10">
        <w:rPr>
          <w:rFonts w:ascii="Times New Roman" w:hAnsi="Times New Roman" w:cs="Times New Roman"/>
          <w:b/>
          <w:bCs/>
        </w:rPr>
        <w:t>21</w:t>
      </w:r>
      <w:r w:rsidRPr="00323A10">
        <w:rPr>
          <w:rFonts w:ascii="Times New Roman" w:hAnsi="Times New Roman" w:cs="Times New Roman"/>
          <w:b/>
          <w:bCs/>
        </w:rPr>
        <w:t>/2026</w:t>
      </w:r>
    </w:p>
    <w:p w14:paraId="47B7D42C" w14:textId="3305E7AC" w:rsidR="003F4FC7" w:rsidRDefault="003F4FC7" w:rsidP="00D30EF0">
      <w:pPr>
        <w:spacing w:line="480" w:lineRule="auto"/>
        <w:rPr>
          <w:rFonts w:ascii="Times New Roman" w:hAnsi="Times New Roman" w:cs="Times New Roman"/>
          <w:b/>
          <w:bCs/>
        </w:rPr>
      </w:pPr>
      <w:r w:rsidRPr="00323A10">
        <w:rPr>
          <w:rFonts w:ascii="Times New Roman" w:hAnsi="Times New Roman" w:cs="Times New Roman"/>
          <w:b/>
          <w:bCs/>
        </w:rPr>
        <w:t>Brief</w:t>
      </w:r>
    </w:p>
    <w:p w14:paraId="20516E0E" w14:textId="617DBF89" w:rsidR="00FF3DBF" w:rsidRDefault="00FF3DBF" w:rsidP="00D30EF0">
      <w:pPr>
        <w:spacing w:line="480" w:lineRule="auto"/>
        <w:rPr>
          <w:rFonts w:ascii="Times New Roman" w:hAnsi="Times New Roman" w:cs="Times New Roman"/>
        </w:rPr>
      </w:pPr>
      <w:r w:rsidRPr="00FF3DBF">
        <w:rPr>
          <w:rFonts w:ascii="Times New Roman" w:hAnsi="Times New Roman" w:cs="Times New Roman"/>
        </w:rPr>
        <w:t xml:space="preserve">Behavioral changes can be facilitated by self-monitoring of nutrition, activity, and weight </w:t>
      </w:r>
      <w:proofErr w:type="gramStart"/>
      <w:r w:rsidRPr="00FF3DBF">
        <w:rPr>
          <w:rFonts w:ascii="Times New Roman" w:hAnsi="Times New Roman" w:cs="Times New Roman"/>
        </w:rPr>
        <w:t>through the use of</w:t>
      </w:r>
      <w:proofErr w:type="gramEnd"/>
      <w:r w:rsidRPr="00FF3DBF">
        <w:rPr>
          <w:rFonts w:ascii="Times New Roman" w:hAnsi="Times New Roman" w:cs="Times New Roman"/>
        </w:rPr>
        <w:t xml:space="preserve"> weight loss apps, which are meant to assist users in loss of weight. In many cases, they result in better weight control than traditional techniques because they give tools for measuring calories, establishing goals, and gaining nutritional insights.</w:t>
      </w:r>
      <w:r>
        <w:rPr>
          <w:rFonts w:ascii="Times New Roman" w:hAnsi="Times New Roman" w:cs="Times New Roman"/>
        </w:rPr>
        <w:t xml:space="preserve"> This body fitness application was designed </w:t>
      </w:r>
      <w:proofErr w:type="gramStart"/>
      <w:r>
        <w:rPr>
          <w:rFonts w:ascii="Times New Roman" w:hAnsi="Times New Roman" w:cs="Times New Roman"/>
        </w:rPr>
        <w:t>help</w:t>
      </w:r>
      <w:proofErr w:type="gramEnd"/>
      <w:r>
        <w:rPr>
          <w:rFonts w:ascii="Times New Roman" w:hAnsi="Times New Roman" w:cs="Times New Roman"/>
        </w:rPr>
        <w:t xml:space="preserve"> users </w:t>
      </w:r>
      <w:proofErr w:type="gramStart"/>
      <w:r>
        <w:rPr>
          <w:rFonts w:ascii="Times New Roman" w:hAnsi="Times New Roman" w:cs="Times New Roman"/>
        </w:rPr>
        <w:t>to set</w:t>
      </w:r>
      <w:proofErr w:type="gramEnd"/>
      <w:r>
        <w:rPr>
          <w:rFonts w:ascii="Times New Roman" w:hAnsi="Times New Roman" w:cs="Times New Roman"/>
        </w:rPr>
        <w:t xml:space="preserve"> weight goals, monitor their progress in weight reduction and receive message alerts that </w:t>
      </w:r>
      <w:r w:rsidR="00C67BA7">
        <w:rPr>
          <w:rFonts w:ascii="Times New Roman" w:hAnsi="Times New Roman" w:cs="Times New Roman"/>
        </w:rPr>
        <w:t>keep</w:t>
      </w:r>
      <w:r>
        <w:rPr>
          <w:rFonts w:ascii="Times New Roman" w:hAnsi="Times New Roman" w:cs="Times New Roman"/>
        </w:rPr>
        <w:t xml:space="preserve"> them in their quest to fulfil a healthy life. </w:t>
      </w:r>
    </w:p>
    <w:p w14:paraId="3205DF0C" w14:textId="77777777" w:rsidR="00FF3DBF" w:rsidRPr="00EA69B1" w:rsidRDefault="00FF3DBF" w:rsidP="00D30EF0">
      <w:pPr>
        <w:spacing w:line="480" w:lineRule="auto"/>
        <w:rPr>
          <w:rFonts w:ascii="Times New Roman" w:hAnsi="Times New Roman" w:cs="Times New Roman"/>
          <w:b/>
          <w:bCs/>
        </w:rPr>
      </w:pPr>
      <w:r w:rsidRPr="00EA69B1">
        <w:rPr>
          <w:rFonts w:ascii="Times New Roman" w:hAnsi="Times New Roman" w:cs="Times New Roman"/>
          <w:b/>
          <w:bCs/>
        </w:rPr>
        <w:t>App goals and requirements</w:t>
      </w:r>
    </w:p>
    <w:p w14:paraId="3DC56C1F" w14:textId="0029D88E" w:rsidR="00FF3DBF" w:rsidRDefault="00FF3DBF" w:rsidP="00D30EF0">
      <w:pPr>
        <w:spacing w:line="480" w:lineRule="auto"/>
        <w:rPr>
          <w:rFonts w:ascii="Times New Roman" w:hAnsi="Times New Roman" w:cs="Times New Roman"/>
        </w:rPr>
      </w:pPr>
      <w:r>
        <w:rPr>
          <w:rFonts w:ascii="Times New Roman" w:hAnsi="Times New Roman" w:cs="Times New Roman"/>
        </w:rPr>
        <w:t xml:space="preserve"> </w:t>
      </w:r>
      <w:r w:rsidR="00EA69B1" w:rsidRPr="00EA69B1">
        <w:rPr>
          <w:rFonts w:ascii="Times New Roman" w:hAnsi="Times New Roman" w:cs="Times New Roman"/>
        </w:rPr>
        <w:t xml:space="preserve">It was with the intention of assisting users in monitoring their daily weight and tracking their progress toward their weight goals that the Weight Tracking app was developed. By offering a straightforward and uncomplicated method of monitoring weight fluctuations over time, it is intended to be of assistance to users in the process of preserving </w:t>
      </w:r>
      <w:proofErr w:type="gramStart"/>
      <w:r w:rsidR="00EA69B1" w:rsidRPr="00EA69B1">
        <w:rPr>
          <w:rFonts w:ascii="Times New Roman" w:hAnsi="Times New Roman" w:cs="Times New Roman"/>
        </w:rPr>
        <w:t>a healthy</w:t>
      </w:r>
      <w:proofErr w:type="gramEnd"/>
      <w:r w:rsidR="00EA69B1" w:rsidRPr="00EA69B1">
        <w:rPr>
          <w:rFonts w:ascii="Times New Roman" w:hAnsi="Times New Roman" w:cs="Times New Roman"/>
        </w:rPr>
        <w:t xml:space="preserve"> weight. Users </w:t>
      </w:r>
      <w:proofErr w:type="gramStart"/>
      <w:r w:rsidR="00EA69B1" w:rsidRPr="00EA69B1">
        <w:rPr>
          <w:rFonts w:ascii="Times New Roman" w:hAnsi="Times New Roman" w:cs="Times New Roman"/>
        </w:rPr>
        <w:t>are able to</w:t>
      </w:r>
      <w:proofErr w:type="gramEnd"/>
      <w:r w:rsidR="00EA69B1" w:rsidRPr="00EA69B1">
        <w:rPr>
          <w:rFonts w:ascii="Times New Roman" w:hAnsi="Times New Roman" w:cs="Times New Roman"/>
        </w:rPr>
        <w:t xml:space="preserve"> establish weight targets, track their progress, and receive reminders to help them stay inspired along their weight loss journey. The app's most important features are as follows:</w:t>
      </w:r>
      <w:r>
        <w:rPr>
          <w:rFonts w:ascii="Times New Roman" w:hAnsi="Times New Roman" w:cs="Times New Roman"/>
        </w:rPr>
        <w:t xml:space="preserve"> </w:t>
      </w:r>
    </w:p>
    <w:p w14:paraId="73CC5424" w14:textId="1CAF885A" w:rsidR="00EA69B1" w:rsidRPr="00EA69B1" w:rsidRDefault="00EA69B1" w:rsidP="00EA69B1">
      <w:pPr>
        <w:pStyle w:val="ListParagraph"/>
        <w:numPr>
          <w:ilvl w:val="0"/>
          <w:numId w:val="3"/>
        </w:numPr>
        <w:spacing w:line="480" w:lineRule="auto"/>
        <w:rPr>
          <w:rFonts w:ascii="Times New Roman" w:hAnsi="Times New Roman" w:cs="Times New Roman"/>
        </w:rPr>
      </w:pPr>
      <w:r w:rsidRPr="00EA69B1">
        <w:rPr>
          <w:rFonts w:ascii="Times New Roman" w:hAnsi="Times New Roman" w:cs="Times New Roman"/>
        </w:rPr>
        <w:t>E</w:t>
      </w:r>
      <w:r w:rsidRPr="00EA69B1">
        <w:rPr>
          <w:rFonts w:ascii="Times New Roman" w:hAnsi="Times New Roman" w:cs="Times New Roman"/>
        </w:rPr>
        <w:t>stablish</w:t>
      </w:r>
      <w:r w:rsidRPr="00EA69B1">
        <w:rPr>
          <w:rFonts w:ascii="Times New Roman" w:hAnsi="Times New Roman" w:cs="Times New Roman"/>
        </w:rPr>
        <w:t>ing</w:t>
      </w:r>
      <w:r w:rsidRPr="00EA69B1">
        <w:rPr>
          <w:rFonts w:ascii="Times New Roman" w:hAnsi="Times New Roman" w:cs="Times New Roman"/>
        </w:rPr>
        <w:t xml:space="preserve"> Account and Login: Users </w:t>
      </w:r>
      <w:proofErr w:type="gramStart"/>
      <w:r w:rsidRPr="00EA69B1">
        <w:rPr>
          <w:rFonts w:ascii="Times New Roman" w:hAnsi="Times New Roman" w:cs="Times New Roman"/>
        </w:rPr>
        <w:t>have the ability to</w:t>
      </w:r>
      <w:proofErr w:type="gramEnd"/>
      <w:r w:rsidRPr="00EA69B1">
        <w:rPr>
          <w:rFonts w:ascii="Times New Roman" w:hAnsi="Times New Roman" w:cs="Times New Roman"/>
        </w:rPr>
        <w:t xml:space="preserve"> establish an account and log in in a secure manner.</w:t>
      </w:r>
    </w:p>
    <w:p w14:paraId="00C4DC3F" w14:textId="0D687565" w:rsidR="00EA69B1" w:rsidRPr="00EA69B1" w:rsidRDefault="00EA69B1" w:rsidP="00EA69B1">
      <w:pPr>
        <w:pStyle w:val="ListParagraph"/>
        <w:numPr>
          <w:ilvl w:val="0"/>
          <w:numId w:val="3"/>
        </w:numPr>
        <w:spacing w:line="480" w:lineRule="auto"/>
        <w:rPr>
          <w:rFonts w:ascii="Times New Roman" w:hAnsi="Times New Roman" w:cs="Times New Roman"/>
        </w:rPr>
      </w:pPr>
      <w:r w:rsidRPr="00EA69B1">
        <w:rPr>
          <w:rFonts w:ascii="Times New Roman" w:hAnsi="Times New Roman" w:cs="Times New Roman"/>
        </w:rPr>
        <w:t xml:space="preserve">Users </w:t>
      </w:r>
      <w:proofErr w:type="gramStart"/>
      <w:r w:rsidRPr="00EA69B1">
        <w:rPr>
          <w:rFonts w:ascii="Times New Roman" w:hAnsi="Times New Roman" w:cs="Times New Roman"/>
        </w:rPr>
        <w:t>are able to</w:t>
      </w:r>
      <w:proofErr w:type="gramEnd"/>
      <w:r w:rsidRPr="00EA69B1">
        <w:rPr>
          <w:rFonts w:ascii="Times New Roman" w:hAnsi="Times New Roman" w:cs="Times New Roman"/>
        </w:rPr>
        <w:t xml:space="preserve"> record their daily weight entries via the daily weight logging feature.</w:t>
      </w:r>
    </w:p>
    <w:p w14:paraId="1B421769" w14:textId="6870ACD9" w:rsidR="00EA69B1" w:rsidRPr="00EA69B1" w:rsidRDefault="00EA69B1" w:rsidP="00EA69B1">
      <w:pPr>
        <w:pStyle w:val="ListParagraph"/>
        <w:numPr>
          <w:ilvl w:val="0"/>
          <w:numId w:val="3"/>
        </w:numPr>
        <w:spacing w:line="480" w:lineRule="auto"/>
        <w:rPr>
          <w:rFonts w:ascii="Times New Roman" w:hAnsi="Times New Roman" w:cs="Times New Roman"/>
        </w:rPr>
      </w:pPr>
      <w:r w:rsidRPr="00EA69B1">
        <w:rPr>
          <w:rFonts w:ascii="Times New Roman" w:hAnsi="Times New Roman" w:cs="Times New Roman"/>
        </w:rPr>
        <w:t xml:space="preserve">Users </w:t>
      </w:r>
      <w:proofErr w:type="gramStart"/>
      <w:r w:rsidRPr="00EA69B1">
        <w:rPr>
          <w:rFonts w:ascii="Times New Roman" w:hAnsi="Times New Roman" w:cs="Times New Roman"/>
        </w:rPr>
        <w:t>have the ability to</w:t>
      </w:r>
      <w:proofErr w:type="gramEnd"/>
      <w:r w:rsidRPr="00EA69B1">
        <w:rPr>
          <w:rFonts w:ascii="Times New Roman" w:hAnsi="Times New Roman" w:cs="Times New Roman"/>
        </w:rPr>
        <w:t xml:space="preserve"> establish and adjust their weight objectives.</w:t>
      </w:r>
    </w:p>
    <w:p w14:paraId="5188C54D" w14:textId="37E5EC3F" w:rsidR="00EA69B1" w:rsidRPr="00EA69B1" w:rsidRDefault="00EA69B1" w:rsidP="00EA69B1">
      <w:pPr>
        <w:pStyle w:val="ListParagraph"/>
        <w:numPr>
          <w:ilvl w:val="0"/>
          <w:numId w:val="3"/>
        </w:numPr>
        <w:spacing w:line="480" w:lineRule="auto"/>
        <w:rPr>
          <w:rFonts w:ascii="Times New Roman" w:hAnsi="Times New Roman" w:cs="Times New Roman"/>
        </w:rPr>
      </w:pPr>
      <w:r w:rsidRPr="00EA69B1">
        <w:rPr>
          <w:rFonts w:ascii="Times New Roman" w:hAnsi="Times New Roman" w:cs="Times New Roman"/>
        </w:rPr>
        <w:lastRenderedPageBreak/>
        <w:t>The software provides the user with a visual representation of their progress toward achieving their desired weight.</w:t>
      </w:r>
    </w:p>
    <w:p w14:paraId="2F2FBC29" w14:textId="53FE8DD4" w:rsidR="00EA69B1" w:rsidRDefault="00EA69B1" w:rsidP="00EA69B1">
      <w:pPr>
        <w:pStyle w:val="ListParagraph"/>
        <w:numPr>
          <w:ilvl w:val="0"/>
          <w:numId w:val="3"/>
        </w:numPr>
        <w:spacing w:line="480" w:lineRule="auto"/>
        <w:rPr>
          <w:rFonts w:ascii="Times New Roman" w:hAnsi="Times New Roman" w:cs="Times New Roman"/>
        </w:rPr>
      </w:pPr>
      <w:r w:rsidRPr="00EA69B1">
        <w:rPr>
          <w:rFonts w:ascii="Times New Roman" w:hAnsi="Times New Roman" w:cs="Times New Roman"/>
        </w:rPr>
        <w:t>Instant Messaging Notifications: When users accomplish their objectives, they are notified by text message.</w:t>
      </w:r>
    </w:p>
    <w:p w14:paraId="4D46E775" w14:textId="177DD61C" w:rsidR="00EA69B1" w:rsidRPr="00C67BA7" w:rsidRDefault="00EA69B1" w:rsidP="00EA69B1">
      <w:pPr>
        <w:spacing w:line="480" w:lineRule="auto"/>
        <w:rPr>
          <w:rFonts w:ascii="Times New Roman" w:hAnsi="Times New Roman" w:cs="Times New Roman"/>
          <w:b/>
          <w:bCs/>
        </w:rPr>
      </w:pPr>
      <w:r w:rsidRPr="00C67BA7">
        <w:rPr>
          <w:rFonts w:ascii="Times New Roman" w:hAnsi="Times New Roman" w:cs="Times New Roman"/>
          <w:b/>
          <w:bCs/>
        </w:rPr>
        <w:t>Screen features</w:t>
      </w:r>
    </w:p>
    <w:p w14:paraId="76457B23" w14:textId="41DC5960" w:rsidR="00EA69B1" w:rsidRP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Login screen: allows the user to login their credentials</w:t>
      </w:r>
    </w:p>
    <w:p w14:paraId="46984E96" w14:textId="51BE9385" w:rsidR="00EA69B1" w:rsidRP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 xml:space="preserve">Home screen: </w:t>
      </w:r>
      <w:r w:rsidRPr="00EA69B1">
        <w:rPr>
          <w:rFonts w:ascii="Times New Roman" w:hAnsi="Times New Roman" w:cs="Times New Roman"/>
        </w:rPr>
        <w:t>The user's weight history and current target are displayed, along with buttons that allow the user to add weight and adjust the goal level.</w:t>
      </w:r>
    </w:p>
    <w:p w14:paraId="370F7A58" w14:textId="34DA8CEF" w:rsidR="00EA69B1" w:rsidRP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 xml:space="preserve">Weight Screen: Allows users to </w:t>
      </w:r>
      <w:proofErr w:type="gramStart"/>
      <w:r w:rsidRPr="00EA69B1">
        <w:rPr>
          <w:rFonts w:ascii="Times New Roman" w:hAnsi="Times New Roman" w:cs="Times New Roman"/>
        </w:rPr>
        <w:t>log</w:t>
      </w:r>
      <w:proofErr w:type="gramEnd"/>
      <w:r w:rsidRPr="00EA69B1">
        <w:rPr>
          <w:rFonts w:ascii="Times New Roman" w:hAnsi="Times New Roman" w:cs="Times New Roman"/>
        </w:rPr>
        <w:t xml:space="preserve"> their daily weight.</w:t>
      </w:r>
    </w:p>
    <w:p w14:paraId="67D55A62" w14:textId="39FA275C" w:rsidR="00EA69B1" w:rsidRP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Goal Screen:</w:t>
      </w:r>
      <w:r w:rsidRPr="00EA69B1">
        <w:t xml:space="preserve"> </w:t>
      </w:r>
      <w:r w:rsidRPr="00EA69B1">
        <w:rPr>
          <w:rFonts w:ascii="Times New Roman" w:hAnsi="Times New Roman" w:cs="Times New Roman"/>
        </w:rPr>
        <w:t>Makes it possible for individuals to establish or modify their weight goals.</w:t>
      </w:r>
    </w:p>
    <w:p w14:paraId="7EF94853" w14:textId="0FD7B405" w:rsidR="00EA69B1" w:rsidRP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Profile Screen:</w:t>
      </w:r>
      <w:r w:rsidRPr="00EA69B1">
        <w:t xml:space="preserve"> </w:t>
      </w:r>
      <w:r w:rsidRPr="00EA69B1">
        <w:rPr>
          <w:rFonts w:ascii="Times New Roman" w:hAnsi="Times New Roman" w:cs="Times New Roman"/>
        </w:rPr>
        <w:t>Offers users the opportunity to modify their username and password in a variety of ways.</w:t>
      </w:r>
    </w:p>
    <w:p w14:paraId="615B28A2" w14:textId="0D36F167" w:rsidR="00EA69B1" w:rsidRDefault="00EA69B1" w:rsidP="00EA69B1">
      <w:pPr>
        <w:pStyle w:val="ListParagraph"/>
        <w:numPr>
          <w:ilvl w:val="0"/>
          <w:numId w:val="4"/>
        </w:numPr>
        <w:spacing w:line="480" w:lineRule="auto"/>
        <w:rPr>
          <w:rFonts w:ascii="Times New Roman" w:hAnsi="Times New Roman" w:cs="Times New Roman"/>
        </w:rPr>
      </w:pPr>
      <w:r w:rsidRPr="00EA69B1">
        <w:rPr>
          <w:rFonts w:ascii="Times New Roman" w:hAnsi="Times New Roman" w:cs="Times New Roman"/>
        </w:rPr>
        <w:t xml:space="preserve">SMS Notification Screen: </w:t>
      </w:r>
      <w:r w:rsidRPr="00EA69B1">
        <w:rPr>
          <w:rFonts w:ascii="Times New Roman" w:hAnsi="Times New Roman" w:cs="Times New Roman"/>
        </w:rPr>
        <w:t>Controls</w:t>
      </w:r>
      <w:r w:rsidRPr="00EA69B1">
        <w:rPr>
          <w:rFonts w:ascii="Times New Roman" w:hAnsi="Times New Roman" w:cs="Times New Roman"/>
        </w:rPr>
        <w:t xml:space="preserve"> SMS </w:t>
      </w:r>
      <w:r w:rsidRPr="00EA69B1">
        <w:rPr>
          <w:rFonts w:ascii="Times New Roman" w:hAnsi="Times New Roman" w:cs="Times New Roman"/>
        </w:rPr>
        <w:t>authorizations</w:t>
      </w:r>
      <w:r w:rsidRPr="00EA69B1">
        <w:rPr>
          <w:rFonts w:ascii="Times New Roman" w:hAnsi="Times New Roman" w:cs="Times New Roman"/>
        </w:rPr>
        <w:t xml:space="preserve"> for </w:t>
      </w:r>
      <w:r w:rsidRPr="00EA69B1">
        <w:rPr>
          <w:rFonts w:ascii="Times New Roman" w:hAnsi="Times New Roman" w:cs="Times New Roman"/>
        </w:rPr>
        <w:t>purpose</w:t>
      </w:r>
      <w:r w:rsidRPr="00EA69B1">
        <w:rPr>
          <w:rFonts w:ascii="Times New Roman" w:hAnsi="Times New Roman" w:cs="Times New Roman"/>
        </w:rPr>
        <w:t xml:space="preserve"> </w:t>
      </w:r>
      <w:r w:rsidRPr="00EA69B1">
        <w:rPr>
          <w:rFonts w:ascii="Times New Roman" w:hAnsi="Times New Roman" w:cs="Times New Roman"/>
        </w:rPr>
        <w:t>attainment</w:t>
      </w:r>
      <w:r w:rsidRPr="00EA69B1">
        <w:rPr>
          <w:rFonts w:ascii="Times New Roman" w:hAnsi="Times New Roman" w:cs="Times New Roman"/>
        </w:rPr>
        <w:t xml:space="preserve"> alerts</w:t>
      </w:r>
    </w:p>
    <w:p w14:paraId="0C67CE8B" w14:textId="583CF59C" w:rsidR="00EA69B1" w:rsidRPr="00EA69B1" w:rsidRDefault="00EA69B1" w:rsidP="00EA69B1">
      <w:pPr>
        <w:spacing w:line="480" w:lineRule="auto"/>
        <w:rPr>
          <w:rFonts w:ascii="Times New Roman" w:hAnsi="Times New Roman" w:cs="Times New Roman"/>
          <w:b/>
          <w:bCs/>
        </w:rPr>
      </w:pPr>
      <w:r w:rsidRPr="00EA69B1">
        <w:rPr>
          <w:rFonts w:ascii="Times New Roman" w:hAnsi="Times New Roman" w:cs="Times New Roman"/>
          <w:b/>
          <w:bCs/>
        </w:rPr>
        <w:t>User Interface Designs (UI)</w:t>
      </w:r>
    </w:p>
    <w:p w14:paraId="6EED1C5E" w14:textId="42A085F8" w:rsidR="00EA69B1" w:rsidRDefault="00EA69B1" w:rsidP="00EA69B1">
      <w:pPr>
        <w:spacing w:line="480" w:lineRule="auto"/>
        <w:rPr>
          <w:rFonts w:ascii="Times New Roman" w:hAnsi="Times New Roman" w:cs="Times New Roman"/>
        </w:rPr>
      </w:pPr>
      <w:r w:rsidRPr="00EA69B1">
        <w:rPr>
          <w:rFonts w:ascii="Times New Roman" w:hAnsi="Times New Roman" w:cs="Times New Roman"/>
        </w:rPr>
        <w:t xml:space="preserve">The design of the user interface was concentrated on the convenience and simplicity of use of the user. Large fonts that were easy to read and elements that were arranged in a way that was intuitive guaranteed that the application was user-friendly and accessible. </w:t>
      </w:r>
      <w:proofErr w:type="gramStart"/>
      <w:r w:rsidRPr="00EA69B1">
        <w:rPr>
          <w:rFonts w:ascii="Times New Roman" w:hAnsi="Times New Roman" w:cs="Times New Roman"/>
        </w:rPr>
        <w:t>In order to</w:t>
      </w:r>
      <w:proofErr w:type="gramEnd"/>
      <w:r w:rsidRPr="00EA69B1">
        <w:rPr>
          <w:rFonts w:ascii="Times New Roman" w:hAnsi="Times New Roman" w:cs="Times New Roman"/>
        </w:rPr>
        <w:t xml:space="preserve"> decrease the amount of work required by the user, the design includes straightforward navigation and a limited number of input fields. The users were kept informed and engaged through the usage of feedback techniques such as toast message indications. The design was effective because it placed an emphasis on the enjoyment and ease of the user, which resulted in the application being simple to explore and operate.</w:t>
      </w:r>
    </w:p>
    <w:p w14:paraId="732467BB" w14:textId="30AEBC01" w:rsidR="00EA69B1" w:rsidRDefault="00EA69B1" w:rsidP="00EA69B1">
      <w:pPr>
        <w:spacing w:line="480" w:lineRule="auto"/>
        <w:rPr>
          <w:rFonts w:ascii="Times New Roman" w:hAnsi="Times New Roman" w:cs="Times New Roman"/>
        </w:rPr>
      </w:pPr>
      <w:r w:rsidRPr="00EA69B1">
        <w:rPr>
          <w:rFonts w:ascii="Times New Roman" w:hAnsi="Times New Roman" w:cs="Times New Roman"/>
        </w:rPr>
        <w:lastRenderedPageBreak/>
        <w:t xml:space="preserve">The development method was modular, which meant that the application was broken down into smaller components that were easier to maintain. User login status and data that is particular to each user were monitored through the implementation of session management. The local data storage was handled via SQLite, which ensured that the data would remain consistent across sessions. There </w:t>
      </w:r>
      <w:proofErr w:type="gramStart"/>
      <w:r w:rsidRPr="00EA69B1">
        <w:rPr>
          <w:rFonts w:ascii="Times New Roman" w:hAnsi="Times New Roman" w:cs="Times New Roman"/>
        </w:rPr>
        <w:t>was</w:t>
      </w:r>
      <w:proofErr w:type="gramEnd"/>
      <w:r w:rsidRPr="00EA69B1">
        <w:rPr>
          <w:rFonts w:ascii="Times New Roman" w:hAnsi="Times New Roman" w:cs="Times New Roman"/>
        </w:rPr>
        <w:t xml:space="preserve"> ongoing testing and refining based on input throughout the development process, which was iterative. The maintenance of a modular approach, the guarantee of effective session management, and the utilization of local databases for data durability are possible applications of these principles that may be applied to future projects.</w:t>
      </w:r>
    </w:p>
    <w:p w14:paraId="4F87ADE7" w14:textId="77777777" w:rsidR="00C67BA7" w:rsidRDefault="00C67BA7" w:rsidP="00EA69B1">
      <w:pPr>
        <w:spacing w:line="480" w:lineRule="auto"/>
        <w:rPr>
          <w:rFonts w:ascii="Times New Roman" w:hAnsi="Times New Roman" w:cs="Times New Roman"/>
          <w:b/>
          <w:bCs/>
        </w:rPr>
      </w:pPr>
    </w:p>
    <w:p w14:paraId="5ABCD935" w14:textId="3029D2C5" w:rsidR="00EA69B1" w:rsidRPr="00C67BA7" w:rsidRDefault="00C67BA7" w:rsidP="00EA69B1">
      <w:pPr>
        <w:spacing w:line="480" w:lineRule="auto"/>
        <w:rPr>
          <w:rFonts w:ascii="Times New Roman" w:hAnsi="Times New Roman" w:cs="Times New Roman"/>
          <w:b/>
          <w:bCs/>
        </w:rPr>
      </w:pPr>
      <w:r w:rsidRPr="00C67BA7">
        <w:rPr>
          <w:rFonts w:ascii="Times New Roman" w:hAnsi="Times New Roman" w:cs="Times New Roman"/>
          <w:b/>
          <w:bCs/>
        </w:rPr>
        <w:t xml:space="preserve">App Development, Testing and Debugging </w:t>
      </w:r>
    </w:p>
    <w:p w14:paraId="0F994DAC" w14:textId="479CD4C2" w:rsidR="00C67BA7" w:rsidRDefault="00C67BA7" w:rsidP="00EA69B1">
      <w:pPr>
        <w:spacing w:line="480" w:lineRule="auto"/>
        <w:rPr>
          <w:rFonts w:ascii="Times New Roman" w:hAnsi="Times New Roman" w:cs="Times New Roman"/>
        </w:rPr>
      </w:pPr>
      <w:r>
        <w:rPr>
          <w:rFonts w:ascii="Times New Roman" w:hAnsi="Times New Roman" w:cs="Times New Roman"/>
        </w:rPr>
        <w:t xml:space="preserve">I used android studio as the main IDE and Java as the main language for the development of this application. and </w:t>
      </w:r>
      <w:proofErr w:type="gramStart"/>
      <w:r w:rsidRPr="00C67BA7">
        <w:rPr>
          <w:rFonts w:ascii="Times New Roman" w:hAnsi="Times New Roman" w:cs="Times New Roman"/>
        </w:rPr>
        <w:t>The</w:t>
      </w:r>
      <w:proofErr w:type="gramEnd"/>
      <w:r w:rsidRPr="00C67BA7">
        <w:rPr>
          <w:rFonts w:ascii="Times New Roman" w:hAnsi="Times New Roman" w:cs="Times New Roman"/>
        </w:rPr>
        <w:t xml:space="preserve"> application was subjected to exhaustive testing, which included unit testing for each individual component as well as integration testing to guarantee that the components communicate correctly. The app's stability and usefulness were both ensured via testing, which was essential for locating and repairing any flaws that were found. The findings brought to light areas in which the user experience may be </w:t>
      </w:r>
      <w:r w:rsidRPr="00C67BA7">
        <w:rPr>
          <w:rFonts w:ascii="Times New Roman" w:hAnsi="Times New Roman" w:cs="Times New Roman"/>
        </w:rPr>
        <w:t>enhanced and</w:t>
      </w:r>
      <w:r w:rsidRPr="00C67BA7">
        <w:rPr>
          <w:rFonts w:ascii="Times New Roman" w:hAnsi="Times New Roman" w:cs="Times New Roman"/>
        </w:rPr>
        <w:t xml:space="preserve"> emphasized the need </w:t>
      </w:r>
      <w:proofErr w:type="gramStart"/>
      <w:r w:rsidRPr="00C67BA7">
        <w:rPr>
          <w:rFonts w:ascii="Times New Roman" w:hAnsi="Times New Roman" w:cs="Times New Roman"/>
        </w:rPr>
        <w:t>of doing</w:t>
      </w:r>
      <w:proofErr w:type="gramEnd"/>
      <w:r w:rsidRPr="00C67BA7">
        <w:rPr>
          <w:rFonts w:ascii="Times New Roman" w:hAnsi="Times New Roman" w:cs="Times New Roman"/>
        </w:rPr>
        <w:t xml:space="preserve"> exhaustive testing prior to the finalization of the application.</w:t>
      </w:r>
    </w:p>
    <w:p w14:paraId="11C57E0B" w14:textId="77777777" w:rsidR="00C67BA7" w:rsidRPr="00EA69B1" w:rsidRDefault="00C67BA7" w:rsidP="00EA69B1">
      <w:pPr>
        <w:spacing w:line="480" w:lineRule="auto"/>
        <w:rPr>
          <w:rFonts w:ascii="Times New Roman" w:hAnsi="Times New Roman" w:cs="Times New Roman"/>
        </w:rPr>
      </w:pPr>
    </w:p>
    <w:sectPr w:rsidR="00C67BA7" w:rsidRPr="00EA6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2716"/>
    <w:multiLevelType w:val="hybridMultilevel"/>
    <w:tmpl w:val="58343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C53695"/>
    <w:multiLevelType w:val="hybridMultilevel"/>
    <w:tmpl w:val="F2100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8C5846"/>
    <w:multiLevelType w:val="hybridMultilevel"/>
    <w:tmpl w:val="D9EC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D60D77"/>
    <w:multiLevelType w:val="hybridMultilevel"/>
    <w:tmpl w:val="6D60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076544">
    <w:abstractNumId w:val="2"/>
  </w:num>
  <w:num w:numId="2" w16cid:durableId="1455177744">
    <w:abstractNumId w:val="3"/>
  </w:num>
  <w:num w:numId="3" w16cid:durableId="758907870">
    <w:abstractNumId w:val="1"/>
  </w:num>
  <w:num w:numId="4" w16cid:durableId="197594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C7"/>
    <w:rsid w:val="00001DCC"/>
    <w:rsid w:val="000A5929"/>
    <w:rsid w:val="001D0F0E"/>
    <w:rsid w:val="001D3B11"/>
    <w:rsid w:val="00241F68"/>
    <w:rsid w:val="00243050"/>
    <w:rsid w:val="00264DC7"/>
    <w:rsid w:val="00323A10"/>
    <w:rsid w:val="003B3B76"/>
    <w:rsid w:val="003F4FC7"/>
    <w:rsid w:val="0041250F"/>
    <w:rsid w:val="004B29B0"/>
    <w:rsid w:val="005B28EB"/>
    <w:rsid w:val="006A62B2"/>
    <w:rsid w:val="006B5764"/>
    <w:rsid w:val="006D017B"/>
    <w:rsid w:val="007C57BF"/>
    <w:rsid w:val="009431CB"/>
    <w:rsid w:val="00993153"/>
    <w:rsid w:val="009C54F5"/>
    <w:rsid w:val="00B13820"/>
    <w:rsid w:val="00B654B4"/>
    <w:rsid w:val="00BE1C6D"/>
    <w:rsid w:val="00C67BA7"/>
    <w:rsid w:val="00D30EF0"/>
    <w:rsid w:val="00E973AD"/>
    <w:rsid w:val="00EA69B1"/>
    <w:rsid w:val="00EF2DAF"/>
    <w:rsid w:val="00FC715C"/>
    <w:rsid w:val="00FF3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C0CD"/>
  <w15:chartTrackingRefBased/>
  <w15:docId w15:val="{114783C5-4C4C-4EF9-B3B8-2EBBF15B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FC7"/>
    <w:rPr>
      <w:rFonts w:eastAsiaTheme="majorEastAsia" w:cstheme="majorBidi"/>
      <w:color w:val="272727" w:themeColor="text1" w:themeTint="D8"/>
    </w:rPr>
  </w:style>
  <w:style w:type="paragraph" w:styleId="Title">
    <w:name w:val="Title"/>
    <w:basedOn w:val="Normal"/>
    <w:next w:val="Normal"/>
    <w:link w:val="TitleChar"/>
    <w:uiPriority w:val="10"/>
    <w:qFormat/>
    <w:rsid w:val="003F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FC7"/>
    <w:pPr>
      <w:spacing w:before="160"/>
      <w:jc w:val="center"/>
    </w:pPr>
    <w:rPr>
      <w:i/>
      <w:iCs/>
      <w:color w:val="404040" w:themeColor="text1" w:themeTint="BF"/>
    </w:rPr>
  </w:style>
  <w:style w:type="character" w:customStyle="1" w:styleId="QuoteChar">
    <w:name w:val="Quote Char"/>
    <w:basedOn w:val="DefaultParagraphFont"/>
    <w:link w:val="Quote"/>
    <w:uiPriority w:val="29"/>
    <w:rsid w:val="003F4FC7"/>
    <w:rPr>
      <w:i/>
      <w:iCs/>
      <w:color w:val="404040" w:themeColor="text1" w:themeTint="BF"/>
    </w:rPr>
  </w:style>
  <w:style w:type="paragraph" w:styleId="ListParagraph">
    <w:name w:val="List Paragraph"/>
    <w:basedOn w:val="Normal"/>
    <w:uiPriority w:val="34"/>
    <w:qFormat/>
    <w:rsid w:val="003F4FC7"/>
    <w:pPr>
      <w:ind w:left="720"/>
      <w:contextualSpacing/>
    </w:pPr>
  </w:style>
  <w:style w:type="character" w:styleId="IntenseEmphasis">
    <w:name w:val="Intense Emphasis"/>
    <w:basedOn w:val="DefaultParagraphFont"/>
    <w:uiPriority w:val="21"/>
    <w:qFormat/>
    <w:rsid w:val="003F4FC7"/>
    <w:rPr>
      <w:i/>
      <w:iCs/>
      <w:color w:val="0F4761" w:themeColor="accent1" w:themeShade="BF"/>
    </w:rPr>
  </w:style>
  <w:style w:type="paragraph" w:styleId="IntenseQuote">
    <w:name w:val="Intense Quote"/>
    <w:basedOn w:val="Normal"/>
    <w:next w:val="Normal"/>
    <w:link w:val="IntenseQuoteChar"/>
    <w:uiPriority w:val="30"/>
    <w:qFormat/>
    <w:rsid w:val="003F4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FC7"/>
    <w:rPr>
      <w:i/>
      <w:iCs/>
      <w:color w:val="0F4761" w:themeColor="accent1" w:themeShade="BF"/>
    </w:rPr>
  </w:style>
  <w:style w:type="character" w:styleId="IntenseReference">
    <w:name w:val="Intense Reference"/>
    <w:basedOn w:val="DefaultParagraphFont"/>
    <w:uiPriority w:val="32"/>
    <w:qFormat/>
    <w:rsid w:val="003F4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4</cp:revision>
  <dcterms:created xsi:type="dcterms:W3CDTF">2026-02-21T18:19:00Z</dcterms:created>
  <dcterms:modified xsi:type="dcterms:W3CDTF">2026-02-21T20:31:00Z</dcterms:modified>
</cp:coreProperties>
</file>