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 проекта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sz w:val="28"/>
        </w:rPr>
      </w:pPr>
      <w:r>
        <w:rPr>
          <w:rFonts w:ascii="Times New Roman" w:hAnsi="Times New Roman"/>
          <w:b w:val="false"/>
          <w:sz w:val="28"/>
        </w:rPr>
        <w:t>Темой данного проекта является: определения мошеннических операций по транзакциям в мобильных банковских системах.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Разработка мобильного приложения для определения мошеннических операций по транзакциям в мобильных банковских системах с использованием алгоритмов Машинного обучения.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Практической целью данного проекта является увеличение безопасности активов клиентов мобильных банков.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Краткая структура проекта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Android приложение представляет собой примитивный онлайн банк, в котором пользователь «совершает транзакцию», данные по которой отравляются в базу данных ( данные берутся из уже имеющегося DataSet но без определяемого критерия "мошеннической операции" с визуальной интеграцией в приложение).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"Серверная часть проекта" представляет собой набор алгоритмов по машинному обучению для построения и анализа модели по данным использованного DataSet. Итогом работы этой части является  набор данных в виде числа 0 или 1, где 0-операция подтверждённая и 1-операция мошенническая (или в виде десятичного числа в промежутке от 0 до 1, обозначающею вероятность того что операция мошенническая). Эти данные так же через базу данных отправляются обратно в мобильное приложение.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 результатам обработки совершенной транзакции пользователю выводится ответ и графическая информация по результатам экспертизы.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Android приложение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представляет собой примитивную версия онлайн банка, для визуализации пользователю результатов работы алгоритмов машинного обучения по классификации типа операции  в реальном банке.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приложении пользователь может создавать карты и совершать транзакции.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Пользователю  выводится история о совершённых транзакциях с информацией о дате совершения, карты с которой совершена транзакция и условном получателе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совершения транзакции данные "о ней" отправляются в "серверную часть" для проверки на вероятность мошенничества и результаты этой проверки получаются приложением.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Информация о проведенной экспертизе отображается пользователю и виде текста, графика, гистограммы и диаграммы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 же пользователь может перейти на страницу со справочной информацией о видах онлайн мошенничества, статистикой и действиями со стороны пользователя для повышения своей безопасности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lineRule="auto" w:line="360" w:before="0" w:after="0"/>
        <w:ind w:left="0" w:right="0" w:firstLine="708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Стек технологий Android разработки</w:t>
      </w:r>
    </w:p>
    <w:p>
      <w:pPr>
        <w:pStyle w:val="Normal"/>
        <w:spacing w:lineRule="auto" w:line="360" w:before="0" w:after="0"/>
        <w:ind w:left="0" w:right="0" w:firstLine="708"/>
        <w:jc w:val="lef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Визуальная часть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Типы и реализация архитектуры приложений(MVP/C или MVVM)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Взаимодействие нескольких layout окон (совершёние транзакции, визуализация экспертизы и теоретическая сводка + счета клиента + процесс совершения транзакции)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Элементы View необходимые для реализации функций приложения(textbox, графики, выбор ответа из нескольких вариантов, добавление плашек карт, транзакций и взаимодействие с ними)</w:t>
      </w:r>
    </w:p>
    <w:p>
      <w:pPr>
        <w:pStyle w:val="Normal"/>
        <w:spacing w:lineRule="auto" w:line="360" w:before="0" w:after="0"/>
        <w:ind w:left="709" w:right="0" w:hanging="0"/>
        <w:jc w:val="both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Программная часть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Ввод и сбор данных пользователя(с точки зрения архитектуры приложения)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ООП в Kotlin (реализовать классы "Карт" и "Транзакции")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сбора и обработки данных о транзакциях для визуализации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Работа с Базами данных (запросы и отправка данных) если не получится придумать кастыль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Архитектура андроид приложения...</w:t>
      </w:r>
    </w:p>
    <w:p>
      <w:pPr>
        <w:pStyle w:val="Normal"/>
        <w:spacing w:lineRule="auto" w:line="360" w:before="0" w:after="0"/>
        <w:ind w:left="709" w:right="0" w:hanging="0"/>
        <w:jc w:val="both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MVC (Model View Controls)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отдельных классов для модели и контроллеров содержащих свои поля и методы. Контроллеры собирают информацию с View обрабатывают её на корректность и передают в модель. В модели прописана логика работы с данными полученными от контроллера, результаты этой работы влияют на работу приложения и  на прямую передаются в View для их изменения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 w:before="0" w:after="0"/>
        <w:ind w:left="709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MVVM (Model View ViewModel)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тоже самое что MVC только с двух сторонней связью? В чем отличие Controls от ViewModel?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Этапы разработки Приложения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Определится с типом используемой архитектуры и стараться придерживаться ей на протяжении всего процесса разработки, разграничивая работу программной части, контроллеров и элементов интерфейса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Разметка начального окна: список карт пользователя, плашка выбора окна, кнопка добавления карты и т.д....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класс "Карты" с определёнными свойствами и методами (кол-во денег на счёте, тип карты дебетовая/кредитная, массив истории транзакций, параметр активна или заблокирована карта изменяющейся при условии положительного результата проведённой экспертизы), метод пополнения баланса и списание средств и т.д....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Реализовать механизм добавления созданной карты как в поля класса так и  на экран страницы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Разметка страницы совершения транзакции (поля ввода с какой карты совершить транзакцию, на какую сумму, возможные классы получателей)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Реализовать фиксирование введённых данных о транзакции и времени совершения транзакции в поля класса "Транзакции"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Разметка страницы истории транзакций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 механизм добавления данных о транзакции в поля класса и соответствующего элемента в историю транзакций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Разметка страницы справочной информации о видах онлайн мошенничества, статистикой и действиями со стороны пользователя для повышения своей безопасности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 связь с базой данных для передачи данных о транзакции на "серверную часть" Александра и получение информации от него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Разметка страницы визуализации данных по проведенной экспертизе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Реализовать построение графика, диаграммы и гистограммы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Доработки, правки, тесты....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ab/>
        <w:t>Возможные дополнения в проект...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условии что нам выдадут грант, можно будет добавить в приложение: 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Шифрование данных о транзакции перед ей передачей в серверную часть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экономической выгоды для банков с приведением статистики количества мошеннических операций и убытков связанных с ними, а также возможные меры со стороны банков.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...</w:t>
      </w:r>
    </w:p>
    <w:p>
      <w:pPr>
        <w:pStyle w:val="ListParagraph1"/>
        <w:spacing w:lineRule="auto" w:line="360" w:before="0" w:after="0"/>
        <w:ind w:left="-709" w:right="0" w:hanging="0"/>
        <w:contextualSpacing/>
        <w:jc w:val="both"/>
        <w:rPr>
          <w:rFonts w:ascii="Times New Roman" w:hAnsi="Times New Roman"/>
          <w:sz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XO Thame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0" w:hanging="43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5" w:hanging="505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30" w:hanging="65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0" w:hanging="79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5" w:hanging="935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5" w:hanging="1225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0" w:hanging="43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5" w:hanging="505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30" w:hanging="65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0" w:hanging="79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5" w:hanging="935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5" w:hanging="1225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0" w:hanging="43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5" w:hanging="505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30" w:hanging="65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0" w:hanging="79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5" w:hanging="935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5" w:hanging="1225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 w:asciiTheme="minorAscii" w:hAnsiTheme="minorHAnsi"/>
        <w:color w:val="000000"/>
        <w:sz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heading 10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toc 10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bidi w:val="0"/>
      <w:spacing w:lineRule="auto" w:line="264" w:before="0" w:after="160"/>
      <w:ind w:left="0" w:right="0" w:hanging="0"/>
      <w:jc w:val="left"/>
    </w:pPr>
    <w:rPr>
      <w:rFonts w:ascii="Calibri" w:hAnsi="Calibri" w:eastAsia="NSimSun" w:cs="Arial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1">
    <w:name w:val="Heading 1"/>
    <w:next w:val="Normal"/>
    <w:uiPriority w:val="9"/>
    <w:qFormat/>
    <w:pPr>
      <w:widowControl/>
      <w:bidi w:val="0"/>
      <w:spacing w:lineRule="auto" w:line="264" w:before="120" w:after="120"/>
      <w:ind w:left="0" w:right="0" w:hanging="0"/>
      <w:jc w:val="left"/>
      <w:outlineLvl w:val="0"/>
    </w:pPr>
    <w:rPr>
      <w:rFonts w:ascii="XO Thames" w:hAnsi="XO Thames" w:eastAsia="NSimSun" w:cs="Arial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2">
    <w:name w:val="Heading 2"/>
    <w:next w:val="Normal"/>
    <w:uiPriority w:val="9"/>
    <w:qFormat/>
    <w:pPr>
      <w:widowControl/>
      <w:bidi w:val="0"/>
      <w:spacing w:lineRule="auto" w:line="264" w:before="120" w:after="120"/>
      <w:ind w:left="0" w:right="0" w:hanging="0"/>
      <w:jc w:val="left"/>
      <w:outlineLvl w:val="1"/>
    </w:pPr>
    <w:rPr>
      <w:rFonts w:ascii="XO Thames" w:hAnsi="XO Thames" w:eastAsia="NSimSun" w:cs="Arial"/>
      <w:b/>
      <w:color w:val="00A0FF"/>
      <w:spacing w:val="0"/>
      <w:kern w:val="0"/>
      <w:sz w:val="26"/>
      <w:szCs w:val="20"/>
      <w:lang w:val="ru-RU" w:eastAsia="zh-CN" w:bidi="hi-IN"/>
    </w:rPr>
  </w:style>
  <w:style w:type="paragraph" w:styleId="3">
    <w:name w:val="Heading 3"/>
    <w:next w:val="Normal"/>
    <w:uiPriority w:val="9"/>
    <w:qFormat/>
    <w:pPr>
      <w:widowControl/>
      <w:bidi w:val="0"/>
      <w:spacing w:lineRule="auto" w:line="264" w:before="0" w:after="160"/>
      <w:ind w:left="0" w:right="0" w:hanging="0"/>
      <w:jc w:val="left"/>
      <w:outlineLvl w:val="2"/>
    </w:pPr>
    <w:rPr>
      <w:rFonts w:ascii="XO Thames" w:hAnsi="XO Thames" w:eastAsia="NSimSun" w:cs="Arial"/>
      <w:b/>
      <w:i/>
      <w:color w:val="000000"/>
      <w:spacing w:val="0"/>
      <w:kern w:val="0"/>
      <w:sz w:val="22"/>
      <w:szCs w:val="20"/>
      <w:lang w:val="ru-RU" w:eastAsia="zh-CN" w:bidi="hi-IN"/>
    </w:rPr>
  </w:style>
  <w:style w:type="paragraph" w:styleId="4">
    <w:name w:val="Heading 4"/>
    <w:next w:val="Normal"/>
    <w:uiPriority w:val="9"/>
    <w:qFormat/>
    <w:pPr>
      <w:widowControl/>
      <w:bidi w:val="0"/>
      <w:spacing w:lineRule="auto" w:line="264" w:before="120" w:after="120"/>
      <w:ind w:left="0" w:right="0" w:hanging="0"/>
      <w:jc w:val="left"/>
      <w:outlineLvl w:val="3"/>
    </w:pPr>
    <w:rPr>
      <w:rFonts w:ascii="XO Thames" w:hAnsi="XO Thames" w:eastAsia="NSimSun" w:cs="Arial"/>
      <w:b/>
      <w:color w:val="595959"/>
      <w:spacing w:val="0"/>
      <w:kern w:val="0"/>
      <w:sz w:val="26"/>
      <w:szCs w:val="20"/>
      <w:lang w:val="ru-RU" w:eastAsia="zh-CN" w:bidi="hi-IN"/>
    </w:rPr>
  </w:style>
  <w:style w:type="paragraph" w:styleId="5">
    <w:name w:val="Heading 5"/>
    <w:next w:val="Normal"/>
    <w:uiPriority w:val="9"/>
    <w:qFormat/>
    <w:pPr>
      <w:widowControl/>
      <w:bidi w:val="0"/>
      <w:spacing w:lineRule="auto" w:line="264" w:before="120" w:after="120"/>
      <w:ind w:left="0" w:right="0" w:hanging="0"/>
      <w:jc w:val="left"/>
      <w:outlineLvl w:val="4"/>
    </w:pPr>
    <w:rPr>
      <w:rFonts w:ascii="XO Thames" w:hAnsi="XO Thames" w:eastAsia="NSimSun" w:cs="Arial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/>
  </w:style>
  <w:style w:type="character" w:styleId="Contents4">
    <w:name w:val="Contents 4"/>
    <w:qFormat/>
    <w:rPr/>
  </w:style>
  <w:style w:type="character" w:styleId="Contents6">
    <w:name w:val="Contents 6"/>
    <w:qFormat/>
    <w:rPr/>
  </w:style>
  <w:style w:type="character" w:styleId="Contents7">
    <w:name w:val="Contents 7"/>
    <w:qFormat/>
    <w:rPr/>
  </w:style>
  <w:style w:type="character" w:styleId="Heading3">
    <w:name w:val="Heading 3"/>
    <w:qFormat/>
    <w:rPr>
      <w:rFonts w:ascii="XO Thames" w:hAnsi="XO Thames"/>
      <w:b/>
      <w:i/>
      <w:color w:val="000000"/>
    </w:rPr>
  </w:style>
  <w:style w:type="character" w:styleId="Contents3">
    <w:name w:val="Contents 3"/>
    <w:qFormat/>
    <w:rPr/>
  </w:style>
  <w:style w:type="character" w:styleId="DefaultParagraphFont">
    <w:name w:val="Default Paragraph Font"/>
    <w:link w:val="DefaultParagraphFont1"/>
    <w:qFormat/>
    <w:rPr/>
  </w:style>
  <w:style w:type="character" w:styleId="Heading5">
    <w:name w:val="Heading 5"/>
    <w:qFormat/>
    <w:rPr>
      <w:rFonts w:ascii="XO Thames" w:hAnsi="XO Thames"/>
      <w:b/>
      <w:color w:val="000000"/>
      <w:sz w:val="22"/>
    </w:rPr>
  </w:style>
  <w:style w:type="character" w:styleId="Heading1">
    <w:name w:val="Heading 1"/>
    <w:qFormat/>
    <w:rPr>
      <w:rFonts w:ascii="XO Thames" w:hAnsi="XO Thames"/>
      <w:b/>
      <w:sz w:val="32"/>
    </w:rPr>
  </w:style>
  <w:style w:type="character" w:styleId="-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Contents9">
    <w:name w:val="Contents 9"/>
    <w:qFormat/>
    <w:rPr/>
  </w:style>
  <w:style w:type="character" w:styleId="Contents8">
    <w:name w:val="Contents 8"/>
    <w:qFormat/>
    <w:rPr/>
  </w:style>
  <w:style w:type="character" w:styleId="Contents5">
    <w:name w:val="Contents 5"/>
    <w:qFormat/>
    <w:rPr/>
  </w:style>
  <w:style w:type="character" w:styleId="Subtitle">
    <w:name w:val="Subtitle"/>
    <w:qFormat/>
    <w:rPr>
      <w:rFonts w:ascii="XO Thames" w:hAnsi="XO Thames"/>
      <w:i/>
      <w:color w:val="616161"/>
      <w:sz w:val="24"/>
    </w:rPr>
  </w:style>
  <w:style w:type="character" w:styleId="Toc10">
    <w:name w:val="toc 10"/>
    <w:link w:val="Toc101"/>
    <w:qFormat/>
    <w:rPr/>
  </w:style>
  <w:style w:type="character" w:styleId="Title">
    <w:name w:val="Title"/>
    <w:qFormat/>
    <w:rPr>
      <w:rFonts w:ascii="XO Thames" w:hAnsi="XO Thames"/>
      <w:b/>
      <w:sz w:val="52"/>
    </w:rPr>
  </w:style>
  <w:style w:type="character" w:styleId="ListParagraph">
    <w:name w:val="List Paragraph"/>
    <w:link w:val="ListParagraph1"/>
    <w:qFormat/>
    <w:rPr/>
  </w:style>
  <w:style w:type="character" w:styleId="Heading4">
    <w:name w:val="Heading 4"/>
    <w:qFormat/>
    <w:rPr>
      <w:rFonts w:ascii="XO Thames" w:hAnsi="XO Thames"/>
      <w:b/>
      <w:color w:val="595959"/>
      <w:sz w:val="26"/>
    </w:rPr>
  </w:style>
  <w:style w:type="character" w:styleId="Heading2">
    <w:name w:val="Heading 2"/>
    <w:qFormat/>
    <w:rPr>
      <w:rFonts w:ascii="XO Thames" w:hAnsi="XO Thames"/>
      <w:b/>
      <w:color w:val="00A0FF"/>
      <w:sz w:val="26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21">
    <w:name w:val="TOC 2"/>
    <w:next w:val="Normal"/>
    <w:uiPriority w:val="39"/>
    <w:pPr>
      <w:widowControl/>
      <w:bidi w:val="0"/>
      <w:spacing w:lineRule="auto" w:line="264" w:before="0" w:after="160"/>
      <w:ind w:left="200" w:right="0" w:hanging="0"/>
      <w:jc w:val="left"/>
    </w:pPr>
    <w:rPr>
      <w:rFonts w:ascii="Calibri" w:hAnsi="Calibri" w:eastAsia="NSimSun" w:cs="Arial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41">
    <w:name w:val="TOC 4"/>
    <w:next w:val="Normal"/>
    <w:uiPriority w:val="39"/>
    <w:pPr>
      <w:widowControl/>
      <w:bidi w:val="0"/>
      <w:spacing w:lineRule="auto" w:line="264" w:before="0" w:after="160"/>
      <w:ind w:left="600" w:right="0" w:hanging="0"/>
      <w:jc w:val="left"/>
    </w:pPr>
    <w:rPr>
      <w:rFonts w:ascii="Calibri" w:hAnsi="Calibri" w:eastAsia="NSimSun" w:cs="Arial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6">
    <w:name w:val="TOC 6"/>
    <w:next w:val="Normal"/>
    <w:uiPriority w:val="39"/>
    <w:pPr>
      <w:widowControl/>
      <w:bidi w:val="0"/>
      <w:spacing w:lineRule="auto" w:line="264" w:before="0" w:after="160"/>
      <w:ind w:left="1000" w:right="0" w:hanging="0"/>
      <w:jc w:val="left"/>
    </w:pPr>
    <w:rPr>
      <w:rFonts w:ascii="Calibri" w:hAnsi="Calibri" w:eastAsia="NSimSun" w:cs="Arial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7">
    <w:name w:val="TOC 7"/>
    <w:next w:val="Normal"/>
    <w:uiPriority w:val="39"/>
    <w:pPr>
      <w:widowControl/>
      <w:bidi w:val="0"/>
      <w:spacing w:lineRule="auto" w:line="264" w:before="0" w:after="160"/>
      <w:ind w:left="1200" w:right="0" w:hanging="0"/>
      <w:jc w:val="left"/>
    </w:pPr>
    <w:rPr>
      <w:rFonts w:ascii="Calibri" w:hAnsi="Calibri" w:eastAsia="NSimSun" w:cs="Arial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31">
    <w:name w:val="TOC 3"/>
    <w:next w:val="Normal"/>
    <w:uiPriority w:val="39"/>
    <w:pPr>
      <w:widowControl/>
      <w:bidi w:val="0"/>
      <w:spacing w:lineRule="auto" w:line="264" w:before="0" w:after="160"/>
      <w:ind w:left="400" w:right="0" w:hanging="0"/>
      <w:jc w:val="left"/>
    </w:pPr>
    <w:rPr>
      <w:rFonts w:ascii="Calibri" w:hAnsi="Calibri" w:eastAsia="NSimSun" w:cs="Arial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DefaultParagraphFont1">
    <w:name w:val="Default Paragraph Font"/>
    <w:link w:val="DefaultParagraphFont"/>
    <w:qFormat/>
    <w:pPr>
      <w:widowControl/>
      <w:bidi w:val="0"/>
      <w:spacing w:lineRule="auto" w:line="264" w:before="0" w:after="160"/>
      <w:ind w:left="0" w:right="0" w:hanging="0"/>
      <w:jc w:val="left"/>
    </w:pPr>
    <w:rPr>
      <w:rFonts w:ascii="Calibri" w:hAnsi="Calibri" w:eastAsia="NSimSun" w:cs="Arial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Internetlink">
    <w:name w:val="Internet link"/>
    <w:qFormat/>
    <w:pPr>
      <w:widowControl/>
      <w:bidi w:val="0"/>
      <w:spacing w:lineRule="auto" w:line="264" w:before="0" w:after="160"/>
      <w:ind w:left="0" w:right="0" w:hanging="0"/>
      <w:jc w:val="left"/>
    </w:pPr>
    <w:rPr>
      <w:rFonts w:ascii="Calibri" w:hAnsi="Calibri" w:eastAsia="NSimSun" w:cs="Arial"/>
      <w:color w:val="0000FF"/>
      <w:spacing w:val="0"/>
      <w:kern w:val="0"/>
      <w:sz w:val="22"/>
      <w:szCs w:val="20"/>
      <w:u w:val="single"/>
      <w:lang w:val="ru-RU" w:eastAsia="zh-CN" w:bidi="hi-IN"/>
    </w:rPr>
  </w:style>
  <w:style w:type="paragraph" w:styleId="Footnote1">
    <w:name w:val="Footnote"/>
    <w:link w:val="Footnote"/>
    <w:qFormat/>
    <w:pPr>
      <w:widowControl/>
      <w:bidi w:val="0"/>
      <w:spacing w:lineRule="auto" w:line="264" w:before="0" w:after="160"/>
      <w:ind w:left="0" w:right="0" w:hanging="0"/>
      <w:jc w:val="left"/>
    </w:pPr>
    <w:rPr>
      <w:rFonts w:ascii="XO Thames" w:hAnsi="XO Thames" w:eastAsia="NSimSun" w:cs="Arial"/>
      <w:color w:val="000000"/>
      <w:spacing w:val="0"/>
      <w:kern w:val="0"/>
      <w:sz w:val="22"/>
      <w:szCs w:val="20"/>
      <w:lang w:val="ru-RU" w:eastAsia="zh-CN" w:bidi="hi-IN"/>
    </w:rPr>
  </w:style>
  <w:style w:type="paragraph" w:styleId="11">
    <w:name w:val="TOC 1"/>
    <w:next w:val="Normal"/>
    <w:uiPriority w:val="39"/>
    <w:pPr>
      <w:widowControl/>
      <w:bidi w:val="0"/>
      <w:spacing w:lineRule="auto" w:line="264" w:before="0" w:after="160"/>
      <w:ind w:left="0" w:right="0" w:hanging="0"/>
      <w:jc w:val="left"/>
    </w:pPr>
    <w:rPr>
      <w:rFonts w:ascii="XO Thames" w:hAnsi="XO Thames" w:eastAsia="NSimSun" w:cs="Arial"/>
      <w:b/>
      <w:color w:val="000000"/>
      <w:spacing w:val="0"/>
      <w:kern w:val="0"/>
      <w:sz w:val="22"/>
      <w:szCs w:val="20"/>
      <w:lang w:val="ru-RU" w:eastAsia="zh-CN" w:bidi="hi-IN"/>
    </w:rPr>
  </w:style>
  <w:style w:type="paragraph" w:styleId="Style14">
    <w:name w:val="Колонтитул"/>
    <w:qFormat/>
    <w:pPr>
      <w:widowControl/>
      <w:bidi w:val="0"/>
      <w:spacing w:lineRule="auto" w:line="360" w:before="0" w:after="160"/>
      <w:ind w:left="0" w:right="0" w:hanging="0"/>
      <w:jc w:val="left"/>
    </w:pPr>
    <w:rPr>
      <w:rFonts w:ascii="XO Thames" w:hAnsi="XO Thames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9">
    <w:name w:val="TOC 9"/>
    <w:next w:val="Normal"/>
    <w:uiPriority w:val="39"/>
    <w:pPr>
      <w:widowControl/>
      <w:bidi w:val="0"/>
      <w:spacing w:lineRule="auto" w:line="264" w:before="0" w:after="160"/>
      <w:ind w:left="1600" w:right="0" w:hanging="0"/>
      <w:jc w:val="left"/>
    </w:pPr>
    <w:rPr>
      <w:rFonts w:ascii="Calibri" w:hAnsi="Calibri" w:eastAsia="NSimSun" w:cs="Arial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8">
    <w:name w:val="TOC 8"/>
    <w:next w:val="Normal"/>
    <w:uiPriority w:val="39"/>
    <w:pPr>
      <w:widowControl/>
      <w:bidi w:val="0"/>
      <w:spacing w:lineRule="auto" w:line="264" w:before="0" w:after="160"/>
      <w:ind w:left="1400" w:right="0" w:hanging="0"/>
      <w:jc w:val="left"/>
    </w:pPr>
    <w:rPr>
      <w:rFonts w:ascii="Calibri" w:hAnsi="Calibri" w:eastAsia="NSimSun" w:cs="Arial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51">
    <w:name w:val="TOC 5"/>
    <w:next w:val="Normal"/>
    <w:uiPriority w:val="39"/>
    <w:pPr>
      <w:widowControl/>
      <w:bidi w:val="0"/>
      <w:spacing w:lineRule="auto" w:line="264" w:before="0" w:after="160"/>
      <w:ind w:left="800" w:right="0" w:hanging="0"/>
      <w:jc w:val="left"/>
    </w:pPr>
    <w:rPr>
      <w:rFonts w:ascii="Calibri" w:hAnsi="Calibri" w:eastAsia="NSimSun" w:cs="Arial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Style15">
    <w:name w:val="Subtitle"/>
    <w:next w:val="Normal"/>
    <w:uiPriority w:val="11"/>
    <w:qFormat/>
    <w:pPr>
      <w:widowControl/>
      <w:bidi w:val="0"/>
      <w:spacing w:lineRule="auto" w:line="264" w:before="0" w:after="160"/>
      <w:ind w:left="0" w:right="0" w:hanging="0"/>
      <w:jc w:val="left"/>
    </w:pPr>
    <w:rPr>
      <w:rFonts w:ascii="XO Thames" w:hAnsi="XO Thames" w:eastAsia="NSimSun" w:cs="Arial"/>
      <w:i/>
      <w:color w:val="616161"/>
      <w:spacing w:val="0"/>
      <w:kern w:val="0"/>
      <w:sz w:val="24"/>
      <w:szCs w:val="20"/>
      <w:lang w:val="ru-RU" w:eastAsia="zh-CN" w:bidi="hi-IN"/>
    </w:rPr>
  </w:style>
  <w:style w:type="paragraph" w:styleId="Toc101">
    <w:name w:val="toc 10"/>
    <w:next w:val="Normal"/>
    <w:link w:val="Toc10"/>
    <w:uiPriority w:val="39"/>
    <w:qFormat/>
    <w:pPr>
      <w:widowControl/>
      <w:bidi w:val="0"/>
      <w:spacing w:lineRule="auto" w:line="264" w:before="0" w:after="160"/>
      <w:ind w:left="1800" w:right="0" w:hanging="0"/>
      <w:jc w:val="left"/>
    </w:pPr>
    <w:rPr>
      <w:rFonts w:ascii="Calibri" w:hAnsi="Calibri" w:eastAsia="NSimSun" w:cs="Arial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Style16">
    <w:name w:val="Title"/>
    <w:next w:val="Normal"/>
    <w:uiPriority w:val="10"/>
    <w:qFormat/>
    <w:pPr>
      <w:widowControl/>
      <w:bidi w:val="0"/>
      <w:spacing w:lineRule="auto" w:line="264" w:before="0" w:after="160"/>
      <w:ind w:left="0" w:right="0" w:hanging="0"/>
      <w:jc w:val="left"/>
    </w:pPr>
    <w:rPr>
      <w:rFonts w:ascii="XO Thames" w:hAnsi="XO Thames" w:eastAsia="NSimSun" w:cs="Arial"/>
      <w:b/>
      <w:color w:val="000000"/>
      <w:spacing w:val="0"/>
      <w:kern w:val="0"/>
      <w:sz w:val="52"/>
      <w:szCs w:val="20"/>
      <w:lang w:val="ru-RU" w:eastAsia="zh-CN" w:bidi="hi-IN"/>
    </w:rPr>
  </w:style>
  <w:style w:type="paragraph" w:styleId="ListParagraph1">
    <w:name w:val="List Paragraph"/>
    <w:basedOn w:val="Normal"/>
    <w:link w:val="ListParagraph"/>
    <w:qFormat/>
    <w:pPr>
      <w:spacing w:before="0" w:after="160"/>
      <w:ind w:left="720" w:right="0" w:hanging="0"/>
      <w:contextualSpacing/>
    </w:pPr>
    <w:rPr/>
  </w:style>
  <w:style w:type="table" w:default="1" w:styleId="Style_24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LibreOffice/7.5.1.2$Windows_X86_64 LibreOffice_project/fcbaee479e84c6cd81291587d2ee68cba099e129</Application>
  <AppVersion>15.0000</AppVersion>
  <Pages>3</Pages>
  <Words>712</Words>
  <Characters>4747</Characters>
  <CharactersWithSpaces>5409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2023-02-18T09:24:36Z</dcterms:modified>
  <cp:revision>0</cp:revision>
  <dc:subject/>
  <dc:title/>
</cp:coreProperties>
</file>