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1F0" w:rsidRPr="00BE3A62" w:rsidRDefault="000211F0" w:rsidP="000211F0">
      <w:pPr>
        <w:pStyle w:val="Standard"/>
        <w:jc w:val="center"/>
        <w:rPr>
          <w:sz w:val="40"/>
          <w:szCs w:val="40"/>
        </w:rPr>
      </w:pPr>
      <w:r w:rsidRPr="00BE3A62">
        <w:rPr>
          <w:sz w:val="40"/>
          <w:szCs w:val="40"/>
        </w:rPr>
        <w:t>Министерство образования Республики Беларусь</w:t>
      </w:r>
    </w:p>
    <w:p w:rsidR="000211F0" w:rsidRPr="00BE3A62" w:rsidRDefault="000211F0" w:rsidP="000211F0">
      <w:pPr>
        <w:pStyle w:val="Standard"/>
        <w:jc w:val="center"/>
        <w:rPr>
          <w:sz w:val="40"/>
          <w:szCs w:val="40"/>
        </w:rPr>
      </w:pPr>
      <w:r w:rsidRPr="00BE3A62">
        <w:rPr>
          <w:sz w:val="40"/>
          <w:szCs w:val="40"/>
        </w:rPr>
        <w:t xml:space="preserve">Белорусский </w:t>
      </w:r>
      <w:r>
        <w:rPr>
          <w:sz w:val="40"/>
          <w:szCs w:val="40"/>
        </w:rPr>
        <w:t>н</w:t>
      </w:r>
      <w:r w:rsidRPr="00BE3A62">
        <w:rPr>
          <w:sz w:val="40"/>
          <w:szCs w:val="40"/>
        </w:rPr>
        <w:t xml:space="preserve">ациональный </w:t>
      </w:r>
      <w:r>
        <w:rPr>
          <w:sz w:val="40"/>
          <w:szCs w:val="40"/>
        </w:rPr>
        <w:t>т</w:t>
      </w:r>
      <w:r w:rsidRPr="00BE3A62">
        <w:rPr>
          <w:sz w:val="40"/>
          <w:szCs w:val="40"/>
        </w:rPr>
        <w:t xml:space="preserve">ехнический </w:t>
      </w:r>
      <w:r>
        <w:rPr>
          <w:sz w:val="40"/>
          <w:szCs w:val="40"/>
        </w:rPr>
        <w:t>у</w:t>
      </w:r>
      <w:r w:rsidRPr="00BE3A62">
        <w:rPr>
          <w:sz w:val="40"/>
          <w:szCs w:val="40"/>
        </w:rPr>
        <w:t>ниверситет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36"/>
          <w:szCs w:val="36"/>
        </w:rPr>
      </w:pPr>
      <w:r w:rsidRPr="00BE3A62">
        <w:rPr>
          <w:sz w:val="36"/>
          <w:szCs w:val="36"/>
        </w:rPr>
        <w:t>Факультет информационных технологий и робототехники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32"/>
          <w:szCs w:val="32"/>
        </w:rPr>
      </w:pPr>
      <w:r w:rsidRPr="00BE3A62">
        <w:rPr>
          <w:sz w:val="32"/>
          <w:szCs w:val="32"/>
        </w:rPr>
        <w:t xml:space="preserve">Кафедра «Программное обеспечение </w:t>
      </w:r>
      <w:r>
        <w:rPr>
          <w:sz w:val="32"/>
          <w:szCs w:val="32"/>
        </w:rPr>
        <w:t>информационных систем и технологий</w:t>
      </w:r>
      <w:r w:rsidRPr="00BE3A62">
        <w:rPr>
          <w:sz w:val="32"/>
          <w:szCs w:val="32"/>
        </w:rPr>
        <w:t>»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b/>
          <w:sz w:val="52"/>
          <w:szCs w:val="52"/>
        </w:rPr>
      </w:pPr>
      <w:r w:rsidRPr="00BE3A62">
        <w:rPr>
          <w:b/>
          <w:sz w:val="52"/>
          <w:szCs w:val="52"/>
        </w:rPr>
        <w:t>Отчёт</w:t>
      </w:r>
    </w:p>
    <w:p w:rsidR="000211F0" w:rsidRPr="006F7627" w:rsidRDefault="000211F0" w:rsidP="000211F0">
      <w:pPr>
        <w:pStyle w:val="Standard"/>
        <w:jc w:val="center"/>
        <w:rPr>
          <w:sz w:val="32"/>
          <w:szCs w:val="32"/>
        </w:rPr>
      </w:pPr>
      <w:r w:rsidRPr="00BE3A62">
        <w:rPr>
          <w:sz w:val="32"/>
          <w:szCs w:val="32"/>
        </w:rPr>
        <w:t>по лабораторной работе №</w:t>
      </w:r>
      <w:r w:rsidR="0067712A">
        <w:rPr>
          <w:sz w:val="32"/>
          <w:szCs w:val="32"/>
        </w:rPr>
        <w:t xml:space="preserve"> </w:t>
      </w:r>
      <w:r w:rsidR="00EA0FC3">
        <w:rPr>
          <w:sz w:val="32"/>
          <w:szCs w:val="32"/>
        </w:rPr>
        <w:t>8</w:t>
      </w:r>
    </w:p>
    <w:p w:rsidR="000211F0" w:rsidRPr="00D40B3C" w:rsidRDefault="000211F0" w:rsidP="000211F0">
      <w:pPr>
        <w:pStyle w:val="1"/>
        <w:rPr>
          <w:b/>
          <w:bCs/>
          <w:sz w:val="32"/>
          <w:szCs w:val="32"/>
        </w:rPr>
      </w:pPr>
      <w:r w:rsidRPr="00BE3A62">
        <w:rPr>
          <w:sz w:val="32"/>
          <w:szCs w:val="32"/>
        </w:rPr>
        <w:t xml:space="preserve">по дисциплине </w:t>
      </w:r>
      <w:r w:rsidRPr="00BE3A62">
        <w:rPr>
          <w:b/>
          <w:i/>
          <w:sz w:val="32"/>
          <w:szCs w:val="32"/>
        </w:rPr>
        <w:t>«</w:t>
      </w:r>
      <w:r w:rsidR="009B6D4E">
        <w:rPr>
          <w:b/>
          <w:i/>
          <w:sz w:val="32"/>
          <w:szCs w:val="32"/>
        </w:rPr>
        <w:t>Методы и алгоритмы компьютерной графики</w:t>
      </w:r>
      <w:r w:rsidRPr="00BE3A62">
        <w:rPr>
          <w:b/>
          <w:i/>
          <w:sz w:val="32"/>
          <w:szCs w:val="32"/>
        </w:rPr>
        <w:t>»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67712A" w:rsidRDefault="007B6C7C" w:rsidP="000211F0"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</w:rPr>
        <w:t>Вариант 4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Default="000211F0" w:rsidP="000211F0">
      <w:pPr>
        <w:pStyle w:val="Standard"/>
        <w:rPr>
          <w:sz w:val="28"/>
          <w:szCs w:val="28"/>
        </w:rPr>
      </w:pPr>
    </w:p>
    <w:p w:rsidR="000211F0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tbl>
      <w:tblPr>
        <w:tblW w:w="9623" w:type="dxa"/>
        <w:tblInd w:w="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9"/>
        <w:gridCol w:w="2146"/>
        <w:gridCol w:w="4408"/>
      </w:tblGrid>
      <w:tr w:rsidR="000211F0" w:rsidRPr="00BE3A62" w:rsidTr="00D72D67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  <w:r w:rsidRPr="00BE3A62">
              <w:rPr>
                <w:sz w:val="28"/>
                <w:szCs w:val="28"/>
              </w:rPr>
              <w:t>Исполнитель: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407BC2" w:rsidRDefault="000211F0" w:rsidP="004A4F61">
            <w:pPr>
              <w:pStyle w:val="Standard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</w:t>
            </w:r>
            <w:r w:rsidR="004A4F61">
              <w:rPr>
                <w:sz w:val="28"/>
                <w:szCs w:val="28"/>
              </w:rPr>
              <w:t xml:space="preserve">         ст.гр. Кишкурно М.В.</w:t>
            </w:r>
          </w:p>
          <w:p w:rsidR="000211F0" w:rsidRPr="00BE3A62" w:rsidRDefault="000211F0" w:rsidP="00D72D67">
            <w:pPr>
              <w:pStyle w:val="Standard"/>
              <w:rPr>
                <w:sz w:val="28"/>
                <w:szCs w:val="28"/>
              </w:rPr>
            </w:pPr>
          </w:p>
        </w:tc>
      </w:tr>
      <w:tr w:rsidR="000211F0" w:rsidRPr="00BE3A62" w:rsidTr="00D72D67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  <w:p w:rsidR="000211F0" w:rsidRPr="00BE3A62" w:rsidRDefault="000211F0" w:rsidP="00D72D67">
            <w:pPr>
              <w:pStyle w:val="Standard"/>
              <w:rPr>
                <w:sz w:val="28"/>
                <w:szCs w:val="28"/>
              </w:rPr>
            </w:pPr>
            <w:r w:rsidRPr="00BE3A62">
              <w:rPr>
                <w:sz w:val="28"/>
                <w:szCs w:val="28"/>
              </w:rPr>
              <w:t>Преподаватель: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  <w:p w:rsidR="000211F0" w:rsidRPr="008966A6" w:rsidRDefault="004A4F61" w:rsidP="004A4F61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ст.пр.</w:t>
            </w:r>
            <w:r w:rsidR="000211F0">
              <w:rPr>
                <w:sz w:val="28"/>
                <w:szCs w:val="28"/>
              </w:rPr>
              <w:t xml:space="preserve"> Тетерюкова И.О.</w:t>
            </w:r>
          </w:p>
        </w:tc>
      </w:tr>
    </w:tbl>
    <w:p w:rsidR="000211F0" w:rsidRPr="00BE3A62" w:rsidRDefault="000211F0" w:rsidP="000211F0">
      <w:pPr>
        <w:pStyle w:val="Standard"/>
        <w:rPr>
          <w:sz w:val="36"/>
          <w:szCs w:val="36"/>
        </w:rPr>
      </w:pPr>
    </w:p>
    <w:p w:rsidR="000211F0" w:rsidRDefault="000211F0" w:rsidP="000211F0">
      <w:pPr>
        <w:pStyle w:val="Standard"/>
        <w:rPr>
          <w:sz w:val="36"/>
          <w:szCs w:val="36"/>
        </w:rPr>
      </w:pPr>
    </w:p>
    <w:p w:rsidR="000211F0" w:rsidRPr="00BE3A62" w:rsidRDefault="000211F0" w:rsidP="000211F0">
      <w:pPr>
        <w:pStyle w:val="Standard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Pr="00BE3A62" w:rsidRDefault="000211F0" w:rsidP="000211F0">
      <w:pPr>
        <w:pStyle w:val="Standard"/>
        <w:jc w:val="center"/>
        <w:rPr>
          <w:b/>
          <w:i/>
        </w:rPr>
      </w:pPr>
    </w:p>
    <w:p w:rsidR="000211F0" w:rsidRPr="004A4F61" w:rsidRDefault="000211F0" w:rsidP="000211F0">
      <w:pPr>
        <w:pStyle w:val="Standard"/>
        <w:jc w:val="center"/>
        <w:rPr>
          <w:bCs/>
          <w:iCs/>
          <w:sz w:val="28"/>
          <w:szCs w:val="28"/>
        </w:rPr>
      </w:pPr>
      <w:r w:rsidRPr="008430DD">
        <w:rPr>
          <w:bCs/>
          <w:iCs/>
          <w:sz w:val="28"/>
          <w:szCs w:val="28"/>
        </w:rPr>
        <w:t>20</w:t>
      </w:r>
      <w:r w:rsidRPr="003E0CBB">
        <w:rPr>
          <w:bCs/>
          <w:iCs/>
          <w:sz w:val="28"/>
          <w:szCs w:val="28"/>
        </w:rPr>
        <w:t>2</w:t>
      </w:r>
      <w:r w:rsidR="004A4F61">
        <w:rPr>
          <w:bCs/>
          <w:iCs/>
          <w:sz w:val="28"/>
          <w:szCs w:val="28"/>
        </w:rPr>
        <w:t>3</w:t>
      </w:r>
    </w:p>
    <w:p w:rsidR="004A4F61" w:rsidRPr="004A4F61" w:rsidRDefault="004A4F61" w:rsidP="000211F0">
      <w:pPr>
        <w:pStyle w:val="Standard"/>
        <w:jc w:val="center"/>
        <w:rPr>
          <w:bCs/>
          <w:iCs/>
          <w:sz w:val="28"/>
          <w:szCs w:val="28"/>
        </w:rPr>
      </w:pPr>
    </w:p>
    <w:p w:rsidR="00D72D67" w:rsidRPr="005C2082" w:rsidRDefault="009B6D4E">
      <w:pPr>
        <w:rPr>
          <w:sz w:val="28"/>
        </w:rPr>
      </w:pPr>
      <w:r w:rsidRPr="009B6D4E">
        <w:rPr>
          <w:b/>
          <w:sz w:val="28"/>
        </w:rPr>
        <w:lastRenderedPageBreak/>
        <w:t xml:space="preserve">Цель работы: </w:t>
      </w:r>
      <w:r w:rsidR="00EA0FC3">
        <w:rPr>
          <w:sz w:val="28"/>
        </w:rPr>
        <w:t>В</w:t>
      </w:r>
      <w:r w:rsidR="005C2082">
        <w:rPr>
          <w:sz w:val="28"/>
        </w:rPr>
        <w:t xml:space="preserve"> процессе проведения инже</w:t>
      </w:r>
      <w:r w:rsidR="007B6C7C">
        <w:rPr>
          <w:sz w:val="28"/>
        </w:rPr>
        <w:t xml:space="preserve">нерного анализа деталей с помощью </w:t>
      </w:r>
      <w:r w:rsidR="007B6C7C">
        <w:rPr>
          <w:sz w:val="28"/>
          <w:lang w:val="en-US"/>
        </w:rPr>
        <w:t>SW</w:t>
      </w:r>
      <w:r w:rsidR="007B6C7C" w:rsidRPr="002052E5">
        <w:rPr>
          <w:sz w:val="28"/>
        </w:rPr>
        <w:t xml:space="preserve"> </w:t>
      </w:r>
      <w:r w:rsidR="007B6C7C">
        <w:rPr>
          <w:sz w:val="28"/>
          <w:lang w:val="en-US"/>
        </w:rPr>
        <w:t>API</w:t>
      </w:r>
      <w:r w:rsidR="00EA0FC3">
        <w:rPr>
          <w:sz w:val="28"/>
        </w:rPr>
        <w:t xml:space="preserve"> выявить слабые места детали и провести её репроектирование</w:t>
      </w:r>
      <w:r w:rsidR="005C2082" w:rsidRPr="005C2082">
        <w:rPr>
          <w:sz w:val="28"/>
        </w:rPr>
        <w:t>.</w:t>
      </w:r>
    </w:p>
    <w:p w:rsidR="009B6D4E" w:rsidRDefault="009B6D4E">
      <w:pPr>
        <w:rPr>
          <w:sz w:val="28"/>
        </w:rPr>
      </w:pPr>
    </w:p>
    <w:p w:rsidR="009B6D4E" w:rsidRPr="004A4F61" w:rsidRDefault="009B6D4E">
      <w:pPr>
        <w:rPr>
          <w:b/>
          <w:sz w:val="28"/>
        </w:rPr>
      </w:pPr>
      <w:r w:rsidRPr="009B6D4E">
        <w:rPr>
          <w:b/>
          <w:sz w:val="28"/>
        </w:rPr>
        <w:t>Задание</w:t>
      </w:r>
      <w:r w:rsidRPr="004A4F61">
        <w:rPr>
          <w:b/>
          <w:sz w:val="28"/>
        </w:rPr>
        <w:t>:</w:t>
      </w:r>
    </w:p>
    <w:p w:rsidR="005C2082" w:rsidRPr="005C2082" w:rsidRDefault="005C2082" w:rsidP="005C2082">
      <w:pPr>
        <w:pStyle w:val="a3"/>
        <w:ind w:left="0"/>
        <w:rPr>
          <w:sz w:val="28"/>
        </w:rPr>
      </w:pPr>
      <w:r w:rsidRPr="005C2082">
        <w:rPr>
          <w:sz w:val="28"/>
        </w:rPr>
        <w:t>Для 3D модели детали, провести инженерны</w:t>
      </w:r>
      <w:r w:rsidR="00EA0FC3">
        <w:rPr>
          <w:sz w:val="28"/>
        </w:rPr>
        <w:t>й анализ в интерактивном режиме, выявить слабые места детали и провести её репроектирование</w:t>
      </w:r>
      <w:r w:rsidR="00EA0FC3" w:rsidRPr="005C2082">
        <w:rPr>
          <w:sz w:val="28"/>
        </w:rPr>
        <w:t>.</w:t>
      </w:r>
    </w:p>
    <w:p w:rsidR="00803DB4" w:rsidRDefault="005C2082" w:rsidP="005C2082">
      <w:pPr>
        <w:pStyle w:val="a3"/>
        <w:ind w:left="0"/>
        <w:rPr>
          <w:sz w:val="28"/>
        </w:rPr>
      </w:pPr>
      <w:r w:rsidRPr="005C2082">
        <w:rPr>
          <w:sz w:val="28"/>
        </w:rPr>
        <w:t>Вариант задания 3D модели соответствует вариа</w:t>
      </w:r>
      <w:r>
        <w:rPr>
          <w:sz w:val="28"/>
        </w:rPr>
        <w:t>нту, выполнения лабораторной ра</w:t>
      </w:r>
      <w:r w:rsidRPr="005C2082">
        <w:rPr>
          <w:sz w:val="28"/>
        </w:rPr>
        <w:t>боты по 3D конструированию детали.</w:t>
      </w:r>
    </w:p>
    <w:p w:rsidR="005C2082" w:rsidRDefault="005C2082" w:rsidP="005C2082">
      <w:pPr>
        <w:pStyle w:val="a3"/>
        <w:ind w:left="0"/>
        <w:rPr>
          <w:sz w:val="28"/>
        </w:rPr>
      </w:pPr>
    </w:p>
    <w:p w:rsidR="005C2082" w:rsidRDefault="005C2082" w:rsidP="005C2082">
      <w:pPr>
        <w:pStyle w:val="a3"/>
        <w:ind w:left="0"/>
        <w:jc w:val="center"/>
        <w:rPr>
          <w:noProof/>
        </w:rPr>
      </w:pPr>
      <w:r w:rsidRPr="006F7627">
        <w:rPr>
          <w:b/>
          <w:noProof/>
          <w:sz w:val="28"/>
        </w:rPr>
        <w:drawing>
          <wp:inline distT="0" distB="0" distL="0" distR="0" wp14:anchorId="7AE36CAD" wp14:editId="01CD3019">
            <wp:extent cx="3368040" cy="28855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236" cy="29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1C" w:rsidRDefault="004F031C" w:rsidP="005C2082">
      <w:pPr>
        <w:pStyle w:val="a3"/>
        <w:ind w:left="0"/>
        <w:jc w:val="center"/>
        <w:rPr>
          <w:noProof/>
        </w:rPr>
      </w:pPr>
    </w:p>
    <w:p w:rsidR="00803DB4" w:rsidRDefault="00803DB4" w:rsidP="006F7627">
      <w:pPr>
        <w:jc w:val="center"/>
        <w:rPr>
          <w:b/>
          <w:sz w:val="28"/>
        </w:rPr>
      </w:pPr>
    </w:p>
    <w:p w:rsidR="006F7627" w:rsidRPr="0067712A" w:rsidRDefault="006F7627" w:rsidP="006F7627">
      <w:pPr>
        <w:jc w:val="center"/>
        <w:rPr>
          <w:b/>
          <w:sz w:val="28"/>
        </w:rPr>
      </w:pPr>
    </w:p>
    <w:p w:rsidR="005C2082" w:rsidRDefault="007B6C7C" w:rsidP="004F031C">
      <w:pPr>
        <w:jc w:val="center"/>
        <w:rPr>
          <w:b/>
          <w:sz w:val="28"/>
        </w:rPr>
      </w:pPr>
      <w:r>
        <w:rPr>
          <w:b/>
          <w:sz w:val="28"/>
        </w:rPr>
        <w:t>Результаты выполнения работы</w:t>
      </w:r>
    </w:p>
    <w:p w:rsidR="00002CD6" w:rsidRDefault="00002CD6" w:rsidP="004F031C">
      <w:pPr>
        <w:jc w:val="center"/>
        <w:rPr>
          <w:b/>
          <w:sz w:val="28"/>
        </w:rPr>
      </w:pPr>
    </w:p>
    <w:p w:rsidR="009450B9" w:rsidRDefault="00F548A3" w:rsidP="004F031C">
      <w:pPr>
        <w:jc w:val="center"/>
        <w:rPr>
          <w:sz w:val="28"/>
        </w:rPr>
      </w:pPr>
      <w:r w:rsidRPr="00F548A3">
        <w:rPr>
          <w:sz w:val="28"/>
        </w:rPr>
        <w:drawing>
          <wp:inline distT="0" distB="0" distL="0" distR="0" wp14:anchorId="4458BE1F" wp14:editId="58B976E5">
            <wp:extent cx="4334601" cy="271108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471" cy="27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B9" w:rsidRPr="009450B9" w:rsidRDefault="009450B9" w:rsidP="004F031C">
      <w:pPr>
        <w:jc w:val="center"/>
        <w:rPr>
          <w:sz w:val="28"/>
        </w:rPr>
      </w:pPr>
      <w:r>
        <w:rPr>
          <w:sz w:val="28"/>
        </w:rPr>
        <w:t>Рис.1 – Окно запуска программы</w:t>
      </w:r>
    </w:p>
    <w:p w:rsidR="009450B9" w:rsidRDefault="009450B9" w:rsidP="004F031C">
      <w:pPr>
        <w:jc w:val="center"/>
        <w:rPr>
          <w:b/>
          <w:sz w:val="28"/>
        </w:rPr>
      </w:pPr>
    </w:p>
    <w:p w:rsidR="00002CD6" w:rsidRDefault="00F548A3" w:rsidP="004F031C">
      <w:pPr>
        <w:jc w:val="center"/>
        <w:rPr>
          <w:b/>
          <w:sz w:val="28"/>
        </w:rPr>
      </w:pPr>
      <w:r w:rsidRPr="00F548A3">
        <w:rPr>
          <w:b/>
          <w:sz w:val="28"/>
        </w:rPr>
        <w:drawing>
          <wp:inline distT="0" distB="0" distL="0" distR="0" wp14:anchorId="6CE4C932" wp14:editId="155BE0A7">
            <wp:extent cx="2386529" cy="21591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929" cy="21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8A3">
        <w:rPr>
          <w:b/>
          <w:sz w:val="28"/>
        </w:rPr>
        <w:drawing>
          <wp:inline distT="0" distB="0" distL="0" distR="0" wp14:anchorId="4E75D7E3" wp14:editId="778F1596">
            <wp:extent cx="3104515" cy="214070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2616" cy="21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B9" w:rsidRDefault="009450B9" w:rsidP="004F031C">
      <w:pPr>
        <w:jc w:val="center"/>
        <w:rPr>
          <w:b/>
          <w:sz w:val="28"/>
        </w:rPr>
      </w:pPr>
    </w:p>
    <w:p w:rsidR="009450B9" w:rsidRDefault="009450B9" w:rsidP="004F031C">
      <w:pPr>
        <w:jc w:val="center"/>
        <w:rPr>
          <w:sz w:val="28"/>
        </w:rPr>
      </w:pPr>
      <w:r>
        <w:rPr>
          <w:sz w:val="28"/>
        </w:rPr>
        <w:t>Рис.2 –  Результаты исследования на напряжение</w:t>
      </w:r>
    </w:p>
    <w:p w:rsidR="00F548A3" w:rsidRDefault="00F548A3" w:rsidP="004F031C">
      <w:pPr>
        <w:jc w:val="center"/>
        <w:rPr>
          <w:sz w:val="28"/>
        </w:rPr>
      </w:pPr>
    </w:p>
    <w:p w:rsidR="00F548A3" w:rsidRDefault="00F548A3" w:rsidP="004F031C">
      <w:pPr>
        <w:jc w:val="center"/>
        <w:rPr>
          <w:b/>
          <w:sz w:val="28"/>
        </w:rPr>
      </w:pPr>
    </w:p>
    <w:p w:rsidR="009450B9" w:rsidRDefault="009450B9" w:rsidP="002052E5">
      <w:pPr>
        <w:jc w:val="center"/>
        <w:rPr>
          <w:b/>
          <w:sz w:val="28"/>
        </w:rPr>
      </w:pPr>
    </w:p>
    <w:p w:rsidR="009450B9" w:rsidRDefault="00F548A3" w:rsidP="002052E5">
      <w:pPr>
        <w:jc w:val="center"/>
        <w:rPr>
          <w:b/>
          <w:sz w:val="28"/>
        </w:rPr>
      </w:pPr>
      <w:r w:rsidRPr="00F548A3">
        <w:rPr>
          <w:b/>
          <w:sz w:val="28"/>
        </w:rPr>
        <w:drawing>
          <wp:inline distT="0" distB="0" distL="0" distR="0" wp14:anchorId="572EEB7F" wp14:editId="11E7A5A1">
            <wp:extent cx="5237638" cy="3331028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500" cy="33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B9" w:rsidRDefault="00F548A3" w:rsidP="009450B9">
      <w:pPr>
        <w:jc w:val="center"/>
        <w:rPr>
          <w:b/>
          <w:sz w:val="28"/>
        </w:rPr>
      </w:pPr>
      <w:r>
        <w:rPr>
          <w:sz w:val="28"/>
        </w:rPr>
        <w:t>Рис.3 –  Проведение репроектирования модели</w:t>
      </w:r>
    </w:p>
    <w:p w:rsidR="009450B9" w:rsidRDefault="009450B9" w:rsidP="002052E5">
      <w:pPr>
        <w:jc w:val="center"/>
        <w:rPr>
          <w:b/>
          <w:sz w:val="28"/>
        </w:rPr>
      </w:pPr>
    </w:p>
    <w:p w:rsidR="00F548A3" w:rsidRDefault="00F548A3" w:rsidP="002052E5">
      <w:pPr>
        <w:jc w:val="center"/>
        <w:rPr>
          <w:noProof/>
        </w:rPr>
      </w:pPr>
      <w:r w:rsidRPr="00F548A3">
        <w:rPr>
          <w:b/>
          <w:sz w:val="28"/>
        </w:rPr>
        <w:lastRenderedPageBreak/>
        <w:drawing>
          <wp:inline distT="0" distB="0" distL="0" distR="0" wp14:anchorId="5082ECCE" wp14:editId="1A695870">
            <wp:extent cx="2641195" cy="2612572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9640" cy="26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8A3">
        <w:rPr>
          <w:noProof/>
        </w:rPr>
        <w:t xml:space="preserve"> </w:t>
      </w:r>
      <w:r w:rsidRPr="00F548A3">
        <w:rPr>
          <w:b/>
          <w:sz w:val="28"/>
        </w:rPr>
        <w:drawing>
          <wp:inline distT="0" distB="0" distL="0" distR="0" wp14:anchorId="24258EE5" wp14:editId="0ADF1419">
            <wp:extent cx="3226610" cy="258721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5952" cy="260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A3" w:rsidRDefault="00F548A3" w:rsidP="002052E5">
      <w:pPr>
        <w:jc w:val="center"/>
        <w:rPr>
          <w:b/>
          <w:sz w:val="28"/>
        </w:rPr>
      </w:pPr>
      <w:r w:rsidRPr="00F548A3">
        <w:rPr>
          <w:b/>
          <w:sz w:val="28"/>
        </w:rPr>
        <w:drawing>
          <wp:inline distT="0" distB="0" distL="0" distR="0" wp14:anchorId="3CD51968" wp14:editId="2E541484">
            <wp:extent cx="4868001" cy="3546622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2288" cy="35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A3" w:rsidRDefault="00F548A3" w:rsidP="002052E5">
      <w:pPr>
        <w:jc w:val="center"/>
        <w:rPr>
          <w:sz w:val="28"/>
        </w:rPr>
      </w:pPr>
      <w:r>
        <w:rPr>
          <w:sz w:val="28"/>
        </w:rPr>
        <w:t>Рис.3 –  Результаты инженерного анализа изменённой модели</w:t>
      </w:r>
    </w:p>
    <w:p w:rsidR="00F548A3" w:rsidRDefault="00F548A3" w:rsidP="002052E5">
      <w:pPr>
        <w:jc w:val="center"/>
        <w:rPr>
          <w:b/>
          <w:sz w:val="28"/>
        </w:rPr>
      </w:pPr>
    </w:p>
    <w:p w:rsidR="007E4FFF" w:rsidRDefault="007E4FFF" w:rsidP="008A69E5">
      <w:pPr>
        <w:tabs>
          <w:tab w:val="left" w:pos="6240"/>
        </w:tabs>
      </w:pPr>
    </w:p>
    <w:p w:rsidR="008A69E5" w:rsidRDefault="008A69E5" w:rsidP="008A69E5">
      <w:pPr>
        <w:tabs>
          <w:tab w:val="left" w:pos="6240"/>
        </w:tabs>
        <w:rPr>
          <w:sz w:val="28"/>
        </w:rPr>
      </w:pPr>
      <w:r w:rsidRPr="008A69E5">
        <w:rPr>
          <w:b/>
          <w:sz w:val="28"/>
          <w:szCs w:val="28"/>
        </w:rPr>
        <w:t xml:space="preserve">Вывод: </w:t>
      </w:r>
      <w:r w:rsidR="00F548A3">
        <w:rPr>
          <w:sz w:val="28"/>
        </w:rPr>
        <w:t xml:space="preserve">Закрепила </w:t>
      </w:r>
      <w:r>
        <w:rPr>
          <w:sz w:val="28"/>
        </w:rPr>
        <w:t>навыки в процессе проведения инженерного анализа 3</w:t>
      </w:r>
      <w:r>
        <w:rPr>
          <w:sz w:val="28"/>
          <w:lang w:val="en-US"/>
        </w:rPr>
        <w:t>D</w:t>
      </w:r>
      <w:r w:rsidRPr="008A69E5">
        <w:rPr>
          <w:sz w:val="28"/>
        </w:rPr>
        <w:t>-</w:t>
      </w:r>
      <w:r>
        <w:rPr>
          <w:sz w:val="28"/>
        </w:rPr>
        <w:t xml:space="preserve">модели </w:t>
      </w:r>
      <w:r w:rsidR="007B6C7C">
        <w:rPr>
          <w:sz w:val="28"/>
        </w:rPr>
        <w:t xml:space="preserve">с помощью </w:t>
      </w:r>
      <w:r w:rsidR="007B6C7C">
        <w:rPr>
          <w:sz w:val="28"/>
          <w:lang w:val="en-US"/>
        </w:rPr>
        <w:t>SW</w:t>
      </w:r>
      <w:r w:rsidR="007B6C7C" w:rsidRPr="008E7D30">
        <w:rPr>
          <w:sz w:val="28"/>
        </w:rPr>
        <w:t xml:space="preserve"> </w:t>
      </w:r>
      <w:r w:rsidR="007B6C7C">
        <w:rPr>
          <w:sz w:val="28"/>
          <w:lang w:val="en-US"/>
        </w:rPr>
        <w:t>API</w:t>
      </w:r>
      <w:r w:rsidR="00F548A3">
        <w:rPr>
          <w:sz w:val="28"/>
        </w:rPr>
        <w:t xml:space="preserve">, проанализировала и провела репроектирование исходной модели </w:t>
      </w:r>
      <w:r w:rsidR="008E7D30">
        <w:rPr>
          <w:sz w:val="28"/>
        </w:rPr>
        <w:t>для её укрепления.</w:t>
      </w:r>
    </w:p>
    <w:p w:rsidR="007B6C7C" w:rsidRDefault="007B6C7C" w:rsidP="008A69E5">
      <w:pPr>
        <w:tabs>
          <w:tab w:val="left" w:pos="6240"/>
        </w:tabs>
        <w:rPr>
          <w:sz w:val="28"/>
        </w:rPr>
      </w:pPr>
    </w:p>
    <w:p w:rsidR="007B6C7C" w:rsidRDefault="007B6C7C" w:rsidP="008A69E5">
      <w:pPr>
        <w:tabs>
          <w:tab w:val="left" w:pos="6240"/>
        </w:tabs>
        <w:rPr>
          <w:sz w:val="28"/>
        </w:rPr>
      </w:pPr>
    </w:p>
    <w:p w:rsidR="007B6C7C" w:rsidRDefault="007B6C7C" w:rsidP="008A69E5">
      <w:pPr>
        <w:tabs>
          <w:tab w:val="left" w:pos="6240"/>
        </w:tabs>
        <w:rPr>
          <w:sz w:val="28"/>
        </w:rPr>
      </w:pPr>
    </w:p>
    <w:p w:rsidR="00887796" w:rsidRDefault="00887796" w:rsidP="008A69E5">
      <w:pPr>
        <w:tabs>
          <w:tab w:val="left" w:pos="6240"/>
        </w:tabs>
        <w:rPr>
          <w:sz w:val="28"/>
        </w:rPr>
      </w:pPr>
    </w:p>
    <w:p w:rsidR="00887796" w:rsidRDefault="00887796" w:rsidP="008A69E5">
      <w:pPr>
        <w:tabs>
          <w:tab w:val="left" w:pos="6240"/>
        </w:tabs>
        <w:rPr>
          <w:sz w:val="28"/>
        </w:rPr>
      </w:pPr>
    </w:p>
    <w:p w:rsidR="007B6C7C" w:rsidRDefault="007B6C7C" w:rsidP="008A69E5">
      <w:pPr>
        <w:tabs>
          <w:tab w:val="left" w:pos="6240"/>
        </w:tabs>
        <w:rPr>
          <w:sz w:val="28"/>
        </w:rPr>
      </w:pPr>
    </w:p>
    <w:p w:rsidR="007B6C7C" w:rsidRDefault="007B6C7C" w:rsidP="007B6C7C">
      <w:pPr>
        <w:tabs>
          <w:tab w:val="left" w:pos="6240"/>
        </w:tabs>
        <w:jc w:val="right"/>
        <w:rPr>
          <w:sz w:val="28"/>
        </w:rPr>
      </w:pPr>
      <w:r>
        <w:rPr>
          <w:sz w:val="28"/>
        </w:rPr>
        <w:lastRenderedPageBreak/>
        <w:t>ЛИСТИНГ ПРОГРАММЫ</w:t>
      </w:r>
    </w:p>
    <w:p w:rsidR="00887796" w:rsidRDefault="00887796" w:rsidP="007B6C7C">
      <w:pPr>
        <w:tabs>
          <w:tab w:val="left" w:pos="6240"/>
        </w:tabs>
        <w:jc w:val="right"/>
        <w:rPr>
          <w:sz w:val="28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>using SolidWorks.Interop.sldworks;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>using SolidWorks.Interop.swconst;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>using SolidWorks.Interop.cosworks;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>using System;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>using System.Runtime.InteropServices;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>using System.Windows.Forms;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>using System.Collections.Generic;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>
        <w:rPr>
          <w:sz w:val="28"/>
          <w:lang w:val="en-US"/>
        </w:rPr>
        <w:t>namespace Lab8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>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public partial class Form1 : Form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{ 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ISldWorks app = null;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ModelDoc2 doc;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CWModelDoc ActDoc;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CWStudy Study;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bool isRebuilded = false;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public CWStudyManager StudyMngr;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CWStaticStudyOptions StatStOpt;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CWSolidManager SolidMngr;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int compCount;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public CWSolidComponent SolidComponent { get; private set;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string SName;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PartDoc swPart;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Body2 swBody;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CWSolidBody SolidBody;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dynamic obj;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dynamic PID;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dynamic SelObj;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object DistanceValues = null;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object ForceValues = null;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public CWForce CWForce;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CWLoadsAndRestraintsManager LBCMgr = default(CWLoadsAndRestraintsManager);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CWRestraint CWRestraint;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lastRenderedPageBreak/>
        <w:t xml:space="preserve">        private CWMesh swMesh;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List&lt;object&gt; nodeList=new List&lt;object&gt;();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CWResults results;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object[] stress;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object[] strain;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object[] displacement;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int c = 0;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String analyzName = "Static-1";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public Form1()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InitializeComponent();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void btnConnect_Click(object sender, EventArgs e)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t xml:space="preserve">        </w:t>
      </w:r>
      <w:r w:rsidRPr="00887796">
        <w:rPr>
          <w:sz w:val="28"/>
        </w:rPr>
        <w:t>{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//открыть SolidWorks либо получить экземпляр открытого приложения.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try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//попытка открыть либо получить открытый через SolidWorks Api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app = new SldWorks();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//задаём размер окна - на весь экран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</w:rPr>
        <w:t xml:space="preserve">                </w:t>
      </w:r>
      <w:r w:rsidRPr="00887796">
        <w:rPr>
          <w:sz w:val="28"/>
          <w:lang w:val="en-US"/>
        </w:rPr>
        <w:t>app.FrameState = (int)swWindowState_e.swWindowMaximized;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t xml:space="preserve">                </w:t>
      </w:r>
      <w:r w:rsidRPr="00887796">
        <w:rPr>
          <w:sz w:val="28"/>
        </w:rPr>
        <w:t>//делаем окно видимым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app.Visible = true;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catch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try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    //если перый вариант не сработал - пробуем получить открытый SolidWorks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</w:rPr>
        <w:t xml:space="preserve">                    </w:t>
      </w:r>
      <w:r w:rsidRPr="00887796">
        <w:rPr>
          <w:sz w:val="28"/>
          <w:lang w:val="en-US"/>
        </w:rPr>
        <w:t>app = (SldWorks)Marshal.GetActiveObject("SldWorks.Application");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t xml:space="preserve">                </w:t>
      </w:r>
      <w:r w:rsidRPr="00887796">
        <w:rPr>
          <w:sz w:val="28"/>
        </w:rPr>
        <w:t>}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catch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    //если и это не помогло, тогда что-то не так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    MessageBox.Show("Не удалось открыть SolidWorks либо найти открытое приложение.");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    return;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lastRenderedPageBreak/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doc = app.ActiveDoc;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//открыть деталь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//если нет открытого чертежа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if (app.ActiveDoc == null)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//создать и открыть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doc = (ModelDoc2)app.INewPart();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//задать размеры в миллиметрах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doc.SetUnits((short)swLengthUnit_e.swMM, (short)swFractionDisplay_e.swDECIMAL, 0, 0, 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label1.Text = "Соединение установлено!";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btnAnalyze.Enabled = true;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</w:rPr>
        <w:t xml:space="preserve">            </w:t>
      </w:r>
      <w:r w:rsidRPr="00887796">
        <w:rPr>
          <w:sz w:val="28"/>
          <w:lang w:val="en-US"/>
        </w:rPr>
        <w:t>btnReproject.Enabled = true;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void btnAnalyze_Click(object sender, EventArgs e)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dynamic COSMOSWORKS = default(dynamic);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dynamic COSMOSObject = default(dynamic);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int errorCode;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// Determine host SOLIDWORKS major version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int swVersion = Convert.ToInt32(app.RevisionNumber().Substring(0, 2));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// Calculate the version-specific ProgID of the Simulation add-in that is compatible with this version of SOLIDWORKS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int cwVersion = swVersion - 15;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String cwProgID = String.Format("SldWorks.Simulation.{0}", cwVersion);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// Get the SOLIDWORKS Simulation object 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COSMOSObject = app.GetAddInObject(cwProgID);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(COSMOSObject == null)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MessageBox.Show("COSMOSObject object not found");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return;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COSMOSWORKS = COSMOSObject.CosmosWorks;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(COSMOSWORKS == null)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MessageBox.Show("COSMOSWORKS object not found");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return;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ActDoc = (CWModelDoc)COSMOSWORKS.ActiveDoc;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lastRenderedPageBreak/>
        <w:t xml:space="preserve">            if (ActDoc == null)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MessageBox.Show("No active document");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return;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StudyMngr = (CWStudyManager)ActDoc.StudyManager;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(StudyMngr == null)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MessageBox.Show("CWStudyManager object not created");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return;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int errCode;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Study = (CWStudy)StudyMngr.CreateNewStudy(analyzName, (int)swsAnalysisStudyType_e.swsAnalysisStudyTypeStatic, (int)swsMeshType_e.swsMeshTypeSolid, out errCode);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(Study == null)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MessageBox.Show("Study not created");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return;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StatStOpt = Study.StaticStudyOptions;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SolidMngr = (CWSolidManager)Study.SolidManager;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compCount = SolidMngr.ComponentCount;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SolidComponent = SolidMngr.GetComponentAt(0, out errorCode);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(SolidComponent == null)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MessageBox.Show("CWSolidComponent object not created");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return;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//</w:t>
      </w:r>
      <w:r w:rsidRPr="00887796">
        <w:rPr>
          <w:sz w:val="28"/>
        </w:rPr>
        <w:t>создание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экземпляра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исследования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SName = SolidComponent.ComponentName;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swPart = (PartDoc)doc;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swBody =swPart.GetBodies2((int)swBodyType_e.swAllBodies, false)[0];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SolidBody = (CWSolidBody)SolidComponent.GetSolidBodyAt(0, out errCode);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//</w:t>
      </w:r>
      <w:r w:rsidRPr="00887796">
        <w:rPr>
          <w:sz w:val="28"/>
        </w:rPr>
        <w:t>определние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материала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int i=SolidBody.SetLibraryMaterial("C:\\Program Files\\SOLIDWORKS Corp\\SOLIDWORKS\\lang\\english\\sldmaterials\\solidworks materials.sldmat", "201 Annealed Stainless Steel (SS)");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lastRenderedPageBreak/>
        <w:t xml:space="preserve">            List&lt;ICWRestraint&gt; fixedFaces = new List&lt;ICWRestraint&gt;();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ICWLoadsAndRestraintsManager restraintsManager = Study.LoadsAndRestraintsManager;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object[] DispArray1 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(isRebuilded == true)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DispArray1 = new object[] { GetFaces((ModelDoc2)doc)[3] };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else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DispArray1 = new object[] { GetFaces((ModelDoc2)doc)[4] };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LBCMgr = (CWLoadsAndRestraintsManager)Study.LoadsAndRestraintsManager;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CWRestraint = LBCMgr.AddRestraint((int)swsRestraintType_e.swsRestraintTypeFixed, (DispArray1), null, out errorCode);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object[] DispArray2;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object[] DispArray3;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(isRebuilded == true)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DispArray2 = new object[] { GetFaces((ModelDoc2)doc)[19] };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DispArray3 = new object[] { GetFaces((ModelDoc2)doc)[18] };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else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DispArray2 = new object[]  { GetFaces((ModelDoc2)doc)[23] };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DispArray3 = new object[] { GetFaces((ModelDoc2)doc)[22] };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object[] ComponentValues = { 2.0, 3.0, 1.0, 1.5, 1.0, 1.0 };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CWForce = LBCMgr.AddForce3((int)swsForceType_e.swsForceTypeNormal, 0, -1, 0, 0, 0, (DistanceValues), (ForceValues), true, false, 0, 0, 0, 1.0, (ComponentValues), false, false, (DispArray2), null, false, out errCode);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var CWForce1 = LBCMgr.AddForce3((int)swsForceType_e.swsForceTypeNormal, 0, -1, 0, 0, 0, (DistanceValues), (ForceValues), true, false, 0, 0, 0, 1.0, (ComponentValues), false, false, (DispArray3), null, false, out errCode);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(errCode != 0) MessageBox.Show("No force applied");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lastRenderedPageBreak/>
        <w:t xml:space="preserve">            </w:t>
      </w:r>
      <w:r w:rsidRPr="00887796">
        <w:rPr>
          <w:sz w:val="28"/>
        </w:rPr>
        <w:t>//создание сетки модели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double el, tl;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</w:rPr>
        <w:t xml:space="preserve">            </w:t>
      </w:r>
      <w:r w:rsidRPr="00887796">
        <w:rPr>
          <w:sz w:val="28"/>
          <w:lang w:val="en-US"/>
        </w:rPr>
        <w:t>swMesh = Study.Mesh;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swMesh.GetDefaultElementSizeAndTolerance(0, out el, out tl);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errCode = Study.CreateMesh(0, el, tl);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(errCode != 0)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MessageBox.Show("Mesh failed");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swMesh = Study.Mesh;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nodeList.Add(swMesh.GetNodes());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StudyMngr.ActiveStudy = c;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Study = StudyMngr.GetStudy(c);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errorCode = Study.RunAnalysis();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(errorCode != 0) { MessageBox.Show("Analysis failed"); return;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if (checkBox1.Checked)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results = Study.Results;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//</w:t>
      </w:r>
      <w:r w:rsidRPr="00887796">
        <w:rPr>
          <w:sz w:val="28"/>
        </w:rPr>
        <w:t>получение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результатов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по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напряжению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stress = (object[])results.GetStress(0, 0, null, (int)swsStrengthUnit_e.swsStrengthUnitNewtonPerSquareMillimeter, out errorCode);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for (i = stress.GetLowerBound(0); i &lt;= stress.GetUpperBound(0); i += 12)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    dgvStress.Rows.Add(stress[i], stress[i + 1], stress[i + 2], stress[i + 3], stress[i + 4], stress[i + 5], stress[i + 6], stress[i + 7], stress[i + 8], stress[i + 9], stress[i + 10], stress[i + 11]);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//</w:t>
      </w:r>
      <w:r w:rsidRPr="00887796">
        <w:rPr>
          <w:sz w:val="28"/>
        </w:rPr>
        <w:t>получение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результатов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по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деформации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strain = (object[])results.GetStrain(0, 0, null, out errorCode);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for (i = strain.GetLowerBound(0); i &lt;= stress.GetUpperBound(0); i += 13)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    dgvStrain.Rows.Add(strain[i], strain[i + 1], strain[i + 2], strain[i + 3], strain[i + 4], strain[i + 5], strain[i + 6], strain[i + 7], strain[i + 8]);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//</w:t>
      </w:r>
      <w:r w:rsidRPr="00887796">
        <w:rPr>
          <w:sz w:val="28"/>
        </w:rPr>
        <w:t>получение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результатов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по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перемещению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displacement = (object[])results.GetTranslationalDisplacement(0, null, 3, out errorCode);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for (i = displacement.GetLowerBound(0); i &lt;= displacement.GetUpperBound(0); i += 5)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    dgvDisplacement.Rows.Add(displacement[i], displacement[i + 4]);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t xml:space="preserve">                </w:t>
      </w:r>
      <w:r w:rsidRPr="00887796">
        <w:rPr>
          <w:sz w:val="28"/>
        </w:rPr>
        <w:t>}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    MessageBox.Show("Результаты исследования получены");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lastRenderedPageBreak/>
        <w:t xml:space="preserve">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void btReproject_Click(object sender, EventArgs e)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t xml:space="preserve">        </w:t>
      </w:r>
      <w:r w:rsidRPr="00887796">
        <w:rPr>
          <w:sz w:val="28"/>
        </w:rPr>
        <w:t>{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var ff = GetFaces(doc);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isRebuilded = true;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var ent = ff[11] as Entity;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ent.Select(false);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SketchManager sm = doc.SketchManager;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FeatureManager fm = doc.FeatureManager;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sm.InsertSketch(false);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bool st = sm.SketchUseEdge2(false);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var feature = featureExtrusion(0.01, 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var ent1 = ff[8] as Entity;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ent1.Select(false);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SketchManager sm1 = doc.SketchManager;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FeatureManager fm1 = doc.FeatureManager;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sm.InsertSketch(false);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bool st1 = sm.SketchUseEdge2(false);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var feature1 = featureExtrusion(0.025, 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var ent2 = ff[2] as Entity;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ent2.Select(false);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SketchManager sm2 = doc.SketchManager;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FeatureManager fm2 = doc.FeatureManager;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sm.InsertSketch(false);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bool st2 = sm.SketchUseEdge2(false);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t xml:space="preserve">            </w:t>
      </w:r>
      <w:r w:rsidRPr="00887796">
        <w:rPr>
          <w:sz w:val="28"/>
        </w:rPr>
        <w:t>var feature2 = featureExtrusion(0.01, 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analyzName = "Static-2";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    c = 1;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Feature featureExtrusion(double deepth, bool dir = false)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t xml:space="preserve">        </w:t>
      </w:r>
      <w:r w:rsidRPr="00887796">
        <w:rPr>
          <w:sz w:val="28"/>
        </w:rPr>
        <w:t>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return doc.FeatureManager.FeatureExtrusion2(true, false, dir,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(int)swEndConditions_e.swEndCondBlind, </w:t>
      </w:r>
      <w:r w:rsidRPr="00887796">
        <w:rPr>
          <w:sz w:val="28"/>
          <w:lang w:val="en-US"/>
        </w:rPr>
        <w:lastRenderedPageBreak/>
        <w:t>(int)swEndConditions_e.swEndCondBlind,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deepth, 0, false, false, false, false, 0, 0, false, false, false, false, true,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true, true, 0, 0, false);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void selectPlane(string name, string obj = "PLANE")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//</w:t>
      </w:r>
      <w:r w:rsidRPr="00887796">
        <w:rPr>
          <w:sz w:val="28"/>
        </w:rPr>
        <w:t>выбрать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плоскость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по</w:t>
      </w:r>
      <w:r w:rsidRPr="00887796">
        <w:rPr>
          <w:sz w:val="28"/>
          <w:lang w:val="en-US"/>
        </w:rPr>
        <w:t xml:space="preserve"> </w:t>
      </w:r>
      <w:r w:rsidRPr="00887796">
        <w:rPr>
          <w:sz w:val="28"/>
        </w:rPr>
        <w:t>имени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doc.Extension.SelectByID2(name, obj, 0, 0, 0, false, 0, null, 0);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static object[] GetFaces(ModelDoc2 swDoc)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t xml:space="preserve">        </w:t>
      </w:r>
      <w:r w:rsidRPr="00887796">
        <w:rPr>
          <w:sz w:val="28"/>
        </w:rPr>
        <w:t>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HashSet&lt;object&gt; result = new HashSet&lt;object&gt;();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object[] features = swDoc.FeatureManager.GetFeatures(true);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object[] faces1 = new object[100];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int i = 0;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foreach (object feature in features)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object[] faces = (feature as Feature).GetFaces();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if (faces != null)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    foreach (object face in faces)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    {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        result.Add(face);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        faces1[i] = face;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        i++;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    return faces1;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  <w:lang w:val="en-US"/>
        </w:rPr>
      </w:pPr>
      <w:r w:rsidRPr="00887796">
        <w:rPr>
          <w:sz w:val="28"/>
          <w:lang w:val="en-US"/>
        </w:rPr>
        <w:t xml:space="preserve">        private void Form1_Load(object sender, EventArgs e)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  <w:lang w:val="en-US"/>
        </w:rPr>
        <w:t xml:space="preserve">        </w:t>
      </w:r>
      <w:r w:rsidRPr="00887796">
        <w:rPr>
          <w:sz w:val="28"/>
        </w:rPr>
        <w:t>{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    }</w:t>
      </w:r>
    </w:p>
    <w:p w:rsidR="00887796" w:rsidRP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 xml:space="preserve">    }</w:t>
      </w:r>
    </w:p>
    <w:p w:rsidR="00887796" w:rsidRDefault="00887796" w:rsidP="00887796">
      <w:pPr>
        <w:tabs>
          <w:tab w:val="left" w:pos="6240"/>
        </w:tabs>
        <w:rPr>
          <w:sz w:val="28"/>
        </w:rPr>
      </w:pPr>
      <w:r w:rsidRPr="00887796">
        <w:rPr>
          <w:sz w:val="28"/>
        </w:rPr>
        <w:t>}</w:t>
      </w:r>
    </w:p>
    <w:p w:rsidR="007B6C7C" w:rsidRDefault="007B6C7C" w:rsidP="007B6C7C">
      <w:pPr>
        <w:tabs>
          <w:tab w:val="left" w:pos="6240"/>
        </w:tabs>
        <w:rPr>
          <w:b/>
          <w:sz w:val="28"/>
          <w:szCs w:val="28"/>
        </w:rPr>
      </w:pPr>
      <w:bookmarkStart w:id="0" w:name="_GoBack"/>
      <w:bookmarkEnd w:id="0"/>
    </w:p>
    <w:sectPr w:rsidR="007B6C7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2C09" w:rsidRDefault="00F72C09" w:rsidP="002052E5">
      <w:r>
        <w:separator/>
      </w:r>
    </w:p>
  </w:endnote>
  <w:endnote w:type="continuationSeparator" w:id="0">
    <w:p w:rsidR="00F72C09" w:rsidRDefault="00F72C09" w:rsidP="00205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2C09" w:rsidRDefault="00F72C09" w:rsidP="002052E5">
      <w:r>
        <w:separator/>
      </w:r>
    </w:p>
  </w:footnote>
  <w:footnote w:type="continuationSeparator" w:id="0">
    <w:p w:rsidR="00F72C09" w:rsidRDefault="00F72C09" w:rsidP="00205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BA16C8"/>
    <w:multiLevelType w:val="hybridMultilevel"/>
    <w:tmpl w:val="81C85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2A47"/>
    <w:multiLevelType w:val="hybridMultilevel"/>
    <w:tmpl w:val="B86A5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451"/>
    <w:rsid w:val="00002CD6"/>
    <w:rsid w:val="000211F0"/>
    <w:rsid w:val="00037755"/>
    <w:rsid w:val="000F4F4F"/>
    <w:rsid w:val="002052E5"/>
    <w:rsid w:val="002F1D48"/>
    <w:rsid w:val="002F7B97"/>
    <w:rsid w:val="003B644A"/>
    <w:rsid w:val="00407928"/>
    <w:rsid w:val="004A4F61"/>
    <w:rsid w:val="004F031C"/>
    <w:rsid w:val="00505AC5"/>
    <w:rsid w:val="00525B9B"/>
    <w:rsid w:val="0058246A"/>
    <w:rsid w:val="005C2082"/>
    <w:rsid w:val="0060268B"/>
    <w:rsid w:val="0067712A"/>
    <w:rsid w:val="006E14A4"/>
    <w:rsid w:val="006F7627"/>
    <w:rsid w:val="00786784"/>
    <w:rsid w:val="00797459"/>
    <w:rsid w:val="007B6C7C"/>
    <w:rsid w:val="007E4FFF"/>
    <w:rsid w:val="007E72B0"/>
    <w:rsid w:val="00803DB4"/>
    <w:rsid w:val="00887796"/>
    <w:rsid w:val="008A69E5"/>
    <w:rsid w:val="008E7D30"/>
    <w:rsid w:val="009450B9"/>
    <w:rsid w:val="009B6D4E"/>
    <w:rsid w:val="00BD0F06"/>
    <w:rsid w:val="00C944E2"/>
    <w:rsid w:val="00D72D67"/>
    <w:rsid w:val="00DA548E"/>
    <w:rsid w:val="00E32890"/>
    <w:rsid w:val="00E720CC"/>
    <w:rsid w:val="00EA0FC3"/>
    <w:rsid w:val="00EC09ED"/>
    <w:rsid w:val="00F548A3"/>
    <w:rsid w:val="00F64451"/>
    <w:rsid w:val="00F72C09"/>
    <w:rsid w:val="00FA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343F92-45F2-4887-AF3E-77C67097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1F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211F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ru-RU" w:eastAsia="zh-CN"/>
    </w:rPr>
  </w:style>
  <w:style w:type="paragraph" w:customStyle="1" w:styleId="1">
    <w:name w:val="Название1"/>
    <w:basedOn w:val="Standard"/>
    <w:next w:val="a"/>
    <w:rsid w:val="000211F0"/>
    <w:pPr>
      <w:suppressAutoHyphens w:val="0"/>
      <w:jc w:val="center"/>
    </w:pPr>
    <w:rPr>
      <w:sz w:val="28"/>
    </w:rPr>
  </w:style>
  <w:style w:type="paragraph" w:styleId="a3">
    <w:name w:val="List Paragraph"/>
    <w:basedOn w:val="a"/>
    <w:uiPriority w:val="34"/>
    <w:qFormat/>
    <w:rsid w:val="009B6D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52E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052E5"/>
    <w:rPr>
      <w:rFonts w:ascii="Times New Roman" w:eastAsia="Times New Roman" w:hAnsi="Times New Roman" w:cs="Times New Roman"/>
      <w:kern w:val="3"/>
      <w:sz w:val="20"/>
      <w:szCs w:val="20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2052E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052E5"/>
    <w:rPr>
      <w:rFonts w:ascii="Times New Roman" w:eastAsia="Times New Roman" w:hAnsi="Times New Roman" w:cs="Times New Roman"/>
      <w:kern w:val="3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2031</Words>
  <Characters>11580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holodniy pozhar</dc:creator>
  <cp:keywords/>
  <dc:description/>
  <cp:lastModifiedBy>Учетная запись Майкрософт</cp:lastModifiedBy>
  <cp:revision>30</cp:revision>
  <dcterms:created xsi:type="dcterms:W3CDTF">2023-02-15T15:08:00Z</dcterms:created>
  <dcterms:modified xsi:type="dcterms:W3CDTF">2023-04-18T15:13:00Z</dcterms:modified>
</cp:coreProperties>
</file>